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28DC2" w14:textId="77777777" w:rsidR="008F297C" w:rsidRPr="002342C0" w:rsidRDefault="00F11F00" w:rsidP="002342C0">
      <w:pPr>
        <w:spacing w:line="360" w:lineRule="auto"/>
        <w:jc w:val="center"/>
        <w:rPr>
          <w:rFonts w:ascii="Times New Roman" w:hAnsi="Times New Roman" w:cs="Times New Roman"/>
          <w:sz w:val="24"/>
          <w:szCs w:val="24"/>
          <w:u w:val="single"/>
        </w:rPr>
      </w:pPr>
      <w:r w:rsidRPr="002342C0">
        <w:rPr>
          <w:rFonts w:ascii="Times New Roman" w:hAnsi="Times New Roman" w:cs="Times New Roman"/>
          <w:sz w:val="24"/>
          <w:szCs w:val="24"/>
          <w:u w:val="single"/>
        </w:rPr>
        <w:t>Feminism</w:t>
      </w:r>
    </w:p>
    <w:p w14:paraId="2BF51E0D" w14:textId="77777777" w:rsidR="008F297C" w:rsidRPr="002342C0" w:rsidRDefault="008F297C" w:rsidP="002342C0">
      <w:pPr>
        <w:spacing w:line="360" w:lineRule="auto"/>
        <w:jc w:val="center"/>
        <w:rPr>
          <w:rFonts w:ascii="Times New Roman" w:hAnsi="Times New Roman" w:cs="Times New Roman"/>
          <w:sz w:val="24"/>
          <w:szCs w:val="24"/>
        </w:rPr>
      </w:pPr>
    </w:p>
    <w:p w14:paraId="758E92A4" w14:textId="77777777"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 xml:space="preserve">Feminism plays a huge part in historical and modern-day society. Women have come a long way </w:t>
      </w:r>
      <w:r w:rsidR="00550EED" w:rsidRPr="002342C0">
        <w:rPr>
          <w:rFonts w:ascii="Times New Roman" w:hAnsi="Times New Roman" w:cs="Times New Roman"/>
          <w:sz w:val="24"/>
          <w:szCs w:val="24"/>
        </w:rPr>
        <w:t>in</w:t>
      </w:r>
      <w:r w:rsidRPr="002342C0">
        <w:rPr>
          <w:rFonts w:ascii="Times New Roman" w:hAnsi="Times New Roman" w:cs="Times New Roman"/>
          <w:sz w:val="24"/>
          <w:szCs w:val="24"/>
        </w:rPr>
        <w:t xml:space="preserve"> the fight against social conditioning, gender bias attitudes and to bring a vision to woman</w:t>
      </w:r>
      <w:r w:rsidR="00550EED" w:rsidRPr="002342C0">
        <w:rPr>
          <w:rFonts w:ascii="Times New Roman" w:hAnsi="Times New Roman" w:cs="Times New Roman"/>
          <w:sz w:val="24"/>
          <w:szCs w:val="24"/>
        </w:rPr>
        <w:t xml:space="preserve"> and men</w:t>
      </w:r>
      <w:r w:rsidRPr="002342C0">
        <w:rPr>
          <w:rFonts w:ascii="Times New Roman" w:hAnsi="Times New Roman" w:cs="Times New Roman"/>
          <w:sz w:val="24"/>
          <w:szCs w:val="24"/>
        </w:rPr>
        <w:t xml:space="preserve"> of a life that is equal. To get a better understanding of where we have come from, this paper explores a brief look at the historical context of feminism. The essay will then draw attention to the meaning of feminism and will touch</w:t>
      </w:r>
      <w:r w:rsidR="00550EED" w:rsidRPr="002342C0">
        <w:rPr>
          <w:rFonts w:ascii="Times New Roman" w:hAnsi="Times New Roman" w:cs="Times New Roman"/>
          <w:sz w:val="24"/>
          <w:szCs w:val="24"/>
        </w:rPr>
        <w:t xml:space="preserve"> o</w:t>
      </w:r>
      <w:r w:rsidRPr="002342C0">
        <w:rPr>
          <w:rFonts w:ascii="Times New Roman" w:hAnsi="Times New Roman" w:cs="Times New Roman"/>
          <w:sz w:val="24"/>
          <w:szCs w:val="24"/>
        </w:rPr>
        <w:t xml:space="preserve">n some of the different types of feminist groups and theories to bring an understanding of the theoretical framework and the paradigm of feminism. Research will also look at inclusion, legislation and practice. The paper will pin point social inequalities and social division within modern society and look at where feminism has succeeded and failed and the present battles </w:t>
      </w:r>
      <w:r w:rsidR="00550EED" w:rsidRPr="002342C0">
        <w:rPr>
          <w:rFonts w:ascii="Times New Roman" w:hAnsi="Times New Roman" w:cs="Times New Roman"/>
          <w:sz w:val="24"/>
          <w:szCs w:val="24"/>
        </w:rPr>
        <w:t>it is</w:t>
      </w:r>
      <w:r w:rsidRPr="002342C0">
        <w:rPr>
          <w:rFonts w:ascii="Times New Roman" w:hAnsi="Times New Roman" w:cs="Times New Roman"/>
          <w:sz w:val="24"/>
          <w:szCs w:val="24"/>
        </w:rPr>
        <w:t xml:space="preserve"> facing. The paper will also discuss where the movement is heading to in the future of feminism. </w:t>
      </w:r>
    </w:p>
    <w:p w14:paraId="799C8713" w14:textId="37AD58A0"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Feminism came about when wom</w:t>
      </w:r>
      <w:r w:rsidR="00550EED" w:rsidRPr="002342C0">
        <w:rPr>
          <w:rFonts w:ascii="Times New Roman" w:hAnsi="Times New Roman" w:cs="Times New Roman"/>
          <w:sz w:val="24"/>
          <w:szCs w:val="24"/>
        </w:rPr>
        <w:t>e</w:t>
      </w:r>
      <w:r w:rsidRPr="002342C0">
        <w:rPr>
          <w:rFonts w:ascii="Times New Roman" w:hAnsi="Times New Roman" w:cs="Times New Roman"/>
          <w:sz w:val="24"/>
          <w:szCs w:val="24"/>
        </w:rPr>
        <w:t>n started to question inequality</w:t>
      </w:r>
      <w:r w:rsidR="00550EED" w:rsidRPr="002342C0">
        <w:rPr>
          <w:rFonts w:ascii="Times New Roman" w:hAnsi="Times New Roman" w:cs="Times New Roman"/>
          <w:sz w:val="24"/>
          <w:szCs w:val="24"/>
        </w:rPr>
        <w:t xml:space="preserve"> and push for change</w:t>
      </w:r>
      <w:r w:rsidRPr="002342C0">
        <w:rPr>
          <w:rFonts w:ascii="Times New Roman" w:hAnsi="Times New Roman" w:cs="Times New Roman"/>
          <w:sz w:val="24"/>
          <w:szCs w:val="24"/>
        </w:rPr>
        <w:t>.</w:t>
      </w:r>
      <w:r w:rsidR="00550EED" w:rsidRPr="002342C0">
        <w:rPr>
          <w:rFonts w:ascii="Times New Roman" w:hAnsi="Times New Roman" w:cs="Times New Roman"/>
          <w:sz w:val="24"/>
          <w:szCs w:val="24"/>
        </w:rPr>
        <w:t xml:space="preserve"> One of the issues feminism concerns itself with </w:t>
      </w:r>
      <w:r w:rsidRPr="002342C0">
        <w:rPr>
          <w:rFonts w:ascii="Times New Roman" w:hAnsi="Times New Roman" w:cs="Times New Roman"/>
          <w:sz w:val="24"/>
          <w:szCs w:val="24"/>
        </w:rPr>
        <w:t>is the r</w:t>
      </w:r>
      <w:r w:rsidR="00A15E56" w:rsidRPr="002342C0">
        <w:rPr>
          <w:rFonts w:ascii="Times New Roman" w:hAnsi="Times New Roman" w:cs="Times New Roman"/>
          <w:sz w:val="24"/>
          <w:szCs w:val="24"/>
        </w:rPr>
        <w:t>ecognition</w:t>
      </w:r>
      <w:r w:rsidRPr="002342C0">
        <w:rPr>
          <w:rFonts w:ascii="Times New Roman" w:hAnsi="Times New Roman" w:cs="Times New Roman"/>
          <w:sz w:val="24"/>
          <w:szCs w:val="24"/>
        </w:rPr>
        <w:t xml:space="preserve"> of how traditional roles and stereotyping has been portrayed in society and the media.  A conditioning of society expects male and females to take on certain roles and has a learnt biased attitude towards men. Wom</w:t>
      </w:r>
      <w:r w:rsidR="00A15E56" w:rsidRPr="002342C0">
        <w:rPr>
          <w:rFonts w:ascii="Times New Roman" w:hAnsi="Times New Roman" w:cs="Times New Roman"/>
          <w:sz w:val="24"/>
          <w:szCs w:val="24"/>
        </w:rPr>
        <w:t>e</w:t>
      </w:r>
      <w:r w:rsidRPr="002342C0">
        <w:rPr>
          <w:rFonts w:ascii="Times New Roman" w:hAnsi="Times New Roman" w:cs="Times New Roman"/>
          <w:sz w:val="24"/>
          <w:szCs w:val="24"/>
        </w:rPr>
        <w:t xml:space="preserve">n </w:t>
      </w:r>
      <w:r w:rsidR="00A15E56" w:rsidRPr="002342C0">
        <w:rPr>
          <w:rFonts w:ascii="Times New Roman" w:hAnsi="Times New Roman" w:cs="Times New Roman"/>
          <w:sz w:val="24"/>
          <w:szCs w:val="24"/>
        </w:rPr>
        <w:t xml:space="preserve">wanting control </w:t>
      </w:r>
      <w:r w:rsidRPr="002342C0">
        <w:rPr>
          <w:rFonts w:ascii="Times New Roman" w:hAnsi="Times New Roman" w:cs="Times New Roman"/>
          <w:sz w:val="24"/>
          <w:szCs w:val="24"/>
        </w:rPr>
        <w:t>over their own lives but</w:t>
      </w:r>
      <w:r w:rsidR="00A15E56" w:rsidRPr="002342C0">
        <w:rPr>
          <w:rFonts w:ascii="Times New Roman" w:hAnsi="Times New Roman" w:cs="Times New Roman"/>
          <w:sz w:val="24"/>
          <w:szCs w:val="24"/>
        </w:rPr>
        <w:t xml:space="preserve"> many aspects of living and of society still prevent women from doing this </w:t>
      </w:r>
      <w:r w:rsidR="00DB4806" w:rsidRPr="002342C0">
        <w:rPr>
          <w:rFonts w:ascii="Times New Roman" w:hAnsi="Times New Roman" w:cs="Times New Roman"/>
          <w:sz w:val="24"/>
          <w:szCs w:val="24"/>
        </w:rPr>
        <w:t>fully. There</w:t>
      </w:r>
      <w:r w:rsidRPr="002342C0">
        <w:rPr>
          <w:rFonts w:ascii="Times New Roman" w:hAnsi="Times New Roman" w:cs="Times New Roman"/>
          <w:sz w:val="24"/>
          <w:szCs w:val="24"/>
        </w:rPr>
        <w:t xml:space="preserve"> is still the stigma that women are </w:t>
      </w:r>
      <w:r w:rsidR="00DB4806" w:rsidRPr="002342C0">
        <w:rPr>
          <w:rFonts w:ascii="Times New Roman" w:hAnsi="Times New Roman" w:cs="Times New Roman"/>
          <w:sz w:val="24"/>
          <w:szCs w:val="24"/>
        </w:rPr>
        <w:t>largely still the</w:t>
      </w:r>
      <w:r w:rsidRPr="002342C0">
        <w:rPr>
          <w:rFonts w:ascii="Times New Roman" w:hAnsi="Times New Roman" w:cs="Times New Roman"/>
          <w:sz w:val="24"/>
          <w:szCs w:val="24"/>
        </w:rPr>
        <w:t xml:space="preserve"> main care giver and we are still undervalued when it comes to employment.  Socialization plays a big part of this</w:t>
      </w:r>
      <w:r w:rsidR="00747748">
        <w:rPr>
          <w:rFonts w:ascii="Times New Roman" w:hAnsi="Times New Roman" w:cs="Times New Roman"/>
          <w:sz w:val="24"/>
          <w:szCs w:val="24"/>
        </w:rPr>
        <w:t xml:space="preserve"> because of</w:t>
      </w:r>
      <w:r w:rsidRPr="002342C0">
        <w:rPr>
          <w:rFonts w:ascii="Times New Roman" w:hAnsi="Times New Roman" w:cs="Times New Roman"/>
          <w:sz w:val="24"/>
          <w:szCs w:val="24"/>
        </w:rPr>
        <w:t xml:space="preserve"> inherited norms and ideologies.</w:t>
      </w:r>
    </w:p>
    <w:p w14:paraId="04F6DA85" w14:textId="77777777"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In history woman have been very much owned and have been dependent on m</w:t>
      </w:r>
      <w:r w:rsidR="00DB4806" w:rsidRPr="002342C0">
        <w:rPr>
          <w:rFonts w:ascii="Times New Roman" w:hAnsi="Times New Roman" w:cs="Times New Roman"/>
          <w:sz w:val="24"/>
          <w:szCs w:val="24"/>
        </w:rPr>
        <w:t>en</w:t>
      </w:r>
      <w:r w:rsidRPr="002342C0">
        <w:rPr>
          <w:rFonts w:ascii="Times New Roman" w:hAnsi="Times New Roman" w:cs="Times New Roman"/>
          <w:sz w:val="24"/>
          <w:szCs w:val="24"/>
        </w:rPr>
        <w:t xml:space="preserve">. A woman’s job </w:t>
      </w:r>
      <w:r w:rsidR="00DB4806" w:rsidRPr="002342C0">
        <w:rPr>
          <w:rFonts w:ascii="Times New Roman" w:hAnsi="Times New Roman" w:cs="Times New Roman"/>
          <w:sz w:val="24"/>
          <w:szCs w:val="24"/>
        </w:rPr>
        <w:t>‘</w:t>
      </w:r>
      <w:r w:rsidRPr="002342C0">
        <w:rPr>
          <w:rFonts w:ascii="Times New Roman" w:hAnsi="Times New Roman" w:cs="Times New Roman"/>
          <w:sz w:val="24"/>
          <w:szCs w:val="24"/>
        </w:rPr>
        <w:t>in historical context</w:t>
      </w:r>
      <w:r w:rsidR="00DB4806" w:rsidRPr="002342C0">
        <w:rPr>
          <w:rFonts w:ascii="Times New Roman" w:hAnsi="Times New Roman" w:cs="Times New Roman"/>
          <w:sz w:val="24"/>
          <w:szCs w:val="24"/>
        </w:rPr>
        <w:t>’</w:t>
      </w:r>
      <w:r w:rsidRPr="002342C0">
        <w:rPr>
          <w:rFonts w:ascii="Times New Roman" w:hAnsi="Times New Roman" w:cs="Times New Roman"/>
          <w:sz w:val="24"/>
          <w:szCs w:val="24"/>
        </w:rPr>
        <w:t xml:space="preserve"> very much meant that she was the main care</w:t>
      </w:r>
      <w:r w:rsidR="00DB4806" w:rsidRPr="002342C0">
        <w:rPr>
          <w:rFonts w:ascii="Times New Roman" w:hAnsi="Times New Roman" w:cs="Times New Roman"/>
          <w:sz w:val="24"/>
          <w:szCs w:val="24"/>
        </w:rPr>
        <w:t>r for t</w:t>
      </w:r>
      <w:r w:rsidRPr="002342C0">
        <w:rPr>
          <w:rFonts w:ascii="Times New Roman" w:hAnsi="Times New Roman" w:cs="Times New Roman"/>
          <w:sz w:val="24"/>
          <w:szCs w:val="24"/>
        </w:rPr>
        <w:t>he children or elderly relatives and had a duty to cook and keep the home clean. The man’s place was working to earn a wage to keep his family. Wom</w:t>
      </w:r>
      <w:r w:rsidR="00DB4806" w:rsidRPr="002342C0">
        <w:rPr>
          <w:rFonts w:ascii="Times New Roman" w:hAnsi="Times New Roman" w:cs="Times New Roman"/>
          <w:sz w:val="24"/>
          <w:szCs w:val="24"/>
        </w:rPr>
        <w:t>en</w:t>
      </w:r>
      <w:r w:rsidRPr="002342C0">
        <w:rPr>
          <w:rFonts w:ascii="Times New Roman" w:hAnsi="Times New Roman" w:cs="Times New Roman"/>
          <w:sz w:val="24"/>
          <w:szCs w:val="24"/>
        </w:rPr>
        <w:t xml:space="preserve"> in history had very little rights as spoken about by Montgomery…</w:t>
      </w:r>
    </w:p>
    <w:p w14:paraId="0D29C21D" w14:textId="77777777" w:rsidR="008F297C" w:rsidRPr="002342C0" w:rsidRDefault="00F11F00" w:rsidP="002342C0">
      <w:pPr>
        <w:spacing w:line="360" w:lineRule="auto"/>
        <w:ind w:left="851" w:right="851"/>
        <w:jc w:val="both"/>
        <w:rPr>
          <w:rFonts w:ascii="Times New Roman" w:hAnsi="Times New Roman" w:cs="Times New Roman"/>
          <w:sz w:val="24"/>
          <w:szCs w:val="24"/>
        </w:rPr>
      </w:pPr>
      <w:r w:rsidRPr="002342C0">
        <w:rPr>
          <w:rFonts w:ascii="Times New Roman" w:hAnsi="Times New Roman" w:cs="Times New Roman"/>
          <w:sz w:val="24"/>
          <w:szCs w:val="24"/>
        </w:rPr>
        <w:t>Woman in the 1780s had few rights, especially if married: they could not vote, make a contract, sue or be sued in their own names and their earnings or incomes belonged to their husbands, Montgomery, A, F (2006, p. 1)</w:t>
      </w:r>
    </w:p>
    <w:p w14:paraId="160882F1" w14:textId="43E8D228"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Mary Wollstonecraft is remembered as bringing some of the</w:t>
      </w:r>
      <w:r w:rsidR="00DB4806" w:rsidRPr="002342C0">
        <w:rPr>
          <w:rFonts w:ascii="Times New Roman" w:hAnsi="Times New Roman" w:cs="Times New Roman"/>
          <w:sz w:val="24"/>
          <w:szCs w:val="24"/>
        </w:rPr>
        <w:t xml:space="preserve"> </w:t>
      </w:r>
      <w:r w:rsidRPr="002342C0">
        <w:rPr>
          <w:rFonts w:ascii="Times New Roman" w:hAnsi="Times New Roman" w:cs="Times New Roman"/>
          <w:sz w:val="24"/>
          <w:szCs w:val="24"/>
        </w:rPr>
        <w:t xml:space="preserve">earliest theoretical thoughts on feminism. In 1792 she published Vindication of the Rights of Woman. In her writing she spoke about equality of the sexes and how women were educated to be slavish </w:t>
      </w:r>
      <w:r w:rsidR="00DB4806" w:rsidRPr="002342C0">
        <w:rPr>
          <w:rFonts w:ascii="Times New Roman" w:hAnsi="Times New Roman" w:cs="Times New Roman"/>
          <w:sz w:val="24"/>
          <w:szCs w:val="24"/>
        </w:rPr>
        <w:t>dependents. Her</w:t>
      </w:r>
      <w:r w:rsidRPr="002342C0">
        <w:rPr>
          <w:rFonts w:ascii="Times New Roman" w:hAnsi="Times New Roman" w:cs="Times New Roman"/>
          <w:sz w:val="24"/>
          <w:szCs w:val="24"/>
        </w:rPr>
        <w:t xml:space="preserve"> work </w:t>
      </w:r>
      <w:r w:rsidRPr="002342C0">
        <w:rPr>
          <w:rFonts w:ascii="Times New Roman" w:hAnsi="Times New Roman" w:cs="Times New Roman"/>
          <w:sz w:val="24"/>
          <w:szCs w:val="24"/>
        </w:rPr>
        <w:lastRenderedPageBreak/>
        <w:t>became the beliefs of later feminis</w:t>
      </w:r>
      <w:r w:rsidR="00DB4806" w:rsidRPr="002342C0">
        <w:rPr>
          <w:rFonts w:ascii="Times New Roman" w:hAnsi="Times New Roman" w:cs="Times New Roman"/>
          <w:sz w:val="24"/>
          <w:szCs w:val="24"/>
        </w:rPr>
        <w:t xml:space="preserve">t </w:t>
      </w:r>
      <w:r w:rsidRPr="002342C0">
        <w:rPr>
          <w:rFonts w:ascii="Times New Roman" w:hAnsi="Times New Roman" w:cs="Times New Roman"/>
          <w:sz w:val="24"/>
          <w:szCs w:val="24"/>
        </w:rPr>
        <w:t>movements (Kreis, S. 2012). One of the earliest feminist movements came in the 19</w:t>
      </w:r>
      <w:r w:rsidRPr="002342C0">
        <w:rPr>
          <w:rFonts w:ascii="Times New Roman" w:hAnsi="Times New Roman" w:cs="Times New Roman"/>
          <w:sz w:val="24"/>
          <w:szCs w:val="24"/>
          <w:vertAlign w:val="superscript"/>
        </w:rPr>
        <w:t>th</w:t>
      </w:r>
      <w:r w:rsidRPr="002342C0">
        <w:rPr>
          <w:rFonts w:ascii="Times New Roman" w:hAnsi="Times New Roman" w:cs="Times New Roman"/>
          <w:sz w:val="24"/>
          <w:szCs w:val="24"/>
        </w:rPr>
        <w:t xml:space="preserve"> century with The Woman’s Rights to Vote in 1918. Woman </w:t>
      </w:r>
      <w:r w:rsidR="00010B36" w:rsidRPr="002342C0">
        <w:rPr>
          <w:rFonts w:ascii="Times New Roman" w:hAnsi="Times New Roman" w:cs="Times New Roman"/>
          <w:sz w:val="24"/>
          <w:szCs w:val="24"/>
        </w:rPr>
        <w:t>could</w:t>
      </w:r>
      <w:r w:rsidRPr="002342C0">
        <w:rPr>
          <w:rFonts w:ascii="Times New Roman" w:hAnsi="Times New Roman" w:cs="Times New Roman"/>
          <w:sz w:val="24"/>
          <w:szCs w:val="24"/>
        </w:rPr>
        <w:t xml:space="preserve"> vote</w:t>
      </w:r>
      <w:r w:rsidR="00DB4806" w:rsidRPr="002342C0">
        <w:rPr>
          <w:rFonts w:ascii="Times New Roman" w:hAnsi="Times New Roman" w:cs="Times New Roman"/>
          <w:sz w:val="24"/>
          <w:szCs w:val="24"/>
        </w:rPr>
        <w:t xml:space="preserve"> only</w:t>
      </w:r>
      <w:r w:rsidRPr="002342C0">
        <w:rPr>
          <w:rFonts w:ascii="Times New Roman" w:hAnsi="Times New Roman" w:cs="Times New Roman"/>
          <w:sz w:val="24"/>
          <w:szCs w:val="24"/>
        </w:rPr>
        <w:t xml:space="preserve"> if they were over the age of thirty. In 1928 it changed to the age of 21, the same age as men (Gov.uk, No Date, A). The movement throughout the decades</w:t>
      </w:r>
      <w:r w:rsidR="00DB4806" w:rsidRPr="002342C0">
        <w:rPr>
          <w:rFonts w:ascii="Times New Roman" w:hAnsi="Times New Roman" w:cs="Times New Roman"/>
          <w:sz w:val="24"/>
          <w:szCs w:val="24"/>
        </w:rPr>
        <w:t xml:space="preserve"> has </w:t>
      </w:r>
      <w:r w:rsidRPr="002342C0">
        <w:rPr>
          <w:rFonts w:ascii="Times New Roman" w:hAnsi="Times New Roman" w:cs="Times New Roman"/>
          <w:sz w:val="24"/>
          <w:szCs w:val="24"/>
        </w:rPr>
        <w:t xml:space="preserve">achieved great things, the repeal abortion law, The Equal Pay Act 1963 and the </w:t>
      </w:r>
      <w:r w:rsidR="009377EC" w:rsidRPr="002342C0">
        <w:rPr>
          <w:rFonts w:ascii="Times New Roman" w:hAnsi="Times New Roman" w:cs="Times New Roman"/>
          <w:sz w:val="24"/>
          <w:szCs w:val="24"/>
        </w:rPr>
        <w:t>Ci</w:t>
      </w:r>
      <w:r w:rsidRPr="002342C0">
        <w:rPr>
          <w:rFonts w:ascii="Times New Roman" w:hAnsi="Times New Roman" w:cs="Times New Roman"/>
          <w:sz w:val="24"/>
          <w:szCs w:val="24"/>
        </w:rPr>
        <w:t xml:space="preserve">vil Rights Act 1964, The women’s liberation movement bought about an introduction of the contraceptive pill in 1961 and in 1964 the Married Women’s </w:t>
      </w:r>
      <w:r w:rsidR="009377EC" w:rsidRPr="002342C0">
        <w:rPr>
          <w:rFonts w:ascii="Times New Roman" w:hAnsi="Times New Roman" w:cs="Times New Roman"/>
          <w:sz w:val="24"/>
          <w:szCs w:val="24"/>
        </w:rPr>
        <w:t>P</w:t>
      </w:r>
      <w:r w:rsidRPr="002342C0">
        <w:rPr>
          <w:rFonts w:ascii="Times New Roman" w:hAnsi="Times New Roman" w:cs="Times New Roman"/>
          <w:sz w:val="24"/>
          <w:szCs w:val="24"/>
        </w:rPr>
        <w:t xml:space="preserve">roperty </w:t>
      </w:r>
      <w:r w:rsidR="009377EC" w:rsidRPr="002342C0">
        <w:rPr>
          <w:rFonts w:ascii="Times New Roman" w:hAnsi="Times New Roman" w:cs="Times New Roman"/>
          <w:sz w:val="24"/>
          <w:szCs w:val="24"/>
        </w:rPr>
        <w:t>Ac</w:t>
      </w:r>
      <w:r w:rsidRPr="002342C0">
        <w:rPr>
          <w:rFonts w:ascii="Times New Roman" w:hAnsi="Times New Roman" w:cs="Times New Roman"/>
          <w:sz w:val="24"/>
          <w:szCs w:val="24"/>
        </w:rPr>
        <w:t>t. (The British Library Board, No Date).  The Sex Discrimination Act 1975 made ‘discrimination on grounds of gender, illegal’ Montgomery, A, F (2006). Since this time Feminism has grown and has a wider range of beliefs</w:t>
      </w:r>
      <w:r w:rsidR="009377EC" w:rsidRPr="002342C0">
        <w:rPr>
          <w:rFonts w:ascii="Times New Roman" w:hAnsi="Times New Roman" w:cs="Times New Roman"/>
          <w:sz w:val="24"/>
          <w:szCs w:val="24"/>
        </w:rPr>
        <w:t>, aims</w:t>
      </w:r>
      <w:r w:rsidRPr="002342C0">
        <w:rPr>
          <w:rFonts w:ascii="Times New Roman" w:hAnsi="Times New Roman" w:cs="Times New Roman"/>
          <w:sz w:val="24"/>
          <w:szCs w:val="24"/>
        </w:rPr>
        <w:t xml:space="preserve"> and group</w:t>
      </w:r>
      <w:r w:rsidR="009377EC" w:rsidRPr="002342C0">
        <w:rPr>
          <w:rFonts w:ascii="Times New Roman" w:hAnsi="Times New Roman" w:cs="Times New Roman"/>
          <w:sz w:val="24"/>
          <w:szCs w:val="24"/>
        </w:rPr>
        <w:t>ing</w:t>
      </w:r>
      <w:r w:rsidRPr="002342C0">
        <w:rPr>
          <w:rFonts w:ascii="Times New Roman" w:hAnsi="Times New Roman" w:cs="Times New Roman"/>
          <w:sz w:val="24"/>
          <w:szCs w:val="24"/>
        </w:rPr>
        <w:t>s.</w:t>
      </w:r>
    </w:p>
    <w:p w14:paraId="5F941810" w14:textId="77777777"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What happens when we step outside the norms of society? Feminis</w:t>
      </w:r>
      <w:r w:rsidR="009377EC" w:rsidRPr="002342C0">
        <w:rPr>
          <w:rFonts w:ascii="Times New Roman" w:hAnsi="Times New Roman" w:cs="Times New Roman"/>
          <w:sz w:val="24"/>
          <w:szCs w:val="24"/>
        </w:rPr>
        <w:t xml:space="preserve">t </w:t>
      </w:r>
      <w:r w:rsidRPr="002342C0">
        <w:rPr>
          <w:rFonts w:ascii="Times New Roman" w:hAnsi="Times New Roman" w:cs="Times New Roman"/>
          <w:sz w:val="24"/>
          <w:szCs w:val="24"/>
        </w:rPr>
        <w:t>theories look at visual culture and</w:t>
      </w:r>
      <w:r w:rsidR="009377EC" w:rsidRPr="002342C0">
        <w:rPr>
          <w:rFonts w:ascii="Times New Roman" w:hAnsi="Times New Roman" w:cs="Times New Roman"/>
          <w:sz w:val="24"/>
          <w:szCs w:val="24"/>
        </w:rPr>
        <w:t xml:space="preserve"> how to go about</w:t>
      </w:r>
      <w:r w:rsidRPr="002342C0">
        <w:rPr>
          <w:rFonts w:ascii="Times New Roman" w:hAnsi="Times New Roman" w:cs="Times New Roman"/>
          <w:sz w:val="24"/>
          <w:szCs w:val="24"/>
        </w:rPr>
        <w:t xml:space="preserve"> bring</w:t>
      </w:r>
      <w:r w:rsidR="009377EC" w:rsidRPr="002342C0">
        <w:rPr>
          <w:rFonts w:ascii="Times New Roman" w:hAnsi="Times New Roman" w:cs="Times New Roman"/>
          <w:sz w:val="24"/>
          <w:szCs w:val="24"/>
        </w:rPr>
        <w:t>ing</w:t>
      </w:r>
      <w:r w:rsidRPr="002342C0">
        <w:rPr>
          <w:rFonts w:ascii="Times New Roman" w:hAnsi="Times New Roman" w:cs="Times New Roman"/>
          <w:sz w:val="24"/>
          <w:szCs w:val="24"/>
        </w:rPr>
        <w:t xml:space="preserve"> </w:t>
      </w:r>
      <w:r w:rsidR="009377EC" w:rsidRPr="002342C0">
        <w:rPr>
          <w:rFonts w:ascii="Times New Roman" w:hAnsi="Times New Roman" w:cs="Times New Roman"/>
          <w:sz w:val="24"/>
          <w:szCs w:val="24"/>
        </w:rPr>
        <w:t xml:space="preserve">more </w:t>
      </w:r>
      <w:r w:rsidRPr="002342C0">
        <w:rPr>
          <w:rFonts w:ascii="Times New Roman" w:hAnsi="Times New Roman" w:cs="Times New Roman"/>
          <w:sz w:val="24"/>
          <w:szCs w:val="24"/>
        </w:rPr>
        <w:t xml:space="preserve">equality </w:t>
      </w:r>
      <w:r w:rsidR="009377EC" w:rsidRPr="002342C0">
        <w:rPr>
          <w:rFonts w:ascii="Times New Roman" w:hAnsi="Times New Roman" w:cs="Times New Roman"/>
          <w:sz w:val="24"/>
          <w:szCs w:val="24"/>
        </w:rPr>
        <w:t>between the sexes.</w:t>
      </w:r>
      <w:r w:rsidRPr="002342C0">
        <w:rPr>
          <w:rFonts w:ascii="Times New Roman" w:hAnsi="Times New Roman" w:cs="Times New Roman"/>
          <w:sz w:val="24"/>
          <w:szCs w:val="24"/>
        </w:rPr>
        <w:t xml:space="preserve"> It makes a stance against cultur</w:t>
      </w:r>
      <w:r w:rsidR="009377EC" w:rsidRPr="002342C0">
        <w:rPr>
          <w:rFonts w:ascii="Times New Roman" w:hAnsi="Times New Roman" w:cs="Times New Roman"/>
          <w:sz w:val="24"/>
          <w:szCs w:val="24"/>
        </w:rPr>
        <w:t>al</w:t>
      </w:r>
      <w:r w:rsidRPr="002342C0">
        <w:rPr>
          <w:rFonts w:ascii="Times New Roman" w:hAnsi="Times New Roman" w:cs="Times New Roman"/>
          <w:sz w:val="24"/>
          <w:szCs w:val="24"/>
        </w:rPr>
        <w:t xml:space="preserve"> conditioning or being conditioned by gender. ‘Feminist theory is an area of writing which represents a crucial and original contribution to contemporary thinking’ Humm, M. (1995 p xii). It is what builds the frame work for us to then put ideology into practice. Many people are confused by feminism</w:t>
      </w:r>
      <w:r w:rsidR="009377EC" w:rsidRPr="002342C0">
        <w:rPr>
          <w:rFonts w:ascii="Times New Roman" w:hAnsi="Times New Roman" w:cs="Times New Roman"/>
          <w:sz w:val="24"/>
          <w:szCs w:val="24"/>
        </w:rPr>
        <w:t xml:space="preserve"> as th</w:t>
      </w:r>
      <w:r w:rsidRPr="002342C0">
        <w:rPr>
          <w:rFonts w:ascii="Times New Roman" w:hAnsi="Times New Roman" w:cs="Times New Roman"/>
          <w:sz w:val="24"/>
          <w:szCs w:val="24"/>
        </w:rPr>
        <w:t>ere are many different movements that bring different visions and theories</w:t>
      </w:r>
      <w:r w:rsidR="009377EC" w:rsidRPr="002342C0">
        <w:rPr>
          <w:rFonts w:ascii="Times New Roman" w:hAnsi="Times New Roman" w:cs="Times New Roman"/>
          <w:sz w:val="24"/>
          <w:szCs w:val="24"/>
        </w:rPr>
        <w:t>.</w:t>
      </w:r>
      <w:r w:rsidRPr="002342C0">
        <w:rPr>
          <w:rFonts w:ascii="Times New Roman" w:hAnsi="Times New Roman" w:cs="Times New Roman"/>
          <w:sz w:val="24"/>
          <w:szCs w:val="24"/>
        </w:rPr>
        <w:t xml:space="preserve"> </w:t>
      </w:r>
    </w:p>
    <w:p w14:paraId="4F6C06B6" w14:textId="77777777"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Liberal feminism is focused on changing laws and polic</w:t>
      </w:r>
      <w:r w:rsidR="009377EC" w:rsidRPr="002342C0">
        <w:rPr>
          <w:rFonts w:ascii="Times New Roman" w:hAnsi="Times New Roman" w:cs="Times New Roman"/>
          <w:sz w:val="24"/>
          <w:szCs w:val="24"/>
        </w:rPr>
        <w:t>ies.</w:t>
      </w:r>
      <w:r w:rsidRPr="002342C0">
        <w:rPr>
          <w:rFonts w:ascii="Times New Roman" w:hAnsi="Times New Roman" w:cs="Times New Roman"/>
          <w:sz w:val="24"/>
          <w:szCs w:val="24"/>
        </w:rPr>
        <w:t xml:space="preserve"> They campaign and organise activities that promotes wom</w:t>
      </w:r>
      <w:r w:rsidR="009377EC" w:rsidRPr="002342C0">
        <w:rPr>
          <w:rFonts w:ascii="Times New Roman" w:hAnsi="Times New Roman" w:cs="Times New Roman"/>
          <w:sz w:val="24"/>
          <w:szCs w:val="24"/>
        </w:rPr>
        <w:t>e</w:t>
      </w:r>
      <w:r w:rsidRPr="002342C0">
        <w:rPr>
          <w:rFonts w:ascii="Times New Roman" w:hAnsi="Times New Roman" w:cs="Times New Roman"/>
          <w:sz w:val="24"/>
          <w:szCs w:val="24"/>
        </w:rPr>
        <w:t>n’s rights. The movement fights for quality of sexes in politics, economic, and social equality. It</w:t>
      </w:r>
      <w:r w:rsidR="009377EC" w:rsidRPr="002342C0">
        <w:rPr>
          <w:rFonts w:ascii="Times New Roman" w:hAnsi="Times New Roman" w:cs="Times New Roman"/>
          <w:sz w:val="24"/>
          <w:szCs w:val="24"/>
        </w:rPr>
        <w:t xml:space="preserve"> tries to</w:t>
      </w:r>
      <w:r w:rsidRPr="002342C0">
        <w:rPr>
          <w:rFonts w:ascii="Times New Roman" w:hAnsi="Times New Roman" w:cs="Times New Roman"/>
          <w:sz w:val="24"/>
          <w:szCs w:val="24"/>
        </w:rPr>
        <w:t xml:space="preserve"> give wom</w:t>
      </w:r>
      <w:r w:rsidR="009377EC" w:rsidRPr="002342C0">
        <w:rPr>
          <w:rFonts w:ascii="Times New Roman" w:hAnsi="Times New Roman" w:cs="Times New Roman"/>
          <w:sz w:val="24"/>
          <w:szCs w:val="24"/>
        </w:rPr>
        <w:t>e</w:t>
      </w:r>
      <w:r w:rsidRPr="002342C0">
        <w:rPr>
          <w:rFonts w:ascii="Times New Roman" w:hAnsi="Times New Roman" w:cs="Times New Roman"/>
          <w:sz w:val="24"/>
          <w:szCs w:val="24"/>
        </w:rPr>
        <w:t>n</w:t>
      </w:r>
      <w:r w:rsidR="009377EC" w:rsidRPr="002342C0">
        <w:rPr>
          <w:rFonts w:ascii="Times New Roman" w:hAnsi="Times New Roman" w:cs="Times New Roman"/>
          <w:sz w:val="24"/>
          <w:szCs w:val="24"/>
        </w:rPr>
        <w:t xml:space="preserve"> a sense of</w:t>
      </w:r>
      <w:r w:rsidRPr="002342C0">
        <w:rPr>
          <w:rFonts w:ascii="Times New Roman" w:hAnsi="Times New Roman" w:cs="Times New Roman"/>
          <w:sz w:val="24"/>
          <w:szCs w:val="24"/>
        </w:rPr>
        <w:t xml:space="preserve"> empowerment over their own lives. ‘Liberal feminism argues for individual fulfilment free from strictures of highly defined sex roles’ Humm, M. (1995, p. 151).</w:t>
      </w:r>
    </w:p>
    <w:p w14:paraId="7E4A5958" w14:textId="41572DD9"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Radical feminism focuses on our biological responsibility</w:t>
      </w:r>
      <w:r w:rsidR="009377EC" w:rsidRPr="002342C0">
        <w:rPr>
          <w:rFonts w:ascii="Times New Roman" w:hAnsi="Times New Roman" w:cs="Times New Roman"/>
          <w:sz w:val="24"/>
          <w:szCs w:val="24"/>
        </w:rPr>
        <w:t xml:space="preserve"> of </w:t>
      </w:r>
      <w:r w:rsidR="00E3656D" w:rsidRPr="002342C0">
        <w:rPr>
          <w:rFonts w:ascii="Times New Roman" w:hAnsi="Times New Roman" w:cs="Times New Roman"/>
          <w:sz w:val="24"/>
          <w:szCs w:val="24"/>
        </w:rPr>
        <w:t>having to bare children</w:t>
      </w:r>
      <w:r w:rsidRPr="002342C0">
        <w:rPr>
          <w:rFonts w:ascii="Times New Roman" w:hAnsi="Times New Roman" w:cs="Times New Roman"/>
          <w:sz w:val="24"/>
          <w:szCs w:val="24"/>
        </w:rPr>
        <w:t xml:space="preserve">. </w:t>
      </w:r>
      <w:r w:rsidR="00DB0D6F" w:rsidRPr="002342C0">
        <w:rPr>
          <w:rFonts w:ascii="Times New Roman" w:hAnsi="Times New Roman" w:cs="Times New Roman"/>
          <w:sz w:val="24"/>
          <w:szCs w:val="24"/>
        </w:rPr>
        <w:t>R</w:t>
      </w:r>
      <w:r w:rsidR="00DB0D6F">
        <w:rPr>
          <w:rFonts w:ascii="Times New Roman" w:hAnsi="Times New Roman" w:cs="Times New Roman"/>
          <w:sz w:val="24"/>
          <w:szCs w:val="24"/>
        </w:rPr>
        <w:t>adfem</w:t>
      </w:r>
      <w:r w:rsidRPr="002342C0">
        <w:rPr>
          <w:rFonts w:ascii="Times New Roman" w:hAnsi="Times New Roman" w:cs="Times New Roman"/>
          <w:sz w:val="24"/>
          <w:szCs w:val="24"/>
        </w:rPr>
        <w:t xml:space="preserve"> are a group of radical feminists from across England and the Celtic Nation. They define the meaning of this by stating </w:t>
      </w:r>
    </w:p>
    <w:p w14:paraId="05526E06" w14:textId="77777777" w:rsidR="008F297C" w:rsidRPr="002342C0" w:rsidRDefault="00F11F00" w:rsidP="002342C0">
      <w:pPr>
        <w:spacing w:line="360" w:lineRule="auto"/>
        <w:ind w:left="851" w:right="851"/>
        <w:jc w:val="both"/>
        <w:rPr>
          <w:rFonts w:ascii="Times New Roman" w:hAnsi="Times New Roman" w:cs="Times New Roman"/>
          <w:sz w:val="24"/>
          <w:szCs w:val="24"/>
        </w:rPr>
      </w:pPr>
      <w:r w:rsidRPr="002342C0">
        <w:rPr>
          <w:rFonts w:ascii="Times New Roman" w:hAnsi="Times New Roman" w:cs="Times New Roman"/>
          <w:sz w:val="24"/>
          <w:szCs w:val="24"/>
        </w:rPr>
        <w:t xml:space="preserve"> </w:t>
      </w:r>
      <w:r w:rsidRPr="002342C0">
        <w:rPr>
          <w:rFonts w:ascii="Times New Roman" w:hAnsi="Times New Roman" w:cs="Times New Roman"/>
          <w:color w:val="000000"/>
          <w:sz w:val="24"/>
          <w:szCs w:val="24"/>
        </w:rPr>
        <w:t>Radical Feminists see that our oppression as females is closely linked to and bound up in our roles as the bearers of new life and male hatred of our female reproductive power. Radical Feminists take an unequivocal stance on the right to female reproductive justice, Radfem Collective (No Date).</w:t>
      </w:r>
    </w:p>
    <w:p w14:paraId="465382C5" w14:textId="33D2088A"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 xml:space="preserve"> Radical Feminism is a movement that wants to remove the concept of gender. This would mean finding alternative ways of having children. An alternative</w:t>
      </w:r>
      <w:r w:rsidR="00E3656D" w:rsidRPr="002342C0">
        <w:rPr>
          <w:rFonts w:ascii="Times New Roman" w:hAnsi="Times New Roman" w:cs="Times New Roman"/>
          <w:sz w:val="24"/>
          <w:szCs w:val="24"/>
        </w:rPr>
        <w:t xml:space="preserve"> to women carrying babies would be for science and technology to make it possible</w:t>
      </w:r>
      <w:r w:rsidR="001D5712" w:rsidRPr="002342C0">
        <w:rPr>
          <w:rFonts w:ascii="Times New Roman" w:hAnsi="Times New Roman" w:cs="Times New Roman"/>
          <w:sz w:val="24"/>
          <w:szCs w:val="24"/>
        </w:rPr>
        <w:t xml:space="preserve"> for babies to be carried outside the </w:t>
      </w:r>
      <w:r w:rsidR="001D5712" w:rsidRPr="002342C0">
        <w:rPr>
          <w:rFonts w:ascii="Times New Roman" w:hAnsi="Times New Roman" w:cs="Times New Roman"/>
          <w:sz w:val="24"/>
          <w:szCs w:val="24"/>
        </w:rPr>
        <w:lastRenderedPageBreak/>
        <w:t>womb. Some but not all radical feminists believe this would promote the equality between the sexes</w:t>
      </w:r>
      <w:r w:rsidR="00C031FD" w:rsidRPr="002342C0">
        <w:rPr>
          <w:rFonts w:ascii="Times New Roman" w:hAnsi="Times New Roman" w:cs="Times New Roman"/>
          <w:sz w:val="24"/>
          <w:szCs w:val="24"/>
        </w:rPr>
        <w:t xml:space="preserve">, however there are many different strands of feminism, some of whom are against </w:t>
      </w:r>
      <w:r w:rsidR="00331F5C" w:rsidRPr="002342C0">
        <w:rPr>
          <w:rFonts w:ascii="Times New Roman" w:hAnsi="Times New Roman" w:cs="Times New Roman"/>
          <w:sz w:val="24"/>
          <w:szCs w:val="24"/>
        </w:rPr>
        <w:t>too</w:t>
      </w:r>
      <w:r w:rsidR="00C031FD" w:rsidRPr="002342C0">
        <w:rPr>
          <w:rFonts w:ascii="Times New Roman" w:hAnsi="Times New Roman" w:cs="Times New Roman"/>
          <w:sz w:val="24"/>
          <w:szCs w:val="24"/>
        </w:rPr>
        <w:t xml:space="preserve"> much technological of scientific intervention in the processes of pregnancy and labour, or the encouraging of alternative ways to carry babies outside the womb. To them this disempowers not empowers women. So even within modern radical feminism opinions vary, making it very hard to pinpoint </w:t>
      </w:r>
      <w:r w:rsidR="00957FAF" w:rsidRPr="002342C0">
        <w:rPr>
          <w:rFonts w:ascii="Times New Roman" w:hAnsi="Times New Roman" w:cs="Times New Roman"/>
          <w:sz w:val="24"/>
          <w:szCs w:val="24"/>
        </w:rPr>
        <w:t xml:space="preserve">how those feminists define themselves as ‘radical’. Humm thinks that </w:t>
      </w:r>
      <w:r w:rsidRPr="002342C0">
        <w:rPr>
          <w:rFonts w:ascii="Times New Roman" w:hAnsi="Times New Roman" w:cs="Times New Roman"/>
          <w:sz w:val="24"/>
          <w:szCs w:val="24"/>
        </w:rPr>
        <w:t>‘What makes this feminism radical is that it focuses on the roots of male domination and claims that all forms of oppression are extensions of male supremacy’ Humm, M. (1995, p. 231).</w:t>
      </w:r>
    </w:p>
    <w:p w14:paraId="0CCC87F3" w14:textId="77777777"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Socialist Feminism see</w:t>
      </w:r>
      <w:r w:rsidR="00957FAF" w:rsidRPr="002342C0">
        <w:rPr>
          <w:rFonts w:ascii="Times New Roman" w:hAnsi="Times New Roman" w:cs="Times New Roman"/>
          <w:sz w:val="24"/>
          <w:szCs w:val="24"/>
        </w:rPr>
        <w:t>s</w:t>
      </w:r>
      <w:r w:rsidRPr="002342C0">
        <w:rPr>
          <w:rFonts w:ascii="Times New Roman" w:hAnsi="Times New Roman" w:cs="Times New Roman"/>
          <w:sz w:val="24"/>
          <w:szCs w:val="24"/>
        </w:rPr>
        <w:t xml:space="preserve"> capitalism as the problem</w:t>
      </w:r>
      <w:r w:rsidR="00957FAF" w:rsidRPr="002342C0">
        <w:rPr>
          <w:rFonts w:ascii="Times New Roman" w:hAnsi="Times New Roman" w:cs="Times New Roman"/>
          <w:sz w:val="24"/>
          <w:szCs w:val="24"/>
        </w:rPr>
        <w:t xml:space="preserve"> regarding </w:t>
      </w:r>
      <w:r w:rsidRPr="002342C0">
        <w:rPr>
          <w:rFonts w:ascii="Times New Roman" w:hAnsi="Times New Roman" w:cs="Times New Roman"/>
          <w:sz w:val="24"/>
          <w:szCs w:val="24"/>
        </w:rPr>
        <w:t>female oppression. The movement sees the problem as being wom</w:t>
      </w:r>
      <w:r w:rsidR="00957FAF" w:rsidRPr="002342C0">
        <w:rPr>
          <w:rFonts w:ascii="Times New Roman" w:hAnsi="Times New Roman" w:cs="Times New Roman"/>
          <w:sz w:val="24"/>
          <w:szCs w:val="24"/>
        </w:rPr>
        <w:t>e</w:t>
      </w:r>
      <w:r w:rsidRPr="002342C0">
        <w:rPr>
          <w:rFonts w:ascii="Times New Roman" w:hAnsi="Times New Roman" w:cs="Times New Roman"/>
          <w:sz w:val="24"/>
          <w:szCs w:val="24"/>
        </w:rPr>
        <w:t>n</w:t>
      </w:r>
      <w:r w:rsidR="00957FAF" w:rsidRPr="002342C0">
        <w:rPr>
          <w:rFonts w:ascii="Times New Roman" w:hAnsi="Times New Roman" w:cs="Times New Roman"/>
          <w:sz w:val="24"/>
          <w:szCs w:val="24"/>
        </w:rPr>
        <w:t xml:space="preserve"> </w:t>
      </w:r>
      <w:r w:rsidRPr="002342C0">
        <w:rPr>
          <w:rFonts w:ascii="Times New Roman" w:hAnsi="Times New Roman" w:cs="Times New Roman"/>
          <w:sz w:val="24"/>
          <w:szCs w:val="24"/>
        </w:rPr>
        <w:t>having to rely on m</w:t>
      </w:r>
      <w:r w:rsidR="00957FAF" w:rsidRPr="002342C0">
        <w:rPr>
          <w:rFonts w:ascii="Times New Roman" w:hAnsi="Times New Roman" w:cs="Times New Roman"/>
          <w:sz w:val="24"/>
          <w:szCs w:val="24"/>
        </w:rPr>
        <w:t>e</w:t>
      </w:r>
      <w:r w:rsidRPr="002342C0">
        <w:rPr>
          <w:rFonts w:ascii="Times New Roman" w:hAnsi="Times New Roman" w:cs="Times New Roman"/>
          <w:sz w:val="24"/>
          <w:szCs w:val="24"/>
        </w:rPr>
        <w:t xml:space="preserve">n for financial dependence due to </w:t>
      </w:r>
      <w:r w:rsidR="00B56BFD" w:rsidRPr="002342C0">
        <w:rPr>
          <w:rFonts w:ascii="Times New Roman" w:hAnsi="Times New Roman" w:cs="Times New Roman"/>
          <w:sz w:val="24"/>
          <w:szCs w:val="24"/>
        </w:rPr>
        <w:t>unequal pay</w:t>
      </w:r>
      <w:r w:rsidRPr="002342C0">
        <w:rPr>
          <w:rFonts w:ascii="Times New Roman" w:hAnsi="Times New Roman" w:cs="Times New Roman"/>
          <w:sz w:val="24"/>
          <w:szCs w:val="24"/>
        </w:rPr>
        <w:t>. Men rule over wom</w:t>
      </w:r>
      <w:r w:rsidR="00B56BFD" w:rsidRPr="002342C0">
        <w:rPr>
          <w:rFonts w:ascii="Times New Roman" w:hAnsi="Times New Roman" w:cs="Times New Roman"/>
          <w:sz w:val="24"/>
          <w:szCs w:val="24"/>
        </w:rPr>
        <w:t>e</w:t>
      </w:r>
      <w:r w:rsidRPr="002342C0">
        <w:rPr>
          <w:rFonts w:ascii="Times New Roman" w:hAnsi="Times New Roman" w:cs="Times New Roman"/>
          <w:sz w:val="24"/>
          <w:szCs w:val="24"/>
        </w:rPr>
        <w:t xml:space="preserve">n because there is an uneven </w:t>
      </w:r>
      <w:r w:rsidR="00B56BFD" w:rsidRPr="002342C0">
        <w:rPr>
          <w:rFonts w:ascii="Times New Roman" w:hAnsi="Times New Roman" w:cs="Times New Roman"/>
          <w:sz w:val="24"/>
          <w:szCs w:val="24"/>
        </w:rPr>
        <w:t xml:space="preserve">distribution </w:t>
      </w:r>
      <w:r w:rsidRPr="002342C0">
        <w:rPr>
          <w:rFonts w:ascii="Times New Roman" w:hAnsi="Times New Roman" w:cs="Times New Roman"/>
          <w:sz w:val="24"/>
          <w:szCs w:val="24"/>
        </w:rPr>
        <w:t>of wealth</w:t>
      </w:r>
      <w:r w:rsidR="00B56BFD" w:rsidRPr="002342C0">
        <w:rPr>
          <w:rFonts w:ascii="Times New Roman" w:hAnsi="Times New Roman" w:cs="Times New Roman"/>
          <w:sz w:val="24"/>
          <w:szCs w:val="24"/>
        </w:rPr>
        <w:t>, but men are in their turn ruled by the owners of the means of production with in a capitalist system.</w:t>
      </w:r>
    </w:p>
    <w:p w14:paraId="1D883A97" w14:textId="77777777" w:rsidR="008F297C" w:rsidRPr="002342C0" w:rsidRDefault="00F11F00" w:rsidP="002342C0">
      <w:pPr>
        <w:spacing w:line="360" w:lineRule="auto"/>
        <w:ind w:left="851" w:right="851"/>
        <w:jc w:val="both"/>
        <w:rPr>
          <w:rFonts w:ascii="Times New Roman" w:hAnsi="Times New Roman" w:cs="Times New Roman"/>
          <w:sz w:val="24"/>
          <w:szCs w:val="24"/>
        </w:rPr>
      </w:pPr>
      <w:r w:rsidRPr="002342C0">
        <w:rPr>
          <w:rFonts w:ascii="Times New Roman" w:hAnsi="Times New Roman" w:cs="Times New Roman"/>
          <w:sz w:val="24"/>
          <w:szCs w:val="24"/>
        </w:rPr>
        <w:t>One of the main theories of Western feminism, Socialist feminism believes that woman are second-class citizens in Patriarchal Capitalism which depends for its survival on the exploitation of working people, and on the special exploitation of women, Humm, H. (1995, p.270).</w:t>
      </w:r>
    </w:p>
    <w:p w14:paraId="0E3C6702" w14:textId="7F55A212"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Socialist Feminism is closely related to Marxist Feminism theory as they are both related to the system of capitalism and the oppression o</w:t>
      </w:r>
      <w:r w:rsidR="00B56BFD" w:rsidRPr="002342C0">
        <w:rPr>
          <w:rFonts w:ascii="Times New Roman" w:hAnsi="Times New Roman" w:cs="Times New Roman"/>
          <w:sz w:val="24"/>
          <w:szCs w:val="24"/>
        </w:rPr>
        <w:t xml:space="preserve">f </w:t>
      </w:r>
      <w:r w:rsidRPr="002342C0">
        <w:rPr>
          <w:rFonts w:ascii="Times New Roman" w:hAnsi="Times New Roman" w:cs="Times New Roman"/>
          <w:sz w:val="24"/>
          <w:szCs w:val="24"/>
        </w:rPr>
        <w:t xml:space="preserve">women. </w:t>
      </w:r>
      <w:r w:rsidR="00B56BFD" w:rsidRPr="002342C0">
        <w:rPr>
          <w:rFonts w:ascii="Times New Roman" w:hAnsi="Times New Roman" w:cs="Times New Roman"/>
          <w:sz w:val="24"/>
          <w:szCs w:val="24"/>
        </w:rPr>
        <w:t>The M</w:t>
      </w:r>
      <w:r w:rsidRPr="002342C0">
        <w:rPr>
          <w:rFonts w:ascii="Times New Roman" w:hAnsi="Times New Roman" w:cs="Times New Roman"/>
          <w:sz w:val="24"/>
          <w:szCs w:val="24"/>
        </w:rPr>
        <w:t xml:space="preserve">arxist feminist movement is about each gender having </w:t>
      </w:r>
      <w:r w:rsidR="00331F5C">
        <w:rPr>
          <w:rFonts w:ascii="Times New Roman" w:hAnsi="Times New Roman" w:cs="Times New Roman"/>
          <w:sz w:val="24"/>
          <w:szCs w:val="24"/>
        </w:rPr>
        <w:t xml:space="preserve">an </w:t>
      </w:r>
      <w:r w:rsidR="00A002CD" w:rsidRPr="002342C0">
        <w:rPr>
          <w:rFonts w:ascii="Times New Roman" w:hAnsi="Times New Roman" w:cs="Times New Roman"/>
          <w:sz w:val="24"/>
          <w:szCs w:val="24"/>
        </w:rPr>
        <w:t>equal</w:t>
      </w:r>
      <w:r w:rsidR="00331F5C">
        <w:rPr>
          <w:rFonts w:ascii="Times New Roman" w:hAnsi="Times New Roman" w:cs="Times New Roman"/>
          <w:sz w:val="24"/>
          <w:szCs w:val="24"/>
        </w:rPr>
        <w:t xml:space="preserve"> opportunity</w:t>
      </w:r>
      <w:r w:rsidRPr="002342C0">
        <w:rPr>
          <w:rFonts w:ascii="Times New Roman" w:hAnsi="Times New Roman" w:cs="Times New Roman"/>
          <w:sz w:val="24"/>
          <w:szCs w:val="24"/>
        </w:rPr>
        <w:t xml:space="preserve"> to</w:t>
      </w:r>
      <w:r w:rsidR="00A002CD" w:rsidRPr="002342C0">
        <w:rPr>
          <w:rFonts w:ascii="Times New Roman" w:hAnsi="Times New Roman" w:cs="Times New Roman"/>
          <w:sz w:val="24"/>
          <w:szCs w:val="24"/>
        </w:rPr>
        <w:t xml:space="preserve"> e</w:t>
      </w:r>
      <w:r w:rsidR="00331F5C">
        <w:rPr>
          <w:rFonts w:ascii="Times New Roman" w:hAnsi="Times New Roman" w:cs="Times New Roman"/>
          <w:sz w:val="24"/>
          <w:szCs w:val="24"/>
        </w:rPr>
        <w:t>xercise</w:t>
      </w:r>
      <w:r w:rsidR="00B87421" w:rsidRPr="002342C0">
        <w:rPr>
          <w:rFonts w:ascii="Times New Roman" w:hAnsi="Times New Roman" w:cs="Times New Roman"/>
          <w:sz w:val="24"/>
          <w:szCs w:val="24"/>
        </w:rPr>
        <w:t xml:space="preserve"> their human rights </w:t>
      </w:r>
      <w:r w:rsidRPr="002342C0">
        <w:rPr>
          <w:rFonts w:ascii="Times New Roman" w:hAnsi="Times New Roman" w:cs="Times New Roman"/>
          <w:sz w:val="24"/>
          <w:szCs w:val="24"/>
        </w:rPr>
        <w:t>without being subject to division. A generation ago only one parent needed to work, this was usually being the ma</w:t>
      </w:r>
      <w:r w:rsidR="00B87421" w:rsidRPr="002342C0">
        <w:rPr>
          <w:rFonts w:ascii="Times New Roman" w:hAnsi="Times New Roman" w:cs="Times New Roman"/>
          <w:sz w:val="24"/>
          <w:szCs w:val="24"/>
        </w:rPr>
        <w:t>le in the family unit</w:t>
      </w:r>
      <w:r w:rsidRPr="002342C0">
        <w:rPr>
          <w:rFonts w:ascii="Times New Roman" w:hAnsi="Times New Roman" w:cs="Times New Roman"/>
          <w:sz w:val="24"/>
          <w:szCs w:val="24"/>
        </w:rPr>
        <w:t xml:space="preserve">. Woman were encouraged to work to better themselves and to </w:t>
      </w:r>
      <w:r w:rsidR="00B87421" w:rsidRPr="002342C0">
        <w:rPr>
          <w:rFonts w:ascii="Times New Roman" w:hAnsi="Times New Roman" w:cs="Times New Roman"/>
          <w:sz w:val="24"/>
          <w:szCs w:val="24"/>
        </w:rPr>
        <w:t>raise</w:t>
      </w:r>
      <w:r w:rsidRPr="002342C0">
        <w:rPr>
          <w:rFonts w:ascii="Times New Roman" w:hAnsi="Times New Roman" w:cs="Times New Roman"/>
          <w:sz w:val="24"/>
          <w:szCs w:val="24"/>
        </w:rPr>
        <w:t xml:space="preserve"> themselves up as equal</w:t>
      </w:r>
      <w:r w:rsidR="00B87421" w:rsidRPr="002342C0">
        <w:rPr>
          <w:rFonts w:ascii="Times New Roman" w:hAnsi="Times New Roman" w:cs="Times New Roman"/>
          <w:sz w:val="24"/>
          <w:szCs w:val="24"/>
        </w:rPr>
        <w:t>s</w:t>
      </w:r>
      <w:r w:rsidRPr="002342C0">
        <w:rPr>
          <w:rFonts w:ascii="Times New Roman" w:hAnsi="Times New Roman" w:cs="Times New Roman"/>
          <w:sz w:val="24"/>
          <w:szCs w:val="24"/>
        </w:rPr>
        <w:t xml:space="preserve"> to their male counterparts and to gain financial independen</w:t>
      </w:r>
      <w:r w:rsidR="00B87421" w:rsidRPr="002342C0">
        <w:rPr>
          <w:rFonts w:ascii="Times New Roman" w:hAnsi="Times New Roman" w:cs="Times New Roman"/>
          <w:sz w:val="24"/>
          <w:szCs w:val="24"/>
        </w:rPr>
        <w:t>ce</w:t>
      </w:r>
      <w:r w:rsidRPr="002342C0">
        <w:rPr>
          <w:rFonts w:ascii="Times New Roman" w:hAnsi="Times New Roman" w:cs="Times New Roman"/>
          <w:sz w:val="24"/>
          <w:szCs w:val="24"/>
        </w:rPr>
        <w:t>.</w:t>
      </w:r>
      <w:r w:rsidR="00B87421" w:rsidRPr="002342C0">
        <w:rPr>
          <w:rFonts w:ascii="Times New Roman" w:hAnsi="Times New Roman" w:cs="Times New Roman"/>
          <w:sz w:val="24"/>
          <w:szCs w:val="24"/>
        </w:rPr>
        <w:t xml:space="preserve"> G</w:t>
      </w:r>
      <w:r w:rsidRPr="002342C0">
        <w:rPr>
          <w:rFonts w:ascii="Times New Roman" w:hAnsi="Times New Roman" w:cs="Times New Roman"/>
          <w:sz w:val="24"/>
          <w:szCs w:val="24"/>
        </w:rPr>
        <w:t>ender equality is</w:t>
      </w:r>
      <w:r w:rsidR="00B87421" w:rsidRPr="002342C0">
        <w:rPr>
          <w:rFonts w:ascii="Times New Roman" w:hAnsi="Times New Roman" w:cs="Times New Roman"/>
          <w:sz w:val="24"/>
          <w:szCs w:val="24"/>
        </w:rPr>
        <w:t xml:space="preserve"> </w:t>
      </w:r>
      <w:r w:rsidR="00A002CD" w:rsidRPr="002342C0">
        <w:rPr>
          <w:rFonts w:ascii="Times New Roman" w:hAnsi="Times New Roman" w:cs="Times New Roman"/>
          <w:sz w:val="24"/>
          <w:szCs w:val="24"/>
        </w:rPr>
        <w:t xml:space="preserve">now </w:t>
      </w:r>
      <w:r w:rsidR="00B87421" w:rsidRPr="002342C0">
        <w:rPr>
          <w:rFonts w:ascii="Times New Roman" w:hAnsi="Times New Roman" w:cs="Times New Roman"/>
          <w:sz w:val="24"/>
          <w:szCs w:val="24"/>
        </w:rPr>
        <w:t>becoming closer</w:t>
      </w:r>
      <w:r w:rsidR="00A002CD" w:rsidRPr="002342C0">
        <w:rPr>
          <w:rFonts w:ascii="Times New Roman" w:hAnsi="Times New Roman" w:cs="Times New Roman"/>
          <w:sz w:val="24"/>
          <w:szCs w:val="24"/>
        </w:rPr>
        <w:t>.</w:t>
      </w:r>
      <w:r w:rsidRPr="002342C0">
        <w:rPr>
          <w:rFonts w:ascii="Times New Roman" w:hAnsi="Times New Roman" w:cs="Times New Roman"/>
          <w:sz w:val="24"/>
          <w:szCs w:val="24"/>
        </w:rPr>
        <w:t xml:space="preserve"> </w:t>
      </w:r>
    </w:p>
    <w:p w14:paraId="3E487B63" w14:textId="77777777" w:rsidR="008F297C" w:rsidRPr="002342C0" w:rsidRDefault="00F11F00" w:rsidP="002342C0">
      <w:pPr>
        <w:spacing w:line="360" w:lineRule="auto"/>
        <w:ind w:left="851" w:right="851"/>
        <w:jc w:val="both"/>
        <w:rPr>
          <w:rFonts w:ascii="Times New Roman" w:hAnsi="Times New Roman" w:cs="Times New Roman"/>
          <w:sz w:val="24"/>
          <w:szCs w:val="24"/>
        </w:rPr>
      </w:pPr>
      <w:r w:rsidRPr="002342C0">
        <w:rPr>
          <w:rFonts w:ascii="Times New Roman" w:hAnsi="Times New Roman" w:cs="Times New Roman"/>
          <w:sz w:val="24"/>
          <w:szCs w:val="24"/>
        </w:rPr>
        <w:t>The aims of Marxist feminism are: to describe the material basis of women’s subjugation, and the relationship between the modes of production and women’s status; and to apply theories of women and class to the role of the family, Humm, M (1995).</w:t>
      </w:r>
    </w:p>
    <w:p w14:paraId="7DB25FA0" w14:textId="558FF22A"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 xml:space="preserve">Feminist Theory has helped build a framework of equality in today’s world. Legislation has put some of these theories into practice. One of </w:t>
      </w:r>
      <w:r w:rsidR="00A002CD" w:rsidRPr="002342C0">
        <w:rPr>
          <w:rFonts w:ascii="Times New Roman" w:hAnsi="Times New Roman" w:cs="Times New Roman"/>
          <w:sz w:val="24"/>
          <w:szCs w:val="24"/>
        </w:rPr>
        <w:t xml:space="preserve">these </w:t>
      </w:r>
      <w:r w:rsidRPr="002342C0">
        <w:rPr>
          <w:rFonts w:ascii="Times New Roman" w:hAnsi="Times New Roman" w:cs="Times New Roman"/>
          <w:sz w:val="24"/>
          <w:szCs w:val="24"/>
        </w:rPr>
        <w:t>is the Equalities Act 2010. It makes it against the law to discrimina</w:t>
      </w:r>
      <w:r w:rsidR="00E92BA7" w:rsidRPr="002342C0">
        <w:rPr>
          <w:rFonts w:ascii="Times New Roman" w:hAnsi="Times New Roman" w:cs="Times New Roman"/>
          <w:sz w:val="24"/>
          <w:szCs w:val="24"/>
        </w:rPr>
        <w:t xml:space="preserve">te </w:t>
      </w:r>
      <w:r w:rsidRPr="002342C0">
        <w:rPr>
          <w:rFonts w:ascii="Times New Roman" w:hAnsi="Times New Roman" w:cs="Times New Roman"/>
          <w:sz w:val="24"/>
          <w:szCs w:val="24"/>
        </w:rPr>
        <w:t xml:space="preserve">against, </w:t>
      </w:r>
      <w:r w:rsidR="00E92BA7" w:rsidRPr="002342C0">
        <w:rPr>
          <w:rFonts w:ascii="Times New Roman" w:hAnsi="Times New Roman" w:cs="Times New Roman"/>
          <w:sz w:val="24"/>
          <w:szCs w:val="24"/>
        </w:rPr>
        <w:t>gender,</w:t>
      </w:r>
      <w:r w:rsidRPr="002342C0">
        <w:rPr>
          <w:rFonts w:ascii="Times New Roman" w:hAnsi="Times New Roman" w:cs="Times New Roman"/>
          <w:sz w:val="24"/>
          <w:szCs w:val="24"/>
        </w:rPr>
        <w:t xml:space="preserve"> age,</w:t>
      </w:r>
      <w:r w:rsidR="00E92BA7" w:rsidRPr="002342C0">
        <w:rPr>
          <w:rFonts w:ascii="Times New Roman" w:hAnsi="Times New Roman" w:cs="Times New Roman"/>
          <w:sz w:val="24"/>
          <w:szCs w:val="24"/>
        </w:rPr>
        <w:t xml:space="preserve"> whether single</w:t>
      </w:r>
      <w:r w:rsidRPr="002342C0">
        <w:rPr>
          <w:rFonts w:ascii="Times New Roman" w:hAnsi="Times New Roman" w:cs="Times New Roman"/>
          <w:sz w:val="24"/>
          <w:szCs w:val="24"/>
        </w:rPr>
        <w:t xml:space="preserve"> marriage or civil partnership</w:t>
      </w:r>
      <w:r w:rsidR="00E92BA7" w:rsidRPr="002342C0">
        <w:rPr>
          <w:rFonts w:ascii="Times New Roman" w:hAnsi="Times New Roman" w:cs="Times New Roman"/>
          <w:sz w:val="24"/>
          <w:szCs w:val="24"/>
        </w:rPr>
        <w:t xml:space="preserve"> or divorced</w:t>
      </w:r>
      <w:r w:rsidRPr="002342C0">
        <w:rPr>
          <w:rFonts w:ascii="Times New Roman" w:hAnsi="Times New Roman" w:cs="Times New Roman"/>
          <w:sz w:val="24"/>
          <w:szCs w:val="24"/>
        </w:rPr>
        <w:t xml:space="preserve">, </w:t>
      </w:r>
      <w:r w:rsidR="00E92BA7" w:rsidRPr="002342C0">
        <w:rPr>
          <w:rFonts w:ascii="Times New Roman" w:hAnsi="Times New Roman" w:cs="Times New Roman"/>
          <w:sz w:val="24"/>
          <w:szCs w:val="24"/>
        </w:rPr>
        <w:t xml:space="preserve">whether </w:t>
      </w:r>
      <w:r w:rsidRPr="002342C0">
        <w:rPr>
          <w:rFonts w:ascii="Times New Roman" w:hAnsi="Times New Roman" w:cs="Times New Roman"/>
          <w:sz w:val="24"/>
          <w:szCs w:val="24"/>
        </w:rPr>
        <w:t xml:space="preserve">pregnant or on maternity, </w:t>
      </w:r>
      <w:r w:rsidR="00E92BA7" w:rsidRPr="002342C0">
        <w:rPr>
          <w:rFonts w:ascii="Times New Roman" w:hAnsi="Times New Roman" w:cs="Times New Roman"/>
          <w:sz w:val="24"/>
          <w:szCs w:val="24"/>
        </w:rPr>
        <w:t xml:space="preserve">or on the grounds of </w:t>
      </w:r>
      <w:r w:rsidRPr="002342C0">
        <w:rPr>
          <w:rFonts w:ascii="Times New Roman" w:hAnsi="Times New Roman" w:cs="Times New Roman"/>
          <w:sz w:val="24"/>
          <w:szCs w:val="24"/>
        </w:rPr>
        <w:t>disability, religion,</w:t>
      </w:r>
      <w:r w:rsidR="00E92BA7" w:rsidRPr="002342C0">
        <w:rPr>
          <w:rFonts w:ascii="Times New Roman" w:hAnsi="Times New Roman" w:cs="Times New Roman"/>
          <w:sz w:val="24"/>
          <w:szCs w:val="24"/>
        </w:rPr>
        <w:t xml:space="preserve"> ethnicity, race, or sexual</w:t>
      </w:r>
      <w:r w:rsidRPr="002342C0">
        <w:rPr>
          <w:rFonts w:ascii="Times New Roman" w:hAnsi="Times New Roman" w:cs="Times New Roman"/>
          <w:sz w:val="24"/>
          <w:szCs w:val="24"/>
        </w:rPr>
        <w:t xml:space="preserve"> orientation. This includes being discriminated against in the </w:t>
      </w:r>
      <w:r w:rsidRPr="002342C0">
        <w:rPr>
          <w:rFonts w:ascii="Times New Roman" w:hAnsi="Times New Roman" w:cs="Times New Roman"/>
          <w:sz w:val="24"/>
          <w:szCs w:val="24"/>
        </w:rPr>
        <w:lastRenderedPageBreak/>
        <w:t>workplace or wider society (Gov.uk, 2015, B)</w:t>
      </w:r>
      <w:r w:rsidR="00E833A9" w:rsidRPr="002342C0">
        <w:rPr>
          <w:rFonts w:ascii="Times New Roman" w:hAnsi="Times New Roman" w:cs="Times New Roman"/>
          <w:sz w:val="24"/>
          <w:szCs w:val="24"/>
        </w:rPr>
        <w:t xml:space="preserve"> </w:t>
      </w:r>
      <w:r w:rsidR="00E92BA7" w:rsidRPr="002342C0">
        <w:rPr>
          <w:rFonts w:ascii="Times New Roman" w:hAnsi="Times New Roman" w:cs="Times New Roman"/>
          <w:sz w:val="24"/>
          <w:szCs w:val="24"/>
        </w:rPr>
        <w:t xml:space="preserve">The issue of gender </w:t>
      </w:r>
      <w:r w:rsidRPr="002342C0">
        <w:rPr>
          <w:rFonts w:ascii="Times New Roman" w:hAnsi="Times New Roman" w:cs="Times New Roman"/>
          <w:sz w:val="24"/>
          <w:szCs w:val="24"/>
        </w:rPr>
        <w:t>equality</w:t>
      </w:r>
      <w:r w:rsidR="00E92BA7" w:rsidRPr="002342C0">
        <w:rPr>
          <w:rFonts w:ascii="Times New Roman" w:hAnsi="Times New Roman" w:cs="Times New Roman"/>
          <w:sz w:val="24"/>
          <w:szCs w:val="24"/>
        </w:rPr>
        <w:t xml:space="preserve"> is not only a feminist belief,</w:t>
      </w:r>
      <w:r w:rsidRPr="002342C0">
        <w:rPr>
          <w:rFonts w:ascii="Times New Roman" w:hAnsi="Times New Roman" w:cs="Times New Roman"/>
          <w:sz w:val="24"/>
          <w:szCs w:val="24"/>
        </w:rPr>
        <w:t xml:space="preserve"> it is a</w:t>
      </w:r>
      <w:r w:rsidR="00E92BA7" w:rsidRPr="002342C0">
        <w:rPr>
          <w:rFonts w:ascii="Times New Roman" w:hAnsi="Times New Roman" w:cs="Times New Roman"/>
          <w:sz w:val="24"/>
          <w:szCs w:val="24"/>
        </w:rPr>
        <w:t>n issue of</w:t>
      </w:r>
      <w:r w:rsidRPr="002342C0">
        <w:rPr>
          <w:rFonts w:ascii="Times New Roman" w:hAnsi="Times New Roman" w:cs="Times New Roman"/>
          <w:sz w:val="24"/>
          <w:szCs w:val="24"/>
        </w:rPr>
        <w:t xml:space="preserve"> human right</w:t>
      </w:r>
      <w:r w:rsidR="00E833A9" w:rsidRPr="002342C0">
        <w:rPr>
          <w:rFonts w:ascii="Times New Roman" w:hAnsi="Times New Roman" w:cs="Times New Roman"/>
          <w:sz w:val="24"/>
          <w:szCs w:val="24"/>
        </w:rPr>
        <w:t>s</w:t>
      </w:r>
      <w:r w:rsidRPr="002342C0">
        <w:rPr>
          <w:rFonts w:ascii="Times New Roman" w:hAnsi="Times New Roman" w:cs="Times New Roman"/>
          <w:sz w:val="24"/>
          <w:szCs w:val="24"/>
        </w:rPr>
        <w:t>.</w:t>
      </w:r>
      <w:r w:rsidR="00E833A9" w:rsidRPr="002342C0">
        <w:rPr>
          <w:rFonts w:ascii="Times New Roman" w:hAnsi="Times New Roman" w:cs="Times New Roman"/>
          <w:sz w:val="24"/>
          <w:szCs w:val="24"/>
        </w:rPr>
        <w:t xml:space="preserve"> Th</w:t>
      </w:r>
      <w:r w:rsidRPr="002342C0">
        <w:rPr>
          <w:rFonts w:ascii="Times New Roman" w:hAnsi="Times New Roman" w:cs="Times New Roman"/>
          <w:sz w:val="24"/>
          <w:szCs w:val="24"/>
        </w:rPr>
        <w:t>is is not</w:t>
      </w:r>
      <w:r w:rsidR="00E833A9" w:rsidRPr="002342C0">
        <w:rPr>
          <w:rFonts w:ascii="Times New Roman" w:hAnsi="Times New Roman" w:cs="Times New Roman"/>
          <w:sz w:val="24"/>
          <w:szCs w:val="24"/>
        </w:rPr>
        <w:t xml:space="preserve"> a</w:t>
      </w:r>
      <w:r w:rsidRPr="002342C0">
        <w:rPr>
          <w:rFonts w:ascii="Times New Roman" w:hAnsi="Times New Roman" w:cs="Times New Roman"/>
          <w:sz w:val="24"/>
          <w:szCs w:val="24"/>
        </w:rPr>
        <w:t xml:space="preserve"> simple</w:t>
      </w:r>
      <w:r w:rsidR="00E833A9" w:rsidRPr="002342C0">
        <w:rPr>
          <w:rFonts w:ascii="Times New Roman" w:hAnsi="Times New Roman" w:cs="Times New Roman"/>
          <w:sz w:val="24"/>
          <w:szCs w:val="24"/>
        </w:rPr>
        <w:t xml:space="preserve"> issue</w:t>
      </w:r>
      <w:r w:rsidRPr="002342C0">
        <w:rPr>
          <w:rFonts w:ascii="Times New Roman" w:hAnsi="Times New Roman" w:cs="Times New Roman"/>
          <w:sz w:val="24"/>
          <w:szCs w:val="24"/>
        </w:rPr>
        <w:t xml:space="preserve"> when we look around the world at different countries.  Religio</w:t>
      </w:r>
      <w:r w:rsidR="00E833A9" w:rsidRPr="002342C0">
        <w:rPr>
          <w:rFonts w:ascii="Times New Roman" w:hAnsi="Times New Roman" w:cs="Times New Roman"/>
          <w:sz w:val="24"/>
          <w:szCs w:val="24"/>
        </w:rPr>
        <w:t>us beliefs</w:t>
      </w:r>
      <w:r w:rsidRPr="002342C0">
        <w:rPr>
          <w:rFonts w:ascii="Times New Roman" w:hAnsi="Times New Roman" w:cs="Times New Roman"/>
          <w:sz w:val="24"/>
          <w:szCs w:val="24"/>
        </w:rPr>
        <w:t xml:space="preserve"> and power</w:t>
      </w:r>
      <w:r w:rsidR="00E833A9" w:rsidRPr="002342C0">
        <w:rPr>
          <w:rFonts w:ascii="Times New Roman" w:hAnsi="Times New Roman" w:cs="Times New Roman"/>
          <w:sz w:val="24"/>
          <w:szCs w:val="24"/>
        </w:rPr>
        <w:t xml:space="preserve"> imbalances between the genders</w:t>
      </w:r>
      <w:r w:rsidRPr="002342C0">
        <w:rPr>
          <w:rFonts w:ascii="Times New Roman" w:hAnsi="Times New Roman" w:cs="Times New Roman"/>
          <w:sz w:val="24"/>
          <w:szCs w:val="24"/>
        </w:rPr>
        <w:t xml:space="preserve"> are just some of the things that get in the way of this. In Britain we make choices and decisions over </w:t>
      </w:r>
      <w:r w:rsidR="00731D87">
        <w:rPr>
          <w:rFonts w:ascii="Times New Roman" w:hAnsi="Times New Roman" w:cs="Times New Roman"/>
          <w:sz w:val="24"/>
          <w:szCs w:val="24"/>
        </w:rPr>
        <w:t>aspects</w:t>
      </w:r>
      <w:r w:rsidRPr="002342C0">
        <w:rPr>
          <w:rFonts w:ascii="Times New Roman" w:hAnsi="Times New Roman" w:cs="Times New Roman"/>
          <w:sz w:val="24"/>
          <w:szCs w:val="24"/>
        </w:rPr>
        <w:t xml:space="preserve"> that </w:t>
      </w:r>
      <w:r w:rsidR="00E833A9" w:rsidRPr="002342C0">
        <w:rPr>
          <w:rFonts w:ascii="Times New Roman" w:hAnsi="Times New Roman" w:cs="Times New Roman"/>
          <w:sz w:val="24"/>
          <w:szCs w:val="24"/>
        </w:rPr>
        <w:t>a</w:t>
      </w:r>
      <w:r w:rsidRPr="002342C0">
        <w:rPr>
          <w:rFonts w:ascii="Times New Roman" w:hAnsi="Times New Roman" w:cs="Times New Roman"/>
          <w:sz w:val="24"/>
          <w:szCs w:val="24"/>
        </w:rPr>
        <w:t>ffect our lives and we take these choices for granted, for example</w:t>
      </w:r>
      <w:r w:rsidR="00E833A9" w:rsidRPr="002342C0">
        <w:rPr>
          <w:rFonts w:ascii="Times New Roman" w:hAnsi="Times New Roman" w:cs="Times New Roman"/>
          <w:sz w:val="24"/>
          <w:szCs w:val="24"/>
        </w:rPr>
        <w:t>,</w:t>
      </w:r>
      <w:r w:rsidRPr="002342C0">
        <w:rPr>
          <w:rFonts w:ascii="Times New Roman" w:hAnsi="Times New Roman" w:cs="Times New Roman"/>
          <w:sz w:val="24"/>
          <w:szCs w:val="24"/>
        </w:rPr>
        <w:t xml:space="preserve"> Abortion is something that is easily obtained in the U.K. It’s a choice we make whether it</w:t>
      </w:r>
      <w:r w:rsidR="00E833A9" w:rsidRPr="002342C0">
        <w:rPr>
          <w:rFonts w:ascii="Times New Roman" w:hAnsi="Times New Roman" w:cs="Times New Roman"/>
          <w:sz w:val="24"/>
          <w:szCs w:val="24"/>
        </w:rPr>
        <w:t xml:space="preserve"> i</w:t>
      </w:r>
      <w:r w:rsidRPr="002342C0">
        <w:rPr>
          <w:rFonts w:ascii="Times New Roman" w:hAnsi="Times New Roman" w:cs="Times New Roman"/>
          <w:sz w:val="24"/>
          <w:szCs w:val="24"/>
        </w:rPr>
        <w:t xml:space="preserve">s because the child is disabled, disadvantaged in some way </w:t>
      </w:r>
      <w:r w:rsidR="00E833A9" w:rsidRPr="002342C0">
        <w:rPr>
          <w:rFonts w:ascii="Times New Roman" w:hAnsi="Times New Roman" w:cs="Times New Roman"/>
          <w:sz w:val="24"/>
          <w:szCs w:val="24"/>
        </w:rPr>
        <w:t xml:space="preserve">or the parents are </w:t>
      </w:r>
      <w:r w:rsidRPr="002342C0">
        <w:rPr>
          <w:rFonts w:ascii="Times New Roman" w:hAnsi="Times New Roman" w:cs="Times New Roman"/>
          <w:sz w:val="24"/>
          <w:szCs w:val="24"/>
        </w:rPr>
        <w:t>unable to give the child the life it deserves. It is a procedure that is free on the NHS and although it is disapproved</w:t>
      </w:r>
      <w:r w:rsidR="00E833A9" w:rsidRPr="002342C0">
        <w:rPr>
          <w:rFonts w:ascii="Times New Roman" w:hAnsi="Times New Roman" w:cs="Times New Roman"/>
          <w:sz w:val="24"/>
          <w:szCs w:val="24"/>
        </w:rPr>
        <w:t xml:space="preserve"> of</w:t>
      </w:r>
      <w:r w:rsidRPr="002342C0">
        <w:rPr>
          <w:rFonts w:ascii="Times New Roman" w:hAnsi="Times New Roman" w:cs="Times New Roman"/>
          <w:sz w:val="24"/>
          <w:szCs w:val="24"/>
        </w:rPr>
        <w:t xml:space="preserve"> by some it is a women’s right to make this choice. In Northern Ireland wom</w:t>
      </w:r>
      <w:r w:rsidR="00E833A9" w:rsidRPr="002342C0">
        <w:rPr>
          <w:rFonts w:ascii="Times New Roman" w:hAnsi="Times New Roman" w:cs="Times New Roman"/>
          <w:sz w:val="24"/>
          <w:szCs w:val="24"/>
        </w:rPr>
        <w:t>e</w:t>
      </w:r>
      <w:r w:rsidRPr="002342C0">
        <w:rPr>
          <w:rFonts w:ascii="Times New Roman" w:hAnsi="Times New Roman" w:cs="Times New Roman"/>
          <w:sz w:val="24"/>
          <w:szCs w:val="24"/>
        </w:rPr>
        <w:t xml:space="preserve">n are still not able to have an abortion as they are refused the procedure </w:t>
      </w:r>
      <w:r w:rsidR="00E833A9" w:rsidRPr="002342C0">
        <w:rPr>
          <w:rFonts w:ascii="Times New Roman" w:hAnsi="Times New Roman" w:cs="Times New Roman"/>
          <w:sz w:val="24"/>
          <w:szCs w:val="24"/>
        </w:rPr>
        <w:t>or maybe</w:t>
      </w:r>
      <w:r w:rsidRPr="002342C0">
        <w:rPr>
          <w:rFonts w:ascii="Times New Roman" w:hAnsi="Times New Roman" w:cs="Times New Roman"/>
          <w:sz w:val="24"/>
          <w:szCs w:val="24"/>
        </w:rPr>
        <w:t xml:space="preserve"> forced to take it into their own hands to buy illegal pills to terminate their pregnancy</w:t>
      </w:r>
      <w:r w:rsidR="00E833A9" w:rsidRPr="002342C0">
        <w:rPr>
          <w:rFonts w:ascii="Times New Roman" w:hAnsi="Times New Roman" w:cs="Times New Roman"/>
          <w:sz w:val="24"/>
          <w:szCs w:val="24"/>
        </w:rPr>
        <w:t>,</w:t>
      </w:r>
      <w:r w:rsidRPr="002342C0">
        <w:rPr>
          <w:rFonts w:ascii="Times New Roman" w:hAnsi="Times New Roman" w:cs="Times New Roman"/>
          <w:sz w:val="24"/>
          <w:szCs w:val="24"/>
        </w:rPr>
        <w:t xml:space="preserve"> or travel to European counties and pay to have private abortions. This is a human rights issue that is so clearly being taken out of the hands of women by the government in Northern Ireland (FPA,2018). </w:t>
      </w:r>
    </w:p>
    <w:p w14:paraId="3F0B7516" w14:textId="77777777" w:rsidR="008F297C" w:rsidRPr="002342C0" w:rsidRDefault="00F11F00" w:rsidP="002342C0">
      <w:pPr>
        <w:spacing w:line="360" w:lineRule="auto"/>
        <w:ind w:left="851" w:right="851"/>
        <w:jc w:val="both"/>
        <w:rPr>
          <w:rFonts w:ascii="Times New Roman" w:hAnsi="Times New Roman" w:cs="Times New Roman"/>
          <w:color w:val="000000"/>
          <w:sz w:val="24"/>
          <w:szCs w:val="24"/>
        </w:rPr>
      </w:pPr>
      <w:r w:rsidRPr="002342C0">
        <w:rPr>
          <w:rFonts w:ascii="Times New Roman" w:hAnsi="Times New Roman" w:cs="Times New Roman"/>
          <w:color w:val="000000"/>
          <w:sz w:val="24"/>
          <w:szCs w:val="24"/>
        </w:rPr>
        <w:t>Any woman who has an abortion in Ireland faces up to 14 years in prison. The only case in which a woman is legally allowed to terminate her pregnancy, is when her life is deemed to be in immediate danger of death, Amnesty international UK (2017)</w:t>
      </w:r>
    </w:p>
    <w:p w14:paraId="35979F7D" w14:textId="347ECEC1" w:rsidR="008F297C" w:rsidRPr="002342C0" w:rsidRDefault="0087484A" w:rsidP="002342C0">
      <w:pPr>
        <w:spacing w:line="360" w:lineRule="auto"/>
        <w:jc w:val="both"/>
        <w:rPr>
          <w:rFonts w:ascii="Times New Roman" w:hAnsi="Times New Roman" w:cs="Times New Roman"/>
          <w:sz w:val="24"/>
          <w:szCs w:val="24"/>
        </w:rPr>
      </w:pPr>
      <w:r>
        <w:rPr>
          <w:rFonts w:ascii="Times New Roman" w:hAnsi="Times New Roman" w:cs="Times New Roman"/>
          <w:sz w:val="24"/>
          <w:szCs w:val="24"/>
        </w:rPr>
        <w:t>This shows that the feminist movement needs to work on a more global scale to over come these issues. M</w:t>
      </w:r>
      <w:r w:rsidR="00A34075" w:rsidRPr="002342C0">
        <w:rPr>
          <w:rFonts w:ascii="Times New Roman" w:hAnsi="Times New Roman" w:cs="Times New Roman"/>
          <w:sz w:val="24"/>
          <w:szCs w:val="24"/>
        </w:rPr>
        <w:t>odern-day</w:t>
      </w:r>
      <w:r w:rsidR="00F11F00" w:rsidRPr="002342C0">
        <w:rPr>
          <w:rFonts w:ascii="Times New Roman" w:hAnsi="Times New Roman" w:cs="Times New Roman"/>
          <w:sz w:val="24"/>
          <w:szCs w:val="24"/>
        </w:rPr>
        <w:t xml:space="preserve"> bring</w:t>
      </w:r>
      <w:r w:rsidR="00A34075" w:rsidRPr="002342C0">
        <w:rPr>
          <w:rFonts w:ascii="Times New Roman" w:hAnsi="Times New Roman" w:cs="Times New Roman"/>
          <w:sz w:val="24"/>
          <w:szCs w:val="24"/>
        </w:rPr>
        <w:t>s in</w:t>
      </w:r>
      <w:r w:rsidR="00F11F00" w:rsidRPr="002342C0">
        <w:rPr>
          <w:rFonts w:ascii="Times New Roman" w:hAnsi="Times New Roman" w:cs="Times New Roman"/>
          <w:sz w:val="24"/>
          <w:szCs w:val="24"/>
        </w:rPr>
        <w:t xml:space="preserve"> new waves of feminism</w:t>
      </w:r>
      <w:r>
        <w:rPr>
          <w:rFonts w:ascii="Times New Roman" w:hAnsi="Times New Roman" w:cs="Times New Roman"/>
          <w:sz w:val="24"/>
          <w:szCs w:val="24"/>
        </w:rPr>
        <w:t xml:space="preserve"> and</w:t>
      </w:r>
      <w:r w:rsidR="00B94306">
        <w:rPr>
          <w:rFonts w:ascii="Times New Roman" w:hAnsi="Times New Roman" w:cs="Times New Roman"/>
          <w:sz w:val="24"/>
          <w:szCs w:val="24"/>
        </w:rPr>
        <w:t xml:space="preserve"> brings focus </w:t>
      </w:r>
      <w:proofErr w:type="gramStart"/>
      <w:r w:rsidR="00B94306">
        <w:rPr>
          <w:rFonts w:ascii="Times New Roman" w:hAnsi="Times New Roman" w:cs="Times New Roman"/>
          <w:sz w:val="24"/>
          <w:szCs w:val="24"/>
        </w:rPr>
        <w:t xml:space="preserve">to </w:t>
      </w:r>
      <w:r w:rsidR="00A34075" w:rsidRPr="002342C0">
        <w:rPr>
          <w:rFonts w:ascii="Times New Roman" w:hAnsi="Times New Roman" w:cs="Times New Roman"/>
          <w:sz w:val="24"/>
          <w:szCs w:val="24"/>
        </w:rPr>
        <w:t xml:space="preserve"> </w:t>
      </w:r>
      <w:r w:rsidR="00F11F00" w:rsidRPr="002342C0">
        <w:rPr>
          <w:rFonts w:ascii="Times New Roman" w:hAnsi="Times New Roman" w:cs="Times New Roman"/>
          <w:sz w:val="24"/>
          <w:szCs w:val="24"/>
        </w:rPr>
        <w:t>the</w:t>
      </w:r>
      <w:proofErr w:type="gramEnd"/>
      <w:r w:rsidR="00F11F00" w:rsidRPr="002342C0">
        <w:rPr>
          <w:rFonts w:ascii="Times New Roman" w:hAnsi="Times New Roman" w:cs="Times New Roman"/>
          <w:sz w:val="24"/>
          <w:szCs w:val="24"/>
        </w:rPr>
        <w:t xml:space="preserve"> barriers caused by a domestic labour division. </w:t>
      </w:r>
      <w:r w:rsidR="00A34075" w:rsidRPr="002342C0">
        <w:rPr>
          <w:rFonts w:ascii="Times New Roman" w:hAnsi="Times New Roman" w:cs="Times New Roman"/>
          <w:sz w:val="24"/>
          <w:szCs w:val="24"/>
        </w:rPr>
        <w:t>Many believe that t</w:t>
      </w:r>
      <w:r w:rsidR="00F11F00" w:rsidRPr="002342C0">
        <w:rPr>
          <w:rFonts w:ascii="Times New Roman" w:hAnsi="Times New Roman" w:cs="Times New Roman"/>
          <w:sz w:val="24"/>
          <w:szCs w:val="24"/>
        </w:rPr>
        <w:t>his is the first obstacle that needs to be addressed because if we are unable to vanquish this, then</w:t>
      </w:r>
      <w:r w:rsidR="00A34075" w:rsidRPr="002342C0">
        <w:rPr>
          <w:rFonts w:ascii="Times New Roman" w:hAnsi="Times New Roman" w:cs="Times New Roman"/>
          <w:sz w:val="24"/>
          <w:szCs w:val="24"/>
        </w:rPr>
        <w:t xml:space="preserve"> the issue of</w:t>
      </w:r>
      <w:r w:rsidR="00F11F00" w:rsidRPr="002342C0">
        <w:rPr>
          <w:rFonts w:ascii="Times New Roman" w:hAnsi="Times New Roman" w:cs="Times New Roman"/>
          <w:sz w:val="24"/>
          <w:szCs w:val="24"/>
        </w:rPr>
        <w:t xml:space="preserve"> gender equalit</w:t>
      </w:r>
      <w:r w:rsidR="00A34075" w:rsidRPr="002342C0">
        <w:rPr>
          <w:rFonts w:ascii="Times New Roman" w:hAnsi="Times New Roman" w:cs="Times New Roman"/>
          <w:sz w:val="24"/>
          <w:szCs w:val="24"/>
        </w:rPr>
        <w:t>y can never be resolved</w:t>
      </w:r>
      <w:r w:rsidR="00F11F00" w:rsidRPr="002342C0">
        <w:rPr>
          <w:rFonts w:ascii="Times New Roman" w:hAnsi="Times New Roman" w:cs="Times New Roman"/>
          <w:sz w:val="24"/>
          <w:szCs w:val="24"/>
        </w:rPr>
        <w:t>. Although in the pas</w:t>
      </w:r>
      <w:r w:rsidR="00573E76" w:rsidRPr="002342C0">
        <w:rPr>
          <w:rFonts w:ascii="Times New Roman" w:hAnsi="Times New Roman" w:cs="Times New Roman"/>
          <w:sz w:val="24"/>
          <w:szCs w:val="24"/>
        </w:rPr>
        <w:t xml:space="preserve">t </w:t>
      </w:r>
      <w:r w:rsidR="00F11F00" w:rsidRPr="002342C0">
        <w:rPr>
          <w:rFonts w:ascii="Times New Roman" w:hAnsi="Times New Roman" w:cs="Times New Roman"/>
          <w:sz w:val="24"/>
          <w:szCs w:val="24"/>
        </w:rPr>
        <w:t>the feminist movements have been triumphant in being able to get wom</w:t>
      </w:r>
      <w:r w:rsidR="00573E76" w:rsidRPr="002342C0">
        <w:rPr>
          <w:rFonts w:ascii="Times New Roman" w:hAnsi="Times New Roman" w:cs="Times New Roman"/>
          <w:sz w:val="24"/>
          <w:szCs w:val="24"/>
        </w:rPr>
        <w:t>e</w:t>
      </w:r>
      <w:r w:rsidR="00F11F00" w:rsidRPr="002342C0">
        <w:rPr>
          <w:rFonts w:ascii="Times New Roman" w:hAnsi="Times New Roman" w:cs="Times New Roman"/>
          <w:sz w:val="24"/>
          <w:szCs w:val="24"/>
        </w:rPr>
        <w:t>n out of the home and care giver roles and into the workplace, wom</w:t>
      </w:r>
      <w:r w:rsidR="00573E76" w:rsidRPr="002342C0">
        <w:rPr>
          <w:rFonts w:ascii="Times New Roman" w:hAnsi="Times New Roman" w:cs="Times New Roman"/>
          <w:sz w:val="24"/>
          <w:szCs w:val="24"/>
        </w:rPr>
        <w:t>e</w:t>
      </w:r>
      <w:r w:rsidR="00F11F00" w:rsidRPr="002342C0">
        <w:rPr>
          <w:rFonts w:ascii="Times New Roman" w:hAnsi="Times New Roman" w:cs="Times New Roman"/>
          <w:sz w:val="24"/>
          <w:szCs w:val="24"/>
        </w:rPr>
        <w:t>n still do predominately more housework around the home than men and are still the main care giver</w:t>
      </w:r>
      <w:r w:rsidR="00A34075" w:rsidRPr="002342C0">
        <w:rPr>
          <w:rFonts w:ascii="Times New Roman" w:hAnsi="Times New Roman" w:cs="Times New Roman"/>
          <w:sz w:val="24"/>
          <w:szCs w:val="24"/>
        </w:rPr>
        <w:t>s</w:t>
      </w:r>
      <w:r w:rsidR="00F11F00" w:rsidRPr="002342C0">
        <w:rPr>
          <w:rFonts w:ascii="Times New Roman" w:hAnsi="Times New Roman" w:cs="Times New Roman"/>
          <w:sz w:val="24"/>
          <w:szCs w:val="24"/>
        </w:rPr>
        <w:t xml:space="preserve">. </w:t>
      </w:r>
      <w:r w:rsidR="00573E76" w:rsidRPr="002342C0">
        <w:rPr>
          <w:rFonts w:ascii="Times New Roman" w:hAnsi="Times New Roman" w:cs="Times New Roman"/>
          <w:sz w:val="24"/>
          <w:szCs w:val="24"/>
        </w:rPr>
        <w:t>One of the issues that sometime forces women to stay at home to care for children or relatives is b</w:t>
      </w:r>
      <w:r w:rsidR="00F11F00" w:rsidRPr="002342C0">
        <w:rPr>
          <w:rFonts w:ascii="Times New Roman" w:hAnsi="Times New Roman" w:cs="Times New Roman"/>
          <w:sz w:val="24"/>
          <w:szCs w:val="24"/>
        </w:rPr>
        <w:t>ecause women are paid less</w:t>
      </w:r>
      <w:r w:rsidR="00573E76" w:rsidRPr="002342C0">
        <w:rPr>
          <w:rFonts w:ascii="Times New Roman" w:hAnsi="Times New Roman" w:cs="Times New Roman"/>
          <w:sz w:val="24"/>
          <w:szCs w:val="24"/>
        </w:rPr>
        <w:t>, so they</w:t>
      </w:r>
      <w:r w:rsidR="00F11F00" w:rsidRPr="002342C0">
        <w:rPr>
          <w:rFonts w:ascii="Times New Roman" w:hAnsi="Times New Roman" w:cs="Times New Roman"/>
          <w:sz w:val="24"/>
          <w:szCs w:val="24"/>
        </w:rPr>
        <w:t xml:space="preserve"> are more likely to give up their job to look after the family. Although we are led to believe there is a choice, social and financial aspects </w:t>
      </w:r>
      <w:r w:rsidR="00573E76" w:rsidRPr="002342C0">
        <w:rPr>
          <w:rFonts w:ascii="Times New Roman" w:hAnsi="Times New Roman" w:cs="Times New Roman"/>
          <w:sz w:val="24"/>
          <w:szCs w:val="24"/>
        </w:rPr>
        <w:t>lessen</w:t>
      </w:r>
      <w:r w:rsidR="00F11F00" w:rsidRPr="002342C0">
        <w:rPr>
          <w:rFonts w:ascii="Times New Roman" w:hAnsi="Times New Roman" w:cs="Times New Roman"/>
          <w:sz w:val="24"/>
          <w:szCs w:val="24"/>
        </w:rPr>
        <w:t xml:space="preserve"> the choice for a woman to be in work. The pay gap as it stands in the UK now, is at </w:t>
      </w:r>
      <w:r w:rsidR="00573E76" w:rsidRPr="002342C0">
        <w:rPr>
          <w:rFonts w:ascii="Times New Roman" w:hAnsi="Times New Roman" w:cs="Times New Roman"/>
          <w:sz w:val="24"/>
          <w:szCs w:val="24"/>
        </w:rPr>
        <w:t>the</w:t>
      </w:r>
      <w:r w:rsidR="00F11F00" w:rsidRPr="002342C0">
        <w:rPr>
          <w:rFonts w:ascii="Times New Roman" w:hAnsi="Times New Roman" w:cs="Times New Roman"/>
          <w:sz w:val="24"/>
          <w:szCs w:val="24"/>
        </w:rPr>
        <w:t xml:space="preserve"> lowest it has ever been. The gap between pay is less in the younger age groups that are in full time work, but the gap widens as age increases.</w:t>
      </w:r>
      <w:r w:rsidR="003F2369" w:rsidRPr="002342C0">
        <w:rPr>
          <w:rFonts w:ascii="Times New Roman" w:hAnsi="Times New Roman" w:cs="Times New Roman"/>
          <w:sz w:val="24"/>
          <w:szCs w:val="24"/>
        </w:rPr>
        <w:t xml:space="preserve"> The UK Government state</w:t>
      </w:r>
      <w:r w:rsidR="00F11F00" w:rsidRPr="002342C0">
        <w:rPr>
          <w:rFonts w:ascii="Times New Roman" w:hAnsi="Times New Roman" w:cs="Times New Roman"/>
          <w:sz w:val="24"/>
          <w:szCs w:val="24"/>
        </w:rPr>
        <w:t xml:space="preserve"> ‘from age 40 onwards the gap widens reaching its peak between ages 50 to 59’ Gov.uk, (2018, C). The Office for National Statistics also states, ‘Holding all other factors constant, for 2017 women’s pay growth in respect of age was lower than men’s pay growth </w:t>
      </w:r>
      <w:r w:rsidR="003F2369" w:rsidRPr="002342C0">
        <w:rPr>
          <w:rFonts w:ascii="Times New Roman" w:hAnsi="Times New Roman" w:cs="Times New Roman"/>
          <w:sz w:val="24"/>
          <w:szCs w:val="24"/>
        </w:rPr>
        <w:t>and</w:t>
      </w:r>
      <w:r w:rsidR="00F11F00" w:rsidRPr="002342C0">
        <w:rPr>
          <w:rFonts w:ascii="Times New Roman" w:hAnsi="Times New Roman" w:cs="Times New Roman"/>
          <w:sz w:val="24"/>
          <w:szCs w:val="24"/>
        </w:rPr>
        <w:t xml:space="preserve"> stopped growing at a younger age’ Gov.uk </w:t>
      </w:r>
      <w:r w:rsidR="00F11F00" w:rsidRPr="002342C0">
        <w:rPr>
          <w:rFonts w:ascii="Times New Roman" w:hAnsi="Times New Roman" w:cs="Times New Roman"/>
          <w:sz w:val="24"/>
          <w:szCs w:val="24"/>
        </w:rPr>
        <w:lastRenderedPageBreak/>
        <w:t>(2018, C). The reports on the pay gap state</w:t>
      </w:r>
      <w:r w:rsidR="003F2369" w:rsidRPr="002342C0">
        <w:rPr>
          <w:rFonts w:ascii="Times New Roman" w:hAnsi="Times New Roman" w:cs="Times New Roman"/>
          <w:sz w:val="24"/>
          <w:szCs w:val="24"/>
        </w:rPr>
        <w:t xml:space="preserve"> </w:t>
      </w:r>
      <w:r w:rsidR="00F11F00" w:rsidRPr="002342C0">
        <w:rPr>
          <w:rFonts w:ascii="Times New Roman" w:hAnsi="Times New Roman" w:cs="Times New Roman"/>
          <w:sz w:val="24"/>
          <w:szCs w:val="24"/>
        </w:rPr>
        <w:t>it is fully favourable to men, this is a statistic based on full time employment (Gov.uk, 2018, C).  Ways of being able to tackle the inequality of domestic</w:t>
      </w:r>
      <w:r w:rsidR="003F2369" w:rsidRPr="002342C0">
        <w:rPr>
          <w:rFonts w:ascii="Times New Roman" w:hAnsi="Times New Roman" w:cs="Times New Roman"/>
          <w:sz w:val="24"/>
          <w:szCs w:val="24"/>
        </w:rPr>
        <w:t xml:space="preserve"> labour</w:t>
      </w:r>
      <w:r w:rsidR="00F11F00" w:rsidRPr="002342C0">
        <w:rPr>
          <w:rFonts w:ascii="Times New Roman" w:hAnsi="Times New Roman" w:cs="Times New Roman"/>
          <w:sz w:val="24"/>
          <w:szCs w:val="24"/>
        </w:rPr>
        <w:t xml:space="preserve"> division, </w:t>
      </w:r>
      <w:r w:rsidR="008D3EB4" w:rsidRPr="002342C0">
        <w:rPr>
          <w:rFonts w:ascii="Times New Roman" w:hAnsi="Times New Roman" w:cs="Times New Roman"/>
          <w:sz w:val="24"/>
          <w:szCs w:val="24"/>
        </w:rPr>
        <w:t>would be t</w:t>
      </w:r>
      <w:r w:rsidR="00F11F00" w:rsidRPr="002342C0">
        <w:rPr>
          <w:rFonts w:ascii="Times New Roman" w:hAnsi="Times New Roman" w:cs="Times New Roman"/>
          <w:sz w:val="24"/>
          <w:szCs w:val="24"/>
        </w:rPr>
        <w:t xml:space="preserve">o look at more affordable, and accessible strategies </w:t>
      </w:r>
      <w:r w:rsidR="008D3EB4" w:rsidRPr="002342C0">
        <w:rPr>
          <w:rFonts w:ascii="Times New Roman" w:hAnsi="Times New Roman" w:cs="Times New Roman"/>
          <w:sz w:val="24"/>
          <w:szCs w:val="24"/>
        </w:rPr>
        <w:t xml:space="preserve">for </w:t>
      </w:r>
      <w:r w:rsidR="00F11F00" w:rsidRPr="002342C0">
        <w:rPr>
          <w:rFonts w:ascii="Times New Roman" w:hAnsi="Times New Roman" w:cs="Times New Roman"/>
          <w:sz w:val="24"/>
          <w:szCs w:val="24"/>
        </w:rPr>
        <w:t xml:space="preserve">child care, </w:t>
      </w:r>
      <w:r w:rsidR="008D3EB4" w:rsidRPr="002342C0">
        <w:rPr>
          <w:rFonts w:ascii="Times New Roman" w:hAnsi="Times New Roman" w:cs="Times New Roman"/>
          <w:sz w:val="24"/>
          <w:szCs w:val="24"/>
        </w:rPr>
        <w:t>c</w:t>
      </w:r>
      <w:r w:rsidR="00F11F00" w:rsidRPr="002342C0">
        <w:rPr>
          <w:rFonts w:ascii="Times New Roman" w:hAnsi="Times New Roman" w:cs="Times New Roman"/>
          <w:sz w:val="24"/>
          <w:szCs w:val="24"/>
        </w:rPr>
        <w:t>losure on pay gap and improvements</w:t>
      </w:r>
      <w:r w:rsidR="008D3EB4" w:rsidRPr="002342C0">
        <w:rPr>
          <w:rFonts w:ascii="Times New Roman" w:hAnsi="Times New Roman" w:cs="Times New Roman"/>
          <w:sz w:val="24"/>
          <w:szCs w:val="24"/>
        </w:rPr>
        <w:t xml:space="preserve"> being made to paternity time and pay rights.</w:t>
      </w:r>
      <w:r w:rsidR="00F11F00" w:rsidRPr="002342C0">
        <w:rPr>
          <w:rFonts w:ascii="Times New Roman" w:hAnsi="Times New Roman" w:cs="Times New Roman"/>
          <w:sz w:val="24"/>
          <w:szCs w:val="24"/>
        </w:rPr>
        <w:t xml:space="preserve">  </w:t>
      </w:r>
    </w:p>
    <w:p w14:paraId="14CE57BA" w14:textId="3C9A859F"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 xml:space="preserve">Promotion within the work places is also an issue as critics have said that men are more likely to get a promotion than </w:t>
      </w:r>
      <w:r w:rsidR="008D3EB4" w:rsidRPr="002342C0">
        <w:rPr>
          <w:rFonts w:ascii="Times New Roman" w:hAnsi="Times New Roman" w:cs="Times New Roman"/>
          <w:sz w:val="24"/>
          <w:szCs w:val="24"/>
        </w:rPr>
        <w:t>wo</w:t>
      </w:r>
      <w:r w:rsidRPr="002342C0">
        <w:rPr>
          <w:rFonts w:ascii="Times New Roman" w:hAnsi="Times New Roman" w:cs="Times New Roman"/>
          <w:sz w:val="24"/>
          <w:szCs w:val="24"/>
        </w:rPr>
        <w:t>men.</w:t>
      </w:r>
      <w:r w:rsidR="008D3EB4" w:rsidRPr="002342C0">
        <w:rPr>
          <w:rFonts w:ascii="Times New Roman" w:hAnsi="Times New Roman" w:cs="Times New Roman"/>
          <w:sz w:val="24"/>
          <w:szCs w:val="24"/>
        </w:rPr>
        <w:t xml:space="preserve"> R</w:t>
      </w:r>
      <w:r w:rsidRPr="002342C0">
        <w:rPr>
          <w:rFonts w:ascii="Times New Roman" w:hAnsi="Times New Roman" w:cs="Times New Roman"/>
          <w:sz w:val="24"/>
          <w:szCs w:val="24"/>
        </w:rPr>
        <w:t>esearch by Chartered Management Institute and XpertHR state</w:t>
      </w:r>
      <w:r w:rsidR="008D3EB4" w:rsidRPr="002342C0">
        <w:rPr>
          <w:rFonts w:ascii="Times New Roman" w:hAnsi="Times New Roman" w:cs="Times New Roman"/>
          <w:sz w:val="24"/>
          <w:szCs w:val="24"/>
        </w:rPr>
        <w:t>s</w:t>
      </w:r>
      <w:r w:rsidRPr="002342C0">
        <w:rPr>
          <w:rFonts w:ascii="Times New Roman" w:hAnsi="Times New Roman" w:cs="Times New Roman"/>
          <w:sz w:val="24"/>
          <w:szCs w:val="24"/>
        </w:rPr>
        <w:t xml:space="preserve"> that …</w:t>
      </w:r>
    </w:p>
    <w:p w14:paraId="4B0841D4" w14:textId="77777777" w:rsidR="008F297C" w:rsidRPr="002342C0" w:rsidRDefault="00F11F00" w:rsidP="002342C0">
      <w:pPr>
        <w:spacing w:line="360" w:lineRule="auto"/>
        <w:ind w:left="851" w:right="851"/>
        <w:jc w:val="both"/>
        <w:rPr>
          <w:rFonts w:ascii="Times New Roman" w:hAnsi="Times New Roman" w:cs="Times New Roman"/>
          <w:spacing w:val="-2"/>
          <w:sz w:val="24"/>
          <w:szCs w:val="24"/>
        </w:rPr>
      </w:pPr>
      <w:r w:rsidRPr="002342C0">
        <w:rPr>
          <w:rFonts w:ascii="Times New Roman" w:hAnsi="Times New Roman" w:cs="Times New Roman"/>
          <w:spacing w:val="-2"/>
          <w:sz w:val="24"/>
          <w:szCs w:val="24"/>
        </w:rPr>
        <w:t>Analysis of salary data of more than 60,000 UK employees found that in the past year, 14% of men in management roles were promoted into higher positions compared to 10% of women, Chartered Management Institute (2018,2015).</w:t>
      </w:r>
    </w:p>
    <w:p w14:paraId="16D231E4" w14:textId="25A827BA"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On the 6</w:t>
      </w:r>
      <w:r w:rsidRPr="002342C0">
        <w:rPr>
          <w:rFonts w:ascii="Times New Roman" w:hAnsi="Times New Roman" w:cs="Times New Roman"/>
          <w:sz w:val="24"/>
          <w:szCs w:val="24"/>
          <w:vertAlign w:val="superscript"/>
        </w:rPr>
        <w:t>th</w:t>
      </w:r>
      <w:r w:rsidRPr="002342C0">
        <w:rPr>
          <w:rFonts w:ascii="Times New Roman" w:hAnsi="Times New Roman" w:cs="Times New Roman"/>
          <w:sz w:val="24"/>
          <w:szCs w:val="24"/>
        </w:rPr>
        <w:t xml:space="preserve"> April 2017</w:t>
      </w:r>
      <w:r w:rsidR="008D3EB4" w:rsidRPr="002342C0">
        <w:rPr>
          <w:rFonts w:ascii="Times New Roman" w:hAnsi="Times New Roman" w:cs="Times New Roman"/>
          <w:sz w:val="24"/>
          <w:szCs w:val="24"/>
        </w:rPr>
        <w:t xml:space="preserve"> regulations as regards the disclosure of pay gap information came into force</w:t>
      </w:r>
      <w:r w:rsidR="00DD6CD2" w:rsidRPr="002342C0">
        <w:rPr>
          <w:rFonts w:ascii="Times New Roman" w:hAnsi="Times New Roman" w:cs="Times New Roman"/>
          <w:sz w:val="24"/>
          <w:szCs w:val="24"/>
        </w:rPr>
        <w:t>, as an exercise of power under the Equality Act 2010</w:t>
      </w:r>
      <w:r w:rsidRPr="002342C0">
        <w:rPr>
          <w:rFonts w:ascii="Times New Roman" w:hAnsi="Times New Roman" w:cs="Times New Roman"/>
          <w:sz w:val="24"/>
          <w:szCs w:val="24"/>
        </w:rPr>
        <w:t xml:space="preserve">. This means that all companies with </w:t>
      </w:r>
      <w:r w:rsidR="00DD6CD2" w:rsidRPr="002342C0">
        <w:rPr>
          <w:rFonts w:ascii="Times New Roman" w:hAnsi="Times New Roman" w:cs="Times New Roman"/>
          <w:sz w:val="24"/>
          <w:szCs w:val="24"/>
        </w:rPr>
        <w:t xml:space="preserve">more than </w:t>
      </w:r>
      <w:r w:rsidRPr="002342C0">
        <w:rPr>
          <w:rFonts w:ascii="Times New Roman" w:hAnsi="Times New Roman" w:cs="Times New Roman"/>
          <w:sz w:val="24"/>
          <w:szCs w:val="24"/>
        </w:rPr>
        <w:t>250</w:t>
      </w:r>
      <w:r w:rsidR="00DD6CD2" w:rsidRPr="002342C0">
        <w:rPr>
          <w:rFonts w:ascii="Times New Roman" w:hAnsi="Times New Roman" w:cs="Times New Roman"/>
          <w:sz w:val="24"/>
          <w:szCs w:val="24"/>
        </w:rPr>
        <w:t xml:space="preserve"> employees</w:t>
      </w:r>
      <w:r w:rsidRPr="002342C0">
        <w:rPr>
          <w:rFonts w:ascii="Times New Roman" w:hAnsi="Times New Roman" w:cs="Times New Roman"/>
          <w:sz w:val="24"/>
          <w:szCs w:val="24"/>
        </w:rPr>
        <w:t xml:space="preserve"> are asked to make a report on their gender pay gap. The report asks for an explanation for gender pay gaps</w:t>
      </w:r>
      <w:r w:rsidR="00512AE7">
        <w:rPr>
          <w:rFonts w:ascii="Times New Roman" w:hAnsi="Times New Roman" w:cs="Times New Roman"/>
          <w:sz w:val="24"/>
          <w:szCs w:val="24"/>
        </w:rPr>
        <w:t>,</w:t>
      </w:r>
      <w:r w:rsidR="00DD6CD2" w:rsidRPr="002342C0">
        <w:rPr>
          <w:rFonts w:ascii="Times New Roman" w:hAnsi="Times New Roman" w:cs="Times New Roman"/>
          <w:sz w:val="24"/>
          <w:szCs w:val="24"/>
        </w:rPr>
        <w:t xml:space="preserve"> </w:t>
      </w:r>
      <w:r w:rsidRPr="002342C0">
        <w:rPr>
          <w:rFonts w:ascii="Times New Roman" w:hAnsi="Times New Roman" w:cs="Times New Roman"/>
          <w:sz w:val="24"/>
          <w:szCs w:val="24"/>
        </w:rPr>
        <w:t xml:space="preserve">information and regular updates on what is being done to close gender pay gaps. The regulation is law and although companies are invited to publish a narrative, facts and figures are compulsory (Gov.uk. 2017, D). </w:t>
      </w:r>
    </w:p>
    <w:p w14:paraId="18D0C36F" w14:textId="133A9603"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Another part of the new wave of feminist issues lies with media and stereotyping. This is a modern-day feminist issue that is everywhere we look from magazines</w:t>
      </w:r>
      <w:r w:rsidR="00DD6CD2" w:rsidRPr="002342C0">
        <w:rPr>
          <w:rFonts w:ascii="Times New Roman" w:hAnsi="Times New Roman" w:cs="Times New Roman"/>
          <w:sz w:val="24"/>
          <w:szCs w:val="24"/>
        </w:rPr>
        <w:t xml:space="preserve"> to </w:t>
      </w:r>
      <w:r w:rsidRPr="002342C0">
        <w:rPr>
          <w:rFonts w:ascii="Times New Roman" w:hAnsi="Times New Roman" w:cs="Times New Roman"/>
          <w:sz w:val="24"/>
          <w:szCs w:val="24"/>
        </w:rPr>
        <w:t xml:space="preserve">social </w:t>
      </w:r>
      <w:r w:rsidR="00DD6CD2" w:rsidRPr="002342C0">
        <w:rPr>
          <w:rFonts w:ascii="Times New Roman" w:hAnsi="Times New Roman" w:cs="Times New Roman"/>
          <w:sz w:val="24"/>
          <w:szCs w:val="24"/>
        </w:rPr>
        <w:t xml:space="preserve">media, to </w:t>
      </w:r>
      <w:r w:rsidRPr="002342C0">
        <w:rPr>
          <w:rFonts w:ascii="Times New Roman" w:hAnsi="Times New Roman" w:cs="Times New Roman"/>
          <w:sz w:val="24"/>
          <w:szCs w:val="24"/>
        </w:rPr>
        <w:t>television</w:t>
      </w:r>
      <w:r w:rsidR="00DD6CD2" w:rsidRPr="002342C0">
        <w:rPr>
          <w:rFonts w:ascii="Times New Roman" w:hAnsi="Times New Roman" w:cs="Times New Roman"/>
          <w:sz w:val="24"/>
          <w:szCs w:val="24"/>
        </w:rPr>
        <w:t xml:space="preserve"> programmes and films</w:t>
      </w:r>
      <w:r w:rsidRPr="002342C0">
        <w:rPr>
          <w:rFonts w:ascii="Times New Roman" w:hAnsi="Times New Roman" w:cs="Times New Roman"/>
          <w:sz w:val="24"/>
          <w:szCs w:val="24"/>
        </w:rPr>
        <w:t>. A report on gender stereotyping in advertising, state</w:t>
      </w:r>
      <w:r w:rsidR="00DD6CD2" w:rsidRPr="002342C0">
        <w:rPr>
          <w:rFonts w:ascii="Times New Roman" w:hAnsi="Times New Roman" w:cs="Times New Roman"/>
          <w:sz w:val="24"/>
          <w:szCs w:val="24"/>
        </w:rPr>
        <w:t>s</w:t>
      </w:r>
      <w:r w:rsidRPr="002342C0">
        <w:rPr>
          <w:rFonts w:ascii="Times New Roman" w:hAnsi="Times New Roman" w:cs="Times New Roman"/>
          <w:sz w:val="24"/>
          <w:szCs w:val="24"/>
        </w:rPr>
        <w:t xml:space="preserve"> </w:t>
      </w:r>
      <w:r w:rsidR="00DD6CD2" w:rsidRPr="002342C0">
        <w:rPr>
          <w:rFonts w:ascii="Times New Roman" w:hAnsi="Times New Roman" w:cs="Times New Roman"/>
          <w:sz w:val="24"/>
          <w:szCs w:val="24"/>
        </w:rPr>
        <w:t>‘</w:t>
      </w:r>
      <w:r w:rsidRPr="002342C0">
        <w:rPr>
          <w:rFonts w:ascii="Times New Roman" w:hAnsi="Times New Roman" w:cs="Times New Roman"/>
          <w:sz w:val="24"/>
          <w:szCs w:val="24"/>
        </w:rPr>
        <w:t xml:space="preserve">gender stereotypes are said to relate to body image, objectification, sexualisation, gender characteristics and roles, and mocking people for not conforming to gender stereotypes,’ Advertising Standards Authority, (No date). The report talks about how advertising can portray ideologies of the perfect body. The paper gives an example of an advert for plastic surgery and suggests that </w:t>
      </w:r>
      <w:r w:rsidR="00870DAC" w:rsidRPr="002342C0">
        <w:rPr>
          <w:rFonts w:ascii="Times New Roman" w:hAnsi="Times New Roman" w:cs="Times New Roman"/>
          <w:sz w:val="24"/>
          <w:szCs w:val="24"/>
        </w:rPr>
        <w:t>these types of adverts</w:t>
      </w:r>
      <w:r w:rsidRPr="002342C0">
        <w:rPr>
          <w:rFonts w:ascii="Times New Roman" w:hAnsi="Times New Roman" w:cs="Times New Roman"/>
          <w:sz w:val="24"/>
          <w:szCs w:val="24"/>
        </w:rPr>
        <w:t xml:space="preserve"> can make a woman feel negative about </w:t>
      </w:r>
      <w:r w:rsidR="00DD6CD2" w:rsidRPr="002342C0">
        <w:rPr>
          <w:rFonts w:ascii="Times New Roman" w:hAnsi="Times New Roman" w:cs="Times New Roman"/>
          <w:sz w:val="24"/>
          <w:szCs w:val="24"/>
        </w:rPr>
        <w:t>herself</w:t>
      </w:r>
      <w:r w:rsidRPr="002342C0">
        <w:rPr>
          <w:rFonts w:ascii="Times New Roman" w:hAnsi="Times New Roman" w:cs="Times New Roman"/>
          <w:sz w:val="24"/>
          <w:szCs w:val="24"/>
        </w:rPr>
        <w:t xml:space="preserve"> and how she looks. The research states, ‘Teen girls in the research also felt that the more perfect ‘the body shown in an advert, the more people may feel negatively about themselves and want to change their own appearance’ Advertising Standards Authority, (No Date). The report explains how adverts can cause</w:t>
      </w:r>
      <w:r w:rsidR="00870DAC" w:rsidRPr="002342C0">
        <w:rPr>
          <w:rFonts w:ascii="Times New Roman" w:hAnsi="Times New Roman" w:cs="Times New Roman"/>
          <w:sz w:val="24"/>
          <w:szCs w:val="24"/>
        </w:rPr>
        <w:t xml:space="preserve"> </w:t>
      </w:r>
      <w:r w:rsidRPr="002342C0">
        <w:rPr>
          <w:rFonts w:ascii="Times New Roman" w:hAnsi="Times New Roman" w:cs="Times New Roman"/>
          <w:sz w:val="24"/>
          <w:szCs w:val="24"/>
        </w:rPr>
        <w:t>anxiety</w:t>
      </w:r>
      <w:r w:rsidR="00870DAC" w:rsidRPr="002342C0">
        <w:rPr>
          <w:rFonts w:ascii="Times New Roman" w:hAnsi="Times New Roman" w:cs="Times New Roman"/>
          <w:sz w:val="24"/>
          <w:szCs w:val="24"/>
        </w:rPr>
        <w:t xml:space="preserve"> </w:t>
      </w:r>
      <w:r w:rsidRPr="002342C0">
        <w:rPr>
          <w:rFonts w:ascii="Times New Roman" w:hAnsi="Times New Roman" w:cs="Times New Roman"/>
          <w:sz w:val="24"/>
          <w:szCs w:val="24"/>
        </w:rPr>
        <w:t>and has the potential to harm and offend young people (Advertising Standards Authority, No Date).  When we think about what our children watch on the t</w:t>
      </w:r>
      <w:r w:rsidR="00870DAC" w:rsidRPr="002342C0">
        <w:rPr>
          <w:rFonts w:ascii="Times New Roman" w:hAnsi="Times New Roman" w:cs="Times New Roman"/>
          <w:sz w:val="24"/>
          <w:szCs w:val="24"/>
        </w:rPr>
        <w:t>elevision</w:t>
      </w:r>
      <w:r w:rsidRPr="002342C0">
        <w:rPr>
          <w:rFonts w:ascii="Times New Roman" w:hAnsi="Times New Roman" w:cs="Times New Roman"/>
          <w:sz w:val="24"/>
          <w:szCs w:val="24"/>
        </w:rPr>
        <w:t xml:space="preserve">, there are cartoons where the beautiful princess with long flowing hair meets her strong handsome prince and she is whisked away to a palace to live happy ever after. This is a </w:t>
      </w:r>
      <w:r w:rsidRPr="002342C0">
        <w:rPr>
          <w:rFonts w:ascii="Times New Roman" w:hAnsi="Times New Roman" w:cs="Times New Roman"/>
          <w:sz w:val="24"/>
          <w:szCs w:val="24"/>
        </w:rPr>
        <w:lastRenderedPageBreak/>
        <w:t>manifestation of social conditioning,</w:t>
      </w:r>
      <w:r w:rsidR="00870DAC" w:rsidRPr="002342C0">
        <w:rPr>
          <w:rFonts w:ascii="Times New Roman" w:hAnsi="Times New Roman" w:cs="Times New Roman"/>
          <w:sz w:val="24"/>
          <w:szCs w:val="24"/>
        </w:rPr>
        <w:t xml:space="preserve"> as it influences both genders to believe that girls must look and behave a certain way to then ‘achieve’ being ‘rescued’ by a man who will then love and take care of them forever. </w:t>
      </w:r>
      <w:r w:rsidRPr="002342C0">
        <w:rPr>
          <w:rFonts w:ascii="Times New Roman" w:hAnsi="Times New Roman" w:cs="Times New Roman"/>
          <w:sz w:val="24"/>
          <w:szCs w:val="24"/>
        </w:rPr>
        <w:t xml:space="preserve">Magazines have models that give an impression to </w:t>
      </w:r>
      <w:r w:rsidR="006F1CE3" w:rsidRPr="002342C0">
        <w:rPr>
          <w:rFonts w:ascii="Times New Roman" w:hAnsi="Times New Roman" w:cs="Times New Roman"/>
          <w:sz w:val="24"/>
          <w:szCs w:val="24"/>
        </w:rPr>
        <w:t>women of all ages</w:t>
      </w:r>
      <w:r w:rsidRPr="002342C0">
        <w:rPr>
          <w:rFonts w:ascii="Times New Roman" w:hAnsi="Times New Roman" w:cs="Times New Roman"/>
          <w:sz w:val="24"/>
          <w:szCs w:val="24"/>
        </w:rPr>
        <w:t xml:space="preserve"> about how </w:t>
      </w:r>
      <w:r w:rsidR="00870DAC" w:rsidRPr="002342C0">
        <w:rPr>
          <w:rFonts w:ascii="Times New Roman" w:hAnsi="Times New Roman" w:cs="Times New Roman"/>
          <w:sz w:val="24"/>
          <w:szCs w:val="24"/>
        </w:rPr>
        <w:t xml:space="preserve">they </w:t>
      </w:r>
      <w:r w:rsidRPr="002342C0">
        <w:rPr>
          <w:rFonts w:ascii="Times New Roman" w:hAnsi="Times New Roman" w:cs="Times New Roman"/>
          <w:sz w:val="24"/>
          <w:szCs w:val="24"/>
        </w:rPr>
        <w:t>are meant a look.</w:t>
      </w:r>
      <w:r w:rsidR="00A45B8B" w:rsidRPr="002342C0">
        <w:rPr>
          <w:rFonts w:ascii="Times New Roman" w:hAnsi="Times New Roman" w:cs="Times New Roman"/>
          <w:sz w:val="24"/>
          <w:szCs w:val="24"/>
        </w:rPr>
        <w:t xml:space="preserve"> Magazine content can vary but</w:t>
      </w:r>
      <w:r w:rsidR="00DF2FC7" w:rsidRPr="002342C0">
        <w:rPr>
          <w:rFonts w:ascii="Times New Roman" w:hAnsi="Times New Roman" w:cs="Times New Roman"/>
          <w:sz w:val="24"/>
          <w:szCs w:val="24"/>
        </w:rPr>
        <w:t xml:space="preserve"> for example</w:t>
      </w:r>
      <w:r w:rsidR="00A45B8B" w:rsidRPr="002342C0">
        <w:rPr>
          <w:rFonts w:ascii="Times New Roman" w:hAnsi="Times New Roman" w:cs="Times New Roman"/>
          <w:sz w:val="24"/>
          <w:szCs w:val="24"/>
        </w:rPr>
        <w:t xml:space="preserve"> magazines for woman</w:t>
      </w:r>
      <w:r w:rsidR="00DF2FC7" w:rsidRPr="002342C0">
        <w:rPr>
          <w:rFonts w:ascii="Times New Roman" w:hAnsi="Times New Roman" w:cs="Times New Roman"/>
          <w:sz w:val="24"/>
          <w:szCs w:val="24"/>
        </w:rPr>
        <w:t>, the</w:t>
      </w:r>
      <w:r w:rsidR="00A45B8B" w:rsidRPr="002342C0">
        <w:rPr>
          <w:rFonts w:ascii="Times New Roman" w:hAnsi="Times New Roman" w:cs="Times New Roman"/>
          <w:sz w:val="24"/>
          <w:szCs w:val="24"/>
        </w:rPr>
        <w:t xml:space="preserve"> </w:t>
      </w:r>
      <w:r w:rsidR="00DF2FC7" w:rsidRPr="002342C0">
        <w:rPr>
          <w:rFonts w:ascii="Times New Roman" w:hAnsi="Times New Roman" w:cs="Times New Roman"/>
          <w:sz w:val="24"/>
          <w:szCs w:val="24"/>
        </w:rPr>
        <w:t xml:space="preserve">pages </w:t>
      </w:r>
      <w:r w:rsidR="00A45B8B" w:rsidRPr="002342C0">
        <w:rPr>
          <w:rFonts w:ascii="Times New Roman" w:hAnsi="Times New Roman" w:cs="Times New Roman"/>
          <w:sz w:val="24"/>
          <w:szCs w:val="24"/>
        </w:rPr>
        <w:t>can contain make-up tips and what to wear</w:t>
      </w:r>
      <w:r w:rsidR="00DF2FC7" w:rsidRPr="002342C0">
        <w:rPr>
          <w:rFonts w:ascii="Times New Roman" w:hAnsi="Times New Roman" w:cs="Times New Roman"/>
          <w:sz w:val="24"/>
          <w:szCs w:val="24"/>
        </w:rPr>
        <w:t xml:space="preserve"> and gentleman magazines can contain erotic pictures.</w:t>
      </w:r>
      <w:r w:rsidRPr="002342C0">
        <w:rPr>
          <w:rFonts w:ascii="Times New Roman" w:hAnsi="Times New Roman" w:cs="Times New Roman"/>
          <w:sz w:val="24"/>
          <w:szCs w:val="24"/>
        </w:rPr>
        <w:t xml:space="preserve"> </w:t>
      </w:r>
      <w:r w:rsidR="00DF2FC7" w:rsidRPr="002342C0">
        <w:rPr>
          <w:rFonts w:ascii="Times New Roman" w:hAnsi="Times New Roman" w:cs="Times New Roman"/>
          <w:sz w:val="24"/>
          <w:szCs w:val="24"/>
        </w:rPr>
        <w:t xml:space="preserve">This </w:t>
      </w:r>
      <w:r w:rsidRPr="002342C0">
        <w:rPr>
          <w:rFonts w:ascii="Times New Roman" w:hAnsi="Times New Roman" w:cs="Times New Roman"/>
          <w:sz w:val="24"/>
          <w:szCs w:val="24"/>
        </w:rPr>
        <w:t>keeps the attitude and ideologies</w:t>
      </w:r>
      <w:r w:rsidR="00DF2FC7" w:rsidRPr="002342C0">
        <w:rPr>
          <w:rFonts w:ascii="Times New Roman" w:hAnsi="Times New Roman" w:cs="Times New Roman"/>
          <w:sz w:val="24"/>
          <w:szCs w:val="24"/>
        </w:rPr>
        <w:t xml:space="preserve"> of what women should look like</w:t>
      </w:r>
      <w:r w:rsidR="004A3AD5">
        <w:rPr>
          <w:rFonts w:ascii="Times New Roman" w:hAnsi="Times New Roman" w:cs="Times New Roman"/>
          <w:sz w:val="24"/>
          <w:szCs w:val="24"/>
        </w:rPr>
        <w:t>.</w:t>
      </w:r>
      <w:r w:rsidR="00DF2FC7" w:rsidRPr="002342C0">
        <w:rPr>
          <w:rFonts w:ascii="Times New Roman" w:hAnsi="Times New Roman" w:cs="Times New Roman"/>
          <w:sz w:val="24"/>
          <w:szCs w:val="24"/>
        </w:rPr>
        <w:t xml:space="preserve"> </w:t>
      </w:r>
      <w:r w:rsidR="004A3AD5">
        <w:rPr>
          <w:rFonts w:ascii="Times New Roman" w:hAnsi="Times New Roman" w:cs="Times New Roman"/>
          <w:sz w:val="24"/>
          <w:szCs w:val="24"/>
        </w:rPr>
        <w:t>M</w:t>
      </w:r>
      <w:r w:rsidR="00DF2FC7" w:rsidRPr="002342C0">
        <w:rPr>
          <w:rFonts w:ascii="Times New Roman" w:hAnsi="Times New Roman" w:cs="Times New Roman"/>
          <w:sz w:val="24"/>
          <w:szCs w:val="24"/>
        </w:rPr>
        <w:t>ale magazine</w:t>
      </w:r>
      <w:r w:rsidR="004A3AD5">
        <w:rPr>
          <w:rFonts w:ascii="Times New Roman" w:hAnsi="Times New Roman" w:cs="Times New Roman"/>
          <w:sz w:val="24"/>
          <w:szCs w:val="24"/>
        </w:rPr>
        <w:t>s</w:t>
      </w:r>
      <w:r w:rsidR="00DF2FC7" w:rsidRPr="002342C0">
        <w:rPr>
          <w:rFonts w:ascii="Times New Roman" w:hAnsi="Times New Roman" w:cs="Times New Roman"/>
          <w:sz w:val="24"/>
          <w:szCs w:val="24"/>
        </w:rPr>
        <w:t xml:space="preserve"> still give an appearance that</w:t>
      </w:r>
      <w:r w:rsidRPr="002342C0">
        <w:rPr>
          <w:rFonts w:ascii="Times New Roman" w:hAnsi="Times New Roman" w:cs="Times New Roman"/>
          <w:sz w:val="24"/>
          <w:szCs w:val="24"/>
        </w:rPr>
        <w:t xml:space="preserve"> woman </w:t>
      </w:r>
      <w:r w:rsidR="00090318" w:rsidRPr="002342C0">
        <w:rPr>
          <w:rFonts w:ascii="Times New Roman" w:hAnsi="Times New Roman" w:cs="Times New Roman"/>
          <w:sz w:val="24"/>
          <w:szCs w:val="24"/>
        </w:rPr>
        <w:t>is</w:t>
      </w:r>
      <w:r w:rsidR="00DF2FC7" w:rsidRPr="002342C0">
        <w:rPr>
          <w:rFonts w:ascii="Times New Roman" w:hAnsi="Times New Roman" w:cs="Times New Roman"/>
          <w:sz w:val="24"/>
          <w:szCs w:val="24"/>
        </w:rPr>
        <w:t xml:space="preserve"> seen</w:t>
      </w:r>
      <w:r w:rsidR="00090318" w:rsidRPr="002342C0">
        <w:rPr>
          <w:rFonts w:ascii="Times New Roman" w:hAnsi="Times New Roman" w:cs="Times New Roman"/>
          <w:sz w:val="24"/>
          <w:szCs w:val="24"/>
        </w:rPr>
        <w:t xml:space="preserve"> by men</w:t>
      </w:r>
      <w:r w:rsidRPr="002342C0">
        <w:rPr>
          <w:rFonts w:ascii="Times New Roman" w:hAnsi="Times New Roman" w:cs="Times New Roman"/>
          <w:sz w:val="24"/>
          <w:szCs w:val="24"/>
        </w:rPr>
        <w:t xml:space="preserve"> </w:t>
      </w:r>
      <w:r w:rsidR="00090318" w:rsidRPr="002342C0">
        <w:rPr>
          <w:rFonts w:ascii="Times New Roman" w:hAnsi="Times New Roman" w:cs="Times New Roman"/>
          <w:sz w:val="24"/>
          <w:szCs w:val="24"/>
        </w:rPr>
        <w:t xml:space="preserve">as a symbol of </w:t>
      </w:r>
      <w:r w:rsidRPr="002342C0">
        <w:rPr>
          <w:rFonts w:ascii="Times New Roman" w:hAnsi="Times New Roman" w:cs="Times New Roman"/>
          <w:sz w:val="24"/>
          <w:szCs w:val="24"/>
        </w:rPr>
        <w:t>sex.  The European union talked about stereotyping in a report in 2012 that is still very relevant today. It shows the causes of the problems we face in modern society by stating…</w:t>
      </w:r>
    </w:p>
    <w:p w14:paraId="1BE6375E" w14:textId="77777777" w:rsidR="008F297C" w:rsidRPr="002342C0" w:rsidRDefault="00F11F00" w:rsidP="002342C0">
      <w:pPr>
        <w:spacing w:line="360" w:lineRule="auto"/>
        <w:ind w:left="851" w:right="851"/>
        <w:jc w:val="both"/>
        <w:rPr>
          <w:rFonts w:ascii="Times New Roman" w:hAnsi="Times New Roman" w:cs="Times New Roman"/>
          <w:sz w:val="24"/>
          <w:szCs w:val="24"/>
        </w:rPr>
      </w:pPr>
      <w:r w:rsidRPr="002342C0">
        <w:rPr>
          <w:rFonts w:ascii="Times New Roman" w:hAnsi="Times New Roman" w:cs="Times New Roman"/>
          <w:sz w:val="24"/>
          <w:szCs w:val="24"/>
        </w:rPr>
        <w:t>children are confronted with gender stereotypes at a very young age through role models promoted by television series and programmes, discussions, games, video games and advertisements, study materials and educational programmes, attitudes in schools, the family and society, which influence their perception of how men and women should behave, and which have implications for the rest of their lives and their future aspirations</w:t>
      </w:r>
      <w:r w:rsidRPr="002342C0">
        <w:rPr>
          <w:rFonts w:ascii="Times New Roman" w:hAnsi="Times New Roman" w:cs="Times New Roman"/>
          <w:color w:val="666666"/>
          <w:sz w:val="24"/>
          <w:szCs w:val="24"/>
        </w:rPr>
        <w:t xml:space="preserve">; </w:t>
      </w:r>
      <w:r w:rsidRPr="002342C0">
        <w:rPr>
          <w:rFonts w:ascii="Times New Roman" w:hAnsi="Times New Roman" w:cs="Times New Roman"/>
          <w:sz w:val="24"/>
          <w:szCs w:val="24"/>
        </w:rPr>
        <w:t xml:space="preserve">European Parliament, (2012). </w:t>
      </w:r>
    </w:p>
    <w:p w14:paraId="69E6D3E8" w14:textId="099973B7"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 xml:space="preserve">Shiach, M. (1999) talks about toy stereotyping with dolls, that do not show correct examples of a women’s body. </w:t>
      </w:r>
      <w:r w:rsidR="00DA347B" w:rsidRPr="002342C0">
        <w:rPr>
          <w:rFonts w:ascii="Times New Roman" w:hAnsi="Times New Roman" w:cs="Times New Roman"/>
          <w:sz w:val="24"/>
          <w:szCs w:val="24"/>
        </w:rPr>
        <w:t>A large variety of dolls are made available on the market in different cultures and ethnic variety, but when it comes to size and beauty the market is very limited. S</w:t>
      </w:r>
      <w:r w:rsidRPr="002342C0">
        <w:rPr>
          <w:rFonts w:ascii="Times New Roman" w:hAnsi="Times New Roman" w:cs="Times New Roman"/>
          <w:sz w:val="24"/>
          <w:szCs w:val="24"/>
        </w:rPr>
        <w:t xml:space="preserve">ome of the most popular brands of dolls are not being made to show the reality of different shapes and sizes </w:t>
      </w:r>
      <w:r w:rsidR="00090318" w:rsidRPr="002342C0">
        <w:rPr>
          <w:rFonts w:ascii="Times New Roman" w:hAnsi="Times New Roman" w:cs="Times New Roman"/>
          <w:sz w:val="24"/>
          <w:szCs w:val="24"/>
        </w:rPr>
        <w:t>of women</w:t>
      </w:r>
      <w:r w:rsidRPr="002342C0">
        <w:rPr>
          <w:rFonts w:ascii="Times New Roman" w:hAnsi="Times New Roman" w:cs="Times New Roman"/>
          <w:sz w:val="24"/>
          <w:szCs w:val="24"/>
        </w:rPr>
        <w:t>. T</w:t>
      </w:r>
      <w:r w:rsidR="00DA347B" w:rsidRPr="002342C0">
        <w:rPr>
          <w:rFonts w:ascii="Times New Roman" w:hAnsi="Times New Roman" w:cs="Times New Roman"/>
          <w:sz w:val="24"/>
          <w:szCs w:val="24"/>
        </w:rPr>
        <w:t xml:space="preserve">his is another issue that has the potential </w:t>
      </w:r>
      <w:r w:rsidR="00090318" w:rsidRPr="002342C0">
        <w:rPr>
          <w:rFonts w:ascii="Times New Roman" w:hAnsi="Times New Roman" w:cs="Times New Roman"/>
          <w:sz w:val="24"/>
          <w:szCs w:val="24"/>
        </w:rPr>
        <w:t>to create ideas and insecurities in young girls and women.</w:t>
      </w:r>
      <w:r w:rsidR="00DA347B" w:rsidRPr="002342C0">
        <w:rPr>
          <w:rFonts w:ascii="Times New Roman" w:hAnsi="Times New Roman" w:cs="Times New Roman"/>
          <w:sz w:val="24"/>
          <w:szCs w:val="24"/>
        </w:rPr>
        <w:t xml:space="preserve"> </w:t>
      </w:r>
    </w:p>
    <w:p w14:paraId="575C656A" w14:textId="4846D45A"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 xml:space="preserve"> A UCAS report on entering higher education in the UK seems to show equality going in the other direction and is in favour of wom</w:t>
      </w:r>
      <w:r w:rsidR="00C80962" w:rsidRPr="002342C0">
        <w:rPr>
          <w:rFonts w:ascii="Times New Roman" w:hAnsi="Times New Roman" w:cs="Times New Roman"/>
          <w:sz w:val="24"/>
          <w:szCs w:val="24"/>
        </w:rPr>
        <w:t>e</w:t>
      </w:r>
      <w:r w:rsidRPr="002342C0">
        <w:rPr>
          <w:rFonts w:ascii="Times New Roman" w:hAnsi="Times New Roman" w:cs="Times New Roman"/>
          <w:sz w:val="24"/>
          <w:szCs w:val="24"/>
        </w:rPr>
        <w:t>n. The report states that the data collected at the end of 2015 shows the acceptance figures for one hundred and fifty higher education subjects. The result shows that in two thirds of the subjects, there were more wom</w:t>
      </w:r>
      <w:r w:rsidR="00C80962" w:rsidRPr="002342C0">
        <w:rPr>
          <w:rFonts w:ascii="Times New Roman" w:hAnsi="Times New Roman" w:cs="Times New Roman"/>
          <w:sz w:val="24"/>
          <w:szCs w:val="24"/>
        </w:rPr>
        <w:t>e</w:t>
      </w:r>
      <w:r w:rsidRPr="002342C0">
        <w:rPr>
          <w:rFonts w:ascii="Times New Roman" w:hAnsi="Times New Roman" w:cs="Times New Roman"/>
          <w:sz w:val="24"/>
          <w:szCs w:val="24"/>
        </w:rPr>
        <w:t xml:space="preserve">n than men. The report goes on to say that girls are doing better than boys at school and are more likely to go to university than men (UCAS,2018). </w:t>
      </w:r>
      <w:bookmarkStart w:id="0" w:name="_Hlk509829897"/>
      <w:bookmarkEnd w:id="0"/>
    </w:p>
    <w:p w14:paraId="0EAB7033" w14:textId="701917C9"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The future of feminism looking forward seems to focus on global issues, that involves other countries from around the world working to</w:t>
      </w:r>
      <w:r w:rsidR="00C80962" w:rsidRPr="002342C0">
        <w:rPr>
          <w:rFonts w:ascii="Times New Roman" w:hAnsi="Times New Roman" w:cs="Times New Roman"/>
          <w:sz w:val="24"/>
          <w:szCs w:val="24"/>
        </w:rPr>
        <w:t>wards the same goals</w:t>
      </w:r>
      <w:r w:rsidR="00265BEF" w:rsidRPr="002342C0">
        <w:rPr>
          <w:rFonts w:ascii="Times New Roman" w:hAnsi="Times New Roman" w:cs="Times New Roman"/>
          <w:sz w:val="24"/>
          <w:szCs w:val="24"/>
        </w:rPr>
        <w:t>,</w:t>
      </w:r>
      <w:r w:rsidR="00C80962" w:rsidRPr="002342C0">
        <w:rPr>
          <w:rFonts w:ascii="Times New Roman" w:hAnsi="Times New Roman" w:cs="Times New Roman"/>
          <w:sz w:val="24"/>
          <w:szCs w:val="24"/>
        </w:rPr>
        <w:t xml:space="preserve"> </w:t>
      </w:r>
      <w:r w:rsidR="00265BEF" w:rsidRPr="002342C0">
        <w:rPr>
          <w:rFonts w:ascii="Times New Roman" w:hAnsi="Times New Roman" w:cs="Times New Roman"/>
          <w:sz w:val="24"/>
          <w:szCs w:val="24"/>
        </w:rPr>
        <w:t>to give</w:t>
      </w:r>
      <w:r w:rsidRPr="002342C0">
        <w:rPr>
          <w:rFonts w:ascii="Times New Roman" w:hAnsi="Times New Roman" w:cs="Times New Roman"/>
          <w:sz w:val="24"/>
          <w:szCs w:val="24"/>
        </w:rPr>
        <w:t xml:space="preserve"> women</w:t>
      </w:r>
      <w:r w:rsidR="00265BEF" w:rsidRPr="002342C0">
        <w:rPr>
          <w:rFonts w:ascii="Times New Roman" w:hAnsi="Times New Roman" w:cs="Times New Roman"/>
          <w:sz w:val="24"/>
          <w:szCs w:val="24"/>
        </w:rPr>
        <w:t xml:space="preserve"> the</w:t>
      </w:r>
      <w:r w:rsidRPr="002342C0">
        <w:rPr>
          <w:rFonts w:ascii="Times New Roman" w:hAnsi="Times New Roman" w:cs="Times New Roman"/>
          <w:sz w:val="24"/>
          <w:szCs w:val="24"/>
        </w:rPr>
        <w:t xml:space="preserve"> right</w:t>
      </w:r>
      <w:r w:rsidR="00265BEF" w:rsidRPr="002342C0">
        <w:rPr>
          <w:rFonts w:ascii="Times New Roman" w:hAnsi="Times New Roman" w:cs="Times New Roman"/>
          <w:sz w:val="24"/>
          <w:szCs w:val="24"/>
        </w:rPr>
        <w:t xml:space="preserve"> to live a life of </w:t>
      </w:r>
      <w:r w:rsidRPr="002342C0">
        <w:rPr>
          <w:rFonts w:ascii="Times New Roman" w:hAnsi="Times New Roman" w:cs="Times New Roman"/>
          <w:sz w:val="24"/>
          <w:szCs w:val="24"/>
        </w:rPr>
        <w:t>equality. The movement looks at changing global attitude</w:t>
      </w:r>
      <w:r w:rsidR="00265BEF" w:rsidRPr="002342C0">
        <w:rPr>
          <w:rFonts w:ascii="Times New Roman" w:hAnsi="Times New Roman" w:cs="Times New Roman"/>
          <w:sz w:val="24"/>
          <w:szCs w:val="24"/>
        </w:rPr>
        <w:t>s</w:t>
      </w:r>
      <w:r w:rsidRPr="002342C0">
        <w:rPr>
          <w:rFonts w:ascii="Times New Roman" w:hAnsi="Times New Roman" w:cs="Times New Roman"/>
          <w:sz w:val="24"/>
          <w:szCs w:val="24"/>
        </w:rPr>
        <w:t xml:space="preserve"> on how wom</w:t>
      </w:r>
      <w:r w:rsidR="00265BEF" w:rsidRPr="002342C0">
        <w:rPr>
          <w:rFonts w:ascii="Times New Roman" w:hAnsi="Times New Roman" w:cs="Times New Roman"/>
          <w:sz w:val="24"/>
          <w:szCs w:val="24"/>
        </w:rPr>
        <w:t>e</w:t>
      </w:r>
      <w:r w:rsidRPr="002342C0">
        <w:rPr>
          <w:rFonts w:ascii="Times New Roman" w:hAnsi="Times New Roman" w:cs="Times New Roman"/>
          <w:sz w:val="24"/>
          <w:szCs w:val="24"/>
        </w:rPr>
        <w:t>n should be treated, so</w:t>
      </w:r>
      <w:r w:rsidR="00C80962" w:rsidRPr="002342C0">
        <w:rPr>
          <w:rFonts w:ascii="Times New Roman" w:hAnsi="Times New Roman" w:cs="Times New Roman"/>
          <w:sz w:val="24"/>
          <w:szCs w:val="24"/>
        </w:rPr>
        <w:t xml:space="preserve"> discrimination, abuse and</w:t>
      </w:r>
      <w:r w:rsidRPr="002342C0">
        <w:rPr>
          <w:rFonts w:ascii="Times New Roman" w:hAnsi="Times New Roman" w:cs="Times New Roman"/>
          <w:sz w:val="24"/>
          <w:szCs w:val="24"/>
        </w:rPr>
        <w:t xml:space="preserve"> violence towards wom</w:t>
      </w:r>
      <w:r w:rsidR="00C80962" w:rsidRPr="002342C0">
        <w:rPr>
          <w:rFonts w:ascii="Times New Roman" w:hAnsi="Times New Roman" w:cs="Times New Roman"/>
          <w:sz w:val="24"/>
          <w:szCs w:val="24"/>
        </w:rPr>
        <w:t>e</w:t>
      </w:r>
      <w:r w:rsidRPr="002342C0">
        <w:rPr>
          <w:rFonts w:ascii="Times New Roman" w:hAnsi="Times New Roman" w:cs="Times New Roman"/>
          <w:sz w:val="24"/>
          <w:szCs w:val="24"/>
        </w:rPr>
        <w:t xml:space="preserve">n can come to an end. </w:t>
      </w:r>
      <w:r w:rsidR="00265BEF" w:rsidRPr="002342C0">
        <w:rPr>
          <w:rFonts w:ascii="Times New Roman" w:hAnsi="Times New Roman" w:cs="Times New Roman"/>
          <w:sz w:val="24"/>
          <w:szCs w:val="24"/>
        </w:rPr>
        <w:t xml:space="preserve">The </w:t>
      </w:r>
      <w:r w:rsidR="00265BEF" w:rsidRPr="002342C0">
        <w:rPr>
          <w:rFonts w:ascii="Times New Roman" w:hAnsi="Times New Roman" w:cs="Times New Roman"/>
          <w:sz w:val="24"/>
          <w:szCs w:val="24"/>
        </w:rPr>
        <w:lastRenderedPageBreak/>
        <w:t xml:space="preserve">movement looks at building global support to get as many people as possible to </w:t>
      </w:r>
      <w:r w:rsidRPr="002342C0">
        <w:rPr>
          <w:rFonts w:ascii="Times New Roman" w:hAnsi="Times New Roman" w:cs="Times New Roman"/>
          <w:sz w:val="24"/>
          <w:szCs w:val="24"/>
        </w:rPr>
        <w:t>participate in feminism movements and ideological concepts. The Alternative UK, a political research platform</w:t>
      </w:r>
      <w:r w:rsidR="00C80962" w:rsidRPr="002342C0">
        <w:rPr>
          <w:rFonts w:ascii="Times New Roman" w:hAnsi="Times New Roman" w:cs="Times New Roman"/>
          <w:sz w:val="24"/>
          <w:szCs w:val="24"/>
        </w:rPr>
        <w:t>,</w:t>
      </w:r>
      <w:r w:rsidRPr="002342C0">
        <w:rPr>
          <w:rFonts w:ascii="Times New Roman" w:hAnsi="Times New Roman" w:cs="Times New Roman"/>
          <w:sz w:val="24"/>
          <w:szCs w:val="24"/>
        </w:rPr>
        <w:t xml:space="preserve"> talks about the future of feminism. One of the key points suggests that we need to</w:t>
      </w:r>
      <w:r w:rsidRPr="002342C0">
        <w:rPr>
          <w:rFonts w:ascii="Times New Roman" w:hAnsi="Times New Roman" w:cs="Times New Roman"/>
          <w:color w:val="222222"/>
          <w:spacing w:val="3"/>
          <w:sz w:val="24"/>
          <w:szCs w:val="24"/>
        </w:rPr>
        <w:t xml:space="preserve"> ‘</w:t>
      </w:r>
      <w:r w:rsidRPr="002342C0">
        <w:rPr>
          <w:rFonts w:ascii="Times New Roman" w:hAnsi="Times New Roman" w:cs="Times New Roman"/>
          <w:spacing w:val="3"/>
          <w:sz w:val="24"/>
          <w:szCs w:val="24"/>
        </w:rPr>
        <w:t xml:space="preserve">Identify biological differences between the sexes and draw individuals into greater accountability based on their predispositions’ The Alternative UK (2017). </w:t>
      </w:r>
    </w:p>
    <w:p w14:paraId="61FBFC16" w14:textId="67F993B6" w:rsidR="008F297C" w:rsidRPr="002342C0" w:rsidRDefault="00F11F00" w:rsidP="002342C0">
      <w:pPr>
        <w:spacing w:line="360" w:lineRule="auto"/>
        <w:jc w:val="both"/>
        <w:rPr>
          <w:rFonts w:ascii="Times New Roman" w:hAnsi="Times New Roman" w:cs="Times New Roman"/>
          <w:sz w:val="24"/>
          <w:szCs w:val="24"/>
        </w:rPr>
      </w:pPr>
      <w:r w:rsidRPr="002342C0">
        <w:rPr>
          <w:rFonts w:ascii="Times New Roman" w:hAnsi="Times New Roman" w:cs="Times New Roman"/>
          <w:sz w:val="24"/>
          <w:szCs w:val="24"/>
        </w:rPr>
        <w:t>In summary there has been a lot of progress made but women still have the largest amount of the burden, as the main care giver to children and dependents. Stereotypes seems to continue to be a persistent barrier for women, socially and in</w:t>
      </w:r>
      <w:r w:rsidR="00C80962" w:rsidRPr="002342C0">
        <w:rPr>
          <w:rFonts w:ascii="Times New Roman" w:hAnsi="Times New Roman" w:cs="Times New Roman"/>
          <w:sz w:val="24"/>
          <w:szCs w:val="24"/>
        </w:rPr>
        <w:t xml:space="preserve"> terms of sharing out of</w:t>
      </w:r>
      <w:r w:rsidRPr="002342C0">
        <w:rPr>
          <w:rFonts w:ascii="Times New Roman" w:hAnsi="Times New Roman" w:cs="Times New Roman"/>
          <w:sz w:val="24"/>
          <w:szCs w:val="24"/>
        </w:rPr>
        <w:t xml:space="preserve"> domestic</w:t>
      </w:r>
      <w:r w:rsidR="00C80962" w:rsidRPr="002342C0">
        <w:rPr>
          <w:rFonts w:ascii="Times New Roman" w:hAnsi="Times New Roman" w:cs="Times New Roman"/>
          <w:sz w:val="24"/>
          <w:szCs w:val="24"/>
        </w:rPr>
        <w:t xml:space="preserve"> labour and</w:t>
      </w:r>
      <w:r w:rsidRPr="002342C0">
        <w:rPr>
          <w:rFonts w:ascii="Times New Roman" w:hAnsi="Times New Roman" w:cs="Times New Roman"/>
          <w:sz w:val="24"/>
          <w:szCs w:val="24"/>
        </w:rPr>
        <w:t xml:space="preserve"> responsibilities. This is a contributing factor that is stopping the labour market from moving forward to achieve a complete equality. The change needs to start in the schools, so </w:t>
      </w:r>
      <w:r w:rsidR="00C80962" w:rsidRPr="002342C0">
        <w:rPr>
          <w:rFonts w:ascii="Times New Roman" w:hAnsi="Times New Roman" w:cs="Times New Roman"/>
          <w:sz w:val="24"/>
          <w:szCs w:val="24"/>
        </w:rPr>
        <w:t xml:space="preserve">the </w:t>
      </w:r>
      <w:r w:rsidRPr="002342C0">
        <w:rPr>
          <w:rFonts w:ascii="Times New Roman" w:hAnsi="Times New Roman" w:cs="Times New Roman"/>
          <w:sz w:val="24"/>
          <w:szCs w:val="24"/>
        </w:rPr>
        <w:t xml:space="preserve">young can think outside the box of social conditioning and learnt habits. The attitude of social media, toy consumers and </w:t>
      </w:r>
      <w:r w:rsidR="00E35ECA" w:rsidRPr="002342C0">
        <w:rPr>
          <w:rFonts w:ascii="Times New Roman" w:hAnsi="Times New Roman" w:cs="Times New Roman"/>
          <w:sz w:val="24"/>
          <w:szCs w:val="24"/>
        </w:rPr>
        <w:t>those that produce television programmes and films for children and young adults needs to change</w:t>
      </w:r>
      <w:r w:rsidR="00C80962" w:rsidRPr="002342C0">
        <w:rPr>
          <w:rFonts w:ascii="Times New Roman" w:hAnsi="Times New Roman" w:cs="Times New Roman"/>
          <w:sz w:val="24"/>
          <w:szCs w:val="24"/>
        </w:rPr>
        <w:t xml:space="preserve">, </w:t>
      </w:r>
      <w:r w:rsidRPr="002342C0">
        <w:rPr>
          <w:rFonts w:ascii="Times New Roman" w:hAnsi="Times New Roman" w:cs="Times New Roman"/>
          <w:sz w:val="24"/>
          <w:szCs w:val="24"/>
        </w:rPr>
        <w:t xml:space="preserve">as </w:t>
      </w:r>
      <w:r w:rsidR="00E35ECA" w:rsidRPr="002342C0">
        <w:rPr>
          <w:rFonts w:ascii="Times New Roman" w:hAnsi="Times New Roman" w:cs="Times New Roman"/>
          <w:sz w:val="24"/>
          <w:szCs w:val="24"/>
        </w:rPr>
        <w:t>these</w:t>
      </w:r>
      <w:r w:rsidRPr="002342C0">
        <w:rPr>
          <w:rFonts w:ascii="Times New Roman" w:hAnsi="Times New Roman" w:cs="Times New Roman"/>
          <w:sz w:val="24"/>
          <w:szCs w:val="24"/>
        </w:rPr>
        <w:t xml:space="preserve"> are the aspects that </w:t>
      </w:r>
      <w:r w:rsidR="00E35ECA" w:rsidRPr="002342C0">
        <w:rPr>
          <w:rFonts w:ascii="Times New Roman" w:hAnsi="Times New Roman" w:cs="Times New Roman"/>
          <w:sz w:val="24"/>
          <w:szCs w:val="24"/>
        </w:rPr>
        <w:t>af</w:t>
      </w:r>
      <w:r w:rsidRPr="002342C0">
        <w:rPr>
          <w:rFonts w:ascii="Times New Roman" w:hAnsi="Times New Roman" w:cs="Times New Roman"/>
          <w:sz w:val="24"/>
          <w:szCs w:val="24"/>
        </w:rPr>
        <w:t>fect our children and give them</w:t>
      </w:r>
      <w:r w:rsidR="00E35ECA" w:rsidRPr="002342C0">
        <w:rPr>
          <w:rFonts w:ascii="Times New Roman" w:hAnsi="Times New Roman" w:cs="Times New Roman"/>
          <w:sz w:val="24"/>
          <w:szCs w:val="24"/>
        </w:rPr>
        <w:t xml:space="preserve"> the basis for forming</w:t>
      </w:r>
      <w:r w:rsidRPr="002342C0">
        <w:rPr>
          <w:rFonts w:ascii="Times New Roman" w:hAnsi="Times New Roman" w:cs="Times New Roman"/>
          <w:sz w:val="24"/>
          <w:szCs w:val="24"/>
        </w:rPr>
        <w:t xml:space="preserve"> ide</w:t>
      </w:r>
      <w:r w:rsidR="00E35ECA" w:rsidRPr="002342C0">
        <w:rPr>
          <w:rFonts w:ascii="Times New Roman" w:hAnsi="Times New Roman" w:cs="Times New Roman"/>
          <w:sz w:val="24"/>
          <w:szCs w:val="24"/>
        </w:rPr>
        <w:t>as</w:t>
      </w:r>
      <w:r w:rsidRPr="002342C0">
        <w:rPr>
          <w:rFonts w:ascii="Times New Roman" w:hAnsi="Times New Roman" w:cs="Times New Roman"/>
          <w:sz w:val="24"/>
          <w:szCs w:val="24"/>
        </w:rPr>
        <w:t xml:space="preserve"> </w:t>
      </w:r>
      <w:r w:rsidR="00E35ECA" w:rsidRPr="002342C0">
        <w:rPr>
          <w:rFonts w:ascii="Times New Roman" w:hAnsi="Times New Roman" w:cs="Times New Roman"/>
          <w:sz w:val="24"/>
          <w:szCs w:val="24"/>
        </w:rPr>
        <w:t>about</w:t>
      </w:r>
      <w:r w:rsidRPr="002342C0">
        <w:rPr>
          <w:rFonts w:ascii="Times New Roman" w:hAnsi="Times New Roman" w:cs="Times New Roman"/>
          <w:sz w:val="24"/>
          <w:szCs w:val="24"/>
        </w:rPr>
        <w:t xml:space="preserve"> social norms </w:t>
      </w:r>
      <w:r w:rsidR="00E35ECA" w:rsidRPr="002342C0">
        <w:rPr>
          <w:rFonts w:ascii="Times New Roman" w:hAnsi="Times New Roman" w:cs="Times New Roman"/>
          <w:sz w:val="24"/>
          <w:szCs w:val="24"/>
        </w:rPr>
        <w:t>and different gender roles.</w:t>
      </w:r>
      <w:r w:rsidRPr="002342C0">
        <w:rPr>
          <w:rFonts w:ascii="Times New Roman" w:hAnsi="Times New Roman" w:cs="Times New Roman"/>
          <w:sz w:val="24"/>
          <w:szCs w:val="24"/>
        </w:rPr>
        <w:t xml:space="preserve"> There are different feminis</w:t>
      </w:r>
      <w:r w:rsidR="00E35ECA" w:rsidRPr="002342C0">
        <w:rPr>
          <w:rFonts w:ascii="Times New Roman" w:hAnsi="Times New Roman" w:cs="Times New Roman"/>
          <w:sz w:val="24"/>
          <w:szCs w:val="24"/>
        </w:rPr>
        <w:t xml:space="preserve">t </w:t>
      </w:r>
      <w:r w:rsidRPr="002342C0">
        <w:rPr>
          <w:rFonts w:ascii="Times New Roman" w:hAnsi="Times New Roman" w:cs="Times New Roman"/>
          <w:sz w:val="24"/>
          <w:szCs w:val="24"/>
        </w:rPr>
        <w:t>groups that have v</w:t>
      </w:r>
      <w:r w:rsidR="00E35ECA" w:rsidRPr="002342C0">
        <w:rPr>
          <w:rFonts w:ascii="Times New Roman" w:hAnsi="Times New Roman" w:cs="Times New Roman"/>
          <w:sz w:val="24"/>
          <w:szCs w:val="24"/>
        </w:rPr>
        <w:t>a</w:t>
      </w:r>
      <w:r w:rsidRPr="002342C0">
        <w:rPr>
          <w:rFonts w:ascii="Times New Roman" w:hAnsi="Times New Roman" w:cs="Times New Roman"/>
          <w:sz w:val="24"/>
          <w:szCs w:val="24"/>
        </w:rPr>
        <w:t>r</w:t>
      </w:r>
      <w:r w:rsidR="00E35ECA" w:rsidRPr="002342C0">
        <w:rPr>
          <w:rFonts w:ascii="Times New Roman" w:hAnsi="Times New Roman" w:cs="Times New Roman"/>
          <w:sz w:val="24"/>
          <w:szCs w:val="24"/>
        </w:rPr>
        <w:t>i</w:t>
      </w:r>
      <w:r w:rsidRPr="002342C0">
        <w:rPr>
          <w:rFonts w:ascii="Times New Roman" w:hAnsi="Times New Roman" w:cs="Times New Roman"/>
          <w:sz w:val="24"/>
          <w:szCs w:val="24"/>
        </w:rPr>
        <w:t xml:space="preserve">ed ideologies, </w:t>
      </w:r>
      <w:r w:rsidR="00C80962" w:rsidRPr="002342C0">
        <w:rPr>
          <w:rFonts w:ascii="Times New Roman" w:hAnsi="Times New Roman" w:cs="Times New Roman"/>
          <w:sz w:val="24"/>
          <w:szCs w:val="24"/>
        </w:rPr>
        <w:t>bearing</w:t>
      </w:r>
      <w:r w:rsidRPr="002342C0">
        <w:rPr>
          <w:rFonts w:ascii="Times New Roman" w:hAnsi="Times New Roman" w:cs="Times New Roman"/>
          <w:sz w:val="24"/>
          <w:szCs w:val="24"/>
        </w:rPr>
        <w:t xml:space="preserve"> children is not meant to be a weakness but a strength and should not be used in society to hold woman back from achieving what she wants to achieve. </w:t>
      </w:r>
      <w:r w:rsidR="00D63DF1">
        <w:rPr>
          <w:rFonts w:ascii="Times New Roman" w:hAnsi="Times New Roman" w:cs="Times New Roman"/>
          <w:sz w:val="24"/>
          <w:szCs w:val="24"/>
        </w:rPr>
        <w:t>There is still work, to be done</w:t>
      </w:r>
      <w:bookmarkStart w:id="1" w:name="_GoBack"/>
      <w:bookmarkEnd w:id="1"/>
      <w:r w:rsidR="00D63DF1">
        <w:rPr>
          <w:rFonts w:ascii="Times New Roman" w:hAnsi="Times New Roman" w:cs="Times New Roman"/>
          <w:sz w:val="24"/>
          <w:szCs w:val="24"/>
        </w:rPr>
        <w:t xml:space="preserve"> to </w:t>
      </w:r>
      <w:r w:rsidRPr="002342C0">
        <w:rPr>
          <w:rFonts w:ascii="Times New Roman" w:hAnsi="Times New Roman" w:cs="Times New Roman"/>
          <w:sz w:val="24"/>
          <w:szCs w:val="24"/>
        </w:rPr>
        <w:t>change attitudes</w:t>
      </w:r>
      <w:r w:rsidR="00D63DF1">
        <w:rPr>
          <w:rFonts w:ascii="Times New Roman" w:hAnsi="Times New Roman" w:cs="Times New Roman"/>
          <w:sz w:val="24"/>
          <w:szCs w:val="24"/>
        </w:rPr>
        <w:t>, and the way in which we are being programmed</w:t>
      </w:r>
      <w:r w:rsidRPr="002342C0">
        <w:rPr>
          <w:rFonts w:ascii="Times New Roman" w:hAnsi="Times New Roman" w:cs="Times New Roman"/>
          <w:sz w:val="24"/>
          <w:szCs w:val="24"/>
        </w:rPr>
        <w:t xml:space="preserve"> but at the same time making steps forward with new legislation </w:t>
      </w:r>
      <w:r w:rsidR="00090318" w:rsidRPr="002342C0">
        <w:rPr>
          <w:rFonts w:ascii="Times New Roman" w:hAnsi="Times New Roman" w:cs="Times New Roman"/>
          <w:sz w:val="24"/>
          <w:szCs w:val="24"/>
        </w:rPr>
        <w:t xml:space="preserve">to try to </w:t>
      </w:r>
      <w:r w:rsidR="00105DCF" w:rsidRPr="002342C0">
        <w:rPr>
          <w:rFonts w:ascii="Times New Roman" w:hAnsi="Times New Roman" w:cs="Times New Roman"/>
          <w:sz w:val="24"/>
          <w:szCs w:val="24"/>
        </w:rPr>
        <w:t>lessen</w:t>
      </w:r>
      <w:r w:rsidR="00090318" w:rsidRPr="002342C0">
        <w:rPr>
          <w:rFonts w:ascii="Times New Roman" w:hAnsi="Times New Roman" w:cs="Times New Roman"/>
          <w:sz w:val="24"/>
          <w:szCs w:val="24"/>
        </w:rPr>
        <w:t xml:space="preserve"> the gender </w:t>
      </w:r>
      <w:r w:rsidRPr="002342C0">
        <w:rPr>
          <w:rFonts w:ascii="Times New Roman" w:hAnsi="Times New Roman" w:cs="Times New Roman"/>
          <w:sz w:val="24"/>
          <w:szCs w:val="24"/>
        </w:rPr>
        <w:t>pay gap</w:t>
      </w:r>
      <w:r w:rsidR="00105DCF" w:rsidRPr="002342C0">
        <w:rPr>
          <w:rFonts w:ascii="Times New Roman" w:hAnsi="Times New Roman" w:cs="Times New Roman"/>
          <w:sz w:val="24"/>
          <w:szCs w:val="24"/>
        </w:rPr>
        <w:t>,</w:t>
      </w:r>
      <w:r w:rsidRPr="002342C0">
        <w:rPr>
          <w:rFonts w:ascii="Times New Roman" w:hAnsi="Times New Roman" w:cs="Times New Roman"/>
          <w:sz w:val="24"/>
          <w:szCs w:val="24"/>
        </w:rPr>
        <w:t xml:space="preserve"> equality and discrimination. A lot more work needs to be done to achieve equal pay in the work place and a change in attitude towards wom</w:t>
      </w:r>
      <w:r w:rsidR="00090318" w:rsidRPr="002342C0">
        <w:rPr>
          <w:rFonts w:ascii="Times New Roman" w:hAnsi="Times New Roman" w:cs="Times New Roman"/>
          <w:sz w:val="24"/>
          <w:szCs w:val="24"/>
        </w:rPr>
        <w:t>e</w:t>
      </w:r>
      <w:r w:rsidRPr="002342C0">
        <w:rPr>
          <w:rFonts w:ascii="Times New Roman" w:hAnsi="Times New Roman" w:cs="Times New Roman"/>
          <w:sz w:val="24"/>
          <w:szCs w:val="24"/>
        </w:rPr>
        <w:t xml:space="preserve">n </w:t>
      </w:r>
      <w:r w:rsidR="00105DCF" w:rsidRPr="002342C0">
        <w:rPr>
          <w:rFonts w:ascii="Times New Roman" w:hAnsi="Times New Roman" w:cs="Times New Roman"/>
          <w:sz w:val="24"/>
          <w:szCs w:val="24"/>
        </w:rPr>
        <w:t>deserving</w:t>
      </w:r>
      <w:r w:rsidRPr="002342C0">
        <w:rPr>
          <w:rFonts w:ascii="Times New Roman" w:hAnsi="Times New Roman" w:cs="Times New Roman"/>
          <w:sz w:val="24"/>
          <w:szCs w:val="24"/>
        </w:rPr>
        <w:t xml:space="preserve"> a promotion. Feminism in history shows empowerment</w:t>
      </w:r>
      <w:r w:rsidR="00265BEF" w:rsidRPr="002342C0">
        <w:rPr>
          <w:rFonts w:ascii="Times New Roman" w:hAnsi="Times New Roman" w:cs="Times New Roman"/>
          <w:sz w:val="24"/>
          <w:szCs w:val="24"/>
        </w:rPr>
        <w:t>. They have</w:t>
      </w:r>
      <w:r w:rsidRPr="002342C0">
        <w:rPr>
          <w:rFonts w:ascii="Times New Roman" w:hAnsi="Times New Roman" w:cs="Times New Roman"/>
          <w:sz w:val="24"/>
          <w:szCs w:val="24"/>
        </w:rPr>
        <w:t xml:space="preserve"> </w:t>
      </w:r>
      <w:r w:rsidR="00265BEF" w:rsidRPr="002342C0">
        <w:rPr>
          <w:rFonts w:ascii="Times New Roman" w:hAnsi="Times New Roman" w:cs="Times New Roman"/>
          <w:sz w:val="24"/>
          <w:szCs w:val="24"/>
        </w:rPr>
        <w:t xml:space="preserve">achieved </w:t>
      </w:r>
      <w:r w:rsidR="004C1C35" w:rsidRPr="002342C0">
        <w:rPr>
          <w:rFonts w:ascii="Times New Roman" w:hAnsi="Times New Roman" w:cs="Times New Roman"/>
          <w:sz w:val="24"/>
          <w:szCs w:val="24"/>
        </w:rPr>
        <w:t xml:space="preserve">equal access to education, the rights to start divorce proceedings, access to contraception and abortion, so that women can make a choice over having a family and women’s suffrage. If it wasn’t for these very strong powerful women in </w:t>
      </w:r>
      <w:r w:rsidRPr="002342C0">
        <w:rPr>
          <w:rFonts w:ascii="Times New Roman" w:hAnsi="Times New Roman" w:cs="Times New Roman"/>
          <w:sz w:val="24"/>
          <w:szCs w:val="24"/>
        </w:rPr>
        <w:t>history,</w:t>
      </w:r>
      <w:r w:rsidR="004C1C35" w:rsidRPr="002342C0">
        <w:rPr>
          <w:rFonts w:ascii="Times New Roman" w:hAnsi="Times New Roman" w:cs="Times New Roman"/>
          <w:sz w:val="24"/>
          <w:szCs w:val="24"/>
        </w:rPr>
        <w:t xml:space="preserve"> a </w:t>
      </w:r>
      <w:r w:rsidRPr="002342C0">
        <w:rPr>
          <w:rFonts w:ascii="Times New Roman" w:hAnsi="Times New Roman" w:cs="Times New Roman"/>
          <w:sz w:val="24"/>
          <w:szCs w:val="24"/>
        </w:rPr>
        <w:t>women’s</w:t>
      </w:r>
      <w:r w:rsidR="004C1C35" w:rsidRPr="002342C0">
        <w:rPr>
          <w:rFonts w:ascii="Times New Roman" w:hAnsi="Times New Roman" w:cs="Times New Roman"/>
          <w:sz w:val="24"/>
          <w:szCs w:val="24"/>
        </w:rPr>
        <w:t xml:space="preserve"> life would be very different today. </w:t>
      </w:r>
      <w:r w:rsidRPr="002342C0">
        <w:rPr>
          <w:rFonts w:ascii="Times New Roman" w:hAnsi="Times New Roman" w:cs="Times New Roman"/>
          <w:sz w:val="24"/>
          <w:szCs w:val="24"/>
        </w:rPr>
        <w:t xml:space="preserve"> The main aim for feminist movement</w:t>
      </w:r>
      <w:r w:rsidR="00D63DF1">
        <w:rPr>
          <w:rFonts w:ascii="Times New Roman" w:hAnsi="Times New Roman" w:cs="Times New Roman"/>
          <w:sz w:val="24"/>
          <w:szCs w:val="24"/>
        </w:rPr>
        <w:t>s</w:t>
      </w:r>
      <w:r w:rsidRPr="002342C0">
        <w:rPr>
          <w:rFonts w:ascii="Times New Roman" w:hAnsi="Times New Roman" w:cs="Times New Roman"/>
          <w:sz w:val="24"/>
          <w:szCs w:val="24"/>
        </w:rPr>
        <w:t xml:space="preserve"> must be for wom</w:t>
      </w:r>
      <w:r w:rsidR="00090318" w:rsidRPr="002342C0">
        <w:rPr>
          <w:rFonts w:ascii="Times New Roman" w:hAnsi="Times New Roman" w:cs="Times New Roman"/>
          <w:sz w:val="24"/>
          <w:szCs w:val="24"/>
        </w:rPr>
        <w:t>e</w:t>
      </w:r>
      <w:r w:rsidRPr="002342C0">
        <w:rPr>
          <w:rFonts w:ascii="Times New Roman" w:hAnsi="Times New Roman" w:cs="Times New Roman"/>
          <w:sz w:val="24"/>
          <w:szCs w:val="24"/>
        </w:rPr>
        <w:t>n to keep moving forward to make fundamental changes on a global scale so that venerable women are made safe and are</w:t>
      </w:r>
      <w:r w:rsidR="00D63DF1">
        <w:rPr>
          <w:rFonts w:ascii="Times New Roman" w:hAnsi="Times New Roman" w:cs="Times New Roman"/>
          <w:sz w:val="24"/>
          <w:szCs w:val="24"/>
        </w:rPr>
        <w:t xml:space="preserve"> being</w:t>
      </w:r>
      <w:r w:rsidRPr="002342C0">
        <w:rPr>
          <w:rFonts w:ascii="Times New Roman" w:hAnsi="Times New Roman" w:cs="Times New Roman"/>
          <w:sz w:val="24"/>
          <w:szCs w:val="24"/>
        </w:rPr>
        <w:t xml:space="preserve"> giv</w:t>
      </w:r>
      <w:r w:rsidR="00D63DF1">
        <w:rPr>
          <w:rFonts w:ascii="Times New Roman" w:hAnsi="Times New Roman" w:cs="Times New Roman"/>
          <w:sz w:val="24"/>
          <w:szCs w:val="24"/>
        </w:rPr>
        <w:t>en</w:t>
      </w:r>
      <w:r w:rsidRPr="002342C0">
        <w:rPr>
          <w:rFonts w:ascii="Times New Roman" w:hAnsi="Times New Roman" w:cs="Times New Roman"/>
          <w:sz w:val="24"/>
          <w:szCs w:val="24"/>
        </w:rPr>
        <w:t xml:space="preserve"> a choice to speak out. The world will always be faced by challenges and there for, new waves of fermium will need to take on every day struggles that woman are facing, to one day bring complete equality.</w:t>
      </w:r>
    </w:p>
    <w:p w14:paraId="1B02D49A" w14:textId="77777777" w:rsidR="008F297C" w:rsidRPr="002342C0" w:rsidRDefault="008F297C" w:rsidP="002342C0">
      <w:pPr>
        <w:spacing w:line="360" w:lineRule="auto"/>
        <w:jc w:val="both"/>
        <w:rPr>
          <w:rFonts w:ascii="Times New Roman" w:hAnsi="Times New Roman" w:cs="Times New Roman"/>
          <w:sz w:val="24"/>
          <w:szCs w:val="24"/>
        </w:rPr>
      </w:pPr>
    </w:p>
    <w:p w14:paraId="56A2CE0B" w14:textId="77777777" w:rsidR="008F297C" w:rsidRPr="002342C0" w:rsidRDefault="008F297C" w:rsidP="002342C0">
      <w:pPr>
        <w:spacing w:line="360" w:lineRule="auto"/>
        <w:jc w:val="both"/>
        <w:rPr>
          <w:rFonts w:ascii="Times New Roman" w:hAnsi="Times New Roman" w:cs="Times New Roman"/>
          <w:sz w:val="24"/>
          <w:szCs w:val="24"/>
        </w:rPr>
      </w:pPr>
    </w:p>
    <w:p w14:paraId="3EC75B61" w14:textId="77777777" w:rsidR="008F297C" w:rsidRPr="002342C0" w:rsidRDefault="008F297C" w:rsidP="002342C0">
      <w:pPr>
        <w:spacing w:line="360" w:lineRule="auto"/>
        <w:jc w:val="both"/>
        <w:rPr>
          <w:rFonts w:ascii="Times New Roman" w:hAnsi="Times New Roman" w:cs="Times New Roman"/>
          <w:sz w:val="24"/>
          <w:szCs w:val="24"/>
        </w:rPr>
      </w:pPr>
    </w:p>
    <w:p w14:paraId="01097AD9" w14:textId="77777777" w:rsidR="008F297C" w:rsidRPr="002342C0" w:rsidRDefault="008F297C" w:rsidP="002342C0">
      <w:pPr>
        <w:spacing w:line="360" w:lineRule="auto"/>
        <w:jc w:val="both"/>
        <w:rPr>
          <w:rFonts w:ascii="Times New Roman" w:hAnsi="Times New Roman" w:cs="Times New Roman"/>
          <w:sz w:val="24"/>
          <w:szCs w:val="24"/>
        </w:rPr>
      </w:pPr>
    </w:p>
    <w:p w14:paraId="0F8217FF" w14:textId="77777777" w:rsidR="008F297C" w:rsidRDefault="00F11F00">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0CDF4D6F"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Amnesty International UK. (2017) </w:t>
      </w:r>
      <w:r w:rsidRPr="00747748">
        <w:rPr>
          <w:rFonts w:ascii="Times New Roman" w:hAnsi="Times New Roman" w:cs="Times New Roman"/>
          <w:i/>
          <w:sz w:val="24"/>
          <w:szCs w:val="24"/>
        </w:rPr>
        <w:t>Abortion in Ireland the Facts.</w:t>
      </w:r>
    </w:p>
    <w:p w14:paraId="6DAA4CD9" w14:textId="77777777" w:rsidR="008F297C" w:rsidRPr="00747748" w:rsidRDefault="00D63DF1" w:rsidP="00747748">
      <w:pPr>
        <w:spacing w:line="360" w:lineRule="auto"/>
        <w:jc w:val="both"/>
        <w:rPr>
          <w:rFonts w:ascii="Times New Roman" w:hAnsi="Times New Roman" w:cs="Times New Roman"/>
          <w:sz w:val="24"/>
          <w:szCs w:val="24"/>
        </w:rPr>
      </w:pPr>
      <w:hyperlink r:id="rId4">
        <w:r w:rsidR="00F11F00" w:rsidRPr="00747748">
          <w:rPr>
            <w:rStyle w:val="InternetLink"/>
            <w:rFonts w:ascii="Times New Roman" w:hAnsi="Times New Roman" w:cs="Times New Roman"/>
            <w:sz w:val="24"/>
            <w:szCs w:val="24"/>
          </w:rPr>
          <w:t>https://www.amnesty.org.uk/abortion-ireland-facts-crime</w:t>
        </w:r>
      </w:hyperlink>
    </w:p>
    <w:p w14:paraId="39532382"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Advertising Standards Authority. (No Date) </w:t>
      </w:r>
      <w:r w:rsidRPr="00747748">
        <w:rPr>
          <w:rFonts w:ascii="Times New Roman" w:hAnsi="Times New Roman" w:cs="Times New Roman"/>
          <w:i/>
          <w:sz w:val="24"/>
          <w:szCs w:val="24"/>
        </w:rPr>
        <w:t xml:space="preserve">Depictions, Perceptions and Harm, A report in Gender Stereotypes in Advertising. </w:t>
      </w:r>
      <w:r w:rsidRPr="00747748">
        <w:rPr>
          <w:rFonts w:ascii="Times New Roman" w:hAnsi="Times New Roman" w:cs="Times New Roman"/>
          <w:sz w:val="24"/>
          <w:szCs w:val="24"/>
        </w:rPr>
        <w:t xml:space="preserve"> </w:t>
      </w:r>
      <w:hyperlink r:id="rId5">
        <w:r w:rsidRPr="00747748">
          <w:rPr>
            <w:rStyle w:val="InternetLink"/>
            <w:rFonts w:ascii="Times New Roman" w:hAnsi="Times New Roman" w:cs="Times New Roman"/>
            <w:sz w:val="24"/>
            <w:szCs w:val="24"/>
          </w:rPr>
          <w:t>https://www.asa.org.uk/asset/2DF6E028-9C47-4944-850D00DAC5ECB45B.C3A4D948-B739-4AE4-9F17CA2110264347/</w:t>
        </w:r>
      </w:hyperlink>
      <w:r w:rsidRPr="00747748">
        <w:rPr>
          <w:rFonts w:ascii="Times New Roman" w:hAnsi="Times New Roman" w:cs="Times New Roman"/>
          <w:sz w:val="24"/>
          <w:szCs w:val="24"/>
        </w:rPr>
        <w:t xml:space="preserve"> Accessed 26.03.2018</w:t>
      </w:r>
    </w:p>
    <w:p w14:paraId="458603AC" w14:textId="594EFD1B"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color w:val="000000"/>
          <w:spacing w:val="-2"/>
          <w:sz w:val="24"/>
          <w:szCs w:val="24"/>
        </w:rPr>
        <w:t xml:space="preserve">Chartered Management Institute. (2018,2015) </w:t>
      </w:r>
      <w:r w:rsidRPr="00747748">
        <w:rPr>
          <w:rFonts w:ascii="Times New Roman" w:hAnsi="Times New Roman" w:cs="Times New Roman"/>
          <w:i/>
          <w:color w:val="000000"/>
          <w:spacing w:val="-2"/>
          <w:sz w:val="24"/>
          <w:szCs w:val="24"/>
        </w:rPr>
        <w:t>Men 40% more likely than Wom</w:t>
      </w:r>
      <w:r w:rsidR="00090318" w:rsidRPr="00747748">
        <w:rPr>
          <w:rFonts w:ascii="Times New Roman" w:hAnsi="Times New Roman" w:cs="Times New Roman"/>
          <w:i/>
          <w:color w:val="000000"/>
          <w:spacing w:val="-2"/>
          <w:sz w:val="24"/>
          <w:szCs w:val="24"/>
        </w:rPr>
        <w:t>e</w:t>
      </w:r>
      <w:r w:rsidRPr="00747748">
        <w:rPr>
          <w:rFonts w:ascii="Times New Roman" w:hAnsi="Times New Roman" w:cs="Times New Roman"/>
          <w:i/>
          <w:color w:val="000000"/>
          <w:spacing w:val="-2"/>
          <w:sz w:val="24"/>
          <w:szCs w:val="24"/>
        </w:rPr>
        <w:t xml:space="preserve">n to be Promoted in Management Roles. </w:t>
      </w:r>
    </w:p>
    <w:p w14:paraId="4147C855" w14:textId="77777777" w:rsidR="008F297C" w:rsidRPr="00747748" w:rsidRDefault="00D63DF1" w:rsidP="00747748">
      <w:pPr>
        <w:spacing w:line="360" w:lineRule="auto"/>
        <w:jc w:val="both"/>
        <w:rPr>
          <w:rFonts w:ascii="Times New Roman" w:hAnsi="Times New Roman" w:cs="Times New Roman"/>
          <w:sz w:val="24"/>
          <w:szCs w:val="24"/>
        </w:rPr>
      </w:pPr>
      <w:hyperlink r:id="rId6">
        <w:r w:rsidR="00F11F00" w:rsidRPr="00747748">
          <w:rPr>
            <w:rStyle w:val="InternetLink"/>
            <w:rFonts w:ascii="Times New Roman" w:hAnsi="Times New Roman" w:cs="Times New Roman"/>
            <w:i/>
            <w:spacing w:val="-2"/>
            <w:sz w:val="24"/>
            <w:szCs w:val="24"/>
          </w:rPr>
          <w:t>http://www.managers.org.uk/about-us/media-centre/cmi-press-releases/men-forty-percent-more-likely-than-women-to-be-promoted-in-management-roles</w:t>
        </w:r>
      </w:hyperlink>
    </w:p>
    <w:p w14:paraId="37D8A939"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European Parliament. (2012) </w:t>
      </w:r>
      <w:r w:rsidRPr="00747748">
        <w:rPr>
          <w:rFonts w:ascii="Times New Roman" w:hAnsi="Times New Roman" w:cs="Times New Roman"/>
          <w:i/>
          <w:sz w:val="24"/>
          <w:szCs w:val="24"/>
        </w:rPr>
        <w:t>Report on Eliminating Gender Stereotypes in the EU.</w:t>
      </w:r>
    </w:p>
    <w:p w14:paraId="0DE0C641" w14:textId="77777777" w:rsidR="008F297C" w:rsidRPr="00747748" w:rsidRDefault="00D63DF1" w:rsidP="00747748">
      <w:pPr>
        <w:spacing w:line="360" w:lineRule="auto"/>
        <w:jc w:val="both"/>
        <w:rPr>
          <w:rFonts w:ascii="Times New Roman" w:hAnsi="Times New Roman" w:cs="Times New Roman"/>
          <w:sz w:val="24"/>
          <w:szCs w:val="24"/>
        </w:rPr>
      </w:pPr>
      <w:hyperlink r:id="rId7">
        <w:r w:rsidR="00F11F00" w:rsidRPr="00747748">
          <w:rPr>
            <w:rStyle w:val="InternetLink"/>
            <w:rFonts w:ascii="Times New Roman" w:hAnsi="Times New Roman" w:cs="Times New Roman"/>
            <w:sz w:val="24"/>
            <w:szCs w:val="24"/>
          </w:rPr>
          <w:t>http://www.europarl.europa.eu/sides/getDoc.do?pubRef=-//EP//TEXT+REPORT+A7-2012-0401+0+DOC+XML+V0//EN</w:t>
        </w:r>
      </w:hyperlink>
      <w:r w:rsidR="00F11F00" w:rsidRPr="00747748">
        <w:rPr>
          <w:rFonts w:ascii="Times New Roman" w:hAnsi="Times New Roman" w:cs="Times New Roman"/>
          <w:sz w:val="24"/>
          <w:szCs w:val="24"/>
        </w:rPr>
        <w:t xml:space="preserve"> Accessed 26.03.2018</w:t>
      </w:r>
    </w:p>
    <w:p w14:paraId="0322573A"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Humm, M. (1995) </w:t>
      </w:r>
      <w:r w:rsidRPr="00747748">
        <w:rPr>
          <w:rFonts w:ascii="Times New Roman" w:hAnsi="Times New Roman" w:cs="Times New Roman"/>
          <w:i/>
          <w:sz w:val="24"/>
          <w:szCs w:val="24"/>
        </w:rPr>
        <w:t xml:space="preserve">Feminist Theory. </w:t>
      </w:r>
      <w:r w:rsidRPr="00747748">
        <w:rPr>
          <w:rFonts w:ascii="Times New Roman" w:hAnsi="Times New Roman" w:cs="Times New Roman"/>
          <w:sz w:val="24"/>
          <w:szCs w:val="24"/>
        </w:rPr>
        <w:t>2</w:t>
      </w:r>
      <w:r w:rsidRPr="00747748">
        <w:rPr>
          <w:rFonts w:ascii="Times New Roman" w:hAnsi="Times New Roman" w:cs="Times New Roman"/>
          <w:sz w:val="24"/>
          <w:szCs w:val="24"/>
          <w:vertAlign w:val="superscript"/>
        </w:rPr>
        <w:t>nd</w:t>
      </w:r>
      <w:r w:rsidRPr="00747748">
        <w:rPr>
          <w:rFonts w:ascii="Times New Roman" w:hAnsi="Times New Roman" w:cs="Times New Roman"/>
          <w:sz w:val="24"/>
          <w:szCs w:val="24"/>
        </w:rPr>
        <w:t xml:space="preserve"> </w:t>
      </w:r>
      <w:proofErr w:type="spellStart"/>
      <w:r w:rsidRPr="00747748">
        <w:rPr>
          <w:rFonts w:ascii="Times New Roman" w:hAnsi="Times New Roman" w:cs="Times New Roman"/>
          <w:sz w:val="24"/>
          <w:szCs w:val="24"/>
        </w:rPr>
        <w:t>edn</w:t>
      </w:r>
      <w:proofErr w:type="spellEnd"/>
      <w:r w:rsidRPr="00747748">
        <w:rPr>
          <w:rFonts w:ascii="Times New Roman" w:hAnsi="Times New Roman" w:cs="Times New Roman"/>
          <w:i/>
          <w:sz w:val="24"/>
          <w:szCs w:val="24"/>
        </w:rPr>
        <w:t xml:space="preserve">. </w:t>
      </w:r>
      <w:r w:rsidRPr="00747748">
        <w:rPr>
          <w:rFonts w:ascii="Times New Roman" w:hAnsi="Times New Roman" w:cs="Times New Roman"/>
          <w:sz w:val="24"/>
          <w:szCs w:val="24"/>
        </w:rPr>
        <w:t>Hertfordshire: Prentice Hall/Harvester Wheatsheaf.</w:t>
      </w:r>
    </w:p>
    <w:p w14:paraId="5778F49B"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FPA (2018) </w:t>
      </w:r>
      <w:r w:rsidRPr="00747748">
        <w:rPr>
          <w:rFonts w:ascii="Times New Roman" w:hAnsi="Times New Roman" w:cs="Times New Roman"/>
          <w:i/>
          <w:sz w:val="24"/>
          <w:szCs w:val="24"/>
        </w:rPr>
        <w:t xml:space="preserve">Time for a Change in Northern Ireland. </w:t>
      </w:r>
    </w:p>
    <w:p w14:paraId="564CC26A" w14:textId="77777777" w:rsidR="008F297C" w:rsidRPr="00747748" w:rsidRDefault="00D63DF1" w:rsidP="00747748">
      <w:pPr>
        <w:spacing w:line="360" w:lineRule="auto"/>
        <w:jc w:val="both"/>
        <w:rPr>
          <w:rFonts w:ascii="Times New Roman" w:hAnsi="Times New Roman" w:cs="Times New Roman"/>
          <w:sz w:val="24"/>
          <w:szCs w:val="24"/>
        </w:rPr>
      </w:pPr>
      <w:hyperlink r:id="rId8">
        <w:r w:rsidR="00F11F00" w:rsidRPr="00747748">
          <w:rPr>
            <w:rStyle w:val="InternetLink"/>
            <w:rFonts w:ascii="Times New Roman" w:hAnsi="Times New Roman" w:cs="Times New Roman"/>
            <w:sz w:val="24"/>
            <w:szCs w:val="24"/>
          </w:rPr>
          <w:t>https://www.fpa.org.uk/abortion-rights/abortion-in-northern-ireland</w:t>
        </w:r>
      </w:hyperlink>
      <w:r w:rsidR="00F11F00" w:rsidRPr="00747748">
        <w:rPr>
          <w:rFonts w:ascii="Times New Roman" w:hAnsi="Times New Roman" w:cs="Times New Roman"/>
          <w:sz w:val="24"/>
          <w:szCs w:val="24"/>
        </w:rPr>
        <w:t xml:space="preserve"> Accessed 24.03.2018</w:t>
      </w:r>
    </w:p>
    <w:p w14:paraId="59CB40C3"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Gov.uk, (No Date, A) </w:t>
      </w:r>
      <w:r w:rsidRPr="00747748">
        <w:rPr>
          <w:rFonts w:ascii="Times New Roman" w:hAnsi="Times New Roman" w:cs="Times New Roman"/>
          <w:i/>
          <w:sz w:val="24"/>
          <w:szCs w:val="24"/>
        </w:rPr>
        <w:t xml:space="preserve">Power, Politics and Protest.  </w:t>
      </w:r>
    </w:p>
    <w:p w14:paraId="65805407" w14:textId="77777777" w:rsidR="008F297C" w:rsidRPr="00747748" w:rsidRDefault="00D63DF1" w:rsidP="00747748">
      <w:pPr>
        <w:spacing w:line="360" w:lineRule="auto"/>
        <w:jc w:val="both"/>
        <w:rPr>
          <w:rFonts w:ascii="Times New Roman" w:hAnsi="Times New Roman" w:cs="Times New Roman"/>
          <w:sz w:val="24"/>
          <w:szCs w:val="24"/>
        </w:rPr>
      </w:pPr>
      <w:hyperlink r:id="rId9">
        <w:r w:rsidR="00F11F00" w:rsidRPr="00747748">
          <w:rPr>
            <w:rStyle w:val="InternetLink"/>
            <w:rFonts w:ascii="Times New Roman" w:hAnsi="Times New Roman" w:cs="Times New Roman"/>
            <w:sz w:val="24"/>
            <w:szCs w:val="24"/>
          </w:rPr>
          <w:t>http://www.nationalarchives.gov.uk/education/politics/timeline/</w:t>
        </w:r>
      </w:hyperlink>
    </w:p>
    <w:p w14:paraId="07246C8F"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Gov.uk (2015, B) </w:t>
      </w:r>
      <w:r w:rsidRPr="00747748">
        <w:rPr>
          <w:rFonts w:ascii="Times New Roman" w:hAnsi="Times New Roman" w:cs="Times New Roman"/>
          <w:i/>
          <w:sz w:val="24"/>
          <w:szCs w:val="24"/>
        </w:rPr>
        <w:t>Equality Act 2010: Guidance</w:t>
      </w:r>
    </w:p>
    <w:p w14:paraId="1B655F87" w14:textId="77777777" w:rsidR="008F297C" w:rsidRPr="00747748" w:rsidRDefault="00D63DF1" w:rsidP="00747748">
      <w:pPr>
        <w:spacing w:line="360" w:lineRule="auto"/>
        <w:jc w:val="both"/>
        <w:rPr>
          <w:rFonts w:ascii="Times New Roman" w:hAnsi="Times New Roman" w:cs="Times New Roman"/>
          <w:sz w:val="24"/>
          <w:szCs w:val="24"/>
        </w:rPr>
      </w:pPr>
      <w:hyperlink r:id="rId10">
        <w:r w:rsidR="00F11F00" w:rsidRPr="00747748">
          <w:rPr>
            <w:rStyle w:val="InternetLink"/>
            <w:rFonts w:ascii="Times New Roman" w:hAnsi="Times New Roman" w:cs="Times New Roman"/>
            <w:sz w:val="24"/>
            <w:szCs w:val="24"/>
          </w:rPr>
          <w:t>https://www.gov.uk/guidance/equality-act-2010-guidance Accessed 24.03.2018</w:t>
        </w:r>
      </w:hyperlink>
    </w:p>
    <w:p w14:paraId="1B0E6CA7"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Gov.uk, (2018, C) Office for National Statistics, </w:t>
      </w:r>
      <w:r w:rsidRPr="00747748">
        <w:rPr>
          <w:rFonts w:ascii="Times New Roman" w:hAnsi="Times New Roman" w:cs="Times New Roman"/>
          <w:i/>
          <w:sz w:val="24"/>
          <w:szCs w:val="24"/>
        </w:rPr>
        <w:t xml:space="preserve">Understanding the Gender Pay Gap in the UK. </w:t>
      </w:r>
      <w:hyperlink r:id="rId11">
        <w:r w:rsidRPr="00747748">
          <w:rPr>
            <w:rStyle w:val="InternetLink"/>
            <w:rFonts w:ascii="Times New Roman" w:hAnsi="Times New Roman" w:cs="Times New Roman"/>
            <w:i/>
            <w:sz w:val="24"/>
            <w:szCs w:val="24"/>
          </w:rPr>
          <w:t xml:space="preserve">https://www.ons.gov.uk/employmentandlabourmarket/peopleinwork/earningsandworkinghours/articles/understandingthegenderpaygapintheuk/2018-01-17 </w:t>
        </w:r>
      </w:hyperlink>
      <w:hyperlink r:id="rId12">
        <w:r w:rsidRPr="00747748">
          <w:rPr>
            <w:rStyle w:val="InternetLink"/>
            <w:rFonts w:ascii="Times New Roman" w:hAnsi="Times New Roman" w:cs="Times New Roman"/>
            <w:sz w:val="24"/>
            <w:szCs w:val="24"/>
          </w:rPr>
          <w:t>Accessed 26.03.2018</w:t>
        </w:r>
      </w:hyperlink>
    </w:p>
    <w:p w14:paraId="136AF566"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Gov.uk. (2017, D) </w:t>
      </w:r>
      <w:r w:rsidRPr="00747748">
        <w:rPr>
          <w:rFonts w:ascii="Times New Roman" w:hAnsi="Times New Roman" w:cs="Times New Roman"/>
          <w:i/>
          <w:sz w:val="24"/>
          <w:szCs w:val="24"/>
        </w:rPr>
        <w:t>Gender Pay Gap, Creating a Narrative.</w:t>
      </w:r>
    </w:p>
    <w:p w14:paraId="0954FC69" w14:textId="77777777" w:rsidR="008F297C" w:rsidRPr="00747748" w:rsidRDefault="00D63DF1" w:rsidP="00747748">
      <w:pPr>
        <w:spacing w:line="360" w:lineRule="auto"/>
        <w:jc w:val="both"/>
        <w:rPr>
          <w:rFonts w:ascii="Times New Roman" w:hAnsi="Times New Roman" w:cs="Times New Roman"/>
          <w:sz w:val="24"/>
          <w:szCs w:val="24"/>
        </w:rPr>
      </w:pPr>
      <w:hyperlink r:id="rId13">
        <w:r w:rsidR="00F11F00" w:rsidRPr="00747748">
          <w:rPr>
            <w:rStyle w:val="InternetLink"/>
            <w:rFonts w:ascii="Times New Roman" w:hAnsi="Times New Roman" w:cs="Times New Roman"/>
            <w:sz w:val="24"/>
            <w:szCs w:val="24"/>
          </w:rPr>
          <w:t>https://www.gov.uk/government/uploads/system/uploads/attachment_data/file/671680/2017-11-29_GPG_Narrative_Guidance_FV__1_.pdf</w:t>
        </w:r>
      </w:hyperlink>
      <w:r w:rsidR="00F11F00" w:rsidRPr="00747748">
        <w:rPr>
          <w:rFonts w:ascii="Times New Roman" w:hAnsi="Times New Roman" w:cs="Times New Roman"/>
          <w:sz w:val="24"/>
          <w:szCs w:val="24"/>
        </w:rPr>
        <w:t xml:space="preserve"> Accessed 27.03.2018</w:t>
      </w:r>
    </w:p>
    <w:p w14:paraId="1C63FE05"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Kreis, S. (2012) </w:t>
      </w:r>
      <w:r w:rsidRPr="00747748">
        <w:rPr>
          <w:rFonts w:ascii="Times New Roman" w:hAnsi="Times New Roman" w:cs="Times New Roman"/>
          <w:i/>
          <w:sz w:val="24"/>
          <w:szCs w:val="24"/>
        </w:rPr>
        <w:t xml:space="preserve">Mary Wollstonecraft,1759-1797. </w:t>
      </w:r>
    </w:p>
    <w:p w14:paraId="4314D04C" w14:textId="77777777" w:rsidR="008F297C" w:rsidRPr="00747748" w:rsidRDefault="00D63DF1" w:rsidP="00747748">
      <w:pPr>
        <w:spacing w:line="360" w:lineRule="auto"/>
        <w:jc w:val="both"/>
        <w:rPr>
          <w:rFonts w:ascii="Times New Roman" w:hAnsi="Times New Roman" w:cs="Times New Roman"/>
          <w:sz w:val="24"/>
          <w:szCs w:val="24"/>
        </w:rPr>
      </w:pPr>
      <w:hyperlink r:id="rId14">
        <w:r w:rsidR="00F11F00" w:rsidRPr="00747748">
          <w:rPr>
            <w:rStyle w:val="InternetLink"/>
            <w:rFonts w:ascii="Times New Roman" w:hAnsi="Times New Roman" w:cs="Times New Roman"/>
            <w:sz w:val="24"/>
            <w:szCs w:val="24"/>
          </w:rPr>
          <w:t>http://historyguide.org/intellect/wollstonecraft.html</w:t>
        </w:r>
      </w:hyperlink>
    </w:p>
    <w:p w14:paraId="1087BC38"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Montgomery, A, F (2006) </w:t>
      </w:r>
      <w:r w:rsidRPr="00747748">
        <w:rPr>
          <w:rFonts w:ascii="Times New Roman" w:hAnsi="Times New Roman" w:cs="Times New Roman"/>
          <w:i/>
          <w:sz w:val="24"/>
          <w:szCs w:val="24"/>
        </w:rPr>
        <w:t xml:space="preserve">Women’s Right, Struggles and Feminism in Britain c .1770-1970. </w:t>
      </w:r>
      <w:r w:rsidRPr="00747748">
        <w:rPr>
          <w:rFonts w:ascii="Times New Roman" w:hAnsi="Times New Roman" w:cs="Times New Roman"/>
          <w:sz w:val="24"/>
          <w:szCs w:val="24"/>
        </w:rPr>
        <w:t xml:space="preserve">Manchester: Manchester University Press. </w:t>
      </w:r>
    </w:p>
    <w:p w14:paraId="424C6432"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Radfem Collective. (No Date) </w:t>
      </w:r>
      <w:r w:rsidRPr="00747748">
        <w:rPr>
          <w:rFonts w:ascii="Times New Roman" w:hAnsi="Times New Roman" w:cs="Times New Roman"/>
          <w:i/>
          <w:sz w:val="24"/>
          <w:szCs w:val="24"/>
        </w:rPr>
        <w:t>What is radical feminism?</w:t>
      </w:r>
    </w:p>
    <w:p w14:paraId="07ACA051" w14:textId="77777777" w:rsidR="008F297C" w:rsidRPr="00747748" w:rsidRDefault="00D63DF1" w:rsidP="00747748">
      <w:pPr>
        <w:spacing w:line="360" w:lineRule="auto"/>
        <w:jc w:val="both"/>
        <w:rPr>
          <w:rFonts w:ascii="Times New Roman" w:hAnsi="Times New Roman" w:cs="Times New Roman"/>
          <w:sz w:val="24"/>
          <w:szCs w:val="24"/>
        </w:rPr>
      </w:pPr>
      <w:hyperlink r:id="rId15">
        <w:r w:rsidR="00F11F00" w:rsidRPr="00747748">
          <w:rPr>
            <w:rStyle w:val="InternetLink"/>
            <w:rFonts w:ascii="Times New Roman" w:hAnsi="Times New Roman" w:cs="Times New Roman"/>
            <w:i/>
            <w:sz w:val="24"/>
            <w:szCs w:val="24"/>
          </w:rPr>
          <w:t>http://www.radfemcollective.org/what-is-radical-feminism/</w:t>
        </w:r>
      </w:hyperlink>
      <w:r w:rsidR="00F11F00" w:rsidRPr="00747748">
        <w:rPr>
          <w:rFonts w:ascii="Times New Roman" w:hAnsi="Times New Roman" w:cs="Times New Roman"/>
          <w:i/>
          <w:sz w:val="24"/>
          <w:szCs w:val="24"/>
        </w:rPr>
        <w:t xml:space="preserve"> </w:t>
      </w:r>
      <w:r w:rsidR="00F11F00" w:rsidRPr="00747748">
        <w:rPr>
          <w:rFonts w:ascii="Times New Roman" w:hAnsi="Times New Roman" w:cs="Times New Roman"/>
          <w:sz w:val="24"/>
          <w:szCs w:val="24"/>
        </w:rPr>
        <w:t>Accessed 18.03.2018</w:t>
      </w:r>
    </w:p>
    <w:p w14:paraId="048F0837" w14:textId="4BB2ACAB"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Shiach, M. (1999) </w:t>
      </w:r>
      <w:r w:rsidRPr="00747748">
        <w:rPr>
          <w:rFonts w:ascii="Times New Roman" w:hAnsi="Times New Roman" w:cs="Times New Roman"/>
          <w:i/>
          <w:sz w:val="24"/>
          <w:szCs w:val="24"/>
        </w:rPr>
        <w:t xml:space="preserve">Feminism &amp; Cultural </w:t>
      </w:r>
      <w:r w:rsidRPr="00747748">
        <w:rPr>
          <w:rFonts w:ascii="Times New Roman" w:hAnsi="Times New Roman" w:cs="Times New Roman"/>
          <w:sz w:val="24"/>
          <w:szCs w:val="24"/>
        </w:rPr>
        <w:t xml:space="preserve">Studies. United States: Oxford University Press Inc, New </w:t>
      </w:r>
      <w:r w:rsidR="00A72913" w:rsidRPr="00747748">
        <w:rPr>
          <w:rFonts w:ascii="Times New Roman" w:hAnsi="Times New Roman" w:cs="Times New Roman"/>
          <w:sz w:val="24"/>
          <w:szCs w:val="24"/>
        </w:rPr>
        <w:t>York.</w:t>
      </w:r>
    </w:p>
    <w:p w14:paraId="7E3ACFB6"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 xml:space="preserve">The British Library Board. (No Date)  </w:t>
      </w:r>
      <w:hyperlink r:id="rId16">
        <w:r w:rsidRPr="00747748">
          <w:rPr>
            <w:rStyle w:val="InternetLink"/>
            <w:rFonts w:ascii="Times New Roman" w:hAnsi="Times New Roman" w:cs="Times New Roman"/>
            <w:sz w:val="24"/>
            <w:szCs w:val="24"/>
          </w:rPr>
          <w:t>https://www.bl.uk/sisterhood/timeline</w:t>
        </w:r>
      </w:hyperlink>
    </w:p>
    <w:p w14:paraId="313F7FFD"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Accessed 23.03.2018</w:t>
      </w:r>
    </w:p>
    <w:p w14:paraId="6C1DE4F3"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i/>
          <w:sz w:val="24"/>
          <w:szCs w:val="24"/>
        </w:rPr>
        <w:t xml:space="preserve"> </w:t>
      </w:r>
      <w:r w:rsidRPr="00747748">
        <w:rPr>
          <w:rFonts w:ascii="Times New Roman" w:hAnsi="Times New Roman" w:cs="Times New Roman"/>
          <w:sz w:val="24"/>
          <w:szCs w:val="24"/>
        </w:rPr>
        <w:t xml:space="preserve">The Alternative UK. (2017) </w:t>
      </w:r>
      <w:r w:rsidRPr="00747748">
        <w:rPr>
          <w:rFonts w:ascii="Times New Roman" w:hAnsi="Times New Roman" w:cs="Times New Roman"/>
          <w:i/>
          <w:sz w:val="24"/>
          <w:szCs w:val="24"/>
        </w:rPr>
        <w:t>The Future is Feminism, the 13 tenets of future feminism.</w:t>
      </w:r>
    </w:p>
    <w:p w14:paraId="51E52886" w14:textId="77777777" w:rsidR="008F297C" w:rsidRPr="00747748" w:rsidRDefault="00D63DF1" w:rsidP="00747748">
      <w:pPr>
        <w:spacing w:line="360" w:lineRule="auto"/>
        <w:jc w:val="both"/>
        <w:rPr>
          <w:rFonts w:ascii="Times New Roman" w:hAnsi="Times New Roman" w:cs="Times New Roman"/>
          <w:sz w:val="24"/>
          <w:szCs w:val="24"/>
        </w:rPr>
      </w:pPr>
      <w:hyperlink r:id="rId17">
        <w:r w:rsidR="00F11F00" w:rsidRPr="00747748">
          <w:rPr>
            <w:rStyle w:val="InternetLink"/>
            <w:rFonts w:ascii="Times New Roman" w:hAnsi="Times New Roman" w:cs="Times New Roman"/>
            <w:sz w:val="24"/>
            <w:szCs w:val="24"/>
          </w:rPr>
          <w:t>https://www.thealternative.org.uk/dailyalternative/2017/8/14/future-feminism</w:t>
        </w:r>
      </w:hyperlink>
    </w:p>
    <w:p w14:paraId="5F508C65" w14:textId="77777777" w:rsidR="008F297C" w:rsidRPr="00747748" w:rsidRDefault="00F11F00" w:rsidP="00747748">
      <w:pPr>
        <w:spacing w:line="360" w:lineRule="auto"/>
        <w:jc w:val="both"/>
        <w:rPr>
          <w:rFonts w:ascii="Times New Roman" w:hAnsi="Times New Roman" w:cs="Times New Roman"/>
          <w:sz w:val="24"/>
          <w:szCs w:val="24"/>
        </w:rPr>
      </w:pPr>
      <w:r w:rsidRPr="00747748">
        <w:rPr>
          <w:rFonts w:ascii="Times New Roman" w:hAnsi="Times New Roman" w:cs="Times New Roman"/>
          <w:sz w:val="24"/>
          <w:szCs w:val="24"/>
        </w:rPr>
        <w:t>UCAS. (2018</w:t>
      </w:r>
      <w:r w:rsidRPr="00747748">
        <w:rPr>
          <w:rFonts w:ascii="Times New Roman" w:hAnsi="Times New Roman" w:cs="Times New Roman"/>
          <w:i/>
          <w:sz w:val="24"/>
          <w:szCs w:val="24"/>
        </w:rPr>
        <w:t xml:space="preserve">) </w:t>
      </w:r>
      <w:r w:rsidRPr="00747748">
        <w:rPr>
          <w:rFonts w:ascii="Times New Roman" w:hAnsi="Times New Roman" w:cs="Times New Roman"/>
          <w:bCs/>
          <w:i/>
          <w:spacing w:val="-15"/>
          <w:sz w:val="24"/>
          <w:szCs w:val="24"/>
        </w:rPr>
        <w:t xml:space="preserve">UCAS Data Reveals the Numbers of Men and Women Placed in Over 150 Higher Education Subjects. </w:t>
      </w:r>
      <w:hyperlink r:id="rId18">
        <w:r w:rsidRPr="00747748">
          <w:rPr>
            <w:rStyle w:val="InternetLink"/>
            <w:rFonts w:ascii="Times New Roman" w:hAnsi="Times New Roman" w:cs="Times New Roman"/>
            <w:bCs/>
            <w:spacing w:val="-15"/>
            <w:sz w:val="24"/>
            <w:szCs w:val="24"/>
          </w:rPr>
          <w:t>https://www.ucas.com/corporate/news-and-key-documents/news/ucas-data-reveals-numbers-men-and-women-placed-over-150-higher</w:t>
        </w:r>
      </w:hyperlink>
      <w:r w:rsidRPr="00747748">
        <w:rPr>
          <w:rFonts w:ascii="Times New Roman" w:hAnsi="Times New Roman" w:cs="Times New Roman"/>
          <w:bCs/>
          <w:spacing w:val="-15"/>
          <w:sz w:val="24"/>
          <w:szCs w:val="24"/>
        </w:rPr>
        <w:t xml:space="preserve"> Accessed 27.03.2018</w:t>
      </w:r>
    </w:p>
    <w:p w14:paraId="3026F83A" w14:textId="77777777" w:rsidR="008F297C" w:rsidRPr="00747748" w:rsidRDefault="008F297C" w:rsidP="00747748">
      <w:pPr>
        <w:spacing w:line="360" w:lineRule="auto"/>
        <w:jc w:val="both"/>
        <w:rPr>
          <w:rFonts w:ascii="Times New Roman" w:hAnsi="Times New Roman" w:cs="Times New Roman"/>
          <w:sz w:val="24"/>
          <w:szCs w:val="24"/>
        </w:rPr>
      </w:pPr>
    </w:p>
    <w:p w14:paraId="620D945F" w14:textId="77777777" w:rsidR="008F297C" w:rsidRPr="00747748" w:rsidRDefault="00F11F00" w:rsidP="00747748">
      <w:pPr>
        <w:spacing w:line="360" w:lineRule="auto"/>
        <w:jc w:val="both"/>
        <w:rPr>
          <w:rFonts w:ascii="Times New Roman" w:hAnsi="Times New Roman" w:cs="Times New Roman"/>
          <w:i/>
          <w:sz w:val="24"/>
          <w:szCs w:val="24"/>
        </w:rPr>
      </w:pPr>
      <w:r w:rsidRPr="00747748">
        <w:rPr>
          <w:rFonts w:ascii="Times New Roman" w:hAnsi="Times New Roman" w:cs="Times New Roman"/>
          <w:i/>
          <w:sz w:val="24"/>
          <w:szCs w:val="24"/>
        </w:rPr>
        <w:t xml:space="preserve"> </w:t>
      </w:r>
    </w:p>
    <w:p w14:paraId="3E01EF68" w14:textId="77777777" w:rsidR="008F297C" w:rsidRPr="00747748" w:rsidRDefault="008F297C" w:rsidP="00747748">
      <w:pPr>
        <w:spacing w:line="360" w:lineRule="auto"/>
        <w:jc w:val="both"/>
        <w:rPr>
          <w:rFonts w:ascii="Times New Roman" w:hAnsi="Times New Roman" w:cs="Times New Roman"/>
          <w:sz w:val="24"/>
          <w:szCs w:val="24"/>
        </w:rPr>
      </w:pPr>
    </w:p>
    <w:p w14:paraId="6B4A3C06" w14:textId="77777777" w:rsidR="008F297C" w:rsidRPr="00747748" w:rsidRDefault="008F297C" w:rsidP="00747748">
      <w:pPr>
        <w:spacing w:line="360" w:lineRule="auto"/>
        <w:jc w:val="both"/>
        <w:rPr>
          <w:rFonts w:ascii="Times New Roman" w:hAnsi="Times New Roman" w:cs="Times New Roman"/>
          <w:sz w:val="24"/>
          <w:szCs w:val="24"/>
        </w:rPr>
      </w:pPr>
    </w:p>
    <w:sectPr w:rsidR="008F297C" w:rsidRPr="00747748">
      <w:pgSz w:w="11906" w:h="16838"/>
      <w:pgMar w:top="1440" w:right="1440" w:bottom="1440" w:left="144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7C"/>
    <w:rsid w:val="00010B36"/>
    <w:rsid w:val="00090318"/>
    <w:rsid w:val="00105DCF"/>
    <w:rsid w:val="001C7F4A"/>
    <w:rsid w:val="001D3B97"/>
    <w:rsid w:val="001D5712"/>
    <w:rsid w:val="002342C0"/>
    <w:rsid w:val="00265BEF"/>
    <w:rsid w:val="00331F5C"/>
    <w:rsid w:val="00376649"/>
    <w:rsid w:val="003F2369"/>
    <w:rsid w:val="004A3AD5"/>
    <w:rsid w:val="004C1C35"/>
    <w:rsid w:val="00512AE7"/>
    <w:rsid w:val="00550EED"/>
    <w:rsid w:val="00573E76"/>
    <w:rsid w:val="005E5A67"/>
    <w:rsid w:val="006D3208"/>
    <w:rsid w:val="006F1CE3"/>
    <w:rsid w:val="00731D87"/>
    <w:rsid w:val="00747748"/>
    <w:rsid w:val="00870DAC"/>
    <w:rsid w:val="0087484A"/>
    <w:rsid w:val="008D3EB4"/>
    <w:rsid w:val="008F297C"/>
    <w:rsid w:val="009377EC"/>
    <w:rsid w:val="00957FAF"/>
    <w:rsid w:val="00A002CD"/>
    <w:rsid w:val="00A15E56"/>
    <w:rsid w:val="00A34075"/>
    <w:rsid w:val="00A45B8B"/>
    <w:rsid w:val="00A72913"/>
    <w:rsid w:val="00B56BFD"/>
    <w:rsid w:val="00B87421"/>
    <w:rsid w:val="00B94306"/>
    <w:rsid w:val="00C031FD"/>
    <w:rsid w:val="00C80962"/>
    <w:rsid w:val="00C82F60"/>
    <w:rsid w:val="00CE614D"/>
    <w:rsid w:val="00D22283"/>
    <w:rsid w:val="00D63DF1"/>
    <w:rsid w:val="00DA347B"/>
    <w:rsid w:val="00DB0D6F"/>
    <w:rsid w:val="00DB4806"/>
    <w:rsid w:val="00DD6CD2"/>
    <w:rsid w:val="00DF2FC7"/>
    <w:rsid w:val="00E35ECA"/>
    <w:rsid w:val="00E3656D"/>
    <w:rsid w:val="00E833A9"/>
    <w:rsid w:val="00E92BA7"/>
    <w:rsid w:val="00EF1FF2"/>
    <w:rsid w:val="00F11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65349"/>
  <w15:docId w15:val="{5FC56911-4F6C-406F-8CEE-FA2F4FCCF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ahoma"/>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rPr>
      <w:color w:val="0563C1"/>
      <w:u w:val="single"/>
    </w:rPr>
  </w:style>
  <w:style w:type="character" w:styleId="UnresolvedMention">
    <w:name w:val="Unresolved Mention"/>
    <w:basedOn w:val="DefaultParagraphFont"/>
    <w:qFormat/>
    <w:rPr>
      <w:color w:val="808080"/>
      <w:highlight w:val="white"/>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50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0E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fpa.org.uk/abortion-rights/abortion-in-northern-ireland" TargetMode="External"/><Relationship Id="rId13" Type="http://schemas.openxmlformats.org/officeDocument/2006/relationships/hyperlink" Target="https://www.gov.uk/government/uploads/system/uploads/attachment_data/file/671680/2017-11-29_GPG_Narrative_Guidance_FV__1_.pdf" TargetMode="External"/><Relationship Id="rId18" Type="http://schemas.openxmlformats.org/officeDocument/2006/relationships/hyperlink" Target="https://www.ucas.com/corporate/news-and-key-documents/news/ucas-data-reveals-numbers-men-and-women-placed-over-150-higher" TargetMode="External"/><Relationship Id="rId3" Type="http://schemas.openxmlformats.org/officeDocument/2006/relationships/webSettings" Target="webSettings.xml"/><Relationship Id="rId7" Type="http://schemas.openxmlformats.org/officeDocument/2006/relationships/hyperlink" Target="http://www.europarl.europa.eu/sides/getDoc.do?pubRef=-//EP//TEXT+REPORT+A7-2012-0401+0+DOC+XML+V0//EN" TargetMode="External"/><Relationship Id="rId12" Type="http://schemas.openxmlformats.org/officeDocument/2006/relationships/hyperlink" Target="https://www.ons.gov.uk/employmentandlabourmarket/peopleinwork/earningsandworkinghours/articles/understandingthegenderpaygapintheuk/2018-01-17%20Accessed%2026.03.2018" TargetMode="External"/><Relationship Id="rId17" Type="http://schemas.openxmlformats.org/officeDocument/2006/relationships/hyperlink" Target="https://www.thealternative.org.uk/dailyalternative/2017/8/14/future-feminism" TargetMode="External"/><Relationship Id="rId2" Type="http://schemas.openxmlformats.org/officeDocument/2006/relationships/settings" Target="settings.xml"/><Relationship Id="rId16" Type="http://schemas.openxmlformats.org/officeDocument/2006/relationships/hyperlink" Target="https://www.bl.uk/sisterhood/timelin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managers.org.uk/about-us/media-centre/cmi-press-releases/men-forty-percent-more-likely-than-women-to-be-promoted-in-management-roles" TargetMode="External"/><Relationship Id="rId11" Type="http://schemas.openxmlformats.org/officeDocument/2006/relationships/hyperlink" Target="https://www.ons.gov.uk/employmentandlabourmarket/peopleinwork/earningsandworkinghours/articles/understandingthegenderpaygapintheuk/2018-01-17%20Accessed%2026.03.2018" TargetMode="External"/><Relationship Id="rId5" Type="http://schemas.openxmlformats.org/officeDocument/2006/relationships/hyperlink" Target="https://www.asa.org.uk/asset/2DF6E028-9C47-4944-850D00DAC5ECB45B.C3A4D948-B739-4AE4-9F17CA2110264347/" TargetMode="External"/><Relationship Id="rId15" Type="http://schemas.openxmlformats.org/officeDocument/2006/relationships/hyperlink" Target="http://www.radfemcollective.org/what-is-radical-feminism/" TargetMode="External"/><Relationship Id="rId10" Type="http://schemas.openxmlformats.org/officeDocument/2006/relationships/hyperlink" Target="https://www.gov.uk/guidance/equality-act-2010-guidance%20Accessed%2024.03.2018" TargetMode="External"/><Relationship Id="rId19" Type="http://schemas.openxmlformats.org/officeDocument/2006/relationships/fontTable" Target="fontTable.xml"/><Relationship Id="rId4" Type="http://schemas.openxmlformats.org/officeDocument/2006/relationships/hyperlink" Target="https://www.amnesty.org.uk/abortion-ireland-facts-crime" TargetMode="External"/><Relationship Id="rId9" Type="http://schemas.openxmlformats.org/officeDocument/2006/relationships/hyperlink" Target="http://www.nationalarchives.gov.uk/education/politics/timeline/" TargetMode="External"/><Relationship Id="rId14" Type="http://schemas.openxmlformats.org/officeDocument/2006/relationships/hyperlink" Target="http://historyguide.org/intellect/wollstonecraf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9</Pages>
  <Words>3442</Words>
  <Characters>19622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Harris</dc:creator>
  <dc:description/>
  <cp:lastModifiedBy>claire Harris</cp:lastModifiedBy>
  <cp:revision>16</cp:revision>
  <dcterms:created xsi:type="dcterms:W3CDTF">2018-04-19T17:26:00Z</dcterms:created>
  <dcterms:modified xsi:type="dcterms:W3CDTF">2018-04-20T11:26:00Z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