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42EC" w:rsidRPr="00BD1D22" w:rsidRDefault="00215FDD">
      <w:pPr>
        <w:rPr>
          <w:rFonts w:cstheme="minorHAnsi"/>
          <w:b/>
          <w:sz w:val="44"/>
          <w:szCs w:val="44"/>
        </w:rPr>
      </w:pPr>
      <w:r w:rsidRPr="00215FDD">
        <w:rPr>
          <w:b/>
          <w:sz w:val="44"/>
          <w:szCs w:val="44"/>
        </w:rPr>
        <w:t xml:space="preserve">                        </w:t>
      </w:r>
      <w:r w:rsidRPr="00BD1D22">
        <w:rPr>
          <w:rFonts w:cstheme="minorHAnsi"/>
          <w:b/>
          <w:sz w:val="44"/>
          <w:szCs w:val="44"/>
        </w:rPr>
        <w:t xml:space="preserve">    </w:t>
      </w:r>
      <w:r w:rsidR="0081688F" w:rsidRPr="00BD1D22">
        <w:rPr>
          <w:rFonts w:cstheme="minorHAnsi"/>
          <w:b/>
          <w:sz w:val="44"/>
          <w:szCs w:val="44"/>
        </w:rPr>
        <w:t>Consultancy</w:t>
      </w:r>
      <w:r w:rsidR="00DF5501" w:rsidRPr="00BD1D22">
        <w:rPr>
          <w:rFonts w:cstheme="minorHAnsi"/>
          <w:b/>
          <w:sz w:val="44"/>
          <w:szCs w:val="44"/>
        </w:rPr>
        <w:t xml:space="preserve"> Report </w:t>
      </w:r>
    </w:p>
    <w:p w:rsidR="00215FDD" w:rsidRPr="00BD1D22" w:rsidRDefault="00215FDD">
      <w:pPr>
        <w:rPr>
          <w:rFonts w:cstheme="minorHAnsi"/>
          <w:sz w:val="32"/>
          <w:szCs w:val="32"/>
        </w:rPr>
      </w:pPr>
      <w:r w:rsidRPr="00BD1D22">
        <w:rPr>
          <w:rFonts w:cstheme="minorHAnsi"/>
          <w:sz w:val="32"/>
          <w:szCs w:val="32"/>
        </w:rPr>
        <w:t xml:space="preserve">                             </w:t>
      </w:r>
      <w:r w:rsidR="0081688F" w:rsidRPr="00BD1D22">
        <w:rPr>
          <w:rFonts w:cstheme="minorHAnsi"/>
          <w:sz w:val="32"/>
          <w:szCs w:val="32"/>
        </w:rPr>
        <w:t xml:space="preserve">   </w:t>
      </w:r>
      <w:r w:rsidR="00DF5501" w:rsidRPr="00BD1D22">
        <w:rPr>
          <w:rFonts w:cstheme="minorHAnsi"/>
          <w:sz w:val="32"/>
          <w:szCs w:val="32"/>
        </w:rPr>
        <w:t>IronMan Wales Consultancy Project</w:t>
      </w:r>
    </w:p>
    <w:p w:rsidR="00215FDD" w:rsidRPr="00BD1D22" w:rsidRDefault="00215FDD">
      <w:pPr>
        <w:rPr>
          <w:rFonts w:cstheme="minorHAnsi"/>
          <w:sz w:val="28"/>
          <w:szCs w:val="28"/>
        </w:rPr>
      </w:pPr>
    </w:p>
    <w:p w:rsidR="00215FDD" w:rsidRPr="00BD1D22" w:rsidRDefault="00215FDD">
      <w:pPr>
        <w:rPr>
          <w:rFonts w:cstheme="minorHAnsi"/>
          <w:sz w:val="28"/>
          <w:szCs w:val="28"/>
        </w:rPr>
      </w:pPr>
      <w:r w:rsidRPr="00BD1D22">
        <w:rPr>
          <w:rFonts w:cstheme="minorHAnsi"/>
          <w:noProof/>
          <w:sz w:val="28"/>
          <w:szCs w:val="28"/>
        </w:rPr>
        <w:drawing>
          <wp:inline distT="0" distB="0" distL="0" distR="0" wp14:anchorId="0E9ACD49">
            <wp:extent cx="5944235" cy="2974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4235" cy="2974975"/>
                    </a:xfrm>
                    <a:prstGeom prst="rect">
                      <a:avLst/>
                    </a:prstGeom>
                    <a:noFill/>
                  </pic:spPr>
                </pic:pic>
              </a:graphicData>
            </a:graphic>
          </wp:inline>
        </w:drawing>
      </w:r>
    </w:p>
    <w:p w:rsidR="00215FDD" w:rsidRPr="00BD1D22" w:rsidRDefault="00215FDD">
      <w:pPr>
        <w:rPr>
          <w:rFonts w:cstheme="minorHAnsi"/>
          <w:b/>
          <w:sz w:val="28"/>
          <w:szCs w:val="28"/>
        </w:rPr>
      </w:pPr>
      <w:r w:rsidRPr="00BD1D22">
        <w:rPr>
          <w:rFonts w:cstheme="minorHAnsi"/>
          <w:b/>
          <w:sz w:val="28"/>
          <w:szCs w:val="28"/>
        </w:rPr>
        <w:t xml:space="preserve">                              Project Consultant: Alice Thomas (P150130)</w:t>
      </w:r>
    </w:p>
    <w:p w:rsidR="00E52653" w:rsidRPr="00BD1D22" w:rsidRDefault="00E52653">
      <w:pPr>
        <w:rPr>
          <w:rFonts w:cstheme="minorHAnsi"/>
          <w:b/>
          <w:sz w:val="28"/>
          <w:szCs w:val="28"/>
        </w:rPr>
      </w:pPr>
      <w:r w:rsidRPr="00BD1D22">
        <w:rPr>
          <w:rFonts w:cstheme="minorHAnsi"/>
          <w:b/>
          <w:sz w:val="28"/>
          <w:szCs w:val="28"/>
        </w:rPr>
        <w:t xml:space="preserve">                                                          13/05/19</w:t>
      </w:r>
    </w:p>
    <w:p w:rsidR="00215FDD" w:rsidRPr="00BD1D22" w:rsidRDefault="00215FDD" w:rsidP="00215FDD">
      <w:pPr>
        <w:rPr>
          <w:rFonts w:cstheme="minorHAnsi"/>
          <w:sz w:val="28"/>
          <w:szCs w:val="28"/>
        </w:rPr>
      </w:pPr>
      <w:r w:rsidRPr="00BD1D22">
        <w:rPr>
          <w:rFonts w:cstheme="minorHAnsi"/>
          <w:sz w:val="28"/>
          <w:szCs w:val="28"/>
        </w:rPr>
        <w:t xml:space="preserve">               Strategies to increase volunteering participation at IronMan Wales</w:t>
      </w:r>
    </w:p>
    <w:p w:rsidR="00E52653" w:rsidRPr="00BD1D22" w:rsidRDefault="00E52653" w:rsidP="00215FDD">
      <w:pPr>
        <w:rPr>
          <w:rFonts w:cstheme="minorHAnsi"/>
          <w:sz w:val="28"/>
          <w:szCs w:val="28"/>
        </w:rPr>
      </w:pPr>
      <w:r w:rsidRPr="00BD1D22">
        <w:rPr>
          <w:rFonts w:cstheme="minorHAnsi"/>
          <w:sz w:val="28"/>
          <w:szCs w:val="28"/>
        </w:rPr>
        <w:t xml:space="preserve">              Client Name: IronMan Wales – Rachel Jackson, Race Course Director </w:t>
      </w:r>
    </w:p>
    <w:p w:rsidR="00E52653" w:rsidRPr="00BD1D22" w:rsidRDefault="00E52653" w:rsidP="00215FDD">
      <w:pPr>
        <w:rPr>
          <w:rFonts w:cstheme="minorHAnsi"/>
          <w:sz w:val="28"/>
          <w:szCs w:val="28"/>
        </w:rPr>
      </w:pPr>
      <w:r w:rsidRPr="00BD1D22">
        <w:rPr>
          <w:rFonts w:cstheme="minorHAnsi"/>
          <w:sz w:val="28"/>
          <w:szCs w:val="28"/>
        </w:rPr>
        <w:t xml:space="preserve">                                         Rachel.jackson@ironman.com</w:t>
      </w:r>
    </w:p>
    <w:p w:rsidR="00215FDD" w:rsidRPr="00BD1D22" w:rsidRDefault="00215FDD">
      <w:pPr>
        <w:rPr>
          <w:rFonts w:cstheme="minorHAnsi"/>
          <w:sz w:val="28"/>
          <w:szCs w:val="28"/>
        </w:rPr>
      </w:pPr>
    </w:p>
    <w:p w:rsidR="00215FDD" w:rsidRPr="00BD1D22" w:rsidRDefault="00215FDD">
      <w:pPr>
        <w:rPr>
          <w:rFonts w:cstheme="minorHAnsi"/>
          <w:sz w:val="28"/>
          <w:szCs w:val="28"/>
        </w:rPr>
      </w:pPr>
    </w:p>
    <w:p w:rsidR="00215FDD" w:rsidRPr="00BD1D22" w:rsidRDefault="00215FDD">
      <w:pPr>
        <w:rPr>
          <w:rFonts w:cstheme="minorHAnsi"/>
          <w:sz w:val="28"/>
          <w:szCs w:val="28"/>
        </w:rPr>
      </w:pPr>
    </w:p>
    <w:p w:rsidR="00215FDD" w:rsidRPr="00BD1D22" w:rsidRDefault="00215FDD">
      <w:pPr>
        <w:rPr>
          <w:rFonts w:cstheme="minorHAnsi"/>
          <w:sz w:val="28"/>
          <w:szCs w:val="28"/>
        </w:rPr>
      </w:pPr>
    </w:p>
    <w:p w:rsidR="00215FDD" w:rsidRPr="00BD1D22" w:rsidRDefault="00215FDD">
      <w:pPr>
        <w:rPr>
          <w:rFonts w:cstheme="minorHAnsi"/>
          <w:sz w:val="28"/>
          <w:szCs w:val="28"/>
        </w:rPr>
      </w:pPr>
    </w:p>
    <w:p w:rsidR="00215FDD" w:rsidRPr="00BD1D22" w:rsidRDefault="00215FDD">
      <w:pPr>
        <w:rPr>
          <w:rFonts w:cstheme="minorHAnsi"/>
          <w:sz w:val="28"/>
          <w:szCs w:val="28"/>
        </w:rPr>
      </w:pPr>
    </w:p>
    <w:p w:rsidR="00215FDD" w:rsidRPr="00BD1D22" w:rsidRDefault="00215FDD">
      <w:pPr>
        <w:rPr>
          <w:rFonts w:cstheme="minorHAnsi"/>
          <w:sz w:val="28"/>
          <w:szCs w:val="28"/>
        </w:rPr>
      </w:pPr>
    </w:p>
    <w:p w:rsidR="0038652D" w:rsidRPr="00BD1D22" w:rsidRDefault="0038652D">
      <w:pPr>
        <w:rPr>
          <w:rFonts w:cstheme="minorHAnsi"/>
          <w:sz w:val="28"/>
          <w:szCs w:val="28"/>
        </w:rPr>
      </w:pPr>
    </w:p>
    <w:p w:rsidR="00215FDD" w:rsidRPr="00BD1D22" w:rsidRDefault="00215FDD" w:rsidP="00215FDD">
      <w:pPr>
        <w:pStyle w:val="TOC1"/>
        <w:tabs>
          <w:tab w:val="left" w:pos="660"/>
          <w:tab w:val="right" w:leader="dot" w:pos="9016"/>
        </w:tabs>
        <w:rPr>
          <w:rFonts w:eastAsiaTheme="minorEastAsia" w:cstheme="minorHAnsi"/>
          <w:noProof/>
          <w:lang w:eastAsia="en-GB"/>
        </w:rPr>
      </w:pPr>
      <w:r w:rsidRPr="00BD1D22">
        <w:rPr>
          <w:rFonts w:cstheme="minorHAnsi"/>
        </w:rPr>
        <w:fldChar w:fldCharType="begin"/>
      </w:r>
      <w:r w:rsidRPr="00BD1D22">
        <w:rPr>
          <w:rFonts w:cstheme="minorHAnsi"/>
        </w:rPr>
        <w:instrText xml:space="preserve"> TOC \o "1-3" \h \z \u </w:instrText>
      </w:r>
      <w:r w:rsidRPr="00BD1D22">
        <w:rPr>
          <w:rFonts w:cstheme="minorHAnsi"/>
        </w:rPr>
        <w:fldChar w:fldCharType="separate"/>
      </w:r>
      <w:r w:rsidR="00D32F2B">
        <w:rPr>
          <w:rFonts w:cstheme="minorHAnsi"/>
        </w:rPr>
        <w:t>1.0 Executive Summary………………………………………………………………………………………………………………………3</w:t>
      </w:r>
    </w:p>
    <w:p w:rsidR="00215FDD" w:rsidRPr="00BD1D22" w:rsidRDefault="00003B73" w:rsidP="00215FDD">
      <w:pPr>
        <w:pStyle w:val="TOC1"/>
        <w:tabs>
          <w:tab w:val="right" w:leader="dot" w:pos="9016"/>
        </w:tabs>
        <w:rPr>
          <w:rFonts w:eastAsiaTheme="minorEastAsia" w:cstheme="minorHAnsi"/>
          <w:noProof/>
          <w:lang w:eastAsia="en-GB"/>
        </w:rPr>
      </w:pPr>
      <w:r>
        <w:rPr>
          <w:rFonts w:cstheme="minorHAnsi"/>
        </w:rPr>
        <w:t>2.0 Introduction…………………………………………………………………………………………………………………………………4</w:t>
      </w:r>
    </w:p>
    <w:p w:rsidR="00215FDD" w:rsidRPr="00BD1D22" w:rsidRDefault="005B2537" w:rsidP="004C6CF1">
      <w:pPr>
        <w:pStyle w:val="TOC2"/>
        <w:tabs>
          <w:tab w:val="right" w:leader="dot" w:pos="9016"/>
        </w:tabs>
        <w:ind w:left="0"/>
        <w:rPr>
          <w:rFonts w:eastAsiaTheme="minorEastAsia" w:cstheme="minorHAnsi"/>
          <w:noProof/>
          <w:lang w:eastAsia="en-GB"/>
        </w:rPr>
      </w:pPr>
      <w:hyperlink r:id="rId6" w:anchor="_Toc418584905" w:history="1">
        <w:r w:rsidR="00215FDD" w:rsidRPr="00BD1D22">
          <w:rPr>
            <w:rStyle w:val="Hyperlink"/>
            <w:rFonts w:cstheme="minorHAnsi"/>
            <w:noProof/>
            <w:color w:val="auto"/>
          </w:rPr>
          <w:t>2.1 Project aims</w:t>
        </w:r>
        <w:r w:rsidR="00C0625D" w:rsidRPr="00BD1D22">
          <w:rPr>
            <w:rStyle w:val="Hyperlink"/>
            <w:rFonts w:cstheme="minorHAnsi"/>
            <w:noProof/>
            <w:color w:val="auto"/>
          </w:rPr>
          <w:t xml:space="preserve"> and Objectives</w:t>
        </w:r>
        <w:r w:rsidR="00215FDD" w:rsidRPr="00BD1D22">
          <w:rPr>
            <w:rStyle w:val="Hyperlink"/>
            <w:rFonts w:cstheme="minorHAnsi"/>
            <w:noProof/>
            <w:webHidden/>
            <w:color w:val="auto"/>
          </w:rPr>
          <w:tab/>
        </w:r>
        <w:r w:rsidR="00003B73">
          <w:rPr>
            <w:rStyle w:val="Hyperlink"/>
            <w:rFonts w:cstheme="minorHAnsi"/>
            <w:noProof/>
            <w:webHidden/>
            <w:color w:val="auto"/>
          </w:rPr>
          <w:t>5</w:t>
        </w:r>
      </w:hyperlink>
    </w:p>
    <w:p w:rsidR="00215FDD" w:rsidRPr="00BD1D22" w:rsidRDefault="005B2537" w:rsidP="00215FDD">
      <w:pPr>
        <w:pStyle w:val="TOC1"/>
        <w:tabs>
          <w:tab w:val="right" w:leader="dot" w:pos="9016"/>
        </w:tabs>
        <w:rPr>
          <w:rFonts w:eastAsiaTheme="minorEastAsia" w:cstheme="minorHAnsi"/>
          <w:noProof/>
          <w:lang w:eastAsia="en-GB"/>
        </w:rPr>
      </w:pPr>
      <w:hyperlink r:id="rId7" w:anchor="_Toc418584906" w:history="1">
        <w:r w:rsidR="00215FDD" w:rsidRPr="00BD1D22">
          <w:rPr>
            <w:rStyle w:val="Hyperlink"/>
            <w:rFonts w:cstheme="minorHAnsi"/>
            <w:noProof/>
            <w:color w:val="auto"/>
          </w:rPr>
          <w:t>3.0 Literature review</w:t>
        </w:r>
        <w:r w:rsidR="00215FDD" w:rsidRPr="00BD1D22">
          <w:rPr>
            <w:rStyle w:val="Hyperlink"/>
            <w:rFonts w:cstheme="minorHAnsi"/>
            <w:noProof/>
            <w:webHidden/>
            <w:color w:val="auto"/>
          </w:rPr>
          <w:tab/>
        </w:r>
        <w:r w:rsidR="00003B73">
          <w:rPr>
            <w:rStyle w:val="Hyperlink"/>
            <w:rFonts w:cstheme="minorHAnsi"/>
            <w:noProof/>
            <w:webHidden/>
            <w:color w:val="auto"/>
          </w:rPr>
          <w:t>5</w:t>
        </w:r>
      </w:hyperlink>
    </w:p>
    <w:p w:rsidR="00215FDD" w:rsidRPr="00BD1D22" w:rsidRDefault="005B2537" w:rsidP="00215FDD">
      <w:pPr>
        <w:pStyle w:val="TOC1"/>
        <w:tabs>
          <w:tab w:val="right" w:leader="dot" w:pos="9016"/>
        </w:tabs>
        <w:rPr>
          <w:rFonts w:eastAsiaTheme="minorEastAsia" w:cstheme="minorHAnsi"/>
          <w:noProof/>
          <w:lang w:eastAsia="en-GB"/>
        </w:rPr>
      </w:pPr>
      <w:hyperlink r:id="rId8" w:anchor="_Toc418584907" w:history="1">
        <w:r w:rsidR="00215FDD" w:rsidRPr="00BD1D22">
          <w:rPr>
            <w:rStyle w:val="Hyperlink"/>
            <w:rFonts w:cstheme="minorHAnsi"/>
            <w:noProof/>
            <w:color w:val="auto"/>
          </w:rPr>
          <w:t>4.0 Research Methodology</w:t>
        </w:r>
        <w:r w:rsidR="00215FDD" w:rsidRPr="00BD1D22">
          <w:rPr>
            <w:rStyle w:val="Hyperlink"/>
            <w:rFonts w:cstheme="minorHAnsi"/>
            <w:noProof/>
            <w:webHidden/>
            <w:color w:val="auto"/>
          </w:rPr>
          <w:tab/>
        </w:r>
        <w:r w:rsidR="00003B73">
          <w:rPr>
            <w:rStyle w:val="Hyperlink"/>
            <w:rFonts w:cstheme="minorHAnsi"/>
            <w:noProof/>
            <w:webHidden/>
            <w:color w:val="auto"/>
          </w:rPr>
          <w:t>6</w:t>
        </w:r>
      </w:hyperlink>
    </w:p>
    <w:p w:rsidR="00215FDD" w:rsidRPr="00BD1D22" w:rsidRDefault="005B2537" w:rsidP="00215FDD">
      <w:pPr>
        <w:pStyle w:val="TOC1"/>
        <w:tabs>
          <w:tab w:val="right" w:leader="dot" w:pos="9016"/>
        </w:tabs>
        <w:rPr>
          <w:rFonts w:cstheme="minorHAnsi"/>
        </w:rPr>
      </w:pPr>
      <w:hyperlink r:id="rId9" w:anchor="_Toc418584908" w:history="1">
        <w:r w:rsidR="00215FDD" w:rsidRPr="00BD1D22">
          <w:rPr>
            <w:rStyle w:val="Hyperlink"/>
            <w:rFonts w:cstheme="minorHAnsi"/>
            <w:noProof/>
            <w:color w:val="auto"/>
          </w:rPr>
          <w:t>5.0 Research Findings</w:t>
        </w:r>
        <w:r w:rsidR="00215FDD" w:rsidRPr="00BD1D22">
          <w:rPr>
            <w:rStyle w:val="Hyperlink"/>
            <w:rFonts w:cstheme="minorHAnsi"/>
            <w:noProof/>
            <w:webHidden/>
            <w:color w:val="auto"/>
          </w:rPr>
          <w:tab/>
        </w:r>
        <w:r w:rsidR="00003B73">
          <w:rPr>
            <w:rStyle w:val="Hyperlink"/>
            <w:rFonts w:cstheme="minorHAnsi"/>
            <w:noProof/>
            <w:webHidden/>
            <w:color w:val="auto"/>
          </w:rPr>
          <w:t>9</w:t>
        </w:r>
      </w:hyperlink>
    </w:p>
    <w:p w:rsidR="00942A8B" w:rsidRPr="00BD1D22" w:rsidRDefault="00942A8B" w:rsidP="00942A8B">
      <w:pPr>
        <w:rPr>
          <w:rFonts w:cstheme="minorHAnsi"/>
          <w:lang w:val="en-GB"/>
        </w:rPr>
      </w:pPr>
      <w:r w:rsidRPr="00BD1D22">
        <w:rPr>
          <w:rFonts w:cstheme="minorHAnsi"/>
          <w:lang w:val="en-GB"/>
        </w:rPr>
        <w:t xml:space="preserve">      5.1 Survey Results………………………………………………………………………………………………………………………………..</w:t>
      </w:r>
      <w:r w:rsidR="00003B73">
        <w:rPr>
          <w:rFonts w:cstheme="minorHAnsi"/>
          <w:lang w:val="en-GB"/>
        </w:rPr>
        <w:t>9</w:t>
      </w:r>
    </w:p>
    <w:p w:rsidR="00942A8B" w:rsidRPr="00BD1D22" w:rsidRDefault="00942A8B" w:rsidP="00942A8B">
      <w:pPr>
        <w:rPr>
          <w:rFonts w:cstheme="minorHAnsi"/>
          <w:lang w:val="en-GB"/>
        </w:rPr>
      </w:pPr>
      <w:r w:rsidRPr="00BD1D22">
        <w:rPr>
          <w:rFonts w:cstheme="minorHAnsi"/>
          <w:lang w:val="en-GB"/>
        </w:rPr>
        <w:t xml:space="preserve">      5.1.1 Question</w:t>
      </w:r>
      <w:r w:rsidR="00FF7175" w:rsidRPr="00BD1D22">
        <w:rPr>
          <w:rFonts w:cstheme="minorHAnsi"/>
          <w:lang w:val="en-GB"/>
        </w:rPr>
        <w:t>s</w:t>
      </w:r>
      <w:r w:rsidRPr="00BD1D22">
        <w:rPr>
          <w:rFonts w:cstheme="minorHAnsi"/>
          <w:lang w:val="en-GB"/>
        </w:rPr>
        <w:t xml:space="preserve"> 1</w:t>
      </w:r>
      <w:r w:rsidR="00A14779" w:rsidRPr="00BD1D22">
        <w:rPr>
          <w:rFonts w:cstheme="minorHAnsi"/>
          <w:lang w:val="en-GB"/>
        </w:rPr>
        <w:t>, 8 and 9</w:t>
      </w:r>
      <w:r w:rsidR="00FF7175" w:rsidRPr="00BD1D22">
        <w:rPr>
          <w:rFonts w:cstheme="minorHAnsi"/>
          <w:lang w:val="en-GB"/>
        </w:rPr>
        <w:t xml:space="preserve"> - Volunteering </w:t>
      </w:r>
      <w:r w:rsidR="00A14779" w:rsidRPr="00BD1D22">
        <w:rPr>
          <w:rFonts w:cstheme="minorHAnsi"/>
          <w:lang w:val="en-GB"/>
        </w:rPr>
        <w:t>Participation, Age/Gender</w:t>
      </w:r>
      <w:r w:rsidR="00FF7175" w:rsidRPr="00BD1D22">
        <w:rPr>
          <w:rFonts w:cstheme="minorHAnsi"/>
          <w:lang w:val="en-GB"/>
        </w:rPr>
        <w:t xml:space="preserve"> </w:t>
      </w:r>
      <w:r w:rsidRPr="00BD1D22">
        <w:rPr>
          <w:rFonts w:cstheme="minorHAnsi"/>
          <w:lang w:val="en-GB"/>
        </w:rPr>
        <w:t>………………</w:t>
      </w:r>
      <w:r w:rsidR="00FF7175" w:rsidRPr="00BD1D22">
        <w:rPr>
          <w:rFonts w:cstheme="minorHAnsi"/>
          <w:lang w:val="en-GB"/>
        </w:rPr>
        <w:t>…</w:t>
      </w:r>
      <w:r w:rsidR="00A14779" w:rsidRPr="00BD1D22">
        <w:rPr>
          <w:rFonts w:cstheme="minorHAnsi"/>
          <w:lang w:val="en-GB"/>
        </w:rPr>
        <w:t>…</w:t>
      </w:r>
      <w:r w:rsidRPr="00BD1D22">
        <w:rPr>
          <w:rFonts w:cstheme="minorHAnsi"/>
          <w:lang w:val="en-GB"/>
        </w:rPr>
        <w:t>……</w:t>
      </w:r>
      <w:r w:rsidR="00FF7175" w:rsidRPr="00BD1D22">
        <w:rPr>
          <w:rFonts w:cstheme="minorHAnsi"/>
          <w:lang w:val="en-GB"/>
        </w:rPr>
        <w:t>………….</w:t>
      </w:r>
      <w:r w:rsidRPr="00BD1D22">
        <w:rPr>
          <w:rFonts w:cstheme="minorHAnsi"/>
          <w:lang w:val="en-GB"/>
        </w:rPr>
        <w:t>………</w:t>
      </w:r>
      <w:r w:rsidR="00EF5CBC">
        <w:rPr>
          <w:rFonts w:cstheme="minorHAnsi"/>
          <w:lang w:val="en-GB"/>
        </w:rPr>
        <w:t>.</w:t>
      </w:r>
      <w:r w:rsidRPr="00BD1D22">
        <w:rPr>
          <w:rFonts w:cstheme="minorHAnsi"/>
          <w:lang w:val="en-GB"/>
        </w:rPr>
        <w:t>…..</w:t>
      </w:r>
      <w:r w:rsidR="00003B73">
        <w:rPr>
          <w:rFonts w:cstheme="minorHAnsi"/>
          <w:lang w:val="en-GB"/>
        </w:rPr>
        <w:t>9</w:t>
      </w:r>
    </w:p>
    <w:p w:rsidR="00942A8B" w:rsidRPr="00BD1D22" w:rsidRDefault="00942A8B" w:rsidP="00942A8B">
      <w:pPr>
        <w:rPr>
          <w:rFonts w:cstheme="minorHAnsi"/>
          <w:lang w:val="en-GB"/>
        </w:rPr>
      </w:pPr>
      <w:r w:rsidRPr="00BD1D22">
        <w:rPr>
          <w:rFonts w:cstheme="minorHAnsi"/>
          <w:lang w:val="en-GB"/>
        </w:rPr>
        <w:t xml:space="preserve">      5.1.2 Question 2</w:t>
      </w:r>
      <w:r w:rsidR="00D93174" w:rsidRPr="00BD1D22">
        <w:rPr>
          <w:rFonts w:cstheme="minorHAnsi"/>
          <w:lang w:val="en-GB"/>
        </w:rPr>
        <w:t xml:space="preserve"> - Volunteering Satisfaction </w:t>
      </w:r>
      <w:r w:rsidRPr="00BD1D22">
        <w:rPr>
          <w:rFonts w:cstheme="minorHAnsi"/>
          <w:lang w:val="en-GB"/>
        </w:rPr>
        <w:t>…</w:t>
      </w:r>
      <w:r w:rsidR="00D93174" w:rsidRPr="00BD1D22">
        <w:rPr>
          <w:rFonts w:cstheme="minorHAnsi"/>
          <w:lang w:val="en-GB"/>
        </w:rPr>
        <w:t>.</w:t>
      </w:r>
      <w:r w:rsidRPr="00BD1D22">
        <w:rPr>
          <w:rFonts w:cstheme="minorHAnsi"/>
          <w:lang w:val="en-GB"/>
        </w:rPr>
        <w:t>……………………………………………………………………………</w:t>
      </w:r>
      <w:r w:rsidR="00EF5CBC">
        <w:rPr>
          <w:rFonts w:cstheme="minorHAnsi"/>
          <w:lang w:val="en-GB"/>
        </w:rPr>
        <w:t>.</w:t>
      </w:r>
      <w:r w:rsidRPr="00BD1D22">
        <w:rPr>
          <w:rFonts w:cstheme="minorHAnsi"/>
          <w:lang w:val="en-GB"/>
        </w:rPr>
        <w:t>…..</w:t>
      </w:r>
      <w:r w:rsidR="00A86C9E">
        <w:rPr>
          <w:rFonts w:cstheme="minorHAnsi"/>
          <w:lang w:val="en-GB"/>
        </w:rPr>
        <w:t>12</w:t>
      </w:r>
    </w:p>
    <w:p w:rsidR="00942A8B" w:rsidRPr="00BD1D22" w:rsidRDefault="00942A8B" w:rsidP="00942A8B">
      <w:pPr>
        <w:rPr>
          <w:rFonts w:cstheme="minorHAnsi"/>
          <w:lang w:val="en-GB"/>
        </w:rPr>
      </w:pPr>
      <w:r w:rsidRPr="00BD1D22">
        <w:rPr>
          <w:rFonts w:cstheme="minorHAnsi"/>
          <w:lang w:val="en-GB"/>
        </w:rPr>
        <w:t xml:space="preserve">      5.1.3 Question</w:t>
      </w:r>
      <w:r w:rsidR="00B210F7" w:rsidRPr="00BD1D22">
        <w:rPr>
          <w:rFonts w:cstheme="minorHAnsi"/>
          <w:lang w:val="en-GB"/>
        </w:rPr>
        <w:t>s 4, 5,6 and 10 - IronMan Wales Promotion and Interests</w:t>
      </w:r>
      <w:r w:rsidRPr="00BD1D22">
        <w:rPr>
          <w:rFonts w:cstheme="minorHAnsi"/>
          <w:lang w:val="en-GB"/>
        </w:rPr>
        <w:t>………………………………………</w:t>
      </w:r>
      <w:r w:rsidR="00B210F7" w:rsidRPr="00BD1D22">
        <w:rPr>
          <w:rFonts w:cstheme="minorHAnsi"/>
          <w:lang w:val="en-GB"/>
        </w:rPr>
        <w:t>.</w:t>
      </w:r>
      <w:r w:rsidR="00EF5CBC">
        <w:rPr>
          <w:rFonts w:cstheme="minorHAnsi"/>
          <w:lang w:val="en-GB"/>
        </w:rPr>
        <w:t>.</w:t>
      </w:r>
      <w:r w:rsidRPr="00BD1D22">
        <w:rPr>
          <w:rFonts w:cstheme="minorHAnsi"/>
          <w:lang w:val="en-GB"/>
        </w:rPr>
        <w:t>..</w:t>
      </w:r>
      <w:r w:rsidR="004D6EA2">
        <w:rPr>
          <w:rFonts w:cstheme="minorHAnsi"/>
          <w:lang w:val="en-GB"/>
        </w:rPr>
        <w:t>12</w:t>
      </w:r>
    </w:p>
    <w:p w:rsidR="00942A8B" w:rsidRPr="00BD1D22" w:rsidRDefault="00942A8B" w:rsidP="00942A8B">
      <w:pPr>
        <w:rPr>
          <w:rFonts w:cstheme="minorHAnsi"/>
          <w:lang w:val="en-GB"/>
        </w:rPr>
      </w:pPr>
      <w:r w:rsidRPr="00BD1D22">
        <w:rPr>
          <w:rFonts w:cstheme="minorHAnsi"/>
          <w:lang w:val="en-GB"/>
        </w:rPr>
        <w:t xml:space="preserve">      5.1.4 Question</w:t>
      </w:r>
      <w:r w:rsidR="00715977" w:rsidRPr="00BD1D22">
        <w:rPr>
          <w:rFonts w:cstheme="minorHAnsi"/>
          <w:lang w:val="en-GB"/>
        </w:rPr>
        <w:t>s 3 and 7 - Volunteering Motivations and Rewards.</w:t>
      </w:r>
      <w:r w:rsidRPr="00BD1D22">
        <w:rPr>
          <w:rFonts w:cstheme="minorHAnsi"/>
          <w:lang w:val="en-GB"/>
        </w:rPr>
        <w:t>…………………………………………………</w:t>
      </w:r>
      <w:r w:rsidR="00EF5CBC">
        <w:rPr>
          <w:rFonts w:cstheme="minorHAnsi"/>
          <w:lang w:val="en-GB"/>
        </w:rPr>
        <w:t>.</w:t>
      </w:r>
      <w:r w:rsidRPr="00BD1D22">
        <w:rPr>
          <w:rFonts w:cstheme="minorHAnsi"/>
          <w:lang w:val="en-GB"/>
        </w:rPr>
        <w:t>..</w:t>
      </w:r>
      <w:r w:rsidR="004D6EA2">
        <w:rPr>
          <w:rFonts w:cstheme="minorHAnsi"/>
          <w:lang w:val="en-GB"/>
        </w:rPr>
        <w:t>16</w:t>
      </w:r>
    </w:p>
    <w:p w:rsidR="00C90CFB" w:rsidRPr="00BD1D22" w:rsidRDefault="00C90CFB" w:rsidP="00942A8B">
      <w:pPr>
        <w:rPr>
          <w:rFonts w:cstheme="minorHAnsi"/>
          <w:lang w:val="en-GB"/>
        </w:rPr>
      </w:pPr>
      <w:r w:rsidRPr="00BD1D22">
        <w:rPr>
          <w:rFonts w:cstheme="minorHAnsi"/>
          <w:lang w:val="en-GB"/>
        </w:rPr>
        <w:t>6.0 Discussion and Analysis…………………………………………………………………………………………………………………….</w:t>
      </w:r>
      <w:r w:rsidR="00426AE0">
        <w:rPr>
          <w:rFonts w:cstheme="minorHAnsi"/>
          <w:lang w:val="en-GB"/>
        </w:rPr>
        <w:t>18</w:t>
      </w:r>
    </w:p>
    <w:p w:rsidR="00215FDD" w:rsidRPr="00BD1D22" w:rsidRDefault="005B2537" w:rsidP="00215FDD">
      <w:pPr>
        <w:pStyle w:val="TOC1"/>
        <w:tabs>
          <w:tab w:val="right" w:leader="dot" w:pos="9016"/>
        </w:tabs>
        <w:rPr>
          <w:rFonts w:eastAsiaTheme="minorEastAsia" w:cstheme="minorHAnsi"/>
          <w:noProof/>
          <w:lang w:eastAsia="en-GB"/>
        </w:rPr>
      </w:pPr>
      <w:hyperlink r:id="rId10" w:anchor="_Toc418584912" w:history="1">
        <w:r w:rsidR="00C90CFB" w:rsidRPr="00BD1D22">
          <w:rPr>
            <w:rStyle w:val="Hyperlink"/>
            <w:rFonts w:cstheme="minorHAnsi"/>
            <w:noProof/>
            <w:color w:val="auto"/>
          </w:rPr>
          <w:t>7.0</w:t>
        </w:r>
        <w:r w:rsidR="00215FDD" w:rsidRPr="00BD1D22">
          <w:rPr>
            <w:rStyle w:val="Hyperlink"/>
            <w:rFonts w:cstheme="minorHAnsi"/>
            <w:noProof/>
            <w:color w:val="auto"/>
          </w:rPr>
          <w:t xml:space="preserve"> Conclusion</w:t>
        </w:r>
        <w:r w:rsidR="00215FDD" w:rsidRPr="00BD1D22">
          <w:rPr>
            <w:rStyle w:val="Hyperlink"/>
            <w:rFonts w:cstheme="minorHAnsi"/>
            <w:noProof/>
            <w:webHidden/>
            <w:color w:val="auto"/>
          </w:rPr>
          <w:tab/>
        </w:r>
        <w:r w:rsidR="00426AE0">
          <w:rPr>
            <w:rStyle w:val="Hyperlink"/>
            <w:rFonts w:cstheme="minorHAnsi"/>
            <w:noProof/>
            <w:webHidden/>
            <w:color w:val="auto"/>
          </w:rPr>
          <w:t>19</w:t>
        </w:r>
      </w:hyperlink>
    </w:p>
    <w:p w:rsidR="00215FDD" w:rsidRDefault="005B2537" w:rsidP="00215FDD">
      <w:pPr>
        <w:pStyle w:val="TOC1"/>
        <w:tabs>
          <w:tab w:val="right" w:leader="dot" w:pos="9016"/>
        </w:tabs>
        <w:rPr>
          <w:rStyle w:val="Hyperlink"/>
          <w:rFonts w:cstheme="minorHAnsi"/>
          <w:noProof/>
          <w:color w:val="auto"/>
        </w:rPr>
      </w:pPr>
      <w:hyperlink r:id="rId11" w:anchor="_Toc418584915" w:history="1">
        <w:r w:rsidR="00C90CFB" w:rsidRPr="00BD1D22">
          <w:rPr>
            <w:rStyle w:val="Hyperlink"/>
            <w:rFonts w:cstheme="minorHAnsi"/>
            <w:noProof/>
            <w:color w:val="auto"/>
          </w:rPr>
          <w:t>8.0</w:t>
        </w:r>
        <w:r w:rsidR="00215FDD" w:rsidRPr="00BD1D22">
          <w:rPr>
            <w:rStyle w:val="Hyperlink"/>
            <w:rFonts w:cstheme="minorHAnsi"/>
            <w:noProof/>
            <w:color w:val="auto"/>
          </w:rPr>
          <w:t xml:space="preserve"> Recommendations</w:t>
        </w:r>
        <w:r w:rsidR="00215FDD" w:rsidRPr="00BD1D22">
          <w:rPr>
            <w:rStyle w:val="Hyperlink"/>
            <w:rFonts w:cstheme="minorHAnsi"/>
            <w:noProof/>
            <w:webHidden/>
            <w:color w:val="auto"/>
          </w:rPr>
          <w:tab/>
        </w:r>
        <w:r w:rsidR="00426AE0">
          <w:rPr>
            <w:rStyle w:val="Hyperlink"/>
            <w:rFonts w:cstheme="minorHAnsi"/>
            <w:noProof/>
            <w:webHidden/>
            <w:color w:val="auto"/>
          </w:rPr>
          <w:t>19</w:t>
        </w:r>
      </w:hyperlink>
    </w:p>
    <w:p w:rsidR="00426AE0" w:rsidRPr="00426AE0" w:rsidRDefault="00426AE0" w:rsidP="00426AE0">
      <w:pPr>
        <w:rPr>
          <w:lang w:val="en-GB"/>
        </w:rPr>
      </w:pPr>
      <w:r>
        <w:rPr>
          <w:lang w:val="en-GB"/>
        </w:rPr>
        <w:t>9.0 Acknowledgements……………………………………………………………………………………………………………………</w:t>
      </w:r>
      <w:r w:rsidR="00BE6C17">
        <w:rPr>
          <w:lang w:val="en-GB"/>
        </w:rPr>
        <w:t>……..20</w:t>
      </w:r>
    </w:p>
    <w:p w:rsidR="00215FDD" w:rsidRPr="00BD1D22" w:rsidRDefault="005B2537" w:rsidP="00215FDD">
      <w:pPr>
        <w:pStyle w:val="TOC1"/>
        <w:tabs>
          <w:tab w:val="right" w:leader="dot" w:pos="9016"/>
        </w:tabs>
        <w:rPr>
          <w:rFonts w:eastAsiaTheme="minorEastAsia" w:cstheme="minorHAnsi"/>
          <w:noProof/>
          <w:lang w:eastAsia="en-GB"/>
        </w:rPr>
      </w:pPr>
      <w:hyperlink r:id="rId12" w:anchor="_Toc418584916" w:history="1">
        <w:r w:rsidR="00215FDD" w:rsidRPr="00BD1D22">
          <w:rPr>
            <w:rStyle w:val="Hyperlink"/>
            <w:rFonts w:cstheme="minorHAnsi"/>
            <w:noProof/>
            <w:color w:val="auto"/>
          </w:rPr>
          <w:t>8.0 Reference List</w:t>
        </w:r>
        <w:r w:rsidR="00215FDD" w:rsidRPr="00BD1D22">
          <w:rPr>
            <w:rStyle w:val="Hyperlink"/>
            <w:rFonts w:cstheme="minorHAnsi"/>
            <w:noProof/>
            <w:webHidden/>
            <w:color w:val="auto"/>
          </w:rPr>
          <w:tab/>
        </w:r>
        <w:r w:rsidR="00BE6C17">
          <w:rPr>
            <w:rStyle w:val="Hyperlink"/>
            <w:rFonts w:cstheme="minorHAnsi"/>
            <w:noProof/>
            <w:webHidden/>
            <w:color w:val="auto"/>
          </w:rPr>
          <w:t>20</w:t>
        </w:r>
      </w:hyperlink>
    </w:p>
    <w:p w:rsidR="00215FDD" w:rsidRPr="00BD1D22" w:rsidRDefault="00215FDD" w:rsidP="00215FDD">
      <w:pPr>
        <w:rPr>
          <w:rFonts w:cstheme="minorHAnsi"/>
          <w:b/>
          <w:bCs/>
          <w:noProof/>
        </w:rPr>
      </w:pPr>
      <w:r w:rsidRPr="00BD1D22">
        <w:rPr>
          <w:rFonts w:cstheme="minorHAnsi"/>
          <w:b/>
          <w:bCs/>
          <w:noProof/>
        </w:rPr>
        <w:fldChar w:fldCharType="end"/>
      </w:r>
    </w:p>
    <w:p w:rsidR="00F0488D" w:rsidRPr="00BD1D22" w:rsidRDefault="00F0488D" w:rsidP="00215FDD">
      <w:pPr>
        <w:rPr>
          <w:rFonts w:cstheme="minorHAnsi"/>
          <w:b/>
          <w:bCs/>
          <w:noProof/>
        </w:rPr>
      </w:pPr>
    </w:p>
    <w:p w:rsidR="00F0488D" w:rsidRPr="00BD1D22" w:rsidRDefault="00F0488D" w:rsidP="00215FDD">
      <w:pPr>
        <w:rPr>
          <w:rFonts w:cstheme="minorHAnsi"/>
          <w:b/>
          <w:bCs/>
          <w:noProof/>
        </w:rPr>
      </w:pPr>
    </w:p>
    <w:p w:rsidR="00F0488D" w:rsidRPr="00BD1D22" w:rsidRDefault="00F0488D" w:rsidP="00215FDD">
      <w:pPr>
        <w:rPr>
          <w:rFonts w:cstheme="minorHAnsi"/>
          <w:b/>
          <w:bCs/>
          <w:noProof/>
        </w:rPr>
      </w:pPr>
    </w:p>
    <w:p w:rsidR="00F0488D" w:rsidRPr="00BD1D22" w:rsidRDefault="00F0488D" w:rsidP="00215FDD">
      <w:pPr>
        <w:rPr>
          <w:rFonts w:cstheme="minorHAnsi"/>
          <w:b/>
          <w:bCs/>
          <w:noProof/>
        </w:rPr>
      </w:pPr>
    </w:p>
    <w:p w:rsidR="00F0488D" w:rsidRPr="00BD1D22" w:rsidRDefault="00F0488D" w:rsidP="00215FDD">
      <w:pPr>
        <w:rPr>
          <w:rFonts w:cstheme="minorHAnsi"/>
          <w:b/>
          <w:bCs/>
          <w:noProof/>
        </w:rPr>
      </w:pPr>
    </w:p>
    <w:p w:rsidR="00F0488D" w:rsidRDefault="00F0488D" w:rsidP="00215FDD">
      <w:pPr>
        <w:rPr>
          <w:rFonts w:cstheme="minorHAnsi"/>
          <w:b/>
          <w:bCs/>
          <w:noProof/>
          <w:sz w:val="24"/>
          <w:szCs w:val="24"/>
        </w:rPr>
      </w:pPr>
    </w:p>
    <w:p w:rsidR="00A15723" w:rsidRDefault="00A15723" w:rsidP="00215FDD">
      <w:pPr>
        <w:rPr>
          <w:rFonts w:cstheme="minorHAnsi"/>
          <w:b/>
          <w:bCs/>
          <w:noProof/>
          <w:sz w:val="24"/>
          <w:szCs w:val="24"/>
        </w:rPr>
      </w:pPr>
    </w:p>
    <w:p w:rsidR="00A15723" w:rsidRPr="00BD1D22" w:rsidRDefault="00A15723" w:rsidP="00215FDD">
      <w:pPr>
        <w:rPr>
          <w:rFonts w:cstheme="minorHAnsi"/>
          <w:b/>
          <w:bCs/>
          <w:noProof/>
          <w:sz w:val="24"/>
          <w:szCs w:val="24"/>
        </w:rPr>
      </w:pPr>
    </w:p>
    <w:p w:rsidR="00F0488D" w:rsidRPr="00A30E19" w:rsidRDefault="00F0488D" w:rsidP="00F0488D">
      <w:pPr>
        <w:pStyle w:val="ListParagraph"/>
        <w:numPr>
          <w:ilvl w:val="0"/>
          <w:numId w:val="11"/>
        </w:numPr>
        <w:rPr>
          <w:rFonts w:cstheme="minorHAnsi"/>
          <w:bCs/>
          <w:noProof/>
          <w:sz w:val="24"/>
          <w:szCs w:val="24"/>
        </w:rPr>
      </w:pPr>
      <w:r w:rsidRPr="00A30E19">
        <w:rPr>
          <w:rFonts w:cstheme="minorHAnsi"/>
          <w:bCs/>
          <w:noProof/>
          <w:sz w:val="24"/>
          <w:szCs w:val="24"/>
        </w:rPr>
        <w:t>Executive Summary</w:t>
      </w:r>
    </w:p>
    <w:p w:rsidR="00885BC6" w:rsidRPr="00A30E19" w:rsidRDefault="00FB242F" w:rsidP="00FB242F">
      <w:pPr>
        <w:rPr>
          <w:rFonts w:cstheme="minorHAnsi"/>
          <w:bCs/>
          <w:noProof/>
          <w:sz w:val="24"/>
          <w:szCs w:val="24"/>
        </w:rPr>
      </w:pPr>
      <w:r w:rsidRPr="00A30E19">
        <w:rPr>
          <w:rFonts w:cstheme="minorHAnsi"/>
          <w:bCs/>
          <w:noProof/>
          <w:sz w:val="24"/>
          <w:szCs w:val="24"/>
        </w:rPr>
        <w:t>The consultancy project’s main aim</w:t>
      </w:r>
      <w:r w:rsidR="00A15723" w:rsidRPr="00A30E19">
        <w:rPr>
          <w:rFonts w:cstheme="minorHAnsi"/>
          <w:bCs/>
          <w:noProof/>
          <w:sz w:val="24"/>
          <w:szCs w:val="24"/>
        </w:rPr>
        <w:t xml:space="preserve"> was to increase the number of volunteering participants each year at IronMan Wales. </w:t>
      </w:r>
      <w:r w:rsidR="00885BC6" w:rsidRPr="00A30E19">
        <w:rPr>
          <w:rFonts w:cstheme="minorHAnsi"/>
          <w:bCs/>
          <w:noProof/>
          <w:sz w:val="24"/>
          <w:szCs w:val="24"/>
        </w:rPr>
        <w:t>This was done through the use of Survey Monkey, questioning respondents on their motivations to volunteer, as well as what they would like to receive from volunteering.</w:t>
      </w:r>
    </w:p>
    <w:p w:rsidR="00885BC6" w:rsidRPr="00A30E19" w:rsidRDefault="00885BC6" w:rsidP="00885BC6">
      <w:pPr>
        <w:rPr>
          <w:rFonts w:cstheme="minorHAnsi"/>
          <w:sz w:val="24"/>
          <w:szCs w:val="24"/>
        </w:rPr>
      </w:pPr>
      <w:r w:rsidRPr="00A30E19">
        <w:rPr>
          <w:rFonts w:cstheme="minorHAnsi"/>
          <w:bCs/>
          <w:noProof/>
          <w:sz w:val="24"/>
          <w:szCs w:val="24"/>
        </w:rPr>
        <w:t>T</w:t>
      </w:r>
      <w:r w:rsidRPr="00A30E19">
        <w:rPr>
          <w:rFonts w:cstheme="minorHAnsi"/>
          <w:bCs/>
          <w:noProof/>
          <w:sz w:val="24"/>
          <w:szCs w:val="24"/>
        </w:rPr>
        <w:t xml:space="preserve">he quality of participants who responded to </w:t>
      </w:r>
      <w:r w:rsidRPr="00A30E19">
        <w:rPr>
          <w:rFonts w:cstheme="minorHAnsi"/>
          <w:bCs/>
          <w:noProof/>
          <w:sz w:val="24"/>
          <w:szCs w:val="24"/>
        </w:rPr>
        <w:t xml:space="preserve">the </w:t>
      </w:r>
      <w:r w:rsidRPr="00A30E19">
        <w:rPr>
          <w:rFonts w:cstheme="minorHAnsi"/>
          <w:bCs/>
          <w:noProof/>
          <w:sz w:val="24"/>
          <w:szCs w:val="24"/>
        </w:rPr>
        <w:t xml:space="preserve">questionnaire were of a great level. This is due to the survey link being </w:t>
      </w:r>
      <w:r w:rsidRPr="00A30E19">
        <w:rPr>
          <w:rFonts w:cstheme="minorHAnsi"/>
          <w:sz w:val="24"/>
          <w:szCs w:val="24"/>
        </w:rPr>
        <w:t xml:space="preserve">spread throughout the university, specifically the events/tourism sector of the University, where the survey would collect data from the mindset of university students ranging majorly from the 18-24 age group. This therefore targeted the demographic who are highly interested in the events and tourism industry – therefore gaining quality, valid data that can be interpreted and applied to </w:t>
      </w:r>
      <w:proofErr w:type="spellStart"/>
      <w:r w:rsidRPr="00A30E19">
        <w:rPr>
          <w:rFonts w:cstheme="minorHAnsi"/>
          <w:sz w:val="24"/>
          <w:szCs w:val="24"/>
        </w:rPr>
        <w:t>IronMan’s</w:t>
      </w:r>
      <w:proofErr w:type="spellEnd"/>
      <w:r w:rsidRPr="00A30E19">
        <w:rPr>
          <w:rFonts w:cstheme="minorHAnsi"/>
          <w:sz w:val="24"/>
          <w:szCs w:val="24"/>
        </w:rPr>
        <w:t xml:space="preserve"> strategy.</w:t>
      </w:r>
    </w:p>
    <w:p w:rsidR="00885BC6" w:rsidRPr="00A30E19" w:rsidRDefault="00885BC6" w:rsidP="00885BC6">
      <w:pPr>
        <w:rPr>
          <w:rFonts w:cstheme="minorHAnsi"/>
          <w:sz w:val="24"/>
          <w:szCs w:val="24"/>
        </w:rPr>
      </w:pPr>
      <w:r w:rsidRPr="00A30E19">
        <w:rPr>
          <w:rFonts w:cstheme="minorHAnsi"/>
          <w:sz w:val="24"/>
          <w:szCs w:val="24"/>
        </w:rPr>
        <w:t xml:space="preserve">The link was </w:t>
      </w:r>
      <w:r w:rsidRPr="00A30E19">
        <w:rPr>
          <w:rFonts w:cstheme="minorHAnsi"/>
          <w:sz w:val="24"/>
          <w:szCs w:val="24"/>
        </w:rPr>
        <w:t xml:space="preserve">also </w:t>
      </w:r>
      <w:r w:rsidRPr="00A30E19">
        <w:rPr>
          <w:rFonts w:cstheme="minorHAnsi"/>
          <w:sz w:val="24"/>
          <w:szCs w:val="24"/>
        </w:rPr>
        <w:t xml:space="preserve">forwarded to tourism forums and extended relatives – therefore gaining data across a broad spectrum of participants, making it easier to compare </w:t>
      </w:r>
      <w:r w:rsidRPr="00A30E19">
        <w:rPr>
          <w:rFonts w:cstheme="minorHAnsi"/>
          <w:sz w:val="24"/>
          <w:szCs w:val="24"/>
        </w:rPr>
        <w:t xml:space="preserve">and </w:t>
      </w:r>
      <w:proofErr w:type="spellStart"/>
      <w:r w:rsidRPr="00A30E19">
        <w:rPr>
          <w:rFonts w:cstheme="minorHAnsi"/>
          <w:sz w:val="24"/>
          <w:szCs w:val="24"/>
        </w:rPr>
        <w:t>analyse</w:t>
      </w:r>
      <w:proofErr w:type="spellEnd"/>
      <w:r w:rsidRPr="00A30E19">
        <w:rPr>
          <w:rFonts w:cstheme="minorHAnsi"/>
          <w:sz w:val="24"/>
          <w:szCs w:val="24"/>
        </w:rPr>
        <w:t xml:space="preserve"> data between different age groups, occupations, genders etc.</w:t>
      </w:r>
    </w:p>
    <w:p w:rsidR="00AE3DF6" w:rsidRPr="00A30E19" w:rsidRDefault="00AE3DF6" w:rsidP="00885BC6">
      <w:pPr>
        <w:rPr>
          <w:rFonts w:cstheme="minorHAnsi"/>
          <w:sz w:val="24"/>
          <w:szCs w:val="24"/>
          <w:lang w:val="en"/>
        </w:rPr>
      </w:pPr>
      <w:r w:rsidRPr="00A30E19">
        <w:rPr>
          <w:rFonts w:cstheme="minorHAnsi"/>
          <w:sz w:val="24"/>
          <w:szCs w:val="24"/>
        </w:rPr>
        <w:t xml:space="preserve">It is evident </w:t>
      </w:r>
      <w:r w:rsidR="00A53CD8" w:rsidRPr="00A30E19">
        <w:rPr>
          <w:rFonts w:cstheme="minorHAnsi"/>
          <w:sz w:val="24"/>
          <w:szCs w:val="24"/>
        </w:rPr>
        <w:t xml:space="preserve">based on the findings, </w:t>
      </w:r>
      <w:r w:rsidRPr="00A30E19">
        <w:rPr>
          <w:rFonts w:cstheme="minorHAnsi"/>
          <w:sz w:val="24"/>
          <w:szCs w:val="24"/>
        </w:rPr>
        <w:t xml:space="preserve">that IronMan </w:t>
      </w:r>
      <w:r w:rsidR="00730569" w:rsidRPr="00A30E19">
        <w:rPr>
          <w:rFonts w:cstheme="minorHAnsi"/>
          <w:sz w:val="24"/>
          <w:szCs w:val="24"/>
        </w:rPr>
        <w:t xml:space="preserve">Wales </w:t>
      </w:r>
      <w:r w:rsidRPr="00A30E19">
        <w:rPr>
          <w:rFonts w:cstheme="minorHAnsi"/>
          <w:sz w:val="24"/>
          <w:szCs w:val="24"/>
        </w:rPr>
        <w:t xml:space="preserve">must expand their online social media and website presence, </w:t>
      </w:r>
      <w:r w:rsidR="00A53CD8" w:rsidRPr="00A30E19">
        <w:rPr>
          <w:rFonts w:cstheme="minorHAnsi"/>
          <w:sz w:val="24"/>
          <w:szCs w:val="24"/>
        </w:rPr>
        <w:t xml:space="preserve">where 91% of survey respondents , listed ‘social media’ as their preferred way to be reached out to by IronMan Wales. Also, </w:t>
      </w:r>
      <w:r w:rsidRPr="00A30E19">
        <w:rPr>
          <w:rFonts w:cstheme="minorHAnsi"/>
          <w:sz w:val="24"/>
          <w:szCs w:val="24"/>
          <w:lang w:val="en"/>
        </w:rPr>
        <w:t>the total number of social media users in the UK had reach</w:t>
      </w:r>
      <w:r w:rsidRPr="00A30E19">
        <w:rPr>
          <w:rFonts w:cstheme="minorHAnsi"/>
          <w:sz w:val="24"/>
          <w:szCs w:val="24"/>
          <w:lang w:val="en"/>
        </w:rPr>
        <w:t>ing</w:t>
      </w:r>
      <w:r w:rsidRPr="00A30E19">
        <w:rPr>
          <w:rFonts w:cstheme="minorHAnsi"/>
          <w:sz w:val="24"/>
          <w:szCs w:val="24"/>
          <w:lang w:val="en"/>
        </w:rPr>
        <w:t xml:space="preserve"> over </w:t>
      </w:r>
      <w:hyperlink r:id="rId13" w:history="1">
        <w:r w:rsidRPr="005B2537">
          <w:rPr>
            <w:rStyle w:val="Hyperlink"/>
            <w:rFonts w:cstheme="minorHAnsi"/>
            <w:color w:val="auto"/>
            <w:sz w:val="24"/>
            <w:szCs w:val="24"/>
            <w:u w:val="none"/>
            <w:lang w:val="en"/>
          </w:rPr>
          <w:t>39 million users</w:t>
        </w:r>
      </w:hyperlink>
      <w:r w:rsidRPr="005B2537">
        <w:rPr>
          <w:rFonts w:cstheme="minorHAnsi"/>
          <w:sz w:val="24"/>
          <w:szCs w:val="24"/>
          <w:lang w:val="en"/>
        </w:rPr>
        <w:t>’</w:t>
      </w:r>
      <w:r w:rsidRPr="00A30E19">
        <w:rPr>
          <w:rFonts w:cstheme="minorHAnsi"/>
          <w:sz w:val="24"/>
          <w:szCs w:val="24"/>
          <w:lang w:val="en"/>
        </w:rPr>
        <w:t xml:space="preserve"> (Statista, 2019) – </w:t>
      </w:r>
      <w:bookmarkStart w:id="0" w:name="_GoBack"/>
      <w:bookmarkEnd w:id="0"/>
      <w:r w:rsidRPr="00A30E19">
        <w:rPr>
          <w:rFonts w:cstheme="minorHAnsi"/>
          <w:sz w:val="24"/>
          <w:szCs w:val="24"/>
          <w:lang w:val="en"/>
        </w:rPr>
        <w:t>confirming the online presence across all ages and not only the younger generation.</w:t>
      </w:r>
      <w:r w:rsidR="00730569" w:rsidRPr="00A30E19">
        <w:rPr>
          <w:rFonts w:cstheme="minorHAnsi"/>
          <w:sz w:val="24"/>
          <w:szCs w:val="24"/>
          <w:lang w:val="en"/>
        </w:rPr>
        <w:t xml:space="preserve"> IronMan can incorporate this strategy by creating an Instagram account, forwarding the volunteering sign up links on the app as well as on Facebook – being the most used form of social media in the UK.</w:t>
      </w:r>
    </w:p>
    <w:p w:rsidR="002F4CE3" w:rsidRPr="00A30E19" w:rsidRDefault="002F4CE3" w:rsidP="002F4CE3">
      <w:pPr>
        <w:pStyle w:val="NormalWeb"/>
        <w:rPr>
          <w:rFonts w:asciiTheme="minorHAnsi" w:hAnsiTheme="minorHAnsi" w:cstheme="minorHAnsi"/>
          <w:lang w:val="en"/>
        </w:rPr>
      </w:pPr>
      <w:r w:rsidRPr="00A30E19">
        <w:rPr>
          <w:rFonts w:asciiTheme="minorHAnsi" w:hAnsiTheme="minorHAnsi" w:cstheme="minorHAnsi"/>
          <w:lang w:val="en"/>
        </w:rPr>
        <w:t>T</w:t>
      </w:r>
      <w:r w:rsidRPr="00A30E19">
        <w:rPr>
          <w:rFonts w:asciiTheme="minorHAnsi" w:hAnsiTheme="minorHAnsi" w:cstheme="minorHAnsi"/>
          <w:lang w:val="en"/>
        </w:rPr>
        <w:t xml:space="preserve">he </w:t>
      </w:r>
      <w:proofErr w:type="spellStart"/>
      <w:r w:rsidRPr="00A30E19">
        <w:rPr>
          <w:rFonts w:asciiTheme="minorHAnsi" w:hAnsiTheme="minorHAnsi" w:cstheme="minorHAnsi"/>
          <w:lang w:val="en"/>
        </w:rPr>
        <w:t>organisation</w:t>
      </w:r>
      <w:proofErr w:type="spellEnd"/>
      <w:r w:rsidRPr="00A30E19">
        <w:rPr>
          <w:rFonts w:asciiTheme="minorHAnsi" w:hAnsiTheme="minorHAnsi" w:cstheme="minorHAnsi"/>
          <w:lang w:val="en"/>
        </w:rPr>
        <w:t xml:space="preserve"> can also help raise awareness for mental health issues across schools, social media and their website, by informing people of the many benefits volunteering has to offer, incorporating the words ‘feel good factor and how doing good for the community helps to boost a person’s self-esteem. These are the ‘buzzwords’ that will capture people’s attention</w:t>
      </w:r>
      <w:r w:rsidRPr="00A30E19">
        <w:rPr>
          <w:rFonts w:asciiTheme="minorHAnsi" w:hAnsiTheme="minorHAnsi" w:cstheme="minorHAnsi"/>
          <w:lang w:val="en"/>
        </w:rPr>
        <w:t xml:space="preserve"> to want to volunteer.</w:t>
      </w:r>
    </w:p>
    <w:p w:rsidR="00885BC6" w:rsidRPr="00766BDC" w:rsidRDefault="00FA74E4" w:rsidP="00766BDC">
      <w:pPr>
        <w:pStyle w:val="NormalWeb"/>
        <w:rPr>
          <w:rFonts w:asciiTheme="minorHAnsi" w:hAnsiTheme="minorHAnsi" w:cstheme="minorHAnsi"/>
          <w:lang w:val="en"/>
        </w:rPr>
      </w:pPr>
      <w:r w:rsidRPr="00A30E19">
        <w:rPr>
          <w:rFonts w:asciiTheme="minorHAnsi" w:hAnsiTheme="minorHAnsi" w:cstheme="minorHAnsi"/>
          <w:lang w:val="en"/>
        </w:rPr>
        <w:t>T</w:t>
      </w:r>
      <w:r w:rsidRPr="00A30E19">
        <w:rPr>
          <w:rFonts w:asciiTheme="minorHAnsi" w:hAnsiTheme="minorHAnsi" w:cstheme="minorHAnsi"/>
          <w:lang w:val="en"/>
        </w:rPr>
        <w:t xml:space="preserve">o help boost the number of repeat volunteers, IronMan Wales must make use of </w:t>
      </w:r>
      <w:proofErr w:type="spellStart"/>
      <w:r w:rsidRPr="00A30E19">
        <w:rPr>
          <w:rFonts w:asciiTheme="minorHAnsi" w:hAnsiTheme="minorHAnsi" w:cstheme="minorHAnsi"/>
          <w:lang w:val="en"/>
        </w:rPr>
        <w:t>utilising</w:t>
      </w:r>
      <w:proofErr w:type="spellEnd"/>
      <w:r w:rsidRPr="00A30E19">
        <w:rPr>
          <w:rFonts w:asciiTheme="minorHAnsi" w:hAnsiTheme="minorHAnsi" w:cstheme="minorHAnsi"/>
          <w:lang w:val="en"/>
        </w:rPr>
        <w:t xml:space="preserve"> a system to</w:t>
      </w:r>
      <w:r w:rsidRPr="00A30E19">
        <w:rPr>
          <w:rFonts w:asciiTheme="minorHAnsi" w:hAnsiTheme="minorHAnsi" w:cstheme="minorHAnsi"/>
          <w:lang w:val="en"/>
        </w:rPr>
        <w:t xml:space="preserve"> show great appreciation for their contribution to the event.</w:t>
      </w:r>
      <w:r w:rsidRPr="00A30E19">
        <w:rPr>
          <w:rFonts w:asciiTheme="minorHAnsi" w:hAnsiTheme="minorHAnsi" w:cstheme="minorHAnsi"/>
          <w:lang w:val="en"/>
        </w:rPr>
        <w:t xml:space="preserve"> </w:t>
      </w:r>
      <w:r w:rsidRPr="00A30E19">
        <w:rPr>
          <w:rFonts w:asciiTheme="minorHAnsi" w:hAnsiTheme="minorHAnsi" w:cstheme="minorHAnsi"/>
          <w:lang w:val="en"/>
        </w:rPr>
        <w:t xml:space="preserve">Based on the data, a thank you phone call ranked at the number one spot for best incentive among potential volunteers. </w:t>
      </w:r>
      <w:r w:rsidRPr="00A30E19">
        <w:rPr>
          <w:rFonts w:asciiTheme="minorHAnsi" w:hAnsiTheme="minorHAnsi" w:cstheme="minorHAnsi"/>
          <w:lang w:val="en"/>
        </w:rPr>
        <w:t xml:space="preserve">This will create a stronger, more meaningful rapport between the two sides – thus making the volunteer more inclined to want to participate the next year. </w:t>
      </w:r>
      <w:r w:rsidRPr="00A30E19">
        <w:rPr>
          <w:rFonts w:asciiTheme="minorHAnsi" w:hAnsiTheme="minorHAnsi" w:cstheme="minorHAnsi"/>
          <w:lang w:val="en"/>
        </w:rPr>
        <w:t>I</w:t>
      </w:r>
      <w:r w:rsidRPr="00A30E19">
        <w:rPr>
          <w:rFonts w:asciiTheme="minorHAnsi" w:hAnsiTheme="minorHAnsi" w:cstheme="minorHAnsi"/>
          <w:lang w:val="en"/>
        </w:rPr>
        <w:t xml:space="preserve">ndividuals </w:t>
      </w:r>
      <w:r w:rsidRPr="00A30E19">
        <w:rPr>
          <w:rFonts w:asciiTheme="minorHAnsi" w:hAnsiTheme="minorHAnsi" w:cstheme="minorHAnsi"/>
          <w:lang w:val="en"/>
        </w:rPr>
        <w:t xml:space="preserve">will </w:t>
      </w:r>
      <w:r w:rsidRPr="00A30E19">
        <w:rPr>
          <w:rFonts w:asciiTheme="minorHAnsi" w:hAnsiTheme="minorHAnsi" w:cstheme="minorHAnsi"/>
          <w:lang w:val="en"/>
        </w:rPr>
        <w:lastRenderedPageBreak/>
        <w:t xml:space="preserve">experience </w:t>
      </w:r>
      <w:r w:rsidRPr="00A30E19">
        <w:rPr>
          <w:rFonts w:asciiTheme="minorHAnsi" w:hAnsiTheme="minorHAnsi" w:cstheme="minorHAnsi"/>
          <w:lang w:val="en"/>
        </w:rPr>
        <w:t xml:space="preserve">many </w:t>
      </w:r>
      <w:r w:rsidRPr="00A30E19">
        <w:rPr>
          <w:rFonts w:asciiTheme="minorHAnsi" w:hAnsiTheme="minorHAnsi" w:cstheme="minorHAnsi"/>
          <w:lang w:val="en"/>
        </w:rPr>
        <w:t>beneficial factors</w:t>
      </w:r>
      <w:r w:rsidRPr="00A30E19">
        <w:rPr>
          <w:rFonts w:asciiTheme="minorHAnsi" w:hAnsiTheme="minorHAnsi" w:cstheme="minorHAnsi"/>
          <w:lang w:val="en"/>
        </w:rPr>
        <w:t>,</w:t>
      </w:r>
      <w:r w:rsidRPr="00A30E19">
        <w:rPr>
          <w:rFonts w:asciiTheme="minorHAnsi" w:hAnsiTheme="minorHAnsi" w:cstheme="minorHAnsi"/>
          <w:lang w:val="en"/>
        </w:rPr>
        <w:t xml:space="preserve"> </w:t>
      </w:r>
      <w:r w:rsidRPr="00A30E19">
        <w:rPr>
          <w:rFonts w:asciiTheme="minorHAnsi" w:hAnsiTheme="minorHAnsi" w:cstheme="minorHAnsi"/>
          <w:lang w:val="en"/>
        </w:rPr>
        <w:t>such as</w:t>
      </w:r>
      <w:r w:rsidRPr="00A30E19">
        <w:rPr>
          <w:rFonts w:asciiTheme="minorHAnsi" w:hAnsiTheme="minorHAnsi" w:cstheme="minorHAnsi"/>
          <w:lang w:val="en"/>
        </w:rPr>
        <w:t xml:space="preserve"> contributing to the ‘feel good factor’, boosting their self-esteem/mental health and will therefore incline a participant to want volunteer each and every year.</w:t>
      </w:r>
    </w:p>
    <w:p w:rsidR="00F0488D" w:rsidRPr="00766BDC" w:rsidRDefault="00A15723" w:rsidP="00F0488D">
      <w:pPr>
        <w:rPr>
          <w:rFonts w:cstheme="minorHAnsi"/>
          <w:bCs/>
          <w:noProof/>
          <w:sz w:val="24"/>
          <w:szCs w:val="24"/>
        </w:rPr>
      </w:pPr>
      <w:r w:rsidRPr="00A30E19">
        <w:rPr>
          <w:rFonts w:cstheme="minorHAnsi"/>
          <w:bCs/>
          <w:noProof/>
          <w:sz w:val="24"/>
          <w:szCs w:val="24"/>
        </w:rPr>
        <w:t>With the recommendations and strategies not yet being applied to the organisation’s current strategy, one cannot say whether it has directly contributed to the increase of numbers participating at the event</w:t>
      </w:r>
      <w:r w:rsidR="00766BDC">
        <w:rPr>
          <w:rFonts w:cstheme="minorHAnsi"/>
          <w:bCs/>
          <w:noProof/>
          <w:sz w:val="24"/>
          <w:szCs w:val="24"/>
        </w:rPr>
        <w:t>, however due to the quality of data provided, recommendations utilises valid strategies based on the effective data.</w:t>
      </w:r>
    </w:p>
    <w:p w:rsidR="00F0488D" w:rsidRPr="00A30E19" w:rsidRDefault="00F0488D" w:rsidP="00F0488D">
      <w:pPr>
        <w:pStyle w:val="ListParagraph"/>
        <w:numPr>
          <w:ilvl w:val="0"/>
          <w:numId w:val="11"/>
        </w:numPr>
        <w:rPr>
          <w:rFonts w:eastAsiaTheme="minorHAnsi" w:cstheme="minorHAnsi"/>
          <w:sz w:val="24"/>
          <w:szCs w:val="24"/>
        </w:rPr>
      </w:pPr>
      <w:r w:rsidRPr="00A30E19">
        <w:rPr>
          <w:rFonts w:eastAsiaTheme="minorHAnsi" w:cstheme="minorHAnsi"/>
          <w:sz w:val="24"/>
          <w:szCs w:val="24"/>
        </w:rPr>
        <w:t>Introduction</w:t>
      </w:r>
    </w:p>
    <w:p w:rsidR="00E157ED" w:rsidRPr="00A30E19" w:rsidRDefault="00AC752B" w:rsidP="0099322F">
      <w:pPr>
        <w:pStyle w:val="NormalWeb"/>
        <w:spacing w:before="0" w:beforeAutospacing="0" w:after="0" w:afterAutospacing="0"/>
        <w:rPr>
          <w:rFonts w:asciiTheme="minorHAnsi" w:eastAsiaTheme="minorHAnsi" w:hAnsiTheme="minorHAnsi" w:cstheme="minorHAnsi"/>
        </w:rPr>
      </w:pPr>
      <w:r w:rsidRPr="00A30E19">
        <w:rPr>
          <w:rFonts w:asciiTheme="minorHAnsi" w:eastAsiaTheme="minorHAnsi" w:hAnsiTheme="minorHAnsi" w:cstheme="minorHAnsi"/>
        </w:rPr>
        <w:t>This is the final report for the Consultancy Project</w:t>
      </w:r>
      <w:r w:rsidR="00CC79B7" w:rsidRPr="00A30E19">
        <w:rPr>
          <w:rFonts w:asciiTheme="minorHAnsi" w:eastAsiaTheme="minorHAnsi" w:hAnsiTheme="minorHAnsi" w:cstheme="minorHAnsi"/>
        </w:rPr>
        <w:t>. The project</w:t>
      </w:r>
      <w:r w:rsidR="00220DE3" w:rsidRPr="00A30E19">
        <w:rPr>
          <w:rFonts w:asciiTheme="minorHAnsi" w:eastAsiaTheme="minorHAnsi" w:hAnsiTheme="minorHAnsi" w:cstheme="minorHAnsi"/>
        </w:rPr>
        <w:t xml:space="preserve"> involved </w:t>
      </w:r>
      <w:r w:rsidR="00CC79B7" w:rsidRPr="00A30E19">
        <w:rPr>
          <w:rFonts w:asciiTheme="minorHAnsi" w:eastAsiaTheme="minorHAnsi" w:hAnsiTheme="minorHAnsi" w:cstheme="minorHAnsi"/>
        </w:rPr>
        <w:t>analysing</w:t>
      </w:r>
      <w:r w:rsidRPr="00A30E19">
        <w:rPr>
          <w:rFonts w:asciiTheme="minorHAnsi" w:eastAsiaTheme="minorHAnsi" w:hAnsiTheme="minorHAnsi" w:cstheme="minorHAnsi"/>
        </w:rPr>
        <w:t xml:space="preserve"> the mindset of volunteers</w:t>
      </w:r>
      <w:r w:rsidR="00CC79B7" w:rsidRPr="00A30E19">
        <w:rPr>
          <w:rFonts w:asciiTheme="minorHAnsi" w:eastAsiaTheme="minorHAnsi" w:hAnsiTheme="minorHAnsi" w:cstheme="minorHAnsi"/>
        </w:rPr>
        <w:t xml:space="preserve">/potential volunteers across all age groups and careers regarding their motivations to volunteer, to further establish </w:t>
      </w:r>
      <w:r w:rsidR="00181B90" w:rsidRPr="00A30E19">
        <w:rPr>
          <w:rFonts w:asciiTheme="minorHAnsi" w:eastAsiaTheme="minorHAnsi" w:hAnsiTheme="minorHAnsi" w:cstheme="minorHAnsi"/>
        </w:rPr>
        <w:t xml:space="preserve">strategies </w:t>
      </w:r>
      <w:r w:rsidR="009D5DE3" w:rsidRPr="00A30E19">
        <w:rPr>
          <w:rFonts w:asciiTheme="minorHAnsi" w:eastAsiaTheme="minorHAnsi" w:hAnsiTheme="minorHAnsi" w:cstheme="minorHAnsi"/>
        </w:rPr>
        <w:t xml:space="preserve">in order </w:t>
      </w:r>
      <w:r w:rsidRPr="00A30E19">
        <w:rPr>
          <w:rFonts w:asciiTheme="minorHAnsi" w:eastAsiaTheme="minorHAnsi" w:hAnsiTheme="minorHAnsi" w:cstheme="minorHAnsi"/>
        </w:rPr>
        <w:t xml:space="preserve">to increase the number of volunteer participation at </w:t>
      </w:r>
      <w:r w:rsidR="009D5DE3" w:rsidRPr="00A30E19">
        <w:rPr>
          <w:rFonts w:asciiTheme="minorHAnsi" w:eastAsiaTheme="minorHAnsi" w:hAnsiTheme="minorHAnsi" w:cstheme="minorHAnsi"/>
        </w:rPr>
        <w:t xml:space="preserve">the </w:t>
      </w:r>
      <w:r w:rsidRPr="00A30E19">
        <w:rPr>
          <w:rFonts w:asciiTheme="minorHAnsi" w:eastAsiaTheme="minorHAnsi" w:hAnsiTheme="minorHAnsi" w:cstheme="minorHAnsi"/>
        </w:rPr>
        <w:t>IronMan Wales</w:t>
      </w:r>
      <w:r w:rsidR="009D5DE3" w:rsidRPr="00A30E19">
        <w:rPr>
          <w:rFonts w:asciiTheme="minorHAnsi" w:eastAsiaTheme="minorHAnsi" w:hAnsiTheme="minorHAnsi" w:cstheme="minorHAnsi"/>
        </w:rPr>
        <w:t xml:space="preserve"> triathlon event held in Tenby every September</w:t>
      </w:r>
      <w:r w:rsidRPr="00A30E19">
        <w:rPr>
          <w:rFonts w:asciiTheme="minorHAnsi" w:eastAsiaTheme="minorHAnsi" w:hAnsiTheme="minorHAnsi" w:cstheme="minorHAnsi"/>
        </w:rPr>
        <w:t>.</w:t>
      </w:r>
      <w:r w:rsidR="0099322F" w:rsidRPr="00A30E19">
        <w:rPr>
          <w:rFonts w:asciiTheme="minorHAnsi" w:eastAsiaTheme="minorHAnsi" w:hAnsiTheme="minorHAnsi" w:cstheme="minorHAnsi"/>
        </w:rPr>
        <w:t xml:space="preserve"> </w:t>
      </w:r>
    </w:p>
    <w:p w:rsidR="00D504D0" w:rsidRPr="00A30E19" w:rsidRDefault="00D504D0" w:rsidP="0099322F">
      <w:pPr>
        <w:pStyle w:val="NormalWeb"/>
        <w:spacing w:before="0" w:beforeAutospacing="0" w:after="0" w:afterAutospacing="0"/>
        <w:rPr>
          <w:rFonts w:asciiTheme="minorHAnsi" w:eastAsiaTheme="minorHAnsi" w:hAnsiTheme="minorHAnsi" w:cstheme="minorHAnsi"/>
        </w:rPr>
      </w:pPr>
    </w:p>
    <w:p w:rsidR="001A4BC6" w:rsidRPr="00A30E19" w:rsidRDefault="00D504D0" w:rsidP="0099322F">
      <w:pPr>
        <w:pStyle w:val="NormalWeb"/>
        <w:spacing w:before="0" w:beforeAutospacing="0" w:after="0" w:afterAutospacing="0"/>
        <w:rPr>
          <w:rFonts w:asciiTheme="minorHAnsi" w:eastAsiaTheme="minorHAnsi" w:hAnsiTheme="minorHAnsi" w:cstheme="minorHAnsi"/>
        </w:rPr>
      </w:pPr>
      <w:r w:rsidRPr="00A30E19">
        <w:rPr>
          <w:rFonts w:asciiTheme="minorHAnsi" w:eastAsiaTheme="minorHAnsi" w:hAnsiTheme="minorHAnsi" w:cstheme="minorHAnsi"/>
        </w:rPr>
        <w:t xml:space="preserve">Volunteering is good for </w:t>
      </w:r>
      <w:r w:rsidR="00C926B3" w:rsidRPr="00A30E19">
        <w:rPr>
          <w:rFonts w:asciiTheme="minorHAnsi" w:eastAsiaTheme="minorHAnsi" w:hAnsiTheme="minorHAnsi" w:cstheme="minorHAnsi"/>
        </w:rPr>
        <w:t>everybody.</w:t>
      </w:r>
      <w:r w:rsidR="003E1148" w:rsidRPr="00A30E19">
        <w:rPr>
          <w:rFonts w:asciiTheme="minorHAnsi" w:eastAsiaTheme="minorHAnsi" w:hAnsiTheme="minorHAnsi" w:cstheme="minorHAnsi"/>
        </w:rPr>
        <w:t xml:space="preserve"> Not only does volunteering help to give back to the community, thus creating a positive change, but it also creates many benefits for the individual. Benefits include </w:t>
      </w:r>
      <w:r w:rsidR="007E7F0D" w:rsidRPr="00A30E19">
        <w:rPr>
          <w:rFonts w:asciiTheme="minorHAnsi" w:eastAsiaTheme="minorHAnsi" w:hAnsiTheme="minorHAnsi" w:cstheme="minorHAnsi"/>
        </w:rPr>
        <w:t xml:space="preserve">developing new skills, meeting new people, work experience/expanding CV skills, and most importantly boosts mental health. </w:t>
      </w:r>
    </w:p>
    <w:p w:rsidR="007D0FCE" w:rsidRPr="00A30E19" w:rsidRDefault="007D0FCE" w:rsidP="0099322F">
      <w:pPr>
        <w:pStyle w:val="NormalWeb"/>
        <w:spacing w:before="0" w:beforeAutospacing="0" w:after="0" w:afterAutospacing="0"/>
        <w:rPr>
          <w:rFonts w:asciiTheme="minorHAnsi" w:eastAsiaTheme="minorHAnsi" w:hAnsiTheme="minorHAnsi" w:cstheme="minorHAnsi"/>
        </w:rPr>
      </w:pPr>
    </w:p>
    <w:p w:rsidR="0099322F" w:rsidRPr="00A30E19" w:rsidRDefault="0099322F" w:rsidP="0099322F">
      <w:pPr>
        <w:pStyle w:val="NormalWeb"/>
        <w:spacing w:before="0" w:beforeAutospacing="0" w:after="0" w:afterAutospacing="0"/>
        <w:rPr>
          <w:rFonts w:asciiTheme="minorHAnsi" w:eastAsiaTheme="minorHAnsi" w:hAnsiTheme="minorHAnsi" w:cstheme="minorHAnsi"/>
        </w:rPr>
      </w:pPr>
      <w:r w:rsidRPr="00A30E19">
        <w:rPr>
          <w:rFonts w:asciiTheme="minorHAnsi" w:eastAsiaTheme="minorHAnsi" w:hAnsiTheme="minorHAnsi" w:cstheme="minorHAnsi"/>
        </w:rPr>
        <w:t xml:space="preserve">It is known that IronMan Wales </w:t>
      </w:r>
      <w:r w:rsidR="007B05DE" w:rsidRPr="00A30E19">
        <w:rPr>
          <w:rFonts w:asciiTheme="minorHAnsi" w:eastAsiaTheme="minorHAnsi" w:hAnsiTheme="minorHAnsi" w:cstheme="minorHAnsi"/>
        </w:rPr>
        <w:t>would like</w:t>
      </w:r>
      <w:r w:rsidRPr="00A30E19">
        <w:rPr>
          <w:rFonts w:asciiTheme="minorHAnsi" w:eastAsiaTheme="minorHAnsi" w:hAnsiTheme="minorHAnsi" w:cstheme="minorHAnsi"/>
        </w:rPr>
        <w:t xml:space="preserve"> to maintain and increase the</w:t>
      </w:r>
      <w:r w:rsidR="007B05DE" w:rsidRPr="00A30E19">
        <w:rPr>
          <w:rFonts w:asciiTheme="minorHAnsi" w:eastAsiaTheme="minorHAnsi" w:hAnsiTheme="minorHAnsi" w:cstheme="minorHAnsi"/>
        </w:rPr>
        <w:t>ir</w:t>
      </w:r>
      <w:r w:rsidRPr="00A30E19">
        <w:rPr>
          <w:rFonts w:asciiTheme="minorHAnsi" w:eastAsiaTheme="minorHAnsi" w:hAnsiTheme="minorHAnsi" w:cstheme="minorHAnsi"/>
        </w:rPr>
        <w:t xml:space="preserve"> number of volunteering participa</w:t>
      </w:r>
      <w:r w:rsidR="007B05DE" w:rsidRPr="00A30E19">
        <w:rPr>
          <w:rFonts w:asciiTheme="minorHAnsi" w:eastAsiaTheme="minorHAnsi" w:hAnsiTheme="minorHAnsi" w:cstheme="minorHAnsi"/>
        </w:rPr>
        <w:t>nts</w:t>
      </w:r>
      <w:r w:rsidRPr="00A30E19">
        <w:rPr>
          <w:rFonts w:asciiTheme="minorHAnsi" w:eastAsiaTheme="minorHAnsi" w:hAnsiTheme="minorHAnsi" w:cstheme="minorHAnsi"/>
        </w:rPr>
        <w:t xml:space="preserve"> each year at the event. Here is a breakdown of the volunteering statistics from the past two years at the event: </w:t>
      </w:r>
    </w:p>
    <w:p w:rsidR="0099322F" w:rsidRPr="00A30E19" w:rsidRDefault="0099322F" w:rsidP="0099322F">
      <w:pPr>
        <w:pStyle w:val="NormalWeb"/>
        <w:spacing w:before="0" w:beforeAutospacing="0" w:after="0" w:afterAutospacing="0"/>
        <w:rPr>
          <w:rFonts w:asciiTheme="minorHAnsi" w:eastAsiaTheme="minorHAnsi" w:hAnsiTheme="minorHAnsi" w:cstheme="minorHAnsi"/>
        </w:rPr>
      </w:pPr>
    </w:p>
    <w:p w:rsidR="0099322F" w:rsidRPr="00A30E19" w:rsidRDefault="0099322F" w:rsidP="0099322F">
      <w:pPr>
        <w:pStyle w:val="NormalWeb"/>
        <w:spacing w:before="0" w:beforeAutospacing="0" w:after="0" w:afterAutospacing="0"/>
        <w:rPr>
          <w:rFonts w:asciiTheme="minorHAnsi" w:hAnsiTheme="minorHAnsi" w:cstheme="minorHAnsi"/>
          <w:lang w:val="en-GB"/>
        </w:rPr>
      </w:pPr>
      <w:r w:rsidRPr="00A30E19">
        <w:rPr>
          <w:rFonts w:asciiTheme="minorHAnsi" w:hAnsiTheme="minorHAnsi" w:cstheme="minorHAnsi"/>
          <w:lang w:val="en-GB"/>
        </w:rPr>
        <w:t>2017</w:t>
      </w:r>
    </w:p>
    <w:p w:rsidR="0099322F" w:rsidRPr="00A30E19" w:rsidRDefault="0099322F" w:rsidP="0099322F">
      <w:pPr>
        <w:pStyle w:val="NormalWeb"/>
        <w:spacing w:before="0" w:beforeAutospacing="0" w:after="0" w:afterAutospacing="0"/>
        <w:rPr>
          <w:rFonts w:asciiTheme="minorHAnsi" w:hAnsiTheme="minorHAnsi" w:cstheme="minorHAnsi"/>
          <w:lang w:val="en-GB"/>
        </w:rPr>
      </w:pPr>
      <w:r w:rsidRPr="00A30E19">
        <w:rPr>
          <w:rFonts w:asciiTheme="minorHAnsi" w:hAnsiTheme="minorHAnsi" w:cstheme="minorHAnsi"/>
          <w:lang w:val="en-GB"/>
        </w:rPr>
        <w:t>137 individual volunteers, covering 220 roles</w:t>
      </w:r>
    </w:p>
    <w:p w:rsidR="0099322F" w:rsidRPr="00A30E19" w:rsidRDefault="0099322F" w:rsidP="0099322F">
      <w:pPr>
        <w:pStyle w:val="NormalWeb"/>
        <w:spacing w:before="0" w:beforeAutospacing="0" w:after="0" w:afterAutospacing="0"/>
        <w:rPr>
          <w:rFonts w:asciiTheme="minorHAnsi" w:hAnsiTheme="minorHAnsi" w:cstheme="minorHAnsi"/>
          <w:lang w:val="en-GB"/>
        </w:rPr>
      </w:pPr>
      <w:r w:rsidRPr="00A30E19">
        <w:rPr>
          <w:rFonts w:asciiTheme="minorHAnsi" w:hAnsiTheme="minorHAnsi" w:cstheme="minorHAnsi"/>
          <w:lang w:val="en-GB"/>
        </w:rPr>
        <w:t>401 volunteers from 15 groups</w:t>
      </w:r>
    </w:p>
    <w:p w:rsidR="0099322F" w:rsidRPr="00A30E19" w:rsidRDefault="0099322F" w:rsidP="0099322F">
      <w:pPr>
        <w:pStyle w:val="NormalWeb"/>
        <w:spacing w:before="0" w:beforeAutospacing="0" w:after="0" w:afterAutospacing="0"/>
        <w:rPr>
          <w:rFonts w:asciiTheme="minorHAnsi" w:hAnsiTheme="minorHAnsi" w:cstheme="minorHAnsi"/>
          <w:lang w:val="en-GB"/>
        </w:rPr>
      </w:pPr>
      <w:r w:rsidRPr="00A30E19">
        <w:rPr>
          <w:rFonts w:asciiTheme="minorHAnsi" w:hAnsiTheme="minorHAnsi" w:cstheme="minorHAnsi"/>
          <w:lang w:val="en-GB"/>
        </w:rPr>
        <w:t>Donations made to local volunteer clubs: £8,610</w:t>
      </w:r>
    </w:p>
    <w:p w:rsidR="0099322F" w:rsidRPr="00A30E19" w:rsidRDefault="0099322F" w:rsidP="0099322F">
      <w:pPr>
        <w:pStyle w:val="NormalWeb"/>
        <w:spacing w:before="0" w:beforeAutospacing="0" w:after="0" w:afterAutospacing="0"/>
        <w:rPr>
          <w:rFonts w:asciiTheme="minorHAnsi" w:hAnsiTheme="minorHAnsi" w:cstheme="minorHAnsi"/>
          <w:lang w:val="en-GB"/>
        </w:rPr>
      </w:pPr>
      <w:r w:rsidRPr="00A30E19">
        <w:rPr>
          <w:rFonts w:asciiTheme="minorHAnsi" w:hAnsiTheme="minorHAnsi" w:cstheme="minorHAnsi"/>
          <w:lang w:val="en-GB"/>
        </w:rPr>
        <w:t>Total volunteers in 2017: 538</w:t>
      </w:r>
    </w:p>
    <w:p w:rsidR="0099322F" w:rsidRPr="00A30E19" w:rsidRDefault="0099322F" w:rsidP="0099322F">
      <w:pPr>
        <w:pStyle w:val="NormalWeb"/>
        <w:spacing w:before="0" w:beforeAutospacing="0" w:after="0" w:afterAutospacing="0"/>
        <w:rPr>
          <w:rFonts w:asciiTheme="minorHAnsi" w:hAnsiTheme="minorHAnsi" w:cstheme="minorHAnsi"/>
          <w:lang w:val="en-GB"/>
        </w:rPr>
      </w:pPr>
      <w:r w:rsidRPr="00A30E19">
        <w:rPr>
          <w:rFonts w:asciiTheme="minorHAnsi" w:hAnsiTheme="minorHAnsi" w:cstheme="minorHAnsi"/>
          <w:lang w:val="en-GB"/>
        </w:rPr>
        <w:t> </w:t>
      </w:r>
    </w:p>
    <w:p w:rsidR="0099322F" w:rsidRPr="00A30E19" w:rsidRDefault="0099322F" w:rsidP="0099322F">
      <w:pPr>
        <w:pStyle w:val="NormalWeb"/>
        <w:spacing w:before="0" w:beforeAutospacing="0" w:after="0" w:afterAutospacing="0"/>
        <w:rPr>
          <w:rFonts w:asciiTheme="minorHAnsi" w:hAnsiTheme="minorHAnsi" w:cstheme="minorHAnsi"/>
          <w:lang w:val="en-GB"/>
        </w:rPr>
      </w:pPr>
      <w:r w:rsidRPr="00A30E19">
        <w:rPr>
          <w:rFonts w:asciiTheme="minorHAnsi" w:hAnsiTheme="minorHAnsi" w:cstheme="minorHAnsi"/>
          <w:lang w:val="en-GB"/>
        </w:rPr>
        <w:t>2018</w:t>
      </w:r>
    </w:p>
    <w:p w:rsidR="0099322F" w:rsidRPr="00A30E19" w:rsidRDefault="0099322F" w:rsidP="0099322F">
      <w:pPr>
        <w:pStyle w:val="NormalWeb"/>
        <w:spacing w:before="0" w:beforeAutospacing="0" w:after="0" w:afterAutospacing="0"/>
        <w:rPr>
          <w:rFonts w:asciiTheme="minorHAnsi" w:hAnsiTheme="minorHAnsi" w:cstheme="minorHAnsi"/>
          <w:lang w:val="en-GB"/>
        </w:rPr>
      </w:pPr>
      <w:r w:rsidRPr="00A30E19">
        <w:rPr>
          <w:rFonts w:asciiTheme="minorHAnsi" w:hAnsiTheme="minorHAnsi" w:cstheme="minorHAnsi"/>
          <w:lang w:val="en-GB"/>
        </w:rPr>
        <w:t>125 individual volunteers, covering 226 roles</w:t>
      </w:r>
    </w:p>
    <w:p w:rsidR="0099322F" w:rsidRPr="00A30E19" w:rsidRDefault="0099322F" w:rsidP="0099322F">
      <w:pPr>
        <w:pStyle w:val="NormalWeb"/>
        <w:spacing w:before="0" w:beforeAutospacing="0" w:after="0" w:afterAutospacing="0"/>
        <w:rPr>
          <w:rFonts w:asciiTheme="minorHAnsi" w:hAnsiTheme="minorHAnsi" w:cstheme="minorHAnsi"/>
          <w:lang w:val="en-GB"/>
        </w:rPr>
      </w:pPr>
      <w:r w:rsidRPr="00A30E19">
        <w:rPr>
          <w:rFonts w:asciiTheme="minorHAnsi" w:hAnsiTheme="minorHAnsi" w:cstheme="minorHAnsi"/>
          <w:lang w:val="en-GB"/>
        </w:rPr>
        <w:t>414 volunteers from 15 groups</w:t>
      </w:r>
    </w:p>
    <w:p w:rsidR="0099322F" w:rsidRPr="00A30E19" w:rsidRDefault="0099322F" w:rsidP="0099322F">
      <w:pPr>
        <w:pStyle w:val="NormalWeb"/>
        <w:spacing w:before="0" w:beforeAutospacing="0" w:after="0" w:afterAutospacing="0"/>
        <w:rPr>
          <w:rFonts w:asciiTheme="minorHAnsi" w:hAnsiTheme="minorHAnsi" w:cstheme="minorHAnsi"/>
          <w:lang w:val="en-GB"/>
        </w:rPr>
      </w:pPr>
      <w:r w:rsidRPr="00A30E19">
        <w:rPr>
          <w:rFonts w:asciiTheme="minorHAnsi" w:hAnsiTheme="minorHAnsi" w:cstheme="minorHAnsi"/>
          <w:lang w:val="en-GB"/>
        </w:rPr>
        <w:t>Donations made to local volunteer clubs: £8,690</w:t>
      </w:r>
    </w:p>
    <w:p w:rsidR="0099322F" w:rsidRPr="00A30E19" w:rsidRDefault="0099322F" w:rsidP="0099322F">
      <w:pPr>
        <w:pStyle w:val="NormalWeb"/>
        <w:spacing w:before="0" w:beforeAutospacing="0" w:after="0" w:afterAutospacing="0"/>
        <w:rPr>
          <w:rFonts w:asciiTheme="minorHAnsi" w:hAnsiTheme="minorHAnsi" w:cstheme="minorHAnsi"/>
          <w:lang w:val="en-GB"/>
        </w:rPr>
      </w:pPr>
      <w:r w:rsidRPr="00A30E19">
        <w:rPr>
          <w:rFonts w:asciiTheme="minorHAnsi" w:hAnsiTheme="minorHAnsi" w:cstheme="minorHAnsi"/>
          <w:lang w:val="en-GB"/>
        </w:rPr>
        <w:t>Total volunteers in 2018: 539</w:t>
      </w:r>
    </w:p>
    <w:p w:rsidR="0099322F" w:rsidRPr="00A30E19" w:rsidRDefault="0099322F" w:rsidP="0099322F">
      <w:pPr>
        <w:pStyle w:val="NormalWeb"/>
        <w:spacing w:before="0" w:beforeAutospacing="0" w:after="0" w:afterAutospacing="0"/>
        <w:rPr>
          <w:rFonts w:asciiTheme="minorHAnsi" w:hAnsiTheme="minorHAnsi" w:cstheme="minorHAnsi"/>
          <w:lang w:val="en-GB"/>
        </w:rPr>
      </w:pPr>
    </w:p>
    <w:p w:rsidR="0099322F" w:rsidRPr="00A30E19" w:rsidRDefault="00976489" w:rsidP="0099322F">
      <w:pPr>
        <w:pStyle w:val="NormalWeb"/>
        <w:spacing w:before="0" w:beforeAutospacing="0" w:after="0" w:afterAutospacing="0"/>
        <w:rPr>
          <w:rFonts w:asciiTheme="minorHAnsi" w:hAnsiTheme="minorHAnsi" w:cstheme="minorHAnsi"/>
          <w:lang w:val="en-GB"/>
        </w:rPr>
      </w:pPr>
      <w:r w:rsidRPr="00A30E19">
        <w:rPr>
          <w:rFonts w:asciiTheme="minorHAnsi" w:hAnsiTheme="minorHAnsi" w:cstheme="minorHAnsi"/>
          <w:lang w:val="en-GB"/>
        </w:rPr>
        <w:t xml:space="preserve">The statistics confirm that there has been </w:t>
      </w:r>
      <w:r w:rsidR="00DF1965" w:rsidRPr="00A30E19">
        <w:rPr>
          <w:rFonts w:asciiTheme="minorHAnsi" w:hAnsiTheme="minorHAnsi" w:cstheme="minorHAnsi"/>
          <w:lang w:val="en-GB"/>
        </w:rPr>
        <w:t xml:space="preserve">some stagnation in terms of increasing volunteering numbers, where </w:t>
      </w:r>
      <w:r w:rsidR="0099322F" w:rsidRPr="00A30E19">
        <w:rPr>
          <w:rFonts w:asciiTheme="minorHAnsi" w:hAnsiTheme="minorHAnsi" w:cstheme="minorHAnsi"/>
          <w:lang w:val="en-GB"/>
        </w:rPr>
        <w:t>Rachel Jackson, The Race Course Director, wishes to reach 600 volunteers for the next upcoming event in September 2019. Therefore</w:t>
      </w:r>
      <w:r w:rsidR="007B05DE" w:rsidRPr="00A30E19">
        <w:rPr>
          <w:rFonts w:asciiTheme="minorHAnsi" w:hAnsiTheme="minorHAnsi" w:cstheme="minorHAnsi"/>
          <w:lang w:val="en-GB"/>
        </w:rPr>
        <w:t>,</w:t>
      </w:r>
      <w:r w:rsidR="0099322F" w:rsidRPr="00A30E19">
        <w:rPr>
          <w:rFonts w:asciiTheme="minorHAnsi" w:hAnsiTheme="minorHAnsi" w:cstheme="minorHAnsi"/>
          <w:lang w:val="en-GB"/>
        </w:rPr>
        <w:t xml:space="preserve"> it </w:t>
      </w:r>
      <w:r w:rsidR="007B05DE" w:rsidRPr="00A30E19">
        <w:rPr>
          <w:rFonts w:asciiTheme="minorHAnsi" w:hAnsiTheme="minorHAnsi" w:cstheme="minorHAnsi"/>
          <w:lang w:val="en-GB"/>
        </w:rPr>
        <w:t>is</w:t>
      </w:r>
      <w:r w:rsidR="0099322F" w:rsidRPr="00A30E19">
        <w:rPr>
          <w:rFonts w:asciiTheme="minorHAnsi" w:hAnsiTheme="minorHAnsi" w:cstheme="minorHAnsi"/>
          <w:lang w:val="en-GB"/>
        </w:rPr>
        <w:t xml:space="preserve"> crucial to look into the mindset o</w:t>
      </w:r>
      <w:r w:rsidR="007B05DE" w:rsidRPr="00A30E19">
        <w:rPr>
          <w:rFonts w:asciiTheme="minorHAnsi" w:hAnsiTheme="minorHAnsi" w:cstheme="minorHAnsi"/>
          <w:lang w:val="en-GB"/>
        </w:rPr>
        <w:t>f</w:t>
      </w:r>
      <w:r w:rsidR="0099322F" w:rsidRPr="00A30E19">
        <w:rPr>
          <w:rFonts w:asciiTheme="minorHAnsi" w:hAnsiTheme="minorHAnsi" w:cstheme="minorHAnsi"/>
          <w:lang w:val="en-GB"/>
        </w:rPr>
        <w:t xml:space="preserve"> potential volunteers, in aid of understanding their motivations to volunteer, and what incentives they would like from volunteering in order to join again the next year at the event.</w:t>
      </w:r>
    </w:p>
    <w:p w:rsidR="00B65E17" w:rsidRPr="00A30E19" w:rsidRDefault="00B65E17" w:rsidP="0099322F">
      <w:pPr>
        <w:pStyle w:val="NormalWeb"/>
        <w:spacing w:before="0" w:beforeAutospacing="0" w:after="0" w:afterAutospacing="0"/>
        <w:rPr>
          <w:rFonts w:asciiTheme="minorHAnsi" w:hAnsiTheme="minorHAnsi" w:cstheme="minorHAnsi"/>
          <w:lang w:val="en-GB"/>
        </w:rPr>
      </w:pPr>
    </w:p>
    <w:p w:rsidR="00B65E17" w:rsidRPr="00A30E19" w:rsidRDefault="00B65E17" w:rsidP="00B65E17">
      <w:pPr>
        <w:pStyle w:val="NormalWeb"/>
        <w:spacing w:before="0" w:beforeAutospacing="0" w:after="0" w:afterAutospacing="0"/>
        <w:rPr>
          <w:rFonts w:asciiTheme="minorHAnsi" w:eastAsiaTheme="minorHAnsi" w:hAnsiTheme="minorHAnsi" w:cstheme="minorHAnsi"/>
        </w:rPr>
      </w:pPr>
      <w:r w:rsidRPr="00A30E19">
        <w:rPr>
          <w:rFonts w:asciiTheme="minorHAnsi" w:eastAsiaTheme="minorHAnsi" w:hAnsiTheme="minorHAnsi" w:cstheme="minorHAnsi"/>
        </w:rPr>
        <w:lastRenderedPageBreak/>
        <w:t>Not only did the project involve the analysis of volunteering motives, but more so to what extent volunteering rewards the individual, where Shye, S. (2010), has practiced this strategy by analysing the benefits from the “</w:t>
      </w:r>
      <w:r w:rsidRPr="00A30E19">
        <w:rPr>
          <w:rFonts w:asciiTheme="minorHAnsi" w:hAnsiTheme="minorHAnsi" w:cstheme="minorHAnsi"/>
          <w:spacing w:val="1"/>
          <w:lang w:val="en-GB"/>
        </w:rPr>
        <w:t>16 human functioning modes formulated within the systemic quality of life model (SQOL)”, which conceptualises cultural, social, physical, as well as mental well-being. Shye, S. (2010) also confirms that “data collected from a large representative sample substantiate the conceptual basis of the approach proposed”, which therefore establishes how collecting the data on volunteering motives/rewards from a wide diversity, allows the consultant to analyse results and provide effective strategies based on the given data.</w:t>
      </w:r>
    </w:p>
    <w:p w:rsidR="001A4BC6" w:rsidRPr="00A30E19" w:rsidRDefault="001A4BC6" w:rsidP="0099322F">
      <w:pPr>
        <w:pStyle w:val="NormalWeb"/>
        <w:spacing w:before="0" w:beforeAutospacing="0" w:after="0" w:afterAutospacing="0"/>
        <w:rPr>
          <w:rFonts w:asciiTheme="minorHAnsi" w:hAnsiTheme="minorHAnsi" w:cstheme="minorHAnsi"/>
          <w:lang w:val="en-GB"/>
        </w:rPr>
      </w:pPr>
    </w:p>
    <w:p w:rsidR="00976489" w:rsidRPr="00A30E19" w:rsidRDefault="00976489" w:rsidP="0099322F">
      <w:pPr>
        <w:pStyle w:val="NormalWeb"/>
        <w:spacing w:before="0" w:beforeAutospacing="0" w:after="0" w:afterAutospacing="0"/>
        <w:rPr>
          <w:rFonts w:asciiTheme="minorHAnsi" w:hAnsiTheme="minorHAnsi" w:cstheme="minorHAnsi"/>
          <w:lang w:val="en-GB"/>
        </w:rPr>
      </w:pPr>
    </w:p>
    <w:p w:rsidR="00976489" w:rsidRPr="00A30E19" w:rsidRDefault="00976489" w:rsidP="00976489">
      <w:pPr>
        <w:pStyle w:val="NormalWeb"/>
        <w:numPr>
          <w:ilvl w:val="1"/>
          <w:numId w:val="11"/>
        </w:numPr>
        <w:spacing w:before="0" w:beforeAutospacing="0" w:after="0" w:afterAutospacing="0"/>
        <w:rPr>
          <w:rFonts w:asciiTheme="minorHAnsi" w:hAnsiTheme="minorHAnsi" w:cstheme="minorHAnsi"/>
          <w:lang w:val="en-GB"/>
        </w:rPr>
      </w:pPr>
      <w:r w:rsidRPr="00A30E19">
        <w:rPr>
          <w:rFonts w:asciiTheme="minorHAnsi" w:hAnsiTheme="minorHAnsi" w:cstheme="minorHAnsi"/>
          <w:lang w:val="en-GB"/>
        </w:rPr>
        <w:t>Project Aims and Objectives</w:t>
      </w:r>
    </w:p>
    <w:p w:rsidR="009569A6" w:rsidRPr="00A30E19" w:rsidRDefault="009569A6" w:rsidP="009569A6">
      <w:pPr>
        <w:pStyle w:val="NormalWeb"/>
        <w:spacing w:before="0" w:beforeAutospacing="0" w:after="0" w:afterAutospacing="0"/>
        <w:rPr>
          <w:rFonts w:asciiTheme="minorHAnsi" w:hAnsiTheme="minorHAnsi" w:cstheme="minorHAnsi"/>
          <w:lang w:val="en-GB"/>
        </w:rPr>
      </w:pPr>
    </w:p>
    <w:p w:rsidR="009569A6" w:rsidRPr="00A30E19" w:rsidRDefault="009569A6" w:rsidP="009569A6">
      <w:pPr>
        <w:rPr>
          <w:rFonts w:cstheme="minorHAnsi"/>
          <w:sz w:val="24"/>
          <w:szCs w:val="24"/>
        </w:rPr>
      </w:pPr>
      <w:r w:rsidRPr="00A30E19">
        <w:rPr>
          <w:rFonts w:cstheme="minorHAnsi"/>
          <w:sz w:val="24"/>
          <w:szCs w:val="24"/>
        </w:rPr>
        <w:t xml:space="preserve">The overall aim of this project, is to provide strategical recommendations in order to increase the number of volunteers at IronMan Wales. It is </w:t>
      </w:r>
      <w:r w:rsidR="00FE1357" w:rsidRPr="00A30E19">
        <w:rPr>
          <w:rFonts w:cstheme="minorHAnsi"/>
          <w:sz w:val="24"/>
          <w:szCs w:val="24"/>
        </w:rPr>
        <w:t>necessary</w:t>
      </w:r>
      <w:r w:rsidRPr="00A30E19">
        <w:rPr>
          <w:rFonts w:cstheme="minorHAnsi"/>
          <w:sz w:val="24"/>
          <w:szCs w:val="24"/>
        </w:rPr>
        <w:t xml:space="preserve"> to have a sufficient number of volunteers at any event, in order to aid the smooth running and success of the </w:t>
      </w:r>
      <w:r w:rsidR="00FE1357" w:rsidRPr="00A30E19">
        <w:rPr>
          <w:rFonts w:cstheme="minorHAnsi"/>
          <w:sz w:val="24"/>
          <w:szCs w:val="24"/>
        </w:rPr>
        <w:t>occasion, thus adding revenue for the organisation in order to carry on in future years</w:t>
      </w:r>
      <w:r w:rsidRPr="00A30E19">
        <w:rPr>
          <w:rFonts w:cstheme="minorHAnsi"/>
          <w:sz w:val="24"/>
          <w:szCs w:val="24"/>
        </w:rPr>
        <w:t>.</w:t>
      </w:r>
    </w:p>
    <w:p w:rsidR="00A01853" w:rsidRPr="00A30E19" w:rsidRDefault="009D5C82" w:rsidP="00A01853">
      <w:pPr>
        <w:rPr>
          <w:rFonts w:cstheme="minorHAnsi"/>
          <w:sz w:val="24"/>
          <w:szCs w:val="24"/>
        </w:rPr>
      </w:pPr>
      <w:r w:rsidRPr="00A30E19">
        <w:rPr>
          <w:rFonts w:cstheme="minorHAnsi"/>
          <w:sz w:val="24"/>
          <w:szCs w:val="24"/>
        </w:rPr>
        <w:t>The consultant</w:t>
      </w:r>
      <w:r w:rsidR="00A01853" w:rsidRPr="00A30E19">
        <w:rPr>
          <w:rFonts w:cstheme="minorHAnsi"/>
          <w:sz w:val="24"/>
          <w:szCs w:val="24"/>
        </w:rPr>
        <w:t xml:space="preserve"> achieve</w:t>
      </w:r>
      <w:r w:rsidRPr="00A30E19">
        <w:rPr>
          <w:rFonts w:cstheme="minorHAnsi"/>
          <w:sz w:val="24"/>
          <w:szCs w:val="24"/>
        </w:rPr>
        <w:t>d</w:t>
      </w:r>
      <w:r w:rsidR="00A01853" w:rsidRPr="00A30E19">
        <w:rPr>
          <w:rFonts w:cstheme="minorHAnsi"/>
          <w:sz w:val="24"/>
          <w:szCs w:val="24"/>
        </w:rPr>
        <w:t xml:space="preserve"> the project’s overall aim, </w:t>
      </w:r>
      <w:r w:rsidRPr="00A30E19">
        <w:rPr>
          <w:rFonts w:cstheme="minorHAnsi"/>
          <w:sz w:val="24"/>
          <w:szCs w:val="24"/>
        </w:rPr>
        <w:t xml:space="preserve">by issuing a </w:t>
      </w:r>
      <w:r w:rsidR="00A01853" w:rsidRPr="00A30E19">
        <w:rPr>
          <w:rFonts w:cstheme="minorHAnsi"/>
          <w:sz w:val="24"/>
          <w:szCs w:val="24"/>
        </w:rPr>
        <w:t>number of objectives</w:t>
      </w:r>
      <w:r w:rsidRPr="00A30E19">
        <w:rPr>
          <w:rFonts w:cstheme="minorHAnsi"/>
          <w:sz w:val="24"/>
          <w:szCs w:val="24"/>
        </w:rPr>
        <w:t>.</w:t>
      </w:r>
      <w:r w:rsidR="00113A8F" w:rsidRPr="00A30E19">
        <w:rPr>
          <w:rFonts w:cstheme="minorHAnsi"/>
          <w:sz w:val="24"/>
          <w:szCs w:val="24"/>
        </w:rPr>
        <w:t xml:space="preserve"> These were to:</w:t>
      </w:r>
    </w:p>
    <w:p w:rsidR="00A01853" w:rsidRPr="00A30E19" w:rsidRDefault="00A01853" w:rsidP="008E2265">
      <w:pPr>
        <w:pStyle w:val="ListParagraph"/>
        <w:numPr>
          <w:ilvl w:val="0"/>
          <w:numId w:val="12"/>
        </w:numPr>
        <w:spacing w:line="300" w:lineRule="auto"/>
        <w:rPr>
          <w:rFonts w:cstheme="minorHAnsi"/>
          <w:sz w:val="24"/>
          <w:szCs w:val="24"/>
        </w:rPr>
      </w:pPr>
      <w:r w:rsidRPr="00A30E19">
        <w:rPr>
          <w:rFonts w:cstheme="minorHAnsi"/>
          <w:sz w:val="24"/>
          <w:szCs w:val="24"/>
        </w:rPr>
        <w:t>Gain a clearer insight into the mindset of potential volunteers, understanding their motivation to volunteer and what they would like to receive from it.</w:t>
      </w:r>
    </w:p>
    <w:p w:rsidR="00A01853" w:rsidRPr="00A30E19" w:rsidRDefault="00A01853" w:rsidP="008E2265">
      <w:pPr>
        <w:pStyle w:val="ListParagraph"/>
        <w:numPr>
          <w:ilvl w:val="0"/>
          <w:numId w:val="12"/>
        </w:numPr>
        <w:spacing w:line="300" w:lineRule="auto"/>
        <w:rPr>
          <w:rFonts w:cstheme="minorHAnsi"/>
          <w:sz w:val="24"/>
          <w:szCs w:val="24"/>
        </w:rPr>
      </w:pPr>
      <w:r w:rsidRPr="00A30E19">
        <w:rPr>
          <w:rFonts w:cstheme="minorHAnsi"/>
          <w:sz w:val="24"/>
          <w:szCs w:val="24"/>
        </w:rPr>
        <w:t>Establish how people hear about the volunteering opportunities at IronMan, evaluating the effectiveness of its current volunteering strategies, further highlighting strengths and weaknesses.</w:t>
      </w:r>
    </w:p>
    <w:p w:rsidR="0094012B" w:rsidRPr="00A30E19" w:rsidRDefault="00A01853" w:rsidP="0094012B">
      <w:pPr>
        <w:pStyle w:val="ListParagraph"/>
        <w:numPr>
          <w:ilvl w:val="0"/>
          <w:numId w:val="12"/>
        </w:numPr>
        <w:spacing w:line="300" w:lineRule="auto"/>
        <w:rPr>
          <w:rFonts w:cstheme="minorHAnsi"/>
          <w:sz w:val="24"/>
          <w:szCs w:val="24"/>
        </w:rPr>
      </w:pPr>
      <w:r w:rsidRPr="00A30E19">
        <w:rPr>
          <w:rFonts w:cstheme="minorHAnsi"/>
          <w:sz w:val="24"/>
          <w:szCs w:val="24"/>
        </w:rPr>
        <w:t>Identify best practice examples of volunteering organisations and incorporating strategies to aid IronMan Wales’ practices.</w:t>
      </w:r>
    </w:p>
    <w:p w:rsidR="0094012B" w:rsidRPr="00A30E19" w:rsidRDefault="0094012B" w:rsidP="0094012B">
      <w:pPr>
        <w:spacing w:line="300" w:lineRule="auto"/>
        <w:rPr>
          <w:rFonts w:cstheme="minorHAnsi"/>
          <w:sz w:val="24"/>
          <w:szCs w:val="24"/>
        </w:rPr>
      </w:pPr>
    </w:p>
    <w:p w:rsidR="00113A8F" w:rsidRPr="00A30E19" w:rsidRDefault="00113A8F" w:rsidP="0094012B">
      <w:pPr>
        <w:spacing w:line="300" w:lineRule="auto"/>
        <w:rPr>
          <w:rFonts w:cstheme="minorHAnsi"/>
          <w:sz w:val="24"/>
          <w:szCs w:val="24"/>
        </w:rPr>
      </w:pPr>
    </w:p>
    <w:p w:rsidR="0094012B" w:rsidRPr="00A30E19" w:rsidRDefault="0094012B" w:rsidP="0094012B">
      <w:pPr>
        <w:pStyle w:val="ListParagraph"/>
        <w:numPr>
          <w:ilvl w:val="0"/>
          <w:numId w:val="11"/>
        </w:numPr>
        <w:rPr>
          <w:rFonts w:cstheme="minorHAnsi"/>
          <w:sz w:val="24"/>
          <w:szCs w:val="24"/>
        </w:rPr>
      </w:pPr>
      <w:r w:rsidRPr="00A30E19">
        <w:rPr>
          <w:rFonts w:cstheme="minorHAnsi"/>
          <w:sz w:val="24"/>
          <w:szCs w:val="24"/>
        </w:rPr>
        <w:t>Literature Review</w:t>
      </w:r>
    </w:p>
    <w:p w:rsidR="001F5BEB" w:rsidRPr="00A30E19" w:rsidRDefault="005209A8" w:rsidP="001F5BEB">
      <w:pPr>
        <w:rPr>
          <w:rStyle w:val="selectable"/>
          <w:rFonts w:cstheme="minorHAnsi"/>
          <w:sz w:val="24"/>
          <w:szCs w:val="24"/>
          <w:lang w:val="en"/>
        </w:rPr>
      </w:pPr>
      <w:r w:rsidRPr="00A30E19">
        <w:rPr>
          <w:rFonts w:cstheme="minorHAnsi"/>
          <w:sz w:val="24"/>
          <w:szCs w:val="24"/>
        </w:rPr>
        <w:t xml:space="preserve">It is important to understanding the motivations of people wanting to volunteer, in order to provide the right strategies in order to reach out and obtain volunteers. </w:t>
      </w:r>
      <w:r w:rsidR="0094012B" w:rsidRPr="00A30E19">
        <w:rPr>
          <w:rFonts w:cstheme="minorHAnsi"/>
          <w:sz w:val="24"/>
          <w:szCs w:val="24"/>
        </w:rPr>
        <w:t>"The volunteer motivations model" emphasi</w:t>
      </w:r>
      <w:r w:rsidRPr="00A30E19">
        <w:rPr>
          <w:rFonts w:cstheme="minorHAnsi"/>
          <w:sz w:val="24"/>
          <w:szCs w:val="24"/>
        </w:rPr>
        <w:t>s</w:t>
      </w:r>
      <w:r w:rsidR="0094012B" w:rsidRPr="00A30E19">
        <w:rPr>
          <w:rFonts w:cstheme="minorHAnsi"/>
          <w:sz w:val="24"/>
          <w:szCs w:val="24"/>
        </w:rPr>
        <w:t xml:space="preserve">es the role of individual motivations in volunteering, "for example, to learn new skills, develop personality, increase self-esteem, career preparation, expressing personal values and commitment to community or even reducing intrapersonal </w:t>
      </w:r>
      <w:r w:rsidR="0094012B" w:rsidRPr="00A30E19">
        <w:rPr>
          <w:rFonts w:cstheme="minorHAnsi"/>
          <w:sz w:val="24"/>
          <w:szCs w:val="24"/>
        </w:rPr>
        <w:lastRenderedPageBreak/>
        <w:t>conflicts or threats to their identity"</w:t>
      </w:r>
      <w:r w:rsidRPr="00A30E19">
        <w:rPr>
          <w:rFonts w:cstheme="minorHAnsi"/>
          <w:sz w:val="24"/>
          <w:szCs w:val="24"/>
        </w:rPr>
        <w:t>.</w:t>
      </w:r>
      <w:r w:rsidR="0094012B" w:rsidRPr="00A30E19">
        <w:rPr>
          <w:rFonts w:cstheme="minorHAnsi"/>
          <w:sz w:val="24"/>
          <w:szCs w:val="24"/>
        </w:rPr>
        <w:t xml:space="preserve"> Volunteering serves different motivations both from one person to another and also for the same person, which leads to concluding that "the selection of volunteers cannot be systematic or patented at a general level ", due to motivational </w:t>
      </w:r>
      <w:proofErr w:type="spellStart"/>
      <w:r w:rsidR="0094012B" w:rsidRPr="00A30E19">
        <w:rPr>
          <w:rFonts w:cstheme="minorHAnsi"/>
          <w:sz w:val="24"/>
          <w:szCs w:val="24"/>
        </w:rPr>
        <w:t>poliformism</w:t>
      </w:r>
      <w:proofErr w:type="spellEnd"/>
      <w:r w:rsidR="0094012B" w:rsidRPr="00A30E19">
        <w:rPr>
          <w:rFonts w:cstheme="minorHAnsi"/>
          <w:sz w:val="24"/>
          <w:szCs w:val="24"/>
        </w:rPr>
        <w:t xml:space="preserve"> (</w:t>
      </w:r>
      <w:proofErr w:type="spellStart"/>
      <w:r w:rsidR="0094012B" w:rsidRPr="00A30E19">
        <w:rPr>
          <w:rFonts w:cstheme="minorHAnsi"/>
          <w:sz w:val="24"/>
          <w:szCs w:val="24"/>
        </w:rPr>
        <w:t>Thoits</w:t>
      </w:r>
      <w:proofErr w:type="spellEnd"/>
      <w:r w:rsidR="0094012B" w:rsidRPr="00A30E19">
        <w:rPr>
          <w:rFonts w:cstheme="minorHAnsi"/>
          <w:sz w:val="24"/>
          <w:szCs w:val="24"/>
        </w:rPr>
        <w:t xml:space="preserve"> and Hewitt, , 2001, 117)</w:t>
      </w:r>
      <w:r w:rsidRPr="00A30E19">
        <w:rPr>
          <w:rFonts w:cstheme="minorHAnsi"/>
          <w:sz w:val="24"/>
          <w:szCs w:val="24"/>
        </w:rPr>
        <w:t xml:space="preserve">, as </w:t>
      </w:r>
      <w:r w:rsidR="002208ED" w:rsidRPr="00A30E19">
        <w:rPr>
          <w:rFonts w:cstheme="minorHAnsi"/>
          <w:sz w:val="24"/>
          <w:szCs w:val="24"/>
        </w:rPr>
        <w:t xml:space="preserve">stated by </w:t>
      </w:r>
      <w:proofErr w:type="spellStart"/>
      <w:r w:rsidR="000E7491" w:rsidRPr="00A30E19">
        <w:rPr>
          <w:rStyle w:val="selectable"/>
          <w:rFonts w:cstheme="minorHAnsi"/>
          <w:sz w:val="24"/>
          <w:szCs w:val="24"/>
          <w:lang w:val="en"/>
        </w:rPr>
        <w:t>Răzvan</w:t>
      </w:r>
      <w:proofErr w:type="spellEnd"/>
      <w:r w:rsidR="000E7491" w:rsidRPr="00A30E19">
        <w:rPr>
          <w:rStyle w:val="selectable"/>
          <w:rFonts w:cstheme="minorHAnsi"/>
          <w:sz w:val="24"/>
          <w:szCs w:val="24"/>
          <w:lang w:val="en"/>
        </w:rPr>
        <w:t>-Lucian (2014).</w:t>
      </w:r>
      <w:r w:rsidR="00F51F68" w:rsidRPr="00A30E19">
        <w:rPr>
          <w:rStyle w:val="selectable"/>
          <w:rFonts w:cstheme="minorHAnsi"/>
          <w:sz w:val="24"/>
          <w:szCs w:val="24"/>
          <w:lang w:val="en"/>
        </w:rPr>
        <w:t xml:space="preserve"> This is why it is vital to establish motivations from all age groups, genders, occupations, therefore gathering information form a more diverse range where not all results will be the same.</w:t>
      </w:r>
      <w:r w:rsidR="00040352" w:rsidRPr="00A30E19">
        <w:rPr>
          <w:rStyle w:val="selectable"/>
          <w:rFonts w:cstheme="minorHAnsi"/>
          <w:sz w:val="24"/>
          <w:szCs w:val="24"/>
          <w:lang w:val="en"/>
        </w:rPr>
        <w:t xml:space="preserve"> </w:t>
      </w:r>
      <w:r w:rsidR="00183E1F" w:rsidRPr="00A30E19">
        <w:rPr>
          <w:rStyle w:val="selectable"/>
          <w:rFonts w:cstheme="minorHAnsi"/>
          <w:sz w:val="24"/>
          <w:szCs w:val="24"/>
          <w:lang w:val="en"/>
        </w:rPr>
        <w:t>In regards to</w:t>
      </w:r>
      <w:r w:rsidR="00040352" w:rsidRPr="00A30E19">
        <w:rPr>
          <w:rStyle w:val="selectable"/>
          <w:rFonts w:cstheme="minorHAnsi"/>
          <w:sz w:val="24"/>
          <w:szCs w:val="24"/>
          <w:lang w:val="en"/>
        </w:rPr>
        <w:t xml:space="preserve"> individual motivation leading to volunteering, </w:t>
      </w:r>
      <w:r w:rsidR="00183E1F" w:rsidRPr="00A30E19">
        <w:rPr>
          <w:rStyle w:val="selectable"/>
          <w:rFonts w:cstheme="minorHAnsi"/>
          <w:sz w:val="24"/>
          <w:szCs w:val="24"/>
          <w:lang w:val="en"/>
        </w:rPr>
        <w:t>“</w:t>
      </w:r>
      <w:r w:rsidR="00040352" w:rsidRPr="00A30E19">
        <w:rPr>
          <w:rStyle w:val="selectable"/>
          <w:rFonts w:cstheme="minorHAnsi"/>
          <w:sz w:val="24"/>
          <w:szCs w:val="24"/>
          <w:lang w:val="en"/>
        </w:rPr>
        <w:t>the works consulted specifically insist on the awareness of opportunities for expanding the social network, acquiring new skills and qualifications or pursuing a form of social recognition</w:t>
      </w:r>
      <w:r w:rsidR="00183E1F" w:rsidRPr="00A30E19">
        <w:rPr>
          <w:rStyle w:val="selectable"/>
          <w:rFonts w:cstheme="minorHAnsi"/>
          <w:sz w:val="24"/>
          <w:szCs w:val="24"/>
          <w:lang w:val="en"/>
        </w:rPr>
        <w:t>” (</w:t>
      </w:r>
      <w:proofErr w:type="spellStart"/>
      <w:r w:rsidR="00183E1F" w:rsidRPr="00A30E19">
        <w:rPr>
          <w:rStyle w:val="selectable"/>
          <w:rFonts w:cstheme="minorHAnsi"/>
          <w:sz w:val="24"/>
          <w:szCs w:val="24"/>
          <w:lang w:val="en"/>
        </w:rPr>
        <w:t>Răzvan</w:t>
      </w:r>
      <w:proofErr w:type="spellEnd"/>
      <w:r w:rsidR="00183E1F" w:rsidRPr="00A30E19">
        <w:rPr>
          <w:rStyle w:val="selectable"/>
          <w:rFonts w:cstheme="minorHAnsi"/>
          <w:sz w:val="24"/>
          <w:szCs w:val="24"/>
          <w:lang w:val="en"/>
        </w:rPr>
        <w:t>-Lucian, 2014)</w:t>
      </w:r>
      <w:r w:rsidR="00040352" w:rsidRPr="00A30E19">
        <w:rPr>
          <w:rStyle w:val="selectable"/>
          <w:rFonts w:cstheme="minorHAnsi"/>
          <w:sz w:val="24"/>
          <w:szCs w:val="24"/>
          <w:lang w:val="en"/>
        </w:rPr>
        <w:t>. Th</w:t>
      </w:r>
      <w:r w:rsidR="00183E1F" w:rsidRPr="00A30E19">
        <w:rPr>
          <w:rStyle w:val="selectable"/>
          <w:rFonts w:cstheme="minorHAnsi"/>
          <w:sz w:val="24"/>
          <w:szCs w:val="24"/>
          <w:lang w:val="en"/>
        </w:rPr>
        <w:t>is would therefore mean</w:t>
      </w:r>
      <w:r w:rsidR="00040352" w:rsidRPr="00A30E19">
        <w:rPr>
          <w:rStyle w:val="selectable"/>
          <w:rFonts w:cstheme="minorHAnsi"/>
          <w:sz w:val="24"/>
          <w:szCs w:val="24"/>
          <w:lang w:val="en"/>
        </w:rPr>
        <w:t>,</w:t>
      </w:r>
      <w:r w:rsidR="00183E1F" w:rsidRPr="00A30E19">
        <w:rPr>
          <w:rStyle w:val="selectable"/>
          <w:rFonts w:cstheme="minorHAnsi"/>
          <w:sz w:val="24"/>
          <w:szCs w:val="24"/>
          <w:lang w:val="en"/>
        </w:rPr>
        <w:t xml:space="preserve"> that</w:t>
      </w:r>
      <w:r w:rsidR="00040352" w:rsidRPr="00A30E19">
        <w:rPr>
          <w:rStyle w:val="selectable"/>
          <w:rFonts w:cstheme="minorHAnsi"/>
          <w:sz w:val="24"/>
          <w:szCs w:val="24"/>
          <w:lang w:val="en"/>
        </w:rPr>
        <w:t xml:space="preserve"> volunteering seems </w:t>
      </w:r>
      <w:r w:rsidR="00183E1F" w:rsidRPr="00A30E19">
        <w:rPr>
          <w:rStyle w:val="selectable"/>
          <w:rFonts w:cstheme="minorHAnsi"/>
          <w:sz w:val="24"/>
          <w:szCs w:val="24"/>
          <w:lang w:val="en"/>
        </w:rPr>
        <w:t>more likely</w:t>
      </w:r>
      <w:r w:rsidR="00040352" w:rsidRPr="00A30E19">
        <w:rPr>
          <w:rStyle w:val="selectable"/>
          <w:rFonts w:cstheme="minorHAnsi"/>
          <w:sz w:val="24"/>
          <w:szCs w:val="24"/>
          <w:lang w:val="en"/>
        </w:rPr>
        <w:t xml:space="preserve"> generated by motivations that have nothing to do with </w:t>
      </w:r>
      <w:r w:rsidR="00183E1F" w:rsidRPr="00A30E19">
        <w:rPr>
          <w:rStyle w:val="selectable"/>
          <w:rFonts w:cstheme="minorHAnsi"/>
          <w:sz w:val="24"/>
          <w:szCs w:val="24"/>
          <w:lang w:val="en"/>
        </w:rPr>
        <w:t xml:space="preserve">selfless acts or the disinterest in volunteering, but more so </w:t>
      </w:r>
      <w:r w:rsidR="00B87723" w:rsidRPr="00A30E19">
        <w:rPr>
          <w:rStyle w:val="selectable"/>
          <w:rFonts w:cstheme="minorHAnsi"/>
          <w:sz w:val="24"/>
          <w:szCs w:val="24"/>
          <w:lang w:val="en"/>
        </w:rPr>
        <w:t>to do with awareness.</w:t>
      </w:r>
      <w:r w:rsidR="001F5BEB" w:rsidRPr="00A30E19">
        <w:rPr>
          <w:rStyle w:val="selectable"/>
          <w:rFonts w:cstheme="minorHAnsi"/>
          <w:sz w:val="24"/>
          <w:szCs w:val="24"/>
          <w:lang w:val="en"/>
        </w:rPr>
        <w:t xml:space="preserve"> It is also interesting to understand that the relationship between volunteering and personal welfare is a mutual one, where " studies suggest that people with a higher welfare (</w:t>
      </w:r>
      <w:proofErr w:type="spellStart"/>
      <w:r w:rsidR="001F5BEB" w:rsidRPr="00A30E19">
        <w:rPr>
          <w:rStyle w:val="selectable"/>
          <w:rFonts w:cstheme="minorHAnsi"/>
          <w:sz w:val="24"/>
          <w:szCs w:val="24"/>
          <w:lang w:val="en"/>
        </w:rPr>
        <w:t>eg</w:t>
      </w:r>
      <w:proofErr w:type="spellEnd"/>
      <w:r w:rsidR="001F5BEB" w:rsidRPr="00A30E19">
        <w:rPr>
          <w:rStyle w:val="selectable"/>
          <w:rFonts w:cstheme="minorHAnsi"/>
          <w:sz w:val="24"/>
          <w:szCs w:val="24"/>
          <w:lang w:val="en"/>
        </w:rPr>
        <w:t xml:space="preserve"> , greater psychosocial resources and physical or mental health) will become volunteers more often and people who are involved in community service may have a greater life satisfaction , self-esteem , awareness of the meaning of life , physical and mental health " (</w:t>
      </w:r>
      <w:proofErr w:type="spellStart"/>
      <w:r w:rsidR="001F5BEB" w:rsidRPr="00A30E19">
        <w:rPr>
          <w:rStyle w:val="selectable"/>
          <w:rFonts w:cstheme="minorHAnsi"/>
          <w:sz w:val="24"/>
          <w:szCs w:val="24"/>
          <w:lang w:val="en"/>
        </w:rPr>
        <w:t>Thoits</w:t>
      </w:r>
      <w:proofErr w:type="spellEnd"/>
      <w:r w:rsidR="001F5BEB" w:rsidRPr="00A30E19">
        <w:rPr>
          <w:rStyle w:val="selectable"/>
          <w:rFonts w:cstheme="minorHAnsi"/>
          <w:sz w:val="24"/>
          <w:szCs w:val="24"/>
          <w:lang w:val="en"/>
        </w:rPr>
        <w:t xml:space="preserve"> and Hewitt, 2001, 118)</w:t>
      </w:r>
      <w:r w:rsidR="005B4A43" w:rsidRPr="00A30E19">
        <w:rPr>
          <w:rStyle w:val="selectable"/>
          <w:rFonts w:cstheme="minorHAnsi"/>
          <w:sz w:val="24"/>
          <w:szCs w:val="24"/>
          <w:lang w:val="en"/>
        </w:rPr>
        <w:t xml:space="preserve">, as discussed by </w:t>
      </w:r>
      <w:proofErr w:type="spellStart"/>
      <w:r w:rsidR="005B4A43" w:rsidRPr="00A30E19">
        <w:rPr>
          <w:rStyle w:val="selectable"/>
          <w:rFonts w:cstheme="minorHAnsi"/>
          <w:sz w:val="24"/>
          <w:szCs w:val="24"/>
          <w:lang w:val="en"/>
        </w:rPr>
        <w:t>Răzvan</w:t>
      </w:r>
      <w:proofErr w:type="spellEnd"/>
      <w:r w:rsidR="005B4A43" w:rsidRPr="00A30E19">
        <w:rPr>
          <w:rStyle w:val="selectable"/>
          <w:rFonts w:cstheme="minorHAnsi"/>
          <w:sz w:val="24"/>
          <w:szCs w:val="24"/>
          <w:lang w:val="en"/>
        </w:rPr>
        <w:t>-Lucian (2014).</w:t>
      </w:r>
      <w:r w:rsidR="007919FE" w:rsidRPr="00A30E19">
        <w:rPr>
          <w:rStyle w:val="selectable"/>
          <w:rFonts w:cstheme="minorHAnsi"/>
          <w:sz w:val="24"/>
          <w:szCs w:val="24"/>
          <w:lang w:val="en"/>
        </w:rPr>
        <w:t xml:space="preserve"> </w:t>
      </w:r>
      <w:r w:rsidR="00A0714E" w:rsidRPr="00A30E19">
        <w:rPr>
          <w:rStyle w:val="selectable"/>
          <w:rFonts w:cstheme="minorHAnsi"/>
          <w:sz w:val="24"/>
          <w:szCs w:val="24"/>
          <w:lang w:val="en"/>
        </w:rPr>
        <w:t>This proves the importance of volunteering for not only gaining experience, but also for mental and physical well-being, where individuals who volunteer are known to have a better quality of life.</w:t>
      </w:r>
    </w:p>
    <w:p w:rsidR="000B51A6" w:rsidRPr="00A30E19" w:rsidRDefault="000B51A6" w:rsidP="001F5BEB">
      <w:pPr>
        <w:rPr>
          <w:rFonts w:cstheme="minorHAnsi"/>
          <w:sz w:val="24"/>
          <w:szCs w:val="24"/>
        </w:rPr>
      </w:pPr>
      <w:r w:rsidRPr="00A30E19">
        <w:rPr>
          <w:rStyle w:val="selectable"/>
          <w:rFonts w:cstheme="minorHAnsi"/>
          <w:sz w:val="24"/>
          <w:szCs w:val="24"/>
          <w:lang w:val="en"/>
        </w:rPr>
        <w:t>Volunteering also directly correlates to Maslow’s Hierarchy of Needs, where after both psychological and security needs have been met, individuals will then move onto social and esteem needs. This will concern the needs of being in a community environment and making friends, as well as the “</w:t>
      </w:r>
      <w:r w:rsidRPr="00A30E19">
        <w:rPr>
          <w:rFonts w:cstheme="minorHAnsi"/>
          <w:sz w:val="24"/>
          <w:szCs w:val="24"/>
        </w:rPr>
        <w:t xml:space="preserve">needs for things that reveal self-respect and personal merit”, </w:t>
      </w:r>
      <w:r w:rsidR="00115D3F" w:rsidRPr="00A30E19">
        <w:rPr>
          <w:rFonts w:cstheme="minorHAnsi"/>
          <w:sz w:val="24"/>
          <w:szCs w:val="24"/>
        </w:rPr>
        <w:t>then finally</w:t>
      </w:r>
      <w:r w:rsidRPr="00A30E19">
        <w:rPr>
          <w:rFonts w:cstheme="minorHAnsi"/>
          <w:sz w:val="24"/>
          <w:szCs w:val="24"/>
        </w:rPr>
        <w:t xml:space="preserve"> moving onto self-actualization </w:t>
      </w:r>
      <w:r w:rsidR="00115D3F" w:rsidRPr="00A30E19">
        <w:rPr>
          <w:rFonts w:cstheme="minorHAnsi"/>
          <w:sz w:val="24"/>
          <w:szCs w:val="24"/>
        </w:rPr>
        <w:t>needs, being the highest level of the hierarchy. This is where people are conscious and concerned about personal growth (Studioguys.com, 2019), where choosing to volunteer will help to fulfill and alleviate their needs for self-improvement and for giving back to the community.</w:t>
      </w:r>
    </w:p>
    <w:p w:rsidR="007F270F" w:rsidRPr="00A30E19" w:rsidRDefault="007F270F" w:rsidP="007F270F">
      <w:pPr>
        <w:pStyle w:val="ListParagraph"/>
        <w:numPr>
          <w:ilvl w:val="0"/>
          <w:numId w:val="11"/>
        </w:numPr>
        <w:rPr>
          <w:rFonts w:cstheme="minorHAnsi"/>
          <w:sz w:val="24"/>
          <w:szCs w:val="24"/>
        </w:rPr>
      </w:pPr>
      <w:r w:rsidRPr="00A30E19">
        <w:rPr>
          <w:rFonts w:cstheme="minorHAnsi"/>
          <w:sz w:val="24"/>
          <w:szCs w:val="24"/>
        </w:rPr>
        <w:t>Research Methodology</w:t>
      </w:r>
    </w:p>
    <w:p w:rsidR="00401F4E" w:rsidRPr="00A30E19" w:rsidRDefault="00401F4E" w:rsidP="00401F4E">
      <w:pPr>
        <w:rPr>
          <w:rFonts w:cstheme="minorHAnsi"/>
          <w:sz w:val="24"/>
          <w:szCs w:val="24"/>
        </w:rPr>
      </w:pPr>
      <w:r w:rsidRPr="00A30E19">
        <w:rPr>
          <w:rFonts w:cstheme="minorHAnsi"/>
          <w:sz w:val="24"/>
          <w:szCs w:val="24"/>
        </w:rPr>
        <w:t xml:space="preserve">Epistemology was used as a form of research, where this concerns the possibilities, nature, sources and limitations of knowledge in the field of study and can be branded as the “study of the criteria by which the researcher classifies what does and does not constitute the knowledge” (Research-Methodology, 2019). In regards to the project, epistemology was used in </w:t>
      </w:r>
      <w:r w:rsidRPr="00A30E19">
        <w:rPr>
          <w:rFonts w:cstheme="minorHAnsi"/>
          <w:sz w:val="24"/>
          <w:szCs w:val="24"/>
        </w:rPr>
        <w:lastRenderedPageBreak/>
        <w:t>order to understand what is known to be true/the facts in regards to what people want out of volunteering. The project also induced the inductive approach, in order to develop and construct a theory/recommendations on the appropriate actions and strategies for IronMan Wales to incorporate.</w:t>
      </w:r>
    </w:p>
    <w:p w:rsidR="00F579CF" w:rsidRPr="00A30E19" w:rsidRDefault="00F579CF" w:rsidP="00F579CF">
      <w:pPr>
        <w:rPr>
          <w:rFonts w:cstheme="minorHAnsi"/>
          <w:sz w:val="24"/>
          <w:szCs w:val="24"/>
        </w:rPr>
      </w:pPr>
      <w:r w:rsidRPr="00A30E19">
        <w:rPr>
          <w:rFonts w:cstheme="minorHAnsi"/>
          <w:sz w:val="24"/>
          <w:szCs w:val="24"/>
        </w:rPr>
        <w:t xml:space="preserve">The research </w:t>
      </w:r>
      <w:r w:rsidR="008E2265" w:rsidRPr="00A30E19">
        <w:rPr>
          <w:rFonts w:cstheme="minorHAnsi"/>
          <w:sz w:val="24"/>
          <w:szCs w:val="24"/>
        </w:rPr>
        <w:t>involved</w:t>
      </w:r>
      <w:r w:rsidRPr="00A30E19">
        <w:rPr>
          <w:rFonts w:cstheme="minorHAnsi"/>
          <w:sz w:val="24"/>
          <w:szCs w:val="24"/>
        </w:rPr>
        <w:t xml:space="preserve"> the use of qualitative researc</w:t>
      </w:r>
      <w:r w:rsidR="008E2265" w:rsidRPr="00A30E19">
        <w:rPr>
          <w:rFonts w:cstheme="minorHAnsi"/>
          <w:sz w:val="24"/>
          <w:szCs w:val="24"/>
        </w:rPr>
        <w:t>h</w:t>
      </w:r>
      <w:r w:rsidRPr="00A30E19">
        <w:rPr>
          <w:rFonts w:cstheme="minorHAnsi"/>
          <w:sz w:val="24"/>
          <w:szCs w:val="24"/>
        </w:rPr>
        <w:t>, w</w:t>
      </w:r>
      <w:r w:rsidR="005767E7" w:rsidRPr="00A30E19">
        <w:rPr>
          <w:rFonts w:cstheme="minorHAnsi"/>
          <w:sz w:val="24"/>
          <w:szCs w:val="24"/>
        </w:rPr>
        <w:t>ith the use of</w:t>
      </w:r>
      <w:r w:rsidRPr="00A30E19">
        <w:rPr>
          <w:rFonts w:cstheme="minorHAnsi"/>
          <w:sz w:val="24"/>
          <w:szCs w:val="24"/>
        </w:rPr>
        <w:t xml:space="preserve"> surveys </w:t>
      </w:r>
      <w:r w:rsidR="005767E7" w:rsidRPr="00A30E19">
        <w:rPr>
          <w:rFonts w:cstheme="minorHAnsi"/>
          <w:sz w:val="24"/>
          <w:szCs w:val="24"/>
        </w:rPr>
        <w:t>being</w:t>
      </w:r>
      <w:r w:rsidRPr="00A30E19">
        <w:rPr>
          <w:rFonts w:cstheme="minorHAnsi"/>
          <w:sz w:val="24"/>
          <w:szCs w:val="24"/>
        </w:rPr>
        <w:t xml:space="preserve"> conducted </w:t>
      </w:r>
      <w:r w:rsidR="008E2265" w:rsidRPr="00A30E19">
        <w:rPr>
          <w:rFonts w:cstheme="minorHAnsi"/>
          <w:sz w:val="24"/>
          <w:szCs w:val="24"/>
        </w:rPr>
        <w:t xml:space="preserve">and carried out </w:t>
      </w:r>
      <w:r w:rsidRPr="00A30E19">
        <w:rPr>
          <w:rFonts w:cstheme="minorHAnsi"/>
          <w:sz w:val="24"/>
          <w:szCs w:val="24"/>
        </w:rPr>
        <w:t xml:space="preserve">on Survey Monkey. </w:t>
      </w:r>
      <w:r w:rsidR="008E2265" w:rsidRPr="00A30E19">
        <w:rPr>
          <w:rFonts w:cstheme="minorHAnsi"/>
          <w:sz w:val="24"/>
          <w:szCs w:val="24"/>
        </w:rPr>
        <w:t xml:space="preserve">This </w:t>
      </w:r>
      <w:r w:rsidR="005767E7" w:rsidRPr="00A30E19">
        <w:rPr>
          <w:rFonts w:cstheme="minorHAnsi"/>
          <w:sz w:val="24"/>
          <w:szCs w:val="24"/>
        </w:rPr>
        <w:t>form of research is</w:t>
      </w:r>
      <w:r w:rsidR="008E2265" w:rsidRPr="00A30E19">
        <w:rPr>
          <w:rFonts w:cstheme="minorHAnsi"/>
          <w:sz w:val="24"/>
          <w:szCs w:val="24"/>
        </w:rPr>
        <w:t xml:space="preserve"> </w:t>
      </w:r>
      <w:r w:rsidR="005767E7" w:rsidRPr="00A30E19">
        <w:rPr>
          <w:rFonts w:cstheme="minorHAnsi"/>
          <w:sz w:val="24"/>
          <w:szCs w:val="24"/>
        </w:rPr>
        <w:t>an effective</w:t>
      </w:r>
      <w:r w:rsidR="008E2265" w:rsidRPr="00A30E19">
        <w:rPr>
          <w:rFonts w:cstheme="minorHAnsi"/>
          <w:sz w:val="24"/>
          <w:szCs w:val="24"/>
        </w:rPr>
        <w:t xml:space="preserve"> way </w:t>
      </w:r>
      <w:r w:rsidRPr="00A30E19">
        <w:rPr>
          <w:rFonts w:cstheme="minorHAnsi"/>
          <w:sz w:val="24"/>
          <w:szCs w:val="24"/>
        </w:rPr>
        <w:t>to interpret the range of answers given</w:t>
      </w:r>
      <w:r w:rsidR="008E2265" w:rsidRPr="00A30E19">
        <w:rPr>
          <w:rFonts w:cstheme="minorHAnsi"/>
          <w:sz w:val="24"/>
          <w:szCs w:val="24"/>
        </w:rPr>
        <w:t xml:space="preserve">, </w:t>
      </w:r>
      <w:r w:rsidR="005767E7" w:rsidRPr="00A30E19">
        <w:rPr>
          <w:rFonts w:cstheme="minorHAnsi"/>
          <w:sz w:val="24"/>
          <w:szCs w:val="24"/>
        </w:rPr>
        <w:t>the website</w:t>
      </w:r>
      <w:r w:rsidR="008E2265" w:rsidRPr="00A30E19">
        <w:rPr>
          <w:rFonts w:cstheme="minorHAnsi"/>
          <w:sz w:val="24"/>
          <w:szCs w:val="24"/>
        </w:rPr>
        <w:t xml:space="preserve"> clearly la</w:t>
      </w:r>
      <w:r w:rsidR="005767E7" w:rsidRPr="00A30E19">
        <w:rPr>
          <w:rFonts w:cstheme="minorHAnsi"/>
          <w:sz w:val="24"/>
          <w:szCs w:val="24"/>
        </w:rPr>
        <w:t>ys</w:t>
      </w:r>
      <w:r w:rsidR="008E2265" w:rsidRPr="00A30E19">
        <w:rPr>
          <w:rFonts w:cstheme="minorHAnsi"/>
          <w:sz w:val="24"/>
          <w:szCs w:val="24"/>
        </w:rPr>
        <w:t xml:space="preserve"> out the collected data into charts</w:t>
      </w:r>
      <w:r w:rsidR="00002958" w:rsidRPr="00A30E19">
        <w:rPr>
          <w:rFonts w:cstheme="minorHAnsi"/>
          <w:sz w:val="24"/>
          <w:szCs w:val="24"/>
        </w:rPr>
        <w:t>, making it efficient to analyse the different answers into different age groups/genders etc</w:t>
      </w:r>
      <w:r w:rsidRPr="00A30E19">
        <w:rPr>
          <w:rFonts w:cstheme="minorHAnsi"/>
          <w:sz w:val="24"/>
          <w:szCs w:val="24"/>
        </w:rPr>
        <w:t xml:space="preserve">. </w:t>
      </w:r>
      <w:r w:rsidR="00002958" w:rsidRPr="00A30E19">
        <w:rPr>
          <w:rFonts w:cstheme="minorHAnsi"/>
          <w:sz w:val="24"/>
          <w:szCs w:val="24"/>
        </w:rPr>
        <w:t>It involved</w:t>
      </w:r>
      <w:r w:rsidRPr="00A30E19">
        <w:rPr>
          <w:rFonts w:cstheme="minorHAnsi"/>
          <w:sz w:val="24"/>
          <w:szCs w:val="24"/>
        </w:rPr>
        <w:t xml:space="preserve"> the exploration of elements that motivates </w:t>
      </w:r>
      <w:r w:rsidR="00002958" w:rsidRPr="00A30E19">
        <w:rPr>
          <w:rFonts w:cstheme="minorHAnsi"/>
          <w:sz w:val="24"/>
          <w:szCs w:val="24"/>
        </w:rPr>
        <w:t>individuals to volunteer</w:t>
      </w:r>
      <w:r w:rsidR="005767E7" w:rsidRPr="00A30E19">
        <w:rPr>
          <w:rFonts w:cstheme="minorHAnsi"/>
          <w:sz w:val="24"/>
          <w:szCs w:val="24"/>
        </w:rPr>
        <w:t xml:space="preserve">, therefore utilising </w:t>
      </w:r>
      <w:r w:rsidRPr="00A30E19">
        <w:rPr>
          <w:rFonts w:cstheme="minorHAnsi"/>
          <w:sz w:val="24"/>
          <w:szCs w:val="24"/>
        </w:rPr>
        <w:t xml:space="preserve">the interpretivism method. This </w:t>
      </w:r>
      <w:r w:rsidR="00002958" w:rsidRPr="00A30E19">
        <w:rPr>
          <w:rFonts w:cstheme="minorHAnsi"/>
          <w:sz w:val="24"/>
          <w:szCs w:val="24"/>
        </w:rPr>
        <w:t>involved</w:t>
      </w:r>
      <w:r w:rsidRPr="00A30E19">
        <w:rPr>
          <w:rFonts w:cstheme="minorHAnsi"/>
          <w:sz w:val="24"/>
          <w:szCs w:val="24"/>
        </w:rPr>
        <w:t xml:space="preserve"> the consultant interpreting elements of the study, thus interpretivism integrates human interest into a study (Research-Methodology, 2019), people, as well as covering many groups with different backgrounds,</w:t>
      </w:r>
      <w:r w:rsidR="005767E7" w:rsidRPr="00A30E19">
        <w:rPr>
          <w:rFonts w:cstheme="minorHAnsi"/>
          <w:sz w:val="24"/>
          <w:szCs w:val="24"/>
        </w:rPr>
        <w:t xml:space="preserve"> occupations,</w:t>
      </w:r>
      <w:r w:rsidRPr="00A30E19">
        <w:rPr>
          <w:rFonts w:cstheme="minorHAnsi"/>
          <w:sz w:val="24"/>
          <w:szCs w:val="24"/>
        </w:rPr>
        <w:t xml:space="preserve"> ages, male/female. </w:t>
      </w:r>
    </w:p>
    <w:p w:rsidR="00A25C6E" w:rsidRPr="00A30E19" w:rsidRDefault="00A25C6E" w:rsidP="00F579CF">
      <w:pPr>
        <w:rPr>
          <w:rFonts w:cstheme="minorHAnsi"/>
          <w:sz w:val="24"/>
          <w:szCs w:val="24"/>
        </w:rPr>
      </w:pPr>
      <w:r w:rsidRPr="00A30E19">
        <w:rPr>
          <w:rFonts w:cstheme="minorHAnsi"/>
          <w:sz w:val="24"/>
          <w:szCs w:val="24"/>
        </w:rPr>
        <w:t xml:space="preserve">The survey link was sent out to a broad diversity of people. It was </w:t>
      </w:r>
      <w:r w:rsidR="005767E7" w:rsidRPr="00A30E19">
        <w:rPr>
          <w:rFonts w:cstheme="minorHAnsi"/>
          <w:sz w:val="24"/>
          <w:szCs w:val="24"/>
        </w:rPr>
        <w:t>spread</w:t>
      </w:r>
      <w:r w:rsidRPr="00A30E19">
        <w:rPr>
          <w:rFonts w:cstheme="minorHAnsi"/>
          <w:sz w:val="24"/>
          <w:szCs w:val="24"/>
        </w:rPr>
        <w:t xml:space="preserve"> throughout the university, where the survey would collect data from the mindset of university students ranging majorly from the </w:t>
      </w:r>
      <w:r w:rsidR="00960A88" w:rsidRPr="00A30E19">
        <w:rPr>
          <w:rFonts w:cstheme="minorHAnsi"/>
          <w:sz w:val="24"/>
          <w:szCs w:val="24"/>
        </w:rPr>
        <w:t xml:space="preserve">18-24 </w:t>
      </w:r>
      <w:r w:rsidRPr="00A30E19">
        <w:rPr>
          <w:rFonts w:cstheme="minorHAnsi"/>
          <w:sz w:val="24"/>
          <w:szCs w:val="24"/>
        </w:rPr>
        <w:t>age group. The survey was also shared throughout the</w:t>
      </w:r>
      <w:r w:rsidR="00663281" w:rsidRPr="00A30E19">
        <w:rPr>
          <w:rFonts w:cstheme="minorHAnsi"/>
          <w:sz w:val="24"/>
          <w:szCs w:val="24"/>
        </w:rPr>
        <w:t xml:space="preserve"> hospitality, travel/tourism and events department of the university, therefore targeting </w:t>
      </w:r>
      <w:r w:rsidR="009746B3" w:rsidRPr="00A30E19">
        <w:rPr>
          <w:rFonts w:cstheme="minorHAnsi"/>
          <w:sz w:val="24"/>
          <w:szCs w:val="24"/>
        </w:rPr>
        <w:t xml:space="preserve">the demographic who are </w:t>
      </w:r>
      <w:r w:rsidR="00010AA0" w:rsidRPr="00A30E19">
        <w:rPr>
          <w:rFonts w:cstheme="minorHAnsi"/>
          <w:sz w:val="24"/>
          <w:szCs w:val="24"/>
        </w:rPr>
        <w:t xml:space="preserve">highly </w:t>
      </w:r>
      <w:r w:rsidR="009746B3" w:rsidRPr="00A30E19">
        <w:rPr>
          <w:rFonts w:cstheme="minorHAnsi"/>
          <w:sz w:val="24"/>
          <w:szCs w:val="24"/>
        </w:rPr>
        <w:t xml:space="preserve">interested in the events and tourism industry. This means that not only does it gather a high number of respondents, but </w:t>
      </w:r>
      <w:r w:rsidR="006F3923" w:rsidRPr="00A30E19">
        <w:rPr>
          <w:rFonts w:cstheme="minorHAnsi"/>
          <w:sz w:val="24"/>
          <w:szCs w:val="24"/>
        </w:rPr>
        <w:t>more so the quality of the responses are of a greater level</w:t>
      </w:r>
      <w:r w:rsidR="00010AA0" w:rsidRPr="00A30E19">
        <w:rPr>
          <w:rFonts w:cstheme="minorHAnsi"/>
          <w:sz w:val="24"/>
          <w:szCs w:val="24"/>
        </w:rPr>
        <w:t>,</w:t>
      </w:r>
      <w:r w:rsidR="006F3923" w:rsidRPr="00A30E19">
        <w:rPr>
          <w:rFonts w:cstheme="minorHAnsi"/>
          <w:sz w:val="24"/>
          <w:szCs w:val="24"/>
        </w:rPr>
        <w:t xml:space="preserve"> </w:t>
      </w:r>
      <w:r w:rsidR="00087628" w:rsidRPr="00A30E19">
        <w:rPr>
          <w:rFonts w:cstheme="minorHAnsi"/>
          <w:sz w:val="24"/>
          <w:szCs w:val="24"/>
        </w:rPr>
        <w:t xml:space="preserve">due to collecting legitimate reasons and opinions from people who are considering </w:t>
      </w:r>
      <w:r w:rsidR="00010AA0" w:rsidRPr="00A30E19">
        <w:rPr>
          <w:rFonts w:cstheme="minorHAnsi"/>
          <w:sz w:val="24"/>
          <w:szCs w:val="24"/>
        </w:rPr>
        <w:t xml:space="preserve">to either </w:t>
      </w:r>
      <w:r w:rsidR="00087628" w:rsidRPr="00A30E19">
        <w:rPr>
          <w:rFonts w:cstheme="minorHAnsi"/>
          <w:sz w:val="24"/>
          <w:szCs w:val="24"/>
        </w:rPr>
        <w:t xml:space="preserve">volunteer or work in this </w:t>
      </w:r>
      <w:r w:rsidR="00010AA0" w:rsidRPr="00A30E19">
        <w:rPr>
          <w:rFonts w:cstheme="minorHAnsi"/>
          <w:sz w:val="24"/>
          <w:szCs w:val="24"/>
        </w:rPr>
        <w:t xml:space="preserve">exact industry </w:t>
      </w:r>
      <w:r w:rsidR="00087628" w:rsidRPr="00A30E19">
        <w:rPr>
          <w:rFonts w:cstheme="minorHAnsi"/>
          <w:sz w:val="24"/>
          <w:szCs w:val="24"/>
        </w:rPr>
        <w:t>sector.</w:t>
      </w:r>
      <w:r w:rsidR="00DD7553" w:rsidRPr="00A30E19">
        <w:rPr>
          <w:rFonts w:cstheme="minorHAnsi"/>
          <w:sz w:val="24"/>
          <w:szCs w:val="24"/>
        </w:rPr>
        <w:t xml:space="preserve"> This therefore enables data to be more valid</w:t>
      </w:r>
      <w:r w:rsidR="00010AA0" w:rsidRPr="00A30E19">
        <w:rPr>
          <w:rFonts w:cstheme="minorHAnsi"/>
          <w:sz w:val="24"/>
          <w:szCs w:val="24"/>
        </w:rPr>
        <w:t xml:space="preserve"> and taken seriously</w:t>
      </w:r>
      <w:r w:rsidR="00DD7553" w:rsidRPr="00A30E19">
        <w:rPr>
          <w:rFonts w:cstheme="minorHAnsi"/>
          <w:sz w:val="24"/>
          <w:szCs w:val="24"/>
        </w:rPr>
        <w:t xml:space="preserve">, </w:t>
      </w:r>
      <w:r w:rsidR="00010AA0" w:rsidRPr="00A30E19">
        <w:rPr>
          <w:rFonts w:cstheme="minorHAnsi"/>
          <w:sz w:val="24"/>
          <w:szCs w:val="24"/>
        </w:rPr>
        <w:t xml:space="preserve">where the consultant can </w:t>
      </w:r>
      <w:r w:rsidR="00DD7553" w:rsidRPr="00A30E19">
        <w:rPr>
          <w:rFonts w:cstheme="minorHAnsi"/>
          <w:sz w:val="24"/>
          <w:szCs w:val="24"/>
        </w:rPr>
        <w:t>recommend strategies to IronMan based on data from the opinions of potential volunteers in the events industry.</w:t>
      </w:r>
    </w:p>
    <w:p w:rsidR="00DD7553" w:rsidRPr="00A30E19" w:rsidRDefault="00144EE8" w:rsidP="00F579CF">
      <w:pPr>
        <w:rPr>
          <w:rFonts w:cstheme="minorHAnsi"/>
          <w:sz w:val="24"/>
          <w:szCs w:val="24"/>
        </w:rPr>
      </w:pPr>
      <w:r w:rsidRPr="00A30E19">
        <w:rPr>
          <w:rFonts w:cstheme="minorHAnsi"/>
          <w:sz w:val="24"/>
          <w:szCs w:val="24"/>
        </w:rPr>
        <w:t xml:space="preserve">The survey was also shared on the </w:t>
      </w:r>
      <w:proofErr w:type="spellStart"/>
      <w:r w:rsidRPr="00A30E19">
        <w:rPr>
          <w:rFonts w:cstheme="minorHAnsi"/>
          <w:sz w:val="24"/>
          <w:szCs w:val="24"/>
        </w:rPr>
        <w:t>Pembrokeshire</w:t>
      </w:r>
      <w:proofErr w:type="spellEnd"/>
      <w:r w:rsidRPr="00A30E19">
        <w:rPr>
          <w:rFonts w:cstheme="minorHAnsi"/>
          <w:sz w:val="24"/>
          <w:szCs w:val="24"/>
        </w:rPr>
        <w:t xml:space="preserve"> </w:t>
      </w:r>
      <w:r w:rsidR="001319AF" w:rsidRPr="00A30E19">
        <w:rPr>
          <w:rFonts w:cstheme="minorHAnsi"/>
          <w:sz w:val="24"/>
          <w:szCs w:val="24"/>
        </w:rPr>
        <w:t>T</w:t>
      </w:r>
      <w:r w:rsidRPr="00A30E19">
        <w:rPr>
          <w:rFonts w:cstheme="minorHAnsi"/>
          <w:sz w:val="24"/>
          <w:szCs w:val="24"/>
        </w:rPr>
        <w:t>ourism forum, therefore allowing t</w:t>
      </w:r>
      <w:r w:rsidR="00820330" w:rsidRPr="00A30E19">
        <w:rPr>
          <w:rFonts w:cstheme="minorHAnsi"/>
          <w:sz w:val="24"/>
          <w:szCs w:val="24"/>
        </w:rPr>
        <w:t xml:space="preserve">he </w:t>
      </w:r>
      <w:r w:rsidRPr="00A30E19">
        <w:rPr>
          <w:rFonts w:cstheme="minorHAnsi"/>
          <w:sz w:val="24"/>
          <w:szCs w:val="24"/>
        </w:rPr>
        <w:t>collect</w:t>
      </w:r>
      <w:r w:rsidR="00820330" w:rsidRPr="00A30E19">
        <w:rPr>
          <w:rFonts w:cstheme="minorHAnsi"/>
          <w:sz w:val="24"/>
          <w:szCs w:val="24"/>
        </w:rPr>
        <w:t>ion of</w:t>
      </w:r>
      <w:r w:rsidRPr="00A30E19">
        <w:rPr>
          <w:rFonts w:cstheme="minorHAnsi"/>
          <w:sz w:val="24"/>
          <w:szCs w:val="24"/>
        </w:rPr>
        <w:t xml:space="preserve"> data from people in the surrounding area of IronMan Wales. This enables the collection of responses from people who have most likely heard of IronMan</w:t>
      </w:r>
      <w:r w:rsidR="00437064" w:rsidRPr="00A30E19">
        <w:rPr>
          <w:rFonts w:cstheme="minorHAnsi"/>
          <w:sz w:val="24"/>
          <w:szCs w:val="24"/>
        </w:rPr>
        <w:t>,</w:t>
      </w:r>
      <w:r w:rsidRPr="00A30E19">
        <w:rPr>
          <w:rFonts w:cstheme="minorHAnsi"/>
          <w:sz w:val="24"/>
          <w:szCs w:val="24"/>
        </w:rPr>
        <w:t xml:space="preserve"> therefore providing their personal opinion of </w:t>
      </w:r>
      <w:r w:rsidR="00437064" w:rsidRPr="00A30E19">
        <w:rPr>
          <w:rFonts w:cstheme="minorHAnsi"/>
          <w:sz w:val="24"/>
          <w:szCs w:val="24"/>
        </w:rPr>
        <w:t xml:space="preserve">the event and potentially reaching </w:t>
      </w:r>
      <w:r w:rsidR="00820330" w:rsidRPr="00A30E19">
        <w:rPr>
          <w:rFonts w:cstheme="minorHAnsi"/>
          <w:sz w:val="24"/>
          <w:szCs w:val="24"/>
        </w:rPr>
        <w:t xml:space="preserve">out to </w:t>
      </w:r>
      <w:r w:rsidR="00437064" w:rsidRPr="00A30E19">
        <w:rPr>
          <w:rFonts w:cstheme="minorHAnsi"/>
          <w:sz w:val="24"/>
          <w:szCs w:val="24"/>
        </w:rPr>
        <w:t>people who have volunteered at the event before.</w:t>
      </w:r>
      <w:r w:rsidR="001D7997" w:rsidRPr="00A30E19">
        <w:rPr>
          <w:rFonts w:cstheme="minorHAnsi"/>
          <w:sz w:val="24"/>
          <w:szCs w:val="24"/>
        </w:rPr>
        <w:t xml:space="preserve"> The demographic of past volunteers at IronMan</w:t>
      </w:r>
      <w:r w:rsidR="00820330" w:rsidRPr="00A30E19">
        <w:rPr>
          <w:rFonts w:cstheme="minorHAnsi"/>
          <w:sz w:val="24"/>
          <w:szCs w:val="24"/>
        </w:rPr>
        <w:t xml:space="preserve"> Wales,</w:t>
      </w:r>
      <w:r w:rsidR="001D7997" w:rsidRPr="00A30E19">
        <w:rPr>
          <w:rFonts w:cstheme="minorHAnsi"/>
          <w:sz w:val="24"/>
          <w:szCs w:val="24"/>
        </w:rPr>
        <w:t xml:space="preserve"> reveal that the majority of people who volunteer</w:t>
      </w:r>
      <w:r w:rsidR="00820330" w:rsidRPr="00A30E19">
        <w:rPr>
          <w:rFonts w:cstheme="minorHAnsi"/>
          <w:sz w:val="24"/>
          <w:szCs w:val="24"/>
        </w:rPr>
        <w:t>ed</w:t>
      </w:r>
      <w:r w:rsidR="001D7997" w:rsidRPr="00A30E19">
        <w:rPr>
          <w:rFonts w:cstheme="minorHAnsi"/>
          <w:sz w:val="24"/>
          <w:szCs w:val="24"/>
        </w:rPr>
        <w:t xml:space="preserve"> in recent years were from </w:t>
      </w:r>
      <w:proofErr w:type="spellStart"/>
      <w:r w:rsidR="001D7997" w:rsidRPr="00A30E19">
        <w:rPr>
          <w:rFonts w:cstheme="minorHAnsi"/>
          <w:sz w:val="24"/>
          <w:szCs w:val="24"/>
        </w:rPr>
        <w:t>Pembrokeshire</w:t>
      </w:r>
      <w:proofErr w:type="spellEnd"/>
      <w:r w:rsidR="001D7997" w:rsidRPr="00A30E19">
        <w:rPr>
          <w:rFonts w:cstheme="minorHAnsi"/>
          <w:sz w:val="24"/>
          <w:szCs w:val="24"/>
        </w:rPr>
        <w:t xml:space="preserve">, making up a total of 36% for both 2017 and 2018. </w:t>
      </w:r>
      <w:r w:rsidR="00FA50CE" w:rsidRPr="00A30E19">
        <w:rPr>
          <w:rFonts w:cstheme="minorHAnsi"/>
          <w:sz w:val="24"/>
          <w:szCs w:val="24"/>
        </w:rPr>
        <w:t xml:space="preserve">By publishing the survey on the </w:t>
      </w:r>
      <w:proofErr w:type="spellStart"/>
      <w:r w:rsidR="00FA50CE" w:rsidRPr="00A30E19">
        <w:rPr>
          <w:rFonts w:cstheme="minorHAnsi"/>
          <w:sz w:val="24"/>
          <w:szCs w:val="24"/>
        </w:rPr>
        <w:t>Pembrokeshire</w:t>
      </w:r>
      <w:proofErr w:type="spellEnd"/>
      <w:r w:rsidR="00FA50CE" w:rsidRPr="00A30E19">
        <w:rPr>
          <w:rFonts w:cstheme="minorHAnsi"/>
          <w:sz w:val="24"/>
          <w:szCs w:val="24"/>
        </w:rPr>
        <w:t xml:space="preserve"> </w:t>
      </w:r>
      <w:r w:rsidR="00820330" w:rsidRPr="00A30E19">
        <w:rPr>
          <w:rFonts w:cstheme="minorHAnsi"/>
          <w:sz w:val="24"/>
          <w:szCs w:val="24"/>
        </w:rPr>
        <w:t>T</w:t>
      </w:r>
      <w:r w:rsidR="00FA50CE" w:rsidRPr="00A30E19">
        <w:rPr>
          <w:rFonts w:cstheme="minorHAnsi"/>
          <w:sz w:val="24"/>
          <w:szCs w:val="24"/>
        </w:rPr>
        <w:t>ourism forum, reaches out to the people</w:t>
      </w:r>
      <w:r w:rsidR="00B91F72" w:rsidRPr="00A30E19">
        <w:rPr>
          <w:rFonts w:cstheme="minorHAnsi"/>
          <w:sz w:val="24"/>
          <w:szCs w:val="24"/>
        </w:rPr>
        <w:t xml:space="preserve"> </w:t>
      </w:r>
      <w:r w:rsidR="00FA50CE" w:rsidRPr="00A30E19">
        <w:rPr>
          <w:rFonts w:cstheme="minorHAnsi"/>
          <w:sz w:val="24"/>
          <w:szCs w:val="24"/>
        </w:rPr>
        <w:t xml:space="preserve">who have previously volunteered at IronMan, therefore gaining quality data on how they heard about the opportunities at IronMan, how they would prefer to </w:t>
      </w:r>
      <w:r w:rsidR="00B91F72" w:rsidRPr="00A30E19">
        <w:rPr>
          <w:rFonts w:cstheme="minorHAnsi"/>
          <w:sz w:val="24"/>
          <w:szCs w:val="24"/>
        </w:rPr>
        <w:t>hear about the</w:t>
      </w:r>
      <w:r w:rsidR="00FA50CE" w:rsidRPr="00A30E19">
        <w:rPr>
          <w:rFonts w:cstheme="minorHAnsi"/>
          <w:sz w:val="24"/>
          <w:szCs w:val="24"/>
        </w:rPr>
        <w:t xml:space="preserve"> volunteering opportunities</w:t>
      </w:r>
      <w:r w:rsidR="00B91F72" w:rsidRPr="00A30E19">
        <w:rPr>
          <w:rFonts w:cstheme="minorHAnsi"/>
          <w:sz w:val="24"/>
          <w:szCs w:val="24"/>
        </w:rPr>
        <w:t xml:space="preserve">, </w:t>
      </w:r>
      <w:r w:rsidR="00820330" w:rsidRPr="00A30E19">
        <w:rPr>
          <w:rFonts w:cstheme="minorHAnsi"/>
          <w:sz w:val="24"/>
          <w:szCs w:val="24"/>
        </w:rPr>
        <w:t>the</w:t>
      </w:r>
      <w:r w:rsidR="00B91F72" w:rsidRPr="00A30E19">
        <w:rPr>
          <w:rFonts w:cstheme="minorHAnsi"/>
          <w:sz w:val="24"/>
          <w:szCs w:val="24"/>
        </w:rPr>
        <w:t xml:space="preserve"> incentives they would like</w:t>
      </w:r>
      <w:r w:rsidR="00820330" w:rsidRPr="00A30E19">
        <w:rPr>
          <w:rFonts w:cstheme="minorHAnsi"/>
          <w:sz w:val="24"/>
          <w:szCs w:val="24"/>
        </w:rPr>
        <w:t xml:space="preserve"> </w:t>
      </w:r>
      <w:r w:rsidR="00820330" w:rsidRPr="00A30E19">
        <w:rPr>
          <w:rFonts w:cstheme="minorHAnsi"/>
          <w:sz w:val="24"/>
          <w:szCs w:val="24"/>
        </w:rPr>
        <w:lastRenderedPageBreak/>
        <w:t>to receive</w:t>
      </w:r>
      <w:r w:rsidR="00B91F72" w:rsidRPr="00A30E19">
        <w:rPr>
          <w:rFonts w:cstheme="minorHAnsi"/>
          <w:sz w:val="24"/>
          <w:szCs w:val="24"/>
        </w:rPr>
        <w:t xml:space="preserve"> from </w:t>
      </w:r>
      <w:r w:rsidR="00820330" w:rsidRPr="00A30E19">
        <w:rPr>
          <w:rFonts w:cstheme="minorHAnsi"/>
          <w:sz w:val="24"/>
          <w:szCs w:val="24"/>
        </w:rPr>
        <w:t xml:space="preserve">their </w:t>
      </w:r>
      <w:r w:rsidR="00B91F72" w:rsidRPr="00A30E19">
        <w:rPr>
          <w:rFonts w:cstheme="minorHAnsi"/>
          <w:sz w:val="24"/>
          <w:szCs w:val="24"/>
        </w:rPr>
        <w:t>volunteering</w:t>
      </w:r>
      <w:r w:rsidR="00820330" w:rsidRPr="00A30E19">
        <w:rPr>
          <w:rFonts w:cstheme="minorHAnsi"/>
          <w:sz w:val="24"/>
          <w:szCs w:val="24"/>
        </w:rPr>
        <w:t xml:space="preserve"> efforts,</w:t>
      </w:r>
      <w:r w:rsidR="00FA50CE" w:rsidRPr="00A30E19">
        <w:rPr>
          <w:rFonts w:cstheme="minorHAnsi"/>
          <w:sz w:val="24"/>
          <w:szCs w:val="24"/>
        </w:rPr>
        <w:t xml:space="preserve"> </w:t>
      </w:r>
      <w:r w:rsidR="00820330" w:rsidRPr="00A30E19">
        <w:rPr>
          <w:rFonts w:cstheme="minorHAnsi"/>
          <w:sz w:val="24"/>
          <w:szCs w:val="24"/>
        </w:rPr>
        <w:t>whilst</w:t>
      </w:r>
      <w:r w:rsidR="00FA50CE" w:rsidRPr="00A30E19">
        <w:rPr>
          <w:rFonts w:cstheme="minorHAnsi"/>
          <w:sz w:val="24"/>
          <w:szCs w:val="24"/>
        </w:rPr>
        <w:t xml:space="preserve"> </w:t>
      </w:r>
      <w:r w:rsidR="00B91F72" w:rsidRPr="00A30E19">
        <w:rPr>
          <w:rFonts w:cstheme="minorHAnsi"/>
          <w:sz w:val="24"/>
          <w:szCs w:val="24"/>
        </w:rPr>
        <w:t xml:space="preserve">also uncovering </w:t>
      </w:r>
      <w:r w:rsidR="00FA50CE" w:rsidRPr="00A30E19">
        <w:rPr>
          <w:rFonts w:cstheme="minorHAnsi"/>
          <w:sz w:val="24"/>
          <w:szCs w:val="24"/>
        </w:rPr>
        <w:t>their overall satisfaction from volunteering.</w:t>
      </w:r>
    </w:p>
    <w:p w:rsidR="00695475" w:rsidRPr="00A30E19" w:rsidRDefault="00695475" w:rsidP="00F579CF">
      <w:pPr>
        <w:rPr>
          <w:rFonts w:cstheme="minorHAnsi"/>
          <w:sz w:val="24"/>
          <w:szCs w:val="24"/>
        </w:rPr>
      </w:pPr>
      <w:r w:rsidRPr="00A30E19">
        <w:rPr>
          <w:rFonts w:cstheme="minorHAnsi"/>
          <w:sz w:val="24"/>
          <w:szCs w:val="24"/>
        </w:rPr>
        <w:t>Surveys were also spread out to relatives and extended family, therefore reaching a wider and more diverse age group/backgrounds aside from university students. This allows data collection from people who may not have heard about the volunteering opportunities at IronMan Wales, therefore spreading more recognition and interest for the event, which may potentially increase volunteering numbers at the event.</w:t>
      </w:r>
      <w:r w:rsidR="00304328" w:rsidRPr="00A30E19">
        <w:rPr>
          <w:rFonts w:cstheme="minorHAnsi"/>
          <w:sz w:val="24"/>
          <w:szCs w:val="24"/>
        </w:rPr>
        <w:t xml:space="preserve"> </w:t>
      </w:r>
      <w:r w:rsidR="00785A51" w:rsidRPr="00A30E19">
        <w:rPr>
          <w:rFonts w:cstheme="minorHAnsi"/>
          <w:sz w:val="24"/>
          <w:szCs w:val="24"/>
        </w:rPr>
        <w:t xml:space="preserve">It is vital to reach out to adults regarding volunteering motivations, due to the ages of 39-58 making up the majority or volunteering participants at IronMan Wales for both 2017 and 2018. </w:t>
      </w:r>
      <w:r w:rsidR="0029327F" w:rsidRPr="00A30E19">
        <w:rPr>
          <w:rFonts w:cstheme="minorHAnsi"/>
          <w:sz w:val="24"/>
          <w:szCs w:val="24"/>
        </w:rPr>
        <w:t>This means th</w:t>
      </w:r>
      <w:r w:rsidR="009034D8" w:rsidRPr="00A30E19">
        <w:rPr>
          <w:rFonts w:cstheme="minorHAnsi"/>
          <w:sz w:val="24"/>
          <w:szCs w:val="24"/>
        </w:rPr>
        <w:t xml:space="preserve">is age group holds </w:t>
      </w:r>
      <w:r w:rsidR="0029327F" w:rsidRPr="00A30E19">
        <w:rPr>
          <w:rFonts w:cstheme="minorHAnsi"/>
          <w:sz w:val="24"/>
          <w:szCs w:val="24"/>
        </w:rPr>
        <w:t xml:space="preserve">the major demographic of volunteers, therefore making it crucial to receive the data and intentions from the people who are most likely to volunteer at the event – again providing valid and real life responses </w:t>
      </w:r>
      <w:r w:rsidR="009034D8" w:rsidRPr="00A30E19">
        <w:rPr>
          <w:rFonts w:cstheme="minorHAnsi"/>
          <w:sz w:val="24"/>
          <w:szCs w:val="24"/>
        </w:rPr>
        <w:t xml:space="preserve">in order </w:t>
      </w:r>
      <w:r w:rsidR="0029327F" w:rsidRPr="00A30E19">
        <w:rPr>
          <w:rFonts w:cstheme="minorHAnsi"/>
          <w:sz w:val="24"/>
          <w:szCs w:val="24"/>
        </w:rPr>
        <w:t xml:space="preserve">to interpret quality data. </w:t>
      </w:r>
      <w:r w:rsidR="00304328" w:rsidRPr="00A30E19">
        <w:rPr>
          <w:rFonts w:cstheme="minorHAnsi"/>
          <w:sz w:val="24"/>
          <w:szCs w:val="24"/>
        </w:rPr>
        <w:t>This will also enable the interpretation of the motivation</w:t>
      </w:r>
      <w:r w:rsidR="00262A4F" w:rsidRPr="00A30E19">
        <w:rPr>
          <w:rFonts w:cstheme="minorHAnsi"/>
          <w:sz w:val="24"/>
          <w:szCs w:val="24"/>
        </w:rPr>
        <w:t>al</w:t>
      </w:r>
      <w:r w:rsidR="00304328" w:rsidRPr="00A30E19">
        <w:rPr>
          <w:rFonts w:cstheme="minorHAnsi"/>
          <w:sz w:val="24"/>
          <w:szCs w:val="24"/>
        </w:rPr>
        <w:t xml:space="preserve"> factors behind ordinary</w:t>
      </w:r>
      <w:r w:rsidR="0029327F" w:rsidRPr="00A30E19">
        <w:rPr>
          <w:rFonts w:cstheme="minorHAnsi"/>
          <w:sz w:val="24"/>
          <w:szCs w:val="24"/>
        </w:rPr>
        <w:t>/</w:t>
      </w:r>
      <w:r w:rsidR="00304328" w:rsidRPr="00A30E19">
        <w:rPr>
          <w:rFonts w:cstheme="minorHAnsi"/>
          <w:sz w:val="24"/>
          <w:szCs w:val="24"/>
        </w:rPr>
        <w:t>working people,</w:t>
      </w:r>
      <w:r w:rsidR="00262A4F" w:rsidRPr="00A30E19">
        <w:rPr>
          <w:rFonts w:cstheme="minorHAnsi"/>
          <w:sz w:val="24"/>
          <w:szCs w:val="24"/>
        </w:rPr>
        <w:t xml:space="preserve"> displaying ways on how they would prefer to hear about the opportunities at IronMan Wales, and whether these results are similar/dissimilar to the younger age groups.</w:t>
      </w:r>
    </w:p>
    <w:p w:rsidR="00D81E1E" w:rsidRPr="00A30E19" w:rsidRDefault="00D81E1E" w:rsidP="00F579CF">
      <w:pPr>
        <w:rPr>
          <w:rFonts w:cstheme="minorHAnsi"/>
          <w:sz w:val="24"/>
          <w:szCs w:val="24"/>
        </w:rPr>
      </w:pPr>
      <w:r w:rsidRPr="00A30E19">
        <w:rPr>
          <w:rFonts w:cstheme="minorHAnsi"/>
          <w:sz w:val="24"/>
          <w:szCs w:val="24"/>
        </w:rPr>
        <w:t xml:space="preserve">A couple adjustments were made since completing the PID report. Before beginning the research part of the project, </w:t>
      </w:r>
      <w:r w:rsidR="006A37E0" w:rsidRPr="00A30E19">
        <w:rPr>
          <w:rFonts w:cstheme="minorHAnsi"/>
          <w:sz w:val="24"/>
          <w:szCs w:val="24"/>
        </w:rPr>
        <w:t>there was</w:t>
      </w:r>
      <w:r w:rsidRPr="00A30E19">
        <w:rPr>
          <w:rFonts w:cstheme="minorHAnsi"/>
          <w:sz w:val="24"/>
          <w:szCs w:val="24"/>
        </w:rPr>
        <w:t xml:space="preserve"> the in</w:t>
      </w:r>
      <w:r w:rsidR="0013734F" w:rsidRPr="00A30E19">
        <w:rPr>
          <w:rFonts w:cstheme="minorHAnsi"/>
          <w:sz w:val="24"/>
          <w:szCs w:val="24"/>
        </w:rPr>
        <w:t>tention</w:t>
      </w:r>
      <w:r w:rsidRPr="00A30E19">
        <w:rPr>
          <w:rFonts w:cstheme="minorHAnsi"/>
          <w:sz w:val="24"/>
          <w:szCs w:val="24"/>
        </w:rPr>
        <w:t xml:space="preserve"> to carry out face to face interviews</w:t>
      </w:r>
      <w:r w:rsidR="006A37E0" w:rsidRPr="00A30E19">
        <w:rPr>
          <w:rFonts w:cstheme="minorHAnsi"/>
          <w:sz w:val="24"/>
          <w:szCs w:val="24"/>
        </w:rPr>
        <w:t xml:space="preserve">, however, this was later taken out of the consultancy project. This was due to the fact that </w:t>
      </w:r>
      <w:r w:rsidR="00FE05D8" w:rsidRPr="00A30E19">
        <w:rPr>
          <w:rFonts w:cstheme="minorHAnsi"/>
          <w:sz w:val="24"/>
          <w:szCs w:val="24"/>
        </w:rPr>
        <w:t>aside from</w:t>
      </w:r>
      <w:r w:rsidR="006A37E0" w:rsidRPr="00A30E19">
        <w:rPr>
          <w:rFonts w:cstheme="minorHAnsi"/>
          <w:sz w:val="24"/>
          <w:szCs w:val="24"/>
        </w:rPr>
        <w:t xml:space="preserve"> interviews receiv</w:t>
      </w:r>
      <w:r w:rsidR="00FE05D8" w:rsidRPr="00A30E19">
        <w:rPr>
          <w:rFonts w:cstheme="minorHAnsi"/>
          <w:sz w:val="24"/>
          <w:szCs w:val="24"/>
        </w:rPr>
        <w:t>ing</w:t>
      </w:r>
      <w:r w:rsidR="006A37E0" w:rsidRPr="00A30E19">
        <w:rPr>
          <w:rFonts w:cstheme="minorHAnsi"/>
          <w:sz w:val="24"/>
          <w:szCs w:val="24"/>
        </w:rPr>
        <w:t xml:space="preserve"> rich data, this would be too time-costly, where </w:t>
      </w:r>
      <w:r w:rsidR="00FE05D8" w:rsidRPr="00A30E19">
        <w:rPr>
          <w:rFonts w:cstheme="minorHAnsi"/>
          <w:sz w:val="24"/>
          <w:szCs w:val="24"/>
        </w:rPr>
        <w:t>the sample size is limited. This therefore means it is more difficult to compare results over a broader diversity</w:t>
      </w:r>
      <w:r w:rsidR="001D3D30" w:rsidRPr="00A30E19">
        <w:rPr>
          <w:rFonts w:cstheme="minorHAnsi"/>
          <w:sz w:val="24"/>
          <w:szCs w:val="24"/>
        </w:rPr>
        <w:t xml:space="preserve">, where the small sample size from the interviews won’t be enough to gain a clear understanding of the perceptions from certain age groups/occupations etc. </w:t>
      </w:r>
      <w:r w:rsidR="00181A73" w:rsidRPr="00A30E19">
        <w:rPr>
          <w:rFonts w:cstheme="minorHAnsi"/>
          <w:sz w:val="24"/>
          <w:szCs w:val="24"/>
        </w:rPr>
        <w:t xml:space="preserve">Also, due to interviews being manually entered data, this </w:t>
      </w:r>
      <w:r w:rsidR="00FE05D8" w:rsidRPr="00A30E19">
        <w:rPr>
          <w:rFonts w:cstheme="minorHAnsi"/>
          <w:sz w:val="24"/>
          <w:szCs w:val="24"/>
        </w:rPr>
        <w:t>can prolong the analysis process</w:t>
      </w:r>
      <w:r w:rsidR="00181A73" w:rsidRPr="00A30E19">
        <w:rPr>
          <w:rFonts w:cstheme="minorHAnsi"/>
          <w:sz w:val="24"/>
          <w:szCs w:val="24"/>
        </w:rPr>
        <w:t>, which is costing valuable time</w:t>
      </w:r>
      <w:r w:rsidR="00A92E6A" w:rsidRPr="00A30E19">
        <w:rPr>
          <w:rFonts w:cstheme="minorHAnsi"/>
          <w:sz w:val="24"/>
          <w:szCs w:val="24"/>
        </w:rPr>
        <w:t xml:space="preserve"> that can be spent collecting wider data from surveys</w:t>
      </w:r>
      <w:r w:rsidR="00181A73" w:rsidRPr="00A30E19">
        <w:rPr>
          <w:rFonts w:cstheme="minorHAnsi"/>
          <w:sz w:val="24"/>
          <w:szCs w:val="24"/>
        </w:rPr>
        <w:t>, where “</w:t>
      </w:r>
      <w:r w:rsidR="00BA473B" w:rsidRPr="00A30E19">
        <w:rPr>
          <w:rFonts w:cstheme="minorHAnsi"/>
          <w:sz w:val="24"/>
          <w:szCs w:val="24"/>
        </w:rPr>
        <w:t>m</w:t>
      </w:r>
      <w:r w:rsidR="00FE05D8" w:rsidRPr="00A30E19">
        <w:rPr>
          <w:rFonts w:cstheme="minorHAnsi"/>
          <w:sz w:val="24"/>
          <w:szCs w:val="24"/>
        </w:rPr>
        <w:t>obile surveys on iPads, tablets, or other mobile devices can cut-down on manual data entry costs and information is ready for analysis</w:t>
      </w:r>
      <w:r w:rsidR="00181A73" w:rsidRPr="00A30E19">
        <w:rPr>
          <w:rFonts w:cstheme="minorHAnsi"/>
          <w:sz w:val="24"/>
          <w:szCs w:val="24"/>
        </w:rPr>
        <w:t>” (</w:t>
      </w:r>
      <w:proofErr w:type="spellStart"/>
      <w:r w:rsidR="0005493D" w:rsidRPr="00A30E19">
        <w:rPr>
          <w:rFonts w:cstheme="minorHAnsi"/>
          <w:sz w:val="24"/>
          <w:szCs w:val="24"/>
        </w:rPr>
        <w:t>SnapSurveys</w:t>
      </w:r>
      <w:proofErr w:type="spellEnd"/>
      <w:r w:rsidR="0005493D" w:rsidRPr="00A30E19">
        <w:rPr>
          <w:rFonts w:cstheme="minorHAnsi"/>
          <w:sz w:val="24"/>
          <w:szCs w:val="24"/>
        </w:rPr>
        <w:t>, 2014).</w:t>
      </w:r>
    </w:p>
    <w:p w:rsidR="005F2CC3" w:rsidRPr="00A30E19" w:rsidRDefault="005F2CC3" w:rsidP="00F579CF">
      <w:pPr>
        <w:rPr>
          <w:rFonts w:cstheme="minorHAnsi"/>
          <w:sz w:val="24"/>
          <w:szCs w:val="24"/>
        </w:rPr>
      </w:pPr>
      <w:r w:rsidRPr="00A30E19">
        <w:rPr>
          <w:rFonts w:cstheme="minorHAnsi"/>
          <w:sz w:val="24"/>
          <w:szCs w:val="24"/>
        </w:rPr>
        <w:t xml:space="preserve">An adjustment added to the consultancy project, was the initiative to incorporate </w:t>
      </w:r>
      <w:r w:rsidR="00942111" w:rsidRPr="00A30E19">
        <w:rPr>
          <w:rFonts w:cstheme="minorHAnsi"/>
          <w:sz w:val="24"/>
          <w:szCs w:val="24"/>
        </w:rPr>
        <w:t>the practice of piloting the survey. This was added to the consultancy project in order to test out whether the survey questions were related to the aims and objectives of the project. This method helped to filter through the unnecessary questions in order t</w:t>
      </w:r>
      <w:r w:rsidR="00CB00E5" w:rsidRPr="00A30E19">
        <w:rPr>
          <w:rFonts w:cstheme="minorHAnsi"/>
          <w:sz w:val="24"/>
          <w:szCs w:val="24"/>
        </w:rPr>
        <w:t xml:space="preserve">o achieve the highest quality of data, </w:t>
      </w:r>
      <w:r w:rsidR="00942111" w:rsidRPr="00A30E19">
        <w:rPr>
          <w:rFonts w:cstheme="minorHAnsi"/>
          <w:sz w:val="24"/>
          <w:szCs w:val="24"/>
        </w:rPr>
        <w:t>t</w:t>
      </w:r>
      <w:r w:rsidR="00CB00E5" w:rsidRPr="00A30E19">
        <w:rPr>
          <w:rFonts w:cstheme="minorHAnsi"/>
          <w:sz w:val="24"/>
          <w:szCs w:val="24"/>
        </w:rPr>
        <w:t>herefore</w:t>
      </w:r>
      <w:r w:rsidR="00942111" w:rsidRPr="00A30E19">
        <w:rPr>
          <w:rFonts w:cstheme="minorHAnsi"/>
          <w:sz w:val="24"/>
          <w:szCs w:val="24"/>
        </w:rPr>
        <w:t xml:space="preserve"> focus</w:t>
      </w:r>
      <w:r w:rsidR="00CB00E5" w:rsidRPr="00A30E19">
        <w:rPr>
          <w:rFonts w:cstheme="minorHAnsi"/>
          <w:sz w:val="24"/>
          <w:szCs w:val="24"/>
        </w:rPr>
        <w:t xml:space="preserve">ing </w:t>
      </w:r>
      <w:r w:rsidR="00942111" w:rsidRPr="00A30E19">
        <w:rPr>
          <w:rFonts w:cstheme="minorHAnsi"/>
          <w:sz w:val="24"/>
          <w:szCs w:val="24"/>
        </w:rPr>
        <w:t>directly on what the consultancy project is aiming to achieve</w:t>
      </w:r>
      <w:r w:rsidR="00CA0FCC" w:rsidRPr="00A30E19">
        <w:rPr>
          <w:rFonts w:cstheme="minorHAnsi"/>
          <w:sz w:val="24"/>
          <w:szCs w:val="24"/>
        </w:rPr>
        <w:t xml:space="preserve"> – </w:t>
      </w:r>
      <w:r w:rsidR="00CA0FCC" w:rsidRPr="00A30E19">
        <w:rPr>
          <w:rFonts w:cstheme="minorHAnsi"/>
          <w:sz w:val="24"/>
          <w:szCs w:val="24"/>
        </w:rPr>
        <w:lastRenderedPageBreak/>
        <w:t>providing strategies to increase volunteering numbers based on the collection of valid interpretive data.</w:t>
      </w:r>
    </w:p>
    <w:p w:rsidR="00872A24" w:rsidRPr="00A30E19" w:rsidRDefault="00872A24" w:rsidP="00872A24">
      <w:pPr>
        <w:rPr>
          <w:rFonts w:cstheme="minorHAnsi"/>
          <w:sz w:val="24"/>
          <w:szCs w:val="24"/>
        </w:rPr>
      </w:pPr>
      <w:r w:rsidRPr="00A30E19">
        <w:rPr>
          <w:rFonts w:cstheme="minorHAnsi"/>
          <w:sz w:val="24"/>
          <w:szCs w:val="24"/>
        </w:rPr>
        <w:t xml:space="preserve">Secondary research was carried out by reviewing already implemented strategies from other volunteering organisations, such as Discovery – a volunteering scheme adopted by Swansea University. However, it was difficult to directly correlate volunteering practices between the two organisations, </w:t>
      </w:r>
      <w:r w:rsidR="00A85947" w:rsidRPr="00A30E19">
        <w:rPr>
          <w:rFonts w:cstheme="minorHAnsi"/>
          <w:sz w:val="24"/>
          <w:szCs w:val="24"/>
        </w:rPr>
        <w:t xml:space="preserve">since </w:t>
      </w:r>
      <w:r w:rsidRPr="00A30E19">
        <w:rPr>
          <w:rFonts w:cstheme="minorHAnsi"/>
          <w:sz w:val="24"/>
          <w:szCs w:val="24"/>
        </w:rPr>
        <w:t>the research found may not  have applied to the underlying factor regarding volunteering issues at IronMan Wales, due to other organisation’s practices being carried out with other issues in mind that may not necessarily correlate to those of IronMan’s</w:t>
      </w:r>
      <w:r w:rsidR="00A85947" w:rsidRPr="00A30E19">
        <w:rPr>
          <w:rFonts w:cstheme="minorHAnsi"/>
          <w:sz w:val="24"/>
          <w:szCs w:val="24"/>
        </w:rPr>
        <w:t xml:space="preserve"> and the mindset of people wanting to volunteer.</w:t>
      </w:r>
    </w:p>
    <w:p w:rsidR="00C42EBC" w:rsidRPr="00A30E19" w:rsidRDefault="00C42EBC" w:rsidP="00C42EBC">
      <w:pPr>
        <w:pStyle w:val="ListParagraph"/>
        <w:numPr>
          <w:ilvl w:val="0"/>
          <w:numId w:val="11"/>
        </w:numPr>
        <w:rPr>
          <w:rFonts w:cstheme="minorHAnsi"/>
          <w:sz w:val="24"/>
          <w:szCs w:val="24"/>
        </w:rPr>
      </w:pPr>
      <w:r w:rsidRPr="00A30E19">
        <w:rPr>
          <w:rFonts w:cstheme="minorHAnsi"/>
          <w:sz w:val="24"/>
          <w:szCs w:val="24"/>
        </w:rPr>
        <w:t>Research Findings</w:t>
      </w:r>
    </w:p>
    <w:p w:rsidR="00174EF3" w:rsidRPr="00A30E19" w:rsidRDefault="00174EF3" w:rsidP="00174EF3">
      <w:pPr>
        <w:pStyle w:val="ListParagraph"/>
        <w:numPr>
          <w:ilvl w:val="1"/>
          <w:numId w:val="11"/>
        </w:numPr>
        <w:rPr>
          <w:rFonts w:cstheme="minorHAnsi"/>
          <w:sz w:val="24"/>
          <w:szCs w:val="24"/>
        </w:rPr>
      </w:pPr>
      <w:r w:rsidRPr="00A30E19">
        <w:rPr>
          <w:rFonts w:cstheme="minorHAnsi"/>
          <w:sz w:val="24"/>
          <w:szCs w:val="24"/>
        </w:rPr>
        <w:t>Survey Results</w:t>
      </w:r>
    </w:p>
    <w:p w:rsidR="00CF0C8E" w:rsidRPr="00A30E19" w:rsidRDefault="00CF0C8E" w:rsidP="00CF0C8E">
      <w:pPr>
        <w:rPr>
          <w:rFonts w:cstheme="minorHAnsi"/>
          <w:sz w:val="24"/>
          <w:szCs w:val="24"/>
        </w:rPr>
      </w:pPr>
      <w:r w:rsidRPr="00A30E19">
        <w:rPr>
          <w:rFonts w:cstheme="minorHAnsi"/>
          <w:sz w:val="24"/>
          <w:szCs w:val="24"/>
        </w:rPr>
        <w:t xml:space="preserve">The survey collected an exact number of 60 respondents from across all age groups, genders and backgrounds. </w:t>
      </w:r>
      <w:r w:rsidR="00CB5883" w:rsidRPr="00A30E19">
        <w:rPr>
          <w:rFonts w:cstheme="minorHAnsi"/>
          <w:sz w:val="24"/>
          <w:szCs w:val="24"/>
        </w:rPr>
        <w:t>This was enough responses to gather a broad range of data, where</w:t>
      </w:r>
      <w:r w:rsidRPr="00A30E19">
        <w:rPr>
          <w:rFonts w:cstheme="minorHAnsi"/>
          <w:sz w:val="24"/>
          <w:szCs w:val="24"/>
        </w:rPr>
        <w:t xml:space="preserve"> the consultant can interpret findings and compare across a wide diversity, comparing whether all age groups provide the same data/motives or whether they have dissimilar tastes. Therefore strategies can be developed based on what the majority of responses entails.</w:t>
      </w:r>
    </w:p>
    <w:p w:rsidR="00CF0C8E" w:rsidRPr="00A30E19" w:rsidRDefault="00CF0C8E" w:rsidP="00CB5883">
      <w:pPr>
        <w:pStyle w:val="ListParagraph"/>
        <w:numPr>
          <w:ilvl w:val="2"/>
          <w:numId w:val="11"/>
        </w:numPr>
        <w:rPr>
          <w:rFonts w:cstheme="minorHAnsi"/>
          <w:sz w:val="24"/>
          <w:szCs w:val="24"/>
        </w:rPr>
      </w:pPr>
      <w:r w:rsidRPr="00A30E19">
        <w:rPr>
          <w:rFonts w:cstheme="minorHAnsi"/>
          <w:sz w:val="24"/>
          <w:szCs w:val="24"/>
        </w:rPr>
        <w:t>Questions 1, 8 and 9 – Volunteering Participation, Age/Gender</w:t>
      </w:r>
      <w:r w:rsidR="00D421A4" w:rsidRPr="00A30E19">
        <w:rPr>
          <w:rFonts w:cstheme="minorHAnsi"/>
          <w:sz w:val="24"/>
          <w:szCs w:val="24"/>
        </w:rPr>
        <w:t xml:space="preserve"> (filters)</w:t>
      </w:r>
    </w:p>
    <w:p w:rsidR="00D421A4" w:rsidRPr="00A30E19" w:rsidRDefault="00D421A4" w:rsidP="00D421A4">
      <w:pPr>
        <w:rPr>
          <w:rFonts w:cstheme="minorHAnsi"/>
          <w:sz w:val="24"/>
          <w:szCs w:val="24"/>
        </w:rPr>
      </w:pPr>
      <w:r w:rsidRPr="00A30E19">
        <w:rPr>
          <w:rFonts w:cstheme="minorHAnsi"/>
          <w:sz w:val="24"/>
          <w:szCs w:val="24"/>
        </w:rPr>
        <w:t>These questions were used in the survey in order to filter down the responses to other survey questions. By determining the majority age, gender and previous volunteering participation numbers, allows the consultant to establish the distinctive patterns from the responses. The survey can therefore analyse whether the majority of people who have previous experience with volunteering were of a certain age/ gender, thus creating recommendations based on the major assumptions from the certain age groups/genders. The filter questions make it more effective at comparing the data between the age groups and whether all age groups prefer to hear about the opportunities in a certain way compared to other ages.</w:t>
      </w:r>
    </w:p>
    <w:p w:rsidR="004814F0" w:rsidRPr="00A30E19" w:rsidRDefault="004814F0" w:rsidP="00D421A4">
      <w:pPr>
        <w:rPr>
          <w:rFonts w:cstheme="minorHAnsi"/>
          <w:sz w:val="24"/>
          <w:szCs w:val="24"/>
        </w:rPr>
      </w:pPr>
      <w:r w:rsidRPr="00A30E19">
        <w:rPr>
          <w:rFonts w:cstheme="minorHAnsi"/>
          <w:sz w:val="24"/>
          <w:szCs w:val="24"/>
        </w:rPr>
        <w:t>With Question 1 asking respondents whether they have volunteered before, the website can incorporate the filters including age and gender, in order to view patterns of wh</w:t>
      </w:r>
      <w:r w:rsidR="00192DA6" w:rsidRPr="00A30E19">
        <w:rPr>
          <w:rFonts w:cstheme="minorHAnsi"/>
          <w:sz w:val="24"/>
          <w:szCs w:val="24"/>
        </w:rPr>
        <w:t>at the</w:t>
      </w:r>
      <w:r w:rsidRPr="00A30E19">
        <w:rPr>
          <w:rFonts w:cstheme="minorHAnsi"/>
          <w:sz w:val="24"/>
          <w:szCs w:val="24"/>
        </w:rPr>
        <w:t xml:space="preserve"> major volunteering demographics apply to. </w:t>
      </w:r>
    </w:p>
    <w:p w:rsidR="0020380C" w:rsidRPr="00A30E19" w:rsidRDefault="0020380C" w:rsidP="00D421A4">
      <w:pPr>
        <w:rPr>
          <w:rFonts w:cstheme="minorHAnsi"/>
          <w:sz w:val="24"/>
          <w:szCs w:val="24"/>
        </w:rPr>
      </w:pPr>
      <w:r w:rsidRPr="00A30E19">
        <w:rPr>
          <w:rFonts w:cstheme="minorHAnsi"/>
          <w:noProof/>
          <w:sz w:val="24"/>
          <w:szCs w:val="24"/>
        </w:rPr>
        <w:lastRenderedPageBreak/>
        <w:drawing>
          <wp:inline distT="0" distB="0" distL="0" distR="0">
            <wp:extent cx="5943600" cy="3248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248025"/>
                    </a:xfrm>
                    <a:prstGeom prst="rect">
                      <a:avLst/>
                    </a:prstGeom>
                    <a:noFill/>
                    <a:ln>
                      <a:noFill/>
                    </a:ln>
                  </pic:spPr>
                </pic:pic>
              </a:graphicData>
            </a:graphic>
          </wp:inline>
        </w:drawing>
      </w:r>
    </w:p>
    <w:p w:rsidR="008A3460" w:rsidRPr="00A30E19" w:rsidRDefault="0020380C" w:rsidP="00D421A4">
      <w:pPr>
        <w:rPr>
          <w:rFonts w:cstheme="minorHAnsi"/>
          <w:sz w:val="24"/>
          <w:szCs w:val="24"/>
        </w:rPr>
      </w:pPr>
      <w:r w:rsidRPr="00A30E19">
        <w:rPr>
          <w:rFonts w:cstheme="minorHAnsi"/>
          <w:sz w:val="24"/>
          <w:szCs w:val="24"/>
        </w:rPr>
        <w:t xml:space="preserve">Of the 60 survey respondents, a little over 70% of individuals have in fact volunteered before. This is a great start to analysing the data due to the majority of people already </w:t>
      </w:r>
      <w:r w:rsidR="00F722E2" w:rsidRPr="00A30E19">
        <w:rPr>
          <w:rFonts w:cstheme="minorHAnsi"/>
          <w:sz w:val="24"/>
          <w:szCs w:val="24"/>
        </w:rPr>
        <w:t>having a key interest in volunteering, therefore providing data on real experiences.</w:t>
      </w:r>
    </w:p>
    <w:p w:rsidR="008A3460" w:rsidRPr="00A30E19" w:rsidRDefault="008A3460" w:rsidP="00D421A4">
      <w:pPr>
        <w:rPr>
          <w:rFonts w:cstheme="minorHAnsi"/>
          <w:sz w:val="24"/>
          <w:szCs w:val="24"/>
        </w:rPr>
      </w:pPr>
      <w:r w:rsidRPr="00A30E19">
        <w:rPr>
          <w:rFonts w:cstheme="minorHAnsi"/>
          <w:noProof/>
          <w:sz w:val="24"/>
          <w:szCs w:val="24"/>
        </w:rPr>
        <w:drawing>
          <wp:inline distT="0" distB="0" distL="0" distR="0">
            <wp:extent cx="5943600" cy="27336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733675"/>
                    </a:xfrm>
                    <a:prstGeom prst="rect">
                      <a:avLst/>
                    </a:prstGeom>
                    <a:noFill/>
                    <a:ln>
                      <a:noFill/>
                    </a:ln>
                  </pic:spPr>
                </pic:pic>
              </a:graphicData>
            </a:graphic>
          </wp:inline>
        </w:drawing>
      </w:r>
    </w:p>
    <w:p w:rsidR="0098122C" w:rsidRPr="00A30E19" w:rsidRDefault="008A3460" w:rsidP="00D421A4">
      <w:pPr>
        <w:rPr>
          <w:rFonts w:cstheme="minorHAnsi"/>
          <w:sz w:val="24"/>
          <w:szCs w:val="24"/>
        </w:rPr>
      </w:pPr>
      <w:r w:rsidRPr="00A30E19">
        <w:rPr>
          <w:rFonts w:cstheme="minorHAnsi"/>
          <w:sz w:val="24"/>
          <w:szCs w:val="24"/>
        </w:rPr>
        <w:t xml:space="preserve">Statistics show that the majority age groups of those who have volunteered before, range from 18-24 years, however it is noted that participation numbers also applies to other age groups where they closely follow behind the younger age group. This therefore proves that volunteering does in fact apply to everyone of all ages and is not limited to a specific </w:t>
      </w:r>
      <w:r w:rsidRPr="00A30E19">
        <w:rPr>
          <w:rFonts w:cstheme="minorHAnsi"/>
          <w:sz w:val="24"/>
          <w:szCs w:val="24"/>
        </w:rPr>
        <w:lastRenderedPageBreak/>
        <w:t>generation</w:t>
      </w:r>
      <w:r w:rsidR="007E2E8E" w:rsidRPr="00A30E19">
        <w:rPr>
          <w:rFonts w:cstheme="minorHAnsi"/>
          <w:sz w:val="24"/>
          <w:szCs w:val="24"/>
        </w:rPr>
        <w:t xml:space="preserve">. This makes it easier to </w:t>
      </w:r>
      <w:r w:rsidR="005A5796" w:rsidRPr="00A30E19">
        <w:rPr>
          <w:rFonts w:cstheme="minorHAnsi"/>
          <w:sz w:val="24"/>
          <w:szCs w:val="24"/>
        </w:rPr>
        <w:t>interpret the data due to the broad diversity of the individuals who responded.</w:t>
      </w:r>
    </w:p>
    <w:p w:rsidR="0020380C" w:rsidRPr="00A30E19" w:rsidRDefault="0098122C" w:rsidP="00D421A4">
      <w:pPr>
        <w:rPr>
          <w:rFonts w:cstheme="minorHAnsi"/>
          <w:sz w:val="24"/>
          <w:szCs w:val="24"/>
        </w:rPr>
      </w:pPr>
      <w:r w:rsidRPr="00A30E19">
        <w:rPr>
          <w:rFonts w:cstheme="minorHAnsi"/>
          <w:noProof/>
          <w:sz w:val="24"/>
          <w:szCs w:val="24"/>
        </w:rPr>
        <w:drawing>
          <wp:inline distT="0" distB="0" distL="0" distR="0">
            <wp:extent cx="5943600" cy="4114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114800"/>
                    </a:xfrm>
                    <a:prstGeom prst="rect">
                      <a:avLst/>
                    </a:prstGeom>
                    <a:noFill/>
                    <a:ln>
                      <a:noFill/>
                    </a:ln>
                  </pic:spPr>
                </pic:pic>
              </a:graphicData>
            </a:graphic>
          </wp:inline>
        </w:drawing>
      </w:r>
      <w:r w:rsidR="008A3460" w:rsidRPr="00A30E19">
        <w:rPr>
          <w:rFonts w:cstheme="minorHAnsi"/>
          <w:sz w:val="24"/>
          <w:szCs w:val="24"/>
        </w:rPr>
        <w:t xml:space="preserve"> </w:t>
      </w:r>
    </w:p>
    <w:p w:rsidR="00CB5883" w:rsidRPr="00A30E19" w:rsidRDefault="00CB5883" w:rsidP="00CB5883">
      <w:pPr>
        <w:rPr>
          <w:rFonts w:cstheme="minorHAnsi"/>
          <w:sz w:val="24"/>
          <w:szCs w:val="24"/>
        </w:rPr>
      </w:pPr>
    </w:p>
    <w:p w:rsidR="0098122C" w:rsidRDefault="0098122C" w:rsidP="00CB5883">
      <w:pPr>
        <w:rPr>
          <w:rFonts w:cstheme="minorHAnsi"/>
          <w:sz w:val="24"/>
          <w:szCs w:val="24"/>
        </w:rPr>
      </w:pPr>
      <w:r w:rsidRPr="00A30E19">
        <w:rPr>
          <w:rFonts w:cstheme="minorHAnsi"/>
          <w:sz w:val="24"/>
          <w:szCs w:val="24"/>
        </w:rPr>
        <w:t xml:space="preserve">Of the respondents who </w:t>
      </w:r>
      <w:r w:rsidR="00F8195F" w:rsidRPr="00A30E19">
        <w:rPr>
          <w:rFonts w:cstheme="minorHAnsi"/>
          <w:sz w:val="24"/>
          <w:szCs w:val="24"/>
        </w:rPr>
        <w:t>took part</w:t>
      </w:r>
      <w:r w:rsidRPr="00A30E19">
        <w:rPr>
          <w:rFonts w:cstheme="minorHAnsi"/>
          <w:sz w:val="24"/>
          <w:szCs w:val="24"/>
        </w:rPr>
        <w:t xml:space="preserve">, the majority of individuals who have volunteered are </w:t>
      </w:r>
      <w:r w:rsidR="00F8195F" w:rsidRPr="00A30E19">
        <w:rPr>
          <w:rFonts w:cstheme="minorHAnsi"/>
          <w:sz w:val="24"/>
          <w:szCs w:val="24"/>
        </w:rPr>
        <w:t xml:space="preserve">in fact </w:t>
      </w:r>
      <w:r w:rsidRPr="00A30E19">
        <w:rPr>
          <w:rFonts w:cstheme="minorHAnsi"/>
          <w:sz w:val="24"/>
          <w:szCs w:val="24"/>
        </w:rPr>
        <w:t xml:space="preserve">female. </w:t>
      </w:r>
      <w:r w:rsidR="00191D09" w:rsidRPr="00A30E19">
        <w:rPr>
          <w:rFonts w:cstheme="minorHAnsi"/>
          <w:sz w:val="24"/>
          <w:szCs w:val="24"/>
        </w:rPr>
        <w:t>This could be partly due to the majority of responses to the survey being female, however this does correlate to the IronMan Wales volunteering statistics, where the majority of people who volunteered for both 2017 and 2018 being female</w:t>
      </w:r>
      <w:r w:rsidR="00337F61" w:rsidRPr="00A30E19">
        <w:rPr>
          <w:rFonts w:cstheme="minorHAnsi"/>
          <w:sz w:val="24"/>
          <w:szCs w:val="24"/>
        </w:rPr>
        <w:t xml:space="preserve"> - </w:t>
      </w:r>
      <w:r w:rsidR="00191D09" w:rsidRPr="00A30E19">
        <w:rPr>
          <w:rFonts w:cstheme="minorHAnsi"/>
          <w:sz w:val="24"/>
          <w:szCs w:val="24"/>
        </w:rPr>
        <w:t>making up nearly 60% of numbers both years.</w:t>
      </w:r>
      <w:r w:rsidR="00337F61" w:rsidRPr="00A30E19">
        <w:rPr>
          <w:rFonts w:cstheme="minorHAnsi"/>
          <w:sz w:val="24"/>
          <w:szCs w:val="24"/>
        </w:rPr>
        <w:t xml:space="preserve"> This is significant to the research findings, where the consultant can establish motivative methods for the major volunteering demographic at the event, as well as providing findings from the point of view from males</w:t>
      </w:r>
      <w:r w:rsidR="001A5853" w:rsidRPr="00A30E19">
        <w:rPr>
          <w:rFonts w:cstheme="minorHAnsi"/>
          <w:sz w:val="24"/>
          <w:szCs w:val="24"/>
        </w:rPr>
        <w:t xml:space="preserve"> (and others)</w:t>
      </w:r>
      <w:r w:rsidR="00337F61" w:rsidRPr="00A30E19">
        <w:rPr>
          <w:rFonts w:cstheme="minorHAnsi"/>
          <w:sz w:val="24"/>
          <w:szCs w:val="24"/>
        </w:rPr>
        <w:t xml:space="preserve"> in order to increase male participation at the event – therefore making it 50/50 from both genders.</w:t>
      </w:r>
    </w:p>
    <w:p w:rsidR="00A86C9E" w:rsidRDefault="00A86C9E" w:rsidP="00CB5883">
      <w:pPr>
        <w:rPr>
          <w:rFonts w:cstheme="minorHAnsi"/>
          <w:sz w:val="24"/>
          <w:szCs w:val="24"/>
        </w:rPr>
      </w:pPr>
    </w:p>
    <w:p w:rsidR="00A86C9E" w:rsidRDefault="00A86C9E" w:rsidP="00CB5883">
      <w:pPr>
        <w:rPr>
          <w:rFonts w:cstheme="minorHAnsi"/>
          <w:sz w:val="24"/>
          <w:szCs w:val="24"/>
        </w:rPr>
      </w:pPr>
    </w:p>
    <w:p w:rsidR="00A86C9E" w:rsidRPr="00A30E19" w:rsidRDefault="00A86C9E" w:rsidP="00CB5883">
      <w:pPr>
        <w:rPr>
          <w:rFonts w:cstheme="minorHAnsi"/>
          <w:sz w:val="24"/>
          <w:szCs w:val="24"/>
        </w:rPr>
      </w:pPr>
    </w:p>
    <w:p w:rsidR="00CF0C8E" w:rsidRPr="00A30E19" w:rsidRDefault="00B7406E" w:rsidP="00B7406E">
      <w:pPr>
        <w:pStyle w:val="ListParagraph"/>
        <w:numPr>
          <w:ilvl w:val="2"/>
          <w:numId w:val="11"/>
        </w:numPr>
        <w:rPr>
          <w:rFonts w:cstheme="minorHAnsi"/>
          <w:sz w:val="24"/>
          <w:szCs w:val="24"/>
        </w:rPr>
      </w:pPr>
      <w:r w:rsidRPr="00A30E19">
        <w:rPr>
          <w:rFonts w:cstheme="minorHAnsi"/>
          <w:sz w:val="24"/>
          <w:szCs w:val="24"/>
        </w:rPr>
        <w:lastRenderedPageBreak/>
        <w:t>Question 2 – Volunteering Satisfaction</w:t>
      </w:r>
    </w:p>
    <w:p w:rsidR="00B7406E" w:rsidRPr="00A30E19" w:rsidRDefault="00B7406E" w:rsidP="00B7406E">
      <w:pPr>
        <w:rPr>
          <w:rFonts w:cstheme="minorHAnsi"/>
          <w:sz w:val="24"/>
          <w:szCs w:val="24"/>
        </w:rPr>
      </w:pPr>
      <w:r w:rsidRPr="00A30E19">
        <w:rPr>
          <w:rFonts w:cstheme="minorHAnsi"/>
          <w:noProof/>
          <w:sz w:val="24"/>
          <w:szCs w:val="24"/>
        </w:rPr>
        <w:drawing>
          <wp:inline distT="0" distB="0" distL="0" distR="0">
            <wp:extent cx="5934075" cy="3238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34075" cy="3238500"/>
                    </a:xfrm>
                    <a:prstGeom prst="rect">
                      <a:avLst/>
                    </a:prstGeom>
                    <a:noFill/>
                    <a:ln>
                      <a:noFill/>
                    </a:ln>
                  </pic:spPr>
                </pic:pic>
              </a:graphicData>
            </a:graphic>
          </wp:inline>
        </w:drawing>
      </w:r>
    </w:p>
    <w:p w:rsidR="008B19C6" w:rsidRPr="00A30E19" w:rsidRDefault="009E52B1" w:rsidP="00B7406E">
      <w:pPr>
        <w:rPr>
          <w:rFonts w:cstheme="minorHAnsi"/>
          <w:sz w:val="24"/>
          <w:szCs w:val="24"/>
        </w:rPr>
      </w:pPr>
      <w:r w:rsidRPr="00A30E19">
        <w:rPr>
          <w:rFonts w:cstheme="minorHAnsi"/>
          <w:sz w:val="24"/>
          <w:szCs w:val="24"/>
        </w:rPr>
        <w:t>This is a great question to understand the overall satisfaction of volunteering experiences in general. The fact that most people agree on being satisfied with their overall volunteering experience, proves that there is great potential in gaining more volunteers at IronMan Wales due to individuals with previous volunteering participation remembering the experience as being a great one, contributing to the many beneficial factors for the individual.</w:t>
      </w:r>
      <w:r w:rsidR="0035201A" w:rsidRPr="00A30E19">
        <w:rPr>
          <w:rFonts w:cstheme="minorHAnsi"/>
          <w:sz w:val="24"/>
          <w:szCs w:val="24"/>
        </w:rPr>
        <w:t xml:space="preserve"> This means that it may likely be the strategies that are promoting the opportunities at IronMan that need tweaking</w:t>
      </w:r>
      <w:r w:rsidR="00A732CD" w:rsidRPr="00A30E19">
        <w:rPr>
          <w:rFonts w:cstheme="minorHAnsi"/>
          <w:sz w:val="24"/>
          <w:szCs w:val="24"/>
        </w:rPr>
        <w:t xml:space="preserve"> rather than the experience of volunteering itself</w:t>
      </w:r>
      <w:r w:rsidR="00A04961" w:rsidRPr="00A30E19">
        <w:rPr>
          <w:rFonts w:cstheme="minorHAnsi"/>
          <w:sz w:val="24"/>
          <w:szCs w:val="24"/>
        </w:rPr>
        <w:t>,</w:t>
      </w:r>
      <w:r w:rsidR="0035201A" w:rsidRPr="00A30E19">
        <w:rPr>
          <w:rFonts w:cstheme="minorHAnsi"/>
          <w:sz w:val="24"/>
          <w:szCs w:val="24"/>
        </w:rPr>
        <w:t xml:space="preserve"> in order to reach out to the individuals who find volunteering to be a pleasant experience</w:t>
      </w:r>
      <w:r w:rsidR="00A04961" w:rsidRPr="00A30E19">
        <w:rPr>
          <w:rFonts w:cstheme="minorHAnsi"/>
          <w:sz w:val="24"/>
          <w:szCs w:val="24"/>
        </w:rPr>
        <w:t xml:space="preserve"> – therefore gaining more volunteering numbers at the event.</w:t>
      </w:r>
    </w:p>
    <w:p w:rsidR="00174EF3" w:rsidRPr="00A30E19" w:rsidRDefault="008B78DC" w:rsidP="008B78DC">
      <w:pPr>
        <w:pStyle w:val="ListParagraph"/>
        <w:numPr>
          <w:ilvl w:val="2"/>
          <w:numId w:val="11"/>
        </w:numPr>
        <w:rPr>
          <w:rFonts w:cstheme="minorHAnsi"/>
          <w:sz w:val="24"/>
          <w:szCs w:val="24"/>
        </w:rPr>
      </w:pPr>
      <w:r w:rsidRPr="00A30E19">
        <w:rPr>
          <w:rFonts w:cstheme="minorHAnsi"/>
          <w:sz w:val="24"/>
          <w:szCs w:val="24"/>
        </w:rPr>
        <w:t>Questions 4,5,6 and 10 – IronMan Wales Promotion and Interests</w:t>
      </w:r>
    </w:p>
    <w:p w:rsidR="00A10528" w:rsidRPr="00A30E19" w:rsidRDefault="00A10528" w:rsidP="00A10528">
      <w:pPr>
        <w:rPr>
          <w:rFonts w:cstheme="minorHAnsi"/>
          <w:sz w:val="24"/>
          <w:szCs w:val="24"/>
        </w:rPr>
      </w:pPr>
      <w:r w:rsidRPr="00A30E19">
        <w:rPr>
          <w:rFonts w:cstheme="minorHAnsi"/>
          <w:sz w:val="24"/>
          <w:szCs w:val="24"/>
        </w:rPr>
        <w:t>Question 4 asks survey participants whether they have heard about the volunteering opportunities at IronMan Wales. This is a specific question that gets straight to the point and determines whether the lack of volunteers are due to personal experience or simply lack of knowledge.</w:t>
      </w:r>
    </w:p>
    <w:p w:rsidR="008B78DC" w:rsidRPr="00A30E19" w:rsidRDefault="00A10528" w:rsidP="008B78DC">
      <w:pPr>
        <w:rPr>
          <w:rFonts w:cstheme="minorHAnsi"/>
          <w:sz w:val="24"/>
          <w:szCs w:val="24"/>
        </w:rPr>
      </w:pPr>
      <w:r w:rsidRPr="00A30E19">
        <w:rPr>
          <w:rFonts w:cstheme="minorHAnsi"/>
          <w:noProof/>
          <w:sz w:val="24"/>
          <w:szCs w:val="24"/>
        </w:rPr>
        <w:lastRenderedPageBreak/>
        <w:drawing>
          <wp:inline distT="0" distB="0" distL="0" distR="0">
            <wp:extent cx="5943600" cy="2466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2466975"/>
                    </a:xfrm>
                    <a:prstGeom prst="rect">
                      <a:avLst/>
                    </a:prstGeom>
                    <a:noFill/>
                    <a:ln>
                      <a:noFill/>
                    </a:ln>
                  </pic:spPr>
                </pic:pic>
              </a:graphicData>
            </a:graphic>
          </wp:inline>
        </w:drawing>
      </w:r>
    </w:p>
    <w:p w:rsidR="00C349F7" w:rsidRPr="00A30E19" w:rsidRDefault="00A10528" w:rsidP="00C349F7">
      <w:pPr>
        <w:rPr>
          <w:rFonts w:cstheme="minorHAnsi"/>
          <w:sz w:val="24"/>
          <w:szCs w:val="24"/>
        </w:rPr>
      </w:pPr>
      <w:r w:rsidRPr="00A30E19">
        <w:rPr>
          <w:rFonts w:cstheme="minorHAnsi"/>
          <w:sz w:val="24"/>
          <w:szCs w:val="24"/>
        </w:rPr>
        <w:t>In this instance, it is clear there is a lack of knowledge in the actual event itself rather than a bad experience in volunteering. This is confirmed where the number of individuals who have answered ‘satisfied’ to their overall volunteering experience, h</w:t>
      </w:r>
      <w:r w:rsidR="006326D8" w:rsidRPr="00A30E19">
        <w:rPr>
          <w:rFonts w:cstheme="minorHAnsi"/>
          <w:sz w:val="24"/>
          <w:szCs w:val="24"/>
        </w:rPr>
        <w:t>aven’t in fact heard of the opportunities at IronMan</w:t>
      </w:r>
      <w:r w:rsidR="004B6269" w:rsidRPr="00A30E19">
        <w:rPr>
          <w:rFonts w:cstheme="minorHAnsi"/>
          <w:sz w:val="24"/>
          <w:szCs w:val="24"/>
        </w:rPr>
        <w:t>, where 35% of those satisfied not knowing about the event</w:t>
      </w:r>
      <w:r w:rsidR="006326D8" w:rsidRPr="00A30E19">
        <w:rPr>
          <w:rFonts w:cstheme="minorHAnsi"/>
          <w:sz w:val="24"/>
          <w:szCs w:val="24"/>
        </w:rPr>
        <w:t>. This means there is a big potential to gain more volunteering numbers at IronMan due to there being an interest in volunteering in general – however the</w:t>
      </w:r>
      <w:r w:rsidR="00F416B6" w:rsidRPr="00A30E19">
        <w:rPr>
          <w:rFonts w:cstheme="minorHAnsi"/>
          <w:sz w:val="24"/>
          <w:szCs w:val="24"/>
        </w:rPr>
        <w:t xml:space="preserve"> </w:t>
      </w:r>
      <w:r w:rsidR="006326D8" w:rsidRPr="00A30E19">
        <w:rPr>
          <w:rFonts w:cstheme="minorHAnsi"/>
          <w:sz w:val="24"/>
          <w:szCs w:val="24"/>
        </w:rPr>
        <w:t>block of reaching out to these individuals</w:t>
      </w:r>
      <w:r w:rsidR="00F416B6" w:rsidRPr="00A30E19">
        <w:rPr>
          <w:rFonts w:cstheme="minorHAnsi"/>
          <w:sz w:val="24"/>
          <w:szCs w:val="24"/>
        </w:rPr>
        <w:t xml:space="preserve"> halting the number of participants.</w:t>
      </w:r>
    </w:p>
    <w:p w:rsidR="00A10528" w:rsidRPr="00A30E19" w:rsidRDefault="00A10528" w:rsidP="00C349F7">
      <w:pPr>
        <w:rPr>
          <w:rFonts w:cstheme="minorHAnsi"/>
          <w:sz w:val="24"/>
          <w:szCs w:val="24"/>
        </w:rPr>
      </w:pPr>
      <w:r w:rsidRPr="00A30E19">
        <w:rPr>
          <w:rFonts w:cstheme="minorHAnsi"/>
          <w:noProof/>
          <w:sz w:val="24"/>
          <w:szCs w:val="24"/>
        </w:rPr>
        <w:drawing>
          <wp:inline distT="0" distB="0" distL="0" distR="0">
            <wp:extent cx="5943600" cy="27622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762250"/>
                    </a:xfrm>
                    <a:prstGeom prst="rect">
                      <a:avLst/>
                    </a:prstGeom>
                    <a:noFill/>
                    <a:ln>
                      <a:noFill/>
                    </a:ln>
                  </pic:spPr>
                </pic:pic>
              </a:graphicData>
            </a:graphic>
          </wp:inline>
        </w:drawing>
      </w:r>
    </w:p>
    <w:p w:rsidR="004B6269" w:rsidRPr="00A30E19" w:rsidRDefault="004B6269" w:rsidP="00C349F7">
      <w:pPr>
        <w:rPr>
          <w:rFonts w:cstheme="minorHAnsi"/>
          <w:sz w:val="24"/>
          <w:szCs w:val="24"/>
        </w:rPr>
      </w:pPr>
    </w:p>
    <w:p w:rsidR="00C42EBC" w:rsidRPr="00A30E19" w:rsidRDefault="00C42EBC" w:rsidP="00C42EBC">
      <w:pPr>
        <w:rPr>
          <w:rFonts w:cstheme="minorHAnsi"/>
          <w:sz w:val="24"/>
          <w:szCs w:val="24"/>
        </w:rPr>
      </w:pPr>
    </w:p>
    <w:p w:rsidR="003C37EF" w:rsidRPr="00A30E19" w:rsidRDefault="00FB4BBF" w:rsidP="00872A24">
      <w:pPr>
        <w:rPr>
          <w:rFonts w:cstheme="minorHAnsi"/>
          <w:sz w:val="24"/>
          <w:szCs w:val="24"/>
        </w:rPr>
      </w:pPr>
      <w:r w:rsidRPr="00A30E19">
        <w:rPr>
          <w:rFonts w:cstheme="minorHAnsi"/>
          <w:sz w:val="24"/>
          <w:szCs w:val="24"/>
        </w:rPr>
        <w:lastRenderedPageBreak/>
        <w:t xml:space="preserve">Question 5 establishes exactly where the individuals have heard of the opportunities at IronMan Wales. By confirming the major factor in spreading the awareness of IronMan, </w:t>
      </w:r>
      <w:r w:rsidR="00575F42" w:rsidRPr="00A30E19">
        <w:rPr>
          <w:rFonts w:cstheme="minorHAnsi"/>
          <w:sz w:val="24"/>
          <w:szCs w:val="24"/>
        </w:rPr>
        <w:t>will allow the consultant to establish the most effective strategies to promote the event across all age groups.</w:t>
      </w:r>
    </w:p>
    <w:p w:rsidR="00575F42" w:rsidRPr="00A30E19" w:rsidRDefault="00727186" w:rsidP="00872A24">
      <w:pPr>
        <w:rPr>
          <w:rFonts w:cstheme="minorHAnsi"/>
          <w:sz w:val="24"/>
          <w:szCs w:val="24"/>
        </w:rPr>
      </w:pPr>
      <w:r w:rsidRPr="00A30E19">
        <w:rPr>
          <w:rFonts w:cstheme="minorHAnsi"/>
          <w:noProof/>
          <w:sz w:val="24"/>
          <w:szCs w:val="24"/>
        </w:rPr>
        <w:drawing>
          <wp:inline distT="0" distB="0" distL="0" distR="0">
            <wp:extent cx="5943600" cy="36861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686175"/>
                    </a:xfrm>
                    <a:prstGeom prst="rect">
                      <a:avLst/>
                    </a:prstGeom>
                    <a:noFill/>
                    <a:ln>
                      <a:noFill/>
                    </a:ln>
                  </pic:spPr>
                </pic:pic>
              </a:graphicData>
            </a:graphic>
          </wp:inline>
        </w:drawing>
      </w:r>
    </w:p>
    <w:p w:rsidR="00872A24" w:rsidRPr="00A30E19" w:rsidRDefault="00007F56" w:rsidP="00E7661C">
      <w:pPr>
        <w:rPr>
          <w:rFonts w:cstheme="minorHAnsi"/>
          <w:sz w:val="24"/>
          <w:szCs w:val="24"/>
        </w:rPr>
      </w:pPr>
      <w:r w:rsidRPr="00A30E19">
        <w:rPr>
          <w:rFonts w:cstheme="minorHAnsi"/>
          <w:sz w:val="24"/>
          <w:szCs w:val="24"/>
        </w:rPr>
        <w:t>The majority of people who have heard about the opportunities, found IronMan through their College/University, with the 18-24 age group understandably being the main age group to hear about the event in this way.</w:t>
      </w:r>
      <w:r w:rsidR="00C249E4" w:rsidRPr="00A30E19">
        <w:rPr>
          <w:rFonts w:cstheme="minorHAnsi"/>
          <w:sz w:val="24"/>
          <w:szCs w:val="24"/>
        </w:rPr>
        <w:t xml:space="preserve"> This stems from the use of educational talks at universities that the </w:t>
      </w:r>
      <w:proofErr w:type="spellStart"/>
      <w:r w:rsidR="00C249E4" w:rsidRPr="00A30E19">
        <w:rPr>
          <w:rFonts w:cstheme="minorHAnsi"/>
          <w:sz w:val="24"/>
          <w:szCs w:val="24"/>
        </w:rPr>
        <w:t>organisation</w:t>
      </w:r>
      <w:proofErr w:type="spellEnd"/>
      <w:r w:rsidR="00C249E4" w:rsidRPr="00A30E19">
        <w:rPr>
          <w:rFonts w:cstheme="minorHAnsi"/>
          <w:sz w:val="24"/>
          <w:szCs w:val="24"/>
        </w:rPr>
        <w:t xml:space="preserve"> adopts in order to spread recognition for the event.</w:t>
      </w:r>
      <w:r w:rsidR="00796A0F" w:rsidRPr="00A30E19">
        <w:rPr>
          <w:rFonts w:cstheme="minorHAnsi"/>
          <w:sz w:val="24"/>
          <w:szCs w:val="24"/>
        </w:rPr>
        <w:t xml:space="preserve"> </w:t>
      </w:r>
      <w:r w:rsidR="00F93BDF" w:rsidRPr="00A30E19">
        <w:rPr>
          <w:rFonts w:cstheme="minorHAnsi"/>
          <w:sz w:val="24"/>
          <w:szCs w:val="24"/>
        </w:rPr>
        <w:t>Whilst this is an excellent approach, where students can gain information on the event face to face, there’s the concern</w:t>
      </w:r>
      <w:r w:rsidR="00796A0F" w:rsidRPr="00A30E19">
        <w:rPr>
          <w:rFonts w:cstheme="minorHAnsi"/>
          <w:sz w:val="24"/>
          <w:szCs w:val="24"/>
        </w:rPr>
        <w:t xml:space="preserve"> that only a certain demographic (students) are </w:t>
      </w:r>
      <w:r w:rsidR="0059400C" w:rsidRPr="00A30E19">
        <w:rPr>
          <w:rFonts w:cstheme="minorHAnsi"/>
          <w:sz w:val="24"/>
          <w:szCs w:val="24"/>
        </w:rPr>
        <w:t>learning</w:t>
      </w:r>
      <w:r w:rsidR="00796A0F" w:rsidRPr="00A30E19">
        <w:rPr>
          <w:rFonts w:cstheme="minorHAnsi"/>
          <w:sz w:val="24"/>
          <w:szCs w:val="24"/>
        </w:rPr>
        <w:t xml:space="preserve"> about the opportunities, where the older generation, who do not receive these talks, are missing out on volunteering opportunities at the event</w:t>
      </w:r>
      <w:r w:rsidR="00737699" w:rsidRPr="00A30E19">
        <w:rPr>
          <w:rFonts w:cstheme="minorHAnsi"/>
          <w:sz w:val="24"/>
          <w:szCs w:val="24"/>
        </w:rPr>
        <w:t>, based on the demographic of the survey data.</w:t>
      </w:r>
    </w:p>
    <w:p w:rsidR="00A51798" w:rsidRPr="00A30E19" w:rsidRDefault="00A51798" w:rsidP="00E7661C">
      <w:pPr>
        <w:rPr>
          <w:rFonts w:cstheme="minorHAnsi"/>
          <w:sz w:val="24"/>
          <w:szCs w:val="24"/>
        </w:rPr>
      </w:pPr>
      <w:r w:rsidRPr="00A30E19">
        <w:rPr>
          <w:rFonts w:cstheme="minorHAnsi"/>
          <w:noProof/>
          <w:sz w:val="24"/>
          <w:szCs w:val="24"/>
        </w:rPr>
        <w:lastRenderedPageBreak/>
        <w:drawing>
          <wp:inline distT="0" distB="0" distL="0" distR="0">
            <wp:extent cx="5943600" cy="31337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133725"/>
                    </a:xfrm>
                    <a:prstGeom prst="rect">
                      <a:avLst/>
                    </a:prstGeom>
                    <a:noFill/>
                    <a:ln>
                      <a:noFill/>
                    </a:ln>
                  </pic:spPr>
                </pic:pic>
              </a:graphicData>
            </a:graphic>
          </wp:inline>
        </w:drawing>
      </w:r>
    </w:p>
    <w:p w:rsidR="00A51798" w:rsidRPr="00A30E19" w:rsidRDefault="00A51798" w:rsidP="00E7661C">
      <w:pPr>
        <w:rPr>
          <w:rFonts w:cstheme="minorHAnsi"/>
          <w:sz w:val="24"/>
          <w:szCs w:val="24"/>
        </w:rPr>
      </w:pPr>
      <w:r w:rsidRPr="00A30E19">
        <w:rPr>
          <w:rFonts w:cstheme="minorHAnsi"/>
          <w:sz w:val="24"/>
          <w:szCs w:val="24"/>
        </w:rPr>
        <w:t>When participants were asked about the way they would like to find out about the volunteering opportunities at the event, results confirm that social media takes the best format for this approach.</w:t>
      </w:r>
      <w:r w:rsidR="009B7C76" w:rsidRPr="00A30E19">
        <w:rPr>
          <w:rFonts w:cstheme="minorHAnsi"/>
          <w:sz w:val="24"/>
          <w:szCs w:val="24"/>
        </w:rPr>
        <w:t xml:space="preserve"> This applies across </w:t>
      </w:r>
      <w:r w:rsidR="00BF36AB" w:rsidRPr="00A30E19">
        <w:rPr>
          <w:rFonts w:cstheme="minorHAnsi"/>
          <w:sz w:val="24"/>
          <w:szCs w:val="24"/>
        </w:rPr>
        <w:t>most of the</w:t>
      </w:r>
      <w:r w:rsidR="009B7C76" w:rsidRPr="00A30E19">
        <w:rPr>
          <w:rFonts w:cstheme="minorHAnsi"/>
          <w:sz w:val="24"/>
          <w:szCs w:val="24"/>
        </w:rPr>
        <w:t xml:space="preserve"> age groups, not only the younger generation</w:t>
      </w:r>
      <w:r w:rsidR="00BF36AB" w:rsidRPr="00A30E19">
        <w:rPr>
          <w:rFonts w:cstheme="minorHAnsi"/>
          <w:sz w:val="24"/>
          <w:szCs w:val="24"/>
        </w:rPr>
        <w:t>, where most people would be more inclined to hear about the opportunities through social media, closely followed by looking directly on the IronMan Wales website.</w:t>
      </w:r>
      <w:r w:rsidR="00F00ED8" w:rsidRPr="00A30E19">
        <w:rPr>
          <w:rFonts w:cstheme="minorHAnsi"/>
          <w:sz w:val="24"/>
          <w:szCs w:val="24"/>
        </w:rPr>
        <w:t xml:space="preserve"> </w:t>
      </w:r>
    </w:p>
    <w:p w:rsidR="00BF36AB" w:rsidRPr="00A30E19" w:rsidRDefault="00BF36AB" w:rsidP="00E7661C">
      <w:pPr>
        <w:rPr>
          <w:rFonts w:cstheme="minorHAnsi"/>
          <w:sz w:val="24"/>
          <w:szCs w:val="24"/>
        </w:rPr>
      </w:pPr>
      <w:r w:rsidRPr="00A30E19">
        <w:rPr>
          <w:rFonts w:cstheme="minorHAnsi"/>
          <w:noProof/>
          <w:sz w:val="24"/>
          <w:szCs w:val="24"/>
        </w:rPr>
        <w:drawing>
          <wp:inline distT="0" distB="0" distL="0" distR="0">
            <wp:extent cx="5943600" cy="2581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2581275"/>
                    </a:xfrm>
                    <a:prstGeom prst="rect">
                      <a:avLst/>
                    </a:prstGeom>
                    <a:noFill/>
                    <a:ln>
                      <a:noFill/>
                    </a:ln>
                  </pic:spPr>
                </pic:pic>
              </a:graphicData>
            </a:graphic>
          </wp:inline>
        </w:drawing>
      </w:r>
    </w:p>
    <w:p w:rsidR="00886F1B" w:rsidRPr="00A30E19" w:rsidRDefault="00886F1B" w:rsidP="00E7661C">
      <w:pPr>
        <w:rPr>
          <w:rFonts w:cstheme="minorHAnsi"/>
          <w:sz w:val="24"/>
          <w:szCs w:val="24"/>
        </w:rPr>
      </w:pPr>
      <w:r w:rsidRPr="00A30E19">
        <w:rPr>
          <w:rFonts w:cstheme="minorHAnsi"/>
          <w:sz w:val="24"/>
          <w:szCs w:val="24"/>
        </w:rPr>
        <w:t>Statistics confirm that, “</w:t>
      </w:r>
      <w:r w:rsidRPr="00A30E19">
        <w:rPr>
          <w:rFonts w:cstheme="minorHAnsi"/>
          <w:sz w:val="24"/>
          <w:szCs w:val="24"/>
          <w:lang w:val="en"/>
        </w:rPr>
        <w:t xml:space="preserve">at the beginning of 2017, the total number of social media users in the UK had reached over 39 million users, with estimates going up to 42 million users”, with 67 percent of online adults using Facebook in 2016, taking the “number one spot of recently </w:t>
      </w:r>
      <w:r w:rsidRPr="00A30E19">
        <w:rPr>
          <w:rFonts w:cstheme="minorHAnsi"/>
          <w:sz w:val="24"/>
          <w:szCs w:val="24"/>
          <w:lang w:val="en"/>
        </w:rPr>
        <w:lastRenderedPageBreak/>
        <w:t>visited social networks in Great Britain, closely followed by YouTube” (Statista, 2019). This proves that the majority of the population are using social media – therefore making it a great way to reach out to potential volunteers.</w:t>
      </w:r>
    </w:p>
    <w:p w:rsidR="00F00ED8" w:rsidRPr="00A30E19" w:rsidRDefault="00F00ED8" w:rsidP="00E7661C">
      <w:pPr>
        <w:rPr>
          <w:rFonts w:cstheme="minorHAnsi"/>
          <w:sz w:val="24"/>
          <w:szCs w:val="24"/>
        </w:rPr>
      </w:pPr>
      <w:r w:rsidRPr="00A30E19">
        <w:rPr>
          <w:rFonts w:cstheme="minorHAnsi"/>
          <w:noProof/>
          <w:sz w:val="24"/>
          <w:szCs w:val="24"/>
        </w:rPr>
        <w:drawing>
          <wp:inline distT="0" distB="0" distL="0" distR="0">
            <wp:extent cx="5934075" cy="35528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34075" cy="3552825"/>
                    </a:xfrm>
                    <a:prstGeom prst="rect">
                      <a:avLst/>
                    </a:prstGeom>
                    <a:noFill/>
                    <a:ln>
                      <a:noFill/>
                    </a:ln>
                  </pic:spPr>
                </pic:pic>
              </a:graphicData>
            </a:graphic>
          </wp:inline>
        </w:drawing>
      </w:r>
    </w:p>
    <w:p w:rsidR="00B830AD" w:rsidRPr="00A30E19" w:rsidRDefault="00B830AD" w:rsidP="00B830AD">
      <w:pPr>
        <w:rPr>
          <w:rFonts w:cstheme="minorHAnsi"/>
          <w:sz w:val="24"/>
          <w:szCs w:val="24"/>
        </w:rPr>
      </w:pPr>
      <w:r w:rsidRPr="00A30E19">
        <w:rPr>
          <w:rFonts w:cstheme="minorHAnsi"/>
          <w:sz w:val="24"/>
          <w:szCs w:val="24"/>
        </w:rPr>
        <w:t xml:space="preserve">Question 10 asks the participants whether they would like to volunteer at IronMan Wales, of the respondents who voted ‘yes’, they also voted for social media as being the main form of promoting where they are more inclined to hear about the event. It is important to adopt the promoting method that is more suited to those actually wanting to participate in the event, as it is directly targeting those who are likely to sign up to volunteer. </w:t>
      </w:r>
    </w:p>
    <w:p w:rsidR="00FF436C" w:rsidRPr="00A30E19" w:rsidRDefault="00FF436C" w:rsidP="00FF436C">
      <w:pPr>
        <w:pStyle w:val="ListParagraph"/>
        <w:numPr>
          <w:ilvl w:val="2"/>
          <w:numId w:val="11"/>
        </w:numPr>
        <w:rPr>
          <w:rFonts w:cstheme="minorHAnsi"/>
          <w:sz w:val="24"/>
          <w:szCs w:val="24"/>
        </w:rPr>
      </w:pPr>
      <w:r w:rsidRPr="00A30E19">
        <w:rPr>
          <w:rFonts w:cstheme="minorHAnsi"/>
          <w:sz w:val="24"/>
          <w:szCs w:val="24"/>
        </w:rPr>
        <w:t>Questions 3 and 7 – Volunteering Motivations and Rewards</w:t>
      </w:r>
    </w:p>
    <w:p w:rsidR="00FF436C" w:rsidRPr="00A30E19" w:rsidRDefault="00FF436C" w:rsidP="00FF436C">
      <w:pPr>
        <w:rPr>
          <w:rFonts w:cstheme="minorHAnsi"/>
          <w:sz w:val="24"/>
          <w:szCs w:val="24"/>
        </w:rPr>
      </w:pPr>
      <w:r w:rsidRPr="00A30E19">
        <w:rPr>
          <w:rFonts w:cstheme="minorHAnsi"/>
          <w:sz w:val="24"/>
          <w:szCs w:val="24"/>
        </w:rPr>
        <w:t>Questions 3 looks into the way individuals value volunteering and how it benefits their lives. This then leads onto the motivation factors as to why people want to volunteer. By understanding this, the consultant can establish ways to incorporate these motives into the advertising and promotion of the event, with these ‘buzzwords’ capturing the attention of individuals.</w:t>
      </w:r>
    </w:p>
    <w:p w:rsidR="00E9724D" w:rsidRPr="00A30E19" w:rsidRDefault="00E9724D" w:rsidP="00FF436C">
      <w:pPr>
        <w:rPr>
          <w:rFonts w:cstheme="minorHAnsi"/>
          <w:sz w:val="24"/>
          <w:szCs w:val="24"/>
        </w:rPr>
      </w:pPr>
      <w:r w:rsidRPr="00A30E19">
        <w:rPr>
          <w:rFonts w:cstheme="minorHAnsi"/>
          <w:noProof/>
          <w:sz w:val="24"/>
          <w:szCs w:val="24"/>
        </w:rPr>
        <w:lastRenderedPageBreak/>
        <w:drawing>
          <wp:inline distT="0" distB="0" distL="0" distR="0">
            <wp:extent cx="5934075" cy="39909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34075" cy="3990975"/>
                    </a:xfrm>
                    <a:prstGeom prst="rect">
                      <a:avLst/>
                    </a:prstGeom>
                    <a:noFill/>
                    <a:ln>
                      <a:noFill/>
                    </a:ln>
                  </pic:spPr>
                </pic:pic>
              </a:graphicData>
            </a:graphic>
          </wp:inline>
        </w:drawing>
      </w:r>
    </w:p>
    <w:p w:rsidR="008800F9" w:rsidRPr="00A30E19" w:rsidRDefault="001344A6" w:rsidP="005C1302">
      <w:pPr>
        <w:pStyle w:val="NormalWeb"/>
        <w:rPr>
          <w:rFonts w:asciiTheme="minorHAnsi" w:hAnsiTheme="minorHAnsi" w:cstheme="minorHAnsi"/>
          <w:lang w:val="en"/>
        </w:rPr>
      </w:pPr>
      <w:r w:rsidRPr="00A30E19">
        <w:rPr>
          <w:rFonts w:asciiTheme="minorHAnsi" w:hAnsiTheme="minorHAnsi" w:cstheme="minorHAnsi"/>
        </w:rPr>
        <w:t>The answer to ‘gain experience for CV’ is the most popular reason as to why individuals are motivated to volunteer, which correlates to the 18-24 age group who made up the majority of people listing ‘yes’ to wanting to volunteer. This is due to the competitive industry in gaining a job, where employers are looking at skills and experience more so than education.</w:t>
      </w:r>
      <w:r w:rsidR="005C1302" w:rsidRPr="00A30E19">
        <w:rPr>
          <w:rFonts w:asciiTheme="minorHAnsi" w:hAnsiTheme="minorHAnsi" w:cstheme="minorHAnsi"/>
        </w:rPr>
        <w:t xml:space="preserve"> It has been stated that </w:t>
      </w:r>
      <w:r w:rsidR="005C1302" w:rsidRPr="00A30E19">
        <w:rPr>
          <w:rFonts w:asciiTheme="minorHAnsi" w:hAnsiTheme="minorHAnsi" w:cstheme="minorHAnsi"/>
          <w:lang w:val="en"/>
        </w:rPr>
        <w:t>"</w:t>
      </w:r>
      <w:r w:rsidR="005C1302" w:rsidRPr="00A30E19">
        <w:rPr>
          <w:rFonts w:asciiTheme="minorHAnsi" w:hAnsiTheme="minorHAnsi" w:cstheme="minorHAnsi"/>
          <w:lang w:val="en"/>
        </w:rPr>
        <w:t>v</w:t>
      </w:r>
      <w:r w:rsidR="005C1302" w:rsidRPr="00A30E19">
        <w:rPr>
          <w:rFonts w:asciiTheme="minorHAnsi" w:hAnsiTheme="minorHAnsi" w:cstheme="minorHAnsi"/>
          <w:lang w:val="en"/>
        </w:rPr>
        <w:t>olunteering is a savvy use of an individual's time, valued by employers</w:t>
      </w:r>
      <w:r w:rsidR="005C1302" w:rsidRPr="00A30E19">
        <w:rPr>
          <w:rFonts w:asciiTheme="minorHAnsi" w:hAnsiTheme="minorHAnsi" w:cstheme="minorHAnsi"/>
          <w:lang w:val="en"/>
        </w:rPr>
        <w:t>…</w:t>
      </w:r>
      <w:r w:rsidR="005C1302" w:rsidRPr="00A30E19">
        <w:rPr>
          <w:rFonts w:asciiTheme="minorHAnsi" w:hAnsiTheme="minorHAnsi" w:cstheme="minorHAnsi"/>
          <w:lang w:val="en"/>
        </w:rPr>
        <w:t>provides an insight into a profession and a company, allows an individual to build confidence in a role, develop or enhance relevant skills</w:t>
      </w:r>
      <w:r w:rsidR="005C1302" w:rsidRPr="00A30E19">
        <w:rPr>
          <w:rFonts w:asciiTheme="minorHAnsi" w:hAnsiTheme="minorHAnsi" w:cstheme="minorHAnsi"/>
          <w:lang w:val="en"/>
        </w:rPr>
        <w:t>…</w:t>
      </w:r>
      <w:r w:rsidR="005C1302" w:rsidRPr="00A30E19">
        <w:rPr>
          <w:rFonts w:asciiTheme="minorHAnsi" w:hAnsiTheme="minorHAnsi" w:cstheme="minorHAnsi"/>
          <w:lang w:val="en"/>
        </w:rPr>
        <w:t>it is a great way of improving a C</w:t>
      </w:r>
      <w:r w:rsidR="005C1302" w:rsidRPr="00A30E19">
        <w:rPr>
          <w:rFonts w:asciiTheme="minorHAnsi" w:hAnsiTheme="minorHAnsi" w:cstheme="minorHAnsi"/>
          <w:lang w:val="en"/>
        </w:rPr>
        <w:t>V</w:t>
      </w:r>
      <w:r w:rsidR="005C1302" w:rsidRPr="00A30E19">
        <w:rPr>
          <w:rFonts w:asciiTheme="minorHAnsi" w:hAnsiTheme="minorHAnsi" w:cstheme="minorHAnsi"/>
          <w:lang w:val="en"/>
        </w:rPr>
        <w:t>"</w:t>
      </w:r>
      <w:r w:rsidR="005C1302" w:rsidRPr="00A30E19">
        <w:rPr>
          <w:rFonts w:asciiTheme="minorHAnsi" w:hAnsiTheme="minorHAnsi" w:cstheme="minorHAnsi"/>
          <w:lang w:val="en"/>
        </w:rPr>
        <w:t xml:space="preserve"> (GRB, 2019). </w:t>
      </w:r>
      <w:r w:rsidR="005C6279" w:rsidRPr="00A30E19">
        <w:rPr>
          <w:rFonts w:asciiTheme="minorHAnsi" w:hAnsiTheme="minorHAnsi" w:cstheme="minorHAnsi"/>
          <w:lang w:val="en"/>
        </w:rPr>
        <w:t>IronMan is already doing a great job at this by promoting the event to students across Wales</w:t>
      </w:r>
      <w:r w:rsidR="00084F3E" w:rsidRPr="00A30E19">
        <w:rPr>
          <w:rFonts w:asciiTheme="minorHAnsi" w:hAnsiTheme="minorHAnsi" w:cstheme="minorHAnsi"/>
          <w:lang w:val="en"/>
        </w:rPr>
        <w:t>, where they inform individuals on the benefits of the event for their future career.</w:t>
      </w:r>
      <w:r w:rsidR="002926CC" w:rsidRPr="00A30E19">
        <w:rPr>
          <w:rFonts w:asciiTheme="minorHAnsi" w:hAnsiTheme="minorHAnsi" w:cstheme="minorHAnsi"/>
          <w:lang w:val="en"/>
        </w:rPr>
        <w:t xml:space="preserve"> </w:t>
      </w:r>
    </w:p>
    <w:p w:rsidR="002926CC" w:rsidRPr="00A30E19" w:rsidRDefault="002926CC" w:rsidP="005C1302">
      <w:pPr>
        <w:pStyle w:val="NormalWeb"/>
        <w:rPr>
          <w:rFonts w:asciiTheme="minorHAnsi" w:hAnsiTheme="minorHAnsi" w:cstheme="minorHAnsi"/>
          <w:lang w:val="en"/>
        </w:rPr>
      </w:pPr>
      <w:r w:rsidRPr="00A30E19">
        <w:rPr>
          <w:rFonts w:asciiTheme="minorHAnsi" w:hAnsiTheme="minorHAnsi" w:cstheme="minorHAnsi"/>
          <w:lang w:val="en"/>
        </w:rPr>
        <w:t xml:space="preserve">‘Doing good is important’ follows a close second. This is specifically important, due to </w:t>
      </w:r>
      <w:r w:rsidRPr="00A30E19">
        <w:rPr>
          <w:rFonts w:asciiTheme="minorHAnsi" w:eastAsiaTheme="minorHAnsi" w:hAnsiTheme="minorHAnsi" w:cstheme="minorHAnsi"/>
        </w:rPr>
        <w:t>r</w:t>
      </w:r>
      <w:r w:rsidRPr="00A30E19">
        <w:rPr>
          <w:rFonts w:asciiTheme="minorHAnsi" w:eastAsiaTheme="minorHAnsi" w:hAnsiTheme="minorHAnsi" w:cstheme="minorHAnsi"/>
        </w:rPr>
        <w:t xml:space="preserve">esearch </w:t>
      </w:r>
      <w:r w:rsidR="00F247DC" w:rsidRPr="00A30E19">
        <w:rPr>
          <w:rFonts w:asciiTheme="minorHAnsi" w:eastAsiaTheme="minorHAnsi" w:hAnsiTheme="minorHAnsi" w:cstheme="minorHAnsi"/>
        </w:rPr>
        <w:t>proving</w:t>
      </w:r>
      <w:r w:rsidRPr="00A30E19">
        <w:rPr>
          <w:rFonts w:asciiTheme="minorHAnsi" w:eastAsiaTheme="minorHAnsi" w:hAnsiTheme="minorHAnsi" w:cstheme="minorHAnsi"/>
        </w:rPr>
        <w:t xml:space="preserve"> that helping others makes you happy, and has been confirmed in</w:t>
      </w:r>
      <w:r w:rsidRPr="00A30E19">
        <w:rPr>
          <w:rFonts w:asciiTheme="minorHAnsi" w:hAnsiTheme="minorHAnsi" w:cstheme="minorHAnsi"/>
          <w:lang w:val="en"/>
        </w:rPr>
        <w:t xml:space="preserve"> a poll by the National Volunteering Network, where “98% of respondents said volunteering has made them happier people” (</w:t>
      </w:r>
      <w:proofErr w:type="spellStart"/>
      <w:r w:rsidRPr="00A30E19">
        <w:rPr>
          <w:rFonts w:asciiTheme="minorHAnsi" w:hAnsiTheme="minorHAnsi" w:cstheme="minorHAnsi"/>
          <w:lang w:val="en"/>
        </w:rPr>
        <w:t>Reachout</w:t>
      </w:r>
      <w:proofErr w:type="spellEnd"/>
      <w:r w:rsidRPr="00A30E19">
        <w:rPr>
          <w:rFonts w:asciiTheme="minorHAnsi" w:hAnsiTheme="minorHAnsi" w:cstheme="minorHAnsi"/>
          <w:lang w:val="en"/>
        </w:rPr>
        <w:t>, 2019). This is specifically important due to the rise in people struggling with mental health issues, thus making it crucial to establish the appropriate strategies to increase volunteering participation at IronMan Wales, in order to help the movement of combating mental health, as well as to have sufficient volunteering numbers at IronMan Wales.</w:t>
      </w:r>
    </w:p>
    <w:p w:rsidR="00313016" w:rsidRPr="00A30E19" w:rsidRDefault="00313016" w:rsidP="005C1302">
      <w:pPr>
        <w:pStyle w:val="NormalWeb"/>
        <w:rPr>
          <w:rFonts w:asciiTheme="minorHAnsi" w:hAnsiTheme="minorHAnsi" w:cstheme="minorHAnsi"/>
          <w:lang w:val="en"/>
        </w:rPr>
      </w:pPr>
      <w:r w:rsidRPr="00A30E19">
        <w:rPr>
          <w:rFonts w:asciiTheme="minorHAnsi" w:hAnsiTheme="minorHAnsi" w:cstheme="minorHAnsi"/>
          <w:noProof/>
          <w:lang w:val="en"/>
        </w:rPr>
        <w:lastRenderedPageBreak/>
        <w:drawing>
          <wp:inline distT="0" distB="0" distL="0" distR="0">
            <wp:extent cx="5943600" cy="3771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771900"/>
                    </a:xfrm>
                    <a:prstGeom prst="rect">
                      <a:avLst/>
                    </a:prstGeom>
                    <a:noFill/>
                    <a:ln>
                      <a:noFill/>
                    </a:ln>
                  </pic:spPr>
                </pic:pic>
              </a:graphicData>
            </a:graphic>
          </wp:inline>
        </w:drawing>
      </w:r>
    </w:p>
    <w:p w:rsidR="00313016" w:rsidRPr="00A30E19" w:rsidRDefault="00313016" w:rsidP="005C1302">
      <w:pPr>
        <w:pStyle w:val="NormalWeb"/>
        <w:rPr>
          <w:rFonts w:asciiTheme="minorHAnsi" w:hAnsiTheme="minorHAnsi" w:cstheme="minorHAnsi"/>
          <w:lang w:val="en"/>
        </w:rPr>
      </w:pPr>
      <w:r w:rsidRPr="00A30E19">
        <w:rPr>
          <w:rFonts w:asciiTheme="minorHAnsi" w:hAnsiTheme="minorHAnsi" w:cstheme="minorHAnsi"/>
          <w:lang w:val="en"/>
        </w:rPr>
        <w:t xml:space="preserve">Question 7 outlooks the ways in which people would like to be rewarded for their volunteering efforts, thus potentially making them want to sign up again. This is important in regards to IronMan Wales, since most of their volunteers are first timers at the event, where rewards may potentially help to </w:t>
      </w:r>
      <w:proofErr w:type="spellStart"/>
      <w:r w:rsidRPr="00A30E19">
        <w:rPr>
          <w:rFonts w:asciiTheme="minorHAnsi" w:hAnsiTheme="minorHAnsi" w:cstheme="minorHAnsi"/>
          <w:lang w:val="en"/>
        </w:rPr>
        <w:t>stabilise</w:t>
      </w:r>
      <w:proofErr w:type="spellEnd"/>
      <w:r w:rsidRPr="00A30E19">
        <w:rPr>
          <w:rFonts w:asciiTheme="minorHAnsi" w:hAnsiTheme="minorHAnsi" w:cstheme="minorHAnsi"/>
          <w:lang w:val="en"/>
        </w:rPr>
        <w:t xml:space="preserve"> volunteers, t</w:t>
      </w:r>
      <w:r w:rsidR="006556E8" w:rsidRPr="00A30E19">
        <w:rPr>
          <w:rFonts w:asciiTheme="minorHAnsi" w:hAnsiTheme="minorHAnsi" w:cstheme="minorHAnsi"/>
          <w:lang w:val="en"/>
        </w:rPr>
        <w:t xml:space="preserve">herefore </w:t>
      </w:r>
      <w:r w:rsidRPr="00A30E19">
        <w:rPr>
          <w:rFonts w:asciiTheme="minorHAnsi" w:hAnsiTheme="minorHAnsi" w:cstheme="minorHAnsi"/>
          <w:lang w:val="en"/>
        </w:rPr>
        <w:t>making it easier for them to sign up each year</w:t>
      </w:r>
      <w:r w:rsidR="006556E8" w:rsidRPr="00A30E19">
        <w:rPr>
          <w:rFonts w:asciiTheme="minorHAnsi" w:hAnsiTheme="minorHAnsi" w:cstheme="minorHAnsi"/>
          <w:lang w:val="en"/>
        </w:rPr>
        <w:t>. The rewards were listed in order of importance to the participant hoping to volunteer, with ‘a thank you phone call’ claiming the number one spot by 19 of the 60 respondents, closely followed by ‘tickets to events’ and a ‘volunteer party’ as being the most popular ways to help people be proud of their volunteering efforts and to be rewarded. The fact that something as simple as a thank you phone call, shows that people aren’t expecting anything over the top or fancy in order to be awarded. People just want to be appreciated for their efforts, where a phone call is enough to keep them satisfied.</w:t>
      </w:r>
    </w:p>
    <w:p w:rsidR="00A35CC3" w:rsidRPr="00A30E19" w:rsidRDefault="0022398A" w:rsidP="0022398A">
      <w:pPr>
        <w:pStyle w:val="NormalWeb"/>
        <w:numPr>
          <w:ilvl w:val="0"/>
          <w:numId w:val="11"/>
        </w:numPr>
        <w:rPr>
          <w:rFonts w:asciiTheme="minorHAnsi" w:hAnsiTheme="minorHAnsi" w:cstheme="minorHAnsi"/>
          <w:lang w:val="en"/>
        </w:rPr>
      </w:pPr>
      <w:r w:rsidRPr="00A30E19">
        <w:rPr>
          <w:rFonts w:asciiTheme="minorHAnsi" w:hAnsiTheme="minorHAnsi" w:cstheme="minorHAnsi"/>
          <w:lang w:val="en"/>
        </w:rPr>
        <w:t>Discussion and Analysis</w:t>
      </w:r>
    </w:p>
    <w:p w:rsidR="0022398A" w:rsidRPr="00A30E19" w:rsidRDefault="0022398A" w:rsidP="0022398A">
      <w:pPr>
        <w:pStyle w:val="NormalWeb"/>
        <w:rPr>
          <w:rFonts w:asciiTheme="minorHAnsi" w:hAnsiTheme="minorHAnsi" w:cstheme="minorHAnsi"/>
          <w:lang w:val="en"/>
        </w:rPr>
      </w:pPr>
      <w:r w:rsidRPr="00A30E19">
        <w:rPr>
          <w:rFonts w:asciiTheme="minorHAnsi" w:hAnsiTheme="minorHAnsi" w:cstheme="minorHAnsi"/>
          <w:lang w:val="en"/>
        </w:rPr>
        <w:t xml:space="preserve">The findings reveal that IronMan Wales needs to incorporate </w:t>
      </w:r>
      <w:r w:rsidR="00FE59C8" w:rsidRPr="00A30E19">
        <w:rPr>
          <w:rFonts w:asciiTheme="minorHAnsi" w:hAnsiTheme="minorHAnsi" w:cstheme="minorHAnsi"/>
          <w:lang w:val="en"/>
        </w:rPr>
        <w:t xml:space="preserve">new </w:t>
      </w:r>
      <w:r w:rsidRPr="00A30E19">
        <w:rPr>
          <w:rFonts w:asciiTheme="minorHAnsi" w:hAnsiTheme="minorHAnsi" w:cstheme="minorHAnsi"/>
          <w:lang w:val="en"/>
        </w:rPr>
        <w:t xml:space="preserve">ways of reaching out to the majority of the demographic who are interested in volunteering. </w:t>
      </w:r>
      <w:r w:rsidR="00B9603D" w:rsidRPr="00A30E19">
        <w:rPr>
          <w:rFonts w:asciiTheme="minorHAnsi" w:hAnsiTheme="minorHAnsi" w:cstheme="minorHAnsi"/>
          <w:lang w:val="en"/>
        </w:rPr>
        <w:t xml:space="preserve">Currently, </w:t>
      </w:r>
      <w:proofErr w:type="spellStart"/>
      <w:r w:rsidR="00B9603D" w:rsidRPr="00A30E19">
        <w:rPr>
          <w:rFonts w:asciiTheme="minorHAnsi" w:hAnsiTheme="minorHAnsi" w:cstheme="minorHAnsi"/>
          <w:lang w:val="en"/>
        </w:rPr>
        <w:t>IronMan’s</w:t>
      </w:r>
      <w:proofErr w:type="spellEnd"/>
      <w:r w:rsidR="00B9603D" w:rsidRPr="00A30E19">
        <w:rPr>
          <w:rFonts w:asciiTheme="minorHAnsi" w:hAnsiTheme="minorHAnsi" w:cstheme="minorHAnsi"/>
          <w:lang w:val="en"/>
        </w:rPr>
        <w:t xml:space="preserve"> strengths involve the use of face to face presentations/talks at Universities, encouraging students to take part in the event. </w:t>
      </w:r>
      <w:r w:rsidRPr="00A30E19">
        <w:rPr>
          <w:rFonts w:asciiTheme="minorHAnsi" w:hAnsiTheme="minorHAnsi" w:cstheme="minorHAnsi"/>
          <w:lang w:val="en"/>
        </w:rPr>
        <w:t xml:space="preserve">Social media comes in as the overall main hub for reaching out to the majority of the population, </w:t>
      </w:r>
      <w:r w:rsidR="00B9603D" w:rsidRPr="00A30E19">
        <w:rPr>
          <w:rFonts w:asciiTheme="minorHAnsi" w:hAnsiTheme="minorHAnsi" w:cstheme="minorHAnsi"/>
          <w:lang w:val="en"/>
        </w:rPr>
        <w:t xml:space="preserve">this holds a great opportunity for IronMan, </w:t>
      </w:r>
      <w:r w:rsidRPr="00A30E19">
        <w:rPr>
          <w:rFonts w:asciiTheme="minorHAnsi" w:hAnsiTheme="minorHAnsi" w:cstheme="minorHAnsi"/>
          <w:lang w:val="en"/>
        </w:rPr>
        <w:t xml:space="preserve">where statistics have proven that many people of all ages use social media in their daily lives. </w:t>
      </w:r>
      <w:r w:rsidR="002522CF" w:rsidRPr="00A30E19">
        <w:rPr>
          <w:rFonts w:asciiTheme="minorHAnsi" w:hAnsiTheme="minorHAnsi" w:cstheme="minorHAnsi"/>
          <w:lang w:val="en"/>
        </w:rPr>
        <w:t xml:space="preserve"> </w:t>
      </w:r>
      <w:r w:rsidR="00674CB7" w:rsidRPr="00A30E19">
        <w:rPr>
          <w:rFonts w:asciiTheme="minorHAnsi" w:hAnsiTheme="minorHAnsi" w:cstheme="minorHAnsi"/>
          <w:lang w:val="en"/>
        </w:rPr>
        <w:t xml:space="preserve">It is also evident that findings reveal that people only want gratitude in the simplest of forms for their volunteering efforts. That’s not to say that IronMan doesn’t do that already, but is an aspect that they can look into as a way of making people satisfied with their experience, and will appreciate IronMan Wales </w:t>
      </w:r>
      <w:r w:rsidR="00674CB7" w:rsidRPr="00A30E19">
        <w:rPr>
          <w:rFonts w:asciiTheme="minorHAnsi" w:hAnsiTheme="minorHAnsi" w:cstheme="minorHAnsi"/>
          <w:lang w:val="en"/>
        </w:rPr>
        <w:lastRenderedPageBreak/>
        <w:t>reaching out to them to show thanks/offer incentives. Due to ‘gaining experience’ on CV’ coming in as the top motivator, it is vital for IronMan to introduce effective, innovative ways to keep reaching out to students/younger population since these individuals are the ones eager to gain as much experience as possible in order to make their CV stand out from competition.</w:t>
      </w:r>
      <w:r w:rsidR="00597148" w:rsidRPr="00A30E19">
        <w:rPr>
          <w:rFonts w:asciiTheme="minorHAnsi" w:hAnsiTheme="minorHAnsi" w:cstheme="minorHAnsi"/>
          <w:lang w:val="en"/>
        </w:rPr>
        <w:t xml:space="preserve"> However, other volunteering </w:t>
      </w:r>
      <w:proofErr w:type="spellStart"/>
      <w:r w:rsidR="00597148" w:rsidRPr="00A30E19">
        <w:rPr>
          <w:rFonts w:asciiTheme="minorHAnsi" w:hAnsiTheme="minorHAnsi" w:cstheme="minorHAnsi"/>
          <w:lang w:val="en"/>
        </w:rPr>
        <w:t>organisations</w:t>
      </w:r>
      <w:proofErr w:type="spellEnd"/>
      <w:r w:rsidR="00597148" w:rsidRPr="00A30E19">
        <w:rPr>
          <w:rFonts w:asciiTheme="minorHAnsi" w:hAnsiTheme="minorHAnsi" w:cstheme="minorHAnsi"/>
          <w:lang w:val="en"/>
        </w:rPr>
        <w:t xml:space="preserve"> such as ‘Discovery’, </w:t>
      </w:r>
      <w:proofErr w:type="spellStart"/>
      <w:r w:rsidR="00597148" w:rsidRPr="00A30E19">
        <w:rPr>
          <w:rFonts w:asciiTheme="minorHAnsi" w:hAnsiTheme="minorHAnsi" w:cstheme="minorHAnsi"/>
          <w:lang w:val="en"/>
        </w:rPr>
        <w:t>realise</w:t>
      </w:r>
      <w:proofErr w:type="spellEnd"/>
      <w:r w:rsidR="00597148" w:rsidRPr="00A30E19">
        <w:rPr>
          <w:rFonts w:asciiTheme="minorHAnsi" w:hAnsiTheme="minorHAnsi" w:cstheme="minorHAnsi"/>
          <w:lang w:val="en"/>
        </w:rPr>
        <w:t xml:space="preserve"> the demographic of students wanting to volunteer, and is partnered up with Swansea University in order to promote their many volunteering opportunities and reach out to this specific demographic. </w:t>
      </w:r>
      <w:r w:rsidR="00597148" w:rsidRPr="00A30E19">
        <w:rPr>
          <w:rFonts w:asciiTheme="minorHAnsi" w:hAnsiTheme="minorHAnsi" w:cstheme="minorHAnsi"/>
          <w:lang w:val="en"/>
        </w:rPr>
        <w:t xml:space="preserve">This means that threats from other volunteering </w:t>
      </w:r>
      <w:proofErr w:type="spellStart"/>
      <w:r w:rsidR="00597148" w:rsidRPr="00A30E19">
        <w:rPr>
          <w:rFonts w:asciiTheme="minorHAnsi" w:hAnsiTheme="minorHAnsi" w:cstheme="minorHAnsi"/>
          <w:lang w:val="en"/>
        </w:rPr>
        <w:t>organisations</w:t>
      </w:r>
      <w:proofErr w:type="spellEnd"/>
      <w:r w:rsidR="00597148" w:rsidRPr="00A30E19">
        <w:rPr>
          <w:rFonts w:asciiTheme="minorHAnsi" w:hAnsiTheme="minorHAnsi" w:cstheme="minorHAnsi"/>
          <w:lang w:val="en"/>
        </w:rPr>
        <w:t xml:space="preserve"> are ahead of the game and have already taken up the initiative of partnering up with the University.</w:t>
      </w:r>
      <w:r w:rsidR="009C30AF" w:rsidRPr="00A30E19">
        <w:rPr>
          <w:rFonts w:asciiTheme="minorHAnsi" w:hAnsiTheme="minorHAnsi" w:cstheme="minorHAnsi"/>
          <w:lang w:val="en"/>
        </w:rPr>
        <w:t xml:space="preserve"> All is not lost, as IronMan Wales can simply take note and apply it to their own promoting strategy.</w:t>
      </w:r>
    </w:p>
    <w:p w:rsidR="00AE68BE" w:rsidRPr="00A30E19" w:rsidRDefault="00AE68BE" w:rsidP="00AE68BE">
      <w:pPr>
        <w:pStyle w:val="NormalWeb"/>
        <w:numPr>
          <w:ilvl w:val="0"/>
          <w:numId w:val="11"/>
        </w:numPr>
        <w:rPr>
          <w:rFonts w:asciiTheme="minorHAnsi" w:hAnsiTheme="minorHAnsi" w:cstheme="minorHAnsi"/>
          <w:lang w:val="en"/>
        </w:rPr>
      </w:pPr>
      <w:r w:rsidRPr="00A30E19">
        <w:rPr>
          <w:rFonts w:asciiTheme="minorHAnsi" w:hAnsiTheme="minorHAnsi" w:cstheme="minorHAnsi"/>
          <w:lang w:val="en"/>
        </w:rPr>
        <w:t>Conclusion</w:t>
      </w:r>
    </w:p>
    <w:p w:rsidR="00AE68BE" w:rsidRPr="00A30E19" w:rsidRDefault="00AE68BE" w:rsidP="00AE68BE">
      <w:pPr>
        <w:pStyle w:val="NormalWeb"/>
        <w:rPr>
          <w:rFonts w:asciiTheme="minorHAnsi" w:hAnsiTheme="minorHAnsi" w:cstheme="minorHAnsi"/>
          <w:lang w:val="en"/>
        </w:rPr>
      </w:pPr>
      <w:r w:rsidRPr="00A30E19">
        <w:rPr>
          <w:rFonts w:asciiTheme="minorHAnsi" w:hAnsiTheme="minorHAnsi" w:cstheme="minorHAnsi"/>
          <w:lang w:val="en"/>
        </w:rPr>
        <w:t>In conclusio</w:t>
      </w:r>
      <w:r w:rsidR="001F13CC" w:rsidRPr="00A30E19">
        <w:rPr>
          <w:rFonts w:asciiTheme="minorHAnsi" w:hAnsiTheme="minorHAnsi" w:cstheme="minorHAnsi"/>
          <w:lang w:val="en"/>
        </w:rPr>
        <w:t>n</w:t>
      </w:r>
      <w:r w:rsidRPr="00A30E19">
        <w:rPr>
          <w:rFonts w:asciiTheme="minorHAnsi" w:hAnsiTheme="minorHAnsi" w:cstheme="minorHAnsi"/>
          <w:lang w:val="en"/>
        </w:rPr>
        <w:t>,</w:t>
      </w:r>
      <w:r w:rsidR="001F13CC" w:rsidRPr="00A30E19">
        <w:rPr>
          <w:rFonts w:asciiTheme="minorHAnsi" w:hAnsiTheme="minorHAnsi" w:cstheme="minorHAnsi"/>
          <w:lang w:val="en"/>
        </w:rPr>
        <w:t xml:space="preserve"> the aims and objectives for the consultancy project were met by establishing the main motives for a person wanting to volunteer, </w:t>
      </w:r>
      <w:r w:rsidR="00FB242F" w:rsidRPr="00A30E19">
        <w:rPr>
          <w:rFonts w:asciiTheme="minorHAnsi" w:hAnsiTheme="minorHAnsi" w:cstheme="minorHAnsi"/>
          <w:lang w:val="en"/>
        </w:rPr>
        <w:t xml:space="preserve">discovering </w:t>
      </w:r>
      <w:r w:rsidR="001F13CC" w:rsidRPr="00A30E19">
        <w:rPr>
          <w:rFonts w:asciiTheme="minorHAnsi" w:hAnsiTheme="minorHAnsi" w:cstheme="minorHAnsi"/>
          <w:lang w:val="en"/>
        </w:rPr>
        <w:t>effective ways to reach out to potential volunteers, as well as how people would like to be rewarded for their ‘doing good’ efforts.</w:t>
      </w:r>
      <w:r w:rsidR="00B9603D" w:rsidRPr="00A30E19">
        <w:rPr>
          <w:rFonts w:asciiTheme="minorHAnsi" w:hAnsiTheme="minorHAnsi" w:cstheme="minorHAnsi"/>
          <w:lang w:val="en"/>
        </w:rPr>
        <w:t xml:space="preserve"> </w:t>
      </w:r>
      <w:r w:rsidR="00597148" w:rsidRPr="00A30E19">
        <w:rPr>
          <w:rFonts w:asciiTheme="minorHAnsi" w:hAnsiTheme="minorHAnsi" w:cstheme="minorHAnsi"/>
          <w:lang w:val="en"/>
        </w:rPr>
        <w:t xml:space="preserve">Simply by conducting a survey on volunteering motives, has provided enough information to be able to translate findings and apply them </w:t>
      </w:r>
      <w:r w:rsidR="00BF2C3F" w:rsidRPr="00A30E19">
        <w:rPr>
          <w:rFonts w:asciiTheme="minorHAnsi" w:hAnsiTheme="minorHAnsi" w:cstheme="minorHAnsi"/>
          <w:lang w:val="en"/>
        </w:rPr>
        <w:t>to IronMan Wales’ strategy at promoting their volunteering opportunities.</w:t>
      </w:r>
    </w:p>
    <w:p w:rsidR="00FB242F" w:rsidRPr="00A30E19" w:rsidRDefault="00FB242F" w:rsidP="00AE68BE">
      <w:pPr>
        <w:pStyle w:val="NormalWeb"/>
        <w:rPr>
          <w:rFonts w:asciiTheme="minorHAnsi" w:hAnsiTheme="minorHAnsi" w:cstheme="minorHAnsi"/>
          <w:lang w:val="en"/>
        </w:rPr>
      </w:pPr>
      <w:r w:rsidRPr="00A30E19">
        <w:rPr>
          <w:rFonts w:asciiTheme="minorHAnsi" w:hAnsiTheme="minorHAnsi" w:cstheme="minorHAnsi"/>
          <w:lang w:val="en"/>
        </w:rPr>
        <w:t xml:space="preserve">Although it has not yet been established as to whether the new strategies have specifically helped in the gaining of new volunteers at the IronMan Wales event, it certainly provides effective recommendations and strategies to help incorporate into </w:t>
      </w:r>
      <w:proofErr w:type="spellStart"/>
      <w:r w:rsidRPr="00A30E19">
        <w:rPr>
          <w:rFonts w:asciiTheme="minorHAnsi" w:hAnsiTheme="minorHAnsi" w:cstheme="minorHAnsi"/>
          <w:lang w:val="en"/>
        </w:rPr>
        <w:t>IronMan’s</w:t>
      </w:r>
      <w:proofErr w:type="spellEnd"/>
      <w:r w:rsidRPr="00A30E19">
        <w:rPr>
          <w:rFonts w:asciiTheme="minorHAnsi" w:hAnsiTheme="minorHAnsi" w:cstheme="minorHAnsi"/>
          <w:lang w:val="en"/>
        </w:rPr>
        <w:t xml:space="preserve"> current promoting strategies, based on the findings of quality data from people holding a key interest in volunteering and the events industry.</w:t>
      </w:r>
    </w:p>
    <w:p w:rsidR="001344A6" w:rsidRPr="00A30E19" w:rsidRDefault="007B51A4" w:rsidP="00FC768D">
      <w:pPr>
        <w:pStyle w:val="NormalWeb"/>
        <w:numPr>
          <w:ilvl w:val="0"/>
          <w:numId w:val="11"/>
        </w:numPr>
        <w:rPr>
          <w:rFonts w:asciiTheme="minorHAnsi" w:hAnsiTheme="minorHAnsi" w:cstheme="minorHAnsi"/>
          <w:lang w:val="en"/>
        </w:rPr>
      </w:pPr>
      <w:r w:rsidRPr="00A30E19">
        <w:rPr>
          <w:rFonts w:asciiTheme="minorHAnsi" w:hAnsiTheme="minorHAnsi" w:cstheme="minorHAnsi"/>
          <w:lang w:val="en"/>
        </w:rPr>
        <w:t>Recommendations</w:t>
      </w:r>
    </w:p>
    <w:p w:rsidR="00FC768D" w:rsidRPr="00A30E19" w:rsidRDefault="00FC768D" w:rsidP="00FC768D">
      <w:pPr>
        <w:pStyle w:val="NormalWeb"/>
        <w:rPr>
          <w:rFonts w:asciiTheme="minorHAnsi" w:hAnsiTheme="minorHAnsi" w:cstheme="minorHAnsi"/>
          <w:lang w:val="en"/>
        </w:rPr>
      </w:pPr>
      <w:r w:rsidRPr="00A30E19">
        <w:rPr>
          <w:rFonts w:asciiTheme="minorHAnsi" w:hAnsiTheme="minorHAnsi" w:cstheme="minorHAnsi"/>
          <w:lang w:val="en"/>
        </w:rPr>
        <w:t>It is evident that IronMan Wales simply needs a heavier online/social media presence – therefore reaching out to the majority of potential volunteers across all age groups. Currently IronMan Wales does not have its own Instagram account. Developing an Instagram account will help to incorporate pictures of the event and the use of hashtags, where it will be reaching out to the younger generation who use this format of social media.</w:t>
      </w:r>
      <w:r w:rsidR="00D05C51" w:rsidRPr="00A30E19">
        <w:rPr>
          <w:rFonts w:asciiTheme="minorHAnsi" w:hAnsiTheme="minorHAnsi" w:cstheme="minorHAnsi"/>
          <w:lang w:val="en"/>
        </w:rPr>
        <w:t xml:space="preserve"> Whilst IronMan Wales has an online Facebook presence, they can reach out to potential volunteers from the site due to </w:t>
      </w:r>
      <w:r w:rsidR="00D05C51" w:rsidRPr="00A30E19">
        <w:rPr>
          <w:rFonts w:asciiTheme="minorHAnsi" w:hAnsiTheme="minorHAnsi" w:cstheme="minorHAnsi"/>
          <w:lang w:val="en"/>
        </w:rPr>
        <w:t>”67 percent of online adults using Facebook</w:t>
      </w:r>
      <w:r w:rsidR="00781E5E" w:rsidRPr="00A30E19">
        <w:rPr>
          <w:rFonts w:asciiTheme="minorHAnsi" w:hAnsiTheme="minorHAnsi" w:cstheme="minorHAnsi"/>
          <w:lang w:val="en"/>
        </w:rPr>
        <w:t>”</w:t>
      </w:r>
      <w:r w:rsidR="00D05C51" w:rsidRPr="00A30E19">
        <w:rPr>
          <w:rFonts w:asciiTheme="minorHAnsi" w:hAnsiTheme="minorHAnsi" w:cstheme="minorHAnsi"/>
          <w:lang w:val="en"/>
        </w:rPr>
        <w:t xml:space="preserve"> (Statista, 2019)</w:t>
      </w:r>
      <w:r w:rsidR="00D05C51" w:rsidRPr="00A30E19">
        <w:rPr>
          <w:rFonts w:asciiTheme="minorHAnsi" w:hAnsiTheme="minorHAnsi" w:cstheme="minorHAnsi"/>
          <w:lang w:val="en"/>
        </w:rPr>
        <w:t>.</w:t>
      </w:r>
      <w:r w:rsidR="00781E5E" w:rsidRPr="00A30E19">
        <w:rPr>
          <w:rFonts w:asciiTheme="minorHAnsi" w:hAnsiTheme="minorHAnsi" w:cstheme="minorHAnsi"/>
          <w:lang w:val="en"/>
        </w:rPr>
        <w:t xml:space="preserve"> This was evident in the findings of social media being the number one preference of how people would most likely find out about volunteering at IronMan across all age groups.</w:t>
      </w:r>
    </w:p>
    <w:p w:rsidR="00597148" w:rsidRPr="00A30E19" w:rsidRDefault="00597148" w:rsidP="00597148">
      <w:pPr>
        <w:pStyle w:val="NormalWeb"/>
        <w:rPr>
          <w:rFonts w:asciiTheme="minorHAnsi" w:hAnsiTheme="minorHAnsi" w:cstheme="minorHAnsi"/>
          <w:lang w:val="en"/>
        </w:rPr>
      </w:pPr>
      <w:r w:rsidRPr="00A30E19">
        <w:rPr>
          <w:rFonts w:asciiTheme="minorHAnsi" w:hAnsiTheme="minorHAnsi" w:cstheme="minorHAnsi"/>
          <w:lang w:val="en"/>
        </w:rPr>
        <w:t xml:space="preserve">Whilst IronMan is already effective </w:t>
      </w:r>
      <w:r w:rsidR="009649AB" w:rsidRPr="00A30E19">
        <w:rPr>
          <w:rFonts w:asciiTheme="minorHAnsi" w:hAnsiTheme="minorHAnsi" w:cstheme="minorHAnsi"/>
          <w:lang w:val="en"/>
        </w:rPr>
        <w:t>at reaching out to students</w:t>
      </w:r>
      <w:r w:rsidRPr="00A30E19">
        <w:rPr>
          <w:rFonts w:asciiTheme="minorHAnsi" w:hAnsiTheme="minorHAnsi" w:cstheme="minorHAnsi"/>
          <w:lang w:val="en"/>
        </w:rPr>
        <w:t xml:space="preserve">, they can still boost participants in this demographic by incorporating the use of a heavier online presence alongside a major </w:t>
      </w:r>
      <w:proofErr w:type="spellStart"/>
      <w:r w:rsidRPr="00A30E19">
        <w:rPr>
          <w:rFonts w:asciiTheme="minorHAnsi" w:hAnsiTheme="minorHAnsi" w:cstheme="minorHAnsi"/>
          <w:lang w:val="en"/>
        </w:rPr>
        <w:t>organisation</w:t>
      </w:r>
      <w:proofErr w:type="spellEnd"/>
      <w:r w:rsidRPr="00A30E19">
        <w:rPr>
          <w:rFonts w:asciiTheme="minorHAnsi" w:hAnsiTheme="minorHAnsi" w:cstheme="minorHAnsi"/>
          <w:lang w:val="en"/>
        </w:rPr>
        <w:t>, being universities all across Wales.</w:t>
      </w:r>
      <w:r w:rsidR="00FC768D" w:rsidRPr="00A30E19">
        <w:rPr>
          <w:rFonts w:asciiTheme="minorHAnsi" w:hAnsiTheme="minorHAnsi" w:cstheme="minorHAnsi"/>
          <w:lang w:val="en"/>
        </w:rPr>
        <w:t xml:space="preserve"> </w:t>
      </w:r>
      <w:r w:rsidR="007E7EFA" w:rsidRPr="00A30E19">
        <w:rPr>
          <w:rFonts w:asciiTheme="minorHAnsi" w:hAnsiTheme="minorHAnsi" w:cstheme="minorHAnsi"/>
          <w:lang w:val="en"/>
        </w:rPr>
        <w:t xml:space="preserve">The </w:t>
      </w:r>
      <w:proofErr w:type="spellStart"/>
      <w:r w:rsidR="007E7EFA" w:rsidRPr="00A30E19">
        <w:rPr>
          <w:rFonts w:asciiTheme="minorHAnsi" w:hAnsiTheme="minorHAnsi" w:cstheme="minorHAnsi"/>
          <w:lang w:val="en"/>
        </w:rPr>
        <w:t>organisation</w:t>
      </w:r>
      <w:proofErr w:type="spellEnd"/>
      <w:r w:rsidR="007E7EFA" w:rsidRPr="00A30E19">
        <w:rPr>
          <w:rFonts w:asciiTheme="minorHAnsi" w:hAnsiTheme="minorHAnsi" w:cstheme="minorHAnsi"/>
          <w:lang w:val="en"/>
        </w:rPr>
        <w:t xml:space="preserve"> can also promote their partnerships with </w:t>
      </w:r>
      <w:proofErr w:type="spellStart"/>
      <w:r w:rsidR="007E7EFA" w:rsidRPr="00A30E19">
        <w:rPr>
          <w:rFonts w:asciiTheme="minorHAnsi" w:hAnsiTheme="minorHAnsi" w:cstheme="minorHAnsi"/>
          <w:lang w:val="en"/>
        </w:rPr>
        <w:t>organisations</w:t>
      </w:r>
      <w:proofErr w:type="spellEnd"/>
      <w:r w:rsidR="007E7EFA" w:rsidRPr="00A30E19">
        <w:rPr>
          <w:rFonts w:asciiTheme="minorHAnsi" w:hAnsiTheme="minorHAnsi" w:cstheme="minorHAnsi"/>
          <w:lang w:val="en"/>
        </w:rPr>
        <w:t xml:space="preserve"> on their newly developed social media sites – thereby making the use of both initiatives</w:t>
      </w:r>
      <w:r w:rsidR="00EA2481" w:rsidRPr="00A30E19">
        <w:rPr>
          <w:rFonts w:asciiTheme="minorHAnsi" w:hAnsiTheme="minorHAnsi" w:cstheme="minorHAnsi"/>
          <w:lang w:val="en"/>
        </w:rPr>
        <w:t>, including links to all websites/social medias, as well as direct links to the volunteering sign up sites.</w:t>
      </w:r>
      <w:r w:rsidR="00BD1D22" w:rsidRPr="00A30E19">
        <w:rPr>
          <w:rFonts w:asciiTheme="minorHAnsi" w:hAnsiTheme="minorHAnsi" w:cstheme="minorHAnsi"/>
          <w:lang w:val="en"/>
        </w:rPr>
        <w:t xml:space="preserve"> </w:t>
      </w:r>
    </w:p>
    <w:p w:rsidR="00BD1D22" w:rsidRPr="00A30E19" w:rsidRDefault="00BD1D22" w:rsidP="00597148">
      <w:pPr>
        <w:pStyle w:val="NormalWeb"/>
        <w:rPr>
          <w:rFonts w:asciiTheme="minorHAnsi" w:hAnsiTheme="minorHAnsi" w:cstheme="minorHAnsi"/>
          <w:lang w:val="en"/>
        </w:rPr>
      </w:pPr>
      <w:r w:rsidRPr="00A30E19">
        <w:rPr>
          <w:rFonts w:asciiTheme="minorHAnsi" w:hAnsiTheme="minorHAnsi" w:cstheme="minorHAnsi"/>
          <w:lang w:val="en"/>
        </w:rPr>
        <w:lastRenderedPageBreak/>
        <w:t xml:space="preserve">Through the use of </w:t>
      </w:r>
      <w:proofErr w:type="spellStart"/>
      <w:r w:rsidRPr="00A30E19">
        <w:rPr>
          <w:rFonts w:asciiTheme="minorHAnsi" w:hAnsiTheme="minorHAnsi" w:cstheme="minorHAnsi"/>
          <w:lang w:val="en"/>
        </w:rPr>
        <w:t>IronMan’s</w:t>
      </w:r>
      <w:proofErr w:type="spellEnd"/>
      <w:r w:rsidRPr="00A30E19">
        <w:rPr>
          <w:rFonts w:asciiTheme="minorHAnsi" w:hAnsiTheme="minorHAnsi" w:cstheme="minorHAnsi"/>
          <w:lang w:val="en"/>
        </w:rPr>
        <w:t xml:space="preserve"> new social media presence, the </w:t>
      </w:r>
      <w:proofErr w:type="spellStart"/>
      <w:r w:rsidRPr="00A30E19">
        <w:rPr>
          <w:rFonts w:asciiTheme="minorHAnsi" w:hAnsiTheme="minorHAnsi" w:cstheme="minorHAnsi"/>
          <w:lang w:val="en"/>
        </w:rPr>
        <w:t>organisation</w:t>
      </w:r>
      <w:proofErr w:type="spellEnd"/>
      <w:r w:rsidRPr="00A30E19">
        <w:rPr>
          <w:rFonts w:asciiTheme="minorHAnsi" w:hAnsiTheme="minorHAnsi" w:cstheme="minorHAnsi"/>
          <w:lang w:val="en"/>
        </w:rPr>
        <w:t xml:space="preserve"> </w:t>
      </w:r>
      <w:r w:rsidRPr="00A30E19">
        <w:rPr>
          <w:rFonts w:asciiTheme="minorHAnsi" w:hAnsiTheme="minorHAnsi" w:cstheme="minorHAnsi"/>
          <w:lang w:val="en"/>
        </w:rPr>
        <w:t>can also help raise awareness for mental health issues across schools,</w:t>
      </w:r>
      <w:r w:rsidRPr="00A30E19">
        <w:rPr>
          <w:rFonts w:asciiTheme="minorHAnsi" w:hAnsiTheme="minorHAnsi" w:cstheme="minorHAnsi"/>
          <w:lang w:val="en"/>
        </w:rPr>
        <w:t xml:space="preserve"> social media and their website,</w:t>
      </w:r>
      <w:r w:rsidRPr="00A30E19">
        <w:rPr>
          <w:rFonts w:asciiTheme="minorHAnsi" w:hAnsiTheme="minorHAnsi" w:cstheme="minorHAnsi"/>
          <w:lang w:val="en"/>
        </w:rPr>
        <w:t xml:space="preserve"> by informing people of the many benefits volunteering has to offer, incorporating the words ‘feel good factor and how doing good for the community helps to boost a person’s self-esteem</w:t>
      </w:r>
      <w:r w:rsidRPr="00A30E19">
        <w:rPr>
          <w:rFonts w:asciiTheme="minorHAnsi" w:hAnsiTheme="minorHAnsi" w:cstheme="minorHAnsi"/>
          <w:lang w:val="en"/>
        </w:rPr>
        <w:t>. These are the ‘buzzwords’ that will capture people’s attention – due to these being the factors to motivate people to volunteer.</w:t>
      </w:r>
    </w:p>
    <w:p w:rsidR="009A6854" w:rsidRPr="00A30E19" w:rsidRDefault="009A6854" w:rsidP="00597148">
      <w:pPr>
        <w:pStyle w:val="NormalWeb"/>
        <w:rPr>
          <w:rFonts w:asciiTheme="minorHAnsi" w:hAnsiTheme="minorHAnsi" w:cstheme="minorHAnsi"/>
          <w:lang w:val="en"/>
        </w:rPr>
      </w:pPr>
      <w:r w:rsidRPr="00A30E19">
        <w:rPr>
          <w:rFonts w:asciiTheme="minorHAnsi" w:hAnsiTheme="minorHAnsi" w:cstheme="minorHAnsi"/>
          <w:lang w:val="en"/>
        </w:rPr>
        <w:t xml:space="preserve">In order to help boost the number of repeat volunteers for the next year, IronMan Wales must make use of </w:t>
      </w:r>
      <w:proofErr w:type="spellStart"/>
      <w:r w:rsidRPr="00A30E19">
        <w:rPr>
          <w:rFonts w:asciiTheme="minorHAnsi" w:hAnsiTheme="minorHAnsi" w:cstheme="minorHAnsi"/>
          <w:lang w:val="en"/>
        </w:rPr>
        <w:t>utilising</w:t>
      </w:r>
      <w:proofErr w:type="spellEnd"/>
      <w:r w:rsidRPr="00A30E19">
        <w:rPr>
          <w:rFonts w:asciiTheme="minorHAnsi" w:hAnsiTheme="minorHAnsi" w:cstheme="minorHAnsi"/>
          <w:lang w:val="en"/>
        </w:rPr>
        <w:t xml:space="preserve"> a system to thank volunteers directly, where a thank you phone call will only take up a minute, and is more personal between the </w:t>
      </w:r>
      <w:proofErr w:type="spellStart"/>
      <w:r w:rsidRPr="00A30E19">
        <w:rPr>
          <w:rFonts w:asciiTheme="minorHAnsi" w:hAnsiTheme="minorHAnsi" w:cstheme="minorHAnsi"/>
          <w:lang w:val="en"/>
        </w:rPr>
        <w:t>organisation</w:t>
      </w:r>
      <w:proofErr w:type="spellEnd"/>
      <w:r w:rsidRPr="00A30E19">
        <w:rPr>
          <w:rFonts w:asciiTheme="minorHAnsi" w:hAnsiTheme="minorHAnsi" w:cstheme="minorHAnsi"/>
          <w:lang w:val="en"/>
        </w:rPr>
        <w:t xml:space="preserve"> and the volunteer. This will create a stronger, more meaningful rapport between the two sides – thus making the volunteer more inclined to want to participate the next year.</w:t>
      </w:r>
      <w:r w:rsidR="005320E8" w:rsidRPr="00A30E19">
        <w:rPr>
          <w:rFonts w:asciiTheme="minorHAnsi" w:hAnsiTheme="minorHAnsi" w:cstheme="minorHAnsi"/>
          <w:lang w:val="en"/>
        </w:rPr>
        <w:t xml:space="preserve"> Also, providing incentives such as tickets to other events, will make volunteers feel more special, </w:t>
      </w:r>
      <w:r w:rsidR="00842720" w:rsidRPr="00A30E19">
        <w:rPr>
          <w:rFonts w:asciiTheme="minorHAnsi" w:hAnsiTheme="minorHAnsi" w:cstheme="minorHAnsi"/>
          <w:lang w:val="en"/>
        </w:rPr>
        <w:t>adding to the ‘systematic quality of life model</w:t>
      </w:r>
      <w:r w:rsidR="00562F6B" w:rsidRPr="00A30E19">
        <w:rPr>
          <w:rFonts w:asciiTheme="minorHAnsi" w:hAnsiTheme="minorHAnsi" w:cstheme="minorHAnsi"/>
          <w:lang w:val="en"/>
        </w:rPr>
        <w:t>’ Shye, S. (2010)</w:t>
      </w:r>
      <w:r w:rsidR="00842720" w:rsidRPr="00A30E19">
        <w:rPr>
          <w:rFonts w:asciiTheme="minorHAnsi" w:hAnsiTheme="minorHAnsi" w:cstheme="minorHAnsi"/>
          <w:lang w:val="en"/>
        </w:rPr>
        <w:t xml:space="preserve"> (as stated in the introduction), creating a cycle where individuals experience the beneficial factors added to their daily lives, </w:t>
      </w:r>
      <w:r w:rsidR="005320E8" w:rsidRPr="00A30E19">
        <w:rPr>
          <w:rFonts w:asciiTheme="minorHAnsi" w:hAnsiTheme="minorHAnsi" w:cstheme="minorHAnsi"/>
          <w:lang w:val="en"/>
        </w:rPr>
        <w:t>th</w:t>
      </w:r>
      <w:r w:rsidR="00842720" w:rsidRPr="00A30E19">
        <w:rPr>
          <w:rFonts w:asciiTheme="minorHAnsi" w:hAnsiTheme="minorHAnsi" w:cstheme="minorHAnsi"/>
          <w:lang w:val="en"/>
        </w:rPr>
        <w:t>us</w:t>
      </w:r>
      <w:r w:rsidR="005320E8" w:rsidRPr="00A30E19">
        <w:rPr>
          <w:rFonts w:asciiTheme="minorHAnsi" w:hAnsiTheme="minorHAnsi" w:cstheme="minorHAnsi"/>
          <w:lang w:val="en"/>
        </w:rPr>
        <w:t xml:space="preserve"> </w:t>
      </w:r>
      <w:r w:rsidR="00842720" w:rsidRPr="00A30E19">
        <w:rPr>
          <w:rFonts w:asciiTheme="minorHAnsi" w:hAnsiTheme="minorHAnsi" w:cstheme="minorHAnsi"/>
          <w:lang w:val="en"/>
        </w:rPr>
        <w:t>contributing</w:t>
      </w:r>
      <w:r w:rsidR="005320E8" w:rsidRPr="00A30E19">
        <w:rPr>
          <w:rFonts w:asciiTheme="minorHAnsi" w:hAnsiTheme="minorHAnsi" w:cstheme="minorHAnsi"/>
          <w:lang w:val="en"/>
        </w:rPr>
        <w:t xml:space="preserve"> to the ‘feel good factor’</w:t>
      </w:r>
      <w:r w:rsidR="00842720" w:rsidRPr="00A30E19">
        <w:rPr>
          <w:rFonts w:asciiTheme="minorHAnsi" w:hAnsiTheme="minorHAnsi" w:cstheme="minorHAnsi"/>
          <w:lang w:val="en"/>
        </w:rPr>
        <w:t xml:space="preserve">, boosting their self-esteem/mental health and will therefore incline a participant to want volunteer each and every year. </w:t>
      </w:r>
    </w:p>
    <w:p w:rsidR="000D5E36" w:rsidRPr="00A30E19" w:rsidRDefault="000D5E36" w:rsidP="000D5E36">
      <w:pPr>
        <w:pStyle w:val="ListParagraph"/>
        <w:numPr>
          <w:ilvl w:val="0"/>
          <w:numId w:val="11"/>
        </w:numPr>
        <w:rPr>
          <w:rFonts w:cstheme="minorHAnsi"/>
          <w:sz w:val="24"/>
          <w:szCs w:val="24"/>
        </w:rPr>
      </w:pPr>
      <w:r w:rsidRPr="00A30E19">
        <w:rPr>
          <w:rFonts w:cstheme="minorHAnsi"/>
          <w:sz w:val="24"/>
          <w:szCs w:val="24"/>
        </w:rPr>
        <w:t>Acknowledgements</w:t>
      </w:r>
    </w:p>
    <w:p w:rsidR="00215FDD" w:rsidRPr="00A30E19" w:rsidRDefault="000D5E36">
      <w:pPr>
        <w:rPr>
          <w:rFonts w:cstheme="minorHAnsi"/>
          <w:sz w:val="24"/>
          <w:szCs w:val="24"/>
        </w:rPr>
      </w:pPr>
      <w:r w:rsidRPr="00A30E19">
        <w:rPr>
          <w:rFonts w:cstheme="minorHAnsi"/>
          <w:sz w:val="24"/>
          <w:szCs w:val="24"/>
        </w:rPr>
        <w:t xml:space="preserve">A great thank you to IronMan Wales, specifically Rachel Jackson – Race Course Director – who contributed massively in providing information and data on the demographics of past IronMan Wales events. Without her help and quick response, it would have been difficult to carry out the consultancy project effectively. A thank you to the 60 respondents who filled out the questionnaire, where, without their participation, there would be no data to </w:t>
      </w:r>
      <w:proofErr w:type="spellStart"/>
      <w:r w:rsidRPr="00A30E19">
        <w:rPr>
          <w:rFonts w:cstheme="minorHAnsi"/>
          <w:sz w:val="24"/>
          <w:szCs w:val="24"/>
        </w:rPr>
        <w:t>analyse</w:t>
      </w:r>
      <w:proofErr w:type="spellEnd"/>
      <w:r w:rsidRPr="00A30E19">
        <w:rPr>
          <w:rFonts w:cstheme="minorHAnsi"/>
          <w:sz w:val="24"/>
          <w:szCs w:val="24"/>
        </w:rPr>
        <w:t>. A massive thank you to Michael Davies and Suzanne Wells at the University of Wales Trinity Saint David, for their great help, guidance and motivation</w:t>
      </w:r>
      <w:r w:rsidR="009B6B77" w:rsidRPr="00A30E19">
        <w:rPr>
          <w:rFonts w:cstheme="minorHAnsi"/>
          <w:sz w:val="24"/>
          <w:szCs w:val="24"/>
        </w:rPr>
        <w:t xml:space="preserve"> all through the consultancy project.</w:t>
      </w:r>
    </w:p>
    <w:p w:rsidR="00215FDD" w:rsidRPr="00A30E19" w:rsidRDefault="00426AE0">
      <w:pPr>
        <w:rPr>
          <w:rFonts w:cstheme="minorHAnsi"/>
          <w:sz w:val="24"/>
          <w:szCs w:val="24"/>
        </w:rPr>
      </w:pPr>
      <w:r>
        <w:rPr>
          <w:rFonts w:cstheme="minorHAnsi"/>
          <w:sz w:val="24"/>
          <w:szCs w:val="24"/>
        </w:rPr>
        <w:t xml:space="preserve">10.0 </w:t>
      </w:r>
      <w:r w:rsidR="00463DC0" w:rsidRPr="00A30E19">
        <w:rPr>
          <w:rFonts w:cstheme="minorHAnsi"/>
          <w:sz w:val="24"/>
          <w:szCs w:val="24"/>
        </w:rPr>
        <w:t>Reference List</w:t>
      </w:r>
    </w:p>
    <w:p w:rsidR="005C1302" w:rsidRPr="00A30E19" w:rsidRDefault="005C1302" w:rsidP="005C1302">
      <w:pPr>
        <w:pStyle w:val="NormalWeb"/>
        <w:rPr>
          <w:rFonts w:asciiTheme="minorHAnsi" w:hAnsiTheme="minorHAnsi" w:cstheme="minorHAnsi"/>
          <w:lang w:val="en"/>
        </w:rPr>
      </w:pPr>
      <w:r w:rsidRPr="00A30E19">
        <w:rPr>
          <w:rStyle w:val="selectable"/>
          <w:rFonts w:asciiTheme="minorHAnsi" w:eastAsiaTheme="majorEastAsia" w:hAnsiTheme="minorHAnsi" w:cstheme="minorHAnsi"/>
          <w:lang w:val="en"/>
        </w:rPr>
        <w:t xml:space="preserve">GRB. (2019). </w:t>
      </w:r>
      <w:r w:rsidRPr="00A30E19">
        <w:rPr>
          <w:rStyle w:val="selectable"/>
          <w:rFonts w:asciiTheme="minorHAnsi" w:eastAsiaTheme="majorEastAsia" w:hAnsiTheme="minorHAnsi" w:cstheme="minorHAnsi"/>
          <w:i/>
          <w:iCs/>
          <w:lang w:val="en"/>
        </w:rPr>
        <w:t>Graduate Employability Skills, Employability Advice</w:t>
      </w:r>
      <w:r w:rsidRPr="00A30E19">
        <w:rPr>
          <w:rStyle w:val="selectable"/>
          <w:rFonts w:asciiTheme="minorHAnsi" w:eastAsiaTheme="majorEastAsia" w:hAnsiTheme="minorHAnsi" w:cstheme="minorHAnsi"/>
          <w:lang w:val="en"/>
        </w:rPr>
        <w:t xml:space="preserve">. </w:t>
      </w:r>
      <w:hyperlink r:id="rId26" w:history="1">
        <w:r w:rsidRPr="00A30E19">
          <w:rPr>
            <w:rStyle w:val="Hyperlink"/>
            <w:rFonts w:asciiTheme="minorHAnsi" w:eastAsiaTheme="majorEastAsia" w:hAnsiTheme="minorHAnsi" w:cstheme="minorHAnsi"/>
            <w:color w:val="auto"/>
            <w:lang w:val="en"/>
          </w:rPr>
          <w:t>https://www.grb.uk.com/careers-advice/graduate-employability-skills</w:t>
        </w:r>
      </w:hyperlink>
      <w:r w:rsidRPr="00A30E19">
        <w:rPr>
          <w:rStyle w:val="selectable"/>
          <w:rFonts w:asciiTheme="minorHAnsi" w:eastAsiaTheme="majorEastAsia" w:hAnsiTheme="minorHAnsi" w:cstheme="minorHAnsi"/>
          <w:lang w:val="en"/>
        </w:rPr>
        <w:t xml:space="preserve"> Graduate Recruitment Bureau</w:t>
      </w:r>
    </w:p>
    <w:p w:rsidR="00215FDD" w:rsidRPr="00A30E19" w:rsidRDefault="002208ED">
      <w:pPr>
        <w:rPr>
          <w:rStyle w:val="selectable"/>
          <w:rFonts w:cstheme="minorHAnsi"/>
          <w:sz w:val="24"/>
          <w:szCs w:val="24"/>
          <w:lang w:val="en"/>
        </w:rPr>
      </w:pPr>
      <w:proofErr w:type="spellStart"/>
      <w:r w:rsidRPr="00A30E19">
        <w:rPr>
          <w:rStyle w:val="selectable"/>
          <w:rFonts w:cstheme="minorHAnsi"/>
          <w:sz w:val="24"/>
          <w:szCs w:val="24"/>
          <w:lang w:val="en"/>
        </w:rPr>
        <w:t>Răzvan</w:t>
      </w:r>
      <w:proofErr w:type="spellEnd"/>
      <w:r w:rsidRPr="00A30E19">
        <w:rPr>
          <w:rStyle w:val="selectable"/>
          <w:rFonts w:cstheme="minorHAnsi"/>
          <w:sz w:val="24"/>
          <w:szCs w:val="24"/>
          <w:lang w:val="en"/>
        </w:rPr>
        <w:t xml:space="preserve">-Lucian. (2014). </w:t>
      </w:r>
      <w:r w:rsidRPr="00A30E19">
        <w:rPr>
          <w:rStyle w:val="selectable"/>
          <w:rFonts w:cstheme="minorHAnsi"/>
          <w:i/>
          <w:iCs/>
          <w:sz w:val="24"/>
          <w:szCs w:val="24"/>
          <w:lang w:val="en"/>
        </w:rPr>
        <w:t>VOLUNTEERING: THEORETICAL APPROACHES AND PERSONAL CHARACTERISTICS</w:t>
      </w:r>
      <w:r w:rsidRPr="00A30E19">
        <w:rPr>
          <w:rStyle w:val="selectable"/>
          <w:rFonts w:cstheme="minorHAnsi"/>
          <w:sz w:val="24"/>
          <w:szCs w:val="24"/>
          <w:lang w:val="en"/>
        </w:rPr>
        <w:t>. [</w:t>
      </w:r>
      <w:proofErr w:type="spellStart"/>
      <w:r w:rsidRPr="00A30E19">
        <w:rPr>
          <w:rStyle w:val="selectable"/>
          <w:rFonts w:cstheme="minorHAnsi"/>
          <w:sz w:val="24"/>
          <w:szCs w:val="24"/>
          <w:lang w:val="en"/>
        </w:rPr>
        <w:t>ebook</w:t>
      </w:r>
      <w:proofErr w:type="spellEnd"/>
      <w:r w:rsidRPr="00A30E19">
        <w:rPr>
          <w:rStyle w:val="selectable"/>
          <w:rFonts w:cstheme="minorHAnsi"/>
          <w:sz w:val="24"/>
          <w:szCs w:val="24"/>
          <w:lang w:val="en"/>
        </w:rPr>
        <w:t xml:space="preserve">] </w:t>
      </w:r>
      <w:hyperlink r:id="rId27" w:history="1">
        <w:r w:rsidR="00BA473B" w:rsidRPr="00A30E19">
          <w:rPr>
            <w:rStyle w:val="Hyperlink"/>
            <w:rFonts w:cstheme="minorHAnsi"/>
            <w:color w:val="auto"/>
            <w:sz w:val="24"/>
            <w:szCs w:val="24"/>
            <w:lang w:val="en"/>
          </w:rPr>
          <w:t>http://www.afahc.ro/ro/afases/2014/socio/Andronic,%20Razvan-Lucian_%20Volunteering.pdf</w:t>
        </w:r>
      </w:hyperlink>
      <w:r w:rsidRPr="00A30E19">
        <w:rPr>
          <w:rStyle w:val="selectable"/>
          <w:rFonts w:cstheme="minorHAnsi"/>
          <w:sz w:val="24"/>
          <w:szCs w:val="24"/>
          <w:lang w:val="en"/>
        </w:rPr>
        <w:t xml:space="preserve"> </w:t>
      </w:r>
    </w:p>
    <w:p w:rsidR="005A54CE" w:rsidRPr="00A30E19" w:rsidRDefault="005A54CE">
      <w:pPr>
        <w:rPr>
          <w:rStyle w:val="selectable"/>
          <w:rFonts w:cstheme="minorHAnsi"/>
          <w:sz w:val="24"/>
          <w:szCs w:val="24"/>
          <w:lang w:val="en"/>
        </w:rPr>
      </w:pPr>
      <w:r w:rsidRPr="00A30E19">
        <w:rPr>
          <w:rStyle w:val="selectable"/>
          <w:rFonts w:cstheme="minorHAnsi"/>
          <w:sz w:val="24"/>
          <w:szCs w:val="24"/>
          <w:lang w:val="en"/>
        </w:rPr>
        <w:t xml:space="preserve">Reachout.com. (2019). </w:t>
      </w:r>
      <w:r w:rsidRPr="00A30E19">
        <w:rPr>
          <w:rStyle w:val="selectable"/>
          <w:rFonts w:cstheme="minorHAnsi"/>
          <w:i/>
          <w:iCs/>
          <w:sz w:val="24"/>
          <w:szCs w:val="24"/>
          <w:lang w:val="en"/>
        </w:rPr>
        <w:t xml:space="preserve">6 reasons why volunteering is good for you – </w:t>
      </w:r>
      <w:proofErr w:type="spellStart"/>
      <w:r w:rsidRPr="00A30E19">
        <w:rPr>
          <w:rStyle w:val="selectable"/>
          <w:rFonts w:cstheme="minorHAnsi"/>
          <w:i/>
          <w:iCs/>
          <w:sz w:val="24"/>
          <w:szCs w:val="24"/>
          <w:lang w:val="en"/>
        </w:rPr>
        <w:t>ReachOut</w:t>
      </w:r>
      <w:proofErr w:type="spellEnd"/>
      <w:r w:rsidRPr="00A30E19">
        <w:rPr>
          <w:rStyle w:val="selectable"/>
          <w:rFonts w:cstheme="minorHAnsi"/>
          <w:i/>
          <w:iCs/>
          <w:sz w:val="24"/>
          <w:szCs w:val="24"/>
          <w:lang w:val="en"/>
        </w:rPr>
        <w:t xml:space="preserve"> | ReachOut.com</w:t>
      </w:r>
      <w:r w:rsidRPr="00A30E19">
        <w:rPr>
          <w:rStyle w:val="selectable"/>
          <w:rFonts w:cstheme="minorHAnsi"/>
          <w:sz w:val="24"/>
          <w:szCs w:val="24"/>
          <w:lang w:val="en"/>
        </w:rPr>
        <w:t xml:space="preserve">. </w:t>
      </w:r>
      <w:hyperlink r:id="rId28" w:history="1">
        <w:r w:rsidRPr="00A30E19">
          <w:rPr>
            <w:rStyle w:val="Hyperlink"/>
            <w:rFonts w:cstheme="minorHAnsi"/>
            <w:color w:val="auto"/>
            <w:sz w:val="24"/>
            <w:szCs w:val="24"/>
            <w:lang w:val="en"/>
          </w:rPr>
          <w:t>https://ie.reachout.com/2012/05/16/6-reasons-why-volunteering-is-good-for-you/</w:t>
        </w:r>
      </w:hyperlink>
      <w:r w:rsidRPr="00A30E19">
        <w:rPr>
          <w:rStyle w:val="selectable"/>
          <w:rFonts w:cstheme="minorHAnsi"/>
          <w:sz w:val="24"/>
          <w:szCs w:val="24"/>
          <w:lang w:val="en"/>
        </w:rPr>
        <w:t xml:space="preserve"> </w:t>
      </w:r>
    </w:p>
    <w:p w:rsidR="00F579CF" w:rsidRPr="00A30E19" w:rsidRDefault="00F579CF">
      <w:pPr>
        <w:rPr>
          <w:rStyle w:val="selectable"/>
          <w:rFonts w:cstheme="minorHAnsi"/>
          <w:sz w:val="24"/>
          <w:szCs w:val="24"/>
          <w:lang w:val="en"/>
        </w:rPr>
      </w:pPr>
      <w:r w:rsidRPr="00A30E19">
        <w:rPr>
          <w:rStyle w:val="selectable"/>
          <w:rFonts w:cstheme="minorHAnsi"/>
          <w:sz w:val="24"/>
          <w:szCs w:val="24"/>
          <w:lang w:val="en"/>
        </w:rPr>
        <w:lastRenderedPageBreak/>
        <w:t xml:space="preserve">Research-Methodology. (2019). Interpretivism (interpretivist) Research Philosophy - Research-Methodology. </w:t>
      </w:r>
      <w:hyperlink r:id="rId29" w:history="1">
        <w:r w:rsidRPr="00A30E19">
          <w:rPr>
            <w:rStyle w:val="Hyperlink"/>
            <w:rFonts w:cstheme="minorHAnsi"/>
            <w:color w:val="auto"/>
            <w:sz w:val="24"/>
            <w:szCs w:val="24"/>
            <w:lang w:val="en"/>
          </w:rPr>
          <w:t>https://research-methodology.net/research-philosophy/interpretivism/</w:t>
        </w:r>
      </w:hyperlink>
      <w:r w:rsidRPr="00A30E19">
        <w:rPr>
          <w:rStyle w:val="selectable"/>
          <w:rFonts w:cstheme="minorHAnsi"/>
          <w:sz w:val="24"/>
          <w:szCs w:val="24"/>
          <w:lang w:val="en"/>
        </w:rPr>
        <w:t xml:space="preserve"> </w:t>
      </w:r>
    </w:p>
    <w:p w:rsidR="001F26CA" w:rsidRPr="00A30E19" w:rsidRDefault="001F26CA">
      <w:pPr>
        <w:rPr>
          <w:rStyle w:val="selectable"/>
          <w:rFonts w:cstheme="minorHAnsi"/>
          <w:sz w:val="24"/>
          <w:szCs w:val="24"/>
          <w:lang w:val="en"/>
        </w:rPr>
      </w:pPr>
      <w:r w:rsidRPr="00A30E19">
        <w:rPr>
          <w:rStyle w:val="selectable"/>
          <w:rFonts w:cstheme="minorHAnsi"/>
          <w:sz w:val="24"/>
          <w:szCs w:val="24"/>
          <w:lang w:val="en"/>
        </w:rPr>
        <w:t xml:space="preserve">Shye, S. (2010). </w:t>
      </w:r>
      <w:r w:rsidRPr="00A30E19">
        <w:rPr>
          <w:rStyle w:val="selectable"/>
          <w:rFonts w:cstheme="minorHAnsi"/>
          <w:i/>
          <w:iCs/>
          <w:sz w:val="24"/>
          <w:szCs w:val="24"/>
          <w:lang w:val="en"/>
        </w:rPr>
        <w:t xml:space="preserve">Social Indicators Research, </w:t>
      </w:r>
      <w:r w:rsidRPr="00A30E19">
        <w:rPr>
          <w:rStyle w:val="articlecitationyear"/>
          <w:rFonts w:cstheme="minorHAnsi"/>
          <w:spacing w:val="1"/>
          <w:sz w:val="24"/>
          <w:szCs w:val="24"/>
          <w:lang w:val="en-GB"/>
        </w:rPr>
        <w:t xml:space="preserve">September 2010, </w:t>
      </w:r>
      <w:r w:rsidRPr="00A30E19">
        <w:rPr>
          <w:rStyle w:val="articlecitationvolume"/>
          <w:rFonts w:cstheme="minorHAnsi"/>
          <w:spacing w:val="1"/>
          <w:sz w:val="24"/>
          <w:szCs w:val="24"/>
          <w:lang w:val="en-GB"/>
        </w:rPr>
        <w:t xml:space="preserve">Volume 98, </w:t>
      </w:r>
      <w:hyperlink r:id="rId30" w:history="1">
        <w:r w:rsidRPr="00A30E19">
          <w:rPr>
            <w:rStyle w:val="Hyperlink"/>
            <w:rFonts w:cstheme="minorHAnsi"/>
            <w:color w:val="auto"/>
            <w:spacing w:val="1"/>
            <w:sz w:val="24"/>
            <w:szCs w:val="24"/>
            <w:lang w:val="en-GB"/>
          </w:rPr>
          <w:t>Issue 2</w:t>
        </w:r>
      </w:hyperlink>
      <w:r w:rsidRPr="00A30E19">
        <w:rPr>
          <w:rFonts w:cstheme="minorHAnsi"/>
          <w:spacing w:val="1"/>
          <w:sz w:val="24"/>
          <w:szCs w:val="24"/>
          <w:lang w:val="en-GB"/>
        </w:rPr>
        <w:t xml:space="preserve">, </w:t>
      </w:r>
      <w:r w:rsidRPr="00A30E19">
        <w:rPr>
          <w:rStyle w:val="articlecitationpages"/>
          <w:rFonts w:cstheme="minorHAnsi"/>
          <w:spacing w:val="1"/>
          <w:sz w:val="24"/>
          <w:szCs w:val="24"/>
          <w:lang w:val="en-GB"/>
        </w:rPr>
        <w:t>pp 183–200</w:t>
      </w:r>
      <w:r w:rsidRPr="00A30E19">
        <w:rPr>
          <w:rStyle w:val="selectable"/>
          <w:rFonts w:cstheme="minorHAnsi"/>
          <w:i/>
          <w:iCs/>
          <w:sz w:val="24"/>
          <w:szCs w:val="24"/>
          <w:lang w:val="en"/>
        </w:rPr>
        <w:t xml:space="preserve">- </w:t>
      </w:r>
      <w:hyperlink r:id="rId31" w:history="1">
        <w:r w:rsidRPr="00A30E19">
          <w:rPr>
            <w:rStyle w:val="Hyperlink"/>
            <w:rFonts w:cstheme="minorHAnsi"/>
            <w:color w:val="auto"/>
            <w:sz w:val="24"/>
            <w:szCs w:val="24"/>
            <w:lang w:val="en"/>
          </w:rPr>
          <w:t>https://link.springer.com/journal/11205</w:t>
        </w:r>
      </w:hyperlink>
      <w:r w:rsidRPr="00A30E19">
        <w:rPr>
          <w:rStyle w:val="selectable"/>
          <w:rFonts w:cstheme="minorHAnsi"/>
          <w:sz w:val="24"/>
          <w:szCs w:val="24"/>
          <w:lang w:val="en"/>
        </w:rPr>
        <w:t xml:space="preserve"> </w:t>
      </w:r>
    </w:p>
    <w:p w:rsidR="00357DFF" w:rsidRPr="00A30E19" w:rsidRDefault="00357DFF">
      <w:pPr>
        <w:rPr>
          <w:rStyle w:val="selectable"/>
          <w:rFonts w:cstheme="minorHAnsi"/>
          <w:sz w:val="24"/>
          <w:szCs w:val="24"/>
          <w:lang w:val="en"/>
        </w:rPr>
      </w:pPr>
      <w:proofErr w:type="spellStart"/>
      <w:r w:rsidRPr="00A30E19">
        <w:rPr>
          <w:rStyle w:val="selectable"/>
          <w:rFonts w:cstheme="minorHAnsi"/>
          <w:sz w:val="24"/>
          <w:szCs w:val="24"/>
          <w:lang w:val="en"/>
        </w:rPr>
        <w:t>SnapSurveys</w:t>
      </w:r>
      <w:proofErr w:type="spellEnd"/>
      <w:r w:rsidRPr="00A30E19">
        <w:rPr>
          <w:rStyle w:val="selectable"/>
          <w:rFonts w:cstheme="minorHAnsi"/>
          <w:sz w:val="24"/>
          <w:szCs w:val="24"/>
          <w:lang w:val="en"/>
        </w:rPr>
        <w:t xml:space="preserve">. (2014). </w:t>
      </w:r>
      <w:r w:rsidRPr="00A30E19">
        <w:rPr>
          <w:rStyle w:val="selectable"/>
          <w:rFonts w:cstheme="minorHAnsi"/>
          <w:i/>
          <w:iCs/>
          <w:sz w:val="24"/>
          <w:szCs w:val="24"/>
          <w:lang w:val="en"/>
        </w:rPr>
        <w:t>Advantages and Disadvantages of Face-to-Face Data Collection</w:t>
      </w:r>
      <w:r w:rsidRPr="00A30E19">
        <w:rPr>
          <w:rStyle w:val="selectable"/>
          <w:rFonts w:cstheme="minorHAnsi"/>
          <w:sz w:val="24"/>
          <w:szCs w:val="24"/>
          <w:lang w:val="en"/>
        </w:rPr>
        <w:t xml:space="preserve">. Snap Surveys Blog. </w:t>
      </w:r>
      <w:hyperlink r:id="rId32" w:history="1">
        <w:r w:rsidRPr="00A30E19">
          <w:rPr>
            <w:rStyle w:val="Hyperlink"/>
            <w:rFonts w:cstheme="minorHAnsi"/>
            <w:color w:val="auto"/>
            <w:sz w:val="24"/>
            <w:szCs w:val="24"/>
            <w:lang w:val="en"/>
          </w:rPr>
          <w:t>https://www.snapsurveys.com/blog/advantages-disadvantages-facetoface-data-collection/</w:t>
        </w:r>
      </w:hyperlink>
      <w:r w:rsidRPr="00A30E19">
        <w:rPr>
          <w:rStyle w:val="selectable"/>
          <w:rFonts w:cstheme="minorHAnsi"/>
          <w:sz w:val="24"/>
          <w:szCs w:val="24"/>
          <w:lang w:val="en"/>
        </w:rPr>
        <w:t xml:space="preserve"> </w:t>
      </w:r>
    </w:p>
    <w:p w:rsidR="00F00ED8" w:rsidRPr="00A30E19" w:rsidRDefault="00F00ED8">
      <w:pPr>
        <w:rPr>
          <w:rStyle w:val="selectable"/>
          <w:rFonts w:cstheme="minorHAnsi"/>
          <w:sz w:val="24"/>
          <w:szCs w:val="24"/>
          <w:lang w:val="en"/>
        </w:rPr>
      </w:pPr>
      <w:r w:rsidRPr="00A30E19">
        <w:rPr>
          <w:rStyle w:val="selectable"/>
          <w:rFonts w:cstheme="minorHAnsi"/>
          <w:sz w:val="24"/>
          <w:szCs w:val="24"/>
          <w:lang w:val="en"/>
        </w:rPr>
        <w:t xml:space="preserve">Statista.com. (2019). </w:t>
      </w:r>
      <w:r w:rsidRPr="00A30E19">
        <w:rPr>
          <w:rStyle w:val="selectable"/>
          <w:rFonts w:cstheme="minorHAnsi"/>
          <w:i/>
          <w:iCs/>
          <w:sz w:val="24"/>
          <w:szCs w:val="24"/>
          <w:lang w:val="en"/>
        </w:rPr>
        <w:t>Topic: Social media usage in the UK</w:t>
      </w:r>
      <w:r w:rsidRPr="00A30E19">
        <w:rPr>
          <w:rStyle w:val="selectable"/>
          <w:rFonts w:cstheme="minorHAnsi"/>
          <w:sz w:val="24"/>
          <w:szCs w:val="24"/>
          <w:lang w:val="en"/>
        </w:rPr>
        <w:t>.</w:t>
      </w:r>
      <w:r w:rsidR="00500171" w:rsidRPr="00A30E19">
        <w:rPr>
          <w:rStyle w:val="selectable"/>
          <w:rFonts w:cstheme="minorHAnsi"/>
          <w:sz w:val="24"/>
          <w:szCs w:val="24"/>
          <w:lang w:val="en"/>
        </w:rPr>
        <w:t xml:space="preserve"> </w:t>
      </w:r>
      <w:hyperlink r:id="rId33" w:history="1">
        <w:r w:rsidR="00500171" w:rsidRPr="00A30E19">
          <w:rPr>
            <w:rStyle w:val="Hyperlink"/>
            <w:rFonts w:cstheme="minorHAnsi"/>
            <w:color w:val="auto"/>
            <w:sz w:val="24"/>
            <w:szCs w:val="24"/>
            <w:lang w:val="en"/>
          </w:rPr>
          <w:t>https://www.statista.com/topics/3236/social-media-usage-in-the-uk/</w:t>
        </w:r>
      </w:hyperlink>
      <w:r w:rsidR="00500171" w:rsidRPr="00A30E19">
        <w:rPr>
          <w:rStyle w:val="selectable"/>
          <w:rFonts w:cstheme="minorHAnsi"/>
          <w:sz w:val="24"/>
          <w:szCs w:val="24"/>
          <w:lang w:val="en"/>
        </w:rPr>
        <w:t xml:space="preserve"> </w:t>
      </w:r>
    </w:p>
    <w:p w:rsidR="000B51A6" w:rsidRPr="00A30E19" w:rsidRDefault="000B51A6" w:rsidP="000B51A6">
      <w:pPr>
        <w:rPr>
          <w:rStyle w:val="selectable"/>
          <w:rFonts w:cstheme="minorHAnsi"/>
          <w:sz w:val="24"/>
          <w:szCs w:val="24"/>
          <w:lang w:val="en"/>
        </w:rPr>
      </w:pPr>
      <w:r w:rsidRPr="00A30E19">
        <w:rPr>
          <w:rStyle w:val="selectable"/>
          <w:rFonts w:cstheme="minorHAnsi"/>
          <w:sz w:val="24"/>
          <w:szCs w:val="24"/>
          <w:lang w:val="en"/>
        </w:rPr>
        <w:t xml:space="preserve">Studiousguy.com. (2019). </w:t>
      </w:r>
      <w:r w:rsidRPr="00A30E19">
        <w:rPr>
          <w:rStyle w:val="selectable"/>
          <w:rFonts w:cstheme="minorHAnsi"/>
          <w:i/>
          <w:iCs/>
          <w:sz w:val="24"/>
          <w:szCs w:val="24"/>
          <w:lang w:val="en"/>
        </w:rPr>
        <w:t xml:space="preserve">Maslow’s Hierarchy of Needs: Theory, Needs, Pyramid – </w:t>
      </w:r>
      <w:proofErr w:type="spellStart"/>
      <w:r w:rsidRPr="00A30E19">
        <w:rPr>
          <w:rStyle w:val="selectable"/>
          <w:rFonts w:cstheme="minorHAnsi"/>
          <w:i/>
          <w:iCs/>
          <w:sz w:val="24"/>
          <w:szCs w:val="24"/>
          <w:lang w:val="en"/>
        </w:rPr>
        <w:t>StudiousGuy</w:t>
      </w:r>
      <w:proofErr w:type="spellEnd"/>
      <w:r w:rsidRPr="00A30E19">
        <w:rPr>
          <w:rStyle w:val="selectable"/>
          <w:rFonts w:cstheme="minorHAnsi"/>
          <w:sz w:val="24"/>
          <w:szCs w:val="24"/>
          <w:lang w:val="en"/>
        </w:rPr>
        <w:t xml:space="preserve">. </w:t>
      </w:r>
      <w:hyperlink r:id="rId34" w:history="1">
        <w:r w:rsidRPr="00A30E19">
          <w:rPr>
            <w:rStyle w:val="Hyperlink"/>
            <w:rFonts w:cstheme="minorHAnsi"/>
            <w:color w:val="auto"/>
            <w:sz w:val="24"/>
            <w:szCs w:val="24"/>
            <w:lang w:val="en"/>
          </w:rPr>
          <w:t>https://studiousguy.com/maslows-hierarchy-of-needs/</w:t>
        </w:r>
      </w:hyperlink>
      <w:r w:rsidRPr="00A30E19">
        <w:rPr>
          <w:rStyle w:val="selectable"/>
          <w:rFonts w:cstheme="minorHAnsi"/>
          <w:sz w:val="24"/>
          <w:szCs w:val="24"/>
          <w:lang w:val="en"/>
        </w:rPr>
        <w:t xml:space="preserve"> </w:t>
      </w:r>
    </w:p>
    <w:p w:rsidR="000B51A6" w:rsidRPr="00A30E19" w:rsidRDefault="000B51A6">
      <w:pPr>
        <w:rPr>
          <w:rFonts w:cstheme="minorHAnsi"/>
          <w:sz w:val="24"/>
          <w:szCs w:val="24"/>
        </w:rPr>
      </w:pPr>
    </w:p>
    <w:sectPr w:rsidR="000B51A6" w:rsidRPr="00A30E1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20AC8"/>
    <w:multiLevelType w:val="multilevel"/>
    <w:tmpl w:val="7850316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4282319"/>
    <w:multiLevelType w:val="multilevel"/>
    <w:tmpl w:val="7BD075A2"/>
    <w:lvl w:ilvl="0">
      <w:start w:val="2"/>
      <w:numFmt w:val="decimal"/>
      <w:lvlText w:val="%1.0"/>
      <w:lvlJc w:val="left"/>
      <w:pPr>
        <w:ind w:left="735" w:hanging="375"/>
      </w:pPr>
      <w:rPr>
        <w:rFonts w:hint="default"/>
      </w:rPr>
    </w:lvl>
    <w:lvl w:ilvl="1">
      <w:start w:val="1"/>
      <w:numFmt w:val="decimal"/>
      <w:lvlText w:val="%1.%2"/>
      <w:lvlJc w:val="left"/>
      <w:pPr>
        <w:ind w:left="1455" w:hanging="375"/>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abstractNum w:abstractNumId="2" w15:restartNumberingAfterBreak="0">
    <w:nsid w:val="1482775B"/>
    <w:multiLevelType w:val="multilevel"/>
    <w:tmpl w:val="D3B2104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5DBD5B8D"/>
    <w:multiLevelType w:val="hybridMultilevel"/>
    <w:tmpl w:val="055C1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2"/>
  </w:num>
  <w:num w:numId="3">
    <w:abstractNumId w:val="2"/>
  </w:num>
  <w:num w:numId="4">
    <w:abstractNumId w:val="2"/>
  </w:num>
  <w:num w:numId="5">
    <w:abstractNumId w:val="2"/>
  </w:num>
  <w:num w:numId="6">
    <w:abstractNumId w:val="2"/>
  </w:num>
  <w:num w:numId="7">
    <w:abstractNumId w:val="2"/>
  </w:num>
  <w:num w:numId="8">
    <w:abstractNumId w:val="2"/>
  </w:num>
  <w:num w:numId="9">
    <w:abstractNumId w:val="2"/>
  </w:num>
  <w:num w:numId="10">
    <w:abstractNumId w:val="2"/>
  </w:num>
  <w:num w:numId="11">
    <w:abstractNumId w:val="0"/>
  </w:num>
  <w:num w:numId="12">
    <w:abstractNumId w:val="3"/>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501"/>
    <w:rsid w:val="00002958"/>
    <w:rsid w:val="00003B73"/>
    <w:rsid w:val="00007F56"/>
    <w:rsid w:val="00010AA0"/>
    <w:rsid w:val="00022413"/>
    <w:rsid w:val="00040352"/>
    <w:rsid w:val="0005493D"/>
    <w:rsid w:val="00084F3E"/>
    <w:rsid w:val="00087628"/>
    <w:rsid w:val="000B51A6"/>
    <w:rsid w:val="000D5E36"/>
    <w:rsid w:val="000E7491"/>
    <w:rsid w:val="00113A8F"/>
    <w:rsid w:val="00115D3F"/>
    <w:rsid w:val="001219CB"/>
    <w:rsid w:val="001319AF"/>
    <w:rsid w:val="001344A6"/>
    <w:rsid w:val="0013734F"/>
    <w:rsid w:val="00144EE8"/>
    <w:rsid w:val="00174EF3"/>
    <w:rsid w:val="00181A73"/>
    <w:rsid w:val="00181B90"/>
    <w:rsid w:val="00183E1F"/>
    <w:rsid w:val="00191D09"/>
    <w:rsid w:val="00192DA6"/>
    <w:rsid w:val="001A39F9"/>
    <w:rsid w:val="001A4BC6"/>
    <w:rsid w:val="001A5853"/>
    <w:rsid w:val="001D3D30"/>
    <w:rsid w:val="001D7997"/>
    <w:rsid w:val="001F13CC"/>
    <w:rsid w:val="001F26CA"/>
    <w:rsid w:val="001F5BEB"/>
    <w:rsid w:val="0020380C"/>
    <w:rsid w:val="00215FDD"/>
    <w:rsid w:val="002208ED"/>
    <w:rsid w:val="00220DE3"/>
    <w:rsid w:val="0022398A"/>
    <w:rsid w:val="0024683C"/>
    <w:rsid w:val="002522CF"/>
    <w:rsid w:val="00262A4F"/>
    <w:rsid w:val="002926CC"/>
    <w:rsid w:val="0029327F"/>
    <w:rsid w:val="002D2361"/>
    <w:rsid w:val="002F4CE3"/>
    <w:rsid w:val="00304328"/>
    <w:rsid w:val="00313016"/>
    <w:rsid w:val="00337F61"/>
    <w:rsid w:val="0035201A"/>
    <w:rsid w:val="00357DFF"/>
    <w:rsid w:val="0038652D"/>
    <w:rsid w:val="003C37EF"/>
    <w:rsid w:val="003E1148"/>
    <w:rsid w:val="00401F4E"/>
    <w:rsid w:val="004142EC"/>
    <w:rsid w:val="00424C78"/>
    <w:rsid w:val="00426AE0"/>
    <w:rsid w:val="00437064"/>
    <w:rsid w:val="00463DC0"/>
    <w:rsid w:val="004814F0"/>
    <w:rsid w:val="004B6269"/>
    <w:rsid w:val="004C6CF1"/>
    <w:rsid w:val="004D6EA2"/>
    <w:rsid w:val="00500171"/>
    <w:rsid w:val="005209A8"/>
    <w:rsid w:val="005320E8"/>
    <w:rsid w:val="00562F6B"/>
    <w:rsid w:val="00575F42"/>
    <w:rsid w:val="005767E7"/>
    <w:rsid w:val="00586223"/>
    <w:rsid w:val="0059400C"/>
    <w:rsid w:val="00597148"/>
    <w:rsid w:val="005A08F7"/>
    <w:rsid w:val="005A54CE"/>
    <w:rsid w:val="005A5796"/>
    <w:rsid w:val="005B2537"/>
    <w:rsid w:val="005B4A43"/>
    <w:rsid w:val="005C1302"/>
    <w:rsid w:val="005C6279"/>
    <w:rsid w:val="005F2CC3"/>
    <w:rsid w:val="0062138B"/>
    <w:rsid w:val="006326D8"/>
    <w:rsid w:val="006556E8"/>
    <w:rsid w:val="00663281"/>
    <w:rsid w:val="00674CB7"/>
    <w:rsid w:val="00695475"/>
    <w:rsid w:val="006A37E0"/>
    <w:rsid w:val="006F3923"/>
    <w:rsid w:val="00707B05"/>
    <w:rsid w:val="00715977"/>
    <w:rsid w:val="00727186"/>
    <w:rsid w:val="00730569"/>
    <w:rsid w:val="00737699"/>
    <w:rsid w:val="0075399F"/>
    <w:rsid w:val="00766BDC"/>
    <w:rsid w:val="00781E5E"/>
    <w:rsid w:val="00785A51"/>
    <w:rsid w:val="007919FE"/>
    <w:rsid w:val="00796A0F"/>
    <w:rsid w:val="007A3B20"/>
    <w:rsid w:val="007B05DE"/>
    <w:rsid w:val="007B51A4"/>
    <w:rsid w:val="007D0FCE"/>
    <w:rsid w:val="007E2E8E"/>
    <w:rsid w:val="007E7EFA"/>
    <w:rsid w:val="007E7F0D"/>
    <w:rsid w:val="007F270F"/>
    <w:rsid w:val="0081688F"/>
    <w:rsid w:val="00820330"/>
    <w:rsid w:val="00842720"/>
    <w:rsid w:val="00872A24"/>
    <w:rsid w:val="00875B5E"/>
    <w:rsid w:val="008800F9"/>
    <w:rsid w:val="00884015"/>
    <w:rsid w:val="00885BC6"/>
    <w:rsid w:val="00886F1B"/>
    <w:rsid w:val="008A3460"/>
    <w:rsid w:val="008B19C6"/>
    <w:rsid w:val="008B78DC"/>
    <w:rsid w:val="008E2265"/>
    <w:rsid w:val="009034D8"/>
    <w:rsid w:val="0091750E"/>
    <w:rsid w:val="0094012B"/>
    <w:rsid w:val="00942111"/>
    <w:rsid w:val="00942A8B"/>
    <w:rsid w:val="009569A6"/>
    <w:rsid w:val="00960A88"/>
    <w:rsid w:val="009649AB"/>
    <w:rsid w:val="009746B3"/>
    <w:rsid w:val="00976489"/>
    <w:rsid w:val="0098122C"/>
    <w:rsid w:val="0099322F"/>
    <w:rsid w:val="009A6854"/>
    <w:rsid w:val="009B6B77"/>
    <w:rsid w:val="009B7C76"/>
    <w:rsid w:val="009C30AF"/>
    <w:rsid w:val="009D5C82"/>
    <w:rsid w:val="009D5DE3"/>
    <w:rsid w:val="009E52B1"/>
    <w:rsid w:val="00A01853"/>
    <w:rsid w:val="00A04961"/>
    <w:rsid w:val="00A0714E"/>
    <w:rsid w:val="00A10528"/>
    <w:rsid w:val="00A14779"/>
    <w:rsid w:val="00A15723"/>
    <w:rsid w:val="00A25C6E"/>
    <w:rsid w:val="00A30B60"/>
    <w:rsid w:val="00A30E19"/>
    <w:rsid w:val="00A35CC3"/>
    <w:rsid w:val="00A376F5"/>
    <w:rsid w:val="00A504A4"/>
    <w:rsid w:val="00A51798"/>
    <w:rsid w:val="00A53CD8"/>
    <w:rsid w:val="00A732CD"/>
    <w:rsid w:val="00A85947"/>
    <w:rsid w:val="00A86C9E"/>
    <w:rsid w:val="00A92E6A"/>
    <w:rsid w:val="00AC752B"/>
    <w:rsid w:val="00AE3DF6"/>
    <w:rsid w:val="00AE68BE"/>
    <w:rsid w:val="00AE6AAE"/>
    <w:rsid w:val="00B13E26"/>
    <w:rsid w:val="00B210F7"/>
    <w:rsid w:val="00B520D1"/>
    <w:rsid w:val="00B65E17"/>
    <w:rsid w:val="00B7406E"/>
    <w:rsid w:val="00B830AD"/>
    <w:rsid w:val="00B87723"/>
    <w:rsid w:val="00B91F72"/>
    <w:rsid w:val="00B9603D"/>
    <w:rsid w:val="00BA473B"/>
    <w:rsid w:val="00BB72E1"/>
    <w:rsid w:val="00BC4261"/>
    <w:rsid w:val="00BD1D22"/>
    <w:rsid w:val="00BE6C17"/>
    <w:rsid w:val="00BF2C3F"/>
    <w:rsid w:val="00BF36AB"/>
    <w:rsid w:val="00C0625D"/>
    <w:rsid w:val="00C249E4"/>
    <w:rsid w:val="00C349F7"/>
    <w:rsid w:val="00C42EBC"/>
    <w:rsid w:val="00C80E3F"/>
    <w:rsid w:val="00C90CFB"/>
    <w:rsid w:val="00C926B3"/>
    <w:rsid w:val="00CA0FCC"/>
    <w:rsid w:val="00CB00E5"/>
    <w:rsid w:val="00CB5883"/>
    <w:rsid w:val="00CB6C2B"/>
    <w:rsid w:val="00CC79B7"/>
    <w:rsid w:val="00CF0C8E"/>
    <w:rsid w:val="00CF68D5"/>
    <w:rsid w:val="00D05C51"/>
    <w:rsid w:val="00D06730"/>
    <w:rsid w:val="00D074C8"/>
    <w:rsid w:val="00D32F2B"/>
    <w:rsid w:val="00D421A4"/>
    <w:rsid w:val="00D504D0"/>
    <w:rsid w:val="00D7699F"/>
    <w:rsid w:val="00D81E1E"/>
    <w:rsid w:val="00D93174"/>
    <w:rsid w:val="00DC3950"/>
    <w:rsid w:val="00DD7553"/>
    <w:rsid w:val="00DE76A3"/>
    <w:rsid w:val="00DF1965"/>
    <w:rsid w:val="00DF5501"/>
    <w:rsid w:val="00E157ED"/>
    <w:rsid w:val="00E52653"/>
    <w:rsid w:val="00E60B18"/>
    <w:rsid w:val="00E7661C"/>
    <w:rsid w:val="00E9724D"/>
    <w:rsid w:val="00EA2481"/>
    <w:rsid w:val="00EB3EF3"/>
    <w:rsid w:val="00ED559D"/>
    <w:rsid w:val="00EF5CBC"/>
    <w:rsid w:val="00F00ED8"/>
    <w:rsid w:val="00F0488D"/>
    <w:rsid w:val="00F247DC"/>
    <w:rsid w:val="00F416B6"/>
    <w:rsid w:val="00F51F68"/>
    <w:rsid w:val="00F579CF"/>
    <w:rsid w:val="00F722E2"/>
    <w:rsid w:val="00F8195F"/>
    <w:rsid w:val="00F93BDF"/>
    <w:rsid w:val="00FA50CE"/>
    <w:rsid w:val="00FA74E4"/>
    <w:rsid w:val="00FB242F"/>
    <w:rsid w:val="00FB4BBF"/>
    <w:rsid w:val="00FC768D"/>
    <w:rsid w:val="00FD6BDF"/>
    <w:rsid w:val="00FE05D8"/>
    <w:rsid w:val="00FE1357"/>
    <w:rsid w:val="00FE59C8"/>
    <w:rsid w:val="00FF436C"/>
    <w:rsid w:val="00FF71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BD35B"/>
  <w15:chartTrackingRefBased/>
  <w15:docId w15:val="{68057509-EF3D-454B-9AA5-B774BEA7F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FDD"/>
  </w:style>
  <w:style w:type="paragraph" w:styleId="Heading1">
    <w:name w:val="heading 1"/>
    <w:basedOn w:val="Normal"/>
    <w:next w:val="Normal"/>
    <w:link w:val="Heading1Char"/>
    <w:uiPriority w:val="9"/>
    <w:qFormat/>
    <w:rsid w:val="00215FDD"/>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215FDD"/>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215FDD"/>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215FDD"/>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215FDD"/>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215FDD"/>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215FDD"/>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215FDD"/>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215FDD"/>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FDD"/>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215FDD"/>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215FDD"/>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215FDD"/>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215FDD"/>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215FDD"/>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215FDD"/>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215FDD"/>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215FDD"/>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215FDD"/>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215FDD"/>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215FDD"/>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215FDD"/>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215FDD"/>
    <w:rPr>
      <w:color w:val="000000" w:themeColor="text1"/>
      <w:sz w:val="24"/>
      <w:szCs w:val="24"/>
    </w:rPr>
  </w:style>
  <w:style w:type="character" w:styleId="Strong">
    <w:name w:val="Strong"/>
    <w:basedOn w:val="DefaultParagraphFont"/>
    <w:uiPriority w:val="22"/>
    <w:qFormat/>
    <w:rsid w:val="00215FDD"/>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215FDD"/>
    <w:rPr>
      <w:rFonts w:asciiTheme="minorHAnsi" w:eastAsiaTheme="minorEastAsia" w:hAnsiTheme="minorHAnsi" w:cstheme="minorBidi"/>
      <w:i/>
      <w:iCs/>
      <w:color w:val="C45911" w:themeColor="accent2" w:themeShade="BF"/>
      <w:sz w:val="20"/>
      <w:szCs w:val="20"/>
    </w:rPr>
  </w:style>
  <w:style w:type="paragraph" w:styleId="NoSpacing">
    <w:name w:val="No Spacing"/>
    <w:uiPriority w:val="1"/>
    <w:qFormat/>
    <w:rsid w:val="00215FDD"/>
    <w:pPr>
      <w:spacing w:after="0" w:line="240" w:lineRule="auto"/>
    </w:pPr>
  </w:style>
  <w:style w:type="paragraph" w:styleId="Quote">
    <w:name w:val="Quote"/>
    <w:basedOn w:val="Normal"/>
    <w:next w:val="Normal"/>
    <w:link w:val="QuoteChar"/>
    <w:uiPriority w:val="29"/>
    <w:qFormat/>
    <w:rsid w:val="00215FDD"/>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215FDD"/>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215FDD"/>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215FDD"/>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215FDD"/>
    <w:rPr>
      <w:i/>
      <w:iCs/>
      <w:color w:val="auto"/>
    </w:rPr>
  </w:style>
  <w:style w:type="character" w:styleId="IntenseEmphasis">
    <w:name w:val="Intense Emphasis"/>
    <w:basedOn w:val="DefaultParagraphFont"/>
    <w:uiPriority w:val="21"/>
    <w:qFormat/>
    <w:rsid w:val="00215FDD"/>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215FDD"/>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215FDD"/>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215FDD"/>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215FDD"/>
    <w:pPr>
      <w:outlineLvl w:val="9"/>
    </w:pPr>
  </w:style>
  <w:style w:type="character" w:styleId="Hyperlink">
    <w:name w:val="Hyperlink"/>
    <w:basedOn w:val="DefaultParagraphFont"/>
    <w:uiPriority w:val="99"/>
    <w:unhideWhenUsed/>
    <w:rsid w:val="00215FDD"/>
    <w:rPr>
      <w:color w:val="0563C1" w:themeColor="hyperlink"/>
      <w:u w:val="single"/>
    </w:rPr>
  </w:style>
  <w:style w:type="paragraph" w:styleId="TOC1">
    <w:name w:val="toc 1"/>
    <w:basedOn w:val="Normal"/>
    <w:next w:val="Normal"/>
    <w:autoRedefine/>
    <w:uiPriority w:val="39"/>
    <w:semiHidden/>
    <w:unhideWhenUsed/>
    <w:rsid w:val="00215FDD"/>
    <w:pPr>
      <w:spacing w:after="100" w:line="276" w:lineRule="auto"/>
    </w:pPr>
    <w:rPr>
      <w:rFonts w:eastAsiaTheme="minorHAnsi"/>
      <w:sz w:val="22"/>
      <w:szCs w:val="22"/>
      <w:lang w:val="en-GB"/>
    </w:rPr>
  </w:style>
  <w:style w:type="paragraph" w:styleId="TOC2">
    <w:name w:val="toc 2"/>
    <w:basedOn w:val="Normal"/>
    <w:next w:val="Normal"/>
    <w:autoRedefine/>
    <w:uiPriority w:val="39"/>
    <w:semiHidden/>
    <w:unhideWhenUsed/>
    <w:rsid w:val="00215FDD"/>
    <w:pPr>
      <w:spacing w:after="100" w:line="276" w:lineRule="auto"/>
      <w:ind w:left="220"/>
    </w:pPr>
    <w:rPr>
      <w:rFonts w:eastAsiaTheme="minorHAnsi"/>
      <w:sz w:val="22"/>
      <w:szCs w:val="22"/>
      <w:lang w:val="en-GB"/>
    </w:rPr>
  </w:style>
  <w:style w:type="paragraph" w:styleId="ListParagraph">
    <w:name w:val="List Paragraph"/>
    <w:basedOn w:val="Normal"/>
    <w:uiPriority w:val="34"/>
    <w:qFormat/>
    <w:rsid w:val="00F0488D"/>
    <w:pPr>
      <w:ind w:left="720"/>
      <w:contextualSpacing/>
    </w:pPr>
  </w:style>
  <w:style w:type="paragraph" w:styleId="NormalWeb">
    <w:name w:val="Normal (Web)"/>
    <w:basedOn w:val="Normal"/>
    <w:uiPriority w:val="99"/>
    <w:unhideWhenUsed/>
    <w:rsid w:val="0099322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electable">
    <w:name w:val="selectable"/>
    <w:basedOn w:val="DefaultParagraphFont"/>
    <w:rsid w:val="002208ED"/>
  </w:style>
  <w:style w:type="character" w:styleId="UnresolvedMention">
    <w:name w:val="Unresolved Mention"/>
    <w:basedOn w:val="DefaultParagraphFont"/>
    <w:uiPriority w:val="99"/>
    <w:semiHidden/>
    <w:unhideWhenUsed/>
    <w:rsid w:val="002208ED"/>
    <w:rPr>
      <w:color w:val="605E5C"/>
      <w:shd w:val="clear" w:color="auto" w:fill="E1DFDD"/>
    </w:rPr>
  </w:style>
  <w:style w:type="character" w:styleId="FollowedHyperlink">
    <w:name w:val="FollowedHyperlink"/>
    <w:basedOn w:val="DefaultParagraphFont"/>
    <w:uiPriority w:val="99"/>
    <w:semiHidden/>
    <w:unhideWhenUsed/>
    <w:rsid w:val="000B51A6"/>
    <w:rPr>
      <w:color w:val="954F72" w:themeColor="followedHyperlink"/>
      <w:u w:val="single"/>
    </w:rPr>
  </w:style>
  <w:style w:type="character" w:customStyle="1" w:styleId="articlecitationyear">
    <w:name w:val="articlecitation_year"/>
    <w:basedOn w:val="DefaultParagraphFont"/>
    <w:rsid w:val="001F26CA"/>
  </w:style>
  <w:style w:type="character" w:customStyle="1" w:styleId="articlecitationvolume">
    <w:name w:val="articlecitation_volume"/>
    <w:basedOn w:val="DefaultParagraphFont"/>
    <w:rsid w:val="001F26CA"/>
  </w:style>
  <w:style w:type="character" w:customStyle="1" w:styleId="articlecitationpages">
    <w:name w:val="articlecitation_pages"/>
    <w:basedOn w:val="DefaultParagraphFont"/>
    <w:rsid w:val="001F2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355132">
      <w:bodyDiv w:val="1"/>
      <w:marLeft w:val="0"/>
      <w:marRight w:val="0"/>
      <w:marTop w:val="0"/>
      <w:marBottom w:val="0"/>
      <w:divBdr>
        <w:top w:val="none" w:sz="0" w:space="0" w:color="auto"/>
        <w:left w:val="none" w:sz="0" w:space="0" w:color="auto"/>
        <w:bottom w:val="none" w:sz="0" w:space="0" w:color="auto"/>
        <w:right w:val="none" w:sz="0" w:space="0" w:color="auto"/>
      </w:divBdr>
      <w:divsChild>
        <w:div w:id="189295664">
          <w:marLeft w:val="0"/>
          <w:marRight w:val="0"/>
          <w:marTop w:val="0"/>
          <w:marBottom w:val="0"/>
          <w:divBdr>
            <w:top w:val="none" w:sz="0" w:space="0" w:color="auto"/>
            <w:left w:val="none" w:sz="0" w:space="0" w:color="auto"/>
            <w:bottom w:val="none" w:sz="0" w:space="0" w:color="auto"/>
            <w:right w:val="none" w:sz="0" w:space="0" w:color="auto"/>
          </w:divBdr>
          <w:divsChild>
            <w:div w:id="627318910">
              <w:marLeft w:val="0"/>
              <w:marRight w:val="0"/>
              <w:marTop w:val="0"/>
              <w:marBottom w:val="0"/>
              <w:divBdr>
                <w:top w:val="none" w:sz="0" w:space="0" w:color="auto"/>
                <w:left w:val="none" w:sz="0" w:space="0" w:color="auto"/>
                <w:bottom w:val="none" w:sz="0" w:space="0" w:color="auto"/>
                <w:right w:val="none" w:sz="0" w:space="0" w:color="auto"/>
              </w:divBdr>
              <w:divsChild>
                <w:div w:id="1628196290">
                  <w:marLeft w:val="0"/>
                  <w:marRight w:val="0"/>
                  <w:marTop w:val="0"/>
                  <w:marBottom w:val="0"/>
                  <w:divBdr>
                    <w:top w:val="none" w:sz="0" w:space="0" w:color="auto"/>
                    <w:left w:val="none" w:sz="0" w:space="0" w:color="auto"/>
                    <w:bottom w:val="none" w:sz="0" w:space="0" w:color="auto"/>
                    <w:right w:val="none" w:sz="0" w:space="0" w:color="auto"/>
                  </w:divBdr>
                  <w:divsChild>
                    <w:div w:id="934484553">
                      <w:marLeft w:val="0"/>
                      <w:marRight w:val="0"/>
                      <w:marTop w:val="0"/>
                      <w:marBottom w:val="0"/>
                      <w:divBdr>
                        <w:top w:val="none" w:sz="0" w:space="0" w:color="auto"/>
                        <w:left w:val="none" w:sz="0" w:space="0" w:color="auto"/>
                        <w:bottom w:val="none" w:sz="0" w:space="0" w:color="auto"/>
                        <w:right w:val="none" w:sz="0" w:space="0" w:color="auto"/>
                      </w:divBdr>
                      <w:divsChild>
                        <w:div w:id="1282998427">
                          <w:marLeft w:val="0"/>
                          <w:marRight w:val="0"/>
                          <w:marTop w:val="0"/>
                          <w:marBottom w:val="0"/>
                          <w:divBdr>
                            <w:top w:val="none" w:sz="0" w:space="0" w:color="auto"/>
                            <w:left w:val="none" w:sz="0" w:space="0" w:color="auto"/>
                            <w:bottom w:val="none" w:sz="0" w:space="0" w:color="auto"/>
                            <w:right w:val="none" w:sz="0" w:space="0" w:color="auto"/>
                          </w:divBdr>
                          <w:divsChild>
                            <w:div w:id="747849528">
                              <w:marLeft w:val="0"/>
                              <w:marRight w:val="0"/>
                              <w:marTop w:val="0"/>
                              <w:marBottom w:val="0"/>
                              <w:divBdr>
                                <w:top w:val="none" w:sz="0" w:space="0" w:color="auto"/>
                                <w:left w:val="none" w:sz="0" w:space="0" w:color="auto"/>
                                <w:bottom w:val="none" w:sz="0" w:space="0" w:color="auto"/>
                                <w:right w:val="none" w:sz="0" w:space="0" w:color="auto"/>
                              </w:divBdr>
                              <w:divsChild>
                                <w:div w:id="578516331">
                                  <w:marLeft w:val="0"/>
                                  <w:marRight w:val="0"/>
                                  <w:marTop w:val="0"/>
                                  <w:marBottom w:val="0"/>
                                  <w:divBdr>
                                    <w:top w:val="none" w:sz="0" w:space="0" w:color="auto"/>
                                    <w:left w:val="none" w:sz="0" w:space="0" w:color="auto"/>
                                    <w:bottom w:val="none" w:sz="0" w:space="0" w:color="auto"/>
                                    <w:right w:val="none" w:sz="0" w:space="0" w:color="auto"/>
                                  </w:divBdr>
                                  <w:divsChild>
                                    <w:div w:id="2145194513">
                                      <w:marLeft w:val="0"/>
                                      <w:marRight w:val="0"/>
                                      <w:marTop w:val="0"/>
                                      <w:marBottom w:val="0"/>
                                      <w:divBdr>
                                        <w:top w:val="none" w:sz="0" w:space="0" w:color="auto"/>
                                        <w:left w:val="none" w:sz="0" w:space="0" w:color="auto"/>
                                        <w:bottom w:val="none" w:sz="0" w:space="0" w:color="auto"/>
                                        <w:right w:val="none" w:sz="0" w:space="0" w:color="auto"/>
                                      </w:divBdr>
                                      <w:divsChild>
                                        <w:div w:id="1962372540">
                                          <w:marLeft w:val="0"/>
                                          <w:marRight w:val="0"/>
                                          <w:marTop w:val="0"/>
                                          <w:marBottom w:val="0"/>
                                          <w:divBdr>
                                            <w:top w:val="none" w:sz="0" w:space="0" w:color="auto"/>
                                            <w:left w:val="none" w:sz="0" w:space="0" w:color="auto"/>
                                            <w:bottom w:val="none" w:sz="0" w:space="0" w:color="auto"/>
                                            <w:right w:val="none" w:sz="0" w:space="0" w:color="auto"/>
                                          </w:divBdr>
                                          <w:divsChild>
                                            <w:div w:id="1394622495">
                                              <w:marLeft w:val="0"/>
                                              <w:marRight w:val="0"/>
                                              <w:marTop w:val="0"/>
                                              <w:marBottom w:val="0"/>
                                              <w:divBdr>
                                                <w:top w:val="none" w:sz="0" w:space="0" w:color="auto"/>
                                                <w:left w:val="none" w:sz="0" w:space="0" w:color="auto"/>
                                                <w:bottom w:val="none" w:sz="0" w:space="0" w:color="auto"/>
                                                <w:right w:val="none" w:sz="0" w:space="0" w:color="auto"/>
                                              </w:divBdr>
                                              <w:divsChild>
                                                <w:div w:id="1278215284">
                                                  <w:marLeft w:val="0"/>
                                                  <w:marRight w:val="0"/>
                                                  <w:marTop w:val="0"/>
                                                  <w:marBottom w:val="0"/>
                                                  <w:divBdr>
                                                    <w:top w:val="none" w:sz="0" w:space="0" w:color="auto"/>
                                                    <w:left w:val="none" w:sz="0" w:space="0" w:color="auto"/>
                                                    <w:bottom w:val="none" w:sz="0" w:space="0" w:color="auto"/>
                                                    <w:right w:val="none" w:sz="0" w:space="0" w:color="auto"/>
                                                  </w:divBdr>
                                                  <w:divsChild>
                                                    <w:div w:id="1664814426">
                                                      <w:marLeft w:val="0"/>
                                                      <w:marRight w:val="0"/>
                                                      <w:marTop w:val="0"/>
                                                      <w:marBottom w:val="0"/>
                                                      <w:divBdr>
                                                        <w:top w:val="none" w:sz="0" w:space="0" w:color="auto"/>
                                                        <w:left w:val="none" w:sz="0" w:space="0" w:color="auto"/>
                                                        <w:bottom w:val="none" w:sz="0" w:space="0" w:color="auto"/>
                                                        <w:right w:val="none" w:sz="0" w:space="0" w:color="auto"/>
                                                      </w:divBdr>
                                                      <w:divsChild>
                                                        <w:div w:id="1241331545">
                                                          <w:marLeft w:val="0"/>
                                                          <w:marRight w:val="0"/>
                                                          <w:marTop w:val="0"/>
                                                          <w:marBottom w:val="0"/>
                                                          <w:divBdr>
                                                            <w:top w:val="none" w:sz="0" w:space="0" w:color="auto"/>
                                                            <w:left w:val="none" w:sz="0" w:space="0" w:color="auto"/>
                                                            <w:bottom w:val="none" w:sz="0" w:space="0" w:color="auto"/>
                                                            <w:right w:val="none" w:sz="0" w:space="0" w:color="auto"/>
                                                          </w:divBdr>
                                                          <w:divsChild>
                                                            <w:div w:id="672536586">
                                                              <w:marLeft w:val="0"/>
                                                              <w:marRight w:val="0"/>
                                                              <w:marTop w:val="0"/>
                                                              <w:marBottom w:val="0"/>
                                                              <w:divBdr>
                                                                <w:top w:val="none" w:sz="0" w:space="0" w:color="auto"/>
                                                                <w:left w:val="none" w:sz="0" w:space="0" w:color="auto"/>
                                                                <w:bottom w:val="none" w:sz="0" w:space="0" w:color="auto"/>
                                                                <w:right w:val="none" w:sz="0" w:space="0" w:color="auto"/>
                                                              </w:divBdr>
                                                              <w:divsChild>
                                                                <w:div w:id="1079593997">
                                                                  <w:marLeft w:val="0"/>
                                                                  <w:marRight w:val="0"/>
                                                                  <w:marTop w:val="0"/>
                                                                  <w:marBottom w:val="0"/>
                                                                  <w:divBdr>
                                                                    <w:top w:val="none" w:sz="0" w:space="0" w:color="auto"/>
                                                                    <w:left w:val="none" w:sz="0" w:space="0" w:color="auto"/>
                                                                    <w:bottom w:val="none" w:sz="0" w:space="0" w:color="auto"/>
                                                                    <w:right w:val="none" w:sz="0" w:space="0" w:color="auto"/>
                                                                  </w:divBdr>
                                                                  <w:divsChild>
                                                                    <w:div w:id="428160632">
                                                                      <w:marLeft w:val="0"/>
                                                                      <w:marRight w:val="0"/>
                                                                      <w:marTop w:val="0"/>
                                                                      <w:marBottom w:val="0"/>
                                                                      <w:divBdr>
                                                                        <w:top w:val="none" w:sz="0" w:space="0" w:color="auto"/>
                                                                        <w:left w:val="none" w:sz="0" w:space="0" w:color="auto"/>
                                                                        <w:bottom w:val="none" w:sz="0" w:space="0" w:color="auto"/>
                                                                        <w:right w:val="none" w:sz="0" w:space="0" w:color="auto"/>
                                                                      </w:divBdr>
                                                                      <w:divsChild>
                                                                        <w:div w:id="1538085591">
                                                                          <w:marLeft w:val="0"/>
                                                                          <w:marRight w:val="0"/>
                                                                          <w:marTop w:val="0"/>
                                                                          <w:marBottom w:val="0"/>
                                                                          <w:divBdr>
                                                                            <w:top w:val="none" w:sz="0" w:space="0" w:color="auto"/>
                                                                            <w:left w:val="none" w:sz="0" w:space="0" w:color="auto"/>
                                                                            <w:bottom w:val="none" w:sz="0" w:space="0" w:color="auto"/>
                                                                            <w:right w:val="none" w:sz="0" w:space="0" w:color="auto"/>
                                                                          </w:divBdr>
                                                                          <w:divsChild>
                                                                            <w:div w:id="762653801">
                                                                              <w:marLeft w:val="0"/>
                                                                              <w:marRight w:val="0"/>
                                                                              <w:marTop w:val="0"/>
                                                                              <w:marBottom w:val="0"/>
                                                                              <w:divBdr>
                                                                                <w:top w:val="none" w:sz="0" w:space="0" w:color="auto"/>
                                                                                <w:left w:val="none" w:sz="0" w:space="0" w:color="auto"/>
                                                                                <w:bottom w:val="none" w:sz="0" w:space="0" w:color="auto"/>
                                                                                <w:right w:val="none" w:sz="0" w:space="0" w:color="auto"/>
                                                                              </w:divBdr>
                                                                              <w:divsChild>
                                                                                <w:div w:id="2039577693">
                                                                                  <w:marLeft w:val="0"/>
                                                                                  <w:marRight w:val="0"/>
                                                                                  <w:marTop w:val="0"/>
                                                                                  <w:marBottom w:val="0"/>
                                                                                  <w:divBdr>
                                                                                    <w:top w:val="none" w:sz="0" w:space="0" w:color="auto"/>
                                                                                    <w:left w:val="none" w:sz="0" w:space="0" w:color="auto"/>
                                                                                    <w:bottom w:val="none" w:sz="0" w:space="0" w:color="auto"/>
                                                                                    <w:right w:val="none" w:sz="0" w:space="0" w:color="auto"/>
                                                                                  </w:divBdr>
                                                                                  <w:divsChild>
                                                                                    <w:div w:id="535778783">
                                                                                      <w:marLeft w:val="0"/>
                                                                                      <w:marRight w:val="0"/>
                                                                                      <w:marTop w:val="0"/>
                                                                                      <w:marBottom w:val="0"/>
                                                                                      <w:divBdr>
                                                                                        <w:top w:val="none" w:sz="0" w:space="0" w:color="auto"/>
                                                                                        <w:left w:val="none" w:sz="0" w:space="0" w:color="auto"/>
                                                                                        <w:bottom w:val="none" w:sz="0" w:space="0" w:color="auto"/>
                                                                                        <w:right w:val="none" w:sz="0" w:space="0" w:color="auto"/>
                                                                                      </w:divBdr>
                                                                                      <w:divsChild>
                                                                                        <w:div w:id="2113276242">
                                                                                          <w:marLeft w:val="0"/>
                                                                                          <w:marRight w:val="0"/>
                                                                                          <w:marTop w:val="0"/>
                                                                                          <w:marBottom w:val="0"/>
                                                                                          <w:divBdr>
                                                                                            <w:top w:val="none" w:sz="0" w:space="0" w:color="auto"/>
                                                                                            <w:left w:val="none" w:sz="0" w:space="0" w:color="auto"/>
                                                                                            <w:bottom w:val="none" w:sz="0" w:space="0" w:color="auto"/>
                                                                                            <w:right w:val="none" w:sz="0" w:space="0" w:color="auto"/>
                                                                                          </w:divBdr>
                                                                                          <w:divsChild>
                                                                                            <w:div w:id="445387674">
                                                                                              <w:marLeft w:val="0"/>
                                                                                              <w:marRight w:val="0"/>
                                                                                              <w:marTop w:val="0"/>
                                                                                              <w:marBottom w:val="0"/>
                                                                                              <w:divBdr>
                                                                                                <w:top w:val="none" w:sz="0" w:space="0" w:color="auto"/>
                                                                                                <w:left w:val="none" w:sz="0" w:space="0" w:color="auto"/>
                                                                                                <w:bottom w:val="none" w:sz="0" w:space="0" w:color="auto"/>
                                                                                                <w:right w:val="none" w:sz="0" w:space="0" w:color="auto"/>
                                                                                              </w:divBdr>
                                                                                              <w:divsChild>
                                                                                                <w:div w:id="1787038381">
                                                                                                  <w:marLeft w:val="0"/>
                                                                                                  <w:marRight w:val="0"/>
                                                                                                  <w:marTop w:val="0"/>
                                                                                                  <w:marBottom w:val="0"/>
                                                                                                  <w:divBdr>
                                                                                                    <w:top w:val="none" w:sz="0" w:space="0" w:color="auto"/>
                                                                                                    <w:left w:val="none" w:sz="0" w:space="0" w:color="auto"/>
                                                                                                    <w:bottom w:val="none" w:sz="0" w:space="0" w:color="auto"/>
                                                                                                    <w:right w:val="none" w:sz="0" w:space="0" w:color="auto"/>
                                                                                                  </w:divBdr>
                                                                                                  <w:divsChild>
                                                                                                    <w:div w:id="948318324">
                                                                                                      <w:marLeft w:val="0"/>
                                                                                                      <w:marRight w:val="0"/>
                                                                                                      <w:marTop w:val="0"/>
                                                                                                      <w:marBottom w:val="0"/>
                                                                                                      <w:divBdr>
                                                                                                        <w:top w:val="none" w:sz="0" w:space="0" w:color="auto"/>
                                                                                                        <w:left w:val="none" w:sz="0" w:space="0" w:color="auto"/>
                                                                                                        <w:bottom w:val="none" w:sz="0" w:space="0" w:color="auto"/>
                                                                                                        <w:right w:val="none" w:sz="0" w:space="0" w:color="auto"/>
                                                                                                      </w:divBdr>
                                                                                                      <w:divsChild>
                                                                                                        <w:div w:id="42037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09661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lice%20Thomas\AppData\Local\Packages\Microsoft.MicrosoftEdge_8wekyb3d8bbwe\TempState\Downloads\Report%2520example%25202%25202015.docx" TargetMode="External"/><Relationship Id="rId13" Type="http://schemas.openxmlformats.org/officeDocument/2006/relationships/hyperlink" Target="https://www.statista.com/statistics/553530/predicted-number-of-social-network-users-in-the-united-kingdom-uk/" TargetMode="External"/><Relationship Id="rId18" Type="http://schemas.openxmlformats.org/officeDocument/2006/relationships/image" Target="media/image6.png"/><Relationship Id="rId26" Type="http://schemas.openxmlformats.org/officeDocument/2006/relationships/hyperlink" Target="https://www.grb.uk.com/careers-advice/graduate-employability-skills" TargetMode="External"/><Relationship Id="rId3" Type="http://schemas.openxmlformats.org/officeDocument/2006/relationships/settings" Target="settings.xml"/><Relationship Id="rId21" Type="http://schemas.openxmlformats.org/officeDocument/2006/relationships/image" Target="media/image9.png"/><Relationship Id="rId34" Type="http://schemas.openxmlformats.org/officeDocument/2006/relationships/hyperlink" Target="https://studiousguy.com/maslows-hierarchy-of-needs/" TargetMode="External"/><Relationship Id="rId7" Type="http://schemas.openxmlformats.org/officeDocument/2006/relationships/hyperlink" Target="file:///C:\Users\Alice%20Thomas\AppData\Local\Packages\Microsoft.MicrosoftEdge_8wekyb3d8bbwe\TempState\Downloads\Report%2520example%25202%25202015.docx" TargetMode="External"/><Relationship Id="rId12" Type="http://schemas.openxmlformats.org/officeDocument/2006/relationships/hyperlink" Target="file:///C:\Users\Alice%20Thomas\AppData\Local\Packages\Microsoft.MicrosoftEdge_8wekyb3d8bbwe\TempState\Downloads\Report%2520example%25202%25202015.docx"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www.statista.com/topics/3236/social-media-usage-in-the-uk/"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research-methodology.net/research-philosophy/interpretivism/" TargetMode="External"/><Relationship Id="rId1" Type="http://schemas.openxmlformats.org/officeDocument/2006/relationships/numbering" Target="numbering.xml"/><Relationship Id="rId6" Type="http://schemas.openxmlformats.org/officeDocument/2006/relationships/hyperlink" Target="file:///C:\Users\Alice%20Thomas\AppData\Local\Packages\Microsoft.MicrosoftEdge_8wekyb3d8bbwe\TempState\Downloads\Report%2520example%25202%25202015.docx" TargetMode="External"/><Relationship Id="rId11" Type="http://schemas.openxmlformats.org/officeDocument/2006/relationships/hyperlink" Target="file:///C:\Users\Alice%20Thomas\AppData\Local\Packages\Microsoft.MicrosoftEdge_8wekyb3d8bbwe\TempState\Downloads\Report%2520example%25202%25202015.docx" TargetMode="External"/><Relationship Id="rId24" Type="http://schemas.openxmlformats.org/officeDocument/2006/relationships/image" Target="media/image12.png"/><Relationship Id="rId32" Type="http://schemas.openxmlformats.org/officeDocument/2006/relationships/hyperlink" Target="https://www.snapsurveys.com/blog/advantages-disadvantages-facetoface-data-collection/" TargetMode="External"/><Relationship Id="rId5" Type="http://schemas.openxmlformats.org/officeDocument/2006/relationships/image" Target="media/image1.png"/><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ie.reachout.com/2012/05/16/6-reasons-why-volunteering-is-good-for-you/" TargetMode="External"/><Relationship Id="rId36" Type="http://schemas.openxmlformats.org/officeDocument/2006/relationships/theme" Target="theme/theme1.xml"/><Relationship Id="rId10" Type="http://schemas.openxmlformats.org/officeDocument/2006/relationships/hyperlink" Target="file:///C:\Users\Alice%20Thomas\AppData\Local\Packages\Microsoft.MicrosoftEdge_8wekyb3d8bbwe\TempState\Downloads\Report%2520example%25202%25202015.docx" TargetMode="External"/><Relationship Id="rId19" Type="http://schemas.openxmlformats.org/officeDocument/2006/relationships/image" Target="media/image7.png"/><Relationship Id="rId31" Type="http://schemas.openxmlformats.org/officeDocument/2006/relationships/hyperlink" Target="https://link.springer.com/journal/11205" TargetMode="External"/><Relationship Id="rId4" Type="http://schemas.openxmlformats.org/officeDocument/2006/relationships/webSettings" Target="webSettings.xml"/><Relationship Id="rId9" Type="http://schemas.openxmlformats.org/officeDocument/2006/relationships/hyperlink" Target="file:///C:\Users\Alice%20Thomas\AppData\Local\Packages\Microsoft.MicrosoftEdge_8wekyb3d8bbwe\TempState\Downloads\Report%2520example%25202%25202015.docx"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yperlink" Target="http://www.afahc.ro/ro/afases/2014/socio/Andronic,%20Razvan-Lucian_%20Volunteering.pdf" TargetMode="External"/><Relationship Id="rId30" Type="http://schemas.openxmlformats.org/officeDocument/2006/relationships/hyperlink" Target="https://link.springer.com/journal/11205/98/2/page/1"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5529</Words>
  <Characters>31520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Thomas</dc:creator>
  <cp:keywords/>
  <dc:description/>
  <cp:lastModifiedBy>Alice Thomas</cp:lastModifiedBy>
  <cp:revision>217</cp:revision>
  <dcterms:created xsi:type="dcterms:W3CDTF">2019-05-07T12:29:00Z</dcterms:created>
  <dcterms:modified xsi:type="dcterms:W3CDTF">2019-05-13T20:31:00Z</dcterms:modified>
</cp:coreProperties>
</file>