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B21E7" w:rsidRPr="00FB0CC5" w:rsidRDefault="009B21E7" w:rsidP="009B21E7">
      <w:pPr>
        <w:rPr>
          <w:rFonts w:cs="Times New Roman"/>
        </w:rPr>
      </w:pPr>
      <w:bookmarkStart w:id="0" w:name="_Toc6046805"/>
    </w:p>
    <w:p w:rsidR="009B21E7" w:rsidRPr="006A767B" w:rsidRDefault="009B21E7" w:rsidP="006F285E">
      <w:pPr>
        <w:pBdr>
          <w:bottom w:val="single" w:sz="4" w:space="1" w:color="auto"/>
        </w:pBdr>
        <w:jc w:val="center"/>
        <w:rPr>
          <w:rFonts w:cs="Times New Roman"/>
          <w:b/>
          <w:sz w:val="44"/>
          <w:szCs w:val="44"/>
          <w:u w:val="single"/>
        </w:rPr>
      </w:pPr>
      <w:r w:rsidRPr="006A767B">
        <w:rPr>
          <w:rFonts w:cs="Times New Roman"/>
          <w:b/>
          <w:sz w:val="44"/>
          <w:szCs w:val="44"/>
          <w:u w:val="single"/>
        </w:rPr>
        <w:t>Professional Career Development</w:t>
      </w:r>
    </w:p>
    <w:p w:rsidR="009B21E7" w:rsidRPr="00DF293D" w:rsidRDefault="009B21E7" w:rsidP="009B21E7">
      <w:pPr>
        <w:jc w:val="center"/>
        <w:rPr>
          <w:rFonts w:cs="Times New Roman"/>
          <w:sz w:val="40"/>
          <w:szCs w:val="40"/>
        </w:rPr>
      </w:pPr>
      <w:r w:rsidRPr="00DF293D">
        <w:rPr>
          <w:rFonts w:cs="Times New Roman"/>
          <w:b/>
          <w:sz w:val="40"/>
          <w:szCs w:val="40"/>
          <w:u w:val="single"/>
        </w:rPr>
        <w:t>Student ID:</w:t>
      </w:r>
      <w:r w:rsidR="006A767B" w:rsidRPr="00DF293D">
        <w:rPr>
          <w:rFonts w:cs="Times New Roman"/>
          <w:b/>
          <w:sz w:val="40"/>
          <w:szCs w:val="40"/>
          <w:u w:val="single"/>
        </w:rPr>
        <w:t xml:space="preserve"> 1713907</w:t>
      </w:r>
    </w:p>
    <w:p w:rsidR="006A767B" w:rsidRDefault="006A767B" w:rsidP="009B21E7">
      <w:pPr>
        <w:jc w:val="center"/>
        <w:rPr>
          <w:rFonts w:cs="Times New Roman"/>
          <w:sz w:val="36"/>
        </w:rPr>
      </w:pPr>
    </w:p>
    <w:p w:rsidR="006A767B" w:rsidRPr="00DF293D" w:rsidRDefault="006A767B" w:rsidP="009B21E7">
      <w:pPr>
        <w:jc w:val="center"/>
        <w:rPr>
          <w:rFonts w:cs="Times New Roman"/>
          <w:sz w:val="40"/>
          <w:szCs w:val="40"/>
        </w:rPr>
      </w:pPr>
      <w:r w:rsidRPr="00DF293D">
        <w:rPr>
          <w:rFonts w:cs="Times New Roman"/>
          <w:sz w:val="40"/>
          <w:szCs w:val="40"/>
        </w:rPr>
        <w:t xml:space="preserve">Ellen </w:t>
      </w:r>
      <w:proofErr w:type="spellStart"/>
      <w:r w:rsidRPr="00DF293D">
        <w:rPr>
          <w:rFonts w:cs="Times New Roman"/>
          <w:sz w:val="40"/>
          <w:szCs w:val="40"/>
        </w:rPr>
        <w:t>Afriyie</w:t>
      </w:r>
      <w:proofErr w:type="spellEnd"/>
    </w:p>
    <w:p w:rsidR="009B21E7" w:rsidRPr="006A767B" w:rsidRDefault="009B21E7" w:rsidP="009B21E7">
      <w:pPr>
        <w:rPr>
          <w:rFonts w:cs="Times New Roman"/>
          <w:b/>
          <w:u w:val="single"/>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Pr="00FB0CC5" w:rsidRDefault="009B21E7" w:rsidP="009B21E7">
      <w:pPr>
        <w:rPr>
          <w:rFonts w:cs="Times New Roman"/>
        </w:rPr>
      </w:pPr>
    </w:p>
    <w:p w:rsidR="009B21E7" w:rsidRDefault="009B21E7" w:rsidP="009B21E7">
      <w:pPr>
        <w:rPr>
          <w:rFonts w:cs="Times New Roman"/>
        </w:rPr>
      </w:pPr>
    </w:p>
    <w:p w:rsidR="006F285E" w:rsidRPr="00FB0CC5" w:rsidRDefault="006F285E" w:rsidP="009B21E7">
      <w:pPr>
        <w:rPr>
          <w:rFonts w:cs="Times New Roman"/>
        </w:rPr>
      </w:pPr>
    </w:p>
    <w:p w:rsidR="009B21E7" w:rsidRDefault="009B21E7" w:rsidP="009B21E7">
      <w:pPr>
        <w:rPr>
          <w:rFonts w:cs="Times New Roman"/>
        </w:rPr>
      </w:pPr>
    </w:p>
    <w:p w:rsidR="008E72EF" w:rsidRDefault="008E72EF" w:rsidP="009B21E7">
      <w:pPr>
        <w:rPr>
          <w:rFonts w:cs="Times New Roman"/>
        </w:rPr>
      </w:pPr>
    </w:p>
    <w:p w:rsidR="008E72EF" w:rsidRDefault="008E72EF" w:rsidP="009B21E7">
      <w:pPr>
        <w:rPr>
          <w:rFonts w:cs="Times New Roman"/>
        </w:rPr>
      </w:pPr>
    </w:p>
    <w:p w:rsidR="008E72EF" w:rsidRPr="00FB0CC5" w:rsidRDefault="008E72EF" w:rsidP="009B21E7">
      <w:pPr>
        <w:rPr>
          <w:rFonts w:cs="Times New Roman"/>
        </w:rPr>
      </w:pPr>
    </w:p>
    <w:sdt>
      <w:sdtPr>
        <w:rPr>
          <w:rFonts w:ascii="Times New Roman" w:eastAsiaTheme="minorHAnsi" w:hAnsi="Times New Roman" w:cs="Times New Roman"/>
          <w:color w:val="auto"/>
          <w:sz w:val="24"/>
          <w:szCs w:val="22"/>
        </w:rPr>
        <w:id w:val="-964584079"/>
        <w:docPartObj>
          <w:docPartGallery w:val="Table of Contents"/>
          <w:docPartUnique/>
        </w:docPartObj>
      </w:sdtPr>
      <w:sdtEndPr>
        <w:rPr>
          <w:b/>
          <w:bCs/>
          <w:noProof/>
        </w:rPr>
      </w:sdtEndPr>
      <w:sdtContent>
        <w:p w:rsidR="009B21E7" w:rsidRPr="00FB0CC5" w:rsidRDefault="009B21E7">
          <w:pPr>
            <w:pStyle w:val="TOCHeading"/>
            <w:rPr>
              <w:rFonts w:ascii="Times New Roman" w:hAnsi="Times New Roman" w:cs="Times New Roman"/>
              <w:color w:val="auto"/>
            </w:rPr>
          </w:pPr>
          <w:r w:rsidRPr="00FB0CC5">
            <w:rPr>
              <w:rFonts w:ascii="Times New Roman" w:hAnsi="Times New Roman" w:cs="Times New Roman"/>
              <w:color w:val="auto"/>
            </w:rPr>
            <w:t>Contents</w:t>
          </w:r>
        </w:p>
        <w:p w:rsidR="005A142F" w:rsidRDefault="00FE4511">
          <w:pPr>
            <w:pStyle w:val="TOC1"/>
            <w:tabs>
              <w:tab w:val="right" w:leader="dot" w:pos="9350"/>
            </w:tabs>
            <w:rPr>
              <w:rFonts w:asciiTheme="minorHAnsi" w:eastAsiaTheme="minorEastAsia" w:hAnsiTheme="minorHAnsi"/>
              <w:noProof/>
              <w:sz w:val="22"/>
            </w:rPr>
          </w:pPr>
          <w:r w:rsidRPr="00FB0CC5">
            <w:rPr>
              <w:rFonts w:cs="Times New Roman"/>
            </w:rPr>
            <w:fldChar w:fldCharType="begin"/>
          </w:r>
          <w:r w:rsidR="009B21E7" w:rsidRPr="00FB0CC5">
            <w:rPr>
              <w:rFonts w:cs="Times New Roman"/>
            </w:rPr>
            <w:instrText xml:space="preserve"> TOC \o "1-3" \h \z \u </w:instrText>
          </w:r>
          <w:r w:rsidRPr="00FB0CC5">
            <w:rPr>
              <w:rFonts w:cs="Times New Roman"/>
            </w:rPr>
            <w:fldChar w:fldCharType="separate"/>
          </w:r>
          <w:hyperlink w:anchor="_Toc7881205" w:history="1">
            <w:r w:rsidR="005A142F" w:rsidRPr="00692E7E">
              <w:rPr>
                <w:rStyle w:val="Hyperlink"/>
                <w:rFonts w:cs="Times New Roman"/>
                <w:noProof/>
              </w:rPr>
              <w:t>Introduction</w:t>
            </w:r>
            <w:r w:rsidR="005A142F">
              <w:rPr>
                <w:noProof/>
                <w:webHidden/>
              </w:rPr>
              <w:tab/>
            </w:r>
            <w:r>
              <w:rPr>
                <w:noProof/>
                <w:webHidden/>
              </w:rPr>
              <w:fldChar w:fldCharType="begin"/>
            </w:r>
            <w:r w:rsidR="005A142F">
              <w:rPr>
                <w:noProof/>
                <w:webHidden/>
              </w:rPr>
              <w:instrText xml:space="preserve"> PAGEREF _Toc7881205 \h </w:instrText>
            </w:r>
            <w:r>
              <w:rPr>
                <w:noProof/>
                <w:webHidden/>
              </w:rPr>
            </w:r>
            <w:r>
              <w:rPr>
                <w:noProof/>
                <w:webHidden/>
              </w:rPr>
              <w:fldChar w:fldCharType="separate"/>
            </w:r>
            <w:r w:rsidR="007C68B6">
              <w:rPr>
                <w:noProof/>
                <w:webHidden/>
              </w:rPr>
              <w:t>3</w:t>
            </w:r>
            <w:r>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06" w:history="1">
            <w:r w:rsidR="005A142F" w:rsidRPr="00692E7E">
              <w:rPr>
                <w:rStyle w:val="Hyperlink"/>
                <w:rFonts w:cs="Times New Roman"/>
                <w:noProof/>
              </w:rPr>
              <w:t>Self-evaluation review</w:t>
            </w:r>
            <w:r w:rsidR="005A142F">
              <w:rPr>
                <w:noProof/>
                <w:webHidden/>
              </w:rPr>
              <w:tab/>
            </w:r>
            <w:r w:rsidR="00FE4511">
              <w:rPr>
                <w:noProof/>
                <w:webHidden/>
              </w:rPr>
              <w:fldChar w:fldCharType="begin"/>
            </w:r>
            <w:r w:rsidR="005A142F">
              <w:rPr>
                <w:noProof/>
                <w:webHidden/>
              </w:rPr>
              <w:instrText xml:space="preserve"> PAGEREF _Toc7881206 \h </w:instrText>
            </w:r>
            <w:r w:rsidR="00FE4511">
              <w:rPr>
                <w:noProof/>
                <w:webHidden/>
              </w:rPr>
            </w:r>
            <w:r w:rsidR="00FE4511">
              <w:rPr>
                <w:noProof/>
                <w:webHidden/>
              </w:rPr>
              <w:fldChar w:fldCharType="separate"/>
            </w:r>
            <w:r w:rsidR="007C68B6">
              <w:rPr>
                <w:noProof/>
                <w:webHidden/>
              </w:rPr>
              <w:t>4</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07" w:history="1">
            <w:r w:rsidR="005A142F" w:rsidRPr="00692E7E">
              <w:rPr>
                <w:rStyle w:val="Hyperlink"/>
                <w:rFonts w:cs="Times New Roman"/>
                <w:noProof/>
              </w:rPr>
              <w:t>Self-motivation:</w:t>
            </w:r>
            <w:r w:rsidR="008E72EF">
              <w:rPr>
                <w:rStyle w:val="Hyperlink"/>
                <w:rFonts w:cs="Times New Roman"/>
                <w:noProof/>
              </w:rPr>
              <w:t>…….</w:t>
            </w:r>
            <w:r w:rsidR="005A142F">
              <w:rPr>
                <w:noProof/>
                <w:webHidden/>
              </w:rPr>
              <w:tab/>
            </w:r>
            <w:r w:rsidR="00FE4511">
              <w:rPr>
                <w:noProof/>
                <w:webHidden/>
              </w:rPr>
              <w:fldChar w:fldCharType="begin"/>
            </w:r>
            <w:r w:rsidR="005A142F">
              <w:rPr>
                <w:noProof/>
                <w:webHidden/>
              </w:rPr>
              <w:instrText xml:space="preserve"> PAGEREF _Toc7881207 \h </w:instrText>
            </w:r>
            <w:r w:rsidR="00FE4511">
              <w:rPr>
                <w:noProof/>
                <w:webHidden/>
              </w:rPr>
            </w:r>
            <w:r w:rsidR="00FE4511">
              <w:rPr>
                <w:noProof/>
                <w:webHidden/>
              </w:rPr>
              <w:fldChar w:fldCharType="separate"/>
            </w:r>
            <w:r w:rsidR="007C68B6">
              <w:rPr>
                <w:noProof/>
                <w:webHidden/>
              </w:rPr>
              <w:t>4</w:t>
            </w:r>
            <w:r w:rsidR="00FE4511">
              <w:rPr>
                <w:noProof/>
                <w:webHidden/>
              </w:rPr>
              <w:fldChar w:fldCharType="end"/>
            </w:r>
          </w:hyperlink>
        </w:p>
        <w:p w:rsidR="005A142F" w:rsidRDefault="006B1A6D">
          <w:pPr>
            <w:pStyle w:val="TOC2"/>
            <w:tabs>
              <w:tab w:val="right" w:leader="dot" w:pos="9350"/>
            </w:tabs>
            <w:rPr>
              <w:rFonts w:asciiTheme="minorHAnsi" w:eastAsiaTheme="minorEastAsia" w:hAnsiTheme="minorHAnsi"/>
              <w:noProof/>
              <w:sz w:val="22"/>
            </w:rPr>
          </w:pPr>
          <w:hyperlink w:anchor="_Toc7881208" w:history="1">
            <w:r w:rsidR="005A142F" w:rsidRPr="00692E7E">
              <w:rPr>
                <w:rStyle w:val="Hyperlink"/>
                <w:rFonts w:cs="Times New Roman"/>
                <w:noProof/>
              </w:rPr>
              <w:t>Learning styles:</w:t>
            </w:r>
            <w:r w:rsidR="005A142F">
              <w:rPr>
                <w:noProof/>
                <w:webHidden/>
              </w:rPr>
              <w:tab/>
            </w:r>
            <w:r w:rsidR="00FE4511">
              <w:rPr>
                <w:noProof/>
                <w:webHidden/>
              </w:rPr>
              <w:fldChar w:fldCharType="begin"/>
            </w:r>
            <w:r w:rsidR="005A142F">
              <w:rPr>
                <w:noProof/>
                <w:webHidden/>
              </w:rPr>
              <w:instrText xml:space="preserve"> PAGEREF _Toc7881208 \h </w:instrText>
            </w:r>
            <w:r w:rsidR="00FE4511">
              <w:rPr>
                <w:noProof/>
                <w:webHidden/>
              </w:rPr>
            </w:r>
            <w:r w:rsidR="00FE4511">
              <w:rPr>
                <w:noProof/>
                <w:webHidden/>
              </w:rPr>
              <w:fldChar w:fldCharType="separate"/>
            </w:r>
            <w:r w:rsidR="007C68B6">
              <w:rPr>
                <w:noProof/>
                <w:webHidden/>
              </w:rPr>
              <w:t>5</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09" w:history="1">
            <w:r w:rsidR="005A142F" w:rsidRPr="00692E7E">
              <w:rPr>
                <w:rStyle w:val="Hyperlink"/>
                <w:rFonts w:cs="Times New Roman"/>
                <w:noProof/>
              </w:rPr>
              <w:t>Klob’s learning style:</w:t>
            </w:r>
            <w:r w:rsidR="005A142F">
              <w:rPr>
                <w:noProof/>
                <w:webHidden/>
              </w:rPr>
              <w:tab/>
            </w:r>
            <w:r w:rsidR="00FE4511">
              <w:rPr>
                <w:noProof/>
                <w:webHidden/>
              </w:rPr>
              <w:fldChar w:fldCharType="begin"/>
            </w:r>
            <w:r w:rsidR="005A142F">
              <w:rPr>
                <w:noProof/>
                <w:webHidden/>
              </w:rPr>
              <w:instrText xml:space="preserve"> PAGEREF _Toc7881209 \h </w:instrText>
            </w:r>
            <w:r w:rsidR="00FE4511">
              <w:rPr>
                <w:noProof/>
                <w:webHidden/>
              </w:rPr>
            </w:r>
            <w:r w:rsidR="00FE4511">
              <w:rPr>
                <w:noProof/>
                <w:webHidden/>
              </w:rPr>
              <w:fldChar w:fldCharType="separate"/>
            </w:r>
            <w:r w:rsidR="007C68B6">
              <w:rPr>
                <w:noProof/>
                <w:webHidden/>
              </w:rPr>
              <w:t>5</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10" w:history="1">
            <w:r w:rsidR="005A142F" w:rsidRPr="00692E7E">
              <w:rPr>
                <w:rStyle w:val="Hyperlink"/>
                <w:rFonts w:cs="Times New Roman"/>
                <w:noProof/>
                <w:lang w:val="en-GB"/>
              </w:rPr>
              <w:t>Honey &amp; Mumford learning Cycle:</w:t>
            </w:r>
            <w:r w:rsidR="005A142F">
              <w:rPr>
                <w:noProof/>
                <w:webHidden/>
              </w:rPr>
              <w:tab/>
            </w:r>
            <w:r w:rsidR="00FE4511">
              <w:rPr>
                <w:noProof/>
                <w:webHidden/>
              </w:rPr>
              <w:fldChar w:fldCharType="begin"/>
            </w:r>
            <w:r w:rsidR="005A142F">
              <w:rPr>
                <w:noProof/>
                <w:webHidden/>
              </w:rPr>
              <w:instrText xml:space="preserve"> PAGEREF _Toc7881210 \h </w:instrText>
            </w:r>
            <w:r w:rsidR="00FE4511">
              <w:rPr>
                <w:noProof/>
                <w:webHidden/>
              </w:rPr>
            </w:r>
            <w:r w:rsidR="00FE4511">
              <w:rPr>
                <w:noProof/>
                <w:webHidden/>
              </w:rPr>
              <w:fldChar w:fldCharType="separate"/>
            </w:r>
            <w:r w:rsidR="007C68B6">
              <w:rPr>
                <w:noProof/>
                <w:webHidden/>
              </w:rPr>
              <w:t>6</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11" w:history="1">
            <w:r w:rsidR="005A142F" w:rsidRPr="00692E7E">
              <w:rPr>
                <w:rStyle w:val="Hyperlink"/>
                <w:rFonts w:cs="Times New Roman"/>
                <w:noProof/>
              </w:rPr>
              <w:t>Personal Development Planning</w:t>
            </w:r>
            <w:r w:rsidR="005A142F">
              <w:rPr>
                <w:noProof/>
                <w:webHidden/>
              </w:rPr>
              <w:tab/>
            </w:r>
            <w:r w:rsidR="00FE4511">
              <w:rPr>
                <w:noProof/>
                <w:webHidden/>
              </w:rPr>
              <w:fldChar w:fldCharType="begin"/>
            </w:r>
            <w:r w:rsidR="005A142F">
              <w:rPr>
                <w:noProof/>
                <w:webHidden/>
              </w:rPr>
              <w:instrText xml:space="preserve"> PAGEREF _Toc7881211 \h </w:instrText>
            </w:r>
            <w:r w:rsidR="00FE4511">
              <w:rPr>
                <w:noProof/>
                <w:webHidden/>
              </w:rPr>
            </w:r>
            <w:r w:rsidR="00FE4511">
              <w:rPr>
                <w:noProof/>
                <w:webHidden/>
              </w:rPr>
              <w:fldChar w:fldCharType="separate"/>
            </w:r>
            <w:r w:rsidR="007C68B6">
              <w:rPr>
                <w:noProof/>
                <w:webHidden/>
              </w:rPr>
              <w:t>8</w:t>
            </w:r>
            <w:r w:rsidR="00FE4511">
              <w:rPr>
                <w:noProof/>
                <w:webHidden/>
              </w:rPr>
              <w:fldChar w:fldCharType="end"/>
            </w:r>
          </w:hyperlink>
        </w:p>
        <w:p w:rsidR="005A142F" w:rsidRDefault="006B1A6D">
          <w:pPr>
            <w:pStyle w:val="TOC2"/>
            <w:tabs>
              <w:tab w:val="right" w:leader="dot" w:pos="9350"/>
            </w:tabs>
            <w:rPr>
              <w:rFonts w:asciiTheme="minorHAnsi" w:eastAsiaTheme="minorEastAsia" w:hAnsiTheme="minorHAnsi"/>
              <w:noProof/>
              <w:sz w:val="22"/>
            </w:rPr>
          </w:pPr>
          <w:hyperlink w:anchor="_Toc7881212" w:history="1">
            <w:r w:rsidR="005A142F" w:rsidRPr="00692E7E">
              <w:rPr>
                <w:rStyle w:val="Hyperlink"/>
                <w:noProof/>
              </w:rPr>
              <w:t>SWOT analysis</w:t>
            </w:r>
            <w:r w:rsidR="005A142F">
              <w:rPr>
                <w:noProof/>
                <w:webHidden/>
              </w:rPr>
              <w:tab/>
            </w:r>
            <w:r w:rsidR="00FE4511">
              <w:rPr>
                <w:noProof/>
                <w:webHidden/>
              </w:rPr>
              <w:fldChar w:fldCharType="begin"/>
            </w:r>
            <w:r w:rsidR="005A142F">
              <w:rPr>
                <w:noProof/>
                <w:webHidden/>
              </w:rPr>
              <w:instrText xml:space="preserve"> PAGEREF _Toc7881212 \h </w:instrText>
            </w:r>
            <w:r w:rsidR="00FE4511">
              <w:rPr>
                <w:noProof/>
                <w:webHidden/>
              </w:rPr>
            </w:r>
            <w:r w:rsidR="00FE4511">
              <w:rPr>
                <w:noProof/>
                <w:webHidden/>
              </w:rPr>
              <w:fldChar w:fldCharType="separate"/>
            </w:r>
            <w:r w:rsidR="007C68B6">
              <w:rPr>
                <w:noProof/>
                <w:webHidden/>
              </w:rPr>
              <w:t>8</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13" w:history="1">
            <w:r w:rsidR="005A142F" w:rsidRPr="00692E7E">
              <w:rPr>
                <w:rStyle w:val="Hyperlink"/>
                <w:noProof/>
              </w:rPr>
              <w:t>Strengths:</w:t>
            </w:r>
            <w:r w:rsidR="005A142F">
              <w:rPr>
                <w:noProof/>
                <w:webHidden/>
              </w:rPr>
              <w:tab/>
            </w:r>
            <w:r w:rsidR="00FE4511">
              <w:rPr>
                <w:noProof/>
                <w:webHidden/>
              </w:rPr>
              <w:fldChar w:fldCharType="begin"/>
            </w:r>
            <w:r w:rsidR="005A142F">
              <w:rPr>
                <w:noProof/>
                <w:webHidden/>
              </w:rPr>
              <w:instrText xml:space="preserve"> PAGEREF _Toc7881213 \h </w:instrText>
            </w:r>
            <w:r w:rsidR="00FE4511">
              <w:rPr>
                <w:noProof/>
                <w:webHidden/>
              </w:rPr>
            </w:r>
            <w:r w:rsidR="00FE4511">
              <w:rPr>
                <w:noProof/>
                <w:webHidden/>
              </w:rPr>
              <w:fldChar w:fldCharType="separate"/>
            </w:r>
            <w:r w:rsidR="007C68B6">
              <w:rPr>
                <w:noProof/>
                <w:webHidden/>
              </w:rPr>
              <w:t>8</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14" w:history="1">
            <w:r w:rsidR="005A142F" w:rsidRPr="00692E7E">
              <w:rPr>
                <w:rStyle w:val="Hyperlink"/>
                <w:rFonts w:cs="Times New Roman"/>
                <w:noProof/>
              </w:rPr>
              <w:t>Weakness:</w:t>
            </w:r>
            <w:r w:rsidR="005A142F">
              <w:rPr>
                <w:noProof/>
                <w:webHidden/>
              </w:rPr>
              <w:tab/>
            </w:r>
            <w:r w:rsidR="00FE4511">
              <w:rPr>
                <w:noProof/>
                <w:webHidden/>
              </w:rPr>
              <w:fldChar w:fldCharType="begin"/>
            </w:r>
            <w:r w:rsidR="005A142F">
              <w:rPr>
                <w:noProof/>
                <w:webHidden/>
              </w:rPr>
              <w:instrText xml:space="preserve"> PAGEREF _Toc7881214 \h </w:instrText>
            </w:r>
            <w:r w:rsidR="00FE4511">
              <w:rPr>
                <w:noProof/>
                <w:webHidden/>
              </w:rPr>
            </w:r>
            <w:r w:rsidR="00FE4511">
              <w:rPr>
                <w:noProof/>
                <w:webHidden/>
              </w:rPr>
              <w:fldChar w:fldCharType="separate"/>
            </w:r>
            <w:r w:rsidR="007C68B6">
              <w:rPr>
                <w:noProof/>
                <w:webHidden/>
              </w:rPr>
              <w:t>9</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15" w:history="1">
            <w:r w:rsidR="005A142F" w:rsidRPr="00692E7E">
              <w:rPr>
                <w:rStyle w:val="Hyperlink"/>
                <w:rFonts w:cs="Times New Roman"/>
                <w:noProof/>
              </w:rPr>
              <w:t>Opportunity:</w:t>
            </w:r>
            <w:r w:rsidR="005A142F">
              <w:rPr>
                <w:noProof/>
                <w:webHidden/>
              </w:rPr>
              <w:tab/>
            </w:r>
            <w:r w:rsidR="00FE4511">
              <w:rPr>
                <w:noProof/>
                <w:webHidden/>
              </w:rPr>
              <w:fldChar w:fldCharType="begin"/>
            </w:r>
            <w:r w:rsidR="005A142F">
              <w:rPr>
                <w:noProof/>
                <w:webHidden/>
              </w:rPr>
              <w:instrText xml:space="preserve"> PAGEREF _Toc7881215 \h </w:instrText>
            </w:r>
            <w:r w:rsidR="00FE4511">
              <w:rPr>
                <w:noProof/>
                <w:webHidden/>
              </w:rPr>
            </w:r>
            <w:r w:rsidR="00FE4511">
              <w:rPr>
                <w:noProof/>
                <w:webHidden/>
              </w:rPr>
              <w:fldChar w:fldCharType="separate"/>
            </w:r>
            <w:r w:rsidR="007C68B6">
              <w:rPr>
                <w:noProof/>
                <w:webHidden/>
              </w:rPr>
              <w:t>10</w:t>
            </w:r>
            <w:r w:rsidR="00FE4511">
              <w:rPr>
                <w:noProof/>
                <w:webHidden/>
              </w:rPr>
              <w:fldChar w:fldCharType="end"/>
            </w:r>
          </w:hyperlink>
        </w:p>
        <w:p w:rsidR="005A142F" w:rsidRDefault="006B1A6D">
          <w:pPr>
            <w:pStyle w:val="TOC3"/>
            <w:tabs>
              <w:tab w:val="right" w:leader="dot" w:pos="9350"/>
            </w:tabs>
            <w:rPr>
              <w:rFonts w:asciiTheme="minorHAnsi" w:eastAsiaTheme="minorEastAsia" w:hAnsiTheme="minorHAnsi"/>
              <w:noProof/>
              <w:sz w:val="22"/>
            </w:rPr>
          </w:pPr>
          <w:hyperlink w:anchor="_Toc7881216" w:history="1">
            <w:r w:rsidR="005A142F" w:rsidRPr="00692E7E">
              <w:rPr>
                <w:rStyle w:val="Hyperlink"/>
                <w:rFonts w:cs="Times New Roman"/>
                <w:noProof/>
              </w:rPr>
              <w:t>Threat:</w:t>
            </w:r>
            <w:r w:rsidR="005A142F">
              <w:rPr>
                <w:noProof/>
                <w:webHidden/>
              </w:rPr>
              <w:tab/>
            </w:r>
            <w:r w:rsidR="00FE4511">
              <w:rPr>
                <w:noProof/>
                <w:webHidden/>
              </w:rPr>
              <w:fldChar w:fldCharType="begin"/>
            </w:r>
            <w:r w:rsidR="005A142F">
              <w:rPr>
                <w:noProof/>
                <w:webHidden/>
              </w:rPr>
              <w:instrText xml:space="preserve"> PAGEREF _Toc7881216 \h </w:instrText>
            </w:r>
            <w:r w:rsidR="00FE4511">
              <w:rPr>
                <w:noProof/>
                <w:webHidden/>
              </w:rPr>
            </w:r>
            <w:r w:rsidR="00FE4511">
              <w:rPr>
                <w:noProof/>
                <w:webHidden/>
              </w:rPr>
              <w:fldChar w:fldCharType="separate"/>
            </w:r>
            <w:r w:rsidR="007C68B6">
              <w:rPr>
                <w:noProof/>
                <w:webHidden/>
              </w:rPr>
              <w:t>10</w:t>
            </w:r>
            <w:r w:rsidR="00FE4511">
              <w:rPr>
                <w:noProof/>
                <w:webHidden/>
              </w:rPr>
              <w:fldChar w:fldCharType="end"/>
            </w:r>
          </w:hyperlink>
        </w:p>
        <w:p w:rsidR="005A142F" w:rsidRDefault="006B1A6D">
          <w:pPr>
            <w:pStyle w:val="TOC2"/>
            <w:tabs>
              <w:tab w:val="right" w:leader="dot" w:pos="9350"/>
            </w:tabs>
            <w:rPr>
              <w:rFonts w:asciiTheme="minorHAnsi" w:eastAsiaTheme="minorEastAsia" w:hAnsiTheme="minorHAnsi"/>
              <w:noProof/>
              <w:sz w:val="22"/>
            </w:rPr>
          </w:pPr>
          <w:hyperlink w:anchor="_Toc7881217" w:history="1">
            <w:r w:rsidR="005A142F" w:rsidRPr="00692E7E">
              <w:rPr>
                <w:rStyle w:val="Hyperlink"/>
                <w:rFonts w:cs="Times New Roman"/>
                <w:noProof/>
              </w:rPr>
              <w:t>SMART analysis:</w:t>
            </w:r>
            <w:r w:rsidR="005A142F">
              <w:rPr>
                <w:noProof/>
                <w:webHidden/>
              </w:rPr>
              <w:tab/>
            </w:r>
            <w:r w:rsidR="00FE4511">
              <w:rPr>
                <w:noProof/>
                <w:webHidden/>
              </w:rPr>
              <w:fldChar w:fldCharType="begin"/>
            </w:r>
            <w:r w:rsidR="005A142F">
              <w:rPr>
                <w:noProof/>
                <w:webHidden/>
              </w:rPr>
              <w:instrText xml:space="preserve"> PAGEREF _Toc7881217 \h </w:instrText>
            </w:r>
            <w:r w:rsidR="00FE4511">
              <w:rPr>
                <w:noProof/>
                <w:webHidden/>
              </w:rPr>
            </w:r>
            <w:r w:rsidR="00FE4511">
              <w:rPr>
                <w:noProof/>
                <w:webHidden/>
              </w:rPr>
              <w:fldChar w:fldCharType="separate"/>
            </w:r>
            <w:r w:rsidR="007C68B6">
              <w:rPr>
                <w:noProof/>
                <w:webHidden/>
              </w:rPr>
              <w:t>11</w:t>
            </w:r>
            <w:r w:rsidR="00FE4511">
              <w:rPr>
                <w:noProof/>
                <w:webHidden/>
              </w:rPr>
              <w:fldChar w:fldCharType="end"/>
            </w:r>
          </w:hyperlink>
        </w:p>
        <w:p w:rsidR="005A142F" w:rsidRDefault="006B1A6D">
          <w:pPr>
            <w:pStyle w:val="TOC2"/>
            <w:tabs>
              <w:tab w:val="right" w:leader="dot" w:pos="9350"/>
            </w:tabs>
            <w:rPr>
              <w:rFonts w:asciiTheme="minorHAnsi" w:eastAsiaTheme="minorEastAsia" w:hAnsiTheme="minorHAnsi"/>
              <w:noProof/>
              <w:sz w:val="22"/>
            </w:rPr>
          </w:pPr>
          <w:hyperlink w:anchor="_Toc7881218" w:history="1">
            <w:r w:rsidR="005A142F" w:rsidRPr="00692E7E">
              <w:rPr>
                <w:rStyle w:val="Hyperlink"/>
                <w:rFonts w:cs="Times New Roman"/>
                <w:noProof/>
              </w:rPr>
              <w:t>Johari window:</w:t>
            </w:r>
            <w:r w:rsidR="005A142F">
              <w:rPr>
                <w:noProof/>
                <w:webHidden/>
              </w:rPr>
              <w:tab/>
            </w:r>
            <w:r w:rsidR="00FE4511">
              <w:rPr>
                <w:noProof/>
                <w:webHidden/>
              </w:rPr>
              <w:fldChar w:fldCharType="begin"/>
            </w:r>
            <w:r w:rsidR="005A142F">
              <w:rPr>
                <w:noProof/>
                <w:webHidden/>
              </w:rPr>
              <w:instrText xml:space="preserve"> PAGEREF _Toc7881218 \h </w:instrText>
            </w:r>
            <w:r w:rsidR="00FE4511">
              <w:rPr>
                <w:noProof/>
                <w:webHidden/>
              </w:rPr>
            </w:r>
            <w:r w:rsidR="00FE4511">
              <w:rPr>
                <w:noProof/>
                <w:webHidden/>
              </w:rPr>
              <w:fldChar w:fldCharType="separate"/>
            </w:r>
            <w:r w:rsidR="007C68B6">
              <w:rPr>
                <w:noProof/>
                <w:webHidden/>
              </w:rPr>
              <w:t>12</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19" w:history="1">
            <w:r w:rsidR="005A142F" w:rsidRPr="00692E7E">
              <w:rPr>
                <w:rStyle w:val="Hyperlink"/>
                <w:rFonts w:cs="Times New Roman"/>
                <w:noProof/>
              </w:rPr>
              <w:t>Review of my understanding and expectations of the world of employment:</w:t>
            </w:r>
            <w:r w:rsidR="005A142F">
              <w:rPr>
                <w:noProof/>
                <w:webHidden/>
              </w:rPr>
              <w:tab/>
            </w:r>
            <w:r w:rsidR="00FE4511">
              <w:rPr>
                <w:noProof/>
                <w:webHidden/>
              </w:rPr>
              <w:fldChar w:fldCharType="begin"/>
            </w:r>
            <w:r w:rsidR="005A142F">
              <w:rPr>
                <w:noProof/>
                <w:webHidden/>
              </w:rPr>
              <w:instrText xml:space="preserve"> PAGEREF _Toc7881219 \h </w:instrText>
            </w:r>
            <w:r w:rsidR="00FE4511">
              <w:rPr>
                <w:noProof/>
                <w:webHidden/>
              </w:rPr>
            </w:r>
            <w:r w:rsidR="00FE4511">
              <w:rPr>
                <w:noProof/>
                <w:webHidden/>
              </w:rPr>
              <w:fldChar w:fldCharType="separate"/>
            </w:r>
            <w:r w:rsidR="007C68B6">
              <w:rPr>
                <w:noProof/>
                <w:webHidden/>
              </w:rPr>
              <w:t>13</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20" w:history="1">
            <w:r w:rsidR="005A142F" w:rsidRPr="00692E7E">
              <w:rPr>
                <w:rStyle w:val="Hyperlink"/>
                <w:rFonts w:cs="Times New Roman"/>
                <w:noProof/>
              </w:rPr>
              <w:t>Career ambition and aspirations:</w:t>
            </w:r>
            <w:r w:rsidR="005A142F">
              <w:rPr>
                <w:noProof/>
                <w:webHidden/>
              </w:rPr>
              <w:tab/>
            </w:r>
            <w:r w:rsidR="00FE4511">
              <w:rPr>
                <w:noProof/>
                <w:webHidden/>
              </w:rPr>
              <w:fldChar w:fldCharType="begin"/>
            </w:r>
            <w:r w:rsidR="005A142F">
              <w:rPr>
                <w:noProof/>
                <w:webHidden/>
              </w:rPr>
              <w:instrText xml:space="preserve"> PAGEREF _Toc7881220 \h </w:instrText>
            </w:r>
            <w:r w:rsidR="00FE4511">
              <w:rPr>
                <w:noProof/>
                <w:webHidden/>
              </w:rPr>
            </w:r>
            <w:r w:rsidR="00FE4511">
              <w:rPr>
                <w:noProof/>
                <w:webHidden/>
              </w:rPr>
              <w:fldChar w:fldCharType="separate"/>
            </w:r>
            <w:r w:rsidR="007C68B6">
              <w:rPr>
                <w:noProof/>
                <w:webHidden/>
              </w:rPr>
              <w:t>14</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21" w:history="1">
            <w:r w:rsidR="005A142F" w:rsidRPr="00692E7E">
              <w:rPr>
                <w:rStyle w:val="Hyperlink"/>
                <w:rFonts w:cs="Times New Roman"/>
                <w:noProof/>
              </w:rPr>
              <w:t>Area for Personal Development Plan (PDP)</w:t>
            </w:r>
            <w:r w:rsidR="005A142F">
              <w:rPr>
                <w:noProof/>
                <w:webHidden/>
              </w:rPr>
              <w:tab/>
            </w:r>
            <w:r w:rsidR="00FE4511">
              <w:rPr>
                <w:noProof/>
                <w:webHidden/>
              </w:rPr>
              <w:fldChar w:fldCharType="begin"/>
            </w:r>
            <w:r w:rsidR="005A142F">
              <w:rPr>
                <w:noProof/>
                <w:webHidden/>
              </w:rPr>
              <w:instrText xml:space="preserve"> PAGEREF _Toc7881221 \h </w:instrText>
            </w:r>
            <w:r w:rsidR="00FE4511">
              <w:rPr>
                <w:noProof/>
                <w:webHidden/>
              </w:rPr>
            </w:r>
            <w:r w:rsidR="00FE4511">
              <w:rPr>
                <w:noProof/>
                <w:webHidden/>
              </w:rPr>
              <w:fldChar w:fldCharType="separate"/>
            </w:r>
            <w:r w:rsidR="007C68B6">
              <w:rPr>
                <w:noProof/>
                <w:webHidden/>
              </w:rPr>
              <w:t>15</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22" w:history="1">
            <w:r w:rsidR="005A142F" w:rsidRPr="00692E7E">
              <w:rPr>
                <w:rStyle w:val="Hyperlink"/>
                <w:rFonts w:cs="Times New Roman"/>
                <w:noProof/>
              </w:rPr>
              <w:t>Conclusion:</w:t>
            </w:r>
            <w:r w:rsidR="005A142F">
              <w:rPr>
                <w:noProof/>
                <w:webHidden/>
              </w:rPr>
              <w:tab/>
            </w:r>
            <w:r w:rsidR="00FE4511">
              <w:rPr>
                <w:noProof/>
                <w:webHidden/>
              </w:rPr>
              <w:fldChar w:fldCharType="begin"/>
            </w:r>
            <w:r w:rsidR="005A142F">
              <w:rPr>
                <w:noProof/>
                <w:webHidden/>
              </w:rPr>
              <w:instrText xml:space="preserve"> PAGEREF _Toc7881222 \h </w:instrText>
            </w:r>
            <w:r w:rsidR="00FE4511">
              <w:rPr>
                <w:noProof/>
                <w:webHidden/>
              </w:rPr>
            </w:r>
            <w:r w:rsidR="00FE4511">
              <w:rPr>
                <w:noProof/>
                <w:webHidden/>
              </w:rPr>
              <w:fldChar w:fldCharType="separate"/>
            </w:r>
            <w:r w:rsidR="007C68B6">
              <w:rPr>
                <w:noProof/>
                <w:webHidden/>
              </w:rPr>
              <w:t>17</w:t>
            </w:r>
            <w:r w:rsidR="00FE4511">
              <w:rPr>
                <w:noProof/>
                <w:webHidden/>
              </w:rPr>
              <w:fldChar w:fldCharType="end"/>
            </w:r>
          </w:hyperlink>
        </w:p>
        <w:p w:rsidR="005A142F" w:rsidRDefault="006B1A6D">
          <w:pPr>
            <w:pStyle w:val="TOC1"/>
            <w:tabs>
              <w:tab w:val="right" w:leader="dot" w:pos="9350"/>
            </w:tabs>
            <w:rPr>
              <w:rFonts w:asciiTheme="minorHAnsi" w:eastAsiaTheme="minorEastAsia" w:hAnsiTheme="minorHAnsi"/>
              <w:noProof/>
              <w:sz w:val="22"/>
            </w:rPr>
          </w:pPr>
          <w:hyperlink w:anchor="_Toc7881223" w:history="1">
            <w:r w:rsidR="005A142F" w:rsidRPr="00692E7E">
              <w:rPr>
                <w:rStyle w:val="Hyperlink"/>
                <w:rFonts w:cs="Times New Roman"/>
                <w:noProof/>
              </w:rPr>
              <w:t>Reference:</w:t>
            </w:r>
            <w:r w:rsidR="005A142F">
              <w:rPr>
                <w:noProof/>
                <w:webHidden/>
              </w:rPr>
              <w:tab/>
            </w:r>
            <w:r w:rsidR="00FE4511">
              <w:rPr>
                <w:noProof/>
                <w:webHidden/>
              </w:rPr>
              <w:fldChar w:fldCharType="begin"/>
            </w:r>
            <w:r w:rsidR="005A142F">
              <w:rPr>
                <w:noProof/>
                <w:webHidden/>
              </w:rPr>
              <w:instrText xml:space="preserve"> PAGEREF _Toc7881223 \h </w:instrText>
            </w:r>
            <w:r w:rsidR="00FE4511">
              <w:rPr>
                <w:noProof/>
                <w:webHidden/>
              </w:rPr>
            </w:r>
            <w:r w:rsidR="00FE4511">
              <w:rPr>
                <w:noProof/>
                <w:webHidden/>
              </w:rPr>
              <w:fldChar w:fldCharType="separate"/>
            </w:r>
            <w:r w:rsidR="007C68B6">
              <w:rPr>
                <w:noProof/>
                <w:webHidden/>
              </w:rPr>
              <w:t>18</w:t>
            </w:r>
            <w:r w:rsidR="00FE4511">
              <w:rPr>
                <w:noProof/>
                <w:webHidden/>
              </w:rPr>
              <w:fldChar w:fldCharType="end"/>
            </w:r>
          </w:hyperlink>
        </w:p>
        <w:p w:rsidR="009B21E7" w:rsidRPr="00FB0CC5" w:rsidRDefault="00FE4511" w:rsidP="009B21E7">
          <w:pPr>
            <w:rPr>
              <w:rFonts w:cs="Times New Roman"/>
            </w:rPr>
          </w:pPr>
          <w:r w:rsidRPr="00FB0CC5">
            <w:rPr>
              <w:rFonts w:cs="Times New Roman"/>
              <w:b/>
              <w:bCs/>
              <w:noProof/>
            </w:rPr>
            <w:fldChar w:fldCharType="end"/>
          </w:r>
        </w:p>
      </w:sdtContent>
    </w:sdt>
    <w:p w:rsidR="009B21E7" w:rsidRPr="00FB0CC5" w:rsidRDefault="009B21E7" w:rsidP="009B21E7">
      <w:pPr>
        <w:rPr>
          <w:rFonts w:cs="Times New Roman"/>
        </w:rPr>
      </w:pPr>
    </w:p>
    <w:p w:rsidR="00CD6296" w:rsidRPr="00FB0CC5" w:rsidRDefault="00CD6296" w:rsidP="009B21E7">
      <w:pPr>
        <w:rPr>
          <w:rFonts w:cs="Times New Roman"/>
        </w:rPr>
      </w:pPr>
    </w:p>
    <w:p w:rsidR="00CD6296" w:rsidRPr="00FB0CC5" w:rsidRDefault="00CD6296" w:rsidP="009B21E7">
      <w:pPr>
        <w:rPr>
          <w:rFonts w:cs="Times New Roman"/>
        </w:rPr>
      </w:pPr>
    </w:p>
    <w:p w:rsidR="00084874" w:rsidRPr="00FB0CC5" w:rsidRDefault="00084874" w:rsidP="009B21E7">
      <w:pPr>
        <w:rPr>
          <w:rFonts w:cs="Times New Roman"/>
        </w:rPr>
      </w:pPr>
    </w:p>
    <w:p w:rsidR="00084874" w:rsidRPr="00FB0CC5" w:rsidRDefault="00084874" w:rsidP="009B21E7">
      <w:pPr>
        <w:rPr>
          <w:rFonts w:cs="Times New Roman"/>
        </w:rPr>
      </w:pPr>
    </w:p>
    <w:p w:rsidR="00084874" w:rsidRPr="00FB0CC5" w:rsidRDefault="00084874" w:rsidP="009B21E7">
      <w:pPr>
        <w:rPr>
          <w:rFonts w:cs="Times New Roman"/>
        </w:rPr>
      </w:pPr>
    </w:p>
    <w:p w:rsidR="00084874" w:rsidRPr="00FB0CC5" w:rsidRDefault="00084874" w:rsidP="009B21E7">
      <w:pPr>
        <w:rPr>
          <w:rFonts w:cs="Times New Roman"/>
        </w:rPr>
      </w:pPr>
    </w:p>
    <w:p w:rsidR="00084874" w:rsidRPr="00FB0CC5" w:rsidRDefault="00084874" w:rsidP="009B21E7">
      <w:pPr>
        <w:rPr>
          <w:rFonts w:cs="Times New Roman"/>
        </w:rPr>
      </w:pPr>
    </w:p>
    <w:p w:rsidR="00CD6296" w:rsidRPr="00FB0CC5" w:rsidRDefault="00CD6296" w:rsidP="009B21E7">
      <w:pPr>
        <w:rPr>
          <w:rFonts w:cs="Times New Roman"/>
        </w:rPr>
      </w:pPr>
    </w:p>
    <w:p w:rsidR="00CD6296" w:rsidRPr="00FB0CC5" w:rsidRDefault="00CD6296" w:rsidP="009B21E7">
      <w:pPr>
        <w:rPr>
          <w:rFonts w:cs="Times New Roman"/>
        </w:rPr>
      </w:pPr>
    </w:p>
    <w:p w:rsidR="009B21E7" w:rsidRPr="00FB0CC5" w:rsidRDefault="009B21E7" w:rsidP="008354F9">
      <w:pPr>
        <w:pStyle w:val="Heading1"/>
        <w:spacing w:line="360" w:lineRule="auto"/>
        <w:jc w:val="both"/>
        <w:rPr>
          <w:rFonts w:cs="Times New Roman"/>
          <w:color w:val="auto"/>
        </w:rPr>
      </w:pPr>
      <w:bookmarkStart w:id="1" w:name="_Toc7881205"/>
      <w:r w:rsidRPr="00FB0CC5">
        <w:rPr>
          <w:rFonts w:cs="Times New Roman"/>
          <w:color w:val="auto"/>
        </w:rPr>
        <w:lastRenderedPageBreak/>
        <w:t>Introduction</w:t>
      </w:r>
      <w:bookmarkEnd w:id="0"/>
      <w:bookmarkEnd w:id="1"/>
    </w:p>
    <w:p w:rsidR="006E30D9" w:rsidRDefault="003231E7" w:rsidP="008354F9">
      <w:pPr>
        <w:spacing w:line="360" w:lineRule="auto"/>
        <w:jc w:val="both"/>
        <w:rPr>
          <w:rFonts w:cs="Times New Roman"/>
          <w:szCs w:val="24"/>
        </w:rPr>
      </w:pPr>
      <w:r w:rsidRPr="00FB0CC5">
        <w:rPr>
          <w:rFonts w:cs="Times New Roman"/>
          <w:szCs w:val="24"/>
        </w:rPr>
        <w:t>To finish a lifelong development in career, an individual ought to perceive what abilities are required for the development. By means of occupation progression, an individual can grasp the personal growth plan and how to achieve his expert headway plan. To achieve something in this life we should settle on choices fo</w:t>
      </w:r>
      <w:r w:rsidR="00084874" w:rsidRPr="00FB0CC5">
        <w:rPr>
          <w:rFonts w:cs="Times New Roman"/>
          <w:szCs w:val="24"/>
        </w:rPr>
        <w:t xml:space="preserve">r </w:t>
      </w:r>
      <w:proofErr w:type="spellStart"/>
      <w:r w:rsidR="00084874" w:rsidRPr="00FB0CC5">
        <w:rPr>
          <w:rFonts w:cs="Times New Roman"/>
          <w:szCs w:val="24"/>
        </w:rPr>
        <w:t>ourselves.</w:t>
      </w:r>
      <w:r w:rsidR="003E4A14" w:rsidRPr="00FB0CC5">
        <w:rPr>
          <w:rFonts w:cs="Times New Roman"/>
          <w:color w:val="222222"/>
          <w:sz w:val="20"/>
          <w:szCs w:val="20"/>
          <w:shd w:val="clear" w:color="auto" w:fill="FFFFFF"/>
        </w:rPr>
        <w:t>Boyd</w:t>
      </w:r>
      <w:proofErr w:type="spellEnd"/>
      <w:r w:rsidR="003E4A14" w:rsidRPr="00FB0CC5">
        <w:rPr>
          <w:rFonts w:cs="Times New Roman"/>
          <w:color w:val="222222"/>
          <w:sz w:val="20"/>
          <w:szCs w:val="20"/>
          <w:shd w:val="clear" w:color="auto" w:fill="FFFFFF"/>
        </w:rPr>
        <w:t xml:space="preserve"> et al (2015</w:t>
      </w:r>
      <w:proofErr w:type="gramStart"/>
      <w:r w:rsidR="003E4A14" w:rsidRPr="00FB0CC5">
        <w:rPr>
          <w:rFonts w:cs="Times New Roman"/>
          <w:color w:val="222222"/>
          <w:sz w:val="20"/>
          <w:szCs w:val="20"/>
          <w:shd w:val="clear" w:color="auto" w:fill="FFFFFF"/>
        </w:rPr>
        <w:t>)</w:t>
      </w:r>
      <w:r w:rsidR="00084874" w:rsidRPr="00FB0CC5">
        <w:rPr>
          <w:rFonts w:cs="Times New Roman"/>
          <w:szCs w:val="24"/>
        </w:rPr>
        <w:t>emphasized</w:t>
      </w:r>
      <w:proofErr w:type="gramEnd"/>
      <w:r w:rsidRPr="00FB0CC5">
        <w:rPr>
          <w:rFonts w:cs="Times New Roman"/>
          <w:szCs w:val="24"/>
        </w:rPr>
        <w:t xml:space="preserve"> on self-choice for </w:t>
      </w:r>
      <w:r w:rsidR="003239B5" w:rsidRPr="00FB0CC5">
        <w:rPr>
          <w:rFonts w:cs="Times New Roman"/>
          <w:szCs w:val="24"/>
        </w:rPr>
        <w:t>talent</w:t>
      </w:r>
      <w:r w:rsidRPr="00FB0CC5">
        <w:rPr>
          <w:rFonts w:cs="Times New Roman"/>
          <w:szCs w:val="24"/>
        </w:rPr>
        <w:t xml:space="preserve"> and said that having picked the path paying little heed to in any case for the enthusiasm can hit the correct spot. Basically confiding in other individuals who state it is incomprehensible will never empower you to pick the right calling. I have gotten through far from </w:t>
      </w:r>
      <w:r w:rsidR="002370FA">
        <w:rPr>
          <w:rFonts w:cs="Times New Roman"/>
          <w:szCs w:val="24"/>
        </w:rPr>
        <w:t>Ghana</w:t>
      </w:r>
      <w:r w:rsidRPr="00FB0CC5">
        <w:rPr>
          <w:rFonts w:cs="Times New Roman"/>
          <w:szCs w:val="24"/>
        </w:rPr>
        <w:t xml:space="preserve"> to the UK. Calling headway in a general sense is essentially a durable methodology so we need to know our shortcoming and work or it. </w:t>
      </w:r>
    </w:p>
    <w:p w:rsidR="003E4A14" w:rsidRPr="00FB0CC5" w:rsidRDefault="003231E7" w:rsidP="008354F9">
      <w:pPr>
        <w:spacing w:line="360" w:lineRule="auto"/>
        <w:jc w:val="both"/>
        <w:rPr>
          <w:rFonts w:cs="Times New Roman"/>
          <w:szCs w:val="24"/>
        </w:rPr>
      </w:pPr>
      <w:r w:rsidRPr="00FB0CC5">
        <w:rPr>
          <w:rFonts w:cs="Times New Roman"/>
          <w:szCs w:val="24"/>
        </w:rPr>
        <w:t xml:space="preserve">I had my shortcoming in English and my training was uncompleted due to my pregnancy. </w:t>
      </w:r>
      <w:proofErr w:type="gramStart"/>
      <w:r w:rsidRPr="00FB0CC5">
        <w:rPr>
          <w:rFonts w:cs="Times New Roman"/>
          <w:szCs w:val="24"/>
        </w:rPr>
        <w:t>Grabbing learning and improvement aptitudes which will help in the structure up a deep-rooted plan.</w:t>
      </w:r>
      <w:proofErr w:type="gramEnd"/>
      <w:r w:rsidRPr="00FB0CC5">
        <w:rPr>
          <w:rFonts w:cs="Times New Roman"/>
          <w:szCs w:val="24"/>
        </w:rPr>
        <w:t xml:space="preserve"> With the report, I will break down myself for my better future and my kids' better future to make our lives battle </w:t>
      </w:r>
      <w:proofErr w:type="spellStart"/>
      <w:r w:rsidRPr="00FB0CC5">
        <w:rPr>
          <w:rFonts w:cs="Times New Roman"/>
          <w:szCs w:val="24"/>
        </w:rPr>
        <w:t>free.</w:t>
      </w:r>
      <w:r w:rsidR="003E4A14" w:rsidRPr="00FB0CC5">
        <w:rPr>
          <w:rFonts w:cs="Times New Roman"/>
          <w:szCs w:val="24"/>
        </w:rPr>
        <w:t>Coming</w:t>
      </w:r>
      <w:proofErr w:type="spellEnd"/>
      <w:r w:rsidR="003E4A14" w:rsidRPr="00FB0CC5">
        <w:rPr>
          <w:rFonts w:cs="Times New Roman"/>
          <w:szCs w:val="24"/>
        </w:rPr>
        <w:t xml:space="preserve"> at this phase of my life, I have chosen to qualify myself more in the term of training. I had essential instruction but since of being pregnant, I couldn't keep on contemplating further. As I am the mother of two youngsters, I need to help them both sincerely and monetarily. </w:t>
      </w:r>
      <w:proofErr w:type="gramStart"/>
      <w:r w:rsidR="003E4A14" w:rsidRPr="00FB0CC5">
        <w:rPr>
          <w:rFonts w:cs="Times New Roman"/>
          <w:szCs w:val="24"/>
        </w:rPr>
        <w:t xml:space="preserve">Be that as it may, um not met all requirements for any activity as I finished my past instruction from </w:t>
      </w:r>
      <w:r w:rsidR="002370FA">
        <w:rPr>
          <w:rFonts w:cs="Times New Roman"/>
          <w:szCs w:val="24"/>
        </w:rPr>
        <w:t>Ghana</w:t>
      </w:r>
      <w:r w:rsidR="003E4A14" w:rsidRPr="00FB0CC5">
        <w:rPr>
          <w:rFonts w:cs="Times New Roman"/>
          <w:szCs w:val="24"/>
        </w:rPr>
        <w:t>.</w:t>
      </w:r>
      <w:proofErr w:type="gramEnd"/>
      <w:r w:rsidR="003E4A14" w:rsidRPr="00FB0CC5">
        <w:rPr>
          <w:rFonts w:cs="Times New Roman"/>
          <w:szCs w:val="24"/>
        </w:rPr>
        <w:t xml:space="preserve"> </w:t>
      </w:r>
      <w:r w:rsidR="00A74FC3" w:rsidRPr="00FB0CC5">
        <w:rPr>
          <w:rFonts w:cs="Times New Roman"/>
          <w:szCs w:val="24"/>
        </w:rPr>
        <w:t>The</w:t>
      </w:r>
      <w:r w:rsidR="003E4A14" w:rsidRPr="00FB0CC5">
        <w:rPr>
          <w:rFonts w:cs="Times New Roman"/>
          <w:szCs w:val="24"/>
        </w:rPr>
        <w:t xml:space="preserve"> educational programs and capabilities of the activity </w:t>
      </w:r>
      <w:proofErr w:type="gramStart"/>
      <w:r w:rsidR="003E4A14" w:rsidRPr="00FB0CC5">
        <w:rPr>
          <w:rFonts w:cs="Times New Roman"/>
          <w:szCs w:val="24"/>
        </w:rPr>
        <w:t>is</w:t>
      </w:r>
      <w:proofErr w:type="gramEnd"/>
      <w:r w:rsidR="003E4A14" w:rsidRPr="00FB0CC5">
        <w:rPr>
          <w:rFonts w:cs="Times New Roman"/>
          <w:szCs w:val="24"/>
        </w:rPr>
        <w:t xml:space="preserve"> very unique here. To find a decent line of work I mean to do some course in English however I don't have sufficient opportunity to complete an ordinary 5day course in seven days as I am a mother of two youngsters. In this manner, I oversee both my instructive life and likewise my family. I feel pleased with myself as I am partaking monetarily in my family by qualifying myself with these encouraging courses. </w:t>
      </w:r>
      <w:proofErr w:type="gramStart"/>
      <w:r w:rsidR="003E4A14" w:rsidRPr="00FB0CC5">
        <w:rPr>
          <w:rFonts w:cs="Times New Roman"/>
          <w:szCs w:val="24"/>
        </w:rPr>
        <w:t>The area of getting these courses additionally reasonable.</w:t>
      </w:r>
      <w:proofErr w:type="gramEnd"/>
      <w:r w:rsidR="003E4A14" w:rsidRPr="00FB0CC5">
        <w:rPr>
          <w:rFonts w:cs="Times New Roman"/>
          <w:szCs w:val="24"/>
        </w:rPr>
        <w:t xml:space="preserve"> The understudies are likewise neigh</w:t>
      </w:r>
      <w:r w:rsidR="00A74FC3" w:rsidRPr="00FB0CC5">
        <w:rPr>
          <w:rFonts w:cs="Times New Roman"/>
          <w:szCs w:val="24"/>
        </w:rPr>
        <w:t>borly and receptive. I have improved</w:t>
      </w:r>
      <w:r w:rsidR="003E4A14" w:rsidRPr="00FB0CC5">
        <w:rPr>
          <w:rFonts w:cs="Times New Roman"/>
          <w:szCs w:val="24"/>
        </w:rPr>
        <w:t xml:space="preserve"> my English and being better at correspondence</w:t>
      </w:r>
      <w:r w:rsidR="00A74FC3" w:rsidRPr="00FB0CC5">
        <w:rPr>
          <w:rFonts w:cs="Times New Roman"/>
          <w:szCs w:val="24"/>
        </w:rPr>
        <w:t>.</w:t>
      </w:r>
    </w:p>
    <w:p w:rsidR="00DF3717" w:rsidRDefault="005E6968" w:rsidP="00A74FC3">
      <w:pPr>
        <w:spacing w:before="240" w:line="360" w:lineRule="auto"/>
        <w:jc w:val="both"/>
        <w:rPr>
          <w:rFonts w:cs="Times New Roman"/>
          <w:szCs w:val="24"/>
        </w:rPr>
      </w:pPr>
      <w:r w:rsidRPr="00FB0CC5">
        <w:rPr>
          <w:rFonts w:cs="Times New Roman"/>
          <w:szCs w:val="24"/>
        </w:rPr>
        <w:t>My courses</w:t>
      </w:r>
      <w:r w:rsidR="00DF3717" w:rsidRPr="00FB0CC5">
        <w:rPr>
          <w:rFonts w:cs="Times New Roman"/>
          <w:szCs w:val="24"/>
        </w:rPr>
        <w:t xml:space="preserve"> has lead me to better understanding of business so it will be better for me to understand the way business work and understand the way I should work in myself. With the passage of time my presentation skills are rising and I hope soon I will be able to speak like a native speaker. </w:t>
      </w:r>
      <w:r w:rsidR="003239B5" w:rsidRPr="00FB0CC5">
        <w:rPr>
          <w:rFonts w:cs="Times New Roman"/>
          <w:szCs w:val="24"/>
        </w:rPr>
        <w:t xml:space="preserve">As a mom of two children I have to manage my home and earn for ourselves. I think being an entrepreneur or opening a small business will help me to find me a better future </w:t>
      </w:r>
      <w:r w:rsidR="003239B5" w:rsidRPr="00FB0CC5">
        <w:rPr>
          <w:rFonts w:cs="Times New Roman"/>
          <w:szCs w:val="24"/>
        </w:rPr>
        <w:lastRenderedPageBreak/>
        <w:t xml:space="preserve">with everything I want for myself. </w:t>
      </w:r>
      <w:r w:rsidR="00A74FC3" w:rsidRPr="00FB0CC5">
        <w:rPr>
          <w:rFonts w:cs="Times New Roman"/>
          <w:color w:val="222222"/>
          <w:sz w:val="20"/>
          <w:szCs w:val="20"/>
          <w:shd w:val="clear" w:color="auto" w:fill="FFFFFF"/>
        </w:rPr>
        <w:t>MCMAHON and PATTON (2016)</w:t>
      </w:r>
      <w:r w:rsidR="003239B5" w:rsidRPr="00FB0CC5">
        <w:rPr>
          <w:rFonts w:cs="Times New Roman"/>
          <w:szCs w:val="24"/>
        </w:rPr>
        <w:t xml:space="preserve"> said to do something good one just need the information and work towards it and the victory will be their side. I will understand my qualities and work towards it for the development of my future goals. Entrepreneur needs multiple set of skills to be successful in their live</w:t>
      </w:r>
      <w:r w:rsidRPr="00FB0CC5">
        <w:rPr>
          <w:rFonts w:cs="Times New Roman"/>
          <w:szCs w:val="24"/>
        </w:rPr>
        <w:t xml:space="preserve">s. The choice for me is pretty hard but I have dared to shoot for the stars. </w:t>
      </w:r>
    </w:p>
    <w:p w:rsidR="006E30D9" w:rsidRPr="00FB0CC5" w:rsidRDefault="006E30D9" w:rsidP="00A74FC3">
      <w:pPr>
        <w:spacing w:before="240" w:line="360" w:lineRule="auto"/>
        <w:jc w:val="both"/>
        <w:rPr>
          <w:rFonts w:cs="Times New Roman"/>
          <w:szCs w:val="24"/>
        </w:rPr>
      </w:pPr>
      <w:bookmarkStart w:id="2" w:name="_GoBack"/>
      <w:bookmarkEnd w:id="2"/>
    </w:p>
    <w:p w:rsidR="009B21E7" w:rsidRPr="006E30D9" w:rsidRDefault="009B21E7" w:rsidP="006E30D9">
      <w:pPr>
        <w:pStyle w:val="Heading1"/>
        <w:spacing w:line="360" w:lineRule="auto"/>
        <w:jc w:val="center"/>
        <w:rPr>
          <w:rFonts w:cs="Times New Roman"/>
          <w:b/>
          <w:color w:val="auto"/>
        </w:rPr>
      </w:pPr>
      <w:bookmarkStart w:id="3" w:name="_Toc6046807"/>
      <w:bookmarkStart w:id="4" w:name="_Toc7881206"/>
      <w:r w:rsidRPr="006E30D9">
        <w:rPr>
          <w:rFonts w:cs="Times New Roman"/>
          <w:b/>
          <w:color w:val="auto"/>
        </w:rPr>
        <w:t>Self-evaluation review</w:t>
      </w:r>
      <w:bookmarkEnd w:id="3"/>
      <w:bookmarkEnd w:id="4"/>
    </w:p>
    <w:p w:rsidR="009B21E7" w:rsidRPr="00FB0CC5" w:rsidRDefault="00B00DC7" w:rsidP="008354F9">
      <w:pPr>
        <w:spacing w:line="360" w:lineRule="auto"/>
        <w:jc w:val="both"/>
        <w:rPr>
          <w:rFonts w:cs="Times New Roman"/>
        </w:rPr>
      </w:pPr>
      <w:r w:rsidRPr="00FB0CC5">
        <w:rPr>
          <w:rFonts w:cs="Times New Roman"/>
        </w:rPr>
        <w:t xml:space="preserve">The motivation behind a self-evaluation encourages people to clear up their qualities, abilities, identity and interests that can recognize alternatives for the persons' future vocation. Evaluations are additionally significant for surveying gifts, interests, abilities and values and distinguish potential vocations that coordinate individual profiles. Investigating professions with a customer is fundamental as it creates thoughts and offer counsel on inquiring about vocations and quest for new employment. </w:t>
      </w:r>
      <w:r w:rsidR="009C5030" w:rsidRPr="00FB0CC5">
        <w:rPr>
          <w:rFonts w:cs="Times New Roman"/>
        </w:rPr>
        <w:t xml:space="preserve">Some </w:t>
      </w:r>
      <w:proofErr w:type="gramStart"/>
      <w:r w:rsidR="009C5030" w:rsidRPr="00FB0CC5">
        <w:rPr>
          <w:rFonts w:cs="Times New Roman"/>
        </w:rPr>
        <w:t>evaluation</w:t>
      </w:r>
      <w:r w:rsidR="009B21E7" w:rsidRPr="00FB0CC5">
        <w:rPr>
          <w:rFonts w:cs="Times New Roman"/>
        </w:rPr>
        <w:t xml:space="preserve"> behind </w:t>
      </w:r>
      <w:r w:rsidRPr="00FB0CC5">
        <w:rPr>
          <w:rFonts w:cs="Times New Roman"/>
        </w:rPr>
        <w:t>me are</w:t>
      </w:r>
      <w:proofErr w:type="gramEnd"/>
      <w:r w:rsidR="009B21E7" w:rsidRPr="00FB0CC5">
        <w:rPr>
          <w:rFonts w:cs="Times New Roman"/>
        </w:rPr>
        <w:t>-</w:t>
      </w:r>
    </w:p>
    <w:p w:rsidR="009B21E7" w:rsidRPr="006E30D9" w:rsidRDefault="009B21E7" w:rsidP="008354F9">
      <w:pPr>
        <w:pStyle w:val="Heading3"/>
        <w:spacing w:line="360" w:lineRule="auto"/>
        <w:jc w:val="both"/>
        <w:rPr>
          <w:rFonts w:ascii="Times New Roman" w:hAnsi="Times New Roman" w:cs="Times New Roman"/>
          <w:b/>
          <w:color w:val="auto"/>
        </w:rPr>
      </w:pPr>
      <w:bookmarkStart w:id="5" w:name="_Toc6046809"/>
      <w:bookmarkStart w:id="6" w:name="_Toc7881207"/>
      <w:r w:rsidRPr="006E30D9">
        <w:rPr>
          <w:rFonts w:ascii="Times New Roman" w:hAnsi="Times New Roman" w:cs="Times New Roman"/>
          <w:b/>
          <w:color w:val="auto"/>
        </w:rPr>
        <w:t>Self-motivation:</w:t>
      </w:r>
      <w:bookmarkEnd w:id="5"/>
      <w:bookmarkEnd w:id="6"/>
    </w:p>
    <w:p w:rsidR="00B00DC7" w:rsidRPr="00FB0CC5" w:rsidRDefault="00E16A76" w:rsidP="008354F9">
      <w:pPr>
        <w:spacing w:line="360" w:lineRule="auto"/>
        <w:jc w:val="both"/>
        <w:rPr>
          <w:rFonts w:cs="Times New Roman"/>
        </w:rPr>
      </w:pPr>
      <w:r w:rsidRPr="00FB0CC5">
        <w:rPr>
          <w:rFonts w:cs="Times New Roman"/>
        </w:rPr>
        <w:t xml:space="preserve">The self-assessment audit will be on the base of reliance on my persuasive components. </w:t>
      </w:r>
      <w:proofErr w:type="spellStart"/>
      <w:r w:rsidR="00A74FC3" w:rsidRPr="00FB0CC5">
        <w:rPr>
          <w:rFonts w:cs="Times New Roman"/>
          <w:color w:val="222222"/>
          <w:sz w:val="20"/>
          <w:szCs w:val="20"/>
          <w:shd w:val="clear" w:color="auto" w:fill="FFFFFF"/>
        </w:rPr>
        <w:t>Meijers</w:t>
      </w:r>
      <w:proofErr w:type="spellEnd"/>
      <w:r w:rsidR="00A74FC3" w:rsidRPr="00FB0CC5">
        <w:rPr>
          <w:rFonts w:cs="Times New Roman"/>
          <w:color w:val="222222"/>
          <w:sz w:val="20"/>
          <w:szCs w:val="20"/>
          <w:shd w:val="clear" w:color="auto" w:fill="FFFFFF"/>
        </w:rPr>
        <w:t xml:space="preserve"> et al (2013)</w:t>
      </w:r>
      <w:r w:rsidRPr="00FB0CC5">
        <w:rPr>
          <w:rFonts w:cs="Times New Roman"/>
        </w:rPr>
        <w:t xml:space="preserve"> said expectation and inspiration are two prime factors that assist us to expand our life and we ought to never</w:t>
      </w:r>
      <w:r w:rsidR="00B00DC7" w:rsidRPr="00FB0CC5">
        <w:rPr>
          <w:rFonts w:cs="Times New Roman"/>
        </w:rPr>
        <w:t xml:space="preserve"> stop to look the more bright</w:t>
      </w:r>
      <w:r w:rsidRPr="00FB0CC5">
        <w:rPr>
          <w:rFonts w:cs="Times New Roman"/>
        </w:rPr>
        <w:t xml:space="preserve"> side of rousing elements since they have a ground-breaking impact to shape our reality. They make distinctive exercises to get the bits of knowledge of our expertise. How every individual is not quite the same as others and what is their special quality. Inspiration </w:t>
      </w:r>
      <w:r w:rsidR="00B00DC7" w:rsidRPr="00FB0CC5">
        <w:rPr>
          <w:rFonts w:cs="Times New Roman"/>
        </w:rPr>
        <w:t xml:space="preserve">or motivation </w:t>
      </w:r>
      <w:r w:rsidRPr="00FB0CC5">
        <w:rPr>
          <w:rFonts w:cs="Times New Roman"/>
        </w:rPr>
        <w:t xml:space="preserve">originates from outside of individual by observing others getting things done or being affected by different words. </w:t>
      </w:r>
    </w:p>
    <w:p w:rsidR="009B21E7" w:rsidRPr="00FB0CC5" w:rsidRDefault="00B00DC7" w:rsidP="008354F9">
      <w:pPr>
        <w:spacing w:line="360" w:lineRule="auto"/>
        <w:jc w:val="both"/>
        <w:rPr>
          <w:rFonts w:cs="Times New Roman"/>
        </w:rPr>
      </w:pPr>
      <w:r w:rsidRPr="00FB0CC5">
        <w:rPr>
          <w:rFonts w:cs="Times New Roman"/>
        </w:rPr>
        <w:t xml:space="preserve">My inspiration comes from my children who I have to look for and want to establish a struggle free life for them. They are two of my moving inspiration or motivation that has linked me further with my goals. My happy family goal is the dream I cherish in my </w:t>
      </w:r>
      <w:proofErr w:type="spellStart"/>
      <w:r w:rsidRPr="00FB0CC5">
        <w:rPr>
          <w:rFonts w:cs="Times New Roman"/>
        </w:rPr>
        <w:t>future.</w:t>
      </w:r>
      <w:r w:rsidR="00B8462D" w:rsidRPr="00FB0CC5">
        <w:rPr>
          <w:rFonts w:cs="Times New Roman"/>
          <w:color w:val="222222"/>
          <w:sz w:val="20"/>
          <w:szCs w:val="20"/>
          <w:shd w:val="clear" w:color="auto" w:fill="FFFFFF"/>
        </w:rPr>
        <w:t>Sjaastad</w:t>
      </w:r>
      <w:proofErr w:type="spellEnd"/>
      <w:r w:rsidR="00B8462D" w:rsidRPr="00FB0CC5">
        <w:rPr>
          <w:rFonts w:cs="Times New Roman"/>
          <w:color w:val="222222"/>
          <w:sz w:val="20"/>
          <w:szCs w:val="20"/>
          <w:shd w:val="clear" w:color="auto" w:fill="FFFFFF"/>
        </w:rPr>
        <w:t xml:space="preserve"> (2012)</w:t>
      </w:r>
      <w:r w:rsidR="00B8462D" w:rsidRPr="00FB0CC5">
        <w:rPr>
          <w:rFonts w:cs="Times New Roman"/>
        </w:rPr>
        <w:t xml:space="preserve"> explained that</w:t>
      </w:r>
      <w:r w:rsidR="00BE2FBD">
        <w:rPr>
          <w:rFonts w:cs="Times New Roman"/>
        </w:rPr>
        <w:t xml:space="preserve"> </w:t>
      </w:r>
      <w:r w:rsidR="00E16A76" w:rsidRPr="00FB0CC5">
        <w:rPr>
          <w:rFonts w:cs="Times New Roman"/>
        </w:rPr>
        <w:t>Inspiration encourages us in a manner that conveys a craving to work for something</w:t>
      </w:r>
      <w:r w:rsidR="00A74FC3" w:rsidRPr="00FB0CC5">
        <w:rPr>
          <w:rFonts w:cs="Times New Roman"/>
        </w:rPr>
        <w:t xml:space="preserve"> and brings positivity in life to outshine others</w:t>
      </w:r>
      <w:r w:rsidR="00E16A76" w:rsidRPr="00FB0CC5">
        <w:rPr>
          <w:rFonts w:cs="Times New Roman"/>
        </w:rPr>
        <w:t xml:space="preserve">. Individuals buckle down and get effectively discouraged or change their way in absence of inspiration. Be that as it may, here we are educated to pick up inspiration from ourselves. Inspiration is the motivation behind doing </w:t>
      </w:r>
      <w:r w:rsidR="00E16A76" w:rsidRPr="00FB0CC5">
        <w:rPr>
          <w:rFonts w:cs="Times New Roman"/>
        </w:rPr>
        <w:lastRenderedPageBreak/>
        <w:t xml:space="preserve">various types of work in our life. Our assessment is subject to what persuades us and </w:t>
      </w:r>
      <w:r w:rsidRPr="00FB0CC5">
        <w:rPr>
          <w:rFonts w:cs="Times New Roman"/>
        </w:rPr>
        <w:t xml:space="preserve">work for </w:t>
      </w:r>
      <w:r w:rsidR="00E16A76" w:rsidRPr="00FB0CC5">
        <w:rPr>
          <w:rFonts w:cs="Times New Roman"/>
        </w:rPr>
        <w:t xml:space="preserve">our future. </w:t>
      </w:r>
    </w:p>
    <w:p w:rsidR="00B81BF2" w:rsidRPr="00FB0CC5" w:rsidRDefault="00B81BF2" w:rsidP="008354F9">
      <w:pPr>
        <w:spacing w:line="360" w:lineRule="auto"/>
        <w:jc w:val="both"/>
        <w:rPr>
          <w:rFonts w:cs="Times New Roman"/>
        </w:rPr>
      </w:pPr>
      <w:r w:rsidRPr="00FB0CC5">
        <w:rPr>
          <w:rFonts w:cs="Times New Roman"/>
        </w:rPr>
        <w:t xml:space="preserve">My communication skills are average but I am working on it. My recent </w:t>
      </w:r>
      <w:proofErr w:type="gramStart"/>
      <w:r w:rsidRPr="00FB0CC5">
        <w:rPr>
          <w:rFonts w:cs="Times New Roman"/>
        </w:rPr>
        <w:t>courses has</w:t>
      </w:r>
      <w:proofErr w:type="gramEnd"/>
      <w:r w:rsidRPr="00FB0CC5">
        <w:rPr>
          <w:rFonts w:cs="Times New Roman"/>
        </w:rPr>
        <w:t xml:space="preserve"> allowed me to enjoy insights of business. Big business needs a lot of capital but I am going for a small business. The way business are done has motivated me to be self-employed. But only book reading cannot take me to better places. Business is a practical field so one needs to understand the core of it and its implementation. After my courses I should work in one industry to clearly assess all the process and how big guns are formulating it. </w:t>
      </w:r>
    </w:p>
    <w:p w:rsidR="009B21E7" w:rsidRPr="006E30D9" w:rsidRDefault="009B21E7" w:rsidP="008354F9">
      <w:pPr>
        <w:pStyle w:val="Heading2"/>
        <w:spacing w:line="360" w:lineRule="auto"/>
        <w:jc w:val="both"/>
        <w:rPr>
          <w:rFonts w:ascii="Times New Roman" w:hAnsi="Times New Roman" w:cs="Times New Roman"/>
          <w:b/>
          <w:color w:val="auto"/>
        </w:rPr>
      </w:pPr>
      <w:bookmarkStart w:id="7" w:name="_Toc6046810"/>
      <w:bookmarkStart w:id="8" w:name="_Toc7881208"/>
      <w:r w:rsidRPr="006E30D9">
        <w:rPr>
          <w:rFonts w:ascii="Times New Roman" w:hAnsi="Times New Roman" w:cs="Times New Roman"/>
          <w:b/>
          <w:color w:val="auto"/>
        </w:rPr>
        <w:t>Learning styles:</w:t>
      </w:r>
      <w:bookmarkEnd w:id="7"/>
      <w:bookmarkEnd w:id="8"/>
    </w:p>
    <w:p w:rsidR="008B628A" w:rsidRPr="00FB0CC5" w:rsidRDefault="008B628A" w:rsidP="008354F9">
      <w:pPr>
        <w:spacing w:line="360" w:lineRule="auto"/>
        <w:jc w:val="both"/>
        <w:rPr>
          <w:rFonts w:cs="Times New Roman"/>
          <w:szCs w:val="24"/>
        </w:rPr>
      </w:pPr>
      <w:r w:rsidRPr="00FB0CC5">
        <w:rPr>
          <w:rFonts w:cs="Times New Roman"/>
          <w:szCs w:val="24"/>
        </w:rPr>
        <w:t xml:space="preserve">Learning process essentially characterizes the way or systems that one use to see any material of information and use it for future in functional life. </w:t>
      </w:r>
      <w:proofErr w:type="spellStart"/>
      <w:r w:rsidR="00B8462D" w:rsidRPr="00FB0CC5">
        <w:rPr>
          <w:rFonts w:cs="Times New Roman"/>
          <w:color w:val="222222"/>
          <w:sz w:val="20"/>
          <w:szCs w:val="20"/>
          <w:shd w:val="clear" w:color="auto" w:fill="FFFFFF"/>
        </w:rPr>
        <w:t>Bergsteiner</w:t>
      </w:r>
      <w:proofErr w:type="spellEnd"/>
      <w:r w:rsidR="00B8462D" w:rsidRPr="00FB0CC5">
        <w:rPr>
          <w:rFonts w:cs="Times New Roman"/>
          <w:color w:val="222222"/>
          <w:sz w:val="20"/>
          <w:szCs w:val="20"/>
          <w:shd w:val="clear" w:color="auto" w:fill="FFFFFF"/>
        </w:rPr>
        <w:t xml:space="preserve"> (2010)</w:t>
      </w:r>
      <w:r w:rsidRPr="00FB0CC5">
        <w:rPr>
          <w:rFonts w:cs="Times New Roman"/>
          <w:szCs w:val="24"/>
        </w:rPr>
        <w:t xml:space="preserve"> said that learning can never turn into information with no viable use for the letter. In the learning style, we were given models to pick up the diverse methods for learning and which one is increasingly viable for us relies upon us.</w:t>
      </w:r>
    </w:p>
    <w:p w:rsidR="009B21E7" w:rsidRPr="006E30D9" w:rsidRDefault="009B21E7" w:rsidP="008354F9">
      <w:pPr>
        <w:pStyle w:val="Heading3"/>
        <w:spacing w:line="360" w:lineRule="auto"/>
        <w:jc w:val="both"/>
        <w:rPr>
          <w:rFonts w:ascii="Times New Roman" w:hAnsi="Times New Roman" w:cs="Times New Roman"/>
          <w:b/>
          <w:color w:val="auto"/>
        </w:rPr>
      </w:pPr>
      <w:bookmarkStart w:id="9" w:name="_Toc7881209"/>
      <w:proofErr w:type="spellStart"/>
      <w:r w:rsidRPr="006E30D9">
        <w:rPr>
          <w:rFonts w:ascii="Times New Roman" w:hAnsi="Times New Roman" w:cs="Times New Roman"/>
          <w:b/>
          <w:color w:val="auto"/>
        </w:rPr>
        <w:lastRenderedPageBreak/>
        <w:t>Klob’s</w:t>
      </w:r>
      <w:proofErr w:type="spellEnd"/>
      <w:r w:rsidRPr="006E30D9">
        <w:rPr>
          <w:rFonts w:ascii="Times New Roman" w:hAnsi="Times New Roman" w:cs="Times New Roman"/>
          <w:b/>
          <w:color w:val="auto"/>
        </w:rPr>
        <w:t xml:space="preserve"> learning style:</w:t>
      </w:r>
      <w:bookmarkEnd w:id="9"/>
    </w:p>
    <w:p w:rsidR="009B21E7" w:rsidRPr="00FB0CC5" w:rsidRDefault="008B628A" w:rsidP="008354F9">
      <w:pPr>
        <w:keepNext/>
        <w:spacing w:line="360" w:lineRule="auto"/>
        <w:jc w:val="both"/>
        <w:rPr>
          <w:rFonts w:cs="Times New Roman"/>
          <w:szCs w:val="24"/>
        </w:rPr>
      </w:pPr>
      <w:r w:rsidRPr="00FB0CC5">
        <w:rPr>
          <w:rFonts w:cs="Times New Roman"/>
          <w:szCs w:val="24"/>
        </w:rPr>
        <w:t xml:space="preserve">Diverging individuals can take a gander at things from alternate points of view. They like to observe and opposed to doing, tending to accumulate data and use creative energy to take care of issues. They are best at review solid circumstances in a few distinct perspectives. Kolb called this style 'Diverging' in light of the fact that these individuals perform better in circumstances that require thoughts age, for instance, conceptualizing. </w:t>
      </w:r>
      <w:proofErr w:type="spellStart"/>
      <w:r w:rsidR="00B8462D" w:rsidRPr="00FB0CC5">
        <w:rPr>
          <w:rFonts w:cs="Times New Roman"/>
          <w:color w:val="222222"/>
          <w:sz w:val="20"/>
          <w:szCs w:val="20"/>
          <w:shd w:val="clear" w:color="auto" w:fill="FFFFFF"/>
        </w:rPr>
        <w:t>Jilardi</w:t>
      </w:r>
      <w:proofErr w:type="spellEnd"/>
      <w:r w:rsidR="00B8462D" w:rsidRPr="00FB0CC5">
        <w:rPr>
          <w:rFonts w:cs="Times New Roman"/>
          <w:color w:val="222222"/>
          <w:sz w:val="20"/>
          <w:szCs w:val="20"/>
          <w:shd w:val="clear" w:color="auto" w:fill="FFFFFF"/>
        </w:rPr>
        <w:t xml:space="preserve"> et al (2011) said that </w:t>
      </w:r>
      <w:r w:rsidRPr="00FB0CC5">
        <w:rPr>
          <w:rFonts w:cs="Times New Roman"/>
          <w:szCs w:val="24"/>
        </w:rPr>
        <w:t>Individuals with a</w:t>
      </w:r>
      <w:r w:rsidR="006E30D9">
        <w:rPr>
          <w:rFonts w:cs="Times New Roman"/>
          <w:szCs w:val="24"/>
        </w:rPr>
        <w:t xml:space="preserve"> d</w:t>
      </w:r>
      <w:r w:rsidRPr="00FB0CC5">
        <w:rPr>
          <w:rFonts w:cs="Times New Roman"/>
          <w:szCs w:val="24"/>
        </w:rPr>
        <w:t>iverging learning style have wide social premiums and like to gather data</w:t>
      </w:r>
      <w:r w:rsidR="00B8462D" w:rsidRPr="00FB0CC5">
        <w:rPr>
          <w:rFonts w:cs="Times New Roman"/>
          <w:szCs w:val="24"/>
        </w:rPr>
        <w:t xml:space="preserve"> and these data are linked by divergent to take decisions</w:t>
      </w:r>
      <w:r w:rsidRPr="00FB0CC5">
        <w:rPr>
          <w:rFonts w:cs="Times New Roman"/>
          <w:szCs w:val="24"/>
        </w:rPr>
        <w:t>. They are keen on individuals, probably be innovative and passionate, and will, in general, be solid in human expressions. Individuals with the Diverging style want to work in gatherings, to tune in with a receptive outlook and to get individual feedback.</w:t>
      </w:r>
    </w:p>
    <w:p w:rsidR="008B628A" w:rsidRPr="00FB0CC5" w:rsidRDefault="008B628A" w:rsidP="00084874">
      <w:pPr>
        <w:keepNext/>
        <w:spacing w:line="360" w:lineRule="auto"/>
        <w:jc w:val="center"/>
        <w:rPr>
          <w:rFonts w:cs="Times New Roman"/>
        </w:rPr>
      </w:pPr>
      <w:r w:rsidRPr="00FB0CC5">
        <w:rPr>
          <w:rFonts w:cs="Times New Roman"/>
          <w:noProof/>
          <w:lang w:val="en-GB" w:eastAsia="en-GB"/>
        </w:rPr>
        <w:drawing>
          <wp:inline distT="0" distB="0" distL="0" distR="0">
            <wp:extent cx="3224010" cy="2419350"/>
            <wp:effectExtent l="0" t="0" r="0" b="0"/>
            <wp:docPr id="1" name="Picture 1" descr="Image result for explain 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xplain kolb's learning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6259" cy="2458558"/>
                    </a:xfrm>
                    <a:prstGeom prst="rect">
                      <a:avLst/>
                    </a:prstGeom>
                    <a:noFill/>
                    <a:ln>
                      <a:noFill/>
                    </a:ln>
                  </pic:spPr>
                </pic:pic>
              </a:graphicData>
            </a:graphic>
          </wp:inline>
        </w:drawing>
      </w:r>
    </w:p>
    <w:p w:rsidR="009B21E7" w:rsidRPr="00FB0CC5" w:rsidRDefault="009B21E7" w:rsidP="00B8462D">
      <w:pPr>
        <w:pStyle w:val="Caption"/>
        <w:spacing w:line="360" w:lineRule="auto"/>
        <w:jc w:val="center"/>
        <w:rPr>
          <w:rFonts w:cs="Times New Roman"/>
          <w:color w:val="auto"/>
          <w:sz w:val="24"/>
          <w:szCs w:val="24"/>
        </w:rPr>
      </w:pPr>
      <w:r w:rsidRPr="00FB0CC5">
        <w:rPr>
          <w:rFonts w:cs="Times New Roman"/>
          <w:color w:val="auto"/>
        </w:rPr>
        <w:t xml:space="preserve">Figure </w:t>
      </w:r>
      <w:r w:rsidR="00FE4511" w:rsidRPr="00FB0CC5">
        <w:rPr>
          <w:rFonts w:cs="Times New Roman"/>
          <w:color w:val="auto"/>
        </w:rPr>
        <w:fldChar w:fldCharType="begin"/>
      </w:r>
      <w:r w:rsidRPr="00FB0CC5">
        <w:rPr>
          <w:rFonts w:cs="Times New Roman"/>
          <w:color w:val="auto"/>
        </w:rPr>
        <w:instrText xml:space="preserve"> SEQ Figure \* ARABIC </w:instrText>
      </w:r>
      <w:r w:rsidR="00FE4511" w:rsidRPr="00FB0CC5">
        <w:rPr>
          <w:rFonts w:cs="Times New Roman"/>
          <w:color w:val="auto"/>
        </w:rPr>
        <w:fldChar w:fldCharType="separate"/>
      </w:r>
      <w:r w:rsidRPr="00FB0CC5">
        <w:rPr>
          <w:rFonts w:cs="Times New Roman"/>
          <w:noProof/>
          <w:color w:val="auto"/>
        </w:rPr>
        <w:t>1</w:t>
      </w:r>
      <w:r w:rsidR="00FE4511" w:rsidRPr="00FB0CC5">
        <w:rPr>
          <w:rFonts w:cs="Times New Roman"/>
          <w:color w:val="auto"/>
        </w:rPr>
        <w:fldChar w:fldCharType="end"/>
      </w:r>
      <w:r w:rsidRPr="00FB0CC5">
        <w:rPr>
          <w:rFonts w:cs="Times New Roman"/>
          <w:color w:val="auto"/>
        </w:rPr>
        <w:t>klob's learning cycle (simplypsychology.org)</w:t>
      </w:r>
    </w:p>
    <w:p w:rsidR="002D5D92" w:rsidRPr="00FB0CC5" w:rsidRDefault="009B21E7" w:rsidP="008354F9">
      <w:pPr>
        <w:spacing w:line="360" w:lineRule="auto"/>
        <w:jc w:val="both"/>
        <w:rPr>
          <w:rFonts w:cs="Times New Roman"/>
        </w:rPr>
      </w:pPr>
      <w:r w:rsidRPr="00FB0CC5">
        <w:rPr>
          <w:rFonts w:cs="Times New Roman"/>
        </w:rPr>
        <w:t xml:space="preserve">In case of me I like to think about the reading materials and then practically do it. </w:t>
      </w:r>
      <w:r w:rsidR="002D5D92" w:rsidRPr="00FB0CC5">
        <w:rPr>
          <w:rFonts w:cs="Times New Roman"/>
        </w:rPr>
        <w:t xml:space="preserve">And collect information about different things and criticize the factors in neutral terms to understand the factors of development. According to model I fall in concreate experience because of feeling things in perception continuum and </w:t>
      </w:r>
      <w:r w:rsidR="00DC6BD6" w:rsidRPr="00FB0CC5">
        <w:rPr>
          <w:rFonts w:cs="Times New Roman"/>
        </w:rPr>
        <w:t>in</w:t>
      </w:r>
      <w:r w:rsidR="002D5D92" w:rsidRPr="00FB0CC5">
        <w:rPr>
          <w:rFonts w:cs="Times New Roman"/>
        </w:rPr>
        <w:t xml:space="preserve"> processing continuum I fall in reflective observation because I learn faster by watching things.</w:t>
      </w:r>
    </w:p>
    <w:p w:rsidR="009B21E7" w:rsidRPr="00FB0CC5" w:rsidRDefault="009B21E7" w:rsidP="008354F9">
      <w:pPr>
        <w:pStyle w:val="Heading3"/>
        <w:spacing w:line="360" w:lineRule="auto"/>
        <w:jc w:val="both"/>
        <w:rPr>
          <w:rFonts w:ascii="Times New Roman" w:hAnsi="Times New Roman" w:cs="Times New Roman"/>
          <w:color w:val="auto"/>
        </w:rPr>
      </w:pPr>
      <w:bookmarkStart w:id="10" w:name="_Toc7881210"/>
      <w:r w:rsidRPr="00FB0CC5">
        <w:rPr>
          <w:rFonts w:ascii="Times New Roman" w:hAnsi="Times New Roman" w:cs="Times New Roman"/>
          <w:color w:val="auto"/>
          <w:lang w:val="en-GB"/>
        </w:rPr>
        <w:lastRenderedPageBreak/>
        <w:t>Honey &amp; Mumford learning Cycle:</w:t>
      </w:r>
      <w:bookmarkEnd w:id="10"/>
    </w:p>
    <w:p w:rsidR="009B21E7" w:rsidRPr="00FB0CC5" w:rsidRDefault="009B21E7" w:rsidP="008354F9">
      <w:pPr>
        <w:spacing w:line="360" w:lineRule="auto"/>
        <w:jc w:val="both"/>
        <w:rPr>
          <w:rFonts w:cs="Times New Roman"/>
        </w:rPr>
      </w:pPr>
      <w:r w:rsidRPr="00FB0CC5">
        <w:rPr>
          <w:rFonts w:cs="Times New Roman"/>
        </w:rPr>
        <w:t xml:space="preserve">Like the model of </w:t>
      </w:r>
      <w:proofErr w:type="spellStart"/>
      <w:r w:rsidRPr="00FB0CC5">
        <w:rPr>
          <w:rFonts w:cs="Times New Roman"/>
        </w:rPr>
        <w:t>klob</w:t>
      </w:r>
      <w:proofErr w:type="spellEnd"/>
      <w:r w:rsidRPr="00FB0CC5">
        <w:rPr>
          <w:rFonts w:cs="Times New Roman"/>
        </w:rPr>
        <w:t xml:space="preserve"> it is also a four step cycle that has combined </w:t>
      </w:r>
      <w:proofErr w:type="gramStart"/>
      <w:r w:rsidRPr="00FB0CC5">
        <w:rPr>
          <w:rFonts w:cs="Times New Roman"/>
        </w:rPr>
        <w:t>a learners skills</w:t>
      </w:r>
      <w:proofErr w:type="gramEnd"/>
      <w:r w:rsidRPr="00FB0CC5">
        <w:rPr>
          <w:rFonts w:cs="Times New Roman"/>
        </w:rPr>
        <w:t xml:space="preserve"> and divided in four sector. It is not divided in continuums but some tools that will give directions to the learner if he finds himself in any of the 4 sectors.</w:t>
      </w:r>
    </w:p>
    <w:p w:rsidR="009B21E7" w:rsidRPr="00FB0CC5" w:rsidRDefault="002F05AB" w:rsidP="00084874">
      <w:pPr>
        <w:keepNext/>
        <w:spacing w:line="360" w:lineRule="auto"/>
        <w:jc w:val="center"/>
        <w:rPr>
          <w:rFonts w:cs="Times New Roman"/>
        </w:rPr>
      </w:pPr>
      <w:r w:rsidRPr="00FB0CC5">
        <w:rPr>
          <w:rFonts w:cs="Times New Roman"/>
          <w:noProof/>
          <w:lang w:val="en-GB" w:eastAsia="en-GB"/>
        </w:rPr>
        <w:drawing>
          <wp:inline distT="0" distB="0" distL="0" distR="0">
            <wp:extent cx="3810000" cy="3029585"/>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3029585"/>
                    </a:xfrm>
                    <a:prstGeom prst="rect">
                      <a:avLst/>
                    </a:prstGeom>
                    <a:noFill/>
                    <a:ln>
                      <a:noFill/>
                    </a:ln>
                  </pic:spPr>
                </pic:pic>
              </a:graphicData>
            </a:graphic>
          </wp:inline>
        </w:drawing>
      </w:r>
    </w:p>
    <w:p w:rsidR="009B21E7" w:rsidRPr="00FB0CC5" w:rsidRDefault="009B21E7" w:rsidP="00B8462D">
      <w:pPr>
        <w:pStyle w:val="Caption"/>
        <w:spacing w:line="360" w:lineRule="auto"/>
        <w:jc w:val="center"/>
        <w:rPr>
          <w:rFonts w:cs="Times New Roman"/>
          <w:color w:val="auto"/>
          <w:sz w:val="24"/>
        </w:rPr>
      </w:pPr>
      <w:r w:rsidRPr="00FB0CC5">
        <w:rPr>
          <w:rFonts w:cs="Times New Roman"/>
          <w:color w:val="auto"/>
        </w:rPr>
        <w:t xml:space="preserve">Figure </w:t>
      </w:r>
      <w:r w:rsidR="00FE4511" w:rsidRPr="00FB0CC5">
        <w:rPr>
          <w:rFonts w:cs="Times New Roman"/>
          <w:color w:val="auto"/>
        </w:rPr>
        <w:fldChar w:fldCharType="begin"/>
      </w:r>
      <w:r w:rsidRPr="00FB0CC5">
        <w:rPr>
          <w:rFonts w:cs="Times New Roman"/>
          <w:color w:val="auto"/>
        </w:rPr>
        <w:instrText xml:space="preserve"> SEQ Figure \* ARABIC </w:instrText>
      </w:r>
      <w:r w:rsidR="00FE4511" w:rsidRPr="00FB0CC5">
        <w:rPr>
          <w:rFonts w:cs="Times New Roman"/>
          <w:color w:val="auto"/>
        </w:rPr>
        <w:fldChar w:fldCharType="separate"/>
      </w:r>
      <w:r w:rsidRPr="00FB0CC5">
        <w:rPr>
          <w:rFonts w:cs="Times New Roman"/>
          <w:noProof/>
          <w:color w:val="auto"/>
        </w:rPr>
        <w:t>2</w:t>
      </w:r>
      <w:r w:rsidR="00FE4511" w:rsidRPr="00FB0CC5">
        <w:rPr>
          <w:rFonts w:cs="Times New Roman"/>
          <w:color w:val="auto"/>
        </w:rPr>
        <w:fldChar w:fldCharType="end"/>
      </w:r>
      <w:r w:rsidRPr="00FB0CC5">
        <w:rPr>
          <w:rFonts w:cs="Times New Roman"/>
          <w:color w:val="auto"/>
        </w:rPr>
        <w:t xml:space="preserve"> Honey &amp; Mumford’s model (managingforimpact.org)</w:t>
      </w:r>
    </w:p>
    <w:p w:rsidR="009B21E7" w:rsidRDefault="002F05AB" w:rsidP="008354F9">
      <w:pPr>
        <w:spacing w:line="360" w:lineRule="auto"/>
        <w:jc w:val="both"/>
        <w:rPr>
          <w:rFonts w:cs="Times New Roman"/>
        </w:rPr>
      </w:pPr>
      <w:r w:rsidRPr="00FB0CC5">
        <w:rPr>
          <w:rFonts w:cs="Times New Roman"/>
        </w:rPr>
        <w:t xml:space="preserve">Reflectors like to remain back to consider encounters and watch them from a wide range of points of view. Being a reflector, I like to gather information, both direct and from others, and want to consider it cautiously before reaching a resolution. The intensive gathering and investigation of information about encounters and occasions is the thing that matters so they will, in general, reschedule achieving complete ends for whatever length of time that conceivable. Their logic is to be cautious. Persons like me are attentive individuals who like to think about every single imaginable point and suggestions before making a move. We like to take a secondary lounge in gatherings and discourses and appreciate watching other individuals in real life. Tuning in to other people and I try to get the float of the discourse on pieces of information. </w:t>
      </w:r>
      <w:r w:rsidR="00BF42A6" w:rsidRPr="00FB0CC5">
        <w:rPr>
          <w:rFonts w:cs="Times New Roman"/>
        </w:rPr>
        <w:t>Reflectors</w:t>
      </w:r>
      <w:r w:rsidRPr="00FB0CC5">
        <w:rPr>
          <w:rFonts w:cs="Times New Roman"/>
        </w:rPr>
        <w:t xml:space="preserve"> will in general embrace a position of safety and have a somewhat inaccessible, tolerant loosened up air about them. </w:t>
      </w:r>
      <w:proofErr w:type="spellStart"/>
      <w:r w:rsidR="00B8462D" w:rsidRPr="00FB0CC5">
        <w:rPr>
          <w:rFonts w:cs="Times New Roman"/>
          <w:color w:val="222222"/>
          <w:sz w:val="20"/>
          <w:szCs w:val="20"/>
          <w:shd w:val="clear" w:color="auto" w:fill="FFFFFF"/>
        </w:rPr>
        <w:t>Sarabdeen</w:t>
      </w:r>
      <w:proofErr w:type="spellEnd"/>
      <w:r w:rsidR="00B8462D" w:rsidRPr="00FB0CC5">
        <w:rPr>
          <w:rFonts w:cs="Times New Roman"/>
          <w:color w:val="222222"/>
          <w:sz w:val="20"/>
          <w:szCs w:val="20"/>
          <w:shd w:val="clear" w:color="auto" w:fill="FFFFFF"/>
        </w:rPr>
        <w:t xml:space="preserve"> (2013) </w:t>
      </w:r>
      <w:r w:rsidR="00BF42A6" w:rsidRPr="00FB0CC5">
        <w:rPr>
          <w:rFonts w:cs="Times New Roman"/>
        </w:rPr>
        <w:t>explained that when</w:t>
      </w:r>
      <w:r w:rsidRPr="00FB0CC5">
        <w:rPr>
          <w:rFonts w:cs="Times New Roman"/>
        </w:rPr>
        <w:t xml:space="preserve"> Reflectors act it is a piece of a wide picture which incorporates the past just as the present and others' perceptions just as their own</w:t>
      </w:r>
    </w:p>
    <w:p w:rsidR="006E30D9" w:rsidRDefault="006E30D9" w:rsidP="008354F9">
      <w:pPr>
        <w:spacing w:line="360" w:lineRule="auto"/>
        <w:jc w:val="both"/>
        <w:rPr>
          <w:rFonts w:cs="Times New Roman"/>
        </w:rPr>
      </w:pPr>
    </w:p>
    <w:p w:rsidR="006E30D9" w:rsidRPr="00FB0CC5" w:rsidRDefault="006E30D9" w:rsidP="008354F9">
      <w:pPr>
        <w:spacing w:line="360" w:lineRule="auto"/>
        <w:jc w:val="both"/>
        <w:rPr>
          <w:rFonts w:cs="Times New Roman"/>
        </w:rPr>
      </w:pPr>
    </w:p>
    <w:p w:rsidR="009B21E7" w:rsidRPr="006E30D9" w:rsidRDefault="00CF1567" w:rsidP="008354F9">
      <w:pPr>
        <w:pStyle w:val="Heading1"/>
        <w:spacing w:line="360" w:lineRule="auto"/>
        <w:jc w:val="both"/>
        <w:rPr>
          <w:rFonts w:cs="Times New Roman"/>
          <w:b/>
          <w:color w:val="auto"/>
        </w:rPr>
      </w:pPr>
      <w:bookmarkStart w:id="11" w:name="_Toc7881211"/>
      <w:r w:rsidRPr="006E30D9">
        <w:rPr>
          <w:rFonts w:cs="Times New Roman"/>
          <w:b/>
          <w:color w:val="auto"/>
        </w:rPr>
        <w:t>Personal Development Planning</w:t>
      </w:r>
      <w:bookmarkEnd w:id="11"/>
    </w:p>
    <w:p w:rsidR="009B21E7" w:rsidRDefault="00CF1567" w:rsidP="008354F9">
      <w:pPr>
        <w:spacing w:line="360" w:lineRule="auto"/>
        <w:jc w:val="both"/>
        <w:rPr>
          <w:rFonts w:cs="Times New Roman"/>
          <w:szCs w:val="24"/>
        </w:rPr>
      </w:pPr>
      <w:r w:rsidRPr="00FB0CC5">
        <w:rPr>
          <w:rFonts w:cs="Times New Roman"/>
          <w:szCs w:val="24"/>
        </w:rPr>
        <w:t xml:space="preserve">Today’s basic skills will get better in future and together they will let me gain power to attain my dreams. In my mind I have Two Goals settled where I will get involved in a business firm and learn the business process and match my course learning. After that I am going to start my own firm as I will have some capital and the experience to lead a business firm and </w:t>
      </w:r>
      <w:proofErr w:type="gramStart"/>
      <w:r w:rsidR="009B21E7" w:rsidRPr="00FB0CC5">
        <w:rPr>
          <w:rFonts w:cs="Times New Roman"/>
          <w:szCs w:val="24"/>
        </w:rPr>
        <w:t>So</w:t>
      </w:r>
      <w:proofErr w:type="gramEnd"/>
      <w:r w:rsidR="009B21E7" w:rsidRPr="00FB0CC5">
        <w:rPr>
          <w:rFonts w:cs="Times New Roman"/>
          <w:szCs w:val="24"/>
        </w:rPr>
        <w:t xml:space="preserve"> here I present SWOT analysis of my Career plan-</w:t>
      </w:r>
    </w:p>
    <w:p w:rsidR="006E30D9" w:rsidRDefault="006E30D9" w:rsidP="008354F9">
      <w:pPr>
        <w:spacing w:line="360" w:lineRule="auto"/>
        <w:jc w:val="both"/>
        <w:rPr>
          <w:rFonts w:cs="Times New Roman"/>
          <w:szCs w:val="24"/>
        </w:rPr>
      </w:pPr>
    </w:p>
    <w:p w:rsidR="0041272F" w:rsidRPr="006E30D9" w:rsidRDefault="0041272F" w:rsidP="0041272F">
      <w:pPr>
        <w:pStyle w:val="Heading2"/>
        <w:rPr>
          <w:sz w:val="32"/>
        </w:rPr>
      </w:pPr>
      <w:bookmarkStart w:id="12" w:name="_Toc7881212"/>
      <w:bookmarkStart w:id="13" w:name="_Toc6046812"/>
      <w:r w:rsidRPr="006E30D9">
        <w:rPr>
          <w:sz w:val="32"/>
        </w:rPr>
        <w:t>SWOT analysis</w:t>
      </w:r>
      <w:bookmarkEnd w:id="12"/>
    </w:p>
    <w:p w:rsidR="009B21E7" w:rsidRPr="002624B0" w:rsidRDefault="009B21E7" w:rsidP="0041272F">
      <w:pPr>
        <w:pStyle w:val="Heading3"/>
        <w:rPr>
          <w:rFonts w:ascii="Times New Roman" w:hAnsi="Times New Roman" w:cs="Times New Roman"/>
          <w:b/>
        </w:rPr>
      </w:pPr>
      <w:bookmarkStart w:id="14" w:name="_Toc7881213"/>
      <w:r w:rsidRPr="002624B0">
        <w:rPr>
          <w:rFonts w:ascii="Times New Roman" w:hAnsi="Times New Roman" w:cs="Times New Roman"/>
          <w:b/>
        </w:rPr>
        <w:t>Strengths:</w:t>
      </w:r>
      <w:bookmarkEnd w:id="13"/>
      <w:bookmarkEnd w:id="14"/>
    </w:p>
    <w:p w:rsidR="009B21E7" w:rsidRPr="006E30D9" w:rsidRDefault="009B21E7" w:rsidP="008354F9">
      <w:pPr>
        <w:spacing w:line="360" w:lineRule="auto"/>
        <w:jc w:val="both"/>
        <w:rPr>
          <w:rFonts w:cs="Times New Roman"/>
          <w:szCs w:val="24"/>
        </w:rPr>
      </w:pPr>
      <w:r w:rsidRPr="006E30D9">
        <w:rPr>
          <w:rFonts w:cs="Times New Roman"/>
          <w:szCs w:val="24"/>
        </w:rPr>
        <w:t xml:space="preserve">Here I will focus on my basic strengths for taking </w:t>
      </w:r>
      <w:r w:rsidR="00CF1567" w:rsidRPr="006E30D9">
        <w:rPr>
          <w:rFonts w:cs="Times New Roman"/>
          <w:szCs w:val="24"/>
        </w:rPr>
        <w:t xml:space="preserve">the both goals </w:t>
      </w:r>
      <w:proofErr w:type="spellStart"/>
      <w:r w:rsidR="00CF1567" w:rsidRPr="006E30D9">
        <w:rPr>
          <w:rFonts w:cs="Times New Roman"/>
          <w:szCs w:val="24"/>
        </w:rPr>
        <w:t>inmind</w:t>
      </w:r>
      <w:proofErr w:type="spellEnd"/>
      <w:r w:rsidRPr="006E30D9">
        <w:rPr>
          <w:rFonts w:cs="Times New Roman"/>
          <w:szCs w:val="24"/>
        </w:rPr>
        <w:t xml:space="preserve"> as my career.  They are-</w:t>
      </w:r>
    </w:p>
    <w:p w:rsidR="009B21E7" w:rsidRPr="006E30D9" w:rsidRDefault="009B21E7" w:rsidP="006E30D9">
      <w:pPr>
        <w:spacing w:line="360" w:lineRule="auto"/>
        <w:jc w:val="both"/>
        <w:rPr>
          <w:rFonts w:cs="Times New Roman"/>
          <w:szCs w:val="24"/>
        </w:rPr>
      </w:pPr>
      <w:r w:rsidRPr="006E30D9">
        <w:rPr>
          <w:rFonts w:cs="Times New Roman"/>
          <w:szCs w:val="24"/>
        </w:rPr>
        <w:t xml:space="preserve">Passion: </w:t>
      </w:r>
    </w:p>
    <w:p w:rsidR="00CF1567" w:rsidRPr="006E30D9" w:rsidRDefault="00EA358A" w:rsidP="006E30D9">
      <w:pPr>
        <w:spacing w:line="360" w:lineRule="auto"/>
        <w:jc w:val="both"/>
        <w:rPr>
          <w:rFonts w:cs="Times New Roman"/>
          <w:szCs w:val="24"/>
        </w:rPr>
      </w:pPr>
      <w:r w:rsidRPr="006E30D9">
        <w:rPr>
          <w:rFonts w:cs="Times New Roman"/>
          <w:szCs w:val="24"/>
        </w:rPr>
        <w:t>After taking my courses they have made a grea</w:t>
      </w:r>
      <w:r w:rsidR="002A0308" w:rsidRPr="006E30D9">
        <w:rPr>
          <w:rFonts w:cs="Times New Roman"/>
          <w:szCs w:val="24"/>
        </w:rPr>
        <w:t xml:space="preserve">t interest for me to participate in business activity. I think I have found my passion in business sector. Understanding the process of business made me aware of the challenges and opportunities I </w:t>
      </w:r>
      <w:r w:rsidR="00BA22F0" w:rsidRPr="006E30D9">
        <w:rPr>
          <w:rFonts w:cs="Times New Roman"/>
          <w:szCs w:val="24"/>
        </w:rPr>
        <w:t>can have while</w:t>
      </w:r>
      <w:r w:rsidR="002A0308" w:rsidRPr="006E30D9">
        <w:rPr>
          <w:rFonts w:cs="Times New Roman"/>
          <w:szCs w:val="24"/>
        </w:rPr>
        <w:t xml:space="preserve"> running</w:t>
      </w:r>
      <w:r w:rsidR="00BA22F0" w:rsidRPr="006E30D9">
        <w:rPr>
          <w:rFonts w:cs="Times New Roman"/>
          <w:szCs w:val="24"/>
        </w:rPr>
        <w:t xml:space="preserve"> the business. Those are the challenges that motivated me to take entrepreneurship as my </w:t>
      </w:r>
      <w:r w:rsidR="00FF032D" w:rsidRPr="006E30D9">
        <w:rPr>
          <w:rFonts w:cs="Times New Roman"/>
          <w:szCs w:val="24"/>
        </w:rPr>
        <w:t>career</w:t>
      </w:r>
      <w:r w:rsidR="00BA22F0" w:rsidRPr="006E30D9">
        <w:rPr>
          <w:rFonts w:cs="Times New Roman"/>
          <w:szCs w:val="24"/>
        </w:rPr>
        <w:t>.</w:t>
      </w:r>
    </w:p>
    <w:p w:rsidR="009B21E7" w:rsidRPr="006E30D9" w:rsidRDefault="00BA22F0" w:rsidP="006E30D9">
      <w:pPr>
        <w:spacing w:line="360" w:lineRule="auto"/>
        <w:jc w:val="both"/>
        <w:rPr>
          <w:rFonts w:cs="Times New Roman"/>
          <w:szCs w:val="24"/>
        </w:rPr>
      </w:pPr>
      <w:r w:rsidRPr="006E30D9">
        <w:rPr>
          <w:rFonts w:cs="Times New Roman"/>
          <w:szCs w:val="24"/>
        </w:rPr>
        <w:t>Presenting and communicating</w:t>
      </w:r>
      <w:r w:rsidR="009B21E7" w:rsidRPr="006E30D9">
        <w:rPr>
          <w:rFonts w:cs="Times New Roman"/>
          <w:szCs w:val="24"/>
        </w:rPr>
        <w:t>:</w:t>
      </w:r>
    </w:p>
    <w:p w:rsidR="00BA22F0" w:rsidRPr="006E30D9" w:rsidRDefault="00BA22F0" w:rsidP="006E30D9">
      <w:pPr>
        <w:spacing w:line="360" w:lineRule="auto"/>
        <w:jc w:val="both"/>
        <w:rPr>
          <w:rFonts w:cs="Times New Roman"/>
          <w:szCs w:val="24"/>
        </w:rPr>
      </w:pPr>
      <w:r w:rsidRPr="006E30D9">
        <w:rPr>
          <w:rFonts w:cs="Times New Roman"/>
          <w:szCs w:val="24"/>
        </w:rPr>
        <w:t xml:space="preserve">Presenting and communicating is one of the core skills for engaging as a business representation. </w:t>
      </w:r>
      <w:r w:rsidR="00FF032D" w:rsidRPr="006E30D9">
        <w:rPr>
          <w:rFonts w:cs="Times New Roman"/>
          <w:szCs w:val="24"/>
        </w:rPr>
        <w:t xml:space="preserve">According to </w:t>
      </w:r>
      <w:proofErr w:type="spellStart"/>
      <w:r w:rsidR="00FF032D" w:rsidRPr="006E30D9">
        <w:rPr>
          <w:rFonts w:cs="Times New Roman"/>
          <w:color w:val="222222"/>
          <w:szCs w:val="24"/>
          <w:shd w:val="clear" w:color="auto" w:fill="FFFFFF"/>
        </w:rPr>
        <w:t>Huhta</w:t>
      </w:r>
      <w:proofErr w:type="spellEnd"/>
      <w:r w:rsidR="00FF032D" w:rsidRPr="006E30D9">
        <w:rPr>
          <w:rFonts w:cs="Times New Roman"/>
          <w:color w:val="222222"/>
          <w:szCs w:val="24"/>
          <w:shd w:val="clear" w:color="auto" w:fill="FFFFFF"/>
        </w:rPr>
        <w:t xml:space="preserve"> (2010) </w:t>
      </w:r>
      <w:r w:rsidRPr="006E30D9">
        <w:rPr>
          <w:rFonts w:cs="Times New Roman"/>
          <w:szCs w:val="24"/>
        </w:rPr>
        <w:t>Presenting and communica</w:t>
      </w:r>
      <w:r w:rsidR="00FF032D" w:rsidRPr="006E30D9">
        <w:rPr>
          <w:rFonts w:cs="Times New Roman"/>
          <w:szCs w:val="24"/>
        </w:rPr>
        <w:t xml:space="preserve">ting helps business in two </w:t>
      </w:r>
      <w:proofErr w:type="spellStart"/>
      <w:r w:rsidR="00FF032D" w:rsidRPr="006E30D9">
        <w:rPr>
          <w:rFonts w:cs="Times New Roman"/>
          <w:szCs w:val="24"/>
        </w:rPr>
        <w:t>ways</w:t>
      </w:r>
      <w:proofErr w:type="gramStart"/>
      <w:r w:rsidR="00FF032D" w:rsidRPr="006E30D9">
        <w:rPr>
          <w:rFonts w:cs="Times New Roman"/>
          <w:szCs w:val="24"/>
        </w:rPr>
        <w:t>,</w:t>
      </w:r>
      <w:r w:rsidR="006E30D9" w:rsidRPr="006E30D9">
        <w:rPr>
          <w:rFonts w:cs="Times New Roman"/>
          <w:szCs w:val="24"/>
        </w:rPr>
        <w:t>one</w:t>
      </w:r>
      <w:proofErr w:type="spellEnd"/>
      <w:proofErr w:type="gramEnd"/>
      <w:r w:rsidRPr="006E30D9">
        <w:rPr>
          <w:rFonts w:cs="Times New Roman"/>
          <w:szCs w:val="24"/>
        </w:rPr>
        <w:t xml:space="preserve"> is to get fund from investors and the other one is influence buyers to buy firms product. These qualities will also help in negotiation with suppliers to conduct the business</w:t>
      </w:r>
    </w:p>
    <w:p w:rsidR="00BA22F0" w:rsidRPr="006E30D9" w:rsidRDefault="00BA22F0" w:rsidP="006E30D9">
      <w:pPr>
        <w:spacing w:line="360" w:lineRule="auto"/>
        <w:jc w:val="both"/>
        <w:rPr>
          <w:rFonts w:cs="Times New Roman"/>
          <w:szCs w:val="24"/>
        </w:rPr>
      </w:pPr>
      <w:r w:rsidRPr="006E30D9">
        <w:rPr>
          <w:rFonts w:cs="Times New Roman"/>
          <w:szCs w:val="24"/>
        </w:rPr>
        <w:t>Academic learning:</w:t>
      </w:r>
    </w:p>
    <w:p w:rsidR="00BA22F0" w:rsidRDefault="00EB1954" w:rsidP="006E30D9">
      <w:pPr>
        <w:spacing w:line="360" w:lineRule="auto"/>
        <w:jc w:val="both"/>
        <w:rPr>
          <w:rFonts w:cs="Times New Roman"/>
          <w:szCs w:val="24"/>
        </w:rPr>
      </w:pPr>
      <w:r w:rsidRPr="006E30D9">
        <w:rPr>
          <w:rFonts w:cs="Times New Roman"/>
          <w:szCs w:val="24"/>
        </w:rPr>
        <w:t>I am already learning about the business and how business is operated. The learning form my courses can easily lead me to the fa</w:t>
      </w:r>
      <w:r w:rsidR="0020141E" w:rsidRPr="006E30D9">
        <w:rPr>
          <w:rFonts w:cs="Times New Roman"/>
          <w:szCs w:val="24"/>
        </w:rPr>
        <w:t>ctual practices</w:t>
      </w:r>
      <w:r w:rsidRPr="006E30D9">
        <w:rPr>
          <w:rFonts w:cs="Times New Roman"/>
          <w:szCs w:val="24"/>
        </w:rPr>
        <w:t xml:space="preserve"> of</w:t>
      </w:r>
      <w:r w:rsidR="0020141E" w:rsidRPr="006E30D9">
        <w:rPr>
          <w:rFonts w:cs="Times New Roman"/>
          <w:szCs w:val="24"/>
        </w:rPr>
        <w:t xml:space="preserve"> organizations for controlling business. Academic learning will lead me to grasp problems easily in my business and help me to solve them in proven methods.  </w:t>
      </w:r>
    </w:p>
    <w:p w:rsidR="002624B0" w:rsidRDefault="002624B0" w:rsidP="006E30D9">
      <w:pPr>
        <w:spacing w:line="360" w:lineRule="auto"/>
        <w:jc w:val="both"/>
        <w:rPr>
          <w:rFonts w:cs="Times New Roman"/>
          <w:szCs w:val="24"/>
        </w:rPr>
      </w:pPr>
    </w:p>
    <w:p w:rsidR="002624B0" w:rsidRPr="006E30D9" w:rsidRDefault="002624B0" w:rsidP="006E30D9">
      <w:pPr>
        <w:spacing w:line="360" w:lineRule="auto"/>
        <w:jc w:val="both"/>
        <w:rPr>
          <w:rFonts w:cs="Times New Roman"/>
          <w:szCs w:val="24"/>
        </w:rPr>
      </w:pPr>
    </w:p>
    <w:p w:rsidR="009B21E7" w:rsidRPr="006E30D9" w:rsidRDefault="0020141E" w:rsidP="006E30D9">
      <w:pPr>
        <w:spacing w:line="360" w:lineRule="auto"/>
        <w:jc w:val="both"/>
        <w:rPr>
          <w:rFonts w:cs="Times New Roman"/>
          <w:szCs w:val="24"/>
        </w:rPr>
      </w:pPr>
      <w:r w:rsidRPr="006E30D9">
        <w:rPr>
          <w:rFonts w:cs="Times New Roman"/>
          <w:szCs w:val="24"/>
        </w:rPr>
        <w:t>Problem solving:</w:t>
      </w:r>
    </w:p>
    <w:p w:rsidR="0020141E" w:rsidRPr="006E30D9" w:rsidRDefault="0020141E" w:rsidP="006E30D9">
      <w:pPr>
        <w:spacing w:line="360" w:lineRule="auto"/>
        <w:jc w:val="both"/>
        <w:rPr>
          <w:rFonts w:cs="Times New Roman"/>
          <w:szCs w:val="24"/>
        </w:rPr>
      </w:pPr>
      <w:r w:rsidRPr="006E30D9">
        <w:rPr>
          <w:rFonts w:cs="Times New Roman"/>
          <w:szCs w:val="24"/>
        </w:rPr>
        <w:t xml:space="preserve">It includes having the capacity to recognize and characterize the issue, assessing and choosing the best option, and actualizing the chose arrangement. Getting input and reacting to it properly is a fundamental part of critical thinking aptitudes as well. Problem solving makes </w:t>
      </w:r>
      <w:r w:rsidR="00EB3CC2" w:rsidRPr="006E30D9">
        <w:rPr>
          <w:rFonts w:cs="Times New Roman"/>
          <w:szCs w:val="24"/>
        </w:rPr>
        <w:t xml:space="preserve">me more appropriate to do business. Business is actually problem solving of customers problem in a better way than others. It makes me an important solution to my career puzzle.  </w:t>
      </w:r>
    </w:p>
    <w:p w:rsidR="009B21E7" w:rsidRPr="002624B0" w:rsidRDefault="009B21E7" w:rsidP="008354F9">
      <w:pPr>
        <w:pStyle w:val="Heading3"/>
        <w:spacing w:line="360" w:lineRule="auto"/>
        <w:jc w:val="both"/>
        <w:rPr>
          <w:rFonts w:ascii="Times New Roman" w:hAnsi="Times New Roman" w:cs="Times New Roman"/>
          <w:b/>
          <w:color w:val="auto"/>
        </w:rPr>
      </w:pPr>
      <w:bookmarkStart w:id="15" w:name="_Toc6046813"/>
      <w:bookmarkStart w:id="16" w:name="_Toc7881214"/>
      <w:r w:rsidRPr="002624B0">
        <w:rPr>
          <w:rFonts w:ascii="Times New Roman" w:hAnsi="Times New Roman" w:cs="Times New Roman"/>
          <w:b/>
          <w:color w:val="auto"/>
        </w:rPr>
        <w:t>Weakness:</w:t>
      </w:r>
      <w:bookmarkEnd w:id="15"/>
      <w:bookmarkEnd w:id="16"/>
    </w:p>
    <w:p w:rsidR="009B21E7" w:rsidRPr="006E30D9" w:rsidRDefault="009B21E7" w:rsidP="008354F9">
      <w:pPr>
        <w:spacing w:line="360" w:lineRule="auto"/>
        <w:jc w:val="both"/>
        <w:rPr>
          <w:rFonts w:cs="Times New Roman"/>
          <w:szCs w:val="24"/>
        </w:rPr>
      </w:pPr>
      <w:r w:rsidRPr="006E30D9">
        <w:rPr>
          <w:rFonts w:cs="Times New Roman"/>
          <w:szCs w:val="24"/>
        </w:rPr>
        <w:t>I have the following weakness-</w:t>
      </w:r>
    </w:p>
    <w:p w:rsidR="00176098" w:rsidRPr="002624B0" w:rsidRDefault="00176098" w:rsidP="002624B0">
      <w:pPr>
        <w:spacing w:line="360" w:lineRule="auto"/>
        <w:jc w:val="both"/>
        <w:rPr>
          <w:rFonts w:cs="Times New Roman"/>
          <w:szCs w:val="24"/>
        </w:rPr>
      </w:pPr>
      <w:r w:rsidRPr="002624B0">
        <w:rPr>
          <w:rFonts w:cs="Times New Roman"/>
          <w:szCs w:val="24"/>
        </w:rPr>
        <w:t>Networking</w:t>
      </w:r>
      <w:r w:rsidR="009B21E7" w:rsidRPr="002624B0">
        <w:rPr>
          <w:rFonts w:cs="Times New Roman"/>
          <w:szCs w:val="24"/>
        </w:rPr>
        <w:t xml:space="preserve">: </w:t>
      </w:r>
    </w:p>
    <w:p w:rsidR="00176098" w:rsidRPr="002624B0" w:rsidRDefault="00176098" w:rsidP="002624B0">
      <w:pPr>
        <w:spacing w:line="360" w:lineRule="auto"/>
        <w:jc w:val="both"/>
        <w:rPr>
          <w:rFonts w:cs="Times New Roman"/>
          <w:szCs w:val="24"/>
        </w:rPr>
      </w:pPr>
      <w:r w:rsidRPr="002624B0">
        <w:rPr>
          <w:rFonts w:cs="Times New Roman"/>
          <w:szCs w:val="24"/>
        </w:rPr>
        <w:t xml:space="preserve">In business, networking is one of the important </w:t>
      </w:r>
      <w:r w:rsidR="002624B0" w:rsidRPr="002624B0">
        <w:rPr>
          <w:rFonts w:cs="Times New Roman"/>
          <w:szCs w:val="24"/>
        </w:rPr>
        <w:t>terms</w:t>
      </w:r>
      <w:r w:rsidRPr="002624B0">
        <w:rPr>
          <w:rFonts w:cs="Times New Roman"/>
          <w:szCs w:val="24"/>
        </w:rPr>
        <w:t xml:space="preserve"> of getting important information about the business environment. </w:t>
      </w:r>
      <w:proofErr w:type="spellStart"/>
      <w:r w:rsidR="00FF032D" w:rsidRPr="002624B0">
        <w:rPr>
          <w:rFonts w:cs="Times New Roman"/>
          <w:color w:val="222222"/>
          <w:szCs w:val="24"/>
          <w:shd w:val="clear" w:color="auto" w:fill="FFFFFF"/>
        </w:rPr>
        <w:t>Chołda</w:t>
      </w:r>
      <w:proofErr w:type="spellEnd"/>
      <w:r w:rsidR="00FF032D" w:rsidRPr="002624B0">
        <w:rPr>
          <w:rFonts w:cs="Times New Roman"/>
          <w:color w:val="222222"/>
          <w:szCs w:val="24"/>
          <w:shd w:val="clear" w:color="auto" w:fill="FFFFFF"/>
        </w:rPr>
        <w:t xml:space="preserve"> et al (2013)</w:t>
      </w:r>
      <w:r w:rsidR="00FF032D" w:rsidRPr="002624B0">
        <w:rPr>
          <w:rFonts w:cs="Times New Roman"/>
          <w:szCs w:val="24"/>
        </w:rPr>
        <w:t xml:space="preserve"> explained that </w:t>
      </w:r>
      <w:r w:rsidRPr="002624B0">
        <w:rPr>
          <w:rFonts w:cs="Times New Roman"/>
          <w:szCs w:val="24"/>
        </w:rPr>
        <w:t xml:space="preserve">Effective network may </w:t>
      </w:r>
      <w:r w:rsidR="00B7573B" w:rsidRPr="002624B0">
        <w:rPr>
          <w:rFonts w:cs="Times New Roman"/>
          <w:szCs w:val="24"/>
        </w:rPr>
        <w:t>give</w:t>
      </w:r>
      <w:r w:rsidRPr="002624B0">
        <w:rPr>
          <w:rFonts w:cs="Times New Roman"/>
          <w:szCs w:val="24"/>
        </w:rPr>
        <w:t xml:space="preserve"> easy </w:t>
      </w:r>
      <w:r w:rsidR="00B7573B" w:rsidRPr="002624B0">
        <w:rPr>
          <w:rFonts w:cs="Times New Roman"/>
          <w:szCs w:val="24"/>
        </w:rPr>
        <w:t>accessibility</w:t>
      </w:r>
      <w:r w:rsidRPr="002624B0">
        <w:rPr>
          <w:rFonts w:cs="Times New Roman"/>
          <w:szCs w:val="24"/>
        </w:rPr>
        <w:t xml:space="preserve"> to develop multiple facts for</w:t>
      </w:r>
      <w:r w:rsidR="00B7573B" w:rsidRPr="002624B0">
        <w:rPr>
          <w:rFonts w:cs="Times New Roman"/>
          <w:szCs w:val="24"/>
        </w:rPr>
        <w:t xml:space="preserve"> the business environment change</w:t>
      </w:r>
      <w:r w:rsidR="00FF032D" w:rsidRPr="002624B0">
        <w:rPr>
          <w:rFonts w:cs="Times New Roman"/>
          <w:szCs w:val="24"/>
        </w:rPr>
        <w:t xml:space="preserve"> and create mindset of taking measurable risk</w:t>
      </w:r>
      <w:r w:rsidR="00B7573B" w:rsidRPr="002624B0">
        <w:rPr>
          <w:rFonts w:cs="Times New Roman"/>
          <w:szCs w:val="24"/>
        </w:rPr>
        <w:t>. Network helps to get collective result of changing situation. Like a community, Networks supports business through different important information of business and new scope of possibilities.</w:t>
      </w:r>
    </w:p>
    <w:p w:rsidR="009B21E7" w:rsidRPr="002624B0" w:rsidRDefault="00B7573B" w:rsidP="002624B0">
      <w:pPr>
        <w:spacing w:line="360" w:lineRule="auto"/>
        <w:jc w:val="both"/>
        <w:rPr>
          <w:rFonts w:cs="Times New Roman"/>
          <w:szCs w:val="24"/>
        </w:rPr>
      </w:pPr>
      <w:r w:rsidRPr="002624B0">
        <w:rPr>
          <w:rFonts w:cs="Times New Roman"/>
          <w:szCs w:val="24"/>
        </w:rPr>
        <w:t>Capital</w:t>
      </w:r>
      <w:r w:rsidR="009B21E7" w:rsidRPr="002624B0">
        <w:rPr>
          <w:rFonts w:cs="Times New Roman"/>
          <w:szCs w:val="24"/>
        </w:rPr>
        <w:t xml:space="preserve">: </w:t>
      </w:r>
    </w:p>
    <w:p w:rsidR="00B7573B" w:rsidRPr="002624B0" w:rsidRDefault="00B7573B" w:rsidP="002624B0">
      <w:pPr>
        <w:spacing w:line="360" w:lineRule="auto"/>
        <w:jc w:val="both"/>
        <w:rPr>
          <w:rFonts w:cs="Times New Roman"/>
          <w:szCs w:val="24"/>
        </w:rPr>
      </w:pPr>
      <w:r w:rsidRPr="002624B0">
        <w:rPr>
          <w:rFonts w:cs="Times New Roman"/>
          <w:szCs w:val="24"/>
        </w:rPr>
        <w:t xml:space="preserve">Capital is the running source of business which I have lack of. I have come from </w:t>
      </w:r>
      <w:r w:rsidR="002370FA">
        <w:rPr>
          <w:rFonts w:cs="Times New Roman"/>
          <w:szCs w:val="24"/>
        </w:rPr>
        <w:t>Ghana</w:t>
      </w:r>
      <w:r w:rsidRPr="002624B0">
        <w:rPr>
          <w:rFonts w:cs="Times New Roman"/>
          <w:szCs w:val="24"/>
        </w:rPr>
        <w:t xml:space="preserve"> and struggled a lot. In a situation like this I can hardly manage capital on my own. Even If I want to take </w:t>
      </w:r>
      <w:r w:rsidR="002624B0" w:rsidRPr="002624B0">
        <w:rPr>
          <w:rFonts w:cs="Times New Roman"/>
          <w:szCs w:val="24"/>
        </w:rPr>
        <w:t>loan,</w:t>
      </w:r>
      <w:r w:rsidRPr="002624B0">
        <w:rPr>
          <w:rFonts w:cs="Times New Roman"/>
          <w:szCs w:val="24"/>
        </w:rPr>
        <w:t xml:space="preserve"> I have nothing to pay for. Business is full of risk. Unable to generate profit will result me in more struggle.</w:t>
      </w:r>
    </w:p>
    <w:p w:rsidR="009B21E7" w:rsidRPr="002624B0" w:rsidRDefault="00B7573B" w:rsidP="002624B0">
      <w:pPr>
        <w:spacing w:line="360" w:lineRule="auto"/>
        <w:jc w:val="both"/>
        <w:rPr>
          <w:rFonts w:cs="Times New Roman"/>
          <w:szCs w:val="24"/>
        </w:rPr>
      </w:pPr>
      <w:r w:rsidRPr="002624B0">
        <w:rPr>
          <w:rFonts w:cs="Times New Roman"/>
          <w:szCs w:val="24"/>
        </w:rPr>
        <w:t>Employability</w:t>
      </w:r>
      <w:r w:rsidR="009B21E7" w:rsidRPr="002624B0">
        <w:rPr>
          <w:rFonts w:cs="Times New Roman"/>
          <w:szCs w:val="24"/>
        </w:rPr>
        <w:t xml:space="preserve">: </w:t>
      </w:r>
    </w:p>
    <w:p w:rsidR="00B7573B" w:rsidRPr="002624B0" w:rsidRDefault="00B7573B" w:rsidP="002624B0">
      <w:pPr>
        <w:spacing w:line="360" w:lineRule="auto"/>
        <w:jc w:val="both"/>
        <w:rPr>
          <w:rFonts w:cs="Times New Roman"/>
          <w:szCs w:val="24"/>
        </w:rPr>
      </w:pPr>
      <w:r w:rsidRPr="002624B0">
        <w:rPr>
          <w:rFonts w:cs="Times New Roman"/>
          <w:szCs w:val="24"/>
        </w:rPr>
        <w:t xml:space="preserve">For experiencing </w:t>
      </w:r>
      <w:r w:rsidR="002624B0" w:rsidRPr="002624B0">
        <w:rPr>
          <w:rFonts w:cs="Times New Roman"/>
          <w:szCs w:val="24"/>
        </w:rPr>
        <w:t>business,</w:t>
      </w:r>
      <w:r w:rsidRPr="002624B0">
        <w:rPr>
          <w:rFonts w:cs="Times New Roman"/>
          <w:szCs w:val="24"/>
        </w:rPr>
        <w:t xml:space="preserve"> I am going to do job in the business industry I want to do business. But getting employed will be hard process in big industries. Even after getting jobs working in the core area to get a balcony view of </w:t>
      </w:r>
      <w:r w:rsidR="00BB7989" w:rsidRPr="002624B0">
        <w:rPr>
          <w:rFonts w:cs="Times New Roman"/>
          <w:szCs w:val="24"/>
        </w:rPr>
        <w:t xml:space="preserve">organization will be hard. </w:t>
      </w:r>
      <w:proofErr w:type="gramStart"/>
      <w:r w:rsidR="00BB7989" w:rsidRPr="002624B0">
        <w:rPr>
          <w:rFonts w:cs="Times New Roman"/>
          <w:szCs w:val="24"/>
        </w:rPr>
        <w:t>Organization even maintain</w:t>
      </w:r>
      <w:proofErr w:type="gramEnd"/>
      <w:r w:rsidR="00BB7989" w:rsidRPr="002624B0">
        <w:rPr>
          <w:rFonts w:cs="Times New Roman"/>
          <w:szCs w:val="24"/>
        </w:rPr>
        <w:t xml:space="preserve"> secrecy of data. Getting </w:t>
      </w:r>
      <w:r w:rsidR="002624B0" w:rsidRPr="002624B0">
        <w:rPr>
          <w:rFonts w:cs="Times New Roman"/>
          <w:szCs w:val="24"/>
        </w:rPr>
        <w:t>that information</w:t>
      </w:r>
      <w:r w:rsidR="00BB7989" w:rsidRPr="002624B0">
        <w:rPr>
          <w:rFonts w:cs="Times New Roman"/>
          <w:szCs w:val="24"/>
        </w:rPr>
        <w:t xml:space="preserve"> could be time lengthy.</w:t>
      </w:r>
    </w:p>
    <w:p w:rsidR="009B21E7" w:rsidRPr="002624B0" w:rsidRDefault="009B21E7" w:rsidP="002624B0">
      <w:pPr>
        <w:spacing w:line="360" w:lineRule="auto"/>
        <w:jc w:val="both"/>
        <w:rPr>
          <w:rFonts w:cs="Times New Roman"/>
          <w:szCs w:val="24"/>
        </w:rPr>
      </w:pPr>
      <w:r w:rsidRPr="002624B0">
        <w:rPr>
          <w:rFonts w:cs="Times New Roman"/>
          <w:szCs w:val="24"/>
        </w:rPr>
        <w:lastRenderedPageBreak/>
        <w:t xml:space="preserve">Family Support: </w:t>
      </w:r>
    </w:p>
    <w:p w:rsidR="009B21E7" w:rsidRPr="002624B0" w:rsidRDefault="00BB7989" w:rsidP="002624B0">
      <w:pPr>
        <w:spacing w:line="360" w:lineRule="auto"/>
        <w:jc w:val="both"/>
        <w:rPr>
          <w:rFonts w:cs="Times New Roman"/>
          <w:szCs w:val="24"/>
        </w:rPr>
      </w:pPr>
      <w:r w:rsidRPr="002624B0">
        <w:rPr>
          <w:rFonts w:cs="Times New Roman"/>
          <w:szCs w:val="24"/>
        </w:rPr>
        <w:t xml:space="preserve">Both of my kids are small and they can’t look after of themselves. </w:t>
      </w:r>
      <w:r w:rsidR="002624B0" w:rsidRPr="002624B0">
        <w:rPr>
          <w:rFonts w:cs="Times New Roman"/>
          <w:szCs w:val="24"/>
        </w:rPr>
        <w:t>So,</w:t>
      </w:r>
      <w:r w:rsidRPr="002624B0">
        <w:rPr>
          <w:rFonts w:cs="Times New Roman"/>
          <w:szCs w:val="24"/>
        </w:rPr>
        <w:t xml:space="preserve"> they need their mom to a certain age. Getting involved in a kind of job I have to compromise with their care. Even there are baby care center but they need their Mom in some particular places. It will be hard for all of us to be separated for a long time.</w:t>
      </w:r>
    </w:p>
    <w:p w:rsidR="009B21E7" w:rsidRPr="002624B0" w:rsidRDefault="009B21E7" w:rsidP="008354F9">
      <w:pPr>
        <w:pStyle w:val="Heading3"/>
        <w:spacing w:line="360" w:lineRule="auto"/>
        <w:jc w:val="both"/>
        <w:rPr>
          <w:rFonts w:ascii="Times New Roman" w:hAnsi="Times New Roman" w:cs="Times New Roman"/>
          <w:b/>
          <w:color w:val="auto"/>
        </w:rPr>
      </w:pPr>
      <w:bookmarkStart w:id="17" w:name="_Toc6046814"/>
      <w:bookmarkStart w:id="18" w:name="_Toc7881215"/>
      <w:r w:rsidRPr="002624B0">
        <w:rPr>
          <w:rFonts w:ascii="Times New Roman" w:hAnsi="Times New Roman" w:cs="Times New Roman"/>
          <w:b/>
          <w:color w:val="auto"/>
        </w:rPr>
        <w:t>Opportunity:</w:t>
      </w:r>
      <w:bookmarkEnd w:id="17"/>
      <w:bookmarkEnd w:id="18"/>
    </w:p>
    <w:p w:rsidR="00BB7989" w:rsidRPr="006E30D9" w:rsidRDefault="00BB7989" w:rsidP="008354F9">
      <w:pPr>
        <w:spacing w:line="360" w:lineRule="auto"/>
        <w:jc w:val="both"/>
        <w:rPr>
          <w:rFonts w:cs="Times New Roman"/>
          <w:szCs w:val="24"/>
        </w:rPr>
      </w:pPr>
      <w:r w:rsidRPr="006E30D9">
        <w:rPr>
          <w:rFonts w:cs="Times New Roman"/>
          <w:szCs w:val="24"/>
        </w:rPr>
        <w:t>Some opportunities are discussed below-</w:t>
      </w:r>
    </w:p>
    <w:p w:rsidR="00BB7989" w:rsidRPr="002624B0" w:rsidRDefault="00BB7989" w:rsidP="002624B0">
      <w:pPr>
        <w:spacing w:line="360" w:lineRule="auto"/>
        <w:jc w:val="both"/>
        <w:rPr>
          <w:rFonts w:cs="Times New Roman"/>
          <w:szCs w:val="24"/>
        </w:rPr>
      </w:pPr>
      <w:r w:rsidRPr="002624B0">
        <w:rPr>
          <w:rFonts w:cs="Times New Roman"/>
          <w:szCs w:val="24"/>
        </w:rPr>
        <w:t>Technology and Internet:</w:t>
      </w:r>
    </w:p>
    <w:p w:rsidR="001B3490" w:rsidRPr="002624B0" w:rsidRDefault="00BB7989" w:rsidP="002624B0">
      <w:pPr>
        <w:spacing w:line="360" w:lineRule="auto"/>
        <w:jc w:val="both"/>
        <w:rPr>
          <w:rFonts w:cs="Times New Roman"/>
          <w:szCs w:val="24"/>
        </w:rPr>
      </w:pPr>
      <w:r w:rsidRPr="002624B0">
        <w:rPr>
          <w:rFonts w:cs="Times New Roman"/>
          <w:szCs w:val="24"/>
        </w:rPr>
        <w:t xml:space="preserve">Technology and Internet are two major facts in getting information. Internet is </w:t>
      </w:r>
      <w:proofErr w:type="spellStart"/>
      <w:proofErr w:type="gramStart"/>
      <w:r w:rsidRPr="002624B0">
        <w:rPr>
          <w:rFonts w:cs="Times New Roman"/>
          <w:szCs w:val="24"/>
        </w:rPr>
        <w:t>a</w:t>
      </w:r>
      <w:proofErr w:type="spellEnd"/>
      <w:proofErr w:type="gramEnd"/>
      <w:r w:rsidRPr="002624B0">
        <w:rPr>
          <w:rFonts w:cs="Times New Roman"/>
          <w:szCs w:val="24"/>
        </w:rPr>
        <w:t xml:space="preserve"> easy way to learn many things in one place and have easy access to general and specialized knowledge. Technology and innovation level in UK </w:t>
      </w:r>
      <w:r w:rsidR="002624B0" w:rsidRPr="002624B0">
        <w:rPr>
          <w:rFonts w:cs="Times New Roman"/>
          <w:szCs w:val="24"/>
        </w:rPr>
        <w:t>are</w:t>
      </w:r>
      <w:r w:rsidRPr="002624B0">
        <w:rPr>
          <w:rFonts w:cs="Times New Roman"/>
          <w:szCs w:val="24"/>
        </w:rPr>
        <w:t xml:space="preserve"> higher than many other countries which gives ability </w:t>
      </w:r>
      <w:r w:rsidR="00001C41" w:rsidRPr="002624B0">
        <w:rPr>
          <w:rFonts w:cs="Times New Roman"/>
          <w:szCs w:val="24"/>
        </w:rPr>
        <w:t>to do more. As a divergent or Reflector internet is a best place for me to get information.</w:t>
      </w:r>
    </w:p>
    <w:p w:rsidR="00001C41" w:rsidRPr="002624B0" w:rsidRDefault="00001C41" w:rsidP="002624B0">
      <w:pPr>
        <w:spacing w:line="360" w:lineRule="auto"/>
        <w:jc w:val="both"/>
        <w:rPr>
          <w:rFonts w:cs="Times New Roman"/>
          <w:szCs w:val="24"/>
        </w:rPr>
      </w:pPr>
      <w:r w:rsidRPr="002624B0">
        <w:rPr>
          <w:rFonts w:cs="Times New Roman"/>
          <w:szCs w:val="24"/>
        </w:rPr>
        <w:t xml:space="preserve">Neighborhood help for </w:t>
      </w:r>
      <w:r w:rsidR="002624B0" w:rsidRPr="002624B0">
        <w:rPr>
          <w:rFonts w:cs="Times New Roman"/>
          <w:szCs w:val="24"/>
        </w:rPr>
        <w:t>business:</w:t>
      </w:r>
    </w:p>
    <w:p w:rsidR="001B3490" w:rsidRPr="002624B0" w:rsidRDefault="00001C41" w:rsidP="002624B0">
      <w:pPr>
        <w:spacing w:line="360" w:lineRule="auto"/>
        <w:jc w:val="both"/>
        <w:rPr>
          <w:rFonts w:cs="Times New Roman"/>
          <w:szCs w:val="24"/>
        </w:rPr>
      </w:pPr>
      <w:r w:rsidRPr="002624B0">
        <w:rPr>
          <w:rFonts w:cs="Times New Roman"/>
          <w:szCs w:val="24"/>
        </w:rPr>
        <w:t>The Government has made a system of nearby Growth Hubs, which sign up and convey neighborhood business support. One can locate your nearby development center point by utilizing the development center discoverer. There are 38 Growth Hubs the nation over, one for each Local Enterprise Partnership</w:t>
      </w:r>
      <w:r w:rsidR="00FF032D" w:rsidRPr="002624B0">
        <w:rPr>
          <w:rFonts w:cs="Times New Roman"/>
          <w:szCs w:val="24"/>
        </w:rPr>
        <w:t xml:space="preserve"> (</w:t>
      </w:r>
      <w:r w:rsidR="00FF032D" w:rsidRPr="002624B0">
        <w:rPr>
          <w:rFonts w:cs="Times New Roman"/>
          <w:color w:val="222222"/>
          <w:szCs w:val="24"/>
          <w:shd w:val="clear" w:color="auto" w:fill="FFFFFF"/>
        </w:rPr>
        <w:t>Haven et al 2012</w:t>
      </w:r>
      <w:r w:rsidR="00FF032D" w:rsidRPr="002624B0">
        <w:rPr>
          <w:rFonts w:cs="Times New Roman"/>
          <w:szCs w:val="24"/>
        </w:rPr>
        <w:t>)</w:t>
      </w:r>
      <w:r w:rsidRPr="002624B0">
        <w:rPr>
          <w:rFonts w:cs="Times New Roman"/>
          <w:szCs w:val="24"/>
        </w:rPr>
        <w:t xml:space="preserve">. These are a solitary neighborhood passageway for all open and private segment business support, successfully a 'front end' for LEP programs and other monetary help. Development Hub accomplices incorporate assemblies of trade, the Federation of Small Businesses, business colleges, Enterprise Zones and banks. </w:t>
      </w:r>
    </w:p>
    <w:p w:rsidR="00001C41" w:rsidRPr="002624B0" w:rsidRDefault="00001C41" w:rsidP="002624B0">
      <w:pPr>
        <w:spacing w:line="360" w:lineRule="auto"/>
        <w:jc w:val="both"/>
        <w:rPr>
          <w:rFonts w:cs="Times New Roman"/>
          <w:szCs w:val="24"/>
        </w:rPr>
      </w:pPr>
      <w:r w:rsidRPr="002624B0">
        <w:rPr>
          <w:rFonts w:cs="Times New Roman"/>
          <w:szCs w:val="24"/>
        </w:rPr>
        <w:t>Online leaning:</w:t>
      </w:r>
    </w:p>
    <w:p w:rsidR="00001C41" w:rsidRPr="002624B0" w:rsidRDefault="00001C41" w:rsidP="002624B0">
      <w:pPr>
        <w:spacing w:line="360" w:lineRule="auto"/>
        <w:jc w:val="both"/>
        <w:rPr>
          <w:rFonts w:cs="Times New Roman"/>
          <w:szCs w:val="24"/>
        </w:rPr>
      </w:pPr>
      <w:r w:rsidRPr="002624B0">
        <w:rPr>
          <w:rFonts w:cs="Times New Roman"/>
          <w:szCs w:val="24"/>
        </w:rPr>
        <w:t xml:space="preserve">Easy Course learning is a blessing. Online portals and education centers has different program for developing corporate skills. They are highly user friendly for the people </w:t>
      </w:r>
      <w:r w:rsidR="001B3490" w:rsidRPr="002624B0">
        <w:rPr>
          <w:rFonts w:cs="Times New Roman"/>
          <w:szCs w:val="24"/>
        </w:rPr>
        <w:t>and one can learn in their free time. Time and space barriers are moved by them making thinks easy for us.</w:t>
      </w:r>
    </w:p>
    <w:p w:rsidR="009B21E7" w:rsidRPr="002624B0" w:rsidRDefault="009B21E7" w:rsidP="008354F9">
      <w:pPr>
        <w:pStyle w:val="Heading3"/>
        <w:spacing w:line="360" w:lineRule="auto"/>
        <w:jc w:val="both"/>
        <w:rPr>
          <w:rFonts w:ascii="Times New Roman" w:hAnsi="Times New Roman" w:cs="Times New Roman"/>
          <w:b/>
          <w:color w:val="auto"/>
        </w:rPr>
      </w:pPr>
      <w:bookmarkStart w:id="19" w:name="_Toc6046815"/>
      <w:bookmarkStart w:id="20" w:name="_Toc7881216"/>
      <w:r w:rsidRPr="002624B0">
        <w:rPr>
          <w:rFonts w:ascii="Times New Roman" w:hAnsi="Times New Roman" w:cs="Times New Roman"/>
          <w:b/>
          <w:color w:val="auto"/>
        </w:rPr>
        <w:t>Threat:</w:t>
      </w:r>
      <w:bookmarkEnd w:id="19"/>
      <w:bookmarkEnd w:id="20"/>
    </w:p>
    <w:p w:rsidR="001B3490" w:rsidRPr="006E30D9" w:rsidRDefault="001B3490" w:rsidP="008354F9">
      <w:pPr>
        <w:spacing w:line="360" w:lineRule="auto"/>
        <w:jc w:val="both"/>
        <w:rPr>
          <w:rFonts w:cs="Times New Roman"/>
          <w:szCs w:val="24"/>
        </w:rPr>
      </w:pPr>
      <w:r w:rsidRPr="006E30D9">
        <w:rPr>
          <w:rFonts w:cs="Times New Roman"/>
          <w:szCs w:val="24"/>
        </w:rPr>
        <w:t>Threats that can generate are given below</w:t>
      </w:r>
    </w:p>
    <w:p w:rsidR="001B3490" w:rsidRPr="006E30D9" w:rsidRDefault="001B3490" w:rsidP="008354F9">
      <w:pPr>
        <w:pStyle w:val="ListParagraph"/>
        <w:numPr>
          <w:ilvl w:val="0"/>
          <w:numId w:val="8"/>
        </w:numPr>
        <w:spacing w:line="360" w:lineRule="auto"/>
        <w:jc w:val="both"/>
        <w:rPr>
          <w:rFonts w:cs="Times New Roman"/>
          <w:szCs w:val="24"/>
        </w:rPr>
      </w:pPr>
      <w:r w:rsidRPr="006E30D9">
        <w:rPr>
          <w:rFonts w:cs="Times New Roman"/>
          <w:szCs w:val="24"/>
        </w:rPr>
        <w:t>Law of UK:</w:t>
      </w:r>
    </w:p>
    <w:p w:rsidR="001B3490" w:rsidRPr="006E30D9" w:rsidRDefault="001B3490" w:rsidP="008354F9">
      <w:pPr>
        <w:pStyle w:val="ListParagraph"/>
        <w:spacing w:line="360" w:lineRule="auto"/>
        <w:jc w:val="both"/>
        <w:rPr>
          <w:rFonts w:cs="Times New Roman"/>
          <w:szCs w:val="24"/>
        </w:rPr>
      </w:pPr>
      <w:r w:rsidRPr="006E30D9">
        <w:rPr>
          <w:rFonts w:cs="Times New Roman"/>
          <w:szCs w:val="24"/>
        </w:rPr>
        <w:lastRenderedPageBreak/>
        <w:t xml:space="preserve">Law of UK is a bit complex for business and operating them. There is no operational problem in business establishment but lots of stakeholder laws are needs to be demonstrated so that labor, customers and investors can have </w:t>
      </w:r>
      <w:proofErr w:type="gramStart"/>
      <w:r w:rsidRPr="006E30D9">
        <w:rPr>
          <w:rFonts w:cs="Times New Roman"/>
          <w:szCs w:val="24"/>
        </w:rPr>
        <w:t>transparency</w:t>
      </w:r>
      <w:r w:rsidR="00FB0CC5" w:rsidRPr="006E30D9">
        <w:rPr>
          <w:rFonts w:cs="Times New Roman"/>
          <w:color w:val="000000"/>
          <w:szCs w:val="24"/>
          <w:shd w:val="clear" w:color="auto" w:fill="FFFFFF"/>
        </w:rPr>
        <w:t>(</w:t>
      </w:r>
      <w:proofErr w:type="gramEnd"/>
      <w:r w:rsidR="00FB0CC5" w:rsidRPr="006E30D9">
        <w:rPr>
          <w:rFonts w:cs="Times New Roman"/>
          <w:color w:val="000000"/>
          <w:szCs w:val="24"/>
          <w:shd w:val="clear" w:color="auto" w:fill="FFFFFF"/>
        </w:rPr>
        <w:t xml:space="preserve">Forbes.com. </w:t>
      </w:r>
      <w:r w:rsidR="00A86491" w:rsidRPr="006E30D9">
        <w:rPr>
          <w:rFonts w:cs="Times New Roman"/>
          <w:color w:val="000000"/>
          <w:szCs w:val="24"/>
          <w:shd w:val="clear" w:color="auto" w:fill="FFFFFF"/>
        </w:rPr>
        <w:t>2019). </w:t>
      </w:r>
      <w:r w:rsidRPr="006E30D9">
        <w:rPr>
          <w:rFonts w:cs="Times New Roman"/>
          <w:szCs w:val="24"/>
        </w:rPr>
        <w:t xml:space="preserve"> More law is better for society but sometimes things get complicated to follow all </w:t>
      </w:r>
      <w:r w:rsidR="002624B0" w:rsidRPr="006E30D9">
        <w:rPr>
          <w:rFonts w:cs="Times New Roman"/>
          <w:szCs w:val="24"/>
        </w:rPr>
        <w:t>these laws</w:t>
      </w:r>
      <w:r w:rsidRPr="006E30D9">
        <w:rPr>
          <w:rFonts w:cs="Times New Roman"/>
          <w:szCs w:val="24"/>
        </w:rPr>
        <w:t>.</w:t>
      </w:r>
    </w:p>
    <w:p w:rsidR="00262EF2" w:rsidRPr="006E30D9" w:rsidRDefault="00262EF2" w:rsidP="008354F9">
      <w:pPr>
        <w:pStyle w:val="ListParagraph"/>
        <w:numPr>
          <w:ilvl w:val="0"/>
          <w:numId w:val="8"/>
        </w:numPr>
        <w:spacing w:line="360" w:lineRule="auto"/>
        <w:jc w:val="both"/>
        <w:rPr>
          <w:rFonts w:cs="Times New Roman"/>
          <w:szCs w:val="24"/>
        </w:rPr>
      </w:pPr>
      <w:r w:rsidRPr="006E30D9">
        <w:rPr>
          <w:rFonts w:cs="Times New Roman"/>
          <w:szCs w:val="24"/>
        </w:rPr>
        <w:t>Competition:</w:t>
      </w:r>
    </w:p>
    <w:p w:rsidR="001B3490" w:rsidRPr="006E30D9" w:rsidRDefault="00262EF2" w:rsidP="008354F9">
      <w:pPr>
        <w:pStyle w:val="ListParagraph"/>
        <w:spacing w:line="360" w:lineRule="auto"/>
        <w:jc w:val="both"/>
        <w:rPr>
          <w:rFonts w:cs="Times New Roman"/>
          <w:szCs w:val="24"/>
        </w:rPr>
      </w:pPr>
      <w:proofErr w:type="gramStart"/>
      <w:r w:rsidRPr="006E30D9">
        <w:rPr>
          <w:rFonts w:cs="Times New Roman"/>
          <w:szCs w:val="24"/>
        </w:rPr>
        <w:t>Every business Faces competition from their business life cycle.</w:t>
      </w:r>
      <w:proofErr w:type="gramEnd"/>
      <w:r w:rsidRPr="006E30D9">
        <w:rPr>
          <w:rFonts w:cs="Times New Roman"/>
          <w:szCs w:val="24"/>
        </w:rPr>
        <w:t xml:space="preserve"> Before accessing branded organization fight for customer. As government is providing monetary funds to lot of people they can easily get organized in business. In case of me it can become a serious threat for me to come up with any unique idea. Even Ideas are now easy to imitate.  </w:t>
      </w:r>
    </w:p>
    <w:p w:rsidR="006E30D9" w:rsidRPr="00FB0CC5" w:rsidRDefault="006E30D9" w:rsidP="008354F9">
      <w:pPr>
        <w:pStyle w:val="ListParagraph"/>
        <w:spacing w:line="360" w:lineRule="auto"/>
        <w:jc w:val="both"/>
        <w:rPr>
          <w:rFonts w:cs="Times New Roman"/>
        </w:rPr>
      </w:pPr>
    </w:p>
    <w:p w:rsidR="00262EF2" w:rsidRPr="006E30D9" w:rsidRDefault="00262EF2" w:rsidP="008354F9">
      <w:pPr>
        <w:pStyle w:val="Heading2"/>
        <w:spacing w:line="360" w:lineRule="auto"/>
        <w:jc w:val="both"/>
        <w:rPr>
          <w:rFonts w:ascii="Times New Roman" w:hAnsi="Times New Roman" w:cs="Times New Roman"/>
          <w:b/>
          <w:color w:val="auto"/>
        </w:rPr>
      </w:pPr>
      <w:bookmarkStart w:id="21" w:name="_Toc7881217"/>
      <w:r w:rsidRPr="006E30D9">
        <w:rPr>
          <w:rFonts w:ascii="Times New Roman" w:hAnsi="Times New Roman" w:cs="Times New Roman"/>
          <w:b/>
          <w:color w:val="auto"/>
        </w:rPr>
        <w:t>SMART analysis:</w:t>
      </w:r>
      <w:bookmarkStart w:id="22" w:name="_Toc6046816"/>
      <w:bookmarkEnd w:id="21"/>
    </w:p>
    <w:p w:rsidR="00262EF2" w:rsidRPr="006E30D9" w:rsidRDefault="00522B03" w:rsidP="008354F9">
      <w:pPr>
        <w:spacing w:line="360" w:lineRule="auto"/>
        <w:jc w:val="both"/>
        <w:rPr>
          <w:rFonts w:cs="Times New Roman"/>
          <w:szCs w:val="24"/>
        </w:rPr>
      </w:pPr>
      <w:proofErr w:type="spellStart"/>
      <w:r w:rsidRPr="006E30D9">
        <w:rPr>
          <w:rFonts w:cs="Times New Roman"/>
          <w:color w:val="222222"/>
          <w:szCs w:val="24"/>
          <w:shd w:val="clear" w:color="auto" w:fill="FFFFFF"/>
        </w:rPr>
        <w:t>Letunic</w:t>
      </w:r>
      <w:proofErr w:type="spellEnd"/>
      <w:r w:rsidRPr="006E30D9">
        <w:rPr>
          <w:rFonts w:cs="Times New Roman"/>
          <w:color w:val="222222"/>
          <w:szCs w:val="24"/>
          <w:shd w:val="clear" w:color="auto" w:fill="FFFFFF"/>
        </w:rPr>
        <w:t xml:space="preserve"> et al (2014) </w:t>
      </w:r>
      <w:r w:rsidR="0046652A" w:rsidRPr="006E30D9">
        <w:rPr>
          <w:rFonts w:cs="Times New Roman"/>
          <w:szCs w:val="24"/>
        </w:rPr>
        <w:t xml:space="preserve">said that SMART analysis is a </w:t>
      </w:r>
      <w:r w:rsidR="006E30D9" w:rsidRPr="006E30D9">
        <w:rPr>
          <w:rFonts w:cs="Times New Roman"/>
          <w:szCs w:val="24"/>
        </w:rPr>
        <w:t>goal-oriented</w:t>
      </w:r>
      <w:r w:rsidR="0046652A" w:rsidRPr="006E30D9">
        <w:rPr>
          <w:rFonts w:cs="Times New Roman"/>
          <w:szCs w:val="24"/>
        </w:rPr>
        <w:t xml:space="preserve"> approach where its user follows certain criteria regarding the goal to make it more achievable. It is an old but effective formula to meet the goals in effective manner. SMART presents Specific, Measurable, Achievable, </w:t>
      </w:r>
      <w:r w:rsidR="00EB380E" w:rsidRPr="006E30D9">
        <w:rPr>
          <w:rFonts w:cs="Times New Roman"/>
          <w:szCs w:val="24"/>
        </w:rPr>
        <w:t>Realistic</w:t>
      </w:r>
      <w:r w:rsidR="0046652A" w:rsidRPr="006E30D9">
        <w:rPr>
          <w:rFonts w:cs="Times New Roman"/>
          <w:szCs w:val="24"/>
        </w:rPr>
        <w:t xml:space="preserve"> and timely goals. My entrepreneur goal can be described in particular analysis of SMART-</w:t>
      </w:r>
    </w:p>
    <w:p w:rsidR="0046652A" w:rsidRPr="006E30D9" w:rsidRDefault="0046652A" w:rsidP="008354F9">
      <w:pPr>
        <w:spacing w:line="360" w:lineRule="auto"/>
        <w:jc w:val="both"/>
        <w:rPr>
          <w:rFonts w:cs="Times New Roman"/>
          <w:szCs w:val="24"/>
        </w:rPr>
      </w:pPr>
      <w:r w:rsidRPr="006E30D9">
        <w:rPr>
          <w:rFonts w:cs="Times New Roman"/>
          <w:szCs w:val="24"/>
        </w:rPr>
        <w:t xml:space="preserve">For being specific one needs to understand what one </w:t>
      </w:r>
      <w:r w:rsidR="002624B0" w:rsidRPr="006E30D9">
        <w:rPr>
          <w:rFonts w:cs="Times New Roman"/>
          <w:szCs w:val="24"/>
        </w:rPr>
        <w:t>wants</w:t>
      </w:r>
      <w:r w:rsidRPr="006E30D9">
        <w:rPr>
          <w:rFonts w:cs="Times New Roman"/>
          <w:szCs w:val="24"/>
        </w:rPr>
        <w:t xml:space="preserve"> to do as I am specific about entrepreneur goal. Bu this goal has to be more specific that what kind of business I want to do. The Specification could be like I want to open </w:t>
      </w:r>
      <w:r w:rsidR="00EB380E" w:rsidRPr="006E30D9">
        <w:rPr>
          <w:rFonts w:cs="Times New Roman"/>
          <w:szCs w:val="24"/>
        </w:rPr>
        <w:t>a</w:t>
      </w:r>
      <w:r w:rsidRPr="006E30D9">
        <w:rPr>
          <w:rFonts w:cs="Times New Roman"/>
          <w:szCs w:val="24"/>
        </w:rPr>
        <w:t xml:space="preserve"> fashion house where decorat</w:t>
      </w:r>
      <w:r w:rsidR="00EB380E" w:rsidRPr="006E30D9">
        <w:rPr>
          <w:rFonts w:cs="Times New Roman"/>
          <w:szCs w:val="24"/>
        </w:rPr>
        <w:t>ed women apparel</w:t>
      </w:r>
      <w:r w:rsidRPr="006E30D9">
        <w:rPr>
          <w:rFonts w:cs="Times New Roman"/>
          <w:szCs w:val="24"/>
        </w:rPr>
        <w:t xml:space="preserve"> will be sold. </w:t>
      </w:r>
      <w:r w:rsidR="00EB380E" w:rsidRPr="006E30D9">
        <w:rPr>
          <w:rFonts w:cs="Times New Roman"/>
          <w:szCs w:val="24"/>
        </w:rPr>
        <w:t xml:space="preserve">Then each goal has to be </w:t>
      </w:r>
      <w:proofErr w:type="spellStart"/>
      <w:r w:rsidR="00EB380E" w:rsidRPr="006E30D9">
        <w:rPr>
          <w:rFonts w:cs="Times New Roman"/>
          <w:szCs w:val="24"/>
        </w:rPr>
        <w:t>measurable.Measureable</w:t>
      </w:r>
      <w:proofErr w:type="spellEnd"/>
      <w:r w:rsidR="00EB380E" w:rsidRPr="006E30D9">
        <w:rPr>
          <w:rFonts w:cs="Times New Roman"/>
          <w:szCs w:val="24"/>
        </w:rPr>
        <w:t xml:space="preserve"> goal will stand for when would I feel good about my success on a number of </w:t>
      </w:r>
      <w:r w:rsidR="002624B0" w:rsidRPr="006E30D9">
        <w:rPr>
          <w:rFonts w:cs="Times New Roman"/>
          <w:szCs w:val="24"/>
        </w:rPr>
        <w:t>units</w:t>
      </w:r>
      <w:r w:rsidR="00EB380E" w:rsidRPr="006E30D9">
        <w:rPr>
          <w:rFonts w:cs="Times New Roman"/>
          <w:szCs w:val="24"/>
        </w:rPr>
        <w:t xml:space="preserve">, which can be figured as number of sales or profit I am earning. </w:t>
      </w:r>
      <w:proofErr w:type="spellStart"/>
      <w:r w:rsidR="00EB380E" w:rsidRPr="006E30D9">
        <w:rPr>
          <w:rFonts w:cs="Times New Roman"/>
          <w:szCs w:val="24"/>
        </w:rPr>
        <w:t>Achivable</w:t>
      </w:r>
      <w:proofErr w:type="spellEnd"/>
      <w:r w:rsidR="00EB380E" w:rsidRPr="006E30D9">
        <w:rPr>
          <w:rFonts w:cs="Times New Roman"/>
          <w:szCs w:val="24"/>
        </w:rPr>
        <w:t xml:space="preserve"> Presents are the measure of goal achievable. </w:t>
      </w:r>
      <w:proofErr w:type="gramStart"/>
      <w:r w:rsidR="00EB380E" w:rsidRPr="006E30D9">
        <w:rPr>
          <w:rFonts w:cs="Times New Roman"/>
          <w:szCs w:val="24"/>
        </w:rPr>
        <w:t>A goal is made of multiple objectives and are</w:t>
      </w:r>
      <w:proofErr w:type="gramEnd"/>
      <w:r w:rsidR="00EB380E" w:rsidRPr="006E30D9">
        <w:rPr>
          <w:rFonts w:cs="Times New Roman"/>
          <w:szCs w:val="24"/>
        </w:rPr>
        <w:t xml:space="preserve"> they easy to achieve. Then comes real point of the perception in play if they are achievable then what is the logic behind it. The Logic could be are the goals good enough to stop my struggle and take it as a career. The Last one Place the role of binding tie to each objective of my goal.</w:t>
      </w:r>
      <w:r w:rsidR="00DE4967" w:rsidRPr="006E30D9">
        <w:rPr>
          <w:rFonts w:cs="Times New Roman"/>
          <w:szCs w:val="24"/>
        </w:rPr>
        <w:t xml:space="preserve"> My goals are</w:t>
      </w:r>
      <w:r w:rsidR="00982B0C" w:rsidRPr="006E30D9">
        <w:rPr>
          <w:rFonts w:cs="Times New Roman"/>
          <w:szCs w:val="24"/>
        </w:rPr>
        <w:t xml:space="preserve"> timely managed. After learning from my </w:t>
      </w:r>
      <w:r w:rsidR="002624B0" w:rsidRPr="006E30D9">
        <w:rPr>
          <w:rFonts w:cs="Times New Roman"/>
          <w:szCs w:val="24"/>
        </w:rPr>
        <w:t>courses,</w:t>
      </w:r>
      <w:r w:rsidR="00982B0C" w:rsidRPr="006E30D9">
        <w:rPr>
          <w:rFonts w:cs="Times New Roman"/>
          <w:szCs w:val="24"/>
        </w:rPr>
        <w:t xml:space="preserve"> I will try for a job around 5 years which will be enough time to provide my children and get idea about the business firms. </w:t>
      </w:r>
    </w:p>
    <w:p w:rsidR="009B21E7" w:rsidRPr="002624B0" w:rsidRDefault="009B21E7" w:rsidP="008354F9">
      <w:pPr>
        <w:pStyle w:val="Heading2"/>
        <w:spacing w:line="360" w:lineRule="auto"/>
        <w:jc w:val="both"/>
        <w:rPr>
          <w:rStyle w:val="Heading2Char"/>
          <w:rFonts w:ascii="Times New Roman" w:hAnsi="Times New Roman" w:cs="Times New Roman"/>
          <w:b/>
          <w:color w:val="auto"/>
          <w:sz w:val="28"/>
          <w:szCs w:val="24"/>
        </w:rPr>
      </w:pPr>
      <w:bookmarkStart w:id="23" w:name="_Toc7881218"/>
      <w:r w:rsidRPr="002624B0">
        <w:rPr>
          <w:rFonts w:ascii="Times New Roman" w:hAnsi="Times New Roman" w:cs="Times New Roman"/>
          <w:b/>
          <w:color w:val="auto"/>
          <w:sz w:val="28"/>
          <w:szCs w:val="24"/>
        </w:rPr>
        <w:lastRenderedPageBreak/>
        <w:t>Johari window:</w:t>
      </w:r>
      <w:bookmarkEnd w:id="22"/>
      <w:bookmarkEnd w:id="23"/>
    </w:p>
    <w:p w:rsidR="009B21E7" w:rsidRPr="00FB0CC5" w:rsidRDefault="009B21E7" w:rsidP="00084874">
      <w:pPr>
        <w:spacing w:line="360" w:lineRule="auto"/>
        <w:jc w:val="center"/>
        <w:rPr>
          <w:rFonts w:cs="Times New Roman"/>
          <w:szCs w:val="24"/>
        </w:rPr>
      </w:pPr>
      <w:r w:rsidRPr="00FB0CC5">
        <w:rPr>
          <w:rFonts w:cs="Times New Roman"/>
          <w:noProof/>
          <w:szCs w:val="24"/>
          <w:lang w:val="en-GB" w:eastAsia="en-GB"/>
        </w:rPr>
        <w:drawing>
          <wp:inline distT="0" distB="0" distL="0" distR="0">
            <wp:extent cx="2749296" cy="2749296"/>
            <wp:effectExtent l="0" t="0" r="0" b="0"/>
            <wp:docPr id="4" name="Picture 4" descr="https://cdn-images-1.medium.com/max/800/1*DBS-nLVZqeUpEmsC8sQRS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cdn-images-1.medium.com/max/800/1*DBS-nLVZqeUpEmsC8sQRSw.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8999" cy="2758999"/>
                    </a:xfrm>
                    <a:prstGeom prst="rect">
                      <a:avLst/>
                    </a:prstGeom>
                    <a:noFill/>
                    <a:ln>
                      <a:noFill/>
                    </a:ln>
                  </pic:spPr>
                </pic:pic>
              </a:graphicData>
            </a:graphic>
          </wp:inline>
        </w:drawing>
      </w:r>
    </w:p>
    <w:p w:rsidR="00502CDE" w:rsidRPr="00FB0CC5" w:rsidRDefault="00866877" w:rsidP="008354F9">
      <w:pPr>
        <w:spacing w:line="360" w:lineRule="auto"/>
        <w:jc w:val="both"/>
        <w:rPr>
          <w:rFonts w:cs="Times New Roman"/>
          <w:szCs w:val="24"/>
        </w:rPr>
      </w:pPr>
      <w:r w:rsidRPr="00FB0CC5">
        <w:rPr>
          <w:rFonts w:cs="Times New Roman"/>
          <w:szCs w:val="24"/>
        </w:rPr>
        <w:t xml:space="preserve">Johari’s window is a matrix where knowledge is understood in format of matrix. </w:t>
      </w:r>
      <w:proofErr w:type="gramStart"/>
      <w:r w:rsidRPr="00FB0CC5">
        <w:rPr>
          <w:rFonts w:cs="Times New Roman"/>
          <w:szCs w:val="24"/>
        </w:rPr>
        <w:t>Matrix</w:t>
      </w:r>
      <w:r w:rsidR="00502CDE" w:rsidRPr="00FB0CC5">
        <w:rPr>
          <w:rFonts w:cs="Times New Roman"/>
          <w:szCs w:val="24"/>
        </w:rPr>
        <w:t xml:space="preserve"> have</w:t>
      </w:r>
      <w:proofErr w:type="gramEnd"/>
      <w:r w:rsidR="00502CDE" w:rsidRPr="00FB0CC5">
        <w:rPr>
          <w:rFonts w:cs="Times New Roman"/>
          <w:szCs w:val="24"/>
        </w:rPr>
        <w:t xml:space="preserve"> to parties, us and the other person who has the Overall category.  Here knowledge is created about different things. In my Case it can help me to find innovative idea for my business to meet my goals properly. </w:t>
      </w:r>
      <w:r w:rsidR="00522B03" w:rsidRPr="00FB0CC5">
        <w:rPr>
          <w:rFonts w:cs="Times New Roman"/>
          <w:color w:val="222222"/>
          <w:sz w:val="20"/>
          <w:szCs w:val="20"/>
          <w:shd w:val="clear" w:color="auto" w:fill="FFFFFF"/>
        </w:rPr>
        <w:t>Gadd (2012)</w:t>
      </w:r>
      <w:r w:rsidR="00502CDE" w:rsidRPr="00FB0CC5">
        <w:rPr>
          <w:rFonts w:cs="Times New Roman"/>
          <w:szCs w:val="24"/>
        </w:rPr>
        <w:t xml:space="preserve"> says Johari’s Window is just a</w:t>
      </w:r>
      <w:r w:rsidR="00522B03" w:rsidRPr="00FB0CC5">
        <w:rPr>
          <w:rFonts w:cs="Times New Roman"/>
          <w:szCs w:val="24"/>
        </w:rPr>
        <w:t xml:space="preserve">nalysis of </w:t>
      </w:r>
      <w:r w:rsidR="00502CDE" w:rsidRPr="00FB0CC5">
        <w:rPr>
          <w:rFonts w:cs="Times New Roman"/>
          <w:szCs w:val="24"/>
        </w:rPr>
        <w:t>factor</w:t>
      </w:r>
      <w:r w:rsidR="00522B03" w:rsidRPr="00FB0CC5">
        <w:rPr>
          <w:rFonts w:cs="Times New Roman"/>
          <w:szCs w:val="24"/>
        </w:rPr>
        <w:t>s on base of knowledge</w:t>
      </w:r>
      <w:r w:rsidR="00502CDE" w:rsidRPr="00FB0CC5">
        <w:rPr>
          <w:rFonts w:cs="Times New Roman"/>
          <w:szCs w:val="24"/>
        </w:rPr>
        <w:t xml:space="preserve"> that can lead one person to develop the basics of idea and also help to innovate new things from others perception.</w:t>
      </w:r>
    </w:p>
    <w:p w:rsidR="00866877" w:rsidRPr="00FB0CC5" w:rsidRDefault="00502CDE" w:rsidP="008354F9">
      <w:pPr>
        <w:spacing w:line="360" w:lineRule="auto"/>
        <w:jc w:val="both"/>
        <w:rPr>
          <w:rFonts w:cs="Times New Roman"/>
          <w:szCs w:val="24"/>
        </w:rPr>
      </w:pPr>
      <w:r w:rsidRPr="00FB0CC5">
        <w:rPr>
          <w:rFonts w:cs="Times New Roman"/>
          <w:szCs w:val="24"/>
        </w:rPr>
        <w:t xml:space="preserve">Arena would be the business possibility that I know and others also know about it. The knowledge about it </w:t>
      </w:r>
      <w:proofErr w:type="gramStart"/>
      <w:r w:rsidRPr="00FB0CC5">
        <w:rPr>
          <w:rFonts w:cs="Times New Roman"/>
          <w:szCs w:val="24"/>
        </w:rPr>
        <w:t>clear</w:t>
      </w:r>
      <w:proofErr w:type="gramEnd"/>
      <w:r w:rsidRPr="00FB0CC5">
        <w:rPr>
          <w:rFonts w:cs="Times New Roman"/>
          <w:szCs w:val="24"/>
        </w:rPr>
        <w:t xml:space="preserve"> to everybody. Working in these products or service has a little innovation scope and the completion will be pretty high for others.</w:t>
      </w:r>
      <w:r w:rsidR="00020416" w:rsidRPr="00FB0CC5">
        <w:rPr>
          <w:rFonts w:cs="Times New Roman"/>
          <w:szCs w:val="24"/>
        </w:rPr>
        <w:t xml:space="preserve"> In case of employment people all are focusing on those firms that are famous.</w:t>
      </w:r>
    </w:p>
    <w:p w:rsidR="00020416" w:rsidRPr="00FB0CC5" w:rsidRDefault="00020416" w:rsidP="008354F9">
      <w:pPr>
        <w:spacing w:line="360" w:lineRule="auto"/>
        <w:jc w:val="both"/>
        <w:rPr>
          <w:rFonts w:cs="Times New Roman"/>
          <w:szCs w:val="24"/>
        </w:rPr>
      </w:pPr>
      <w:r w:rsidRPr="00FB0CC5">
        <w:rPr>
          <w:rFonts w:cs="Times New Roman"/>
          <w:szCs w:val="24"/>
        </w:rPr>
        <w:t xml:space="preserve">Blind sections are the sections where </w:t>
      </w:r>
      <w:proofErr w:type="gramStart"/>
      <w:r w:rsidRPr="00FB0CC5">
        <w:rPr>
          <w:rFonts w:cs="Times New Roman"/>
          <w:szCs w:val="24"/>
        </w:rPr>
        <w:t>employment are</w:t>
      </w:r>
      <w:proofErr w:type="gramEnd"/>
      <w:r w:rsidRPr="00FB0CC5">
        <w:rPr>
          <w:rFonts w:cs="Times New Roman"/>
          <w:szCs w:val="24"/>
        </w:rPr>
        <w:t xml:space="preserve"> known by other person. But as I am not native in UK there could be some possibilities that I might have ignored. To understand about those facilities I need to take feedback from different native people and ask them to co-operate to give feedback on my selected goal. Their advice or feedback </w:t>
      </w:r>
      <w:proofErr w:type="gramStart"/>
      <w:r w:rsidRPr="00FB0CC5">
        <w:rPr>
          <w:rFonts w:cs="Times New Roman"/>
          <w:szCs w:val="24"/>
        </w:rPr>
        <w:t>cam lead</w:t>
      </w:r>
      <w:proofErr w:type="gramEnd"/>
      <w:r w:rsidRPr="00FB0CC5">
        <w:rPr>
          <w:rFonts w:cs="Times New Roman"/>
          <w:szCs w:val="24"/>
        </w:rPr>
        <w:t xml:space="preserve"> me to some new opportunities.</w:t>
      </w:r>
    </w:p>
    <w:p w:rsidR="00020416" w:rsidRPr="00FB0CC5" w:rsidRDefault="00020416" w:rsidP="008354F9">
      <w:pPr>
        <w:spacing w:line="360" w:lineRule="auto"/>
        <w:jc w:val="both"/>
        <w:rPr>
          <w:rFonts w:cs="Times New Roman"/>
          <w:szCs w:val="24"/>
        </w:rPr>
      </w:pPr>
      <w:r w:rsidRPr="00FB0CC5">
        <w:rPr>
          <w:rFonts w:cs="Times New Roman"/>
          <w:szCs w:val="24"/>
        </w:rPr>
        <w:t>Hidden factors are special opportunities that are known by me. These are some key of my success that can lead me to competitive advantage in making career</w:t>
      </w:r>
      <w:r w:rsidR="009718ED" w:rsidRPr="00FB0CC5">
        <w:rPr>
          <w:rFonts w:cs="Times New Roman"/>
          <w:szCs w:val="24"/>
        </w:rPr>
        <w:t xml:space="preserve">. But they are out of reach for some people till they know it. </w:t>
      </w:r>
      <w:proofErr w:type="gramStart"/>
      <w:r w:rsidR="009718ED" w:rsidRPr="00FB0CC5">
        <w:rPr>
          <w:rFonts w:cs="Times New Roman"/>
          <w:szCs w:val="24"/>
        </w:rPr>
        <w:t xml:space="preserve">Introducing my business on base </w:t>
      </w:r>
      <w:proofErr w:type="spellStart"/>
      <w:r w:rsidR="002370FA">
        <w:rPr>
          <w:rFonts w:cs="Times New Roman"/>
          <w:szCs w:val="24"/>
        </w:rPr>
        <w:t>Ghana</w:t>
      </w:r>
      <w:r w:rsidR="009718ED" w:rsidRPr="00FB0CC5">
        <w:rPr>
          <w:rFonts w:cs="Times New Roman"/>
          <w:szCs w:val="24"/>
        </w:rPr>
        <w:t>i</w:t>
      </w:r>
      <w:proofErr w:type="spellEnd"/>
      <w:r w:rsidR="009718ED" w:rsidRPr="00FB0CC5">
        <w:rPr>
          <w:rFonts w:cs="Times New Roman"/>
          <w:szCs w:val="24"/>
        </w:rPr>
        <w:t xml:space="preserve"> fabric quality which will </w:t>
      </w:r>
      <w:r w:rsidR="009718ED" w:rsidRPr="00FB0CC5">
        <w:rPr>
          <w:rFonts w:cs="Times New Roman"/>
          <w:szCs w:val="24"/>
        </w:rPr>
        <w:lastRenderedPageBreak/>
        <w:t>be unknown to many people.</w:t>
      </w:r>
      <w:proofErr w:type="gramEnd"/>
      <w:r w:rsidR="009718ED" w:rsidRPr="00FB0CC5">
        <w:rPr>
          <w:rFonts w:cs="Times New Roman"/>
          <w:szCs w:val="24"/>
        </w:rPr>
        <w:t xml:space="preserve"> Introducing the idea to them will be disclosing the idea to competitors. </w:t>
      </w:r>
    </w:p>
    <w:p w:rsidR="009718ED" w:rsidRDefault="009718ED" w:rsidP="008354F9">
      <w:pPr>
        <w:spacing w:line="360" w:lineRule="auto"/>
        <w:jc w:val="both"/>
        <w:rPr>
          <w:rFonts w:cs="Times New Roman"/>
          <w:szCs w:val="24"/>
        </w:rPr>
      </w:pPr>
      <w:r w:rsidRPr="00FB0CC5">
        <w:rPr>
          <w:rFonts w:cs="Times New Roman"/>
          <w:szCs w:val="24"/>
        </w:rPr>
        <w:t xml:space="preserve">In case of unknown factors which are not known by me and others don’t have knowledge about it. </w:t>
      </w:r>
      <w:proofErr w:type="gramStart"/>
      <w:r w:rsidRPr="00FB0CC5">
        <w:rPr>
          <w:rFonts w:cs="Times New Roman"/>
          <w:szCs w:val="24"/>
        </w:rPr>
        <w:t>Which could</w:t>
      </w:r>
      <w:r w:rsidR="00583AA6" w:rsidRPr="00FB0CC5">
        <w:rPr>
          <w:rFonts w:cs="Times New Roman"/>
          <w:szCs w:val="24"/>
        </w:rPr>
        <w:t xml:space="preserve"> be a great possibility for new product.</w:t>
      </w:r>
      <w:proofErr w:type="gramEnd"/>
      <w:r w:rsidR="00583AA6" w:rsidRPr="00FB0CC5">
        <w:rPr>
          <w:rFonts w:cs="Times New Roman"/>
          <w:szCs w:val="24"/>
        </w:rPr>
        <w:t xml:space="preserve"> Normally new Technology is found in </w:t>
      </w:r>
      <w:proofErr w:type="gramStart"/>
      <w:r w:rsidR="00583AA6" w:rsidRPr="00FB0CC5">
        <w:rPr>
          <w:rFonts w:cs="Times New Roman"/>
          <w:szCs w:val="24"/>
        </w:rPr>
        <w:t>these</w:t>
      </w:r>
      <w:proofErr w:type="gramEnd"/>
      <w:r w:rsidR="00583AA6" w:rsidRPr="00FB0CC5">
        <w:rPr>
          <w:rFonts w:cs="Times New Roman"/>
          <w:szCs w:val="24"/>
        </w:rPr>
        <w:t xml:space="preserve"> sort of case. New employment opportunities are found. Being an entrepreneur it will be a self-discovery for me and sharing with others will be a shared discovery. Sometimes Monopoly m</w:t>
      </w:r>
      <w:r w:rsidR="006A2A5E" w:rsidRPr="00FB0CC5">
        <w:rPr>
          <w:rFonts w:cs="Times New Roman"/>
          <w:szCs w:val="24"/>
        </w:rPr>
        <w:t>a</w:t>
      </w:r>
      <w:r w:rsidR="00583AA6" w:rsidRPr="00FB0CC5">
        <w:rPr>
          <w:rFonts w:cs="Times New Roman"/>
          <w:szCs w:val="24"/>
        </w:rPr>
        <w:t xml:space="preserve">rket can be created in </w:t>
      </w:r>
      <w:r w:rsidR="002624B0" w:rsidRPr="00FB0CC5">
        <w:rPr>
          <w:rFonts w:cs="Times New Roman"/>
          <w:szCs w:val="24"/>
        </w:rPr>
        <w:t>this sort of situation</w:t>
      </w:r>
      <w:r w:rsidR="00583AA6" w:rsidRPr="00FB0CC5">
        <w:rPr>
          <w:rFonts w:cs="Times New Roman"/>
          <w:szCs w:val="24"/>
        </w:rPr>
        <w:t xml:space="preserve">. </w:t>
      </w:r>
    </w:p>
    <w:p w:rsidR="002624B0" w:rsidRPr="00FB0CC5" w:rsidRDefault="002624B0" w:rsidP="008354F9">
      <w:pPr>
        <w:spacing w:line="360" w:lineRule="auto"/>
        <w:jc w:val="both"/>
        <w:rPr>
          <w:rFonts w:cs="Times New Roman"/>
          <w:szCs w:val="24"/>
        </w:rPr>
      </w:pPr>
    </w:p>
    <w:p w:rsidR="009B21E7" w:rsidRPr="00FB0CC5" w:rsidRDefault="00152A1B" w:rsidP="002624B0">
      <w:pPr>
        <w:pStyle w:val="Heading1"/>
        <w:spacing w:line="360" w:lineRule="auto"/>
        <w:jc w:val="center"/>
        <w:rPr>
          <w:rFonts w:cs="Times New Roman"/>
          <w:color w:val="auto"/>
        </w:rPr>
      </w:pPr>
      <w:bookmarkStart w:id="24" w:name="_Toc6046820"/>
      <w:bookmarkStart w:id="25" w:name="_Toc7881219"/>
      <w:r w:rsidRPr="00FB0CC5">
        <w:rPr>
          <w:rFonts w:cs="Times New Roman"/>
          <w:color w:val="auto"/>
        </w:rPr>
        <w:t>Review of my</w:t>
      </w:r>
      <w:r w:rsidR="009B21E7" w:rsidRPr="00FB0CC5">
        <w:rPr>
          <w:rFonts w:cs="Times New Roman"/>
          <w:color w:val="auto"/>
        </w:rPr>
        <w:t xml:space="preserve"> understanding and expectations of the world of </w:t>
      </w:r>
      <w:bookmarkEnd w:id="24"/>
      <w:r w:rsidR="006A2A5E" w:rsidRPr="00FB0CC5">
        <w:rPr>
          <w:rFonts w:cs="Times New Roman"/>
          <w:color w:val="auto"/>
        </w:rPr>
        <w:t>employment</w:t>
      </w:r>
      <w:bookmarkEnd w:id="25"/>
    </w:p>
    <w:p w:rsidR="000775CC" w:rsidRPr="00FB0CC5" w:rsidRDefault="00152A1B" w:rsidP="008354F9">
      <w:pPr>
        <w:spacing w:line="360" w:lineRule="auto"/>
        <w:jc w:val="both"/>
        <w:rPr>
          <w:rFonts w:cs="Times New Roman"/>
        </w:rPr>
      </w:pPr>
      <w:r w:rsidRPr="00FB0CC5">
        <w:rPr>
          <w:rFonts w:cs="Times New Roman"/>
        </w:rPr>
        <w:t xml:space="preserve">The world is getting competitive and individualism is on Increase. A standout amongst the most critical reasons why an individual chooses to wind up independently employed is that they believe they can take in substantial income. Benefits are exceptionally appealing. Basically, the reason for a business is to profit. People have different circumstances and each one </w:t>
      </w:r>
      <w:proofErr w:type="gramStart"/>
      <w:r w:rsidRPr="00FB0CC5">
        <w:rPr>
          <w:rFonts w:cs="Times New Roman"/>
        </w:rPr>
        <w:t>have</w:t>
      </w:r>
      <w:proofErr w:type="gramEnd"/>
      <w:r w:rsidRPr="00FB0CC5">
        <w:rPr>
          <w:rFonts w:cs="Times New Roman"/>
        </w:rPr>
        <w:t xml:space="preserve"> their own passion and wish to make their dreams true. Form me I need to </w:t>
      </w:r>
      <w:r w:rsidR="000775CC" w:rsidRPr="00FB0CC5">
        <w:rPr>
          <w:rFonts w:cs="Times New Roman"/>
        </w:rPr>
        <w:t>employ</w:t>
      </w:r>
      <w:r w:rsidRPr="00FB0CC5">
        <w:rPr>
          <w:rFonts w:cs="Times New Roman"/>
        </w:rPr>
        <w:t xml:space="preserve"> by business firm to understand how to </w:t>
      </w:r>
      <w:r w:rsidR="000775CC" w:rsidRPr="00FB0CC5">
        <w:rPr>
          <w:rFonts w:cs="Times New Roman"/>
        </w:rPr>
        <w:t>lead</w:t>
      </w:r>
      <w:r w:rsidRPr="00FB0CC5">
        <w:rPr>
          <w:rFonts w:cs="Times New Roman"/>
        </w:rPr>
        <w:t xml:space="preserve"> a business with proficiency and then a start a business.</w:t>
      </w:r>
      <w:r w:rsidR="000775CC" w:rsidRPr="00FB0CC5">
        <w:rPr>
          <w:rFonts w:cs="Times New Roman"/>
        </w:rPr>
        <w:t xml:space="preserve"> My </w:t>
      </w:r>
      <w:proofErr w:type="gramStart"/>
      <w:r w:rsidR="000775CC" w:rsidRPr="00FB0CC5">
        <w:rPr>
          <w:rFonts w:cs="Times New Roman"/>
        </w:rPr>
        <w:t>expectation to entrepreneurship are</w:t>
      </w:r>
      <w:proofErr w:type="gramEnd"/>
      <w:r w:rsidR="000775CC" w:rsidRPr="00FB0CC5">
        <w:rPr>
          <w:rFonts w:cs="Times New Roman"/>
        </w:rPr>
        <w:t xml:space="preserve"> for few reasons which are given below-</w:t>
      </w:r>
    </w:p>
    <w:p w:rsidR="000775CC" w:rsidRPr="002624B0" w:rsidRDefault="000775CC" w:rsidP="002624B0">
      <w:pPr>
        <w:spacing w:line="360" w:lineRule="auto"/>
        <w:jc w:val="both"/>
        <w:rPr>
          <w:rFonts w:cs="Times New Roman"/>
        </w:rPr>
      </w:pPr>
      <w:r w:rsidRPr="002624B0">
        <w:rPr>
          <w:rFonts w:cs="Times New Roman"/>
        </w:rPr>
        <w:t>Working periods:</w:t>
      </w:r>
    </w:p>
    <w:p w:rsidR="006A2A5E" w:rsidRPr="002624B0" w:rsidRDefault="000775CC" w:rsidP="002624B0">
      <w:pPr>
        <w:spacing w:line="360" w:lineRule="auto"/>
        <w:jc w:val="both"/>
        <w:rPr>
          <w:rFonts w:cs="Times New Roman"/>
        </w:rPr>
      </w:pPr>
      <w:r w:rsidRPr="002624B0">
        <w:rPr>
          <w:rFonts w:cs="Times New Roman"/>
        </w:rPr>
        <w:t xml:space="preserve">The normal employment needs to give their most of time in a place where is fixed amount of duties are fixed in a limited timeline. And they will have a security of their job with regular work time. But I think people give their lot of importance to job rather than other factors of others. Fixed Time of work will be harder for me to </w:t>
      </w:r>
      <w:r w:rsidR="00F30D5D" w:rsidRPr="002624B0">
        <w:rPr>
          <w:rFonts w:cs="Times New Roman"/>
        </w:rPr>
        <w:t>control my household works and office one at time. Being entrepreneur, it will be possible for me to do work from home.</w:t>
      </w:r>
    </w:p>
    <w:p w:rsidR="00F30D5D" w:rsidRPr="002624B0" w:rsidRDefault="00F30D5D" w:rsidP="002624B0">
      <w:pPr>
        <w:spacing w:line="360" w:lineRule="auto"/>
        <w:jc w:val="both"/>
        <w:rPr>
          <w:rFonts w:cs="Times New Roman"/>
        </w:rPr>
      </w:pPr>
      <w:r w:rsidRPr="002624B0">
        <w:rPr>
          <w:rFonts w:cs="Times New Roman"/>
        </w:rPr>
        <w:t>Independence:</w:t>
      </w:r>
    </w:p>
    <w:p w:rsidR="00F30D5D" w:rsidRPr="002624B0" w:rsidRDefault="00F30D5D" w:rsidP="002624B0">
      <w:pPr>
        <w:spacing w:line="360" w:lineRule="auto"/>
        <w:jc w:val="both"/>
        <w:rPr>
          <w:rFonts w:cs="Times New Roman"/>
        </w:rPr>
      </w:pPr>
      <w:r w:rsidRPr="002624B0">
        <w:rPr>
          <w:rFonts w:cs="Times New Roman"/>
        </w:rPr>
        <w:t xml:space="preserve">One of the extraordinary points of interest in freedom is that you decide when and where you will work. This can be alluring when I can work at or close to your home. Another advantage of autonomy is that you are completely responsible for the business picture. Independent work implies there is no authoritative superior instructing me to accomplish something that </w:t>
      </w:r>
      <w:r w:rsidR="00522B03" w:rsidRPr="002624B0">
        <w:rPr>
          <w:rFonts w:cs="Times New Roman"/>
        </w:rPr>
        <w:t>I</w:t>
      </w:r>
      <w:r w:rsidRPr="002624B0">
        <w:rPr>
          <w:rFonts w:cs="Times New Roman"/>
        </w:rPr>
        <w:t xml:space="preserve"> don't </w:t>
      </w:r>
      <w:r w:rsidRPr="002624B0">
        <w:rPr>
          <w:rFonts w:cs="Times New Roman"/>
        </w:rPr>
        <w:lastRenderedPageBreak/>
        <w:t>accept is valuable to either the org</w:t>
      </w:r>
      <w:r w:rsidR="00522B03" w:rsidRPr="002624B0">
        <w:rPr>
          <w:rFonts w:cs="Times New Roman"/>
        </w:rPr>
        <w:t xml:space="preserve">anization or </w:t>
      </w:r>
      <w:proofErr w:type="gramStart"/>
      <w:r w:rsidR="00522B03" w:rsidRPr="002624B0">
        <w:rPr>
          <w:rFonts w:cs="Times New Roman"/>
        </w:rPr>
        <w:t>ourselves</w:t>
      </w:r>
      <w:proofErr w:type="gramEnd"/>
      <w:r w:rsidRPr="002624B0">
        <w:rPr>
          <w:rFonts w:cs="Times New Roman"/>
        </w:rPr>
        <w:t>. When I run my very own organization, I will be responsible for the bearing that the organization goes, and you are responsible for your very own future.</w:t>
      </w:r>
    </w:p>
    <w:p w:rsidR="00F30D5D" w:rsidRPr="002624B0" w:rsidRDefault="00F30D5D" w:rsidP="002624B0">
      <w:pPr>
        <w:spacing w:line="360" w:lineRule="auto"/>
        <w:jc w:val="both"/>
        <w:rPr>
          <w:rFonts w:cs="Times New Roman"/>
        </w:rPr>
      </w:pPr>
      <w:r w:rsidRPr="002624B0">
        <w:rPr>
          <w:rFonts w:cs="Times New Roman"/>
        </w:rPr>
        <w:t>Getting Motivated:</w:t>
      </w:r>
    </w:p>
    <w:p w:rsidR="000C684A" w:rsidRDefault="00F30D5D" w:rsidP="002624B0">
      <w:pPr>
        <w:spacing w:line="360" w:lineRule="auto"/>
        <w:jc w:val="both"/>
        <w:rPr>
          <w:rFonts w:cs="Times New Roman"/>
        </w:rPr>
      </w:pPr>
      <w:r w:rsidRPr="002624B0">
        <w:rPr>
          <w:rFonts w:cs="Times New Roman"/>
        </w:rPr>
        <w:t>My business will be a motivational factor myself. The creator loves its creation so will I. Making my learnings in work will motivate me. I know the risk of Business but I am optimistic about my skills to operate a business. I will have my family near me and together we will support each other in our business.</w:t>
      </w:r>
    </w:p>
    <w:p w:rsidR="009B21E7" w:rsidRPr="00FB0CC5" w:rsidRDefault="00AD3C7C" w:rsidP="002624B0">
      <w:pPr>
        <w:pStyle w:val="Heading1"/>
        <w:spacing w:line="360" w:lineRule="auto"/>
        <w:jc w:val="center"/>
        <w:rPr>
          <w:rFonts w:cs="Times New Roman"/>
          <w:color w:val="auto"/>
        </w:rPr>
      </w:pPr>
      <w:bookmarkStart w:id="26" w:name="_Toc6046821"/>
      <w:bookmarkStart w:id="27" w:name="_Toc7881220"/>
      <w:r w:rsidRPr="00FB0CC5">
        <w:rPr>
          <w:rFonts w:cs="Times New Roman"/>
          <w:color w:val="auto"/>
        </w:rPr>
        <w:t>Care</w:t>
      </w:r>
      <w:r w:rsidR="009B21E7" w:rsidRPr="00FB0CC5">
        <w:rPr>
          <w:rFonts w:cs="Times New Roman"/>
          <w:color w:val="auto"/>
        </w:rPr>
        <w:t>er ambition and aspirations</w:t>
      </w:r>
      <w:bookmarkEnd w:id="26"/>
      <w:bookmarkEnd w:id="27"/>
    </w:p>
    <w:p w:rsidR="000D736E" w:rsidRPr="002624B0" w:rsidRDefault="00522B03" w:rsidP="008354F9">
      <w:pPr>
        <w:spacing w:line="360" w:lineRule="auto"/>
        <w:jc w:val="both"/>
        <w:rPr>
          <w:rFonts w:cs="Times New Roman"/>
          <w:szCs w:val="24"/>
        </w:rPr>
      </w:pPr>
      <w:r w:rsidRPr="002624B0">
        <w:rPr>
          <w:rFonts w:cs="Times New Roman"/>
          <w:color w:val="222222"/>
          <w:szCs w:val="24"/>
          <w:shd w:val="clear" w:color="auto" w:fill="FFFFFF"/>
        </w:rPr>
        <w:t xml:space="preserve">Ashby and </w:t>
      </w:r>
      <w:proofErr w:type="spellStart"/>
      <w:r w:rsidRPr="002624B0">
        <w:rPr>
          <w:rFonts w:cs="Times New Roman"/>
          <w:color w:val="222222"/>
          <w:szCs w:val="24"/>
          <w:shd w:val="clear" w:color="auto" w:fill="FFFFFF"/>
        </w:rPr>
        <w:t>Schoon</w:t>
      </w:r>
      <w:proofErr w:type="spellEnd"/>
      <w:r w:rsidRPr="002624B0">
        <w:rPr>
          <w:rFonts w:cs="Times New Roman"/>
          <w:color w:val="222222"/>
          <w:szCs w:val="24"/>
          <w:shd w:val="clear" w:color="auto" w:fill="FFFFFF"/>
        </w:rPr>
        <w:t xml:space="preserve"> (2010) </w:t>
      </w:r>
      <w:r w:rsidR="002E16E3" w:rsidRPr="002624B0">
        <w:rPr>
          <w:rFonts w:cs="Times New Roman"/>
          <w:szCs w:val="24"/>
        </w:rPr>
        <w:t xml:space="preserve">explained </w:t>
      </w:r>
      <w:r w:rsidR="00AD3C7C" w:rsidRPr="002624B0">
        <w:rPr>
          <w:rFonts w:cs="Times New Roman"/>
          <w:szCs w:val="24"/>
        </w:rPr>
        <w:t xml:space="preserve">Career </w:t>
      </w:r>
      <w:r w:rsidR="002E16E3" w:rsidRPr="002624B0">
        <w:rPr>
          <w:rFonts w:cs="Times New Roman"/>
          <w:szCs w:val="24"/>
        </w:rPr>
        <w:t xml:space="preserve">ambition and aspiration comes from the realization of like doing and the benefits one can get from career. I have the same sort of aspirations for myself by the motivating ladies who are performing well in their business. A significant number of fruitful ladies talk about authority, desire and their very own professions give me to trust as I approach the finish of my investigations and move out into the universe of business. Hearing how their professions have advanced decreases my own fear of disappointment. The closer our good examples are to us as people, the more noteworthy the impact they can have. The best good examples are typical individuals who wound up fruitful. Getting the chance to hear the insights regarding how fruitful individuals have beaten </w:t>
      </w:r>
      <w:r w:rsidR="000D736E" w:rsidRPr="002624B0">
        <w:rPr>
          <w:rFonts w:cs="Times New Roman"/>
          <w:szCs w:val="24"/>
        </w:rPr>
        <w:t>constraints</w:t>
      </w:r>
      <w:r w:rsidR="002E16E3" w:rsidRPr="002624B0">
        <w:rPr>
          <w:rFonts w:cs="Times New Roman"/>
          <w:szCs w:val="24"/>
        </w:rPr>
        <w:t xml:space="preserve"> is noteworthy as it em</w:t>
      </w:r>
      <w:r w:rsidR="000D736E" w:rsidRPr="002624B0">
        <w:rPr>
          <w:rFonts w:cs="Times New Roman"/>
          <w:szCs w:val="24"/>
        </w:rPr>
        <w:t>powers us to state to ourselves.</w:t>
      </w:r>
    </w:p>
    <w:p w:rsidR="00AD3C7C" w:rsidRPr="002624B0" w:rsidRDefault="00A86491" w:rsidP="00084874">
      <w:pPr>
        <w:spacing w:line="360" w:lineRule="auto"/>
        <w:jc w:val="both"/>
        <w:rPr>
          <w:rFonts w:cs="Times New Roman"/>
          <w:szCs w:val="24"/>
        </w:rPr>
      </w:pPr>
      <w:proofErr w:type="spellStart"/>
      <w:r w:rsidRPr="002624B0">
        <w:rPr>
          <w:rFonts w:cs="Times New Roman"/>
          <w:color w:val="222222"/>
          <w:szCs w:val="24"/>
          <w:shd w:val="clear" w:color="auto" w:fill="FFFFFF"/>
        </w:rPr>
        <w:t>Verbruggen</w:t>
      </w:r>
      <w:proofErr w:type="spellEnd"/>
      <w:r w:rsidRPr="002624B0">
        <w:rPr>
          <w:rFonts w:cs="Times New Roman"/>
          <w:color w:val="222222"/>
          <w:szCs w:val="24"/>
          <w:shd w:val="clear" w:color="auto" w:fill="FFFFFF"/>
        </w:rPr>
        <w:t xml:space="preserve"> (2012) said that </w:t>
      </w:r>
      <w:r w:rsidR="002B4A7E" w:rsidRPr="002624B0">
        <w:rPr>
          <w:rFonts w:cs="Times New Roman"/>
          <w:szCs w:val="24"/>
        </w:rPr>
        <w:t xml:space="preserve">Success has no definite number but it’s rather an acknowledgement from others or from our own heart that we are doing something impactful. We are not creating value for ourselves but towards our community. Self-awareness and knowing capability of our selves is important for each of us. Knowing our worth makes us confident and proves that we exist for betterment. Entrepreneurship has a lot of challenge for us and for others. </w:t>
      </w:r>
      <w:proofErr w:type="gramStart"/>
      <w:r w:rsidR="002624B0" w:rsidRPr="002624B0">
        <w:rPr>
          <w:rFonts w:cs="Times New Roman"/>
          <w:szCs w:val="24"/>
        </w:rPr>
        <w:t xml:space="preserve">These </w:t>
      </w:r>
      <w:proofErr w:type="spellStart"/>
      <w:r w:rsidR="002624B0" w:rsidRPr="002624B0">
        <w:rPr>
          <w:rFonts w:cs="Times New Roman"/>
          <w:szCs w:val="24"/>
        </w:rPr>
        <w:t>challengesmake</w:t>
      </w:r>
      <w:proofErr w:type="spellEnd"/>
      <w:r w:rsidR="002B4A7E" w:rsidRPr="002624B0">
        <w:rPr>
          <w:rFonts w:cs="Times New Roman"/>
          <w:szCs w:val="24"/>
        </w:rPr>
        <w:t xml:space="preserve"> growth</w:t>
      </w:r>
      <w:proofErr w:type="gramEnd"/>
      <w:r w:rsidR="002B4A7E" w:rsidRPr="002624B0">
        <w:rPr>
          <w:rFonts w:cs="Times New Roman"/>
          <w:szCs w:val="24"/>
        </w:rPr>
        <w:t xml:space="preserve"> in us. The growth opportunities </w:t>
      </w:r>
      <w:r w:rsidR="002624B0" w:rsidRPr="002624B0">
        <w:rPr>
          <w:rFonts w:cs="Times New Roman"/>
          <w:szCs w:val="24"/>
        </w:rPr>
        <w:t>make</w:t>
      </w:r>
      <w:r w:rsidR="002B4A7E" w:rsidRPr="002624B0">
        <w:rPr>
          <w:rFonts w:cs="Times New Roman"/>
          <w:szCs w:val="24"/>
        </w:rPr>
        <w:t xml:space="preserve"> us strong. Being a divergent, </w:t>
      </w:r>
      <w:r w:rsidR="000D736E" w:rsidRPr="002624B0">
        <w:rPr>
          <w:rFonts w:cs="Times New Roman"/>
          <w:szCs w:val="24"/>
        </w:rPr>
        <w:t>it</w:t>
      </w:r>
      <w:r w:rsidR="002B4A7E" w:rsidRPr="002624B0">
        <w:rPr>
          <w:rFonts w:cs="Times New Roman"/>
          <w:szCs w:val="24"/>
        </w:rPr>
        <w:t xml:space="preserve"> was not an easy choice to go and fight alone with a risky environment </w:t>
      </w:r>
      <w:r w:rsidR="000D736E" w:rsidRPr="002624B0">
        <w:rPr>
          <w:rFonts w:cs="Times New Roman"/>
          <w:szCs w:val="24"/>
        </w:rPr>
        <w:t xml:space="preserve">and moving in UK wasn’t an easy choice either. I have no regret on those because those challenges improved me a lot. With My career selection I might support more persons like me. I will create my opportunity and create employment for others like me. </w:t>
      </w:r>
      <w:bookmarkStart w:id="28" w:name="_Toc6046822"/>
    </w:p>
    <w:p w:rsidR="009B21E7" w:rsidRPr="00FB0CC5" w:rsidRDefault="009B21E7" w:rsidP="008354F9">
      <w:pPr>
        <w:pStyle w:val="Heading1"/>
        <w:spacing w:line="360" w:lineRule="auto"/>
        <w:jc w:val="both"/>
        <w:rPr>
          <w:rFonts w:cs="Times New Roman"/>
          <w:color w:val="auto"/>
        </w:rPr>
      </w:pPr>
      <w:bookmarkStart w:id="29" w:name="_Toc7881221"/>
      <w:r w:rsidRPr="00FB0CC5">
        <w:rPr>
          <w:rFonts w:cs="Times New Roman"/>
          <w:color w:val="auto"/>
        </w:rPr>
        <w:lastRenderedPageBreak/>
        <w:t>Area for Personal Development Plan (PDP)</w:t>
      </w:r>
      <w:bookmarkEnd w:id="28"/>
      <w:bookmarkEnd w:id="29"/>
    </w:p>
    <w:p w:rsidR="000D736E" w:rsidRPr="002624B0" w:rsidRDefault="00A86491" w:rsidP="008354F9">
      <w:pPr>
        <w:spacing w:line="360" w:lineRule="auto"/>
        <w:jc w:val="both"/>
        <w:rPr>
          <w:rFonts w:cs="Times New Roman"/>
          <w:szCs w:val="24"/>
        </w:rPr>
      </w:pPr>
      <w:proofErr w:type="spellStart"/>
      <w:r w:rsidRPr="002624B0">
        <w:rPr>
          <w:rFonts w:cs="Times New Roman"/>
          <w:color w:val="222222"/>
          <w:szCs w:val="24"/>
          <w:shd w:val="clear" w:color="auto" w:fill="FFFFFF"/>
        </w:rPr>
        <w:t>Beausaert</w:t>
      </w:r>
      <w:proofErr w:type="spellEnd"/>
      <w:r w:rsidRPr="002624B0">
        <w:rPr>
          <w:rFonts w:cs="Times New Roman"/>
          <w:color w:val="222222"/>
          <w:szCs w:val="24"/>
          <w:shd w:val="clear" w:color="auto" w:fill="FFFFFF"/>
        </w:rPr>
        <w:t xml:space="preserve"> (2013)</w:t>
      </w:r>
      <w:r w:rsidRPr="002624B0">
        <w:rPr>
          <w:rFonts w:cs="Times New Roman"/>
          <w:szCs w:val="24"/>
        </w:rPr>
        <w:t xml:space="preserve"> explained that </w:t>
      </w:r>
      <w:r w:rsidR="000D736E" w:rsidRPr="002624B0">
        <w:rPr>
          <w:rFonts w:cs="Times New Roman"/>
          <w:szCs w:val="24"/>
        </w:rPr>
        <w:t>Personal development plan is the procedure of mapping our goals and tracking them with different segments to reach to our goals in proper time. It presents a budget of our willingness to change ourselves for a better position in a timeframe. In simple it is just a presentation of time track of meeting different objectives with the way planed in our head. It is just a simple presentation of routine to work for ourselves.</w:t>
      </w:r>
      <w:r w:rsidR="00C73DF6" w:rsidRPr="002624B0">
        <w:rPr>
          <w:rFonts w:cs="Times New Roman"/>
          <w:szCs w:val="24"/>
        </w:rPr>
        <w:t xml:space="preserve"> I have a short time goal and a long time goal for my career-</w:t>
      </w:r>
    </w:p>
    <w:p w:rsidR="00C73DF6" w:rsidRPr="00FB0CC5" w:rsidRDefault="00C73DF6" w:rsidP="008354F9">
      <w:pPr>
        <w:spacing w:line="360" w:lineRule="auto"/>
        <w:jc w:val="both"/>
        <w:rPr>
          <w:rFonts w:cs="Times New Roman"/>
        </w:rPr>
      </w:pPr>
      <w:r w:rsidRPr="00FB0CC5">
        <w:rPr>
          <w:rFonts w:cs="Times New Roman"/>
        </w:rPr>
        <w:t>Short time goals:</w:t>
      </w:r>
    </w:p>
    <w:p w:rsidR="00206B0D" w:rsidRDefault="00C73DF6" w:rsidP="008354F9">
      <w:pPr>
        <w:spacing w:line="360" w:lineRule="auto"/>
        <w:jc w:val="both"/>
        <w:rPr>
          <w:rFonts w:cs="Times New Roman"/>
        </w:rPr>
      </w:pPr>
      <w:r w:rsidRPr="00FB0CC5">
        <w:rPr>
          <w:rFonts w:cs="Times New Roman"/>
        </w:rPr>
        <w:t xml:space="preserve">In my short time goal I will be working for </w:t>
      </w:r>
      <w:r w:rsidR="00206B0D" w:rsidRPr="00FB0CC5">
        <w:rPr>
          <w:rFonts w:cs="Times New Roman"/>
        </w:rPr>
        <w:t>my employment in any business firm. For this I will need my networking well and keep track of different firms when they are recruiting. I need to find firms that provides similar sort of activity regarding the fashion house plan. Getting to a fashion house will be most appropriate for me.</w:t>
      </w:r>
    </w:p>
    <w:p w:rsidR="00206B0D" w:rsidRPr="00FB0CC5" w:rsidRDefault="00206B0D" w:rsidP="008354F9">
      <w:pPr>
        <w:spacing w:line="360" w:lineRule="auto"/>
        <w:jc w:val="both"/>
        <w:rPr>
          <w:rFonts w:cs="Times New Roman"/>
        </w:rPr>
      </w:pPr>
      <w:r w:rsidRPr="00FB0CC5">
        <w:rPr>
          <w:rFonts w:cs="Times New Roman"/>
        </w:rPr>
        <w:t>Long time goal:</w:t>
      </w:r>
    </w:p>
    <w:p w:rsidR="000D736E" w:rsidRPr="00FB0CC5" w:rsidRDefault="006864D9" w:rsidP="008354F9">
      <w:pPr>
        <w:spacing w:line="360" w:lineRule="auto"/>
        <w:jc w:val="both"/>
        <w:rPr>
          <w:rFonts w:cs="Times New Roman"/>
        </w:rPr>
      </w:pPr>
      <w:r w:rsidRPr="00FB0CC5">
        <w:rPr>
          <w:rFonts w:cs="Times New Roman"/>
        </w:rPr>
        <w:t>My long time goal will be implementing in my fashion house plan. To implement the idea I will need experience and different sources for getting supplies. I have to ma</w:t>
      </w:r>
      <w:r w:rsidR="003B07FA" w:rsidRPr="00FB0CC5">
        <w:rPr>
          <w:rFonts w:cs="Times New Roman"/>
        </w:rPr>
        <w:t xml:space="preserve">intain well distribution channel to get my customer. </w:t>
      </w:r>
      <w:proofErr w:type="gramStart"/>
      <w:r w:rsidR="003B07FA" w:rsidRPr="00FB0CC5">
        <w:rPr>
          <w:rFonts w:cs="Times New Roman"/>
        </w:rPr>
        <w:t>Establishing with proper law for the licensing of my business.</w:t>
      </w:r>
      <w:proofErr w:type="gramEnd"/>
    </w:p>
    <w:p w:rsidR="00A06B2E" w:rsidRPr="00FB0CC5" w:rsidRDefault="003B07FA" w:rsidP="008354F9">
      <w:pPr>
        <w:spacing w:line="360" w:lineRule="auto"/>
        <w:jc w:val="both"/>
        <w:rPr>
          <w:rStyle w:val="5yl5"/>
          <w:rFonts w:cs="Times New Roman"/>
          <w:szCs w:val="24"/>
        </w:rPr>
      </w:pPr>
      <w:r w:rsidRPr="00FB0CC5">
        <w:rPr>
          <w:rStyle w:val="5yl5"/>
          <w:rFonts w:cs="Times New Roman"/>
          <w:szCs w:val="24"/>
        </w:rPr>
        <w:t>Below table will discuss my goals for the upcoming periods-</w:t>
      </w:r>
    </w:p>
    <w:p w:rsidR="00A06B2E" w:rsidRPr="00FB0CC5" w:rsidRDefault="00A06B2E" w:rsidP="00084874">
      <w:pPr>
        <w:pStyle w:val="Caption"/>
        <w:keepNext/>
        <w:spacing w:line="360" w:lineRule="auto"/>
        <w:jc w:val="center"/>
        <w:rPr>
          <w:rFonts w:cs="Times New Roman"/>
          <w:color w:val="auto"/>
        </w:rPr>
      </w:pPr>
      <w:r w:rsidRPr="00FB0CC5">
        <w:rPr>
          <w:rFonts w:cs="Times New Roman"/>
          <w:color w:val="auto"/>
        </w:rPr>
        <w:t xml:space="preserve">Table </w:t>
      </w:r>
      <w:r w:rsidR="00FE4511" w:rsidRPr="00FB0CC5">
        <w:rPr>
          <w:rFonts w:cs="Times New Roman"/>
          <w:color w:val="auto"/>
        </w:rPr>
        <w:fldChar w:fldCharType="begin"/>
      </w:r>
      <w:r w:rsidR="00DE4967" w:rsidRPr="00FB0CC5">
        <w:rPr>
          <w:rFonts w:cs="Times New Roman"/>
          <w:color w:val="auto"/>
        </w:rPr>
        <w:instrText xml:space="preserve"> SEQ Table \* ARABIC </w:instrText>
      </w:r>
      <w:r w:rsidR="00FE4511" w:rsidRPr="00FB0CC5">
        <w:rPr>
          <w:rFonts w:cs="Times New Roman"/>
          <w:color w:val="auto"/>
        </w:rPr>
        <w:fldChar w:fldCharType="separate"/>
      </w:r>
      <w:r w:rsidRPr="00FB0CC5">
        <w:rPr>
          <w:rFonts w:cs="Times New Roman"/>
          <w:noProof/>
          <w:color w:val="auto"/>
        </w:rPr>
        <w:t>1</w:t>
      </w:r>
      <w:r w:rsidR="00FE4511" w:rsidRPr="00FB0CC5">
        <w:rPr>
          <w:rFonts w:cs="Times New Roman"/>
          <w:noProof/>
          <w:color w:val="auto"/>
        </w:rPr>
        <w:fldChar w:fldCharType="end"/>
      </w:r>
      <w:r w:rsidRPr="00FB0CC5">
        <w:rPr>
          <w:rFonts w:cs="Times New Roman"/>
          <w:color w:val="auto"/>
        </w:rPr>
        <w:t xml:space="preserve"> Personal development plan</w:t>
      </w:r>
    </w:p>
    <w:tbl>
      <w:tblPr>
        <w:tblStyle w:val="GridTable1Light"/>
        <w:tblW w:w="9625" w:type="dxa"/>
        <w:jc w:val="center"/>
        <w:tblLayout w:type="fixed"/>
        <w:tblLook w:val="0000" w:firstRow="0" w:lastRow="0" w:firstColumn="0" w:lastColumn="0" w:noHBand="0" w:noVBand="0"/>
      </w:tblPr>
      <w:tblGrid>
        <w:gridCol w:w="1435"/>
        <w:gridCol w:w="1890"/>
        <w:gridCol w:w="1800"/>
        <w:gridCol w:w="2970"/>
        <w:gridCol w:w="1530"/>
      </w:tblGrid>
      <w:tr w:rsidR="00084874" w:rsidRPr="00FB0CC5" w:rsidTr="00084874">
        <w:trPr>
          <w:trHeight w:val="152"/>
          <w:jc w:val="center"/>
        </w:trPr>
        <w:tc>
          <w:tcPr>
            <w:tcW w:w="1435" w:type="dxa"/>
            <w:shd w:val="clear" w:color="auto" w:fill="D9D9D9" w:themeFill="background1" w:themeFillShade="D9"/>
          </w:tcPr>
          <w:p w:rsidR="009B21E7" w:rsidRPr="00FB0CC5" w:rsidRDefault="009B21E7" w:rsidP="008354F9">
            <w:pPr>
              <w:spacing w:line="360" w:lineRule="auto"/>
              <w:jc w:val="both"/>
              <w:rPr>
                <w:rFonts w:cs="Times New Roman"/>
                <w:b/>
                <w:szCs w:val="24"/>
              </w:rPr>
            </w:pPr>
          </w:p>
          <w:p w:rsidR="009B21E7" w:rsidRPr="00FB0CC5" w:rsidRDefault="009B21E7" w:rsidP="008354F9">
            <w:pPr>
              <w:spacing w:line="360" w:lineRule="auto"/>
              <w:jc w:val="both"/>
              <w:rPr>
                <w:rFonts w:cs="Times New Roman"/>
                <w:b/>
                <w:szCs w:val="24"/>
              </w:rPr>
            </w:pPr>
            <w:r w:rsidRPr="00FB0CC5">
              <w:rPr>
                <w:rFonts w:cs="Times New Roman"/>
                <w:b/>
                <w:szCs w:val="24"/>
              </w:rPr>
              <w:t>What do I want/need to learn?</w:t>
            </w:r>
          </w:p>
        </w:tc>
        <w:tc>
          <w:tcPr>
            <w:tcW w:w="1890" w:type="dxa"/>
            <w:shd w:val="clear" w:color="auto" w:fill="D9D9D9" w:themeFill="background1" w:themeFillShade="D9"/>
          </w:tcPr>
          <w:p w:rsidR="009B21E7" w:rsidRPr="00FB0CC5" w:rsidRDefault="009B21E7" w:rsidP="008354F9">
            <w:pPr>
              <w:spacing w:line="360" w:lineRule="auto"/>
              <w:jc w:val="both"/>
              <w:rPr>
                <w:rFonts w:cs="Times New Roman"/>
                <w:b/>
                <w:szCs w:val="24"/>
              </w:rPr>
            </w:pPr>
          </w:p>
          <w:p w:rsidR="009B21E7" w:rsidRPr="00FB0CC5" w:rsidRDefault="009B21E7" w:rsidP="008354F9">
            <w:pPr>
              <w:spacing w:line="360" w:lineRule="auto"/>
              <w:jc w:val="both"/>
              <w:rPr>
                <w:rFonts w:cs="Times New Roman"/>
                <w:b/>
                <w:szCs w:val="24"/>
              </w:rPr>
            </w:pPr>
            <w:r w:rsidRPr="00FB0CC5">
              <w:rPr>
                <w:rFonts w:cs="Times New Roman"/>
                <w:b/>
                <w:szCs w:val="24"/>
              </w:rPr>
              <w:t>What will I do to achieve this?</w:t>
            </w:r>
          </w:p>
        </w:tc>
        <w:tc>
          <w:tcPr>
            <w:tcW w:w="1800" w:type="dxa"/>
            <w:shd w:val="clear" w:color="auto" w:fill="D9D9D9" w:themeFill="background1" w:themeFillShade="D9"/>
          </w:tcPr>
          <w:p w:rsidR="009B21E7" w:rsidRPr="00FB0CC5" w:rsidRDefault="009B21E7" w:rsidP="008354F9">
            <w:pPr>
              <w:spacing w:line="360" w:lineRule="auto"/>
              <w:jc w:val="both"/>
              <w:rPr>
                <w:rFonts w:cs="Times New Roman"/>
                <w:b/>
                <w:szCs w:val="24"/>
              </w:rPr>
            </w:pPr>
          </w:p>
          <w:p w:rsidR="009B21E7" w:rsidRPr="00FB0CC5" w:rsidRDefault="009B21E7" w:rsidP="008354F9">
            <w:pPr>
              <w:spacing w:line="360" w:lineRule="auto"/>
              <w:jc w:val="both"/>
              <w:rPr>
                <w:rFonts w:cs="Times New Roman"/>
                <w:b/>
                <w:szCs w:val="24"/>
              </w:rPr>
            </w:pPr>
            <w:r w:rsidRPr="00FB0CC5">
              <w:rPr>
                <w:rFonts w:cs="Times New Roman"/>
                <w:b/>
                <w:szCs w:val="24"/>
              </w:rPr>
              <w:t>What resources or support will I need?</w:t>
            </w:r>
          </w:p>
        </w:tc>
        <w:tc>
          <w:tcPr>
            <w:tcW w:w="2970" w:type="dxa"/>
            <w:shd w:val="clear" w:color="auto" w:fill="D9D9D9" w:themeFill="background1" w:themeFillShade="D9"/>
          </w:tcPr>
          <w:p w:rsidR="009B21E7" w:rsidRPr="00FB0CC5" w:rsidRDefault="009B21E7" w:rsidP="008354F9">
            <w:pPr>
              <w:spacing w:line="360" w:lineRule="auto"/>
              <w:jc w:val="both"/>
              <w:rPr>
                <w:rFonts w:cs="Times New Roman"/>
                <w:b/>
                <w:szCs w:val="24"/>
              </w:rPr>
            </w:pPr>
          </w:p>
          <w:p w:rsidR="009B21E7" w:rsidRPr="00FB0CC5" w:rsidRDefault="009B21E7" w:rsidP="008354F9">
            <w:pPr>
              <w:spacing w:line="360" w:lineRule="auto"/>
              <w:jc w:val="both"/>
              <w:rPr>
                <w:rFonts w:cs="Times New Roman"/>
                <w:b/>
                <w:szCs w:val="24"/>
              </w:rPr>
            </w:pPr>
            <w:r w:rsidRPr="00FB0CC5">
              <w:rPr>
                <w:rFonts w:cs="Times New Roman"/>
                <w:b/>
                <w:szCs w:val="24"/>
              </w:rPr>
              <w:t>What will my success criteria be?</w:t>
            </w:r>
          </w:p>
        </w:tc>
        <w:tc>
          <w:tcPr>
            <w:tcW w:w="1530" w:type="dxa"/>
            <w:shd w:val="clear" w:color="auto" w:fill="D9D9D9" w:themeFill="background1" w:themeFillShade="D9"/>
          </w:tcPr>
          <w:p w:rsidR="009B21E7" w:rsidRPr="00FB0CC5" w:rsidRDefault="009B21E7" w:rsidP="008354F9">
            <w:pPr>
              <w:spacing w:line="360" w:lineRule="auto"/>
              <w:jc w:val="both"/>
              <w:rPr>
                <w:rFonts w:cs="Times New Roman"/>
                <w:b/>
                <w:szCs w:val="24"/>
              </w:rPr>
            </w:pPr>
          </w:p>
          <w:p w:rsidR="009B21E7" w:rsidRPr="00FB0CC5" w:rsidRDefault="009B21E7" w:rsidP="008354F9">
            <w:pPr>
              <w:spacing w:line="360" w:lineRule="auto"/>
              <w:jc w:val="both"/>
              <w:rPr>
                <w:rFonts w:cs="Times New Roman"/>
                <w:b/>
                <w:szCs w:val="24"/>
              </w:rPr>
            </w:pPr>
            <w:r w:rsidRPr="00FB0CC5">
              <w:rPr>
                <w:rFonts w:cs="Times New Roman"/>
                <w:b/>
                <w:szCs w:val="24"/>
              </w:rPr>
              <w:t>Target dates for review and completion</w:t>
            </w:r>
          </w:p>
        </w:tc>
      </w:tr>
      <w:tr w:rsidR="00084874" w:rsidRPr="00FB0CC5" w:rsidTr="00084874">
        <w:trPr>
          <w:trHeight w:val="1250"/>
          <w:jc w:val="center"/>
        </w:trPr>
        <w:tc>
          <w:tcPr>
            <w:tcW w:w="1435" w:type="dxa"/>
          </w:tcPr>
          <w:p w:rsidR="003B07FA" w:rsidRPr="00FB0CC5" w:rsidRDefault="003B07FA" w:rsidP="008354F9">
            <w:pPr>
              <w:spacing w:line="360" w:lineRule="auto"/>
              <w:jc w:val="both"/>
              <w:rPr>
                <w:rFonts w:cs="Times New Roman"/>
                <w:szCs w:val="24"/>
              </w:rPr>
            </w:pPr>
            <w:r w:rsidRPr="00FB0CC5">
              <w:rPr>
                <w:rFonts w:cs="Times New Roman"/>
                <w:szCs w:val="24"/>
              </w:rPr>
              <w:t>Business process</w:t>
            </w:r>
          </w:p>
          <w:p w:rsidR="009B21E7" w:rsidRPr="00FB0CC5" w:rsidRDefault="009B21E7" w:rsidP="008354F9">
            <w:pPr>
              <w:spacing w:line="360" w:lineRule="auto"/>
              <w:jc w:val="both"/>
              <w:rPr>
                <w:rFonts w:cs="Times New Roman"/>
                <w:szCs w:val="24"/>
              </w:rPr>
            </w:pPr>
          </w:p>
        </w:tc>
        <w:tc>
          <w:tcPr>
            <w:tcW w:w="1890" w:type="dxa"/>
          </w:tcPr>
          <w:p w:rsidR="009B21E7" w:rsidRPr="00FB0CC5" w:rsidRDefault="003B07FA" w:rsidP="008354F9">
            <w:pPr>
              <w:spacing w:line="360" w:lineRule="auto"/>
              <w:jc w:val="both"/>
              <w:rPr>
                <w:rFonts w:cs="Times New Roman"/>
                <w:szCs w:val="24"/>
              </w:rPr>
            </w:pPr>
            <w:r w:rsidRPr="00FB0CC5">
              <w:rPr>
                <w:rFonts w:cs="Times New Roman"/>
                <w:szCs w:val="24"/>
              </w:rPr>
              <w:t>Finding mentor</w:t>
            </w:r>
          </w:p>
        </w:tc>
        <w:tc>
          <w:tcPr>
            <w:tcW w:w="1800" w:type="dxa"/>
          </w:tcPr>
          <w:p w:rsidR="009B21E7" w:rsidRPr="00FB0CC5" w:rsidRDefault="003B07FA" w:rsidP="008354F9">
            <w:pPr>
              <w:spacing w:line="360" w:lineRule="auto"/>
              <w:jc w:val="both"/>
              <w:rPr>
                <w:rFonts w:cs="Times New Roman"/>
                <w:szCs w:val="24"/>
              </w:rPr>
            </w:pPr>
            <w:r w:rsidRPr="00FB0CC5">
              <w:rPr>
                <w:rFonts w:cs="Times New Roman"/>
                <w:szCs w:val="24"/>
              </w:rPr>
              <w:t>Getting employed  by a recognized firm</w:t>
            </w:r>
          </w:p>
        </w:tc>
        <w:tc>
          <w:tcPr>
            <w:tcW w:w="2970" w:type="dxa"/>
          </w:tcPr>
          <w:p w:rsidR="009B21E7" w:rsidRPr="00FB0CC5" w:rsidRDefault="003B07FA" w:rsidP="008354F9">
            <w:pPr>
              <w:spacing w:line="360" w:lineRule="auto"/>
              <w:jc w:val="both"/>
              <w:rPr>
                <w:rFonts w:cs="Times New Roman"/>
                <w:szCs w:val="24"/>
              </w:rPr>
            </w:pPr>
            <w:r w:rsidRPr="00FB0CC5">
              <w:rPr>
                <w:rFonts w:cs="Times New Roman"/>
                <w:szCs w:val="24"/>
              </w:rPr>
              <w:t>How well I  can understand and solve the problem of firm</w:t>
            </w:r>
          </w:p>
        </w:tc>
        <w:tc>
          <w:tcPr>
            <w:tcW w:w="1530" w:type="dxa"/>
          </w:tcPr>
          <w:p w:rsidR="009B21E7" w:rsidRPr="00FB0CC5" w:rsidRDefault="003B07FA" w:rsidP="008354F9">
            <w:pPr>
              <w:spacing w:line="360" w:lineRule="auto"/>
              <w:jc w:val="both"/>
              <w:rPr>
                <w:rFonts w:cs="Times New Roman"/>
                <w:szCs w:val="24"/>
              </w:rPr>
            </w:pPr>
            <w:r w:rsidRPr="00FB0CC5">
              <w:rPr>
                <w:rFonts w:cs="Times New Roman"/>
                <w:szCs w:val="24"/>
              </w:rPr>
              <w:t>December 2024</w:t>
            </w:r>
          </w:p>
        </w:tc>
      </w:tr>
      <w:tr w:rsidR="00084874" w:rsidRPr="00FB0CC5" w:rsidTr="00084874">
        <w:trPr>
          <w:trHeight w:val="1250"/>
          <w:jc w:val="center"/>
        </w:trPr>
        <w:tc>
          <w:tcPr>
            <w:tcW w:w="1435" w:type="dxa"/>
          </w:tcPr>
          <w:p w:rsidR="003B07FA" w:rsidRPr="00FB0CC5" w:rsidRDefault="003B07FA" w:rsidP="008354F9">
            <w:pPr>
              <w:spacing w:line="360" w:lineRule="auto"/>
              <w:jc w:val="both"/>
              <w:rPr>
                <w:rFonts w:cs="Times New Roman"/>
                <w:szCs w:val="24"/>
              </w:rPr>
            </w:pPr>
            <w:r w:rsidRPr="00FB0CC5">
              <w:rPr>
                <w:rFonts w:cs="Times New Roman"/>
                <w:szCs w:val="24"/>
              </w:rPr>
              <w:lastRenderedPageBreak/>
              <w:t>Social Media and</w:t>
            </w:r>
          </w:p>
          <w:p w:rsidR="003B07FA" w:rsidRPr="00FB0CC5" w:rsidRDefault="003B07FA" w:rsidP="008354F9">
            <w:pPr>
              <w:spacing w:line="360" w:lineRule="auto"/>
              <w:jc w:val="both"/>
              <w:rPr>
                <w:rFonts w:cs="Times New Roman"/>
                <w:szCs w:val="24"/>
              </w:rPr>
            </w:pPr>
            <w:r w:rsidRPr="00FB0CC5">
              <w:rPr>
                <w:rFonts w:cs="Times New Roman"/>
                <w:szCs w:val="24"/>
              </w:rPr>
              <w:t>Job portals</w:t>
            </w:r>
          </w:p>
          <w:p w:rsidR="009B21E7" w:rsidRPr="00FB0CC5" w:rsidRDefault="009B21E7" w:rsidP="008354F9">
            <w:pPr>
              <w:spacing w:line="360" w:lineRule="auto"/>
              <w:jc w:val="both"/>
              <w:rPr>
                <w:rFonts w:cs="Times New Roman"/>
                <w:szCs w:val="24"/>
              </w:rPr>
            </w:pPr>
          </w:p>
        </w:tc>
        <w:tc>
          <w:tcPr>
            <w:tcW w:w="1890" w:type="dxa"/>
          </w:tcPr>
          <w:p w:rsidR="009B21E7" w:rsidRPr="00FB0CC5" w:rsidRDefault="005D1F48" w:rsidP="008354F9">
            <w:pPr>
              <w:spacing w:line="360" w:lineRule="auto"/>
              <w:jc w:val="both"/>
              <w:rPr>
                <w:rFonts w:cs="Times New Roman"/>
                <w:szCs w:val="24"/>
              </w:rPr>
            </w:pPr>
            <w:r w:rsidRPr="00FB0CC5">
              <w:rPr>
                <w:rFonts w:cs="Times New Roman"/>
                <w:szCs w:val="24"/>
              </w:rPr>
              <w:t>Have to find different community and job portals to engage with it.</w:t>
            </w:r>
          </w:p>
        </w:tc>
        <w:tc>
          <w:tcPr>
            <w:tcW w:w="1800" w:type="dxa"/>
          </w:tcPr>
          <w:p w:rsidR="009B21E7" w:rsidRPr="00FB0CC5" w:rsidRDefault="005D1F48" w:rsidP="008354F9">
            <w:pPr>
              <w:spacing w:line="360" w:lineRule="auto"/>
              <w:jc w:val="both"/>
              <w:rPr>
                <w:rFonts w:cs="Times New Roman"/>
                <w:szCs w:val="24"/>
              </w:rPr>
            </w:pPr>
            <w:r w:rsidRPr="00FB0CC5">
              <w:rPr>
                <w:rFonts w:cs="Times New Roman"/>
                <w:szCs w:val="24"/>
              </w:rPr>
              <w:t>Social media and job portal will provide different information which will guide me through different community of expertise.</w:t>
            </w:r>
          </w:p>
        </w:tc>
        <w:tc>
          <w:tcPr>
            <w:tcW w:w="2970" w:type="dxa"/>
          </w:tcPr>
          <w:p w:rsidR="009B21E7" w:rsidRPr="00FB0CC5" w:rsidRDefault="005D1F48" w:rsidP="008354F9">
            <w:pPr>
              <w:spacing w:line="360" w:lineRule="auto"/>
              <w:jc w:val="both"/>
              <w:rPr>
                <w:rFonts w:cs="Times New Roman"/>
                <w:szCs w:val="24"/>
              </w:rPr>
            </w:pPr>
            <w:r w:rsidRPr="00FB0CC5">
              <w:rPr>
                <w:rFonts w:cs="Times New Roman"/>
                <w:szCs w:val="24"/>
              </w:rPr>
              <w:t>The success criteria will be based on how much people I am daily interacting with and the information’s I get.</w:t>
            </w:r>
          </w:p>
        </w:tc>
        <w:tc>
          <w:tcPr>
            <w:tcW w:w="1530" w:type="dxa"/>
          </w:tcPr>
          <w:p w:rsidR="009B21E7" w:rsidRPr="00FB0CC5" w:rsidRDefault="003B07FA" w:rsidP="008354F9">
            <w:pPr>
              <w:spacing w:line="360" w:lineRule="auto"/>
              <w:jc w:val="both"/>
              <w:rPr>
                <w:rFonts w:cs="Times New Roman"/>
                <w:szCs w:val="24"/>
              </w:rPr>
            </w:pPr>
            <w:r w:rsidRPr="00FB0CC5">
              <w:rPr>
                <w:rFonts w:cs="Times New Roman"/>
                <w:szCs w:val="24"/>
              </w:rPr>
              <w:t>Regular basis</w:t>
            </w:r>
          </w:p>
        </w:tc>
      </w:tr>
      <w:tr w:rsidR="00084874" w:rsidRPr="00FB0CC5" w:rsidTr="00084874">
        <w:trPr>
          <w:trHeight w:val="1250"/>
          <w:jc w:val="center"/>
        </w:trPr>
        <w:tc>
          <w:tcPr>
            <w:tcW w:w="1435" w:type="dxa"/>
          </w:tcPr>
          <w:p w:rsidR="003B07FA" w:rsidRPr="00FB0CC5" w:rsidRDefault="003B07FA" w:rsidP="008354F9">
            <w:pPr>
              <w:spacing w:line="360" w:lineRule="auto"/>
              <w:jc w:val="both"/>
              <w:rPr>
                <w:rFonts w:cs="Times New Roman"/>
                <w:szCs w:val="24"/>
              </w:rPr>
            </w:pPr>
            <w:r w:rsidRPr="00FB0CC5">
              <w:rPr>
                <w:rFonts w:cs="Times New Roman"/>
                <w:szCs w:val="24"/>
              </w:rPr>
              <w:t>Business review</w:t>
            </w:r>
          </w:p>
          <w:p w:rsidR="009B21E7" w:rsidRPr="00FB0CC5" w:rsidRDefault="009B21E7" w:rsidP="008354F9">
            <w:pPr>
              <w:spacing w:line="360" w:lineRule="auto"/>
              <w:jc w:val="both"/>
              <w:rPr>
                <w:rFonts w:cs="Times New Roman"/>
                <w:szCs w:val="24"/>
              </w:rPr>
            </w:pPr>
          </w:p>
        </w:tc>
        <w:tc>
          <w:tcPr>
            <w:tcW w:w="1890" w:type="dxa"/>
          </w:tcPr>
          <w:p w:rsidR="009B21E7" w:rsidRPr="00FB0CC5" w:rsidRDefault="009B21E7" w:rsidP="008354F9">
            <w:pPr>
              <w:spacing w:line="360" w:lineRule="auto"/>
              <w:jc w:val="both"/>
              <w:rPr>
                <w:rFonts w:cs="Times New Roman"/>
                <w:szCs w:val="24"/>
              </w:rPr>
            </w:pPr>
            <w:r w:rsidRPr="00FB0CC5">
              <w:rPr>
                <w:rFonts w:cs="Times New Roman"/>
                <w:szCs w:val="24"/>
              </w:rPr>
              <w:t xml:space="preserve">Attend workshop and get connect with the </w:t>
            </w:r>
            <w:r w:rsidR="005D1F48" w:rsidRPr="00FB0CC5">
              <w:rPr>
                <w:rFonts w:cs="Times New Roman"/>
                <w:szCs w:val="24"/>
              </w:rPr>
              <w:t xml:space="preserve">reviewers </w:t>
            </w:r>
          </w:p>
        </w:tc>
        <w:tc>
          <w:tcPr>
            <w:tcW w:w="1800" w:type="dxa"/>
          </w:tcPr>
          <w:p w:rsidR="009B21E7" w:rsidRPr="00FB0CC5" w:rsidRDefault="005D1F48" w:rsidP="008354F9">
            <w:pPr>
              <w:spacing w:line="360" w:lineRule="auto"/>
              <w:jc w:val="both"/>
              <w:rPr>
                <w:rFonts w:cs="Times New Roman"/>
                <w:szCs w:val="24"/>
              </w:rPr>
            </w:pPr>
            <w:r w:rsidRPr="00FB0CC5">
              <w:rPr>
                <w:rFonts w:cs="Times New Roman"/>
                <w:szCs w:val="24"/>
              </w:rPr>
              <w:t>collect</w:t>
            </w:r>
            <w:r w:rsidR="00D646D3" w:rsidRPr="00FB0CC5">
              <w:rPr>
                <w:rFonts w:cs="Times New Roman"/>
                <w:szCs w:val="24"/>
              </w:rPr>
              <w:t>ing</w:t>
            </w:r>
            <w:r w:rsidRPr="00FB0CC5">
              <w:rPr>
                <w:rFonts w:cs="Times New Roman"/>
                <w:szCs w:val="24"/>
              </w:rPr>
              <w:t xml:space="preserve"> Harvard business review or Forbes news</w:t>
            </w:r>
          </w:p>
        </w:tc>
        <w:tc>
          <w:tcPr>
            <w:tcW w:w="2970" w:type="dxa"/>
          </w:tcPr>
          <w:p w:rsidR="009B21E7" w:rsidRPr="00FB0CC5" w:rsidRDefault="005D1F48" w:rsidP="008354F9">
            <w:pPr>
              <w:spacing w:line="360" w:lineRule="auto"/>
              <w:jc w:val="both"/>
              <w:rPr>
                <w:rFonts w:cs="Times New Roman"/>
                <w:szCs w:val="24"/>
              </w:rPr>
            </w:pPr>
            <w:r w:rsidRPr="00FB0CC5">
              <w:rPr>
                <w:rFonts w:cs="Times New Roman"/>
                <w:szCs w:val="24"/>
              </w:rPr>
              <w:t>Information about different analysis will help me to develop my ideas</w:t>
            </w:r>
          </w:p>
        </w:tc>
        <w:tc>
          <w:tcPr>
            <w:tcW w:w="1530" w:type="dxa"/>
          </w:tcPr>
          <w:p w:rsidR="009B21E7" w:rsidRPr="00FB0CC5" w:rsidRDefault="005D1F48" w:rsidP="008354F9">
            <w:pPr>
              <w:spacing w:line="360" w:lineRule="auto"/>
              <w:jc w:val="both"/>
              <w:rPr>
                <w:rFonts w:cs="Times New Roman"/>
                <w:szCs w:val="24"/>
              </w:rPr>
            </w:pPr>
            <w:r w:rsidRPr="00FB0CC5">
              <w:rPr>
                <w:rFonts w:cs="Times New Roman"/>
                <w:szCs w:val="24"/>
              </w:rPr>
              <w:t>Regular basis</w:t>
            </w:r>
          </w:p>
        </w:tc>
      </w:tr>
      <w:tr w:rsidR="00084874" w:rsidRPr="00FB0CC5" w:rsidTr="00084874">
        <w:trPr>
          <w:trHeight w:val="80"/>
          <w:jc w:val="center"/>
        </w:trPr>
        <w:tc>
          <w:tcPr>
            <w:tcW w:w="1435" w:type="dxa"/>
          </w:tcPr>
          <w:p w:rsidR="003B07FA" w:rsidRPr="00FB0CC5" w:rsidRDefault="003B07FA" w:rsidP="008354F9">
            <w:pPr>
              <w:spacing w:line="360" w:lineRule="auto"/>
              <w:jc w:val="both"/>
              <w:rPr>
                <w:rFonts w:cs="Times New Roman"/>
                <w:szCs w:val="24"/>
              </w:rPr>
            </w:pPr>
            <w:r w:rsidRPr="00FB0CC5">
              <w:rPr>
                <w:rFonts w:cs="Times New Roman"/>
                <w:szCs w:val="24"/>
              </w:rPr>
              <w:t>Economy market</w:t>
            </w:r>
            <w:r w:rsidR="00D646D3" w:rsidRPr="00FB0CC5">
              <w:rPr>
                <w:rFonts w:cs="Times New Roman"/>
                <w:szCs w:val="24"/>
              </w:rPr>
              <w:t xml:space="preserve"> information</w:t>
            </w:r>
          </w:p>
          <w:p w:rsidR="003B07FA" w:rsidRPr="00FB0CC5" w:rsidRDefault="003B07FA" w:rsidP="008354F9">
            <w:pPr>
              <w:spacing w:line="360" w:lineRule="auto"/>
              <w:jc w:val="both"/>
              <w:rPr>
                <w:rFonts w:cs="Times New Roman"/>
                <w:szCs w:val="24"/>
              </w:rPr>
            </w:pPr>
          </w:p>
        </w:tc>
        <w:tc>
          <w:tcPr>
            <w:tcW w:w="1890" w:type="dxa"/>
          </w:tcPr>
          <w:p w:rsidR="003B07FA" w:rsidRPr="00FB0CC5" w:rsidRDefault="00D646D3" w:rsidP="008354F9">
            <w:pPr>
              <w:spacing w:line="360" w:lineRule="auto"/>
              <w:jc w:val="both"/>
              <w:rPr>
                <w:rFonts w:cs="Times New Roman"/>
                <w:szCs w:val="24"/>
              </w:rPr>
            </w:pPr>
            <w:r w:rsidRPr="00FB0CC5">
              <w:rPr>
                <w:rFonts w:cs="Times New Roman"/>
                <w:szCs w:val="24"/>
              </w:rPr>
              <w:t xml:space="preserve">Regular attaining shows on business </w:t>
            </w:r>
          </w:p>
        </w:tc>
        <w:tc>
          <w:tcPr>
            <w:tcW w:w="1800" w:type="dxa"/>
          </w:tcPr>
          <w:p w:rsidR="003B07FA" w:rsidRPr="00FB0CC5" w:rsidRDefault="00D646D3" w:rsidP="008354F9">
            <w:pPr>
              <w:spacing w:line="360" w:lineRule="auto"/>
              <w:jc w:val="both"/>
              <w:rPr>
                <w:rFonts w:cs="Times New Roman"/>
                <w:szCs w:val="24"/>
              </w:rPr>
            </w:pPr>
            <w:r w:rsidRPr="00FB0CC5">
              <w:rPr>
                <w:rFonts w:cs="Times New Roman"/>
                <w:szCs w:val="24"/>
              </w:rPr>
              <w:t>I will need Internet or cable line to watch them.</w:t>
            </w:r>
          </w:p>
        </w:tc>
        <w:tc>
          <w:tcPr>
            <w:tcW w:w="2970" w:type="dxa"/>
          </w:tcPr>
          <w:p w:rsidR="003B07FA" w:rsidRPr="00FB0CC5" w:rsidRDefault="00D646D3" w:rsidP="008354F9">
            <w:pPr>
              <w:spacing w:line="360" w:lineRule="auto"/>
              <w:jc w:val="both"/>
              <w:rPr>
                <w:rFonts w:cs="Times New Roman"/>
                <w:szCs w:val="24"/>
              </w:rPr>
            </w:pPr>
            <w:r w:rsidRPr="00FB0CC5">
              <w:rPr>
                <w:rFonts w:cs="Times New Roman"/>
                <w:szCs w:val="24"/>
              </w:rPr>
              <w:t>Success criteria will be news of different business that can be linked on my plans or effect the firm working on it.</w:t>
            </w:r>
          </w:p>
        </w:tc>
        <w:tc>
          <w:tcPr>
            <w:tcW w:w="1530" w:type="dxa"/>
          </w:tcPr>
          <w:p w:rsidR="003B07FA" w:rsidRPr="00FB0CC5" w:rsidRDefault="00D646D3" w:rsidP="008354F9">
            <w:pPr>
              <w:spacing w:line="360" w:lineRule="auto"/>
              <w:jc w:val="both"/>
              <w:rPr>
                <w:rFonts w:cs="Times New Roman"/>
                <w:szCs w:val="24"/>
              </w:rPr>
            </w:pPr>
            <w:r w:rsidRPr="00FB0CC5">
              <w:rPr>
                <w:rFonts w:cs="Times New Roman"/>
                <w:szCs w:val="24"/>
              </w:rPr>
              <w:t>Regular basis</w:t>
            </w:r>
          </w:p>
        </w:tc>
      </w:tr>
    </w:tbl>
    <w:p w:rsidR="009B21E7" w:rsidRPr="00FB0CC5" w:rsidRDefault="009B21E7" w:rsidP="008354F9">
      <w:pPr>
        <w:spacing w:line="360" w:lineRule="auto"/>
        <w:jc w:val="both"/>
        <w:rPr>
          <w:rStyle w:val="5yl5"/>
          <w:rFonts w:cs="Times New Roman"/>
          <w:szCs w:val="24"/>
        </w:rPr>
      </w:pPr>
    </w:p>
    <w:p w:rsidR="00D646D3" w:rsidRDefault="00D646D3" w:rsidP="008354F9">
      <w:pPr>
        <w:spacing w:line="360" w:lineRule="auto"/>
        <w:jc w:val="both"/>
        <w:rPr>
          <w:rStyle w:val="5yl5"/>
          <w:rFonts w:cs="Times New Roman"/>
          <w:szCs w:val="24"/>
        </w:rPr>
      </w:pPr>
      <w:r w:rsidRPr="00FB0CC5">
        <w:rPr>
          <w:rStyle w:val="5yl5"/>
          <w:rFonts w:cs="Times New Roman"/>
          <w:szCs w:val="24"/>
        </w:rPr>
        <w:t xml:space="preserve">Above goals will help me to get closer to my goal </w:t>
      </w:r>
      <w:r w:rsidR="008354F9" w:rsidRPr="00FB0CC5">
        <w:rPr>
          <w:rStyle w:val="5yl5"/>
          <w:rFonts w:cs="Times New Roman"/>
          <w:szCs w:val="24"/>
        </w:rPr>
        <w:t>of getting</w:t>
      </w:r>
      <w:r w:rsidRPr="00FB0CC5">
        <w:rPr>
          <w:rStyle w:val="5yl5"/>
          <w:rFonts w:cs="Times New Roman"/>
          <w:szCs w:val="24"/>
        </w:rPr>
        <w:t xml:space="preserve"> employed by </w:t>
      </w:r>
      <w:r w:rsidR="008354F9" w:rsidRPr="00FB0CC5">
        <w:rPr>
          <w:rStyle w:val="5yl5"/>
          <w:rFonts w:cs="Times New Roman"/>
          <w:szCs w:val="24"/>
        </w:rPr>
        <w:t>any firm that will lead me to future development of my entrepreneur dream.</w:t>
      </w:r>
    </w:p>
    <w:p w:rsidR="002624B0" w:rsidRDefault="002624B0" w:rsidP="008354F9">
      <w:pPr>
        <w:spacing w:line="360" w:lineRule="auto"/>
        <w:jc w:val="both"/>
        <w:rPr>
          <w:rStyle w:val="5yl5"/>
          <w:rFonts w:cs="Times New Roman"/>
          <w:szCs w:val="24"/>
        </w:rPr>
      </w:pPr>
    </w:p>
    <w:p w:rsidR="002624B0" w:rsidRDefault="002624B0" w:rsidP="008354F9">
      <w:pPr>
        <w:spacing w:line="360" w:lineRule="auto"/>
        <w:jc w:val="both"/>
        <w:rPr>
          <w:rStyle w:val="5yl5"/>
          <w:rFonts w:cs="Times New Roman"/>
          <w:szCs w:val="24"/>
        </w:rPr>
      </w:pPr>
    </w:p>
    <w:p w:rsidR="002624B0" w:rsidRDefault="002624B0" w:rsidP="008354F9">
      <w:pPr>
        <w:spacing w:line="360" w:lineRule="auto"/>
        <w:jc w:val="both"/>
        <w:rPr>
          <w:rStyle w:val="5yl5"/>
          <w:rFonts w:cs="Times New Roman"/>
          <w:szCs w:val="24"/>
        </w:rPr>
      </w:pPr>
    </w:p>
    <w:p w:rsidR="002624B0" w:rsidRDefault="002624B0" w:rsidP="008354F9">
      <w:pPr>
        <w:spacing w:line="360" w:lineRule="auto"/>
        <w:jc w:val="both"/>
        <w:rPr>
          <w:rStyle w:val="5yl5"/>
          <w:rFonts w:cs="Times New Roman"/>
          <w:szCs w:val="24"/>
        </w:rPr>
      </w:pPr>
    </w:p>
    <w:p w:rsidR="002624B0" w:rsidRPr="00FB0CC5" w:rsidRDefault="002624B0" w:rsidP="008354F9">
      <w:pPr>
        <w:spacing w:line="360" w:lineRule="auto"/>
        <w:jc w:val="both"/>
        <w:rPr>
          <w:rStyle w:val="5yl5"/>
          <w:rFonts w:cs="Times New Roman"/>
          <w:szCs w:val="24"/>
        </w:rPr>
      </w:pPr>
    </w:p>
    <w:p w:rsidR="009B21E7" w:rsidRPr="00FB0CC5" w:rsidRDefault="009B21E7" w:rsidP="00084874">
      <w:pPr>
        <w:pStyle w:val="Heading1"/>
        <w:rPr>
          <w:rStyle w:val="5yl5"/>
          <w:rFonts w:cs="Times New Roman"/>
          <w:color w:val="auto"/>
        </w:rPr>
      </w:pPr>
      <w:bookmarkStart w:id="30" w:name="_Toc6046825"/>
      <w:bookmarkStart w:id="31" w:name="_Toc7881222"/>
      <w:r w:rsidRPr="00FB0CC5">
        <w:rPr>
          <w:rStyle w:val="5yl5"/>
          <w:rFonts w:cs="Times New Roman"/>
          <w:color w:val="auto"/>
        </w:rPr>
        <w:lastRenderedPageBreak/>
        <w:t>Conclusion</w:t>
      </w:r>
      <w:bookmarkEnd w:id="30"/>
      <w:r w:rsidR="008354F9" w:rsidRPr="00FB0CC5">
        <w:rPr>
          <w:rStyle w:val="5yl5"/>
          <w:rFonts w:cs="Times New Roman"/>
          <w:color w:val="auto"/>
        </w:rPr>
        <w:t>:</w:t>
      </w:r>
      <w:bookmarkEnd w:id="31"/>
    </w:p>
    <w:p w:rsidR="008354F9" w:rsidRDefault="008354F9" w:rsidP="008354F9">
      <w:pPr>
        <w:spacing w:line="360" w:lineRule="auto"/>
        <w:jc w:val="both"/>
        <w:rPr>
          <w:rFonts w:cs="Times New Roman"/>
        </w:rPr>
      </w:pPr>
      <w:r w:rsidRPr="00FB0CC5">
        <w:rPr>
          <w:rFonts w:cs="Times New Roman"/>
        </w:rPr>
        <w:t xml:space="preserve">Entrepreneurs are made with determined attributes like training impacts to be a business person yet additionally brought into the world with the predefined foundation or pursued by inherited business. In any case, the above writing recommends that business visionaries are made, they are not conceived. Business visionaries spread a wide scope of word-related aptitudes and instructive foundations, not simply those that are especially male-ruled. In this way, the basic actuality as looked into </w:t>
      </w:r>
      <w:proofErr w:type="gramStart"/>
      <w:r w:rsidRPr="00FB0CC5">
        <w:rPr>
          <w:rFonts w:cs="Times New Roman"/>
        </w:rPr>
        <w:t>that social convictions advantage men</w:t>
      </w:r>
      <w:proofErr w:type="gramEnd"/>
      <w:r w:rsidRPr="00FB0CC5">
        <w:rPr>
          <w:rFonts w:cs="Times New Roman"/>
        </w:rPr>
        <w:t xml:space="preserve"> at the assignment of business development limits the option of generally qualified, inventive ladies. Besides, there is no uncertainty that business visionaries produce occupations and add to monetary improvement and advancement. I trust I will locate a decent chance to settle my life through my business plan.</w:t>
      </w: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FB0CC5" w:rsidRDefault="00FB0CC5" w:rsidP="008354F9">
      <w:pPr>
        <w:spacing w:line="360" w:lineRule="auto"/>
        <w:jc w:val="both"/>
        <w:rPr>
          <w:rFonts w:cs="Times New Roman"/>
        </w:rPr>
      </w:pPr>
    </w:p>
    <w:p w:rsidR="002624B0" w:rsidRDefault="002624B0" w:rsidP="008354F9">
      <w:pPr>
        <w:spacing w:line="360" w:lineRule="auto"/>
        <w:jc w:val="both"/>
        <w:rPr>
          <w:rFonts w:cs="Times New Roman"/>
        </w:rPr>
      </w:pPr>
    </w:p>
    <w:p w:rsidR="002624B0" w:rsidRDefault="002624B0" w:rsidP="008354F9">
      <w:pPr>
        <w:spacing w:line="360" w:lineRule="auto"/>
        <w:jc w:val="both"/>
        <w:rPr>
          <w:rFonts w:cs="Times New Roman"/>
        </w:rPr>
      </w:pPr>
    </w:p>
    <w:p w:rsidR="002624B0" w:rsidRDefault="002624B0" w:rsidP="008354F9">
      <w:pPr>
        <w:spacing w:line="360" w:lineRule="auto"/>
        <w:jc w:val="both"/>
        <w:rPr>
          <w:rFonts w:cs="Times New Roman"/>
        </w:rPr>
      </w:pPr>
    </w:p>
    <w:p w:rsidR="002624B0" w:rsidRDefault="002624B0" w:rsidP="008354F9">
      <w:pPr>
        <w:spacing w:line="360" w:lineRule="auto"/>
        <w:jc w:val="both"/>
        <w:rPr>
          <w:rFonts w:cs="Times New Roman"/>
        </w:rPr>
      </w:pPr>
    </w:p>
    <w:p w:rsidR="002624B0" w:rsidRDefault="002624B0" w:rsidP="008354F9">
      <w:pPr>
        <w:spacing w:line="360" w:lineRule="auto"/>
        <w:jc w:val="both"/>
        <w:rPr>
          <w:rFonts w:cs="Times New Roman"/>
        </w:rPr>
      </w:pPr>
    </w:p>
    <w:p w:rsidR="002624B0" w:rsidRPr="00FB0CC5" w:rsidRDefault="002624B0" w:rsidP="008354F9">
      <w:pPr>
        <w:spacing w:line="360" w:lineRule="auto"/>
        <w:jc w:val="both"/>
        <w:rPr>
          <w:rFonts w:cs="Times New Roman"/>
        </w:rPr>
      </w:pPr>
    </w:p>
    <w:p w:rsidR="009B21E7" w:rsidRPr="00FB0CC5" w:rsidRDefault="00084874" w:rsidP="00084874">
      <w:pPr>
        <w:pStyle w:val="Heading1"/>
        <w:rPr>
          <w:rFonts w:cs="Times New Roman"/>
          <w:color w:val="auto"/>
        </w:rPr>
      </w:pPr>
      <w:bookmarkStart w:id="32" w:name="_Toc7881223"/>
      <w:r w:rsidRPr="00FB0CC5">
        <w:rPr>
          <w:rFonts w:cs="Times New Roman"/>
          <w:color w:val="auto"/>
        </w:rPr>
        <w:lastRenderedPageBreak/>
        <w:t>Reference:</w:t>
      </w:r>
      <w:bookmarkEnd w:id="32"/>
    </w:p>
    <w:p w:rsidR="00522B03" w:rsidRPr="00FB0CC5" w:rsidRDefault="00522B03" w:rsidP="00FB0CC5">
      <w:pPr>
        <w:ind w:left="720" w:hanging="720"/>
        <w:jc w:val="both"/>
        <w:rPr>
          <w:rFonts w:cs="Times New Roman"/>
          <w:color w:val="222222"/>
          <w:szCs w:val="24"/>
          <w:shd w:val="clear" w:color="auto" w:fill="FFFFFF"/>
        </w:rPr>
      </w:pPr>
      <w:r w:rsidRPr="00FB0CC5">
        <w:rPr>
          <w:rFonts w:cs="Times New Roman"/>
          <w:color w:val="222222"/>
          <w:szCs w:val="24"/>
          <w:shd w:val="clear" w:color="auto" w:fill="FFFFFF"/>
        </w:rPr>
        <w:t xml:space="preserve">Ashby, J.S. and </w:t>
      </w:r>
      <w:proofErr w:type="spellStart"/>
      <w:r w:rsidRPr="00FB0CC5">
        <w:rPr>
          <w:rFonts w:cs="Times New Roman"/>
          <w:color w:val="222222"/>
          <w:szCs w:val="24"/>
          <w:shd w:val="clear" w:color="auto" w:fill="FFFFFF"/>
        </w:rPr>
        <w:t>Schoon</w:t>
      </w:r>
      <w:proofErr w:type="spellEnd"/>
      <w:r w:rsidRPr="00FB0CC5">
        <w:rPr>
          <w:rFonts w:cs="Times New Roman"/>
          <w:color w:val="222222"/>
          <w:szCs w:val="24"/>
          <w:shd w:val="clear" w:color="auto" w:fill="FFFFFF"/>
        </w:rPr>
        <w:t>, I., 2010. Career success: The role of teenage career aspirations, ambition value and gender in predicting adult social status and earnings. </w:t>
      </w:r>
      <w:proofErr w:type="gramStart"/>
      <w:r w:rsidRPr="00FB0CC5">
        <w:rPr>
          <w:rFonts w:cs="Times New Roman"/>
          <w:i/>
          <w:iCs/>
          <w:color w:val="222222"/>
          <w:szCs w:val="24"/>
          <w:shd w:val="clear" w:color="auto" w:fill="FFFFFF"/>
        </w:rPr>
        <w:t>Journal of Vocational Behavior</w:t>
      </w:r>
      <w:r w:rsidRPr="00FB0CC5">
        <w:rPr>
          <w:rFonts w:cs="Times New Roman"/>
          <w:color w:val="222222"/>
          <w:szCs w:val="24"/>
          <w:shd w:val="clear" w:color="auto" w:fill="FFFFFF"/>
        </w:rPr>
        <w:t>, </w:t>
      </w:r>
      <w:r w:rsidRPr="00FB0CC5">
        <w:rPr>
          <w:rFonts w:cs="Times New Roman"/>
          <w:i/>
          <w:iCs/>
          <w:color w:val="222222"/>
          <w:szCs w:val="24"/>
          <w:shd w:val="clear" w:color="auto" w:fill="FFFFFF"/>
        </w:rPr>
        <w:t>77</w:t>
      </w:r>
      <w:r w:rsidRPr="00FB0CC5">
        <w:rPr>
          <w:rFonts w:cs="Times New Roman"/>
          <w:color w:val="222222"/>
          <w:szCs w:val="24"/>
          <w:shd w:val="clear" w:color="auto" w:fill="FFFFFF"/>
        </w:rPr>
        <w:t>(3), pp.350-360.</w:t>
      </w:r>
      <w:proofErr w:type="gramEnd"/>
    </w:p>
    <w:p w:rsidR="00A86491" w:rsidRPr="00FB0CC5" w:rsidRDefault="00A86491" w:rsidP="00FB0CC5">
      <w:pPr>
        <w:ind w:left="720" w:hanging="720"/>
        <w:jc w:val="both"/>
        <w:rPr>
          <w:rFonts w:cs="Times New Roman"/>
          <w:szCs w:val="24"/>
        </w:rPr>
      </w:pPr>
      <w:proofErr w:type="spellStart"/>
      <w:proofErr w:type="gramStart"/>
      <w:r w:rsidRPr="00FB0CC5">
        <w:rPr>
          <w:rFonts w:cs="Times New Roman"/>
          <w:color w:val="222222"/>
          <w:szCs w:val="24"/>
          <w:shd w:val="clear" w:color="auto" w:fill="FFFFFF"/>
        </w:rPr>
        <w:t>Beausaert</w:t>
      </w:r>
      <w:proofErr w:type="spellEnd"/>
      <w:r w:rsidRPr="00FB0CC5">
        <w:rPr>
          <w:rFonts w:cs="Times New Roman"/>
          <w:color w:val="222222"/>
          <w:szCs w:val="24"/>
          <w:shd w:val="clear" w:color="auto" w:fill="FFFFFF"/>
        </w:rPr>
        <w:t xml:space="preserve">, S., </w:t>
      </w:r>
      <w:proofErr w:type="spellStart"/>
      <w:r w:rsidRPr="00FB0CC5">
        <w:rPr>
          <w:rFonts w:cs="Times New Roman"/>
          <w:color w:val="222222"/>
          <w:szCs w:val="24"/>
          <w:shd w:val="clear" w:color="auto" w:fill="FFFFFF"/>
        </w:rPr>
        <w:t>Segers</w:t>
      </w:r>
      <w:proofErr w:type="spellEnd"/>
      <w:r w:rsidRPr="00FB0CC5">
        <w:rPr>
          <w:rFonts w:cs="Times New Roman"/>
          <w:color w:val="222222"/>
          <w:szCs w:val="24"/>
          <w:shd w:val="clear" w:color="auto" w:fill="FFFFFF"/>
        </w:rPr>
        <w:t xml:space="preserve">, M., </w:t>
      </w:r>
      <w:proofErr w:type="spellStart"/>
      <w:r w:rsidRPr="00FB0CC5">
        <w:rPr>
          <w:rFonts w:cs="Times New Roman"/>
          <w:color w:val="222222"/>
          <w:szCs w:val="24"/>
          <w:shd w:val="clear" w:color="auto" w:fill="FFFFFF"/>
        </w:rPr>
        <w:t>Fouarge</w:t>
      </w:r>
      <w:proofErr w:type="spellEnd"/>
      <w:r w:rsidRPr="00FB0CC5">
        <w:rPr>
          <w:rFonts w:cs="Times New Roman"/>
          <w:color w:val="222222"/>
          <w:szCs w:val="24"/>
          <w:shd w:val="clear" w:color="auto" w:fill="FFFFFF"/>
        </w:rPr>
        <w:t xml:space="preserve">, D. and </w:t>
      </w:r>
      <w:proofErr w:type="spellStart"/>
      <w:r w:rsidRPr="00FB0CC5">
        <w:rPr>
          <w:rFonts w:cs="Times New Roman"/>
          <w:color w:val="222222"/>
          <w:szCs w:val="24"/>
          <w:shd w:val="clear" w:color="auto" w:fill="FFFFFF"/>
        </w:rPr>
        <w:t>Gijselaers</w:t>
      </w:r>
      <w:proofErr w:type="spellEnd"/>
      <w:r w:rsidRPr="00FB0CC5">
        <w:rPr>
          <w:rFonts w:cs="Times New Roman"/>
          <w:color w:val="222222"/>
          <w:szCs w:val="24"/>
          <w:shd w:val="clear" w:color="auto" w:fill="FFFFFF"/>
        </w:rPr>
        <w:t>, W., 2013.</w:t>
      </w:r>
      <w:proofErr w:type="gramEnd"/>
      <w:r w:rsidRPr="00FB0CC5">
        <w:rPr>
          <w:rFonts w:cs="Times New Roman"/>
          <w:color w:val="222222"/>
          <w:szCs w:val="24"/>
          <w:shd w:val="clear" w:color="auto" w:fill="FFFFFF"/>
        </w:rPr>
        <w:t xml:space="preserve"> </w:t>
      </w:r>
      <w:proofErr w:type="gramStart"/>
      <w:r w:rsidRPr="00FB0CC5">
        <w:rPr>
          <w:rFonts w:cs="Times New Roman"/>
          <w:color w:val="222222"/>
          <w:szCs w:val="24"/>
          <w:shd w:val="clear" w:color="auto" w:fill="FFFFFF"/>
        </w:rPr>
        <w:t>Effect of using a personal development plan on learning and development.</w:t>
      </w:r>
      <w:proofErr w:type="gramEnd"/>
      <w:r w:rsidRPr="00FB0CC5">
        <w:rPr>
          <w:rFonts w:cs="Times New Roman"/>
          <w:color w:val="222222"/>
          <w:szCs w:val="24"/>
          <w:shd w:val="clear" w:color="auto" w:fill="FFFFFF"/>
        </w:rPr>
        <w:t> </w:t>
      </w:r>
      <w:proofErr w:type="gramStart"/>
      <w:r w:rsidRPr="00FB0CC5">
        <w:rPr>
          <w:rFonts w:cs="Times New Roman"/>
          <w:i/>
          <w:iCs/>
          <w:color w:val="222222"/>
          <w:szCs w:val="24"/>
          <w:shd w:val="clear" w:color="auto" w:fill="FFFFFF"/>
        </w:rPr>
        <w:t>Journal of Workplace Learning</w:t>
      </w:r>
      <w:r w:rsidRPr="00FB0CC5">
        <w:rPr>
          <w:rFonts w:cs="Times New Roman"/>
          <w:color w:val="222222"/>
          <w:szCs w:val="24"/>
          <w:shd w:val="clear" w:color="auto" w:fill="FFFFFF"/>
        </w:rPr>
        <w:t>, </w:t>
      </w:r>
      <w:r w:rsidRPr="00FB0CC5">
        <w:rPr>
          <w:rFonts w:cs="Times New Roman"/>
          <w:i/>
          <w:iCs/>
          <w:color w:val="222222"/>
          <w:szCs w:val="24"/>
          <w:shd w:val="clear" w:color="auto" w:fill="FFFFFF"/>
        </w:rPr>
        <w:t>25</w:t>
      </w:r>
      <w:r w:rsidRPr="00FB0CC5">
        <w:rPr>
          <w:rFonts w:cs="Times New Roman"/>
          <w:color w:val="222222"/>
          <w:szCs w:val="24"/>
          <w:shd w:val="clear" w:color="auto" w:fill="FFFFFF"/>
        </w:rPr>
        <w:t>(3), pp.145-158.</w:t>
      </w:r>
      <w:proofErr w:type="gramEnd"/>
    </w:p>
    <w:p w:rsidR="00A74FC3" w:rsidRPr="00FB0CC5" w:rsidRDefault="00B8462D" w:rsidP="00FB0CC5">
      <w:pPr>
        <w:ind w:left="720" w:hanging="720"/>
        <w:jc w:val="both"/>
        <w:rPr>
          <w:rFonts w:cs="Times New Roman"/>
          <w:color w:val="222222"/>
          <w:szCs w:val="24"/>
          <w:shd w:val="clear" w:color="auto" w:fill="FFFFFF"/>
        </w:rPr>
      </w:pPr>
      <w:proofErr w:type="spellStart"/>
      <w:r w:rsidRPr="00FB0CC5">
        <w:rPr>
          <w:rFonts w:cs="Times New Roman"/>
          <w:color w:val="222222"/>
          <w:szCs w:val="24"/>
          <w:shd w:val="clear" w:color="auto" w:fill="FFFFFF"/>
        </w:rPr>
        <w:t>Bergsteiner</w:t>
      </w:r>
      <w:proofErr w:type="spellEnd"/>
      <w:r w:rsidRPr="00FB0CC5">
        <w:rPr>
          <w:rFonts w:cs="Times New Roman"/>
          <w:color w:val="222222"/>
          <w:szCs w:val="24"/>
          <w:shd w:val="clear" w:color="auto" w:fill="FFFFFF"/>
        </w:rPr>
        <w:t>, H., Avery, G.C. and Neumann, R., 2010. Kolb's experiential learning model: critique from a modelling perspective. </w:t>
      </w:r>
      <w:proofErr w:type="gramStart"/>
      <w:r w:rsidRPr="00FB0CC5">
        <w:rPr>
          <w:rFonts w:cs="Times New Roman"/>
          <w:i/>
          <w:iCs/>
          <w:color w:val="222222"/>
          <w:szCs w:val="24"/>
          <w:shd w:val="clear" w:color="auto" w:fill="FFFFFF"/>
        </w:rPr>
        <w:t>Studies in Continuing Education</w:t>
      </w:r>
      <w:r w:rsidRPr="00FB0CC5">
        <w:rPr>
          <w:rFonts w:cs="Times New Roman"/>
          <w:color w:val="222222"/>
          <w:szCs w:val="24"/>
          <w:shd w:val="clear" w:color="auto" w:fill="FFFFFF"/>
        </w:rPr>
        <w:t>, </w:t>
      </w:r>
      <w:r w:rsidRPr="00FB0CC5">
        <w:rPr>
          <w:rFonts w:cs="Times New Roman"/>
          <w:i/>
          <w:iCs/>
          <w:color w:val="222222"/>
          <w:szCs w:val="24"/>
          <w:shd w:val="clear" w:color="auto" w:fill="FFFFFF"/>
        </w:rPr>
        <w:t>32</w:t>
      </w:r>
      <w:r w:rsidRPr="00FB0CC5">
        <w:rPr>
          <w:rFonts w:cs="Times New Roman"/>
          <w:color w:val="222222"/>
          <w:szCs w:val="24"/>
          <w:shd w:val="clear" w:color="auto" w:fill="FFFFFF"/>
        </w:rPr>
        <w:t>(1), pp.29-46.</w:t>
      </w:r>
      <w:proofErr w:type="gramEnd"/>
    </w:p>
    <w:p w:rsidR="00522B03" w:rsidRPr="00FB0CC5" w:rsidRDefault="00FB0CC5" w:rsidP="00FB0CC5">
      <w:pPr>
        <w:ind w:left="720" w:hanging="720"/>
        <w:jc w:val="both"/>
        <w:rPr>
          <w:rFonts w:cs="Times New Roman"/>
          <w:color w:val="222222"/>
          <w:szCs w:val="24"/>
          <w:shd w:val="clear" w:color="auto" w:fill="FFFFFF"/>
        </w:rPr>
      </w:pPr>
      <w:proofErr w:type="gramStart"/>
      <w:r w:rsidRPr="00FB0CC5">
        <w:rPr>
          <w:rFonts w:cs="Times New Roman"/>
          <w:color w:val="000000"/>
          <w:szCs w:val="24"/>
          <w:shd w:val="clear" w:color="auto" w:fill="FFFFFF"/>
        </w:rPr>
        <w:t>Forbes.com. (2019).</w:t>
      </w:r>
      <w:proofErr w:type="gramEnd"/>
      <w:r w:rsidRPr="00FB0CC5">
        <w:rPr>
          <w:rFonts w:cs="Times New Roman"/>
          <w:color w:val="000000"/>
          <w:szCs w:val="24"/>
          <w:shd w:val="clear" w:color="auto" w:fill="FFFFFF"/>
        </w:rPr>
        <w:t> </w:t>
      </w:r>
      <w:r w:rsidRPr="00FB0CC5">
        <w:rPr>
          <w:rFonts w:cs="Times New Roman"/>
          <w:i/>
          <w:iCs/>
          <w:color w:val="000000"/>
          <w:szCs w:val="24"/>
          <w:shd w:val="clear" w:color="auto" w:fill="FFFFFF"/>
        </w:rPr>
        <w:t xml:space="preserve">The UK Economy Faces Greater Risk </w:t>
      </w:r>
      <w:proofErr w:type="gramStart"/>
      <w:r w:rsidRPr="00FB0CC5">
        <w:rPr>
          <w:rFonts w:cs="Times New Roman"/>
          <w:i/>
          <w:iCs/>
          <w:color w:val="000000"/>
          <w:szCs w:val="24"/>
          <w:shd w:val="clear" w:color="auto" w:fill="FFFFFF"/>
        </w:rPr>
        <w:t>From</w:t>
      </w:r>
      <w:proofErr w:type="gramEnd"/>
      <w:r w:rsidRPr="00FB0CC5">
        <w:rPr>
          <w:rFonts w:cs="Times New Roman"/>
          <w:i/>
          <w:iCs/>
          <w:color w:val="000000"/>
          <w:szCs w:val="24"/>
          <w:shd w:val="clear" w:color="auto" w:fill="FFFFFF"/>
        </w:rPr>
        <w:t xml:space="preserve"> </w:t>
      </w:r>
      <w:proofErr w:type="spellStart"/>
      <w:r w:rsidRPr="00FB0CC5">
        <w:rPr>
          <w:rFonts w:cs="Times New Roman"/>
          <w:i/>
          <w:iCs/>
          <w:color w:val="000000"/>
          <w:szCs w:val="24"/>
          <w:shd w:val="clear" w:color="auto" w:fill="FFFFFF"/>
        </w:rPr>
        <w:t>Labour</w:t>
      </w:r>
      <w:proofErr w:type="spellEnd"/>
      <w:r w:rsidRPr="00FB0CC5">
        <w:rPr>
          <w:rFonts w:cs="Times New Roman"/>
          <w:i/>
          <w:iCs/>
          <w:color w:val="000000"/>
          <w:szCs w:val="24"/>
          <w:shd w:val="clear" w:color="auto" w:fill="FFFFFF"/>
        </w:rPr>
        <w:t xml:space="preserve"> Than Brexit</w:t>
      </w:r>
      <w:r w:rsidRPr="00FB0CC5">
        <w:rPr>
          <w:rFonts w:cs="Times New Roman"/>
          <w:color w:val="000000"/>
          <w:szCs w:val="24"/>
          <w:shd w:val="clear" w:color="auto" w:fill="FFFFFF"/>
        </w:rPr>
        <w:t>. [</w:t>
      </w:r>
      <w:proofErr w:type="gramStart"/>
      <w:r w:rsidRPr="00FB0CC5">
        <w:rPr>
          <w:rFonts w:cs="Times New Roman"/>
          <w:color w:val="000000"/>
          <w:szCs w:val="24"/>
          <w:shd w:val="clear" w:color="auto" w:fill="FFFFFF"/>
        </w:rPr>
        <w:t>online</w:t>
      </w:r>
      <w:proofErr w:type="gramEnd"/>
      <w:r w:rsidRPr="00FB0CC5">
        <w:rPr>
          <w:rFonts w:cs="Times New Roman"/>
          <w:color w:val="000000"/>
          <w:szCs w:val="24"/>
          <w:shd w:val="clear" w:color="auto" w:fill="FFFFFF"/>
        </w:rPr>
        <w:t>] Available at: https://www.forbes.com/sites/stephenpope/2018/09/27/the-uk-economy-faces-greater-risk-from-labour-than-brexit/ [Accessed 4 May 2019].</w:t>
      </w:r>
      <w:r w:rsidR="00522B03" w:rsidRPr="00FB0CC5">
        <w:rPr>
          <w:rFonts w:cs="Times New Roman"/>
          <w:color w:val="222222"/>
          <w:szCs w:val="24"/>
          <w:shd w:val="clear" w:color="auto" w:fill="FFFFFF"/>
        </w:rPr>
        <w:t xml:space="preserve">Gadd, G., 2012. </w:t>
      </w:r>
      <w:proofErr w:type="gramStart"/>
      <w:r w:rsidR="00522B03" w:rsidRPr="00FB0CC5">
        <w:rPr>
          <w:rFonts w:cs="Times New Roman"/>
          <w:color w:val="222222"/>
          <w:szCs w:val="24"/>
          <w:shd w:val="clear" w:color="auto" w:fill="FFFFFF"/>
        </w:rPr>
        <w:t>Career enhancement through personal development.</w:t>
      </w:r>
      <w:proofErr w:type="gramEnd"/>
      <w:r w:rsidR="00522B03" w:rsidRPr="00FB0CC5">
        <w:rPr>
          <w:rFonts w:cs="Times New Roman"/>
          <w:color w:val="222222"/>
          <w:szCs w:val="24"/>
          <w:shd w:val="clear" w:color="auto" w:fill="FFFFFF"/>
        </w:rPr>
        <w:t> </w:t>
      </w:r>
      <w:proofErr w:type="gramStart"/>
      <w:r w:rsidR="00522B03" w:rsidRPr="00FB0CC5">
        <w:rPr>
          <w:rFonts w:cs="Times New Roman"/>
          <w:i/>
          <w:iCs/>
          <w:color w:val="222222"/>
          <w:szCs w:val="24"/>
          <w:shd w:val="clear" w:color="auto" w:fill="FFFFFF"/>
        </w:rPr>
        <w:t>Veterinary Nursing Journal</w:t>
      </w:r>
      <w:r w:rsidR="00522B03" w:rsidRPr="00FB0CC5">
        <w:rPr>
          <w:rFonts w:cs="Times New Roman"/>
          <w:color w:val="222222"/>
          <w:szCs w:val="24"/>
          <w:shd w:val="clear" w:color="auto" w:fill="FFFFFF"/>
        </w:rPr>
        <w:t>, </w:t>
      </w:r>
      <w:r w:rsidR="00522B03" w:rsidRPr="00FB0CC5">
        <w:rPr>
          <w:rFonts w:cs="Times New Roman"/>
          <w:i/>
          <w:iCs/>
          <w:color w:val="222222"/>
          <w:szCs w:val="24"/>
          <w:shd w:val="clear" w:color="auto" w:fill="FFFFFF"/>
        </w:rPr>
        <w:t>27</w:t>
      </w:r>
      <w:r w:rsidR="00522B03" w:rsidRPr="00FB0CC5">
        <w:rPr>
          <w:rFonts w:cs="Times New Roman"/>
          <w:color w:val="222222"/>
          <w:szCs w:val="24"/>
          <w:shd w:val="clear" w:color="auto" w:fill="FFFFFF"/>
        </w:rPr>
        <w:t>(6), pp.235-236.</w:t>
      </w:r>
      <w:proofErr w:type="gramEnd"/>
    </w:p>
    <w:p w:rsidR="00FF032D" w:rsidRPr="00FB0CC5" w:rsidRDefault="00FF032D" w:rsidP="00FB0CC5">
      <w:pPr>
        <w:ind w:left="720" w:hanging="720"/>
        <w:jc w:val="both"/>
        <w:rPr>
          <w:rFonts w:cs="Times New Roman"/>
          <w:color w:val="222222"/>
          <w:szCs w:val="24"/>
          <w:shd w:val="clear" w:color="auto" w:fill="FFFFFF"/>
        </w:rPr>
      </w:pPr>
      <w:r w:rsidRPr="00FB0CC5">
        <w:rPr>
          <w:rFonts w:cs="Times New Roman"/>
          <w:color w:val="222222"/>
          <w:szCs w:val="24"/>
          <w:shd w:val="clear" w:color="auto" w:fill="FFFFFF"/>
        </w:rPr>
        <w:t xml:space="preserve">Haven‐Tang, C. and Jones, E., 2012. Local leadership for rural tourism development: A case study of </w:t>
      </w:r>
      <w:proofErr w:type="spellStart"/>
      <w:r w:rsidRPr="00FB0CC5">
        <w:rPr>
          <w:rFonts w:cs="Times New Roman"/>
          <w:color w:val="222222"/>
          <w:szCs w:val="24"/>
          <w:shd w:val="clear" w:color="auto" w:fill="FFFFFF"/>
        </w:rPr>
        <w:t>Adventa</w:t>
      </w:r>
      <w:proofErr w:type="spellEnd"/>
      <w:r w:rsidRPr="00FB0CC5">
        <w:rPr>
          <w:rFonts w:cs="Times New Roman"/>
          <w:color w:val="222222"/>
          <w:szCs w:val="24"/>
          <w:shd w:val="clear" w:color="auto" w:fill="FFFFFF"/>
        </w:rPr>
        <w:t xml:space="preserve">, </w:t>
      </w:r>
      <w:proofErr w:type="spellStart"/>
      <w:r w:rsidRPr="00FB0CC5">
        <w:rPr>
          <w:rFonts w:cs="Times New Roman"/>
          <w:color w:val="222222"/>
          <w:szCs w:val="24"/>
          <w:shd w:val="clear" w:color="auto" w:fill="FFFFFF"/>
        </w:rPr>
        <w:t>Monmouthshire</w:t>
      </w:r>
      <w:proofErr w:type="spellEnd"/>
      <w:r w:rsidRPr="00FB0CC5">
        <w:rPr>
          <w:rFonts w:cs="Times New Roman"/>
          <w:color w:val="222222"/>
          <w:szCs w:val="24"/>
          <w:shd w:val="clear" w:color="auto" w:fill="FFFFFF"/>
        </w:rPr>
        <w:t>, UK. </w:t>
      </w:r>
      <w:proofErr w:type="gramStart"/>
      <w:r w:rsidRPr="00FB0CC5">
        <w:rPr>
          <w:rFonts w:cs="Times New Roman"/>
          <w:i/>
          <w:iCs/>
          <w:color w:val="222222"/>
          <w:szCs w:val="24"/>
          <w:shd w:val="clear" w:color="auto" w:fill="FFFFFF"/>
        </w:rPr>
        <w:t>Tourism Management Perspectives</w:t>
      </w:r>
      <w:r w:rsidRPr="00FB0CC5">
        <w:rPr>
          <w:rFonts w:cs="Times New Roman"/>
          <w:color w:val="222222"/>
          <w:szCs w:val="24"/>
          <w:shd w:val="clear" w:color="auto" w:fill="FFFFFF"/>
        </w:rPr>
        <w:t>, </w:t>
      </w:r>
      <w:r w:rsidRPr="00FB0CC5">
        <w:rPr>
          <w:rFonts w:cs="Times New Roman"/>
          <w:i/>
          <w:iCs/>
          <w:color w:val="222222"/>
          <w:szCs w:val="24"/>
          <w:shd w:val="clear" w:color="auto" w:fill="FFFFFF"/>
        </w:rPr>
        <w:t>4</w:t>
      </w:r>
      <w:r w:rsidRPr="00FB0CC5">
        <w:rPr>
          <w:rFonts w:cs="Times New Roman"/>
          <w:color w:val="222222"/>
          <w:szCs w:val="24"/>
          <w:shd w:val="clear" w:color="auto" w:fill="FFFFFF"/>
        </w:rPr>
        <w:t>, pp.28-35.</w:t>
      </w:r>
      <w:proofErr w:type="gramEnd"/>
    </w:p>
    <w:p w:rsidR="00FF032D" w:rsidRPr="00FB0CC5" w:rsidRDefault="00FF032D" w:rsidP="00FB0CC5">
      <w:pPr>
        <w:ind w:left="720" w:hanging="720"/>
        <w:jc w:val="both"/>
        <w:rPr>
          <w:rFonts w:cs="Times New Roman"/>
          <w:color w:val="222222"/>
          <w:szCs w:val="24"/>
          <w:shd w:val="clear" w:color="auto" w:fill="FFFFFF"/>
        </w:rPr>
      </w:pPr>
      <w:proofErr w:type="spellStart"/>
      <w:proofErr w:type="gramStart"/>
      <w:r w:rsidRPr="00FB0CC5">
        <w:rPr>
          <w:rFonts w:cs="Times New Roman"/>
          <w:color w:val="222222"/>
          <w:szCs w:val="24"/>
          <w:shd w:val="clear" w:color="auto" w:fill="FFFFFF"/>
        </w:rPr>
        <w:t>Huhta</w:t>
      </w:r>
      <w:proofErr w:type="spellEnd"/>
      <w:r w:rsidRPr="00FB0CC5">
        <w:rPr>
          <w:rFonts w:cs="Times New Roman"/>
          <w:color w:val="222222"/>
          <w:szCs w:val="24"/>
          <w:shd w:val="clear" w:color="auto" w:fill="FFFFFF"/>
        </w:rPr>
        <w:t>, M., 2010.</w:t>
      </w:r>
      <w:proofErr w:type="gramEnd"/>
      <w:r w:rsidRPr="00FB0CC5">
        <w:rPr>
          <w:rFonts w:cs="Times New Roman"/>
          <w:color w:val="222222"/>
          <w:szCs w:val="24"/>
          <w:shd w:val="clear" w:color="auto" w:fill="FFFFFF"/>
        </w:rPr>
        <w:t xml:space="preserve"> Language and communication for professional purposes needs analysis methods in industry and business and their yield to stakeholders.</w:t>
      </w:r>
    </w:p>
    <w:p w:rsidR="00FF032D" w:rsidRPr="00FB0CC5" w:rsidRDefault="00522B03" w:rsidP="00FB0CC5">
      <w:pPr>
        <w:ind w:left="720" w:hanging="720"/>
        <w:jc w:val="both"/>
        <w:rPr>
          <w:rFonts w:cs="Times New Roman"/>
          <w:color w:val="222222"/>
          <w:szCs w:val="24"/>
          <w:shd w:val="clear" w:color="auto" w:fill="FFFFFF"/>
        </w:rPr>
      </w:pPr>
      <w:proofErr w:type="spellStart"/>
      <w:proofErr w:type="gramStart"/>
      <w:r w:rsidRPr="00FB0CC5">
        <w:rPr>
          <w:rFonts w:cs="Times New Roman"/>
          <w:color w:val="222222"/>
          <w:szCs w:val="24"/>
          <w:shd w:val="clear" w:color="auto" w:fill="FFFFFF"/>
        </w:rPr>
        <w:t>Letunic</w:t>
      </w:r>
      <w:proofErr w:type="spellEnd"/>
      <w:r w:rsidRPr="00FB0CC5">
        <w:rPr>
          <w:rFonts w:cs="Times New Roman"/>
          <w:color w:val="222222"/>
          <w:szCs w:val="24"/>
          <w:shd w:val="clear" w:color="auto" w:fill="FFFFFF"/>
        </w:rPr>
        <w:t xml:space="preserve">, I., </w:t>
      </w:r>
      <w:proofErr w:type="spellStart"/>
      <w:r w:rsidRPr="00FB0CC5">
        <w:rPr>
          <w:rFonts w:cs="Times New Roman"/>
          <w:color w:val="222222"/>
          <w:szCs w:val="24"/>
          <w:shd w:val="clear" w:color="auto" w:fill="FFFFFF"/>
        </w:rPr>
        <w:t>Doerks</w:t>
      </w:r>
      <w:proofErr w:type="spellEnd"/>
      <w:r w:rsidRPr="00FB0CC5">
        <w:rPr>
          <w:rFonts w:cs="Times New Roman"/>
          <w:color w:val="222222"/>
          <w:szCs w:val="24"/>
          <w:shd w:val="clear" w:color="auto" w:fill="FFFFFF"/>
        </w:rPr>
        <w:t>, T. and Bork, P., 2014.</w:t>
      </w:r>
      <w:proofErr w:type="gramEnd"/>
      <w:r w:rsidRPr="00FB0CC5">
        <w:rPr>
          <w:rFonts w:cs="Times New Roman"/>
          <w:color w:val="222222"/>
          <w:szCs w:val="24"/>
          <w:shd w:val="clear" w:color="auto" w:fill="FFFFFF"/>
        </w:rPr>
        <w:t xml:space="preserve"> SMART: recent updates, new developments and status in 2015. </w:t>
      </w:r>
      <w:proofErr w:type="gramStart"/>
      <w:r w:rsidRPr="00FB0CC5">
        <w:rPr>
          <w:rFonts w:cs="Times New Roman"/>
          <w:i/>
          <w:iCs/>
          <w:color w:val="222222"/>
          <w:szCs w:val="24"/>
          <w:shd w:val="clear" w:color="auto" w:fill="FFFFFF"/>
        </w:rPr>
        <w:t>Nucleic acids research</w:t>
      </w:r>
      <w:r w:rsidRPr="00FB0CC5">
        <w:rPr>
          <w:rFonts w:cs="Times New Roman"/>
          <w:color w:val="222222"/>
          <w:szCs w:val="24"/>
          <w:shd w:val="clear" w:color="auto" w:fill="FFFFFF"/>
        </w:rPr>
        <w:t>, </w:t>
      </w:r>
      <w:r w:rsidRPr="00FB0CC5">
        <w:rPr>
          <w:rFonts w:cs="Times New Roman"/>
          <w:i/>
          <w:iCs/>
          <w:color w:val="222222"/>
          <w:szCs w:val="24"/>
          <w:shd w:val="clear" w:color="auto" w:fill="FFFFFF"/>
        </w:rPr>
        <w:t>43</w:t>
      </w:r>
      <w:r w:rsidR="00FB0CC5">
        <w:rPr>
          <w:rFonts w:cs="Times New Roman"/>
          <w:color w:val="222222"/>
          <w:szCs w:val="24"/>
          <w:shd w:val="clear" w:color="auto" w:fill="FFFFFF"/>
        </w:rPr>
        <w:t>(D1), pp.D257-D260.</w:t>
      </w:r>
      <w:proofErr w:type="gramEnd"/>
    </w:p>
    <w:p w:rsidR="00B8462D" w:rsidRPr="00FB0CC5" w:rsidRDefault="00B8462D" w:rsidP="00FB0CC5">
      <w:pPr>
        <w:ind w:left="720" w:hanging="720"/>
        <w:jc w:val="both"/>
        <w:rPr>
          <w:rFonts w:cs="Times New Roman"/>
          <w:szCs w:val="24"/>
        </w:rPr>
      </w:pPr>
      <w:proofErr w:type="spellStart"/>
      <w:r w:rsidRPr="00FB0CC5">
        <w:rPr>
          <w:rFonts w:cs="Times New Roman"/>
          <w:color w:val="222222"/>
          <w:szCs w:val="24"/>
          <w:shd w:val="clear" w:color="auto" w:fill="FFFFFF"/>
        </w:rPr>
        <w:t>JilardiDamavandi</w:t>
      </w:r>
      <w:proofErr w:type="spellEnd"/>
      <w:r w:rsidRPr="00FB0CC5">
        <w:rPr>
          <w:rFonts w:cs="Times New Roman"/>
          <w:color w:val="222222"/>
          <w:szCs w:val="24"/>
          <w:shd w:val="clear" w:color="auto" w:fill="FFFFFF"/>
        </w:rPr>
        <w:t xml:space="preserve">, A., </w:t>
      </w:r>
      <w:proofErr w:type="spellStart"/>
      <w:r w:rsidRPr="00FB0CC5">
        <w:rPr>
          <w:rFonts w:cs="Times New Roman"/>
          <w:color w:val="222222"/>
          <w:szCs w:val="24"/>
          <w:shd w:val="clear" w:color="auto" w:fill="FFFFFF"/>
        </w:rPr>
        <w:t>Mahyuddin</w:t>
      </w:r>
      <w:proofErr w:type="spellEnd"/>
      <w:r w:rsidRPr="00FB0CC5">
        <w:rPr>
          <w:rFonts w:cs="Times New Roman"/>
          <w:color w:val="222222"/>
          <w:szCs w:val="24"/>
          <w:shd w:val="clear" w:color="auto" w:fill="FFFFFF"/>
        </w:rPr>
        <w:t xml:space="preserve">, R., Elias, H., </w:t>
      </w:r>
      <w:proofErr w:type="spellStart"/>
      <w:r w:rsidRPr="00FB0CC5">
        <w:rPr>
          <w:rFonts w:cs="Times New Roman"/>
          <w:color w:val="222222"/>
          <w:szCs w:val="24"/>
          <w:shd w:val="clear" w:color="auto" w:fill="FFFFFF"/>
        </w:rPr>
        <w:t>Daud</w:t>
      </w:r>
      <w:proofErr w:type="spellEnd"/>
      <w:r w:rsidRPr="00FB0CC5">
        <w:rPr>
          <w:rFonts w:cs="Times New Roman"/>
          <w:color w:val="222222"/>
          <w:szCs w:val="24"/>
          <w:shd w:val="clear" w:color="auto" w:fill="FFFFFF"/>
        </w:rPr>
        <w:t xml:space="preserve">, S.M. and </w:t>
      </w:r>
      <w:proofErr w:type="spellStart"/>
      <w:r w:rsidRPr="00FB0CC5">
        <w:rPr>
          <w:rFonts w:cs="Times New Roman"/>
          <w:color w:val="222222"/>
          <w:szCs w:val="24"/>
          <w:shd w:val="clear" w:color="auto" w:fill="FFFFFF"/>
        </w:rPr>
        <w:t>Shabani</w:t>
      </w:r>
      <w:proofErr w:type="spellEnd"/>
      <w:r w:rsidRPr="00FB0CC5">
        <w:rPr>
          <w:rFonts w:cs="Times New Roman"/>
          <w:color w:val="222222"/>
          <w:szCs w:val="24"/>
          <w:shd w:val="clear" w:color="auto" w:fill="FFFFFF"/>
        </w:rPr>
        <w:t xml:space="preserve">, J., 2011. </w:t>
      </w:r>
      <w:proofErr w:type="gramStart"/>
      <w:r w:rsidRPr="00FB0CC5">
        <w:rPr>
          <w:rFonts w:cs="Times New Roman"/>
          <w:color w:val="222222"/>
          <w:szCs w:val="24"/>
          <w:shd w:val="clear" w:color="auto" w:fill="FFFFFF"/>
        </w:rPr>
        <w:t>Academic achievement of students with different learning styles.</w:t>
      </w:r>
      <w:proofErr w:type="gramEnd"/>
      <w:r w:rsidRPr="00FB0CC5">
        <w:rPr>
          <w:rFonts w:cs="Times New Roman"/>
          <w:color w:val="222222"/>
          <w:szCs w:val="24"/>
          <w:shd w:val="clear" w:color="auto" w:fill="FFFFFF"/>
        </w:rPr>
        <w:t> </w:t>
      </w:r>
      <w:proofErr w:type="gramStart"/>
      <w:r w:rsidRPr="00FB0CC5">
        <w:rPr>
          <w:rFonts w:cs="Times New Roman"/>
          <w:i/>
          <w:iCs/>
          <w:color w:val="222222"/>
          <w:szCs w:val="24"/>
          <w:shd w:val="clear" w:color="auto" w:fill="FFFFFF"/>
        </w:rPr>
        <w:t>International journal of psychological studies</w:t>
      </w:r>
      <w:r w:rsidRPr="00FB0CC5">
        <w:rPr>
          <w:rFonts w:cs="Times New Roman"/>
          <w:color w:val="222222"/>
          <w:szCs w:val="24"/>
          <w:shd w:val="clear" w:color="auto" w:fill="FFFFFF"/>
        </w:rPr>
        <w:t>, </w:t>
      </w:r>
      <w:r w:rsidRPr="00FB0CC5">
        <w:rPr>
          <w:rFonts w:cs="Times New Roman"/>
          <w:i/>
          <w:iCs/>
          <w:color w:val="222222"/>
          <w:szCs w:val="24"/>
          <w:shd w:val="clear" w:color="auto" w:fill="FFFFFF"/>
        </w:rPr>
        <w:t>3</w:t>
      </w:r>
      <w:r w:rsidRPr="00FB0CC5">
        <w:rPr>
          <w:rFonts w:cs="Times New Roman"/>
          <w:color w:val="222222"/>
          <w:szCs w:val="24"/>
          <w:shd w:val="clear" w:color="auto" w:fill="FFFFFF"/>
        </w:rPr>
        <w:t>(2), pp.186-192.</w:t>
      </w:r>
      <w:proofErr w:type="gramEnd"/>
    </w:p>
    <w:p w:rsidR="00A74FC3" w:rsidRPr="00FB0CC5" w:rsidRDefault="00A74FC3" w:rsidP="00FB0CC5">
      <w:pPr>
        <w:ind w:left="720" w:hanging="720"/>
        <w:jc w:val="both"/>
        <w:rPr>
          <w:rFonts w:cs="Times New Roman"/>
          <w:color w:val="222222"/>
          <w:szCs w:val="24"/>
          <w:shd w:val="clear" w:color="auto" w:fill="FFFFFF"/>
        </w:rPr>
      </w:pPr>
      <w:proofErr w:type="gramStart"/>
      <w:r w:rsidRPr="00FB0CC5">
        <w:rPr>
          <w:rFonts w:cs="Times New Roman"/>
          <w:color w:val="222222"/>
          <w:szCs w:val="24"/>
          <w:shd w:val="clear" w:color="auto" w:fill="FFFFFF"/>
        </w:rPr>
        <w:t>MCMAHON, M. and PATTON, W., 2016.</w:t>
      </w:r>
      <w:proofErr w:type="gramEnd"/>
      <w:r w:rsidRPr="00FB0CC5">
        <w:rPr>
          <w:rFonts w:cs="Times New Roman"/>
          <w:color w:val="222222"/>
          <w:szCs w:val="24"/>
          <w:shd w:val="clear" w:color="auto" w:fill="FFFFFF"/>
        </w:rPr>
        <w:t xml:space="preserve"> Constructivism: What does it mean for career counselling? </w:t>
      </w:r>
      <w:proofErr w:type="gramStart"/>
      <w:r w:rsidRPr="00FB0CC5">
        <w:rPr>
          <w:rFonts w:cs="Times New Roman"/>
          <w:color w:val="222222"/>
          <w:szCs w:val="24"/>
          <w:shd w:val="clear" w:color="auto" w:fill="FFFFFF"/>
        </w:rPr>
        <w:t>In </w:t>
      </w:r>
      <w:r w:rsidRPr="00FB0CC5">
        <w:rPr>
          <w:rFonts w:cs="Times New Roman"/>
          <w:i/>
          <w:iCs/>
          <w:color w:val="222222"/>
          <w:szCs w:val="24"/>
          <w:shd w:val="clear" w:color="auto" w:fill="FFFFFF"/>
        </w:rPr>
        <w:t>Career Counselling</w:t>
      </w:r>
      <w:r w:rsidRPr="00FB0CC5">
        <w:rPr>
          <w:rFonts w:cs="Times New Roman"/>
          <w:color w:val="222222"/>
          <w:szCs w:val="24"/>
          <w:shd w:val="clear" w:color="auto" w:fill="FFFFFF"/>
        </w:rPr>
        <w:t xml:space="preserve"> (pp. 21-34).</w:t>
      </w:r>
      <w:proofErr w:type="gramEnd"/>
      <w:r w:rsidRPr="00FB0CC5">
        <w:rPr>
          <w:rFonts w:cs="Times New Roman"/>
          <w:color w:val="222222"/>
          <w:szCs w:val="24"/>
          <w:shd w:val="clear" w:color="auto" w:fill="FFFFFF"/>
        </w:rPr>
        <w:t xml:space="preserve"> </w:t>
      </w:r>
      <w:proofErr w:type="gramStart"/>
      <w:r w:rsidRPr="00FB0CC5">
        <w:rPr>
          <w:rFonts w:cs="Times New Roman"/>
          <w:color w:val="222222"/>
          <w:szCs w:val="24"/>
          <w:shd w:val="clear" w:color="auto" w:fill="FFFFFF"/>
        </w:rPr>
        <w:t>Routledge.</w:t>
      </w:r>
      <w:proofErr w:type="gramEnd"/>
    </w:p>
    <w:p w:rsidR="00A74FC3" w:rsidRPr="00FB0CC5" w:rsidRDefault="00A74FC3" w:rsidP="00FB0CC5">
      <w:pPr>
        <w:ind w:left="720" w:hanging="720"/>
        <w:jc w:val="both"/>
        <w:rPr>
          <w:rFonts w:cs="Times New Roman"/>
          <w:color w:val="222222"/>
          <w:szCs w:val="24"/>
          <w:shd w:val="clear" w:color="auto" w:fill="FFFFFF"/>
        </w:rPr>
      </w:pPr>
      <w:proofErr w:type="spellStart"/>
      <w:proofErr w:type="gramStart"/>
      <w:r w:rsidRPr="00FB0CC5">
        <w:rPr>
          <w:rFonts w:cs="Times New Roman"/>
          <w:color w:val="222222"/>
          <w:szCs w:val="24"/>
          <w:shd w:val="clear" w:color="auto" w:fill="FFFFFF"/>
        </w:rPr>
        <w:t>Meijers</w:t>
      </w:r>
      <w:proofErr w:type="spellEnd"/>
      <w:r w:rsidRPr="00FB0CC5">
        <w:rPr>
          <w:rFonts w:cs="Times New Roman"/>
          <w:color w:val="222222"/>
          <w:szCs w:val="24"/>
          <w:shd w:val="clear" w:color="auto" w:fill="FFFFFF"/>
        </w:rPr>
        <w:t xml:space="preserve">, F., </w:t>
      </w:r>
      <w:proofErr w:type="spellStart"/>
      <w:r w:rsidRPr="00FB0CC5">
        <w:rPr>
          <w:rFonts w:cs="Times New Roman"/>
          <w:color w:val="222222"/>
          <w:szCs w:val="24"/>
          <w:shd w:val="clear" w:color="auto" w:fill="FFFFFF"/>
        </w:rPr>
        <w:t>Kuijpers</w:t>
      </w:r>
      <w:proofErr w:type="spellEnd"/>
      <w:r w:rsidRPr="00FB0CC5">
        <w:rPr>
          <w:rFonts w:cs="Times New Roman"/>
          <w:color w:val="222222"/>
          <w:szCs w:val="24"/>
          <w:shd w:val="clear" w:color="auto" w:fill="FFFFFF"/>
        </w:rPr>
        <w:t>, M. and Gundy, C., 2013.</w:t>
      </w:r>
      <w:proofErr w:type="gramEnd"/>
      <w:r w:rsidRPr="00FB0CC5">
        <w:rPr>
          <w:rFonts w:cs="Times New Roman"/>
          <w:color w:val="222222"/>
          <w:szCs w:val="24"/>
          <w:shd w:val="clear" w:color="auto" w:fill="FFFFFF"/>
        </w:rPr>
        <w:t xml:space="preserve"> </w:t>
      </w:r>
      <w:proofErr w:type="gramStart"/>
      <w:r w:rsidRPr="00FB0CC5">
        <w:rPr>
          <w:rFonts w:cs="Times New Roman"/>
          <w:color w:val="222222"/>
          <w:szCs w:val="24"/>
          <w:shd w:val="clear" w:color="auto" w:fill="FFFFFF"/>
        </w:rPr>
        <w:t>The relationship between career competencies, career identity, motivation and quality of choice.</w:t>
      </w:r>
      <w:proofErr w:type="gramEnd"/>
      <w:r w:rsidRPr="00FB0CC5">
        <w:rPr>
          <w:rFonts w:cs="Times New Roman"/>
          <w:color w:val="222222"/>
          <w:szCs w:val="24"/>
          <w:shd w:val="clear" w:color="auto" w:fill="FFFFFF"/>
        </w:rPr>
        <w:t> </w:t>
      </w:r>
      <w:proofErr w:type="gramStart"/>
      <w:r w:rsidRPr="00FB0CC5">
        <w:rPr>
          <w:rFonts w:cs="Times New Roman"/>
          <w:i/>
          <w:iCs/>
          <w:color w:val="222222"/>
          <w:szCs w:val="24"/>
          <w:shd w:val="clear" w:color="auto" w:fill="FFFFFF"/>
        </w:rPr>
        <w:t>International Journal for Educational and Vocational Guidance</w:t>
      </w:r>
      <w:r w:rsidRPr="00FB0CC5">
        <w:rPr>
          <w:rFonts w:cs="Times New Roman"/>
          <w:color w:val="222222"/>
          <w:szCs w:val="24"/>
          <w:shd w:val="clear" w:color="auto" w:fill="FFFFFF"/>
        </w:rPr>
        <w:t>, </w:t>
      </w:r>
      <w:r w:rsidRPr="00FB0CC5">
        <w:rPr>
          <w:rFonts w:cs="Times New Roman"/>
          <w:i/>
          <w:iCs/>
          <w:color w:val="222222"/>
          <w:szCs w:val="24"/>
          <w:shd w:val="clear" w:color="auto" w:fill="FFFFFF"/>
        </w:rPr>
        <w:t>13</w:t>
      </w:r>
      <w:r w:rsidRPr="00FB0CC5">
        <w:rPr>
          <w:rFonts w:cs="Times New Roman"/>
          <w:color w:val="222222"/>
          <w:szCs w:val="24"/>
          <w:shd w:val="clear" w:color="auto" w:fill="FFFFFF"/>
        </w:rPr>
        <w:t>(1), pp.47-66.</w:t>
      </w:r>
      <w:proofErr w:type="gramEnd"/>
    </w:p>
    <w:p w:rsidR="00B8462D" w:rsidRPr="00FB0CC5" w:rsidRDefault="00B8462D" w:rsidP="00FB0CC5">
      <w:pPr>
        <w:ind w:left="720" w:hanging="720"/>
        <w:jc w:val="both"/>
        <w:rPr>
          <w:rFonts w:cs="Times New Roman"/>
          <w:color w:val="222222"/>
          <w:szCs w:val="24"/>
          <w:shd w:val="clear" w:color="auto" w:fill="FFFFFF"/>
        </w:rPr>
      </w:pPr>
      <w:proofErr w:type="spellStart"/>
      <w:r w:rsidRPr="00FB0CC5">
        <w:rPr>
          <w:rFonts w:cs="Times New Roman"/>
          <w:color w:val="222222"/>
          <w:szCs w:val="24"/>
          <w:shd w:val="clear" w:color="auto" w:fill="FFFFFF"/>
        </w:rPr>
        <w:t>Sjaastad</w:t>
      </w:r>
      <w:proofErr w:type="spellEnd"/>
      <w:r w:rsidRPr="00FB0CC5">
        <w:rPr>
          <w:rFonts w:cs="Times New Roman"/>
          <w:color w:val="222222"/>
          <w:szCs w:val="24"/>
          <w:shd w:val="clear" w:color="auto" w:fill="FFFFFF"/>
        </w:rPr>
        <w:t>, J., 2012. Sources of Inspiration: The role of significant persons in young people's choice of science in higher education. </w:t>
      </w:r>
      <w:proofErr w:type="gramStart"/>
      <w:r w:rsidRPr="00FB0CC5">
        <w:rPr>
          <w:rFonts w:cs="Times New Roman"/>
          <w:i/>
          <w:iCs/>
          <w:color w:val="222222"/>
          <w:szCs w:val="24"/>
          <w:shd w:val="clear" w:color="auto" w:fill="FFFFFF"/>
        </w:rPr>
        <w:t>International Journal of Science Education</w:t>
      </w:r>
      <w:r w:rsidRPr="00FB0CC5">
        <w:rPr>
          <w:rFonts w:cs="Times New Roman"/>
          <w:color w:val="222222"/>
          <w:szCs w:val="24"/>
          <w:shd w:val="clear" w:color="auto" w:fill="FFFFFF"/>
        </w:rPr>
        <w:t>, </w:t>
      </w:r>
      <w:r w:rsidRPr="00FB0CC5">
        <w:rPr>
          <w:rFonts w:cs="Times New Roman"/>
          <w:i/>
          <w:iCs/>
          <w:color w:val="222222"/>
          <w:szCs w:val="24"/>
          <w:shd w:val="clear" w:color="auto" w:fill="FFFFFF"/>
        </w:rPr>
        <w:t>34</w:t>
      </w:r>
      <w:r w:rsidRPr="00FB0CC5">
        <w:rPr>
          <w:rFonts w:cs="Times New Roman"/>
          <w:color w:val="222222"/>
          <w:szCs w:val="24"/>
          <w:shd w:val="clear" w:color="auto" w:fill="FFFFFF"/>
        </w:rPr>
        <w:t>(10), pp.1615-1636.</w:t>
      </w:r>
      <w:proofErr w:type="gramEnd"/>
    </w:p>
    <w:p w:rsidR="00A86491" w:rsidRPr="00FB0CC5" w:rsidRDefault="00A86491" w:rsidP="00FB0CC5">
      <w:pPr>
        <w:ind w:left="720" w:hanging="720"/>
        <w:jc w:val="both"/>
        <w:rPr>
          <w:rFonts w:cs="Times New Roman"/>
          <w:color w:val="222222"/>
          <w:szCs w:val="24"/>
          <w:shd w:val="clear" w:color="auto" w:fill="FFFFFF"/>
        </w:rPr>
      </w:pPr>
      <w:proofErr w:type="spellStart"/>
      <w:proofErr w:type="gramStart"/>
      <w:r w:rsidRPr="00FB0CC5">
        <w:rPr>
          <w:rFonts w:cs="Times New Roman"/>
          <w:color w:val="222222"/>
          <w:szCs w:val="24"/>
          <w:shd w:val="clear" w:color="auto" w:fill="FFFFFF"/>
        </w:rPr>
        <w:t>Verbruggen</w:t>
      </w:r>
      <w:proofErr w:type="spellEnd"/>
      <w:r w:rsidRPr="00FB0CC5">
        <w:rPr>
          <w:rFonts w:cs="Times New Roman"/>
          <w:color w:val="222222"/>
          <w:szCs w:val="24"/>
          <w:shd w:val="clear" w:color="auto" w:fill="FFFFFF"/>
        </w:rPr>
        <w:t>, M., 2012.</w:t>
      </w:r>
      <w:proofErr w:type="gramEnd"/>
      <w:r w:rsidRPr="00FB0CC5">
        <w:rPr>
          <w:rFonts w:cs="Times New Roman"/>
          <w:color w:val="222222"/>
          <w:szCs w:val="24"/>
          <w:shd w:val="clear" w:color="auto" w:fill="FFFFFF"/>
        </w:rPr>
        <w:t xml:space="preserve"> </w:t>
      </w:r>
      <w:proofErr w:type="gramStart"/>
      <w:r w:rsidRPr="00FB0CC5">
        <w:rPr>
          <w:rFonts w:cs="Times New Roman"/>
          <w:color w:val="222222"/>
          <w:szCs w:val="24"/>
          <w:shd w:val="clear" w:color="auto" w:fill="FFFFFF"/>
        </w:rPr>
        <w:t>Psychological mobility and career success in the ‘</w:t>
      </w:r>
      <w:proofErr w:type="spellStart"/>
      <w:r w:rsidRPr="00FB0CC5">
        <w:rPr>
          <w:rFonts w:cs="Times New Roman"/>
          <w:color w:val="222222"/>
          <w:szCs w:val="24"/>
          <w:shd w:val="clear" w:color="auto" w:fill="FFFFFF"/>
        </w:rPr>
        <w:t>new’career</w:t>
      </w:r>
      <w:proofErr w:type="spellEnd"/>
      <w:r w:rsidRPr="00FB0CC5">
        <w:rPr>
          <w:rFonts w:cs="Times New Roman"/>
          <w:color w:val="222222"/>
          <w:szCs w:val="24"/>
          <w:shd w:val="clear" w:color="auto" w:fill="FFFFFF"/>
        </w:rPr>
        <w:t xml:space="preserve"> climate.</w:t>
      </w:r>
      <w:proofErr w:type="gramEnd"/>
      <w:r w:rsidRPr="00FB0CC5">
        <w:rPr>
          <w:rFonts w:cs="Times New Roman"/>
          <w:color w:val="222222"/>
          <w:szCs w:val="24"/>
          <w:shd w:val="clear" w:color="auto" w:fill="FFFFFF"/>
        </w:rPr>
        <w:t> </w:t>
      </w:r>
      <w:proofErr w:type="gramStart"/>
      <w:r w:rsidRPr="00FB0CC5">
        <w:rPr>
          <w:rFonts w:cs="Times New Roman"/>
          <w:i/>
          <w:iCs/>
          <w:color w:val="222222"/>
          <w:szCs w:val="24"/>
          <w:shd w:val="clear" w:color="auto" w:fill="FFFFFF"/>
        </w:rPr>
        <w:t>Journal of Vocational Behavior</w:t>
      </w:r>
      <w:r w:rsidRPr="00FB0CC5">
        <w:rPr>
          <w:rFonts w:cs="Times New Roman"/>
          <w:color w:val="222222"/>
          <w:szCs w:val="24"/>
          <w:shd w:val="clear" w:color="auto" w:fill="FFFFFF"/>
        </w:rPr>
        <w:t>, </w:t>
      </w:r>
      <w:r w:rsidRPr="00FB0CC5">
        <w:rPr>
          <w:rFonts w:cs="Times New Roman"/>
          <w:i/>
          <w:iCs/>
          <w:color w:val="222222"/>
          <w:szCs w:val="24"/>
          <w:shd w:val="clear" w:color="auto" w:fill="FFFFFF"/>
        </w:rPr>
        <w:t>81</w:t>
      </w:r>
      <w:r w:rsidRPr="00FB0CC5">
        <w:rPr>
          <w:rFonts w:cs="Times New Roman"/>
          <w:color w:val="222222"/>
          <w:szCs w:val="24"/>
          <w:shd w:val="clear" w:color="auto" w:fill="FFFFFF"/>
        </w:rPr>
        <w:t>(2), pp.289-297.</w:t>
      </w:r>
      <w:proofErr w:type="gramEnd"/>
    </w:p>
    <w:p w:rsidR="00B8462D" w:rsidRPr="00FB0CC5" w:rsidRDefault="00B8462D" w:rsidP="00084874">
      <w:pPr>
        <w:rPr>
          <w:rFonts w:cs="Times New Roman"/>
        </w:rPr>
      </w:pPr>
    </w:p>
    <w:sectPr w:rsidR="00B8462D" w:rsidRPr="00FB0CC5" w:rsidSect="00FE45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3115" w:rsidRDefault="00253115" w:rsidP="009B21E7">
      <w:pPr>
        <w:spacing w:after="0" w:line="240" w:lineRule="auto"/>
      </w:pPr>
      <w:r>
        <w:separator/>
      </w:r>
    </w:p>
  </w:endnote>
  <w:endnote w:type="continuationSeparator" w:id="0">
    <w:p w:rsidR="00253115" w:rsidRDefault="00253115" w:rsidP="009B2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6456532"/>
      <w:docPartObj>
        <w:docPartGallery w:val="Page Numbers (Bottom of Page)"/>
        <w:docPartUnique/>
      </w:docPartObj>
    </w:sdtPr>
    <w:sdtEndPr>
      <w:rPr>
        <w:noProof/>
      </w:rPr>
    </w:sdtEndPr>
    <w:sdtContent>
      <w:p w:rsidR="00522B03" w:rsidRDefault="00FE4511">
        <w:pPr>
          <w:pStyle w:val="Footer"/>
          <w:jc w:val="center"/>
        </w:pPr>
        <w:r>
          <w:fldChar w:fldCharType="begin"/>
        </w:r>
        <w:r w:rsidR="00522B03">
          <w:instrText xml:space="preserve"> PAGE   \* MERGEFORMAT </w:instrText>
        </w:r>
        <w:r>
          <w:fldChar w:fldCharType="separate"/>
        </w:r>
        <w:r w:rsidR="008E72EF">
          <w:rPr>
            <w:noProof/>
          </w:rPr>
          <w:t>8</w:t>
        </w:r>
        <w:r>
          <w:rPr>
            <w:noProof/>
          </w:rPr>
          <w:fldChar w:fldCharType="end"/>
        </w:r>
      </w:p>
    </w:sdtContent>
  </w:sdt>
  <w:p w:rsidR="00522B03" w:rsidRDefault="00522B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3115" w:rsidRDefault="00253115" w:rsidP="009B21E7">
      <w:pPr>
        <w:spacing w:after="0" w:line="240" w:lineRule="auto"/>
      </w:pPr>
      <w:r>
        <w:separator/>
      </w:r>
    </w:p>
  </w:footnote>
  <w:footnote w:type="continuationSeparator" w:id="0">
    <w:p w:rsidR="00253115" w:rsidRDefault="00253115" w:rsidP="009B21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2"/>
    <w:multiLevelType w:val="hybridMultilevel"/>
    <w:tmpl w:val="653AD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1AF7A9F"/>
    <w:multiLevelType w:val="hybridMultilevel"/>
    <w:tmpl w:val="12E06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B9C3107"/>
    <w:multiLevelType w:val="hybridMultilevel"/>
    <w:tmpl w:val="09567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ED42D98"/>
    <w:multiLevelType w:val="hybridMultilevel"/>
    <w:tmpl w:val="1042FD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BF373D"/>
    <w:multiLevelType w:val="hybridMultilevel"/>
    <w:tmpl w:val="85B605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8A41C8C"/>
    <w:multiLevelType w:val="hybridMultilevel"/>
    <w:tmpl w:val="A7620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8FF55AE"/>
    <w:multiLevelType w:val="hybridMultilevel"/>
    <w:tmpl w:val="63F8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C84143"/>
    <w:multiLevelType w:val="hybridMultilevel"/>
    <w:tmpl w:val="61B6D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28B640D"/>
    <w:multiLevelType w:val="hybridMultilevel"/>
    <w:tmpl w:val="B35AF8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2C46231"/>
    <w:multiLevelType w:val="hybridMultilevel"/>
    <w:tmpl w:val="980694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5167F32"/>
    <w:multiLevelType w:val="hybridMultilevel"/>
    <w:tmpl w:val="562675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CD76DBD"/>
    <w:multiLevelType w:val="hybridMultilevel"/>
    <w:tmpl w:val="76A8A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36031D8"/>
    <w:multiLevelType w:val="hybridMultilevel"/>
    <w:tmpl w:val="F14ED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6"/>
  </w:num>
  <w:num w:numId="4">
    <w:abstractNumId w:val="0"/>
  </w:num>
  <w:num w:numId="5">
    <w:abstractNumId w:val="7"/>
  </w:num>
  <w:num w:numId="6">
    <w:abstractNumId w:val="11"/>
  </w:num>
  <w:num w:numId="7">
    <w:abstractNumId w:val="8"/>
  </w:num>
  <w:num w:numId="8">
    <w:abstractNumId w:val="3"/>
  </w:num>
  <w:num w:numId="9">
    <w:abstractNumId w:val="10"/>
  </w:num>
  <w:num w:numId="10">
    <w:abstractNumId w:val="1"/>
  </w:num>
  <w:num w:numId="11">
    <w:abstractNumId w:val="5"/>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QxNbawMDI0NDc1szBS0lEKTi0uzszPAykwrAUAggMlJCwAAAA="/>
  </w:docVars>
  <w:rsids>
    <w:rsidRoot w:val="008733AC"/>
    <w:rsid w:val="00001C41"/>
    <w:rsid w:val="0001041B"/>
    <w:rsid w:val="00020416"/>
    <w:rsid w:val="0003221C"/>
    <w:rsid w:val="000775CC"/>
    <w:rsid w:val="00084874"/>
    <w:rsid w:val="000C684A"/>
    <w:rsid w:val="000D736E"/>
    <w:rsid w:val="00152A1B"/>
    <w:rsid w:val="00176098"/>
    <w:rsid w:val="001865B1"/>
    <w:rsid w:val="001B3490"/>
    <w:rsid w:val="0020141E"/>
    <w:rsid w:val="00206B0D"/>
    <w:rsid w:val="002370FA"/>
    <w:rsid w:val="00253115"/>
    <w:rsid w:val="002624B0"/>
    <w:rsid w:val="00262EF2"/>
    <w:rsid w:val="002A0308"/>
    <w:rsid w:val="002B4A7E"/>
    <w:rsid w:val="002D440E"/>
    <w:rsid w:val="002D5D92"/>
    <w:rsid w:val="002E16E3"/>
    <w:rsid w:val="002F05AB"/>
    <w:rsid w:val="003231E7"/>
    <w:rsid w:val="003239B5"/>
    <w:rsid w:val="003B07FA"/>
    <w:rsid w:val="003E4A14"/>
    <w:rsid w:val="003F3465"/>
    <w:rsid w:val="003F565F"/>
    <w:rsid w:val="0041272F"/>
    <w:rsid w:val="0046652A"/>
    <w:rsid w:val="00500789"/>
    <w:rsid w:val="00502CDE"/>
    <w:rsid w:val="00522B03"/>
    <w:rsid w:val="00563690"/>
    <w:rsid w:val="00583AA6"/>
    <w:rsid w:val="005A142F"/>
    <w:rsid w:val="005D1F48"/>
    <w:rsid w:val="005E3075"/>
    <w:rsid w:val="005E6968"/>
    <w:rsid w:val="0060432C"/>
    <w:rsid w:val="00683C21"/>
    <w:rsid w:val="006864D9"/>
    <w:rsid w:val="006A2A5E"/>
    <w:rsid w:val="006A767B"/>
    <w:rsid w:val="006E30D9"/>
    <w:rsid w:val="006F285E"/>
    <w:rsid w:val="007040BA"/>
    <w:rsid w:val="007932D7"/>
    <w:rsid w:val="007C68B6"/>
    <w:rsid w:val="00831F06"/>
    <w:rsid w:val="008354F9"/>
    <w:rsid w:val="00866877"/>
    <w:rsid w:val="008733AC"/>
    <w:rsid w:val="008B628A"/>
    <w:rsid w:val="008C36C7"/>
    <w:rsid w:val="008E72EF"/>
    <w:rsid w:val="00916362"/>
    <w:rsid w:val="00930943"/>
    <w:rsid w:val="009718ED"/>
    <w:rsid w:val="00982B0C"/>
    <w:rsid w:val="009B21E7"/>
    <w:rsid w:val="009C5030"/>
    <w:rsid w:val="00A06B2E"/>
    <w:rsid w:val="00A74FC3"/>
    <w:rsid w:val="00A86491"/>
    <w:rsid w:val="00AD3C7C"/>
    <w:rsid w:val="00B00DC7"/>
    <w:rsid w:val="00B7573B"/>
    <w:rsid w:val="00B81BF2"/>
    <w:rsid w:val="00B8462D"/>
    <w:rsid w:val="00BA22F0"/>
    <w:rsid w:val="00BB7989"/>
    <w:rsid w:val="00BE2FBD"/>
    <w:rsid w:val="00BF42A6"/>
    <w:rsid w:val="00C503C0"/>
    <w:rsid w:val="00C73DF6"/>
    <w:rsid w:val="00CD6296"/>
    <w:rsid w:val="00CF1567"/>
    <w:rsid w:val="00D646D3"/>
    <w:rsid w:val="00DC6BD6"/>
    <w:rsid w:val="00DE4967"/>
    <w:rsid w:val="00DF293D"/>
    <w:rsid w:val="00DF3717"/>
    <w:rsid w:val="00E16A76"/>
    <w:rsid w:val="00EA358A"/>
    <w:rsid w:val="00EB1954"/>
    <w:rsid w:val="00EB380E"/>
    <w:rsid w:val="00EB3CC2"/>
    <w:rsid w:val="00F02B72"/>
    <w:rsid w:val="00F30D5D"/>
    <w:rsid w:val="00F7622B"/>
    <w:rsid w:val="00FB0CC5"/>
    <w:rsid w:val="00FE410A"/>
    <w:rsid w:val="00FE4511"/>
    <w:rsid w:val="00FF032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21E7"/>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7040BA"/>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B21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B21E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0BA"/>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9B21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B21E7"/>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9B21E7"/>
    <w:pPr>
      <w:ind w:left="720"/>
      <w:contextualSpacing/>
    </w:pPr>
  </w:style>
  <w:style w:type="paragraph" w:styleId="Caption">
    <w:name w:val="caption"/>
    <w:basedOn w:val="Normal"/>
    <w:next w:val="Normal"/>
    <w:uiPriority w:val="35"/>
    <w:unhideWhenUsed/>
    <w:qFormat/>
    <w:rsid w:val="009B21E7"/>
    <w:pPr>
      <w:spacing w:after="200" w:line="240" w:lineRule="auto"/>
    </w:pPr>
    <w:rPr>
      <w:i/>
      <w:iCs/>
      <w:color w:val="1F497D" w:themeColor="text2"/>
      <w:sz w:val="18"/>
      <w:szCs w:val="18"/>
    </w:rPr>
  </w:style>
  <w:style w:type="character" w:customStyle="1" w:styleId="5yl5">
    <w:name w:val="_5yl5"/>
    <w:basedOn w:val="DefaultParagraphFont"/>
    <w:rsid w:val="009B21E7"/>
  </w:style>
  <w:style w:type="table" w:customStyle="1" w:styleId="GridTable1Light">
    <w:name w:val="Grid Table 1 Light"/>
    <w:basedOn w:val="TableNormal"/>
    <w:uiPriority w:val="46"/>
    <w:rsid w:val="009B21E7"/>
    <w:pPr>
      <w:spacing w:after="0" w:line="240" w:lineRule="auto"/>
    </w:pPr>
    <w:rPr>
      <w:rFonts w:ascii="Times New Roman" w:eastAsia="Times New Roman" w:hAnsi="Times New Roman" w:cs="SimSu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9B21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E7"/>
    <w:rPr>
      <w:rFonts w:ascii="Times New Roman" w:hAnsi="Times New Roman"/>
      <w:sz w:val="24"/>
    </w:rPr>
  </w:style>
  <w:style w:type="paragraph" w:styleId="Header">
    <w:name w:val="header"/>
    <w:basedOn w:val="Normal"/>
    <w:link w:val="HeaderChar"/>
    <w:uiPriority w:val="99"/>
    <w:unhideWhenUsed/>
    <w:rsid w:val="009B21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E7"/>
    <w:rPr>
      <w:rFonts w:ascii="Times New Roman" w:hAnsi="Times New Roman"/>
      <w:sz w:val="24"/>
    </w:rPr>
  </w:style>
  <w:style w:type="paragraph" w:styleId="TOCHeading">
    <w:name w:val="TOC Heading"/>
    <w:basedOn w:val="Heading1"/>
    <w:next w:val="Normal"/>
    <w:uiPriority w:val="39"/>
    <w:unhideWhenUsed/>
    <w:qFormat/>
    <w:rsid w:val="009B21E7"/>
    <w:pPr>
      <w:outlineLvl w:val="9"/>
    </w:pPr>
    <w:rPr>
      <w:rFonts w:asciiTheme="majorHAnsi" w:hAnsiTheme="majorHAnsi"/>
    </w:rPr>
  </w:style>
  <w:style w:type="paragraph" w:styleId="TOC1">
    <w:name w:val="toc 1"/>
    <w:basedOn w:val="Normal"/>
    <w:next w:val="Normal"/>
    <w:autoRedefine/>
    <w:uiPriority w:val="39"/>
    <w:unhideWhenUsed/>
    <w:rsid w:val="009B21E7"/>
    <w:pPr>
      <w:spacing w:after="100"/>
    </w:pPr>
  </w:style>
  <w:style w:type="paragraph" w:styleId="TOC2">
    <w:name w:val="toc 2"/>
    <w:basedOn w:val="Normal"/>
    <w:next w:val="Normal"/>
    <w:autoRedefine/>
    <w:uiPriority w:val="39"/>
    <w:unhideWhenUsed/>
    <w:rsid w:val="009B21E7"/>
    <w:pPr>
      <w:spacing w:after="100"/>
      <w:ind w:left="240"/>
    </w:pPr>
  </w:style>
  <w:style w:type="paragraph" w:styleId="TOC3">
    <w:name w:val="toc 3"/>
    <w:basedOn w:val="Normal"/>
    <w:next w:val="Normal"/>
    <w:autoRedefine/>
    <w:uiPriority w:val="39"/>
    <w:unhideWhenUsed/>
    <w:rsid w:val="009B21E7"/>
    <w:pPr>
      <w:spacing w:after="100"/>
      <w:ind w:left="480"/>
    </w:pPr>
  </w:style>
  <w:style w:type="character" w:styleId="Hyperlink">
    <w:name w:val="Hyperlink"/>
    <w:basedOn w:val="DefaultParagraphFont"/>
    <w:uiPriority w:val="99"/>
    <w:unhideWhenUsed/>
    <w:rsid w:val="009B21E7"/>
    <w:rPr>
      <w:color w:val="0000FF" w:themeColor="hyperlink"/>
      <w:u w:val="single"/>
    </w:rPr>
  </w:style>
  <w:style w:type="paragraph" w:styleId="BalloonText">
    <w:name w:val="Balloon Text"/>
    <w:basedOn w:val="Normal"/>
    <w:link w:val="BalloonTextChar"/>
    <w:uiPriority w:val="99"/>
    <w:semiHidden/>
    <w:unhideWhenUsed/>
    <w:rsid w:val="002370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0F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21E7"/>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7040BA"/>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B21E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B21E7"/>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0BA"/>
    <w:rPr>
      <w:rFonts w:ascii="Times New Roman" w:eastAsiaTheme="majorEastAsia" w:hAnsi="Times New Roman" w:cstheme="majorBidi"/>
      <w:color w:val="365F91" w:themeColor="accent1" w:themeShade="BF"/>
      <w:sz w:val="32"/>
      <w:szCs w:val="32"/>
    </w:rPr>
  </w:style>
  <w:style w:type="character" w:customStyle="1" w:styleId="Heading2Char">
    <w:name w:val="Heading 2 Char"/>
    <w:basedOn w:val="DefaultParagraphFont"/>
    <w:link w:val="Heading2"/>
    <w:uiPriority w:val="9"/>
    <w:rsid w:val="009B21E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B21E7"/>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9B21E7"/>
    <w:pPr>
      <w:ind w:left="720"/>
      <w:contextualSpacing/>
    </w:pPr>
  </w:style>
  <w:style w:type="paragraph" w:styleId="Caption">
    <w:name w:val="caption"/>
    <w:basedOn w:val="Normal"/>
    <w:next w:val="Normal"/>
    <w:uiPriority w:val="35"/>
    <w:unhideWhenUsed/>
    <w:qFormat/>
    <w:rsid w:val="009B21E7"/>
    <w:pPr>
      <w:spacing w:after="200" w:line="240" w:lineRule="auto"/>
    </w:pPr>
    <w:rPr>
      <w:i/>
      <w:iCs/>
      <w:color w:val="1F497D" w:themeColor="text2"/>
      <w:sz w:val="18"/>
      <w:szCs w:val="18"/>
    </w:rPr>
  </w:style>
  <w:style w:type="character" w:customStyle="1" w:styleId="5yl5">
    <w:name w:val="_5yl5"/>
    <w:basedOn w:val="DefaultParagraphFont"/>
    <w:rsid w:val="009B21E7"/>
  </w:style>
  <w:style w:type="table" w:customStyle="1" w:styleId="GridTable1Light">
    <w:name w:val="Grid Table 1 Light"/>
    <w:basedOn w:val="TableNormal"/>
    <w:uiPriority w:val="46"/>
    <w:rsid w:val="009B21E7"/>
    <w:pPr>
      <w:spacing w:after="0" w:line="240" w:lineRule="auto"/>
    </w:pPr>
    <w:rPr>
      <w:rFonts w:ascii="Times New Roman" w:eastAsia="Times New Roman" w:hAnsi="Times New Roman" w:cs="SimSun"/>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9B21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E7"/>
    <w:rPr>
      <w:rFonts w:ascii="Times New Roman" w:hAnsi="Times New Roman"/>
      <w:sz w:val="24"/>
    </w:rPr>
  </w:style>
  <w:style w:type="paragraph" w:styleId="Header">
    <w:name w:val="header"/>
    <w:basedOn w:val="Normal"/>
    <w:link w:val="HeaderChar"/>
    <w:uiPriority w:val="99"/>
    <w:unhideWhenUsed/>
    <w:rsid w:val="009B21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E7"/>
    <w:rPr>
      <w:rFonts w:ascii="Times New Roman" w:hAnsi="Times New Roman"/>
      <w:sz w:val="24"/>
    </w:rPr>
  </w:style>
  <w:style w:type="paragraph" w:styleId="TOCHeading">
    <w:name w:val="TOC Heading"/>
    <w:basedOn w:val="Heading1"/>
    <w:next w:val="Normal"/>
    <w:uiPriority w:val="39"/>
    <w:unhideWhenUsed/>
    <w:qFormat/>
    <w:rsid w:val="009B21E7"/>
    <w:pPr>
      <w:outlineLvl w:val="9"/>
    </w:pPr>
    <w:rPr>
      <w:rFonts w:asciiTheme="majorHAnsi" w:hAnsiTheme="majorHAnsi"/>
    </w:rPr>
  </w:style>
  <w:style w:type="paragraph" w:styleId="TOC1">
    <w:name w:val="toc 1"/>
    <w:basedOn w:val="Normal"/>
    <w:next w:val="Normal"/>
    <w:autoRedefine/>
    <w:uiPriority w:val="39"/>
    <w:unhideWhenUsed/>
    <w:rsid w:val="009B21E7"/>
    <w:pPr>
      <w:spacing w:after="100"/>
    </w:pPr>
  </w:style>
  <w:style w:type="paragraph" w:styleId="TOC2">
    <w:name w:val="toc 2"/>
    <w:basedOn w:val="Normal"/>
    <w:next w:val="Normal"/>
    <w:autoRedefine/>
    <w:uiPriority w:val="39"/>
    <w:unhideWhenUsed/>
    <w:rsid w:val="009B21E7"/>
    <w:pPr>
      <w:spacing w:after="100"/>
      <w:ind w:left="240"/>
    </w:pPr>
  </w:style>
  <w:style w:type="paragraph" w:styleId="TOC3">
    <w:name w:val="toc 3"/>
    <w:basedOn w:val="Normal"/>
    <w:next w:val="Normal"/>
    <w:autoRedefine/>
    <w:uiPriority w:val="39"/>
    <w:unhideWhenUsed/>
    <w:rsid w:val="009B21E7"/>
    <w:pPr>
      <w:spacing w:after="100"/>
      <w:ind w:left="480"/>
    </w:pPr>
  </w:style>
  <w:style w:type="character" w:styleId="Hyperlink">
    <w:name w:val="Hyperlink"/>
    <w:basedOn w:val="DefaultParagraphFont"/>
    <w:uiPriority w:val="99"/>
    <w:unhideWhenUsed/>
    <w:rsid w:val="009B21E7"/>
    <w:rPr>
      <w:color w:val="0000FF" w:themeColor="hyperlink"/>
      <w:u w:val="single"/>
    </w:rPr>
  </w:style>
  <w:style w:type="paragraph" w:styleId="BalloonText">
    <w:name w:val="Balloon Text"/>
    <w:basedOn w:val="Normal"/>
    <w:link w:val="BalloonTextChar"/>
    <w:uiPriority w:val="99"/>
    <w:semiHidden/>
    <w:unhideWhenUsed/>
    <w:rsid w:val="002370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70F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C0A6FE-0298-459F-8456-8653C04A2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4433</Words>
  <Characters>25272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Eric Arhin</dc:creator>
  <cp:lastModifiedBy>Eric Arhin</cp:lastModifiedBy>
  <cp:revision>4</cp:revision>
  <dcterms:created xsi:type="dcterms:W3CDTF">2019-05-08T11:35:00Z</dcterms:created>
  <dcterms:modified xsi:type="dcterms:W3CDTF">2019-05-08T11:35:00Z</dcterms:modified>
</cp:coreProperties>
</file>