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244ED3" w14:textId="6A3A3D7B" w:rsidR="009B47AE" w:rsidRPr="0051790C" w:rsidRDefault="0051790C" w:rsidP="0051790C">
      <w:pPr>
        <w:pStyle w:val="AssignBody"/>
        <w:jc w:val="center"/>
        <w:rPr>
          <w:b/>
          <w:bCs/>
          <w:sz w:val="36"/>
          <w:szCs w:val="36"/>
          <w:u w:val="single"/>
        </w:rPr>
      </w:pPr>
      <w:r w:rsidRPr="0051790C">
        <w:rPr>
          <w:b/>
          <w:bCs/>
          <w:sz w:val="36"/>
          <w:szCs w:val="36"/>
          <w:u w:val="single"/>
          <w:lang w:val="en-US"/>
        </w:rPr>
        <w:t>Understanding how the learner, the school and the local community work together to deliver one of the four purposes of the new curriculum</w:t>
      </w:r>
    </w:p>
    <w:p w14:paraId="04B332E0" w14:textId="77777777" w:rsidR="009B47AE" w:rsidRDefault="009B47AE" w:rsidP="00CD1240">
      <w:pPr>
        <w:pStyle w:val="AssignBody"/>
      </w:pPr>
    </w:p>
    <w:p w14:paraId="53BFB812" w14:textId="649D75C8" w:rsidR="00370F17" w:rsidRDefault="009B47AE" w:rsidP="00E611D9">
      <w:pPr>
        <w:pStyle w:val="AssignBody"/>
      </w:pPr>
      <w:r w:rsidRPr="009B47AE">
        <w:rPr>
          <w:b/>
        </w:rPr>
        <w:t>Video link</w:t>
      </w:r>
      <w:r w:rsidR="00370F17">
        <w:rPr>
          <w:b/>
        </w:rPr>
        <w:t xml:space="preserve">: </w:t>
      </w:r>
      <w:r w:rsidR="007670DE" w:rsidRPr="007670DE">
        <w:rPr>
          <w:b/>
        </w:rPr>
        <w:t>https://uowtsd-my.sharepoint.com/:v:/g/personal/1903687_student_uwtsd_ac_uk/EehPqDicH1lCpu5rb2NDTVIBOZRrAwPL5NkTA9FTJIW7sw?e=ys3Gzc</w:t>
      </w:r>
    </w:p>
    <w:p w14:paraId="539DC6C3" w14:textId="77777777" w:rsidR="00370F17" w:rsidRDefault="00370F17" w:rsidP="00E611D9">
      <w:pPr>
        <w:pStyle w:val="AssignBody"/>
      </w:pPr>
    </w:p>
    <w:p w14:paraId="15719624" w14:textId="77777777" w:rsidR="00370F17" w:rsidRDefault="00370F17" w:rsidP="00E611D9">
      <w:pPr>
        <w:pStyle w:val="AssignBody"/>
      </w:pPr>
    </w:p>
    <w:p w14:paraId="0D2F6EA6" w14:textId="6444FEDD" w:rsidR="00E611D9" w:rsidRDefault="009B47AE" w:rsidP="00E611D9">
      <w:pPr>
        <w:pStyle w:val="AssignBody"/>
        <w:rPr>
          <w:b/>
        </w:rPr>
      </w:pPr>
      <w:r>
        <w:rPr>
          <w:b/>
        </w:rPr>
        <w:t xml:space="preserve"> </w:t>
      </w:r>
      <w:r w:rsidRPr="009B47AE">
        <w:rPr>
          <w:b/>
        </w:rPr>
        <w:t>Reference list</w:t>
      </w:r>
      <w:r>
        <w:rPr>
          <w:b/>
        </w:rPr>
        <w:t>: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69789569"/>
        <w:docPartObj>
          <w:docPartGallery w:val="Bibliographies"/>
          <w:docPartUnique/>
        </w:docPartObj>
      </w:sdtPr>
      <w:sdtEndPr/>
      <w:sdtContent>
        <w:p w14:paraId="53FB4B84" w14:textId="77777777" w:rsidR="008B697D" w:rsidRDefault="008B697D" w:rsidP="008B697D">
          <w:pPr>
            <w:pStyle w:val="Heading1"/>
          </w:pPr>
          <w:r>
            <w:t>Bibliography</w:t>
          </w:r>
        </w:p>
        <w:sdt>
          <w:sdtPr>
            <w:id w:val="-602340238"/>
            <w:bibliography/>
          </w:sdtPr>
          <w:sdtEndPr/>
          <w:sdtContent>
            <w:p w14:paraId="07FFA8D0" w14:textId="7D7FDE09" w:rsidR="00E10492" w:rsidRDefault="008B697D" w:rsidP="00E1049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10492">
                <w:rPr>
                  <w:noProof/>
                  <w:lang w:val="en-US"/>
                </w:rPr>
                <w:t xml:space="preserve">Bronfenbrenner, U., 1979. </w:t>
              </w:r>
              <w:r w:rsidR="00E10492">
                <w:rPr>
                  <w:i/>
                  <w:iCs/>
                  <w:noProof/>
                  <w:lang w:val="en-US"/>
                </w:rPr>
                <w:t xml:space="preserve">The Ecology of Human Development. </w:t>
              </w:r>
              <w:r w:rsidR="00E10492">
                <w:rPr>
                  <w:noProof/>
                  <w:lang w:val="en-US"/>
                </w:rPr>
                <w:t xml:space="preserve">[Online] </w:t>
              </w:r>
              <w:r w:rsidR="00E10492">
                <w:rPr>
                  <w:noProof/>
                  <w:lang w:val="en-US"/>
                </w:rPr>
                <w:br/>
                <w:t xml:space="preserve">Available at: </w:t>
              </w:r>
              <w:r w:rsidR="00E10492">
                <w:rPr>
                  <w:noProof/>
                  <w:u w:val="single"/>
                  <w:lang w:val="en-US"/>
                </w:rPr>
                <w:t>https://books.google.co.uk/books?id=OCmbzWka6xUC&amp;printsec=frontcover&amp;dq=bronfenbrenner+ecological+systems+theory&amp;hl=en&amp;sa=X&amp;ved=0ahUKEwjMlrek8-foAhWKQEEAHdlIDowQ6AEILTAB#v=onepage&amp;q=bronfenbrenner%20ecological%20systems%20theory&amp;f=false</w:t>
              </w:r>
            </w:p>
            <w:p w14:paraId="75FBF725" w14:textId="2D75F967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Capel, S. &amp; Whitehead, M., 2015. </w:t>
              </w:r>
              <w:r>
                <w:rPr>
                  <w:i/>
                  <w:iCs/>
                  <w:noProof/>
                  <w:lang w:val="en-US"/>
                </w:rPr>
                <w:t xml:space="preserve">Learning To Teach Physical Education In Secondary School.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https://books.google.co.uk/books?id=x2uhCAAAQBAJ&amp;pg=PA177&amp;dq=building+pupil+confidence&amp;hl=en&amp;sa=X&amp;ved=0ahUKEwi0naWT7efoAhWOQUEAHUgIDosQ6AEIMDAB#v=onepage&amp;q=building%20pupil%20confidence&amp;f=false</w:t>
              </w:r>
            </w:p>
            <w:p w14:paraId="5E454080" w14:textId="391BB67A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Cheminais, R., 2008. </w:t>
              </w:r>
              <w:r>
                <w:rPr>
                  <w:i/>
                  <w:iCs/>
                  <w:noProof/>
                  <w:lang w:val="en-US"/>
                </w:rPr>
                <w:t xml:space="preserve">Engaging Pupil Voice To Ensure That Every Child Matters.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https://books.google.co.uk/books?id=_WpmN1AjiMEC&amp;pg=PP9&amp;dq=pupil+voice&amp;hl=en&amp;sa=X&amp;ved=0ahUKEwiW-Zri5-foAhXFiVwKHUmsAosQ6AEINzAC#v=onepage&amp;q=pupil%20voice&amp;f=false</w:t>
              </w:r>
            </w:p>
            <w:p w14:paraId="21C8444C" w14:textId="77777777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Futures, </w:t>
              </w:r>
              <w:r>
                <w:rPr>
                  <w:noProof/>
                  <w:lang w:val="en-US"/>
                </w:rPr>
                <w:t>Cardiff: Welsh Government.</w:t>
              </w:r>
            </w:p>
            <w:p w14:paraId="1AF0CA43" w14:textId="77777777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Futures, </w:t>
              </w:r>
              <w:r>
                <w:rPr>
                  <w:noProof/>
                  <w:lang w:val="en-US"/>
                </w:rPr>
                <w:t>Cardiff: Welsh Government.</w:t>
              </w:r>
            </w:p>
            <w:p w14:paraId="228C3E17" w14:textId="77777777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2017. </w:t>
              </w:r>
              <w:r>
                <w:rPr>
                  <w:i/>
                  <w:iCs/>
                  <w:noProof/>
                  <w:lang w:val="en-US"/>
                </w:rPr>
                <w:t xml:space="preserve">A report on </w:t>
              </w:r>
              <w:r w:rsidRPr="00E10492">
                <w:rPr>
                  <w:i/>
                  <w:iCs/>
                  <w:noProof/>
                  <w:highlight w:val="black"/>
                  <w:lang w:val="en-US"/>
                </w:rPr>
                <w:t>Fitzalan</w:t>
              </w:r>
              <w:r>
                <w:rPr>
                  <w:i/>
                  <w:iCs/>
                  <w:noProof/>
                  <w:lang w:val="en-US"/>
                </w:rPr>
                <w:t xml:space="preserve"> High School, </w:t>
              </w:r>
              <w:r>
                <w:rPr>
                  <w:noProof/>
                  <w:lang w:val="en-US"/>
                </w:rPr>
                <w:t>Cardiff: Estyn.</w:t>
              </w:r>
            </w:p>
            <w:p w14:paraId="7936B259" w14:textId="1D5AD758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 w:rsidRPr="00E10492">
                <w:rPr>
                  <w:noProof/>
                  <w:highlight w:val="black"/>
                  <w:lang w:val="en-US"/>
                </w:rPr>
                <w:t>Fitzalan</w:t>
              </w:r>
              <w:r>
                <w:rPr>
                  <w:noProof/>
                  <w:lang w:val="en-US"/>
                </w:rPr>
                <w:t xml:space="preserve"> High School, 2019. </w:t>
              </w:r>
              <w:r>
                <w:rPr>
                  <w:i/>
                  <w:iCs/>
                  <w:noProof/>
                  <w:lang w:val="en-US"/>
                </w:rPr>
                <w:t xml:space="preserve">Extra Curriculur Menu.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</w:t>
              </w:r>
              <w:r w:rsidRPr="00E10492">
                <w:rPr>
                  <w:noProof/>
                  <w:highlight w:val="black"/>
                  <w:u w:val="single"/>
                  <w:lang w:val="en-US"/>
                </w:rPr>
                <w:t>fitzalan</w:t>
              </w:r>
              <w:r>
                <w:rPr>
                  <w:noProof/>
                  <w:u w:val="single"/>
                  <w:lang w:val="en-US"/>
                </w:rPr>
                <w:t>.cardiff.sch.uk/469/extra-curricular-menu</w:t>
              </w:r>
            </w:p>
            <w:p w14:paraId="4264F0CD" w14:textId="522842DE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 w:rsidRPr="00E10492">
                <w:rPr>
                  <w:noProof/>
                  <w:highlight w:val="black"/>
                  <w:lang w:val="en-US"/>
                </w:rPr>
                <w:t>Fitzalan</w:t>
              </w:r>
              <w:r>
                <w:rPr>
                  <w:noProof/>
                  <w:lang w:val="en-US"/>
                </w:rPr>
                <w:t xml:space="preserve"> High School, 2019. </w:t>
              </w:r>
              <w:r w:rsidRPr="00E10492">
                <w:rPr>
                  <w:i/>
                  <w:iCs/>
                  <w:noProof/>
                  <w:highlight w:val="black"/>
                  <w:lang w:val="en-US"/>
                </w:rPr>
                <w:t>Fitzalan</w:t>
              </w:r>
              <w:r>
                <w:rPr>
                  <w:i/>
                  <w:iCs/>
                  <w:noProof/>
                  <w:lang w:val="en-US"/>
                </w:rPr>
                <w:t xml:space="preserve"> Curriculum For Wales Blog.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https://sway.office.com/BBKyrBqVE3JHwBgN</w:t>
              </w:r>
            </w:p>
            <w:p w14:paraId="3576B4AD" w14:textId="77777777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 w:rsidRPr="00E10492">
                <w:rPr>
                  <w:noProof/>
                  <w:highlight w:val="black"/>
                  <w:lang w:val="en-US"/>
                </w:rPr>
                <w:t>Fitzalan</w:t>
              </w:r>
              <w:r>
                <w:rPr>
                  <w:noProof/>
                  <w:lang w:val="en-US"/>
                </w:rPr>
                <w:t xml:space="preserve"> High School, 2019. </w:t>
              </w:r>
              <w:r>
                <w:rPr>
                  <w:i/>
                  <w:iCs/>
                  <w:noProof/>
                  <w:lang w:val="en-US"/>
                </w:rPr>
                <w:t xml:space="preserve">School Improvement Plan 2019-2022, </w:t>
              </w:r>
              <w:r>
                <w:rPr>
                  <w:noProof/>
                  <w:lang w:val="en-US"/>
                </w:rPr>
                <w:t xml:space="preserve">Cardiff: </w:t>
              </w:r>
              <w:r w:rsidRPr="00E10492">
                <w:rPr>
                  <w:noProof/>
                  <w:highlight w:val="black"/>
                  <w:lang w:val="en-US"/>
                </w:rPr>
                <w:t>Fitzalan</w:t>
              </w:r>
              <w:r>
                <w:rPr>
                  <w:noProof/>
                  <w:lang w:val="en-US"/>
                </w:rPr>
                <w:t xml:space="preserve"> High School.</w:t>
              </w:r>
            </w:p>
            <w:p w14:paraId="25FE2046" w14:textId="4E8D03D8" w:rsidR="00E10492" w:rsidRDefault="00E10492" w:rsidP="00E1049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Howe, A. &amp; Richards, V., 2011. </w:t>
              </w:r>
              <w:r>
                <w:rPr>
                  <w:i/>
                  <w:iCs/>
                  <w:noProof/>
                  <w:lang w:val="en-US"/>
                </w:rPr>
                <w:t xml:space="preserve">Bridging The Transition From Primary To Secondary School.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lastRenderedPageBreak/>
                <w:t>https://books.google.co.uk/books?id=6QutAgAAQBAJ&amp;printsec=frontcover&amp;dq=transition+from+primary+to+secondary&amp;hl=en&amp;sa=X&amp;ved=0ahUKEwih5Ind6ufoAhVeQUEAHYauD4kQ6AEIJzAA#v=onepage&amp;q=transition%20from%20primary%20to%20secondary&amp;f=false</w:t>
              </w:r>
              <w:r>
                <w:rPr>
                  <w:noProof/>
                  <w:lang w:val="en-US"/>
                </w:rPr>
                <w:br/>
              </w:r>
            </w:p>
            <w:p w14:paraId="7D084C94" w14:textId="77777777" w:rsidR="008B697D" w:rsidRDefault="008B697D" w:rsidP="00E1049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F25F18" w14:textId="77777777" w:rsidR="008B697D" w:rsidRPr="00370F17" w:rsidRDefault="008B697D" w:rsidP="00E611D9">
      <w:pPr>
        <w:pStyle w:val="AssignBody"/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0492"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1CFBBDEA" w14:textId="77777777" w:rsid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1790C">
            <w:rPr>
              <w:rFonts w:ascii="Arial" w:hAnsi="Arial" w:cs="Arial"/>
            </w:rPr>
            <w:t>6009-7003</w:t>
          </w:r>
        </w:p>
        <w:p w14:paraId="739FBAFA" w14:textId="14EE81F1" w:rsidR="0051790C" w:rsidRPr="00E611D9" w:rsidRDefault="0051790C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51D506A0" w14:textId="21EE380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</w:t>
          </w:r>
          <w:r w:rsidR="0051790C">
            <w:rPr>
              <w:rFonts w:ascii="Arial" w:hAnsi="Arial" w:cs="Arial"/>
            </w:rPr>
            <w:t>: 1903687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7E5E1C49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47663"/>
    <w:rsid w:val="00087FFD"/>
    <w:rsid w:val="002229F0"/>
    <w:rsid w:val="00370F17"/>
    <w:rsid w:val="003B567F"/>
    <w:rsid w:val="003E55AE"/>
    <w:rsid w:val="00433F17"/>
    <w:rsid w:val="0051790C"/>
    <w:rsid w:val="005956FB"/>
    <w:rsid w:val="00640B56"/>
    <w:rsid w:val="006419C3"/>
    <w:rsid w:val="00691A46"/>
    <w:rsid w:val="006B5861"/>
    <w:rsid w:val="007670DE"/>
    <w:rsid w:val="00817F7A"/>
    <w:rsid w:val="008B697D"/>
    <w:rsid w:val="009B47AE"/>
    <w:rsid w:val="009D1A20"/>
    <w:rsid w:val="00AD4EBD"/>
    <w:rsid w:val="00B67895"/>
    <w:rsid w:val="00BC651E"/>
    <w:rsid w:val="00CD1240"/>
    <w:rsid w:val="00E10492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697D"/>
  </w:style>
  <w:style w:type="paragraph" w:styleId="Heading1">
    <w:name w:val="heading 1"/>
    <w:basedOn w:val="Normal"/>
    <w:next w:val="Normal"/>
    <w:link w:val="Heading1Char"/>
    <w:uiPriority w:val="9"/>
    <w:qFormat/>
    <w:rsid w:val="008B69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B697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B69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4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Est17</b:Tag>
    <b:SourceType>Report</b:SourceType>
    <b:Guid>{A64865BC-1BB4-486D-9B65-6FE43BC80902}</b:Guid>
    <b:Title>A report on Fitzalan High School</b:Title>
    <b:Year>2017</b:Year>
    <b:Publisher>Estyn</b:Publisher>
    <b:City>Cardiff</b:City>
    <b:Author>
      <b:Author>
        <b:NameList>
          <b:Person>
            <b:Last>Estyn</b:Last>
          </b:Person>
        </b:NameList>
      </b:Author>
    </b:Author>
    <b:RefOrder>1</b:RefOrder>
  </b:Source>
  <b:Source>
    <b:Tag>Don151</b:Tag>
    <b:SourceType>Report</b:SourceType>
    <b:Guid>{4469EDDF-65F5-4D74-9615-EB95750F47A1}</b:Guid>
    <b:Title>Successful Futures</b:Title>
    <b:Year>2015</b:Year>
    <b:Publisher>Welsh Government</b:Publisher>
    <b:City>Cardiff</b:City>
    <b:Author>
      <b:Author>
        <b:NameList>
          <b:Person>
            <b:Last>Donaldson</b:Last>
            <b:First>Graham</b:First>
          </b:Person>
        </b:NameList>
      </b:Author>
    </b:Author>
    <b:RefOrder>2</b:RefOrder>
  </b:Source>
  <b:Source>
    <b:Tag>Don152</b:Tag>
    <b:SourceType>Report</b:SourceType>
    <b:Guid>{7DC1A22E-53A8-489D-840E-A2947FB621C9}</b:Guid>
    <b:Title>Successful Futures</b:Title>
    <b:Year>2015</b:Year>
    <b:Publisher>Welsh Government</b:Publisher>
    <b:City>Cardiff</b:City>
    <b:Author>
      <b:Author>
        <b:NameList>
          <b:Person>
            <b:Last>Donaldson</b:Last>
            <b:First>Graham</b:First>
          </b:Person>
        </b:NameList>
      </b:Author>
    </b:Author>
    <b:RefOrder>3</b:RefOrder>
  </b:Source>
  <b:Source>
    <b:Tag>Fit191</b:Tag>
    <b:SourceType>Report</b:SourceType>
    <b:Guid>{439191E1-0778-47F2-AC51-8EEBC29E6C44}</b:Guid>
    <b:Title>School Improvement Plan 2019-2022</b:Title>
    <b:Year>2019</b:Year>
    <b:Publisher>Fitzalan High School</b:Publisher>
    <b:City>Cardiff</b:City>
    <b:Author>
      <b:Author>
        <b:NameList>
          <b:Person>
            <b:Last>Fitzalan High School</b:Last>
          </b:Person>
        </b:NameList>
      </b:Author>
    </b:Author>
    <b:RefOrder>4</b:RefOrder>
  </b:Source>
  <b:Source>
    <b:Tag>Fit192</b:Tag>
    <b:SourceType>InternetSite</b:SourceType>
    <b:Guid>{57DE1921-8DEF-4CB6-80BF-EFC6BE689BCD}</b:Guid>
    <b:Title>Fitzalan Curriculum For Wales Blog</b:Title>
    <b:Year>2019</b:Year>
    <b:YearAccessed>2020</b:YearAccessed>
    <b:MonthAccessed>April</b:MonthAccessed>
    <b:DayAccessed>Monday</b:DayAccessed>
    <b:URL>https://sway.office.com/BBKyrBqVE3JHwBgN</b:URL>
    <b:Author>
      <b:Author>
        <b:NameList>
          <b:Person>
            <b:Last>Fitzalan High School</b:Last>
          </b:Person>
        </b:NameList>
      </b:Author>
    </b:Author>
    <b:RefOrder>5</b:RefOrder>
  </b:Source>
  <b:Source>
    <b:Tag>Fit193</b:Tag>
    <b:SourceType>InternetSite</b:SourceType>
    <b:Guid>{FF8661EA-2721-4B22-B47E-102B639D5117}</b:Guid>
    <b:Title>Extra Curriculur Menu</b:Title>
    <b:Year>2019</b:Year>
    <b:YearAccessed>2020</b:YearAccessed>
    <b:MonthAccessed>April</b:MonthAccessed>
    <b:DayAccessed>Monday</b:DayAccessed>
    <b:URL>http://www.fitzalan.cardiff.sch.uk/469/extra-curricular-menu</b:URL>
    <b:Author>
      <b:Author>
        <b:NameList>
          <b:Person>
            <b:Last>Fitzalan High School</b:Last>
          </b:Person>
        </b:NameList>
      </b:Author>
    </b:Author>
    <b:RefOrder>6</b:RefOrder>
  </b:Source>
  <b:Source>
    <b:Tag>Che08</b:Tag>
    <b:SourceType>InternetSite</b:SourceType>
    <b:Guid>{91FB853F-17C9-47DE-9F98-B474FECC75E4}</b:Guid>
    <b:Title>Engaging Pupil Voice To Ensure That Every Child Matters</b:Title>
    <b:Year>2008</b:Year>
    <b:YearAccessed>2020</b:YearAccessed>
    <b:MonthAccessed>April</b:MonthAccessed>
    <b:DayAccessed>Tuesday</b:DayAccessed>
    <b:URL>https://books.google.co.uk/books?id=_WpmN1AjiMEC&amp;pg=PP9&amp;dq=pupil+voice&amp;hl=en&amp;sa=X&amp;ved=0ahUKEwiW-Zri5-foAhXFiVwKHUmsAosQ6AEINzAC#v=onepage&amp;q=pupil%20voice&amp;f=false</b:URL>
    <b:Author>
      <b:Author>
        <b:NameList>
          <b:Person>
            <b:Last>Cheminais</b:Last>
            <b:First>Rita</b:First>
          </b:Person>
        </b:NameList>
      </b:Author>
    </b:Author>
    <b:RefOrder>7</b:RefOrder>
  </b:Source>
  <b:Source>
    <b:Tag>How11</b:Tag>
    <b:SourceType>InternetSite</b:SourceType>
    <b:Guid>{CDCAD1B9-45B0-4D75-B275-91347374A001}</b:Guid>
    <b:Title>Bridging The Transition From Primary To Secondary School</b:Title>
    <b:Year>2011</b:Year>
    <b:YearAccessed>2020</b:YearAccessed>
    <b:MonthAccessed>April</b:MonthAccessed>
    <b:DayAccessed>Tuesday</b:DayAccessed>
    <b:URL>https://books.google.co.uk/books?id=6QutAgAAQBAJ&amp;printsec=frontcover&amp;dq=transition+from+primary+to+secondary&amp;hl=en&amp;sa=X&amp;ved=0ahUKEwih5Ind6ufoAhVeQUEAHYauD4kQ6AEIJzAA#v=onepage&amp;q=transition%20from%20primary%20to%20secondary&amp;f=false</b:URL>
    <b:Author>
      <b:Author>
        <b:NameList>
          <b:Person>
            <b:Last>Howe</b:Last>
            <b:First>Alan</b:First>
          </b:Person>
          <b:Person>
            <b:Last>Richards</b:Last>
            <b:First>Val</b:First>
          </b:Person>
        </b:NameList>
      </b:Author>
    </b:Author>
    <b:RefOrder>8</b:RefOrder>
  </b:Source>
  <b:Source>
    <b:Tag>Cap15</b:Tag>
    <b:SourceType>InternetSite</b:SourceType>
    <b:Guid>{26D1C850-F71A-49D1-B018-B6AF22D0E4D0}</b:Guid>
    <b:Title>Learning To Teach Physical Education In Secondary School</b:Title>
    <b:Year>2015</b:Year>
    <b:YearAccessed>2020</b:YearAccessed>
    <b:MonthAccessed>April</b:MonthAccessed>
    <b:DayAccessed>Tuesday</b:DayAccessed>
    <b:URL>https://books.google.co.uk/books?id=x2uhCAAAQBAJ&amp;pg=PA177&amp;dq=building+pupil+confidence&amp;hl=en&amp;sa=X&amp;ved=0ahUKEwi0naWT7efoAhWOQUEAHUgIDosQ6AEIMDAB#v=onepage&amp;q=building%20pupil%20confidence&amp;f=false</b:URL>
    <b:Author>
      <b:Author>
        <b:NameList>
          <b:Person>
            <b:Last>Capel</b:Last>
            <b:First>Susan</b:First>
          </b:Person>
          <b:Person>
            <b:Last>Whitehead</b:Last>
            <b:First>Margaret</b:First>
          </b:Person>
        </b:NameList>
      </b:Author>
    </b:Author>
    <b:RefOrder>9</b:RefOrder>
  </b:Source>
  <b:Source>
    <b:Tag>Bro791</b:Tag>
    <b:SourceType>InternetSite</b:SourceType>
    <b:Guid>{5734F9C3-C74C-4831-94AB-07F35F61F7A1}</b:Guid>
    <b:Title>The Ecology of Human Development</b:Title>
    <b:Year>1979</b:Year>
    <b:YearAccessed>2020</b:YearAccessed>
    <b:MonthAccessed>April</b:MonthAccessed>
    <b:DayAccessed>Tuesday</b:DayAccessed>
    <b:URL>https://books.google.co.uk/books?id=OCmbzWka6xUC&amp;printsec=frontcover&amp;dq=bronfenbrenner+ecological+systems+theory&amp;hl=en&amp;sa=X&amp;ved=0ahUKEwjMlrek8-foAhWKQEEAHdlIDowQ6AEILTAB#v=onepage&amp;q=bronfenbrenner%20ecological%20systems%20theory&amp;f=false</b:URL>
    <b:Author>
      <b:Author>
        <b:NameList>
          <b:Person>
            <b:Last>Bronfenbrenner</b:Last>
            <b:First>Urie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68DBBFD-9A77-4AC0-B0E1-7379FA708D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318</Words>
  <Characters>1818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Lydia Williams (1903687)</cp:lastModifiedBy>
  <cp:revision>6</cp:revision>
  <dcterms:created xsi:type="dcterms:W3CDTF">2020-04-15T12:00:00Z</dcterms:created>
  <dcterms:modified xsi:type="dcterms:W3CDTF">2020-04-15T12:28:00Z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