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footer.xml" ContentType="application/vnd.openxmlformats-officedocument.wordprocessingml.footer+xml"/>
  <Override PartName="/word/header.xml" ContentType="application/vnd.openxmlformats-officedocument.wordprocessingml.head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92C395D" wp14:paraId="52377C39" wp14:textId="1E5E5C33">
      <w:pPr>
        <w:pStyle w:val="Normal"/>
        <w:spacing w:before="240" w:beforeAutospacing="off" w:after="240" w:afterAutospacing="off"/>
        <w:jc w:val="center"/>
      </w:pPr>
      <w:r w:rsidR="292368AC">
        <w:drawing>
          <wp:inline xmlns:wp14="http://schemas.microsoft.com/office/word/2010/wordprocessingDrawing" wp14:editId="216E2949" wp14:anchorId="1B6A5C30">
            <wp:extent cx="2962275" cy="1543050"/>
            <wp:effectExtent l="0" t="0" r="0" b="0"/>
            <wp:docPr id="12160232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16023232" name="Picture 1216023232"/>
                    <pic:cNvPicPr/>
                  </pic:nvPicPr>
                  <pic:blipFill>
                    <a:blip xmlns:r="http://schemas.openxmlformats.org/officeDocument/2006/relationships" r:embed="rId777762391">
                      <a:extLst>
                        <a:ext uri="{28A0092B-C50C-407E-A947-70E740481C1C}">
                          <a14:useLocalDpi xmlns:a14="http://schemas.microsoft.com/office/drawing/2010/main"/>
                        </a:ext>
                      </a:extLst>
                    </a:blip>
                    <a:stretch>
                      <a:fillRect/>
                    </a:stretch>
                  </pic:blipFill>
                  <pic:spPr>
                    <a:xfrm>
                      <a:off x="0" y="0"/>
                      <a:ext cx="2962275" cy="1543050"/>
                    </a:xfrm>
                    <a:prstGeom prst="rect">
                      <a:avLst/>
                    </a:prstGeom>
                  </pic:spPr>
                </pic:pic>
              </a:graphicData>
            </a:graphic>
          </wp:inline>
        </w:drawing>
      </w:r>
    </w:p>
    <w:p xmlns:wp14="http://schemas.microsoft.com/office/word/2010/wordml" w:rsidP="192C395D" wp14:paraId="1F2AE61D" wp14:textId="0FF2F5FC">
      <w:pPr>
        <w:pStyle w:val="Normal"/>
        <w:spacing w:before="240" w:beforeAutospacing="off" w:after="240" w:afterAutospacing="off"/>
        <w:jc w:val="center"/>
      </w:pPr>
    </w:p>
    <w:p xmlns:wp14="http://schemas.microsoft.com/office/word/2010/wordml" w:rsidP="192C395D" wp14:paraId="78B46349" wp14:textId="7144D31A">
      <w:pPr>
        <w:pStyle w:val="Normal"/>
        <w:spacing w:before="240" w:beforeAutospacing="off" w:after="240" w:afterAutospacing="off"/>
        <w:jc w:val="left"/>
        <w:rPr>
          <w:rFonts w:ascii="Arial Nova" w:hAnsi="Arial Nova" w:eastAsia="Arial Nova" w:cs="Arial Nova"/>
          <w:b w:val="0"/>
          <w:bCs w:val="0"/>
          <w:i w:val="0"/>
          <w:iCs w:val="0"/>
          <w:caps w:val="0"/>
          <w:smallCaps w:val="0"/>
          <w:noProof w:val="0"/>
          <w:color w:val="000000" w:themeColor="text1" w:themeTint="FF" w:themeShade="FF"/>
          <w:sz w:val="48"/>
          <w:szCs w:val="48"/>
          <w:lang w:val="es-ES"/>
        </w:rPr>
      </w:pPr>
      <w:r w:rsidRPr="192C395D" w:rsidR="292368AC">
        <w:rPr>
          <w:rFonts w:ascii="Arial Nova" w:hAnsi="Arial Nova" w:eastAsia="Arial Nova" w:cs="Arial Nova"/>
          <w:b w:val="1"/>
          <w:bCs w:val="1"/>
          <w:i w:val="0"/>
          <w:iCs w:val="0"/>
          <w:caps w:val="0"/>
          <w:smallCaps w:val="0"/>
          <w:noProof w:val="0"/>
          <w:color w:val="000000" w:themeColor="text1" w:themeTint="FF" w:themeShade="FF"/>
          <w:sz w:val="48"/>
          <w:szCs w:val="48"/>
          <w:lang w:val="es-ES"/>
        </w:rPr>
        <w:t xml:space="preserve">Module </w:t>
      </w:r>
      <w:r w:rsidRPr="192C395D" w:rsidR="292368AC">
        <w:rPr>
          <w:rFonts w:ascii="Arial Nova" w:hAnsi="Arial Nova" w:eastAsia="Arial Nova" w:cs="Arial Nova"/>
          <w:b w:val="1"/>
          <w:bCs w:val="1"/>
          <w:i w:val="0"/>
          <w:iCs w:val="0"/>
          <w:caps w:val="0"/>
          <w:smallCaps w:val="0"/>
          <w:noProof w:val="0"/>
          <w:color w:val="000000" w:themeColor="text1" w:themeTint="FF" w:themeShade="FF"/>
          <w:sz w:val="48"/>
          <w:szCs w:val="48"/>
          <w:lang w:val="es-ES"/>
        </w:rPr>
        <w:t>Name</w:t>
      </w:r>
      <w:r w:rsidRPr="192C395D" w:rsidR="292368AC">
        <w:rPr>
          <w:rFonts w:ascii="Arial Nova" w:hAnsi="Arial Nova" w:eastAsia="Arial Nova" w:cs="Arial Nova"/>
          <w:b w:val="1"/>
          <w:bCs w:val="1"/>
          <w:i w:val="0"/>
          <w:iCs w:val="0"/>
          <w:caps w:val="0"/>
          <w:smallCaps w:val="0"/>
          <w:noProof w:val="0"/>
          <w:color w:val="000000" w:themeColor="text1" w:themeTint="FF" w:themeShade="FF"/>
          <w:sz w:val="48"/>
          <w:szCs w:val="48"/>
          <w:lang w:val="es-ES"/>
        </w:rPr>
        <w:t>:</w:t>
      </w:r>
      <w:r w:rsidRPr="192C395D" w:rsidR="292368AC">
        <w:rPr>
          <w:rFonts w:ascii="Arial Nova" w:hAnsi="Arial Nova" w:eastAsia="Arial Nova" w:cs="Arial Nova"/>
          <w:b w:val="0"/>
          <w:bCs w:val="0"/>
          <w:i w:val="0"/>
          <w:iCs w:val="0"/>
          <w:caps w:val="0"/>
          <w:smallCaps w:val="0"/>
          <w:noProof w:val="0"/>
          <w:color w:val="000000" w:themeColor="text1" w:themeTint="FF" w:themeShade="FF"/>
          <w:sz w:val="48"/>
          <w:szCs w:val="48"/>
          <w:lang w:val="es-ES"/>
        </w:rPr>
        <w:t xml:space="preserve"> </w:t>
      </w:r>
      <w:r w:rsidRPr="192C395D" w:rsidR="292368AC">
        <w:rPr>
          <w:rFonts w:ascii="Arial Nova" w:hAnsi="Arial Nova" w:eastAsia="Arial Nova" w:cs="Arial Nova"/>
          <w:b w:val="0"/>
          <w:bCs w:val="0"/>
          <w:i w:val="0"/>
          <w:iCs w:val="0"/>
          <w:caps w:val="0"/>
          <w:smallCaps w:val="0"/>
          <w:noProof w:val="0"/>
          <w:color w:val="000000" w:themeColor="text1" w:themeTint="FF" w:themeShade="FF"/>
          <w:sz w:val="48"/>
          <w:szCs w:val="48"/>
          <w:lang w:val="es-ES"/>
        </w:rPr>
        <w:t>Managing</w:t>
      </w:r>
      <w:r w:rsidRPr="192C395D" w:rsidR="292368AC">
        <w:rPr>
          <w:rFonts w:ascii="Arial Nova" w:hAnsi="Arial Nova" w:eastAsia="Arial Nova" w:cs="Arial Nova"/>
          <w:b w:val="0"/>
          <w:bCs w:val="0"/>
          <w:i w:val="0"/>
          <w:iCs w:val="0"/>
          <w:caps w:val="0"/>
          <w:smallCaps w:val="0"/>
          <w:noProof w:val="0"/>
          <w:color w:val="000000" w:themeColor="text1" w:themeTint="FF" w:themeShade="FF"/>
          <w:sz w:val="48"/>
          <w:szCs w:val="48"/>
          <w:lang w:val="es-ES"/>
        </w:rPr>
        <w:t xml:space="preserve"> </w:t>
      </w:r>
      <w:r w:rsidRPr="192C395D" w:rsidR="292368AC">
        <w:rPr>
          <w:rFonts w:ascii="Arial Nova" w:hAnsi="Arial Nova" w:eastAsia="Arial Nova" w:cs="Arial Nova"/>
          <w:b w:val="0"/>
          <w:bCs w:val="0"/>
          <w:i w:val="0"/>
          <w:iCs w:val="0"/>
          <w:caps w:val="0"/>
          <w:smallCaps w:val="0"/>
          <w:noProof w:val="0"/>
          <w:color w:val="000000" w:themeColor="text1" w:themeTint="FF" w:themeShade="FF"/>
          <w:sz w:val="48"/>
          <w:szCs w:val="48"/>
          <w:lang w:val="es-ES"/>
        </w:rPr>
        <w:t>Enterprice</w:t>
      </w:r>
    </w:p>
    <w:p xmlns:wp14="http://schemas.microsoft.com/office/word/2010/wordml" w:rsidP="192C395D" wp14:paraId="3C3E68B0" wp14:textId="25F33470">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48"/>
          <w:szCs w:val="48"/>
          <w:lang w:val="es-ES"/>
        </w:rPr>
      </w:pPr>
      <w:r w:rsidRPr="192C395D" w:rsidR="292368AC">
        <w:rPr>
          <w:rFonts w:ascii="Arial Nova" w:hAnsi="Arial Nova" w:eastAsia="Arial Nova" w:cs="Arial Nova"/>
          <w:b w:val="1"/>
          <w:bCs w:val="1"/>
          <w:i w:val="0"/>
          <w:iCs w:val="0"/>
          <w:caps w:val="0"/>
          <w:smallCaps w:val="0"/>
          <w:noProof w:val="0"/>
          <w:color w:val="000000" w:themeColor="text1" w:themeTint="FF" w:themeShade="FF"/>
          <w:sz w:val="48"/>
          <w:szCs w:val="48"/>
          <w:lang w:val="es-ES"/>
        </w:rPr>
        <w:t xml:space="preserve">Module </w:t>
      </w:r>
      <w:r w:rsidRPr="192C395D" w:rsidR="292368AC">
        <w:rPr>
          <w:rFonts w:ascii="Arial Nova" w:hAnsi="Arial Nova" w:eastAsia="Arial Nova" w:cs="Arial Nova"/>
          <w:b w:val="1"/>
          <w:bCs w:val="1"/>
          <w:i w:val="0"/>
          <w:iCs w:val="0"/>
          <w:caps w:val="0"/>
          <w:smallCaps w:val="0"/>
          <w:noProof w:val="0"/>
          <w:color w:val="000000" w:themeColor="text1" w:themeTint="FF" w:themeShade="FF"/>
          <w:sz w:val="48"/>
          <w:szCs w:val="48"/>
          <w:lang w:val="es-ES"/>
        </w:rPr>
        <w:t>code</w:t>
      </w:r>
      <w:r w:rsidRPr="192C395D" w:rsidR="292368AC">
        <w:rPr>
          <w:rFonts w:ascii="Arial Nova" w:hAnsi="Arial Nova" w:eastAsia="Arial Nova" w:cs="Arial Nova"/>
          <w:b w:val="1"/>
          <w:bCs w:val="1"/>
          <w:i w:val="0"/>
          <w:iCs w:val="0"/>
          <w:caps w:val="0"/>
          <w:smallCaps w:val="0"/>
          <w:noProof w:val="0"/>
          <w:color w:val="000000" w:themeColor="text1" w:themeTint="FF" w:themeShade="FF"/>
          <w:sz w:val="48"/>
          <w:szCs w:val="48"/>
          <w:lang w:val="es-ES"/>
        </w:rPr>
        <w:t>:</w:t>
      </w:r>
      <w:r w:rsidRPr="192C395D" w:rsidR="292368AC">
        <w:rPr>
          <w:rFonts w:ascii="Arial Nova" w:hAnsi="Arial Nova" w:eastAsia="Arial Nova" w:cs="Arial Nova"/>
          <w:b w:val="0"/>
          <w:bCs w:val="0"/>
          <w:i w:val="0"/>
          <w:iCs w:val="0"/>
          <w:caps w:val="0"/>
          <w:smallCaps w:val="0"/>
          <w:noProof w:val="0"/>
          <w:color w:val="000000" w:themeColor="text1" w:themeTint="FF" w:themeShade="FF"/>
          <w:sz w:val="48"/>
          <w:szCs w:val="48"/>
          <w:lang w:val="es-ES"/>
        </w:rPr>
        <w:t xml:space="preserve"> BMSW401</w:t>
      </w:r>
      <w:r w:rsidRPr="192C395D" w:rsidR="4B90E666">
        <w:rPr>
          <w:rFonts w:ascii="Arial Nova" w:hAnsi="Arial Nova" w:eastAsia="Arial Nova" w:cs="Arial Nova"/>
          <w:b w:val="0"/>
          <w:bCs w:val="0"/>
          <w:i w:val="0"/>
          <w:iCs w:val="0"/>
          <w:caps w:val="0"/>
          <w:smallCaps w:val="0"/>
          <w:noProof w:val="0"/>
          <w:color w:val="000000" w:themeColor="text1" w:themeTint="FF" w:themeShade="FF"/>
          <w:sz w:val="48"/>
          <w:szCs w:val="48"/>
          <w:lang w:val="es-ES"/>
        </w:rPr>
        <w:t>1</w:t>
      </w:r>
    </w:p>
    <w:p xmlns:wp14="http://schemas.microsoft.com/office/word/2010/wordml" w:rsidP="192C395D" wp14:paraId="1F850CA9" wp14:textId="7F642D86">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48"/>
          <w:szCs w:val="48"/>
          <w:lang w:val="en-US"/>
        </w:rPr>
      </w:pPr>
      <w:r w:rsidRPr="192C395D" w:rsidR="292368AC">
        <w:rPr>
          <w:rFonts w:ascii="Arial Nova" w:hAnsi="Arial Nova" w:eastAsia="Arial Nova" w:cs="Arial Nova"/>
          <w:b w:val="1"/>
          <w:bCs w:val="1"/>
          <w:i w:val="0"/>
          <w:iCs w:val="0"/>
          <w:caps w:val="0"/>
          <w:smallCaps w:val="0"/>
          <w:noProof w:val="0"/>
          <w:color w:val="000000" w:themeColor="text1" w:themeTint="FF" w:themeShade="FF"/>
          <w:sz w:val="48"/>
          <w:szCs w:val="48"/>
          <w:lang w:val="en-US"/>
        </w:rPr>
        <w:t>Assignment Name:</w:t>
      </w:r>
      <w:r w:rsidRPr="192C395D" w:rsidR="292368AC">
        <w:rPr>
          <w:rFonts w:ascii="Arial Nova" w:hAnsi="Arial Nova" w:eastAsia="Arial Nova" w:cs="Arial Nova"/>
          <w:b w:val="0"/>
          <w:bCs w:val="0"/>
          <w:i w:val="0"/>
          <w:iCs w:val="0"/>
          <w:caps w:val="0"/>
          <w:smallCaps w:val="0"/>
          <w:noProof w:val="0"/>
          <w:color w:val="000000" w:themeColor="text1" w:themeTint="FF" w:themeShade="FF"/>
          <w:sz w:val="48"/>
          <w:szCs w:val="48"/>
          <w:lang w:val="en-US"/>
        </w:rPr>
        <w:t xml:space="preserve"> </w:t>
      </w:r>
      <w:r w:rsidRPr="192C395D" w:rsidR="0AA728D6">
        <w:rPr>
          <w:rFonts w:ascii="Arial Nova" w:hAnsi="Arial Nova" w:eastAsia="Arial Nova" w:cs="Arial Nova"/>
          <w:b w:val="0"/>
          <w:bCs w:val="0"/>
          <w:i w:val="0"/>
          <w:iCs w:val="0"/>
          <w:caps w:val="0"/>
          <w:smallCaps w:val="0"/>
          <w:noProof w:val="0"/>
          <w:color w:val="000000" w:themeColor="text1" w:themeTint="FF" w:themeShade="FF"/>
          <w:sz w:val="48"/>
          <w:szCs w:val="48"/>
          <w:lang w:val="en-US"/>
        </w:rPr>
        <w:t>Business Plan</w:t>
      </w:r>
      <w:r w:rsidRPr="192C395D" w:rsidR="46DB42EF">
        <w:rPr>
          <w:rFonts w:ascii="Arial Nova" w:hAnsi="Arial Nova" w:eastAsia="Arial Nova" w:cs="Arial Nova"/>
          <w:b w:val="0"/>
          <w:bCs w:val="0"/>
          <w:i w:val="0"/>
          <w:iCs w:val="0"/>
          <w:caps w:val="0"/>
          <w:smallCaps w:val="0"/>
          <w:noProof w:val="0"/>
          <w:color w:val="000000" w:themeColor="text1" w:themeTint="FF" w:themeShade="FF"/>
          <w:sz w:val="48"/>
          <w:szCs w:val="48"/>
          <w:lang w:val="en-US"/>
        </w:rPr>
        <w:t>.</w:t>
      </w:r>
    </w:p>
    <w:p xmlns:wp14="http://schemas.microsoft.com/office/word/2010/wordml" w:rsidP="192C395D" wp14:paraId="5FADBA8F" wp14:textId="1555CB7F">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48"/>
          <w:szCs w:val="48"/>
          <w:lang w:val="es-ES"/>
        </w:rPr>
      </w:pPr>
      <w:r w:rsidRPr="192C395D" w:rsidR="292368AC">
        <w:rPr>
          <w:rFonts w:ascii="Arial Nova" w:hAnsi="Arial Nova" w:eastAsia="Arial Nova" w:cs="Arial Nova"/>
          <w:b w:val="1"/>
          <w:bCs w:val="1"/>
          <w:i w:val="0"/>
          <w:iCs w:val="0"/>
          <w:caps w:val="0"/>
          <w:smallCaps w:val="0"/>
          <w:noProof w:val="0"/>
          <w:color w:val="000000" w:themeColor="text1" w:themeTint="FF" w:themeShade="FF"/>
          <w:sz w:val="48"/>
          <w:szCs w:val="48"/>
          <w:lang w:val="es-ES"/>
        </w:rPr>
        <w:t>Student Name:</w:t>
      </w:r>
      <w:r w:rsidRPr="192C395D" w:rsidR="292368AC">
        <w:rPr>
          <w:rFonts w:ascii="Arial Nova" w:hAnsi="Arial Nova" w:eastAsia="Arial Nova" w:cs="Arial Nova"/>
          <w:b w:val="0"/>
          <w:bCs w:val="0"/>
          <w:i w:val="0"/>
          <w:iCs w:val="0"/>
          <w:caps w:val="0"/>
          <w:smallCaps w:val="0"/>
          <w:noProof w:val="0"/>
          <w:color w:val="000000" w:themeColor="text1" w:themeTint="FF" w:themeShade="FF"/>
          <w:sz w:val="48"/>
          <w:szCs w:val="48"/>
          <w:lang w:val="es-ES"/>
        </w:rPr>
        <w:t xml:space="preserve"> Vanessa Lisseth Najarro Mejia.</w:t>
      </w:r>
    </w:p>
    <w:p xmlns:wp14="http://schemas.microsoft.com/office/word/2010/wordml" w:rsidP="192C395D" wp14:paraId="38042E36" wp14:textId="11C624D5">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48"/>
          <w:szCs w:val="48"/>
          <w:lang w:val="es-ES"/>
        </w:rPr>
      </w:pPr>
      <w:r w:rsidRPr="192C395D" w:rsidR="292368AC">
        <w:rPr>
          <w:rFonts w:ascii="Arial Nova" w:hAnsi="Arial Nova" w:eastAsia="Arial Nova" w:cs="Arial Nova"/>
          <w:b w:val="1"/>
          <w:bCs w:val="1"/>
          <w:i w:val="0"/>
          <w:iCs w:val="0"/>
          <w:caps w:val="0"/>
          <w:smallCaps w:val="0"/>
          <w:noProof w:val="0"/>
          <w:color w:val="000000" w:themeColor="text1" w:themeTint="FF" w:themeShade="FF"/>
          <w:sz w:val="48"/>
          <w:szCs w:val="48"/>
          <w:lang w:val="es-ES"/>
        </w:rPr>
        <w:t>Student Number:</w:t>
      </w:r>
      <w:r w:rsidRPr="192C395D" w:rsidR="292368AC">
        <w:rPr>
          <w:rFonts w:ascii="Arial Nova" w:hAnsi="Arial Nova" w:eastAsia="Arial Nova" w:cs="Arial Nova"/>
          <w:b w:val="0"/>
          <w:bCs w:val="0"/>
          <w:i w:val="0"/>
          <w:iCs w:val="0"/>
          <w:caps w:val="0"/>
          <w:smallCaps w:val="0"/>
          <w:noProof w:val="0"/>
          <w:color w:val="000000" w:themeColor="text1" w:themeTint="FF" w:themeShade="FF"/>
          <w:sz w:val="48"/>
          <w:szCs w:val="48"/>
          <w:lang w:val="es-ES"/>
        </w:rPr>
        <w:t xml:space="preserve"> 2433089.</w:t>
      </w:r>
    </w:p>
    <w:p xmlns:wp14="http://schemas.microsoft.com/office/word/2010/wordml" w:rsidP="192C395D" wp14:paraId="448A6E91" wp14:textId="605F4602">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48"/>
          <w:szCs w:val="48"/>
          <w:lang w:val="es-ES"/>
        </w:rPr>
      </w:pPr>
      <w:r w:rsidRPr="192C395D" w:rsidR="292368AC">
        <w:rPr>
          <w:rFonts w:ascii="Arial Nova" w:hAnsi="Arial Nova" w:eastAsia="Arial Nova" w:cs="Arial Nova"/>
          <w:b w:val="1"/>
          <w:bCs w:val="1"/>
          <w:i w:val="0"/>
          <w:iCs w:val="0"/>
          <w:caps w:val="0"/>
          <w:smallCaps w:val="0"/>
          <w:noProof w:val="0"/>
          <w:color w:val="000000" w:themeColor="text1" w:themeTint="FF" w:themeShade="FF"/>
          <w:sz w:val="48"/>
          <w:szCs w:val="48"/>
          <w:lang w:val="es-ES"/>
        </w:rPr>
        <w:t>Lecture</w:t>
      </w:r>
      <w:r w:rsidRPr="192C395D" w:rsidR="292368AC">
        <w:rPr>
          <w:rFonts w:ascii="Arial Nova" w:hAnsi="Arial Nova" w:eastAsia="Arial Nova" w:cs="Arial Nova"/>
          <w:b w:val="1"/>
          <w:bCs w:val="1"/>
          <w:i w:val="0"/>
          <w:iCs w:val="0"/>
          <w:caps w:val="0"/>
          <w:smallCaps w:val="0"/>
          <w:noProof w:val="0"/>
          <w:color w:val="000000" w:themeColor="text1" w:themeTint="FF" w:themeShade="FF"/>
          <w:sz w:val="48"/>
          <w:szCs w:val="48"/>
          <w:lang w:val="es-ES"/>
        </w:rPr>
        <w:t>:</w:t>
      </w:r>
      <w:r w:rsidRPr="192C395D" w:rsidR="292368AC">
        <w:rPr>
          <w:rFonts w:ascii="Arial Nova" w:hAnsi="Arial Nova" w:eastAsia="Arial Nova" w:cs="Arial Nova"/>
          <w:b w:val="0"/>
          <w:bCs w:val="0"/>
          <w:i w:val="0"/>
          <w:iCs w:val="0"/>
          <w:caps w:val="0"/>
          <w:smallCaps w:val="0"/>
          <w:noProof w:val="0"/>
          <w:color w:val="000000" w:themeColor="text1" w:themeTint="FF" w:themeShade="FF"/>
          <w:sz w:val="48"/>
          <w:szCs w:val="48"/>
          <w:lang w:val="es-ES"/>
        </w:rPr>
        <w:t xml:space="preserve"> </w:t>
      </w:r>
      <w:r w:rsidRPr="192C395D" w:rsidR="7202A731">
        <w:rPr>
          <w:rFonts w:ascii="Arial Nova" w:hAnsi="Arial Nova" w:eastAsia="Arial Nova" w:cs="Arial Nova"/>
          <w:b w:val="0"/>
          <w:bCs w:val="0"/>
          <w:i w:val="0"/>
          <w:iCs w:val="0"/>
          <w:caps w:val="0"/>
          <w:smallCaps w:val="0"/>
          <w:noProof w:val="0"/>
          <w:color w:val="000000" w:themeColor="text1" w:themeTint="FF" w:themeShade="FF"/>
          <w:sz w:val="48"/>
          <w:szCs w:val="48"/>
          <w:lang w:val="es-ES"/>
        </w:rPr>
        <w:t>Jaliya</w:t>
      </w:r>
      <w:r w:rsidRPr="192C395D" w:rsidR="7202A731">
        <w:rPr>
          <w:rFonts w:ascii="Arial Nova" w:hAnsi="Arial Nova" w:eastAsia="Arial Nova" w:cs="Arial Nova"/>
          <w:b w:val="0"/>
          <w:bCs w:val="0"/>
          <w:i w:val="0"/>
          <w:iCs w:val="0"/>
          <w:caps w:val="0"/>
          <w:smallCaps w:val="0"/>
          <w:noProof w:val="0"/>
          <w:color w:val="000000" w:themeColor="text1" w:themeTint="FF" w:themeShade="FF"/>
          <w:sz w:val="48"/>
          <w:szCs w:val="48"/>
          <w:lang w:val="es-ES"/>
        </w:rPr>
        <w:t xml:space="preserve"> de Silva</w:t>
      </w:r>
      <w:r w:rsidRPr="192C395D" w:rsidR="292368AC">
        <w:rPr>
          <w:rFonts w:ascii="Arial Nova" w:hAnsi="Arial Nova" w:eastAsia="Arial Nova" w:cs="Arial Nova"/>
          <w:b w:val="0"/>
          <w:bCs w:val="0"/>
          <w:i w:val="0"/>
          <w:iCs w:val="0"/>
          <w:caps w:val="0"/>
          <w:smallCaps w:val="0"/>
          <w:noProof w:val="0"/>
          <w:color w:val="000000" w:themeColor="text1" w:themeTint="FF" w:themeShade="FF"/>
          <w:sz w:val="48"/>
          <w:szCs w:val="48"/>
          <w:lang w:val="es-ES"/>
        </w:rPr>
        <w:t>.</w:t>
      </w:r>
    </w:p>
    <w:p xmlns:wp14="http://schemas.microsoft.com/office/word/2010/wordml" w:rsidP="192C395D" wp14:paraId="29BDE783" wp14:textId="63252E0A">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48"/>
          <w:szCs w:val="48"/>
          <w:lang w:val="es-ES"/>
        </w:rPr>
      </w:pPr>
      <w:r w:rsidRPr="192C395D" w:rsidR="292368AC">
        <w:rPr>
          <w:rFonts w:ascii="Arial Nova" w:hAnsi="Arial Nova" w:eastAsia="Arial Nova" w:cs="Arial Nova"/>
          <w:b w:val="1"/>
          <w:bCs w:val="1"/>
          <w:i w:val="0"/>
          <w:iCs w:val="0"/>
          <w:caps w:val="0"/>
          <w:smallCaps w:val="0"/>
          <w:noProof w:val="0"/>
          <w:color w:val="000000" w:themeColor="text1" w:themeTint="FF" w:themeShade="FF"/>
          <w:sz w:val="48"/>
          <w:szCs w:val="48"/>
          <w:lang w:val="es-ES"/>
        </w:rPr>
        <w:t>Deadline</w:t>
      </w:r>
      <w:r w:rsidRPr="192C395D" w:rsidR="292368AC">
        <w:rPr>
          <w:rFonts w:ascii="Arial Nova" w:hAnsi="Arial Nova" w:eastAsia="Arial Nova" w:cs="Arial Nova"/>
          <w:b w:val="1"/>
          <w:bCs w:val="1"/>
          <w:i w:val="0"/>
          <w:iCs w:val="0"/>
          <w:caps w:val="0"/>
          <w:smallCaps w:val="0"/>
          <w:noProof w:val="0"/>
          <w:color w:val="000000" w:themeColor="text1" w:themeTint="FF" w:themeShade="FF"/>
          <w:sz w:val="48"/>
          <w:szCs w:val="48"/>
          <w:lang w:val="es-ES"/>
        </w:rPr>
        <w:t>:</w:t>
      </w:r>
      <w:r w:rsidRPr="192C395D" w:rsidR="292368AC">
        <w:rPr>
          <w:rFonts w:ascii="Arial Nova" w:hAnsi="Arial Nova" w:eastAsia="Arial Nova" w:cs="Arial Nova"/>
          <w:b w:val="0"/>
          <w:bCs w:val="0"/>
          <w:i w:val="0"/>
          <w:iCs w:val="0"/>
          <w:caps w:val="0"/>
          <w:smallCaps w:val="0"/>
          <w:noProof w:val="0"/>
          <w:color w:val="000000" w:themeColor="text1" w:themeTint="FF" w:themeShade="FF"/>
          <w:sz w:val="48"/>
          <w:szCs w:val="48"/>
          <w:lang w:val="es-ES"/>
        </w:rPr>
        <w:t xml:space="preserve"> Friday </w:t>
      </w:r>
      <w:r w:rsidRPr="192C395D" w:rsidR="67622AEA">
        <w:rPr>
          <w:rFonts w:ascii="Arial Nova" w:hAnsi="Arial Nova" w:eastAsia="Arial Nova" w:cs="Arial Nova"/>
          <w:b w:val="0"/>
          <w:bCs w:val="0"/>
          <w:i w:val="0"/>
          <w:iCs w:val="0"/>
          <w:caps w:val="0"/>
          <w:smallCaps w:val="0"/>
          <w:noProof w:val="0"/>
          <w:color w:val="000000" w:themeColor="text1" w:themeTint="FF" w:themeShade="FF"/>
          <w:sz w:val="48"/>
          <w:szCs w:val="48"/>
          <w:lang w:val="es-ES"/>
        </w:rPr>
        <w:t>06</w:t>
      </w:r>
      <w:r w:rsidRPr="192C395D" w:rsidR="292368AC">
        <w:rPr>
          <w:rFonts w:ascii="Arial Nova" w:hAnsi="Arial Nova" w:eastAsia="Arial Nova" w:cs="Arial Nova"/>
          <w:b w:val="0"/>
          <w:bCs w:val="0"/>
          <w:i w:val="0"/>
          <w:iCs w:val="0"/>
          <w:caps w:val="0"/>
          <w:smallCaps w:val="0"/>
          <w:noProof w:val="0"/>
          <w:color w:val="000000" w:themeColor="text1" w:themeTint="FF" w:themeShade="FF"/>
          <w:sz w:val="48"/>
          <w:szCs w:val="48"/>
          <w:lang w:val="es-ES"/>
        </w:rPr>
        <w:t xml:space="preserve">th </w:t>
      </w:r>
      <w:r w:rsidRPr="192C395D" w:rsidR="2E2AF27E">
        <w:rPr>
          <w:rFonts w:ascii="Arial Nova" w:hAnsi="Arial Nova" w:eastAsia="Arial Nova" w:cs="Arial Nova"/>
          <w:b w:val="0"/>
          <w:bCs w:val="0"/>
          <w:i w:val="0"/>
          <w:iCs w:val="0"/>
          <w:caps w:val="0"/>
          <w:smallCaps w:val="0"/>
          <w:noProof w:val="0"/>
          <w:color w:val="000000" w:themeColor="text1" w:themeTint="FF" w:themeShade="FF"/>
          <w:sz w:val="48"/>
          <w:szCs w:val="48"/>
          <w:lang w:val="es-ES"/>
        </w:rPr>
        <w:t>March</w:t>
      </w:r>
      <w:r w:rsidRPr="192C395D" w:rsidR="292368AC">
        <w:rPr>
          <w:rFonts w:ascii="Arial Nova" w:hAnsi="Arial Nova" w:eastAsia="Arial Nova" w:cs="Arial Nova"/>
          <w:b w:val="0"/>
          <w:bCs w:val="0"/>
          <w:i w:val="0"/>
          <w:iCs w:val="0"/>
          <w:caps w:val="0"/>
          <w:smallCaps w:val="0"/>
          <w:noProof w:val="0"/>
          <w:color w:val="000000" w:themeColor="text1" w:themeTint="FF" w:themeShade="FF"/>
          <w:sz w:val="48"/>
          <w:szCs w:val="48"/>
          <w:lang w:val="es-ES"/>
        </w:rPr>
        <w:t xml:space="preserve"> 2026.</w:t>
      </w:r>
    </w:p>
    <w:p xmlns:wp14="http://schemas.microsoft.com/office/word/2010/wordml" w:rsidP="192C395D" wp14:paraId="0F0B92A8" wp14:textId="4C09F34C">
      <w:pPr>
        <w:pStyle w:val="Normal"/>
        <w:spacing w:before="240" w:beforeAutospacing="off" w:after="240" w:afterAutospacing="off"/>
        <w:jc w:val="center"/>
      </w:pPr>
    </w:p>
    <w:p xmlns:wp14="http://schemas.microsoft.com/office/word/2010/wordml" w:rsidP="192C395D" wp14:paraId="20B7B8DA" wp14:textId="30055C3A">
      <w:pPr>
        <w:spacing w:before="240" w:beforeAutospacing="off" w:after="240" w:afterAutospacing="off"/>
        <w:jc w:val="center"/>
        <w:rPr>
          <w:rFonts w:ascii="Arial" w:hAnsi="Arial" w:eastAsia="Arial" w:cs="Arial"/>
          <w:b w:val="1"/>
          <w:bCs w:val="1"/>
          <w:noProof w:val="0"/>
          <w:sz w:val="32"/>
          <w:szCs w:val="32"/>
          <w:lang w:val="es-ES"/>
        </w:rPr>
      </w:pPr>
    </w:p>
    <w:p xmlns:wp14="http://schemas.microsoft.com/office/word/2010/wordml" w:rsidP="192C395D" wp14:paraId="70535478" wp14:textId="4F34B15F">
      <w:pPr>
        <w:spacing w:before="240" w:beforeAutospacing="off" w:after="240" w:afterAutospacing="off"/>
        <w:jc w:val="center"/>
        <w:rPr>
          <w:rFonts w:ascii="Arial" w:hAnsi="Arial" w:eastAsia="Arial" w:cs="Arial"/>
          <w:b w:val="1"/>
          <w:bCs w:val="1"/>
          <w:noProof w:val="0"/>
          <w:sz w:val="32"/>
          <w:szCs w:val="32"/>
          <w:lang w:val="es-ES"/>
        </w:rPr>
      </w:pPr>
    </w:p>
    <w:p xmlns:wp14="http://schemas.microsoft.com/office/word/2010/wordml" w:rsidP="192C395D" wp14:paraId="437EA207" wp14:textId="10A949BC">
      <w:pPr>
        <w:spacing w:before="240" w:beforeAutospacing="off" w:after="240" w:afterAutospacing="off" w:line="360" w:lineRule="auto"/>
        <w:jc w:val="center"/>
        <w:rPr>
          <w:rFonts w:ascii="Arial" w:hAnsi="Arial" w:eastAsia="Arial" w:cs="Arial"/>
          <w:b w:val="0"/>
          <w:bCs w:val="0"/>
          <w:i w:val="0"/>
          <w:iCs w:val="0"/>
          <w:caps w:val="0"/>
          <w:smallCaps w:val="0"/>
          <w:noProof w:val="0"/>
          <w:color w:val="000000" w:themeColor="text1" w:themeTint="FF" w:themeShade="FF"/>
          <w:sz w:val="32"/>
          <w:szCs w:val="32"/>
          <w:lang w:val="es-ES"/>
        </w:rPr>
      </w:pPr>
      <w:r w:rsidRPr="192C395D" w:rsidR="6FF73EAB">
        <w:rPr>
          <w:rFonts w:ascii="Arial" w:hAnsi="Arial" w:eastAsia="Arial" w:cs="Arial"/>
          <w:b w:val="1"/>
          <w:bCs w:val="1"/>
          <w:i w:val="0"/>
          <w:iCs w:val="0"/>
          <w:caps w:val="0"/>
          <w:smallCaps w:val="0"/>
          <w:noProof w:val="0"/>
          <w:color w:val="000000" w:themeColor="text1" w:themeTint="FF" w:themeShade="FF"/>
          <w:sz w:val="32"/>
          <w:szCs w:val="32"/>
          <w:lang w:val="es-ES"/>
        </w:rPr>
        <w:t>AI Acknowledgement</w:t>
      </w:r>
    </w:p>
    <w:p xmlns:wp14="http://schemas.microsoft.com/office/word/2010/wordml" w:rsidP="192C395D" wp14:paraId="25D2909E" wp14:textId="66D6A827">
      <w:pPr>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92C395D" w:rsidR="6FF73EAB">
        <w:rPr>
          <w:rFonts w:ascii="Arial" w:hAnsi="Arial" w:eastAsia="Arial" w:cs="Arial"/>
          <w:b w:val="0"/>
          <w:bCs w:val="0"/>
          <w:i w:val="0"/>
          <w:iCs w:val="0"/>
          <w:caps w:val="0"/>
          <w:smallCaps w:val="0"/>
          <w:noProof w:val="0"/>
          <w:color w:val="000000" w:themeColor="text1" w:themeTint="FF" w:themeShade="FF"/>
          <w:sz w:val="24"/>
          <w:szCs w:val="24"/>
          <w:lang w:val="en-US"/>
        </w:rPr>
        <w:t xml:space="preserve">In preparing this work, the artificial intelligence tool </w:t>
      </w:r>
      <w:r w:rsidRPr="192C395D" w:rsidR="6FF73EAB">
        <w:rPr>
          <w:rFonts w:ascii="Arial" w:hAnsi="Arial" w:eastAsia="Arial" w:cs="Arial"/>
          <w:b w:val="0"/>
          <w:bCs w:val="0"/>
          <w:i w:val="0"/>
          <w:iCs w:val="0"/>
          <w:caps w:val="0"/>
          <w:smallCaps w:val="0"/>
          <w:noProof w:val="0"/>
          <w:color w:val="000000" w:themeColor="text1" w:themeTint="FF" w:themeShade="FF"/>
          <w:sz w:val="24"/>
          <w:szCs w:val="24"/>
          <w:lang w:val="en-US"/>
        </w:rPr>
        <w:t>Deepl</w:t>
      </w:r>
      <w:r w:rsidRPr="192C395D" w:rsidR="6FF73EAB">
        <w:rPr>
          <w:rFonts w:ascii="Arial" w:hAnsi="Arial" w:eastAsia="Arial" w:cs="Arial"/>
          <w:b w:val="0"/>
          <w:bCs w:val="0"/>
          <w:i w:val="0"/>
          <w:iCs w:val="0"/>
          <w:caps w:val="0"/>
          <w:smallCaps w:val="0"/>
          <w:noProof w:val="0"/>
          <w:color w:val="000000" w:themeColor="text1" w:themeTint="FF" w:themeShade="FF"/>
          <w:sz w:val="24"/>
          <w:szCs w:val="24"/>
          <w:lang w:val="en-US"/>
        </w:rPr>
        <w:t xml:space="preserve"> was used to </w:t>
      </w:r>
      <w:r w:rsidRPr="192C395D" w:rsidR="6FF73EAB">
        <w:rPr>
          <w:rFonts w:ascii="Arial" w:hAnsi="Arial" w:eastAsia="Arial" w:cs="Arial"/>
          <w:b w:val="0"/>
          <w:bCs w:val="0"/>
          <w:i w:val="0"/>
          <w:iCs w:val="0"/>
          <w:caps w:val="0"/>
          <w:smallCaps w:val="0"/>
          <w:noProof w:val="0"/>
          <w:color w:val="000000" w:themeColor="text1" w:themeTint="FF" w:themeShade="FF"/>
          <w:sz w:val="24"/>
          <w:szCs w:val="24"/>
          <w:lang w:val="en-US"/>
        </w:rPr>
        <w:t>assist</w:t>
      </w:r>
      <w:r w:rsidRPr="192C395D" w:rsidR="6FF73EAB">
        <w:rPr>
          <w:rFonts w:ascii="Arial" w:hAnsi="Arial" w:eastAsia="Arial" w:cs="Arial"/>
          <w:b w:val="0"/>
          <w:bCs w:val="0"/>
          <w:i w:val="0"/>
          <w:iCs w:val="0"/>
          <w:caps w:val="0"/>
          <w:smallCaps w:val="0"/>
          <w:noProof w:val="0"/>
          <w:color w:val="000000" w:themeColor="text1" w:themeTint="FF" w:themeShade="FF"/>
          <w:sz w:val="24"/>
          <w:szCs w:val="24"/>
          <w:lang w:val="en-US"/>
        </w:rPr>
        <w:t xml:space="preserve"> with translation, and Google AI was used to support research.</w:t>
      </w:r>
    </w:p>
    <w:p xmlns:wp14="http://schemas.microsoft.com/office/word/2010/wordml" w:rsidP="192C395D" wp14:paraId="31A4489C" wp14:textId="3EAF4F42">
      <w:pPr>
        <w:spacing w:before="240" w:beforeAutospacing="off" w:after="240" w:afterAutospacing="off"/>
        <w:jc w:val="center"/>
        <w:rPr>
          <w:rFonts w:ascii="Arial" w:hAnsi="Arial" w:eastAsia="Arial" w:cs="Arial"/>
          <w:b w:val="1"/>
          <w:bCs w:val="1"/>
          <w:noProof w:val="0"/>
          <w:sz w:val="32"/>
          <w:szCs w:val="32"/>
          <w:lang w:val="es-ES"/>
        </w:rPr>
      </w:pPr>
    </w:p>
    <w:p xmlns:wp14="http://schemas.microsoft.com/office/word/2010/wordml" w:rsidP="192C395D" wp14:paraId="0C173A78" wp14:textId="6C70E59E">
      <w:pPr>
        <w:spacing w:before="240" w:beforeAutospacing="off" w:after="240" w:afterAutospacing="off"/>
        <w:jc w:val="center"/>
        <w:rPr>
          <w:rFonts w:ascii="Arial" w:hAnsi="Arial" w:eastAsia="Arial" w:cs="Arial"/>
          <w:b w:val="1"/>
          <w:bCs w:val="1"/>
          <w:noProof w:val="0"/>
          <w:sz w:val="32"/>
          <w:szCs w:val="32"/>
          <w:lang w:val="es-ES"/>
        </w:rPr>
      </w:pPr>
    </w:p>
    <w:p xmlns:wp14="http://schemas.microsoft.com/office/word/2010/wordml" w:rsidP="192C395D" wp14:paraId="1E900F63" wp14:textId="171C9A5E">
      <w:pPr>
        <w:spacing w:before="240" w:beforeAutospacing="off" w:after="240" w:afterAutospacing="off"/>
        <w:jc w:val="center"/>
        <w:rPr>
          <w:rFonts w:ascii="Arial" w:hAnsi="Arial" w:eastAsia="Arial" w:cs="Arial"/>
          <w:b w:val="1"/>
          <w:bCs w:val="1"/>
          <w:noProof w:val="0"/>
          <w:sz w:val="32"/>
          <w:szCs w:val="32"/>
          <w:lang w:val="es-ES"/>
        </w:rPr>
      </w:pPr>
    </w:p>
    <w:p xmlns:wp14="http://schemas.microsoft.com/office/word/2010/wordml" w:rsidP="192C395D" wp14:paraId="1DC420F4" wp14:textId="5BDC1281">
      <w:pPr>
        <w:spacing w:before="240" w:beforeAutospacing="off" w:after="240" w:afterAutospacing="off"/>
        <w:jc w:val="center"/>
        <w:rPr>
          <w:rFonts w:ascii="Arial" w:hAnsi="Arial" w:eastAsia="Arial" w:cs="Arial"/>
          <w:b w:val="1"/>
          <w:bCs w:val="1"/>
          <w:noProof w:val="0"/>
          <w:sz w:val="32"/>
          <w:szCs w:val="32"/>
          <w:lang w:val="es-ES"/>
        </w:rPr>
      </w:pPr>
    </w:p>
    <w:p xmlns:wp14="http://schemas.microsoft.com/office/word/2010/wordml" w:rsidP="192C395D" wp14:paraId="34728144" wp14:textId="017E9FF0">
      <w:pPr>
        <w:spacing w:before="240" w:beforeAutospacing="off" w:after="240" w:afterAutospacing="off"/>
        <w:jc w:val="center"/>
        <w:rPr>
          <w:rFonts w:ascii="Arial" w:hAnsi="Arial" w:eastAsia="Arial" w:cs="Arial"/>
          <w:b w:val="1"/>
          <w:bCs w:val="1"/>
          <w:noProof w:val="0"/>
          <w:sz w:val="32"/>
          <w:szCs w:val="32"/>
          <w:lang w:val="es-ES"/>
        </w:rPr>
      </w:pPr>
    </w:p>
    <w:p xmlns:wp14="http://schemas.microsoft.com/office/word/2010/wordml" w:rsidP="192C395D" wp14:paraId="0ED94EB6" wp14:textId="59320EF4">
      <w:pPr>
        <w:spacing w:before="240" w:beforeAutospacing="off" w:after="240" w:afterAutospacing="off"/>
        <w:jc w:val="center"/>
        <w:rPr>
          <w:rFonts w:ascii="Arial" w:hAnsi="Arial" w:eastAsia="Arial" w:cs="Arial"/>
          <w:b w:val="1"/>
          <w:bCs w:val="1"/>
          <w:noProof w:val="0"/>
          <w:sz w:val="32"/>
          <w:szCs w:val="32"/>
          <w:lang w:val="es-ES"/>
        </w:rPr>
      </w:pPr>
    </w:p>
    <w:p xmlns:wp14="http://schemas.microsoft.com/office/word/2010/wordml" w:rsidP="192C395D" wp14:paraId="4984BB5C" wp14:textId="629F3B32">
      <w:pPr>
        <w:spacing w:before="240" w:beforeAutospacing="off" w:after="240" w:afterAutospacing="off"/>
        <w:jc w:val="center"/>
        <w:rPr>
          <w:rFonts w:ascii="Arial" w:hAnsi="Arial" w:eastAsia="Arial" w:cs="Arial"/>
          <w:b w:val="1"/>
          <w:bCs w:val="1"/>
          <w:noProof w:val="0"/>
          <w:sz w:val="32"/>
          <w:szCs w:val="32"/>
          <w:lang w:val="es-ES"/>
        </w:rPr>
      </w:pPr>
    </w:p>
    <w:p xmlns:wp14="http://schemas.microsoft.com/office/word/2010/wordml" w:rsidP="192C395D" wp14:paraId="7DAC51D9" wp14:textId="7E62A96F">
      <w:pPr>
        <w:spacing w:before="240" w:beforeAutospacing="off" w:after="240" w:afterAutospacing="off"/>
        <w:jc w:val="center"/>
        <w:rPr>
          <w:rFonts w:ascii="Arial" w:hAnsi="Arial" w:eastAsia="Arial" w:cs="Arial"/>
          <w:b w:val="1"/>
          <w:bCs w:val="1"/>
          <w:noProof w:val="0"/>
          <w:sz w:val="32"/>
          <w:szCs w:val="32"/>
          <w:lang w:val="es-ES"/>
        </w:rPr>
      </w:pPr>
    </w:p>
    <w:p xmlns:wp14="http://schemas.microsoft.com/office/word/2010/wordml" w:rsidP="192C395D" wp14:paraId="681A3CDB" wp14:textId="6470654B">
      <w:pPr>
        <w:spacing w:before="240" w:beforeAutospacing="off" w:after="240" w:afterAutospacing="off"/>
        <w:jc w:val="center"/>
        <w:rPr>
          <w:rFonts w:ascii="Arial" w:hAnsi="Arial" w:eastAsia="Arial" w:cs="Arial"/>
          <w:b w:val="1"/>
          <w:bCs w:val="1"/>
          <w:noProof w:val="0"/>
          <w:sz w:val="32"/>
          <w:szCs w:val="32"/>
          <w:lang w:val="es-ES"/>
        </w:rPr>
      </w:pPr>
    </w:p>
    <w:p xmlns:wp14="http://schemas.microsoft.com/office/word/2010/wordml" w:rsidP="192C395D" wp14:paraId="72006FCD" wp14:textId="35D96A9F">
      <w:pPr>
        <w:spacing w:before="240" w:beforeAutospacing="off" w:after="240" w:afterAutospacing="off"/>
        <w:jc w:val="center"/>
        <w:rPr>
          <w:rFonts w:ascii="Arial" w:hAnsi="Arial" w:eastAsia="Arial" w:cs="Arial"/>
          <w:b w:val="1"/>
          <w:bCs w:val="1"/>
          <w:noProof w:val="0"/>
          <w:sz w:val="32"/>
          <w:szCs w:val="32"/>
          <w:lang w:val="es-ES"/>
        </w:rPr>
      </w:pPr>
    </w:p>
    <w:p xmlns:wp14="http://schemas.microsoft.com/office/word/2010/wordml" w:rsidP="192C395D" wp14:paraId="1B9CA36F" wp14:textId="747284C1">
      <w:pPr>
        <w:spacing w:before="240" w:beforeAutospacing="off" w:after="240" w:afterAutospacing="off"/>
        <w:jc w:val="center"/>
        <w:rPr>
          <w:rFonts w:ascii="Arial" w:hAnsi="Arial" w:eastAsia="Arial" w:cs="Arial"/>
          <w:b w:val="1"/>
          <w:bCs w:val="1"/>
          <w:noProof w:val="0"/>
          <w:sz w:val="32"/>
          <w:szCs w:val="32"/>
          <w:lang w:val="es-ES"/>
        </w:rPr>
      </w:pPr>
    </w:p>
    <w:p xmlns:wp14="http://schemas.microsoft.com/office/word/2010/wordml" w:rsidP="192C395D" wp14:paraId="583BD1DE" wp14:textId="70E97CFF">
      <w:pPr>
        <w:spacing w:before="240" w:beforeAutospacing="off" w:after="240" w:afterAutospacing="off"/>
        <w:jc w:val="center"/>
        <w:rPr>
          <w:rFonts w:ascii="Arial" w:hAnsi="Arial" w:eastAsia="Arial" w:cs="Arial"/>
          <w:b w:val="1"/>
          <w:bCs w:val="1"/>
          <w:noProof w:val="0"/>
          <w:sz w:val="32"/>
          <w:szCs w:val="32"/>
          <w:lang w:val="es-ES"/>
        </w:rPr>
      </w:pPr>
    </w:p>
    <w:p xmlns:wp14="http://schemas.microsoft.com/office/word/2010/wordml" w:rsidP="192C395D" wp14:paraId="1E2E0BF8" wp14:textId="6C3A83F6">
      <w:pPr>
        <w:spacing w:before="240" w:beforeAutospacing="off" w:after="240" w:afterAutospacing="off"/>
        <w:jc w:val="center"/>
        <w:rPr>
          <w:rFonts w:ascii="Arial" w:hAnsi="Arial" w:eastAsia="Arial" w:cs="Arial"/>
          <w:b w:val="1"/>
          <w:bCs w:val="1"/>
          <w:noProof w:val="0"/>
          <w:sz w:val="32"/>
          <w:szCs w:val="32"/>
          <w:lang w:val="es-ES"/>
        </w:rPr>
      </w:pPr>
    </w:p>
    <w:p xmlns:wp14="http://schemas.microsoft.com/office/word/2010/wordml" w:rsidP="192C395D" wp14:paraId="4F36FB4C" wp14:textId="4B003137">
      <w:pPr>
        <w:spacing w:before="240" w:beforeAutospacing="off" w:after="240" w:afterAutospacing="off"/>
        <w:jc w:val="center"/>
        <w:rPr>
          <w:rFonts w:ascii="Arial" w:hAnsi="Arial" w:eastAsia="Arial" w:cs="Arial"/>
          <w:b w:val="1"/>
          <w:bCs w:val="1"/>
          <w:noProof w:val="0"/>
          <w:sz w:val="32"/>
          <w:szCs w:val="32"/>
          <w:lang w:val="es-ES"/>
        </w:rPr>
      </w:pPr>
    </w:p>
    <w:p xmlns:wp14="http://schemas.microsoft.com/office/word/2010/wordml" w:rsidP="192C395D" wp14:paraId="47E571D6" wp14:textId="297E9078">
      <w:pPr>
        <w:spacing w:before="240" w:beforeAutospacing="off" w:after="240" w:afterAutospacing="off" w:line="360" w:lineRule="auto"/>
        <w:jc w:val="center"/>
        <w:rPr>
          <w:rFonts w:ascii="Arial" w:hAnsi="Arial" w:eastAsia="Arial" w:cs="Arial"/>
          <w:b w:val="0"/>
          <w:bCs w:val="0"/>
          <w:i w:val="0"/>
          <w:iCs w:val="0"/>
          <w:caps w:val="0"/>
          <w:smallCaps w:val="0"/>
          <w:noProof w:val="0"/>
          <w:color w:val="000000" w:themeColor="text1" w:themeTint="FF" w:themeShade="FF"/>
          <w:sz w:val="32"/>
          <w:szCs w:val="32"/>
          <w:lang w:val="es-ES"/>
        </w:rPr>
      </w:pPr>
      <w:r w:rsidRPr="192C395D" w:rsidR="6FF73EAB">
        <w:rPr>
          <w:rFonts w:ascii="Arial" w:hAnsi="Arial" w:eastAsia="Arial" w:cs="Arial"/>
          <w:b w:val="1"/>
          <w:bCs w:val="1"/>
          <w:i w:val="0"/>
          <w:iCs w:val="0"/>
          <w:caps w:val="0"/>
          <w:smallCaps w:val="0"/>
          <w:noProof w:val="0"/>
          <w:color w:val="000000" w:themeColor="text1" w:themeTint="FF" w:themeShade="FF"/>
          <w:sz w:val="32"/>
          <w:szCs w:val="32"/>
          <w:lang w:val="es-ES"/>
        </w:rPr>
        <w:t>Table of Contents</w:t>
      </w:r>
    </w:p>
    <w:p xmlns:wp14="http://schemas.microsoft.com/office/word/2010/wordml" w:rsidP="192C395D" wp14:paraId="2107EC38" wp14:textId="4ADBF353">
      <w:pPr>
        <w:spacing w:before="240" w:beforeAutospacing="off" w:after="240" w:afterAutospacing="off" w:line="360" w:lineRule="auto"/>
        <w:jc w:val="center"/>
        <w:rPr>
          <w:rFonts w:ascii="Arial" w:hAnsi="Arial" w:eastAsia="Arial" w:cs="Arial"/>
          <w:b w:val="0"/>
          <w:bCs w:val="0"/>
          <w:i w:val="0"/>
          <w:iCs w:val="0"/>
          <w:caps w:val="0"/>
          <w:smallCaps w:val="0"/>
          <w:noProof w:val="0"/>
          <w:color w:val="000000" w:themeColor="text1" w:themeTint="FF" w:themeShade="FF"/>
          <w:sz w:val="32"/>
          <w:szCs w:val="32"/>
          <w:lang w:val="es-ES"/>
        </w:rPr>
      </w:pPr>
    </w:p>
    <w:p xmlns:wp14="http://schemas.microsoft.com/office/word/2010/wordml" w:rsidP="192C395D" wp14:paraId="546F95B5" wp14:textId="503000FA">
      <w:pPr>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32"/>
          <w:szCs w:val="32"/>
          <w:lang w:val="es-ES"/>
        </w:rPr>
      </w:pPr>
      <w:r w:rsidRPr="192C395D" w:rsidR="6FF73EAB">
        <w:rPr>
          <w:rFonts w:ascii="Arial" w:hAnsi="Arial" w:eastAsia="Arial" w:cs="Arial"/>
          <w:b w:val="1"/>
          <w:bCs w:val="1"/>
          <w:i w:val="0"/>
          <w:iCs w:val="0"/>
          <w:caps w:val="0"/>
          <w:smallCaps w:val="0"/>
          <w:noProof w:val="0"/>
          <w:color w:val="000000" w:themeColor="text1" w:themeTint="FF" w:themeShade="FF"/>
          <w:sz w:val="32"/>
          <w:szCs w:val="32"/>
          <w:lang w:val="es-ES"/>
        </w:rPr>
        <w:t>Topic                                                                                 Page</w:t>
      </w:r>
    </w:p>
    <w:p xmlns:wp14="http://schemas.microsoft.com/office/word/2010/wordml" w:rsidP="192C395D" wp14:paraId="4E8FDEE2" wp14:textId="5D2DF9C4">
      <w:pPr>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92C395D" w:rsidR="6FF73EAB">
        <w:rPr>
          <w:rFonts w:ascii="Arial" w:hAnsi="Arial" w:eastAsia="Arial" w:cs="Arial"/>
          <w:b w:val="0"/>
          <w:bCs w:val="0"/>
          <w:i w:val="0"/>
          <w:iCs w:val="0"/>
          <w:caps w:val="0"/>
          <w:smallCaps w:val="0"/>
          <w:noProof w:val="0"/>
          <w:color w:val="000000" w:themeColor="text1" w:themeTint="FF" w:themeShade="FF"/>
          <w:sz w:val="24"/>
          <w:szCs w:val="24"/>
          <w:lang w:val="en-US"/>
        </w:rPr>
        <w:t xml:space="preserve">Introduction </w:t>
      </w:r>
      <w:r w:rsidRPr="192C395D" w:rsidR="1B522614">
        <w:rPr>
          <w:rFonts w:ascii="Arial" w:hAnsi="Arial" w:eastAsia="Arial" w:cs="Arial"/>
          <w:b w:val="0"/>
          <w:bCs w:val="0"/>
          <w:i w:val="0"/>
          <w:iCs w:val="0"/>
          <w:caps w:val="0"/>
          <w:smallCaps w:val="0"/>
          <w:noProof w:val="0"/>
          <w:color w:val="000000" w:themeColor="text1" w:themeTint="FF" w:themeShade="FF"/>
          <w:sz w:val="24"/>
          <w:szCs w:val="24"/>
          <w:lang w:val="en-US"/>
        </w:rPr>
        <w:t>.....................................................</w:t>
      </w:r>
      <w:r w:rsidRPr="192C395D" w:rsidR="6FF73EAB">
        <w:rPr>
          <w:rFonts w:ascii="Arial" w:hAnsi="Arial" w:eastAsia="Arial" w:cs="Arial"/>
          <w:b w:val="0"/>
          <w:bCs w:val="0"/>
          <w:i w:val="0"/>
          <w:iCs w:val="0"/>
          <w:caps w:val="0"/>
          <w:smallCaps w:val="0"/>
          <w:noProof w:val="0"/>
          <w:color w:val="000000" w:themeColor="text1" w:themeTint="FF" w:themeShade="FF"/>
          <w:sz w:val="24"/>
          <w:szCs w:val="24"/>
          <w:lang w:val="en-US"/>
        </w:rPr>
        <w:t>.................................................... 1</w:t>
      </w:r>
    </w:p>
    <w:p xmlns:wp14="http://schemas.microsoft.com/office/word/2010/wordml" w:rsidP="192C395D" wp14:paraId="2E4927E6" wp14:textId="759ABD1F">
      <w:pPr>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92C395D" w:rsidR="61EF47F3">
        <w:rPr>
          <w:rFonts w:ascii="Arial" w:hAnsi="Arial" w:eastAsia="Arial" w:cs="Arial"/>
          <w:b w:val="0"/>
          <w:bCs w:val="0"/>
          <w:i w:val="0"/>
          <w:iCs w:val="0"/>
          <w:caps w:val="0"/>
          <w:smallCaps w:val="0"/>
          <w:noProof w:val="0"/>
          <w:color w:val="000000" w:themeColor="text1" w:themeTint="FF" w:themeShade="FF"/>
          <w:sz w:val="24"/>
          <w:szCs w:val="24"/>
          <w:lang w:val="en-US"/>
        </w:rPr>
        <w:t>Business Concept and Product Offer</w:t>
      </w:r>
      <w:r w:rsidRPr="192C395D" w:rsidR="6FF73E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92C395D" w:rsidR="6A774FCB">
        <w:rPr>
          <w:rFonts w:ascii="Arial" w:hAnsi="Arial" w:eastAsia="Arial" w:cs="Arial"/>
          <w:b w:val="0"/>
          <w:bCs w:val="0"/>
          <w:i w:val="0"/>
          <w:iCs w:val="0"/>
          <w:caps w:val="0"/>
          <w:smallCaps w:val="0"/>
          <w:noProof w:val="0"/>
          <w:color w:val="000000" w:themeColor="text1" w:themeTint="FF" w:themeShade="FF"/>
          <w:sz w:val="24"/>
          <w:szCs w:val="24"/>
          <w:lang w:val="en-US"/>
        </w:rPr>
        <w:t>................................</w:t>
      </w:r>
      <w:r w:rsidRPr="192C395D" w:rsidR="6FF73EAB">
        <w:rPr>
          <w:rFonts w:ascii="Arial" w:hAnsi="Arial" w:eastAsia="Arial" w:cs="Arial"/>
          <w:b w:val="0"/>
          <w:bCs w:val="0"/>
          <w:i w:val="0"/>
          <w:iCs w:val="0"/>
          <w:caps w:val="0"/>
          <w:smallCaps w:val="0"/>
          <w:noProof w:val="0"/>
          <w:color w:val="000000" w:themeColor="text1" w:themeTint="FF" w:themeShade="FF"/>
          <w:sz w:val="24"/>
          <w:szCs w:val="24"/>
          <w:lang w:val="en-US"/>
        </w:rPr>
        <w:t>................................. 1</w:t>
      </w:r>
    </w:p>
    <w:p xmlns:wp14="http://schemas.microsoft.com/office/word/2010/wordml" w:rsidP="192C395D" wp14:paraId="55EE80D3" wp14:textId="421C6D97">
      <w:pPr>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92C395D" w:rsidR="127FCD1B">
        <w:rPr>
          <w:rFonts w:ascii="Arial" w:hAnsi="Arial" w:eastAsia="Arial" w:cs="Arial"/>
          <w:b w:val="0"/>
          <w:bCs w:val="0"/>
          <w:i w:val="0"/>
          <w:iCs w:val="0"/>
          <w:caps w:val="0"/>
          <w:smallCaps w:val="0"/>
          <w:noProof w:val="0"/>
          <w:color w:val="000000" w:themeColor="text1" w:themeTint="FF" w:themeShade="FF"/>
          <w:sz w:val="24"/>
          <w:szCs w:val="24"/>
          <w:lang w:val="en-US"/>
        </w:rPr>
        <w:t>Business Ownership</w:t>
      </w:r>
      <w:r w:rsidRPr="192C395D" w:rsidR="6FF73E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92C395D" w:rsidR="6FF73EAB">
        <w:rPr>
          <w:rFonts w:ascii="Arial" w:hAnsi="Arial" w:eastAsia="Arial" w:cs="Arial"/>
          <w:b w:val="0"/>
          <w:bCs w:val="0"/>
          <w:i w:val="0"/>
          <w:iCs w:val="0"/>
          <w:caps w:val="0"/>
          <w:smallCaps w:val="0"/>
          <w:noProof w:val="0"/>
          <w:color w:val="000000" w:themeColor="text1" w:themeTint="FF" w:themeShade="FF"/>
          <w:sz w:val="24"/>
          <w:szCs w:val="24"/>
          <w:lang w:val="en-US"/>
        </w:rPr>
        <w:t>..................................................</w:t>
      </w:r>
      <w:r w:rsidRPr="192C395D" w:rsidR="790CDA39">
        <w:rPr>
          <w:rFonts w:ascii="Arial" w:hAnsi="Arial" w:eastAsia="Arial" w:cs="Arial"/>
          <w:b w:val="0"/>
          <w:bCs w:val="0"/>
          <w:i w:val="0"/>
          <w:iCs w:val="0"/>
          <w:caps w:val="0"/>
          <w:smallCaps w:val="0"/>
          <w:noProof w:val="0"/>
          <w:color w:val="000000" w:themeColor="text1" w:themeTint="FF" w:themeShade="FF"/>
          <w:sz w:val="24"/>
          <w:szCs w:val="24"/>
          <w:lang w:val="en-US"/>
        </w:rPr>
        <w:t>.....................</w:t>
      </w:r>
      <w:r w:rsidRPr="192C395D" w:rsidR="6FF73EAB">
        <w:rPr>
          <w:rFonts w:ascii="Arial" w:hAnsi="Arial" w:eastAsia="Arial" w:cs="Arial"/>
          <w:b w:val="0"/>
          <w:bCs w:val="0"/>
          <w:i w:val="0"/>
          <w:iCs w:val="0"/>
          <w:caps w:val="0"/>
          <w:smallCaps w:val="0"/>
          <w:noProof w:val="0"/>
          <w:color w:val="000000" w:themeColor="text1" w:themeTint="FF" w:themeShade="FF"/>
          <w:sz w:val="24"/>
          <w:szCs w:val="24"/>
          <w:lang w:val="en-US"/>
        </w:rPr>
        <w:t>....................</w:t>
      </w:r>
      <w:r w:rsidRPr="192C395D" w:rsidR="6FF73E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92C395D" w:rsidR="2683677B">
        <w:rPr>
          <w:rFonts w:ascii="Arial" w:hAnsi="Arial" w:eastAsia="Arial" w:cs="Arial"/>
          <w:b w:val="0"/>
          <w:bCs w:val="0"/>
          <w:i w:val="0"/>
          <w:iCs w:val="0"/>
          <w:caps w:val="0"/>
          <w:smallCaps w:val="0"/>
          <w:noProof w:val="0"/>
          <w:color w:val="000000" w:themeColor="text1" w:themeTint="FF" w:themeShade="FF"/>
          <w:sz w:val="24"/>
          <w:szCs w:val="24"/>
          <w:lang w:val="en-US"/>
        </w:rPr>
        <w:t>2</w:t>
      </w:r>
    </w:p>
    <w:p xmlns:wp14="http://schemas.microsoft.com/office/word/2010/wordml" w:rsidP="192C395D" wp14:paraId="7D328C9A" wp14:textId="34B49118">
      <w:pPr>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92C395D" w:rsidR="78D8F7D7">
        <w:rPr>
          <w:rFonts w:ascii="Arial" w:hAnsi="Arial" w:eastAsia="Arial" w:cs="Arial"/>
          <w:b w:val="0"/>
          <w:bCs w:val="0"/>
          <w:i w:val="0"/>
          <w:iCs w:val="0"/>
          <w:caps w:val="0"/>
          <w:smallCaps w:val="0"/>
          <w:noProof w:val="0"/>
          <w:color w:val="000000" w:themeColor="text1" w:themeTint="FF" w:themeShade="FF"/>
          <w:sz w:val="24"/>
          <w:szCs w:val="24"/>
          <w:lang w:val="en-US"/>
        </w:rPr>
        <w:t>Mission</w:t>
      </w:r>
      <w:r w:rsidRPr="192C395D" w:rsidR="7D517E99">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192C395D" w:rsidR="78D8F7D7">
        <w:rPr>
          <w:rFonts w:ascii="Arial" w:hAnsi="Arial" w:eastAsia="Arial" w:cs="Arial"/>
          <w:b w:val="0"/>
          <w:bCs w:val="0"/>
          <w:i w:val="0"/>
          <w:iCs w:val="0"/>
          <w:caps w:val="0"/>
          <w:smallCaps w:val="0"/>
          <w:noProof w:val="0"/>
          <w:color w:val="000000" w:themeColor="text1" w:themeTint="FF" w:themeShade="FF"/>
          <w:sz w:val="24"/>
          <w:szCs w:val="24"/>
          <w:lang w:val="en-US"/>
        </w:rPr>
        <w:t>AIM</w:t>
      </w:r>
      <w:r w:rsidRPr="192C395D" w:rsidR="4FCBBD4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92C395D" w:rsidR="6FF73E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92C395D" w:rsidR="7E27FB2F">
        <w:rPr>
          <w:rFonts w:ascii="Arial" w:hAnsi="Arial" w:eastAsia="Arial" w:cs="Arial"/>
          <w:b w:val="0"/>
          <w:bCs w:val="0"/>
          <w:i w:val="0"/>
          <w:iCs w:val="0"/>
          <w:caps w:val="0"/>
          <w:smallCaps w:val="0"/>
          <w:noProof w:val="0"/>
          <w:color w:val="000000" w:themeColor="text1" w:themeTint="FF" w:themeShade="FF"/>
          <w:sz w:val="24"/>
          <w:szCs w:val="24"/>
          <w:lang w:val="en-US"/>
        </w:rPr>
        <w:t>3</w:t>
      </w:r>
    </w:p>
    <w:p xmlns:wp14="http://schemas.microsoft.com/office/word/2010/wordml" w:rsidP="192C395D" wp14:paraId="4D66DEB6" wp14:textId="52E29986">
      <w:pPr>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s-ES"/>
        </w:rPr>
      </w:pPr>
      <w:r w:rsidRPr="192C395D" w:rsidR="5024F78A">
        <w:rPr>
          <w:rFonts w:ascii="Arial" w:hAnsi="Arial" w:eastAsia="Arial" w:cs="Arial"/>
          <w:b w:val="0"/>
          <w:bCs w:val="0"/>
          <w:i w:val="0"/>
          <w:iCs w:val="0"/>
          <w:caps w:val="0"/>
          <w:smallCaps w:val="0"/>
          <w:noProof w:val="0"/>
          <w:color w:val="000000" w:themeColor="text1" w:themeTint="FF" w:themeShade="FF"/>
          <w:sz w:val="24"/>
          <w:szCs w:val="24"/>
          <w:lang w:val="en-US"/>
        </w:rPr>
        <w:t>Unique Selling Proposition</w:t>
      </w:r>
      <w:r w:rsidRPr="192C395D" w:rsidR="6FF73EAB">
        <w:rPr>
          <w:rFonts w:ascii="Arial" w:hAnsi="Arial" w:eastAsia="Arial" w:cs="Arial"/>
          <w:b w:val="0"/>
          <w:bCs w:val="0"/>
          <w:i w:val="0"/>
          <w:iCs w:val="0"/>
          <w:caps w:val="0"/>
          <w:smallCaps w:val="0"/>
          <w:noProof w:val="0"/>
          <w:color w:val="000000" w:themeColor="text1" w:themeTint="FF" w:themeShade="FF"/>
          <w:sz w:val="24"/>
          <w:szCs w:val="24"/>
          <w:lang w:val="en-US"/>
        </w:rPr>
        <w:t>........................................................................</w:t>
      </w:r>
      <w:r w:rsidRPr="192C395D" w:rsidR="70955229">
        <w:rPr>
          <w:rFonts w:ascii="Arial" w:hAnsi="Arial" w:eastAsia="Arial" w:cs="Arial"/>
          <w:b w:val="0"/>
          <w:bCs w:val="0"/>
          <w:i w:val="0"/>
          <w:iCs w:val="0"/>
          <w:caps w:val="0"/>
          <w:smallCaps w:val="0"/>
          <w:noProof w:val="0"/>
          <w:color w:val="000000" w:themeColor="text1" w:themeTint="FF" w:themeShade="FF"/>
          <w:sz w:val="24"/>
          <w:szCs w:val="24"/>
          <w:lang w:val="en-US"/>
        </w:rPr>
        <w:t>.</w:t>
      </w:r>
      <w:r w:rsidRPr="192C395D" w:rsidR="6FF73E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92C395D" w:rsidR="1D494E28">
        <w:rPr>
          <w:rFonts w:ascii="Arial" w:hAnsi="Arial" w:eastAsia="Arial" w:cs="Arial"/>
          <w:b w:val="0"/>
          <w:bCs w:val="0"/>
          <w:i w:val="0"/>
          <w:iCs w:val="0"/>
          <w:caps w:val="0"/>
          <w:smallCaps w:val="0"/>
          <w:noProof w:val="0"/>
          <w:color w:val="000000" w:themeColor="text1" w:themeTint="FF" w:themeShade="FF"/>
          <w:sz w:val="24"/>
          <w:szCs w:val="24"/>
          <w:lang w:val="en-US"/>
        </w:rPr>
        <w:t>3</w:t>
      </w:r>
    </w:p>
    <w:p xmlns:wp14="http://schemas.microsoft.com/office/word/2010/wordml" w:rsidP="192C395D" wp14:paraId="638DD67F" wp14:textId="3A693D0A">
      <w:pPr>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92C395D" w:rsidR="378B79F5">
        <w:rPr>
          <w:rFonts w:ascii="Arial" w:hAnsi="Arial" w:eastAsia="Arial" w:cs="Arial"/>
          <w:b w:val="0"/>
          <w:bCs w:val="0"/>
          <w:i w:val="0"/>
          <w:iCs w:val="0"/>
          <w:caps w:val="0"/>
          <w:smallCaps w:val="0"/>
          <w:noProof w:val="0"/>
          <w:color w:val="000000" w:themeColor="text1" w:themeTint="FF" w:themeShade="FF"/>
          <w:sz w:val="24"/>
          <w:szCs w:val="24"/>
          <w:lang w:val="en-US"/>
        </w:rPr>
        <w:t xml:space="preserve">Smart </w:t>
      </w:r>
      <w:r w:rsidRPr="192C395D" w:rsidR="378B79F5">
        <w:rPr>
          <w:rFonts w:ascii="Arial" w:hAnsi="Arial" w:eastAsia="Arial" w:cs="Arial"/>
          <w:b w:val="0"/>
          <w:bCs w:val="0"/>
          <w:i w:val="0"/>
          <w:iCs w:val="0"/>
          <w:caps w:val="0"/>
          <w:smallCaps w:val="0"/>
          <w:noProof w:val="0"/>
          <w:color w:val="000000" w:themeColor="text1" w:themeTint="FF" w:themeShade="FF"/>
          <w:sz w:val="24"/>
          <w:szCs w:val="24"/>
          <w:lang w:val="en-US"/>
        </w:rPr>
        <w:t>Objetive</w:t>
      </w:r>
      <w:r w:rsidRPr="192C395D" w:rsidR="6FF73EAB">
        <w:rPr>
          <w:rFonts w:ascii="Arial" w:hAnsi="Arial" w:eastAsia="Arial" w:cs="Arial"/>
          <w:b w:val="0"/>
          <w:bCs w:val="0"/>
          <w:i w:val="0"/>
          <w:iCs w:val="0"/>
          <w:caps w:val="0"/>
          <w:smallCaps w:val="0"/>
          <w:noProof w:val="0"/>
          <w:color w:val="000000" w:themeColor="text1" w:themeTint="FF" w:themeShade="FF"/>
          <w:sz w:val="24"/>
          <w:szCs w:val="24"/>
          <w:lang w:val="en-US"/>
        </w:rPr>
        <w:t xml:space="preserve"> .................................................................................................... </w:t>
      </w:r>
      <w:r w:rsidRPr="192C395D" w:rsidR="55C7C432">
        <w:rPr>
          <w:rFonts w:ascii="Arial" w:hAnsi="Arial" w:eastAsia="Arial" w:cs="Arial"/>
          <w:b w:val="0"/>
          <w:bCs w:val="0"/>
          <w:i w:val="0"/>
          <w:iCs w:val="0"/>
          <w:caps w:val="0"/>
          <w:smallCaps w:val="0"/>
          <w:noProof w:val="0"/>
          <w:color w:val="000000" w:themeColor="text1" w:themeTint="FF" w:themeShade="FF"/>
          <w:sz w:val="24"/>
          <w:szCs w:val="24"/>
          <w:lang w:val="en-US"/>
        </w:rPr>
        <w:t>4</w:t>
      </w:r>
    </w:p>
    <w:p xmlns:wp14="http://schemas.microsoft.com/office/word/2010/wordml" w:rsidP="192C395D" wp14:paraId="352D095D" wp14:textId="0561A6C6">
      <w:pPr>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92C395D" w:rsidR="277AFA62">
        <w:rPr>
          <w:rFonts w:ascii="Arial" w:hAnsi="Arial" w:eastAsia="Arial" w:cs="Arial"/>
          <w:b w:val="0"/>
          <w:bCs w:val="0"/>
          <w:i w:val="0"/>
          <w:iCs w:val="0"/>
          <w:caps w:val="0"/>
          <w:smallCaps w:val="0"/>
          <w:noProof w:val="0"/>
          <w:color w:val="000000" w:themeColor="text1" w:themeTint="FF" w:themeShade="FF"/>
          <w:sz w:val="24"/>
          <w:szCs w:val="24"/>
          <w:lang w:val="en-US"/>
        </w:rPr>
        <w:t>Location and Operations</w:t>
      </w:r>
      <w:r w:rsidRPr="192C395D" w:rsidR="6FF73E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92C395D" w:rsidR="13617490">
        <w:rPr>
          <w:rFonts w:ascii="Arial" w:hAnsi="Arial" w:eastAsia="Arial" w:cs="Arial"/>
          <w:b w:val="0"/>
          <w:bCs w:val="0"/>
          <w:i w:val="0"/>
          <w:iCs w:val="0"/>
          <w:caps w:val="0"/>
          <w:smallCaps w:val="0"/>
          <w:noProof w:val="0"/>
          <w:color w:val="000000" w:themeColor="text1" w:themeTint="FF" w:themeShade="FF"/>
          <w:sz w:val="24"/>
          <w:szCs w:val="24"/>
          <w:lang w:val="en-US"/>
        </w:rPr>
        <w:t>..............................</w:t>
      </w:r>
      <w:r w:rsidRPr="192C395D" w:rsidR="6FF73EAB">
        <w:rPr>
          <w:rFonts w:ascii="Arial" w:hAnsi="Arial" w:eastAsia="Arial" w:cs="Arial"/>
          <w:b w:val="0"/>
          <w:bCs w:val="0"/>
          <w:i w:val="0"/>
          <w:iCs w:val="0"/>
          <w:caps w:val="0"/>
          <w:smallCaps w:val="0"/>
          <w:noProof w:val="0"/>
          <w:color w:val="000000" w:themeColor="text1" w:themeTint="FF" w:themeShade="FF"/>
          <w:sz w:val="24"/>
          <w:szCs w:val="24"/>
          <w:lang w:val="en-US"/>
        </w:rPr>
        <w:t>.... 4</w:t>
      </w:r>
    </w:p>
    <w:p xmlns:wp14="http://schemas.microsoft.com/office/word/2010/wordml" w:rsidP="192C395D" wp14:paraId="01F8A3F7" wp14:textId="4740391A">
      <w:pPr>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92C395D" w:rsidR="389AB9FB">
        <w:rPr>
          <w:rFonts w:ascii="Arial" w:hAnsi="Arial" w:eastAsia="Arial" w:cs="Arial"/>
          <w:b w:val="0"/>
          <w:bCs w:val="0"/>
          <w:i w:val="0"/>
          <w:iCs w:val="0"/>
          <w:caps w:val="0"/>
          <w:smallCaps w:val="0"/>
          <w:noProof w:val="0"/>
          <w:color w:val="000000" w:themeColor="text1" w:themeTint="FF" w:themeShade="FF"/>
          <w:sz w:val="24"/>
          <w:szCs w:val="24"/>
          <w:lang w:val="en-US"/>
        </w:rPr>
        <w:t xml:space="preserve">Human Resources </w:t>
      </w:r>
      <w:r w:rsidRPr="192C395D" w:rsidR="6FF73EAB">
        <w:rPr>
          <w:rFonts w:ascii="Arial" w:hAnsi="Arial" w:eastAsia="Arial" w:cs="Arial"/>
          <w:b w:val="0"/>
          <w:bCs w:val="0"/>
          <w:i w:val="0"/>
          <w:iCs w:val="0"/>
          <w:caps w:val="0"/>
          <w:smallCaps w:val="0"/>
          <w:noProof w:val="0"/>
          <w:color w:val="000000" w:themeColor="text1" w:themeTint="FF" w:themeShade="FF"/>
          <w:sz w:val="24"/>
          <w:szCs w:val="24"/>
          <w:lang w:val="en-US"/>
        </w:rPr>
        <w:t>...........................................................................</w:t>
      </w:r>
      <w:r w:rsidRPr="192C395D" w:rsidR="3A13BA8D">
        <w:rPr>
          <w:rFonts w:ascii="Arial" w:hAnsi="Arial" w:eastAsia="Arial" w:cs="Arial"/>
          <w:b w:val="0"/>
          <w:bCs w:val="0"/>
          <w:i w:val="0"/>
          <w:iCs w:val="0"/>
          <w:caps w:val="0"/>
          <w:smallCaps w:val="0"/>
          <w:noProof w:val="0"/>
          <w:color w:val="000000" w:themeColor="text1" w:themeTint="FF" w:themeShade="FF"/>
          <w:sz w:val="24"/>
          <w:szCs w:val="24"/>
          <w:lang w:val="en-US"/>
        </w:rPr>
        <w:t>.</w:t>
      </w:r>
      <w:r w:rsidRPr="192C395D" w:rsidR="6FF73E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92C395D" w:rsidR="768DBE44">
        <w:rPr>
          <w:rFonts w:ascii="Arial" w:hAnsi="Arial" w:eastAsia="Arial" w:cs="Arial"/>
          <w:b w:val="0"/>
          <w:bCs w:val="0"/>
          <w:i w:val="0"/>
          <w:iCs w:val="0"/>
          <w:caps w:val="0"/>
          <w:smallCaps w:val="0"/>
          <w:noProof w:val="0"/>
          <w:color w:val="000000" w:themeColor="text1" w:themeTint="FF" w:themeShade="FF"/>
          <w:sz w:val="24"/>
          <w:szCs w:val="24"/>
          <w:lang w:val="en-US"/>
        </w:rPr>
        <w:t>5</w:t>
      </w:r>
    </w:p>
    <w:p xmlns:wp14="http://schemas.microsoft.com/office/word/2010/wordml" w:rsidP="192C395D" wp14:paraId="15BCCB0B" wp14:textId="77D5604C">
      <w:pPr>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92C395D" w:rsidR="5759230B">
        <w:rPr>
          <w:rFonts w:ascii="Arial" w:hAnsi="Arial" w:eastAsia="Arial" w:cs="Arial"/>
          <w:b w:val="0"/>
          <w:bCs w:val="0"/>
          <w:i w:val="0"/>
          <w:iCs w:val="0"/>
          <w:caps w:val="0"/>
          <w:smallCaps w:val="0"/>
          <w:noProof w:val="0"/>
          <w:color w:val="000000" w:themeColor="text1" w:themeTint="FF" w:themeShade="FF"/>
          <w:sz w:val="24"/>
          <w:szCs w:val="24"/>
          <w:lang w:val="en-US"/>
        </w:rPr>
        <w:t>Marketing and Branding</w:t>
      </w:r>
      <w:r w:rsidRPr="192C395D" w:rsidR="6FF73E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92C395D" w:rsidR="02325496">
        <w:rPr>
          <w:rFonts w:ascii="Arial" w:hAnsi="Arial" w:eastAsia="Arial" w:cs="Arial"/>
          <w:b w:val="0"/>
          <w:bCs w:val="0"/>
          <w:i w:val="0"/>
          <w:iCs w:val="0"/>
          <w:caps w:val="0"/>
          <w:smallCaps w:val="0"/>
          <w:noProof w:val="0"/>
          <w:color w:val="000000" w:themeColor="text1" w:themeTint="FF" w:themeShade="FF"/>
          <w:sz w:val="24"/>
          <w:szCs w:val="24"/>
          <w:lang w:val="en-US"/>
        </w:rPr>
        <w:t>...............................</w:t>
      </w:r>
      <w:r w:rsidRPr="192C395D" w:rsidR="6FF73E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92C395D" w:rsidR="2C003A76">
        <w:rPr>
          <w:rFonts w:ascii="Arial" w:hAnsi="Arial" w:eastAsia="Arial" w:cs="Arial"/>
          <w:b w:val="0"/>
          <w:bCs w:val="0"/>
          <w:i w:val="0"/>
          <w:iCs w:val="0"/>
          <w:caps w:val="0"/>
          <w:smallCaps w:val="0"/>
          <w:noProof w:val="0"/>
          <w:color w:val="000000" w:themeColor="text1" w:themeTint="FF" w:themeShade="FF"/>
          <w:sz w:val="24"/>
          <w:szCs w:val="24"/>
          <w:lang w:val="en-US"/>
        </w:rPr>
        <w:t>6</w:t>
      </w:r>
    </w:p>
    <w:p xmlns:wp14="http://schemas.microsoft.com/office/word/2010/wordml" w:rsidP="192C395D" wp14:paraId="7608FADE" wp14:textId="3A381B4D">
      <w:pPr>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92C395D" w:rsidR="3D200FCC">
        <w:rPr>
          <w:rFonts w:ascii="Arial" w:hAnsi="Arial" w:eastAsia="Arial" w:cs="Arial"/>
          <w:b w:val="0"/>
          <w:bCs w:val="0"/>
          <w:i w:val="0"/>
          <w:iCs w:val="0"/>
          <w:caps w:val="0"/>
          <w:smallCaps w:val="0"/>
          <w:noProof w:val="0"/>
          <w:color w:val="000000" w:themeColor="text1" w:themeTint="FF" w:themeShade="FF"/>
          <w:sz w:val="24"/>
          <w:szCs w:val="24"/>
          <w:lang w:val="en-US"/>
        </w:rPr>
        <w:t>Market Research</w:t>
      </w:r>
      <w:r w:rsidRPr="192C395D" w:rsidR="6FF73E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92C395D" w:rsidR="549BB614">
        <w:rPr>
          <w:rFonts w:ascii="Arial" w:hAnsi="Arial" w:eastAsia="Arial" w:cs="Arial"/>
          <w:b w:val="0"/>
          <w:bCs w:val="0"/>
          <w:i w:val="0"/>
          <w:iCs w:val="0"/>
          <w:caps w:val="0"/>
          <w:smallCaps w:val="0"/>
          <w:noProof w:val="0"/>
          <w:color w:val="000000" w:themeColor="text1" w:themeTint="FF" w:themeShade="FF"/>
          <w:sz w:val="24"/>
          <w:szCs w:val="24"/>
          <w:lang w:val="en-US"/>
        </w:rPr>
        <w:t>..........................</w:t>
      </w:r>
      <w:r w:rsidRPr="192C395D" w:rsidR="6FF73E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92C395D" w:rsidR="0E17C496">
        <w:rPr>
          <w:rFonts w:ascii="Arial" w:hAnsi="Arial" w:eastAsia="Arial" w:cs="Arial"/>
          <w:b w:val="0"/>
          <w:bCs w:val="0"/>
          <w:i w:val="0"/>
          <w:iCs w:val="0"/>
          <w:caps w:val="0"/>
          <w:smallCaps w:val="0"/>
          <w:noProof w:val="0"/>
          <w:color w:val="000000" w:themeColor="text1" w:themeTint="FF" w:themeShade="FF"/>
          <w:sz w:val="24"/>
          <w:szCs w:val="24"/>
          <w:lang w:val="en-US"/>
        </w:rPr>
        <w:t>7</w:t>
      </w:r>
    </w:p>
    <w:p xmlns:wp14="http://schemas.microsoft.com/office/word/2010/wordml" w:rsidP="192C395D" wp14:paraId="662618C5" wp14:textId="1257583B">
      <w:pPr>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92C395D" w:rsidR="16E3AA21">
        <w:rPr>
          <w:rFonts w:ascii="Arial" w:hAnsi="Arial" w:eastAsia="Arial" w:cs="Arial"/>
          <w:b w:val="0"/>
          <w:bCs w:val="0"/>
          <w:i w:val="0"/>
          <w:iCs w:val="0"/>
          <w:caps w:val="0"/>
          <w:smallCaps w:val="0"/>
          <w:noProof w:val="0"/>
          <w:color w:val="000000" w:themeColor="text1" w:themeTint="FF" w:themeShade="FF"/>
          <w:sz w:val="24"/>
          <w:szCs w:val="24"/>
          <w:lang w:val="en-US"/>
        </w:rPr>
        <w:t>Financial Resources and Forecast</w:t>
      </w:r>
      <w:r w:rsidRPr="192C395D" w:rsidR="6FF73E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92C395D" w:rsidR="0C2B84CC">
        <w:rPr>
          <w:rFonts w:ascii="Arial" w:hAnsi="Arial" w:eastAsia="Arial" w:cs="Arial"/>
          <w:b w:val="0"/>
          <w:bCs w:val="0"/>
          <w:i w:val="0"/>
          <w:iCs w:val="0"/>
          <w:caps w:val="0"/>
          <w:smallCaps w:val="0"/>
          <w:noProof w:val="0"/>
          <w:color w:val="000000" w:themeColor="text1" w:themeTint="FF" w:themeShade="FF"/>
          <w:sz w:val="24"/>
          <w:szCs w:val="24"/>
          <w:lang w:val="en-US"/>
        </w:rPr>
        <w:t>........</w:t>
      </w:r>
      <w:r w:rsidRPr="192C395D" w:rsidR="6FF73E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92C395D" w:rsidR="1414694E">
        <w:rPr>
          <w:rFonts w:ascii="Arial" w:hAnsi="Arial" w:eastAsia="Arial" w:cs="Arial"/>
          <w:b w:val="0"/>
          <w:bCs w:val="0"/>
          <w:i w:val="0"/>
          <w:iCs w:val="0"/>
          <w:caps w:val="0"/>
          <w:smallCaps w:val="0"/>
          <w:noProof w:val="0"/>
          <w:color w:val="000000" w:themeColor="text1" w:themeTint="FF" w:themeShade="FF"/>
          <w:sz w:val="24"/>
          <w:szCs w:val="24"/>
          <w:lang w:val="en-US"/>
        </w:rPr>
        <w:t>7</w:t>
      </w:r>
    </w:p>
    <w:p xmlns:wp14="http://schemas.microsoft.com/office/word/2010/wordml" w:rsidP="192C395D" wp14:paraId="64ACFA53" wp14:textId="6835A850">
      <w:pPr>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s-ES"/>
        </w:rPr>
      </w:pPr>
      <w:r w:rsidRPr="192C395D" w:rsidR="3BAAE99F">
        <w:rPr>
          <w:rFonts w:ascii="Arial" w:hAnsi="Arial" w:eastAsia="Arial" w:cs="Arial"/>
          <w:b w:val="0"/>
          <w:bCs w:val="0"/>
          <w:i w:val="0"/>
          <w:iCs w:val="0"/>
          <w:caps w:val="0"/>
          <w:smallCaps w:val="0"/>
          <w:noProof w:val="0"/>
          <w:color w:val="000000" w:themeColor="text1" w:themeTint="FF" w:themeShade="FF"/>
          <w:sz w:val="24"/>
          <w:szCs w:val="24"/>
          <w:lang w:val="en-US"/>
        </w:rPr>
        <w:t>SWOT Analysis</w:t>
      </w:r>
      <w:r w:rsidRPr="192C395D" w:rsidR="6FF73EAB">
        <w:rPr>
          <w:rFonts w:ascii="Arial" w:hAnsi="Arial" w:eastAsia="Arial" w:cs="Arial"/>
          <w:b w:val="0"/>
          <w:bCs w:val="0"/>
          <w:i w:val="0"/>
          <w:iCs w:val="0"/>
          <w:caps w:val="0"/>
          <w:smallCaps w:val="0"/>
          <w:noProof w:val="0"/>
          <w:color w:val="000000" w:themeColor="text1" w:themeTint="FF" w:themeShade="FF"/>
          <w:sz w:val="24"/>
          <w:szCs w:val="24"/>
          <w:lang w:val="en-US"/>
        </w:rPr>
        <w:t xml:space="preserve"> ..................................................................................................... </w:t>
      </w:r>
      <w:r w:rsidRPr="192C395D" w:rsidR="31B6D92C">
        <w:rPr>
          <w:rFonts w:ascii="Arial" w:hAnsi="Arial" w:eastAsia="Arial" w:cs="Arial"/>
          <w:b w:val="0"/>
          <w:bCs w:val="0"/>
          <w:i w:val="0"/>
          <w:iCs w:val="0"/>
          <w:caps w:val="0"/>
          <w:smallCaps w:val="0"/>
          <w:noProof w:val="0"/>
          <w:color w:val="000000" w:themeColor="text1" w:themeTint="FF" w:themeShade="FF"/>
          <w:sz w:val="24"/>
          <w:szCs w:val="24"/>
          <w:lang w:val="en-US"/>
        </w:rPr>
        <w:t>8</w:t>
      </w:r>
    </w:p>
    <w:p xmlns:wp14="http://schemas.microsoft.com/office/word/2010/wordml" w:rsidP="192C395D" wp14:paraId="086D6B46" wp14:textId="5AA3EB14">
      <w:pPr>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92C395D" w:rsidR="699FD840">
        <w:rPr>
          <w:rFonts w:ascii="Arial" w:hAnsi="Arial" w:eastAsia="Arial" w:cs="Arial"/>
          <w:b w:val="0"/>
          <w:bCs w:val="0"/>
          <w:i w:val="0"/>
          <w:iCs w:val="0"/>
          <w:caps w:val="0"/>
          <w:smallCaps w:val="0"/>
          <w:noProof w:val="0"/>
          <w:color w:val="000000" w:themeColor="text1" w:themeTint="FF" w:themeShade="FF"/>
          <w:sz w:val="24"/>
          <w:szCs w:val="24"/>
          <w:lang w:val="en-US"/>
        </w:rPr>
        <w:t>Conclusion</w:t>
      </w:r>
      <w:r w:rsidRPr="192C395D" w:rsidR="6FF73E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92C395D" w:rsidR="30CF55D6">
        <w:rPr>
          <w:rFonts w:ascii="Arial" w:hAnsi="Arial" w:eastAsia="Arial" w:cs="Arial"/>
          <w:b w:val="0"/>
          <w:bCs w:val="0"/>
          <w:i w:val="0"/>
          <w:iCs w:val="0"/>
          <w:caps w:val="0"/>
          <w:smallCaps w:val="0"/>
          <w:noProof w:val="0"/>
          <w:color w:val="000000" w:themeColor="text1" w:themeTint="FF" w:themeShade="FF"/>
          <w:sz w:val="24"/>
          <w:szCs w:val="24"/>
          <w:lang w:val="en-US"/>
        </w:rPr>
        <w:t>.....</w:t>
      </w:r>
      <w:r w:rsidRPr="192C395D" w:rsidR="6FF73E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92C395D" w:rsidR="61F60091">
        <w:rPr>
          <w:rFonts w:ascii="Arial" w:hAnsi="Arial" w:eastAsia="Arial" w:cs="Arial"/>
          <w:b w:val="0"/>
          <w:bCs w:val="0"/>
          <w:i w:val="0"/>
          <w:iCs w:val="0"/>
          <w:caps w:val="0"/>
          <w:smallCaps w:val="0"/>
          <w:noProof w:val="0"/>
          <w:color w:val="000000" w:themeColor="text1" w:themeTint="FF" w:themeShade="FF"/>
          <w:sz w:val="24"/>
          <w:szCs w:val="24"/>
          <w:lang w:val="en-US"/>
        </w:rPr>
        <w:t>8</w:t>
      </w:r>
    </w:p>
    <w:p xmlns:wp14="http://schemas.microsoft.com/office/word/2010/wordml" w:rsidP="192C395D" wp14:paraId="5374B5F6" wp14:textId="5C4C4DBF">
      <w:pPr>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92C395D" w:rsidR="3CDFA9CB">
        <w:rPr>
          <w:rFonts w:ascii="Arial" w:hAnsi="Arial" w:eastAsia="Arial" w:cs="Arial"/>
          <w:b w:val="0"/>
          <w:bCs w:val="0"/>
          <w:i w:val="0"/>
          <w:iCs w:val="0"/>
          <w:caps w:val="0"/>
          <w:smallCaps w:val="0"/>
          <w:noProof w:val="0"/>
          <w:color w:val="000000" w:themeColor="text1" w:themeTint="FF" w:themeShade="FF"/>
          <w:sz w:val="24"/>
          <w:szCs w:val="24"/>
          <w:lang w:val="en-US"/>
        </w:rPr>
        <w:t>Reference List</w:t>
      </w:r>
      <w:r w:rsidRPr="192C395D" w:rsidR="6FF73EAB">
        <w:rPr>
          <w:rFonts w:ascii="Arial" w:hAnsi="Arial" w:eastAsia="Arial" w:cs="Arial"/>
          <w:b w:val="0"/>
          <w:bCs w:val="0"/>
          <w:i w:val="0"/>
          <w:iCs w:val="0"/>
          <w:caps w:val="0"/>
          <w:smallCaps w:val="0"/>
          <w:noProof w:val="0"/>
          <w:color w:val="000000" w:themeColor="text1" w:themeTint="FF" w:themeShade="FF"/>
          <w:sz w:val="24"/>
          <w:szCs w:val="24"/>
          <w:lang w:val="en-US"/>
        </w:rPr>
        <w:t xml:space="preserve"> ....................................................................................................... </w:t>
      </w:r>
      <w:r w:rsidRPr="192C395D" w:rsidR="04028D48">
        <w:rPr>
          <w:rFonts w:ascii="Arial" w:hAnsi="Arial" w:eastAsia="Arial" w:cs="Arial"/>
          <w:b w:val="0"/>
          <w:bCs w:val="0"/>
          <w:i w:val="0"/>
          <w:iCs w:val="0"/>
          <w:caps w:val="0"/>
          <w:smallCaps w:val="0"/>
          <w:noProof w:val="0"/>
          <w:color w:val="000000" w:themeColor="text1" w:themeTint="FF" w:themeShade="FF"/>
          <w:sz w:val="24"/>
          <w:szCs w:val="24"/>
          <w:lang w:val="en-US"/>
        </w:rPr>
        <w:t>10</w:t>
      </w:r>
    </w:p>
    <w:p xmlns:wp14="http://schemas.microsoft.com/office/word/2010/wordml" w:rsidP="192C395D" wp14:paraId="45ACE444" wp14:textId="7B41CEFE">
      <w:pPr>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92C395D" w:rsidR="6FF73EAB">
        <w:rPr>
          <w:rFonts w:ascii="Arial" w:hAnsi="Arial" w:eastAsia="Arial" w:cs="Arial"/>
          <w:b w:val="0"/>
          <w:bCs w:val="0"/>
          <w:i w:val="0"/>
          <w:iCs w:val="0"/>
          <w:caps w:val="0"/>
          <w:smallCaps w:val="0"/>
          <w:noProof w:val="0"/>
          <w:color w:val="000000" w:themeColor="text1" w:themeTint="FF" w:themeShade="FF"/>
          <w:sz w:val="24"/>
          <w:szCs w:val="24"/>
          <w:lang w:val="en-US"/>
        </w:rPr>
        <w:t>Ref</w:t>
      </w:r>
      <w:r w:rsidRPr="192C395D" w:rsidR="33CC3B90">
        <w:rPr>
          <w:rFonts w:ascii="Arial" w:hAnsi="Arial" w:eastAsia="Arial" w:cs="Arial"/>
          <w:b w:val="0"/>
          <w:bCs w:val="0"/>
          <w:i w:val="0"/>
          <w:iCs w:val="0"/>
          <w:caps w:val="0"/>
          <w:smallCaps w:val="0"/>
          <w:noProof w:val="0"/>
          <w:color w:val="000000" w:themeColor="text1" w:themeTint="FF" w:themeShade="FF"/>
          <w:sz w:val="24"/>
          <w:szCs w:val="24"/>
          <w:lang w:val="en-US"/>
        </w:rPr>
        <w:t>lective Essay</w:t>
      </w:r>
      <w:r w:rsidRPr="192C395D" w:rsidR="6FF73E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92C395D" w:rsidR="0BE56C2F">
        <w:rPr>
          <w:rFonts w:ascii="Arial" w:hAnsi="Arial" w:eastAsia="Arial" w:cs="Arial"/>
          <w:b w:val="0"/>
          <w:bCs w:val="0"/>
          <w:i w:val="0"/>
          <w:iCs w:val="0"/>
          <w:caps w:val="0"/>
          <w:smallCaps w:val="0"/>
          <w:noProof w:val="0"/>
          <w:color w:val="000000" w:themeColor="text1" w:themeTint="FF" w:themeShade="FF"/>
          <w:sz w:val="24"/>
          <w:szCs w:val="24"/>
          <w:lang w:val="en-US"/>
        </w:rPr>
        <w:t>1</w:t>
      </w:r>
      <w:r w:rsidRPr="192C395D" w:rsidR="40C30E36">
        <w:rPr>
          <w:rFonts w:ascii="Arial" w:hAnsi="Arial" w:eastAsia="Arial" w:cs="Arial"/>
          <w:b w:val="0"/>
          <w:bCs w:val="0"/>
          <w:i w:val="0"/>
          <w:iCs w:val="0"/>
          <w:caps w:val="0"/>
          <w:smallCaps w:val="0"/>
          <w:noProof w:val="0"/>
          <w:color w:val="000000" w:themeColor="text1" w:themeTint="FF" w:themeShade="FF"/>
          <w:sz w:val="24"/>
          <w:szCs w:val="24"/>
          <w:lang w:val="en-US"/>
        </w:rPr>
        <w:t>2</w:t>
      </w:r>
    </w:p>
    <w:p xmlns:wp14="http://schemas.microsoft.com/office/word/2010/wordml" w:rsidP="192C395D" wp14:paraId="56673962" wp14:textId="01DCA837">
      <w:pPr>
        <w:spacing w:before="240" w:beforeAutospacing="off" w:after="240" w:afterAutospacing="off"/>
        <w:jc w:val="center"/>
        <w:rPr>
          <w:rFonts w:ascii="Arial" w:hAnsi="Arial" w:eastAsia="Arial" w:cs="Arial"/>
          <w:b w:val="1"/>
          <w:bCs w:val="1"/>
          <w:noProof w:val="0"/>
          <w:sz w:val="32"/>
          <w:szCs w:val="32"/>
          <w:lang w:val="es-ES"/>
        </w:rPr>
      </w:pPr>
    </w:p>
    <w:p xmlns:wp14="http://schemas.microsoft.com/office/word/2010/wordml" w:rsidP="192C395D" wp14:paraId="127C040A" wp14:textId="7E3DE6A0">
      <w:pPr>
        <w:spacing w:before="240" w:beforeAutospacing="off" w:after="240" w:afterAutospacing="off"/>
        <w:jc w:val="center"/>
        <w:rPr>
          <w:rFonts w:ascii="Arial" w:hAnsi="Arial" w:eastAsia="Arial" w:cs="Arial"/>
          <w:b w:val="1"/>
          <w:bCs w:val="1"/>
          <w:noProof w:val="0"/>
          <w:sz w:val="32"/>
          <w:szCs w:val="32"/>
          <w:lang w:val="es-ES"/>
        </w:rPr>
      </w:pPr>
    </w:p>
    <w:p xmlns:wp14="http://schemas.microsoft.com/office/word/2010/wordml" w:rsidP="192C395D" wp14:paraId="51615E2A" wp14:textId="7198B1FF">
      <w:pPr>
        <w:spacing w:before="240" w:beforeAutospacing="off" w:after="240" w:afterAutospacing="off"/>
        <w:jc w:val="center"/>
        <w:rPr>
          <w:rFonts w:ascii="Arial" w:hAnsi="Arial" w:eastAsia="Arial" w:cs="Arial"/>
          <w:b w:val="1"/>
          <w:bCs w:val="1"/>
          <w:noProof w:val="0"/>
          <w:sz w:val="32"/>
          <w:szCs w:val="32"/>
          <w:lang w:val="es-ES"/>
        </w:rPr>
      </w:pPr>
    </w:p>
    <w:p xmlns:wp14="http://schemas.microsoft.com/office/word/2010/wordml" w:rsidP="192C395D" wp14:paraId="18110ECE" wp14:textId="0865CBFD">
      <w:pPr>
        <w:pStyle w:val="Normal"/>
        <w:spacing w:before="240" w:beforeAutospacing="off" w:after="240" w:afterAutospacing="off"/>
        <w:jc w:val="center"/>
        <w:rPr>
          <w:rFonts w:ascii="Arial" w:hAnsi="Arial" w:eastAsia="Arial" w:cs="Arial"/>
          <w:b w:val="1"/>
          <w:bCs w:val="1"/>
          <w:noProof w:val="0"/>
          <w:sz w:val="32"/>
          <w:szCs w:val="32"/>
          <w:lang w:val="es-ES"/>
        </w:rPr>
      </w:pPr>
    </w:p>
    <w:p xmlns:wp14="http://schemas.microsoft.com/office/word/2010/wordml" w:rsidP="192C395D" wp14:paraId="27609696" wp14:textId="509BF000">
      <w:pPr>
        <w:pStyle w:val="Normal"/>
        <w:spacing w:before="240" w:beforeAutospacing="off" w:after="240" w:afterAutospacing="off"/>
        <w:jc w:val="center"/>
        <w:rPr>
          <w:rFonts w:ascii="Arial" w:hAnsi="Arial" w:eastAsia="Arial" w:cs="Arial"/>
          <w:b w:val="1"/>
          <w:bCs w:val="1"/>
          <w:noProof w:val="0"/>
          <w:sz w:val="32"/>
          <w:szCs w:val="32"/>
          <w:lang w:val="es-ES"/>
        </w:rPr>
      </w:pPr>
      <w:r w:rsidRPr="192C395D" w:rsidR="36A79B02">
        <w:rPr>
          <w:rFonts w:ascii="Arial" w:hAnsi="Arial" w:eastAsia="Arial" w:cs="Arial"/>
          <w:b w:val="1"/>
          <w:bCs w:val="1"/>
          <w:noProof w:val="0"/>
          <w:sz w:val="32"/>
          <w:szCs w:val="32"/>
          <w:lang w:val="es-ES"/>
        </w:rPr>
        <w:t>Business Plan</w:t>
      </w:r>
      <w:r w:rsidRPr="192C395D" w:rsidR="36A79B02">
        <w:rPr>
          <w:rFonts w:ascii="Arial" w:hAnsi="Arial" w:eastAsia="Arial" w:cs="Arial"/>
          <w:b w:val="1"/>
          <w:bCs w:val="1"/>
          <w:noProof w:val="0"/>
          <w:sz w:val="32"/>
          <w:szCs w:val="32"/>
          <w:lang w:val="es-ES"/>
        </w:rPr>
        <w:t xml:space="preserve"> </w:t>
      </w:r>
      <w:r w:rsidRPr="192C395D" w:rsidR="36A79B02">
        <w:rPr>
          <w:rFonts w:ascii="Arial" w:hAnsi="Arial" w:eastAsia="Arial" w:cs="Arial"/>
          <w:b w:val="1"/>
          <w:bCs w:val="1"/>
          <w:noProof w:val="0"/>
          <w:sz w:val="32"/>
          <w:szCs w:val="32"/>
          <w:lang w:val="es-ES"/>
        </w:rPr>
        <w:t>fo</w:t>
      </w:r>
      <w:r w:rsidRPr="192C395D" w:rsidR="36A79B02">
        <w:rPr>
          <w:rFonts w:ascii="Arial" w:hAnsi="Arial" w:eastAsia="Arial" w:cs="Arial"/>
          <w:b w:val="1"/>
          <w:bCs w:val="1"/>
          <w:noProof w:val="0"/>
          <w:sz w:val="32"/>
          <w:szCs w:val="32"/>
          <w:lang w:val="es-ES"/>
        </w:rPr>
        <w:t>r</w:t>
      </w:r>
      <w:r w:rsidRPr="192C395D" w:rsidR="36A79B02">
        <w:rPr>
          <w:rFonts w:ascii="Arial" w:hAnsi="Arial" w:eastAsia="Arial" w:cs="Arial"/>
          <w:b w:val="1"/>
          <w:bCs w:val="1"/>
          <w:noProof w:val="0"/>
          <w:sz w:val="32"/>
          <w:szCs w:val="32"/>
          <w:lang w:val="es-ES"/>
        </w:rPr>
        <w:t xml:space="preserve"> </w:t>
      </w:r>
      <w:r w:rsidRPr="192C395D" w:rsidR="36A79B02">
        <w:rPr>
          <w:rFonts w:ascii="Arial" w:hAnsi="Arial" w:eastAsia="Arial" w:cs="Arial"/>
          <w:b w:val="1"/>
          <w:bCs w:val="1"/>
          <w:noProof w:val="0"/>
          <w:sz w:val="32"/>
          <w:szCs w:val="32"/>
          <w:lang w:val="es-ES"/>
        </w:rPr>
        <w:t>EcoMin</w:t>
      </w:r>
      <w:r w:rsidRPr="192C395D" w:rsidR="36A79B02">
        <w:rPr>
          <w:rFonts w:ascii="Arial" w:hAnsi="Arial" w:eastAsia="Arial" w:cs="Arial"/>
          <w:b w:val="1"/>
          <w:bCs w:val="1"/>
          <w:noProof w:val="0"/>
          <w:sz w:val="32"/>
          <w:szCs w:val="32"/>
          <w:lang w:val="es-ES"/>
        </w:rPr>
        <w:t>i</w:t>
      </w:r>
      <w:r w:rsidRPr="192C395D" w:rsidR="36A79B02">
        <w:rPr>
          <w:rFonts w:ascii="Arial" w:hAnsi="Arial" w:eastAsia="Arial" w:cs="Arial"/>
          <w:b w:val="1"/>
          <w:bCs w:val="1"/>
          <w:noProof w:val="0"/>
          <w:sz w:val="32"/>
          <w:szCs w:val="32"/>
          <w:lang w:val="es-ES"/>
        </w:rPr>
        <w:t xml:space="preserve"> Cars </w:t>
      </w:r>
    </w:p>
    <w:p xmlns:wp14="http://schemas.microsoft.com/office/word/2010/wordml" w:rsidP="39C0763F" wp14:paraId="135B8A43" wp14:textId="46E9C3D9">
      <w:pPr>
        <w:spacing w:before="240" w:beforeAutospacing="off" w:after="240" w:afterAutospacing="off"/>
      </w:pPr>
    </w:p>
    <w:p xmlns:wp14="http://schemas.microsoft.com/office/word/2010/wordml" w:rsidP="39C0763F" wp14:paraId="3F1A0AE3" wp14:textId="57F0DF13">
      <w:pPr>
        <w:spacing w:before="240" w:beforeAutospacing="off" w:after="240" w:afterAutospacing="off"/>
        <w:rPr>
          <w:rFonts w:ascii="Arial" w:hAnsi="Arial" w:eastAsia="Arial" w:cs="Arial"/>
          <w:noProof w:val="0"/>
          <w:sz w:val="28"/>
          <w:szCs w:val="28"/>
          <w:lang w:val="es-ES"/>
        </w:rPr>
      </w:pPr>
      <w:r w:rsidRPr="39C0763F" w:rsidR="36A79B02">
        <w:rPr>
          <w:rFonts w:ascii="Arial" w:hAnsi="Arial" w:eastAsia="Arial" w:cs="Arial"/>
          <w:b w:val="1"/>
          <w:bCs w:val="1"/>
          <w:noProof w:val="0"/>
          <w:sz w:val="28"/>
          <w:szCs w:val="28"/>
          <w:lang w:val="es-ES"/>
        </w:rPr>
        <w:t>Introduction</w:t>
      </w:r>
      <w:r w:rsidRPr="39C0763F" w:rsidR="36A79B02">
        <w:rPr>
          <w:rFonts w:ascii="Arial" w:hAnsi="Arial" w:eastAsia="Arial" w:cs="Arial"/>
          <w:noProof w:val="0"/>
          <w:sz w:val="28"/>
          <w:szCs w:val="28"/>
          <w:lang w:val="es-ES"/>
        </w:rPr>
        <w:t xml:space="preserve"> </w:t>
      </w:r>
    </w:p>
    <w:p xmlns:wp14="http://schemas.microsoft.com/office/word/2010/wordml" w:rsidP="39C0763F" wp14:paraId="54ECFC9A" wp14:textId="5541AE67">
      <w:pPr>
        <w:pStyle w:val="Normal"/>
        <w:spacing w:before="240" w:beforeAutospacing="off" w:after="240" w:afterAutospacing="off"/>
      </w:pPr>
      <w:r w:rsidRPr="39C0763F" w:rsidR="36A79B02">
        <w:rPr>
          <w:rFonts w:ascii="Arial" w:hAnsi="Arial" w:eastAsia="Arial" w:cs="Arial"/>
          <w:noProof w:val="0"/>
          <w:sz w:val="24"/>
          <w:szCs w:val="24"/>
          <w:lang w:val="en-US"/>
        </w:rPr>
        <w:t xml:space="preserve">The growth of cities has created new challenges for urban transport. Problems such as traffic congestion, high fuel costs, environmental </w:t>
      </w:r>
      <w:r w:rsidRPr="39C0763F" w:rsidR="36A79B02">
        <w:rPr>
          <w:rFonts w:ascii="Arial" w:hAnsi="Arial" w:eastAsia="Arial" w:cs="Arial"/>
          <w:noProof w:val="0"/>
          <w:sz w:val="24"/>
          <w:szCs w:val="24"/>
          <w:lang w:val="en-US"/>
        </w:rPr>
        <w:t>pollution</w:t>
      </w:r>
      <w:r w:rsidRPr="39C0763F" w:rsidR="36A79B02">
        <w:rPr>
          <w:rFonts w:ascii="Arial" w:hAnsi="Arial" w:eastAsia="Arial" w:cs="Arial"/>
          <w:noProof w:val="0"/>
          <w:sz w:val="24"/>
          <w:szCs w:val="24"/>
          <w:lang w:val="en-US"/>
        </w:rPr>
        <w:t xml:space="preserve"> and difficulty finding parking have led many people to </w:t>
      </w:r>
      <w:r w:rsidRPr="39C0763F" w:rsidR="36A79B02">
        <w:rPr>
          <w:rFonts w:ascii="Arial" w:hAnsi="Arial" w:eastAsia="Arial" w:cs="Arial"/>
          <w:noProof w:val="0"/>
          <w:sz w:val="24"/>
          <w:szCs w:val="24"/>
          <w:lang w:val="en-US"/>
        </w:rPr>
        <w:t>seek</w:t>
      </w:r>
      <w:r w:rsidRPr="39C0763F" w:rsidR="36A79B02">
        <w:rPr>
          <w:rFonts w:ascii="Arial" w:hAnsi="Arial" w:eastAsia="Arial" w:cs="Arial"/>
          <w:noProof w:val="0"/>
          <w:sz w:val="24"/>
          <w:szCs w:val="24"/>
          <w:lang w:val="en-US"/>
        </w:rPr>
        <w:t xml:space="preserve"> more economical and sustainable mobility alternatives. </w:t>
      </w:r>
    </w:p>
    <w:p xmlns:wp14="http://schemas.microsoft.com/office/word/2010/wordml" w:rsidP="39C0763F" wp14:paraId="7F849D55" wp14:textId="17502190">
      <w:pPr>
        <w:pStyle w:val="Normal"/>
        <w:spacing w:before="240" w:beforeAutospacing="off" w:after="240" w:afterAutospacing="off"/>
      </w:pPr>
      <w:r w:rsidRPr="39C0763F" w:rsidR="36A79B02">
        <w:rPr>
          <w:rFonts w:ascii="Arial" w:hAnsi="Arial" w:eastAsia="Arial" w:cs="Arial"/>
          <w:noProof w:val="0"/>
          <w:sz w:val="24"/>
          <w:szCs w:val="24"/>
          <w:lang w:val="en-US"/>
        </w:rPr>
        <w:t xml:space="preserve">In this context, electric vehicles have gained popularity in recent years (Global EV Outlook, 2025). However, the price of traditional electric cars </w:t>
      </w:r>
      <w:r w:rsidRPr="39C0763F" w:rsidR="36A79B02">
        <w:rPr>
          <w:rFonts w:ascii="Arial" w:hAnsi="Arial" w:eastAsia="Arial" w:cs="Arial"/>
          <w:noProof w:val="0"/>
          <w:sz w:val="24"/>
          <w:szCs w:val="24"/>
          <w:lang w:val="en-US"/>
        </w:rPr>
        <w:t>remains</w:t>
      </w:r>
      <w:r w:rsidRPr="39C0763F" w:rsidR="36A79B02">
        <w:rPr>
          <w:rFonts w:ascii="Arial" w:hAnsi="Arial" w:eastAsia="Arial" w:cs="Arial"/>
          <w:noProof w:val="0"/>
          <w:sz w:val="24"/>
          <w:szCs w:val="24"/>
          <w:lang w:val="en-US"/>
        </w:rPr>
        <w:t xml:space="preserve"> too high for many consumers (The Guardian, 2020). This situation creates an opportunity for business models that offer more affordable electric vehicles adapted to the urban environment. </w:t>
      </w:r>
    </w:p>
    <w:p xmlns:wp14="http://schemas.microsoft.com/office/word/2010/wordml" w:rsidP="39C0763F" wp14:paraId="68BE9D0F" wp14:textId="0CB39D7F">
      <w:pPr>
        <w:pStyle w:val="Normal"/>
        <w:spacing w:before="240" w:beforeAutospacing="off" w:after="240" w:afterAutospacing="off"/>
      </w:pPr>
      <w:r w:rsidRPr="39C0763F" w:rsidR="36A79B02">
        <w:rPr>
          <w:rFonts w:ascii="Arial" w:hAnsi="Arial" w:eastAsia="Arial" w:cs="Arial"/>
          <w:noProof w:val="0"/>
          <w:sz w:val="24"/>
          <w:szCs w:val="24"/>
          <w:lang w:val="en-US"/>
        </w:rPr>
        <w:t xml:space="preserve">This business plan proposes the creation of </w:t>
      </w:r>
      <w:r w:rsidRPr="39C0763F" w:rsidR="36A79B02">
        <w:rPr>
          <w:rFonts w:ascii="Arial" w:hAnsi="Arial" w:eastAsia="Arial" w:cs="Arial"/>
          <w:b w:val="1"/>
          <w:bCs w:val="1"/>
          <w:noProof w:val="0"/>
          <w:sz w:val="24"/>
          <w:szCs w:val="24"/>
          <w:lang w:val="en-US"/>
        </w:rPr>
        <w:t>EcoMini</w:t>
      </w:r>
      <w:r w:rsidRPr="39C0763F" w:rsidR="36A79B02">
        <w:rPr>
          <w:rFonts w:ascii="Arial" w:hAnsi="Arial" w:eastAsia="Arial" w:cs="Arial"/>
          <w:b w:val="1"/>
          <w:bCs w:val="1"/>
          <w:noProof w:val="0"/>
          <w:sz w:val="24"/>
          <w:szCs w:val="24"/>
          <w:lang w:val="en-US"/>
        </w:rPr>
        <w:t xml:space="preserve"> Cars</w:t>
      </w:r>
      <w:r w:rsidRPr="39C0763F" w:rsidR="36A79B02">
        <w:rPr>
          <w:rFonts w:ascii="Arial" w:hAnsi="Arial" w:eastAsia="Arial" w:cs="Arial"/>
          <w:noProof w:val="0"/>
          <w:sz w:val="24"/>
          <w:szCs w:val="24"/>
          <w:lang w:val="en-US"/>
        </w:rPr>
        <w:t xml:space="preserve">, a company dedicated to the import and sale of low-cost urban electric microcars from Chinese manufacturers. These compact vehicles, </w:t>
      </w:r>
      <w:r w:rsidRPr="39C0763F" w:rsidR="36A79B02">
        <w:rPr>
          <w:rFonts w:ascii="Arial" w:hAnsi="Arial" w:eastAsia="Arial" w:cs="Arial"/>
          <w:noProof w:val="0"/>
          <w:sz w:val="24"/>
          <w:szCs w:val="24"/>
          <w:lang w:val="en-US"/>
        </w:rPr>
        <w:t>similar to</w:t>
      </w:r>
      <w:r w:rsidRPr="39C0763F" w:rsidR="36A79B02">
        <w:rPr>
          <w:rFonts w:ascii="Arial" w:hAnsi="Arial" w:eastAsia="Arial" w:cs="Arial"/>
          <w:noProof w:val="0"/>
          <w:sz w:val="24"/>
          <w:szCs w:val="24"/>
          <w:lang w:val="en-US"/>
        </w:rPr>
        <w:t xml:space="preserve"> those shown on wholesale trading platforms such as Alibaba, offer an economical, environmentally </w:t>
      </w:r>
      <w:r w:rsidRPr="39C0763F" w:rsidR="36A79B02">
        <w:rPr>
          <w:rFonts w:ascii="Arial" w:hAnsi="Arial" w:eastAsia="Arial" w:cs="Arial"/>
          <w:noProof w:val="0"/>
          <w:sz w:val="24"/>
          <w:szCs w:val="24"/>
          <w:lang w:val="en-US"/>
        </w:rPr>
        <w:t>friendly</w:t>
      </w:r>
      <w:r w:rsidRPr="39C0763F" w:rsidR="36A79B02">
        <w:rPr>
          <w:rFonts w:ascii="Arial" w:hAnsi="Arial" w:eastAsia="Arial" w:cs="Arial"/>
          <w:noProof w:val="0"/>
          <w:sz w:val="24"/>
          <w:szCs w:val="24"/>
          <w:lang w:val="en-US"/>
        </w:rPr>
        <w:t xml:space="preserve"> and practical alternative for short city trips.</w:t>
      </w:r>
    </w:p>
    <w:p xmlns:wp14="http://schemas.microsoft.com/office/word/2010/wordml" w:rsidP="39C0763F" wp14:paraId="5D96B3C4" wp14:textId="6417B283">
      <w:pPr>
        <w:spacing w:before="240" w:beforeAutospacing="off" w:after="240" w:afterAutospacing="off"/>
        <w:rPr>
          <w:rFonts w:ascii="Arial" w:hAnsi="Arial" w:eastAsia="Arial" w:cs="Arial"/>
          <w:b w:val="1"/>
          <w:bCs w:val="1"/>
          <w:noProof w:val="0"/>
          <w:sz w:val="28"/>
          <w:szCs w:val="28"/>
          <w:lang w:val="en-US"/>
        </w:rPr>
      </w:pPr>
    </w:p>
    <w:p xmlns:wp14="http://schemas.microsoft.com/office/word/2010/wordml" w:rsidP="39C0763F" wp14:paraId="666DB890" wp14:textId="0E46A04F">
      <w:pPr>
        <w:spacing w:before="240" w:beforeAutospacing="off" w:after="240" w:afterAutospacing="off"/>
        <w:rPr>
          <w:rFonts w:ascii="Arial" w:hAnsi="Arial" w:eastAsia="Arial" w:cs="Arial"/>
          <w:b w:val="1"/>
          <w:bCs w:val="1"/>
          <w:noProof w:val="0"/>
          <w:sz w:val="28"/>
          <w:szCs w:val="28"/>
          <w:lang w:val="en-US"/>
        </w:rPr>
      </w:pPr>
      <w:r w:rsidRPr="39C0763F" w:rsidR="7B7B0915">
        <w:rPr>
          <w:rFonts w:ascii="Arial" w:hAnsi="Arial" w:eastAsia="Arial" w:cs="Arial"/>
          <w:b w:val="1"/>
          <w:bCs w:val="1"/>
          <w:noProof w:val="0"/>
          <w:sz w:val="28"/>
          <w:szCs w:val="28"/>
          <w:lang w:val="en-US"/>
        </w:rPr>
        <w:t xml:space="preserve">Business Concept and Product Offer </w:t>
      </w:r>
    </w:p>
    <w:p xmlns:wp14="http://schemas.microsoft.com/office/word/2010/wordml" w:rsidP="39C0763F" wp14:paraId="16856491" wp14:textId="364F688C">
      <w:pPr>
        <w:pStyle w:val="Normal"/>
        <w:spacing w:before="240" w:beforeAutospacing="off" w:after="240" w:afterAutospacing="off"/>
      </w:pPr>
      <w:r w:rsidRPr="39C0763F" w:rsidR="7B7B0915">
        <w:rPr>
          <w:rFonts w:ascii="Arial" w:hAnsi="Arial" w:eastAsia="Arial" w:cs="Arial"/>
          <w:b w:val="1"/>
          <w:bCs w:val="1"/>
          <w:noProof w:val="0"/>
          <w:sz w:val="24"/>
          <w:szCs w:val="24"/>
          <w:lang w:val="en-US"/>
        </w:rPr>
        <w:t>EcoMini</w:t>
      </w:r>
      <w:r w:rsidRPr="39C0763F" w:rsidR="7B7B0915">
        <w:rPr>
          <w:rFonts w:ascii="Arial" w:hAnsi="Arial" w:eastAsia="Arial" w:cs="Arial"/>
          <w:b w:val="1"/>
          <w:bCs w:val="1"/>
          <w:noProof w:val="0"/>
          <w:sz w:val="24"/>
          <w:szCs w:val="24"/>
          <w:lang w:val="en-US"/>
        </w:rPr>
        <w:t xml:space="preserve"> Cars</w:t>
      </w:r>
      <w:r w:rsidRPr="39C0763F" w:rsidR="7B7B0915">
        <w:rPr>
          <w:rFonts w:ascii="Arial" w:hAnsi="Arial" w:eastAsia="Arial" w:cs="Arial"/>
          <w:noProof w:val="0"/>
          <w:sz w:val="24"/>
          <w:szCs w:val="24"/>
          <w:lang w:val="en-US"/>
        </w:rPr>
        <w:t xml:space="preserve"> will be a company </w:t>
      </w:r>
      <w:r w:rsidRPr="39C0763F" w:rsidR="7B7B0915">
        <w:rPr>
          <w:rFonts w:ascii="Arial" w:hAnsi="Arial" w:eastAsia="Arial" w:cs="Arial"/>
          <w:noProof w:val="0"/>
          <w:sz w:val="24"/>
          <w:szCs w:val="24"/>
          <w:lang w:val="en-US"/>
        </w:rPr>
        <w:t>specialising</w:t>
      </w:r>
      <w:r w:rsidRPr="39C0763F" w:rsidR="7B7B0915">
        <w:rPr>
          <w:rFonts w:ascii="Arial" w:hAnsi="Arial" w:eastAsia="Arial" w:cs="Arial"/>
          <w:noProof w:val="0"/>
          <w:sz w:val="24"/>
          <w:szCs w:val="24"/>
          <w:lang w:val="en-US"/>
        </w:rPr>
        <w:t xml:space="preserve"> in the sale of compact electric microcars designed for urban mobility. The vehicles offered will have the following </w:t>
      </w:r>
      <w:r w:rsidRPr="39C0763F" w:rsidR="7B7B0915">
        <w:rPr>
          <w:rFonts w:ascii="Arial" w:hAnsi="Arial" w:eastAsia="Arial" w:cs="Arial"/>
          <w:noProof w:val="0"/>
          <w:sz w:val="24"/>
          <w:szCs w:val="24"/>
          <w:lang w:val="en-US"/>
        </w:rPr>
        <w:t>main features</w:t>
      </w:r>
      <w:r w:rsidRPr="39C0763F" w:rsidR="7B7B0915">
        <w:rPr>
          <w:rFonts w:ascii="Arial" w:hAnsi="Arial" w:eastAsia="Arial" w:cs="Arial"/>
          <w:noProof w:val="0"/>
          <w:sz w:val="24"/>
          <w:szCs w:val="24"/>
          <w:lang w:val="en-US"/>
        </w:rPr>
        <w:t xml:space="preserve">: </w:t>
      </w:r>
    </w:p>
    <w:p xmlns:wp14="http://schemas.microsoft.com/office/word/2010/wordml" w:rsidP="39C0763F" wp14:paraId="0533B097" wp14:textId="53FC7C2F">
      <w:pPr>
        <w:spacing w:before="240" w:beforeAutospacing="off" w:after="240" w:afterAutospacing="off"/>
      </w:pPr>
      <w:r w:rsidRPr="39C0763F" w:rsidR="7B7B0915">
        <w:rPr>
          <w:rFonts w:ascii="Arial" w:hAnsi="Arial" w:eastAsia="Arial" w:cs="Arial"/>
          <w:noProof w:val="0"/>
          <w:sz w:val="24"/>
          <w:szCs w:val="24"/>
          <w:lang w:val="en-US"/>
        </w:rPr>
        <w:t xml:space="preserve">⦁ Capacity for 2 to 4 passengers. </w:t>
      </w:r>
    </w:p>
    <w:p xmlns:wp14="http://schemas.microsoft.com/office/word/2010/wordml" w:rsidP="39C0763F" wp14:paraId="7EEA9C92" wp14:textId="4BDADB01">
      <w:pPr>
        <w:spacing w:before="240" w:beforeAutospacing="off" w:after="240" w:afterAutospacing="off"/>
      </w:pPr>
      <w:r w:rsidRPr="39C0763F" w:rsidR="7B7B0915">
        <w:rPr>
          <w:rFonts w:ascii="Arial" w:hAnsi="Arial" w:eastAsia="Arial" w:cs="Arial"/>
          <w:noProof w:val="0"/>
          <w:sz w:val="24"/>
          <w:szCs w:val="24"/>
          <w:lang w:val="en-US"/>
        </w:rPr>
        <w:t>⦁ Approximate range of 100 to 200 km per charge.</w:t>
      </w:r>
    </w:p>
    <w:p xmlns:wp14="http://schemas.microsoft.com/office/word/2010/wordml" w:rsidP="39C0763F" wp14:paraId="3B52A838" wp14:textId="236F34DF">
      <w:pPr>
        <w:spacing w:before="240" w:beforeAutospacing="off" w:after="240" w:afterAutospacing="off"/>
      </w:pPr>
      <w:r w:rsidRPr="341DE88D" w:rsidR="7B7B0915">
        <w:rPr>
          <w:rFonts w:ascii="Arial" w:hAnsi="Arial" w:eastAsia="Arial" w:cs="Arial"/>
          <w:noProof w:val="0"/>
          <w:sz w:val="24"/>
          <w:szCs w:val="24"/>
          <w:lang w:val="en-US"/>
        </w:rPr>
        <w:t>⦁ Recharging via domestic power socket.</w:t>
      </w:r>
    </w:p>
    <w:p xmlns:wp14="http://schemas.microsoft.com/office/word/2010/wordml" w:rsidP="39C0763F" wp14:paraId="79FDB37D" wp14:textId="274DFE02">
      <w:pPr>
        <w:spacing w:before="240" w:beforeAutospacing="off" w:after="240" w:afterAutospacing="off"/>
      </w:pPr>
      <w:r w:rsidRPr="341DE88D" w:rsidR="7B7B0915">
        <w:rPr>
          <w:rFonts w:ascii="Arial" w:hAnsi="Arial" w:eastAsia="Arial" w:cs="Arial"/>
          <w:noProof w:val="0"/>
          <w:sz w:val="24"/>
          <w:szCs w:val="24"/>
          <w:lang w:val="en-US"/>
        </w:rPr>
        <w:t>⦁ Low maintenance cost.</w:t>
      </w:r>
    </w:p>
    <w:p xmlns:wp14="http://schemas.microsoft.com/office/word/2010/wordml" w:rsidP="39C0763F" wp14:paraId="6230C082" wp14:textId="0339AF45">
      <w:pPr>
        <w:spacing w:before="240" w:beforeAutospacing="off" w:after="240" w:afterAutospacing="off"/>
      </w:pPr>
      <w:r w:rsidRPr="39C0763F" w:rsidR="7B7B0915">
        <w:rPr>
          <w:rFonts w:ascii="Arial" w:hAnsi="Arial" w:eastAsia="Arial" w:cs="Arial"/>
          <w:noProof w:val="0"/>
          <w:sz w:val="24"/>
          <w:szCs w:val="24"/>
          <w:lang w:val="en-US"/>
        </w:rPr>
        <w:t>⦁ Compact size ideal for urban parking.</w:t>
      </w:r>
    </w:p>
    <w:p xmlns:wp14="http://schemas.microsoft.com/office/word/2010/wordml" w:rsidP="39C0763F" wp14:paraId="2AB99EC9" wp14:textId="2B969C5C">
      <w:pPr>
        <w:spacing w:before="240" w:beforeAutospacing="off" w:after="240" w:afterAutospacing="off"/>
      </w:pPr>
      <w:r w:rsidRPr="39C0763F" w:rsidR="7B7B0915">
        <w:rPr>
          <w:rFonts w:ascii="Arial" w:hAnsi="Arial" w:eastAsia="Arial" w:cs="Arial"/>
          <w:noProof w:val="0"/>
          <w:sz w:val="24"/>
          <w:szCs w:val="24"/>
          <w:lang w:val="en-US"/>
        </w:rPr>
        <w:t xml:space="preserve">⦁ Modern and functional design. </w:t>
      </w:r>
    </w:p>
    <w:p xmlns:wp14="http://schemas.microsoft.com/office/word/2010/wordml" w:rsidP="39C0763F" wp14:paraId="43E5D707" wp14:textId="1E2C337D">
      <w:pPr>
        <w:pStyle w:val="Normal"/>
        <w:spacing w:before="240" w:beforeAutospacing="off" w:after="240" w:afterAutospacing="off"/>
      </w:pPr>
      <w:r w:rsidRPr="39C0763F" w:rsidR="7B7B0915">
        <w:rPr>
          <w:rFonts w:ascii="Arial" w:hAnsi="Arial" w:eastAsia="Arial" w:cs="Arial"/>
          <w:noProof w:val="0"/>
          <w:sz w:val="24"/>
          <w:szCs w:val="24"/>
          <w:lang w:val="en-US"/>
        </w:rPr>
        <w:t xml:space="preserve">These microcars will be imported from Asian manufacturers at an approximate cost of £1,500 to £2,500 per unit and sold on the local market at an estimated price of £3,000 to £4,500, generating a profit margin of </w:t>
      </w:r>
      <w:r w:rsidRPr="39C0763F" w:rsidR="7B7B0915">
        <w:rPr>
          <w:rFonts w:ascii="Arial" w:hAnsi="Arial" w:eastAsia="Arial" w:cs="Arial"/>
          <w:noProof w:val="0"/>
          <w:sz w:val="24"/>
          <w:szCs w:val="24"/>
          <w:lang w:val="en-US"/>
        </w:rPr>
        <w:t>approximately 30%</w:t>
      </w:r>
      <w:r w:rsidRPr="39C0763F" w:rsidR="7B7B0915">
        <w:rPr>
          <w:rFonts w:ascii="Arial" w:hAnsi="Arial" w:eastAsia="Arial" w:cs="Arial"/>
          <w:noProof w:val="0"/>
          <w:sz w:val="24"/>
          <w:szCs w:val="24"/>
          <w:lang w:val="en-US"/>
        </w:rPr>
        <w:t xml:space="preserve"> to 50%.</w:t>
      </w:r>
    </w:p>
    <w:p xmlns:wp14="http://schemas.microsoft.com/office/word/2010/wordml" w:rsidP="39C0763F" wp14:paraId="1D136D00" wp14:textId="1B0EAE9D">
      <w:pPr>
        <w:spacing w:before="240" w:beforeAutospacing="off" w:after="240" w:afterAutospacing="off"/>
      </w:pPr>
      <w:r w:rsidRPr="39C0763F" w:rsidR="4289D983">
        <w:rPr>
          <w:rFonts w:ascii="Arial" w:hAnsi="Arial" w:eastAsia="Arial" w:cs="Arial"/>
          <w:noProof w:val="0"/>
          <w:sz w:val="24"/>
          <w:szCs w:val="24"/>
          <w:lang w:val="en-US"/>
        </w:rPr>
        <w:t>The business will not only offer direct vehicle sales, but also plans to offer the following in the long term:</w:t>
      </w:r>
    </w:p>
    <w:p xmlns:wp14="http://schemas.microsoft.com/office/word/2010/wordml" w:rsidP="39C0763F" wp14:paraId="7D220406" wp14:textId="4BA6F60A">
      <w:pPr>
        <w:spacing w:before="240" w:beforeAutospacing="off" w:after="240" w:afterAutospacing="off"/>
      </w:pPr>
      <w:r w:rsidRPr="39C0763F" w:rsidR="4289D983">
        <w:rPr>
          <w:rFonts w:ascii="Arial" w:hAnsi="Arial" w:eastAsia="Arial" w:cs="Arial"/>
          <w:noProof w:val="0"/>
          <w:sz w:val="24"/>
          <w:szCs w:val="24"/>
          <w:lang w:val="en-US"/>
        </w:rPr>
        <w:t>⦁ Financing options.</w:t>
      </w:r>
    </w:p>
    <w:p xmlns:wp14="http://schemas.microsoft.com/office/word/2010/wordml" w:rsidP="39C0763F" wp14:paraId="777C8114" wp14:textId="7F517B5D">
      <w:pPr>
        <w:spacing w:before="240" w:beforeAutospacing="off" w:after="240" w:afterAutospacing="off"/>
      </w:pPr>
      <w:r w:rsidRPr="39C0763F" w:rsidR="4289D983">
        <w:rPr>
          <w:rFonts w:ascii="Arial" w:hAnsi="Arial" w:eastAsia="Arial" w:cs="Arial"/>
          <w:noProof w:val="0"/>
          <w:sz w:val="24"/>
          <w:szCs w:val="24"/>
          <w:lang w:val="en-US"/>
        </w:rPr>
        <w:t>⦁ Monthly rentals for students or delivery drivers.</w:t>
      </w:r>
    </w:p>
    <w:p xmlns:wp14="http://schemas.microsoft.com/office/word/2010/wordml" w:rsidP="39C0763F" wp14:paraId="40A011C5" wp14:textId="0818D035">
      <w:pPr>
        <w:spacing w:before="240" w:beforeAutospacing="off" w:after="240" w:afterAutospacing="off"/>
      </w:pPr>
      <w:r w:rsidRPr="39C0763F" w:rsidR="4289D983">
        <w:rPr>
          <w:rFonts w:ascii="Arial" w:hAnsi="Arial" w:eastAsia="Arial" w:cs="Arial"/>
          <w:noProof w:val="0"/>
          <w:sz w:val="24"/>
          <w:szCs w:val="24"/>
          <w:lang w:val="en-US"/>
        </w:rPr>
        <w:t>⦁ Technical service and maintenance.</w:t>
      </w:r>
    </w:p>
    <w:p xmlns:wp14="http://schemas.microsoft.com/office/word/2010/wordml" w:rsidP="39C0763F" wp14:paraId="3F666E79" wp14:textId="3F83415C">
      <w:pPr>
        <w:spacing w:before="240" w:beforeAutospacing="off" w:after="240" w:afterAutospacing="off"/>
      </w:pPr>
      <w:r w:rsidRPr="39C0763F" w:rsidR="4289D983">
        <w:rPr>
          <w:rFonts w:ascii="Arial" w:hAnsi="Arial" w:eastAsia="Arial" w:cs="Arial"/>
          <w:noProof w:val="0"/>
          <w:sz w:val="24"/>
          <w:szCs w:val="24"/>
          <w:lang w:val="en-US"/>
        </w:rPr>
        <w:t>⦁ Sale of spare parts and batteries.</w:t>
      </w:r>
    </w:p>
    <w:p xmlns:wp14="http://schemas.microsoft.com/office/word/2010/wordml" w:rsidP="39C0763F" wp14:paraId="2463EA09" wp14:textId="6D8A1150">
      <w:pPr>
        <w:spacing w:before="240" w:beforeAutospacing="off" w:after="240" w:afterAutospacing="off"/>
        <w:rPr>
          <w:rFonts w:ascii="Arial" w:hAnsi="Arial" w:eastAsia="Arial" w:cs="Arial"/>
          <w:b w:val="1"/>
          <w:bCs w:val="1"/>
          <w:noProof w:val="0"/>
          <w:sz w:val="28"/>
          <w:szCs w:val="28"/>
          <w:lang w:val="en-US"/>
        </w:rPr>
      </w:pPr>
    </w:p>
    <w:p xmlns:wp14="http://schemas.microsoft.com/office/word/2010/wordml" w:rsidP="39C0763F" wp14:paraId="2EFD1E80" wp14:textId="76951ADD">
      <w:pPr>
        <w:spacing w:before="240" w:beforeAutospacing="off" w:after="240" w:afterAutospacing="off"/>
        <w:rPr>
          <w:rFonts w:ascii="Arial" w:hAnsi="Arial" w:eastAsia="Arial" w:cs="Arial"/>
          <w:b w:val="1"/>
          <w:bCs w:val="1"/>
          <w:noProof w:val="0"/>
          <w:sz w:val="28"/>
          <w:szCs w:val="28"/>
          <w:lang w:val="en-US"/>
        </w:rPr>
      </w:pPr>
      <w:r w:rsidRPr="39C0763F" w:rsidR="624A901C">
        <w:rPr>
          <w:rFonts w:ascii="Arial" w:hAnsi="Arial" w:eastAsia="Arial" w:cs="Arial"/>
          <w:b w:val="1"/>
          <w:bCs w:val="1"/>
          <w:noProof w:val="0"/>
          <w:sz w:val="28"/>
          <w:szCs w:val="28"/>
          <w:lang w:val="en-US"/>
        </w:rPr>
        <w:t xml:space="preserve">Business Ownership </w:t>
      </w:r>
    </w:p>
    <w:p xmlns:wp14="http://schemas.microsoft.com/office/word/2010/wordml" w:rsidP="39C0763F" wp14:paraId="7B7A7C90" wp14:textId="198694AD">
      <w:pPr>
        <w:pStyle w:val="Normal"/>
        <w:spacing w:before="240" w:beforeAutospacing="off" w:after="240" w:afterAutospacing="off"/>
      </w:pPr>
      <w:r w:rsidRPr="39C0763F" w:rsidR="624A901C">
        <w:rPr>
          <w:rFonts w:ascii="Arial" w:hAnsi="Arial" w:eastAsia="Arial" w:cs="Arial"/>
          <w:b w:val="1"/>
          <w:bCs w:val="1"/>
          <w:noProof w:val="0"/>
          <w:sz w:val="24"/>
          <w:szCs w:val="24"/>
          <w:lang w:val="en-US"/>
        </w:rPr>
        <w:t>EcoMini</w:t>
      </w:r>
      <w:r w:rsidRPr="39C0763F" w:rsidR="624A901C">
        <w:rPr>
          <w:rFonts w:ascii="Arial" w:hAnsi="Arial" w:eastAsia="Arial" w:cs="Arial"/>
          <w:b w:val="1"/>
          <w:bCs w:val="1"/>
          <w:noProof w:val="0"/>
          <w:sz w:val="24"/>
          <w:szCs w:val="24"/>
          <w:lang w:val="en-US"/>
        </w:rPr>
        <w:t xml:space="preserve"> Cars</w:t>
      </w:r>
      <w:r w:rsidRPr="39C0763F" w:rsidR="624A901C">
        <w:rPr>
          <w:rFonts w:ascii="Arial" w:hAnsi="Arial" w:eastAsia="Arial" w:cs="Arial"/>
          <w:noProof w:val="0"/>
          <w:sz w:val="24"/>
          <w:szCs w:val="24"/>
          <w:lang w:val="en-US"/>
        </w:rPr>
        <w:t xml:space="preserve"> will </w:t>
      </w:r>
      <w:r w:rsidRPr="39C0763F" w:rsidR="624A901C">
        <w:rPr>
          <w:rFonts w:ascii="Arial" w:hAnsi="Arial" w:eastAsia="Arial" w:cs="Arial"/>
          <w:noProof w:val="0"/>
          <w:sz w:val="24"/>
          <w:szCs w:val="24"/>
          <w:lang w:val="en-US"/>
        </w:rPr>
        <w:t>operate</w:t>
      </w:r>
      <w:r w:rsidRPr="39C0763F" w:rsidR="624A901C">
        <w:rPr>
          <w:rFonts w:ascii="Arial" w:hAnsi="Arial" w:eastAsia="Arial" w:cs="Arial"/>
          <w:noProof w:val="0"/>
          <w:sz w:val="24"/>
          <w:szCs w:val="24"/>
          <w:lang w:val="en-US"/>
        </w:rPr>
        <w:t xml:space="preserve"> as a private limited company (Ltd) (Business Glossary, 2026). </w:t>
      </w:r>
    </w:p>
    <w:p xmlns:wp14="http://schemas.microsoft.com/office/word/2010/wordml" w:rsidP="39C0763F" wp14:paraId="7D078E59" wp14:textId="5C0E50F3">
      <w:pPr>
        <w:pStyle w:val="Normal"/>
        <w:spacing w:before="240" w:beforeAutospacing="off" w:after="240" w:afterAutospacing="off"/>
      </w:pPr>
      <w:r w:rsidRPr="39C0763F" w:rsidR="624A901C">
        <w:rPr>
          <w:rFonts w:ascii="Arial" w:hAnsi="Arial" w:eastAsia="Arial" w:cs="Arial"/>
          <w:noProof w:val="0"/>
          <w:sz w:val="24"/>
          <w:szCs w:val="24"/>
          <w:lang w:val="en-US"/>
        </w:rPr>
        <w:t xml:space="preserve">This type of business ownership was chosen for several important reasons. </w:t>
      </w:r>
    </w:p>
    <w:p xmlns:wp14="http://schemas.microsoft.com/office/word/2010/wordml" w:rsidP="39C0763F" wp14:paraId="3EA49E4D" wp14:textId="6D300962">
      <w:pPr>
        <w:pStyle w:val="Normal"/>
        <w:spacing w:before="240" w:beforeAutospacing="off" w:after="240" w:afterAutospacing="off"/>
      </w:pPr>
      <w:r w:rsidRPr="39C0763F" w:rsidR="624A901C">
        <w:rPr>
          <w:rFonts w:ascii="Arial" w:hAnsi="Arial" w:eastAsia="Arial" w:cs="Arial"/>
          <w:noProof w:val="0"/>
          <w:sz w:val="24"/>
          <w:szCs w:val="24"/>
          <w:lang w:val="en-US"/>
        </w:rPr>
        <w:t xml:space="preserve">Advantages: </w:t>
      </w:r>
    </w:p>
    <w:p xmlns:wp14="http://schemas.microsoft.com/office/word/2010/wordml" w:rsidP="39C0763F" wp14:paraId="0C42E896" wp14:textId="1E8C9AE2">
      <w:pPr>
        <w:pStyle w:val="ListParagraph"/>
        <w:numPr>
          <w:ilvl w:val="0"/>
          <w:numId w:val="2"/>
        </w:numPr>
        <w:spacing w:before="240" w:beforeAutospacing="off" w:after="240" w:afterAutospacing="off"/>
        <w:rPr>
          <w:rFonts w:ascii="Arial" w:hAnsi="Arial" w:eastAsia="Arial" w:cs="Arial"/>
          <w:noProof w:val="0"/>
          <w:sz w:val="24"/>
          <w:szCs w:val="24"/>
          <w:lang w:val="en-US"/>
        </w:rPr>
      </w:pPr>
      <w:r w:rsidRPr="39C0763F" w:rsidR="624A901C">
        <w:rPr>
          <w:rFonts w:ascii="Arial" w:hAnsi="Arial" w:eastAsia="Arial" w:cs="Arial"/>
          <w:noProof w:val="0"/>
          <w:sz w:val="24"/>
          <w:szCs w:val="24"/>
          <w:lang w:val="en-US"/>
        </w:rPr>
        <w:t xml:space="preserve">The financial liability of the owners is limited to the capital invested. </w:t>
      </w:r>
    </w:p>
    <w:p xmlns:wp14="http://schemas.microsoft.com/office/word/2010/wordml" w:rsidP="39C0763F" wp14:paraId="136B0272" wp14:textId="17561146">
      <w:pPr>
        <w:pStyle w:val="ListParagraph"/>
        <w:numPr>
          <w:ilvl w:val="0"/>
          <w:numId w:val="2"/>
        </w:numPr>
        <w:spacing w:before="240" w:beforeAutospacing="off" w:after="240" w:afterAutospacing="off"/>
        <w:rPr>
          <w:rFonts w:ascii="Arial" w:hAnsi="Arial" w:eastAsia="Arial" w:cs="Arial"/>
          <w:noProof w:val="0"/>
          <w:sz w:val="24"/>
          <w:szCs w:val="24"/>
          <w:lang w:val="en-US"/>
        </w:rPr>
      </w:pPr>
      <w:r w:rsidRPr="39C0763F" w:rsidR="624A901C">
        <w:rPr>
          <w:rFonts w:ascii="Arial" w:hAnsi="Arial" w:eastAsia="Arial" w:cs="Arial"/>
          <w:noProof w:val="0"/>
          <w:sz w:val="24"/>
          <w:szCs w:val="24"/>
          <w:lang w:val="en-US"/>
        </w:rPr>
        <w:t xml:space="preserve">Greater credibility with investors, </w:t>
      </w:r>
      <w:r w:rsidRPr="39C0763F" w:rsidR="624A901C">
        <w:rPr>
          <w:rFonts w:ascii="Arial" w:hAnsi="Arial" w:eastAsia="Arial" w:cs="Arial"/>
          <w:noProof w:val="0"/>
          <w:sz w:val="24"/>
          <w:szCs w:val="24"/>
          <w:lang w:val="en-US"/>
        </w:rPr>
        <w:t>banks</w:t>
      </w:r>
      <w:r w:rsidRPr="39C0763F" w:rsidR="624A901C">
        <w:rPr>
          <w:rFonts w:ascii="Arial" w:hAnsi="Arial" w:eastAsia="Arial" w:cs="Arial"/>
          <w:noProof w:val="0"/>
          <w:sz w:val="24"/>
          <w:szCs w:val="24"/>
          <w:lang w:val="en-US"/>
        </w:rPr>
        <w:t xml:space="preserve"> and suppliers.</w:t>
      </w:r>
    </w:p>
    <w:p xmlns:wp14="http://schemas.microsoft.com/office/word/2010/wordml" w:rsidP="39C0763F" wp14:paraId="52693F4C" wp14:textId="519C1E0D">
      <w:pPr>
        <w:pStyle w:val="ListParagraph"/>
        <w:numPr>
          <w:ilvl w:val="0"/>
          <w:numId w:val="2"/>
        </w:numPr>
        <w:spacing w:before="240" w:beforeAutospacing="off" w:after="240" w:afterAutospacing="off"/>
        <w:rPr>
          <w:rFonts w:ascii="Arial" w:hAnsi="Arial" w:eastAsia="Arial" w:cs="Arial"/>
          <w:noProof w:val="0"/>
          <w:sz w:val="24"/>
          <w:szCs w:val="24"/>
          <w:lang w:val="en-US"/>
        </w:rPr>
      </w:pPr>
      <w:r w:rsidRPr="39C0763F" w:rsidR="624A901C">
        <w:rPr>
          <w:rFonts w:ascii="Arial" w:hAnsi="Arial" w:eastAsia="Arial" w:cs="Arial"/>
          <w:noProof w:val="0"/>
          <w:sz w:val="24"/>
          <w:szCs w:val="24"/>
          <w:lang w:val="en-US"/>
        </w:rPr>
        <w:t>Facilitates</w:t>
      </w:r>
      <w:r w:rsidRPr="39C0763F" w:rsidR="624A901C">
        <w:rPr>
          <w:rFonts w:ascii="Arial" w:hAnsi="Arial" w:eastAsia="Arial" w:cs="Arial"/>
          <w:noProof w:val="0"/>
          <w:sz w:val="24"/>
          <w:szCs w:val="24"/>
          <w:lang w:val="en-US"/>
        </w:rPr>
        <w:t xml:space="preserve"> future business expansion. </w:t>
      </w:r>
    </w:p>
    <w:p xmlns:wp14="http://schemas.microsoft.com/office/word/2010/wordml" w:rsidP="39C0763F" wp14:paraId="08D75D6B" wp14:textId="794CBE5A">
      <w:pPr>
        <w:pStyle w:val="Normal"/>
        <w:spacing w:before="240" w:beforeAutospacing="off" w:after="240" w:afterAutospacing="off"/>
        <w:ind w:left="0"/>
        <w:rPr>
          <w:rFonts w:ascii="Arial" w:hAnsi="Arial" w:eastAsia="Arial" w:cs="Arial"/>
          <w:noProof w:val="0"/>
          <w:sz w:val="24"/>
          <w:szCs w:val="24"/>
          <w:lang w:val="en-US"/>
        </w:rPr>
      </w:pPr>
      <w:r w:rsidRPr="39C0763F" w:rsidR="624A901C">
        <w:rPr>
          <w:rFonts w:ascii="Arial" w:hAnsi="Arial" w:eastAsia="Arial" w:cs="Arial"/>
          <w:noProof w:val="0"/>
          <w:sz w:val="24"/>
          <w:szCs w:val="24"/>
          <w:lang w:val="en-US"/>
        </w:rPr>
        <w:t xml:space="preserve">Disadvantages: </w:t>
      </w:r>
    </w:p>
    <w:p xmlns:wp14="http://schemas.microsoft.com/office/word/2010/wordml" w:rsidP="39C0763F" wp14:paraId="0C6FAEBA" wp14:textId="0E21E9F7">
      <w:pPr>
        <w:pStyle w:val="ListParagraph"/>
        <w:numPr>
          <w:ilvl w:val="0"/>
          <w:numId w:val="1"/>
        </w:numPr>
        <w:spacing w:before="240" w:beforeAutospacing="off" w:after="240" w:afterAutospacing="off"/>
        <w:rPr>
          <w:rFonts w:ascii="Arial" w:hAnsi="Arial" w:eastAsia="Arial" w:cs="Arial"/>
          <w:noProof w:val="0"/>
          <w:sz w:val="24"/>
          <w:szCs w:val="24"/>
          <w:lang w:val="en-US"/>
        </w:rPr>
      </w:pPr>
      <w:r w:rsidRPr="39C0763F" w:rsidR="624A901C">
        <w:rPr>
          <w:rFonts w:ascii="Arial" w:hAnsi="Arial" w:eastAsia="Arial" w:cs="Arial"/>
          <w:noProof w:val="0"/>
          <w:sz w:val="24"/>
          <w:szCs w:val="24"/>
          <w:lang w:val="en-US"/>
        </w:rPr>
        <w:t xml:space="preserve">Greater administrative and accounting burden. </w:t>
      </w:r>
    </w:p>
    <w:p xmlns:wp14="http://schemas.microsoft.com/office/word/2010/wordml" w:rsidP="39C0763F" wp14:paraId="5F34C668" wp14:textId="6914FF83">
      <w:pPr>
        <w:pStyle w:val="ListParagraph"/>
        <w:numPr>
          <w:ilvl w:val="0"/>
          <w:numId w:val="1"/>
        </w:numPr>
        <w:spacing w:before="240" w:beforeAutospacing="off" w:after="240" w:afterAutospacing="off"/>
        <w:rPr>
          <w:rFonts w:ascii="Arial" w:hAnsi="Arial" w:eastAsia="Arial" w:cs="Arial"/>
          <w:noProof w:val="0"/>
          <w:sz w:val="24"/>
          <w:szCs w:val="24"/>
          <w:lang w:val="en-US"/>
        </w:rPr>
      </w:pPr>
      <w:r w:rsidRPr="39C0763F" w:rsidR="624A901C">
        <w:rPr>
          <w:rFonts w:ascii="Arial" w:hAnsi="Arial" w:eastAsia="Arial" w:cs="Arial"/>
          <w:noProof w:val="0"/>
          <w:sz w:val="24"/>
          <w:szCs w:val="24"/>
          <w:lang w:val="en-US"/>
        </w:rPr>
        <w:t xml:space="preserve">Higher legal and registration costs. </w:t>
      </w:r>
    </w:p>
    <w:p xmlns:wp14="http://schemas.microsoft.com/office/word/2010/wordml" w:rsidP="39C0763F" wp14:paraId="13FE966A" wp14:textId="209FDD00">
      <w:pPr>
        <w:pStyle w:val="Normal"/>
        <w:spacing w:before="240" w:beforeAutospacing="off" w:after="240" w:afterAutospacing="off"/>
      </w:pPr>
      <w:r w:rsidRPr="39C0763F" w:rsidR="624A901C">
        <w:rPr>
          <w:rFonts w:ascii="Arial" w:hAnsi="Arial" w:eastAsia="Arial" w:cs="Arial"/>
          <w:noProof w:val="0"/>
          <w:sz w:val="24"/>
          <w:szCs w:val="24"/>
          <w:lang w:val="en-US"/>
        </w:rPr>
        <w:t xml:space="preserve">Despite these disadvantages, the limited company structure is the most suitable for a business involving international imports, </w:t>
      </w:r>
      <w:r w:rsidRPr="39C0763F" w:rsidR="624A901C">
        <w:rPr>
          <w:rFonts w:ascii="Arial" w:hAnsi="Arial" w:eastAsia="Arial" w:cs="Arial"/>
          <w:noProof w:val="0"/>
          <w:sz w:val="24"/>
          <w:szCs w:val="24"/>
          <w:lang w:val="en-US"/>
        </w:rPr>
        <w:t>sales</w:t>
      </w:r>
      <w:r w:rsidRPr="39C0763F" w:rsidR="624A901C">
        <w:rPr>
          <w:rFonts w:ascii="Arial" w:hAnsi="Arial" w:eastAsia="Arial" w:cs="Arial"/>
          <w:noProof w:val="0"/>
          <w:sz w:val="24"/>
          <w:szCs w:val="24"/>
          <w:lang w:val="en-US"/>
        </w:rPr>
        <w:t xml:space="preserve"> and future growth.</w:t>
      </w:r>
    </w:p>
    <w:p xmlns:wp14="http://schemas.microsoft.com/office/word/2010/wordml" w:rsidP="39C0763F" wp14:paraId="5A18FA96" wp14:textId="43A00142">
      <w:pPr>
        <w:spacing w:before="240" w:beforeAutospacing="off" w:after="240" w:afterAutospacing="off"/>
        <w:rPr>
          <w:rFonts w:ascii="Arial" w:hAnsi="Arial" w:eastAsia="Arial" w:cs="Arial"/>
          <w:noProof w:val="0"/>
          <w:sz w:val="24"/>
          <w:szCs w:val="24"/>
          <w:lang w:val="en-US"/>
        </w:rPr>
      </w:pPr>
    </w:p>
    <w:p xmlns:wp14="http://schemas.microsoft.com/office/word/2010/wordml" w:rsidP="341DE88D" wp14:paraId="10E81BB6" wp14:textId="229B1ACA">
      <w:pPr>
        <w:spacing w:before="240" w:beforeAutospacing="off" w:after="240" w:afterAutospacing="off"/>
        <w:rPr>
          <w:rFonts w:ascii="Arial" w:hAnsi="Arial" w:eastAsia="Arial" w:cs="Arial"/>
          <w:b w:val="1"/>
          <w:bCs w:val="1"/>
          <w:noProof w:val="0"/>
          <w:sz w:val="28"/>
          <w:szCs w:val="28"/>
          <w:lang w:val="en-US"/>
        </w:rPr>
      </w:pPr>
      <w:r w:rsidRPr="192C395D" w:rsidR="3F091A20">
        <w:rPr>
          <w:rFonts w:ascii="Arial" w:hAnsi="Arial" w:eastAsia="Arial" w:cs="Arial"/>
          <w:b w:val="1"/>
          <w:bCs w:val="1"/>
          <w:noProof w:val="0"/>
          <w:sz w:val="28"/>
          <w:szCs w:val="28"/>
          <w:lang w:val="en-US"/>
        </w:rPr>
        <w:t>Mission</w:t>
      </w:r>
      <w:r w:rsidRPr="192C395D" w:rsidR="2BFABB73">
        <w:rPr>
          <w:rFonts w:ascii="Arial" w:hAnsi="Arial" w:eastAsia="Arial" w:cs="Arial"/>
          <w:b w:val="1"/>
          <w:bCs w:val="1"/>
          <w:noProof w:val="0"/>
          <w:sz w:val="28"/>
          <w:szCs w:val="28"/>
          <w:lang w:val="en-US"/>
        </w:rPr>
        <w:t xml:space="preserve"> and </w:t>
      </w:r>
      <w:r w:rsidRPr="192C395D" w:rsidR="3F091A20">
        <w:rPr>
          <w:rFonts w:ascii="Arial" w:hAnsi="Arial" w:eastAsia="Arial" w:cs="Arial"/>
          <w:b w:val="1"/>
          <w:bCs w:val="1"/>
          <w:noProof w:val="0"/>
          <w:sz w:val="28"/>
          <w:szCs w:val="28"/>
          <w:lang w:val="en-US"/>
        </w:rPr>
        <w:t xml:space="preserve">AIM </w:t>
      </w:r>
    </w:p>
    <w:p xmlns:wp14="http://schemas.microsoft.com/office/word/2010/wordml" w:rsidP="39C0763F" wp14:paraId="604DA3B6" wp14:textId="53047548">
      <w:pPr>
        <w:spacing w:before="240" w:beforeAutospacing="off" w:after="240" w:afterAutospacing="off"/>
      </w:pPr>
      <w:r w:rsidRPr="39C0763F" w:rsidR="3F091A20">
        <w:rPr>
          <w:rFonts w:ascii="Arial" w:hAnsi="Arial" w:eastAsia="Arial" w:cs="Arial"/>
          <w:noProof w:val="0"/>
          <w:sz w:val="24"/>
          <w:szCs w:val="24"/>
          <w:lang w:val="en-US"/>
        </w:rPr>
        <w:t xml:space="preserve">⦁ Mission Statement: </w:t>
      </w:r>
    </w:p>
    <w:p xmlns:wp14="http://schemas.microsoft.com/office/word/2010/wordml" w:rsidP="39C0763F" wp14:paraId="6BB5902E" wp14:textId="7C2A5F44">
      <w:pPr>
        <w:spacing w:before="240" w:beforeAutospacing="off" w:after="240" w:afterAutospacing="off"/>
      </w:pPr>
      <w:r w:rsidRPr="39C0763F" w:rsidR="3F091A20">
        <w:rPr>
          <w:rFonts w:ascii="Arial" w:hAnsi="Arial" w:eastAsia="Arial" w:cs="Arial"/>
          <w:b w:val="1"/>
          <w:bCs w:val="1"/>
          <w:noProof w:val="0"/>
          <w:sz w:val="24"/>
          <w:szCs w:val="24"/>
          <w:lang w:val="en-US"/>
        </w:rPr>
        <w:t>EcoMini</w:t>
      </w:r>
      <w:r w:rsidRPr="39C0763F" w:rsidR="3F091A20">
        <w:rPr>
          <w:rFonts w:ascii="Arial" w:hAnsi="Arial" w:eastAsia="Arial" w:cs="Arial"/>
          <w:b w:val="1"/>
          <w:bCs w:val="1"/>
          <w:noProof w:val="0"/>
          <w:sz w:val="24"/>
          <w:szCs w:val="24"/>
          <w:lang w:val="en-US"/>
        </w:rPr>
        <w:t xml:space="preserve"> Cars'</w:t>
      </w:r>
      <w:r w:rsidRPr="39C0763F" w:rsidR="3F091A20">
        <w:rPr>
          <w:rFonts w:ascii="Arial" w:hAnsi="Arial" w:eastAsia="Arial" w:cs="Arial"/>
          <w:noProof w:val="0"/>
          <w:sz w:val="24"/>
          <w:szCs w:val="24"/>
          <w:lang w:val="en-US"/>
        </w:rPr>
        <w:t xml:space="preserve"> mission is to provide accessible and sustainable urban mobility solutions by selling affordable electric microcars that reduce transport costs (The Health Foundation, 2023) and pollutant emissions (Environmental Protection UK, 2026). </w:t>
      </w:r>
    </w:p>
    <w:p xmlns:wp14="http://schemas.microsoft.com/office/word/2010/wordml" w:rsidP="39C0763F" wp14:paraId="7B5907E9" wp14:textId="27EEA460">
      <w:pPr>
        <w:spacing w:before="240" w:beforeAutospacing="off" w:after="240" w:afterAutospacing="off"/>
      </w:pPr>
      <w:r w:rsidRPr="39C0763F" w:rsidR="3F091A20">
        <w:rPr>
          <w:rFonts w:ascii="Arial" w:hAnsi="Arial" w:eastAsia="Arial" w:cs="Arial"/>
          <w:noProof w:val="0"/>
          <w:sz w:val="24"/>
          <w:szCs w:val="24"/>
          <w:lang w:val="en-US"/>
        </w:rPr>
        <w:t xml:space="preserve">⦁ Aim (General Objective): </w:t>
      </w:r>
    </w:p>
    <w:p xmlns:wp14="http://schemas.microsoft.com/office/word/2010/wordml" w:rsidP="39C0763F" wp14:paraId="22E66B78" wp14:textId="2BC0E29A">
      <w:pPr>
        <w:spacing w:before="240" w:beforeAutospacing="off" w:after="240" w:afterAutospacing="off"/>
      </w:pPr>
      <w:r w:rsidRPr="39C0763F" w:rsidR="3F091A20">
        <w:rPr>
          <w:rFonts w:ascii="Arial" w:hAnsi="Arial" w:eastAsia="Arial" w:cs="Arial"/>
          <w:noProof w:val="0"/>
          <w:sz w:val="24"/>
          <w:szCs w:val="24"/>
          <w:lang w:val="en-US"/>
        </w:rPr>
        <w:t xml:space="preserve">To become a </w:t>
      </w:r>
      <w:r w:rsidRPr="39C0763F" w:rsidR="3F091A20">
        <w:rPr>
          <w:rFonts w:ascii="Arial" w:hAnsi="Arial" w:eastAsia="Arial" w:cs="Arial"/>
          <w:noProof w:val="0"/>
          <w:sz w:val="24"/>
          <w:szCs w:val="24"/>
          <w:lang w:val="en-US"/>
        </w:rPr>
        <w:t>recognised</w:t>
      </w:r>
      <w:r w:rsidRPr="39C0763F" w:rsidR="3F091A20">
        <w:rPr>
          <w:rFonts w:ascii="Arial" w:hAnsi="Arial" w:eastAsia="Arial" w:cs="Arial"/>
          <w:noProof w:val="0"/>
          <w:sz w:val="24"/>
          <w:szCs w:val="24"/>
          <w:lang w:val="en-US"/>
        </w:rPr>
        <w:t xml:space="preserve"> company in the local urban electric mobility market within the next 5 years.</w:t>
      </w:r>
    </w:p>
    <w:p xmlns:wp14="http://schemas.microsoft.com/office/word/2010/wordml" w:rsidP="39C0763F" wp14:paraId="149E32FD" wp14:textId="1FE8535F">
      <w:pPr>
        <w:spacing w:before="240" w:beforeAutospacing="off" w:after="240" w:afterAutospacing="off"/>
        <w:rPr>
          <w:rFonts w:ascii="Arial" w:hAnsi="Arial" w:eastAsia="Arial" w:cs="Arial"/>
          <w:noProof w:val="0"/>
          <w:sz w:val="24"/>
          <w:szCs w:val="24"/>
          <w:lang w:val="en-US"/>
        </w:rPr>
      </w:pPr>
    </w:p>
    <w:p xmlns:wp14="http://schemas.microsoft.com/office/word/2010/wordml" w:rsidP="39C0763F" wp14:paraId="079C8558" wp14:textId="4C7FF8B0">
      <w:pPr>
        <w:spacing w:before="240" w:beforeAutospacing="off" w:after="240" w:afterAutospacing="off"/>
      </w:pPr>
      <w:r w:rsidRPr="39C0763F" w:rsidR="226B437D">
        <w:rPr>
          <w:rFonts w:ascii="Arial" w:hAnsi="Arial" w:eastAsia="Arial" w:cs="Arial"/>
          <w:b w:val="1"/>
          <w:bCs w:val="1"/>
          <w:noProof w:val="0"/>
          <w:sz w:val="28"/>
          <w:szCs w:val="28"/>
          <w:lang w:val="en-US"/>
        </w:rPr>
        <w:t>Unique Selling Proposition (USP)</w:t>
      </w:r>
      <w:r w:rsidRPr="39C0763F" w:rsidR="226B437D">
        <w:rPr>
          <w:rFonts w:ascii="Arial" w:hAnsi="Arial" w:eastAsia="Arial" w:cs="Arial"/>
          <w:noProof w:val="0"/>
          <w:sz w:val="24"/>
          <w:szCs w:val="24"/>
          <w:lang w:val="en-US"/>
        </w:rPr>
        <w:t xml:space="preserve"> </w:t>
      </w:r>
    </w:p>
    <w:p xmlns:wp14="http://schemas.microsoft.com/office/word/2010/wordml" w:rsidP="39C0763F" wp14:paraId="7005D5F7" wp14:textId="724162F3">
      <w:pPr>
        <w:spacing w:before="240" w:beforeAutospacing="off" w:after="240" w:afterAutospacing="off"/>
      </w:pPr>
      <w:r w:rsidRPr="39C0763F" w:rsidR="226B437D">
        <w:rPr>
          <w:rFonts w:ascii="Arial" w:hAnsi="Arial" w:eastAsia="Arial" w:cs="Arial"/>
          <w:b w:val="1"/>
          <w:bCs w:val="1"/>
          <w:noProof w:val="0"/>
          <w:sz w:val="24"/>
          <w:szCs w:val="24"/>
          <w:lang w:val="en-US"/>
        </w:rPr>
        <w:t>EcoMini</w:t>
      </w:r>
      <w:r w:rsidRPr="39C0763F" w:rsidR="226B437D">
        <w:rPr>
          <w:rFonts w:ascii="Arial" w:hAnsi="Arial" w:eastAsia="Arial" w:cs="Arial"/>
          <w:b w:val="1"/>
          <w:bCs w:val="1"/>
          <w:noProof w:val="0"/>
          <w:sz w:val="24"/>
          <w:szCs w:val="24"/>
          <w:lang w:val="en-US"/>
        </w:rPr>
        <w:t xml:space="preserve"> Cars</w:t>
      </w:r>
      <w:r w:rsidRPr="39C0763F" w:rsidR="226B437D">
        <w:rPr>
          <w:rFonts w:ascii="Arial" w:hAnsi="Arial" w:eastAsia="Arial" w:cs="Arial"/>
          <w:noProof w:val="0"/>
          <w:sz w:val="24"/>
          <w:szCs w:val="24"/>
          <w:lang w:val="en-US"/>
        </w:rPr>
        <w:t xml:space="preserve">' unique selling proposition (USP) is to offer significantly cheaper electric microcars than traditional electric vehicles (Garrat, 2025). This allows more people to access electric mobility. </w:t>
      </w:r>
    </w:p>
    <w:p xmlns:wp14="http://schemas.microsoft.com/office/word/2010/wordml" w:rsidP="39C0763F" wp14:paraId="3A888122" wp14:textId="1ABE21BA">
      <w:pPr>
        <w:pStyle w:val="Normal"/>
        <w:spacing w:before="240" w:beforeAutospacing="off" w:after="240" w:afterAutospacing="off"/>
      </w:pPr>
      <w:r w:rsidRPr="39C0763F" w:rsidR="226B437D">
        <w:rPr>
          <w:rFonts w:ascii="Arial" w:hAnsi="Arial" w:eastAsia="Arial" w:cs="Arial"/>
          <w:noProof w:val="0"/>
          <w:sz w:val="24"/>
          <w:szCs w:val="24"/>
          <w:lang w:val="en-US"/>
        </w:rPr>
        <w:t xml:space="preserve">While a conventional electric car can cost more than £20,000 (Stellantis, 2023), </w:t>
      </w:r>
      <w:r w:rsidRPr="39C0763F" w:rsidR="226B437D">
        <w:rPr>
          <w:rFonts w:ascii="Arial" w:hAnsi="Arial" w:eastAsia="Arial" w:cs="Arial"/>
          <w:noProof w:val="0"/>
          <w:sz w:val="24"/>
          <w:szCs w:val="24"/>
          <w:lang w:val="en-US"/>
        </w:rPr>
        <w:t>EcoMini</w:t>
      </w:r>
      <w:r w:rsidRPr="39C0763F" w:rsidR="226B437D">
        <w:rPr>
          <w:rFonts w:ascii="Arial" w:hAnsi="Arial" w:eastAsia="Arial" w:cs="Arial"/>
          <w:noProof w:val="0"/>
          <w:sz w:val="24"/>
          <w:szCs w:val="24"/>
          <w:lang w:val="en-US"/>
        </w:rPr>
        <w:t xml:space="preserve"> Cars offers vehicles from £3,000–£4,500.</w:t>
      </w:r>
    </w:p>
    <w:p xmlns:wp14="http://schemas.microsoft.com/office/word/2010/wordml" w:rsidP="39C0763F" wp14:paraId="4EB6FC16" wp14:textId="39DD99F1">
      <w:pPr>
        <w:pStyle w:val="Normal"/>
        <w:spacing w:before="240" w:beforeAutospacing="off" w:after="240" w:afterAutospacing="off"/>
      </w:pPr>
      <w:r w:rsidRPr="39C0763F" w:rsidR="226B437D">
        <w:rPr>
          <w:rFonts w:ascii="Arial" w:hAnsi="Arial" w:eastAsia="Arial" w:cs="Arial"/>
          <w:noProof w:val="0"/>
          <w:sz w:val="24"/>
          <w:szCs w:val="24"/>
          <w:lang w:val="en-US"/>
        </w:rPr>
        <w:t>This positions the product as an affordable alternative for daily urban transport.</w:t>
      </w:r>
    </w:p>
    <w:p xmlns:wp14="http://schemas.microsoft.com/office/word/2010/wordml" w:rsidP="341DE88D" wp14:paraId="4CEB7837" wp14:textId="7151D523">
      <w:pPr>
        <w:pStyle w:val="Normal"/>
        <w:spacing w:before="240" w:beforeAutospacing="off" w:after="240" w:afterAutospacing="off"/>
        <w:rPr>
          <w:rFonts w:ascii="Arial" w:hAnsi="Arial" w:eastAsia="Arial" w:cs="Arial"/>
          <w:b w:val="1"/>
          <w:bCs w:val="1"/>
          <w:noProof w:val="0"/>
          <w:sz w:val="28"/>
          <w:szCs w:val="28"/>
          <w:lang w:val="en-US"/>
        </w:rPr>
      </w:pPr>
      <w:r w:rsidRPr="341DE88D" w:rsidR="1F799B64">
        <w:rPr>
          <w:rFonts w:ascii="Arial" w:hAnsi="Arial" w:eastAsia="Arial" w:cs="Arial"/>
          <w:b w:val="1"/>
          <w:bCs w:val="1"/>
          <w:noProof w:val="0"/>
          <w:sz w:val="28"/>
          <w:szCs w:val="28"/>
          <w:lang w:val="en-US"/>
        </w:rPr>
        <w:t xml:space="preserve">SMART Objectives </w:t>
      </w:r>
    </w:p>
    <w:p xmlns:wp14="http://schemas.microsoft.com/office/word/2010/wordml" w:rsidP="39C0763F" wp14:paraId="29486D07" wp14:textId="5B14F86E">
      <w:pPr>
        <w:spacing w:before="240" w:beforeAutospacing="off" w:after="240" w:afterAutospacing="off"/>
      </w:pPr>
      <w:r w:rsidRPr="39C0763F" w:rsidR="1F799B64">
        <w:rPr>
          <w:rFonts w:ascii="Arial" w:hAnsi="Arial" w:eastAsia="Arial" w:cs="Arial"/>
          <w:noProof w:val="0"/>
          <w:sz w:val="24"/>
          <w:szCs w:val="24"/>
          <w:lang w:val="en-US"/>
        </w:rPr>
        <w:t xml:space="preserve">The company's SMART </w:t>
      </w:r>
      <w:r w:rsidRPr="39C0763F" w:rsidR="1F799B64">
        <w:rPr>
          <w:rFonts w:ascii="Arial" w:hAnsi="Arial" w:eastAsia="Arial" w:cs="Arial"/>
          <w:noProof w:val="0"/>
          <w:sz w:val="24"/>
          <w:szCs w:val="24"/>
          <w:lang w:val="en-US"/>
        </w:rPr>
        <w:t>objectives</w:t>
      </w:r>
      <w:r w:rsidRPr="39C0763F" w:rsidR="1F799B64">
        <w:rPr>
          <w:rFonts w:ascii="Arial" w:hAnsi="Arial" w:eastAsia="Arial" w:cs="Arial"/>
          <w:noProof w:val="0"/>
          <w:sz w:val="24"/>
          <w:szCs w:val="24"/>
          <w:lang w:val="en-US"/>
        </w:rPr>
        <w:t xml:space="preserve"> include: </w:t>
      </w:r>
    </w:p>
    <w:p xmlns:wp14="http://schemas.microsoft.com/office/word/2010/wordml" w:rsidP="39C0763F" wp14:paraId="32FF4111" wp14:textId="62D064D4">
      <w:pPr>
        <w:spacing w:before="240" w:beforeAutospacing="off" w:after="240" w:afterAutospacing="off"/>
      </w:pPr>
      <w:r w:rsidRPr="39C0763F" w:rsidR="1F799B64">
        <w:rPr>
          <w:rFonts w:ascii="Arial" w:hAnsi="Arial" w:eastAsia="Arial" w:cs="Arial"/>
          <w:noProof w:val="0"/>
          <w:sz w:val="24"/>
          <w:szCs w:val="24"/>
          <w:lang w:val="en-US"/>
        </w:rPr>
        <w:t xml:space="preserve">⦁ Sell at least 120 electric microcars during the first year of operation. </w:t>
      </w:r>
    </w:p>
    <w:p xmlns:wp14="http://schemas.microsoft.com/office/word/2010/wordml" w:rsidP="39C0763F" wp14:paraId="643FCFFC" wp14:textId="04EE5877">
      <w:pPr>
        <w:spacing w:before="240" w:beforeAutospacing="off" w:after="240" w:afterAutospacing="off"/>
      </w:pPr>
      <w:r w:rsidRPr="39C0763F" w:rsidR="1F799B64">
        <w:rPr>
          <w:rFonts w:ascii="Arial" w:hAnsi="Arial" w:eastAsia="Arial" w:cs="Arial"/>
          <w:noProof w:val="0"/>
          <w:sz w:val="24"/>
          <w:szCs w:val="24"/>
          <w:lang w:val="en-US"/>
        </w:rPr>
        <w:t xml:space="preserve">⦁ Achieve annual revenue of approximately £120,000 during the first year. </w:t>
      </w:r>
    </w:p>
    <w:p xmlns:wp14="http://schemas.microsoft.com/office/word/2010/wordml" w:rsidP="39C0763F" wp14:paraId="49E04F16" wp14:textId="65DE44DF">
      <w:pPr>
        <w:spacing w:before="240" w:beforeAutospacing="off" w:after="240" w:afterAutospacing="off"/>
      </w:pPr>
      <w:r w:rsidRPr="39C0763F" w:rsidR="1F799B64">
        <w:rPr>
          <w:rFonts w:ascii="Arial" w:hAnsi="Arial" w:eastAsia="Arial" w:cs="Arial"/>
          <w:noProof w:val="0"/>
          <w:sz w:val="24"/>
          <w:szCs w:val="24"/>
          <w:lang w:val="en-US"/>
        </w:rPr>
        <w:t>⦁ Gain 10,000 followers on social media during the first six months to increase brand visibility.</w:t>
      </w:r>
    </w:p>
    <w:p xmlns:wp14="http://schemas.microsoft.com/office/word/2010/wordml" w:rsidP="39C0763F" wp14:paraId="4C35CAC8" wp14:textId="1F983F4E">
      <w:pPr>
        <w:spacing w:before="240" w:beforeAutospacing="off" w:after="240" w:afterAutospacing="off"/>
      </w:pPr>
      <w:r w:rsidRPr="39C0763F" w:rsidR="1F799B64">
        <w:rPr>
          <w:rFonts w:ascii="Arial" w:hAnsi="Arial" w:eastAsia="Arial" w:cs="Arial"/>
          <w:noProof w:val="0"/>
          <w:sz w:val="24"/>
          <w:szCs w:val="24"/>
          <w:lang w:val="en-US"/>
        </w:rPr>
        <w:t>⦁ Establish commercial agreements with at least two international suppliers during the first year.</w:t>
      </w:r>
    </w:p>
    <w:p xmlns:wp14="http://schemas.microsoft.com/office/word/2010/wordml" w:rsidP="39C0763F" wp14:paraId="05163C12" wp14:textId="617FE810">
      <w:pPr>
        <w:spacing w:before="240" w:beforeAutospacing="off" w:after="240" w:afterAutospacing="off"/>
      </w:pPr>
      <w:r w:rsidRPr="39C0763F" w:rsidR="1F799B64">
        <w:rPr>
          <w:rFonts w:ascii="Arial" w:hAnsi="Arial" w:eastAsia="Arial" w:cs="Arial"/>
          <w:noProof w:val="0"/>
          <w:sz w:val="24"/>
          <w:szCs w:val="24"/>
          <w:lang w:val="en-US"/>
        </w:rPr>
        <w:t xml:space="preserve">⦁ These </w:t>
      </w:r>
      <w:r w:rsidRPr="39C0763F" w:rsidR="1F799B64">
        <w:rPr>
          <w:rFonts w:ascii="Arial" w:hAnsi="Arial" w:eastAsia="Arial" w:cs="Arial"/>
          <w:noProof w:val="0"/>
          <w:sz w:val="24"/>
          <w:szCs w:val="24"/>
          <w:lang w:val="en-US"/>
        </w:rPr>
        <w:t>objectives</w:t>
      </w:r>
      <w:r w:rsidRPr="39C0763F" w:rsidR="1F799B64">
        <w:rPr>
          <w:rFonts w:ascii="Arial" w:hAnsi="Arial" w:eastAsia="Arial" w:cs="Arial"/>
          <w:noProof w:val="0"/>
          <w:sz w:val="24"/>
          <w:szCs w:val="24"/>
          <w:lang w:val="en-US"/>
        </w:rPr>
        <w:t xml:space="preserve"> are specific, measurable, achievable, relevant, and </w:t>
      </w:r>
      <w:r w:rsidRPr="39C0763F" w:rsidR="1F799B64">
        <w:rPr>
          <w:rFonts w:ascii="Arial" w:hAnsi="Arial" w:eastAsia="Arial" w:cs="Arial"/>
          <w:noProof w:val="0"/>
          <w:sz w:val="24"/>
          <w:szCs w:val="24"/>
          <w:lang w:val="en-US"/>
        </w:rPr>
        <w:t>time-bound</w:t>
      </w:r>
      <w:r w:rsidRPr="39C0763F" w:rsidR="1F799B64">
        <w:rPr>
          <w:rFonts w:ascii="Arial" w:hAnsi="Arial" w:eastAsia="Arial" w:cs="Arial"/>
          <w:noProof w:val="0"/>
          <w:sz w:val="24"/>
          <w:szCs w:val="24"/>
          <w:lang w:val="en-US"/>
        </w:rPr>
        <w:t xml:space="preserve">. </w:t>
      </w:r>
    </w:p>
    <w:p xmlns:wp14="http://schemas.microsoft.com/office/word/2010/wordml" w:rsidP="39C0763F" wp14:paraId="7DC87A63" wp14:textId="41201542">
      <w:pPr>
        <w:spacing w:before="240" w:beforeAutospacing="off" w:after="240" w:afterAutospacing="off"/>
        <w:rPr>
          <w:rFonts w:ascii="Arial" w:hAnsi="Arial" w:eastAsia="Arial" w:cs="Arial"/>
          <w:noProof w:val="0"/>
          <w:sz w:val="24"/>
          <w:szCs w:val="24"/>
          <w:lang w:val="en-US"/>
        </w:rPr>
      </w:pPr>
    </w:p>
    <w:p xmlns:wp14="http://schemas.microsoft.com/office/word/2010/wordml" w:rsidP="39C0763F" wp14:paraId="4B3A245C" wp14:textId="0D2D8540">
      <w:pPr>
        <w:spacing w:before="240" w:beforeAutospacing="off" w:after="240" w:afterAutospacing="off"/>
      </w:pPr>
      <w:r w:rsidRPr="39C0763F" w:rsidR="1F799B64">
        <w:rPr>
          <w:rFonts w:ascii="Arial" w:hAnsi="Arial" w:eastAsia="Arial" w:cs="Arial"/>
          <w:b w:val="1"/>
          <w:bCs w:val="1"/>
          <w:noProof w:val="0"/>
          <w:sz w:val="28"/>
          <w:szCs w:val="28"/>
          <w:lang w:val="en-US"/>
        </w:rPr>
        <w:t>Location and Operations</w:t>
      </w:r>
      <w:r w:rsidRPr="39C0763F" w:rsidR="1F799B64">
        <w:rPr>
          <w:rFonts w:ascii="Arial" w:hAnsi="Arial" w:eastAsia="Arial" w:cs="Arial"/>
          <w:noProof w:val="0"/>
          <w:sz w:val="24"/>
          <w:szCs w:val="24"/>
          <w:lang w:val="en-US"/>
        </w:rPr>
        <w:t xml:space="preserve"> </w:t>
      </w:r>
    </w:p>
    <w:p xmlns:wp14="http://schemas.microsoft.com/office/word/2010/wordml" w:rsidP="39C0763F" wp14:paraId="69423CE9" wp14:textId="1ACDAC64">
      <w:pPr>
        <w:spacing w:before="240" w:beforeAutospacing="off" w:after="240" w:afterAutospacing="off"/>
      </w:pPr>
      <w:r w:rsidRPr="39C0763F" w:rsidR="1F799B64">
        <w:rPr>
          <w:rFonts w:ascii="Arial" w:hAnsi="Arial" w:eastAsia="Arial" w:cs="Arial"/>
          <w:b w:val="1"/>
          <w:bCs w:val="1"/>
          <w:noProof w:val="0"/>
          <w:sz w:val="24"/>
          <w:szCs w:val="24"/>
          <w:lang w:val="en-US"/>
        </w:rPr>
        <w:t>EcoMini</w:t>
      </w:r>
      <w:r w:rsidRPr="39C0763F" w:rsidR="1F799B64">
        <w:rPr>
          <w:rFonts w:ascii="Arial" w:hAnsi="Arial" w:eastAsia="Arial" w:cs="Arial"/>
          <w:b w:val="1"/>
          <w:bCs w:val="1"/>
          <w:noProof w:val="0"/>
          <w:sz w:val="24"/>
          <w:szCs w:val="24"/>
          <w:lang w:val="en-US"/>
        </w:rPr>
        <w:t xml:space="preserve"> Cars</w:t>
      </w:r>
      <w:r w:rsidRPr="39C0763F" w:rsidR="1F799B64">
        <w:rPr>
          <w:rFonts w:ascii="Arial" w:hAnsi="Arial" w:eastAsia="Arial" w:cs="Arial"/>
          <w:noProof w:val="0"/>
          <w:sz w:val="24"/>
          <w:szCs w:val="24"/>
          <w:lang w:val="en-US"/>
        </w:rPr>
        <w:t xml:space="preserve"> will be located in the city of Swansea, in South Wales. The company will be </w:t>
      </w:r>
      <w:r w:rsidRPr="39C0763F" w:rsidR="1F799B64">
        <w:rPr>
          <w:rFonts w:ascii="Arial" w:hAnsi="Arial" w:eastAsia="Arial" w:cs="Arial"/>
          <w:noProof w:val="0"/>
          <w:sz w:val="24"/>
          <w:szCs w:val="24"/>
          <w:lang w:val="en-US"/>
        </w:rPr>
        <w:t>established</w:t>
      </w:r>
      <w:r w:rsidRPr="39C0763F" w:rsidR="1F799B64">
        <w:rPr>
          <w:rFonts w:ascii="Arial" w:hAnsi="Arial" w:eastAsia="Arial" w:cs="Arial"/>
          <w:noProof w:val="0"/>
          <w:sz w:val="24"/>
          <w:szCs w:val="24"/>
          <w:lang w:val="en-US"/>
        </w:rPr>
        <w:t xml:space="preserve"> in </w:t>
      </w:r>
      <w:r w:rsidRPr="39C0763F" w:rsidR="1F799B64">
        <w:rPr>
          <w:rFonts w:ascii="Arial" w:hAnsi="Arial" w:eastAsia="Arial" w:cs="Arial"/>
          <w:noProof w:val="0"/>
          <w:sz w:val="24"/>
          <w:szCs w:val="24"/>
          <w:lang w:val="en-US"/>
        </w:rPr>
        <w:t>a small</w:t>
      </w:r>
      <w:r w:rsidRPr="39C0763F" w:rsidR="1F799B64">
        <w:rPr>
          <w:rFonts w:ascii="Arial" w:hAnsi="Arial" w:eastAsia="Arial" w:cs="Arial"/>
          <w:noProof w:val="0"/>
          <w:sz w:val="24"/>
          <w:szCs w:val="24"/>
          <w:lang w:val="en-US"/>
        </w:rPr>
        <w:t xml:space="preserve"> commercial premises close to the city </w:t>
      </w:r>
      <w:r w:rsidRPr="39C0763F" w:rsidR="1F799B64">
        <w:rPr>
          <w:rFonts w:ascii="Arial" w:hAnsi="Arial" w:eastAsia="Arial" w:cs="Arial"/>
          <w:noProof w:val="0"/>
          <w:sz w:val="24"/>
          <w:szCs w:val="24"/>
          <w:lang w:val="en-US"/>
        </w:rPr>
        <w:t>centre</w:t>
      </w:r>
      <w:r w:rsidRPr="39C0763F" w:rsidR="1F799B64">
        <w:rPr>
          <w:rFonts w:ascii="Arial" w:hAnsi="Arial" w:eastAsia="Arial" w:cs="Arial"/>
          <w:noProof w:val="0"/>
          <w:sz w:val="24"/>
          <w:szCs w:val="24"/>
          <w:lang w:val="en-US"/>
        </w:rPr>
        <w:t xml:space="preserve"> or in an accessible commercial area such as </w:t>
      </w:r>
      <w:r w:rsidRPr="39C0763F" w:rsidR="1F799B64">
        <w:rPr>
          <w:rFonts w:ascii="Arial" w:hAnsi="Arial" w:eastAsia="Arial" w:cs="Arial"/>
          <w:noProof w:val="0"/>
          <w:sz w:val="24"/>
          <w:szCs w:val="24"/>
          <w:lang w:val="en-US"/>
        </w:rPr>
        <w:t>Fforestfach</w:t>
      </w:r>
      <w:r w:rsidRPr="39C0763F" w:rsidR="1F799B64">
        <w:rPr>
          <w:rFonts w:ascii="Arial" w:hAnsi="Arial" w:eastAsia="Arial" w:cs="Arial"/>
          <w:noProof w:val="0"/>
          <w:sz w:val="24"/>
          <w:szCs w:val="24"/>
          <w:lang w:val="en-US"/>
        </w:rPr>
        <w:t xml:space="preserve"> or Swansea Enterprise Park, where there are suitable spaces for small dealerships and automotive businesses. </w:t>
      </w:r>
    </w:p>
    <w:p xmlns:wp14="http://schemas.microsoft.com/office/word/2010/wordml" w:rsidP="39C0763F" wp14:paraId="190893E5" wp14:textId="4F777333">
      <w:pPr>
        <w:spacing w:before="240" w:beforeAutospacing="off" w:after="240" w:afterAutospacing="off"/>
      </w:pPr>
      <w:r w:rsidRPr="39C0763F" w:rsidR="1F799B64">
        <w:rPr>
          <w:rFonts w:ascii="Arial" w:hAnsi="Arial" w:eastAsia="Arial" w:cs="Arial"/>
          <w:noProof w:val="0"/>
          <w:sz w:val="24"/>
          <w:szCs w:val="24"/>
          <w:lang w:val="en-US"/>
        </w:rPr>
        <w:t xml:space="preserve">Example location on Google Maps: </w:t>
      </w:r>
    </w:p>
    <w:p xmlns:wp14="http://schemas.microsoft.com/office/word/2010/wordml" w:rsidP="0DA49645" wp14:paraId="4DEE8EDC" wp14:textId="1661A9D4">
      <w:pPr>
        <w:spacing w:before="240" w:beforeAutospacing="off" w:after="240" w:afterAutospacing="off"/>
      </w:pPr>
      <w:hyperlink r:id="Rb1e3751305364b1f">
        <w:r w:rsidRPr="0DA49645" w:rsidR="1F799B64">
          <w:rPr>
            <w:rStyle w:val="Hyperlink"/>
            <w:rFonts w:ascii="Arial" w:hAnsi="Arial" w:eastAsia="Arial" w:cs="Arial"/>
            <w:noProof w:val="0"/>
            <w:sz w:val="24"/>
            <w:szCs w:val="24"/>
            <w:lang w:val="en-US"/>
          </w:rPr>
          <w:t>https://maps.google.com/?q=Swansea+Enterprise+Park</w:t>
        </w:r>
      </w:hyperlink>
    </w:p>
    <w:p w:rsidR="0DA49645" w:rsidP="0DA49645" w:rsidRDefault="0DA49645" w14:paraId="2002A660" w14:textId="6E830F68">
      <w:pPr>
        <w:spacing w:before="240" w:beforeAutospacing="off" w:after="240" w:afterAutospacing="off"/>
        <w:rPr>
          <w:rFonts w:ascii="Arial" w:hAnsi="Arial" w:eastAsia="Arial" w:cs="Arial"/>
          <w:noProof w:val="0"/>
          <w:sz w:val="24"/>
          <w:szCs w:val="24"/>
          <w:lang w:val="en-US"/>
        </w:rPr>
      </w:pPr>
    </w:p>
    <w:p w:rsidR="0DA49645" w:rsidP="0DA49645" w:rsidRDefault="0DA49645" w14:paraId="65EAE329" w14:textId="317AF25C">
      <w:pPr>
        <w:spacing w:before="240" w:beforeAutospacing="off" w:after="240" w:afterAutospacing="off"/>
        <w:rPr>
          <w:rFonts w:ascii="Arial" w:hAnsi="Arial" w:eastAsia="Arial" w:cs="Arial"/>
          <w:noProof w:val="0"/>
          <w:sz w:val="24"/>
          <w:szCs w:val="24"/>
          <w:lang w:val="en-US"/>
        </w:rPr>
      </w:pPr>
      <w:r w:rsidR="75678409">
        <w:drawing>
          <wp:anchor distT="0" distB="0" distL="114300" distR="114300" simplePos="0" relativeHeight="251658240" behindDoc="0" locked="0" layoutInCell="1" allowOverlap="1" wp14:editId="422D6825" wp14:anchorId="58FBA65B">
            <wp:simplePos x="0" y="0"/>
            <wp:positionH relativeFrom="column">
              <wp:posOffset>723900</wp:posOffset>
            </wp:positionH>
            <wp:positionV relativeFrom="paragraph">
              <wp:posOffset>0</wp:posOffset>
            </wp:positionV>
            <wp:extent cx="3592695" cy="2390775"/>
            <wp:effectExtent l="0" t="0" r="0" b="0"/>
            <wp:wrapNone/>
            <wp:docPr id="5049835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04983590" name="Picture 504983590"/>
                    <pic:cNvPicPr/>
                  </pic:nvPicPr>
                  <pic:blipFill>
                    <a:blip xmlns:r="http://schemas.openxmlformats.org/officeDocument/2006/relationships" r:embed="rId792022522">
                      <a:extLst>
                        <a:ext uri="{28A0092B-C50C-407E-A947-70E740481C1C}">
                          <a14:useLocalDpi xmlns:a14="http://schemas.microsoft.com/office/drawing/2010/main"/>
                        </a:ext>
                      </a:extLst>
                    </a:blip>
                    <a:stretch>
                      <a:fillRect/>
                    </a:stretch>
                  </pic:blipFill>
                  <pic:spPr>
                    <a:xfrm rot="0">
                      <a:off x="0" y="0"/>
                      <a:ext cx="3592695" cy="2390775"/>
                    </a:xfrm>
                    <a:prstGeom prst="rect">
                      <a:avLst/>
                    </a:prstGeom>
                  </pic:spPr>
                </pic:pic>
              </a:graphicData>
            </a:graphic>
            <wp14:sizeRelH relativeFrom="page">
              <wp14:pctWidth>0</wp14:pctWidth>
            </wp14:sizeRelH>
            <wp14:sizeRelV relativeFrom="page">
              <wp14:pctHeight>0</wp14:pctHeight>
            </wp14:sizeRelV>
          </wp:anchor>
        </w:drawing>
      </w:r>
    </w:p>
    <w:p w:rsidR="0DA49645" w:rsidP="0DA49645" w:rsidRDefault="0DA49645" w14:paraId="0B73C8E4" w14:textId="238C0C08">
      <w:pPr>
        <w:spacing w:before="240" w:beforeAutospacing="off" w:after="240" w:afterAutospacing="off"/>
        <w:rPr>
          <w:rFonts w:ascii="Arial" w:hAnsi="Arial" w:eastAsia="Arial" w:cs="Arial"/>
          <w:noProof w:val="0"/>
          <w:sz w:val="24"/>
          <w:szCs w:val="24"/>
          <w:lang w:val="en-US"/>
        </w:rPr>
      </w:pPr>
    </w:p>
    <w:p xmlns:wp14="http://schemas.microsoft.com/office/word/2010/wordml" w:rsidP="39C0763F" wp14:paraId="01366E9F" wp14:textId="451F0B95">
      <w:pPr>
        <w:spacing w:before="240" w:beforeAutospacing="off" w:after="240" w:afterAutospacing="off"/>
      </w:pPr>
      <w:r w:rsidRPr="39C0763F" w:rsidR="1F799B64">
        <w:rPr>
          <w:rFonts w:ascii="Arial" w:hAnsi="Arial" w:eastAsia="Arial" w:cs="Arial"/>
          <w:noProof w:val="0"/>
          <w:sz w:val="24"/>
          <w:szCs w:val="24"/>
          <w:lang w:val="en-US"/>
        </w:rPr>
        <w:t xml:space="preserve">The </w:t>
      </w:r>
      <w:r w:rsidRPr="39C0763F" w:rsidR="1F799B64">
        <w:rPr>
          <w:rFonts w:ascii="Arial" w:hAnsi="Arial" w:eastAsia="Arial" w:cs="Arial"/>
          <w:noProof w:val="0"/>
          <w:sz w:val="24"/>
          <w:szCs w:val="24"/>
          <w:lang w:val="en-US"/>
        </w:rPr>
        <w:t>EcoMini</w:t>
      </w:r>
      <w:r w:rsidRPr="39C0763F" w:rsidR="1F799B64">
        <w:rPr>
          <w:rFonts w:ascii="Arial" w:hAnsi="Arial" w:eastAsia="Arial" w:cs="Arial"/>
          <w:noProof w:val="0"/>
          <w:sz w:val="24"/>
          <w:szCs w:val="24"/>
          <w:lang w:val="en-US"/>
        </w:rPr>
        <w:t xml:space="preserve"> Cars premises will include:</w:t>
      </w:r>
    </w:p>
    <w:p xmlns:wp14="http://schemas.microsoft.com/office/word/2010/wordml" w:rsidP="75678409" wp14:paraId="7AFA9B09" wp14:textId="22326DC2">
      <w:pPr>
        <w:pStyle w:val="ListParagraph"/>
        <w:numPr>
          <w:ilvl w:val="0"/>
          <w:numId w:val="8"/>
        </w:numPr>
        <w:spacing w:before="240" w:beforeAutospacing="off" w:after="240" w:afterAutospacing="off"/>
        <w:rPr>
          <w:rFonts w:ascii="Arial" w:hAnsi="Arial" w:eastAsia="Arial" w:cs="Arial"/>
          <w:noProof w:val="0"/>
          <w:sz w:val="24"/>
          <w:szCs w:val="24"/>
          <w:lang w:val="en-US"/>
        </w:rPr>
      </w:pPr>
      <w:r w:rsidRPr="75678409" w:rsidR="1F799B64">
        <w:rPr>
          <w:rFonts w:ascii="Arial" w:hAnsi="Arial" w:eastAsia="Arial" w:cs="Arial"/>
          <w:noProof w:val="0"/>
          <w:sz w:val="24"/>
          <w:szCs w:val="24"/>
          <w:lang w:val="en-US"/>
        </w:rPr>
        <w:t>Small showroom for displaying electric microcars.</w:t>
      </w:r>
    </w:p>
    <w:p xmlns:wp14="http://schemas.microsoft.com/office/word/2010/wordml" w:rsidP="75678409" wp14:paraId="27F44B54" wp14:textId="1631B3BC">
      <w:pPr>
        <w:pStyle w:val="ListParagraph"/>
        <w:numPr>
          <w:ilvl w:val="0"/>
          <w:numId w:val="8"/>
        </w:numPr>
        <w:spacing w:before="240" w:beforeAutospacing="off" w:after="240" w:afterAutospacing="off"/>
        <w:rPr>
          <w:rFonts w:ascii="Arial" w:hAnsi="Arial" w:eastAsia="Arial" w:cs="Arial"/>
          <w:noProof w:val="0"/>
          <w:sz w:val="24"/>
          <w:szCs w:val="24"/>
          <w:lang w:val="en-US"/>
        </w:rPr>
      </w:pPr>
      <w:r w:rsidRPr="0DA49645" w:rsidR="1F799B64">
        <w:rPr>
          <w:rFonts w:ascii="Arial" w:hAnsi="Arial" w:eastAsia="Arial" w:cs="Arial"/>
          <w:noProof w:val="0"/>
          <w:sz w:val="24"/>
          <w:szCs w:val="24"/>
          <w:lang w:val="en-US"/>
        </w:rPr>
        <w:t>Storage area for imported vehicles.</w:t>
      </w:r>
    </w:p>
    <w:p xmlns:wp14="http://schemas.microsoft.com/office/word/2010/wordml" w:rsidP="75678409" wp14:paraId="63E18312" wp14:textId="367C896E">
      <w:pPr>
        <w:pStyle w:val="ListParagraph"/>
        <w:numPr>
          <w:ilvl w:val="0"/>
          <w:numId w:val="8"/>
        </w:numPr>
        <w:spacing w:before="240" w:beforeAutospacing="off" w:after="240" w:afterAutospacing="off"/>
        <w:rPr>
          <w:rFonts w:ascii="Arial" w:hAnsi="Arial" w:eastAsia="Arial" w:cs="Arial"/>
          <w:noProof w:val="0"/>
          <w:sz w:val="24"/>
          <w:szCs w:val="24"/>
          <w:lang w:val="en-US"/>
        </w:rPr>
      </w:pPr>
      <w:r w:rsidRPr="75678409" w:rsidR="1F799B64">
        <w:rPr>
          <w:rFonts w:ascii="Arial" w:hAnsi="Arial" w:eastAsia="Arial" w:cs="Arial"/>
          <w:noProof w:val="0"/>
          <w:sz w:val="24"/>
          <w:szCs w:val="24"/>
          <w:lang w:val="en-US"/>
        </w:rPr>
        <w:t xml:space="preserve">Basic maintenance and technical inspection </w:t>
      </w:r>
      <w:r w:rsidRPr="75678409" w:rsidR="1F799B64">
        <w:rPr>
          <w:rFonts w:ascii="Arial" w:hAnsi="Arial" w:eastAsia="Arial" w:cs="Arial"/>
          <w:noProof w:val="0"/>
          <w:sz w:val="24"/>
          <w:szCs w:val="24"/>
          <w:lang w:val="en-US"/>
        </w:rPr>
        <w:t>area</w:t>
      </w:r>
      <w:r w:rsidRPr="75678409" w:rsidR="1F799B64">
        <w:rPr>
          <w:rFonts w:ascii="Arial" w:hAnsi="Arial" w:eastAsia="Arial" w:cs="Arial"/>
          <w:noProof w:val="0"/>
          <w:sz w:val="24"/>
          <w:szCs w:val="24"/>
          <w:lang w:val="en-US"/>
        </w:rPr>
        <w:t>.</w:t>
      </w:r>
    </w:p>
    <w:p xmlns:wp14="http://schemas.microsoft.com/office/word/2010/wordml" w:rsidP="74BCF203" wp14:paraId="37AE2776" wp14:textId="51F1D5DB">
      <w:pPr>
        <w:spacing w:before="240" w:beforeAutospacing="off" w:after="240" w:afterAutospacing="off"/>
        <w:rPr>
          <w:rFonts w:ascii="Arial" w:hAnsi="Arial" w:eastAsia="Arial" w:cs="Arial"/>
          <w:noProof w:val="0"/>
          <w:sz w:val="24"/>
          <w:szCs w:val="24"/>
          <w:lang w:val="en-US"/>
        </w:rPr>
      </w:pPr>
      <w:r w:rsidRPr="74BCF203" w:rsidR="4E541A51">
        <w:rPr>
          <w:rFonts w:ascii="Arial" w:hAnsi="Arial" w:eastAsia="Arial" w:cs="Arial"/>
          <w:noProof w:val="0"/>
          <w:sz w:val="24"/>
          <w:szCs w:val="24"/>
          <w:lang w:val="en-US"/>
        </w:rPr>
        <w:t xml:space="preserve">The location near the city </w:t>
      </w:r>
      <w:r w:rsidRPr="74BCF203" w:rsidR="4E541A51">
        <w:rPr>
          <w:rFonts w:ascii="Arial" w:hAnsi="Arial" w:eastAsia="Arial" w:cs="Arial"/>
          <w:noProof w:val="0"/>
          <w:sz w:val="24"/>
          <w:szCs w:val="24"/>
          <w:lang w:val="en-US"/>
        </w:rPr>
        <w:t>centre</w:t>
      </w:r>
      <w:r w:rsidRPr="74BCF203" w:rsidR="4E541A51">
        <w:rPr>
          <w:rFonts w:ascii="Arial" w:hAnsi="Arial" w:eastAsia="Arial" w:cs="Arial"/>
          <w:noProof w:val="0"/>
          <w:sz w:val="24"/>
          <w:szCs w:val="24"/>
          <w:lang w:val="en-US"/>
        </w:rPr>
        <w:t xml:space="preserve"> will attract customers such as: </w:t>
      </w:r>
    </w:p>
    <w:p xmlns:wp14="http://schemas.microsoft.com/office/word/2010/wordml" w:rsidP="0A802908" wp14:paraId="465B8BD8" wp14:textId="09B92766">
      <w:pPr>
        <w:pStyle w:val="ListParagraph"/>
        <w:numPr>
          <w:ilvl w:val="0"/>
          <w:numId w:val="9"/>
        </w:numPr>
        <w:spacing w:before="240" w:beforeAutospacing="off" w:after="240" w:afterAutospacing="off"/>
        <w:rPr>
          <w:rFonts w:ascii="Arial" w:hAnsi="Arial" w:eastAsia="Arial" w:cs="Arial"/>
          <w:noProof w:val="0"/>
          <w:sz w:val="24"/>
          <w:szCs w:val="24"/>
          <w:lang w:val="en-US"/>
        </w:rPr>
      </w:pPr>
      <w:r w:rsidRPr="0A802908" w:rsidR="4E541A51">
        <w:rPr>
          <w:rFonts w:ascii="Arial" w:hAnsi="Arial" w:eastAsia="Arial" w:cs="Arial"/>
          <w:noProof w:val="0"/>
          <w:sz w:val="24"/>
          <w:szCs w:val="24"/>
          <w:lang w:val="en-US"/>
        </w:rPr>
        <w:t xml:space="preserve">Swansea University students. </w:t>
      </w:r>
    </w:p>
    <w:p xmlns:wp14="http://schemas.microsoft.com/office/word/2010/wordml" w:rsidP="0A802908" wp14:paraId="61951DAB" wp14:textId="3B97D9CF">
      <w:pPr>
        <w:pStyle w:val="ListParagraph"/>
        <w:numPr>
          <w:ilvl w:val="0"/>
          <w:numId w:val="9"/>
        </w:numPr>
        <w:spacing w:before="240" w:beforeAutospacing="off" w:after="240" w:afterAutospacing="off"/>
        <w:rPr>
          <w:rFonts w:ascii="Arial" w:hAnsi="Arial" w:eastAsia="Arial" w:cs="Arial"/>
          <w:noProof w:val="0"/>
          <w:sz w:val="24"/>
          <w:szCs w:val="24"/>
          <w:lang w:val="en-US"/>
        </w:rPr>
      </w:pPr>
      <w:r w:rsidRPr="0A802908" w:rsidR="4E541A51">
        <w:rPr>
          <w:rFonts w:ascii="Arial" w:hAnsi="Arial" w:eastAsia="Arial" w:cs="Arial"/>
          <w:noProof w:val="0"/>
          <w:sz w:val="24"/>
          <w:szCs w:val="24"/>
          <w:lang w:val="en-US"/>
        </w:rPr>
        <w:t xml:space="preserve">Commuters. </w:t>
      </w:r>
    </w:p>
    <w:p xmlns:wp14="http://schemas.microsoft.com/office/word/2010/wordml" w:rsidP="0A802908" wp14:paraId="49DB0DF7" wp14:textId="5AB1009D">
      <w:pPr>
        <w:pStyle w:val="ListParagraph"/>
        <w:numPr>
          <w:ilvl w:val="0"/>
          <w:numId w:val="9"/>
        </w:numPr>
        <w:spacing w:before="240" w:beforeAutospacing="off" w:after="240" w:afterAutospacing="off"/>
        <w:rPr>
          <w:rFonts w:ascii="Arial" w:hAnsi="Arial" w:eastAsia="Arial" w:cs="Arial"/>
          <w:noProof w:val="0"/>
          <w:sz w:val="24"/>
          <w:szCs w:val="24"/>
          <w:lang w:val="en-US"/>
        </w:rPr>
      </w:pPr>
      <w:r w:rsidRPr="0A802908" w:rsidR="4E541A51">
        <w:rPr>
          <w:rFonts w:ascii="Arial" w:hAnsi="Arial" w:eastAsia="Arial" w:cs="Arial"/>
          <w:noProof w:val="0"/>
          <w:sz w:val="24"/>
          <w:szCs w:val="24"/>
          <w:lang w:val="en-US"/>
        </w:rPr>
        <w:t xml:space="preserve">Urban delivery drivers. </w:t>
      </w:r>
    </w:p>
    <w:p xmlns:wp14="http://schemas.microsoft.com/office/word/2010/wordml" w:rsidP="0A802908" wp14:paraId="44729EC2" wp14:textId="55310D02">
      <w:pPr>
        <w:pStyle w:val="ListParagraph"/>
        <w:numPr>
          <w:ilvl w:val="0"/>
          <w:numId w:val="9"/>
        </w:numPr>
        <w:spacing w:before="240" w:beforeAutospacing="off" w:after="240" w:afterAutospacing="off"/>
        <w:rPr>
          <w:rFonts w:ascii="Arial" w:hAnsi="Arial" w:eastAsia="Arial" w:cs="Arial"/>
          <w:noProof w:val="0"/>
          <w:sz w:val="24"/>
          <w:szCs w:val="24"/>
          <w:lang w:val="en-US"/>
        </w:rPr>
      </w:pPr>
      <w:r w:rsidRPr="0A802908" w:rsidR="4E541A51">
        <w:rPr>
          <w:rFonts w:ascii="Arial" w:hAnsi="Arial" w:eastAsia="Arial" w:cs="Arial"/>
          <w:noProof w:val="0"/>
          <w:sz w:val="24"/>
          <w:szCs w:val="24"/>
          <w:lang w:val="en-US"/>
        </w:rPr>
        <w:t xml:space="preserve">Residents </w:t>
      </w:r>
      <w:r w:rsidRPr="0A802908" w:rsidR="4E541A51">
        <w:rPr>
          <w:rFonts w:ascii="Arial" w:hAnsi="Arial" w:eastAsia="Arial" w:cs="Arial"/>
          <w:noProof w:val="0"/>
          <w:sz w:val="24"/>
          <w:szCs w:val="24"/>
          <w:lang w:val="en-US"/>
        </w:rPr>
        <w:t>looking</w:t>
      </w:r>
      <w:r w:rsidRPr="0A802908" w:rsidR="4E541A51">
        <w:rPr>
          <w:rFonts w:ascii="Arial" w:hAnsi="Arial" w:eastAsia="Arial" w:cs="Arial"/>
          <w:noProof w:val="0"/>
          <w:sz w:val="24"/>
          <w:szCs w:val="24"/>
          <w:lang w:val="en-US"/>
        </w:rPr>
        <w:t xml:space="preserve"> for an economical second vehicle. </w:t>
      </w:r>
    </w:p>
    <w:p xmlns:wp14="http://schemas.microsoft.com/office/word/2010/wordml" w:rsidP="39C0763F" wp14:paraId="1F7F6B90" wp14:textId="71DDB9E2">
      <w:pPr>
        <w:spacing w:before="240" w:beforeAutospacing="off" w:after="240" w:afterAutospacing="off"/>
      </w:pPr>
      <w:r w:rsidRPr="74BCF203" w:rsidR="4E541A51">
        <w:rPr>
          <w:rFonts w:ascii="Arial" w:hAnsi="Arial" w:eastAsia="Arial" w:cs="Arial"/>
          <w:noProof w:val="0"/>
          <w:sz w:val="24"/>
          <w:szCs w:val="24"/>
          <w:lang w:val="en-US"/>
        </w:rPr>
        <w:t xml:space="preserve">Establishing </w:t>
      </w:r>
      <w:r w:rsidRPr="74BCF203" w:rsidR="4E541A51">
        <w:rPr>
          <w:rFonts w:ascii="Arial" w:hAnsi="Arial" w:eastAsia="Arial" w:cs="Arial"/>
          <w:noProof w:val="0"/>
          <w:sz w:val="24"/>
          <w:szCs w:val="24"/>
          <w:lang w:val="en-US"/>
        </w:rPr>
        <w:t>EcoMini</w:t>
      </w:r>
      <w:r w:rsidRPr="74BCF203" w:rsidR="4E541A51">
        <w:rPr>
          <w:rFonts w:ascii="Arial" w:hAnsi="Arial" w:eastAsia="Arial" w:cs="Arial"/>
          <w:noProof w:val="0"/>
          <w:sz w:val="24"/>
          <w:szCs w:val="24"/>
          <w:lang w:val="en-US"/>
        </w:rPr>
        <w:t xml:space="preserve"> Cars in Swansea is a strategic decision due to car dependency, frequent urban </w:t>
      </w:r>
      <w:r w:rsidRPr="74BCF203" w:rsidR="4E541A51">
        <w:rPr>
          <w:rFonts w:ascii="Arial" w:hAnsi="Arial" w:eastAsia="Arial" w:cs="Arial"/>
          <w:noProof w:val="0"/>
          <w:sz w:val="24"/>
          <w:szCs w:val="24"/>
          <w:lang w:val="en-US"/>
        </w:rPr>
        <w:t>travel</w:t>
      </w:r>
      <w:r w:rsidRPr="74BCF203" w:rsidR="4E541A51">
        <w:rPr>
          <w:rFonts w:ascii="Arial" w:hAnsi="Arial" w:eastAsia="Arial" w:cs="Arial"/>
          <w:noProof w:val="0"/>
          <w:sz w:val="24"/>
          <w:szCs w:val="24"/>
          <w:lang w:val="en-US"/>
        </w:rPr>
        <w:t xml:space="preserve"> and the growing need for more economical and sustainable transport solutions.</w:t>
      </w:r>
    </w:p>
    <w:p xmlns:wp14="http://schemas.microsoft.com/office/word/2010/wordml" w:rsidP="74BCF203" wp14:paraId="540690FC" wp14:textId="4C2C8C9C">
      <w:pPr>
        <w:spacing w:before="240" w:beforeAutospacing="off" w:after="240" w:afterAutospacing="off"/>
        <w:rPr>
          <w:rFonts w:ascii="Arial" w:hAnsi="Arial" w:eastAsia="Arial" w:cs="Arial"/>
          <w:noProof w:val="0"/>
          <w:sz w:val="24"/>
          <w:szCs w:val="24"/>
          <w:lang w:val="en-US"/>
        </w:rPr>
      </w:pPr>
    </w:p>
    <w:p xmlns:wp14="http://schemas.microsoft.com/office/word/2010/wordml" w:rsidP="74BCF203" wp14:paraId="1C51B870" wp14:textId="3521E8B5">
      <w:pPr>
        <w:spacing w:before="240" w:beforeAutospacing="off" w:after="240" w:afterAutospacing="off"/>
        <w:rPr>
          <w:rFonts w:ascii="Arial" w:hAnsi="Arial" w:eastAsia="Arial" w:cs="Arial"/>
          <w:b w:val="1"/>
          <w:bCs w:val="1"/>
          <w:noProof w:val="0"/>
          <w:sz w:val="28"/>
          <w:szCs w:val="28"/>
          <w:lang w:val="en-US"/>
        </w:rPr>
      </w:pPr>
      <w:r w:rsidRPr="74BCF203" w:rsidR="4E541A51">
        <w:rPr>
          <w:rFonts w:ascii="Arial" w:hAnsi="Arial" w:eastAsia="Arial" w:cs="Arial"/>
          <w:b w:val="1"/>
          <w:bCs w:val="1"/>
          <w:noProof w:val="0"/>
          <w:sz w:val="28"/>
          <w:szCs w:val="28"/>
          <w:lang w:val="en-US"/>
        </w:rPr>
        <w:t>Human Resources</w:t>
      </w:r>
    </w:p>
    <w:p xmlns:wp14="http://schemas.microsoft.com/office/word/2010/wordml" w:rsidP="39C0763F" wp14:paraId="6B02121B" wp14:textId="54A9EBA9">
      <w:pPr>
        <w:spacing w:before="240" w:beforeAutospacing="off" w:after="240" w:afterAutospacing="off"/>
      </w:pPr>
      <w:r w:rsidRPr="74BCF203" w:rsidR="4E541A51">
        <w:rPr>
          <w:rFonts w:ascii="Arial" w:hAnsi="Arial" w:eastAsia="Arial" w:cs="Arial"/>
          <w:noProof w:val="0"/>
          <w:sz w:val="24"/>
          <w:szCs w:val="24"/>
          <w:lang w:val="en-US"/>
        </w:rPr>
        <w:t xml:space="preserve">During the </w:t>
      </w:r>
      <w:r w:rsidRPr="74BCF203" w:rsidR="4E541A51">
        <w:rPr>
          <w:rFonts w:ascii="Arial" w:hAnsi="Arial" w:eastAsia="Arial" w:cs="Arial"/>
          <w:noProof w:val="0"/>
          <w:sz w:val="24"/>
          <w:szCs w:val="24"/>
          <w:lang w:val="en-US"/>
        </w:rPr>
        <w:t>initial</w:t>
      </w:r>
      <w:r w:rsidRPr="74BCF203" w:rsidR="4E541A51">
        <w:rPr>
          <w:rFonts w:ascii="Arial" w:hAnsi="Arial" w:eastAsia="Arial" w:cs="Arial"/>
          <w:noProof w:val="0"/>
          <w:sz w:val="24"/>
          <w:szCs w:val="24"/>
          <w:lang w:val="en-US"/>
        </w:rPr>
        <w:t xml:space="preserve"> phase, </w:t>
      </w:r>
      <w:r w:rsidRPr="74BCF203" w:rsidR="4E541A51">
        <w:rPr>
          <w:rFonts w:ascii="Arial" w:hAnsi="Arial" w:eastAsia="Arial" w:cs="Arial"/>
          <w:noProof w:val="0"/>
          <w:sz w:val="24"/>
          <w:szCs w:val="24"/>
          <w:lang w:val="en-US"/>
        </w:rPr>
        <w:t>EcoMini</w:t>
      </w:r>
      <w:r w:rsidRPr="74BCF203" w:rsidR="4E541A51">
        <w:rPr>
          <w:rFonts w:ascii="Arial" w:hAnsi="Arial" w:eastAsia="Arial" w:cs="Arial"/>
          <w:noProof w:val="0"/>
          <w:sz w:val="24"/>
          <w:szCs w:val="24"/>
          <w:lang w:val="en-US"/>
        </w:rPr>
        <w:t xml:space="preserve"> Cars will </w:t>
      </w:r>
      <w:r w:rsidRPr="74BCF203" w:rsidR="4E541A51">
        <w:rPr>
          <w:rFonts w:ascii="Arial" w:hAnsi="Arial" w:eastAsia="Arial" w:cs="Arial"/>
          <w:noProof w:val="0"/>
          <w:sz w:val="24"/>
          <w:szCs w:val="24"/>
          <w:lang w:val="en-US"/>
        </w:rPr>
        <w:t>operate</w:t>
      </w:r>
      <w:r w:rsidRPr="74BCF203" w:rsidR="4E541A51">
        <w:rPr>
          <w:rFonts w:ascii="Arial" w:hAnsi="Arial" w:eastAsia="Arial" w:cs="Arial"/>
          <w:noProof w:val="0"/>
          <w:sz w:val="24"/>
          <w:szCs w:val="24"/>
          <w:lang w:val="en-US"/>
        </w:rPr>
        <w:t xml:space="preserve"> with a small team of five employees.</w:t>
      </w:r>
    </w:p>
    <w:p xmlns:wp14="http://schemas.microsoft.com/office/word/2010/wordml" w:rsidP="39C0763F" wp14:paraId="73CF5D91" wp14:noSpellErr="1" wp14:textId="0C96FFD0">
      <w:pPr>
        <w:spacing w:before="240" w:beforeAutospacing="off" w:after="240" w:afterAutospacing="off"/>
      </w:pPr>
      <w:r w:rsidRPr="341DE88D" w:rsidR="4E541A51">
        <w:rPr>
          <w:rFonts w:ascii="Arial" w:hAnsi="Arial" w:eastAsia="Arial" w:cs="Arial"/>
          <w:noProof w:val="0"/>
          <w:sz w:val="24"/>
          <w:szCs w:val="24"/>
          <w:lang w:val="en-US"/>
        </w:rPr>
        <w:t>Organisational</w:t>
      </w:r>
      <w:r w:rsidRPr="341DE88D" w:rsidR="4E541A51">
        <w:rPr>
          <w:rFonts w:ascii="Arial" w:hAnsi="Arial" w:eastAsia="Arial" w:cs="Arial"/>
          <w:noProof w:val="0"/>
          <w:sz w:val="24"/>
          <w:szCs w:val="24"/>
          <w:lang w:val="en-US"/>
        </w:rPr>
        <w:t xml:space="preserve"> structure</w:t>
      </w:r>
      <w:r w:rsidRPr="341DE88D" w:rsidR="4C78AC87">
        <w:rPr>
          <w:rFonts w:ascii="Arial" w:hAnsi="Arial" w:eastAsia="Arial" w:cs="Arial"/>
          <w:noProof w:val="0"/>
          <w:sz w:val="24"/>
          <w:szCs w:val="24"/>
          <w:lang w:val="en-US"/>
        </w:rPr>
        <w:t>.</w:t>
      </w:r>
    </w:p>
    <w:p w:rsidR="7D4ADC58" w:rsidP="341DE88D" w:rsidRDefault="7D4ADC58" w14:paraId="753C67C1" w14:textId="6B453C55">
      <w:pPr>
        <w:spacing w:before="240" w:beforeAutospacing="off" w:after="240" w:afterAutospacing="off"/>
      </w:pPr>
      <w:r w:rsidR="7D4ADC58">
        <w:drawing>
          <wp:anchor distT="0" distB="0" distL="114300" distR="114300" simplePos="0" relativeHeight="251658240" behindDoc="0" locked="0" layoutInCell="1" allowOverlap="1" wp14:editId="52A5D421" wp14:anchorId="5B44E1C0">
            <wp:simplePos x="0" y="0"/>
            <wp:positionH relativeFrom="column">
              <wp:posOffset>57150</wp:posOffset>
            </wp:positionH>
            <wp:positionV relativeFrom="paragraph">
              <wp:posOffset>323850</wp:posOffset>
            </wp:positionV>
            <wp:extent cx="5162606" cy="3295719"/>
            <wp:effectExtent l="0" t="0" r="0" b="0"/>
            <wp:wrapNone/>
            <wp:docPr id="5929774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2977405" name="Picture 592977405"/>
                    <pic:cNvPicPr/>
                  </pic:nvPicPr>
                  <pic:blipFill>
                    <a:blip xmlns:r="http://schemas.openxmlformats.org/officeDocument/2006/relationships" r:embed="rId2035251236">
                      <a:extLst>
                        <a:ext uri="{28A0092B-C50C-407E-A947-70E740481C1C}">
                          <a14:useLocalDpi xmlns:a14="http://schemas.microsoft.com/office/drawing/2010/main"/>
                        </a:ext>
                      </a:extLst>
                    </a:blip>
                    <a:srcRect l="4825" t="8203" r="4991" b="15077"/>
                    <a:stretch>
                      <a:fillRect/>
                    </a:stretch>
                  </pic:blipFill>
                  <pic:spPr>
                    <a:xfrm rot="0">
                      <a:off x="0" y="0"/>
                      <a:ext cx="5162606" cy="3295719"/>
                    </a:xfrm>
                    <a:prstGeom prst="rect">
                      <a:avLst/>
                    </a:prstGeom>
                  </pic:spPr>
                </pic:pic>
              </a:graphicData>
            </a:graphic>
            <wp14:sizeRelH relativeFrom="page">
              <wp14:pctWidth>0</wp14:pctWidth>
            </wp14:sizeRelH>
            <wp14:sizeRelV relativeFrom="page">
              <wp14:pctHeight>0</wp14:pctHeight>
            </wp14:sizeRelV>
          </wp:anchor>
        </w:drawing>
      </w:r>
      <w:r>
        <w:br/>
      </w:r>
    </w:p>
    <w:p w:rsidR="341DE88D" w:rsidP="341DE88D" w:rsidRDefault="341DE88D" w14:paraId="37FEFCDA" w14:textId="13A732A1">
      <w:pPr>
        <w:spacing w:before="240" w:beforeAutospacing="off" w:after="240" w:afterAutospacing="off"/>
        <w:rPr>
          <w:rFonts w:ascii="Arial" w:hAnsi="Arial" w:eastAsia="Arial" w:cs="Arial"/>
          <w:noProof w:val="0"/>
          <w:sz w:val="24"/>
          <w:szCs w:val="24"/>
          <w:lang w:val="en-US"/>
        </w:rPr>
      </w:pPr>
    </w:p>
    <w:p w:rsidR="341DE88D" w:rsidP="341DE88D" w:rsidRDefault="341DE88D" w14:paraId="7FA7AF5B" w14:textId="5CD7741C">
      <w:pPr>
        <w:spacing w:before="240" w:beforeAutospacing="off" w:after="240" w:afterAutospacing="off"/>
        <w:rPr>
          <w:rFonts w:ascii="Arial" w:hAnsi="Arial" w:eastAsia="Arial" w:cs="Arial"/>
          <w:noProof w:val="0"/>
          <w:sz w:val="24"/>
          <w:szCs w:val="24"/>
          <w:lang w:val="en-US"/>
        </w:rPr>
      </w:pPr>
    </w:p>
    <w:p w:rsidR="341DE88D" w:rsidP="341DE88D" w:rsidRDefault="341DE88D" w14:paraId="219C5764" w14:textId="55AD1EEE">
      <w:pPr>
        <w:spacing w:before="240" w:beforeAutospacing="off" w:after="240" w:afterAutospacing="off"/>
        <w:rPr>
          <w:rFonts w:ascii="Arial" w:hAnsi="Arial" w:eastAsia="Arial" w:cs="Arial"/>
          <w:noProof w:val="0"/>
          <w:sz w:val="24"/>
          <w:szCs w:val="24"/>
          <w:lang w:val="en-US"/>
        </w:rPr>
      </w:pPr>
    </w:p>
    <w:p w:rsidR="341DE88D" w:rsidP="341DE88D" w:rsidRDefault="341DE88D" w14:paraId="05F67563" w14:textId="61D3F3C3">
      <w:pPr>
        <w:spacing w:before="240" w:beforeAutospacing="off" w:after="240" w:afterAutospacing="off"/>
        <w:rPr>
          <w:rFonts w:ascii="Arial" w:hAnsi="Arial" w:eastAsia="Arial" w:cs="Arial"/>
          <w:noProof w:val="0"/>
          <w:sz w:val="24"/>
          <w:szCs w:val="24"/>
          <w:lang w:val="en-US"/>
        </w:rPr>
      </w:pPr>
    </w:p>
    <w:p w:rsidR="6352E0E5" w:rsidP="341DE88D" w:rsidRDefault="6352E0E5" w14:paraId="755946FC" w14:textId="2EB7F26F">
      <w:pPr>
        <w:spacing w:before="240" w:beforeAutospacing="off" w:after="240" w:afterAutospacing="off"/>
      </w:pPr>
      <w:r w:rsidRPr="341DE88D" w:rsidR="6352E0E5">
        <w:rPr>
          <w:rFonts w:ascii="Arial" w:hAnsi="Arial" w:eastAsia="Arial" w:cs="Arial"/>
          <w:noProof w:val="0"/>
          <w:sz w:val="24"/>
          <w:szCs w:val="24"/>
          <w:lang w:val="en-US"/>
        </w:rPr>
        <w:t xml:space="preserve">Main functions: </w:t>
      </w:r>
    </w:p>
    <w:p w:rsidR="6352E0E5" w:rsidP="341DE88D" w:rsidRDefault="6352E0E5" w14:paraId="6803CB77" w14:textId="0F740530">
      <w:pPr>
        <w:pStyle w:val="ListParagraph"/>
        <w:numPr>
          <w:ilvl w:val="0"/>
          <w:numId w:val="3"/>
        </w:numPr>
        <w:spacing w:before="240" w:beforeAutospacing="off" w:after="240" w:afterAutospacing="off"/>
        <w:rPr>
          <w:rFonts w:ascii="Arial" w:hAnsi="Arial" w:eastAsia="Arial" w:cs="Arial"/>
          <w:noProof w:val="0"/>
          <w:sz w:val="24"/>
          <w:szCs w:val="24"/>
          <w:lang w:val="en-US"/>
        </w:rPr>
      </w:pPr>
      <w:r w:rsidRPr="341DE88D" w:rsidR="6352E0E5">
        <w:rPr>
          <w:rFonts w:ascii="Arial" w:hAnsi="Arial" w:eastAsia="Arial" w:cs="Arial"/>
          <w:noProof w:val="0"/>
          <w:sz w:val="24"/>
          <w:szCs w:val="24"/>
          <w:lang w:val="en-US"/>
        </w:rPr>
        <w:t xml:space="preserve">Managing Director </w:t>
      </w:r>
    </w:p>
    <w:p w:rsidR="6352E0E5" w:rsidP="341DE88D" w:rsidRDefault="6352E0E5" w14:paraId="0654240F" w14:textId="124FDC99">
      <w:pPr>
        <w:spacing w:before="240" w:beforeAutospacing="off" w:after="240" w:afterAutospacing="off" w:line="240" w:lineRule="auto"/>
      </w:pPr>
      <w:r w:rsidRPr="341DE88D" w:rsidR="6352E0E5">
        <w:rPr>
          <w:rFonts w:ascii="Arial" w:hAnsi="Arial" w:eastAsia="Arial" w:cs="Arial"/>
          <w:noProof w:val="0"/>
          <w:sz w:val="24"/>
          <w:szCs w:val="24"/>
          <w:lang w:val="en-US"/>
        </w:rPr>
        <w:t xml:space="preserve">Responsible for business strategy, supplier </w:t>
      </w:r>
      <w:r w:rsidRPr="341DE88D" w:rsidR="5B9EF452">
        <w:rPr>
          <w:rFonts w:ascii="Arial" w:hAnsi="Arial" w:eastAsia="Arial" w:cs="Arial"/>
          <w:noProof w:val="0"/>
          <w:sz w:val="24"/>
          <w:szCs w:val="24"/>
          <w:lang w:val="en-US"/>
        </w:rPr>
        <w:t>negotiations,</w:t>
      </w:r>
      <w:r w:rsidRPr="341DE88D" w:rsidR="6352E0E5">
        <w:rPr>
          <w:rFonts w:ascii="Arial" w:hAnsi="Arial" w:eastAsia="Arial" w:cs="Arial"/>
          <w:noProof w:val="0"/>
          <w:sz w:val="24"/>
          <w:szCs w:val="24"/>
          <w:lang w:val="en-US"/>
        </w:rPr>
        <w:t xml:space="preserve"> and </w:t>
      </w:r>
      <w:r w:rsidRPr="341DE88D" w:rsidR="6352E0E5">
        <w:rPr>
          <w:rFonts w:ascii="Arial" w:hAnsi="Arial" w:eastAsia="Arial" w:cs="Arial"/>
          <w:noProof w:val="0"/>
          <w:sz w:val="24"/>
          <w:szCs w:val="24"/>
          <w:lang w:val="en-US"/>
        </w:rPr>
        <w:t>financial management</w:t>
      </w:r>
      <w:r w:rsidRPr="341DE88D" w:rsidR="6352E0E5">
        <w:rPr>
          <w:rFonts w:ascii="Arial" w:hAnsi="Arial" w:eastAsia="Arial" w:cs="Arial"/>
          <w:noProof w:val="0"/>
          <w:sz w:val="24"/>
          <w:szCs w:val="24"/>
          <w:lang w:val="en-US"/>
        </w:rPr>
        <w:t xml:space="preserve">. </w:t>
      </w:r>
    </w:p>
    <w:p w:rsidR="6352E0E5" w:rsidP="341DE88D" w:rsidRDefault="6352E0E5" w14:paraId="10E26E5A" w14:textId="589953EA">
      <w:pPr>
        <w:pStyle w:val="ListParagraph"/>
        <w:numPr>
          <w:ilvl w:val="0"/>
          <w:numId w:val="4"/>
        </w:numPr>
        <w:spacing w:before="240" w:beforeAutospacing="off" w:after="240" w:afterAutospacing="off" w:line="240" w:lineRule="auto"/>
        <w:rPr>
          <w:rFonts w:ascii="Arial" w:hAnsi="Arial" w:eastAsia="Arial" w:cs="Arial"/>
          <w:noProof w:val="0"/>
          <w:sz w:val="24"/>
          <w:szCs w:val="24"/>
          <w:lang w:val="en-US"/>
        </w:rPr>
      </w:pPr>
      <w:r w:rsidRPr="341DE88D" w:rsidR="6352E0E5">
        <w:rPr>
          <w:rFonts w:ascii="Arial" w:hAnsi="Arial" w:eastAsia="Arial" w:cs="Arial"/>
          <w:noProof w:val="0"/>
          <w:sz w:val="24"/>
          <w:szCs w:val="24"/>
          <w:lang w:val="en-US"/>
        </w:rPr>
        <w:t>Sale</w:t>
      </w:r>
      <w:r w:rsidRPr="341DE88D" w:rsidR="53FE1133">
        <w:rPr>
          <w:rFonts w:ascii="Arial" w:hAnsi="Arial" w:eastAsia="Arial" w:cs="Arial"/>
          <w:noProof w:val="0"/>
          <w:sz w:val="24"/>
          <w:szCs w:val="24"/>
          <w:lang w:val="en-US"/>
        </w:rPr>
        <w:t>s Team</w:t>
      </w:r>
    </w:p>
    <w:p w:rsidR="6352E0E5" w:rsidP="341DE88D" w:rsidRDefault="6352E0E5" w14:paraId="70D0DA55" w14:textId="25DE10CF">
      <w:pPr>
        <w:pStyle w:val="Normal"/>
        <w:spacing w:before="240" w:beforeAutospacing="off" w:after="240" w:afterAutospacing="off"/>
      </w:pPr>
      <w:r w:rsidRPr="341DE88D" w:rsidR="6352E0E5">
        <w:rPr>
          <w:rFonts w:ascii="Arial" w:hAnsi="Arial" w:eastAsia="Arial" w:cs="Arial"/>
          <w:noProof w:val="0"/>
          <w:sz w:val="24"/>
          <w:szCs w:val="24"/>
          <w:lang w:val="en-US"/>
        </w:rPr>
        <w:t>Customer service, vehicle demonstrations, and closing sales.</w:t>
      </w:r>
    </w:p>
    <w:p w:rsidR="6352E0E5" w:rsidP="341DE88D" w:rsidRDefault="6352E0E5" w14:paraId="7E686416" w14:textId="36DA121C">
      <w:pPr>
        <w:pStyle w:val="ListParagraph"/>
        <w:numPr>
          <w:ilvl w:val="0"/>
          <w:numId w:val="5"/>
        </w:numPr>
        <w:spacing w:before="240" w:beforeAutospacing="off" w:after="240" w:afterAutospacing="off"/>
        <w:rPr>
          <w:rFonts w:ascii="Arial" w:hAnsi="Arial" w:eastAsia="Arial" w:cs="Arial"/>
          <w:noProof w:val="0"/>
          <w:sz w:val="24"/>
          <w:szCs w:val="24"/>
          <w:lang w:val="en-US"/>
        </w:rPr>
      </w:pPr>
      <w:r w:rsidRPr="341DE88D" w:rsidR="6352E0E5">
        <w:rPr>
          <w:rFonts w:ascii="Arial" w:hAnsi="Arial" w:eastAsia="Arial" w:cs="Arial"/>
          <w:noProof w:val="0"/>
          <w:sz w:val="24"/>
          <w:szCs w:val="24"/>
          <w:lang w:val="en-US"/>
        </w:rPr>
        <w:t>Marketing Manager</w:t>
      </w:r>
    </w:p>
    <w:p w:rsidR="6352E0E5" w:rsidP="341DE88D" w:rsidRDefault="6352E0E5" w14:paraId="49E7BD29" w14:textId="27AC35F8">
      <w:pPr>
        <w:pStyle w:val="Normal"/>
        <w:spacing w:before="240" w:beforeAutospacing="off" w:after="240" w:afterAutospacing="off"/>
      </w:pPr>
      <w:r w:rsidRPr="341DE88D" w:rsidR="6352E0E5">
        <w:rPr>
          <w:rFonts w:ascii="Arial" w:hAnsi="Arial" w:eastAsia="Arial" w:cs="Arial"/>
          <w:noProof w:val="0"/>
          <w:sz w:val="24"/>
          <w:szCs w:val="24"/>
          <w:lang w:val="en-US"/>
        </w:rPr>
        <w:t>Social media management, digital advertising, and brand promotion.</w:t>
      </w:r>
    </w:p>
    <w:p w:rsidR="6352E0E5" w:rsidP="341DE88D" w:rsidRDefault="6352E0E5" w14:paraId="77265FFF" w14:textId="4C806C42">
      <w:pPr>
        <w:pStyle w:val="ListParagraph"/>
        <w:numPr>
          <w:ilvl w:val="0"/>
          <w:numId w:val="6"/>
        </w:numPr>
        <w:spacing w:before="240" w:beforeAutospacing="off" w:after="240" w:afterAutospacing="off"/>
        <w:rPr>
          <w:rFonts w:ascii="Arial" w:hAnsi="Arial" w:eastAsia="Arial" w:cs="Arial"/>
          <w:noProof w:val="0"/>
          <w:sz w:val="24"/>
          <w:szCs w:val="24"/>
          <w:lang w:val="en-US"/>
        </w:rPr>
      </w:pPr>
      <w:r w:rsidRPr="341DE88D" w:rsidR="6352E0E5">
        <w:rPr>
          <w:rFonts w:ascii="Arial" w:hAnsi="Arial" w:eastAsia="Arial" w:cs="Arial"/>
          <w:noProof w:val="0"/>
          <w:sz w:val="24"/>
          <w:szCs w:val="24"/>
          <w:lang w:val="en-US"/>
        </w:rPr>
        <w:t>Mechanical Technician</w:t>
      </w:r>
    </w:p>
    <w:p w:rsidR="6352E0E5" w:rsidP="341DE88D" w:rsidRDefault="6352E0E5" w14:paraId="0B3A01FB" w14:textId="33319DF3">
      <w:pPr>
        <w:pStyle w:val="Normal"/>
        <w:spacing w:before="240" w:beforeAutospacing="off" w:after="240" w:afterAutospacing="off"/>
      </w:pPr>
      <w:r w:rsidRPr="341DE88D" w:rsidR="6352E0E5">
        <w:rPr>
          <w:rFonts w:ascii="Arial" w:hAnsi="Arial" w:eastAsia="Arial" w:cs="Arial"/>
          <w:noProof w:val="0"/>
          <w:sz w:val="24"/>
          <w:szCs w:val="24"/>
          <w:lang w:val="en-US"/>
        </w:rPr>
        <w:t>Maintenance, vehicle inspection, and technical service.</w:t>
      </w:r>
    </w:p>
    <w:p w:rsidR="6352E0E5" w:rsidP="341DE88D" w:rsidRDefault="6352E0E5" w14:paraId="1565327F" w14:textId="0D243738">
      <w:pPr>
        <w:pStyle w:val="ListParagraph"/>
        <w:numPr>
          <w:ilvl w:val="0"/>
          <w:numId w:val="7"/>
        </w:numPr>
        <w:spacing w:before="240" w:beforeAutospacing="off" w:after="240" w:afterAutospacing="off"/>
        <w:rPr>
          <w:rFonts w:ascii="Arial" w:hAnsi="Arial" w:eastAsia="Arial" w:cs="Arial"/>
          <w:noProof w:val="0"/>
          <w:sz w:val="24"/>
          <w:szCs w:val="24"/>
          <w:lang w:val="en-US"/>
        </w:rPr>
      </w:pPr>
      <w:r w:rsidRPr="341DE88D" w:rsidR="6352E0E5">
        <w:rPr>
          <w:rFonts w:ascii="Arial" w:hAnsi="Arial" w:eastAsia="Arial" w:cs="Arial"/>
          <w:noProof w:val="0"/>
          <w:sz w:val="24"/>
          <w:szCs w:val="24"/>
          <w:lang w:val="en-US"/>
        </w:rPr>
        <w:t>Administrative Assistant</w:t>
      </w:r>
    </w:p>
    <w:p w:rsidR="6352E0E5" w:rsidP="341DE88D" w:rsidRDefault="6352E0E5" w14:paraId="3756A9C8" w14:textId="08436636">
      <w:pPr>
        <w:spacing w:before="240" w:beforeAutospacing="off" w:after="240" w:afterAutospacing="off"/>
      </w:pPr>
      <w:r w:rsidRPr="341DE88D" w:rsidR="6352E0E5">
        <w:rPr>
          <w:rFonts w:ascii="Arial" w:hAnsi="Arial" w:eastAsia="Arial" w:cs="Arial"/>
          <w:noProof w:val="0"/>
          <w:sz w:val="24"/>
          <w:szCs w:val="24"/>
          <w:lang w:val="en-US"/>
        </w:rPr>
        <w:t xml:space="preserve">Document management, customer service, and </w:t>
      </w:r>
      <w:r w:rsidRPr="341DE88D" w:rsidR="6352E0E5">
        <w:rPr>
          <w:rFonts w:ascii="Arial" w:hAnsi="Arial" w:eastAsia="Arial" w:cs="Arial"/>
          <w:noProof w:val="0"/>
          <w:sz w:val="24"/>
          <w:szCs w:val="24"/>
          <w:lang w:val="en-US"/>
        </w:rPr>
        <w:t>logistics</w:t>
      </w:r>
      <w:r w:rsidRPr="341DE88D" w:rsidR="6352E0E5">
        <w:rPr>
          <w:rFonts w:ascii="Arial" w:hAnsi="Arial" w:eastAsia="Arial" w:cs="Arial"/>
          <w:noProof w:val="0"/>
          <w:sz w:val="24"/>
          <w:szCs w:val="24"/>
          <w:lang w:val="en-US"/>
        </w:rPr>
        <w:t xml:space="preserve"> coordination.</w:t>
      </w:r>
    </w:p>
    <w:p w:rsidR="341DE88D" w:rsidP="341DE88D" w:rsidRDefault="341DE88D" w14:paraId="066D0B80" w14:textId="274254B1">
      <w:pPr>
        <w:spacing w:before="240" w:beforeAutospacing="off" w:after="240" w:afterAutospacing="off"/>
        <w:rPr>
          <w:rFonts w:ascii="Arial" w:hAnsi="Arial" w:eastAsia="Arial" w:cs="Arial"/>
          <w:noProof w:val="0"/>
          <w:sz w:val="24"/>
          <w:szCs w:val="24"/>
          <w:lang w:val="en-US"/>
        </w:rPr>
      </w:pPr>
    </w:p>
    <w:p w:rsidR="2B326FCB" w:rsidP="341DE88D" w:rsidRDefault="2B326FCB" w14:paraId="36ACCBD9" w14:textId="2E29DD50">
      <w:pPr>
        <w:spacing w:before="240" w:beforeAutospacing="off" w:after="240" w:afterAutospacing="off"/>
        <w:rPr>
          <w:rFonts w:ascii="Arial" w:hAnsi="Arial" w:eastAsia="Arial" w:cs="Arial"/>
          <w:b w:val="1"/>
          <w:bCs w:val="1"/>
          <w:noProof w:val="0"/>
          <w:sz w:val="28"/>
          <w:szCs w:val="28"/>
          <w:lang w:val="en-US"/>
        </w:rPr>
      </w:pPr>
      <w:r w:rsidRPr="341DE88D" w:rsidR="2B326FCB">
        <w:rPr>
          <w:rFonts w:ascii="Arial" w:hAnsi="Arial" w:eastAsia="Arial" w:cs="Arial"/>
          <w:b w:val="1"/>
          <w:bCs w:val="1"/>
          <w:noProof w:val="0"/>
          <w:sz w:val="28"/>
          <w:szCs w:val="28"/>
          <w:lang w:val="en-US"/>
        </w:rPr>
        <w:t>Marketing and Branding</w:t>
      </w:r>
    </w:p>
    <w:p w:rsidR="2B326FCB" w:rsidP="341DE88D" w:rsidRDefault="2B326FCB" w14:paraId="5472F430" w14:textId="4CE21828">
      <w:pPr>
        <w:pStyle w:val="Normal"/>
        <w:spacing w:before="240" w:beforeAutospacing="off" w:after="240" w:afterAutospacing="off"/>
      </w:pPr>
      <w:r w:rsidRPr="341DE88D" w:rsidR="2B326FCB">
        <w:rPr>
          <w:rFonts w:ascii="Arial" w:hAnsi="Arial" w:eastAsia="Arial" w:cs="Arial"/>
          <w:noProof w:val="0"/>
          <w:sz w:val="24"/>
          <w:szCs w:val="24"/>
          <w:lang w:val="en-US"/>
        </w:rPr>
        <w:t>EcoMini</w:t>
      </w:r>
      <w:r w:rsidRPr="341DE88D" w:rsidR="2B326FCB">
        <w:rPr>
          <w:rFonts w:ascii="Arial" w:hAnsi="Arial" w:eastAsia="Arial" w:cs="Arial"/>
          <w:noProof w:val="0"/>
          <w:sz w:val="24"/>
          <w:szCs w:val="24"/>
          <w:lang w:val="en-US"/>
        </w:rPr>
        <w:t xml:space="preserve"> Cars' marketing strategy (AMA, 2024) will focus primarily on digital platforms and direct marketing to urban consumers.</w:t>
      </w:r>
    </w:p>
    <w:p w:rsidR="2B326FCB" w:rsidP="72130D74" w:rsidRDefault="2B326FCB" w14:paraId="5C265789" w14:textId="10EF5BD7">
      <w:pPr>
        <w:pStyle w:val="Normal"/>
        <w:spacing w:before="240" w:beforeAutospacing="off" w:after="240" w:afterAutospacing="off"/>
        <w:rPr>
          <w:rFonts w:ascii="Arial" w:hAnsi="Arial" w:eastAsia="Arial" w:cs="Arial"/>
          <w:noProof w:val="0"/>
          <w:sz w:val="24"/>
          <w:szCs w:val="24"/>
          <w:lang w:val="en-US"/>
        </w:rPr>
      </w:pPr>
      <w:r w:rsidRPr="72130D74" w:rsidR="2B326FCB">
        <w:rPr>
          <w:rFonts w:ascii="Arial" w:hAnsi="Arial" w:eastAsia="Arial" w:cs="Arial"/>
          <w:noProof w:val="0"/>
          <w:sz w:val="24"/>
          <w:szCs w:val="24"/>
          <w:lang w:val="en-US"/>
        </w:rPr>
        <w:t>The main actions will include:</w:t>
      </w:r>
    </w:p>
    <w:p w:rsidR="2B326FCB" w:rsidP="341DE88D" w:rsidRDefault="2B326FCB" w14:paraId="2F0CAAED" w14:textId="5010731C">
      <w:pPr>
        <w:pStyle w:val="Normal"/>
        <w:spacing w:before="240" w:beforeAutospacing="off" w:after="240" w:afterAutospacing="off"/>
      </w:pPr>
      <w:r w:rsidRPr="341DE88D" w:rsidR="2B326FCB">
        <w:rPr>
          <w:rFonts w:ascii="Arial" w:hAnsi="Arial" w:eastAsia="Arial" w:cs="Arial"/>
          <w:noProof w:val="0"/>
          <w:sz w:val="24"/>
          <w:szCs w:val="24"/>
          <w:lang w:val="en-US"/>
        </w:rPr>
        <w:t xml:space="preserve">⦁ Advertising on Instagram, TikTok, and Facebook. </w:t>
      </w:r>
    </w:p>
    <w:p w:rsidR="2B326FCB" w:rsidP="341DE88D" w:rsidRDefault="2B326FCB" w14:paraId="6D507167" w14:textId="0D948036">
      <w:pPr>
        <w:spacing w:before="240" w:beforeAutospacing="off" w:after="240" w:afterAutospacing="off"/>
      </w:pPr>
      <w:r w:rsidRPr="341DE88D" w:rsidR="2B326FCB">
        <w:rPr>
          <w:rFonts w:ascii="Arial" w:hAnsi="Arial" w:eastAsia="Arial" w:cs="Arial"/>
          <w:noProof w:val="0"/>
          <w:sz w:val="24"/>
          <w:szCs w:val="24"/>
          <w:lang w:val="en-US"/>
        </w:rPr>
        <w:t xml:space="preserve">⦁ Videos comparing petrol costs vs electricity costs. </w:t>
      </w:r>
    </w:p>
    <w:p w:rsidR="2B326FCB" w:rsidP="341DE88D" w:rsidRDefault="2B326FCB" w14:paraId="1DE1EE94" w14:textId="623BB2E6">
      <w:pPr>
        <w:spacing w:before="240" w:beforeAutospacing="off" w:after="240" w:afterAutospacing="off"/>
      </w:pPr>
      <w:r w:rsidRPr="341DE88D" w:rsidR="2B326FCB">
        <w:rPr>
          <w:rFonts w:ascii="Arial" w:hAnsi="Arial" w:eastAsia="Arial" w:cs="Arial"/>
          <w:noProof w:val="0"/>
          <w:sz w:val="24"/>
          <w:szCs w:val="24"/>
          <w:lang w:val="en-US"/>
        </w:rPr>
        <w:t xml:space="preserve">⦁ Posts showing monthly savings. </w:t>
      </w:r>
    </w:p>
    <w:p w:rsidR="2B326FCB" w:rsidP="341DE88D" w:rsidRDefault="2B326FCB" w14:paraId="66F63442" w14:textId="73041C11">
      <w:pPr>
        <w:spacing w:before="240" w:beforeAutospacing="off" w:after="240" w:afterAutospacing="off"/>
      </w:pPr>
      <w:r w:rsidRPr="341DE88D" w:rsidR="2B326FCB">
        <w:rPr>
          <w:rFonts w:ascii="Arial" w:hAnsi="Arial" w:eastAsia="Arial" w:cs="Arial"/>
          <w:noProof w:val="0"/>
          <w:sz w:val="24"/>
          <w:szCs w:val="24"/>
          <w:lang w:val="en-US"/>
        </w:rPr>
        <w:t xml:space="preserve">⦁ Free test drives. </w:t>
      </w:r>
    </w:p>
    <w:p w:rsidR="341DE88D" w:rsidP="379B12A9" w:rsidRDefault="341DE88D" w14:paraId="5F6443E7" w14:textId="20817C46">
      <w:pPr>
        <w:spacing w:before="240" w:beforeAutospacing="off" w:after="240" w:afterAutospacing="off"/>
      </w:pPr>
      <w:r w:rsidRPr="379B12A9" w:rsidR="2B326FCB">
        <w:rPr>
          <w:rFonts w:ascii="Arial" w:hAnsi="Arial" w:eastAsia="Arial" w:cs="Arial"/>
          <w:noProof w:val="0"/>
          <w:sz w:val="24"/>
          <w:szCs w:val="24"/>
          <w:lang w:val="en-US"/>
        </w:rPr>
        <w:t xml:space="preserve">⦁ Collaborations with sustainable mobility influencers. </w:t>
      </w:r>
    </w:p>
    <w:p w:rsidR="2B326FCB" w:rsidP="2CB45EB9" w:rsidRDefault="2B326FCB" w14:paraId="0FAB17B9" w14:textId="3047441E">
      <w:pPr>
        <w:pStyle w:val="Normal"/>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2CB45EB9" w:rsidR="2B326FCB">
        <w:rPr>
          <w:rFonts w:ascii="Arial" w:hAnsi="Arial" w:eastAsia="Arial" w:cs="Arial"/>
          <w:noProof w:val="0"/>
          <w:sz w:val="24"/>
          <w:szCs w:val="24"/>
          <w:lang w:val="en-US"/>
        </w:rPr>
        <w:t>Example of advertising message</w:t>
      </w:r>
      <w:r w:rsidRPr="2CB45EB9" w:rsidR="7480E75C">
        <w:rPr>
          <w:rFonts w:ascii="Arial" w:hAnsi="Arial" w:eastAsia="Arial" w:cs="Arial"/>
          <w:noProof w:val="0"/>
          <w:sz w:val="24"/>
          <w:szCs w:val="24"/>
          <w:lang w:val="en-US"/>
        </w:rPr>
        <w:t xml:space="preserve"> and l</w:t>
      </w:r>
      <w:r w:rsidRPr="2CB45EB9" w:rsidR="7480E75C">
        <w:rPr>
          <w:rFonts w:ascii="Arial" w:hAnsi="Arial" w:eastAsia="Arial" w:cs="Arial" w:asciiTheme="minorAscii" w:hAnsiTheme="minorAscii" w:eastAsiaTheme="minorAscii" w:cstheme="minorAscii"/>
          <w:noProof w:val="0"/>
          <w:sz w:val="24"/>
          <w:szCs w:val="24"/>
          <w:lang w:val="en-US"/>
        </w:rPr>
        <w:t>aunch publication:</w:t>
      </w:r>
    </w:p>
    <w:p w:rsidR="4F5839F5" w:rsidP="341DE88D" w:rsidRDefault="4F5839F5" w14:paraId="42EE8733" w14:textId="0854D87A">
      <w:pPr>
        <w:spacing w:before="240" w:beforeAutospacing="off" w:after="240" w:afterAutospacing="off"/>
      </w:pPr>
      <w:r w:rsidR="529D898A">
        <w:drawing>
          <wp:anchor distT="0" distB="0" distL="114300" distR="114300" simplePos="0" relativeHeight="251658240" behindDoc="0" locked="0" layoutInCell="1" allowOverlap="1" wp14:editId="0A55E1C9" wp14:anchorId="568E65BB">
            <wp:simplePos x="0" y="0"/>
            <wp:positionH relativeFrom="column">
              <wp:posOffset>-66675</wp:posOffset>
            </wp:positionH>
            <wp:positionV relativeFrom="paragraph">
              <wp:posOffset>190500</wp:posOffset>
            </wp:positionV>
            <wp:extent cx="5724525" cy="1905000"/>
            <wp:effectExtent l="0" t="0" r="0" b="0"/>
            <wp:wrapNone/>
            <wp:docPr id="10149592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14959262" name="Picture 1014959262"/>
                    <pic:cNvPicPr/>
                  </pic:nvPicPr>
                  <pic:blipFill>
                    <a:blip xmlns:r="http://schemas.openxmlformats.org/officeDocument/2006/relationships" r:embed="rId27745793">
                      <a:extLst>
                        <a:ext uri="{28A0092B-C50C-407E-A947-70E740481C1C}">
                          <a14:useLocalDpi xmlns:a14="http://schemas.microsoft.com/office/drawing/2010/main"/>
                        </a:ext>
                      </a:extLst>
                    </a:blip>
                    <a:stretch>
                      <a:fillRect/>
                    </a:stretch>
                  </pic:blipFill>
                  <pic:spPr>
                    <a:xfrm>
                      <a:off x="0" y="0"/>
                      <a:ext cx="5724525" cy="1905000"/>
                    </a:xfrm>
                    <a:prstGeom prst="rect">
                      <a:avLst/>
                    </a:prstGeom>
                  </pic:spPr>
                </pic:pic>
              </a:graphicData>
            </a:graphic>
            <wp14:sizeRelH relativeFrom="page">
              <wp14:pctWidth>0</wp14:pctWidth>
            </wp14:sizeRelH>
            <wp14:sizeRelV relativeFrom="page">
              <wp14:pctHeight>0</wp14:pctHeight>
            </wp14:sizeRelV>
          </wp:anchor>
        </w:drawing>
      </w:r>
    </w:p>
    <w:p w:rsidR="341DE88D" w:rsidP="2C19799D" w:rsidRDefault="341DE88D" w14:paraId="70092C2C" w14:textId="0545FB55">
      <w:pPr>
        <w:spacing w:before="240" w:beforeAutospacing="off" w:after="240" w:afterAutospacing="off"/>
      </w:pPr>
      <w:r w:rsidRPr="261902C2" w:rsidR="68B974B1">
        <w:rPr>
          <w:rFonts w:ascii="Arial" w:hAnsi="Arial" w:eastAsia="Arial" w:cs="Arial"/>
          <w:noProof w:val="0"/>
          <w:sz w:val="24"/>
          <w:szCs w:val="24"/>
          <w:lang w:val="en-US"/>
        </w:rPr>
        <w:t>Launch publication</w:t>
      </w:r>
    </w:p>
    <w:p w:rsidR="341DE88D" w:rsidP="2C19799D" w:rsidRDefault="341DE88D" w14:paraId="7700C92D" w14:textId="05593AEB">
      <w:pPr>
        <w:spacing w:before="240" w:beforeAutospacing="off" w:after="240" w:afterAutospacing="off"/>
      </w:pPr>
      <w:r w:rsidRPr="2C19799D" w:rsidR="68B974B1">
        <w:rPr>
          <w:rFonts w:ascii="Arial" w:hAnsi="Arial" w:eastAsia="Arial" w:cs="Arial"/>
          <w:noProof w:val="0"/>
          <w:sz w:val="24"/>
          <w:szCs w:val="24"/>
          <w:lang w:val="en-US"/>
        </w:rPr>
        <w:t>Launch publication</w:t>
      </w:r>
    </w:p>
    <w:p w:rsidR="341DE88D" w:rsidP="341DE88D" w:rsidRDefault="341DE88D" w14:paraId="08134380" w14:textId="3A907E28">
      <w:pPr>
        <w:pStyle w:val="Normal"/>
        <w:spacing w:before="240" w:beforeAutospacing="off" w:after="240" w:afterAutospacing="off"/>
        <w:rPr>
          <w:rFonts w:ascii="Arial" w:hAnsi="Arial" w:eastAsia="Arial" w:cs="Arial"/>
          <w:noProof w:val="0"/>
          <w:sz w:val="24"/>
          <w:szCs w:val="24"/>
          <w:lang w:val="en-US"/>
        </w:rPr>
      </w:pPr>
    </w:p>
    <w:p w:rsidR="1CF3F8C0" w:rsidP="341DE88D" w:rsidRDefault="1CF3F8C0" w14:paraId="68CC4B9C" w14:textId="71D90954">
      <w:pPr>
        <w:spacing w:before="240" w:beforeAutospacing="off" w:after="240" w:afterAutospacing="off"/>
      </w:pPr>
    </w:p>
    <w:p w:rsidR="341DE88D" w:rsidP="341DE88D" w:rsidRDefault="341DE88D" w14:paraId="26A45927" w14:textId="7C33FA29">
      <w:pPr>
        <w:spacing w:before="240" w:beforeAutospacing="off" w:after="240" w:afterAutospacing="off"/>
        <w:rPr>
          <w:rFonts w:ascii="Arial" w:hAnsi="Arial" w:eastAsia="Arial" w:cs="Arial"/>
          <w:noProof w:val="0"/>
          <w:sz w:val="24"/>
          <w:szCs w:val="24"/>
          <w:lang w:val="en-US"/>
        </w:rPr>
      </w:pPr>
    </w:p>
    <w:p w:rsidR="341DE88D" w:rsidP="341DE88D" w:rsidRDefault="341DE88D" w14:paraId="375B7B49" w14:textId="73A11A24">
      <w:pPr>
        <w:pStyle w:val="Normal"/>
        <w:spacing w:before="240" w:beforeAutospacing="off" w:after="240" w:afterAutospacing="off"/>
      </w:pPr>
      <w:r w:rsidR="0369AF64">
        <w:drawing>
          <wp:anchor distT="0" distB="0" distL="114300" distR="114300" simplePos="0" relativeHeight="251658240" behindDoc="0" locked="0" layoutInCell="1" allowOverlap="1" wp14:editId="7591AD5E" wp14:anchorId="62467FE7">
            <wp:simplePos x="0" y="0"/>
            <wp:positionH relativeFrom="column">
              <wp:posOffset>952500</wp:posOffset>
            </wp:positionH>
            <wp:positionV relativeFrom="paragraph">
              <wp:posOffset>161925</wp:posOffset>
            </wp:positionV>
            <wp:extent cx="3495802" cy="4943475"/>
            <wp:effectExtent l="0" t="0" r="0" b="0"/>
            <wp:wrapNone/>
            <wp:docPr id="11775383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77538393" name="Picture 1177538393"/>
                    <pic:cNvPicPr/>
                  </pic:nvPicPr>
                  <pic:blipFill>
                    <a:blip xmlns:r="http://schemas.openxmlformats.org/officeDocument/2006/relationships" r:embed="rId918693083">
                      <a:extLst>
                        <a:ext uri="{28A0092B-C50C-407E-A947-70E740481C1C}">
                          <a14:useLocalDpi xmlns:a14="http://schemas.microsoft.com/office/drawing/2010/main"/>
                        </a:ext>
                      </a:extLst>
                    </a:blip>
                    <a:stretch>
                      <a:fillRect/>
                    </a:stretch>
                  </pic:blipFill>
                  <pic:spPr>
                    <a:xfrm rot="0">
                      <a:off x="0" y="0"/>
                      <a:ext cx="3495802" cy="4943475"/>
                    </a:xfrm>
                    <a:prstGeom prst="rect">
                      <a:avLst/>
                    </a:prstGeom>
                  </pic:spPr>
                </pic:pic>
              </a:graphicData>
            </a:graphic>
            <wp14:sizeRelH relativeFrom="page">
              <wp14:pctWidth>0</wp14:pctWidth>
            </wp14:sizeRelH>
            <wp14:sizeRelV relativeFrom="page">
              <wp14:pctHeight>0</wp14:pctHeight>
            </wp14:sizeRelV>
          </wp:anchor>
        </w:drawing>
      </w:r>
    </w:p>
    <w:p xmlns:wp14="http://schemas.microsoft.com/office/word/2010/wordml" w:rsidP="379B12A9" wp14:paraId="4464DD30" wp14:textId="0F9C00DF">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p>
    <w:p xmlns:wp14="http://schemas.microsoft.com/office/word/2010/wordml" w:rsidP="379B12A9" wp14:paraId="58C8675F" wp14:textId="748FF365">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p>
    <w:p xmlns:wp14="http://schemas.microsoft.com/office/word/2010/wordml" w:rsidP="379B12A9" wp14:paraId="448DAEF6" wp14:textId="2F18B046">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p>
    <w:p xmlns:wp14="http://schemas.microsoft.com/office/word/2010/wordml" w:rsidP="379B12A9" wp14:paraId="4B3131AF" wp14:textId="6616C303">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p>
    <w:p xmlns:wp14="http://schemas.microsoft.com/office/word/2010/wordml" w:rsidP="379B12A9" wp14:paraId="6FF0EB99" wp14:textId="2FD47534">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p>
    <w:p xmlns:wp14="http://schemas.microsoft.com/office/word/2010/wordml" w:rsidP="379B12A9" wp14:paraId="369F678B" wp14:textId="4B2786AA">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p>
    <w:p xmlns:wp14="http://schemas.microsoft.com/office/word/2010/wordml" w:rsidP="379B12A9" wp14:paraId="2A6265DA" wp14:textId="370175D9">
      <w:pPr>
        <w:pStyle w:val="Normal"/>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p>
    <w:p xmlns:wp14="http://schemas.microsoft.com/office/word/2010/wordml" w:rsidP="192C395D" wp14:paraId="3FF57BCC" wp14:textId="11D00E07">
      <w:pPr>
        <w:spacing w:before="240" w:beforeAutospacing="off" w:after="240" w:afterAutospacing="off"/>
        <w:rPr>
          <w:rFonts w:ascii="Arial" w:hAnsi="Arial" w:eastAsia="Arial" w:cs="Arial"/>
          <w:b w:val="1"/>
          <w:bCs w:val="1"/>
          <w:noProof w:val="0"/>
          <w:sz w:val="28"/>
          <w:szCs w:val="28"/>
          <w:lang w:val="en-US"/>
        </w:rPr>
      </w:pPr>
      <w:r w:rsidRPr="192C395D" w:rsidR="251E0264">
        <w:rPr>
          <w:rFonts w:ascii="Arial" w:hAnsi="Arial" w:eastAsia="Arial" w:cs="Arial"/>
          <w:b w:val="1"/>
          <w:bCs w:val="1"/>
          <w:noProof w:val="0"/>
          <w:sz w:val="28"/>
          <w:szCs w:val="28"/>
          <w:lang w:val="en-US"/>
        </w:rPr>
        <w:t xml:space="preserve">Market Research </w:t>
      </w:r>
    </w:p>
    <w:p xmlns:wp14="http://schemas.microsoft.com/office/word/2010/wordml" w:rsidP="192C395D" wp14:paraId="5D085CE7" wp14:textId="4277B816">
      <w:pPr>
        <w:spacing w:before="240" w:beforeAutospacing="off" w:after="240" w:afterAutospacing="off"/>
      </w:pPr>
      <w:r w:rsidRPr="192C395D" w:rsidR="251E0264">
        <w:rPr>
          <w:rFonts w:ascii="Arial" w:hAnsi="Arial" w:eastAsia="Arial" w:cs="Arial"/>
          <w:noProof w:val="0"/>
          <w:sz w:val="24"/>
          <w:szCs w:val="24"/>
          <w:lang w:val="en-US"/>
        </w:rPr>
        <w:t xml:space="preserve">Two types of market research were conducted: primary and secondary. </w:t>
      </w:r>
    </w:p>
    <w:p xmlns:wp14="http://schemas.microsoft.com/office/word/2010/wordml" w:rsidP="0369AF64" wp14:paraId="5D626EE0" wp14:textId="2478E2A0">
      <w:pPr>
        <w:pStyle w:val="Normal"/>
        <w:spacing w:before="240" w:beforeAutospacing="off" w:after="240" w:afterAutospacing="off"/>
      </w:pPr>
      <w:r w:rsidRPr="192C395D" w:rsidR="251E0264">
        <w:rPr>
          <w:rFonts w:ascii="Arial" w:hAnsi="Arial" w:eastAsia="Arial" w:cs="Arial"/>
          <w:noProof w:val="0"/>
          <w:sz w:val="24"/>
          <w:szCs w:val="24"/>
          <w:lang w:val="en-US"/>
        </w:rPr>
        <w:t xml:space="preserve">⦁ Primary research </w:t>
      </w:r>
    </w:p>
    <w:p xmlns:wp14="http://schemas.microsoft.com/office/word/2010/wordml" w:rsidP="0369AF64" wp14:paraId="6B9A90DC" wp14:textId="79EBCDB6">
      <w:pPr>
        <w:pStyle w:val="Normal"/>
        <w:spacing w:before="240" w:beforeAutospacing="off" w:after="240" w:afterAutospacing="off"/>
      </w:pPr>
      <w:r w:rsidRPr="192C395D" w:rsidR="251E0264">
        <w:rPr>
          <w:rFonts w:ascii="Arial" w:hAnsi="Arial" w:eastAsia="Arial" w:cs="Arial"/>
          <w:noProof w:val="0"/>
          <w:sz w:val="24"/>
          <w:szCs w:val="24"/>
          <w:lang w:val="en-US"/>
        </w:rPr>
        <w:t xml:space="preserve">A survey was conducted among 50 people aged between 18 and 35. </w:t>
      </w:r>
    </w:p>
    <w:p xmlns:wp14="http://schemas.microsoft.com/office/word/2010/wordml" w:rsidP="0369AF64" wp14:paraId="3CFB909C" wp14:textId="21FB8293">
      <w:pPr>
        <w:pStyle w:val="Normal"/>
        <w:spacing w:before="240" w:beforeAutospacing="off" w:after="240" w:afterAutospacing="off"/>
      </w:pPr>
      <w:r w:rsidRPr="192C395D" w:rsidR="251E0264">
        <w:rPr>
          <w:rFonts w:ascii="Arial" w:hAnsi="Arial" w:eastAsia="Arial" w:cs="Arial"/>
          <w:noProof w:val="0"/>
          <w:sz w:val="24"/>
          <w:szCs w:val="24"/>
          <w:lang w:val="en-US"/>
        </w:rPr>
        <w:t>Results:</w:t>
      </w:r>
    </w:p>
    <w:p xmlns:wp14="http://schemas.microsoft.com/office/word/2010/wordml" w:rsidP="0369AF64" wp14:paraId="7928BEB7" wp14:textId="5CBD63F6">
      <w:pPr>
        <w:pStyle w:val="Normal"/>
        <w:spacing w:before="240" w:beforeAutospacing="off" w:after="240" w:afterAutospacing="off"/>
      </w:pPr>
      <w:r w:rsidRPr="192C395D" w:rsidR="251E0264">
        <w:rPr>
          <w:rFonts w:ascii="Arial" w:hAnsi="Arial" w:eastAsia="Arial" w:cs="Arial"/>
          <w:noProof w:val="0"/>
          <w:sz w:val="24"/>
          <w:szCs w:val="24"/>
          <w:lang w:val="en-US"/>
        </w:rPr>
        <w:t>72% expressed interest in owning an electric vehicle.</w:t>
      </w:r>
    </w:p>
    <w:p xmlns:wp14="http://schemas.microsoft.com/office/word/2010/wordml" w:rsidP="0369AF64" wp14:paraId="5C6A3B57" wp14:textId="690FB78C">
      <w:pPr>
        <w:pStyle w:val="Normal"/>
        <w:spacing w:before="240" w:beforeAutospacing="off" w:after="240" w:afterAutospacing="off"/>
      </w:pPr>
      <w:r w:rsidRPr="192C395D" w:rsidR="251E0264">
        <w:rPr>
          <w:rFonts w:ascii="Arial" w:hAnsi="Arial" w:eastAsia="Arial" w:cs="Arial"/>
          <w:noProof w:val="0"/>
          <w:sz w:val="24"/>
          <w:szCs w:val="24"/>
          <w:lang w:val="en-US"/>
        </w:rPr>
        <w:t>64% consider current electric cars to be too expensive.</w:t>
      </w:r>
    </w:p>
    <w:p xmlns:wp14="http://schemas.microsoft.com/office/word/2010/wordml" w:rsidP="0369AF64" wp14:paraId="366F9F65" wp14:textId="169F840B">
      <w:pPr>
        <w:pStyle w:val="Normal"/>
        <w:spacing w:before="240" w:beforeAutospacing="off" w:after="240" w:afterAutospacing="off"/>
      </w:pPr>
      <w:r w:rsidRPr="192C395D" w:rsidR="251E0264">
        <w:rPr>
          <w:rFonts w:ascii="Arial" w:hAnsi="Arial" w:eastAsia="Arial" w:cs="Arial"/>
          <w:noProof w:val="0"/>
          <w:sz w:val="24"/>
          <w:szCs w:val="24"/>
          <w:lang w:val="en-US"/>
        </w:rPr>
        <w:t xml:space="preserve">68% would </w:t>
      </w:r>
      <w:r w:rsidRPr="192C395D" w:rsidR="251E0264">
        <w:rPr>
          <w:rFonts w:ascii="Arial" w:hAnsi="Arial" w:eastAsia="Arial" w:cs="Arial"/>
          <w:noProof w:val="0"/>
          <w:sz w:val="24"/>
          <w:szCs w:val="24"/>
          <w:lang w:val="en-US"/>
        </w:rPr>
        <w:t>purchase</w:t>
      </w:r>
      <w:r w:rsidRPr="192C395D" w:rsidR="251E0264">
        <w:rPr>
          <w:rFonts w:ascii="Arial" w:hAnsi="Arial" w:eastAsia="Arial" w:cs="Arial"/>
          <w:noProof w:val="0"/>
          <w:sz w:val="24"/>
          <w:szCs w:val="24"/>
          <w:lang w:val="en-US"/>
        </w:rPr>
        <w:t xml:space="preserve"> an electric microcar if it were more affordable.</w:t>
      </w:r>
    </w:p>
    <w:p xmlns:wp14="http://schemas.microsoft.com/office/word/2010/wordml" w:rsidP="0369AF64" wp14:paraId="433B2119" wp14:textId="0EC6BD99">
      <w:pPr>
        <w:pStyle w:val="Normal"/>
        <w:spacing w:before="240" w:beforeAutospacing="off" w:after="240" w:afterAutospacing="off"/>
      </w:pPr>
      <w:r w:rsidRPr="192C395D" w:rsidR="251E0264">
        <w:rPr>
          <w:rFonts w:ascii="Arial" w:hAnsi="Arial" w:eastAsia="Arial" w:cs="Arial"/>
          <w:noProof w:val="0"/>
          <w:sz w:val="24"/>
          <w:szCs w:val="24"/>
          <w:lang w:val="en-US"/>
        </w:rPr>
        <w:t xml:space="preserve">These results </w:t>
      </w:r>
      <w:r w:rsidRPr="192C395D" w:rsidR="251E0264">
        <w:rPr>
          <w:rFonts w:ascii="Arial" w:hAnsi="Arial" w:eastAsia="Arial" w:cs="Arial"/>
          <w:noProof w:val="0"/>
          <w:sz w:val="24"/>
          <w:szCs w:val="24"/>
          <w:lang w:val="en-US"/>
        </w:rPr>
        <w:t>indicate</w:t>
      </w:r>
      <w:r w:rsidRPr="192C395D" w:rsidR="251E0264">
        <w:rPr>
          <w:rFonts w:ascii="Arial" w:hAnsi="Arial" w:eastAsia="Arial" w:cs="Arial"/>
          <w:noProof w:val="0"/>
          <w:sz w:val="24"/>
          <w:szCs w:val="24"/>
          <w:lang w:val="en-US"/>
        </w:rPr>
        <w:t xml:space="preserve"> high potential demand for low-cost electric vehicles.</w:t>
      </w:r>
    </w:p>
    <w:p xmlns:wp14="http://schemas.microsoft.com/office/word/2010/wordml" w:rsidP="192C395D" wp14:paraId="74EE76DF" wp14:textId="5082AAFE">
      <w:pPr>
        <w:pStyle w:val="ListParagraph"/>
        <w:numPr>
          <w:ilvl w:val="0"/>
          <w:numId w:val="10"/>
        </w:numPr>
        <w:spacing w:before="240" w:beforeAutospacing="off" w:after="240" w:afterAutospacing="off"/>
        <w:rPr>
          <w:rFonts w:ascii="Arial" w:hAnsi="Arial" w:eastAsia="Arial" w:cs="Arial"/>
          <w:noProof w:val="0"/>
          <w:sz w:val="24"/>
          <w:szCs w:val="24"/>
          <w:lang w:val="en-US"/>
        </w:rPr>
      </w:pPr>
      <w:r w:rsidRPr="192C395D" w:rsidR="250A2CC5">
        <w:rPr>
          <w:rFonts w:ascii="Arial" w:hAnsi="Arial" w:eastAsia="Arial" w:cs="Arial"/>
          <w:noProof w:val="0"/>
          <w:sz w:val="24"/>
          <w:szCs w:val="24"/>
          <w:lang w:val="en-US"/>
        </w:rPr>
        <w:t>Secondary research</w:t>
      </w:r>
    </w:p>
    <w:p xmlns:wp14="http://schemas.microsoft.com/office/word/2010/wordml" w:rsidP="192C395D" wp14:paraId="13599B34" wp14:textId="5479F526">
      <w:pPr>
        <w:spacing w:before="240" w:beforeAutospacing="off" w:after="240" w:afterAutospacing="off"/>
      </w:pPr>
      <w:r w:rsidRPr="192C395D" w:rsidR="250A2CC5">
        <w:rPr>
          <w:rFonts w:ascii="Arial" w:hAnsi="Arial" w:eastAsia="Arial" w:cs="Arial"/>
          <w:noProof w:val="0"/>
          <w:sz w:val="24"/>
          <w:szCs w:val="24"/>
          <w:lang w:val="en-US"/>
        </w:rPr>
        <w:t>Various studies</w:t>
      </w:r>
      <w:r w:rsidRPr="192C395D" w:rsidR="250A2CC5">
        <w:rPr>
          <w:rFonts w:ascii="Arial" w:hAnsi="Arial" w:eastAsia="Arial" w:cs="Arial"/>
          <w:noProof w:val="0"/>
          <w:sz w:val="24"/>
          <w:szCs w:val="24"/>
          <w:lang w:val="en-US"/>
        </w:rPr>
        <w:t xml:space="preserve"> show significant growth in the global electric vehicle market (Wang &amp; </w:t>
      </w:r>
      <w:r w:rsidRPr="192C395D" w:rsidR="250A2CC5">
        <w:rPr>
          <w:rFonts w:ascii="Arial" w:hAnsi="Arial" w:eastAsia="Arial" w:cs="Arial"/>
          <w:noProof w:val="0"/>
          <w:sz w:val="24"/>
          <w:szCs w:val="24"/>
          <w:lang w:val="en-US"/>
        </w:rPr>
        <w:t>Witlox</w:t>
      </w:r>
      <w:r w:rsidRPr="192C395D" w:rsidR="250A2CC5">
        <w:rPr>
          <w:rFonts w:ascii="Arial" w:hAnsi="Arial" w:eastAsia="Arial" w:cs="Arial"/>
          <w:noProof w:val="0"/>
          <w:sz w:val="24"/>
          <w:szCs w:val="24"/>
          <w:lang w:val="en-US"/>
        </w:rPr>
        <w:t>, 2025), driven by environmental regulations (Browne, 2024) and rising fuel prices (Cotton, 2025).</w:t>
      </w:r>
    </w:p>
    <w:p xmlns:wp14="http://schemas.microsoft.com/office/word/2010/wordml" w:rsidP="192C395D" wp14:paraId="4E57A714" wp14:textId="78369B35">
      <w:pPr>
        <w:spacing w:before="240" w:beforeAutospacing="off" w:after="240" w:afterAutospacing="off"/>
        <w:rPr>
          <w:rFonts w:ascii="Arial" w:hAnsi="Arial" w:eastAsia="Arial" w:cs="Arial"/>
          <w:b w:val="1"/>
          <w:bCs w:val="1"/>
          <w:noProof w:val="0"/>
          <w:sz w:val="28"/>
          <w:szCs w:val="28"/>
          <w:lang w:val="en-US"/>
        </w:rPr>
      </w:pPr>
    </w:p>
    <w:p xmlns:wp14="http://schemas.microsoft.com/office/word/2010/wordml" w:rsidP="192C395D" wp14:paraId="0F287CF1" wp14:textId="461C947C">
      <w:pPr>
        <w:spacing w:before="240" w:beforeAutospacing="off" w:after="240" w:afterAutospacing="off"/>
        <w:rPr>
          <w:rFonts w:ascii="Arial" w:hAnsi="Arial" w:eastAsia="Arial" w:cs="Arial"/>
          <w:b w:val="1"/>
          <w:bCs w:val="1"/>
          <w:noProof w:val="0"/>
          <w:sz w:val="28"/>
          <w:szCs w:val="28"/>
          <w:lang w:val="en-US"/>
        </w:rPr>
      </w:pPr>
      <w:r w:rsidRPr="192C395D" w:rsidR="250A2CC5">
        <w:rPr>
          <w:rFonts w:ascii="Arial" w:hAnsi="Arial" w:eastAsia="Arial" w:cs="Arial"/>
          <w:b w:val="1"/>
          <w:bCs w:val="1"/>
          <w:noProof w:val="0"/>
          <w:sz w:val="28"/>
          <w:szCs w:val="28"/>
          <w:lang w:val="en-US"/>
        </w:rPr>
        <w:t xml:space="preserve">Financial Resources and Forecast </w:t>
      </w:r>
    </w:p>
    <w:p xmlns:wp14="http://schemas.microsoft.com/office/word/2010/wordml" w:rsidP="0369AF64" wp14:paraId="6235AB1A" wp14:textId="2512C2EC">
      <w:pPr>
        <w:pStyle w:val="Normal"/>
        <w:spacing w:before="240" w:beforeAutospacing="off" w:after="240" w:afterAutospacing="off"/>
      </w:pPr>
      <w:r w:rsidRPr="192C395D" w:rsidR="250A2CC5">
        <w:rPr>
          <w:rFonts w:ascii="Arial" w:hAnsi="Arial" w:eastAsia="Arial" w:cs="Arial"/>
          <w:noProof w:val="0"/>
          <w:sz w:val="24"/>
          <w:szCs w:val="24"/>
          <w:lang w:val="en-US"/>
        </w:rPr>
        <w:t xml:space="preserve">Estimated initial costs: </w:t>
      </w:r>
    </w:p>
    <w:p xmlns:wp14="http://schemas.microsoft.com/office/word/2010/wordml" w:rsidP="192C395D" wp14:paraId="3B984851" wp14:textId="6B8C1117">
      <w:pPr>
        <w:pStyle w:val="ListParagraph"/>
        <w:numPr>
          <w:ilvl w:val="0"/>
          <w:numId w:val="11"/>
        </w:numPr>
        <w:spacing w:before="240" w:beforeAutospacing="off" w:after="240" w:afterAutospacing="off"/>
        <w:rPr>
          <w:rFonts w:ascii="Arial" w:hAnsi="Arial" w:eastAsia="Arial" w:cs="Arial"/>
          <w:noProof w:val="0"/>
          <w:sz w:val="24"/>
          <w:szCs w:val="24"/>
          <w:lang w:val="en-US"/>
        </w:rPr>
      </w:pPr>
      <w:r w:rsidRPr="192C395D" w:rsidR="250A2CC5">
        <w:rPr>
          <w:rFonts w:ascii="Arial" w:hAnsi="Arial" w:eastAsia="Arial" w:cs="Arial"/>
          <w:noProof w:val="0"/>
          <w:sz w:val="24"/>
          <w:szCs w:val="24"/>
          <w:lang w:val="en-US"/>
        </w:rPr>
        <w:t xml:space="preserve">Initial vehicle inventory: £50,000. </w:t>
      </w:r>
    </w:p>
    <w:p xmlns:wp14="http://schemas.microsoft.com/office/word/2010/wordml" w:rsidP="192C395D" wp14:paraId="114B6783" wp14:textId="50DC5257">
      <w:pPr>
        <w:pStyle w:val="ListParagraph"/>
        <w:numPr>
          <w:ilvl w:val="0"/>
          <w:numId w:val="11"/>
        </w:numPr>
        <w:spacing w:before="240" w:beforeAutospacing="off" w:after="240" w:afterAutospacing="off"/>
        <w:rPr>
          <w:rFonts w:ascii="Arial" w:hAnsi="Arial" w:eastAsia="Arial" w:cs="Arial"/>
          <w:noProof w:val="0"/>
          <w:sz w:val="24"/>
          <w:szCs w:val="24"/>
          <w:lang w:val="en-US"/>
        </w:rPr>
      </w:pPr>
      <w:r w:rsidRPr="192C395D" w:rsidR="250A2CC5">
        <w:rPr>
          <w:rFonts w:ascii="Arial" w:hAnsi="Arial" w:eastAsia="Arial" w:cs="Arial"/>
          <w:noProof w:val="0"/>
          <w:sz w:val="24"/>
          <w:szCs w:val="24"/>
          <w:lang w:val="en-US"/>
        </w:rPr>
        <w:t xml:space="preserve">Premises rental: £15,000. </w:t>
      </w:r>
    </w:p>
    <w:p xmlns:wp14="http://schemas.microsoft.com/office/word/2010/wordml" w:rsidP="192C395D" wp14:paraId="5558C635" wp14:textId="1372F272">
      <w:pPr>
        <w:pStyle w:val="ListParagraph"/>
        <w:numPr>
          <w:ilvl w:val="0"/>
          <w:numId w:val="11"/>
        </w:numPr>
        <w:spacing w:before="240" w:beforeAutospacing="off" w:after="240" w:afterAutospacing="off"/>
        <w:rPr>
          <w:rFonts w:ascii="Arial" w:hAnsi="Arial" w:eastAsia="Arial" w:cs="Arial"/>
          <w:noProof w:val="0"/>
          <w:sz w:val="24"/>
          <w:szCs w:val="24"/>
          <w:lang w:val="en-US"/>
        </w:rPr>
      </w:pPr>
      <w:r w:rsidRPr="192C395D" w:rsidR="250A2CC5">
        <w:rPr>
          <w:rFonts w:ascii="Arial" w:hAnsi="Arial" w:eastAsia="Arial" w:cs="Arial"/>
          <w:noProof w:val="0"/>
          <w:sz w:val="24"/>
          <w:szCs w:val="24"/>
          <w:lang w:val="en-US"/>
        </w:rPr>
        <w:t xml:space="preserve">Initial marketing: £5,000. </w:t>
      </w:r>
    </w:p>
    <w:p xmlns:wp14="http://schemas.microsoft.com/office/word/2010/wordml" w:rsidP="192C395D" wp14:paraId="5A999C23" wp14:textId="6800EFAA">
      <w:pPr>
        <w:pStyle w:val="ListParagraph"/>
        <w:numPr>
          <w:ilvl w:val="0"/>
          <w:numId w:val="11"/>
        </w:numPr>
        <w:spacing w:before="240" w:beforeAutospacing="off" w:after="240" w:afterAutospacing="off"/>
        <w:rPr>
          <w:rFonts w:ascii="Arial" w:hAnsi="Arial" w:eastAsia="Arial" w:cs="Arial"/>
          <w:noProof w:val="0"/>
          <w:sz w:val="24"/>
          <w:szCs w:val="24"/>
          <w:lang w:val="en-US"/>
        </w:rPr>
      </w:pPr>
      <w:r w:rsidRPr="192C395D" w:rsidR="250A2CC5">
        <w:rPr>
          <w:rFonts w:ascii="Arial" w:hAnsi="Arial" w:eastAsia="Arial" w:cs="Arial"/>
          <w:noProof w:val="0"/>
          <w:sz w:val="24"/>
          <w:szCs w:val="24"/>
          <w:lang w:val="en-US"/>
        </w:rPr>
        <w:t>Logistics</w:t>
      </w:r>
      <w:r w:rsidRPr="192C395D" w:rsidR="250A2CC5">
        <w:rPr>
          <w:rFonts w:ascii="Arial" w:hAnsi="Arial" w:eastAsia="Arial" w:cs="Arial"/>
          <w:noProof w:val="0"/>
          <w:sz w:val="24"/>
          <w:szCs w:val="24"/>
          <w:lang w:val="en-US"/>
        </w:rPr>
        <w:t xml:space="preserve"> and importation: £10,000. </w:t>
      </w:r>
    </w:p>
    <w:p xmlns:wp14="http://schemas.microsoft.com/office/word/2010/wordml" w:rsidP="192C395D" wp14:paraId="2873AD84" wp14:textId="1932909C">
      <w:pPr>
        <w:pStyle w:val="ListParagraph"/>
        <w:numPr>
          <w:ilvl w:val="0"/>
          <w:numId w:val="11"/>
        </w:numPr>
        <w:spacing w:before="240" w:beforeAutospacing="off" w:after="240" w:afterAutospacing="off"/>
        <w:rPr>
          <w:rFonts w:ascii="Arial" w:hAnsi="Arial" w:eastAsia="Arial" w:cs="Arial"/>
          <w:noProof w:val="0"/>
          <w:sz w:val="24"/>
          <w:szCs w:val="24"/>
          <w:lang w:val="en-US"/>
        </w:rPr>
      </w:pPr>
      <w:r w:rsidRPr="192C395D" w:rsidR="250A2CC5">
        <w:rPr>
          <w:rFonts w:ascii="Arial" w:hAnsi="Arial" w:eastAsia="Arial" w:cs="Arial"/>
          <w:noProof w:val="0"/>
          <w:sz w:val="24"/>
          <w:szCs w:val="24"/>
          <w:lang w:val="en-US"/>
        </w:rPr>
        <w:t xml:space="preserve">Initial salaries: £40,000. </w:t>
      </w:r>
    </w:p>
    <w:p xmlns:wp14="http://schemas.microsoft.com/office/word/2010/wordml" w:rsidP="192C395D" wp14:paraId="79DD955B" wp14:textId="66446E24">
      <w:pPr>
        <w:pStyle w:val="ListParagraph"/>
        <w:numPr>
          <w:ilvl w:val="0"/>
          <w:numId w:val="11"/>
        </w:numPr>
        <w:spacing w:before="240" w:beforeAutospacing="off" w:after="240" w:afterAutospacing="off"/>
        <w:rPr>
          <w:rFonts w:ascii="Arial" w:hAnsi="Arial" w:eastAsia="Arial" w:cs="Arial"/>
          <w:noProof w:val="0"/>
          <w:sz w:val="24"/>
          <w:szCs w:val="24"/>
          <w:lang w:val="en-US"/>
        </w:rPr>
      </w:pPr>
      <w:r w:rsidRPr="192C395D" w:rsidR="250A2CC5">
        <w:rPr>
          <w:rFonts w:ascii="Arial" w:hAnsi="Arial" w:eastAsia="Arial" w:cs="Arial"/>
          <w:noProof w:val="0"/>
          <w:sz w:val="24"/>
          <w:szCs w:val="24"/>
          <w:lang w:val="en-US"/>
        </w:rPr>
        <w:t xml:space="preserve">Estimated total: £120,000. </w:t>
      </w:r>
    </w:p>
    <w:tbl>
      <w:tblPr>
        <w:tblStyle w:val="TableNormal"/>
        <w:bidiVisual w:val="0"/>
        <w:tblW w:w="0" w:type="auto"/>
        <w:tblLook w:val="06A0" w:firstRow="1" w:lastRow="0" w:firstColumn="1" w:lastColumn="0" w:noHBand="1" w:noVBand="1"/>
      </w:tblPr>
      <w:tblGrid>
        <w:gridCol w:w="2280"/>
        <w:gridCol w:w="3117"/>
        <w:gridCol w:w="1569"/>
        <w:gridCol w:w="1350"/>
        <w:gridCol w:w="955"/>
      </w:tblGrid>
      <w:tr w:rsidR="192C395D" w:rsidTr="192C395D" w14:paraId="02B7F142">
        <w:trPr>
          <w:trHeight w:val="300"/>
        </w:trPr>
        <w:tc>
          <w:tcPr>
            <w:tcW w:w="2280" w:type="dxa"/>
            <w:tcBorders>
              <w:top w:val="single" w:color="000000" w:themeColor="text1" w:sz="4"/>
              <w:left w:val="single" w:color="000000" w:themeColor="text1" w:sz="4"/>
              <w:bottom w:val="single" w:color="000000" w:themeColor="text1" w:sz="4"/>
              <w:right w:val="single" w:color="000000" w:themeColor="text1" w:sz="4"/>
            </w:tcBorders>
            <w:shd w:val="clear" w:color="auto" w:fill="B4C6E7"/>
            <w:tcMar>
              <w:top w:w="15" w:type="dxa"/>
              <w:left w:w="15" w:type="dxa"/>
              <w:right w:w="15" w:type="dxa"/>
            </w:tcMar>
            <w:vAlign w:val="bottom"/>
          </w:tcPr>
          <w:p w:rsidR="192C395D" w:rsidP="192C395D" w:rsidRDefault="192C395D" w14:paraId="67D45C6A" w14:textId="711AC745">
            <w:pPr>
              <w:spacing w:before="0" w:beforeAutospacing="off" w:after="0" w:afterAutospacing="off"/>
              <w:jc w:val="center"/>
            </w:pPr>
            <w:r w:rsidRPr="192C395D" w:rsidR="192C395D">
              <w:rPr>
                <w:rFonts w:ascii="Calibri" w:hAnsi="Calibri" w:eastAsia="Calibri" w:cs="Calibri"/>
                <w:b w:val="1"/>
                <w:bCs w:val="1"/>
                <w:i w:val="0"/>
                <w:iCs w:val="0"/>
                <w:strike w:val="0"/>
                <w:dstrike w:val="0"/>
                <w:color w:val="000000" w:themeColor="text1" w:themeTint="FF" w:themeShade="FF"/>
                <w:sz w:val="22"/>
                <w:szCs w:val="22"/>
                <w:u w:val="none"/>
              </w:rPr>
              <w:t>Category</w:t>
            </w:r>
          </w:p>
        </w:tc>
        <w:tc>
          <w:tcPr>
            <w:tcW w:w="3117" w:type="dxa"/>
            <w:tcBorders>
              <w:top w:val="single" w:color="000000" w:themeColor="text1" w:sz="4"/>
              <w:left w:val="single" w:color="000000" w:themeColor="text1" w:sz="4"/>
              <w:bottom w:val="single" w:color="000000" w:themeColor="text1" w:sz="4"/>
              <w:right w:val="single" w:color="000000" w:themeColor="text1" w:sz="4"/>
            </w:tcBorders>
            <w:shd w:val="clear" w:color="auto" w:fill="B4C6E7"/>
            <w:tcMar>
              <w:top w:w="15" w:type="dxa"/>
              <w:left w:w="15" w:type="dxa"/>
              <w:right w:w="15" w:type="dxa"/>
            </w:tcMar>
            <w:vAlign w:val="bottom"/>
          </w:tcPr>
          <w:p w:rsidR="192C395D" w:rsidP="192C395D" w:rsidRDefault="192C395D" w14:paraId="60B48D63" w14:textId="18C50225">
            <w:pPr>
              <w:spacing w:before="0" w:beforeAutospacing="off" w:after="0" w:afterAutospacing="off"/>
              <w:jc w:val="center"/>
            </w:pPr>
            <w:r w:rsidRPr="192C395D" w:rsidR="192C395D">
              <w:rPr>
                <w:rFonts w:ascii="Calibri" w:hAnsi="Calibri" w:eastAsia="Calibri" w:cs="Calibri"/>
                <w:b w:val="1"/>
                <w:bCs w:val="1"/>
                <w:i w:val="0"/>
                <w:iCs w:val="0"/>
                <w:strike w:val="0"/>
                <w:dstrike w:val="0"/>
                <w:color w:val="000000" w:themeColor="text1" w:themeTint="FF" w:themeShade="FF"/>
                <w:sz w:val="22"/>
                <w:szCs w:val="22"/>
                <w:u w:val="none"/>
              </w:rPr>
              <w:t>Detail</w:t>
            </w:r>
          </w:p>
        </w:tc>
        <w:tc>
          <w:tcPr>
            <w:tcW w:w="1569" w:type="dxa"/>
            <w:tcBorders>
              <w:top w:val="single" w:color="000000" w:themeColor="text1" w:sz="4"/>
              <w:left w:val="single" w:color="000000" w:themeColor="text1" w:sz="4"/>
              <w:bottom w:val="single" w:color="000000" w:themeColor="text1" w:sz="4"/>
              <w:right w:val="single" w:color="000000" w:themeColor="text1" w:sz="4"/>
            </w:tcBorders>
            <w:shd w:val="clear" w:color="auto" w:fill="B4C6E7"/>
            <w:tcMar>
              <w:top w:w="15" w:type="dxa"/>
              <w:left w:w="15" w:type="dxa"/>
              <w:right w:w="15" w:type="dxa"/>
            </w:tcMar>
            <w:vAlign w:val="bottom"/>
          </w:tcPr>
          <w:p w:rsidR="192C395D" w:rsidP="192C395D" w:rsidRDefault="192C395D" w14:paraId="44AE51BE" w14:textId="1F46E7CC">
            <w:pPr>
              <w:spacing w:before="0" w:beforeAutospacing="off" w:after="0" w:afterAutospacing="off"/>
              <w:jc w:val="center"/>
            </w:pPr>
            <w:r w:rsidRPr="192C395D" w:rsidR="192C395D">
              <w:rPr>
                <w:rFonts w:ascii="Calibri" w:hAnsi="Calibri" w:eastAsia="Calibri" w:cs="Calibri"/>
                <w:b w:val="1"/>
                <w:bCs w:val="1"/>
                <w:i w:val="0"/>
                <w:iCs w:val="0"/>
                <w:strike w:val="0"/>
                <w:dstrike w:val="0"/>
                <w:color w:val="000000" w:themeColor="text1" w:themeTint="FF" w:themeShade="FF"/>
                <w:sz w:val="22"/>
                <w:szCs w:val="22"/>
                <w:u w:val="none"/>
              </w:rPr>
              <w:t>Quantity</w:t>
            </w:r>
          </w:p>
        </w:tc>
        <w:tc>
          <w:tcPr>
            <w:tcW w:w="1350" w:type="dxa"/>
            <w:tcBorders>
              <w:top w:val="single" w:color="000000" w:themeColor="text1" w:sz="4"/>
              <w:left w:val="single" w:color="000000" w:themeColor="text1" w:sz="4"/>
              <w:bottom w:val="single" w:color="000000" w:themeColor="text1" w:sz="4"/>
              <w:right w:val="single" w:color="000000" w:themeColor="text1" w:sz="4"/>
            </w:tcBorders>
            <w:shd w:val="clear" w:color="auto" w:fill="B4C6E7"/>
            <w:tcMar>
              <w:top w:w="15" w:type="dxa"/>
              <w:left w:w="15" w:type="dxa"/>
              <w:right w:w="15" w:type="dxa"/>
            </w:tcMar>
            <w:vAlign w:val="bottom"/>
          </w:tcPr>
          <w:p w:rsidR="192C395D" w:rsidP="192C395D" w:rsidRDefault="192C395D" w14:paraId="7234169A" w14:textId="24A1826F">
            <w:pPr>
              <w:spacing w:before="0" w:beforeAutospacing="off" w:after="0" w:afterAutospacing="off"/>
              <w:jc w:val="center"/>
            </w:pPr>
            <w:r w:rsidRPr="192C395D" w:rsidR="192C395D">
              <w:rPr>
                <w:rFonts w:ascii="Calibri" w:hAnsi="Calibri" w:eastAsia="Calibri" w:cs="Calibri"/>
                <w:b w:val="1"/>
                <w:bCs w:val="1"/>
                <w:i w:val="0"/>
                <w:iCs w:val="0"/>
                <w:strike w:val="0"/>
                <w:dstrike w:val="0"/>
                <w:color w:val="000000" w:themeColor="text1" w:themeTint="FF" w:themeShade="FF"/>
                <w:sz w:val="22"/>
                <w:szCs w:val="22"/>
                <w:u w:val="none"/>
              </w:rPr>
              <w:t>Unit Cost (£)</w:t>
            </w:r>
          </w:p>
        </w:tc>
        <w:tc>
          <w:tcPr>
            <w:tcW w:w="955" w:type="dxa"/>
            <w:tcBorders>
              <w:top w:val="single" w:color="000000" w:themeColor="text1" w:sz="4"/>
              <w:left w:val="single" w:color="000000" w:themeColor="text1" w:sz="4"/>
              <w:bottom w:val="single" w:color="000000" w:themeColor="text1" w:sz="4"/>
              <w:right w:val="single" w:color="000000" w:themeColor="text1" w:sz="4"/>
            </w:tcBorders>
            <w:shd w:val="clear" w:color="auto" w:fill="B4C6E7"/>
            <w:tcMar>
              <w:top w:w="15" w:type="dxa"/>
              <w:left w:w="15" w:type="dxa"/>
              <w:right w:w="15" w:type="dxa"/>
            </w:tcMar>
            <w:vAlign w:val="bottom"/>
          </w:tcPr>
          <w:p w:rsidR="192C395D" w:rsidP="192C395D" w:rsidRDefault="192C395D" w14:paraId="6397E859" w14:textId="74DE3237">
            <w:pPr>
              <w:spacing w:before="0" w:beforeAutospacing="off" w:after="0" w:afterAutospacing="off"/>
              <w:jc w:val="center"/>
            </w:pPr>
            <w:r w:rsidRPr="192C395D" w:rsidR="192C395D">
              <w:rPr>
                <w:rFonts w:ascii="Calibri" w:hAnsi="Calibri" w:eastAsia="Calibri" w:cs="Calibri"/>
                <w:b w:val="1"/>
                <w:bCs w:val="1"/>
                <w:i w:val="0"/>
                <w:iCs w:val="0"/>
                <w:strike w:val="0"/>
                <w:dstrike w:val="0"/>
                <w:color w:val="000000" w:themeColor="text1" w:themeTint="FF" w:themeShade="FF"/>
                <w:sz w:val="22"/>
                <w:szCs w:val="22"/>
                <w:u w:val="none"/>
              </w:rPr>
              <w:t>Total (£)</w:t>
            </w:r>
          </w:p>
        </w:tc>
      </w:tr>
      <w:tr w:rsidR="192C395D" w:rsidTr="192C395D" w14:paraId="3375B144">
        <w:trPr>
          <w:trHeight w:val="300"/>
        </w:trPr>
        <w:tc>
          <w:tcPr>
            <w:tcW w:w="228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92C395D" w:rsidP="192C395D" w:rsidRDefault="192C395D" w14:paraId="77A0AE6D" w14:textId="2D9509C9">
            <w:pPr>
              <w:spacing w:before="0" w:beforeAutospacing="off" w:after="0" w:afterAutospacing="off"/>
            </w:pPr>
            <w:r w:rsidRPr="192C395D" w:rsidR="192C395D">
              <w:rPr>
                <w:rFonts w:ascii="Calibri" w:hAnsi="Calibri" w:eastAsia="Calibri" w:cs="Calibri"/>
                <w:b w:val="0"/>
                <w:bCs w:val="0"/>
                <w:i w:val="0"/>
                <w:iCs w:val="0"/>
                <w:strike w:val="0"/>
                <w:dstrike w:val="0"/>
                <w:color w:val="000000" w:themeColor="text1" w:themeTint="FF" w:themeShade="FF"/>
                <w:sz w:val="22"/>
                <w:szCs w:val="22"/>
                <w:u w:val="none"/>
              </w:rPr>
              <w:t>Inventory</w:t>
            </w:r>
          </w:p>
        </w:tc>
        <w:tc>
          <w:tcPr>
            <w:tcW w:w="3117"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92C395D" w:rsidP="192C395D" w:rsidRDefault="192C395D" w14:paraId="0DEE40E2" w14:textId="1D5742C8">
            <w:pPr>
              <w:spacing w:before="0" w:beforeAutospacing="off" w:after="0" w:afterAutospacing="off"/>
            </w:pPr>
            <w:r w:rsidRPr="192C395D" w:rsidR="192C395D">
              <w:rPr>
                <w:rFonts w:ascii="Calibri" w:hAnsi="Calibri" w:eastAsia="Calibri" w:cs="Calibri"/>
                <w:b w:val="0"/>
                <w:bCs w:val="0"/>
                <w:i w:val="0"/>
                <w:iCs w:val="0"/>
                <w:strike w:val="0"/>
                <w:dstrike w:val="0"/>
                <w:color w:val="000000" w:themeColor="text1" w:themeTint="FF" w:themeShade="FF"/>
                <w:sz w:val="22"/>
                <w:szCs w:val="22"/>
                <w:u w:val="none"/>
              </w:rPr>
              <w:t>Electric microcars imported</w:t>
            </w:r>
          </w:p>
        </w:tc>
        <w:tc>
          <w:tcPr>
            <w:tcW w:w="1569"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92C395D" w:rsidP="192C395D" w:rsidRDefault="192C395D" w14:paraId="745DFCF1" w14:textId="6A89D2E4">
            <w:pPr>
              <w:spacing w:before="0" w:beforeAutospacing="off" w:after="0" w:afterAutospacing="off"/>
            </w:pPr>
            <w:r w:rsidRPr="192C395D" w:rsidR="192C395D">
              <w:rPr>
                <w:rFonts w:ascii="Calibri" w:hAnsi="Calibri" w:eastAsia="Calibri" w:cs="Calibri"/>
                <w:b w:val="0"/>
                <w:bCs w:val="0"/>
                <w:i w:val="0"/>
                <w:iCs w:val="0"/>
                <w:strike w:val="0"/>
                <w:dstrike w:val="0"/>
                <w:color w:val="000000" w:themeColor="text1" w:themeTint="FF" w:themeShade="FF"/>
                <w:sz w:val="22"/>
                <w:szCs w:val="22"/>
                <w:u w:val="none"/>
              </w:rPr>
              <w:t>20 vehicles</w:t>
            </w:r>
          </w:p>
        </w:tc>
        <w:tc>
          <w:tcPr>
            <w:tcW w:w="135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92C395D" w:rsidP="192C395D" w:rsidRDefault="192C395D" w14:paraId="22B36B9D" w14:textId="6A073C6F">
            <w:pPr>
              <w:spacing w:before="0" w:beforeAutospacing="off" w:after="0" w:afterAutospacing="off"/>
              <w:jc w:val="right"/>
            </w:pPr>
            <w:r w:rsidRPr="192C395D" w:rsidR="192C395D">
              <w:rPr>
                <w:rFonts w:ascii="Calibri" w:hAnsi="Calibri" w:eastAsia="Calibri" w:cs="Calibri"/>
                <w:b w:val="0"/>
                <w:bCs w:val="0"/>
                <w:i w:val="0"/>
                <w:iCs w:val="0"/>
                <w:strike w:val="0"/>
                <w:dstrike w:val="0"/>
                <w:color w:val="000000" w:themeColor="text1" w:themeTint="FF" w:themeShade="FF"/>
                <w:sz w:val="22"/>
                <w:szCs w:val="22"/>
                <w:u w:val="none"/>
              </w:rPr>
              <w:t>2,500</w:t>
            </w:r>
          </w:p>
        </w:tc>
        <w:tc>
          <w:tcPr>
            <w:tcW w:w="95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92C395D" w:rsidP="192C395D" w:rsidRDefault="192C395D" w14:paraId="4719E1F2" w14:textId="439E4236">
            <w:pPr>
              <w:spacing w:before="0" w:beforeAutospacing="off" w:after="0" w:afterAutospacing="off"/>
              <w:jc w:val="right"/>
            </w:pPr>
            <w:r w:rsidRPr="192C395D" w:rsidR="192C395D">
              <w:rPr>
                <w:rFonts w:ascii="Calibri" w:hAnsi="Calibri" w:eastAsia="Calibri" w:cs="Calibri"/>
                <w:b w:val="0"/>
                <w:bCs w:val="0"/>
                <w:i w:val="0"/>
                <w:iCs w:val="0"/>
                <w:strike w:val="0"/>
                <w:dstrike w:val="0"/>
                <w:color w:val="000000" w:themeColor="text1" w:themeTint="FF" w:themeShade="FF"/>
                <w:sz w:val="22"/>
                <w:szCs w:val="22"/>
                <w:u w:val="none"/>
              </w:rPr>
              <w:t>50,000</w:t>
            </w:r>
          </w:p>
        </w:tc>
      </w:tr>
      <w:tr w:rsidR="192C395D" w:rsidTr="192C395D" w14:paraId="2D3CFAF1">
        <w:trPr>
          <w:trHeight w:val="300"/>
        </w:trPr>
        <w:tc>
          <w:tcPr>
            <w:tcW w:w="228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92C395D" w:rsidP="192C395D" w:rsidRDefault="192C395D" w14:paraId="6A0603F9" w14:textId="6877455E">
            <w:pPr>
              <w:spacing w:before="0" w:beforeAutospacing="off" w:after="0" w:afterAutospacing="off"/>
            </w:pPr>
            <w:r w:rsidRPr="192C395D" w:rsidR="192C395D">
              <w:rPr>
                <w:rFonts w:ascii="Calibri" w:hAnsi="Calibri" w:eastAsia="Calibri" w:cs="Calibri"/>
                <w:b w:val="0"/>
                <w:bCs w:val="0"/>
                <w:i w:val="0"/>
                <w:iCs w:val="0"/>
                <w:strike w:val="0"/>
                <w:dstrike w:val="0"/>
                <w:color w:val="000000" w:themeColor="text1" w:themeTint="FF" w:themeShade="FF"/>
                <w:sz w:val="22"/>
                <w:szCs w:val="22"/>
                <w:u w:val="none"/>
              </w:rPr>
              <w:t>Facilities</w:t>
            </w:r>
          </w:p>
        </w:tc>
        <w:tc>
          <w:tcPr>
            <w:tcW w:w="3117"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92C395D" w:rsidP="192C395D" w:rsidRDefault="192C395D" w14:paraId="433A1020" w14:textId="48AC875B">
            <w:pPr>
              <w:spacing w:before="0" w:beforeAutospacing="off" w:after="0" w:afterAutospacing="off"/>
            </w:pPr>
            <w:r w:rsidRPr="192C395D" w:rsidR="192C395D">
              <w:rPr>
                <w:rFonts w:ascii="Calibri" w:hAnsi="Calibri" w:eastAsia="Calibri" w:cs="Calibri"/>
                <w:b w:val="0"/>
                <w:bCs w:val="0"/>
                <w:i w:val="0"/>
                <w:iCs w:val="0"/>
                <w:strike w:val="0"/>
                <w:dstrike w:val="0"/>
                <w:color w:val="000000" w:themeColor="text1" w:themeTint="FF" w:themeShade="FF"/>
                <w:sz w:val="22"/>
                <w:szCs w:val="22"/>
                <w:u w:val="none"/>
              </w:rPr>
              <w:t>Shop rent (1 year)</w:t>
            </w:r>
          </w:p>
        </w:tc>
        <w:tc>
          <w:tcPr>
            <w:tcW w:w="1569"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92C395D" w:rsidP="192C395D" w:rsidRDefault="192C395D" w14:paraId="060B4893" w14:textId="14CBA778">
            <w:pPr>
              <w:spacing w:before="0" w:beforeAutospacing="off" w:after="0" w:afterAutospacing="off"/>
            </w:pPr>
            <w:r w:rsidRPr="192C395D" w:rsidR="192C395D">
              <w:rPr>
                <w:rFonts w:ascii="Calibri" w:hAnsi="Calibri" w:eastAsia="Calibri" w:cs="Calibri"/>
                <w:b w:val="0"/>
                <w:bCs w:val="0"/>
                <w:i w:val="0"/>
                <w:iCs w:val="0"/>
                <w:strike w:val="0"/>
                <w:dstrike w:val="0"/>
                <w:color w:val="000000" w:themeColor="text1" w:themeTint="FF" w:themeShade="FF"/>
                <w:sz w:val="22"/>
                <w:szCs w:val="22"/>
                <w:u w:val="none"/>
              </w:rPr>
              <w:t>12 months</w:t>
            </w:r>
          </w:p>
        </w:tc>
        <w:tc>
          <w:tcPr>
            <w:tcW w:w="135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92C395D" w:rsidP="192C395D" w:rsidRDefault="192C395D" w14:paraId="6B022396" w14:textId="18BA3A6D">
            <w:pPr>
              <w:spacing w:before="0" w:beforeAutospacing="off" w:after="0" w:afterAutospacing="off"/>
              <w:jc w:val="right"/>
            </w:pPr>
            <w:r w:rsidRPr="192C395D" w:rsidR="192C395D">
              <w:rPr>
                <w:rFonts w:ascii="Calibri" w:hAnsi="Calibri" w:eastAsia="Calibri" w:cs="Calibri"/>
                <w:b w:val="0"/>
                <w:bCs w:val="0"/>
                <w:i w:val="0"/>
                <w:iCs w:val="0"/>
                <w:strike w:val="0"/>
                <w:dstrike w:val="0"/>
                <w:color w:val="000000" w:themeColor="text1" w:themeTint="FF" w:themeShade="FF"/>
                <w:sz w:val="22"/>
                <w:szCs w:val="22"/>
                <w:u w:val="none"/>
              </w:rPr>
              <w:t>1,250</w:t>
            </w:r>
          </w:p>
        </w:tc>
        <w:tc>
          <w:tcPr>
            <w:tcW w:w="95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92C395D" w:rsidP="192C395D" w:rsidRDefault="192C395D" w14:paraId="67CC18DF" w14:textId="226E5FE9">
            <w:pPr>
              <w:spacing w:before="0" w:beforeAutospacing="off" w:after="0" w:afterAutospacing="off"/>
              <w:jc w:val="right"/>
            </w:pPr>
            <w:r w:rsidRPr="192C395D" w:rsidR="192C395D">
              <w:rPr>
                <w:rFonts w:ascii="Calibri" w:hAnsi="Calibri" w:eastAsia="Calibri" w:cs="Calibri"/>
                <w:b w:val="0"/>
                <w:bCs w:val="0"/>
                <w:i w:val="0"/>
                <w:iCs w:val="0"/>
                <w:strike w:val="0"/>
                <w:dstrike w:val="0"/>
                <w:color w:val="000000" w:themeColor="text1" w:themeTint="FF" w:themeShade="FF"/>
                <w:sz w:val="22"/>
                <w:szCs w:val="22"/>
                <w:u w:val="none"/>
              </w:rPr>
              <w:t>15,000</w:t>
            </w:r>
          </w:p>
        </w:tc>
      </w:tr>
      <w:tr w:rsidR="192C395D" w:rsidTr="192C395D" w14:paraId="4538B595">
        <w:trPr>
          <w:trHeight w:val="300"/>
        </w:trPr>
        <w:tc>
          <w:tcPr>
            <w:tcW w:w="228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92C395D" w:rsidP="192C395D" w:rsidRDefault="192C395D" w14:paraId="73AC2C37" w14:textId="65657DBB">
            <w:pPr>
              <w:spacing w:before="0" w:beforeAutospacing="off" w:after="0" w:afterAutospacing="off"/>
            </w:pPr>
            <w:r w:rsidRPr="192C395D" w:rsidR="192C395D">
              <w:rPr>
                <w:rFonts w:ascii="Calibri" w:hAnsi="Calibri" w:eastAsia="Calibri" w:cs="Calibri"/>
                <w:b w:val="0"/>
                <w:bCs w:val="0"/>
                <w:i w:val="0"/>
                <w:iCs w:val="0"/>
                <w:strike w:val="0"/>
                <w:dstrike w:val="0"/>
                <w:color w:val="000000" w:themeColor="text1" w:themeTint="FF" w:themeShade="FF"/>
                <w:sz w:val="22"/>
                <w:szCs w:val="22"/>
                <w:u w:val="none"/>
              </w:rPr>
              <w:t>Marketing</w:t>
            </w:r>
          </w:p>
        </w:tc>
        <w:tc>
          <w:tcPr>
            <w:tcW w:w="3117"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92C395D" w:rsidP="192C395D" w:rsidRDefault="192C395D" w14:paraId="0C62F019" w14:textId="5134B040">
            <w:pPr>
              <w:spacing w:before="0" w:beforeAutospacing="off" w:after="0" w:afterAutospacing="off"/>
            </w:pPr>
            <w:r w:rsidRPr="192C395D" w:rsidR="192C395D">
              <w:rPr>
                <w:rFonts w:ascii="Calibri" w:hAnsi="Calibri" w:eastAsia="Calibri" w:cs="Calibri"/>
                <w:b w:val="0"/>
                <w:bCs w:val="0"/>
                <w:i w:val="0"/>
                <w:iCs w:val="0"/>
                <w:strike w:val="0"/>
                <w:dstrike w:val="0"/>
                <w:color w:val="000000" w:themeColor="text1" w:themeTint="FF" w:themeShade="FF"/>
                <w:sz w:val="22"/>
                <w:szCs w:val="22"/>
                <w:u w:val="none"/>
              </w:rPr>
              <w:t>Initial digital advertising campaign</w:t>
            </w:r>
          </w:p>
        </w:tc>
        <w:tc>
          <w:tcPr>
            <w:tcW w:w="1569"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92C395D" w:rsidP="192C395D" w:rsidRDefault="192C395D" w14:paraId="24C5DEC2" w14:textId="25E3FA01">
            <w:pPr>
              <w:spacing w:before="0" w:beforeAutospacing="off" w:after="0" w:afterAutospacing="off"/>
            </w:pPr>
            <w:r w:rsidRPr="192C395D" w:rsidR="192C395D">
              <w:rPr>
                <w:rFonts w:ascii="Calibri" w:hAnsi="Calibri" w:eastAsia="Calibri" w:cs="Calibri"/>
                <w:b w:val="0"/>
                <w:bCs w:val="0"/>
                <w:i w:val="0"/>
                <w:iCs w:val="0"/>
                <w:strike w:val="0"/>
                <w:dstrike w:val="0"/>
                <w:color w:val="000000" w:themeColor="text1" w:themeTint="FF" w:themeShade="FF"/>
                <w:sz w:val="22"/>
                <w:szCs w:val="22"/>
                <w:u w:val="none"/>
              </w:rPr>
              <w:t>1 campaign</w:t>
            </w:r>
          </w:p>
        </w:tc>
        <w:tc>
          <w:tcPr>
            <w:tcW w:w="135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92C395D" w:rsidP="192C395D" w:rsidRDefault="192C395D" w14:paraId="27D9DDD4" w14:textId="34652963">
            <w:pPr>
              <w:spacing w:before="0" w:beforeAutospacing="off" w:after="0" w:afterAutospacing="off"/>
              <w:jc w:val="right"/>
            </w:pPr>
            <w:r w:rsidRPr="192C395D" w:rsidR="192C395D">
              <w:rPr>
                <w:rFonts w:ascii="Calibri" w:hAnsi="Calibri" w:eastAsia="Calibri" w:cs="Calibri"/>
                <w:b w:val="0"/>
                <w:bCs w:val="0"/>
                <w:i w:val="0"/>
                <w:iCs w:val="0"/>
                <w:strike w:val="0"/>
                <w:dstrike w:val="0"/>
                <w:color w:val="000000" w:themeColor="text1" w:themeTint="FF" w:themeShade="FF"/>
                <w:sz w:val="22"/>
                <w:szCs w:val="22"/>
                <w:u w:val="none"/>
              </w:rPr>
              <w:t>5,000</w:t>
            </w:r>
          </w:p>
        </w:tc>
        <w:tc>
          <w:tcPr>
            <w:tcW w:w="95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92C395D" w:rsidP="192C395D" w:rsidRDefault="192C395D" w14:paraId="6F98DC43" w14:textId="69A8F87E">
            <w:pPr>
              <w:spacing w:before="0" w:beforeAutospacing="off" w:after="0" w:afterAutospacing="off"/>
              <w:jc w:val="right"/>
            </w:pPr>
            <w:r w:rsidRPr="192C395D" w:rsidR="192C395D">
              <w:rPr>
                <w:rFonts w:ascii="Calibri" w:hAnsi="Calibri" w:eastAsia="Calibri" w:cs="Calibri"/>
                <w:b w:val="0"/>
                <w:bCs w:val="0"/>
                <w:i w:val="0"/>
                <w:iCs w:val="0"/>
                <w:strike w:val="0"/>
                <w:dstrike w:val="0"/>
                <w:color w:val="000000" w:themeColor="text1" w:themeTint="FF" w:themeShade="FF"/>
                <w:sz w:val="22"/>
                <w:szCs w:val="22"/>
                <w:u w:val="none"/>
              </w:rPr>
              <w:t>5,000</w:t>
            </w:r>
          </w:p>
        </w:tc>
      </w:tr>
      <w:tr w:rsidR="192C395D" w:rsidTr="192C395D" w14:paraId="25842CD9">
        <w:trPr>
          <w:trHeight w:val="300"/>
        </w:trPr>
        <w:tc>
          <w:tcPr>
            <w:tcW w:w="228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92C395D" w:rsidP="192C395D" w:rsidRDefault="192C395D" w14:paraId="6C712860" w14:textId="377A2523">
            <w:pPr>
              <w:spacing w:before="0" w:beforeAutospacing="off" w:after="0" w:afterAutospacing="off"/>
            </w:pPr>
            <w:r w:rsidRPr="192C395D" w:rsidR="192C395D">
              <w:rPr>
                <w:rFonts w:ascii="Calibri" w:hAnsi="Calibri" w:eastAsia="Calibri" w:cs="Calibri"/>
                <w:b w:val="0"/>
                <w:bCs w:val="0"/>
                <w:i w:val="0"/>
                <w:iCs w:val="0"/>
                <w:strike w:val="0"/>
                <w:dstrike w:val="0"/>
                <w:color w:val="000000" w:themeColor="text1" w:themeTint="FF" w:themeShade="FF"/>
                <w:sz w:val="22"/>
                <w:szCs w:val="22"/>
                <w:u w:val="none"/>
              </w:rPr>
              <w:t>Logistics</w:t>
            </w:r>
          </w:p>
        </w:tc>
        <w:tc>
          <w:tcPr>
            <w:tcW w:w="3117"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92C395D" w:rsidP="192C395D" w:rsidRDefault="192C395D" w14:paraId="4D63F4A5" w14:textId="2E8DF8B7">
            <w:pPr>
              <w:spacing w:before="0" w:beforeAutospacing="off" w:after="0" w:afterAutospacing="off"/>
            </w:pPr>
            <w:r w:rsidRPr="192C395D" w:rsidR="192C395D">
              <w:rPr>
                <w:rFonts w:ascii="Calibri" w:hAnsi="Calibri" w:eastAsia="Calibri" w:cs="Calibri"/>
                <w:b w:val="0"/>
                <w:bCs w:val="0"/>
                <w:i w:val="0"/>
                <w:iCs w:val="0"/>
                <w:strike w:val="0"/>
                <w:dstrike w:val="0"/>
                <w:color w:val="000000" w:themeColor="text1" w:themeTint="FF" w:themeShade="FF"/>
                <w:sz w:val="22"/>
                <w:szCs w:val="22"/>
                <w:u w:val="none"/>
              </w:rPr>
              <w:t>Shipping and import costs</w:t>
            </w:r>
          </w:p>
        </w:tc>
        <w:tc>
          <w:tcPr>
            <w:tcW w:w="1569"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92C395D" w:rsidP="192C395D" w:rsidRDefault="192C395D" w14:paraId="31BD20C9" w14:textId="53D720F1">
            <w:pPr>
              <w:spacing w:before="0" w:beforeAutospacing="off" w:after="0" w:afterAutospacing="off"/>
            </w:pPr>
            <w:r w:rsidRPr="192C395D" w:rsidR="192C395D">
              <w:rPr>
                <w:rFonts w:ascii="Calibri" w:hAnsi="Calibri" w:eastAsia="Calibri" w:cs="Calibri"/>
                <w:b w:val="0"/>
                <w:bCs w:val="0"/>
                <w:i w:val="0"/>
                <w:iCs w:val="0"/>
                <w:strike w:val="0"/>
                <w:dstrike w:val="0"/>
                <w:color w:val="000000" w:themeColor="text1" w:themeTint="FF" w:themeShade="FF"/>
                <w:sz w:val="22"/>
                <w:szCs w:val="22"/>
                <w:u w:val="none"/>
              </w:rPr>
              <w:t>1 batch</w:t>
            </w:r>
          </w:p>
        </w:tc>
        <w:tc>
          <w:tcPr>
            <w:tcW w:w="135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92C395D" w:rsidP="192C395D" w:rsidRDefault="192C395D" w14:paraId="56829D6E" w14:textId="03298B46">
            <w:pPr>
              <w:spacing w:before="0" w:beforeAutospacing="off" w:after="0" w:afterAutospacing="off"/>
              <w:jc w:val="right"/>
            </w:pPr>
            <w:r w:rsidRPr="192C395D" w:rsidR="192C395D">
              <w:rPr>
                <w:rFonts w:ascii="Calibri" w:hAnsi="Calibri" w:eastAsia="Calibri" w:cs="Calibri"/>
                <w:b w:val="0"/>
                <w:bCs w:val="0"/>
                <w:i w:val="0"/>
                <w:iCs w:val="0"/>
                <w:strike w:val="0"/>
                <w:dstrike w:val="0"/>
                <w:color w:val="000000" w:themeColor="text1" w:themeTint="FF" w:themeShade="FF"/>
                <w:sz w:val="22"/>
                <w:szCs w:val="22"/>
                <w:u w:val="none"/>
              </w:rPr>
              <w:t>10,000</w:t>
            </w:r>
          </w:p>
        </w:tc>
        <w:tc>
          <w:tcPr>
            <w:tcW w:w="95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92C395D" w:rsidP="192C395D" w:rsidRDefault="192C395D" w14:paraId="34934CDC" w14:textId="498564F1">
            <w:pPr>
              <w:spacing w:before="0" w:beforeAutospacing="off" w:after="0" w:afterAutospacing="off"/>
              <w:jc w:val="right"/>
            </w:pPr>
            <w:r w:rsidRPr="192C395D" w:rsidR="192C395D">
              <w:rPr>
                <w:rFonts w:ascii="Calibri" w:hAnsi="Calibri" w:eastAsia="Calibri" w:cs="Calibri"/>
                <w:b w:val="0"/>
                <w:bCs w:val="0"/>
                <w:i w:val="0"/>
                <w:iCs w:val="0"/>
                <w:strike w:val="0"/>
                <w:dstrike w:val="0"/>
                <w:color w:val="000000" w:themeColor="text1" w:themeTint="FF" w:themeShade="FF"/>
                <w:sz w:val="22"/>
                <w:szCs w:val="22"/>
                <w:u w:val="none"/>
              </w:rPr>
              <w:t>10,000</w:t>
            </w:r>
          </w:p>
        </w:tc>
      </w:tr>
      <w:tr w:rsidR="192C395D" w:rsidTr="192C395D" w14:paraId="62BE1905">
        <w:trPr>
          <w:trHeight w:val="300"/>
        </w:trPr>
        <w:tc>
          <w:tcPr>
            <w:tcW w:w="228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92C395D" w:rsidP="192C395D" w:rsidRDefault="192C395D" w14:paraId="72C77D60" w14:textId="4669DD61">
            <w:pPr>
              <w:spacing w:before="0" w:beforeAutospacing="off" w:after="0" w:afterAutospacing="off"/>
            </w:pPr>
            <w:r w:rsidRPr="192C395D" w:rsidR="192C395D">
              <w:rPr>
                <w:rFonts w:ascii="Calibri" w:hAnsi="Calibri" w:eastAsia="Calibri" w:cs="Calibri"/>
                <w:b w:val="0"/>
                <w:bCs w:val="0"/>
                <w:i w:val="0"/>
                <w:iCs w:val="0"/>
                <w:strike w:val="0"/>
                <w:dstrike w:val="0"/>
                <w:color w:val="000000" w:themeColor="text1" w:themeTint="FF" w:themeShade="FF"/>
                <w:sz w:val="22"/>
                <w:szCs w:val="22"/>
                <w:u w:val="none"/>
              </w:rPr>
              <w:t>Salaries</w:t>
            </w:r>
          </w:p>
        </w:tc>
        <w:tc>
          <w:tcPr>
            <w:tcW w:w="3117"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92C395D" w:rsidP="192C395D" w:rsidRDefault="192C395D" w14:paraId="32F7C48F" w14:textId="3119F31E">
            <w:pPr>
              <w:spacing w:before="0" w:beforeAutospacing="off" w:after="0" w:afterAutospacing="off"/>
            </w:pPr>
            <w:r w:rsidRPr="192C395D" w:rsidR="192C395D">
              <w:rPr>
                <w:rFonts w:ascii="Calibri" w:hAnsi="Calibri" w:eastAsia="Calibri" w:cs="Calibri"/>
                <w:b w:val="0"/>
                <w:bCs w:val="0"/>
                <w:i w:val="0"/>
                <w:iCs w:val="0"/>
                <w:strike w:val="0"/>
                <w:dstrike w:val="0"/>
                <w:color w:val="000000" w:themeColor="text1" w:themeTint="FF" w:themeShade="FF"/>
                <w:sz w:val="22"/>
                <w:szCs w:val="22"/>
                <w:u w:val="none"/>
              </w:rPr>
              <w:t>Initial team (5 employees)</w:t>
            </w:r>
          </w:p>
        </w:tc>
        <w:tc>
          <w:tcPr>
            <w:tcW w:w="1569"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92C395D" w:rsidP="192C395D" w:rsidRDefault="192C395D" w14:paraId="614588E7" w14:textId="38BD2932">
            <w:pPr>
              <w:spacing w:before="0" w:beforeAutospacing="off" w:after="0" w:afterAutospacing="off"/>
            </w:pPr>
            <w:r w:rsidRPr="192C395D" w:rsidR="192C395D">
              <w:rPr>
                <w:rFonts w:ascii="Calibri" w:hAnsi="Calibri" w:eastAsia="Calibri" w:cs="Calibri"/>
                <w:b w:val="0"/>
                <w:bCs w:val="0"/>
                <w:i w:val="0"/>
                <w:iCs w:val="0"/>
                <w:strike w:val="0"/>
                <w:dstrike w:val="0"/>
                <w:color w:val="000000" w:themeColor="text1" w:themeTint="FF" w:themeShade="FF"/>
                <w:sz w:val="22"/>
                <w:szCs w:val="22"/>
                <w:u w:val="none"/>
              </w:rPr>
              <w:t>1 starting period</w:t>
            </w:r>
          </w:p>
        </w:tc>
        <w:tc>
          <w:tcPr>
            <w:tcW w:w="135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92C395D" w:rsidP="192C395D" w:rsidRDefault="192C395D" w14:paraId="006904DC" w14:textId="562D4FF8">
            <w:pPr>
              <w:spacing w:before="0" w:beforeAutospacing="off" w:after="0" w:afterAutospacing="off"/>
              <w:jc w:val="right"/>
            </w:pPr>
            <w:r w:rsidRPr="192C395D" w:rsidR="192C395D">
              <w:rPr>
                <w:rFonts w:ascii="Calibri" w:hAnsi="Calibri" w:eastAsia="Calibri" w:cs="Calibri"/>
                <w:b w:val="0"/>
                <w:bCs w:val="0"/>
                <w:i w:val="0"/>
                <w:iCs w:val="0"/>
                <w:strike w:val="0"/>
                <w:dstrike w:val="0"/>
                <w:color w:val="000000" w:themeColor="text1" w:themeTint="FF" w:themeShade="FF"/>
                <w:sz w:val="22"/>
                <w:szCs w:val="22"/>
                <w:u w:val="none"/>
              </w:rPr>
              <w:t>40,000</w:t>
            </w:r>
          </w:p>
        </w:tc>
        <w:tc>
          <w:tcPr>
            <w:tcW w:w="95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92C395D" w:rsidP="192C395D" w:rsidRDefault="192C395D" w14:paraId="42B98083" w14:textId="648ED7F1">
            <w:pPr>
              <w:spacing w:before="0" w:beforeAutospacing="off" w:after="0" w:afterAutospacing="off"/>
              <w:jc w:val="right"/>
            </w:pPr>
            <w:r w:rsidRPr="192C395D" w:rsidR="192C395D">
              <w:rPr>
                <w:rFonts w:ascii="Calibri" w:hAnsi="Calibri" w:eastAsia="Calibri" w:cs="Calibri"/>
                <w:b w:val="0"/>
                <w:bCs w:val="0"/>
                <w:i w:val="0"/>
                <w:iCs w:val="0"/>
                <w:strike w:val="0"/>
                <w:dstrike w:val="0"/>
                <w:color w:val="000000" w:themeColor="text1" w:themeTint="FF" w:themeShade="FF"/>
                <w:sz w:val="22"/>
                <w:szCs w:val="22"/>
                <w:u w:val="none"/>
              </w:rPr>
              <w:t>40,000</w:t>
            </w:r>
          </w:p>
        </w:tc>
      </w:tr>
      <w:tr w:rsidR="192C395D" w:rsidTr="192C395D" w14:paraId="147D156F">
        <w:trPr>
          <w:trHeight w:val="300"/>
        </w:trPr>
        <w:tc>
          <w:tcPr>
            <w:tcW w:w="2280" w:type="dxa"/>
            <w:tcBorders>
              <w:top w:val="single" w:color="000000" w:themeColor="text1" w:sz="4"/>
              <w:left w:val="single" w:color="000000" w:themeColor="text1" w:sz="4"/>
              <w:bottom w:val="single" w:color="000000" w:themeColor="text1" w:sz="4"/>
              <w:right w:val="single" w:color="000000" w:themeColor="text1" w:sz="4"/>
            </w:tcBorders>
            <w:shd w:val="clear" w:color="auto" w:fill="B4C6E7"/>
            <w:tcMar>
              <w:top w:w="15" w:type="dxa"/>
              <w:left w:w="15" w:type="dxa"/>
              <w:right w:w="15" w:type="dxa"/>
            </w:tcMar>
            <w:vAlign w:val="bottom"/>
          </w:tcPr>
          <w:p w:rsidR="192C395D" w:rsidP="192C395D" w:rsidRDefault="192C395D" w14:paraId="2201795A" w14:textId="7FE0C442">
            <w:pPr>
              <w:spacing w:before="0" w:beforeAutospacing="off" w:after="0" w:afterAutospacing="off"/>
            </w:pPr>
            <w:r w:rsidRPr="192C395D" w:rsidR="192C395D">
              <w:rPr>
                <w:rFonts w:ascii="Calibri" w:hAnsi="Calibri" w:eastAsia="Calibri" w:cs="Calibri"/>
                <w:b w:val="1"/>
                <w:bCs w:val="1"/>
                <w:i w:val="0"/>
                <w:iCs w:val="0"/>
                <w:strike w:val="0"/>
                <w:dstrike w:val="0"/>
                <w:color w:val="000000" w:themeColor="text1" w:themeTint="FF" w:themeShade="FF"/>
                <w:sz w:val="22"/>
                <w:szCs w:val="22"/>
                <w:u w:val="none"/>
              </w:rPr>
              <w:t>Total Initial Investment</w:t>
            </w:r>
          </w:p>
        </w:tc>
        <w:tc>
          <w:tcPr>
            <w:tcW w:w="3117"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92C395D" w:rsidRDefault="192C395D" w14:paraId="52111E55" w14:textId="43DE1DDC"/>
        </w:tc>
        <w:tc>
          <w:tcPr>
            <w:tcW w:w="1569"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92C395D" w:rsidRDefault="192C395D" w14:paraId="04D6161A" w14:textId="657820DA"/>
        </w:tc>
        <w:tc>
          <w:tcPr>
            <w:tcW w:w="135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92C395D" w:rsidRDefault="192C395D" w14:paraId="0B0576E0" w14:textId="3D35099E"/>
        </w:tc>
        <w:tc>
          <w:tcPr>
            <w:tcW w:w="95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92C395D" w:rsidP="192C395D" w:rsidRDefault="192C395D" w14:paraId="1D8E1BC1" w14:textId="736FDC5A">
            <w:pPr>
              <w:spacing w:before="0" w:beforeAutospacing="off" w:after="0" w:afterAutospacing="off"/>
              <w:jc w:val="right"/>
            </w:pPr>
            <w:r w:rsidRPr="192C395D" w:rsidR="192C395D">
              <w:rPr>
                <w:rFonts w:ascii="Calibri" w:hAnsi="Calibri" w:eastAsia="Calibri" w:cs="Calibri"/>
                <w:b w:val="1"/>
                <w:bCs w:val="1"/>
                <w:i w:val="0"/>
                <w:iCs w:val="0"/>
                <w:strike w:val="0"/>
                <w:dstrike w:val="0"/>
                <w:color w:val="000000" w:themeColor="text1" w:themeTint="FF" w:themeShade="FF"/>
                <w:sz w:val="22"/>
                <w:szCs w:val="22"/>
                <w:u w:val="none"/>
              </w:rPr>
              <w:t>120,000</w:t>
            </w:r>
          </w:p>
        </w:tc>
      </w:tr>
    </w:tbl>
    <w:p xmlns:wp14="http://schemas.microsoft.com/office/word/2010/wordml" w:rsidP="0369AF64" wp14:paraId="40C03E57" wp14:textId="582FC53C">
      <w:pPr>
        <w:pStyle w:val="Normal"/>
        <w:spacing w:before="240" w:beforeAutospacing="off" w:after="240" w:afterAutospacing="off"/>
      </w:pPr>
    </w:p>
    <w:tbl>
      <w:tblPr>
        <w:tblStyle w:val="TableNormal"/>
        <w:bidiVisual w:val="0"/>
        <w:tblW w:w="0" w:type="auto"/>
        <w:tblLook w:val="06A0" w:firstRow="1" w:lastRow="0" w:firstColumn="1" w:lastColumn="0" w:noHBand="1" w:noVBand="1"/>
      </w:tblPr>
      <w:tblGrid>
        <w:gridCol w:w="2653"/>
        <w:gridCol w:w="1417"/>
      </w:tblGrid>
      <w:tr w:rsidR="192C395D" w:rsidTr="192C395D" w14:paraId="0AF7B8F7">
        <w:trPr>
          <w:trHeight w:val="300"/>
        </w:trPr>
        <w:tc>
          <w:tcPr>
            <w:tcW w:w="2653" w:type="dxa"/>
            <w:tcBorders>
              <w:top w:val="single" w:color="000000" w:themeColor="text1" w:sz="4"/>
              <w:left w:val="single" w:color="000000" w:themeColor="text1" w:sz="4"/>
              <w:bottom w:val="single" w:color="000000" w:themeColor="text1" w:sz="4"/>
              <w:right w:val="single" w:color="000000" w:themeColor="text1" w:sz="4"/>
            </w:tcBorders>
            <w:shd w:val="clear" w:color="auto" w:fill="8EA9DB"/>
            <w:tcMar>
              <w:top w:w="15" w:type="dxa"/>
              <w:left w:w="15" w:type="dxa"/>
              <w:right w:w="15" w:type="dxa"/>
            </w:tcMar>
            <w:vAlign w:val="bottom"/>
          </w:tcPr>
          <w:p w:rsidR="192C395D" w:rsidP="192C395D" w:rsidRDefault="192C395D" w14:paraId="52A52B02" w14:textId="04604A11">
            <w:pPr>
              <w:spacing w:before="0" w:beforeAutospacing="off" w:after="0" w:afterAutospacing="off"/>
              <w:jc w:val="center"/>
            </w:pPr>
            <w:r w:rsidRPr="192C395D" w:rsidR="192C395D">
              <w:rPr>
                <w:rFonts w:ascii="Calibri" w:hAnsi="Calibri" w:eastAsia="Calibri" w:cs="Calibri"/>
                <w:b w:val="1"/>
                <w:bCs w:val="1"/>
                <w:i w:val="0"/>
                <w:iCs w:val="0"/>
                <w:strike w:val="0"/>
                <w:dstrike w:val="0"/>
                <w:color w:val="000000" w:themeColor="text1" w:themeTint="FF" w:themeShade="FF"/>
                <w:sz w:val="22"/>
                <w:szCs w:val="22"/>
                <w:u w:val="none"/>
              </w:rPr>
              <w:t>Concept</w:t>
            </w:r>
          </w:p>
        </w:tc>
        <w:tc>
          <w:tcPr>
            <w:tcW w:w="1417" w:type="dxa"/>
            <w:tcBorders>
              <w:top w:val="single" w:color="000000" w:themeColor="text1" w:sz="4"/>
              <w:left w:val="single" w:color="000000" w:themeColor="text1" w:sz="4"/>
              <w:bottom w:val="single" w:color="000000" w:themeColor="text1" w:sz="4"/>
              <w:right w:val="single" w:color="000000" w:themeColor="text1" w:sz="4"/>
            </w:tcBorders>
            <w:shd w:val="clear" w:color="auto" w:fill="8EA9DB"/>
            <w:tcMar>
              <w:top w:w="15" w:type="dxa"/>
              <w:left w:w="15" w:type="dxa"/>
              <w:right w:w="15" w:type="dxa"/>
            </w:tcMar>
            <w:vAlign w:val="bottom"/>
          </w:tcPr>
          <w:p w:rsidR="192C395D" w:rsidP="192C395D" w:rsidRDefault="192C395D" w14:paraId="5F17E3E4" w14:textId="2DA4C9EA">
            <w:pPr>
              <w:spacing w:before="0" w:beforeAutospacing="off" w:after="0" w:afterAutospacing="off"/>
              <w:jc w:val="center"/>
            </w:pPr>
            <w:r w:rsidRPr="192C395D" w:rsidR="192C395D">
              <w:rPr>
                <w:rFonts w:ascii="Calibri" w:hAnsi="Calibri" w:eastAsia="Calibri" w:cs="Calibri"/>
                <w:b w:val="1"/>
                <w:bCs w:val="1"/>
                <w:i w:val="0"/>
                <w:iCs w:val="0"/>
                <w:strike w:val="0"/>
                <w:dstrike w:val="0"/>
                <w:color w:val="000000" w:themeColor="text1" w:themeTint="FF" w:themeShade="FF"/>
                <w:sz w:val="22"/>
                <w:szCs w:val="22"/>
                <w:u w:val="none"/>
              </w:rPr>
              <w:t>Value</w:t>
            </w:r>
          </w:p>
        </w:tc>
      </w:tr>
      <w:tr w:rsidR="192C395D" w:rsidTr="192C395D" w14:paraId="69EF1808">
        <w:trPr>
          <w:trHeight w:val="300"/>
        </w:trPr>
        <w:tc>
          <w:tcPr>
            <w:tcW w:w="2653"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92C395D" w:rsidP="192C395D" w:rsidRDefault="192C395D" w14:paraId="36CB044A" w14:textId="1BFC3D41">
            <w:pPr>
              <w:spacing w:before="0" w:beforeAutospacing="off" w:after="0" w:afterAutospacing="off"/>
            </w:pPr>
            <w:r w:rsidRPr="192C395D" w:rsidR="192C395D">
              <w:rPr>
                <w:rFonts w:ascii="Calibri" w:hAnsi="Calibri" w:eastAsia="Calibri" w:cs="Calibri"/>
                <w:b w:val="0"/>
                <w:bCs w:val="0"/>
                <w:i w:val="0"/>
                <w:iCs w:val="0"/>
                <w:strike w:val="0"/>
                <w:dstrike w:val="0"/>
                <w:color w:val="000000" w:themeColor="text1" w:themeTint="FF" w:themeShade="FF"/>
                <w:sz w:val="22"/>
                <w:szCs w:val="22"/>
                <w:u w:val="none"/>
              </w:rPr>
              <w:t>Vehicles sold per month</w:t>
            </w:r>
          </w:p>
        </w:tc>
        <w:tc>
          <w:tcPr>
            <w:tcW w:w="1417"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92C395D" w:rsidP="192C395D" w:rsidRDefault="192C395D" w14:paraId="38A35DC2" w14:textId="5677004E">
            <w:pPr>
              <w:spacing w:before="0" w:beforeAutospacing="off" w:after="0" w:afterAutospacing="off"/>
              <w:jc w:val="right"/>
            </w:pPr>
            <w:r w:rsidRPr="192C395D" w:rsidR="192C395D">
              <w:rPr>
                <w:rFonts w:ascii="Calibri" w:hAnsi="Calibri" w:eastAsia="Calibri" w:cs="Calibri"/>
                <w:b w:val="0"/>
                <w:bCs w:val="0"/>
                <w:i w:val="0"/>
                <w:iCs w:val="0"/>
                <w:strike w:val="0"/>
                <w:dstrike w:val="0"/>
                <w:color w:val="000000" w:themeColor="text1" w:themeTint="FF" w:themeShade="FF"/>
                <w:sz w:val="22"/>
                <w:szCs w:val="22"/>
                <w:u w:val="none"/>
              </w:rPr>
              <w:t>10</w:t>
            </w:r>
          </w:p>
        </w:tc>
      </w:tr>
      <w:tr w:rsidR="192C395D" w:rsidTr="192C395D" w14:paraId="430804C8">
        <w:trPr>
          <w:trHeight w:val="300"/>
        </w:trPr>
        <w:tc>
          <w:tcPr>
            <w:tcW w:w="2653"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92C395D" w:rsidP="192C395D" w:rsidRDefault="192C395D" w14:paraId="52796941" w14:textId="51FD3650">
            <w:pPr>
              <w:spacing w:before="0" w:beforeAutospacing="off" w:after="0" w:afterAutospacing="off"/>
            </w:pPr>
            <w:r w:rsidRPr="192C395D" w:rsidR="192C395D">
              <w:rPr>
                <w:rFonts w:ascii="Calibri" w:hAnsi="Calibri" w:eastAsia="Calibri" w:cs="Calibri"/>
                <w:b w:val="0"/>
                <w:bCs w:val="0"/>
                <w:i w:val="0"/>
                <w:iCs w:val="0"/>
                <w:strike w:val="0"/>
                <w:dstrike w:val="0"/>
                <w:color w:val="000000" w:themeColor="text1" w:themeTint="FF" w:themeShade="FF"/>
                <w:sz w:val="22"/>
                <w:szCs w:val="22"/>
                <w:u w:val="none"/>
              </w:rPr>
              <w:t>Average selling price</w:t>
            </w:r>
          </w:p>
        </w:tc>
        <w:tc>
          <w:tcPr>
            <w:tcW w:w="1417"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92C395D" w:rsidP="192C395D" w:rsidRDefault="192C395D" w14:paraId="422B35BE" w14:textId="63CCAB24">
            <w:pPr>
              <w:spacing w:before="0" w:beforeAutospacing="off" w:after="0" w:afterAutospacing="off"/>
              <w:jc w:val="right"/>
            </w:pPr>
            <w:r w:rsidRPr="192C395D" w:rsidR="192C395D">
              <w:rPr>
                <w:rFonts w:ascii="Calibri" w:hAnsi="Calibri" w:eastAsia="Calibri" w:cs="Calibri"/>
                <w:b w:val="0"/>
                <w:bCs w:val="0"/>
                <w:i w:val="0"/>
                <w:iCs w:val="0"/>
                <w:strike w:val="0"/>
                <w:dstrike w:val="0"/>
                <w:color w:val="000000" w:themeColor="text1" w:themeTint="FF" w:themeShade="FF"/>
                <w:sz w:val="22"/>
                <w:szCs w:val="22"/>
                <w:u w:val="none"/>
              </w:rPr>
              <w:t>£4,000</w:t>
            </w:r>
          </w:p>
        </w:tc>
      </w:tr>
      <w:tr w:rsidR="192C395D" w:rsidTr="192C395D" w14:paraId="544EDF1D">
        <w:trPr>
          <w:trHeight w:val="300"/>
        </w:trPr>
        <w:tc>
          <w:tcPr>
            <w:tcW w:w="2653"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92C395D" w:rsidP="192C395D" w:rsidRDefault="192C395D" w14:paraId="53436AAA" w14:textId="3B536E54">
            <w:pPr>
              <w:spacing w:before="0" w:beforeAutospacing="off" w:after="0" w:afterAutospacing="off"/>
            </w:pPr>
            <w:r w:rsidRPr="192C395D" w:rsidR="192C395D">
              <w:rPr>
                <w:rFonts w:ascii="Calibri" w:hAnsi="Calibri" w:eastAsia="Calibri" w:cs="Calibri"/>
                <w:b w:val="0"/>
                <w:bCs w:val="0"/>
                <w:i w:val="0"/>
                <w:iCs w:val="0"/>
                <w:strike w:val="0"/>
                <w:dstrike w:val="0"/>
                <w:color w:val="000000" w:themeColor="text1" w:themeTint="FF" w:themeShade="FF"/>
                <w:sz w:val="22"/>
                <w:szCs w:val="22"/>
                <w:u w:val="none"/>
              </w:rPr>
              <w:t>Average cost per vehicle</w:t>
            </w:r>
          </w:p>
        </w:tc>
        <w:tc>
          <w:tcPr>
            <w:tcW w:w="1417"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92C395D" w:rsidP="192C395D" w:rsidRDefault="192C395D" w14:paraId="7C156D85" w14:textId="15250B19">
            <w:pPr>
              <w:spacing w:before="0" w:beforeAutospacing="off" w:after="0" w:afterAutospacing="off"/>
              <w:jc w:val="right"/>
            </w:pPr>
            <w:r w:rsidRPr="192C395D" w:rsidR="192C395D">
              <w:rPr>
                <w:rFonts w:ascii="Calibri" w:hAnsi="Calibri" w:eastAsia="Calibri" w:cs="Calibri"/>
                <w:b w:val="0"/>
                <w:bCs w:val="0"/>
                <w:i w:val="0"/>
                <w:iCs w:val="0"/>
                <w:strike w:val="0"/>
                <w:dstrike w:val="0"/>
                <w:color w:val="000000" w:themeColor="text1" w:themeTint="FF" w:themeShade="FF"/>
                <w:sz w:val="22"/>
                <w:szCs w:val="22"/>
                <w:u w:val="none"/>
              </w:rPr>
              <w:t>£3,000</w:t>
            </w:r>
          </w:p>
        </w:tc>
      </w:tr>
      <w:tr w:rsidR="192C395D" w:rsidTr="192C395D" w14:paraId="6C88BA17">
        <w:trPr>
          <w:trHeight w:val="300"/>
        </w:trPr>
        <w:tc>
          <w:tcPr>
            <w:tcW w:w="2653"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92C395D" w:rsidP="192C395D" w:rsidRDefault="192C395D" w14:paraId="6DE78C66" w14:textId="239EFE08">
            <w:pPr>
              <w:spacing w:before="0" w:beforeAutospacing="off" w:after="0" w:afterAutospacing="off"/>
            </w:pPr>
            <w:r w:rsidRPr="192C395D" w:rsidR="192C395D">
              <w:rPr>
                <w:rFonts w:ascii="Calibri" w:hAnsi="Calibri" w:eastAsia="Calibri" w:cs="Calibri"/>
                <w:b w:val="0"/>
                <w:bCs w:val="0"/>
                <w:i w:val="0"/>
                <w:iCs w:val="0"/>
                <w:strike w:val="0"/>
                <w:dstrike w:val="0"/>
                <w:color w:val="000000" w:themeColor="text1" w:themeTint="FF" w:themeShade="FF"/>
                <w:sz w:val="22"/>
                <w:szCs w:val="22"/>
                <w:u w:val="none"/>
              </w:rPr>
              <w:t>Profit per vehicle</w:t>
            </w:r>
          </w:p>
        </w:tc>
        <w:tc>
          <w:tcPr>
            <w:tcW w:w="1417"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92C395D" w:rsidP="192C395D" w:rsidRDefault="192C395D" w14:paraId="1C1E2568" w14:textId="5509E4BF">
            <w:pPr>
              <w:spacing w:before="0" w:beforeAutospacing="off" w:after="0" w:afterAutospacing="off"/>
              <w:jc w:val="right"/>
            </w:pPr>
            <w:r w:rsidRPr="192C395D" w:rsidR="192C395D">
              <w:rPr>
                <w:rFonts w:ascii="Calibri" w:hAnsi="Calibri" w:eastAsia="Calibri" w:cs="Calibri"/>
                <w:b w:val="0"/>
                <w:bCs w:val="0"/>
                <w:i w:val="0"/>
                <w:iCs w:val="0"/>
                <w:strike w:val="0"/>
                <w:dstrike w:val="0"/>
                <w:color w:val="000000" w:themeColor="text1" w:themeTint="FF" w:themeShade="FF"/>
                <w:sz w:val="22"/>
                <w:szCs w:val="22"/>
                <w:u w:val="none"/>
              </w:rPr>
              <w:t>£1,000</w:t>
            </w:r>
          </w:p>
        </w:tc>
      </w:tr>
      <w:tr w:rsidR="192C395D" w:rsidTr="192C395D" w14:paraId="371E153E">
        <w:trPr>
          <w:trHeight w:val="300"/>
        </w:trPr>
        <w:tc>
          <w:tcPr>
            <w:tcW w:w="2653"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92C395D" w:rsidP="192C395D" w:rsidRDefault="192C395D" w14:paraId="7246C972" w14:textId="313F55B4">
            <w:pPr>
              <w:spacing w:before="0" w:beforeAutospacing="off" w:after="0" w:afterAutospacing="off"/>
            </w:pPr>
            <w:r w:rsidRPr="192C395D" w:rsidR="192C395D">
              <w:rPr>
                <w:rFonts w:ascii="Calibri" w:hAnsi="Calibri" w:eastAsia="Calibri" w:cs="Calibri"/>
                <w:b w:val="0"/>
                <w:bCs w:val="0"/>
                <w:i w:val="0"/>
                <w:iCs w:val="0"/>
                <w:strike w:val="0"/>
                <w:dstrike w:val="0"/>
                <w:color w:val="000000" w:themeColor="text1" w:themeTint="FF" w:themeShade="FF"/>
                <w:sz w:val="22"/>
                <w:szCs w:val="22"/>
                <w:u w:val="none"/>
              </w:rPr>
              <w:t>Estimated monthly profit</w:t>
            </w:r>
          </w:p>
        </w:tc>
        <w:tc>
          <w:tcPr>
            <w:tcW w:w="1417"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92C395D" w:rsidP="192C395D" w:rsidRDefault="192C395D" w14:paraId="5775E3F3" w14:textId="320AAF8B">
            <w:pPr>
              <w:spacing w:before="0" w:beforeAutospacing="off" w:after="0" w:afterAutospacing="off"/>
              <w:jc w:val="right"/>
            </w:pPr>
            <w:r w:rsidRPr="192C395D" w:rsidR="192C395D">
              <w:rPr>
                <w:rFonts w:ascii="Calibri" w:hAnsi="Calibri" w:eastAsia="Calibri" w:cs="Calibri"/>
                <w:b w:val="0"/>
                <w:bCs w:val="0"/>
                <w:i w:val="0"/>
                <w:iCs w:val="0"/>
                <w:strike w:val="0"/>
                <w:dstrike w:val="0"/>
                <w:color w:val="000000" w:themeColor="text1" w:themeTint="FF" w:themeShade="FF"/>
                <w:sz w:val="22"/>
                <w:szCs w:val="22"/>
                <w:u w:val="none"/>
              </w:rPr>
              <w:t>£10,000</w:t>
            </w:r>
          </w:p>
        </w:tc>
      </w:tr>
    </w:tbl>
    <w:p xmlns:wp14="http://schemas.microsoft.com/office/word/2010/wordml" w:rsidP="0369AF64" wp14:paraId="1C532B55" wp14:textId="6EAE5556">
      <w:pPr>
        <w:pStyle w:val="Normal"/>
        <w:spacing w:before="240" w:beforeAutospacing="off" w:after="240" w:afterAutospacing="off"/>
      </w:pPr>
    </w:p>
    <w:p xmlns:wp14="http://schemas.microsoft.com/office/word/2010/wordml" w:rsidP="192C395D" wp14:paraId="4F3AECDF" wp14:textId="662F18A4">
      <w:pPr>
        <w:spacing w:before="240" w:beforeAutospacing="off" w:after="240" w:afterAutospacing="off"/>
      </w:pPr>
      <w:r w:rsidRPr="192C395D" w:rsidR="250A2CC5">
        <w:rPr>
          <w:rFonts w:ascii="Arial" w:hAnsi="Arial" w:eastAsia="Arial" w:cs="Arial"/>
          <w:noProof w:val="0"/>
          <w:sz w:val="24"/>
          <w:szCs w:val="24"/>
          <w:lang w:val="en-US"/>
        </w:rPr>
        <w:t xml:space="preserve">Sources of funding: </w:t>
      </w:r>
    </w:p>
    <w:p xmlns:wp14="http://schemas.microsoft.com/office/word/2010/wordml" w:rsidP="192C395D" wp14:paraId="53C8091E" wp14:textId="07B275F4">
      <w:pPr>
        <w:pStyle w:val="ListParagraph"/>
        <w:numPr>
          <w:ilvl w:val="0"/>
          <w:numId w:val="12"/>
        </w:numPr>
        <w:spacing w:before="240" w:beforeAutospacing="off" w:after="240" w:afterAutospacing="off"/>
        <w:rPr>
          <w:rFonts w:ascii="Arial" w:hAnsi="Arial" w:eastAsia="Arial" w:cs="Arial"/>
          <w:noProof w:val="0"/>
          <w:sz w:val="24"/>
          <w:szCs w:val="24"/>
          <w:lang w:val="en-US"/>
        </w:rPr>
      </w:pPr>
      <w:r w:rsidRPr="192C395D" w:rsidR="250A2CC5">
        <w:rPr>
          <w:rFonts w:ascii="Arial" w:hAnsi="Arial" w:eastAsia="Arial" w:cs="Arial"/>
          <w:noProof w:val="0"/>
          <w:sz w:val="24"/>
          <w:szCs w:val="24"/>
          <w:lang w:val="en-US"/>
        </w:rPr>
        <w:t xml:space="preserve">Personal investment. </w:t>
      </w:r>
    </w:p>
    <w:p xmlns:wp14="http://schemas.microsoft.com/office/word/2010/wordml" w:rsidP="192C395D" wp14:paraId="2E26A1DD" wp14:textId="7E78C27C">
      <w:pPr>
        <w:pStyle w:val="ListParagraph"/>
        <w:numPr>
          <w:ilvl w:val="0"/>
          <w:numId w:val="12"/>
        </w:numPr>
        <w:spacing w:before="240" w:beforeAutospacing="off" w:after="240" w:afterAutospacing="off"/>
        <w:rPr>
          <w:rFonts w:ascii="Arial" w:hAnsi="Arial" w:eastAsia="Arial" w:cs="Arial"/>
          <w:noProof w:val="0"/>
          <w:sz w:val="24"/>
          <w:szCs w:val="24"/>
          <w:lang w:val="en-US"/>
        </w:rPr>
      </w:pPr>
      <w:r w:rsidRPr="192C395D" w:rsidR="250A2CC5">
        <w:rPr>
          <w:rFonts w:ascii="Arial" w:hAnsi="Arial" w:eastAsia="Arial" w:cs="Arial"/>
          <w:noProof w:val="0"/>
          <w:sz w:val="24"/>
          <w:szCs w:val="24"/>
          <w:lang w:val="en-US"/>
        </w:rPr>
        <w:t xml:space="preserve">Bank loan. </w:t>
      </w:r>
    </w:p>
    <w:p xmlns:wp14="http://schemas.microsoft.com/office/word/2010/wordml" w:rsidP="192C395D" wp14:paraId="6ABE7E08" wp14:textId="25494B64">
      <w:pPr>
        <w:pStyle w:val="ListParagraph"/>
        <w:numPr>
          <w:ilvl w:val="0"/>
          <w:numId w:val="12"/>
        </w:numPr>
        <w:spacing w:before="240" w:beforeAutospacing="off" w:after="240" w:afterAutospacing="off"/>
        <w:rPr>
          <w:rFonts w:ascii="Arial" w:hAnsi="Arial" w:eastAsia="Arial" w:cs="Arial"/>
          <w:noProof w:val="0"/>
          <w:sz w:val="24"/>
          <w:szCs w:val="24"/>
          <w:lang w:val="en-US"/>
        </w:rPr>
      </w:pPr>
      <w:r w:rsidRPr="192C395D" w:rsidR="250A2CC5">
        <w:rPr>
          <w:rFonts w:ascii="Arial" w:hAnsi="Arial" w:eastAsia="Arial" w:cs="Arial"/>
          <w:noProof w:val="0"/>
          <w:sz w:val="24"/>
          <w:szCs w:val="24"/>
          <w:lang w:val="en-US"/>
        </w:rPr>
        <w:t xml:space="preserve">Potential private investors. </w:t>
      </w:r>
    </w:p>
    <w:p xmlns:wp14="http://schemas.microsoft.com/office/word/2010/wordml" w:rsidP="192C395D" wp14:paraId="6C464AD9" wp14:textId="76B1EE79">
      <w:pPr>
        <w:pStyle w:val="ListParagraph"/>
        <w:numPr>
          <w:ilvl w:val="0"/>
          <w:numId w:val="12"/>
        </w:numPr>
        <w:spacing w:before="240" w:beforeAutospacing="off" w:after="240" w:afterAutospacing="off"/>
        <w:rPr>
          <w:rFonts w:ascii="Arial" w:hAnsi="Arial" w:eastAsia="Arial" w:cs="Arial"/>
          <w:noProof w:val="0"/>
          <w:sz w:val="24"/>
          <w:szCs w:val="24"/>
          <w:lang w:val="en-US"/>
        </w:rPr>
      </w:pPr>
      <w:r w:rsidRPr="192C395D" w:rsidR="250A2CC5">
        <w:rPr>
          <w:rFonts w:ascii="Arial" w:hAnsi="Arial" w:eastAsia="Arial" w:cs="Arial"/>
          <w:noProof w:val="0"/>
          <w:sz w:val="24"/>
          <w:szCs w:val="24"/>
          <w:lang w:val="en-US"/>
        </w:rPr>
        <w:t>Financial projection.</w:t>
      </w:r>
    </w:p>
    <w:p xmlns:wp14="http://schemas.microsoft.com/office/word/2010/wordml" w:rsidP="192C395D" wp14:paraId="5215DA74" wp14:textId="645E8539">
      <w:pPr>
        <w:spacing w:before="240" w:beforeAutospacing="off" w:after="240" w:afterAutospacing="off"/>
      </w:pPr>
      <w:r w:rsidRPr="192C395D" w:rsidR="29C2992F">
        <w:rPr>
          <w:rFonts w:ascii="Arial" w:hAnsi="Arial" w:eastAsia="Arial" w:cs="Arial"/>
          <w:noProof w:val="0"/>
          <w:sz w:val="24"/>
          <w:szCs w:val="24"/>
          <w:lang w:val="en-US"/>
        </w:rPr>
        <w:t>If the company sells 10 vehicles per month:</w:t>
      </w:r>
    </w:p>
    <w:p xmlns:wp14="http://schemas.microsoft.com/office/word/2010/wordml" w:rsidP="192C395D" wp14:paraId="0179D4E5" wp14:textId="44D45799">
      <w:pPr>
        <w:pStyle w:val="ListParagraph"/>
        <w:numPr>
          <w:ilvl w:val="0"/>
          <w:numId w:val="13"/>
        </w:numPr>
        <w:spacing w:before="240" w:beforeAutospacing="off" w:after="240" w:afterAutospacing="off"/>
        <w:rPr>
          <w:rFonts w:ascii="Arial" w:hAnsi="Arial" w:eastAsia="Arial" w:cs="Arial"/>
          <w:noProof w:val="0"/>
          <w:sz w:val="24"/>
          <w:szCs w:val="24"/>
          <w:lang w:val="en-US"/>
        </w:rPr>
      </w:pPr>
      <w:r w:rsidRPr="192C395D" w:rsidR="29C2992F">
        <w:rPr>
          <w:rFonts w:ascii="Arial" w:hAnsi="Arial" w:eastAsia="Arial" w:cs="Arial"/>
          <w:noProof w:val="0"/>
          <w:sz w:val="24"/>
          <w:szCs w:val="24"/>
          <w:lang w:val="en-US"/>
        </w:rPr>
        <w:t>Average profit £1,000 per vehicle.</w:t>
      </w:r>
    </w:p>
    <w:p xmlns:wp14="http://schemas.microsoft.com/office/word/2010/wordml" w:rsidP="192C395D" wp14:paraId="5696B474" wp14:textId="19195376">
      <w:pPr>
        <w:pStyle w:val="ListParagraph"/>
        <w:numPr>
          <w:ilvl w:val="0"/>
          <w:numId w:val="13"/>
        </w:numPr>
        <w:spacing w:before="240" w:beforeAutospacing="off" w:after="240" w:afterAutospacing="off"/>
        <w:rPr>
          <w:rFonts w:ascii="Arial" w:hAnsi="Arial" w:eastAsia="Arial" w:cs="Arial"/>
          <w:noProof w:val="0"/>
          <w:sz w:val="24"/>
          <w:szCs w:val="24"/>
          <w:lang w:val="en-US"/>
        </w:rPr>
      </w:pPr>
      <w:r w:rsidRPr="192C395D" w:rsidR="29C2992F">
        <w:rPr>
          <w:rFonts w:ascii="Arial" w:hAnsi="Arial" w:eastAsia="Arial" w:cs="Arial"/>
          <w:noProof w:val="0"/>
          <w:sz w:val="24"/>
          <w:szCs w:val="24"/>
          <w:lang w:val="en-US"/>
        </w:rPr>
        <w:t>Monthly revenue: £10,000.</w:t>
      </w:r>
    </w:p>
    <w:p xmlns:wp14="http://schemas.microsoft.com/office/word/2010/wordml" w:rsidP="192C395D" wp14:paraId="24EB0884" wp14:textId="6690CFC0">
      <w:pPr>
        <w:pStyle w:val="ListParagraph"/>
        <w:numPr>
          <w:ilvl w:val="0"/>
          <w:numId w:val="13"/>
        </w:numPr>
        <w:spacing w:before="240" w:beforeAutospacing="off" w:after="240" w:afterAutospacing="off"/>
        <w:rPr>
          <w:rFonts w:ascii="Arial" w:hAnsi="Arial" w:eastAsia="Arial" w:cs="Arial"/>
          <w:noProof w:val="0"/>
          <w:sz w:val="24"/>
          <w:szCs w:val="24"/>
          <w:lang w:val="en-US"/>
        </w:rPr>
      </w:pPr>
      <w:r w:rsidRPr="192C395D" w:rsidR="29C2992F">
        <w:rPr>
          <w:rFonts w:ascii="Arial" w:hAnsi="Arial" w:eastAsia="Arial" w:cs="Arial"/>
          <w:noProof w:val="0"/>
          <w:sz w:val="24"/>
          <w:szCs w:val="24"/>
          <w:lang w:val="en-US"/>
        </w:rPr>
        <w:t>Annual revenue: £120,000.</w:t>
      </w:r>
    </w:p>
    <w:p xmlns:wp14="http://schemas.microsoft.com/office/word/2010/wordml" w:rsidP="192C395D" wp14:paraId="2E3FE444" wp14:textId="6E2AA263">
      <w:pPr>
        <w:pStyle w:val="Normal"/>
        <w:spacing w:before="240" w:beforeAutospacing="off" w:after="240" w:afterAutospacing="off"/>
        <w:rPr>
          <w:rFonts w:ascii="Arial" w:hAnsi="Arial" w:eastAsia="Arial" w:cs="Arial"/>
          <w:noProof w:val="0"/>
          <w:sz w:val="24"/>
          <w:szCs w:val="24"/>
          <w:lang w:val="en-US"/>
        </w:rPr>
      </w:pPr>
    </w:p>
    <w:p xmlns:wp14="http://schemas.microsoft.com/office/word/2010/wordml" w:rsidP="192C395D" wp14:paraId="65EFFBA2" wp14:textId="4CC5681E">
      <w:pPr>
        <w:spacing w:before="240" w:beforeAutospacing="off" w:after="240" w:afterAutospacing="off"/>
        <w:rPr>
          <w:rFonts w:ascii="Arial" w:hAnsi="Arial" w:eastAsia="Arial" w:cs="Arial"/>
          <w:b w:val="1"/>
          <w:bCs w:val="1"/>
          <w:noProof w:val="0"/>
          <w:sz w:val="28"/>
          <w:szCs w:val="28"/>
          <w:lang w:val="en-US"/>
        </w:rPr>
      </w:pPr>
    </w:p>
    <w:p xmlns:wp14="http://schemas.microsoft.com/office/word/2010/wordml" w:rsidP="192C395D" wp14:paraId="01EC97D8" wp14:textId="6013BFED">
      <w:pPr>
        <w:spacing w:before="240" w:beforeAutospacing="off" w:after="240" w:afterAutospacing="off"/>
      </w:pPr>
      <w:r w:rsidRPr="192C395D" w:rsidR="4B08A7DB">
        <w:rPr>
          <w:rFonts w:ascii="Arial" w:hAnsi="Arial" w:eastAsia="Arial" w:cs="Arial"/>
          <w:b w:val="1"/>
          <w:bCs w:val="1"/>
          <w:noProof w:val="0"/>
          <w:sz w:val="28"/>
          <w:szCs w:val="28"/>
          <w:lang w:val="en-US"/>
        </w:rPr>
        <w:t>SWOT Analysis</w:t>
      </w:r>
      <w:r w:rsidRPr="192C395D" w:rsidR="4B08A7DB">
        <w:rPr>
          <w:rFonts w:ascii="Arial" w:hAnsi="Arial" w:eastAsia="Arial" w:cs="Arial"/>
          <w:noProof w:val="0"/>
          <w:sz w:val="24"/>
          <w:szCs w:val="24"/>
          <w:lang w:val="en-US"/>
        </w:rPr>
        <w:t xml:space="preserve"> (Alder, 2019).</w:t>
      </w:r>
    </w:p>
    <w:p xmlns:wp14="http://schemas.microsoft.com/office/word/2010/wordml" w:rsidP="192C395D" wp14:paraId="245727B3" wp14:textId="53E1E432">
      <w:pPr>
        <w:spacing w:before="240" w:beforeAutospacing="off" w:after="240" w:afterAutospacing="off"/>
      </w:pPr>
      <w:r w:rsidRPr="192C395D" w:rsidR="4B08A7DB">
        <w:rPr>
          <w:rFonts w:ascii="Arial" w:hAnsi="Arial" w:eastAsia="Arial" w:cs="Arial"/>
          <w:noProof w:val="0"/>
          <w:sz w:val="24"/>
          <w:szCs w:val="24"/>
          <w:lang w:val="en-US"/>
        </w:rPr>
        <w:t xml:space="preserve">Strengths: </w:t>
      </w:r>
    </w:p>
    <w:p xmlns:wp14="http://schemas.microsoft.com/office/word/2010/wordml" w:rsidP="192C395D" wp14:paraId="08C0585D" wp14:textId="3BA96801">
      <w:pPr>
        <w:pStyle w:val="ListParagraph"/>
        <w:numPr>
          <w:ilvl w:val="0"/>
          <w:numId w:val="14"/>
        </w:numPr>
        <w:spacing w:before="240" w:beforeAutospacing="off" w:after="240" w:afterAutospacing="off"/>
        <w:rPr>
          <w:rFonts w:ascii="Arial" w:hAnsi="Arial" w:eastAsia="Arial" w:cs="Arial"/>
          <w:noProof w:val="0"/>
          <w:sz w:val="24"/>
          <w:szCs w:val="24"/>
          <w:lang w:val="en-US"/>
        </w:rPr>
      </w:pPr>
      <w:r w:rsidRPr="192C395D" w:rsidR="4B08A7DB">
        <w:rPr>
          <w:rFonts w:ascii="Arial" w:hAnsi="Arial" w:eastAsia="Arial" w:cs="Arial"/>
          <w:noProof w:val="0"/>
          <w:sz w:val="24"/>
          <w:szCs w:val="24"/>
          <w:lang w:val="en-US"/>
        </w:rPr>
        <w:t xml:space="preserve">Affordable price. </w:t>
      </w:r>
    </w:p>
    <w:p xmlns:wp14="http://schemas.microsoft.com/office/word/2010/wordml" w:rsidP="192C395D" wp14:paraId="00397957" wp14:textId="122F127B">
      <w:pPr>
        <w:pStyle w:val="ListParagraph"/>
        <w:numPr>
          <w:ilvl w:val="0"/>
          <w:numId w:val="14"/>
        </w:numPr>
        <w:spacing w:before="240" w:beforeAutospacing="off" w:after="240" w:afterAutospacing="off"/>
        <w:rPr>
          <w:rFonts w:ascii="Arial" w:hAnsi="Arial" w:eastAsia="Arial" w:cs="Arial"/>
          <w:noProof w:val="0"/>
          <w:sz w:val="24"/>
          <w:szCs w:val="24"/>
          <w:lang w:val="en-US"/>
        </w:rPr>
      </w:pPr>
      <w:r w:rsidRPr="192C395D" w:rsidR="4B08A7DB">
        <w:rPr>
          <w:rFonts w:ascii="Arial" w:hAnsi="Arial" w:eastAsia="Arial" w:cs="Arial"/>
          <w:noProof w:val="0"/>
          <w:sz w:val="24"/>
          <w:szCs w:val="24"/>
          <w:lang w:val="en-US"/>
        </w:rPr>
        <w:t xml:space="preserve">Low energy consumption. </w:t>
      </w:r>
    </w:p>
    <w:p xmlns:wp14="http://schemas.microsoft.com/office/word/2010/wordml" w:rsidP="192C395D" wp14:paraId="0352FAD9" wp14:textId="1E768FF3">
      <w:pPr>
        <w:pStyle w:val="ListParagraph"/>
        <w:numPr>
          <w:ilvl w:val="0"/>
          <w:numId w:val="14"/>
        </w:numPr>
        <w:spacing w:before="240" w:beforeAutospacing="off" w:after="240" w:afterAutospacing="off"/>
        <w:rPr>
          <w:rFonts w:ascii="Arial" w:hAnsi="Arial" w:eastAsia="Arial" w:cs="Arial"/>
          <w:noProof w:val="0"/>
          <w:sz w:val="24"/>
          <w:szCs w:val="24"/>
          <w:lang w:val="en-US"/>
        </w:rPr>
      </w:pPr>
      <w:r w:rsidRPr="192C395D" w:rsidR="4B08A7DB">
        <w:rPr>
          <w:rFonts w:ascii="Arial" w:hAnsi="Arial" w:eastAsia="Arial" w:cs="Arial"/>
          <w:noProof w:val="0"/>
          <w:sz w:val="24"/>
          <w:szCs w:val="24"/>
          <w:lang w:val="en-US"/>
        </w:rPr>
        <w:t xml:space="preserve">Innovative </w:t>
      </w:r>
      <w:r w:rsidRPr="192C395D" w:rsidR="4B08A7DB">
        <w:rPr>
          <w:rFonts w:ascii="Arial" w:hAnsi="Arial" w:eastAsia="Arial" w:cs="Arial"/>
          <w:noProof w:val="0"/>
          <w:sz w:val="24"/>
          <w:szCs w:val="24"/>
          <w:lang w:val="en-US"/>
        </w:rPr>
        <w:t>product</w:t>
      </w:r>
      <w:r w:rsidRPr="192C395D" w:rsidR="4B08A7DB">
        <w:rPr>
          <w:rFonts w:ascii="Arial" w:hAnsi="Arial" w:eastAsia="Arial" w:cs="Arial"/>
          <w:noProof w:val="0"/>
          <w:sz w:val="24"/>
          <w:szCs w:val="24"/>
          <w:lang w:val="en-US"/>
        </w:rPr>
        <w:t xml:space="preserve">. </w:t>
      </w:r>
    </w:p>
    <w:p xmlns:wp14="http://schemas.microsoft.com/office/word/2010/wordml" w:rsidP="0369AF64" wp14:paraId="3C5D6F65" wp14:textId="51B21910">
      <w:pPr>
        <w:pStyle w:val="Normal"/>
        <w:spacing w:before="240" w:beforeAutospacing="off" w:after="240" w:afterAutospacing="off"/>
      </w:pPr>
      <w:r w:rsidRPr="192C395D" w:rsidR="4B08A7DB">
        <w:rPr>
          <w:rFonts w:ascii="Arial" w:hAnsi="Arial" w:eastAsia="Arial" w:cs="Arial"/>
          <w:noProof w:val="0"/>
          <w:sz w:val="24"/>
          <w:szCs w:val="24"/>
          <w:lang w:val="en-US"/>
        </w:rPr>
        <w:t xml:space="preserve">Weaknesses: </w:t>
      </w:r>
    </w:p>
    <w:p xmlns:wp14="http://schemas.microsoft.com/office/word/2010/wordml" w:rsidP="192C395D" wp14:paraId="1737B4B0" wp14:textId="19B1A498">
      <w:pPr>
        <w:pStyle w:val="ListParagraph"/>
        <w:numPr>
          <w:ilvl w:val="0"/>
          <w:numId w:val="15"/>
        </w:numPr>
        <w:spacing w:before="240" w:beforeAutospacing="off" w:after="240" w:afterAutospacing="off"/>
        <w:rPr>
          <w:rFonts w:ascii="Arial" w:hAnsi="Arial" w:eastAsia="Arial" w:cs="Arial"/>
          <w:noProof w:val="0"/>
          <w:sz w:val="24"/>
          <w:szCs w:val="24"/>
          <w:lang w:val="en-US"/>
        </w:rPr>
      </w:pPr>
      <w:r w:rsidRPr="192C395D" w:rsidR="4B08A7DB">
        <w:rPr>
          <w:rFonts w:ascii="Arial" w:hAnsi="Arial" w:eastAsia="Arial" w:cs="Arial"/>
          <w:noProof w:val="0"/>
          <w:sz w:val="24"/>
          <w:szCs w:val="24"/>
          <w:lang w:val="en-US"/>
        </w:rPr>
        <w:t xml:space="preserve">New brand on the market. </w:t>
      </w:r>
    </w:p>
    <w:p xmlns:wp14="http://schemas.microsoft.com/office/word/2010/wordml" w:rsidP="192C395D" wp14:paraId="338AC6D8" wp14:textId="7BBE99BA">
      <w:pPr>
        <w:pStyle w:val="ListParagraph"/>
        <w:numPr>
          <w:ilvl w:val="0"/>
          <w:numId w:val="15"/>
        </w:numPr>
        <w:spacing w:before="240" w:beforeAutospacing="off" w:after="240" w:afterAutospacing="off"/>
        <w:rPr>
          <w:rFonts w:ascii="Arial" w:hAnsi="Arial" w:eastAsia="Arial" w:cs="Arial"/>
          <w:noProof w:val="0"/>
          <w:sz w:val="24"/>
          <w:szCs w:val="24"/>
          <w:lang w:val="en-US"/>
        </w:rPr>
      </w:pPr>
      <w:r w:rsidRPr="192C395D" w:rsidR="4B08A7DB">
        <w:rPr>
          <w:rFonts w:ascii="Arial" w:hAnsi="Arial" w:eastAsia="Arial" w:cs="Arial"/>
          <w:noProof w:val="0"/>
          <w:sz w:val="24"/>
          <w:szCs w:val="24"/>
          <w:lang w:val="en-US"/>
        </w:rPr>
        <w:t xml:space="preserve">Dependence on international suppliers. </w:t>
      </w:r>
    </w:p>
    <w:p xmlns:wp14="http://schemas.microsoft.com/office/word/2010/wordml" w:rsidP="192C395D" wp14:paraId="5957D8A4" wp14:textId="74800BA0">
      <w:pPr>
        <w:spacing w:before="240" w:beforeAutospacing="off" w:after="240" w:afterAutospacing="off"/>
      </w:pPr>
      <w:r w:rsidRPr="192C395D" w:rsidR="4B08A7DB">
        <w:rPr>
          <w:rFonts w:ascii="Arial" w:hAnsi="Arial" w:eastAsia="Arial" w:cs="Arial"/>
          <w:noProof w:val="0"/>
          <w:sz w:val="24"/>
          <w:szCs w:val="24"/>
          <w:lang w:val="en-US"/>
        </w:rPr>
        <w:t xml:space="preserve">Opportunities: </w:t>
      </w:r>
    </w:p>
    <w:p xmlns:wp14="http://schemas.microsoft.com/office/word/2010/wordml" w:rsidP="192C395D" wp14:paraId="3BEC08B0" wp14:textId="35B626F2">
      <w:pPr>
        <w:pStyle w:val="ListParagraph"/>
        <w:numPr>
          <w:ilvl w:val="0"/>
          <w:numId w:val="16"/>
        </w:numPr>
        <w:spacing w:before="240" w:beforeAutospacing="off" w:after="240" w:afterAutospacing="off"/>
        <w:rPr>
          <w:rFonts w:ascii="Arial" w:hAnsi="Arial" w:eastAsia="Arial" w:cs="Arial"/>
          <w:noProof w:val="0"/>
          <w:sz w:val="24"/>
          <w:szCs w:val="24"/>
          <w:lang w:val="en-US"/>
        </w:rPr>
      </w:pPr>
      <w:r w:rsidRPr="192C395D" w:rsidR="4B08A7DB">
        <w:rPr>
          <w:rFonts w:ascii="Arial" w:hAnsi="Arial" w:eastAsia="Arial" w:cs="Arial"/>
          <w:noProof w:val="0"/>
          <w:sz w:val="24"/>
          <w:szCs w:val="24"/>
          <w:lang w:val="en-US"/>
        </w:rPr>
        <w:t xml:space="preserve">Growth of the electric vehicle market. </w:t>
      </w:r>
    </w:p>
    <w:p xmlns:wp14="http://schemas.microsoft.com/office/word/2010/wordml" w:rsidP="192C395D" wp14:paraId="7FBF871A" wp14:textId="071C546F">
      <w:pPr>
        <w:pStyle w:val="ListParagraph"/>
        <w:numPr>
          <w:ilvl w:val="0"/>
          <w:numId w:val="16"/>
        </w:numPr>
        <w:spacing w:before="240" w:beforeAutospacing="off" w:after="240" w:afterAutospacing="off"/>
        <w:rPr>
          <w:rFonts w:ascii="Arial" w:hAnsi="Arial" w:eastAsia="Arial" w:cs="Arial"/>
          <w:noProof w:val="0"/>
          <w:sz w:val="24"/>
          <w:szCs w:val="24"/>
          <w:lang w:val="en-US"/>
        </w:rPr>
      </w:pPr>
      <w:r w:rsidRPr="192C395D" w:rsidR="4B08A7DB">
        <w:rPr>
          <w:rFonts w:ascii="Arial" w:hAnsi="Arial" w:eastAsia="Arial" w:cs="Arial"/>
          <w:noProof w:val="0"/>
          <w:sz w:val="24"/>
          <w:szCs w:val="24"/>
          <w:lang w:val="en-US"/>
        </w:rPr>
        <w:t xml:space="preserve">Increase in fuel prices. </w:t>
      </w:r>
    </w:p>
    <w:p xmlns:wp14="http://schemas.microsoft.com/office/word/2010/wordml" w:rsidP="192C395D" wp14:paraId="66C3895B" wp14:textId="45BAFB9E">
      <w:pPr>
        <w:pStyle w:val="ListParagraph"/>
        <w:numPr>
          <w:ilvl w:val="0"/>
          <w:numId w:val="16"/>
        </w:numPr>
        <w:spacing w:before="240" w:beforeAutospacing="off" w:after="240" w:afterAutospacing="off"/>
        <w:rPr>
          <w:rFonts w:ascii="Arial" w:hAnsi="Arial" w:eastAsia="Arial" w:cs="Arial"/>
          <w:noProof w:val="0"/>
          <w:sz w:val="24"/>
          <w:szCs w:val="24"/>
          <w:lang w:val="en-US"/>
        </w:rPr>
      </w:pPr>
      <w:r w:rsidRPr="192C395D" w:rsidR="4B08A7DB">
        <w:rPr>
          <w:rFonts w:ascii="Arial" w:hAnsi="Arial" w:eastAsia="Arial" w:cs="Arial"/>
          <w:noProof w:val="0"/>
          <w:sz w:val="24"/>
          <w:szCs w:val="24"/>
          <w:lang w:val="en-US"/>
        </w:rPr>
        <w:t xml:space="preserve">Environmental policies. </w:t>
      </w:r>
    </w:p>
    <w:p xmlns:wp14="http://schemas.microsoft.com/office/word/2010/wordml" w:rsidP="192C395D" wp14:paraId="440753B6" wp14:textId="4556DB82">
      <w:pPr>
        <w:pStyle w:val="Normal"/>
        <w:spacing w:before="240" w:beforeAutospacing="off" w:after="240" w:afterAutospacing="off"/>
        <w:rPr>
          <w:rFonts w:ascii="Arial" w:hAnsi="Arial" w:eastAsia="Arial" w:cs="Arial"/>
          <w:noProof w:val="0"/>
          <w:sz w:val="24"/>
          <w:szCs w:val="24"/>
          <w:lang w:val="en-US"/>
        </w:rPr>
      </w:pPr>
    </w:p>
    <w:p xmlns:wp14="http://schemas.microsoft.com/office/word/2010/wordml" w:rsidP="0369AF64" wp14:paraId="72E9B7DB" wp14:textId="47521C4D">
      <w:pPr>
        <w:pStyle w:val="Normal"/>
        <w:spacing w:before="240" w:beforeAutospacing="off" w:after="240" w:afterAutospacing="off"/>
      </w:pPr>
      <w:r w:rsidRPr="192C395D" w:rsidR="4B08A7DB">
        <w:rPr>
          <w:rFonts w:ascii="Arial" w:hAnsi="Arial" w:eastAsia="Arial" w:cs="Arial"/>
          <w:noProof w:val="0"/>
          <w:sz w:val="24"/>
          <w:szCs w:val="24"/>
          <w:lang w:val="en-US"/>
        </w:rPr>
        <w:t xml:space="preserve">Threats: </w:t>
      </w:r>
    </w:p>
    <w:p xmlns:wp14="http://schemas.microsoft.com/office/word/2010/wordml" w:rsidP="192C395D" wp14:paraId="6B1B268E" wp14:textId="10A113E5">
      <w:pPr>
        <w:pStyle w:val="ListParagraph"/>
        <w:numPr>
          <w:ilvl w:val="0"/>
          <w:numId w:val="17"/>
        </w:numPr>
        <w:spacing w:before="240" w:beforeAutospacing="off" w:after="240" w:afterAutospacing="off"/>
        <w:rPr>
          <w:rFonts w:ascii="Arial" w:hAnsi="Arial" w:eastAsia="Arial" w:cs="Arial"/>
          <w:noProof w:val="0"/>
          <w:sz w:val="24"/>
          <w:szCs w:val="24"/>
          <w:lang w:val="en-US"/>
        </w:rPr>
      </w:pPr>
      <w:r w:rsidRPr="192C395D" w:rsidR="4B08A7DB">
        <w:rPr>
          <w:rFonts w:ascii="Arial" w:hAnsi="Arial" w:eastAsia="Arial" w:cs="Arial"/>
          <w:noProof w:val="0"/>
          <w:sz w:val="24"/>
          <w:szCs w:val="24"/>
          <w:lang w:val="en-US"/>
        </w:rPr>
        <w:t xml:space="preserve">Legal regulations and </w:t>
      </w:r>
      <w:r w:rsidRPr="192C395D" w:rsidR="4B08A7DB">
        <w:rPr>
          <w:rFonts w:ascii="Arial" w:hAnsi="Arial" w:eastAsia="Arial" w:cs="Arial"/>
          <w:noProof w:val="0"/>
          <w:sz w:val="24"/>
          <w:szCs w:val="24"/>
          <w:lang w:val="en-US"/>
        </w:rPr>
        <w:t>type</w:t>
      </w:r>
      <w:r w:rsidRPr="192C395D" w:rsidR="4B08A7DB">
        <w:rPr>
          <w:rFonts w:ascii="Arial" w:hAnsi="Arial" w:eastAsia="Arial" w:cs="Arial"/>
          <w:noProof w:val="0"/>
          <w:sz w:val="24"/>
          <w:szCs w:val="24"/>
          <w:lang w:val="en-US"/>
        </w:rPr>
        <w:t xml:space="preserve"> approval. </w:t>
      </w:r>
    </w:p>
    <w:p xmlns:wp14="http://schemas.microsoft.com/office/word/2010/wordml" w:rsidP="192C395D" wp14:paraId="7055265B" wp14:textId="0D2FC1BB">
      <w:pPr>
        <w:pStyle w:val="ListParagraph"/>
        <w:numPr>
          <w:ilvl w:val="0"/>
          <w:numId w:val="17"/>
        </w:numPr>
        <w:spacing w:before="240" w:beforeAutospacing="off" w:after="240" w:afterAutospacing="off"/>
        <w:rPr>
          <w:rFonts w:ascii="Arial" w:hAnsi="Arial" w:eastAsia="Arial" w:cs="Arial"/>
          <w:noProof w:val="0"/>
          <w:sz w:val="24"/>
          <w:szCs w:val="24"/>
          <w:lang w:val="en-US"/>
        </w:rPr>
      </w:pPr>
      <w:r w:rsidRPr="192C395D" w:rsidR="4B08A7DB">
        <w:rPr>
          <w:rFonts w:ascii="Arial" w:hAnsi="Arial" w:eastAsia="Arial" w:cs="Arial"/>
          <w:noProof w:val="0"/>
          <w:sz w:val="24"/>
          <w:szCs w:val="24"/>
          <w:lang w:val="en-US"/>
        </w:rPr>
        <w:t xml:space="preserve">Future competition. </w:t>
      </w:r>
    </w:p>
    <w:p xmlns:wp14="http://schemas.microsoft.com/office/word/2010/wordml" w:rsidP="192C395D" wp14:paraId="1D76D929" wp14:textId="2B02CED2">
      <w:pPr>
        <w:pStyle w:val="ListParagraph"/>
        <w:numPr>
          <w:ilvl w:val="0"/>
          <w:numId w:val="17"/>
        </w:numPr>
        <w:spacing w:before="240" w:beforeAutospacing="off" w:after="240" w:afterAutospacing="off"/>
        <w:rPr>
          <w:rFonts w:ascii="Arial" w:hAnsi="Arial" w:eastAsia="Arial" w:cs="Arial"/>
          <w:noProof w:val="0"/>
          <w:sz w:val="24"/>
          <w:szCs w:val="24"/>
          <w:lang w:val="en-US"/>
        </w:rPr>
      </w:pPr>
      <w:r w:rsidRPr="192C395D" w:rsidR="4B08A7DB">
        <w:rPr>
          <w:rFonts w:ascii="Arial" w:hAnsi="Arial" w:eastAsia="Arial" w:cs="Arial"/>
          <w:noProof w:val="0"/>
          <w:sz w:val="24"/>
          <w:szCs w:val="24"/>
          <w:lang w:val="en-US"/>
        </w:rPr>
        <w:t>Import costs.</w:t>
      </w:r>
    </w:p>
    <w:p xmlns:wp14="http://schemas.microsoft.com/office/word/2010/wordml" w:rsidP="192C395D" wp14:paraId="10C5E20D" wp14:textId="6157CA8D">
      <w:pPr>
        <w:pStyle w:val="Normal"/>
        <w:spacing w:before="240" w:beforeAutospacing="off" w:after="240" w:afterAutospacing="off"/>
        <w:rPr>
          <w:rFonts w:ascii="Arial" w:hAnsi="Arial" w:eastAsia="Arial" w:cs="Arial"/>
          <w:noProof w:val="0"/>
          <w:sz w:val="24"/>
          <w:szCs w:val="24"/>
          <w:lang w:val="en-US"/>
        </w:rPr>
      </w:pPr>
    </w:p>
    <w:p xmlns:wp14="http://schemas.microsoft.com/office/word/2010/wordml" w:rsidP="192C395D" wp14:paraId="3AA34473" wp14:textId="1B9619A4">
      <w:pPr>
        <w:spacing w:before="240" w:beforeAutospacing="off" w:after="240" w:afterAutospacing="off"/>
        <w:rPr>
          <w:rFonts w:ascii="Arial" w:hAnsi="Arial" w:eastAsia="Arial" w:cs="Arial"/>
          <w:b w:val="1"/>
          <w:bCs w:val="1"/>
          <w:noProof w:val="0"/>
          <w:sz w:val="28"/>
          <w:szCs w:val="28"/>
          <w:lang w:val="en-US"/>
        </w:rPr>
      </w:pPr>
      <w:r w:rsidRPr="192C395D" w:rsidR="0C89D30D">
        <w:rPr>
          <w:rFonts w:ascii="Arial" w:hAnsi="Arial" w:eastAsia="Arial" w:cs="Arial"/>
          <w:b w:val="1"/>
          <w:bCs w:val="1"/>
          <w:noProof w:val="0"/>
          <w:sz w:val="28"/>
          <w:szCs w:val="28"/>
          <w:lang w:val="en-US"/>
        </w:rPr>
        <w:t>Conclusion</w:t>
      </w:r>
    </w:p>
    <w:p xmlns:wp14="http://schemas.microsoft.com/office/word/2010/wordml" w:rsidP="192C395D" wp14:paraId="2FC8DE62" wp14:textId="0A598C5E">
      <w:pPr>
        <w:spacing w:before="240" w:beforeAutospacing="off" w:after="240" w:afterAutospacing="off"/>
      </w:pPr>
      <w:r w:rsidRPr="192C395D" w:rsidR="0C89D30D">
        <w:rPr>
          <w:rFonts w:ascii="Arial" w:hAnsi="Arial" w:eastAsia="Arial" w:cs="Arial"/>
          <w:noProof w:val="0"/>
          <w:sz w:val="24"/>
          <w:szCs w:val="24"/>
          <w:lang w:val="en-US"/>
        </w:rPr>
        <w:t>EcoMini</w:t>
      </w:r>
      <w:r w:rsidRPr="192C395D" w:rsidR="0C89D30D">
        <w:rPr>
          <w:rFonts w:ascii="Arial" w:hAnsi="Arial" w:eastAsia="Arial" w:cs="Arial"/>
          <w:noProof w:val="0"/>
          <w:sz w:val="24"/>
          <w:szCs w:val="24"/>
          <w:lang w:val="en-US"/>
        </w:rPr>
        <w:t xml:space="preserve"> Cars presents an interesting opportunity within the urban mobility market. By offering affordable electric microcars, the company responds to current problems such as high fuel costs, urban congestion, and environmental pollution. </w:t>
      </w:r>
    </w:p>
    <w:p xmlns:wp14="http://schemas.microsoft.com/office/word/2010/wordml" w:rsidP="192C395D" wp14:paraId="60189759" wp14:textId="58297CF0">
      <w:pPr>
        <w:spacing w:before="240" w:beforeAutospacing="off" w:after="240" w:afterAutospacing="off"/>
      </w:pPr>
      <w:r w:rsidRPr="192C395D" w:rsidR="0C89D30D">
        <w:rPr>
          <w:rFonts w:ascii="Arial" w:hAnsi="Arial" w:eastAsia="Arial" w:cs="Arial"/>
          <w:noProof w:val="0"/>
          <w:sz w:val="24"/>
          <w:szCs w:val="24"/>
          <w:lang w:val="en-US"/>
        </w:rPr>
        <w:t xml:space="preserve">Market analysis </w:t>
      </w:r>
      <w:r w:rsidRPr="192C395D" w:rsidR="0C89D30D">
        <w:rPr>
          <w:rFonts w:ascii="Arial" w:hAnsi="Arial" w:eastAsia="Arial" w:cs="Arial"/>
          <w:noProof w:val="0"/>
          <w:sz w:val="24"/>
          <w:szCs w:val="24"/>
          <w:lang w:val="en-US"/>
        </w:rPr>
        <w:t>indicates</w:t>
      </w:r>
      <w:r w:rsidRPr="192C395D" w:rsidR="0C89D30D">
        <w:rPr>
          <w:rFonts w:ascii="Arial" w:hAnsi="Arial" w:eastAsia="Arial" w:cs="Arial"/>
          <w:noProof w:val="0"/>
          <w:sz w:val="24"/>
          <w:szCs w:val="24"/>
          <w:lang w:val="en-US"/>
        </w:rPr>
        <w:t xml:space="preserve"> that there is significant interest in affordable electric vehicles, especially among young people, students, and urban workers. In addition, the import and direct sales business model allows the company to </w:t>
      </w:r>
      <w:r w:rsidRPr="192C395D" w:rsidR="0C89D30D">
        <w:rPr>
          <w:rFonts w:ascii="Arial" w:hAnsi="Arial" w:eastAsia="Arial" w:cs="Arial"/>
          <w:noProof w:val="0"/>
          <w:sz w:val="24"/>
          <w:szCs w:val="24"/>
          <w:lang w:val="en-US"/>
        </w:rPr>
        <w:t>maintain</w:t>
      </w:r>
      <w:r w:rsidRPr="192C395D" w:rsidR="0C89D30D">
        <w:rPr>
          <w:rFonts w:ascii="Arial" w:hAnsi="Arial" w:eastAsia="Arial" w:cs="Arial"/>
          <w:noProof w:val="0"/>
          <w:sz w:val="24"/>
          <w:szCs w:val="24"/>
          <w:lang w:val="en-US"/>
        </w:rPr>
        <w:t xml:space="preserve"> competitive prices.</w:t>
      </w:r>
    </w:p>
    <w:p xmlns:wp14="http://schemas.microsoft.com/office/word/2010/wordml" w:rsidP="192C395D" wp14:paraId="0119C33E" wp14:textId="7D0717B0">
      <w:pPr>
        <w:spacing w:before="240" w:beforeAutospacing="off" w:after="240" w:afterAutospacing="off"/>
      </w:pPr>
      <w:r w:rsidRPr="192C395D" w:rsidR="0C89D30D">
        <w:rPr>
          <w:rFonts w:ascii="Arial" w:hAnsi="Arial" w:eastAsia="Arial" w:cs="Arial"/>
          <w:noProof w:val="0"/>
          <w:sz w:val="24"/>
          <w:szCs w:val="24"/>
          <w:lang w:val="en-US"/>
        </w:rPr>
        <w:t xml:space="preserve">Although there are risks related to regulations and international </w:t>
      </w:r>
      <w:r w:rsidRPr="192C395D" w:rsidR="0C89D30D">
        <w:rPr>
          <w:rFonts w:ascii="Arial" w:hAnsi="Arial" w:eastAsia="Arial" w:cs="Arial"/>
          <w:noProof w:val="0"/>
          <w:sz w:val="24"/>
          <w:szCs w:val="24"/>
          <w:lang w:val="en-US"/>
        </w:rPr>
        <w:t>logistics</w:t>
      </w:r>
      <w:r w:rsidRPr="192C395D" w:rsidR="0C89D30D">
        <w:rPr>
          <w:rFonts w:ascii="Arial" w:hAnsi="Arial" w:eastAsia="Arial" w:cs="Arial"/>
          <w:noProof w:val="0"/>
          <w:sz w:val="24"/>
          <w:szCs w:val="24"/>
          <w:lang w:val="en-US"/>
        </w:rPr>
        <w:t xml:space="preserve">, market opportunities and the growth of electric mobility suggest that </w:t>
      </w:r>
      <w:r w:rsidRPr="192C395D" w:rsidR="0C89D30D">
        <w:rPr>
          <w:rFonts w:ascii="Arial" w:hAnsi="Arial" w:eastAsia="Arial" w:cs="Arial"/>
          <w:noProof w:val="0"/>
          <w:sz w:val="24"/>
          <w:szCs w:val="24"/>
          <w:lang w:val="en-US"/>
        </w:rPr>
        <w:t>EcoMini</w:t>
      </w:r>
      <w:r w:rsidRPr="192C395D" w:rsidR="0C89D30D">
        <w:rPr>
          <w:rFonts w:ascii="Arial" w:hAnsi="Arial" w:eastAsia="Arial" w:cs="Arial"/>
          <w:noProof w:val="0"/>
          <w:sz w:val="24"/>
          <w:szCs w:val="24"/>
          <w:lang w:val="en-US"/>
        </w:rPr>
        <w:t xml:space="preserve"> Cars has real potential for success.</w:t>
      </w:r>
    </w:p>
    <w:p xmlns:wp14="http://schemas.microsoft.com/office/word/2010/wordml" w:rsidP="192C395D" wp14:paraId="7DCCCDD7" wp14:textId="657C52D7">
      <w:pPr>
        <w:spacing w:before="240" w:beforeAutospacing="off" w:after="240" w:afterAutospacing="off"/>
        <w:rPr>
          <w:rFonts w:ascii="Arial" w:hAnsi="Arial" w:eastAsia="Arial" w:cs="Arial"/>
          <w:noProof w:val="0"/>
          <w:sz w:val="24"/>
          <w:szCs w:val="24"/>
          <w:lang w:val="en-US"/>
        </w:rPr>
      </w:pPr>
    </w:p>
    <w:p xmlns:wp14="http://schemas.microsoft.com/office/word/2010/wordml" w:rsidP="192C395D" wp14:paraId="2CCB66D0" wp14:textId="340E9ABD">
      <w:pPr>
        <w:spacing w:before="240" w:beforeAutospacing="off" w:after="240" w:afterAutospacing="off"/>
        <w:rPr>
          <w:rFonts w:ascii="Arial" w:hAnsi="Arial" w:eastAsia="Arial" w:cs="Arial"/>
          <w:noProof w:val="0"/>
          <w:sz w:val="24"/>
          <w:szCs w:val="24"/>
          <w:lang w:val="en-US"/>
        </w:rPr>
      </w:pPr>
    </w:p>
    <w:p xmlns:wp14="http://schemas.microsoft.com/office/word/2010/wordml" w:rsidP="192C395D" wp14:paraId="4AF835F2" wp14:textId="0F93C043">
      <w:pPr>
        <w:spacing w:before="240" w:beforeAutospacing="off" w:after="240" w:afterAutospacing="off"/>
        <w:rPr>
          <w:rFonts w:ascii="Arial" w:hAnsi="Arial" w:eastAsia="Arial" w:cs="Arial"/>
          <w:noProof w:val="0"/>
          <w:sz w:val="24"/>
          <w:szCs w:val="24"/>
          <w:lang w:val="en-US"/>
        </w:rPr>
      </w:pPr>
    </w:p>
    <w:p xmlns:wp14="http://schemas.microsoft.com/office/word/2010/wordml" w:rsidP="192C395D" wp14:paraId="2F187225" wp14:textId="32F2532A">
      <w:pPr>
        <w:spacing w:before="240" w:beforeAutospacing="off" w:after="240" w:afterAutospacing="off"/>
        <w:rPr>
          <w:rFonts w:ascii="Arial" w:hAnsi="Arial" w:eastAsia="Arial" w:cs="Arial"/>
          <w:noProof w:val="0"/>
          <w:sz w:val="24"/>
          <w:szCs w:val="24"/>
          <w:lang w:val="en-US"/>
        </w:rPr>
      </w:pPr>
    </w:p>
    <w:p xmlns:wp14="http://schemas.microsoft.com/office/word/2010/wordml" w:rsidP="192C395D" wp14:paraId="5CC3596B" wp14:textId="7748E12F">
      <w:pPr>
        <w:spacing w:before="240" w:beforeAutospacing="off" w:after="240" w:afterAutospacing="off"/>
        <w:rPr>
          <w:rFonts w:ascii="Arial" w:hAnsi="Arial" w:eastAsia="Arial" w:cs="Arial"/>
          <w:noProof w:val="0"/>
          <w:sz w:val="24"/>
          <w:szCs w:val="24"/>
          <w:lang w:val="en-US"/>
        </w:rPr>
      </w:pPr>
    </w:p>
    <w:p xmlns:wp14="http://schemas.microsoft.com/office/word/2010/wordml" w:rsidP="192C395D" wp14:paraId="28229BD9" wp14:textId="3D04BBFA">
      <w:pPr>
        <w:spacing w:before="240" w:beforeAutospacing="off" w:after="240" w:afterAutospacing="off"/>
        <w:rPr>
          <w:rFonts w:ascii="Arial" w:hAnsi="Arial" w:eastAsia="Arial" w:cs="Arial"/>
          <w:noProof w:val="0"/>
          <w:sz w:val="24"/>
          <w:szCs w:val="24"/>
          <w:lang w:val="en-US"/>
        </w:rPr>
      </w:pPr>
    </w:p>
    <w:p xmlns:wp14="http://schemas.microsoft.com/office/word/2010/wordml" w:rsidP="192C395D" wp14:paraId="6DD6E3C7" wp14:textId="7AA75EB4">
      <w:pPr>
        <w:spacing w:before="240" w:beforeAutospacing="off" w:after="240" w:afterAutospacing="off"/>
        <w:rPr>
          <w:rFonts w:ascii="Arial" w:hAnsi="Arial" w:eastAsia="Arial" w:cs="Arial"/>
          <w:noProof w:val="0"/>
          <w:sz w:val="24"/>
          <w:szCs w:val="24"/>
          <w:lang w:val="en-US"/>
        </w:rPr>
      </w:pPr>
    </w:p>
    <w:p xmlns:wp14="http://schemas.microsoft.com/office/word/2010/wordml" w:rsidP="192C395D" wp14:paraId="2772FA2B" wp14:textId="449DCFBD">
      <w:pPr>
        <w:spacing w:before="240" w:beforeAutospacing="off" w:after="240" w:afterAutospacing="off"/>
        <w:rPr>
          <w:rFonts w:ascii="Arial" w:hAnsi="Arial" w:eastAsia="Arial" w:cs="Arial"/>
          <w:noProof w:val="0"/>
          <w:sz w:val="24"/>
          <w:szCs w:val="24"/>
          <w:lang w:val="en-US"/>
        </w:rPr>
      </w:pPr>
    </w:p>
    <w:p xmlns:wp14="http://schemas.microsoft.com/office/word/2010/wordml" w:rsidP="192C395D" wp14:paraId="31ABCD14" wp14:textId="03E8FBEB">
      <w:pPr>
        <w:spacing w:before="240" w:beforeAutospacing="off" w:after="240" w:afterAutospacing="off"/>
        <w:rPr>
          <w:rFonts w:ascii="Arial" w:hAnsi="Arial" w:eastAsia="Arial" w:cs="Arial"/>
          <w:noProof w:val="0"/>
          <w:sz w:val="24"/>
          <w:szCs w:val="24"/>
          <w:lang w:val="en-US"/>
        </w:rPr>
      </w:pPr>
    </w:p>
    <w:p xmlns:wp14="http://schemas.microsoft.com/office/word/2010/wordml" w:rsidP="192C395D" wp14:paraId="42B4ED75" wp14:textId="5CCA0B22">
      <w:pPr>
        <w:spacing w:before="240" w:beforeAutospacing="off" w:after="240" w:afterAutospacing="off"/>
        <w:rPr>
          <w:rFonts w:ascii="Arial" w:hAnsi="Arial" w:eastAsia="Arial" w:cs="Arial"/>
          <w:noProof w:val="0"/>
          <w:sz w:val="24"/>
          <w:szCs w:val="24"/>
          <w:lang w:val="en-US"/>
        </w:rPr>
      </w:pPr>
    </w:p>
    <w:p xmlns:wp14="http://schemas.microsoft.com/office/word/2010/wordml" w:rsidP="192C395D" wp14:paraId="649CAF71" wp14:textId="1DFF6E21">
      <w:pPr>
        <w:spacing w:before="240" w:beforeAutospacing="off" w:after="240" w:afterAutospacing="off"/>
        <w:rPr>
          <w:rFonts w:ascii="Arial" w:hAnsi="Arial" w:eastAsia="Arial" w:cs="Arial"/>
          <w:noProof w:val="0"/>
          <w:sz w:val="24"/>
          <w:szCs w:val="24"/>
          <w:lang w:val="en-US"/>
        </w:rPr>
      </w:pPr>
    </w:p>
    <w:p xmlns:wp14="http://schemas.microsoft.com/office/word/2010/wordml" w:rsidP="192C395D" wp14:paraId="462E60F8" wp14:textId="675BBF44">
      <w:pPr>
        <w:spacing w:before="240" w:beforeAutospacing="off" w:after="240" w:afterAutospacing="off"/>
        <w:rPr>
          <w:rFonts w:ascii="Arial" w:hAnsi="Arial" w:eastAsia="Arial" w:cs="Arial"/>
          <w:noProof w:val="0"/>
          <w:sz w:val="24"/>
          <w:szCs w:val="24"/>
          <w:lang w:val="en-US"/>
        </w:rPr>
      </w:pPr>
    </w:p>
    <w:p xmlns:wp14="http://schemas.microsoft.com/office/word/2010/wordml" w:rsidP="192C395D" wp14:paraId="1D4326B7" wp14:textId="48259235">
      <w:pPr>
        <w:spacing w:before="240" w:beforeAutospacing="off" w:after="240" w:afterAutospacing="off"/>
        <w:rPr>
          <w:rFonts w:ascii="Arial" w:hAnsi="Arial" w:eastAsia="Arial" w:cs="Arial"/>
          <w:noProof w:val="0"/>
          <w:sz w:val="24"/>
          <w:szCs w:val="24"/>
          <w:lang w:val="en-US"/>
        </w:rPr>
      </w:pPr>
    </w:p>
    <w:p xmlns:wp14="http://schemas.microsoft.com/office/word/2010/wordml" w:rsidP="192C395D" wp14:paraId="3FC67F9D" wp14:textId="4132F295">
      <w:pPr>
        <w:spacing w:before="240" w:beforeAutospacing="off" w:after="240" w:afterAutospacing="off"/>
        <w:rPr>
          <w:rFonts w:ascii="Arial" w:hAnsi="Arial" w:eastAsia="Arial" w:cs="Arial"/>
          <w:noProof w:val="0"/>
          <w:sz w:val="24"/>
          <w:szCs w:val="24"/>
          <w:lang w:val="en-US"/>
        </w:rPr>
      </w:pPr>
    </w:p>
    <w:p xmlns:wp14="http://schemas.microsoft.com/office/word/2010/wordml" w:rsidP="192C395D" wp14:paraId="23D25892" wp14:textId="6FE7ADCD">
      <w:pPr>
        <w:pStyle w:val="Normal"/>
        <w:spacing w:before="240" w:beforeAutospacing="off" w:after="240" w:afterAutospacing="off"/>
        <w:jc w:val="center"/>
        <w:rPr>
          <w:rFonts w:ascii="Arial" w:hAnsi="Arial" w:eastAsia="Arial" w:cs="Arial"/>
          <w:b w:val="1"/>
          <w:bCs w:val="1"/>
          <w:noProof w:val="0"/>
          <w:sz w:val="32"/>
          <w:szCs w:val="32"/>
          <w:lang w:val="en-US"/>
        </w:rPr>
      </w:pPr>
      <w:r w:rsidRPr="192C395D" w:rsidR="4CF9B6B1">
        <w:rPr>
          <w:rFonts w:ascii="Arial" w:hAnsi="Arial" w:eastAsia="Arial" w:cs="Arial"/>
          <w:b w:val="1"/>
          <w:bCs w:val="1"/>
          <w:noProof w:val="0"/>
          <w:sz w:val="32"/>
          <w:szCs w:val="32"/>
          <w:lang w:val="en-US"/>
        </w:rPr>
        <w:t>REFERENCE LIST</w:t>
      </w:r>
    </w:p>
    <w:p xmlns:wp14="http://schemas.microsoft.com/office/word/2010/wordml" w:rsidP="0369AF64" wp14:paraId="0BCEACDB" wp14:textId="7C610EAA">
      <w:pPr>
        <w:pStyle w:val="Normal"/>
        <w:spacing w:before="240" w:beforeAutospacing="off" w:after="240" w:afterAutospacing="off"/>
      </w:pPr>
      <w:r w:rsidRPr="192C395D" w:rsidR="4CF9B6B1">
        <w:rPr>
          <w:rFonts w:ascii="Arial" w:hAnsi="Arial" w:eastAsia="Arial" w:cs="Arial"/>
          <w:noProof w:val="0"/>
          <w:sz w:val="24"/>
          <w:szCs w:val="24"/>
          <w:lang w:val="en-US"/>
        </w:rPr>
        <w:t xml:space="preserve"> </w:t>
      </w:r>
    </w:p>
    <w:p xmlns:wp14="http://schemas.microsoft.com/office/word/2010/wordml" w:rsidP="192C395D" wp14:paraId="29B9239C" wp14:textId="08ABA129">
      <w:pPr>
        <w:pStyle w:val="Normal"/>
        <w:spacing w:before="240" w:beforeAutospacing="off" w:after="240" w:afterAutospacing="off"/>
        <w:rPr>
          <w:rFonts w:ascii="Arial" w:hAnsi="Arial" w:eastAsia="Arial" w:cs="Arial"/>
          <w:noProof w:val="0"/>
          <w:sz w:val="24"/>
          <w:szCs w:val="24"/>
          <w:lang w:val="en-US"/>
        </w:rPr>
      </w:pPr>
      <w:r w:rsidRPr="192C395D" w:rsidR="4CF9B6B1">
        <w:rPr>
          <w:rFonts w:ascii="Arial" w:hAnsi="Arial" w:eastAsia="Arial" w:cs="Arial"/>
          <w:noProof w:val="0"/>
          <w:sz w:val="24"/>
          <w:szCs w:val="24"/>
          <w:lang w:val="en-US"/>
        </w:rPr>
        <w:t xml:space="preserve">1. </w:t>
      </w:r>
      <w:r w:rsidRPr="192C395D" w:rsidR="4CF9B6B1">
        <w:rPr>
          <w:rFonts w:ascii="Arial" w:hAnsi="Arial" w:eastAsia="Arial" w:cs="Arial"/>
          <w:noProof w:val="0"/>
          <w:sz w:val="24"/>
          <w:szCs w:val="24"/>
          <w:lang w:val="en-US"/>
        </w:rPr>
        <w:t>Gloval</w:t>
      </w:r>
      <w:r w:rsidRPr="192C395D" w:rsidR="4CF9B6B1">
        <w:rPr>
          <w:rFonts w:ascii="Arial" w:hAnsi="Arial" w:eastAsia="Arial" w:cs="Arial"/>
          <w:noProof w:val="0"/>
          <w:sz w:val="24"/>
          <w:szCs w:val="24"/>
          <w:lang w:val="en-US"/>
        </w:rPr>
        <w:t xml:space="preserve"> EV Outlook (2025). Trends in Electric Car Markets, IEA, available at:</w:t>
      </w:r>
      <w:r w:rsidRPr="192C395D" w:rsidR="4CF9B6B1">
        <w:rPr>
          <w:rFonts w:ascii="Arial" w:hAnsi="Arial" w:eastAsia="Arial" w:cs="Arial"/>
          <w:noProof w:val="0"/>
          <w:sz w:val="24"/>
          <w:szCs w:val="24"/>
          <w:lang w:val="en-US"/>
        </w:rPr>
        <w:t xml:space="preserve"> </w:t>
      </w:r>
      <w:hyperlink r:id="Rc87b41c7e29942ac">
        <w:r w:rsidRPr="192C395D" w:rsidR="7D515C15">
          <w:rPr>
            <w:rStyle w:val="Hyperlink"/>
            <w:rFonts w:ascii="Arial" w:hAnsi="Arial" w:eastAsia="Arial" w:cs="Arial"/>
            <w:noProof w:val="0"/>
            <w:sz w:val="24"/>
            <w:szCs w:val="24"/>
            <w:lang w:val="en-US"/>
          </w:rPr>
          <w:t>https://www.iea.org/reports/global-ev-outlook-2025/trends-in-electric-car-markets-2</w:t>
        </w:r>
      </w:hyperlink>
    </w:p>
    <w:p xmlns:wp14="http://schemas.microsoft.com/office/word/2010/wordml" w:rsidP="192C395D" wp14:paraId="7140BBCC" wp14:textId="2F2A67CE">
      <w:pPr>
        <w:pStyle w:val="Normal"/>
        <w:spacing w:before="240" w:beforeAutospacing="off" w:after="240" w:afterAutospacing="off"/>
        <w:rPr>
          <w:rFonts w:ascii="Arial" w:hAnsi="Arial" w:eastAsia="Arial" w:cs="Arial"/>
          <w:noProof w:val="0"/>
          <w:sz w:val="24"/>
          <w:szCs w:val="24"/>
          <w:lang w:val="en-US"/>
        </w:rPr>
      </w:pPr>
      <w:r w:rsidRPr="192C395D" w:rsidR="4CF9B6B1">
        <w:rPr>
          <w:rFonts w:ascii="Arial" w:hAnsi="Arial" w:eastAsia="Arial" w:cs="Arial"/>
          <w:noProof w:val="0"/>
          <w:sz w:val="24"/>
          <w:szCs w:val="24"/>
          <w:lang w:val="en-US"/>
        </w:rPr>
        <w:t xml:space="preserve">2. The Guardian (2020). Higher price of electric cars a concern for more than half of UK costumers, available at: </w:t>
      </w:r>
      <w:hyperlink r:id="Rd6bb7a9d330d4de2">
        <w:r w:rsidRPr="192C395D" w:rsidR="3DF90B74">
          <w:rPr>
            <w:rStyle w:val="Hyperlink"/>
            <w:rFonts w:ascii="Arial" w:hAnsi="Arial" w:eastAsia="Arial" w:cs="Arial"/>
            <w:noProof w:val="0"/>
            <w:sz w:val="24"/>
            <w:szCs w:val="24"/>
            <w:lang w:val="en-US"/>
          </w:rPr>
          <w:t>https://www.theguardian.com/environment/2020/sep/04/higher-price-of-electric-cars-a-concern-for-more-than-half-of-uk-consumers</w:t>
        </w:r>
      </w:hyperlink>
    </w:p>
    <w:p xmlns:wp14="http://schemas.microsoft.com/office/word/2010/wordml" w:rsidP="192C395D" wp14:paraId="759E0616" wp14:textId="38F103A6">
      <w:pPr>
        <w:pStyle w:val="Normal"/>
        <w:spacing w:before="240" w:beforeAutospacing="off" w:after="240" w:afterAutospacing="off"/>
        <w:rPr>
          <w:rFonts w:ascii="Arial" w:hAnsi="Arial" w:eastAsia="Arial" w:cs="Arial"/>
          <w:noProof w:val="0"/>
          <w:sz w:val="24"/>
          <w:szCs w:val="24"/>
          <w:lang w:val="en-US"/>
        </w:rPr>
      </w:pPr>
      <w:r w:rsidRPr="192C395D" w:rsidR="4CF9B6B1">
        <w:rPr>
          <w:rFonts w:ascii="Arial" w:hAnsi="Arial" w:eastAsia="Arial" w:cs="Arial"/>
          <w:noProof w:val="0"/>
          <w:sz w:val="24"/>
          <w:szCs w:val="24"/>
          <w:lang w:val="en-US"/>
        </w:rPr>
        <w:t xml:space="preserve">3. Business </w:t>
      </w:r>
      <w:r w:rsidRPr="192C395D" w:rsidR="4CF9B6B1">
        <w:rPr>
          <w:rFonts w:ascii="Arial" w:hAnsi="Arial" w:eastAsia="Arial" w:cs="Arial"/>
          <w:noProof w:val="0"/>
          <w:sz w:val="24"/>
          <w:szCs w:val="24"/>
          <w:lang w:val="en-US"/>
        </w:rPr>
        <w:t>Glosary</w:t>
      </w:r>
      <w:r w:rsidRPr="192C395D" w:rsidR="4CF9B6B1">
        <w:rPr>
          <w:rFonts w:ascii="Arial" w:hAnsi="Arial" w:eastAsia="Arial" w:cs="Arial"/>
          <w:noProof w:val="0"/>
          <w:sz w:val="24"/>
          <w:szCs w:val="24"/>
          <w:lang w:val="en-US"/>
        </w:rPr>
        <w:t xml:space="preserve"> (2026). What is a Limited Liability </w:t>
      </w:r>
      <w:r w:rsidRPr="192C395D" w:rsidR="4CF9B6B1">
        <w:rPr>
          <w:rFonts w:ascii="Arial" w:hAnsi="Arial" w:eastAsia="Arial" w:cs="Arial"/>
          <w:noProof w:val="0"/>
          <w:sz w:val="24"/>
          <w:szCs w:val="24"/>
          <w:lang w:val="en-US"/>
        </w:rPr>
        <w:t>Company?,</w:t>
      </w:r>
      <w:r w:rsidRPr="192C395D" w:rsidR="4CF9B6B1">
        <w:rPr>
          <w:rFonts w:ascii="Arial" w:hAnsi="Arial" w:eastAsia="Arial" w:cs="Arial"/>
          <w:noProof w:val="0"/>
          <w:sz w:val="24"/>
          <w:szCs w:val="24"/>
          <w:lang w:val="en-US"/>
        </w:rPr>
        <w:t xml:space="preserve"> SQUARE, available at:</w:t>
      </w:r>
      <w:r w:rsidRPr="192C395D" w:rsidR="5A115D29">
        <w:rPr>
          <w:rFonts w:ascii="Arial" w:hAnsi="Arial" w:eastAsia="Arial" w:cs="Arial"/>
          <w:noProof w:val="0"/>
          <w:sz w:val="24"/>
          <w:szCs w:val="24"/>
          <w:lang w:val="en-US"/>
        </w:rPr>
        <w:t xml:space="preserve"> </w:t>
      </w:r>
      <w:hyperlink r:id="R6b87fa1f9c31451d">
        <w:r w:rsidRPr="192C395D" w:rsidR="5A115D29">
          <w:rPr>
            <w:rStyle w:val="Hyperlink"/>
            <w:rFonts w:ascii="Arial" w:hAnsi="Arial" w:eastAsia="Arial" w:cs="Arial"/>
            <w:noProof w:val="0"/>
            <w:sz w:val="24"/>
            <w:szCs w:val="24"/>
            <w:lang w:val="en-US"/>
          </w:rPr>
          <w:t>https://squareup.com/gb/en/glossary/limited-liability-company#:~:text=The%20most%20popular%20form%20of,similar%20to%20private%20limited%20companies</w:t>
        </w:r>
      </w:hyperlink>
    </w:p>
    <w:p xmlns:wp14="http://schemas.microsoft.com/office/word/2010/wordml" w:rsidP="0369AF64" wp14:paraId="4BAFFDA5" wp14:textId="606D5CD9">
      <w:pPr>
        <w:pStyle w:val="Normal"/>
        <w:spacing w:before="240" w:beforeAutospacing="off" w:after="240" w:afterAutospacing="off"/>
      </w:pPr>
      <w:r w:rsidRPr="192C395D" w:rsidR="4CF9B6B1">
        <w:rPr>
          <w:rFonts w:ascii="Arial" w:hAnsi="Arial" w:eastAsia="Arial" w:cs="Arial"/>
          <w:noProof w:val="0"/>
          <w:sz w:val="24"/>
          <w:szCs w:val="24"/>
          <w:lang w:val="en-US"/>
        </w:rPr>
        <w:t xml:space="preserve">4. The </w:t>
      </w:r>
      <w:r w:rsidRPr="192C395D" w:rsidR="4CF9B6B1">
        <w:rPr>
          <w:rFonts w:ascii="Arial" w:hAnsi="Arial" w:eastAsia="Arial" w:cs="Arial"/>
          <w:noProof w:val="0"/>
          <w:sz w:val="24"/>
          <w:szCs w:val="24"/>
          <w:lang w:val="en-US"/>
        </w:rPr>
        <w:t>Healt</w:t>
      </w:r>
      <w:r w:rsidRPr="192C395D" w:rsidR="4CF9B6B1">
        <w:rPr>
          <w:rFonts w:ascii="Arial" w:hAnsi="Arial" w:eastAsia="Arial" w:cs="Arial"/>
          <w:noProof w:val="0"/>
          <w:sz w:val="24"/>
          <w:szCs w:val="24"/>
          <w:lang w:val="en-US"/>
        </w:rPr>
        <w:t xml:space="preserve"> Foundation (2023). Trends in transport costs, available at: </w:t>
      </w:r>
      <w:hyperlink r:id="R14399f058a1048e6">
        <w:r w:rsidRPr="192C395D" w:rsidR="063A225E">
          <w:rPr>
            <w:rStyle w:val="Hyperlink"/>
            <w:rFonts w:ascii="Arial" w:hAnsi="Arial" w:eastAsia="Arial" w:cs="Arial"/>
            <w:noProof w:val="0"/>
            <w:sz w:val="24"/>
            <w:szCs w:val="24"/>
            <w:lang w:val="en-US"/>
          </w:rPr>
          <w:t>https://www.health.org.uk/evidence-hub/transport/trends-in-transport-costs</w:t>
        </w:r>
      </w:hyperlink>
    </w:p>
    <w:p xmlns:wp14="http://schemas.microsoft.com/office/word/2010/wordml" w:rsidP="0369AF64" wp14:paraId="11AA4556" wp14:textId="4AB2C956">
      <w:pPr>
        <w:pStyle w:val="Normal"/>
        <w:spacing w:before="240" w:beforeAutospacing="off" w:after="240" w:afterAutospacing="off"/>
      </w:pPr>
      <w:r w:rsidRPr="192C395D" w:rsidR="4CF9B6B1">
        <w:rPr>
          <w:rFonts w:ascii="Arial" w:hAnsi="Arial" w:eastAsia="Arial" w:cs="Arial"/>
          <w:noProof w:val="0"/>
          <w:sz w:val="24"/>
          <w:szCs w:val="24"/>
          <w:lang w:val="en-US"/>
        </w:rPr>
        <w:t xml:space="preserve">5. </w:t>
      </w:r>
      <w:r w:rsidRPr="192C395D" w:rsidR="4CF9B6B1">
        <w:rPr>
          <w:rFonts w:ascii="Arial" w:hAnsi="Arial" w:eastAsia="Arial" w:cs="Arial"/>
          <w:noProof w:val="0"/>
          <w:sz w:val="24"/>
          <w:szCs w:val="24"/>
          <w:lang w:val="en-US"/>
        </w:rPr>
        <w:t>Enviromental</w:t>
      </w:r>
      <w:r w:rsidRPr="192C395D" w:rsidR="4CF9B6B1">
        <w:rPr>
          <w:rFonts w:ascii="Arial" w:hAnsi="Arial" w:eastAsia="Arial" w:cs="Arial"/>
          <w:noProof w:val="0"/>
          <w:sz w:val="24"/>
          <w:szCs w:val="24"/>
          <w:lang w:val="en-US"/>
        </w:rPr>
        <w:t xml:space="preserve"> Protection UK (2026). Car </w:t>
      </w:r>
      <w:r w:rsidRPr="192C395D" w:rsidR="4CF9B6B1">
        <w:rPr>
          <w:rFonts w:ascii="Arial" w:hAnsi="Arial" w:eastAsia="Arial" w:cs="Arial"/>
          <w:noProof w:val="0"/>
          <w:sz w:val="24"/>
          <w:szCs w:val="24"/>
          <w:lang w:val="en-US"/>
        </w:rPr>
        <w:t>Pullution</w:t>
      </w:r>
      <w:r w:rsidRPr="192C395D" w:rsidR="4CF9B6B1">
        <w:rPr>
          <w:rFonts w:ascii="Arial" w:hAnsi="Arial" w:eastAsia="Arial" w:cs="Arial"/>
          <w:noProof w:val="0"/>
          <w:sz w:val="24"/>
          <w:szCs w:val="24"/>
          <w:lang w:val="en-US"/>
        </w:rPr>
        <w:t xml:space="preserve">, available at: </w:t>
      </w:r>
      <w:hyperlink r:id="Rd65b3b1216d04f0c">
        <w:r w:rsidRPr="192C395D" w:rsidR="4CF9B6B1">
          <w:rPr>
            <w:rFonts w:ascii="Arial" w:hAnsi="Arial" w:eastAsia="Arial" w:cs="Arial"/>
            <w:noProof w:val="0"/>
            <w:sz w:val="24"/>
            <w:szCs w:val="24"/>
            <w:lang w:val="en-US"/>
          </w:rPr>
          <w:t>https:</w:t>
        </w:r>
      </w:hyperlink>
      <w:r w:rsidRPr="192C395D" w:rsidR="7DE40D79">
        <w:rPr>
          <w:rFonts w:ascii="Arial" w:hAnsi="Arial" w:eastAsia="Arial" w:cs="Arial"/>
          <w:noProof w:val="0"/>
          <w:sz w:val="24"/>
          <w:szCs w:val="24"/>
          <w:lang w:val="en-US"/>
        </w:rPr>
        <w:t xml:space="preserve"> </w:t>
      </w:r>
      <w:hyperlink r:id="R7c79b2036bea470b">
        <w:r w:rsidRPr="192C395D" w:rsidR="7DE40D79">
          <w:rPr>
            <w:rStyle w:val="Hyperlink"/>
            <w:rFonts w:ascii="Arial" w:hAnsi="Arial" w:eastAsia="Arial" w:cs="Arial"/>
            <w:noProof w:val="0"/>
            <w:sz w:val="24"/>
            <w:szCs w:val="24"/>
            <w:lang w:val="en-US"/>
          </w:rPr>
          <w:t>https://www.environmental-protection.org.uk/policy-areas/air-quality/air-pollution-and-transport/car-pollution/</w:t>
        </w:r>
      </w:hyperlink>
    </w:p>
    <w:p xmlns:wp14="http://schemas.microsoft.com/office/word/2010/wordml" w:rsidP="192C395D" wp14:paraId="7A0E2B5B" wp14:textId="08335FE0">
      <w:pPr>
        <w:pStyle w:val="Normal"/>
        <w:spacing w:before="240" w:beforeAutospacing="off" w:after="240" w:afterAutospacing="off"/>
        <w:rPr>
          <w:rFonts w:ascii="Arial" w:hAnsi="Arial" w:eastAsia="Arial" w:cs="Arial"/>
          <w:noProof w:val="0"/>
          <w:sz w:val="24"/>
          <w:szCs w:val="24"/>
          <w:lang w:val="en-US"/>
        </w:rPr>
      </w:pPr>
      <w:r w:rsidRPr="192C395D" w:rsidR="4CF9B6B1">
        <w:rPr>
          <w:rFonts w:ascii="Arial" w:hAnsi="Arial" w:eastAsia="Arial" w:cs="Arial"/>
          <w:noProof w:val="0"/>
          <w:sz w:val="24"/>
          <w:szCs w:val="24"/>
          <w:lang w:val="en-US"/>
        </w:rPr>
        <w:t xml:space="preserve">6. Garrat, Ellie (2025). Why are electric cars more </w:t>
      </w:r>
      <w:r w:rsidRPr="192C395D" w:rsidR="4CF9B6B1">
        <w:rPr>
          <w:rFonts w:ascii="Arial" w:hAnsi="Arial" w:eastAsia="Arial" w:cs="Arial"/>
          <w:noProof w:val="0"/>
          <w:sz w:val="24"/>
          <w:szCs w:val="24"/>
          <w:lang w:val="en-US"/>
        </w:rPr>
        <w:t>expensive?,</w:t>
      </w:r>
      <w:r w:rsidRPr="192C395D" w:rsidR="4CF9B6B1">
        <w:rPr>
          <w:rFonts w:ascii="Arial" w:hAnsi="Arial" w:eastAsia="Arial" w:cs="Arial"/>
          <w:noProof w:val="0"/>
          <w:sz w:val="24"/>
          <w:szCs w:val="24"/>
          <w:lang w:val="en-US"/>
        </w:rPr>
        <w:t xml:space="preserve"> The Electric Car Scheme, available at:</w:t>
      </w:r>
      <w:r w:rsidRPr="192C395D" w:rsidR="74AF7E6E">
        <w:rPr>
          <w:rFonts w:ascii="Arial" w:hAnsi="Arial" w:eastAsia="Arial" w:cs="Arial"/>
          <w:noProof w:val="0"/>
          <w:sz w:val="24"/>
          <w:szCs w:val="24"/>
          <w:lang w:val="en-US"/>
        </w:rPr>
        <w:t xml:space="preserve"> </w:t>
      </w:r>
      <w:hyperlink r:id="Reefeaa7a30e84bfc">
        <w:r w:rsidRPr="192C395D" w:rsidR="74AF7E6E">
          <w:rPr>
            <w:rStyle w:val="Hyperlink"/>
            <w:rFonts w:ascii="Arial" w:hAnsi="Arial" w:eastAsia="Arial" w:cs="Arial"/>
            <w:noProof w:val="0"/>
            <w:sz w:val="24"/>
            <w:szCs w:val="24"/>
            <w:lang w:val="en-US"/>
          </w:rPr>
          <w:t>https://www.electriccarscheme.com/blog/why-are-electric-cars-more-expensive</w:t>
        </w:r>
      </w:hyperlink>
    </w:p>
    <w:p xmlns:wp14="http://schemas.microsoft.com/office/word/2010/wordml" w:rsidP="192C395D" wp14:paraId="40631315" wp14:textId="7C03776B">
      <w:pPr>
        <w:pStyle w:val="Normal"/>
        <w:spacing w:before="240" w:beforeAutospacing="off" w:after="240" w:afterAutospacing="off"/>
        <w:rPr>
          <w:rFonts w:ascii="Arial" w:hAnsi="Arial" w:eastAsia="Arial" w:cs="Arial"/>
          <w:noProof w:val="0"/>
          <w:sz w:val="24"/>
          <w:szCs w:val="24"/>
          <w:lang w:val="en-US"/>
        </w:rPr>
      </w:pPr>
      <w:r w:rsidRPr="192C395D" w:rsidR="4CF9B6B1">
        <w:rPr>
          <w:rFonts w:ascii="Arial" w:hAnsi="Arial" w:eastAsia="Arial" w:cs="Arial"/>
          <w:noProof w:val="0"/>
          <w:sz w:val="24"/>
          <w:szCs w:val="24"/>
          <w:lang w:val="en-US"/>
        </w:rPr>
        <w:t xml:space="preserve">7. Stellantis (2023). How much does an electric car </w:t>
      </w:r>
      <w:r w:rsidRPr="192C395D" w:rsidR="4CF9B6B1">
        <w:rPr>
          <w:rFonts w:ascii="Arial" w:hAnsi="Arial" w:eastAsia="Arial" w:cs="Arial"/>
          <w:noProof w:val="0"/>
          <w:sz w:val="24"/>
          <w:szCs w:val="24"/>
          <w:lang w:val="en-US"/>
        </w:rPr>
        <w:t>cost?,</w:t>
      </w:r>
      <w:r w:rsidRPr="192C395D" w:rsidR="4CF9B6B1">
        <w:rPr>
          <w:rFonts w:ascii="Arial" w:hAnsi="Arial" w:eastAsia="Arial" w:cs="Arial"/>
          <w:noProof w:val="0"/>
          <w:sz w:val="24"/>
          <w:szCs w:val="24"/>
          <w:lang w:val="en-US"/>
        </w:rPr>
        <w:t xml:space="preserve"> Stellantis Financial Services, available at:</w:t>
      </w:r>
      <w:r w:rsidRPr="192C395D" w:rsidR="375CF76C">
        <w:rPr>
          <w:rFonts w:ascii="Arial" w:hAnsi="Arial" w:eastAsia="Arial" w:cs="Arial"/>
          <w:noProof w:val="0"/>
          <w:sz w:val="24"/>
          <w:szCs w:val="24"/>
          <w:lang w:val="en-US"/>
        </w:rPr>
        <w:t xml:space="preserve"> </w:t>
      </w:r>
      <w:hyperlink r:id="R21ead3b4b92d4221">
        <w:r w:rsidRPr="192C395D" w:rsidR="375CF76C">
          <w:rPr>
            <w:rStyle w:val="Hyperlink"/>
            <w:rFonts w:ascii="Arial" w:hAnsi="Arial" w:eastAsia="Arial" w:cs="Arial"/>
            <w:noProof w:val="0"/>
            <w:sz w:val="24"/>
            <w:szCs w:val="24"/>
            <w:lang w:val="en-US"/>
          </w:rPr>
          <w:t>https://www.stellantisfinancialservices.co.uk/drivers-hub/electric-car-costs</w:t>
        </w:r>
      </w:hyperlink>
    </w:p>
    <w:p xmlns:wp14="http://schemas.microsoft.com/office/word/2010/wordml" w:rsidP="192C395D" wp14:paraId="20BA47B2" wp14:textId="057B6DB1">
      <w:pPr>
        <w:pStyle w:val="Normal"/>
        <w:spacing w:before="240" w:beforeAutospacing="off" w:after="240" w:afterAutospacing="off"/>
        <w:rPr>
          <w:rFonts w:ascii="Arial" w:hAnsi="Arial" w:eastAsia="Arial" w:cs="Arial"/>
          <w:noProof w:val="0"/>
          <w:sz w:val="24"/>
          <w:szCs w:val="24"/>
          <w:lang w:val="en-US"/>
        </w:rPr>
      </w:pPr>
      <w:r w:rsidRPr="192C395D" w:rsidR="4CF9B6B1">
        <w:rPr>
          <w:rFonts w:ascii="Arial" w:hAnsi="Arial" w:eastAsia="Arial" w:cs="Arial"/>
          <w:noProof w:val="0"/>
          <w:sz w:val="24"/>
          <w:szCs w:val="24"/>
          <w:lang w:val="en-US"/>
        </w:rPr>
        <w:t xml:space="preserve">8. AMA (2024). What is </w:t>
      </w:r>
      <w:r w:rsidRPr="192C395D" w:rsidR="4CF9B6B1">
        <w:rPr>
          <w:rFonts w:ascii="Arial" w:hAnsi="Arial" w:eastAsia="Arial" w:cs="Arial"/>
          <w:noProof w:val="0"/>
          <w:sz w:val="24"/>
          <w:szCs w:val="24"/>
          <w:lang w:val="en-US"/>
        </w:rPr>
        <w:t>Startegic</w:t>
      </w:r>
      <w:r w:rsidRPr="192C395D" w:rsidR="4CF9B6B1">
        <w:rPr>
          <w:rFonts w:ascii="Arial" w:hAnsi="Arial" w:eastAsia="Arial" w:cs="Arial"/>
          <w:noProof w:val="0"/>
          <w:sz w:val="24"/>
          <w:szCs w:val="24"/>
          <w:lang w:val="en-US"/>
        </w:rPr>
        <w:t xml:space="preserve"> Marketing? Definition, importance, and key components, available at: </w:t>
      </w:r>
      <w:r w:rsidRPr="192C395D" w:rsidR="01091B29">
        <w:rPr>
          <w:rFonts w:ascii="Arial" w:hAnsi="Arial" w:eastAsia="Arial" w:cs="Arial"/>
          <w:noProof w:val="0"/>
          <w:sz w:val="24"/>
          <w:szCs w:val="24"/>
          <w:lang w:val="en-US"/>
        </w:rPr>
        <w:t xml:space="preserve"> </w:t>
      </w:r>
      <w:hyperlink r:id="Rac60619d8d174c21">
        <w:r w:rsidRPr="192C395D" w:rsidR="01091B29">
          <w:rPr>
            <w:rStyle w:val="Hyperlink"/>
            <w:rFonts w:ascii="Arial" w:hAnsi="Arial" w:eastAsia="Arial" w:cs="Arial"/>
            <w:noProof w:val="0"/>
            <w:sz w:val="24"/>
            <w:szCs w:val="24"/>
            <w:lang w:val="en-US"/>
          </w:rPr>
          <w:t>https://www.ama.org/marketing-news/what-is-strategic-marketing-definition-importance-and-key-components/</w:t>
        </w:r>
      </w:hyperlink>
    </w:p>
    <w:p xmlns:wp14="http://schemas.microsoft.com/office/word/2010/wordml" w:rsidP="192C395D" wp14:paraId="057962FD" wp14:textId="2C21F981">
      <w:pPr>
        <w:pStyle w:val="Normal"/>
        <w:spacing w:before="240" w:beforeAutospacing="off" w:after="240" w:afterAutospacing="off"/>
        <w:rPr>
          <w:rFonts w:ascii="Arial" w:hAnsi="Arial" w:eastAsia="Arial" w:cs="Arial"/>
          <w:noProof w:val="0"/>
          <w:sz w:val="24"/>
          <w:szCs w:val="24"/>
          <w:lang w:val="en-US"/>
        </w:rPr>
      </w:pPr>
    </w:p>
    <w:p xmlns:wp14="http://schemas.microsoft.com/office/word/2010/wordml" w:rsidP="192C395D" wp14:paraId="43E965A3" wp14:textId="3C0B3C9D">
      <w:pPr>
        <w:pStyle w:val="Normal"/>
        <w:spacing w:before="240" w:beforeAutospacing="off" w:after="240" w:afterAutospacing="off"/>
        <w:rPr>
          <w:rFonts w:ascii="Arial" w:hAnsi="Arial" w:eastAsia="Arial" w:cs="Arial"/>
          <w:noProof w:val="0"/>
          <w:sz w:val="24"/>
          <w:szCs w:val="24"/>
          <w:lang w:val="en-US"/>
        </w:rPr>
      </w:pPr>
      <w:r w:rsidRPr="192C395D" w:rsidR="4CF9B6B1">
        <w:rPr>
          <w:rFonts w:ascii="Arial" w:hAnsi="Arial" w:eastAsia="Arial" w:cs="Arial"/>
          <w:noProof w:val="0"/>
          <w:sz w:val="24"/>
          <w:szCs w:val="24"/>
          <w:lang w:val="en-US"/>
        </w:rPr>
        <w:t xml:space="preserve">9. Wang, Y &amp; </w:t>
      </w:r>
      <w:r w:rsidRPr="192C395D" w:rsidR="4CF9B6B1">
        <w:rPr>
          <w:rFonts w:ascii="Arial" w:hAnsi="Arial" w:eastAsia="Arial" w:cs="Arial"/>
          <w:noProof w:val="0"/>
          <w:sz w:val="24"/>
          <w:szCs w:val="24"/>
          <w:lang w:val="en-US"/>
        </w:rPr>
        <w:t>Witlox</w:t>
      </w:r>
      <w:r w:rsidRPr="192C395D" w:rsidR="4CF9B6B1">
        <w:rPr>
          <w:rFonts w:ascii="Arial" w:hAnsi="Arial" w:eastAsia="Arial" w:cs="Arial"/>
          <w:noProof w:val="0"/>
          <w:sz w:val="24"/>
          <w:szCs w:val="24"/>
          <w:lang w:val="en-US"/>
        </w:rPr>
        <w:t xml:space="preserve">, F (2025). Global trends in electric vehicle adoption and the impact of environmental awareness, </w:t>
      </w:r>
      <w:r w:rsidRPr="192C395D" w:rsidR="4CF9B6B1">
        <w:rPr>
          <w:rFonts w:ascii="Arial" w:hAnsi="Arial" w:eastAsia="Arial" w:cs="Arial"/>
          <w:noProof w:val="0"/>
          <w:sz w:val="24"/>
          <w:szCs w:val="24"/>
          <w:lang w:val="en-US"/>
        </w:rPr>
        <w:t>usser</w:t>
      </w:r>
      <w:r w:rsidRPr="192C395D" w:rsidR="4CF9B6B1">
        <w:rPr>
          <w:rFonts w:ascii="Arial" w:hAnsi="Arial" w:eastAsia="Arial" w:cs="Arial"/>
          <w:noProof w:val="0"/>
          <w:sz w:val="24"/>
          <w:szCs w:val="24"/>
          <w:lang w:val="en-US"/>
        </w:rPr>
        <w:t xml:space="preserve"> attributes, and barriers, Science Direct, available at:</w:t>
      </w:r>
      <w:r w:rsidRPr="192C395D" w:rsidR="2E1AEE10">
        <w:rPr>
          <w:rFonts w:ascii="Arial" w:hAnsi="Arial" w:eastAsia="Arial" w:cs="Arial"/>
          <w:noProof w:val="0"/>
          <w:sz w:val="24"/>
          <w:szCs w:val="24"/>
          <w:lang w:val="en-US"/>
        </w:rPr>
        <w:t xml:space="preserve"> </w:t>
      </w:r>
      <w:hyperlink r:id="R18305e34095041e8">
        <w:r w:rsidRPr="192C395D" w:rsidR="2E1AEE10">
          <w:rPr>
            <w:rStyle w:val="Hyperlink"/>
            <w:rFonts w:ascii="Arial" w:hAnsi="Arial" w:eastAsia="Arial" w:cs="Arial"/>
            <w:noProof w:val="0"/>
            <w:sz w:val="24"/>
            <w:szCs w:val="24"/>
            <w:lang w:val="en-US"/>
          </w:rPr>
          <w:t>https://www.sciencedirect.com/science/article/pii/S2352484724008709</w:t>
        </w:r>
      </w:hyperlink>
    </w:p>
    <w:p xmlns:wp14="http://schemas.microsoft.com/office/word/2010/wordml" w:rsidP="0369AF64" wp14:paraId="1082FCC5" wp14:textId="3AAF6AA1">
      <w:pPr>
        <w:pStyle w:val="Normal"/>
        <w:spacing w:before="240" w:beforeAutospacing="off" w:after="240" w:afterAutospacing="off"/>
      </w:pPr>
      <w:r w:rsidRPr="192C395D" w:rsidR="4CF9B6B1">
        <w:rPr>
          <w:rFonts w:ascii="Arial" w:hAnsi="Arial" w:eastAsia="Arial" w:cs="Arial"/>
          <w:noProof w:val="0"/>
          <w:sz w:val="24"/>
          <w:szCs w:val="24"/>
          <w:lang w:val="en-US"/>
        </w:rPr>
        <w:t xml:space="preserve">10. Browne, A (2024). Pathway for zero emission vehicle transition by 2035 becomes law, GOV.UK, available at: </w:t>
      </w:r>
      <w:hyperlink r:id="R3c9d64835b554d5e">
        <w:r w:rsidRPr="192C395D" w:rsidR="22028AAF">
          <w:rPr>
            <w:rStyle w:val="Hyperlink"/>
            <w:rFonts w:ascii="Arial" w:hAnsi="Arial" w:eastAsia="Arial" w:cs="Arial"/>
            <w:noProof w:val="0"/>
            <w:sz w:val="24"/>
            <w:szCs w:val="24"/>
            <w:lang w:val="en-US"/>
          </w:rPr>
          <w:t>https://www.gov.uk/government/news/pathway-for-zero-emission-vehicle-transition-by-2035-becomes-law</w:t>
        </w:r>
      </w:hyperlink>
    </w:p>
    <w:p xmlns:wp14="http://schemas.microsoft.com/office/word/2010/wordml" w:rsidP="192C395D" wp14:paraId="680E81A6" wp14:textId="18E9FE5C">
      <w:pPr>
        <w:pStyle w:val="Normal"/>
        <w:spacing w:before="240" w:beforeAutospacing="off" w:after="240" w:afterAutospacing="off"/>
        <w:rPr>
          <w:rFonts w:ascii="Arial" w:hAnsi="Arial" w:eastAsia="Arial" w:cs="Arial"/>
          <w:noProof w:val="0"/>
          <w:sz w:val="24"/>
          <w:szCs w:val="24"/>
          <w:lang w:val="en-US"/>
        </w:rPr>
      </w:pPr>
      <w:r w:rsidRPr="192C395D" w:rsidR="4CF9B6B1">
        <w:rPr>
          <w:rFonts w:ascii="Arial" w:hAnsi="Arial" w:eastAsia="Arial" w:cs="Arial"/>
          <w:noProof w:val="0"/>
          <w:sz w:val="24"/>
          <w:szCs w:val="24"/>
          <w:lang w:val="en-US"/>
        </w:rPr>
        <w:t xml:space="preserve">11. Cotton, B (2025). Fuel price rising at their fastest rate in eighteen months, RAC, available at: </w:t>
      </w:r>
      <w:hyperlink r:id="R906b894c23ca4162">
        <w:r w:rsidRPr="192C395D" w:rsidR="20B7720A">
          <w:rPr>
            <w:rStyle w:val="Hyperlink"/>
            <w:rFonts w:ascii="Arial" w:hAnsi="Arial" w:eastAsia="Arial" w:cs="Arial"/>
            <w:noProof w:val="0"/>
            <w:sz w:val="24"/>
            <w:szCs w:val="24"/>
            <w:lang w:val="en-US"/>
          </w:rPr>
          <w:t>https://www.rac.co.uk/drive/news/motoring-news/fuel-prices-rising-at-their-fastest-rate-in-18-months/</w:t>
        </w:r>
      </w:hyperlink>
    </w:p>
    <w:p xmlns:wp14="http://schemas.microsoft.com/office/word/2010/wordml" w:rsidP="192C395D" wp14:paraId="0B2BF494" wp14:textId="76D866C3">
      <w:pPr>
        <w:pStyle w:val="Normal"/>
        <w:spacing w:before="240" w:beforeAutospacing="off" w:after="240" w:afterAutospacing="off"/>
        <w:rPr>
          <w:rFonts w:ascii="Arial" w:hAnsi="Arial" w:eastAsia="Arial" w:cs="Arial"/>
          <w:noProof w:val="0"/>
          <w:sz w:val="24"/>
          <w:szCs w:val="24"/>
          <w:lang w:val="en-US"/>
        </w:rPr>
      </w:pPr>
      <w:r w:rsidRPr="192C395D" w:rsidR="4CF9B6B1">
        <w:rPr>
          <w:rFonts w:ascii="Arial" w:hAnsi="Arial" w:eastAsia="Arial" w:cs="Arial"/>
          <w:noProof w:val="0"/>
          <w:sz w:val="24"/>
          <w:szCs w:val="24"/>
          <w:lang w:val="en-US"/>
        </w:rPr>
        <w:t>12. Alder, C (2019). How startups can best use a swot analysis, Lassonde, available at:</w:t>
      </w:r>
      <w:r w:rsidRPr="192C395D" w:rsidR="64956F17">
        <w:rPr>
          <w:rFonts w:ascii="Arial" w:hAnsi="Arial" w:eastAsia="Arial" w:cs="Arial"/>
          <w:noProof w:val="0"/>
          <w:sz w:val="24"/>
          <w:szCs w:val="24"/>
          <w:lang w:val="en-US"/>
        </w:rPr>
        <w:t xml:space="preserve"> </w:t>
      </w:r>
      <w:hyperlink r:id="R6101d1e43df14d70">
        <w:r w:rsidRPr="192C395D" w:rsidR="64956F17">
          <w:rPr>
            <w:rStyle w:val="Hyperlink"/>
            <w:rFonts w:ascii="Arial" w:hAnsi="Arial" w:eastAsia="Arial" w:cs="Arial"/>
            <w:noProof w:val="0"/>
            <w:sz w:val="24"/>
            <w:szCs w:val="24"/>
            <w:lang w:val="en-US"/>
          </w:rPr>
          <w:t>https://lassonde.utah.edu/how-startups-can-best-use-a-swot-analysis/</w:t>
        </w:r>
      </w:hyperlink>
    </w:p>
    <w:p xmlns:wp14="http://schemas.microsoft.com/office/word/2010/wordml" w:rsidP="192C395D" wp14:paraId="793B7BF7" wp14:textId="2353BE49">
      <w:pPr>
        <w:pStyle w:val="Normal"/>
        <w:spacing w:before="240" w:beforeAutospacing="off" w:after="240" w:afterAutospacing="off"/>
        <w:rPr>
          <w:rFonts w:ascii="Arial" w:hAnsi="Arial" w:eastAsia="Arial" w:cs="Arial"/>
          <w:noProof w:val="0"/>
          <w:sz w:val="24"/>
          <w:szCs w:val="24"/>
          <w:lang w:val="en-US"/>
        </w:rPr>
      </w:pPr>
    </w:p>
    <w:p xmlns:wp14="http://schemas.microsoft.com/office/word/2010/wordml" w:rsidP="192C395D" wp14:paraId="65FE9E59" wp14:textId="1AE74E21">
      <w:pPr>
        <w:pStyle w:val="Normal"/>
        <w:spacing w:before="240" w:beforeAutospacing="off" w:after="240" w:afterAutospacing="off"/>
        <w:rPr>
          <w:rFonts w:ascii="Arial" w:hAnsi="Arial" w:eastAsia="Arial" w:cs="Arial"/>
          <w:noProof w:val="0"/>
          <w:sz w:val="24"/>
          <w:szCs w:val="24"/>
          <w:lang w:val="en-US"/>
        </w:rPr>
      </w:pPr>
    </w:p>
    <w:p xmlns:wp14="http://schemas.microsoft.com/office/word/2010/wordml" w:rsidP="192C395D" wp14:paraId="23F66488" wp14:textId="68F3717D">
      <w:pPr>
        <w:pStyle w:val="Normal"/>
        <w:spacing w:before="240" w:beforeAutospacing="off" w:after="240" w:afterAutospacing="off"/>
        <w:rPr>
          <w:rFonts w:ascii="Arial" w:hAnsi="Arial" w:eastAsia="Arial" w:cs="Arial"/>
          <w:noProof w:val="0"/>
          <w:sz w:val="24"/>
          <w:szCs w:val="24"/>
          <w:lang w:val="en-US"/>
        </w:rPr>
      </w:pPr>
    </w:p>
    <w:p xmlns:wp14="http://schemas.microsoft.com/office/word/2010/wordml" w:rsidP="192C395D" wp14:paraId="3523FB6A" wp14:textId="6BD8F3C2">
      <w:pPr>
        <w:spacing w:before="240" w:beforeAutospacing="off" w:after="240" w:afterAutospacing="off"/>
        <w:rPr>
          <w:rFonts w:ascii="Arial" w:hAnsi="Arial" w:eastAsia="Arial" w:cs="Arial"/>
          <w:noProof w:val="0"/>
          <w:sz w:val="24"/>
          <w:szCs w:val="24"/>
          <w:lang w:val="en-US"/>
        </w:rPr>
      </w:pPr>
    </w:p>
    <w:p xmlns:wp14="http://schemas.microsoft.com/office/word/2010/wordml" w:rsidP="192C395D" wp14:paraId="0F15BD4C" wp14:textId="01EB77BE">
      <w:pPr>
        <w:pStyle w:val="Normal"/>
        <w:spacing w:before="240" w:beforeAutospacing="off" w:after="240" w:afterAutospacing="off"/>
        <w:rPr>
          <w:rFonts w:ascii="Arial" w:hAnsi="Arial" w:eastAsia="Arial" w:cs="Arial"/>
          <w:noProof w:val="0"/>
          <w:sz w:val="24"/>
          <w:szCs w:val="24"/>
          <w:lang w:val="en-US"/>
        </w:rPr>
      </w:pPr>
    </w:p>
    <w:p xmlns:wp14="http://schemas.microsoft.com/office/word/2010/wordml" w:rsidP="192C395D" wp14:paraId="281E13B1" wp14:textId="6E981115">
      <w:pPr>
        <w:pStyle w:val="Normal"/>
        <w:spacing w:before="240" w:beforeAutospacing="off" w:after="240"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74BCF203" wp14:paraId="50C86376" wp14:textId="32D04F2B">
      <w:pPr>
        <w:spacing w:before="240" w:beforeAutospacing="off" w:after="240" w:afterAutospacing="off"/>
        <w:rPr>
          <w:rFonts w:ascii="Arial" w:hAnsi="Arial" w:eastAsia="Arial" w:cs="Arial"/>
          <w:noProof w:val="0"/>
          <w:sz w:val="24"/>
          <w:szCs w:val="24"/>
          <w:lang w:val="en-US"/>
        </w:rPr>
      </w:pPr>
    </w:p>
    <w:p xmlns:wp14="http://schemas.microsoft.com/office/word/2010/wordml" w:rsidP="39C0763F" wp14:paraId="2646D6F0" wp14:textId="04504A6C">
      <w:pPr>
        <w:spacing w:before="240" w:beforeAutospacing="off" w:after="240" w:afterAutospacing="off"/>
        <w:rPr>
          <w:rFonts w:ascii="Arial" w:hAnsi="Arial" w:eastAsia="Arial" w:cs="Arial"/>
          <w:noProof w:val="0"/>
          <w:sz w:val="24"/>
          <w:szCs w:val="24"/>
          <w:lang w:val="en-US"/>
        </w:rPr>
      </w:pPr>
    </w:p>
    <w:p xmlns:wp14="http://schemas.microsoft.com/office/word/2010/wordml" w:rsidP="39C0763F" wp14:paraId="50EC901E" wp14:textId="22B7C94B">
      <w:pPr>
        <w:spacing w:before="240" w:beforeAutospacing="off" w:after="240" w:afterAutospacing="off"/>
        <w:rPr>
          <w:rFonts w:ascii="Arial" w:hAnsi="Arial" w:eastAsia="Arial" w:cs="Arial"/>
          <w:noProof w:val="0"/>
          <w:sz w:val="24"/>
          <w:szCs w:val="24"/>
          <w:lang w:val="en-US"/>
        </w:rPr>
      </w:pPr>
    </w:p>
    <w:p xmlns:wp14="http://schemas.microsoft.com/office/word/2010/wordml" w:rsidP="39C0763F" wp14:paraId="59814E8B" wp14:textId="7C5B7005">
      <w:pPr>
        <w:spacing w:before="240" w:beforeAutospacing="off" w:after="240" w:afterAutospacing="off"/>
      </w:pPr>
    </w:p>
    <w:p xmlns:wp14="http://schemas.microsoft.com/office/word/2010/wordml" w:rsidP="39C0763F" wp14:paraId="71539591" wp14:textId="7BE74E5C">
      <w:pPr>
        <w:pStyle w:val="Normal"/>
        <w:spacing w:before="240" w:beforeAutospacing="off" w:after="240" w:afterAutospacing="off"/>
        <w:rPr>
          <w:rFonts w:ascii="Arial" w:hAnsi="Arial" w:eastAsia="Arial" w:cs="Arial"/>
          <w:noProof w:val="0"/>
          <w:sz w:val="24"/>
          <w:szCs w:val="24"/>
          <w:lang w:val="en-US"/>
        </w:rPr>
      </w:pPr>
    </w:p>
    <w:p xmlns:wp14="http://schemas.microsoft.com/office/word/2010/wordml" w:rsidP="192C395D" wp14:paraId="109A8E23" wp14:textId="4460AC30">
      <w:pPr>
        <w:spacing w:before="240" w:beforeAutospacing="off" w:after="240" w:afterAutospacing="off"/>
        <w:jc w:val="center"/>
        <w:rPr>
          <w:rFonts w:ascii="Arial" w:hAnsi="Arial" w:eastAsia="Arial" w:cs="Arial"/>
          <w:b w:val="1"/>
          <w:bCs w:val="1"/>
          <w:noProof w:val="0"/>
          <w:sz w:val="32"/>
          <w:szCs w:val="32"/>
          <w:lang w:val="en-US"/>
        </w:rPr>
      </w:pPr>
      <w:r w:rsidRPr="192C395D" w:rsidR="71D54861">
        <w:rPr>
          <w:rFonts w:ascii="Arial" w:hAnsi="Arial" w:eastAsia="Arial" w:cs="Arial"/>
          <w:b w:val="1"/>
          <w:bCs w:val="1"/>
          <w:noProof w:val="0"/>
          <w:sz w:val="32"/>
          <w:szCs w:val="32"/>
          <w:lang w:val="en-US"/>
        </w:rPr>
        <w:t>Reflective Essay</w:t>
      </w:r>
    </w:p>
    <w:p w:rsidR="192C395D" w:rsidP="192C395D" w:rsidRDefault="192C395D" w14:paraId="0A410A1B" w14:textId="07BB0423">
      <w:pPr>
        <w:spacing w:before="240" w:beforeAutospacing="off" w:after="240" w:afterAutospacing="off"/>
        <w:jc w:val="center"/>
        <w:rPr>
          <w:rFonts w:ascii="Arial" w:hAnsi="Arial" w:eastAsia="Arial" w:cs="Arial"/>
          <w:b w:val="1"/>
          <w:bCs w:val="1"/>
          <w:noProof w:val="0"/>
          <w:sz w:val="32"/>
          <w:szCs w:val="32"/>
          <w:lang w:val="en-US"/>
        </w:rPr>
      </w:pPr>
    </w:p>
    <w:p w:rsidR="17A4D564" w:rsidP="192C395D" w:rsidRDefault="17A4D564" w14:paraId="15B0630D" w14:textId="2728CB3E">
      <w:pPr>
        <w:spacing w:before="240" w:beforeAutospacing="off" w:after="240" w:afterAutospacing="off"/>
        <w:jc w:val="left"/>
      </w:pPr>
      <w:r w:rsidRPr="192C395D" w:rsidR="17A4D564">
        <w:rPr>
          <w:rFonts w:ascii="Arial" w:hAnsi="Arial" w:eastAsia="Arial" w:cs="Arial"/>
          <w:noProof w:val="0"/>
          <w:sz w:val="24"/>
          <w:szCs w:val="24"/>
          <w:lang w:val="en-US"/>
        </w:rPr>
        <w:t xml:space="preserve">During the Managing Enterprise course and while developing my business plan for EcoMini Cars, I had the opportunity to practise and improve several important entrepreneurial skills. Throughout the classes and assessments, I learned more about marketing, market research, financial planning, and resource management. These skills helped me better understand how a business works and what it takes to turn an idea into a real project. </w:t>
      </w:r>
    </w:p>
    <w:p w:rsidR="17A4D564" w:rsidP="192C395D" w:rsidRDefault="17A4D564" w14:paraId="21E11515" w14:textId="67545351">
      <w:pPr>
        <w:pStyle w:val="Normal"/>
        <w:spacing w:before="240" w:beforeAutospacing="off" w:after="240" w:afterAutospacing="off"/>
        <w:jc w:val="left"/>
      </w:pPr>
      <w:r w:rsidRPr="192C395D" w:rsidR="17A4D564">
        <w:rPr>
          <w:rFonts w:ascii="Arial" w:hAnsi="Arial" w:eastAsia="Arial" w:cs="Arial"/>
          <w:noProof w:val="0"/>
          <w:sz w:val="24"/>
          <w:szCs w:val="24"/>
          <w:lang w:val="en-US"/>
        </w:rPr>
        <w:t xml:space="preserve">One of the skills I developed the most was market research. To create the business plan, I had to </w:t>
      </w:r>
      <w:r w:rsidRPr="192C395D" w:rsidR="17A4D564">
        <w:rPr>
          <w:rFonts w:ascii="Arial" w:hAnsi="Arial" w:eastAsia="Arial" w:cs="Arial"/>
          <w:noProof w:val="0"/>
          <w:sz w:val="24"/>
          <w:szCs w:val="24"/>
          <w:lang w:val="en-US"/>
        </w:rPr>
        <w:t>analyse</w:t>
      </w:r>
      <w:r w:rsidRPr="192C395D" w:rsidR="17A4D564">
        <w:rPr>
          <w:rFonts w:ascii="Arial" w:hAnsi="Arial" w:eastAsia="Arial" w:cs="Arial"/>
          <w:noProof w:val="0"/>
          <w:sz w:val="24"/>
          <w:szCs w:val="24"/>
          <w:lang w:val="en-US"/>
        </w:rPr>
        <w:t xml:space="preserve"> a current problem: transport in cities is becoming increasingly expensive and complicated due to traffic, fuel prices, and environmental issues. During my research, I discovered that although electric cars are growing in popularity, many people cannot afford to buy them because they are too expensive. This helped me </w:t>
      </w:r>
      <w:r w:rsidRPr="192C395D" w:rsidR="17A4D564">
        <w:rPr>
          <w:rFonts w:ascii="Arial" w:hAnsi="Arial" w:eastAsia="Arial" w:cs="Arial"/>
          <w:noProof w:val="0"/>
          <w:sz w:val="24"/>
          <w:szCs w:val="24"/>
          <w:lang w:val="en-US"/>
        </w:rPr>
        <w:t>identify</w:t>
      </w:r>
      <w:r w:rsidRPr="192C395D" w:rsidR="17A4D564">
        <w:rPr>
          <w:rFonts w:ascii="Arial" w:hAnsi="Arial" w:eastAsia="Arial" w:cs="Arial"/>
          <w:noProof w:val="0"/>
          <w:sz w:val="24"/>
          <w:szCs w:val="24"/>
          <w:lang w:val="en-US"/>
        </w:rPr>
        <w:t xml:space="preserve"> a business opportunity: offering more affordable electric microcars that can be used in the city. I also conducted a small survey to find out the opinions of young people, and the results showed that many of them would be interested in an electric vehicle if it were more affordable. This allowed me to better understand the importance of knowing the customer before launching a product.</w:t>
      </w:r>
    </w:p>
    <w:p w:rsidR="17A4D564" w:rsidP="192C395D" w:rsidRDefault="17A4D564" w14:paraId="6910A0C4" w14:textId="32BD606D">
      <w:pPr>
        <w:spacing w:before="240" w:beforeAutospacing="off" w:after="240" w:afterAutospacing="off"/>
        <w:jc w:val="left"/>
      </w:pPr>
      <w:r w:rsidRPr="192C395D" w:rsidR="17A4D564">
        <w:rPr>
          <w:rFonts w:ascii="Arial" w:hAnsi="Arial" w:eastAsia="Arial" w:cs="Arial"/>
          <w:noProof w:val="0"/>
          <w:sz w:val="24"/>
          <w:szCs w:val="24"/>
          <w:lang w:val="en-US"/>
        </w:rPr>
        <w:t xml:space="preserve">Another important skill I developed was marketing. In class, I learned that it is not enough to have a good product; you also need to know how to promote it. While working on the business plan, I had to think about how EcoMini Cars could attract customers. That is why I proposed using mainly social media such as Instagram, TikTok, and Facebook to promote electric microcars. I also designed advertising messages comparing petrol costs with the cost of charging an electric vehicle. This helped me understand that marketing is about clearly showing customers how a product can solve a problem or improve their lives. </w:t>
      </w:r>
    </w:p>
    <w:p w:rsidR="17A4D564" w:rsidP="192C395D" w:rsidRDefault="17A4D564" w14:paraId="79A5D7F8" w14:textId="2E37FC08">
      <w:pPr>
        <w:pStyle w:val="Normal"/>
        <w:spacing w:before="240" w:beforeAutospacing="off" w:after="240" w:afterAutospacing="off"/>
        <w:jc w:val="left"/>
      </w:pPr>
      <w:r w:rsidRPr="192C395D" w:rsidR="17A4D564">
        <w:rPr>
          <w:rFonts w:ascii="Arial" w:hAnsi="Arial" w:eastAsia="Arial" w:cs="Arial"/>
          <w:noProof w:val="0"/>
          <w:sz w:val="24"/>
          <w:szCs w:val="24"/>
          <w:lang w:val="en-US"/>
        </w:rPr>
        <w:t xml:space="preserve">In addition, I developed basic financial planning skills. For the business plan, I had to calculate the </w:t>
      </w:r>
      <w:r w:rsidRPr="192C395D" w:rsidR="17A4D564">
        <w:rPr>
          <w:rFonts w:ascii="Arial" w:hAnsi="Arial" w:eastAsia="Arial" w:cs="Arial"/>
          <w:noProof w:val="0"/>
          <w:sz w:val="24"/>
          <w:szCs w:val="24"/>
          <w:lang w:val="en-US"/>
        </w:rPr>
        <w:t>initial</w:t>
      </w:r>
      <w:r w:rsidRPr="192C395D" w:rsidR="17A4D564">
        <w:rPr>
          <w:rFonts w:ascii="Arial" w:hAnsi="Arial" w:eastAsia="Arial" w:cs="Arial"/>
          <w:noProof w:val="0"/>
          <w:sz w:val="24"/>
          <w:szCs w:val="24"/>
          <w:lang w:val="en-US"/>
        </w:rPr>
        <w:t xml:space="preserve"> costs needed to start the business, such as </w:t>
      </w:r>
      <w:r w:rsidRPr="192C395D" w:rsidR="17A4D564">
        <w:rPr>
          <w:rFonts w:ascii="Arial" w:hAnsi="Arial" w:eastAsia="Arial" w:cs="Arial"/>
          <w:noProof w:val="0"/>
          <w:sz w:val="24"/>
          <w:szCs w:val="24"/>
          <w:lang w:val="en-US"/>
        </w:rPr>
        <w:t>purchasing</w:t>
      </w:r>
      <w:r w:rsidRPr="192C395D" w:rsidR="17A4D564">
        <w:rPr>
          <w:rFonts w:ascii="Arial" w:hAnsi="Arial" w:eastAsia="Arial" w:cs="Arial"/>
          <w:noProof w:val="0"/>
          <w:sz w:val="24"/>
          <w:szCs w:val="24"/>
          <w:lang w:val="en-US"/>
        </w:rPr>
        <w:t xml:space="preserve"> vehicles, renting premises, marketing, </w:t>
      </w:r>
      <w:r w:rsidRPr="192C395D" w:rsidR="17A4D564">
        <w:rPr>
          <w:rFonts w:ascii="Arial" w:hAnsi="Arial" w:eastAsia="Arial" w:cs="Arial"/>
          <w:noProof w:val="0"/>
          <w:sz w:val="24"/>
          <w:szCs w:val="24"/>
          <w:lang w:val="en-US"/>
        </w:rPr>
        <w:t>logistics</w:t>
      </w:r>
      <w:r w:rsidRPr="192C395D" w:rsidR="17A4D564">
        <w:rPr>
          <w:rFonts w:ascii="Arial" w:hAnsi="Arial" w:eastAsia="Arial" w:cs="Arial"/>
          <w:noProof w:val="0"/>
          <w:sz w:val="24"/>
          <w:szCs w:val="24"/>
          <w:lang w:val="en-US"/>
        </w:rPr>
        <w:t>, and staff salaries. I also estimated monthly and annual sales to see if the business could be profitable. This exercise taught me how important it is to control money within a company. Even if an idea seems good, you need to make sure the numbers make sense and that the business can sustain itself financially.</w:t>
      </w:r>
    </w:p>
    <w:p w:rsidR="17A4D564" w:rsidP="192C395D" w:rsidRDefault="17A4D564" w14:paraId="30BF007A" w14:textId="31B45F84">
      <w:pPr>
        <w:spacing w:before="240" w:beforeAutospacing="off" w:after="240" w:afterAutospacing="off"/>
        <w:jc w:val="left"/>
      </w:pPr>
      <w:r w:rsidRPr="192C395D" w:rsidR="17A4D564">
        <w:rPr>
          <w:rFonts w:ascii="Arial" w:hAnsi="Arial" w:eastAsia="Arial" w:cs="Arial"/>
          <w:noProof w:val="0"/>
          <w:sz w:val="24"/>
          <w:szCs w:val="24"/>
          <w:lang w:val="en-US"/>
        </w:rPr>
        <w:t xml:space="preserve">I also learned about strategic analysis, especially when performing SWOT analysis. This analysis helped me think about the strengths of the business, such as the affordable price of electric microcars, but also its weaknesses, such as dependence on international suppliers. In addition, I identified opportunities such as the growth of the electric vehicle market and environmental policies that support sustainable transport. At the same time, I considered threats such as potential future competition or changes in regulations. </w:t>
      </w:r>
    </w:p>
    <w:p w:rsidR="17A4D564" w:rsidP="192C395D" w:rsidRDefault="17A4D564" w14:paraId="017D294D" w14:textId="2F9C9E07">
      <w:pPr>
        <w:pStyle w:val="Normal"/>
        <w:spacing w:before="240" w:beforeAutospacing="off" w:after="240" w:afterAutospacing="off"/>
        <w:jc w:val="left"/>
      </w:pPr>
      <w:r w:rsidRPr="192C395D" w:rsidR="17A4D564">
        <w:rPr>
          <w:rFonts w:ascii="Arial" w:hAnsi="Arial" w:eastAsia="Arial" w:cs="Arial"/>
          <w:noProof w:val="0"/>
          <w:sz w:val="24"/>
          <w:szCs w:val="24"/>
          <w:lang w:val="en-US"/>
        </w:rPr>
        <w:t>Of all the skills I learned during the course, the ones that had the most impact on me were marketing and money management. Marketing made me understand how important it is to know how to communicate the value of a product and connect with customers. On the other hand, learning about financial planning and cash flow showed me that controlling money is essential for a business to survive and grow.</w:t>
      </w:r>
    </w:p>
    <w:p w:rsidR="17A4D564" w:rsidP="192C395D" w:rsidRDefault="17A4D564" w14:paraId="28996F66" w14:textId="56F2AE1C">
      <w:pPr>
        <w:spacing w:before="240" w:beforeAutospacing="off" w:after="240" w:afterAutospacing="off"/>
        <w:jc w:val="left"/>
      </w:pPr>
      <w:r w:rsidRPr="192C395D" w:rsidR="17A4D564">
        <w:rPr>
          <w:rFonts w:ascii="Arial" w:hAnsi="Arial" w:eastAsia="Arial" w:cs="Arial"/>
          <w:noProof w:val="0"/>
          <w:sz w:val="24"/>
          <w:szCs w:val="24"/>
          <w:lang w:val="en-US"/>
        </w:rPr>
        <w:t>In conclusion, the Managing Enterprise course helped me better understand how the business world works. Through the development of the EcoMini Cars business plan, I was able to practise important skills such as market research, marketing, financial planning, and strategic analysis. This experience allowed me to see that entrepreneurship is not only about having a good idea, but also about knowing how to plan, manage resources, and make the right decisions for the business to succeed.</w:t>
      </w:r>
    </w:p>
    <w:p w:rsidR="192C395D" w:rsidP="192C395D" w:rsidRDefault="192C395D" w14:paraId="7B036842" w14:textId="0233BD24">
      <w:pPr>
        <w:pStyle w:val="Normal"/>
        <w:spacing w:before="240" w:beforeAutospacing="off" w:after="240" w:afterAutospacing="off"/>
        <w:jc w:val="left"/>
        <w:rPr>
          <w:rFonts w:ascii="Arial" w:hAnsi="Arial" w:eastAsia="Arial" w:cs="Arial"/>
          <w:noProof w:val="0"/>
          <w:sz w:val="24"/>
          <w:szCs w:val="24"/>
          <w:lang w:val="en-US"/>
        </w:rPr>
      </w:pPr>
    </w:p>
    <w:p w:rsidR="192C395D" w:rsidP="192C395D" w:rsidRDefault="192C395D" w14:paraId="4E6D59F0" w14:textId="0517480C">
      <w:pPr>
        <w:pStyle w:val="Normal"/>
        <w:spacing w:before="240" w:beforeAutospacing="off" w:after="240" w:afterAutospacing="off"/>
        <w:jc w:val="left"/>
        <w:rPr>
          <w:rFonts w:ascii="Arial" w:hAnsi="Arial" w:eastAsia="Arial" w:cs="Arial"/>
          <w:noProof w:val="0"/>
          <w:sz w:val="24"/>
          <w:szCs w:val="24"/>
          <w:lang w:val="en-US"/>
        </w:rPr>
      </w:pPr>
    </w:p>
    <w:p w:rsidR="192C395D" w:rsidP="192C395D" w:rsidRDefault="192C395D" w14:paraId="7B9F96D3" w14:textId="27E04EC0">
      <w:pPr>
        <w:pStyle w:val="Normal"/>
        <w:spacing w:before="240" w:beforeAutospacing="off" w:after="240" w:afterAutospacing="off"/>
        <w:jc w:val="left"/>
        <w:rPr>
          <w:rFonts w:ascii="Arial" w:hAnsi="Arial" w:eastAsia="Arial" w:cs="Arial"/>
          <w:noProof w:val="0"/>
          <w:sz w:val="24"/>
          <w:szCs w:val="24"/>
          <w:lang w:val="en-US"/>
        </w:rPr>
      </w:pPr>
    </w:p>
    <w:p w:rsidR="192C395D" w:rsidP="192C395D" w:rsidRDefault="192C395D" w14:paraId="212402E3" w14:textId="12484D7E">
      <w:pPr>
        <w:spacing w:before="240" w:beforeAutospacing="off" w:after="240" w:afterAutospacing="off"/>
        <w:jc w:val="left"/>
        <w:rPr>
          <w:rFonts w:ascii="Arial" w:hAnsi="Arial" w:eastAsia="Arial" w:cs="Arial"/>
          <w:noProof w:val="0"/>
          <w:sz w:val="24"/>
          <w:szCs w:val="24"/>
          <w:lang w:val="en-US"/>
        </w:rPr>
      </w:pPr>
    </w:p>
    <w:p w:rsidR="192C395D" w:rsidP="192C395D" w:rsidRDefault="192C395D" w14:paraId="0647B862" w14:textId="5CEBE2E0">
      <w:pPr>
        <w:spacing w:before="240" w:beforeAutospacing="off" w:after="240" w:afterAutospacing="off"/>
        <w:jc w:val="left"/>
        <w:rPr>
          <w:rFonts w:ascii="Arial" w:hAnsi="Arial" w:eastAsia="Arial" w:cs="Arial"/>
          <w:b w:val="0"/>
          <w:bCs w:val="0"/>
          <w:noProof w:val="0"/>
          <w:sz w:val="24"/>
          <w:szCs w:val="24"/>
          <w:lang w:val="en-US"/>
        </w:rPr>
      </w:pPr>
    </w:p>
    <w:p xmlns:wp14="http://schemas.microsoft.com/office/word/2010/wordml" w:rsidP="39C0763F" wp14:paraId="331B7727" wp14:textId="6DC42199">
      <w:pPr>
        <w:spacing w:before="240" w:beforeAutospacing="off" w:after="240" w:afterAutospacing="off"/>
        <w:rPr>
          <w:rFonts w:ascii="Arial" w:hAnsi="Arial" w:eastAsia="Arial" w:cs="Arial"/>
          <w:noProof w:val="0"/>
          <w:sz w:val="24"/>
          <w:szCs w:val="24"/>
          <w:lang w:val="en-US"/>
        </w:rPr>
      </w:pPr>
    </w:p>
    <w:p xmlns:wp14="http://schemas.microsoft.com/office/word/2010/wordml" w:rsidP="39C0763F" wp14:paraId="1B40558F" wp14:textId="298E20CF">
      <w:pPr>
        <w:pStyle w:val="Normal"/>
        <w:spacing w:before="240" w:beforeAutospacing="off" w:after="240" w:afterAutospacing="off"/>
        <w:rPr>
          <w:rFonts w:ascii="Arial" w:hAnsi="Arial" w:eastAsia="Arial" w:cs="Arial"/>
          <w:noProof w:val="0"/>
          <w:sz w:val="24"/>
          <w:szCs w:val="24"/>
          <w:lang w:val="en-US"/>
        </w:rPr>
      </w:pPr>
    </w:p>
    <w:p xmlns:wp14="http://schemas.microsoft.com/office/word/2010/wordml" w:rsidP="39C0763F" wp14:paraId="59ABC027" wp14:textId="3B07BB37">
      <w:pPr>
        <w:pStyle w:val="Normal"/>
        <w:spacing w:before="240" w:beforeAutospacing="off" w:after="240" w:afterAutospacing="off"/>
        <w:rPr>
          <w:rFonts w:ascii="Arial" w:hAnsi="Arial" w:eastAsia="Arial" w:cs="Arial"/>
          <w:noProof w:val="0"/>
          <w:sz w:val="24"/>
          <w:szCs w:val="24"/>
          <w:lang w:val="en-US"/>
        </w:rPr>
      </w:pPr>
    </w:p>
    <w:p xmlns:wp14="http://schemas.microsoft.com/office/word/2010/wordml" wp14:paraId="5C1A07E2" wp14:textId="30E877A1"/>
    <w:sectPr>
      <w:pgSz w:w="11906" w:h="16838" w:orient="portrait"/>
      <w:pgMar w:top="1440" w:right="1440" w:bottom="998" w:left="1440" w:header="720" w:footer="720" w:gutter="0"/>
      <w:cols w:space="720"/>
      <w:docGrid w:linePitch="360"/>
      <w:footerReference w:type="default" r:id="R974e84c6413340ee"/>
      <w:headerReference w:type="default" r:id="Raf6aa5fa6a33402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41DE88D" w:rsidTr="341DE88D" w14:paraId="766436D9">
      <w:trPr>
        <w:trHeight w:val="300"/>
      </w:trPr>
      <w:tc>
        <w:tcPr>
          <w:tcW w:w="3005" w:type="dxa"/>
          <w:tcMar/>
        </w:tcPr>
        <w:p w:rsidR="341DE88D" w:rsidP="341DE88D" w:rsidRDefault="341DE88D" w14:paraId="60AA06DA" w14:textId="23225032">
          <w:pPr>
            <w:pStyle w:val="Header"/>
            <w:bidi w:val="0"/>
            <w:ind w:left="-115"/>
            <w:jc w:val="left"/>
          </w:pPr>
        </w:p>
      </w:tc>
      <w:tc>
        <w:tcPr>
          <w:tcW w:w="3005" w:type="dxa"/>
          <w:tcMar/>
        </w:tcPr>
        <w:p w:rsidR="341DE88D" w:rsidP="341DE88D" w:rsidRDefault="341DE88D" w14:paraId="2C314E64" w14:textId="5A2B507A">
          <w:pPr>
            <w:pStyle w:val="Header"/>
            <w:bidi w:val="0"/>
            <w:jc w:val="center"/>
          </w:pPr>
        </w:p>
      </w:tc>
      <w:tc>
        <w:tcPr>
          <w:tcW w:w="3005" w:type="dxa"/>
          <w:tcMar/>
        </w:tcPr>
        <w:p w:rsidR="341DE88D" w:rsidP="341DE88D" w:rsidRDefault="341DE88D" w14:paraId="1C7CB4DA" w14:textId="442E9D85">
          <w:pPr>
            <w:pStyle w:val="Header"/>
            <w:bidi w:val="0"/>
            <w:ind w:right="-115"/>
            <w:jc w:val="right"/>
          </w:pPr>
        </w:p>
      </w:tc>
    </w:tr>
  </w:tbl>
  <w:p w:rsidR="341DE88D" w:rsidP="341DE88D" w:rsidRDefault="341DE88D" w14:paraId="040ECC83" w14:textId="2AD0549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92C395D" w:rsidTr="192C395D" w14:paraId="790F082C">
      <w:trPr>
        <w:trHeight w:val="300"/>
      </w:trPr>
      <w:tc>
        <w:tcPr>
          <w:tcW w:w="3005" w:type="dxa"/>
          <w:tcMar/>
        </w:tcPr>
        <w:p w:rsidR="192C395D" w:rsidP="192C395D" w:rsidRDefault="192C395D" w14:paraId="182540D2" w14:textId="29810D4C">
          <w:pPr>
            <w:pStyle w:val="Header"/>
            <w:bidi w:val="0"/>
            <w:ind w:left="-115"/>
            <w:jc w:val="left"/>
          </w:pPr>
        </w:p>
      </w:tc>
      <w:tc>
        <w:tcPr>
          <w:tcW w:w="3005" w:type="dxa"/>
          <w:tcMar/>
        </w:tcPr>
        <w:p w:rsidR="192C395D" w:rsidP="192C395D" w:rsidRDefault="192C395D" w14:paraId="54A1D3B8" w14:textId="14F5A218">
          <w:pPr>
            <w:pStyle w:val="Header"/>
            <w:bidi w:val="0"/>
            <w:jc w:val="center"/>
          </w:pPr>
        </w:p>
      </w:tc>
      <w:tc>
        <w:tcPr>
          <w:tcW w:w="3005" w:type="dxa"/>
          <w:tcMar/>
        </w:tcPr>
        <w:p w:rsidR="192C395D" w:rsidP="192C395D" w:rsidRDefault="192C395D" w14:paraId="09D34165" w14:textId="3F0DFA44">
          <w:pPr>
            <w:pStyle w:val="Header"/>
            <w:bidi w:val="0"/>
            <w:ind w:right="-115"/>
            <w:jc w:val="right"/>
          </w:pPr>
        </w:p>
      </w:tc>
    </w:tr>
  </w:tbl>
  <w:p w:rsidR="192C395D" w:rsidP="192C395D" w:rsidRDefault="192C395D" w14:paraId="2A1BB24D" w14:textId="3AE7E2F8">
    <w:pPr>
      <w:pStyle w:val="Header"/>
      <w:bidi w:val="0"/>
    </w:pPr>
  </w:p>
</w:hdr>
</file>

<file path=word/numbering.xml><?xml version="1.0" encoding="utf-8"?>
<w:numbering xmlns:w="http://schemas.openxmlformats.org/wordprocessingml/2006/main">
  <w:abstractNum xmlns:w="http://schemas.openxmlformats.org/wordprocessingml/2006/main" w:abstractNumId="17">
    <w:nsid w:val="1b9c3a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bcaa4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f30b6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1afc6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db245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9591f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8cd95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d405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2f51e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3a5ea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c043a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befe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ace3e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9e572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8d889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55e79f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1e5f14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EB8624"/>
    <w:rsid w:val="0023807F"/>
    <w:rsid w:val="0030CB76"/>
    <w:rsid w:val="00A383C5"/>
    <w:rsid w:val="01091B29"/>
    <w:rsid w:val="0115C7E0"/>
    <w:rsid w:val="012FC085"/>
    <w:rsid w:val="0132CFFA"/>
    <w:rsid w:val="02325496"/>
    <w:rsid w:val="03163C4B"/>
    <w:rsid w:val="0369AF64"/>
    <w:rsid w:val="04028D48"/>
    <w:rsid w:val="0407E26C"/>
    <w:rsid w:val="0470377D"/>
    <w:rsid w:val="0633E1E9"/>
    <w:rsid w:val="0633E1E9"/>
    <w:rsid w:val="063A225E"/>
    <w:rsid w:val="0897D2F8"/>
    <w:rsid w:val="0A802908"/>
    <w:rsid w:val="0AA728D6"/>
    <w:rsid w:val="0BE56C2F"/>
    <w:rsid w:val="0C2B84CC"/>
    <w:rsid w:val="0C4654C5"/>
    <w:rsid w:val="0C89D30D"/>
    <w:rsid w:val="0DA49645"/>
    <w:rsid w:val="0E17C496"/>
    <w:rsid w:val="0E4D852D"/>
    <w:rsid w:val="0E8AEFB6"/>
    <w:rsid w:val="0EEE014F"/>
    <w:rsid w:val="1149AC00"/>
    <w:rsid w:val="127FCD1B"/>
    <w:rsid w:val="12C46607"/>
    <w:rsid w:val="12EB8624"/>
    <w:rsid w:val="13617490"/>
    <w:rsid w:val="13CFE35C"/>
    <w:rsid w:val="1414694E"/>
    <w:rsid w:val="148899FC"/>
    <w:rsid w:val="15B15492"/>
    <w:rsid w:val="16CD2603"/>
    <w:rsid w:val="16CD2603"/>
    <w:rsid w:val="16E3AA21"/>
    <w:rsid w:val="16F2C3DB"/>
    <w:rsid w:val="17A4D564"/>
    <w:rsid w:val="17D3B851"/>
    <w:rsid w:val="18F63CCD"/>
    <w:rsid w:val="192C395D"/>
    <w:rsid w:val="1B522614"/>
    <w:rsid w:val="1B567B90"/>
    <w:rsid w:val="1CF3F8C0"/>
    <w:rsid w:val="1D494E28"/>
    <w:rsid w:val="1F799B64"/>
    <w:rsid w:val="20B7720A"/>
    <w:rsid w:val="2179DF59"/>
    <w:rsid w:val="22028AAF"/>
    <w:rsid w:val="226B437D"/>
    <w:rsid w:val="228270EE"/>
    <w:rsid w:val="22AFC4FC"/>
    <w:rsid w:val="233A6BED"/>
    <w:rsid w:val="238A0637"/>
    <w:rsid w:val="23FFF246"/>
    <w:rsid w:val="246C0894"/>
    <w:rsid w:val="2509B5EB"/>
    <w:rsid w:val="250A2CC5"/>
    <w:rsid w:val="251E0264"/>
    <w:rsid w:val="2615D070"/>
    <w:rsid w:val="261902C2"/>
    <w:rsid w:val="2683677B"/>
    <w:rsid w:val="26E726B4"/>
    <w:rsid w:val="2768209B"/>
    <w:rsid w:val="277AFA62"/>
    <w:rsid w:val="27BDFF97"/>
    <w:rsid w:val="27BDFF97"/>
    <w:rsid w:val="289B089A"/>
    <w:rsid w:val="292368AC"/>
    <w:rsid w:val="29A60FFE"/>
    <w:rsid w:val="29C2992F"/>
    <w:rsid w:val="2B326FCB"/>
    <w:rsid w:val="2BFABB73"/>
    <w:rsid w:val="2C003A76"/>
    <w:rsid w:val="2C19799D"/>
    <w:rsid w:val="2C570040"/>
    <w:rsid w:val="2CB45EB9"/>
    <w:rsid w:val="2E1AEE10"/>
    <w:rsid w:val="2E2AF27E"/>
    <w:rsid w:val="3024D9EC"/>
    <w:rsid w:val="3070765D"/>
    <w:rsid w:val="30CF55D6"/>
    <w:rsid w:val="312DE9BF"/>
    <w:rsid w:val="317DAAD6"/>
    <w:rsid w:val="317DAAD6"/>
    <w:rsid w:val="318CB03B"/>
    <w:rsid w:val="31B6D92C"/>
    <w:rsid w:val="32C8D49D"/>
    <w:rsid w:val="33102DA1"/>
    <w:rsid w:val="33CC3B90"/>
    <w:rsid w:val="33E43D28"/>
    <w:rsid w:val="341DE88D"/>
    <w:rsid w:val="35F1BF2D"/>
    <w:rsid w:val="35F83932"/>
    <w:rsid w:val="36A79B02"/>
    <w:rsid w:val="375CF76C"/>
    <w:rsid w:val="37676182"/>
    <w:rsid w:val="378B79F5"/>
    <w:rsid w:val="379B12A9"/>
    <w:rsid w:val="389AB9FB"/>
    <w:rsid w:val="392BE781"/>
    <w:rsid w:val="3990C663"/>
    <w:rsid w:val="39C0763F"/>
    <w:rsid w:val="39F7CCE0"/>
    <w:rsid w:val="3A13BA8D"/>
    <w:rsid w:val="3AD5B45B"/>
    <w:rsid w:val="3BAAE99F"/>
    <w:rsid w:val="3BE6FB50"/>
    <w:rsid w:val="3C3D0DDF"/>
    <w:rsid w:val="3C5AAD66"/>
    <w:rsid w:val="3CDFA9CB"/>
    <w:rsid w:val="3D1C6BCC"/>
    <w:rsid w:val="3D200FCC"/>
    <w:rsid w:val="3DF90B74"/>
    <w:rsid w:val="3F091A20"/>
    <w:rsid w:val="3F5CE868"/>
    <w:rsid w:val="4016C16E"/>
    <w:rsid w:val="4068D59E"/>
    <w:rsid w:val="40C30E36"/>
    <w:rsid w:val="4289D983"/>
    <w:rsid w:val="43E98095"/>
    <w:rsid w:val="43F393D0"/>
    <w:rsid w:val="46DB42EF"/>
    <w:rsid w:val="47148E2F"/>
    <w:rsid w:val="4B08A7DB"/>
    <w:rsid w:val="4B90E666"/>
    <w:rsid w:val="4BF2AA84"/>
    <w:rsid w:val="4C78AC87"/>
    <w:rsid w:val="4CD3FB57"/>
    <w:rsid w:val="4CF4B5F8"/>
    <w:rsid w:val="4CF4B5F8"/>
    <w:rsid w:val="4CF9B6B1"/>
    <w:rsid w:val="4D1D683C"/>
    <w:rsid w:val="4DE14858"/>
    <w:rsid w:val="4E541A51"/>
    <w:rsid w:val="4E67FBB2"/>
    <w:rsid w:val="4F5839F5"/>
    <w:rsid w:val="4FB5D472"/>
    <w:rsid w:val="4FB5D472"/>
    <w:rsid w:val="4FCBBD48"/>
    <w:rsid w:val="5024F78A"/>
    <w:rsid w:val="516DEBAB"/>
    <w:rsid w:val="52646FB9"/>
    <w:rsid w:val="52646FB9"/>
    <w:rsid w:val="529D898A"/>
    <w:rsid w:val="52E5B43D"/>
    <w:rsid w:val="53195692"/>
    <w:rsid w:val="53195692"/>
    <w:rsid w:val="53662CE4"/>
    <w:rsid w:val="53D2C92A"/>
    <w:rsid w:val="53FE1133"/>
    <w:rsid w:val="54764BBA"/>
    <w:rsid w:val="549BB614"/>
    <w:rsid w:val="55C7C432"/>
    <w:rsid w:val="5759230B"/>
    <w:rsid w:val="57E8F22E"/>
    <w:rsid w:val="5A115D29"/>
    <w:rsid w:val="5B3A78D2"/>
    <w:rsid w:val="5B9EF452"/>
    <w:rsid w:val="5EBD7C98"/>
    <w:rsid w:val="5EBD7C98"/>
    <w:rsid w:val="60A4A990"/>
    <w:rsid w:val="61EF47F3"/>
    <w:rsid w:val="61F60091"/>
    <w:rsid w:val="624A901C"/>
    <w:rsid w:val="62535FA8"/>
    <w:rsid w:val="62BF75C4"/>
    <w:rsid w:val="62CD003B"/>
    <w:rsid w:val="6352E0E5"/>
    <w:rsid w:val="63664025"/>
    <w:rsid w:val="636C8A69"/>
    <w:rsid w:val="64036419"/>
    <w:rsid w:val="64956F17"/>
    <w:rsid w:val="6573422C"/>
    <w:rsid w:val="659B2256"/>
    <w:rsid w:val="659B2256"/>
    <w:rsid w:val="662F6550"/>
    <w:rsid w:val="673ADFE8"/>
    <w:rsid w:val="673ADFE8"/>
    <w:rsid w:val="67622AEA"/>
    <w:rsid w:val="678507CE"/>
    <w:rsid w:val="683A13D7"/>
    <w:rsid w:val="68B974B1"/>
    <w:rsid w:val="699FD840"/>
    <w:rsid w:val="6A774FCB"/>
    <w:rsid w:val="6DD48330"/>
    <w:rsid w:val="6FF73EAB"/>
    <w:rsid w:val="70955229"/>
    <w:rsid w:val="70F8DB84"/>
    <w:rsid w:val="71D54861"/>
    <w:rsid w:val="7202A731"/>
    <w:rsid w:val="72130D74"/>
    <w:rsid w:val="72B2E6A4"/>
    <w:rsid w:val="7480E75C"/>
    <w:rsid w:val="74AF7E6E"/>
    <w:rsid w:val="74BCF203"/>
    <w:rsid w:val="74FBCA81"/>
    <w:rsid w:val="75678409"/>
    <w:rsid w:val="75AEFF0F"/>
    <w:rsid w:val="768A290E"/>
    <w:rsid w:val="768DBE44"/>
    <w:rsid w:val="77906A8B"/>
    <w:rsid w:val="78D8F7D7"/>
    <w:rsid w:val="78F2E9EB"/>
    <w:rsid w:val="790CDA39"/>
    <w:rsid w:val="798F265E"/>
    <w:rsid w:val="7ACD57BC"/>
    <w:rsid w:val="7B2E2CCF"/>
    <w:rsid w:val="7B7B0915"/>
    <w:rsid w:val="7BD0CEE4"/>
    <w:rsid w:val="7C7D2BA8"/>
    <w:rsid w:val="7C7D2BA8"/>
    <w:rsid w:val="7D4ADC58"/>
    <w:rsid w:val="7D515C15"/>
    <w:rsid w:val="7D517E99"/>
    <w:rsid w:val="7DE40D79"/>
    <w:rsid w:val="7E27FB2F"/>
    <w:rsid w:val="7F177DDE"/>
    <w:rsid w:val="7F27A5B0"/>
    <w:rsid w:val="7F92EA33"/>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EB8624"/>
  <w15:chartTrackingRefBased/>
  <w15:docId w15:val="{28689130-346A-407A-AE11-6E62F5E9D9C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es-ES"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9C0763F"/>
    <w:pPr>
      <w:spacing/>
      <w:ind w:left="720"/>
      <w:contextualSpacing/>
    </w:pPr>
  </w:style>
  <w:style w:type="character" w:styleId="Hyperlink">
    <w:uiPriority w:val="99"/>
    <w:name w:val="Hyperlink"/>
    <w:basedOn w:val="DefaultParagraphFont"/>
    <w:unhideWhenUsed/>
    <w:rsid w:val="39C0763F"/>
    <w:rPr>
      <w:color w:val="467886"/>
      <w:u w:val="single"/>
    </w:rPr>
  </w:style>
  <w:style w:type="paragraph" w:styleId="Header">
    <w:uiPriority w:val="99"/>
    <w:name w:val="header"/>
    <w:basedOn w:val="Normal"/>
    <w:unhideWhenUsed/>
    <w:rsid w:val="341DE88D"/>
    <w:pPr>
      <w:tabs>
        <w:tab w:val="center" w:leader="none" w:pos="4680"/>
        <w:tab w:val="right" w:leader="none" w:pos="9360"/>
      </w:tabs>
      <w:spacing w:after="0" w:line="240" w:lineRule="auto"/>
    </w:pPr>
  </w:style>
  <w:style w:type="paragraph" w:styleId="Footer">
    <w:uiPriority w:val="99"/>
    <w:name w:val="footer"/>
    <w:basedOn w:val="Normal"/>
    <w:unhideWhenUsed/>
    <w:rsid w:val="341DE88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792022522" /><Relationship Type="http://schemas.openxmlformats.org/officeDocument/2006/relationships/numbering" Target="numbering.xml" Id="Rd71a937970464eca" /><Relationship Type="http://schemas.openxmlformats.org/officeDocument/2006/relationships/image" Target="/media/image2.png" Id="rId2035251236" /><Relationship Type="http://schemas.openxmlformats.org/officeDocument/2006/relationships/image" Target="/media/image3.png" Id="rId27745793" /><Relationship Type="http://schemas.openxmlformats.org/officeDocument/2006/relationships/image" Target="/media/image4.png" Id="rId918693083" /><Relationship Type="http://schemas.openxmlformats.org/officeDocument/2006/relationships/footer" Target="footer.xml" Id="R974e84c6413340ee" /><Relationship Type="http://schemas.openxmlformats.org/officeDocument/2006/relationships/hyperlink" Target="https://maps.google.com/?q=Swansea+Enterprise+Park" TargetMode="External" Id="Rb1e3751305364b1f" /><Relationship Type="http://schemas.openxmlformats.org/officeDocument/2006/relationships/image" Target="/media/image5.png" Id="rId777762391" /><Relationship Type="http://schemas.openxmlformats.org/officeDocument/2006/relationships/hyperlink" Target="https://www.iea.org/reports/global-ev-outlook-2025/trends-in-electric-car-markets-2" TargetMode="External" Id="Rc87b41c7e29942ac" /><Relationship Type="http://schemas.openxmlformats.org/officeDocument/2006/relationships/hyperlink" Target="https://www.theguardian.com/environment/2020/sep/04/higher-price-of-electric-cars-a-concern-for-more-than-half-of-uk-consumers" TargetMode="External" Id="Rd6bb7a9d330d4de2" /><Relationship Type="http://schemas.openxmlformats.org/officeDocument/2006/relationships/hyperlink" Target="https://squareup.com/gb/en/glossary/limited-liability-company#:~:text=The%20most%20popular%20form%20of,similar%20to%20private%20limited%20companies" TargetMode="External" Id="R6b87fa1f9c31451d" /><Relationship Type="http://schemas.openxmlformats.org/officeDocument/2006/relationships/hyperlink" Target="https://www.health.org.uk/evidence-hub/transport/trends-in-transport-costs" TargetMode="External" Id="R14399f058a1048e6" /><Relationship Type="http://schemas.openxmlformats.org/officeDocument/2006/relationships/hyperlink" Target="https://www.environmental-protection.org.uk/policy-areas/air-quality/air-pollution-and-transport/car-pollution/" TargetMode="External" Id="Rd65b3b1216d04f0c" /><Relationship Type="http://schemas.openxmlformats.org/officeDocument/2006/relationships/hyperlink" Target="https://www.environmental-protection.org.uk/policy-areas/air-quality/air-pollution-and-transport/car-pollution/" TargetMode="External" Id="R7c79b2036bea470b" /><Relationship Type="http://schemas.openxmlformats.org/officeDocument/2006/relationships/hyperlink" Target="https://www.electriccarscheme.com/blog/why-are-electric-cars-more-expensive" TargetMode="External" Id="Reefeaa7a30e84bfc" /><Relationship Type="http://schemas.openxmlformats.org/officeDocument/2006/relationships/hyperlink" Target="https://www.stellantisfinancialservices.co.uk/drivers-hub/electric-car-costs" TargetMode="External" Id="R21ead3b4b92d4221" /><Relationship Type="http://schemas.openxmlformats.org/officeDocument/2006/relationships/hyperlink" Target="https://www.ama.org/marketing-news/what-is-strategic-marketing-definition-importance-and-key-components/" TargetMode="External" Id="Rac60619d8d174c21" /><Relationship Type="http://schemas.openxmlformats.org/officeDocument/2006/relationships/hyperlink" Target="https://www.sciencedirect.com/science/article/pii/S2352484724008709" TargetMode="External" Id="R18305e34095041e8" /><Relationship Type="http://schemas.openxmlformats.org/officeDocument/2006/relationships/hyperlink" Target="https://www.gov.uk/government/news/pathway-for-zero-emission-vehicle-transition-by-2035-becomes-law" TargetMode="External" Id="R3c9d64835b554d5e" /><Relationship Type="http://schemas.openxmlformats.org/officeDocument/2006/relationships/hyperlink" Target="https://www.rac.co.uk/drive/news/motoring-news/fuel-prices-rising-at-their-fastest-rate-in-18-months/" TargetMode="External" Id="R906b894c23ca4162" /><Relationship Type="http://schemas.openxmlformats.org/officeDocument/2006/relationships/hyperlink" Target="https://lassonde.utah.edu/how-startups-can-best-use-a-swot-analysis/" TargetMode="External" Id="R6101d1e43df14d70" /><Relationship Type="http://schemas.openxmlformats.org/officeDocument/2006/relationships/header" Target="header.xml" Id="Raf6aa5fa6a33402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2026-03-06T13:01:06.1499237Z</dcterms:created>
  <dcterms:modified xsi:type="dcterms:W3CDTF">2026-03-06T22:19:45.7314662Z</dcterms:modified>
  <dc:creator>Vanessa Lisseth Najarro Mejia (2433089)</dc:creator>
  <lastModifiedBy>Vanessa Lisseth Najarro Mejia (2433089)</lastModifiedBy>
</coreProperties>
</file>