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6A732" w14:textId="7777A9FF" w:rsidR="00E33407" w:rsidRDefault="008E4ED0" w:rsidP="00051EAA">
      <w:pPr>
        <w:rPr>
          <w:rFonts w:ascii="Times New Roman" w:hAnsi="Times New Roman" w:cs="Times New Roman"/>
        </w:rPr>
      </w:pPr>
      <w:r w:rsidRPr="008E4ED0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4C18E0D" wp14:editId="7E4A0708">
                <wp:simplePos x="0" y="0"/>
                <wp:positionH relativeFrom="column">
                  <wp:posOffset>1995853</wp:posOffset>
                </wp:positionH>
                <wp:positionV relativeFrom="paragraph">
                  <wp:posOffset>971550</wp:posOffset>
                </wp:positionV>
                <wp:extent cx="1679331" cy="1652954"/>
                <wp:effectExtent l="0" t="0" r="16510" b="2349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331" cy="16529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87B045" w14:textId="0CF9F4A3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>Experimenting various recipes</w:t>
                            </w:r>
                          </w:p>
                          <w:p w14:paraId="6C2ABC85" w14:textId="2BA8E32C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 xml:space="preserve">Updating advertisements </w:t>
                            </w:r>
                          </w:p>
                          <w:p w14:paraId="091FCE9A" w14:textId="00781252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>Creation of loyalty cards</w:t>
                            </w:r>
                          </w:p>
                          <w:p w14:paraId="196380F9" w14:textId="25DC5DB8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 xml:space="preserve">Promotion of personal brownies and gift baskets </w:t>
                            </w:r>
                          </w:p>
                          <w:p w14:paraId="12042BB8" w14:textId="38ECDC72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>Fair trade and the environment</w:t>
                            </w:r>
                          </w:p>
                          <w:p w14:paraId="71D1C9DE" w14:textId="7B583440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 xml:space="preserve">Monitoring finances </w:t>
                            </w:r>
                          </w:p>
                          <w:p w14:paraId="01D98100" w14:textId="09153CF2" w:rsidR="008E4ED0" w:rsidRPr="008E4ED0" w:rsidRDefault="008E4ED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8E4ED0">
                              <w:rPr>
                                <w:sz w:val="18"/>
                                <w:szCs w:val="18"/>
                              </w:rPr>
                              <w:t xml:space="preserve">Recording and analyzing finances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C18E0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7.15pt;margin-top:76.5pt;width:132.25pt;height:130.1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" strokecolor="white [3212]">
                <v:textbox>
                  <w:txbxContent>
                    <w:p w14:paraId="3E87B045" w14:textId="0CF9F4A3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>Experimenting various recipes</w:t>
                      </w:r>
                    </w:p>
                    <w:p w14:paraId="6C2ABC85" w14:textId="2BA8E32C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 xml:space="preserve">Updating advertisements </w:t>
                      </w:r>
                    </w:p>
                    <w:p w14:paraId="091FCE9A" w14:textId="00781252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>Creation of loyalty cards</w:t>
                      </w:r>
                    </w:p>
                    <w:p w14:paraId="196380F9" w14:textId="25DC5DB8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 xml:space="preserve">Promotion of personal brownies and gift baskets </w:t>
                      </w:r>
                    </w:p>
                    <w:p w14:paraId="12042BB8" w14:textId="38ECDC72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>Fair trade and the environment</w:t>
                      </w:r>
                    </w:p>
                    <w:p w14:paraId="71D1C9DE" w14:textId="7B583440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 xml:space="preserve">Monitoring finances </w:t>
                      </w:r>
                    </w:p>
                    <w:p w14:paraId="01D98100" w14:textId="09153CF2" w:rsidR="008E4ED0" w:rsidRPr="008E4ED0" w:rsidRDefault="008E4ED0">
                      <w:pPr>
                        <w:rPr>
                          <w:sz w:val="18"/>
                          <w:szCs w:val="18"/>
                        </w:rPr>
                      </w:pPr>
                      <w:r w:rsidRPr="008E4ED0">
                        <w:rPr>
                          <w:sz w:val="18"/>
                          <w:szCs w:val="18"/>
                        </w:rPr>
                        <w:t xml:space="preserve">Recording and analyzing finances </w:t>
                      </w:r>
                    </w:p>
                  </w:txbxContent>
                </v:textbox>
              </v:shape>
            </w:pict>
          </mc:Fallback>
        </mc:AlternateContent>
      </w:r>
      <w:r w:rsidR="003C23E4" w:rsidRPr="003C23E4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AC9C7E3" wp14:editId="35816AE8">
                <wp:simplePos x="0" y="0"/>
                <wp:positionH relativeFrom="column">
                  <wp:posOffset>2031023</wp:posOffset>
                </wp:positionH>
                <wp:positionV relativeFrom="paragraph">
                  <wp:posOffset>2923443</wp:posOffset>
                </wp:positionV>
                <wp:extent cx="1661746" cy="1643234"/>
                <wp:effectExtent l="0" t="0" r="15240" b="1460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1746" cy="16432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5BDFF" w14:textId="5D523C46" w:rsidR="003C23E4" w:rsidRDefault="003C23E4">
                            <w:r>
                              <w:t>Recipe/ ingredients- different types</w:t>
                            </w:r>
                          </w:p>
                          <w:p w14:paraId="36DF1FF9" w14:textId="754753FC" w:rsidR="003C23E4" w:rsidRDefault="003C23E4">
                            <w:r>
                              <w:t xml:space="preserve">Online Platforms </w:t>
                            </w:r>
                          </w:p>
                          <w:p w14:paraId="4C6DD17F" w14:textId="63B79055" w:rsidR="003C23E4" w:rsidRDefault="003C23E4">
                            <w:r>
                              <w:t xml:space="preserve">Deliveroo </w:t>
                            </w:r>
                          </w:p>
                          <w:p w14:paraId="1428F183" w14:textId="438AA750" w:rsidR="003C23E4" w:rsidRDefault="003C23E4">
                            <w:r>
                              <w:t xml:space="preserve">Stalls </w:t>
                            </w:r>
                          </w:p>
                          <w:p w14:paraId="39417D42" w14:textId="70503D60" w:rsidR="003C23E4" w:rsidRDefault="003C23E4">
                            <w:r>
                              <w:t xml:space="preserve">Resources for packaging </w:t>
                            </w:r>
                          </w:p>
                          <w:p w14:paraId="514F8303" w14:textId="52BD8072" w:rsidR="003C23E4" w:rsidRDefault="00B27139">
                            <w:r>
                              <w:t xml:space="preserve">Loyalty incentives </w:t>
                            </w:r>
                          </w:p>
                          <w:p w14:paraId="4AF577DF" w14:textId="515E5200" w:rsidR="00B27139" w:rsidRDefault="00B27139">
                            <w:r>
                              <w:t xml:space="preserve">Financial Resources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C9C7E3" id="_x0000_s1027" type="#_x0000_t202" style="position:absolute;margin-left:159.9pt;margin-top:230.2pt;width:130.85pt;height:129.4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" strokecolor="white [3212]">
                <v:textbox>
                  <w:txbxContent>
                    <w:p w14:paraId="1F05BDFF" w14:textId="5D523C46" w:rsidR="003C23E4" w:rsidRDefault="003C23E4">
                      <w:r>
                        <w:t>Recipe/ ingredients- different types</w:t>
                      </w:r>
                    </w:p>
                    <w:p w14:paraId="36DF1FF9" w14:textId="754753FC" w:rsidR="003C23E4" w:rsidRDefault="003C23E4">
                      <w:r>
                        <w:t xml:space="preserve">Online Platforms </w:t>
                      </w:r>
                    </w:p>
                    <w:p w14:paraId="4C6DD17F" w14:textId="63B79055" w:rsidR="003C23E4" w:rsidRDefault="003C23E4">
                      <w:r>
                        <w:t xml:space="preserve">Deliveroo </w:t>
                      </w:r>
                    </w:p>
                    <w:p w14:paraId="1428F183" w14:textId="438AA750" w:rsidR="003C23E4" w:rsidRDefault="003C23E4">
                      <w:r>
                        <w:t xml:space="preserve">Stalls </w:t>
                      </w:r>
                    </w:p>
                    <w:p w14:paraId="39417D42" w14:textId="70503D60" w:rsidR="003C23E4" w:rsidRDefault="003C23E4">
                      <w:r>
                        <w:t xml:space="preserve">Resources for packaging </w:t>
                      </w:r>
                    </w:p>
                    <w:p w14:paraId="514F8303" w14:textId="52BD8072" w:rsidR="003C23E4" w:rsidRDefault="00B27139">
                      <w:r>
                        <w:t xml:space="preserve">Loyalty incentives </w:t>
                      </w:r>
                    </w:p>
                    <w:p w14:paraId="4AF577DF" w14:textId="515E5200" w:rsidR="00B27139" w:rsidRDefault="00B27139">
                      <w:r>
                        <w:t xml:space="preserve">Financial Resources </w:t>
                      </w:r>
                    </w:p>
                  </w:txbxContent>
                </v:textbox>
              </v:shape>
            </w:pict>
          </mc:Fallback>
        </mc:AlternateContent>
      </w:r>
      <w:r w:rsidR="0035606B" w:rsidRPr="0035606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24114F5E" wp14:editId="423DD609">
                <wp:simplePos x="0" y="0"/>
                <wp:positionH relativeFrom="column">
                  <wp:posOffset>2584938</wp:posOffset>
                </wp:positionH>
                <wp:positionV relativeFrom="paragraph">
                  <wp:posOffset>4646735</wp:posOffset>
                </wp:positionV>
                <wp:extent cx="1670539" cy="1404620"/>
                <wp:effectExtent l="0" t="0" r="25400" b="2730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539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CCA24" w14:textId="540D211F" w:rsidR="0035606B" w:rsidRPr="0035606B" w:rsidRDefault="0035606B">
                            <w:pPr>
                              <w:rPr>
                                <w:u w:val="single"/>
                              </w:rPr>
                            </w:pPr>
                            <w:r w:rsidRPr="0035606B">
                              <w:rPr>
                                <w:u w:val="single"/>
                              </w:rPr>
                              <w:t xml:space="preserve">Cost Structure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4114F5E" id="_x0000_s1028" type="#_x0000_t202" style="position:absolute;margin-left:203.55pt;margin-top:365.9pt;width:131.55pt;height:110.6pt;z-index:2516766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" strokecolor="white [3212]">
                <v:textbox style="mso-fit-shape-to-text:t">
                  <w:txbxContent>
                    <w:p w14:paraId="650CCA24" w14:textId="540D211F" w:rsidR="0035606B" w:rsidRPr="0035606B" w:rsidRDefault="0035606B">
                      <w:pPr>
                        <w:rPr>
                          <w:u w:val="single"/>
                        </w:rPr>
                      </w:pPr>
                      <w:r w:rsidRPr="0035606B">
                        <w:rPr>
                          <w:u w:val="single"/>
                        </w:rPr>
                        <w:t xml:space="preserve">Cost Structure </w:t>
                      </w:r>
                    </w:p>
                  </w:txbxContent>
                </v:textbox>
              </v:shape>
            </w:pict>
          </mc:Fallback>
        </mc:AlternateContent>
      </w:r>
      <w:r w:rsidR="0035606B" w:rsidRPr="00B218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1F97F5" wp14:editId="1ECA5510">
                <wp:simplePos x="0" y="0"/>
                <wp:positionH relativeFrom="column">
                  <wp:posOffset>254537</wp:posOffset>
                </wp:positionH>
                <wp:positionV relativeFrom="paragraph">
                  <wp:posOffset>4610686</wp:posOffset>
                </wp:positionV>
                <wp:extent cx="4308230" cy="1485363"/>
                <wp:effectExtent l="0" t="0" r="16510" b="1968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8230" cy="148536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24989B" w14:textId="4677485D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* Rent &amp; rates - £600pcm </w:t>
                            </w:r>
                            <w:r w:rsidR="00023842">
                              <w:rPr>
                                <w:sz w:val="16"/>
                                <w:szCs w:val="16"/>
                              </w:rPr>
                              <w:t xml:space="preserve">                                              </w:t>
                            </w:r>
                          </w:p>
                          <w:p w14:paraId="22FF5BCF" w14:textId="3FD88C1B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* Kitchen fitted - £2000-£4000 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                                             </w:t>
                            </w:r>
                          </w:p>
                          <w:p w14:paraId="3971E473" w14:textId="77777777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* Website and app design - £495 </w:t>
                            </w:r>
                          </w:p>
                          <w:p w14:paraId="6155D7DB" w14:textId="27F0D9E1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* Wages – Minimum wage (£7.83), hours </w:t>
                            </w:r>
                            <w:r w:rsidRPr="00B2186E">
                              <w:rPr>
                                <w:sz w:val="16"/>
                                <w:szCs w:val="16"/>
                              </w:rPr>
                              <w:t>dependent</w:t>
                            </w: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 on demand. </w:t>
                            </w:r>
                          </w:p>
                          <w:p w14:paraId="3546E2B9" w14:textId="77777777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* Ingredients – Baked in batches of 10. Costing £2.88 in ingredients. Therefore, each brownie costing £0.28, selling each brownie at £1 resulting in a 72% profit margin per brownie. </w:t>
                            </w:r>
                          </w:p>
                          <w:p w14:paraId="7B7497D7" w14:textId="77777777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* Delivery costs – Deliveroo, we will cover costs within 5mile radius. Further than this delivery costs will be added to the customers receipt. </w:t>
                            </w:r>
                          </w:p>
                          <w:p w14:paraId="75C3DFCD" w14:textId="42F1FBA1" w:rsidR="00B2186E" w:rsidRPr="00B2186E" w:rsidRDefault="00B2186E" w:rsidP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>* Stalls at food festivals &amp; Website and app maintenance – these two costs are ad-hoc and will be difficult to forecast for however budgeting will be prudent in order to absorb these costs.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1F97F5" id="_x0000_s1029" type="#_x0000_t202" style="position:absolute;margin-left:20.05pt;margin-top:363.05pt;width:339.25pt;height:116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" strokecolor="black [3213]">
                <v:textbox>
                  <w:txbxContent>
                    <w:p w14:paraId="7C24989B" w14:textId="4677485D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* Rent &amp; rates - £600pcm </w:t>
                      </w:r>
                      <w:r w:rsidR="00023842">
                        <w:rPr>
                          <w:sz w:val="16"/>
                          <w:szCs w:val="16"/>
                        </w:rPr>
                        <w:t xml:space="preserve">                                              </w:t>
                      </w:r>
                    </w:p>
                    <w:p w14:paraId="22FF5BCF" w14:textId="3FD88C1B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* Kitchen fitted - £2000-£4000 </w:t>
                      </w:r>
                      <w:r>
                        <w:rPr>
                          <w:sz w:val="16"/>
                          <w:szCs w:val="16"/>
                        </w:rPr>
                        <w:t xml:space="preserve">                                                     </w:t>
                      </w:r>
                    </w:p>
                    <w:p w14:paraId="3971E473" w14:textId="77777777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* Website and app design - £495 </w:t>
                      </w:r>
                    </w:p>
                    <w:p w14:paraId="6155D7DB" w14:textId="27F0D9E1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* Wages – Minimum wage (£7.83), hours </w:t>
                      </w:r>
                      <w:r w:rsidRPr="00B2186E">
                        <w:rPr>
                          <w:sz w:val="16"/>
                          <w:szCs w:val="16"/>
                        </w:rPr>
                        <w:t>dependent</w:t>
                      </w:r>
                      <w:r w:rsidRPr="00B2186E">
                        <w:rPr>
                          <w:sz w:val="16"/>
                          <w:szCs w:val="16"/>
                        </w:rPr>
                        <w:t xml:space="preserve"> on demand. </w:t>
                      </w:r>
                    </w:p>
                    <w:p w14:paraId="3546E2B9" w14:textId="77777777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* Ingredients – Baked in batches of 10. Costing £2.88 in ingredients. Therefore, each brownie costing £0.28, selling each brownie at £1 resulting in a 72% profit margin per brownie. </w:t>
                      </w:r>
                    </w:p>
                    <w:p w14:paraId="7B7497D7" w14:textId="77777777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* Delivery costs – Deliveroo, we will cover costs within 5mile radius. Further than this delivery costs will be added to the customers receipt. </w:t>
                      </w:r>
                    </w:p>
                    <w:p w14:paraId="75C3DFCD" w14:textId="42F1FBA1" w:rsidR="00B2186E" w:rsidRPr="00B2186E" w:rsidRDefault="00B2186E" w:rsidP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>* Stalls at food festivals &amp; Website and app maintenance – these two costs are ad-hoc and will be difficult to forecast for however budgeting will be prudent in order to absorb these costs.</w:t>
                      </w:r>
                    </w:p>
                  </w:txbxContent>
                </v:textbox>
              </v:shape>
            </w:pict>
          </mc:Fallback>
        </mc:AlternateContent>
      </w:r>
      <w:r w:rsidR="0029318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EFBDA08" wp14:editId="66EE9CDF">
                <wp:simplePos x="0" y="0"/>
                <wp:positionH relativeFrom="column">
                  <wp:posOffset>4607169</wp:posOffset>
                </wp:positionH>
                <wp:positionV relativeFrom="paragraph">
                  <wp:posOffset>4866542</wp:posOffset>
                </wp:positionV>
                <wp:extent cx="3806630" cy="1160487"/>
                <wp:effectExtent l="0" t="0" r="22860" b="2095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6630" cy="116048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F55E2F3" w14:textId="6B050D05" w:rsidR="0029318A" w:rsidRDefault="0029318A">
                            <w:r>
                              <w:t>-</w:t>
                            </w:r>
                            <w:r w:rsidRPr="0029318A">
                              <w:t>HIGH QUALITY PRODUCT AND 100% RECYCABLE PACKAGING</w:t>
                            </w:r>
                          </w:p>
                          <w:p w14:paraId="0CB17641" w14:textId="0D4DCD5A" w:rsidR="0029318A" w:rsidRDefault="0029318A">
                            <w:r>
                              <w:t>-</w:t>
                            </w:r>
                            <w:r w:rsidRPr="0029318A">
                              <w:t>AVERAGE PRICE ACROSS LEADING BRANDS</w:t>
                            </w:r>
                          </w:p>
                          <w:p w14:paraId="3B1A6E64" w14:textId="2C8A6A22" w:rsidR="0029318A" w:rsidRDefault="0029318A">
                            <w:r>
                              <w:t>-</w:t>
                            </w:r>
                            <w:r w:rsidRPr="0029318A">
                              <w:t>RETAIL SECTORS, MONTHLY SUBSCRIPTIONS</w:t>
                            </w:r>
                          </w:p>
                          <w:p w14:paraId="39E47045" w14:textId="551656AB" w:rsidR="0029318A" w:rsidRDefault="0029318A">
                            <w:r>
                              <w:t>-</w:t>
                            </w:r>
                            <w:r w:rsidRPr="0029318A">
                              <w:t>ONE OFF QUICK TRANSACTIONS</w:t>
                            </w:r>
                          </w:p>
                          <w:p w14:paraId="5E1CFF90" w14:textId="5507C06D" w:rsidR="0029318A" w:rsidRDefault="0029318A">
                            <w:r>
                              <w:t>-</w:t>
                            </w:r>
                            <w:r w:rsidRPr="0029318A">
                              <w:t>MULTIPLE REVENUE STREAMS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BDA08" id="Text Box 9" o:spid="_x0000_s1030" type="#_x0000_t202" style="position:absolute;margin-left:362.75pt;margin-top:383.2pt;width:299.75pt;height:9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" fillcolor="white [3201]" strokecolor="white [3212]" strokeweight=".5pt">
                <v:textbox>
                  <w:txbxContent>
                    <w:p w14:paraId="4F55E2F3" w14:textId="6B050D05" w:rsidR="0029318A" w:rsidRDefault="0029318A">
                      <w:r>
                        <w:t>-</w:t>
                      </w:r>
                      <w:r w:rsidRPr="0029318A">
                        <w:t>HIGH QUALITY PRODUCT AND 100% RECYCABLE PACKAGING</w:t>
                      </w:r>
                    </w:p>
                    <w:p w14:paraId="0CB17641" w14:textId="0D4DCD5A" w:rsidR="0029318A" w:rsidRDefault="0029318A">
                      <w:r>
                        <w:t>-</w:t>
                      </w:r>
                      <w:r w:rsidRPr="0029318A">
                        <w:t>AVERAGE PRICE ACROSS LEADING BRANDS</w:t>
                      </w:r>
                    </w:p>
                    <w:p w14:paraId="3B1A6E64" w14:textId="2C8A6A22" w:rsidR="0029318A" w:rsidRDefault="0029318A">
                      <w:r>
                        <w:t>-</w:t>
                      </w:r>
                      <w:r w:rsidRPr="0029318A">
                        <w:t>RETAIL SECTORS, MONTHLY SUBSCRIPTIONS</w:t>
                      </w:r>
                    </w:p>
                    <w:p w14:paraId="39E47045" w14:textId="551656AB" w:rsidR="0029318A" w:rsidRDefault="0029318A">
                      <w:r>
                        <w:t>-</w:t>
                      </w:r>
                      <w:r w:rsidRPr="0029318A">
                        <w:t>ONE OFF QUICK TRANSACTIONS</w:t>
                      </w:r>
                    </w:p>
                    <w:p w14:paraId="5E1CFF90" w14:textId="5507C06D" w:rsidR="0029318A" w:rsidRDefault="0029318A">
                      <w:r>
                        <w:t>-</w:t>
                      </w:r>
                      <w:r w:rsidRPr="0029318A">
                        <w:t>MULTIPLE REVENUE STREAMS</w:t>
                      </w:r>
                    </w:p>
                  </w:txbxContent>
                </v:textbox>
              </v:shape>
            </w:pict>
          </mc:Fallback>
        </mc:AlternateContent>
      </w:r>
      <w:r w:rsidR="00FB511A" w:rsidRPr="00FB511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13890BF0" wp14:editId="79E6C4D8">
                <wp:simplePos x="0" y="0"/>
                <wp:positionH relativeFrom="column">
                  <wp:posOffset>3763108</wp:posOffset>
                </wp:positionH>
                <wp:positionV relativeFrom="paragraph">
                  <wp:posOffset>1138604</wp:posOffset>
                </wp:positionV>
                <wp:extent cx="1582615" cy="3305908"/>
                <wp:effectExtent l="0" t="0" r="17780" b="2794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2615" cy="33059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84CB43" w14:textId="0CC85930" w:rsidR="00FB511A" w:rsidRDefault="00FB511A" w:rsidP="00101328">
                            <w:r>
                              <w:t xml:space="preserve">Dividing the markets </w:t>
                            </w:r>
                          </w:p>
                          <w:p w14:paraId="7D1242E7" w14:textId="77777777" w:rsidR="00101328" w:rsidRDefault="00101328" w:rsidP="00101328"/>
                          <w:p w14:paraId="65B99466" w14:textId="4361EBB0" w:rsidR="00FB511A" w:rsidRDefault="00101328" w:rsidP="00101328">
                            <w:r w:rsidRPr="00101328">
                              <w:t>LACK OF SUPPLY FOR CUSTOMERS WITH ALLERGEN AND DIETRY NEEDS</w:t>
                            </w:r>
                          </w:p>
                          <w:p w14:paraId="720C5897" w14:textId="77777777" w:rsidR="00101328" w:rsidRDefault="00101328" w:rsidP="00101328"/>
                          <w:p w14:paraId="1E9BA31F" w14:textId="5BC36526" w:rsidR="00101328" w:rsidRDefault="00101328" w:rsidP="00101328">
                            <w:r w:rsidRPr="00101328">
                              <w:t>BUNDLE DISCOUNTS AND MONTHLY SUBSCRIPTIONS</w:t>
                            </w:r>
                          </w:p>
                          <w:p w14:paraId="2F069009" w14:textId="77777777" w:rsidR="00101328" w:rsidRDefault="00101328" w:rsidP="00101328"/>
                          <w:p w14:paraId="6D158245" w14:textId="7B600E03" w:rsidR="00101328" w:rsidRDefault="00101328" w:rsidP="00101328">
                            <w:r w:rsidRPr="00101328">
                              <w:t>HIGHEND LUXURY PRODUCT WITHOUT THE HIGHEND PRICE TAG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890BF0" id="_x0000_s1031" type="#_x0000_t202" style="position:absolute;margin-left:296.3pt;margin-top:89.65pt;width:124.6pt;height:260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" strokecolor="white [3212]">
                <v:textbox>
                  <w:txbxContent>
                    <w:p w14:paraId="0A84CB43" w14:textId="0CC85930" w:rsidR="00FB511A" w:rsidRDefault="00FB511A" w:rsidP="00101328">
                      <w:r>
                        <w:t xml:space="preserve">Dividing the markets </w:t>
                      </w:r>
                    </w:p>
                    <w:p w14:paraId="7D1242E7" w14:textId="77777777" w:rsidR="00101328" w:rsidRDefault="00101328" w:rsidP="00101328"/>
                    <w:p w14:paraId="65B99466" w14:textId="4361EBB0" w:rsidR="00FB511A" w:rsidRDefault="00101328" w:rsidP="00101328">
                      <w:r w:rsidRPr="00101328">
                        <w:t>LACK OF SUPPLY FOR CUSTOMERS WITH ALLERGEN AND DIETRY NEEDS</w:t>
                      </w:r>
                    </w:p>
                    <w:p w14:paraId="720C5897" w14:textId="77777777" w:rsidR="00101328" w:rsidRDefault="00101328" w:rsidP="00101328"/>
                    <w:p w14:paraId="1E9BA31F" w14:textId="5BC36526" w:rsidR="00101328" w:rsidRDefault="00101328" w:rsidP="00101328">
                      <w:r w:rsidRPr="00101328">
                        <w:t>BUNDLE DISCOUNTS AND MONTHLY SUBSCRIPTIONS</w:t>
                      </w:r>
                    </w:p>
                    <w:p w14:paraId="2F069009" w14:textId="77777777" w:rsidR="00101328" w:rsidRDefault="00101328" w:rsidP="00101328"/>
                    <w:p w14:paraId="6D158245" w14:textId="7B600E03" w:rsidR="00101328" w:rsidRDefault="00101328" w:rsidP="00101328">
                      <w:r w:rsidRPr="00101328">
                        <w:t>HIGHEND LUXURY PRODUCT WITHOUT THE HIGHEND PRICE TAG</w:t>
                      </w:r>
                    </w:p>
                  </w:txbxContent>
                </v:textbox>
              </v:shape>
            </w:pict>
          </mc:Fallback>
        </mc:AlternateContent>
      </w:r>
      <w:r w:rsidR="004E6508" w:rsidRPr="004E650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3ED9A85" wp14:editId="6A0CE853">
                <wp:simplePos x="0" y="0"/>
                <wp:positionH relativeFrom="column">
                  <wp:posOffset>7200900</wp:posOffset>
                </wp:positionH>
                <wp:positionV relativeFrom="paragraph">
                  <wp:posOffset>1182565</wp:posOffset>
                </wp:positionV>
                <wp:extent cx="1652954" cy="3385039"/>
                <wp:effectExtent l="0" t="0" r="23495" b="2540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2954" cy="33850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3FF9F" w14:textId="3C6E1FB9" w:rsidR="004E6508" w:rsidRDefault="004E6508">
                            <w:r>
                              <w:t>Three different customer segments</w:t>
                            </w:r>
                            <w:r w:rsidR="00C56567">
                              <w:t>:</w:t>
                            </w:r>
                            <w:r>
                              <w:t xml:space="preserve"> </w:t>
                            </w:r>
                          </w:p>
                          <w:p w14:paraId="149D1F02" w14:textId="447A86F4" w:rsidR="004E6508" w:rsidRDefault="004E6508">
                            <w:r>
                              <w:t>1)Students, cheaper product / loyalty cards</w:t>
                            </w:r>
                          </w:p>
                          <w:p w14:paraId="2B981496" w14:textId="14F95BBE" w:rsidR="004E6508" w:rsidRDefault="004E6508"/>
                          <w:p w14:paraId="1ECA1223" w14:textId="13742949" w:rsidR="004E6508" w:rsidRDefault="004E6508">
                            <w:r>
                              <w:t>2)Customers in local coffee shops, shop would take cut of the sale</w:t>
                            </w:r>
                          </w:p>
                          <w:p w14:paraId="6A60A1A5" w14:textId="182625C3" w:rsidR="004E6508" w:rsidRDefault="004E6508"/>
                          <w:p w14:paraId="0A83761F" w14:textId="0D8E8C96" w:rsidR="004E6508" w:rsidRDefault="004E6508">
                            <w:r>
                              <w:t xml:space="preserve">3)General public through gift giving / deliveries – main segment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D9A85" id="_x0000_s1032" type="#_x0000_t202" style="position:absolute;margin-left:567pt;margin-top:93.1pt;width:130.15pt;height:266.5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" strokecolor="white [3212]">
                <v:textbox>
                  <w:txbxContent>
                    <w:p w14:paraId="2453FF9F" w14:textId="3C6E1FB9" w:rsidR="004E6508" w:rsidRDefault="004E6508">
                      <w:r>
                        <w:t>Three different customer segments</w:t>
                      </w:r>
                      <w:r w:rsidR="00C56567">
                        <w:t>:</w:t>
                      </w:r>
                      <w:r>
                        <w:t xml:space="preserve"> </w:t>
                      </w:r>
                    </w:p>
                    <w:p w14:paraId="149D1F02" w14:textId="447A86F4" w:rsidR="004E6508" w:rsidRDefault="004E6508">
                      <w:r>
                        <w:t>1)Students, cheaper product / loyalty cards</w:t>
                      </w:r>
                    </w:p>
                    <w:p w14:paraId="2B981496" w14:textId="14F95BBE" w:rsidR="004E6508" w:rsidRDefault="004E6508"/>
                    <w:p w14:paraId="1ECA1223" w14:textId="13742949" w:rsidR="004E6508" w:rsidRDefault="004E6508">
                      <w:r>
                        <w:t>2)Customers in local coffee shops, shop would take cut of the sale</w:t>
                      </w:r>
                    </w:p>
                    <w:p w14:paraId="6A60A1A5" w14:textId="182625C3" w:rsidR="004E6508" w:rsidRDefault="004E6508"/>
                    <w:p w14:paraId="0A83761F" w14:textId="0D8E8C96" w:rsidR="004E6508" w:rsidRDefault="004E6508">
                      <w:r>
                        <w:t xml:space="preserve">3)General public through gift giving / deliveries – main segment </w:t>
                      </w:r>
                    </w:p>
                  </w:txbxContent>
                </v:textbox>
              </v:shape>
            </w:pict>
          </mc:Fallback>
        </mc:AlternateContent>
      </w:r>
      <w:r w:rsidR="006A5A86" w:rsidRPr="006A5A8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65F0B77" wp14:editId="2CF06A1B">
                <wp:simplePos x="0" y="0"/>
                <wp:positionH relativeFrom="column">
                  <wp:posOffset>281354</wp:posOffset>
                </wp:positionH>
                <wp:positionV relativeFrom="paragraph">
                  <wp:posOffset>1024304</wp:posOffset>
                </wp:positionV>
                <wp:extent cx="1679331" cy="3156438"/>
                <wp:effectExtent l="0" t="0" r="16510" b="2540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9331" cy="31564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55444" w14:textId="49893FCD" w:rsidR="006A5A86" w:rsidRDefault="0017682A">
                            <w:r>
                              <w:t>Universities to set up stalls- competitor strategic partnership</w:t>
                            </w:r>
                          </w:p>
                          <w:p w14:paraId="31617F0E" w14:textId="0453FEED" w:rsidR="0017682A" w:rsidRDefault="0017682A"/>
                          <w:p w14:paraId="4A4D3237" w14:textId="77777777" w:rsidR="0017682A" w:rsidRDefault="0017682A">
                            <w:r>
                              <w:t>Local run businesses, coffee shops/ cafes- Strategic alliance between non-competitors</w:t>
                            </w:r>
                          </w:p>
                          <w:p w14:paraId="349AF469" w14:textId="77777777" w:rsidR="0017682A" w:rsidRDefault="0017682A"/>
                          <w:p w14:paraId="25677E79" w14:textId="207D57A4" w:rsidR="0017682A" w:rsidRDefault="0017682A">
                            <w:r>
                              <w:t xml:space="preserve">Main supplier – supermarkets, easy access whilst the business is small </w:t>
                            </w:r>
                          </w:p>
                          <w:p w14:paraId="5147E08D" w14:textId="4D7E5DAF" w:rsidR="0017682A" w:rsidRDefault="0017682A"/>
                          <w:p w14:paraId="03DCE1F6" w14:textId="77777777" w:rsidR="0017682A" w:rsidRDefault="0017682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F0B77" id="_x0000_s1033" type="#_x0000_t202" style="position:absolute;margin-left:22.15pt;margin-top:80.65pt;width:132.25pt;height:248.5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" strokecolor="white [3212]">
                <v:textbox>
                  <w:txbxContent>
                    <w:p w14:paraId="20055444" w14:textId="49893FCD" w:rsidR="006A5A86" w:rsidRDefault="0017682A">
                      <w:r>
                        <w:t>Universities to set up stalls- competitor strategic partnership</w:t>
                      </w:r>
                    </w:p>
                    <w:p w14:paraId="31617F0E" w14:textId="0453FEED" w:rsidR="0017682A" w:rsidRDefault="0017682A"/>
                    <w:p w14:paraId="4A4D3237" w14:textId="77777777" w:rsidR="0017682A" w:rsidRDefault="0017682A">
                      <w:r>
                        <w:t>Local run businesses, coffee shops/ cafes- Strategic alliance between non-competitors</w:t>
                      </w:r>
                    </w:p>
                    <w:p w14:paraId="349AF469" w14:textId="77777777" w:rsidR="0017682A" w:rsidRDefault="0017682A"/>
                    <w:p w14:paraId="25677E79" w14:textId="207D57A4" w:rsidR="0017682A" w:rsidRDefault="0017682A">
                      <w:r>
                        <w:t xml:space="preserve">Main supplier – supermarkets, easy access whilst the business is small </w:t>
                      </w:r>
                    </w:p>
                    <w:p w14:paraId="5147E08D" w14:textId="4D7E5DAF" w:rsidR="0017682A" w:rsidRDefault="0017682A"/>
                    <w:p w14:paraId="03DCE1F6" w14:textId="77777777" w:rsidR="0017682A" w:rsidRDefault="0017682A"/>
                  </w:txbxContent>
                </v:textbox>
              </v:shape>
            </w:pict>
          </mc:Fallback>
        </mc:AlternateContent>
      </w:r>
      <w:r w:rsidR="007246BC" w:rsidRPr="007246BC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6030403" wp14:editId="48E910A9">
                <wp:simplePos x="0" y="0"/>
                <wp:positionH relativeFrom="column">
                  <wp:posOffset>5451230</wp:posOffset>
                </wp:positionH>
                <wp:positionV relativeFrom="paragraph">
                  <wp:posOffset>734158</wp:posOffset>
                </wp:positionV>
                <wp:extent cx="1694375" cy="1872761"/>
                <wp:effectExtent l="0" t="0" r="20320" b="133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4375" cy="187276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F83915" w14:textId="6196E7B2" w:rsidR="00005FD6" w:rsidRPr="00005FD6" w:rsidRDefault="00005FD6" w:rsidP="00005FD6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005FD6">
                              <w:rPr>
                                <w:sz w:val="18"/>
                                <w:szCs w:val="18"/>
                                <w:u w:val="single"/>
                              </w:rPr>
                              <w:t>Customer relationships</w:t>
                            </w:r>
                          </w:p>
                          <w:p w14:paraId="35D4F1EB" w14:textId="2EF3E72B" w:rsidR="00005FD6" w:rsidRPr="00005FD6" w:rsidRDefault="00005FD6" w:rsidP="00005FD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05FD6">
                              <w:rPr>
                                <w:sz w:val="18"/>
                                <w:szCs w:val="18"/>
                              </w:rPr>
                              <w:t>Target Audience – General public, Students</w:t>
                            </w:r>
                          </w:p>
                          <w:p w14:paraId="4551894E" w14:textId="1367B904" w:rsidR="00005FD6" w:rsidRPr="00005FD6" w:rsidRDefault="00005FD6" w:rsidP="00005FD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05FD6">
                              <w:rPr>
                                <w:sz w:val="18"/>
                                <w:szCs w:val="18"/>
                              </w:rPr>
                              <w:t>Public – Personal relationship – Customer retention and upselling</w:t>
                            </w:r>
                          </w:p>
                          <w:p w14:paraId="640D535E" w14:textId="2BC75707" w:rsidR="00005FD6" w:rsidRPr="00005FD6" w:rsidRDefault="00005FD6" w:rsidP="00005FD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05FD6">
                              <w:rPr>
                                <w:sz w:val="18"/>
                                <w:szCs w:val="18"/>
                              </w:rPr>
                              <w:t xml:space="preserve">Stalls – Automated – </w:t>
                            </w:r>
                            <w:r w:rsidR="004E6508" w:rsidRPr="00005FD6">
                              <w:rPr>
                                <w:sz w:val="18"/>
                                <w:szCs w:val="18"/>
                              </w:rPr>
                              <w:t>Acquisition</w:t>
                            </w:r>
                            <w:r w:rsidRPr="00005FD6">
                              <w:rPr>
                                <w:sz w:val="18"/>
                                <w:szCs w:val="18"/>
                              </w:rPr>
                              <w:t>/Recognition</w:t>
                            </w:r>
                          </w:p>
                          <w:p w14:paraId="52E9C229" w14:textId="0D317B7D" w:rsidR="007246BC" w:rsidRPr="00005FD6" w:rsidRDefault="00005FD6" w:rsidP="00005FD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005FD6">
                              <w:rPr>
                                <w:sz w:val="18"/>
                                <w:szCs w:val="18"/>
                              </w:rPr>
                              <w:t>Ethical Company – Environmentally friendly – Socially responsible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030403" id="_x0000_s1034" type="#_x0000_t202" style="position:absolute;margin-left:429.25pt;margin-top:57.8pt;width:133.4pt;height:147.4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">
                <v:textbox>
                  <w:txbxContent>
                    <w:p w14:paraId="5DF83915" w14:textId="6196E7B2" w:rsidR="00005FD6" w:rsidRPr="00005FD6" w:rsidRDefault="00005FD6" w:rsidP="00005FD6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005FD6">
                        <w:rPr>
                          <w:sz w:val="18"/>
                          <w:szCs w:val="18"/>
                          <w:u w:val="single"/>
                        </w:rPr>
                        <w:t>Customer relationships</w:t>
                      </w:r>
                    </w:p>
                    <w:p w14:paraId="35D4F1EB" w14:textId="2EF3E72B" w:rsidR="00005FD6" w:rsidRPr="00005FD6" w:rsidRDefault="00005FD6" w:rsidP="00005FD6">
                      <w:pPr>
                        <w:rPr>
                          <w:sz w:val="18"/>
                          <w:szCs w:val="18"/>
                        </w:rPr>
                      </w:pPr>
                      <w:r w:rsidRPr="00005FD6">
                        <w:rPr>
                          <w:sz w:val="18"/>
                          <w:szCs w:val="18"/>
                        </w:rPr>
                        <w:t>Target Audience – General public, Students</w:t>
                      </w:r>
                    </w:p>
                    <w:p w14:paraId="4551894E" w14:textId="1367B904" w:rsidR="00005FD6" w:rsidRPr="00005FD6" w:rsidRDefault="00005FD6" w:rsidP="00005FD6">
                      <w:pPr>
                        <w:rPr>
                          <w:sz w:val="18"/>
                          <w:szCs w:val="18"/>
                        </w:rPr>
                      </w:pPr>
                      <w:r w:rsidRPr="00005FD6">
                        <w:rPr>
                          <w:sz w:val="18"/>
                          <w:szCs w:val="18"/>
                        </w:rPr>
                        <w:t>Public – Personal relationship – Customer retention and upselling</w:t>
                      </w:r>
                    </w:p>
                    <w:p w14:paraId="640D535E" w14:textId="2BC75707" w:rsidR="00005FD6" w:rsidRPr="00005FD6" w:rsidRDefault="00005FD6" w:rsidP="00005FD6">
                      <w:pPr>
                        <w:rPr>
                          <w:sz w:val="18"/>
                          <w:szCs w:val="18"/>
                        </w:rPr>
                      </w:pPr>
                      <w:r w:rsidRPr="00005FD6">
                        <w:rPr>
                          <w:sz w:val="18"/>
                          <w:szCs w:val="18"/>
                        </w:rPr>
                        <w:t xml:space="preserve">Stalls – Automated – </w:t>
                      </w:r>
                      <w:r w:rsidR="004E6508" w:rsidRPr="00005FD6">
                        <w:rPr>
                          <w:sz w:val="18"/>
                          <w:szCs w:val="18"/>
                        </w:rPr>
                        <w:t>Acquisition</w:t>
                      </w:r>
                      <w:r w:rsidRPr="00005FD6">
                        <w:rPr>
                          <w:sz w:val="18"/>
                          <w:szCs w:val="18"/>
                        </w:rPr>
                        <w:t>/Recognition</w:t>
                      </w:r>
                    </w:p>
                    <w:p w14:paraId="52E9C229" w14:textId="0D317B7D" w:rsidR="007246BC" w:rsidRPr="00005FD6" w:rsidRDefault="00005FD6" w:rsidP="00005FD6">
                      <w:pPr>
                        <w:rPr>
                          <w:sz w:val="18"/>
                          <w:szCs w:val="18"/>
                        </w:rPr>
                      </w:pPr>
                      <w:r w:rsidRPr="00005FD6">
                        <w:rPr>
                          <w:sz w:val="18"/>
                          <w:szCs w:val="18"/>
                        </w:rPr>
                        <w:t>Ethical Company – Environmentally friendly – Socially responsible</w:t>
                      </w:r>
                    </w:p>
                  </w:txbxContent>
                </v:textbox>
              </v:shape>
            </w:pict>
          </mc:Fallback>
        </mc:AlternateContent>
      </w:r>
      <w:r w:rsidR="00F43182" w:rsidRPr="00F43182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B98D80E" wp14:editId="79D4AFF3">
                <wp:simplePos x="0" y="0"/>
                <wp:positionH relativeFrom="column">
                  <wp:posOffset>5441852</wp:posOffset>
                </wp:positionH>
                <wp:positionV relativeFrom="paragraph">
                  <wp:posOffset>2624015</wp:posOffset>
                </wp:positionV>
                <wp:extent cx="1714500" cy="1987062"/>
                <wp:effectExtent l="0" t="0" r="19050" b="13335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19870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F8AEFB" w14:textId="77777777" w:rsidR="00F43182" w:rsidRDefault="00F43182" w:rsidP="00F43182">
                            <w:r w:rsidRPr="00F43182">
                              <w:rPr>
                                <w:u w:val="single"/>
                              </w:rPr>
                              <w:t>Channels</w:t>
                            </w:r>
                            <w:r>
                              <w:t xml:space="preserve"> – communication, distribution and sales</w:t>
                            </w:r>
                          </w:p>
                          <w:p w14:paraId="4D5DA29C" w14:textId="4A7CC519" w:rsidR="00F43182" w:rsidRDefault="00F43182" w:rsidP="00F43182">
                            <w:r w:rsidRPr="00F43182">
                              <w:rPr>
                                <w:u w:val="single"/>
                              </w:rPr>
                              <w:t>Communication</w:t>
                            </w:r>
                            <w:r>
                              <w:t xml:space="preserve"> – social media/</w:t>
                            </w:r>
                            <w:proofErr w:type="spellStart"/>
                            <w:r>
                              <w:t>facebook</w:t>
                            </w:r>
                            <w:proofErr w:type="spellEnd"/>
                            <w:r>
                              <w:t xml:space="preserve">, google business, </w:t>
                            </w:r>
                            <w:proofErr w:type="spellStart"/>
                            <w:r>
                              <w:t>WalesOnline</w:t>
                            </w:r>
                            <w:proofErr w:type="spellEnd"/>
                          </w:p>
                          <w:p w14:paraId="1C340E4B" w14:textId="5D649F3A" w:rsidR="00F43182" w:rsidRDefault="00F43182" w:rsidP="00F43182">
                            <w:r>
                              <w:t xml:space="preserve"> </w:t>
                            </w:r>
                            <w:r w:rsidRPr="00F43182">
                              <w:rPr>
                                <w:u w:val="single"/>
                              </w:rPr>
                              <w:t>Distribution</w:t>
                            </w:r>
                            <w:r>
                              <w:t xml:space="preserve"> – Deliveroo, Pop-up stalls</w:t>
                            </w:r>
                          </w:p>
                          <w:p w14:paraId="769C3FA8" w14:textId="7B695969" w:rsidR="00F43182" w:rsidRDefault="00F43182" w:rsidP="00F43182">
                            <w:r w:rsidRPr="00F43182">
                              <w:rPr>
                                <w:u w:val="single"/>
                              </w:rPr>
                              <w:t>Sales</w:t>
                            </w:r>
                            <w:r>
                              <w:t xml:space="preserve"> – Loyalty cards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8D80E" id="_x0000_s1035" type="#_x0000_t202" style="position:absolute;margin-left:428.5pt;margin-top:206.6pt;width:135pt;height:156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">
                <v:textbox>
                  <w:txbxContent>
                    <w:p w14:paraId="46F8AEFB" w14:textId="77777777" w:rsidR="00F43182" w:rsidRDefault="00F43182" w:rsidP="00F43182">
                      <w:r w:rsidRPr="00F43182">
                        <w:rPr>
                          <w:u w:val="single"/>
                        </w:rPr>
                        <w:t>Channels</w:t>
                      </w:r>
                      <w:r>
                        <w:t xml:space="preserve"> – communication, distribution and sales</w:t>
                      </w:r>
                    </w:p>
                    <w:p w14:paraId="4D5DA29C" w14:textId="4A7CC519" w:rsidR="00F43182" w:rsidRDefault="00F43182" w:rsidP="00F43182">
                      <w:r w:rsidRPr="00F43182">
                        <w:rPr>
                          <w:u w:val="single"/>
                        </w:rPr>
                        <w:t>Communication</w:t>
                      </w:r>
                      <w:r>
                        <w:t xml:space="preserve"> – social media/</w:t>
                      </w:r>
                      <w:proofErr w:type="spellStart"/>
                      <w:r>
                        <w:t>facebook</w:t>
                      </w:r>
                      <w:proofErr w:type="spellEnd"/>
                      <w:r>
                        <w:t xml:space="preserve">, google business, </w:t>
                      </w:r>
                      <w:proofErr w:type="spellStart"/>
                      <w:r>
                        <w:t>WalesOnline</w:t>
                      </w:r>
                      <w:proofErr w:type="spellEnd"/>
                    </w:p>
                    <w:p w14:paraId="1C340E4B" w14:textId="5D649F3A" w:rsidR="00F43182" w:rsidRDefault="00F43182" w:rsidP="00F43182">
                      <w:r>
                        <w:t xml:space="preserve"> </w:t>
                      </w:r>
                      <w:r w:rsidRPr="00F43182">
                        <w:rPr>
                          <w:u w:val="single"/>
                        </w:rPr>
                        <w:t>Distribution</w:t>
                      </w:r>
                      <w:r>
                        <w:t xml:space="preserve"> – Deliveroo, Pop-up stalls</w:t>
                      </w:r>
                    </w:p>
                    <w:p w14:paraId="769C3FA8" w14:textId="7B695969" w:rsidR="00F43182" w:rsidRDefault="00F43182" w:rsidP="00F43182">
                      <w:r w:rsidRPr="00F43182">
                        <w:rPr>
                          <w:u w:val="single"/>
                        </w:rPr>
                        <w:t>Sales</w:t>
                      </w:r>
                      <w:r>
                        <w:t xml:space="preserve"> – Loyalty cards</w:t>
                      </w:r>
                    </w:p>
                  </w:txbxContent>
                </v:textbox>
              </v:shape>
            </w:pict>
          </mc:Fallback>
        </mc:AlternateContent>
      </w:r>
      <w:r w:rsidR="00B2186E" w:rsidRPr="00B218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BD649EB" wp14:editId="00104521">
                <wp:simplePos x="0" y="0"/>
                <wp:positionH relativeFrom="margin">
                  <wp:posOffset>6769735</wp:posOffset>
                </wp:positionH>
                <wp:positionV relativeFrom="paragraph">
                  <wp:posOffset>47869</wp:posOffset>
                </wp:positionV>
                <wp:extent cx="1309859" cy="641839"/>
                <wp:effectExtent l="0" t="0" r="24130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9859" cy="6418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A9AF47" w14:textId="3FEC6D91" w:rsidR="00B2186E" w:rsidRPr="00B2186E" w:rsidRDefault="00B2186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2186E">
                              <w:rPr>
                                <w:sz w:val="16"/>
                                <w:szCs w:val="16"/>
                              </w:rPr>
                              <w:t xml:space="preserve">William Spencer, James de </w:t>
                            </w:r>
                            <w:proofErr w:type="spellStart"/>
                            <w:r w:rsidRPr="00B2186E">
                              <w:rPr>
                                <w:sz w:val="16"/>
                                <w:szCs w:val="16"/>
                              </w:rPr>
                              <w:t>Kerckhove</w:t>
                            </w:r>
                            <w:proofErr w:type="spellEnd"/>
                            <w:r w:rsidRPr="00B2186E">
                              <w:rPr>
                                <w:sz w:val="16"/>
                                <w:szCs w:val="16"/>
                              </w:rPr>
                              <w:t>, Ryan Price, Liam Jeffreys and Emily Miller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649EB" id="_x0000_s1036" type="#_x0000_t202" style="position:absolute;margin-left:533.05pt;margin-top:3.75pt;width:103.15pt;height:50.5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" strokecolor="white [3212]">
                <v:textbox>
                  <w:txbxContent>
                    <w:p w14:paraId="1FA9AF47" w14:textId="3FEC6D91" w:rsidR="00B2186E" w:rsidRPr="00B2186E" w:rsidRDefault="00B2186E">
                      <w:pPr>
                        <w:rPr>
                          <w:sz w:val="16"/>
                          <w:szCs w:val="16"/>
                        </w:rPr>
                      </w:pPr>
                      <w:r w:rsidRPr="00B2186E">
                        <w:rPr>
                          <w:sz w:val="16"/>
                          <w:szCs w:val="16"/>
                        </w:rPr>
                        <w:t xml:space="preserve">William Spencer, James de </w:t>
                      </w:r>
                      <w:proofErr w:type="spellStart"/>
                      <w:r w:rsidRPr="00B2186E">
                        <w:rPr>
                          <w:sz w:val="16"/>
                          <w:szCs w:val="16"/>
                        </w:rPr>
                        <w:t>Kerckhove</w:t>
                      </w:r>
                      <w:proofErr w:type="spellEnd"/>
                      <w:r w:rsidRPr="00B2186E">
                        <w:rPr>
                          <w:sz w:val="16"/>
                          <w:szCs w:val="16"/>
                        </w:rPr>
                        <w:t>, Ryan Price, Liam Jeffreys and Emily Miller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2186E" w:rsidRPr="00B2186E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A18A619" wp14:editId="2EEB9B18">
                <wp:simplePos x="0" y="0"/>
                <wp:positionH relativeFrom="column">
                  <wp:posOffset>3796145</wp:posOffset>
                </wp:positionH>
                <wp:positionV relativeFrom="paragraph">
                  <wp:posOffset>237259</wp:posOffset>
                </wp:positionV>
                <wp:extent cx="1745672" cy="332509"/>
                <wp:effectExtent l="0" t="0" r="26035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5672" cy="33250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506831" w14:textId="31DD8472" w:rsidR="00B2186E" w:rsidRPr="00B2186E" w:rsidRDefault="00B2186E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B2186E">
                              <w:rPr>
                                <w:sz w:val="36"/>
                                <w:szCs w:val="36"/>
                              </w:rPr>
                              <w:t xml:space="preserve">Delicious Treats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8A619" id="_x0000_s1037" type="#_x0000_t202" style="position:absolute;margin-left:298.9pt;margin-top:18.7pt;width:137.45pt;height:26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" strokecolor="white [3212]">
                <v:textbox>
                  <w:txbxContent>
                    <w:p w14:paraId="3E506831" w14:textId="31DD8472" w:rsidR="00B2186E" w:rsidRPr="00B2186E" w:rsidRDefault="00B2186E">
                      <w:pPr>
                        <w:rPr>
                          <w:sz w:val="36"/>
                          <w:szCs w:val="36"/>
                        </w:rPr>
                      </w:pPr>
                      <w:r w:rsidRPr="00B2186E">
                        <w:rPr>
                          <w:sz w:val="36"/>
                          <w:szCs w:val="36"/>
                        </w:rPr>
                        <w:t xml:space="preserve">Delicious Treats </w:t>
                      </w:r>
                    </w:p>
                  </w:txbxContent>
                </v:textbox>
              </v:shape>
            </w:pict>
          </mc:Fallback>
        </mc:AlternateContent>
      </w:r>
      <w:r w:rsidR="00051EAA">
        <w:rPr>
          <w:rFonts w:ascii="Times New Roman" w:hAnsi="Times New Roman" w:cs="Times New Roman"/>
          <w:noProof/>
        </w:rPr>
        <w:drawing>
          <wp:inline distT="0" distB="0" distL="0" distR="0" wp14:anchorId="7293BEAC" wp14:editId="23F7FDA4">
            <wp:extent cx="9144000" cy="641985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siness_model_canvas_poster_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9BDBE7" w14:textId="12533478" w:rsidR="00E33407" w:rsidRDefault="00E3340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2FFB5386" w14:textId="7D02CEB8" w:rsidR="005B156D" w:rsidRDefault="006F53C4" w:rsidP="005B156D">
      <w:pPr>
        <w:rPr>
          <w:rFonts w:ascii="Times New Roman" w:hAnsi="Times New Roman" w:cs="Times New Roman"/>
          <w:sz w:val="36"/>
          <w:szCs w:val="36"/>
          <w:u w:val="single"/>
        </w:rPr>
      </w:pPr>
      <w:r w:rsidRPr="006F53C4">
        <w:rPr>
          <w:rFonts w:ascii="Times New Roman" w:hAnsi="Times New Roman" w:cs="Times New Roman"/>
          <w:sz w:val="36"/>
          <w:szCs w:val="36"/>
          <w:u w:val="single"/>
        </w:rPr>
        <w:lastRenderedPageBreak/>
        <w:t>References</w:t>
      </w:r>
    </w:p>
    <w:p w14:paraId="5B07C9BF" w14:textId="58493D9C" w:rsidR="005B156D" w:rsidRPr="006F53C4" w:rsidRDefault="006F53C4" w:rsidP="005B15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6F53C4">
        <w:rPr>
          <w:rFonts w:ascii="Times New Roman" w:hAnsi="Times New Roman" w:cs="Times New Roman"/>
          <w:sz w:val="24"/>
          <w:szCs w:val="24"/>
          <w:u w:val="single"/>
        </w:rPr>
        <w:t xml:space="preserve">Customer Segments </w:t>
      </w:r>
    </w:p>
    <w:p w14:paraId="57C016A4" w14:textId="05A4D059" w:rsidR="005B156D" w:rsidRPr="003506DB" w:rsidRDefault="005B156D" w:rsidP="005B156D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 xml:space="preserve">Cohn, C., 2017. How to segment leads and customers to provide better experiences. [Online] </w:t>
      </w:r>
    </w:p>
    <w:p w14:paraId="7F317F0B" w14:textId="0CE9907E" w:rsidR="005B156D" w:rsidRPr="003506DB" w:rsidRDefault="005B156D" w:rsidP="005B156D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Available at: https://www.forbes.com/sites/chuckcohn/2017/03/20/how-to-segment-leads-and-customers-to-provide-better-experiences/#5246ac7f6eaa</w:t>
      </w:r>
    </w:p>
    <w:p w14:paraId="28E3D7A9" w14:textId="4B9FF065" w:rsidR="005B156D" w:rsidRPr="003506DB" w:rsidRDefault="005B156D" w:rsidP="005B156D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[Accessed 2 November 2018].</w:t>
      </w:r>
    </w:p>
    <w:p w14:paraId="51D638D1" w14:textId="688632F0" w:rsidR="006F53C4" w:rsidRPr="003506DB" w:rsidRDefault="006F53C4" w:rsidP="005B156D">
      <w:pPr>
        <w:rPr>
          <w:rFonts w:ascii="Times New Roman" w:hAnsi="Times New Roman" w:cs="Times New Roman"/>
          <w:sz w:val="20"/>
          <w:szCs w:val="20"/>
        </w:rPr>
      </w:pPr>
    </w:p>
    <w:p w14:paraId="7F5D02D1" w14:textId="7F3467B7" w:rsidR="006F53C4" w:rsidRPr="006F53C4" w:rsidRDefault="006F53C4" w:rsidP="005B15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6F53C4">
        <w:rPr>
          <w:rFonts w:ascii="Times New Roman" w:hAnsi="Times New Roman" w:cs="Times New Roman"/>
          <w:sz w:val="24"/>
          <w:szCs w:val="24"/>
          <w:u w:val="single"/>
        </w:rPr>
        <w:t xml:space="preserve">Key partners </w:t>
      </w:r>
    </w:p>
    <w:p w14:paraId="47D5423D" w14:textId="53F40255" w:rsidR="005B156D" w:rsidRPr="003506DB" w:rsidRDefault="005B156D" w:rsidP="005B156D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 xml:space="preserve">Zwilling, M., 2014. Win-Win: Strategically Partner </w:t>
      </w:r>
      <w:r w:rsidRPr="003506DB">
        <w:rPr>
          <w:rFonts w:ascii="Times New Roman" w:hAnsi="Times New Roman" w:cs="Times New Roman"/>
          <w:sz w:val="20"/>
          <w:szCs w:val="20"/>
        </w:rPr>
        <w:t>with</w:t>
      </w:r>
      <w:r w:rsidRPr="003506DB">
        <w:rPr>
          <w:rFonts w:ascii="Times New Roman" w:hAnsi="Times New Roman" w:cs="Times New Roman"/>
          <w:sz w:val="20"/>
          <w:szCs w:val="20"/>
        </w:rPr>
        <w:t xml:space="preserve"> Your Top Competitors. [Online] </w:t>
      </w:r>
    </w:p>
    <w:p w14:paraId="5B5B01D0" w14:textId="77777777" w:rsidR="005B156D" w:rsidRPr="003506DB" w:rsidRDefault="005B156D" w:rsidP="005B156D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Available at: https://www.entrepreneur.com/article/234522</w:t>
      </w:r>
    </w:p>
    <w:p w14:paraId="4D6178BB" w14:textId="4BD5C20C" w:rsidR="005B156D" w:rsidRPr="003506DB" w:rsidRDefault="005B156D" w:rsidP="005B156D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[Accessed 2 November 2015].</w:t>
      </w:r>
    </w:p>
    <w:p w14:paraId="6282273D" w14:textId="0014B9A3" w:rsidR="006F53C4" w:rsidRDefault="006F53C4" w:rsidP="005B156D">
      <w:pPr>
        <w:rPr>
          <w:rFonts w:ascii="Times New Roman" w:hAnsi="Times New Roman" w:cs="Times New Roman"/>
        </w:rPr>
      </w:pPr>
    </w:p>
    <w:p w14:paraId="42AD5DA4" w14:textId="1012C63F" w:rsidR="006F53C4" w:rsidRPr="006F53C4" w:rsidRDefault="006F53C4" w:rsidP="005B156D">
      <w:pPr>
        <w:rPr>
          <w:rFonts w:ascii="Times New Roman" w:hAnsi="Times New Roman" w:cs="Times New Roman"/>
          <w:sz w:val="24"/>
          <w:szCs w:val="24"/>
          <w:u w:val="single"/>
        </w:rPr>
      </w:pPr>
      <w:r w:rsidRPr="006F53C4">
        <w:rPr>
          <w:rFonts w:ascii="Times New Roman" w:hAnsi="Times New Roman" w:cs="Times New Roman"/>
          <w:sz w:val="24"/>
          <w:szCs w:val="24"/>
          <w:u w:val="single"/>
        </w:rPr>
        <w:t xml:space="preserve">Cost Structure </w:t>
      </w:r>
    </w:p>
    <w:p w14:paraId="758DBF80" w14:textId="324597E8" w:rsidR="006F53C4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 xml:space="preserve">(Zoopla, 2018) </w:t>
      </w:r>
    </w:p>
    <w:p w14:paraId="59F87514" w14:textId="20250FF2" w:rsidR="006F53C4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 xml:space="preserve">(Prime Location, 2018) </w:t>
      </w:r>
    </w:p>
    <w:p w14:paraId="2BB0698B" w14:textId="77777777" w:rsidR="006F53C4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 xml:space="preserve">(Web Creations UK, 2018) </w:t>
      </w:r>
    </w:p>
    <w:p w14:paraId="29CDB4D7" w14:textId="46850195" w:rsidR="006F53C4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 xml:space="preserve">(Tesco, 2018) </w:t>
      </w:r>
    </w:p>
    <w:p w14:paraId="46E0F592" w14:textId="11DA5AA2" w:rsidR="00EC4509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(B&amp;Q, 2018)</w:t>
      </w:r>
    </w:p>
    <w:p w14:paraId="6DDC09C0" w14:textId="2B27B10E" w:rsidR="006F53C4" w:rsidRDefault="006F53C4" w:rsidP="006F53C4">
      <w:pPr>
        <w:rPr>
          <w:rFonts w:ascii="Times New Roman" w:hAnsi="Times New Roman" w:cs="Times New Roman"/>
        </w:rPr>
      </w:pPr>
    </w:p>
    <w:p w14:paraId="17FB64B4" w14:textId="0B6161A5" w:rsidR="006F53C4" w:rsidRPr="006F53C4" w:rsidRDefault="006F53C4" w:rsidP="006F53C4">
      <w:pPr>
        <w:rPr>
          <w:rFonts w:ascii="Times New Roman" w:hAnsi="Times New Roman" w:cs="Times New Roman"/>
          <w:sz w:val="24"/>
          <w:szCs w:val="24"/>
          <w:u w:val="single"/>
        </w:rPr>
      </w:pPr>
      <w:r w:rsidRPr="006F53C4">
        <w:rPr>
          <w:rFonts w:ascii="Times New Roman" w:hAnsi="Times New Roman" w:cs="Times New Roman"/>
          <w:sz w:val="24"/>
          <w:szCs w:val="24"/>
          <w:u w:val="single"/>
        </w:rPr>
        <w:t>Channels</w:t>
      </w:r>
    </w:p>
    <w:p w14:paraId="31EBAB51" w14:textId="14502B7B" w:rsidR="006F53C4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3506DB">
        <w:rPr>
          <w:rFonts w:ascii="Times New Roman" w:hAnsi="Times New Roman" w:cs="Times New Roman"/>
          <w:sz w:val="20"/>
          <w:szCs w:val="20"/>
        </w:rPr>
        <w:t>WalesOnline</w:t>
      </w:r>
      <w:proofErr w:type="spellEnd"/>
      <w:r w:rsidRPr="003506DB">
        <w:rPr>
          <w:rFonts w:ascii="Times New Roman" w:hAnsi="Times New Roman" w:cs="Times New Roman"/>
          <w:sz w:val="20"/>
          <w:szCs w:val="20"/>
        </w:rPr>
        <w:t xml:space="preserve">, 2018. How do I </w:t>
      </w:r>
      <w:proofErr w:type="spellStart"/>
      <w:r w:rsidRPr="003506DB">
        <w:rPr>
          <w:rFonts w:ascii="Times New Roman" w:hAnsi="Times New Roman" w:cs="Times New Roman"/>
          <w:sz w:val="20"/>
          <w:szCs w:val="20"/>
        </w:rPr>
        <w:t>advertis</w:t>
      </w:r>
      <w:proofErr w:type="spellEnd"/>
      <w:r w:rsidRPr="003506DB">
        <w:rPr>
          <w:rFonts w:ascii="Times New Roman" w:hAnsi="Times New Roman" w:cs="Times New Roman"/>
          <w:sz w:val="20"/>
          <w:szCs w:val="20"/>
        </w:rPr>
        <w:t xml:space="preserve"> on </w:t>
      </w:r>
      <w:proofErr w:type="spellStart"/>
      <w:proofErr w:type="gramStart"/>
      <w:r w:rsidRPr="003506DB">
        <w:rPr>
          <w:rFonts w:ascii="Times New Roman" w:hAnsi="Times New Roman" w:cs="Times New Roman"/>
          <w:sz w:val="20"/>
          <w:szCs w:val="20"/>
        </w:rPr>
        <w:t>WalesOnline</w:t>
      </w:r>
      <w:proofErr w:type="spellEnd"/>
      <w:r w:rsidRPr="003506DB">
        <w:rPr>
          <w:rFonts w:ascii="Times New Roman" w:hAnsi="Times New Roman" w:cs="Times New Roman"/>
          <w:sz w:val="20"/>
          <w:szCs w:val="20"/>
        </w:rPr>
        <w:t>?.</w:t>
      </w:r>
      <w:proofErr w:type="gramEnd"/>
      <w:r w:rsidRPr="003506DB">
        <w:rPr>
          <w:rFonts w:ascii="Times New Roman" w:hAnsi="Times New Roman" w:cs="Times New Roman"/>
          <w:sz w:val="20"/>
          <w:szCs w:val="20"/>
        </w:rPr>
        <w:t xml:space="preserve"> [Online] Available at: &lt;https://www.walesonline.co.uk/special-features/advertise-for-free-2023534&gt; [Accessed 2nd November 2018].</w:t>
      </w:r>
    </w:p>
    <w:p w14:paraId="5B42073D" w14:textId="0F1C96A4" w:rsidR="006F53C4" w:rsidRPr="003506DB" w:rsidRDefault="006F53C4" w:rsidP="006F53C4">
      <w:pPr>
        <w:rPr>
          <w:rFonts w:ascii="Times New Roman" w:hAnsi="Times New Roman" w:cs="Times New Roman"/>
          <w:sz w:val="20"/>
          <w:szCs w:val="20"/>
        </w:rPr>
      </w:pPr>
    </w:p>
    <w:p w14:paraId="56CBBF22" w14:textId="1B1F4BEC" w:rsidR="006F53C4" w:rsidRDefault="006F53C4" w:rsidP="006F53C4">
      <w:pPr>
        <w:rPr>
          <w:rFonts w:ascii="Times New Roman" w:hAnsi="Times New Roman" w:cs="Times New Roman"/>
          <w:u w:val="single"/>
        </w:rPr>
      </w:pPr>
      <w:r w:rsidRPr="006F53C4">
        <w:rPr>
          <w:rFonts w:ascii="Times New Roman" w:hAnsi="Times New Roman" w:cs="Times New Roman"/>
          <w:u w:val="single"/>
        </w:rPr>
        <w:t>Customer Relationships</w:t>
      </w:r>
    </w:p>
    <w:p w14:paraId="61706A06" w14:textId="32E2785C" w:rsidR="006F53C4" w:rsidRDefault="006F53C4" w:rsidP="006F53C4">
      <w:pPr>
        <w:rPr>
          <w:rFonts w:ascii="Times New Roman" w:hAnsi="Times New Roman" w:cs="Times New Roman"/>
        </w:rPr>
      </w:pPr>
      <w:proofErr w:type="spellStart"/>
      <w:r w:rsidRPr="003506DB">
        <w:rPr>
          <w:rFonts w:ascii="Times New Roman" w:hAnsi="Times New Roman" w:cs="Times New Roman"/>
          <w:sz w:val="20"/>
          <w:szCs w:val="20"/>
        </w:rPr>
        <w:t>Magatef</w:t>
      </w:r>
      <w:proofErr w:type="spellEnd"/>
      <w:r w:rsidRPr="003506DB">
        <w:rPr>
          <w:rFonts w:ascii="Times New Roman" w:hAnsi="Times New Roman" w:cs="Times New Roman"/>
          <w:sz w:val="20"/>
          <w:szCs w:val="20"/>
        </w:rPr>
        <w:t xml:space="preserve">, S.G. and </w:t>
      </w:r>
      <w:proofErr w:type="spellStart"/>
      <w:r w:rsidRPr="003506DB">
        <w:rPr>
          <w:rFonts w:ascii="Times New Roman" w:hAnsi="Times New Roman" w:cs="Times New Roman"/>
          <w:sz w:val="20"/>
          <w:szCs w:val="20"/>
        </w:rPr>
        <w:t>Tomalieh</w:t>
      </w:r>
      <w:proofErr w:type="spellEnd"/>
      <w:r w:rsidRPr="003506DB">
        <w:rPr>
          <w:rFonts w:ascii="Times New Roman" w:hAnsi="Times New Roman" w:cs="Times New Roman"/>
          <w:sz w:val="20"/>
          <w:szCs w:val="20"/>
        </w:rPr>
        <w:t>, E.F., 2015. The Impact of Customer Loyalty Programs on Customer Retention. International Journal of Business and Social Science, Vol. 6, No 8(1</w:t>
      </w:r>
      <w:r w:rsidRPr="006F53C4">
        <w:rPr>
          <w:rFonts w:ascii="Times New Roman" w:hAnsi="Times New Roman" w:cs="Times New Roman"/>
        </w:rPr>
        <w:t>).</w:t>
      </w:r>
    </w:p>
    <w:p w14:paraId="0C6E55CA" w14:textId="26B42753" w:rsidR="0035606B" w:rsidRDefault="0035606B" w:rsidP="006F53C4">
      <w:pPr>
        <w:rPr>
          <w:rFonts w:ascii="Times New Roman" w:hAnsi="Times New Roman" w:cs="Times New Roman"/>
        </w:rPr>
      </w:pPr>
    </w:p>
    <w:p w14:paraId="68556A80" w14:textId="2740AB6E" w:rsidR="0035606B" w:rsidRDefault="0035606B" w:rsidP="006F53C4">
      <w:pPr>
        <w:rPr>
          <w:rFonts w:ascii="Times New Roman" w:hAnsi="Times New Roman" w:cs="Times New Roman"/>
          <w:sz w:val="24"/>
          <w:szCs w:val="24"/>
          <w:u w:val="single"/>
        </w:rPr>
      </w:pPr>
      <w:r w:rsidRPr="0035606B">
        <w:rPr>
          <w:rFonts w:ascii="Times New Roman" w:hAnsi="Times New Roman" w:cs="Times New Roman"/>
          <w:sz w:val="24"/>
          <w:szCs w:val="24"/>
          <w:u w:val="single"/>
        </w:rPr>
        <w:t xml:space="preserve">Value Propositions </w:t>
      </w:r>
    </w:p>
    <w:p w14:paraId="76FD54E1" w14:textId="0D5F7536" w:rsidR="0035606B" w:rsidRPr="003506DB" w:rsidRDefault="00C04823" w:rsidP="006F53C4">
      <w:pPr>
        <w:rPr>
          <w:rFonts w:ascii="Times New Roman" w:hAnsi="Times New Roman" w:cs="Times New Roman"/>
          <w:sz w:val="20"/>
          <w:szCs w:val="20"/>
        </w:rPr>
      </w:pPr>
      <w:hyperlink r:id="rId7" w:history="1">
        <w:r w:rsidRPr="003506DB">
          <w:rPr>
            <w:rStyle w:val="Hyperlink"/>
            <w:rFonts w:ascii="Times New Roman" w:hAnsi="Times New Roman" w:cs="Times New Roman"/>
            <w:sz w:val="20"/>
            <w:szCs w:val="20"/>
          </w:rPr>
          <w:t>https://trends.google.com/trends/explore?q=%2Fm%2F05wvs&amp;date=all&amp;geo=GB</w:t>
        </w:r>
      </w:hyperlink>
    </w:p>
    <w:p w14:paraId="787B1909" w14:textId="222046A0" w:rsidR="00C04823" w:rsidRDefault="00C04823" w:rsidP="006F53C4">
      <w:pPr>
        <w:rPr>
          <w:rFonts w:ascii="Times New Roman" w:hAnsi="Times New Roman" w:cs="Times New Roman"/>
          <w:sz w:val="24"/>
          <w:szCs w:val="24"/>
        </w:rPr>
      </w:pPr>
    </w:p>
    <w:p w14:paraId="4B422FD5" w14:textId="7F54A455" w:rsidR="00C04823" w:rsidRDefault="00697A6B" w:rsidP="006F53C4">
      <w:pPr>
        <w:rPr>
          <w:rFonts w:ascii="Times New Roman" w:hAnsi="Times New Roman" w:cs="Times New Roman"/>
          <w:u w:val="single"/>
        </w:rPr>
      </w:pPr>
      <w:r w:rsidRPr="00697A6B">
        <w:rPr>
          <w:rFonts w:ascii="Times New Roman" w:hAnsi="Times New Roman" w:cs="Times New Roman"/>
          <w:u w:val="single"/>
        </w:rPr>
        <w:t xml:space="preserve">Revenue Streams </w:t>
      </w:r>
    </w:p>
    <w:p w14:paraId="6D314564" w14:textId="40EF1EEC" w:rsidR="00697A6B" w:rsidRPr="003506DB" w:rsidRDefault="00697A6B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these taste awful - so chemically that if you close your eyes and eat it you wouldn't know it was supposed to be chocolate."(Myprotein.com, 2018)</w:t>
      </w:r>
    </w:p>
    <w:p w14:paraId="30821901" w14:textId="0A0609F7" w:rsidR="00B27139" w:rsidRPr="003506DB" w:rsidRDefault="00B27139" w:rsidP="006F53C4">
      <w:pPr>
        <w:rPr>
          <w:rFonts w:ascii="Times New Roman" w:hAnsi="Times New Roman" w:cs="Times New Roman"/>
          <w:sz w:val="20"/>
          <w:szCs w:val="20"/>
        </w:rPr>
      </w:pPr>
    </w:p>
    <w:p w14:paraId="24B910F7" w14:textId="2CBF96CF" w:rsidR="00B27139" w:rsidRDefault="00B27139" w:rsidP="006F53C4">
      <w:pPr>
        <w:rPr>
          <w:rFonts w:ascii="Times New Roman" w:hAnsi="Times New Roman" w:cs="Times New Roman"/>
          <w:sz w:val="24"/>
          <w:szCs w:val="24"/>
          <w:u w:val="single"/>
        </w:rPr>
      </w:pPr>
      <w:r w:rsidRPr="00B27139">
        <w:rPr>
          <w:rFonts w:ascii="Times New Roman" w:hAnsi="Times New Roman" w:cs="Times New Roman"/>
          <w:sz w:val="24"/>
          <w:szCs w:val="24"/>
          <w:u w:val="single"/>
        </w:rPr>
        <w:t xml:space="preserve">Key Resources </w:t>
      </w:r>
    </w:p>
    <w:p w14:paraId="1B6D8C0A" w14:textId="0DAF4A75" w:rsidR="00B27139" w:rsidRDefault="001E02C0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  <w:u w:val="single"/>
        </w:rPr>
        <w:t>“</w:t>
      </w:r>
      <w:r w:rsidRPr="003506DB">
        <w:rPr>
          <w:rFonts w:ascii="Times New Roman" w:hAnsi="Times New Roman" w:cs="Times New Roman"/>
          <w:sz w:val="20"/>
          <w:szCs w:val="20"/>
        </w:rPr>
        <w:t xml:space="preserve">The components of Deliveroo’s revenue come from users in the form of delivery fees at £2.50 and commission fees from restaurants. The commission they charge is generally 10% of the order, with the average order being around £30”- </w:t>
      </w:r>
      <w:hyperlink r:id="rId8" w:history="1">
        <w:r w:rsidR="003506DB" w:rsidRPr="00D271AA">
          <w:rPr>
            <w:rStyle w:val="Hyperlink"/>
            <w:rFonts w:ascii="Times New Roman" w:hAnsi="Times New Roman" w:cs="Times New Roman"/>
            <w:sz w:val="20"/>
            <w:szCs w:val="20"/>
          </w:rPr>
          <w:t>https://thebusinessoftech.wordpress.com/2016/05/08/deliveroo/</w:t>
        </w:r>
      </w:hyperlink>
    </w:p>
    <w:p w14:paraId="255C2A60" w14:textId="18C81896" w:rsidR="003506DB" w:rsidRDefault="003506DB" w:rsidP="006F53C4">
      <w:pPr>
        <w:rPr>
          <w:rFonts w:ascii="Times New Roman" w:hAnsi="Times New Roman" w:cs="Times New Roman"/>
          <w:sz w:val="20"/>
          <w:szCs w:val="20"/>
        </w:rPr>
      </w:pPr>
    </w:p>
    <w:p w14:paraId="4F64012B" w14:textId="3A267AB4" w:rsidR="003506DB" w:rsidRDefault="003506DB" w:rsidP="006F53C4">
      <w:pPr>
        <w:rPr>
          <w:rFonts w:ascii="Times New Roman" w:hAnsi="Times New Roman" w:cs="Times New Roman"/>
          <w:sz w:val="24"/>
          <w:szCs w:val="24"/>
          <w:u w:val="single"/>
        </w:rPr>
      </w:pPr>
      <w:r w:rsidRPr="003506DB">
        <w:rPr>
          <w:rFonts w:ascii="Times New Roman" w:hAnsi="Times New Roman" w:cs="Times New Roman"/>
          <w:sz w:val="24"/>
          <w:szCs w:val="24"/>
          <w:u w:val="single"/>
        </w:rPr>
        <w:t xml:space="preserve">Key Activities </w:t>
      </w:r>
    </w:p>
    <w:p w14:paraId="713E18CA" w14:textId="673B4C32" w:rsidR="003506DB" w:rsidRPr="003506DB" w:rsidRDefault="003506DB" w:rsidP="006F53C4">
      <w:pPr>
        <w:rPr>
          <w:rFonts w:ascii="Times New Roman" w:hAnsi="Times New Roman" w:cs="Times New Roman"/>
          <w:sz w:val="20"/>
          <w:szCs w:val="20"/>
        </w:rPr>
      </w:pPr>
      <w:r w:rsidRPr="003506DB">
        <w:rPr>
          <w:rFonts w:ascii="Times New Roman" w:hAnsi="Times New Roman" w:cs="Times New Roman"/>
          <w:sz w:val="20"/>
          <w:szCs w:val="20"/>
        </w:rPr>
        <w:t>“Are you thinking about making your business future proof? Biodegradable packaging can make a huge difference to your business”- http://www.greenne.com/five-reasons-that-biodegradable-packaging-is-the-future/</w:t>
      </w:r>
      <w:bookmarkStart w:id="0" w:name="_GoBack"/>
      <w:bookmarkEnd w:id="0"/>
    </w:p>
    <w:p w14:paraId="1847F31F" w14:textId="5119C3FD" w:rsidR="00E75C33" w:rsidRPr="003506DB" w:rsidRDefault="00E75C33" w:rsidP="006F53C4">
      <w:pPr>
        <w:rPr>
          <w:rFonts w:ascii="Times New Roman" w:hAnsi="Times New Roman" w:cs="Times New Roman"/>
          <w:sz w:val="20"/>
          <w:szCs w:val="20"/>
        </w:rPr>
      </w:pPr>
    </w:p>
    <w:p w14:paraId="0236A722" w14:textId="45D6CD55" w:rsidR="00E75C33" w:rsidRPr="00E75C33" w:rsidRDefault="00E75C33" w:rsidP="006F53C4">
      <w:pPr>
        <w:rPr>
          <w:rFonts w:ascii="Times New Roman" w:hAnsi="Times New Roman" w:cs="Times New Roman"/>
        </w:rPr>
      </w:pPr>
    </w:p>
    <w:sectPr w:rsidR="00E75C33" w:rsidRPr="00E75C33" w:rsidSect="00A75FBB">
      <w:pgSz w:w="15840" w:h="12240" w:orient="landscape"/>
      <w:pgMar w:top="630" w:right="720" w:bottom="720" w:left="72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rcury-TextG1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55C85"/>
    <w:multiLevelType w:val="hybridMultilevel"/>
    <w:tmpl w:val="227E80F6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C380B"/>
    <w:multiLevelType w:val="hybridMultilevel"/>
    <w:tmpl w:val="67628D52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E1046"/>
    <w:multiLevelType w:val="hybridMultilevel"/>
    <w:tmpl w:val="23F83980"/>
    <w:lvl w:ilvl="0" w:tplc="CA62A5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797A88"/>
    <w:multiLevelType w:val="hybridMultilevel"/>
    <w:tmpl w:val="EFB8F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4B771E"/>
    <w:multiLevelType w:val="hybridMultilevel"/>
    <w:tmpl w:val="31FE69C6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7E7706"/>
    <w:multiLevelType w:val="hybridMultilevel"/>
    <w:tmpl w:val="D94E02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7C49A4"/>
    <w:multiLevelType w:val="hybridMultilevel"/>
    <w:tmpl w:val="97227C8E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871845"/>
    <w:multiLevelType w:val="hybridMultilevel"/>
    <w:tmpl w:val="7F821AD2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94CC7"/>
    <w:multiLevelType w:val="hybridMultilevel"/>
    <w:tmpl w:val="4B5A4F9A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C3571"/>
    <w:multiLevelType w:val="hybridMultilevel"/>
    <w:tmpl w:val="AD7A8E7E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CA575C"/>
    <w:multiLevelType w:val="hybridMultilevel"/>
    <w:tmpl w:val="75883F16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F70BAB"/>
    <w:multiLevelType w:val="hybridMultilevel"/>
    <w:tmpl w:val="925689E0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7E36D2"/>
    <w:multiLevelType w:val="hybridMultilevel"/>
    <w:tmpl w:val="8C1C7E96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010120"/>
    <w:multiLevelType w:val="hybridMultilevel"/>
    <w:tmpl w:val="CB784BEA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E34A69"/>
    <w:multiLevelType w:val="hybridMultilevel"/>
    <w:tmpl w:val="D16EE3E4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756ECE"/>
    <w:multiLevelType w:val="hybridMultilevel"/>
    <w:tmpl w:val="48DC6C1A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9A3B5A"/>
    <w:multiLevelType w:val="hybridMultilevel"/>
    <w:tmpl w:val="7990F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C64496"/>
    <w:multiLevelType w:val="hybridMultilevel"/>
    <w:tmpl w:val="C2F0F154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8428DA"/>
    <w:multiLevelType w:val="hybridMultilevel"/>
    <w:tmpl w:val="F09E5D6C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584390"/>
    <w:multiLevelType w:val="hybridMultilevel"/>
    <w:tmpl w:val="38DA5DB6"/>
    <w:lvl w:ilvl="0" w:tplc="F17A6058">
      <w:numFmt w:val="bullet"/>
      <w:lvlText w:val="•"/>
      <w:lvlJc w:val="left"/>
      <w:pPr>
        <w:ind w:left="720" w:hanging="360"/>
      </w:pPr>
      <w:rPr>
        <w:rFonts w:ascii="Times New Roman" w:eastAsia="Mercury-TextG1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9"/>
  </w:num>
  <w:num w:numId="4">
    <w:abstractNumId w:val="10"/>
  </w:num>
  <w:num w:numId="5">
    <w:abstractNumId w:val="7"/>
  </w:num>
  <w:num w:numId="6">
    <w:abstractNumId w:val="11"/>
  </w:num>
  <w:num w:numId="7">
    <w:abstractNumId w:val="3"/>
  </w:num>
  <w:num w:numId="8">
    <w:abstractNumId w:val="17"/>
  </w:num>
  <w:num w:numId="9">
    <w:abstractNumId w:val="8"/>
  </w:num>
  <w:num w:numId="10">
    <w:abstractNumId w:val="4"/>
  </w:num>
  <w:num w:numId="11">
    <w:abstractNumId w:val="18"/>
  </w:num>
  <w:num w:numId="12">
    <w:abstractNumId w:val="19"/>
  </w:num>
  <w:num w:numId="13">
    <w:abstractNumId w:val="6"/>
  </w:num>
  <w:num w:numId="14">
    <w:abstractNumId w:val="0"/>
  </w:num>
  <w:num w:numId="15">
    <w:abstractNumId w:val="12"/>
  </w:num>
  <w:num w:numId="16">
    <w:abstractNumId w:val="15"/>
  </w:num>
  <w:num w:numId="17">
    <w:abstractNumId w:val="1"/>
  </w:num>
  <w:num w:numId="18">
    <w:abstractNumId w:val="13"/>
  </w:num>
  <w:num w:numId="19">
    <w:abstractNumId w:val="14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ACE"/>
    <w:rsid w:val="00002533"/>
    <w:rsid w:val="00005FD6"/>
    <w:rsid w:val="000061B5"/>
    <w:rsid w:val="000108F9"/>
    <w:rsid w:val="00011848"/>
    <w:rsid w:val="00011F3D"/>
    <w:rsid w:val="0001463A"/>
    <w:rsid w:val="0002254E"/>
    <w:rsid w:val="00023842"/>
    <w:rsid w:val="00026F7F"/>
    <w:rsid w:val="00027273"/>
    <w:rsid w:val="000308E0"/>
    <w:rsid w:val="00032001"/>
    <w:rsid w:val="00034F21"/>
    <w:rsid w:val="0004134D"/>
    <w:rsid w:val="00044A15"/>
    <w:rsid w:val="00044F4D"/>
    <w:rsid w:val="000460AC"/>
    <w:rsid w:val="0005116A"/>
    <w:rsid w:val="00051EAA"/>
    <w:rsid w:val="000521D7"/>
    <w:rsid w:val="00055DE9"/>
    <w:rsid w:val="00057A45"/>
    <w:rsid w:val="000607B6"/>
    <w:rsid w:val="0006098E"/>
    <w:rsid w:val="00061583"/>
    <w:rsid w:val="000642FA"/>
    <w:rsid w:val="00065344"/>
    <w:rsid w:val="000653A6"/>
    <w:rsid w:val="00072D70"/>
    <w:rsid w:val="0007412C"/>
    <w:rsid w:val="00077BA1"/>
    <w:rsid w:val="00077FF0"/>
    <w:rsid w:val="00084DD0"/>
    <w:rsid w:val="000857FA"/>
    <w:rsid w:val="0008623F"/>
    <w:rsid w:val="00091339"/>
    <w:rsid w:val="000952EE"/>
    <w:rsid w:val="000A0B6B"/>
    <w:rsid w:val="000A3FEF"/>
    <w:rsid w:val="000A46F4"/>
    <w:rsid w:val="000A56FF"/>
    <w:rsid w:val="000A722C"/>
    <w:rsid w:val="000A7F92"/>
    <w:rsid w:val="000B1DEC"/>
    <w:rsid w:val="000B42E2"/>
    <w:rsid w:val="000B4C77"/>
    <w:rsid w:val="000B566B"/>
    <w:rsid w:val="000B5A95"/>
    <w:rsid w:val="000B788D"/>
    <w:rsid w:val="000C0542"/>
    <w:rsid w:val="000C179E"/>
    <w:rsid w:val="000C62AD"/>
    <w:rsid w:val="000D03DD"/>
    <w:rsid w:val="000D0C47"/>
    <w:rsid w:val="000D13C5"/>
    <w:rsid w:val="000D18A2"/>
    <w:rsid w:val="000D6695"/>
    <w:rsid w:val="000D7E26"/>
    <w:rsid w:val="000D7E5E"/>
    <w:rsid w:val="000E04B9"/>
    <w:rsid w:val="000E0BBC"/>
    <w:rsid w:val="000E0E27"/>
    <w:rsid w:val="000E20A1"/>
    <w:rsid w:val="000E4513"/>
    <w:rsid w:val="000E4B5B"/>
    <w:rsid w:val="000E66AB"/>
    <w:rsid w:val="000E78C1"/>
    <w:rsid w:val="000F0B4A"/>
    <w:rsid w:val="000F165B"/>
    <w:rsid w:val="000F3AE2"/>
    <w:rsid w:val="000F5816"/>
    <w:rsid w:val="00101328"/>
    <w:rsid w:val="0010148A"/>
    <w:rsid w:val="00101FBB"/>
    <w:rsid w:val="00102274"/>
    <w:rsid w:val="0010300E"/>
    <w:rsid w:val="001056EC"/>
    <w:rsid w:val="001059CD"/>
    <w:rsid w:val="001060A2"/>
    <w:rsid w:val="001130E4"/>
    <w:rsid w:val="00114074"/>
    <w:rsid w:val="00114ABD"/>
    <w:rsid w:val="0011655A"/>
    <w:rsid w:val="00116B87"/>
    <w:rsid w:val="00117D10"/>
    <w:rsid w:val="00117EC4"/>
    <w:rsid w:val="00120953"/>
    <w:rsid w:val="001210A6"/>
    <w:rsid w:val="0012140B"/>
    <w:rsid w:val="001215D7"/>
    <w:rsid w:val="0013093A"/>
    <w:rsid w:val="00132310"/>
    <w:rsid w:val="0013537B"/>
    <w:rsid w:val="0013565B"/>
    <w:rsid w:val="00135B4E"/>
    <w:rsid w:val="00137AF5"/>
    <w:rsid w:val="00143944"/>
    <w:rsid w:val="00143E37"/>
    <w:rsid w:val="00147E28"/>
    <w:rsid w:val="00150B22"/>
    <w:rsid w:val="00156224"/>
    <w:rsid w:val="00163AE5"/>
    <w:rsid w:val="0016400D"/>
    <w:rsid w:val="00167E66"/>
    <w:rsid w:val="00171A9B"/>
    <w:rsid w:val="00171FC2"/>
    <w:rsid w:val="0017682A"/>
    <w:rsid w:val="00176C52"/>
    <w:rsid w:val="00176C71"/>
    <w:rsid w:val="001774AA"/>
    <w:rsid w:val="00177FCD"/>
    <w:rsid w:val="001833BB"/>
    <w:rsid w:val="0018357D"/>
    <w:rsid w:val="00183989"/>
    <w:rsid w:val="00190579"/>
    <w:rsid w:val="00190CCC"/>
    <w:rsid w:val="001928E7"/>
    <w:rsid w:val="0019320B"/>
    <w:rsid w:val="00193A67"/>
    <w:rsid w:val="0019588E"/>
    <w:rsid w:val="00197939"/>
    <w:rsid w:val="001A0226"/>
    <w:rsid w:val="001A0B86"/>
    <w:rsid w:val="001A1EAD"/>
    <w:rsid w:val="001A302A"/>
    <w:rsid w:val="001A41E0"/>
    <w:rsid w:val="001A542B"/>
    <w:rsid w:val="001A73ED"/>
    <w:rsid w:val="001B0E08"/>
    <w:rsid w:val="001B1BC5"/>
    <w:rsid w:val="001B2E3B"/>
    <w:rsid w:val="001B4B8E"/>
    <w:rsid w:val="001C13E3"/>
    <w:rsid w:val="001C37A4"/>
    <w:rsid w:val="001C4764"/>
    <w:rsid w:val="001C483A"/>
    <w:rsid w:val="001C4DFD"/>
    <w:rsid w:val="001C70EF"/>
    <w:rsid w:val="001C7615"/>
    <w:rsid w:val="001D170C"/>
    <w:rsid w:val="001D305C"/>
    <w:rsid w:val="001D32EA"/>
    <w:rsid w:val="001D3A71"/>
    <w:rsid w:val="001D3D33"/>
    <w:rsid w:val="001D5A64"/>
    <w:rsid w:val="001D5A7E"/>
    <w:rsid w:val="001D6A4C"/>
    <w:rsid w:val="001E0106"/>
    <w:rsid w:val="001E02C0"/>
    <w:rsid w:val="001E0838"/>
    <w:rsid w:val="001E1C85"/>
    <w:rsid w:val="001E29F8"/>
    <w:rsid w:val="001E55BD"/>
    <w:rsid w:val="001E6169"/>
    <w:rsid w:val="001F0104"/>
    <w:rsid w:val="001F29EF"/>
    <w:rsid w:val="001F4B48"/>
    <w:rsid w:val="001F7815"/>
    <w:rsid w:val="001F7A32"/>
    <w:rsid w:val="00205301"/>
    <w:rsid w:val="00206713"/>
    <w:rsid w:val="00213D45"/>
    <w:rsid w:val="00214C8C"/>
    <w:rsid w:val="00214EEB"/>
    <w:rsid w:val="00216076"/>
    <w:rsid w:val="00216295"/>
    <w:rsid w:val="002162CD"/>
    <w:rsid w:val="0021645C"/>
    <w:rsid w:val="0021673A"/>
    <w:rsid w:val="00225308"/>
    <w:rsid w:val="00226923"/>
    <w:rsid w:val="00231C43"/>
    <w:rsid w:val="00233E61"/>
    <w:rsid w:val="0023467A"/>
    <w:rsid w:val="00235399"/>
    <w:rsid w:val="00237241"/>
    <w:rsid w:val="00237C31"/>
    <w:rsid w:val="00240F16"/>
    <w:rsid w:val="00240F24"/>
    <w:rsid w:val="00243847"/>
    <w:rsid w:val="00244353"/>
    <w:rsid w:val="00245C55"/>
    <w:rsid w:val="00256910"/>
    <w:rsid w:val="00267490"/>
    <w:rsid w:val="0027184F"/>
    <w:rsid w:val="00271A07"/>
    <w:rsid w:val="00271E06"/>
    <w:rsid w:val="00275C14"/>
    <w:rsid w:val="00276177"/>
    <w:rsid w:val="00281CE7"/>
    <w:rsid w:val="00284CBC"/>
    <w:rsid w:val="00285355"/>
    <w:rsid w:val="002928F1"/>
    <w:rsid w:val="0029318A"/>
    <w:rsid w:val="00294416"/>
    <w:rsid w:val="002A2648"/>
    <w:rsid w:val="002A2A84"/>
    <w:rsid w:val="002A3663"/>
    <w:rsid w:val="002A57DF"/>
    <w:rsid w:val="002A60B4"/>
    <w:rsid w:val="002A6940"/>
    <w:rsid w:val="002B09FD"/>
    <w:rsid w:val="002B36FE"/>
    <w:rsid w:val="002B42DF"/>
    <w:rsid w:val="002B4BD1"/>
    <w:rsid w:val="002B5430"/>
    <w:rsid w:val="002B58A8"/>
    <w:rsid w:val="002B603C"/>
    <w:rsid w:val="002B657B"/>
    <w:rsid w:val="002B7739"/>
    <w:rsid w:val="002C2215"/>
    <w:rsid w:val="002C29FB"/>
    <w:rsid w:val="002C632B"/>
    <w:rsid w:val="002C6D2E"/>
    <w:rsid w:val="002D043B"/>
    <w:rsid w:val="002D054A"/>
    <w:rsid w:val="002D0EB0"/>
    <w:rsid w:val="002D1CE2"/>
    <w:rsid w:val="002D329B"/>
    <w:rsid w:val="002D32E8"/>
    <w:rsid w:val="002D482C"/>
    <w:rsid w:val="002E17FB"/>
    <w:rsid w:val="002E1BDF"/>
    <w:rsid w:val="002E4867"/>
    <w:rsid w:val="002E64BE"/>
    <w:rsid w:val="002E72F1"/>
    <w:rsid w:val="002E7B8D"/>
    <w:rsid w:val="002E7FBF"/>
    <w:rsid w:val="002F145D"/>
    <w:rsid w:val="002F71A0"/>
    <w:rsid w:val="002F772F"/>
    <w:rsid w:val="00302B25"/>
    <w:rsid w:val="003041CB"/>
    <w:rsid w:val="003129F8"/>
    <w:rsid w:val="00314022"/>
    <w:rsid w:val="00316B6E"/>
    <w:rsid w:val="00316D9A"/>
    <w:rsid w:val="0031771E"/>
    <w:rsid w:val="003246C6"/>
    <w:rsid w:val="00324D82"/>
    <w:rsid w:val="0032571E"/>
    <w:rsid w:val="003272F8"/>
    <w:rsid w:val="003276A7"/>
    <w:rsid w:val="0033076A"/>
    <w:rsid w:val="00333B70"/>
    <w:rsid w:val="00334E84"/>
    <w:rsid w:val="003361A1"/>
    <w:rsid w:val="003400E8"/>
    <w:rsid w:val="003427B0"/>
    <w:rsid w:val="00345A3D"/>
    <w:rsid w:val="00347646"/>
    <w:rsid w:val="003506DB"/>
    <w:rsid w:val="00352DEB"/>
    <w:rsid w:val="00353627"/>
    <w:rsid w:val="00355FC6"/>
    <w:rsid w:val="0035606B"/>
    <w:rsid w:val="00362A72"/>
    <w:rsid w:val="00363264"/>
    <w:rsid w:val="00363C94"/>
    <w:rsid w:val="00364C10"/>
    <w:rsid w:val="00367855"/>
    <w:rsid w:val="00370F06"/>
    <w:rsid w:val="00373F7F"/>
    <w:rsid w:val="0037639E"/>
    <w:rsid w:val="00381135"/>
    <w:rsid w:val="00383631"/>
    <w:rsid w:val="003942B6"/>
    <w:rsid w:val="003A0BB1"/>
    <w:rsid w:val="003A23A1"/>
    <w:rsid w:val="003A253A"/>
    <w:rsid w:val="003A45CF"/>
    <w:rsid w:val="003A49FC"/>
    <w:rsid w:val="003A4A91"/>
    <w:rsid w:val="003A4EDA"/>
    <w:rsid w:val="003A58D6"/>
    <w:rsid w:val="003A6033"/>
    <w:rsid w:val="003A7A8E"/>
    <w:rsid w:val="003B139B"/>
    <w:rsid w:val="003B27BA"/>
    <w:rsid w:val="003B344F"/>
    <w:rsid w:val="003B3B5D"/>
    <w:rsid w:val="003C1121"/>
    <w:rsid w:val="003C22E4"/>
    <w:rsid w:val="003C23E4"/>
    <w:rsid w:val="003C3E7B"/>
    <w:rsid w:val="003C56C8"/>
    <w:rsid w:val="003D026B"/>
    <w:rsid w:val="003D18AB"/>
    <w:rsid w:val="003D203A"/>
    <w:rsid w:val="003D36FA"/>
    <w:rsid w:val="003D4FA0"/>
    <w:rsid w:val="003D6C78"/>
    <w:rsid w:val="003D6CF4"/>
    <w:rsid w:val="003E0861"/>
    <w:rsid w:val="003E1638"/>
    <w:rsid w:val="003E2548"/>
    <w:rsid w:val="003E369F"/>
    <w:rsid w:val="003E47E5"/>
    <w:rsid w:val="003E57BC"/>
    <w:rsid w:val="003E72CF"/>
    <w:rsid w:val="003F1177"/>
    <w:rsid w:val="003F1E53"/>
    <w:rsid w:val="003F5643"/>
    <w:rsid w:val="003F6E83"/>
    <w:rsid w:val="003F7966"/>
    <w:rsid w:val="004040EB"/>
    <w:rsid w:val="004041B2"/>
    <w:rsid w:val="00404A0D"/>
    <w:rsid w:val="004057CA"/>
    <w:rsid w:val="00406816"/>
    <w:rsid w:val="0041596B"/>
    <w:rsid w:val="00416F36"/>
    <w:rsid w:val="00417CD5"/>
    <w:rsid w:val="004202FB"/>
    <w:rsid w:val="004341ED"/>
    <w:rsid w:val="00434787"/>
    <w:rsid w:val="00436335"/>
    <w:rsid w:val="00440AC2"/>
    <w:rsid w:val="00441F51"/>
    <w:rsid w:val="00442ECD"/>
    <w:rsid w:val="00444E8A"/>
    <w:rsid w:val="00444EEF"/>
    <w:rsid w:val="0044569F"/>
    <w:rsid w:val="004478F1"/>
    <w:rsid w:val="00450DE0"/>
    <w:rsid w:val="00451A2F"/>
    <w:rsid w:val="00453784"/>
    <w:rsid w:val="00453E3B"/>
    <w:rsid w:val="00455639"/>
    <w:rsid w:val="0045633A"/>
    <w:rsid w:val="004566B4"/>
    <w:rsid w:val="00456F27"/>
    <w:rsid w:val="00457B85"/>
    <w:rsid w:val="0046214E"/>
    <w:rsid w:val="00462873"/>
    <w:rsid w:val="00463188"/>
    <w:rsid w:val="004659C8"/>
    <w:rsid w:val="00466095"/>
    <w:rsid w:val="0046646F"/>
    <w:rsid w:val="00467657"/>
    <w:rsid w:val="00474FF8"/>
    <w:rsid w:val="0047722C"/>
    <w:rsid w:val="00477901"/>
    <w:rsid w:val="00477DA3"/>
    <w:rsid w:val="004811EA"/>
    <w:rsid w:val="004835AF"/>
    <w:rsid w:val="00485C98"/>
    <w:rsid w:val="004861BC"/>
    <w:rsid w:val="00486388"/>
    <w:rsid w:val="004977A4"/>
    <w:rsid w:val="004A078B"/>
    <w:rsid w:val="004A11DA"/>
    <w:rsid w:val="004A2E9C"/>
    <w:rsid w:val="004B02E4"/>
    <w:rsid w:val="004B1E2B"/>
    <w:rsid w:val="004B3617"/>
    <w:rsid w:val="004B53C1"/>
    <w:rsid w:val="004B6B03"/>
    <w:rsid w:val="004C159A"/>
    <w:rsid w:val="004C243A"/>
    <w:rsid w:val="004C2449"/>
    <w:rsid w:val="004C268E"/>
    <w:rsid w:val="004C3581"/>
    <w:rsid w:val="004C5082"/>
    <w:rsid w:val="004C7A05"/>
    <w:rsid w:val="004D0024"/>
    <w:rsid w:val="004D2688"/>
    <w:rsid w:val="004D27EC"/>
    <w:rsid w:val="004D2E72"/>
    <w:rsid w:val="004D3A52"/>
    <w:rsid w:val="004D44A7"/>
    <w:rsid w:val="004D47EA"/>
    <w:rsid w:val="004D58C2"/>
    <w:rsid w:val="004D6317"/>
    <w:rsid w:val="004E2D3D"/>
    <w:rsid w:val="004E2ED5"/>
    <w:rsid w:val="004E365A"/>
    <w:rsid w:val="004E6508"/>
    <w:rsid w:val="004E7619"/>
    <w:rsid w:val="004F4046"/>
    <w:rsid w:val="004F4989"/>
    <w:rsid w:val="004F6DDC"/>
    <w:rsid w:val="005015EC"/>
    <w:rsid w:val="005016F6"/>
    <w:rsid w:val="00505B52"/>
    <w:rsid w:val="00510F42"/>
    <w:rsid w:val="005114B7"/>
    <w:rsid w:val="0051195F"/>
    <w:rsid w:val="00513AFF"/>
    <w:rsid w:val="00514404"/>
    <w:rsid w:val="00515191"/>
    <w:rsid w:val="00516AA2"/>
    <w:rsid w:val="0052629C"/>
    <w:rsid w:val="00530B85"/>
    <w:rsid w:val="00530D29"/>
    <w:rsid w:val="00535050"/>
    <w:rsid w:val="005356F1"/>
    <w:rsid w:val="00537D2E"/>
    <w:rsid w:val="005401AB"/>
    <w:rsid w:val="00540203"/>
    <w:rsid w:val="005409A8"/>
    <w:rsid w:val="00540ECB"/>
    <w:rsid w:val="00546E54"/>
    <w:rsid w:val="00547F68"/>
    <w:rsid w:val="00552806"/>
    <w:rsid w:val="00554CBD"/>
    <w:rsid w:val="0055729F"/>
    <w:rsid w:val="005576A1"/>
    <w:rsid w:val="005611A6"/>
    <w:rsid w:val="0056291D"/>
    <w:rsid w:val="00563DF9"/>
    <w:rsid w:val="00566278"/>
    <w:rsid w:val="0056630C"/>
    <w:rsid w:val="00570ACA"/>
    <w:rsid w:val="005710C8"/>
    <w:rsid w:val="005712BD"/>
    <w:rsid w:val="00572609"/>
    <w:rsid w:val="005751D8"/>
    <w:rsid w:val="0057564E"/>
    <w:rsid w:val="00581BBA"/>
    <w:rsid w:val="0058249F"/>
    <w:rsid w:val="00582728"/>
    <w:rsid w:val="00585FDD"/>
    <w:rsid w:val="005873C6"/>
    <w:rsid w:val="005901EE"/>
    <w:rsid w:val="0059036C"/>
    <w:rsid w:val="005907FE"/>
    <w:rsid w:val="00592D96"/>
    <w:rsid w:val="00592E5D"/>
    <w:rsid w:val="00593AE6"/>
    <w:rsid w:val="00593CEF"/>
    <w:rsid w:val="0059504D"/>
    <w:rsid w:val="005963CF"/>
    <w:rsid w:val="005A4016"/>
    <w:rsid w:val="005A7193"/>
    <w:rsid w:val="005B0F1F"/>
    <w:rsid w:val="005B156D"/>
    <w:rsid w:val="005B55E0"/>
    <w:rsid w:val="005B7911"/>
    <w:rsid w:val="005C1967"/>
    <w:rsid w:val="005C3BD8"/>
    <w:rsid w:val="005C65F6"/>
    <w:rsid w:val="005C6B9C"/>
    <w:rsid w:val="005D0D3E"/>
    <w:rsid w:val="005D39AE"/>
    <w:rsid w:val="005D47E2"/>
    <w:rsid w:val="005D559A"/>
    <w:rsid w:val="005D7A38"/>
    <w:rsid w:val="005E0538"/>
    <w:rsid w:val="005E29BA"/>
    <w:rsid w:val="005E37FE"/>
    <w:rsid w:val="005E4E97"/>
    <w:rsid w:val="005E5214"/>
    <w:rsid w:val="005E7D96"/>
    <w:rsid w:val="005F64AE"/>
    <w:rsid w:val="006040AD"/>
    <w:rsid w:val="00606486"/>
    <w:rsid w:val="00606A35"/>
    <w:rsid w:val="0061336C"/>
    <w:rsid w:val="00614664"/>
    <w:rsid w:val="006148B4"/>
    <w:rsid w:val="0061653E"/>
    <w:rsid w:val="006166EF"/>
    <w:rsid w:val="0061756F"/>
    <w:rsid w:val="0062036B"/>
    <w:rsid w:val="006217B4"/>
    <w:rsid w:val="00624430"/>
    <w:rsid w:val="00626896"/>
    <w:rsid w:val="00632844"/>
    <w:rsid w:val="006334F6"/>
    <w:rsid w:val="0063377F"/>
    <w:rsid w:val="00634AD5"/>
    <w:rsid w:val="0063670C"/>
    <w:rsid w:val="006416A5"/>
    <w:rsid w:val="00645EC1"/>
    <w:rsid w:val="006505EF"/>
    <w:rsid w:val="00650F23"/>
    <w:rsid w:val="00651FB7"/>
    <w:rsid w:val="00652B1B"/>
    <w:rsid w:val="00653D94"/>
    <w:rsid w:val="006545C4"/>
    <w:rsid w:val="00656185"/>
    <w:rsid w:val="0066042C"/>
    <w:rsid w:val="00663693"/>
    <w:rsid w:val="0066500C"/>
    <w:rsid w:val="00665484"/>
    <w:rsid w:val="00665861"/>
    <w:rsid w:val="00667CFD"/>
    <w:rsid w:val="0067154C"/>
    <w:rsid w:val="00671880"/>
    <w:rsid w:val="00673826"/>
    <w:rsid w:val="00675DD1"/>
    <w:rsid w:val="0067728F"/>
    <w:rsid w:val="0067794E"/>
    <w:rsid w:val="00681C44"/>
    <w:rsid w:val="00682104"/>
    <w:rsid w:val="00684797"/>
    <w:rsid w:val="00684D8E"/>
    <w:rsid w:val="00686306"/>
    <w:rsid w:val="00686A27"/>
    <w:rsid w:val="00686C1F"/>
    <w:rsid w:val="00690EA1"/>
    <w:rsid w:val="00693C9E"/>
    <w:rsid w:val="00696BFF"/>
    <w:rsid w:val="00697A6B"/>
    <w:rsid w:val="00697C62"/>
    <w:rsid w:val="006A0FA0"/>
    <w:rsid w:val="006A434B"/>
    <w:rsid w:val="006A5A86"/>
    <w:rsid w:val="006A77E3"/>
    <w:rsid w:val="006B0E9C"/>
    <w:rsid w:val="006B15A4"/>
    <w:rsid w:val="006B3E07"/>
    <w:rsid w:val="006B5BB4"/>
    <w:rsid w:val="006C0EC8"/>
    <w:rsid w:val="006C2455"/>
    <w:rsid w:val="006C54ED"/>
    <w:rsid w:val="006D0E2D"/>
    <w:rsid w:val="006D1AE4"/>
    <w:rsid w:val="006D2261"/>
    <w:rsid w:val="006D2610"/>
    <w:rsid w:val="006D27D5"/>
    <w:rsid w:val="006D3F6E"/>
    <w:rsid w:val="006E0799"/>
    <w:rsid w:val="006E3437"/>
    <w:rsid w:val="006E3E33"/>
    <w:rsid w:val="006E7698"/>
    <w:rsid w:val="006F53C4"/>
    <w:rsid w:val="006F5586"/>
    <w:rsid w:val="006F6077"/>
    <w:rsid w:val="006F7F47"/>
    <w:rsid w:val="00700F17"/>
    <w:rsid w:val="00701105"/>
    <w:rsid w:val="00704A42"/>
    <w:rsid w:val="00705EC1"/>
    <w:rsid w:val="0070624C"/>
    <w:rsid w:val="007069AF"/>
    <w:rsid w:val="00706EA7"/>
    <w:rsid w:val="007075F4"/>
    <w:rsid w:val="0071008D"/>
    <w:rsid w:val="00711C03"/>
    <w:rsid w:val="007141BE"/>
    <w:rsid w:val="00714BF6"/>
    <w:rsid w:val="00722F7D"/>
    <w:rsid w:val="0072308B"/>
    <w:rsid w:val="00723F73"/>
    <w:rsid w:val="007246BC"/>
    <w:rsid w:val="007251DE"/>
    <w:rsid w:val="00727033"/>
    <w:rsid w:val="00727744"/>
    <w:rsid w:val="00730DB8"/>
    <w:rsid w:val="007333F3"/>
    <w:rsid w:val="0073430B"/>
    <w:rsid w:val="007349C5"/>
    <w:rsid w:val="0074047D"/>
    <w:rsid w:val="00740D89"/>
    <w:rsid w:val="007426B0"/>
    <w:rsid w:val="00742F8F"/>
    <w:rsid w:val="00744A73"/>
    <w:rsid w:val="00746889"/>
    <w:rsid w:val="00751817"/>
    <w:rsid w:val="00751DC3"/>
    <w:rsid w:val="0075685D"/>
    <w:rsid w:val="0076120F"/>
    <w:rsid w:val="00762368"/>
    <w:rsid w:val="00763998"/>
    <w:rsid w:val="00765DFB"/>
    <w:rsid w:val="00777ABB"/>
    <w:rsid w:val="00781387"/>
    <w:rsid w:val="00781734"/>
    <w:rsid w:val="00782695"/>
    <w:rsid w:val="00783895"/>
    <w:rsid w:val="00786DFD"/>
    <w:rsid w:val="00790DC7"/>
    <w:rsid w:val="00793D52"/>
    <w:rsid w:val="00794D00"/>
    <w:rsid w:val="007A34CF"/>
    <w:rsid w:val="007A68BF"/>
    <w:rsid w:val="007A6FD2"/>
    <w:rsid w:val="007B4486"/>
    <w:rsid w:val="007B5ACC"/>
    <w:rsid w:val="007B5FE3"/>
    <w:rsid w:val="007B7990"/>
    <w:rsid w:val="007C3921"/>
    <w:rsid w:val="007C39D1"/>
    <w:rsid w:val="007C4B51"/>
    <w:rsid w:val="007C65C2"/>
    <w:rsid w:val="007D01CB"/>
    <w:rsid w:val="007D1CA9"/>
    <w:rsid w:val="007D2BB2"/>
    <w:rsid w:val="007E0452"/>
    <w:rsid w:val="007E19AA"/>
    <w:rsid w:val="007E32D3"/>
    <w:rsid w:val="007E3372"/>
    <w:rsid w:val="007E47A1"/>
    <w:rsid w:val="007E4812"/>
    <w:rsid w:val="007F337A"/>
    <w:rsid w:val="007F397C"/>
    <w:rsid w:val="007F4C0F"/>
    <w:rsid w:val="007F65A0"/>
    <w:rsid w:val="007F7060"/>
    <w:rsid w:val="00800A05"/>
    <w:rsid w:val="008037BD"/>
    <w:rsid w:val="00807660"/>
    <w:rsid w:val="00811D25"/>
    <w:rsid w:val="00811E9F"/>
    <w:rsid w:val="00814676"/>
    <w:rsid w:val="008147EC"/>
    <w:rsid w:val="0082093F"/>
    <w:rsid w:val="008238BE"/>
    <w:rsid w:val="00823BEF"/>
    <w:rsid w:val="00826D81"/>
    <w:rsid w:val="00832AEC"/>
    <w:rsid w:val="008354E6"/>
    <w:rsid w:val="008357A5"/>
    <w:rsid w:val="0083778B"/>
    <w:rsid w:val="00841314"/>
    <w:rsid w:val="00842BBF"/>
    <w:rsid w:val="00843EB6"/>
    <w:rsid w:val="008500A4"/>
    <w:rsid w:val="008519E2"/>
    <w:rsid w:val="00853C7A"/>
    <w:rsid w:val="00855CB6"/>
    <w:rsid w:val="00856C35"/>
    <w:rsid w:val="00857261"/>
    <w:rsid w:val="0086023E"/>
    <w:rsid w:val="00861CA7"/>
    <w:rsid w:val="00862F82"/>
    <w:rsid w:val="00865AE0"/>
    <w:rsid w:val="008728F1"/>
    <w:rsid w:val="0087479F"/>
    <w:rsid w:val="00877C2F"/>
    <w:rsid w:val="00881B0F"/>
    <w:rsid w:val="00884309"/>
    <w:rsid w:val="00884B82"/>
    <w:rsid w:val="00885419"/>
    <w:rsid w:val="00887405"/>
    <w:rsid w:val="0089432D"/>
    <w:rsid w:val="008950E9"/>
    <w:rsid w:val="008A2FD9"/>
    <w:rsid w:val="008A308D"/>
    <w:rsid w:val="008A434B"/>
    <w:rsid w:val="008A479B"/>
    <w:rsid w:val="008A7210"/>
    <w:rsid w:val="008B2ABD"/>
    <w:rsid w:val="008B4B89"/>
    <w:rsid w:val="008B577C"/>
    <w:rsid w:val="008C06A6"/>
    <w:rsid w:val="008C0C2B"/>
    <w:rsid w:val="008C41A0"/>
    <w:rsid w:val="008C4945"/>
    <w:rsid w:val="008C5362"/>
    <w:rsid w:val="008C55DB"/>
    <w:rsid w:val="008D150E"/>
    <w:rsid w:val="008D217F"/>
    <w:rsid w:val="008D7604"/>
    <w:rsid w:val="008D77DB"/>
    <w:rsid w:val="008E3922"/>
    <w:rsid w:val="008E47DF"/>
    <w:rsid w:val="008E4ED0"/>
    <w:rsid w:val="008E715E"/>
    <w:rsid w:val="008E7E8F"/>
    <w:rsid w:val="008F00AC"/>
    <w:rsid w:val="008F032E"/>
    <w:rsid w:val="008F0EF0"/>
    <w:rsid w:val="008F15A6"/>
    <w:rsid w:val="008F4389"/>
    <w:rsid w:val="0090022A"/>
    <w:rsid w:val="00901161"/>
    <w:rsid w:val="00906928"/>
    <w:rsid w:val="0091113F"/>
    <w:rsid w:val="00911544"/>
    <w:rsid w:val="009143EC"/>
    <w:rsid w:val="009150A4"/>
    <w:rsid w:val="0091701F"/>
    <w:rsid w:val="00920F50"/>
    <w:rsid w:val="00924C4B"/>
    <w:rsid w:val="0092531B"/>
    <w:rsid w:val="00927877"/>
    <w:rsid w:val="00930C98"/>
    <w:rsid w:val="00930CFB"/>
    <w:rsid w:val="00931357"/>
    <w:rsid w:val="009358F2"/>
    <w:rsid w:val="00935A70"/>
    <w:rsid w:val="00937B2F"/>
    <w:rsid w:val="00940889"/>
    <w:rsid w:val="00942321"/>
    <w:rsid w:val="009427B5"/>
    <w:rsid w:val="00945DD8"/>
    <w:rsid w:val="00946A08"/>
    <w:rsid w:val="00950858"/>
    <w:rsid w:val="00950CF5"/>
    <w:rsid w:val="009520D8"/>
    <w:rsid w:val="00953444"/>
    <w:rsid w:val="00960739"/>
    <w:rsid w:val="0096093F"/>
    <w:rsid w:val="00962343"/>
    <w:rsid w:val="00962ACE"/>
    <w:rsid w:val="0096428F"/>
    <w:rsid w:val="00964E8D"/>
    <w:rsid w:val="0096625C"/>
    <w:rsid w:val="00966508"/>
    <w:rsid w:val="00967B4A"/>
    <w:rsid w:val="00975495"/>
    <w:rsid w:val="0097631B"/>
    <w:rsid w:val="009800D1"/>
    <w:rsid w:val="009815D4"/>
    <w:rsid w:val="00982D0F"/>
    <w:rsid w:val="009834D1"/>
    <w:rsid w:val="00983B13"/>
    <w:rsid w:val="00991DD4"/>
    <w:rsid w:val="00993C7E"/>
    <w:rsid w:val="009A2E6D"/>
    <w:rsid w:val="009A529A"/>
    <w:rsid w:val="009B1442"/>
    <w:rsid w:val="009B1512"/>
    <w:rsid w:val="009B4570"/>
    <w:rsid w:val="009B5DBF"/>
    <w:rsid w:val="009C0256"/>
    <w:rsid w:val="009C309C"/>
    <w:rsid w:val="009C3612"/>
    <w:rsid w:val="009C5642"/>
    <w:rsid w:val="009C5A18"/>
    <w:rsid w:val="009D2C6A"/>
    <w:rsid w:val="009D3A41"/>
    <w:rsid w:val="009D53AB"/>
    <w:rsid w:val="009D6941"/>
    <w:rsid w:val="009D7DE3"/>
    <w:rsid w:val="009E170D"/>
    <w:rsid w:val="009E295E"/>
    <w:rsid w:val="009E3461"/>
    <w:rsid w:val="009E3464"/>
    <w:rsid w:val="009E3A5A"/>
    <w:rsid w:val="009E4A89"/>
    <w:rsid w:val="009F0069"/>
    <w:rsid w:val="009F066B"/>
    <w:rsid w:val="009F4DC8"/>
    <w:rsid w:val="00A01F75"/>
    <w:rsid w:val="00A01FCA"/>
    <w:rsid w:val="00A0316F"/>
    <w:rsid w:val="00A04000"/>
    <w:rsid w:val="00A066F1"/>
    <w:rsid w:val="00A12643"/>
    <w:rsid w:val="00A1478A"/>
    <w:rsid w:val="00A17502"/>
    <w:rsid w:val="00A177CD"/>
    <w:rsid w:val="00A204FE"/>
    <w:rsid w:val="00A209F3"/>
    <w:rsid w:val="00A2246B"/>
    <w:rsid w:val="00A2287A"/>
    <w:rsid w:val="00A24364"/>
    <w:rsid w:val="00A243C8"/>
    <w:rsid w:val="00A24CA1"/>
    <w:rsid w:val="00A25003"/>
    <w:rsid w:val="00A35021"/>
    <w:rsid w:val="00A42DA9"/>
    <w:rsid w:val="00A445BF"/>
    <w:rsid w:val="00A45EA3"/>
    <w:rsid w:val="00A47B25"/>
    <w:rsid w:val="00A52EC8"/>
    <w:rsid w:val="00A54157"/>
    <w:rsid w:val="00A553E7"/>
    <w:rsid w:val="00A57431"/>
    <w:rsid w:val="00A57B80"/>
    <w:rsid w:val="00A634A7"/>
    <w:rsid w:val="00A63763"/>
    <w:rsid w:val="00A66A4E"/>
    <w:rsid w:val="00A70B55"/>
    <w:rsid w:val="00A70E58"/>
    <w:rsid w:val="00A7276B"/>
    <w:rsid w:val="00A73059"/>
    <w:rsid w:val="00A7526A"/>
    <w:rsid w:val="00A7547A"/>
    <w:rsid w:val="00A75FBB"/>
    <w:rsid w:val="00A769C7"/>
    <w:rsid w:val="00A769D9"/>
    <w:rsid w:val="00A76A4A"/>
    <w:rsid w:val="00A776F9"/>
    <w:rsid w:val="00A81F52"/>
    <w:rsid w:val="00A84434"/>
    <w:rsid w:val="00A8475D"/>
    <w:rsid w:val="00A85935"/>
    <w:rsid w:val="00A86102"/>
    <w:rsid w:val="00A903B4"/>
    <w:rsid w:val="00A92887"/>
    <w:rsid w:val="00A93183"/>
    <w:rsid w:val="00A9326C"/>
    <w:rsid w:val="00A94D9A"/>
    <w:rsid w:val="00A94E08"/>
    <w:rsid w:val="00A94EFB"/>
    <w:rsid w:val="00A95A57"/>
    <w:rsid w:val="00A96DBE"/>
    <w:rsid w:val="00A970AD"/>
    <w:rsid w:val="00AA2FCC"/>
    <w:rsid w:val="00AA3349"/>
    <w:rsid w:val="00AA4DC4"/>
    <w:rsid w:val="00AA5437"/>
    <w:rsid w:val="00AB0D1B"/>
    <w:rsid w:val="00AB29C7"/>
    <w:rsid w:val="00AB42AB"/>
    <w:rsid w:val="00AB4E72"/>
    <w:rsid w:val="00AB58AB"/>
    <w:rsid w:val="00AC05A6"/>
    <w:rsid w:val="00AC0B48"/>
    <w:rsid w:val="00AC5445"/>
    <w:rsid w:val="00AC71FC"/>
    <w:rsid w:val="00AD5A46"/>
    <w:rsid w:val="00AD6018"/>
    <w:rsid w:val="00AD6173"/>
    <w:rsid w:val="00AD729B"/>
    <w:rsid w:val="00AE0945"/>
    <w:rsid w:val="00AE22DC"/>
    <w:rsid w:val="00AE2A91"/>
    <w:rsid w:val="00AE32BE"/>
    <w:rsid w:val="00AE3710"/>
    <w:rsid w:val="00AE4FEB"/>
    <w:rsid w:val="00AE748B"/>
    <w:rsid w:val="00AF0C61"/>
    <w:rsid w:val="00AF2B7E"/>
    <w:rsid w:val="00AF6733"/>
    <w:rsid w:val="00AF7BA9"/>
    <w:rsid w:val="00B00962"/>
    <w:rsid w:val="00B00DBE"/>
    <w:rsid w:val="00B012B5"/>
    <w:rsid w:val="00B0436C"/>
    <w:rsid w:val="00B07481"/>
    <w:rsid w:val="00B11D6F"/>
    <w:rsid w:val="00B1312D"/>
    <w:rsid w:val="00B13855"/>
    <w:rsid w:val="00B17E91"/>
    <w:rsid w:val="00B20B5F"/>
    <w:rsid w:val="00B2186E"/>
    <w:rsid w:val="00B21CE7"/>
    <w:rsid w:val="00B263F6"/>
    <w:rsid w:val="00B2694C"/>
    <w:rsid w:val="00B27139"/>
    <w:rsid w:val="00B307FC"/>
    <w:rsid w:val="00B32556"/>
    <w:rsid w:val="00B33481"/>
    <w:rsid w:val="00B34183"/>
    <w:rsid w:val="00B34BB2"/>
    <w:rsid w:val="00B35D8E"/>
    <w:rsid w:val="00B36D0F"/>
    <w:rsid w:val="00B37525"/>
    <w:rsid w:val="00B375EB"/>
    <w:rsid w:val="00B402EB"/>
    <w:rsid w:val="00B42396"/>
    <w:rsid w:val="00B42AC3"/>
    <w:rsid w:val="00B449C9"/>
    <w:rsid w:val="00B44C33"/>
    <w:rsid w:val="00B44E3C"/>
    <w:rsid w:val="00B45234"/>
    <w:rsid w:val="00B46C8E"/>
    <w:rsid w:val="00B47E25"/>
    <w:rsid w:val="00B50888"/>
    <w:rsid w:val="00B50EB7"/>
    <w:rsid w:val="00B53593"/>
    <w:rsid w:val="00B536BE"/>
    <w:rsid w:val="00B54757"/>
    <w:rsid w:val="00B567D1"/>
    <w:rsid w:val="00B577C3"/>
    <w:rsid w:val="00B60B0A"/>
    <w:rsid w:val="00B61C68"/>
    <w:rsid w:val="00B64D73"/>
    <w:rsid w:val="00B74024"/>
    <w:rsid w:val="00B74327"/>
    <w:rsid w:val="00B76C85"/>
    <w:rsid w:val="00B83098"/>
    <w:rsid w:val="00B836F5"/>
    <w:rsid w:val="00B86F32"/>
    <w:rsid w:val="00B90D57"/>
    <w:rsid w:val="00B93B3E"/>
    <w:rsid w:val="00B94E85"/>
    <w:rsid w:val="00BB04B8"/>
    <w:rsid w:val="00BB1A71"/>
    <w:rsid w:val="00BB1FD3"/>
    <w:rsid w:val="00BB257F"/>
    <w:rsid w:val="00BB4792"/>
    <w:rsid w:val="00BC1081"/>
    <w:rsid w:val="00BC1C94"/>
    <w:rsid w:val="00BC4BC7"/>
    <w:rsid w:val="00BC5447"/>
    <w:rsid w:val="00BC78EB"/>
    <w:rsid w:val="00BD02E6"/>
    <w:rsid w:val="00BD15E8"/>
    <w:rsid w:val="00BD562E"/>
    <w:rsid w:val="00BD59D2"/>
    <w:rsid w:val="00BE1169"/>
    <w:rsid w:val="00BE11E6"/>
    <w:rsid w:val="00BE721F"/>
    <w:rsid w:val="00BF094C"/>
    <w:rsid w:val="00BF1AD0"/>
    <w:rsid w:val="00BF2570"/>
    <w:rsid w:val="00BF3C54"/>
    <w:rsid w:val="00BF4FDF"/>
    <w:rsid w:val="00BF6FC7"/>
    <w:rsid w:val="00C0332C"/>
    <w:rsid w:val="00C04813"/>
    <w:rsid w:val="00C04823"/>
    <w:rsid w:val="00C07F3C"/>
    <w:rsid w:val="00C104F6"/>
    <w:rsid w:val="00C105A1"/>
    <w:rsid w:val="00C14D9C"/>
    <w:rsid w:val="00C20705"/>
    <w:rsid w:val="00C20B36"/>
    <w:rsid w:val="00C213BF"/>
    <w:rsid w:val="00C30B7D"/>
    <w:rsid w:val="00C31A6A"/>
    <w:rsid w:val="00C34709"/>
    <w:rsid w:val="00C36BD6"/>
    <w:rsid w:val="00C45E1B"/>
    <w:rsid w:val="00C465AA"/>
    <w:rsid w:val="00C46CF7"/>
    <w:rsid w:val="00C5080E"/>
    <w:rsid w:val="00C513C3"/>
    <w:rsid w:val="00C5222A"/>
    <w:rsid w:val="00C532A1"/>
    <w:rsid w:val="00C53F36"/>
    <w:rsid w:val="00C54982"/>
    <w:rsid w:val="00C55000"/>
    <w:rsid w:val="00C55D15"/>
    <w:rsid w:val="00C562B3"/>
    <w:rsid w:val="00C56567"/>
    <w:rsid w:val="00C62C42"/>
    <w:rsid w:val="00C70784"/>
    <w:rsid w:val="00C735BF"/>
    <w:rsid w:val="00C7475D"/>
    <w:rsid w:val="00C74EA9"/>
    <w:rsid w:val="00C76162"/>
    <w:rsid w:val="00C76864"/>
    <w:rsid w:val="00C82D4B"/>
    <w:rsid w:val="00C84A2D"/>
    <w:rsid w:val="00C851E6"/>
    <w:rsid w:val="00C8577F"/>
    <w:rsid w:val="00C863C7"/>
    <w:rsid w:val="00C87869"/>
    <w:rsid w:val="00C87F4C"/>
    <w:rsid w:val="00C93602"/>
    <w:rsid w:val="00C9719A"/>
    <w:rsid w:val="00CA011E"/>
    <w:rsid w:val="00CA0AA1"/>
    <w:rsid w:val="00CA17C2"/>
    <w:rsid w:val="00CA5DB2"/>
    <w:rsid w:val="00CB2098"/>
    <w:rsid w:val="00CB32BB"/>
    <w:rsid w:val="00CB65F5"/>
    <w:rsid w:val="00CC22D7"/>
    <w:rsid w:val="00CC38BA"/>
    <w:rsid w:val="00CC5F74"/>
    <w:rsid w:val="00CD06DE"/>
    <w:rsid w:val="00CD421B"/>
    <w:rsid w:val="00CD44D1"/>
    <w:rsid w:val="00CD4B33"/>
    <w:rsid w:val="00CD6747"/>
    <w:rsid w:val="00CD7700"/>
    <w:rsid w:val="00CE3C1E"/>
    <w:rsid w:val="00CE3FAF"/>
    <w:rsid w:val="00CE4299"/>
    <w:rsid w:val="00CE5AED"/>
    <w:rsid w:val="00CF3647"/>
    <w:rsid w:val="00CF7CA3"/>
    <w:rsid w:val="00D00534"/>
    <w:rsid w:val="00D00577"/>
    <w:rsid w:val="00D0209D"/>
    <w:rsid w:val="00D03C72"/>
    <w:rsid w:val="00D043C6"/>
    <w:rsid w:val="00D05314"/>
    <w:rsid w:val="00D06F07"/>
    <w:rsid w:val="00D10FCE"/>
    <w:rsid w:val="00D115A0"/>
    <w:rsid w:val="00D121A1"/>
    <w:rsid w:val="00D12C58"/>
    <w:rsid w:val="00D12CA5"/>
    <w:rsid w:val="00D13C82"/>
    <w:rsid w:val="00D1660B"/>
    <w:rsid w:val="00D1772B"/>
    <w:rsid w:val="00D21223"/>
    <w:rsid w:val="00D21949"/>
    <w:rsid w:val="00D221AA"/>
    <w:rsid w:val="00D22628"/>
    <w:rsid w:val="00D22DD6"/>
    <w:rsid w:val="00D2372E"/>
    <w:rsid w:val="00D253F1"/>
    <w:rsid w:val="00D26986"/>
    <w:rsid w:val="00D27466"/>
    <w:rsid w:val="00D319B0"/>
    <w:rsid w:val="00D35844"/>
    <w:rsid w:val="00D3683F"/>
    <w:rsid w:val="00D36E24"/>
    <w:rsid w:val="00D37E92"/>
    <w:rsid w:val="00D42521"/>
    <w:rsid w:val="00D44C19"/>
    <w:rsid w:val="00D45D25"/>
    <w:rsid w:val="00D46C74"/>
    <w:rsid w:val="00D505E9"/>
    <w:rsid w:val="00D51E99"/>
    <w:rsid w:val="00D53211"/>
    <w:rsid w:val="00D55AF7"/>
    <w:rsid w:val="00D61CA9"/>
    <w:rsid w:val="00D6595A"/>
    <w:rsid w:val="00D65EA1"/>
    <w:rsid w:val="00D66401"/>
    <w:rsid w:val="00D714DE"/>
    <w:rsid w:val="00D73A15"/>
    <w:rsid w:val="00D74111"/>
    <w:rsid w:val="00D756AE"/>
    <w:rsid w:val="00D762FC"/>
    <w:rsid w:val="00D779B8"/>
    <w:rsid w:val="00D77AFB"/>
    <w:rsid w:val="00D82A06"/>
    <w:rsid w:val="00D83C84"/>
    <w:rsid w:val="00D84578"/>
    <w:rsid w:val="00D84660"/>
    <w:rsid w:val="00D8574C"/>
    <w:rsid w:val="00D857CB"/>
    <w:rsid w:val="00D91BF9"/>
    <w:rsid w:val="00D939DE"/>
    <w:rsid w:val="00D9631C"/>
    <w:rsid w:val="00D970C3"/>
    <w:rsid w:val="00DA26EA"/>
    <w:rsid w:val="00DA2819"/>
    <w:rsid w:val="00DA326F"/>
    <w:rsid w:val="00DA50CD"/>
    <w:rsid w:val="00DA5E68"/>
    <w:rsid w:val="00DA78D1"/>
    <w:rsid w:val="00DB0A57"/>
    <w:rsid w:val="00DB3001"/>
    <w:rsid w:val="00DB33F1"/>
    <w:rsid w:val="00DB5956"/>
    <w:rsid w:val="00DC000E"/>
    <w:rsid w:val="00DC2614"/>
    <w:rsid w:val="00DC29C9"/>
    <w:rsid w:val="00DC65F3"/>
    <w:rsid w:val="00DD0253"/>
    <w:rsid w:val="00DD14B6"/>
    <w:rsid w:val="00DD2CB7"/>
    <w:rsid w:val="00DD30F3"/>
    <w:rsid w:val="00DD37FE"/>
    <w:rsid w:val="00DD3A86"/>
    <w:rsid w:val="00DE1413"/>
    <w:rsid w:val="00DE3A38"/>
    <w:rsid w:val="00DE5176"/>
    <w:rsid w:val="00DE574B"/>
    <w:rsid w:val="00DE60DB"/>
    <w:rsid w:val="00DE674B"/>
    <w:rsid w:val="00DE7640"/>
    <w:rsid w:val="00DF2B4A"/>
    <w:rsid w:val="00DF481B"/>
    <w:rsid w:val="00DF575A"/>
    <w:rsid w:val="00E02489"/>
    <w:rsid w:val="00E02C52"/>
    <w:rsid w:val="00E0381F"/>
    <w:rsid w:val="00E04B13"/>
    <w:rsid w:val="00E057E7"/>
    <w:rsid w:val="00E05E96"/>
    <w:rsid w:val="00E06991"/>
    <w:rsid w:val="00E11DEB"/>
    <w:rsid w:val="00E12676"/>
    <w:rsid w:val="00E1286B"/>
    <w:rsid w:val="00E12D43"/>
    <w:rsid w:val="00E14B3C"/>
    <w:rsid w:val="00E16B64"/>
    <w:rsid w:val="00E1719F"/>
    <w:rsid w:val="00E17242"/>
    <w:rsid w:val="00E203F4"/>
    <w:rsid w:val="00E21420"/>
    <w:rsid w:val="00E22939"/>
    <w:rsid w:val="00E24605"/>
    <w:rsid w:val="00E27AF9"/>
    <w:rsid w:val="00E328C7"/>
    <w:rsid w:val="00E32BB8"/>
    <w:rsid w:val="00E33407"/>
    <w:rsid w:val="00E33709"/>
    <w:rsid w:val="00E35CC1"/>
    <w:rsid w:val="00E403D6"/>
    <w:rsid w:val="00E40D19"/>
    <w:rsid w:val="00E422BB"/>
    <w:rsid w:val="00E439C9"/>
    <w:rsid w:val="00E43A6A"/>
    <w:rsid w:val="00E44D5C"/>
    <w:rsid w:val="00E456D3"/>
    <w:rsid w:val="00E4662B"/>
    <w:rsid w:val="00E46B93"/>
    <w:rsid w:val="00E50806"/>
    <w:rsid w:val="00E50E87"/>
    <w:rsid w:val="00E518C8"/>
    <w:rsid w:val="00E51FD4"/>
    <w:rsid w:val="00E60AA6"/>
    <w:rsid w:val="00E71ABF"/>
    <w:rsid w:val="00E723F7"/>
    <w:rsid w:val="00E75C33"/>
    <w:rsid w:val="00E80DB7"/>
    <w:rsid w:val="00E8364C"/>
    <w:rsid w:val="00E85F54"/>
    <w:rsid w:val="00E87486"/>
    <w:rsid w:val="00E94097"/>
    <w:rsid w:val="00E94453"/>
    <w:rsid w:val="00E96EDB"/>
    <w:rsid w:val="00EA0A73"/>
    <w:rsid w:val="00EA4C56"/>
    <w:rsid w:val="00EA56CD"/>
    <w:rsid w:val="00EA6011"/>
    <w:rsid w:val="00EB0490"/>
    <w:rsid w:val="00EB220B"/>
    <w:rsid w:val="00EB2D07"/>
    <w:rsid w:val="00EB3D58"/>
    <w:rsid w:val="00EB4145"/>
    <w:rsid w:val="00EB5204"/>
    <w:rsid w:val="00EC4509"/>
    <w:rsid w:val="00EC5AC5"/>
    <w:rsid w:val="00EC63DF"/>
    <w:rsid w:val="00ED1361"/>
    <w:rsid w:val="00ED36B7"/>
    <w:rsid w:val="00ED7F20"/>
    <w:rsid w:val="00EE2D29"/>
    <w:rsid w:val="00EE760D"/>
    <w:rsid w:val="00EF037C"/>
    <w:rsid w:val="00EF67D2"/>
    <w:rsid w:val="00EF7DF0"/>
    <w:rsid w:val="00F024F9"/>
    <w:rsid w:val="00F0450F"/>
    <w:rsid w:val="00F047AD"/>
    <w:rsid w:val="00F06CDD"/>
    <w:rsid w:val="00F12358"/>
    <w:rsid w:val="00F12743"/>
    <w:rsid w:val="00F140A4"/>
    <w:rsid w:val="00F1432C"/>
    <w:rsid w:val="00F2123D"/>
    <w:rsid w:val="00F21E7D"/>
    <w:rsid w:val="00F25491"/>
    <w:rsid w:val="00F27B1C"/>
    <w:rsid w:val="00F30158"/>
    <w:rsid w:val="00F31528"/>
    <w:rsid w:val="00F31F8B"/>
    <w:rsid w:val="00F4278D"/>
    <w:rsid w:val="00F43182"/>
    <w:rsid w:val="00F44C5C"/>
    <w:rsid w:val="00F5080D"/>
    <w:rsid w:val="00F54A81"/>
    <w:rsid w:val="00F57517"/>
    <w:rsid w:val="00F57D82"/>
    <w:rsid w:val="00F60029"/>
    <w:rsid w:val="00F62964"/>
    <w:rsid w:val="00F65106"/>
    <w:rsid w:val="00F74DC6"/>
    <w:rsid w:val="00F764B2"/>
    <w:rsid w:val="00F768DC"/>
    <w:rsid w:val="00F8133F"/>
    <w:rsid w:val="00F81DF2"/>
    <w:rsid w:val="00F827A1"/>
    <w:rsid w:val="00F852DC"/>
    <w:rsid w:val="00F87FA1"/>
    <w:rsid w:val="00F95422"/>
    <w:rsid w:val="00F9567B"/>
    <w:rsid w:val="00FA191E"/>
    <w:rsid w:val="00FA6D0D"/>
    <w:rsid w:val="00FA729F"/>
    <w:rsid w:val="00FB1568"/>
    <w:rsid w:val="00FB26E6"/>
    <w:rsid w:val="00FB3A01"/>
    <w:rsid w:val="00FB511A"/>
    <w:rsid w:val="00FB6040"/>
    <w:rsid w:val="00FB738A"/>
    <w:rsid w:val="00FB7FD1"/>
    <w:rsid w:val="00FC0AA7"/>
    <w:rsid w:val="00FC30F2"/>
    <w:rsid w:val="00FC79D7"/>
    <w:rsid w:val="00FD5143"/>
    <w:rsid w:val="00FD64B5"/>
    <w:rsid w:val="00FD7095"/>
    <w:rsid w:val="00FD70C3"/>
    <w:rsid w:val="00FF33BE"/>
    <w:rsid w:val="00FF4CB6"/>
    <w:rsid w:val="00FF4CD0"/>
    <w:rsid w:val="00FF786D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4C44E"/>
  <w15:docId w15:val="{C73B5E55-4026-A84C-A56C-D23C53CB4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962ACE"/>
    <w:pPr>
      <w:spacing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962ACE"/>
    <w:rPr>
      <w:rFonts w:eastAsiaTheme="minorEastAsi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2A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AC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402EB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402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402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402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402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402EB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A3502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0482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48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ebusinessoftech.wordpress.com/2016/05/08/deliveroo/" TargetMode="External"/><Relationship Id="rId3" Type="http://schemas.openxmlformats.org/officeDocument/2006/relationships/styles" Target="styles.xml"/><Relationship Id="rId7" Type="http://schemas.openxmlformats.org/officeDocument/2006/relationships/hyperlink" Target="https://trends.google.com/trends/explore?q=%2Fm%2F05wvs&amp;date=all&amp;geo=GB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77E14-AC16-4E17-85B9-3CD4118EB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</dc:creator>
  <cp:lastModifiedBy>William Spencer</cp:lastModifiedBy>
  <cp:revision>3</cp:revision>
  <cp:lastPrinted>2014-01-24T16:53:00Z</cp:lastPrinted>
  <dcterms:created xsi:type="dcterms:W3CDTF">2018-11-04T21:43:00Z</dcterms:created>
  <dcterms:modified xsi:type="dcterms:W3CDTF">2018-11-04T21:49:00Z</dcterms:modified>
</cp:coreProperties>
</file>