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28317455"/>
        <w:docPartObj>
          <w:docPartGallery w:val="Cover Pages"/>
          <w:docPartUnique/>
        </w:docPartObj>
      </w:sdtPr>
      <w:sdtEndPr/>
      <w:sdtContent>
        <w:p w14:paraId="1C2E32EE" w14:textId="27158D3F" w:rsidR="00C562DA" w:rsidRDefault="00C562DA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3364840B" wp14:editId="322A5A96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3536315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6638290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4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38713E0D" w14:textId="7791240D" w:rsidR="00C562DA" w:rsidRDefault="00265EE0">
                                <w:pPr>
                                  <w:pStyle w:val="NoSpacing"/>
                                  <w:rPr>
                                    <w:noProof/>
                                    <w:color w:val="323232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323232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C562DA">
                                      <w:rPr>
                                        <w:noProof/>
                                        <w:color w:val="323232" w:themeColor="text2"/>
                                      </w:rPr>
                                      <w:t>University of Wales Trinity St David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364840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65" o:spid="_x0000_s1026" type="#_x0000_t202" style="position:absolute;margin-left:0;margin-top:0;width:220.3pt;height:21.15pt;z-index:251664384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" filled="f" stroked="f" strokeweight=".5pt">
                    <v:textbox style="mso-fit-shape-to-text:t">
                      <w:txbxContent>
                        <w:p w14:paraId="38713E0D" w14:textId="7791240D" w:rsidR="00C562DA" w:rsidRDefault="00265EE0">
                          <w:pPr>
                            <w:pStyle w:val="NoSpacing"/>
                            <w:rPr>
                              <w:noProof/>
                              <w:color w:val="323232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323232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C562DA">
                                <w:rPr>
                                  <w:noProof/>
                                  <w:color w:val="323232" w:themeColor="text2"/>
                                </w:rPr>
                                <w:t>University of Wales Trinity St David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1DE1F600" wp14:editId="00A718BF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46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B66570E" w14:textId="77777777" w:rsidR="00C562DA" w:rsidRDefault="00C562DA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1DE1F600" id="Rectangle 466" o:spid="_x0000_s1027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" fillcolor="#fde5cc [660]" stroked="f" strokeweight="1pt">
                    <v:fill color2="#f9b268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6B66570E" w14:textId="77777777" w:rsidR="00C562DA" w:rsidRDefault="00C562DA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56D1A73" wp14:editId="659C770E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3536315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251460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46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5026A839" w14:textId="2CED738E" w:rsidR="00C562DA" w:rsidRDefault="00265EE0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C562DA">
                                      <w:rPr>
                                        <w:color w:val="FFFFFF" w:themeColor="background1"/>
                                      </w:rPr>
                                      <w:t>Academic and Employability Skills            Ann Nash 1605605                                   Tutor: Sylvia Hoffmann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256D1A73" id="Rectangle 467" o:spid="_x0000_s1028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" fillcolor="#323232 [3215]" stroked="f" strokeweight="1pt">
                    <v:textbox inset="14.4pt,14.4pt,14.4pt,28.8pt">
                      <w:txbxContent>
                        <w:p w14:paraId="5026A839" w14:textId="2CED738E" w:rsidR="00C562DA" w:rsidRDefault="00265EE0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8276291"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EndPr/>
                            <w:sdtContent>
                              <w:r w:rsidR="00C562DA">
                                <w:rPr>
                                  <w:color w:val="FFFFFF" w:themeColor="background1"/>
                                </w:rPr>
                                <w:t>Academic and Employability Skills            Ann Nash 1605605                                   Tutor: Sylvia Hoffmann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E905227" wp14:editId="41AC8047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3419475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251460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46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2B45D539" id="Rectangle 468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" fillcolor="white [3212]" strokecolor="#867852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11C20308" wp14:editId="5AFAF836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3536315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6939915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4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288AE787" id="Rectangle 469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" fillcolor="#f07f09 [3204]" stroked="f" strokeweight="1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9111332" wp14:editId="4F1A4E5D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3536315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3520440</wp:posOffset>
                        </wp:positionV>
                      </mc:Fallback>
                    </mc:AlternateContent>
                    <wp:extent cx="2797810" cy="2475230"/>
                    <wp:effectExtent l="0" t="0" r="0" b="0"/>
                    <wp:wrapSquare wrapText="bothSides"/>
                    <wp:docPr id="470" name="Text Box 47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F07F09" w:themeColor="accent1"/>
                                    <w:sz w:val="56"/>
                                    <w:szCs w:val="56"/>
                                  </w:rPr>
                                  <w:alias w:val="Title"/>
                                  <w:id w:val="-958338334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6108186" w14:textId="0B4A132E" w:rsidR="00C562DA" w:rsidRDefault="00C562DA">
                                    <w:pPr>
                                      <w:spacing w:line="240" w:lineRule="auto"/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F07F09" w:themeColor="accent1"/>
                                        <w:sz w:val="72"/>
                                        <w:szCs w:val="144"/>
                                      </w:rPr>
                                    </w:pPr>
                                    <w:r w:rsidRPr="00C562DA"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F07F09" w:themeColor="accent1"/>
                                        <w:sz w:val="56"/>
                                        <w:szCs w:val="56"/>
                                      </w:rPr>
                                      <w:t>A Reflective Report on Learned Academic Skills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323232" w:themeColor="text2"/>
                                    <w:sz w:val="32"/>
                                    <w:szCs w:val="32"/>
                                  </w:rPr>
                                  <w:alias w:val="Subtitle"/>
                                  <w:id w:val="15524255"/>
                                  <w:showingPlcHdr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245E451" w14:textId="5211E5FA" w:rsidR="00C562DA" w:rsidRDefault="00C562DA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323232" w:themeColor="text2"/>
                                        <w:sz w:val="32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323232" w:themeColor="text2"/>
                                        <w:sz w:val="32"/>
                                        <w:szCs w:val="32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 w14:anchorId="69111332" id="Text Box 470" o:spid="_x0000_s1029" type="#_x0000_t202" style="position:absolute;margin-left:0;margin-top:0;width:220.3pt;height:194.9pt;z-index:251661312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F07F09" w:themeColor="accent1"/>
                              <w:sz w:val="56"/>
                              <w:szCs w:val="56"/>
                            </w:rPr>
                            <w:alias w:val="Title"/>
                            <w:id w:val="-958338334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76108186" w14:textId="0B4A132E" w:rsidR="00C562DA" w:rsidRDefault="00C562DA">
                              <w:pPr>
                                <w:spacing w:line="240" w:lineRule="auto"/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F07F09" w:themeColor="accent1"/>
                                  <w:sz w:val="72"/>
                                  <w:szCs w:val="144"/>
                                </w:rPr>
                              </w:pPr>
                              <w:r w:rsidRPr="00C562DA"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F07F09" w:themeColor="accent1"/>
                                  <w:sz w:val="56"/>
                                  <w:szCs w:val="56"/>
                                </w:rPr>
                                <w:t>A Reflective Report on Learned Academic Skills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323232" w:themeColor="text2"/>
                              <w:sz w:val="32"/>
                              <w:szCs w:val="32"/>
                            </w:rPr>
                            <w:alias w:val="Subtitle"/>
                            <w:id w:val="15524255"/>
                            <w:showingPlcHdr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EndPr/>
                          <w:sdtContent>
                            <w:p w14:paraId="7245E451" w14:textId="5211E5FA" w:rsidR="00C562DA" w:rsidRDefault="00C562DA">
                              <w:pP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323232" w:themeColor="text2"/>
                                  <w:sz w:val="32"/>
                                  <w:szCs w:val="40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323232" w:themeColor="text2"/>
                                  <w:sz w:val="32"/>
                                  <w:szCs w:val="32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F1E10EC" w14:textId="3F3D2086" w:rsidR="00C562DA" w:rsidRDefault="00C562DA">
          <w:r>
            <w:br w:type="page"/>
          </w:r>
        </w:p>
      </w:sdtContent>
    </w:sdt>
    <w:p w14:paraId="3438DD6A" w14:textId="77777777" w:rsidR="008E367C" w:rsidRDefault="008E367C" w:rsidP="004C09E8">
      <w:pPr>
        <w:jc w:val="center"/>
        <w:rPr>
          <w:rFonts w:asciiTheme="majorHAnsi" w:eastAsiaTheme="majorEastAsia" w:hAnsiTheme="majorHAnsi" w:cstheme="majorBidi"/>
          <w:sz w:val="56"/>
          <w:szCs w:val="56"/>
        </w:rPr>
      </w:pPr>
    </w:p>
    <w:bookmarkStart w:id="0" w:name="_Toc510129649" w:displacedByCustomXml="next"/>
    <w:sdt>
      <w:sdtPr>
        <w:rPr>
          <w:rFonts w:asciiTheme="minorHAnsi" w:eastAsiaTheme="minorEastAsia" w:hAnsiTheme="minorHAnsi" w:cstheme="minorBidi"/>
          <w:b w:val="0"/>
          <w:bCs w:val="0"/>
          <w:smallCaps w:val="0"/>
          <w:sz w:val="22"/>
          <w:szCs w:val="22"/>
        </w:rPr>
        <w:id w:val="-1668005521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0D99B113" w14:textId="1D868FE2" w:rsidR="008A7E0F" w:rsidRDefault="00D985BF">
          <w:pPr>
            <w:pStyle w:val="TOCHeading"/>
          </w:pPr>
          <w:r>
            <w:t>Table of Contents</w:t>
          </w:r>
        </w:p>
        <w:p w14:paraId="0AE77A50" w14:textId="5347D604" w:rsidR="00E94CB5" w:rsidRDefault="008A7E0F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12357279" w:history="1">
            <w:r w:rsidR="00E94CB5" w:rsidRPr="007B3600">
              <w:rPr>
                <w:rStyle w:val="Hyperlink"/>
                <w:noProof/>
              </w:rPr>
              <w:t>Introduction</w:t>
            </w:r>
            <w:r w:rsidR="00E94CB5">
              <w:rPr>
                <w:noProof/>
                <w:webHidden/>
              </w:rPr>
              <w:tab/>
            </w:r>
            <w:r w:rsidR="00E94CB5">
              <w:rPr>
                <w:noProof/>
                <w:webHidden/>
              </w:rPr>
              <w:fldChar w:fldCharType="begin"/>
            </w:r>
            <w:r w:rsidR="00E94CB5">
              <w:rPr>
                <w:noProof/>
                <w:webHidden/>
              </w:rPr>
              <w:instrText xml:space="preserve"> PAGEREF _Toc512357279 \h </w:instrText>
            </w:r>
            <w:r w:rsidR="00E94CB5">
              <w:rPr>
                <w:noProof/>
                <w:webHidden/>
              </w:rPr>
            </w:r>
            <w:r w:rsidR="00E94CB5">
              <w:rPr>
                <w:noProof/>
                <w:webHidden/>
              </w:rPr>
              <w:fldChar w:fldCharType="separate"/>
            </w:r>
            <w:r w:rsidR="00E94CB5">
              <w:rPr>
                <w:noProof/>
                <w:webHidden/>
              </w:rPr>
              <w:t>2</w:t>
            </w:r>
            <w:r w:rsidR="00E94CB5">
              <w:rPr>
                <w:noProof/>
                <w:webHidden/>
              </w:rPr>
              <w:fldChar w:fldCharType="end"/>
            </w:r>
          </w:hyperlink>
        </w:p>
        <w:p w14:paraId="6D4C07EE" w14:textId="7E9AE28E" w:rsidR="00E94CB5" w:rsidRDefault="00265EE0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512357280" w:history="1">
            <w:r w:rsidR="00E94CB5" w:rsidRPr="007B3600">
              <w:rPr>
                <w:rStyle w:val="Hyperlink"/>
                <w:noProof/>
              </w:rPr>
              <w:t>First Term</w:t>
            </w:r>
            <w:r w:rsidR="00E94CB5">
              <w:rPr>
                <w:noProof/>
                <w:webHidden/>
              </w:rPr>
              <w:tab/>
            </w:r>
            <w:r w:rsidR="00E94CB5">
              <w:rPr>
                <w:noProof/>
                <w:webHidden/>
              </w:rPr>
              <w:fldChar w:fldCharType="begin"/>
            </w:r>
            <w:r w:rsidR="00E94CB5">
              <w:rPr>
                <w:noProof/>
                <w:webHidden/>
              </w:rPr>
              <w:instrText xml:space="preserve"> PAGEREF _Toc512357280 \h </w:instrText>
            </w:r>
            <w:r w:rsidR="00E94CB5">
              <w:rPr>
                <w:noProof/>
                <w:webHidden/>
              </w:rPr>
            </w:r>
            <w:r w:rsidR="00E94CB5">
              <w:rPr>
                <w:noProof/>
                <w:webHidden/>
              </w:rPr>
              <w:fldChar w:fldCharType="separate"/>
            </w:r>
            <w:r w:rsidR="00E94CB5">
              <w:rPr>
                <w:noProof/>
                <w:webHidden/>
              </w:rPr>
              <w:t>2</w:t>
            </w:r>
            <w:r w:rsidR="00E94CB5">
              <w:rPr>
                <w:noProof/>
                <w:webHidden/>
              </w:rPr>
              <w:fldChar w:fldCharType="end"/>
            </w:r>
          </w:hyperlink>
        </w:p>
        <w:p w14:paraId="18D9307F" w14:textId="47A67219" w:rsidR="00E94CB5" w:rsidRDefault="00265EE0">
          <w:pPr>
            <w:pStyle w:val="TOC2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512357281" w:history="1">
            <w:r w:rsidR="00E94CB5" w:rsidRPr="007B3600">
              <w:rPr>
                <w:rStyle w:val="Hyperlink"/>
                <w:noProof/>
              </w:rPr>
              <w:t>Week 1</w:t>
            </w:r>
            <w:r w:rsidR="00E94CB5">
              <w:rPr>
                <w:noProof/>
                <w:webHidden/>
              </w:rPr>
              <w:tab/>
            </w:r>
            <w:r w:rsidR="00E94CB5">
              <w:rPr>
                <w:noProof/>
                <w:webHidden/>
              </w:rPr>
              <w:fldChar w:fldCharType="begin"/>
            </w:r>
            <w:r w:rsidR="00E94CB5">
              <w:rPr>
                <w:noProof/>
                <w:webHidden/>
              </w:rPr>
              <w:instrText xml:space="preserve"> PAGEREF _Toc512357281 \h </w:instrText>
            </w:r>
            <w:r w:rsidR="00E94CB5">
              <w:rPr>
                <w:noProof/>
                <w:webHidden/>
              </w:rPr>
            </w:r>
            <w:r w:rsidR="00E94CB5">
              <w:rPr>
                <w:noProof/>
                <w:webHidden/>
              </w:rPr>
              <w:fldChar w:fldCharType="separate"/>
            </w:r>
            <w:r w:rsidR="00E94CB5">
              <w:rPr>
                <w:noProof/>
                <w:webHidden/>
              </w:rPr>
              <w:t>2</w:t>
            </w:r>
            <w:r w:rsidR="00E94CB5">
              <w:rPr>
                <w:noProof/>
                <w:webHidden/>
              </w:rPr>
              <w:fldChar w:fldCharType="end"/>
            </w:r>
          </w:hyperlink>
        </w:p>
        <w:p w14:paraId="5F263580" w14:textId="4DBF0FCD" w:rsidR="00E94CB5" w:rsidRDefault="00265EE0">
          <w:pPr>
            <w:pStyle w:val="TOC2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512357282" w:history="1">
            <w:r w:rsidR="00E94CB5" w:rsidRPr="007B3600">
              <w:rPr>
                <w:rStyle w:val="Hyperlink"/>
                <w:noProof/>
              </w:rPr>
              <w:t>Week 2</w:t>
            </w:r>
            <w:r w:rsidR="00E94CB5">
              <w:rPr>
                <w:noProof/>
                <w:webHidden/>
              </w:rPr>
              <w:tab/>
            </w:r>
            <w:r w:rsidR="00E94CB5">
              <w:rPr>
                <w:noProof/>
                <w:webHidden/>
              </w:rPr>
              <w:fldChar w:fldCharType="begin"/>
            </w:r>
            <w:r w:rsidR="00E94CB5">
              <w:rPr>
                <w:noProof/>
                <w:webHidden/>
              </w:rPr>
              <w:instrText xml:space="preserve"> PAGEREF _Toc512357282 \h </w:instrText>
            </w:r>
            <w:r w:rsidR="00E94CB5">
              <w:rPr>
                <w:noProof/>
                <w:webHidden/>
              </w:rPr>
            </w:r>
            <w:r w:rsidR="00E94CB5">
              <w:rPr>
                <w:noProof/>
                <w:webHidden/>
              </w:rPr>
              <w:fldChar w:fldCharType="separate"/>
            </w:r>
            <w:r w:rsidR="00E94CB5">
              <w:rPr>
                <w:noProof/>
                <w:webHidden/>
              </w:rPr>
              <w:t>2</w:t>
            </w:r>
            <w:r w:rsidR="00E94CB5">
              <w:rPr>
                <w:noProof/>
                <w:webHidden/>
              </w:rPr>
              <w:fldChar w:fldCharType="end"/>
            </w:r>
          </w:hyperlink>
        </w:p>
        <w:p w14:paraId="57DF66A3" w14:textId="007FD4AC" w:rsidR="00E94CB5" w:rsidRDefault="00265EE0">
          <w:pPr>
            <w:pStyle w:val="TOC2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512357283" w:history="1">
            <w:r w:rsidR="00E94CB5" w:rsidRPr="007B3600">
              <w:rPr>
                <w:rStyle w:val="Hyperlink"/>
                <w:noProof/>
              </w:rPr>
              <w:t>Week 3</w:t>
            </w:r>
            <w:r w:rsidR="00E94CB5">
              <w:rPr>
                <w:noProof/>
                <w:webHidden/>
              </w:rPr>
              <w:tab/>
            </w:r>
            <w:r w:rsidR="00E94CB5">
              <w:rPr>
                <w:noProof/>
                <w:webHidden/>
              </w:rPr>
              <w:fldChar w:fldCharType="begin"/>
            </w:r>
            <w:r w:rsidR="00E94CB5">
              <w:rPr>
                <w:noProof/>
                <w:webHidden/>
              </w:rPr>
              <w:instrText xml:space="preserve"> PAGEREF _Toc512357283 \h </w:instrText>
            </w:r>
            <w:r w:rsidR="00E94CB5">
              <w:rPr>
                <w:noProof/>
                <w:webHidden/>
              </w:rPr>
            </w:r>
            <w:r w:rsidR="00E94CB5">
              <w:rPr>
                <w:noProof/>
                <w:webHidden/>
              </w:rPr>
              <w:fldChar w:fldCharType="separate"/>
            </w:r>
            <w:r w:rsidR="00E94CB5">
              <w:rPr>
                <w:noProof/>
                <w:webHidden/>
              </w:rPr>
              <w:t>2</w:t>
            </w:r>
            <w:r w:rsidR="00E94CB5">
              <w:rPr>
                <w:noProof/>
                <w:webHidden/>
              </w:rPr>
              <w:fldChar w:fldCharType="end"/>
            </w:r>
          </w:hyperlink>
        </w:p>
        <w:p w14:paraId="30714DB6" w14:textId="200197EC" w:rsidR="00E94CB5" w:rsidRDefault="00265EE0">
          <w:pPr>
            <w:pStyle w:val="TOC2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512357284" w:history="1">
            <w:r w:rsidR="00E94CB5" w:rsidRPr="007B3600">
              <w:rPr>
                <w:rStyle w:val="Hyperlink"/>
                <w:noProof/>
              </w:rPr>
              <w:t>Week 4</w:t>
            </w:r>
            <w:r w:rsidR="00E94CB5">
              <w:rPr>
                <w:noProof/>
                <w:webHidden/>
              </w:rPr>
              <w:tab/>
            </w:r>
            <w:r w:rsidR="00E94CB5">
              <w:rPr>
                <w:noProof/>
                <w:webHidden/>
              </w:rPr>
              <w:fldChar w:fldCharType="begin"/>
            </w:r>
            <w:r w:rsidR="00E94CB5">
              <w:rPr>
                <w:noProof/>
                <w:webHidden/>
              </w:rPr>
              <w:instrText xml:space="preserve"> PAGEREF _Toc512357284 \h </w:instrText>
            </w:r>
            <w:r w:rsidR="00E94CB5">
              <w:rPr>
                <w:noProof/>
                <w:webHidden/>
              </w:rPr>
            </w:r>
            <w:r w:rsidR="00E94CB5">
              <w:rPr>
                <w:noProof/>
                <w:webHidden/>
              </w:rPr>
              <w:fldChar w:fldCharType="separate"/>
            </w:r>
            <w:r w:rsidR="00E94CB5">
              <w:rPr>
                <w:noProof/>
                <w:webHidden/>
              </w:rPr>
              <w:t>3</w:t>
            </w:r>
            <w:r w:rsidR="00E94CB5">
              <w:rPr>
                <w:noProof/>
                <w:webHidden/>
              </w:rPr>
              <w:fldChar w:fldCharType="end"/>
            </w:r>
          </w:hyperlink>
        </w:p>
        <w:p w14:paraId="05BF1870" w14:textId="5D07DE79" w:rsidR="00E94CB5" w:rsidRDefault="00265EE0">
          <w:pPr>
            <w:pStyle w:val="TOC2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512357285" w:history="1">
            <w:r w:rsidR="00E94CB5" w:rsidRPr="007B3600">
              <w:rPr>
                <w:rStyle w:val="Hyperlink"/>
                <w:noProof/>
              </w:rPr>
              <w:t>Week 5</w:t>
            </w:r>
            <w:r w:rsidR="00E94CB5">
              <w:rPr>
                <w:noProof/>
                <w:webHidden/>
              </w:rPr>
              <w:tab/>
            </w:r>
            <w:r w:rsidR="00E94CB5">
              <w:rPr>
                <w:noProof/>
                <w:webHidden/>
              </w:rPr>
              <w:fldChar w:fldCharType="begin"/>
            </w:r>
            <w:r w:rsidR="00E94CB5">
              <w:rPr>
                <w:noProof/>
                <w:webHidden/>
              </w:rPr>
              <w:instrText xml:space="preserve"> PAGEREF _Toc512357285 \h </w:instrText>
            </w:r>
            <w:r w:rsidR="00E94CB5">
              <w:rPr>
                <w:noProof/>
                <w:webHidden/>
              </w:rPr>
            </w:r>
            <w:r w:rsidR="00E94CB5">
              <w:rPr>
                <w:noProof/>
                <w:webHidden/>
              </w:rPr>
              <w:fldChar w:fldCharType="separate"/>
            </w:r>
            <w:r w:rsidR="00E94CB5">
              <w:rPr>
                <w:noProof/>
                <w:webHidden/>
              </w:rPr>
              <w:t>3</w:t>
            </w:r>
            <w:r w:rsidR="00E94CB5">
              <w:rPr>
                <w:noProof/>
                <w:webHidden/>
              </w:rPr>
              <w:fldChar w:fldCharType="end"/>
            </w:r>
          </w:hyperlink>
        </w:p>
        <w:p w14:paraId="0F192196" w14:textId="75F283F2" w:rsidR="00E94CB5" w:rsidRDefault="00265EE0">
          <w:pPr>
            <w:pStyle w:val="TOC2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512357286" w:history="1">
            <w:r w:rsidR="00E94CB5" w:rsidRPr="007B3600">
              <w:rPr>
                <w:rStyle w:val="Hyperlink"/>
                <w:noProof/>
              </w:rPr>
              <w:t>Week 6</w:t>
            </w:r>
            <w:r w:rsidR="00E94CB5">
              <w:rPr>
                <w:noProof/>
                <w:webHidden/>
              </w:rPr>
              <w:tab/>
            </w:r>
            <w:r w:rsidR="00E94CB5">
              <w:rPr>
                <w:noProof/>
                <w:webHidden/>
              </w:rPr>
              <w:fldChar w:fldCharType="begin"/>
            </w:r>
            <w:r w:rsidR="00E94CB5">
              <w:rPr>
                <w:noProof/>
                <w:webHidden/>
              </w:rPr>
              <w:instrText xml:space="preserve"> PAGEREF _Toc512357286 \h </w:instrText>
            </w:r>
            <w:r w:rsidR="00E94CB5">
              <w:rPr>
                <w:noProof/>
                <w:webHidden/>
              </w:rPr>
            </w:r>
            <w:r w:rsidR="00E94CB5">
              <w:rPr>
                <w:noProof/>
                <w:webHidden/>
              </w:rPr>
              <w:fldChar w:fldCharType="separate"/>
            </w:r>
            <w:r w:rsidR="00E94CB5">
              <w:rPr>
                <w:noProof/>
                <w:webHidden/>
              </w:rPr>
              <w:t>3</w:t>
            </w:r>
            <w:r w:rsidR="00E94CB5">
              <w:rPr>
                <w:noProof/>
                <w:webHidden/>
              </w:rPr>
              <w:fldChar w:fldCharType="end"/>
            </w:r>
          </w:hyperlink>
        </w:p>
        <w:p w14:paraId="522A2100" w14:textId="3D0E12F8" w:rsidR="00E94CB5" w:rsidRDefault="00265EE0">
          <w:pPr>
            <w:pStyle w:val="TOC2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512357287" w:history="1">
            <w:r w:rsidR="00E94CB5" w:rsidRPr="007B3600">
              <w:rPr>
                <w:rStyle w:val="Hyperlink"/>
                <w:noProof/>
              </w:rPr>
              <w:t>Week 7</w:t>
            </w:r>
            <w:r w:rsidR="00E94CB5">
              <w:rPr>
                <w:noProof/>
                <w:webHidden/>
              </w:rPr>
              <w:tab/>
            </w:r>
            <w:r w:rsidR="00E94CB5">
              <w:rPr>
                <w:noProof/>
                <w:webHidden/>
              </w:rPr>
              <w:fldChar w:fldCharType="begin"/>
            </w:r>
            <w:r w:rsidR="00E94CB5">
              <w:rPr>
                <w:noProof/>
                <w:webHidden/>
              </w:rPr>
              <w:instrText xml:space="preserve"> PAGEREF _Toc512357287 \h </w:instrText>
            </w:r>
            <w:r w:rsidR="00E94CB5">
              <w:rPr>
                <w:noProof/>
                <w:webHidden/>
              </w:rPr>
            </w:r>
            <w:r w:rsidR="00E94CB5">
              <w:rPr>
                <w:noProof/>
                <w:webHidden/>
              </w:rPr>
              <w:fldChar w:fldCharType="separate"/>
            </w:r>
            <w:r w:rsidR="00E94CB5">
              <w:rPr>
                <w:noProof/>
                <w:webHidden/>
              </w:rPr>
              <w:t>3</w:t>
            </w:r>
            <w:r w:rsidR="00E94CB5">
              <w:rPr>
                <w:noProof/>
                <w:webHidden/>
              </w:rPr>
              <w:fldChar w:fldCharType="end"/>
            </w:r>
          </w:hyperlink>
        </w:p>
        <w:p w14:paraId="3540EEF8" w14:textId="505AC9BC" w:rsidR="00E94CB5" w:rsidRDefault="00265EE0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512357288" w:history="1">
            <w:r w:rsidR="00E94CB5" w:rsidRPr="007B3600">
              <w:rPr>
                <w:rStyle w:val="Hyperlink"/>
                <w:noProof/>
              </w:rPr>
              <w:t>second term</w:t>
            </w:r>
            <w:r w:rsidR="00E94CB5">
              <w:rPr>
                <w:noProof/>
                <w:webHidden/>
              </w:rPr>
              <w:tab/>
            </w:r>
            <w:r w:rsidR="00E94CB5">
              <w:rPr>
                <w:noProof/>
                <w:webHidden/>
              </w:rPr>
              <w:fldChar w:fldCharType="begin"/>
            </w:r>
            <w:r w:rsidR="00E94CB5">
              <w:rPr>
                <w:noProof/>
                <w:webHidden/>
              </w:rPr>
              <w:instrText xml:space="preserve"> PAGEREF _Toc512357288 \h </w:instrText>
            </w:r>
            <w:r w:rsidR="00E94CB5">
              <w:rPr>
                <w:noProof/>
                <w:webHidden/>
              </w:rPr>
            </w:r>
            <w:r w:rsidR="00E94CB5">
              <w:rPr>
                <w:noProof/>
                <w:webHidden/>
              </w:rPr>
              <w:fldChar w:fldCharType="separate"/>
            </w:r>
            <w:r w:rsidR="00E94CB5">
              <w:rPr>
                <w:noProof/>
                <w:webHidden/>
              </w:rPr>
              <w:t>5</w:t>
            </w:r>
            <w:r w:rsidR="00E94CB5">
              <w:rPr>
                <w:noProof/>
                <w:webHidden/>
              </w:rPr>
              <w:fldChar w:fldCharType="end"/>
            </w:r>
          </w:hyperlink>
        </w:p>
        <w:p w14:paraId="171C5E23" w14:textId="7A4D7F03" w:rsidR="00E94CB5" w:rsidRDefault="00265EE0">
          <w:pPr>
            <w:pStyle w:val="TOC2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512357289" w:history="1">
            <w:r w:rsidR="00E94CB5" w:rsidRPr="007B3600">
              <w:rPr>
                <w:rStyle w:val="Hyperlink"/>
                <w:noProof/>
              </w:rPr>
              <w:t>Week 1</w:t>
            </w:r>
            <w:r w:rsidR="00E94CB5">
              <w:rPr>
                <w:noProof/>
                <w:webHidden/>
              </w:rPr>
              <w:tab/>
            </w:r>
            <w:r w:rsidR="00E94CB5">
              <w:rPr>
                <w:noProof/>
                <w:webHidden/>
              </w:rPr>
              <w:fldChar w:fldCharType="begin"/>
            </w:r>
            <w:r w:rsidR="00E94CB5">
              <w:rPr>
                <w:noProof/>
                <w:webHidden/>
              </w:rPr>
              <w:instrText xml:space="preserve"> PAGEREF _Toc512357289 \h </w:instrText>
            </w:r>
            <w:r w:rsidR="00E94CB5">
              <w:rPr>
                <w:noProof/>
                <w:webHidden/>
              </w:rPr>
            </w:r>
            <w:r w:rsidR="00E94CB5">
              <w:rPr>
                <w:noProof/>
                <w:webHidden/>
              </w:rPr>
              <w:fldChar w:fldCharType="separate"/>
            </w:r>
            <w:r w:rsidR="00E94CB5">
              <w:rPr>
                <w:noProof/>
                <w:webHidden/>
              </w:rPr>
              <w:t>5</w:t>
            </w:r>
            <w:r w:rsidR="00E94CB5">
              <w:rPr>
                <w:noProof/>
                <w:webHidden/>
              </w:rPr>
              <w:fldChar w:fldCharType="end"/>
            </w:r>
          </w:hyperlink>
        </w:p>
        <w:p w14:paraId="3654277A" w14:textId="7331CD85" w:rsidR="00E94CB5" w:rsidRDefault="00265EE0">
          <w:pPr>
            <w:pStyle w:val="TOC2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512357290" w:history="1">
            <w:r w:rsidR="00E94CB5" w:rsidRPr="007B3600">
              <w:rPr>
                <w:rStyle w:val="Hyperlink"/>
                <w:noProof/>
              </w:rPr>
              <w:t>Week 2</w:t>
            </w:r>
            <w:r w:rsidR="00E94CB5">
              <w:rPr>
                <w:noProof/>
                <w:webHidden/>
              </w:rPr>
              <w:tab/>
            </w:r>
            <w:r w:rsidR="00E94CB5">
              <w:rPr>
                <w:noProof/>
                <w:webHidden/>
              </w:rPr>
              <w:fldChar w:fldCharType="begin"/>
            </w:r>
            <w:r w:rsidR="00E94CB5">
              <w:rPr>
                <w:noProof/>
                <w:webHidden/>
              </w:rPr>
              <w:instrText xml:space="preserve"> PAGEREF _Toc512357290 \h </w:instrText>
            </w:r>
            <w:r w:rsidR="00E94CB5">
              <w:rPr>
                <w:noProof/>
                <w:webHidden/>
              </w:rPr>
            </w:r>
            <w:r w:rsidR="00E94CB5">
              <w:rPr>
                <w:noProof/>
                <w:webHidden/>
              </w:rPr>
              <w:fldChar w:fldCharType="separate"/>
            </w:r>
            <w:r w:rsidR="00E94CB5">
              <w:rPr>
                <w:noProof/>
                <w:webHidden/>
              </w:rPr>
              <w:t>5</w:t>
            </w:r>
            <w:r w:rsidR="00E94CB5">
              <w:rPr>
                <w:noProof/>
                <w:webHidden/>
              </w:rPr>
              <w:fldChar w:fldCharType="end"/>
            </w:r>
          </w:hyperlink>
        </w:p>
        <w:p w14:paraId="557B4717" w14:textId="4575F552" w:rsidR="00E94CB5" w:rsidRDefault="00265EE0">
          <w:pPr>
            <w:pStyle w:val="TOC2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512357291" w:history="1">
            <w:r w:rsidR="00E94CB5" w:rsidRPr="007B3600">
              <w:rPr>
                <w:rStyle w:val="Hyperlink"/>
                <w:noProof/>
              </w:rPr>
              <w:t>Week 3</w:t>
            </w:r>
            <w:r w:rsidR="00E94CB5">
              <w:rPr>
                <w:noProof/>
                <w:webHidden/>
              </w:rPr>
              <w:tab/>
            </w:r>
            <w:r w:rsidR="00E94CB5">
              <w:rPr>
                <w:noProof/>
                <w:webHidden/>
              </w:rPr>
              <w:fldChar w:fldCharType="begin"/>
            </w:r>
            <w:r w:rsidR="00E94CB5">
              <w:rPr>
                <w:noProof/>
                <w:webHidden/>
              </w:rPr>
              <w:instrText xml:space="preserve"> PAGEREF _Toc512357291 \h </w:instrText>
            </w:r>
            <w:r w:rsidR="00E94CB5">
              <w:rPr>
                <w:noProof/>
                <w:webHidden/>
              </w:rPr>
            </w:r>
            <w:r w:rsidR="00E94CB5">
              <w:rPr>
                <w:noProof/>
                <w:webHidden/>
              </w:rPr>
              <w:fldChar w:fldCharType="separate"/>
            </w:r>
            <w:r w:rsidR="00E94CB5">
              <w:rPr>
                <w:noProof/>
                <w:webHidden/>
              </w:rPr>
              <w:t>5</w:t>
            </w:r>
            <w:r w:rsidR="00E94CB5">
              <w:rPr>
                <w:noProof/>
                <w:webHidden/>
              </w:rPr>
              <w:fldChar w:fldCharType="end"/>
            </w:r>
          </w:hyperlink>
        </w:p>
        <w:p w14:paraId="75631A0A" w14:textId="6D46CC09" w:rsidR="00E94CB5" w:rsidRDefault="00265EE0">
          <w:pPr>
            <w:pStyle w:val="TOC2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512357292" w:history="1">
            <w:r w:rsidR="00E94CB5" w:rsidRPr="007B3600">
              <w:rPr>
                <w:rStyle w:val="Hyperlink"/>
                <w:noProof/>
              </w:rPr>
              <w:t>Week 4</w:t>
            </w:r>
            <w:r w:rsidR="00E94CB5">
              <w:rPr>
                <w:noProof/>
                <w:webHidden/>
              </w:rPr>
              <w:tab/>
            </w:r>
            <w:r w:rsidR="00E94CB5">
              <w:rPr>
                <w:noProof/>
                <w:webHidden/>
              </w:rPr>
              <w:fldChar w:fldCharType="begin"/>
            </w:r>
            <w:r w:rsidR="00E94CB5">
              <w:rPr>
                <w:noProof/>
                <w:webHidden/>
              </w:rPr>
              <w:instrText xml:space="preserve"> PAGEREF _Toc512357292 \h </w:instrText>
            </w:r>
            <w:r w:rsidR="00E94CB5">
              <w:rPr>
                <w:noProof/>
                <w:webHidden/>
              </w:rPr>
            </w:r>
            <w:r w:rsidR="00E94CB5">
              <w:rPr>
                <w:noProof/>
                <w:webHidden/>
              </w:rPr>
              <w:fldChar w:fldCharType="separate"/>
            </w:r>
            <w:r w:rsidR="00E94CB5">
              <w:rPr>
                <w:noProof/>
                <w:webHidden/>
              </w:rPr>
              <w:t>5</w:t>
            </w:r>
            <w:r w:rsidR="00E94CB5">
              <w:rPr>
                <w:noProof/>
                <w:webHidden/>
              </w:rPr>
              <w:fldChar w:fldCharType="end"/>
            </w:r>
          </w:hyperlink>
          <w:bookmarkStart w:id="1" w:name="_GoBack"/>
          <w:bookmarkEnd w:id="1"/>
        </w:p>
        <w:p w14:paraId="75EAE5EB" w14:textId="30C1A222" w:rsidR="00E94CB5" w:rsidRDefault="00265EE0">
          <w:pPr>
            <w:pStyle w:val="TOC2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512357293" w:history="1">
            <w:r w:rsidR="00E94CB5" w:rsidRPr="007B3600">
              <w:rPr>
                <w:rStyle w:val="Hyperlink"/>
                <w:noProof/>
              </w:rPr>
              <w:t>Week 5</w:t>
            </w:r>
            <w:r w:rsidR="00E94CB5">
              <w:rPr>
                <w:noProof/>
                <w:webHidden/>
              </w:rPr>
              <w:tab/>
            </w:r>
            <w:r w:rsidR="00E94CB5">
              <w:rPr>
                <w:noProof/>
                <w:webHidden/>
              </w:rPr>
              <w:fldChar w:fldCharType="begin"/>
            </w:r>
            <w:r w:rsidR="00E94CB5">
              <w:rPr>
                <w:noProof/>
                <w:webHidden/>
              </w:rPr>
              <w:instrText xml:space="preserve"> PAGEREF _Toc512357293 \h </w:instrText>
            </w:r>
            <w:r w:rsidR="00E94CB5">
              <w:rPr>
                <w:noProof/>
                <w:webHidden/>
              </w:rPr>
            </w:r>
            <w:r w:rsidR="00E94CB5">
              <w:rPr>
                <w:noProof/>
                <w:webHidden/>
              </w:rPr>
              <w:fldChar w:fldCharType="separate"/>
            </w:r>
            <w:r w:rsidR="00E94CB5">
              <w:rPr>
                <w:noProof/>
                <w:webHidden/>
              </w:rPr>
              <w:t>5</w:t>
            </w:r>
            <w:r w:rsidR="00E94CB5">
              <w:rPr>
                <w:noProof/>
                <w:webHidden/>
              </w:rPr>
              <w:fldChar w:fldCharType="end"/>
            </w:r>
          </w:hyperlink>
        </w:p>
        <w:p w14:paraId="4F8364FA" w14:textId="290EA486" w:rsidR="00E94CB5" w:rsidRDefault="00265EE0">
          <w:pPr>
            <w:pStyle w:val="TOC2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512357294" w:history="1">
            <w:r w:rsidR="00E94CB5" w:rsidRPr="007B3600">
              <w:rPr>
                <w:rStyle w:val="Hyperlink"/>
                <w:noProof/>
              </w:rPr>
              <w:t>Week 6</w:t>
            </w:r>
            <w:r w:rsidR="00E94CB5">
              <w:rPr>
                <w:noProof/>
                <w:webHidden/>
              </w:rPr>
              <w:tab/>
            </w:r>
            <w:r w:rsidR="00E94CB5">
              <w:rPr>
                <w:noProof/>
                <w:webHidden/>
              </w:rPr>
              <w:fldChar w:fldCharType="begin"/>
            </w:r>
            <w:r w:rsidR="00E94CB5">
              <w:rPr>
                <w:noProof/>
                <w:webHidden/>
              </w:rPr>
              <w:instrText xml:space="preserve"> PAGEREF _Toc512357294 \h </w:instrText>
            </w:r>
            <w:r w:rsidR="00E94CB5">
              <w:rPr>
                <w:noProof/>
                <w:webHidden/>
              </w:rPr>
            </w:r>
            <w:r w:rsidR="00E94CB5">
              <w:rPr>
                <w:noProof/>
                <w:webHidden/>
              </w:rPr>
              <w:fldChar w:fldCharType="separate"/>
            </w:r>
            <w:r w:rsidR="00E94CB5">
              <w:rPr>
                <w:noProof/>
                <w:webHidden/>
              </w:rPr>
              <w:t>5</w:t>
            </w:r>
            <w:r w:rsidR="00E94CB5">
              <w:rPr>
                <w:noProof/>
                <w:webHidden/>
              </w:rPr>
              <w:fldChar w:fldCharType="end"/>
            </w:r>
          </w:hyperlink>
        </w:p>
        <w:p w14:paraId="7EC5A75A" w14:textId="35783F62" w:rsidR="00E94CB5" w:rsidRDefault="00265EE0">
          <w:pPr>
            <w:pStyle w:val="TOC2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512357295" w:history="1">
            <w:r w:rsidR="00E94CB5" w:rsidRPr="007B3600">
              <w:rPr>
                <w:rStyle w:val="Hyperlink"/>
                <w:noProof/>
              </w:rPr>
              <w:t>Week 7</w:t>
            </w:r>
            <w:r w:rsidR="00E94CB5">
              <w:rPr>
                <w:noProof/>
                <w:webHidden/>
              </w:rPr>
              <w:tab/>
            </w:r>
            <w:r w:rsidR="00E94CB5">
              <w:rPr>
                <w:noProof/>
                <w:webHidden/>
              </w:rPr>
              <w:fldChar w:fldCharType="begin"/>
            </w:r>
            <w:r w:rsidR="00E94CB5">
              <w:rPr>
                <w:noProof/>
                <w:webHidden/>
              </w:rPr>
              <w:instrText xml:space="preserve"> PAGEREF _Toc512357295 \h </w:instrText>
            </w:r>
            <w:r w:rsidR="00E94CB5">
              <w:rPr>
                <w:noProof/>
                <w:webHidden/>
              </w:rPr>
            </w:r>
            <w:r w:rsidR="00E94CB5">
              <w:rPr>
                <w:noProof/>
                <w:webHidden/>
              </w:rPr>
              <w:fldChar w:fldCharType="separate"/>
            </w:r>
            <w:r w:rsidR="00E94CB5">
              <w:rPr>
                <w:noProof/>
                <w:webHidden/>
              </w:rPr>
              <w:t>6</w:t>
            </w:r>
            <w:r w:rsidR="00E94CB5">
              <w:rPr>
                <w:noProof/>
                <w:webHidden/>
              </w:rPr>
              <w:fldChar w:fldCharType="end"/>
            </w:r>
          </w:hyperlink>
        </w:p>
        <w:p w14:paraId="7FB23468" w14:textId="561A2813" w:rsidR="00E94CB5" w:rsidRDefault="00265EE0">
          <w:pPr>
            <w:pStyle w:val="TOC2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512357296" w:history="1">
            <w:r w:rsidR="00E94CB5" w:rsidRPr="007B3600">
              <w:rPr>
                <w:rStyle w:val="Hyperlink"/>
                <w:noProof/>
              </w:rPr>
              <w:t>Week 8 onwards</w:t>
            </w:r>
            <w:r w:rsidR="00E94CB5">
              <w:rPr>
                <w:noProof/>
                <w:webHidden/>
              </w:rPr>
              <w:tab/>
            </w:r>
            <w:r w:rsidR="00E94CB5">
              <w:rPr>
                <w:noProof/>
                <w:webHidden/>
              </w:rPr>
              <w:fldChar w:fldCharType="begin"/>
            </w:r>
            <w:r w:rsidR="00E94CB5">
              <w:rPr>
                <w:noProof/>
                <w:webHidden/>
              </w:rPr>
              <w:instrText xml:space="preserve"> PAGEREF _Toc512357296 \h </w:instrText>
            </w:r>
            <w:r w:rsidR="00E94CB5">
              <w:rPr>
                <w:noProof/>
                <w:webHidden/>
              </w:rPr>
            </w:r>
            <w:r w:rsidR="00E94CB5">
              <w:rPr>
                <w:noProof/>
                <w:webHidden/>
              </w:rPr>
              <w:fldChar w:fldCharType="separate"/>
            </w:r>
            <w:r w:rsidR="00E94CB5">
              <w:rPr>
                <w:noProof/>
                <w:webHidden/>
              </w:rPr>
              <w:t>6</w:t>
            </w:r>
            <w:r w:rsidR="00E94CB5">
              <w:rPr>
                <w:noProof/>
                <w:webHidden/>
              </w:rPr>
              <w:fldChar w:fldCharType="end"/>
            </w:r>
          </w:hyperlink>
        </w:p>
        <w:p w14:paraId="72917EC7" w14:textId="3EFC658A" w:rsidR="00E94CB5" w:rsidRDefault="00265EE0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512357297" w:history="1">
            <w:r w:rsidR="00E94CB5" w:rsidRPr="007B3600">
              <w:rPr>
                <w:rStyle w:val="Hyperlink"/>
                <w:noProof/>
              </w:rPr>
              <w:t>Conclusion</w:t>
            </w:r>
            <w:r w:rsidR="00E94CB5">
              <w:rPr>
                <w:noProof/>
                <w:webHidden/>
              </w:rPr>
              <w:tab/>
            </w:r>
            <w:r w:rsidR="00E94CB5">
              <w:rPr>
                <w:noProof/>
                <w:webHidden/>
              </w:rPr>
              <w:fldChar w:fldCharType="begin"/>
            </w:r>
            <w:r w:rsidR="00E94CB5">
              <w:rPr>
                <w:noProof/>
                <w:webHidden/>
              </w:rPr>
              <w:instrText xml:space="preserve"> PAGEREF _Toc512357297 \h </w:instrText>
            </w:r>
            <w:r w:rsidR="00E94CB5">
              <w:rPr>
                <w:noProof/>
                <w:webHidden/>
              </w:rPr>
            </w:r>
            <w:r w:rsidR="00E94CB5">
              <w:rPr>
                <w:noProof/>
                <w:webHidden/>
              </w:rPr>
              <w:fldChar w:fldCharType="separate"/>
            </w:r>
            <w:r w:rsidR="00E94CB5">
              <w:rPr>
                <w:noProof/>
                <w:webHidden/>
              </w:rPr>
              <w:t>6</w:t>
            </w:r>
            <w:r w:rsidR="00E94CB5">
              <w:rPr>
                <w:noProof/>
                <w:webHidden/>
              </w:rPr>
              <w:fldChar w:fldCharType="end"/>
            </w:r>
          </w:hyperlink>
        </w:p>
        <w:p w14:paraId="52B98204" w14:textId="40FB8B93" w:rsidR="00E94CB5" w:rsidRDefault="00265EE0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512357298" w:history="1">
            <w:r w:rsidR="00E94CB5" w:rsidRPr="007B3600">
              <w:rPr>
                <w:rStyle w:val="Hyperlink"/>
                <w:noProof/>
              </w:rPr>
              <w:t>References</w:t>
            </w:r>
            <w:r w:rsidR="00E94CB5">
              <w:rPr>
                <w:noProof/>
                <w:webHidden/>
              </w:rPr>
              <w:tab/>
            </w:r>
            <w:r w:rsidR="00E94CB5">
              <w:rPr>
                <w:noProof/>
                <w:webHidden/>
              </w:rPr>
              <w:fldChar w:fldCharType="begin"/>
            </w:r>
            <w:r w:rsidR="00E94CB5">
              <w:rPr>
                <w:noProof/>
                <w:webHidden/>
              </w:rPr>
              <w:instrText xml:space="preserve"> PAGEREF _Toc512357298 \h </w:instrText>
            </w:r>
            <w:r w:rsidR="00E94CB5">
              <w:rPr>
                <w:noProof/>
                <w:webHidden/>
              </w:rPr>
            </w:r>
            <w:r w:rsidR="00E94CB5">
              <w:rPr>
                <w:noProof/>
                <w:webHidden/>
              </w:rPr>
              <w:fldChar w:fldCharType="separate"/>
            </w:r>
            <w:r w:rsidR="00E94CB5">
              <w:rPr>
                <w:noProof/>
                <w:webHidden/>
              </w:rPr>
              <w:t>7</w:t>
            </w:r>
            <w:r w:rsidR="00E94CB5">
              <w:rPr>
                <w:noProof/>
                <w:webHidden/>
              </w:rPr>
              <w:fldChar w:fldCharType="end"/>
            </w:r>
          </w:hyperlink>
        </w:p>
        <w:p w14:paraId="5C2AD5B5" w14:textId="73B892DF" w:rsidR="008A7E0F" w:rsidRDefault="008A7E0F">
          <w:r>
            <w:rPr>
              <w:b/>
              <w:bCs/>
              <w:noProof/>
            </w:rPr>
            <w:fldChar w:fldCharType="end"/>
          </w:r>
        </w:p>
      </w:sdtContent>
    </w:sdt>
    <w:p w14:paraId="08273FBE" w14:textId="77777777" w:rsidR="008A7E0F" w:rsidRDefault="008A7E0F" w:rsidP="00570611">
      <w:pPr>
        <w:pStyle w:val="Heading2"/>
      </w:pPr>
    </w:p>
    <w:p w14:paraId="763B5B51" w14:textId="77777777" w:rsidR="008A7E0F" w:rsidRDefault="008A7E0F">
      <w:pPr>
        <w:rPr>
          <w:rFonts w:asciiTheme="majorHAnsi" w:eastAsiaTheme="majorEastAsia" w:hAnsiTheme="majorHAnsi" w:cstheme="majorBidi"/>
          <w:b/>
          <w:bCs/>
          <w:smallCaps/>
          <w:sz w:val="28"/>
          <w:szCs w:val="28"/>
        </w:rPr>
      </w:pPr>
      <w:r>
        <w:br w:type="page"/>
      </w:r>
    </w:p>
    <w:p w14:paraId="289DCA8C" w14:textId="64C50AC7" w:rsidR="6FB58618" w:rsidRDefault="00D985BF" w:rsidP="00C93E37">
      <w:pPr>
        <w:pStyle w:val="Heading1"/>
      </w:pPr>
      <w:bookmarkStart w:id="2" w:name="_Toc512357279"/>
      <w:r>
        <w:lastRenderedPageBreak/>
        <w:t>Introduction</w:t>
      </w:r>
      <w:bookmarkEnd w:id="2"/>
      <w:bookmarkEnd w:id="0"/>
    </w:p>
    <w:p w14:paraId="0967EA4F" w14:textId="4A408DA1" w:rsidR="003225F8" w:rsidRPr="000A1B08" w:rsidRDefault="00D985BF" w:rsidP="00D985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985BF">
        <w:rPr>
          <w:rFonts w:ascii="Times New Roman" w:hAnsi="Times New Roman" w:cs="Times New Roman"/>
          <w:sz w:val="24"/>
          <w:szCs w:val="24"/>
        </w:rPr>
        <w:t>In this report I aim to take the reader on a reflective journey on how the learning in the module has helped me develop my academic</w:t>
      </w:r>
      <w:r>
        <w:t xml:space="preserve"> </w:t>
      </w:r>
      <w:r w:rsidRPr="00D985BF">
        <w:rPr>
          <w:rFonts w:ascii="Times New Roman" w:hAnsi="Times New Roman" w:cs="Times New Roman"/>
          <w:sz w:val="24"/>
          <w:szCs w:val="24"/>
        </w:rPr>
        <w:t xml:space="preserve">and employability skills </w:t>
      </w:r>
      <w:proofErr w:type="gramStart"/>
      <w:r w:rsidRPr="00D985BF">
        <w:rPr>
          <w:rFonts w:ascii="Times New Roman" w:hAnsi="Times New Roman" w:cs="Times New Roman"/>
          <w:sz w:val="24"/>
          <w:szCs w:val="24"/>
        </w:rPr>
        <w:t>and also</w:t>
      </w:r>
      <w:proofErr w:type="gramEnd"/>
      <w:r w:rsidRPr="00D985BF">
        <w:rPr>
          <w:rFonts w:ascii="Times New Roman" w:hAnsi="Times New Roman" w:cs="Times New Roman"/>
          <w:sz w:val="24"/>
          <w:szCs w:val="24"/>
        </w:rPr>
        <w:t xml:space="preserve"> reflect on my skills gaps and suggest ways I might improve these gaps.</w:t>
      </w:r>
      <w:r w:rsidR="008F30A2">
        <w:rPr>
          <w:rFonts w:ascii="Times New Roman" w:hAnsi="Times New Roman" w:cs="Times New Roman"/>
          <w:sz w:val="24"/>
          <w:szCs w:val="24"/>
        </w:rPr>
        <w:t xml:space="preserve"> </w:t>
      </w:r>
      <w:r w:rsidR="00604064">
        <w:rPr>
          <w:rFonts w:ascii="Times New Roman" w:hAnsi="Times New Roman" w:cs="Times New Roman"/>
          <w:sz w:val="24"/>
          <w:szCs w:val="24"/>
        </w:rPr>
        <w:t xml:space="preserve">I </w:t>
      </w:r>
      <w:r w:rsidR="003225F8">
        <w:rPr>
          <w:rFonts w:ascii="Times New Roman" w:hAnsi="Times New Roman" w:cs="Times New Roman"/>
          <w:sz w:val="24"/>
          <w:szCs w:val="24"/>
        </w:rPr>
        <w:t xml:space="preserve">will precede by using </w:t>
      </w:r>
      <w:proofErr w:type="spellStart"/>
      <w:r w:rsidR="00EB4D97">
        <w:rPr>
          <w:rFonts w:ascii="Times New Roman" w:hAnsi="Times New Roman" w:cs="Times New Roman"/>
          <w:sz w:val="24"/>
          <w:szCs w:val="24"/>
        </w:rPr>
        <w:t>Borton’s</w:t>
      </w:r>
      <w:proofErr w:type="spellEnd"/>
      <w:r w:rsidR="00EB4D97">
        <w:rPr>
          <w:rFonts w:ascii="Times New Roman" w:hAnsi="Times New Roman" w:cs="Times New Roman"/>
          <w:sz w:val="24"/>
          <w:szCs w:val="24"/>
        </w:rPr>
        <w:t xml:space="preserve"> (1970</w:t>
      </w:r>
      <w:r w:rsidR="003225F8" w:rsidRPr="003225F8">
        <w:rPr>
          <w:rFonts w:ascii="Times New Roman" w:hAnsi="Times New Roman" w:cs="Times New Roman"/>
          <w:sz w:val="24"/>
          <w:szCs w:val="24"/>
        </w:rPr>
        <w:t>) Model of Reflection</w:t>
      </w:r>
      <w:r w:rsidR="00B24071">
        <w:rPr>
          <w:rFonts w:ascii="Times New Roman" w:hAnsi="Times New Roman" w:cs="Times New Roman"/>
          <w:sz w:val="24"/>
          <w:szCs w:val="24"/>
        </w:rPr>
        <w:t>.</w:t>
      </w:r>
      <w:r w:rsidR="00EB4D97">
        <w:rPr>
          <w:rFonts w:ascii="Times New Roman" w:hAnsi="Times New Roman" w:cs="Times New Roman"/>
          <w:sz w:val="24"/>
          <w:szCs w:val="24"/>
        </w:rPr>
        <w:t xml:space="preserve"> </w:t>
      </w:r>
      <w:r w:rsidR="00EB4D97" w:rsidRPr="006B2259">
        <w:rPr>
          <w:rFonts w:ascii="Times New Roman" w:hAnsi="Times New Roman" w:cs="Times New Roman"/>
          <w:b/>
          <w:sz w:val="24"/>
          <w:szCs w:val="24"/>
        </w:rPr>
        <w:t>What?</w:t>
      </w:r>
      <w:r w:rsidR="006B2259">
        <w:rPr>
          <w:rFonts w:ascii="Times New Roman" w:hAnsi="Times New Roman" w:cs="Times New Roman"/>
          <w:sz w:val="24"/>
          <w:szCs w:val="24"/>
        </w:rPr>
        <w:t xml:space="preserve"> = what happened or what was I doing. </w:t>
      </w:r>
      <w:r w:rsidR="00EB4D97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EB4D97" w:rsidRPr="006B2259">
        <w:rPr>
          <w:rFonts w:ascii="Times New Roman" w:hAnsi="Times New Roman" w:cs="Times New Roman"/>
          <w:b/>
          <w:sz w:val="24"/>
          <w:szCs w:val="24"/>
        </w:rPr>
        <w:t>So</w:t>
      </w:r>
      <w:proofErr w:type="gramEnd"/>
      <w:r w:rsidR="00EB4D97" w:rsidRPr="006B2259">
        <w:rPr>
          <w:rFonts w:ascii="Times New Roman" w:hAnsi="Times New Roman" w:cs="Times New Roman"/>
          <w:b/>
          <w:sz w:val="24"/>
          <w:szCs w:val="24"/>
        </w:rPr>
        <w:t xml:space="preserve"> What?</w:t>
      </w:r>
      <w:r w:rsidR="006B2259">
        <w:rPr>
          <w:rFonts w:ascii="Times New Roman" w:hAnsi="Times New Roman" w:cs="Times New Roman"/>
          <w:b/>
          <w:sz w:val="24"/>
          <w:szCs w:val="24"/>
        </w:rPr>
        <w:t xml:space="preserve"> = </w:t>
      </w:r>
      <w:r w:rsidR="006B2259" w:rsidRPr="006B2259">
        <w:rPr>
          <w:rFonts w:ascii="Times New Roman" w:hAnsi="Times New Roman" w:cs="Times New Roman"/>
          <w:sz w:val="24"/>
          <w:szCs w:val="24"/>
        </w:rPr>
        <w:t xml:space="preserve">questions like what </w:t>
      </w:r>
      <w:r w:rsidR="000A1B08" w:rsidRPr="006B2259">
        <w:rPr>
          <w:rFonts w:ascii="Times New Roman" w:hAnsi="Times New Roman" w:cs="Times New Roman"/>
          <w:sz w:val="24"/>
          <w:szCs w:val="24"/>
        </w:rPr>
        <w:t>this tells</w:t>
      </w:r>
      <w:r w:rsidR="006B2259" w:rsidRPr="006B2259">
        <w:rPr>
          <w:rFonts w:ascii="Times New Roman" w:hAnsi="Times New Roman" w:cs="Times New Roman"/>
          <w:sz w:val="24"/>
          <w:szCs w:val="24"/>
        </w:rPr>
        <w:t xml:space="preserve"> me, what do I need to know.</w:t>
      </w:r>
      <w:r w:rsidR="00EB4D97" w:rsidRPr="006B2259">
        <w:rPr>
          <w:rFonts w:ascii="Times New Roman" w:hAnsi="Times New Roman" w:cs="Times New Roman"/>
          <w:b/>
          <w:sz w:val="24"/>
          <w:szCs w:val="24"/>
        </w:rPr>
        <w:t xml:space="preserve"> Now What?</w:t>
      </w:r>
      <w:r w:rsidR="006B2259">
        <w:rPr>
          <w:rFonts w:ascii="Times New Roman" w:hAnsi="Times New Roman" w:cs="Times New Roman"/>
          <w:b/>
          <w:sz w:val="24"/>
          <w:szCs w:val="24"/>
        </w:rPr>
        <w:t xml:space="preserve"> = </w:t>
      </w:r>
      <w:r w:rsidR="006B2259" w:rsidRPr="000A1B08">
        <w:rPr>
          <w:rFonts w:ascii="Times New Roman" w:hAnsi="Times New Roman" w:cs="Times New Roman"/>
          <w:sz w:val="24"/>
          <w:szCs w:val="24"/>
        </w:rPr>
        <w:t>what do I do</w:t>
      </w:r>
      <w:r w:rsidR="000A1B08" w:rsidRPr="000A1B08">
        <w:rPr>
          <w:rFonts w:ascii="Times New Roman" w:hAnsi="Times New Roman" w:cs="Times New Roman"/>
          <w:sz w:val="24"/>
          <w:szCs w:val="24"/>
        </w:rPr>
        <w:t xml:space="preserve">, </w:t>
      </w:r>
      <w:r w:rsidR="006B2259" w:rsidRPr="000A1B08">
        <w:rPr>
          <w:rFonts w:ascii="Times New Roman" w:hAnsi="Times New Roman" w:cs="Times New Roman"/>
          <w:sz w:val="24"/>
          <w:szCs w:val="24"/>
        </w:rPr>
        <w:t>now</w:t>
      </w:r>
      <w:r w:rsidR="000A1B08" w:rsidRPr="000A1B08">
        <w:rPr>
          <w:rFonts w:ascii="Times New Roman" w:hAnsi="Times New Roman" w:cs="Times New Roman"/>
          <w:sz w:val="24"/>
          <w:szCs w:val="24"/>
        </w:rPr>
        <w:t xml:space="preserve"> what are the consequences of my actions</w:t>
      </w:r>
    </w:p>
    <w:p w14:paraId="65A889A9" w14:textId="77777777" w:rsidR="00EB4D97" w:rsidRDefault="00EB4D97" w:rsidP="00D985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5583BE2" w14:textId="536F6604" w:rsidR="003225F8" w:rsidRDefault="00EB4D97" w:rsidP="00D985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73A99A9D" wp14:editId="57F864A6">
            <wp:extent cx="5943600" cy="4361180"/>
            <wp:effectExtent l="0" t="0" r="0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75px-Bortons_1970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361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8436B4" w14:textId="6F3A11E3" w:rsidR="003225F8" w:rsidRDefault="003225F8" w:rsidP="00D985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A0A7BBA" w14:textId="46521E0D" w:rsidR="00EB4D97" w:rsidRDefault="00EB4D97" w:rsidP="00EB4D97">
      <w:pPr>
        <w:tabs>
          <w:tab w:val="right" w:pos="936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Image source</w:t>
      </w:r>
      <w:r w:rsidRPr="00EB4D97">
        <w:rPr>
          <w:rFonts w:ascii="Times New Roman" w:hAnsi="Times New Roman" w:cs="Times New Roman"/>
          <w:sz w:val="24"/>
          <w:szCs w:val="24"/>
        </w:rPr>
        <w:t xml:space="preserve">: </w:t>
      </w:r>
      <w:hyperlink r:id="rId13" w:history="1">
        <w:r w:rsidRPr="00EB4D97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https://www.physio-pedia.com/Borton%27s_Development_Framework</w:t>
        </w:r>
      </w:hyperlink>
    </w:p>
    <w:p w14:paraId="5C69B8F7" w14:textId="77777777" w:rsidR="00EB4D97" w:rsidRDefault="00EB4D97" w:rsidP="00EB4D97">
      <w:pPr>
        <w:tabs>
          <w:tab w:val="right" w:pos="936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CEF221A" w14:textId="25DB5201" w:rsidR="00436CB1" w:rsidRDefault="00D985BF" w:rsidP="002D115A">
      <w:pPr>
        <w:pStyle w:val="Heading1"/>
      </w:pPr>
      <w:bookmarkStart w:id="3" w:name="_Toc512357280"/>
      <w:r>
        <w:lastRenderedPageBreak/>
        <w:t>First Term</w:t>
      </w:r>
      <w:bookmarkEnd w:id="3"/>
    </w:p>
    <w:p w14:paraId="4B4E0F03" w14:textId="77777777" w:rsidR="001E5248" w:rsidRDefault="00D985BF" w:rsidP="00570611">
      <w:pPr>
        <w:pStyle w:val="Heading2"/>
      </w:pPr>
      <w:bookmarkStart w:id="4" w:name="_Toc510129650"/>
      <w:bookmarkStart w:id="5" w:name="_Toc512357281"/>
      <w:r>
        <w:t>Week 1</w:t>
      </w:r>
      <w:bookmarkEnd w:id="4"/>
      <w:bookmarkEnd w:id="5"/>
    </w:p>
    <w:p w14:paraId="7FB0B51C" w14:textId="17D9BFBE" w:rsidR="00C93E37" w:rsidRPr="00C93E37" w:rsidRDefault="00D985BF" w:rsidP="00D985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985BF">
        <w:rPr>
          <w:rFonts w:ascii="Times New Roman" w:hAnsi="Times New Roman" w:cs="Times New Roman"/>
          <w:sz w:val="24"/>
          <w:szCs w:val="24"/>
        </w:rPr>
        <w:t>In my first week I felt excited about what I was going to learn</w:t>
      </w:r>
      <w:r w:rsidR="000A1F89">
        <w:rPr>
          <w:rFonts w:ascii="Times New Roman" w:hAnsi="Times New Roman" w:cs="Times New Roman"/>
          <w:sz w:val="24"/>
          <w:szCs w:val="24"/>
        </w:rPr>
        <w:t>,</w:t>
      </w:r>
      <w:r w:rsidRPr="00D985BF">
        <w:rPr>
          <w:rFonts w:ascii="Times New Roman" w:hAnsi="Times New Roman" w:cs="Times New Roman"/>
          <w:sz w:val="24"/>
          <w:szCs w:val="24"/>
        </w:rPr>
        <w:t xml:space="preserve"> at the same time I was apprehensive and concerned that I might not be able to process and understand what I learnt because of problems concentrating. Basic skills needed for the workplace such as ‘Thinking skills’, ‘People skills’, ‘Communication skills’ etc. was discussed. I enjoyed this </w:t>
      </w:r>
      <w:proofErr w:type="gramStart"/>
      <w:r w:rsidRPr="00D985BF">
        <w:rPr>
          <w:rFonts w:ascii="Times New Roman" w:hAnsi="Times New Roman" w:cs="Times New Roman"/>
          <w:sz w:val="24"/>
          <w:szCs w:val="24"/>
        </w:rPr>
        <w:t>particular lesson</w:t>
      </w:r>
      <w:proofErr w:type="gramEnd"/>
      <w:r w:rsidRPr="00D985BF">
        <w:rPr>
          <w:rFonts w:ascii="Times New Roman" w:hAnsi="Times New Roman" w:cs="Times New Roman"/>
          <w:sz w:val="24"/>
          <w:szCs w:val="24"/>
        </w:rPr>
        <w:t xml:space="preserve"> more than anticipated. In this class I found I possessed more skills than I believed. I also had the opportunity to compare notes with some of the other students. I learned what is expected when submitting my assignments. A valuable lesson for me was how to present a report. This was something I had never done. Whenever someone said to me in the past that they had to write a report for work I always had thoughts like, I'm glad it's not me and that sounds difficult, I don’t think I could ever write a report, I wouldn’t know where to start. </w:t>
      </w:r>
    </w:p>
    <w:p w14:paraId="3F942CF4" w14:textId="77777777" w:rsidR="00810086" w:rsidRDefault="00D985BF" w:rsidP="00570611">
      <w:pPr>
        <w:pStyle w:val="Heading2"/>
      </w:pPr>
      <w:bookmarkStart w:id="6" w:name="_Toc510129651"/>
      <w:bookmarkStart w:id="7" w:name="_Toc512357282"/>
      <w:r>
        <w:t>Week 2</w:t>
      </w:r>
      <w:bookmarkEnd w:id="6"/>
      <w:bookmarkEnd w:id="7"/>
    </w:p>
    <w:p w14:paraId="5DAB6C7B" w14:textId="0D7C3D26" w:rsidR="00656E75" w:rsidRPr="00A92EFE" w:rsidRDefault="00D985BF" w:rsidP="00D985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985BF">
        <w:rPr>
          <w:rFonts w:ascii="Times New Roman" w:hAnsi="Times New Roman" w:cs="Times New Roman"/>
          <w:sz w:val="24"/>
          <w:szCs w:val="24"/>
        </w:rPr>
        <w:t xml:space="preserve">We continued how to structure a report, the do’s and don’ts, the 80-20 Rule and ‘How to Eat an Elephant’. I don’t really remember anything about the 80-20 rule now. I know it is something I should always do but my mind is a complete blank I think I’ll have to go over that again. </w:t>
      </w:r>
      <w:r w:rsidR="00257CBD">
        <w:rPr>
          <w:rFonts w:ascii="Times New Roman" w:hAnsi="Times New Roman" w:cs="Times New Roman"/>
          <w:sz w:val="24"/>
          <w:szCs w:val="24"/>
        </w:rPr>
        <w:t>However</w:t>
      </w:r>
      <w:r w:rsidRPr="00D985BF">
        <w:rPr>
          <w:rFonts w:ascii="Times New Roman" w:hAnsi="Times New Roman" w:cs="Times New Roman"/>
          <w:sz w:val="24"/>
          <w:szCs w:val="24"/>
        </w:rPr>
        <w:t>, how to eat an Elephant has stuck with me as I use this method with most things in my daily life.</w:t>
      </w:r>
      <w:r w:rsidR="00C062D3">
        <w:rPr>
          <w:rFonts w:ascii="Times New Roman" w:hAnsi="Times New Roman" w:cs="Times New Roman"/>
          <w:sz w:val="24"/>
          <w:szCs w:val="24"/>
        </w:rPr>
        <w:t xml:space="preserve"> I also started implementing </w:t>
      </w:r>
      <w:r w:rsidR="00C062D3" w:rsidRPr="00C062D3">
        <w:rPr>
          <w:rFonts w:ascii="Times New Roman" w:hAnsi="Times New Roman" w:cs="Times New Roman"/>
          <w:sz w:val="24"/>
          <w:szCs w:val="24"/>
        </w:rPr>
        <w:t xml:space="preserve">(Eisenhower </w:t>
      </w:r>
      <w:r w:rsidR="008F30A2">
        <w:rPr>
          <w:rFonts w:ascii="Times New Roman" w:hAnsi="Times New Roman" w:cs="Times New Roman"/>
          <w:sz w:val="24"/>
          <w:szCs w:val="24"/>
        </w:rPr>
        <w:t>2011-2017)</w:t>
      </w:r>
      <w:r w:rsidR="00C062D3" w:rsidRPr="00C062D3">
        <w:rPr>
          <w:rFonts w:ascii="Arial" w:hAnsi="Arial" w:cs="Arial"/>
          <w:sz w:val="24"/>
          <w:szCs w:val="24"/>
        </w:rPr>
        <w:t xml:space="preserve"> </w:t>
      </w:r>
      <w:r w:rsidR="00C062D3">
        <w:rPr>
          <w:rFonts w:ascii="Times New Roman" w:hAnsi="Times New Roman" w:cs="Times New Roman"/>
          <w:sz w:val="24"/>
          <w:szCs w:val="24"/>
        </w:rPr>
        <w:t xml:space="preserve">the </w:t>
      </w:r>
      <w:r w:rsidR="00C062D3" w:rsidRPr="00C062D3">
        <w:rPr>
          <w:rFonts w:ascii="Times New Roman" w:hAnsi="Times New Roman" w:cs="Times New Roman"/>
          <w:sz w:val="24"/>
          <w:szCs w:val="24"/>
        </w:rPr>
        <w:t>'The Eisenhower Method’</w:t>
      </w:r>
      <w:r w:rsidR="00C062D3">
        <w:rPr>
          <w:rFonts w:ascii="Times New Roman" w:hAnsi="Times New Roman" w:cs="Times New Roman"/>
          <w:sz w:val="24"/>
          <w:szCs w:val="24"/>
        </w:rPr>
        <w:t xml:space="preserve"> to help with prioritizing.</w:t>
      </w:r>
    </w:p>
    <w:p w14:paraId="6CE4141E" w14:textId="77777777" w:rsidR="00656E75" w:rsidRDefault="00D985BF" w:rsidP="00570611">
      <w:pPr>
        <w:pStyle w:val="Heading2"/>
      </w:pPr>
      <w:bookmarkStart w:id="8" w:name="_Toc510129652"/>
      <w:bookmarkStart w:id="9" w:name="_Toc512357283"/>
      <w:r>
        <w:t>Week 3</w:t>
      </w:r>
      <w:bookmarkEnd w:id="8"/>
      <w:bookmarkEnd w:id="9"/>
    </w:p>
    <w:p w14:paraId="1EF00621" w14:textId="21B8DA8F" w:rsidR="00656E75" w:rsidRPr="008F3F23" w:rsidRDefault="00D985BF" w:rsidP="009148B5">
      <w:pPr>
        <w:tabs>
          <w:tab w:val="right" w:pos="936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985BF">
        <w:rPr>
          <w:rFonts w:ascii="Times New Roman" w:hAnsi="Times New Roman" w:cs="Times New Roman"/>
          <w:sz w:val="24"/>
          <w:szCs w:val="24"/>
        </w:rPr>
        <w:t xml:space="preserve">Writing a reflective </w:t>
      </w:r>
      <w:r w:rsidRPr="009148B5">
        <w:rPr>
          <w:rFonts w:ascii="Times New Roman" w:hAnsi="Times New Roman" w:cs="Times New Roman"/>
          <w:sz w:val="24"/>
          <w:szCs w:val="24"/>
        </w:rPr>
        <w:t>journal</w:t>
      </w:r>
      <w:r w:rsidR="009148B5" w:rsidRPr="009148B5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504035810"/>
          <w:citation/>
        </w:sdtPr>
        <w:sdtEndPr/>
        <w:sdtContent>
          <w:r w:rsidR="009148B5" w:rsidRPr="009148B5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148B5" w:rsidRPr="009148B5">
            <w:rPr>
              <w:rFonts w:ascii="Times New Roman" w:hAnsi="Times New Roman" w:cs="Times New Roman"/>
              <w:sz w:val="24"/>
              <w:szCs w:val="24"/>
              <w:lang w:val="en-GB"/>
            </w:rPr>
            <w:instrText xml:space="preserve"> CITATION Hay17 \l 2057 </w:instrText>
          </w:r>
          <w:r w:rsidR="009148B5" w:rsidRPr="009148B5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9148B5" w:rsidRPr="009148B5">
            <w:rPr>
              <w:rFonts w:ascii="Times New Roman" w:hAnsi="Times New Roman" w:cs="Times New Roman"/>
              <w:noProof/>
              <w:sz w:val="24"/>
              <w:szCs w:val="24"/>
              <w:lang w:val="en-GB"/>
            </w:rPr>
            <w:t>(Hayfron-Benjamin, 2017)</w:t>
          </w:r>
          <w:r w:rsidR="009148B5" w:rsidRPr="009148B5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Pr="009148B5">
        <w:rPr>
          <w:rFonts w:ascii="Times New Roman" w:hAnsi="Times New Roman" w:cs="Times New Roman"/>
          <w:sz w:val="24"/>
          <w:szCs w:val="24"/>
        </w:rPr>
        <w:t xml:space="preserve">. I can’t believe I </w:t>
      </w:r>
      <w:proofErr w:type="gramStart"/>
      <w:r w:rsidRPr="009148B5">
        <w:rPr>
          <w:rFonts w:ascii="Times New Roman" w:hAnsi="Times New Roman" w:cs="Times New Roman"/>
          <w:sz w:val="24"/>
          <w:szCs w:val="24"/>
        </w:rPr>
        <w:t>actually looked</w:t>
      </w:r>
      <w:proofErr w:type="gramEnd"/>
      <w:r w:rsidRPr="009148B5">
        <w:rPr>
          <w:rFonts w:ascii="Times New Roman" w:hAnsi="Times New Roman" w:cs="Times New Roman"/>
          <w:sz w:val="24"/>
          <w:szCs w:val="24"/>
        </w:rPr>
        <w:t xml:space="preserve"> forward to writing my first reflective report. I felt a little worried</w:t>
      </w:r>
      <w:r w:rsidRPr="00D985BF">
        <w:rPr>
          <w:rFonts w:ascii="Times New Roman" w:hAnsi="Times New Roman" w:cs="Times New Roman"/>
          <w:sz w:val="24"/>
          <w:szCs w:val="24"/>
        </w:rPr>
        <w:t xml:space="preserve"> in case I got it totally wrong, </w:t>
      </w:r>
      <w:r w:rsidR="00B010F6">
        <w:rPr>
          <w:rFonts w:ascii="Times New Roman" w:hAnsi="Times New Roman" w:cs="Times New Roman"/>
          <w:sz w:val="24"/>
          <w:szCs w:val="24"/>
        </w:rPr>
        <w:t>since</w:t>
      </w:r>
      <w:r w:rsidR="00ED1018">
        <w:rPr>
          <w:rFonts w:ascii="Times New Roman" w:hAnsi="Times New Roman" w:cs="Times New Roman"/>
          <w:sz w:val="24"/>
          <w:szCs w:val="24"/>
        </w:rPr>
        <w:t xml:space="preserve"> showing my work to Sylvia </w:t>
      </w:r>
      <w:r w:rsidRPr="00D985BF">
        <w:rPr>
          <w:rFonts w:ascii="Times New Roman" w:hAnsi="Times New Roman" w:cs="Times New Roman"/>
          <w:sz w:val="24"/>
          <w:szCs w:val="24"/>
        </w:rPr>
        <w:t xml:space="preserve">I feel </w:t>
      </w:r>
      <w:r w:rsidR="00B010F6">
        <w:rPr>
          <w:rFonts w:ascii="Times New Roman" w:hAnsi="Times New Roman" w:cs="Times New Roman"/>
          <w:sz w:val="24"/>
          <w:szCs w:val="24"/>
        </w:rPr>
        <w:t xml:space="preserve">confident </w:t>
      </w:r>
      <w:r w:rsidR="00ED1018">
        <w:rPr>
          <w:rFonts w:ascii="Times New Roman" w:hAnsi="Times New Roman" w:cs="Times New Roman"/>
          <w:sz w:val="24"/>
          <w:szCs w:val="24"/>
        </w:rPr>
        <w:t>I am on the right path</w:t>
      </w:r>
      <w:r w:rsidRPr="00D985B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8716252" w14:textId="748816D4" w:rsidR="00656E75" w:rsidRPr="008F3F23" w:rsidRDefault="00D985BF" w:rsidP="00D985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985BF">
        <w:rPr>
          <w:rFonts w:ascii="Times New Roman" w:hAnsi="Times New Roman" w:cs="Times New Roman"/>
          <w:sz w:val="24"/>
          <w:szCs w:val="24"/>
        </w:rPr>
        <w:t>The difference between being reflective and non-reflective was new to me as I had never reflected then written it down I had only ever reflected in my head. It</w:t>
      </w:r>
      <w:r w:rsidR="00E4762D">
        <w:rPr>
          <w:rFonts w:ascii="Times New Roman" w:hAnsi="Times New Roman" w:cs="Times New Roman"/>
          <w:sz w:val="24"/>
          <w:szCs w:val="24"/>
        </w:rPr>
        <w:t xml:space="preserve"> is</w:t>
      </w:r>
      <w:r w:rsidRPr="00D985BF">
        <w:rPr>
          <w:rFonts w:ascii="Times New Roman" w:hAnsi="Times New Roman" w:cs="Times New Roman"/>
          <w:sz w:val="24"/>
          <w:szCs w:val="24"/>
        </w:rPr>
        <w:t xml:space="preserve"> a new way of writing for </w:t>
      </w:r>
      <w:r w:rsidR="00E4762D" w:rsidRPr="00D985BF">
        <w:rPr>
          <w:rFonts w:ascii="Times New Roman" w:hAnsi="Times New Roman" w:cs="Times New Roman"/>
          <w:sz w:val="24"/>
          <w:szCs w:val="24"/>
        </w:rPr>
        <w:t>me,</w:t>
      </w:r>
      <w:r w:rsidRPr="00D985BF">
        <w:rPr>
          <w:rFonts w:ascii="Times New Roman" w:hAnsi="Times New Roman" w:cs="Times New Roman"/>
          <w:sz w:val="24"/>
          <w:szCs w:val="24"/>
        </w:rPr>
        <w:t xml:space="preserve"> but I feel confident that the more I put it into practice the easier it will get.</w:t>
      </w:r>
    </w:p>
    <w:p w14:paraId="4F3CF6A0" w14:textId="77777777" w:rsidR="001F4FDC" w:rsidRDefault="00D985BF" w:rsidP="00570611">
      <w:pPr>
        <w:pStyle w:val="Heading2"/>
      </w:pPr>
      <w:bookmarkStart w:id="10" w:name="_Toc510129653"/>
      <w:bookmarkStart w:id="11" w:name="_Toc512357284"/>
      <w:r>
        <w:lastRenderedPageBreak/>
        <w:t>Week 4</w:t>
      </w:r>
      <w:bookmarkEnd w:id="10"/>
      <w:bookmarkEnd w:id="11"/>
    </w:p>
    <w:p w14:paraId="6EA87402" w14:textId="12BFF382" w:rsidR="004A20F0" w:rsidRPr="004A20F0" w:rsidRDefault="00D985BF" w:rsidP="00D985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985BF">
        <w:rPr>
          <w:rFonts w:ascii="Times New Roman" w:hAnsi="Times New Roman" w:cs="Times New Roman"/>
          <w:sz w:val="24"/>
          <w:szCs w:val="24"/>
        </w:rPr>
        <w:t>Paragraphs clauses, verbs and sentences, wasn’t easy for me because I have not been good with verbs, punctuation etc., but it helped me to clear up a few of my grammatical hang ups</w:t>
      </w:r>
      <w:r w:rsidR="00E4762D">
        <w:rPr>
          <w:rFonts w:ascii="Times New Roman" w:hAnsi="Times New Roman" w:cs="Times New Roman"/>
          <w:sz w:val="24"/>
          <w:szCs w:val="24"/>
        </w:rPr>
        <w:t xml:space="preserve"> and I found note taking extremely helpful </w:t>
      </w:r>
      <w:r w:rsidR="00BF0C10">
        <w:rPr>
          <w:rFonts w:ascii="Times New Roman" w:hAnsi="Times New Roman" w:cs="Times New Roman"/>
          <w:sz w:val="24"/>
          <w:szCs w:val="24"/>
        </w:rPr>
        <w:t xml:space="preserve">(Sheffield university 2018) </w:t>
      </w:r>
      <w:r w:rsidRPr="00D985BF">
        <w:rPr>
          <w:rFonts w:ascii="Times New Roman" w:hAnsi="Times New Roman" w:cs="Times New Roman"/>
          <w:sz w:val="24"/>
          <w:szCs w:val="24"/>
        </w:rPr>
        <w:t>I have a clearer understanding now</w:t>
      </w:r>
      <w:r w:rsidR="00222542">
        <w:rPr>
          <w:rFonts w:ascii="Times New Roman" w:hAnsi="Times New Roman" w:cs="Times New Roman"/>
          <w:sz w:val="24"/>
          <w:szCs w:val="24"/>
        </w:rPr>
        <w:t xml:space="preserve"> and g</w:t>
      </w:r>
      <w:r w:rsidRPr="00D985BF">
        <w:rPr>
          <w:rFonts w:ascii="Times New Roman" w:hAnsi="Times New Roman" w:cs="Times New Roman"/>
          <w:sz w:val="24"/>
          <w:szCs w:val="24"/>
        </w:rPr>
        <w:t>aining the ability to write more complex sentences has helped me with all assignments.</w:t>
      </w:r>
    </w:p>
    <w:p w14:paraId="2A1B0FA7" w14:textId="77777777" w:rsidR="002F4938" w:rsidRDefault="00D985BF" w:rsidP="00570611">
      <w:pPr>
        <w:pStyle w:val="Heading2"/>
      </w:pPr>
      <w:bookmarkStart w:id="12" w:name="_Toc510129654"/>
      <w:bookmarkStart w:id="13" w:name="_Toc512357285"/>
      <w:r>
        <w:t>Week 5</w:t>
      </w:r>
      <w:bookmarkEnd w:id="12"/>
      <w:bookmarkEnd w:id="13"/>
    </w:p>
    <w:p w14:paraId="65EDA86F" w14:textId="2A546334" w:rsidR="000735BE" w:rsidRPr="00F7646E" w:rsidRDefault="00D985BF" w:rsidP="00D985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985BF">
        <w:rPr>
          <w:rFonts w:ascii="Times New Roman" w:hAnsi="Times New Roman" w:cs="Times New Roman"/>
          <w:sz w:val="24"/>
          <w:szCs w:val="24"/>
        </w:rPr>
        <w:t>Referencing using the Harvard referencing style is not something I like doing. Its alien to me and I find it tricky. Every time it’s mentioned I feel displeasure. I’ve been reflecting on what I don’t like about it and the only thing I can think of is, it takes a lot of time and effort, basically because I don’t know how to do it correctly yet. I don’t enjoy doing it, I find it grueling which makes it more laborious to learn. I felt it was a rushed class. The lecturer taught us as if it was something we had been doing our whole life</w:t>
      </w:r>
      <w:r w:rsidR="00222542">
        <w:rPr>
          <w:rFonts w:ascii="Times New Roman" w:hAnsi="Times New Roman" w:cs="Times New Roman"/>
          <w:sz w:val="24"/>
          <w:szCs w:val="24"/>
        </w:rPr>
        <w:t>. I recall her saying</w:t>
      </w:r>
      <w:r w:rsidRPr="00D985BF">
        <w:rPr>
          <w:rFonts w:ascii="Times New Roman" w:hAnsi="Times New Roman" w:cs="Times New Roman"/>
          <w:sz w:val="24"/>
          <w:szCs w:val="24"/>
        </w:rPr>
        <w:t>, “so there you go it’s easy”.</w:t>
      </w:r>
      <w:r w:rsidR="00222542">
        <w:rPr>
          <w:rFonts w:ascii="Times New Roman" w:hAnsi="Times New Roman" w:cs="Times New Roman"/>
          <w:sz w:val="24"/>
          <w:szCs w:val="24"/>
        </w:rPr>
        <w:t xml:space="preserve"> </w:t>
      </w:r>
      <w:r w:rsidRPr="00D985BF">
        <w:rPr>
          <w:rFonts w:ascii="Times New Roman" w:hAnsi="Times New Roman" w:cs="Times New Roman"/>
          <w:sz w:val="24"/>
          <w:szCs w:val="24"/>
        </w:rPr>
        <w:t xml:space="preserve"> I recognize that I </w:t>
      </w:r>
      <w:r w:rsidR="00222542">
        <w:rPr>
          <w:rFonts w:ascii="Times New Roman" w:hAnsi="Times New Roman" w:cs="Times New Roman"/>
          <w:sz w:val="24"/>
          <w:szCs w:val="24"/>
        </w:rPr>
        <w:t>should</w:t>
      </w:r>
      <w:r w:rsidR="00222542" w:rsidRPr="00D985BF">
        <w:rPr>
          <w:rFonts w:ascii="Times New Roman" w:hAnsi="Times New Roman" w:cs="Times New Roman"/>
          <w:sz w:val="24"/>
          <w:szCs w:val="24"/>
        </w:rPr>
        <w:t xml:space="preserve"> </w:t>
      </w:r>
      <w:r w:rsidRPr="00D985BF">
        <w:rPr>
          <w:rFonts w:ascii="Times New Roman" w:hAnsi="Times New Roman" w:cs="Times New Roman"/>
          <w:sz w:val="24"/>
          <w:szCs w:val="24"/>
        </w:rPr>
        <w:t>pu</w:t>
      </w:r>
      <w:r w:rsidR="00222542">
        <w:rPr>
          <w:rFonts w:ascii="Times New Roman" w:hAnsi="Times New Roman" w:cs="Times New Roman"/>
          <w:sz w:val="24"/>
          <w:szCs w:val="24"/>
        </w:rPr>
        <w:t xml:space="preserve">t more effort into learning it. </w:t>
      </w:r>
      <w:r w:rsidRPr="00D985BF">
        <w:rPr>
          <w:rFonts w:ascii="Times New Roman" w:hAnsi="Times New Roman" w:cs="Times New Roman"/>
          <w:sz w:val="24"/>
          <w:szCs w:val="24"/>
        </w:rPr>
        <w:t>I imagine the more I use it the easier it will get and the quicker I’ll be able to get it done. This is an area I would like us to spend more time on in class.</w:t>
      </w:r>
    </w:p>
    <w:p w14:paraId="4C701ECB" w14:textId="06217F6D" w:rsidR="00866669" w:rsidRPr="000735BE" w:rsidRDefault="00D985BF" w:rsidP="004D1721">
      <w:pPr>
        <w:pStyle w:val="Heading2"/>
      </w:pPr>
      <w:bookmarkStart w:id="14" w:name="_Toc512357286"/>
      <w:r>
        <w:t>Week 6</w:t>
      </w:r>
      <w:bookmarkEnd w:id="14"/>
    </w:p>
    <w:p w14:paraId="14085280" w14:textId="6E283F34" w:rsidR="006B1FE2" w:rsidRPr="00F7646E" w:rsidRDefault="00D985BF" w:rsidP="00D985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985BF">
        <w:rPr>
          <w:rFonts w:ascii="Times New Roman" w:hAnsi="Times New Roman" w:cs="Times New Roman"/>
          <w:sz w:val="24"/>
          <w:szCs w:val="24"/>
        </w:rPr>
        <w:t xml:space="preserve">We were preparing for our module with some paraphrasing, summarizing and academic writing exercises which I found very helpful and now </w:t>
      </w:r>
      <w:r w:rsidR="00D233EA">
        <w:rPr>
          <w:rFonts w:ascii="Times New Roman" w:hAnsi="Times New Roman" w:cs="Times New Roman"/>
          <w:sz w:val="24"/>
          <w:szCs w:val="24"/>
        </w:rPr>
        <w:t>largely</w:t>
      </w:r>
      <w:r w:rsidR="00D233EA" w:rsidRPr="00D985BF">
        <w:rPr>
          <w:rFonts w:ascii="Times New Roman" w:hAnsi="Times New Roman" w:cs="Times New Roman"/>
          <w:sz w:val="24"/>
          <w:szCs w:val="24"/>
        </w:rPr>
        <w:t xml:space="preserve"> </w:t>
      </w:r>
      <w:r w:rsidRPr="00D985BF">
        <w:rPr>
          <w:rFonts w:ascii="Times New Roman" w:hAnsi="Times New Roman" w:cs="Times New Roman"/>
          <w:sz w:val="24"/>
          <w:szCs w:val="24"/>
        </w:rPr>
        <w:t xml:space="preserve">enjoy because I have a better overall understanding. Additionally, it has helped with my concentration as I needed to understand what I read </w:t>
      </w:r>
      <w:proofErr w:type="gramStart"/>
      <w:r w:rsidRPr="00D985BF">
        <w:rPr>
          <w:rFonts w:ascii="Times New Roman" w:hAnsi="Times New Roman" w:cs="Times New Roman"/>
          <w:sz w:val="24"/>
          <w:szCs w:val="24"/>
        </w:rPr>
        <w:t>in order to</w:t>
      </w:r>
      <w:proofErr w:type="gramEnd"/>
      <w:r w:rsidRPr="00D985BF">
        <w:rPr>
          <w:rFonts w:ascii="Times New Roman" w:hAnsi="Times New Roman" w:cs="Times New Roman"/>
          <w:sz w:val="24"/>
          <w:szCs w:val="24"/>
        </w:rPr>
        <w:t xml:space="preserve"> paraphrase it. Even though It sometimes meant reading   the same paragraph repeatedly. I recommend </w:t>
      </w:r>
      <w:r w:rsidRPr="00BF0C10">
        <w:rPr>
          <w:rFonts w:ascii="Times New Roman" w:hAnsi="Times New Roman" w:cs="Times New Roman"/>
          <w:sz w:val="24"/>
          <w:szCs w:val="24"/>
        </w:rPr>
        <w:t>the video Paraphrasing: The Basic Steps</w:t>
      </w:r>
      <w:r w:rsidR="00D233EA">
        <w:rPr>
          <w:rFonts w:ascii="Times New Roman" w:hAnsi="Times New Roman" w:cs="Times New Roman"/>
          <w:sz w:val="24"/>
          <w:szCs w:val="24"/>
        </w:rPr>
        <w:t xml:space="preserve"> in Moodle</w:t>
      </w:r>
      <w:r w:rsidRPr="00D985BF">
        <w:rPr>
          <w:rFonts w:ascii="Times New Roman" w:hAnsi="Times New Roman" w:cs="Times New Roman"/>
          <w:sz w:val="24"/>
          <w:szCs w:val="24"/>
        </w:rPr>
        <w:t>.</w:t>
      </w:r>
    </w:p>
    <w:p w14:paraId="640C9F0B" w14:textId="16BAD262" w:rsidR="00A1319D" w:rsidRDefault="00D985BF" w:rsidP="004D1721">
      <w:pPr>
        <w:pStyle w:val="Heading2"/>
      </w:pPr>
      <w:bookmarkStart w:id="15" w:name="_Toc512357287"/>
      <w:r>
        <w:t>Week 7</w:t>
      </w:r>
      <w:bookmarkEnd w:id="15"/>
    </w:p>
    <w:p w14:paraId="7101B927" w14:textId="21618027" w:rsidR="6FB58618" w:rsidRPr="00254A01" w:rsidRDefault="00D985BF" w:rsidP="00D985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985BF">
        <w:rPr>
          <w:rFonts w:ascii="Times New Roman" w:hAnsi="Times New Roman" w:cs="Times New Roman"/>
          <w:sz w:val="24"/>
          <w:szCs w:val="24"/>
        </w:rPr>
        <w:t>I stopped making reflective notes after every class because I felt overwhelmed trying to keep up with everything. From this point on I am going to reflect on the lessons, examples that have had a bearing on me the most</w:t>
      </w:r>
      <w:r w:rsidR="00D233EA">
        <w:rPr>
          <w:rFonts w:ascii="Times New Roman" w:hAnsi="Times New Roman" w:cs="Times New Roman"/>
          <w:sz w:val="24"/>
          <w:szCs w:val="24"/>
        </w:rPr>
        <w:t xml:space="preserve"> in both a positive and negative way, s</w:t>
      </w:r>
      <w:r w:rsidRPr="00D985BF">
        <w:rPr>
          <w:rFonts w:ascii="Times New Roman" w:hAnsi="Times New Roman" w:cs="Times New Roman"/>
          <w:sz w:val="24"/>
          <w:szCs w:val="24"/>
        </w:rPr>
        <w:t xml:space="preserve">tarting with using the online library service. </w:t>
      </w:r>
    </w:p>
    <w:p w14:paraId="4D992E0E" w14:textId="7D9EBFE8" w:rsidR="6FB58618" w:rsidRPr="00254A01" w:rsidRDefault="00D985BF" w:rsidP="00D985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985BF">
        <w:rPr>
          <w:rFonts w:ascii="Times New Roman" w:hAnsi="Times New Roman" w:cs="Times New Roman"/>
          <w:sz w:val="24"/>
          <w:szCs w:val="24"/>
        </w:rPr>
        <w:t xml:space="preserve">The online library service was very frustrating to use at first because I could never find what I was looking for, and when I thought I found something I would spend ages reading a piece of information and trying to make sense of it only to discover it was of no use to me. I hated it. I decided to forget the online library and go to a library where I could physically pick the books up </w:t>
      </w:r>
      <w:r w:rsidRPr="00D985BF">
        <w:rPr>
          <w:rFonts w:ascii="Times New Roman" w:hAnsi="Times New Roman" w:cs="Times New Roman"/>
          <w:sz w:val="24"/>
          <w:szCs w:val="24"/>
        </w:rPr>
        <w:lastRenderedPageBreak/>
        <w:t>and look at them. That was fine for some things, but my local library did</w:t>
      </w:r>
      <w:r w:rsidR="005A6190">
        <w:rPr>
          <w:rFonts w:ascii="Times New Roman" w:hAnsi="Times New Roman" w:cs="Times New Roman"/>
          <w:sz w:val="24"/>
          <w:szCs w:val="24"/>
        </w:rPr>
        <w:t xml:space="preserve"> no</w:t>
      </w:r>
      <w:r w:rsidRPr="00D985BF">
        <w:rPr>
          <w:rFonts w:ascii="Times New Roman" w:hAnsi="Times New Roman" w:cs="Times New Roman"/>
          <w:sz w:val="24"/>
          <w:szCs w:val="24"/>
        </w:rPr>
        <w:t xml:space="preserve">t stock any journals. I wanted a mix of information. </w:t>
      </w:r>
      <w:r w:rsidR="005A6190">
        <w:rPr>
          <w:rFonts w:ascii="Times New Roman" w:hAnsi="Times New Roman" w:cs="Times New Roman"/>
          <w:sz w:val="24"/>
          <w:szCs w:val="24"/>
        </w:rPr>
        <w:t>A</w:t>
      </w:r>
      <w:r w:rsidRPr="00D985BF">
        <w:rPr>
          <w:rFonts w:ascii="Times New Roman" w:hAnsi="Times New Roman" w:cs="Times New Roman"/>
          <w:sz w:val="24"/>
          <w:szCs w:val="24"/>
        </w:rPr>
        <w:t xml:space="preserve"> member of staff had given the class a lesson on how to use the online library and get the best from it. </w:t>
      </w:r>
      <w:r w:rsidR="005A6190" w:rsidRPr="00D985BF">
        <w:rPr>
          <w:rFonts w:ascii="Times New Roman" w:hAnsi="Times New Roman" w:cs="Times New Roman"/>
          <w:sz w:val="24"/>
          <w:szCs w:val="24"/>
        </w:rPr>
        <w:t xml:space="preserve">I decided to try the online library again </w:t>
      </w:r>
      <w:r w:rsidR="005A6190">
        <w:rPr>
          <w:rFonts w:ascii="Times New Roman" w:hAnsi="Times New Roman" w:cs="Times New Roman"/>
          <w:sz w:val="24"/>
          <w:szCs w:val="24"/>
        </w:rPr>
        <w:t>and found</w:t>
      </w:r>
      <w:r w:rsidRPr="00D985BF">
        <w:rPr>
          <w:rFonts w:ascii="Times New Roman" w:hAnsi="Times New Roman" w:cs="Times New Roman"/>
          <w:sz w:val="24"/>
          <w:szCs w:val="24"/>
        </w:rPr>
        <w:t xml:space="preserve"> the library to be a very valuable source.</w:t>
      </w:r>
    </w:p>
    <w:p w14:paraId="021A58E2" w14:textId="2F12C97F" w:rsidR="00D81D3E" w:rsidRPr="00254A01" w:rsidRDefault="00D985BF" w:rsidP="00D985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985BF">
        <w:rPr>
          <w:rFonts w:ascii="Times New Roman" w:hAnsi="Times New Roman" w:cs="Times New Roman"/>
          <w:sz w:val="24"/>
          <w:szCs w:val="24"/>
        </w:rPr>
        <w:t>I liked the fact that the class all learned from each other and were prepared to give their time to help and explain things that I might not have unde</w:t>
      </w:r>
      <w:r w:rsidR="005A6190">
        <w:rPr>
          <w:rFonts w:ascii="Times New Roman" w:hAnsi="Times New Roman" w:cs="Times New Roman"/>
          <w:sz w:val="24"/>
          <w:szCs w:val="24"/>
        </w:rPr>
        <w:t>rstood otherwise. Sometimes it is</w:t>
      </w:r>
      <w:r w:rsidRPr="00D985BF">
        <w:rPr>
          <w:rFonts w:ascii="Times New Roman" w:hAnsi="Times New Roman" w:cs="Times New Roman"/>
          <w:sz w:val="24"/>
          <w:szCs w:val="24"/>
        </w:rPr>
        <w:t xml:space="preserve"> just easier hearing it from another student. However, in saying that I know I need to improve on my listening skills. I found a lot of the time I was easily distracted. The lecturer may be speaking about a topic that I found a little boring and my thoughts would start drifting.  If someone entered the room or started asking questions, it was a welcoming distraction to start day dreaming. I’m not sure if it’s a combination of working on my listening and or concentration skills.</w:t>
      </w:r>
    </w:p>
    <w:p w14:paraId="41F21EFB" w14:textId="5625CBBD" w:rsidR="00121C24" w:rsidRDefault="00D985BF" w:rsidP="00D985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985BF">
        <w:rPr>
          <w:rFonts w:ascii="Times New Roman" w:hAnsi="Times New Roman" w:cs="Times New Roman"/>
          <w:sz w:val="24"/>
          <w:szCs w:val="24"/>
        </w:rPr>
        <w:t>This has made me reflect on the first week of the first term when we covered skills for effective learning. One of the statements was understanding the way you learn. I can’t believe that I had not really given the way I learn much thought. I think visual, social and physical are probably my learning style preferences, but I also like solitary and verbal styles of learning sometimes. Verbal I think comes low down on my list because if I c</w:t>
      </w:r>
      <w:r w:rsidR="005A6190">
        <w:rPr>
          <w:rFonts w:ascii="Times New Roman" w:hAnsi="Times New Roman" w:cs="Times New Roman"/>
          <w:sz w:val="24"/>
          <w:szCs w:val="24"/>
        </w:rPr>
        <w:t>annot</w:t>
      </w:r>
      <w:r w:rsidRPr="00D985BF">
        <w:rPr>
          <w:rFonts w:ascii="Times New Roman" w:hAnsi="Times New Roman" w:cs="Times New Roman"/>
          <w:sz w:val="24"/>
          <w:szCs w:val="24"/>
        </w:rPr>
        <w:t xml:space="preserve"> concent</w:t>
      </w:r>
      <w:r w:rsidR="005A6190">
        <w:rPr>
          <w:rFonts w:ascii="Times New Roman" w:hAnsi="Times New Roman" w:cs="Times New Roman"/>
          <w:sz w:val="24"/>
          <w:szCs w:val="24"/>
        </w:rPr>
        <w:t>rate then I cannot</w:t>
      </w:r>
      <w:r w:rsidRPr="00D985BF">
        <w:rPr>
          <w:rFonts w:ascii="Times New Roman" w:hAnsi="Times New Roman" w:cs="Times New Roman"/>
          <w:sz w:val="24"/>
          <w:szCs w:val="24"/>
        </w:rPr>
        <w:t xml:space="preserve"> absorb what is being said to me. Occasionally when I tried to take notes it seemed as if the lecturer was speaking to fast and I missed out on what was being said while writing. Reflecting on this has </w:t>
      </w:r>
      <w:r w:rsidR="005A6190">
        <w:rPr>
          <w:rFonts w:ascii="Times New Roman" w:hAnsi="Times New Roman" w:cs="Times New Roman"/>
          <w:sz w:val="24"/>
          <w:szCs w:val="24"/>
        </w:rPr>
        <w:t>made me think</w:t>
      </w:r>
      <w:r w:rsidRPr="00D985BF">
        <w:rPr>
          <w:rFonts w:ascii="Times New Roman" w:hAnsi="Times New Roman" w:cs="Times New Roman"/>
          <w:sz w:val="24"/>
          <w:szCs w:val="24"/>
        </w:rPr>
        <w:t xml:space="preserve"> about how I learn best and what would be the best learning style for me.</w:t>
      </w:r>
    </w:p>
    <w:p w14:paraId="34CB659F" w14:textId="7620FDCD" w:rsidR="002D115A" w:rsidRDefault="00D985BF" w:rsidP="00D985BF">
      <w:pPr>
        <w:spacing w:line="360" w:lineRule="auto"/>
        <w:jc w:val="both"/>
        <w:rPr>
          <w:rStyle w:val="Heading1Char"/>
        </w:rPr>
      </w:pPr>
      <w:bookmarkStart w:id="16" w:name="_Toc512357288"/>
      <w:r w:rsidRPr="00D985BF">
        <w:rPr>
          <w:rStyle w:val="Heading1Char"/>
        </w:rPr>
        <w:t xml:space="preserve">second term   </w:t>
      </w:r>
      <w:bookmarkEnd w:id="16"/>
    </w:p>
    <w:p w14:paraId="17B6CD44" w14:textId="37BE4104" w:rsidR="00DA20D6" w:rsidRDefault="00D985BF" w:rsidP="00DA20D6">
      <w:pPr>
        <w:pStyle w:val="Heading2"/>
      </w:pPr>
      <w:bookmarkStart w:id="17" w:name="_Toc512357289"/>
      <w:r>
        <w:t>Week 1</w:t>
      </w:r>
      <w:bookmarkEnd w:id="17"/>
    </w:p>
    <w:p w14:paraId="77DC3F00" w14:textId="71BBCCC4" w:rsidR="003B2643" w:rsidRDefault="00D985BF" w:rsidP="00D985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985BF">
        <w:rPr>
          <w:rFonts w:ascii="Times New Roman" w:hAnsi="Times New Roman" w:cs="Times New Roman"/>
          <w:sz w:val="24"/>
          <w:szCs w:val="24"/>
        </w:rPr>
        <w:t xml:space="preserve">The old class (whom got on </w:t>
      </w:r>
      <w:proofErr w:type="gramStart"/>
      <w:r w:rsidRPr="00D985BF">
        <w:rPr>
          <w:rFonts w:ascii="Times New Roman" w:hAnsi="Times New Roman" w:cs="Times New Roman"/>
          <w:sz w:val="24"/>
          <w:szCs w:val="24"/>
        </w:rPr>
        <w:t>really well</w:t>
      </w:r>
      <w:proofErr w:type="gramEnd"/>
      <w:r w:rsidRPr="00D985BF">
        <w:rPr>
          <w:rFonts w:ascii="Times New Roman" w:hAnsi="Times New Roman" w:cs="Times New Roman"/>
          <w:sz w:val="24"/>
          <w:szCs w:val="24"/>
        </w:rPr>
        <w:t xml:space="preserve">) were </w:t>
      </w:r>
      <w:r w:rsidR="0019252A">
        <w:rPr>
          <w:rFonts w:ascii="Times New Roman" w:hAnsi="Times New Roman" w:cs="Times New Roman"/>
          <w:sz w:val="24"/>
          <w:szCs w:val="24"/>
        </w:rPr>
        <w:t>separated</w:t>
      </w:r>
      <w:r w:rsidR="0019252A" w:rsidRPr="00D985BF">
        <w:rPr>
          <w:rFonts w:ascii="Times New Roman" w:hAnsi="Times New Roman" w:cs="Times New Roman"/>
          <w:sz w:val="24"/>
          <w:szCs w:val="24"/>
        </w:rPr>
        <w:t xml:space="preserve"> </w:t>
      </w:r>
      <w:r w:rsidR="0019252A">
        <w:rPr>
          <w:rFonts w:ascii="Times New Roman" w:hAnsi="Times New Roman" w:cs="Times New Roman"/>
          <w:sz w:val="24"/>
          <w:szCs w:val="24"/>
        </w:rPr>
        <w:t>into different groups</w:t>
      </w:r>
      <w:r w:rsidRPr="00D985BF">
        <w:rPr>
          <w:rFonts w:ascii="Times New Roman" w:hAnsi="Times New Roman" w:cs="Times New Roman"/>
          <w:sz w:val="24"/>
          <w:szCs w:val="24"/>
        </w:rPr>
        <w:t xml:space="preserve">, and I also obtained a new lecturer. I didn’t know what to expect when Sylvia first walked into the lecture room. I heard rumors that she was very strict, a no-nonsense person. I wasn’t sure if I would like her as much as Anita. I think Sylvia’s reputation preceded her, she is a no-nonsense character, but as it turns out her bark is worse than her bite. I am happy to say I feel comfortable with her. </w:t>
      </w:r>
    </w:p>
    <w:p w14:paraId="1379EF33" w14:textId="178D3365" w:rsidR="00705987" w:rsidRPr="00DB5E9A" w:rsidRDefault="00D985BF" w:rsidP="00D985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985BF">
        <w:rPr>
          <w:rFonts w:ascii="Times New Roman" w:hAnsi="Times New Roman" w:cs="Times New Roman"/>
          <w:sz w:val="24"/>
          <w:szCs w:val="24"/>
        </w:rPr>
        <w:t xml:space="preserve">We reviewed employability skills in week one which I thought was a useful refresher. In </w:t>
      </w:r>
      <w:r w:rsidR="00B010F6" w:rsidRPr="00D985BF">
        <w:rPr>
          <w:rFonts w:ascii="Times New Roman" w:hAnsi="Times New Roman" w:cs="Times New Roman"/>
          <w:sz w:val="24"/>
          <w:szCs w:val="24"/>
        </w:rPr>
        <w:t>addition,</w:t>
      </w:r>
      <w:r w:rsidR="0019252A">
        <w:rPr>
          <w:rFonts w:ascii="Times New Roman" w:hAnsi="Times New Roman" w:cs="Times New Roman"/>
          <w:sz w:val="24"/>
          <w:szCs w:val="24"/>
        </w:rPr>
        <w:t xml:space="preserve"> we</w:t>
      </w:r>
      <w:r w:rsidRPr="00D985BF">
        <w:rPr>
          <w:rFonts w:ascii="Times New Roman" w:hAnsi="Times New Roman" w:cs="Times New Roman"/>
          <w:sz w:val="24"/>
          <w:szCs w:val="24"/>
        </w:rPr>
        <w:t xml:space="preserve"> discussed what things to consider while job hunting and did a bit of CV work which I found </w:t>
      </w:r>
      <w:r w:rsidRPr="00D985BF">
        <w:rPr>
          <w:rFonts w:ascii="Times New Roman" w:hAnsi="Times New Roman" w:cs="Times New Roman"/>
          <w:sz w:val="24"/>
          <w:szCs w:val="24"/>
        </w:rPr>
        <w:lastRenderedPageBreak/>
        <w:t xml:space="preserve">uninteresting to say the least. It was of no interest to me since I had and still have no intention of working for anyone, but I knew if I didn’t participate the lesson would drag. I decided to look at it as if I was considering employing someone. That was the only way I managed to get through that lesson. </w:t>
      </w:r>
    </w:p>
    <w:p w14:paraId="66AFAF7F" w14:textId="501BD8EB" w:rsidR="00DA20D6" w:rsidRDefault="00D985BF" w:rsidP="00DA20D6">
      <w:pPr>
        <w:pStyle w:val="Heading2"/>
      </w:pPr>
      <w:bookmarkStart w:id="18" w:name="_Toc512357290"/>
      <w:r>
        <w:t>Week 2</w:t>
      </w:r>
      <w:bookmarkEnd w:id="18"/>
    </w:p>
    <w:p w14:paraId="5EA443E0" w14:textId="1E742B8E" w:rsidR="00412A8C" w:rsidRDefault="00D985BF" w:rsidP="00D985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985BF">
        <w:rPr>
          <w:rFonts w:ascii="Times New Roman" w:hAnsi="Times New Roman" w:cs="Times New Roman"/>
          <w:sz w:val="24"/>
          <w:szCs w:val="24"/>
        </w:rPr>
        <w:t xml:space="preserve">Studies continued from where we left off the week before. CV writing and job interviews. I paid a little more attention about the different ways you can present a CV, what to add and what wasn’t necessary. We did a CV exercise which was excruciating for me to complete. Trying to remember dates, when and where its agonizing. I </w:t>
      </w:r>
      <w:r w:rsidR="0019252A" w:rsidRPr="00D985BF">
        <w:rPr>
          <w:rFonts w:ascii="Times New Roman" w:hAnsi="Times New Roman" w:cs="Times New Roman"/>
          <w:sz w:val="24"/>
          <w:szCs w:val="24"/>
        </w:rPr>
        <w:t xml:space="preserve">would </w:t>
      </w:r>
      <w:r w:rsidR="0019252A">
        <w:rPr>
          <w:rFonts w:ascii="Times New Roman" w:hAnsi="Times New Roman" w:cs="Times New Roman"/>
          <w:sz w:val="24"/>
          <w:szCs w:val="24"/>
        </w:rPr>
        <w:t>n</w:t>
      </w:r>
      <w:r w:rsidR="0019252A" w:rsidRPr="00D985BF">
        <w:rPr>
          <w:rFonts w:ascii="Times New Roman" w:hAnsi="Times New Roman" w:cs="Times New Roman"/>
          <w:sz w:val="24"/>
          <w:szCs w:val="24"/>
        </w:rPr>
        <w:t>ot</w:t>
      </w:r>
      <w:r w:rsidRPr="00D985BF">
        <w:rPr>
          <w:rFonts w:ascii="Times New Roman" w:hAnsi="Times New Roman" w:cs="Times New Roman"/>
          <w:sz w:val="24"/>
          <w:szCs w:val="24"/>
        </w:rPr>
        <w:t xml:space="preserve"> want to repeat that week.</w:t>
      </w:r>
    </w:p>
    <w:p w14:paraId="6F4DD8D6" w14:textId="168D4930" w:rsidR="00CF79E4" w:rsidRPr="000B0C8F" w:rsidRDefault="00D985BF" w:rsidP="00CF79E4">
      <w:pPr>
        <w:pStyle w:val="Heading2"/>
      </w:pPr>
      <w:bookmarkStart w:id="19" w:name="_Toc512357291"/>
      <w:r>
        <w:t xml:space="preserve">Week 3 </w:t>
      </w:r>
      <w:r w:rsidR="003151F7">
        <w:t>-Week 5</w:t>
      </w:r>
      <w:bookmarkEnd w:id="19"/>
    </w:p>
    <w:p w14:paraId="24608FEE" w14:textId="78622F29" w:rsidR="00CF79E4" w:rsidRDefault="00D985BF" w:rsidP="00D985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985BF">
        <w:rPr>
          <w:rFonts w:ascii="Times New Roman" w:hAnsi="Times New Roman" w:cs="Times New Roman"/>
          <w:sz w:val="24"/>
          <w:szCs w:val="24"/>
        </w:rPr>
        <w:t xml:space="preserve">Sylvia gave a summary on research. We talked about primary and secondary sources, which I found </w:t>
      </w:r>
      <w:r w:rsidR="003151F7">
        <w:rPr>
          <w:rFonts w:ascii="Times New Roman" w:hAnsi="Times New Roman" w:cs="Times New Roman"/>
          <w:sz w:val="24"/>
          <w:szCs w:val="24"/>
        </w:rPr>
        <w:t>beneficial</w:t>
      </w:r>
      <w:r w:rsidR="003151F7" w:rsidRPr="00D985BF">
        <w:rPr>
          <w:rFonts w:ascii="Times New Roman" w:hAnsi="Times New Roman" w:cs="Times New Roman"/>
          <w:sz w:val="24"/>
          <w:szCs w:val="24"/>
        </w:rPr>
        <w:t xml:space="preserve"> </w:t>
      </w:r>
      <w:r w:rsidRPr="00D985BF">
        <w:rPr>
          <w:rFonts w:ascii="Times New Roman" w:hAnsi="Times New Roman" w:cs="Times New Roman"/>
          <w:sz w:val="24"/>
          <w:szCs w:val="24"/>
        </w:rPr>
        <w:t xml:space="preserve">because it helped to refresh my memory. This tutorial we looked at reflective writing continuing from term one using </w:t>
      </w:r>
      <w:r w:rsidRPr="00BF0C10">
        <w:rPr>
          <w:rFonts w:ascii="Times New Roman" w:hAnsi="Times New Roman" w:cs="Times New Roman"/>
          <w:sz w:val="24"/>
          <w:szCs w:val="24"/>
        </w:rPr>
        <w:t xml:space="preserve">the </w:t>
      </w:r>
      <w:r w:rsidR="0019252A" w:rsidRPr="00BF0C10">
        <w:rPr>
          <w:rFonts w:ascii="Times New Roman" w:hAnsi="Times New Roman" w:cs="Times New Roman"/>
          <w:sz w:val="24"/>
          <w:szCs w:val="24"/>
        </w:rPr>
        <w:t>(</w:t>
      </w:r>
      <w:r w:rsidRPr="00BF0C10">
        <w:rPr>
          <w:rFonts w:ascii="Times New Roman" w:hAnsi="Times New Roman" w:cs="Times New Roman"/>
          <w:sz w:val="24"/>
          <w:szCs w:val="24"/>
        </w:rPr>
        <w:t xml:space="preserve">Gibbs and Driscoll </w:t>
      </w:r>
      <w:r w:rsidR="0019252A" w:rsidRPr="00BF0C10">
        <w:rPr>
          <w:rFonts w:ascii="Times New Roman" w:hAnsi="Times New Roman" w:cs="Times New Roman"/>
          <w:sz w:val="24"/>
          <w:szCs w:val="24"/>
        </w:rPr>
        <w:t>1999)</w:t>
      </w:r>
      <w:r w:rsidR="0019252A">
        <w:rPr>
          <w:rFonts w:ascii="Times New Roman" w:hAnsi="Times New Roman" w:cs="Times New Roman"/>
          <w:sz w:val="24"/>
          <w:szCs w:val="24"/>
        </w:rPr>
        <w:t xml:space="preserve"> </w:t>
      </w:r>
      <w:r w:rsidRPr="00D985BF">
        <w:rPr>
          <w:rFonts w:ascii="Times New Roman" w:hAnsi="Times New Roman" w:cs="Times New Roman"/>
          <w:sz w:val="24"/>
          <w:szCs w:val="24"/>
        </w:rPr>
        <w:t xml:space="preserve">cycles. </w:t>
      </w:r>
      <w:r w:rsidR="0019252A" w:rsidRPr="00D985BF">
        <w:rPr>
          <w:rFonts w:ascii="Times New Roman" w:hAnsi="Times New Roman" w:cs="Times New Roman"/>
          <w:sz w:val="24"/>
          <w:szCs w:val="24"/>
        </w:rPr>
        <w:t xml:space="preserve">The class </w:t>
      </w:r>
      <w:r w:rsidR="00B24071">
        <w:rPr>
          <w:rFonts w:ascii="Times New Roman" w:hAnsi="Times New Roman" w:cs="Times New Roman"/>
          <w:sz w:val="24"/>
          <w:szCs w:val="24"/>
        </w:rPr>
        <w:t xml:space="preserve">also </w:t>
      </w:r>
      <w:r w:rsidR="0019252A" w:rsidRPr="00D985BF">
        <w:rPr>
          <w:rFonts w:ascii="Times New Roman" w:hAnsi="Times New Roman" w:cs="Times New Roman"/>
          <w:sz w:val="24"/>
          <w:szCs w:val="24"/>
        </w:rPr>
        <w:t xml:space="preserve">worked on our presentation skills which is something I am not fond of but want to work on and improve. </w:t>
      </w:r>
      <w:r w:rsidRPr="00D985BF">
        <w:rPr>
          <w:rFonts w:ascii="Times New Roman" w:hAnsi="Times New Roman" w:cs="Times New Roman"/>
          <w:sz w:val="24"/>
          <w:szCs w:val="24"/>
        </w:rPr>
        <w:t xml:space="preserve">I </w:t>
      </w:r>
      <w:r w:rsidR="00B24071">
        <w:rPr>
          <w:rFonts w:ascii="Times New Roman" w:hAnsi="Times New Roman" w:cs="Times New Roman"/>
          <w:sz w:val="24"/>
          <w:szCs w:val="24"/>
        </w:rPr>
        <w:t>recall</w:t>
      </w:r>
      <w:r w:rsidR="00B24071" w:rsidRPr="00D985BF">
        <w:rPr>
          <w:rFonts w:ascii="Times New Roman" w:hAnsi="Times New Roman" w:cs="Times New Roman"/>
          <w:sz w:val="24"/>
          <w:szCs w:val="24"/>
        </w:rPr>
        <w:t xml:space="preserve"> </w:t>
      </w:r>
      <w:r w:rsidRPr="00D985BF">
        <w:rPr>
          <w:rFonts w:ascii="Times New Roman" w:hAnsi="Times New Roman" w:cs="Times New Roman"/>
          <w:sz w:val="24"/>
          <w:szCs w:val="24"/>
        </w:rPr>
        <w:t>feeling very tired</w:t>
      </w:r>
      <w:r w:rsidR="003151F7">
        <w:rPr>
          <w:rFonts w:ascii="Times New Roman" w:hAnsi="Times New Roman" w:cs="Times New Roman"/>
          <w:sz w:val="24"/>
          <w:szCs w:val="24"/>
        </w:rPr>
        <w:t xml:space="preserve"> and </w:t>
      </w:r>
      <w:r w:rsidR="00374B53">
        <w:rPr>
          <w:rFonts w:ascii="Times New Roman" w:hAnsi="Times New Roman" w:cs="Times New Roman"/>
          <w:sz w:val="24"/>
          <w:szCs w:val="24"/>
        </w:rPr>
        <w:t xml:space="preserve">finding it </w:t>
      </w:r>
      <w:r w:rsidR="00C062D3">
        <w:rPr>
          <w:rFonts w:ascii="Times New Roman" w:hAnsi="Times New Roman" w:cs="Times New Roman"/>
          <w:sz w:val="24"/>
          <w:szCs w:val="24"/>
        </w:rPr>
        <w:t>difficult</w:t>
      </w:r>
      <w:r w:rsidR="003151F7">
        <w:rPr>
          <w:rFonts w:ascii="Times New Roman" w:hAnsi="Times New Roman" w:cs="Times New Roman"/>
          <w:sz w:val="24"/>
          <w:szCs w:val="24"/>
        </w:rPr>
        <w:t xml:space="preserve"> to stay awake</w:t>
      </w:r>
      <w:r w:rsidRPr="00D985B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91767F1" w14:textId="06F279F2" w:rsidR="00C46EE0" w:rsidRDefault="00D985BF" w:rsidP="00C46EE0">
      <w:pPr>
        <w:pStyle w:val="Heading2"/>
      </w:pPr>
      <w:bookmarkStart w:id="20" w:name="_Toc512357294"/>
      <w:r>
        <w:t>Week 6</w:t>
      </w:r>
      <w:bookmarkEnd w:id="20"/>
    </w:p>
    <w:p w14:paraId="5D7AEADF" w14:textId="5C05BEE2" w:rsidR="00651A62" w:rsidRDefault="00D985BF" w:rsidP="00D985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985BF">
        <w:rPr>
          <w:rFonts w:ascii="Times New Roman" w:hAnsi="Times New Roman" w:cs="Times New Roman"/>
          <w:sz w:val="24"/>
          <w:szCs w:val="24"/>
        </w:rPr>
        <w:t>This was a fun tutorial, I enjoyed the class</w:t>
      </w:r>
      <w:r w:rsidR="003151F7">
        <w:rPr>
          <w:rFonts w:ascii="Times New Roman" w:hAnsi="Times New Roman" w:cs="Times New Roman"/>
          <w:sz w:val="24"/>
          <w:szCs w:val="24"/>
        </w:rPr>
        <w:t xml:space="preserve"> because we were interacting with each other</w:t>
      </w:r>
      <w:r w:rsidRPr="00D985BF">
        <w:rPr>
          <w:rFonts w:ascii="Times New Roman" w:hAnsi="Times New Roman" w:cs="Times New Roman"/>
          <w:sz w:val="24"/>
          <w:szCs w:val="24"/>
        </w:rPr>
        <w:t>. we acted out a pimp my PowerPoint presentation. I felt relaxed because we were not being marked on it. Predominantly everyone in the class did well. Some much better than others. There were a few that I thought were natural presenters because their speech flowed effortlessly, was interesting and they made us laugh.  I think my presentation skills have improved but I still have a way to go. I believe I need to find my own style of presenting that I feel comfortable with.</w:t>
      </w:r>
    </w:p>
    <w:p w14:paraId="37EB6654" w14:textId="0CD27283" w:rsidR="006A14C0" w:rsidRDefault="00D985BF" w:rsidP="006A14C0">
      <w:pPr>
        <w:pStyle w:val="Heading2"/>
      </w:pPr>
      <w:bookmarkStart w:id="21" w:name="_Toc512357295"/>
      <w:r>
        <w:t xml:space="preserve">Week </w:t>
      </w:r>
      <w:r w:rsidR="003151F7">
        <w:t>7 onwards</w:t>
      </w:r>
      <w:bookmarkEnd w:id="21"/>
    </w:p>
    <w:p w14:paraId="693730F4" w14:textId="4827EFD9" w:rsidR="00D45595" w:rsidRDefault="003151F7" w:rsidP="00D985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was not</w:t>
      </w:r>
      <w:r w:rsidR="00D985BF" w:rsidRPr="00D985BF">
        <w:rPr>
          <w:rFonts w:ascii="Times New Roman" w:hAnsi="Times New Roman" w:cs="Times New Roman"/>
          <w:sz w:val="24"/>
          <w:szCs w:val="24"/>
        </w:rPr>
        <w:t xml:space="preserve"> feeling confident in the first term about the different styles of academic writing, now I feel a lot more confident. I understand the difference between report writing and writing an essay. In general, I like writing and I like research, but I don’t particularly like writing reports.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D985BF" w:rsidRPr="00D985BF">
        <w:rPr>
          <w:rFonts w:ascii="Times New Roman" w:hAnsi="Times New Roman" w:cs="Times New Roman"/>
          <w:sz w:val="24"/>
          <w:szCs w:val="24"/>
        </w:rPr>
        <w:t>I felt like I had summarizing and paraphrasing coming out of my ears. I wanted to be good at it, but I was struggling and still struggle</w:t>
      </w:r>
      <w:r w:rsidR="00AF5D87" w:rsidRPr="00AF5D87">
        <w:rPr>
          <w:rFonts w:ascii="Times New Roman" w:hAnsi="Times New Roman" w:cs="Times New Roman"/>
          <w:sz w:val="24"/>
          <w:szCs w:val="24"/>
        </w:rPr>
        <w:t xml:space="preserve"> </w:t>
      </w:r>
      <w:r w:rsidR="00AF5D87">
        <w:rPr>
          <w:rFonts w:ascii="Times New Roman" w:hAnsi="Times New Roman" w:cs="Times New Roman"/>
          <w:sz w:val="24"/>
          <w:szCs w:val="24"/>
        </w:rPr>
        <w:t>to some degree</w:t>
      </w:r>
      <w:r w:rsidR="00D985BF" w:rsidRPr="00D985BF">
        <w:rPr>
          <w:rFonts w:ascii="Times New Roman" w:hAnsi="Times New Roman" w:cs="Times New Roman"/>
          <w:sz w:val="24"/>
          <w:szCs w:val="24"/>
        </w:rPr>
        <w:t xml:space="preserve">. I would like to get to a place where it feels like second </w:t>
      </w:r>
      <w:r w:rsidR="00D985BF" w:rsidRPr="00D985BF">
        <w:rPr>
          <w:rFonts w:ascii="Times New Roman" w:hAnsi="Times New Roman" w:cs="Times New Roman"/>
          <w:sz w:val="24"/>
          <w:szCs w:val="24"/>
        </w:rPr>
        <w:lastRenderedPageBreak/>
        <w:t>nature and I don’t have to keep re reading a paragraph for ten minutes.</w:t>
      </w:r>
      <w:r w:rsidR="00AF5D87">
        <w:rPr>
          <w:rFonts w:ascii="Times New Roman" w:hAnsi="Times New Roman" w:cs="Times New Roman"/>
          <w:sz w:val="24"/>
          <w:szCs w:val="24"/>
        </w:rPr>
        <w:t xml:space="preserve"> Approaching the end of our second term we had a class interaction game where the class was split into two teams. We had to guess what something was just by having as little as one word for a clue. I thoroughly enjoyed that especially as out team won.</w:t>
      </w:r>
    </w:p>
    <w:p w14:paraId="72A3D3EC" w14:textId="67DB2AA7" w:rsidR="001F4FDC" w:rsidRDefault="00D985BF" w:rsidP="002B5AED">
      <w:pPr>
        <w:pStyle w:val="Heading1"/>
      </w:pPr>
      <w:bookmarkStart w:id="22" w:name="_Toc512357297"/>
      <w:r>
        <w:t>Conclusion</w:t>
      </w:r>
      <w:bookmarkEnd w:id="22"/>
    </w:p>
    <w:p w14:paraId="282A7532" w14:textId="39789804" w:rsidR="009435BB" w:rsidRDefault="00D985BF" w:rsidP="00D985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985BF">
        <w:rPr>
          <w:rFonts w:ascii="Times New Roman" w:hAnsi="Times New Roman" w:cs="Times New Roman"/>
          <w:sz w:val="24"/>
          <w:szCs w:val="24"/>
        </w:rPr>
        <w:t xml:space="preserve">When I started writing this essay I thought it was going to be </w:t>
      </w:r>
      <w:r w:rsidR="007276E2">
        <w:rPr>
          <w:rFonts w:ascii="Times New Roman" w:hAnsi="Times New Roman" w:cs="Times New Roman"/>
          <w:sz w:val="24"/>
          <w:szCs w:val="24"/>
        </w:rPr>
        <w:t>relatively</w:t>
      </w:r>
      <w:r w:rsidR="007276E2" w:rsidRPr="00D985BF">
        <w:rPr>
          <w:rFonts w:ascii="Times New Roman" w:hAnsi="Times New Roman" w:cs="Times New Roman"/>
          <w:sz w:val="24"/>
          <w:szCs w:val="24"/>
        </w:rPr>
        <w:t xml:space="preserve"> </w:t>
      </w:r>
      <w:r w:rsidRPr="00D985BF">
        <w:rPr>
          <w:rFonts w:ascii="Times New Roman" w:hAnsi="Times New Roman" w:cs="Times New Roman"/>
          <w:sz w:val="24"/>
          <w:szCs w:val="24"/>
        </w:rPr>
        <w:t>easy, but it was a lot harder than I ever imagined. It was quite difficult at times to look back and search myself for</w:t>
      </w:r>
      <w:r w:rsidR="007276E2">
        <w:rPr>
          <w:rFonts w:ascii="Times New Roman" w:hAnsi="Times New Roman" w:cs="Times New Roman"/>
          <w:sz w:val="24"/>
          <w:szCs w:val="24"/>
        </w:rPr>
        <w:t xml:space="preserve"> my exact thoughts and feelings, but I appreciated the experience and found it very valuable.</w:t>
      </w:r>
    </w:p>
    <w:p w14:paraId="0AB39F9F" w14:textId="712EB006" w:rsidR="00F25CDF" w:rsidRPr="0080684F" w:rsidRDefault="00D985BF" w:rsidP="00D985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985BF">
        <w:rPr>
          <w:rFonts w:ascii="Times New Roman" w:hAnsi="Times New Roman" w:cs="Times New Roman"/>
          <w:sz w:val="24"/>
          <w:szCs w:val="24"/>
        </w:rPr>
        <w:t xml:space="preserve">By </w:t>
      </w:r>
      <w:r w:rsidRPr="00BF0C10">
        <w:rPr>
          <w:rFonts w:ascii="Times New Roman" w:hAnsi="Times New Roman" w:cs="Times New Roman"/>
          <w:sz w:val="24"/>
          <w:szCs w:val="24"/>
        </w:rPr>
        <w:t xml:space="preserve">implementing </w:t>
      </w:r>
      <w:bookmarkStart w:id="23" w:name="_Hlk512604741"/>
      <w:r w:rsidRPr="00BF0C10">
        <w:rPr>
          <w:rFonts w:ascii="Times New Roman" w:hAnsi="Times New Roman" w:cs="Times New Roman"/>
          <w:sz w:val="24"/>
          <w:szCs w:val="24"/>
        </w:rPr>
        <w:t>'The Eisenhower Method’</w:t>
      </w:r>
      <w:r w:rsidRPr="00D985BF">
        <w:rPr>
          <w:rFonts w:ascii="Times New Roman" w:hAnsi="Times New Roman" w:cs="Times New Roman"/>
          <w:sz w:val="24"/>
          <w:szCs w:val="24"/>
        </w:rPr>
        <w:t xml:space="preserve"> </w:t>
      </w:r>
      <w:bookmarkEnd w:id="23"/>
      <w:r w:rsidRPr="00D985BF">
        <w:rPr>
          <w:rFonts w:ascii="Times New Roman" w:hAnsi="Times New Roman" w:cs="Times New Roman"/>
          <w:sz w:val="24"/>
          <w:szCs w:val="24"/>
        </w:rPr>
        <w:t>I have been able to manage my time better</w:t>
      </w:r>
      <w:r w:rsidR="00FA443C">
        <w:rPr>
          <w:rFonts w:ascii="Times New Roman" w:hAnsi="Times New Roman" w:cs="Times New Roman"/>
          <w:sz w:val="24"/>
          <w:szCs w:val="24"/>
        </w:rPr>
        <w:t xml:space="preserve"> and use it more effectively</w:t>
      </w:r>
      <w:r w:rsidRPr="00D985BF">
        <w:rPr>
          <w:rFonts w:ascii="Times New Roman" w:hAnsi="Times New Roman" w:cs="Times New Roman"/>
          <w:sz w:val="24"/>
          <w:szCs w:val="24"/>
        </w:rPr>
        <w:t xml:space="preserve"> between business, assignments and my personal life. For my self-development I </w:t>
      </w:r>
      <w:r w:rsidR="00B24071">
        <w:rPr>
          <w:rFonts w:ascii="Times New Roman" w:hAnsi="Times New Roman" w:cs="Times New Roman"/>
          <w:sz w:val="24"/>
          <w:szCs w:val="24"/>
        </w:rPr>
        <w:t>intend on</w:t>
      </w:r>
      <w:r w:rsidRPr="00D985BF">
        <w:rPr>
          <w:rFonts w:ascii="Times New Roman" w:hAnsi="Times New Roman" w:cs="Times New Roman"/>
          <w:sz w:val="24"/>
          <w:szCs w:val="24"/>
        </w:rPr>
        <w:t xml:space="preserve"> </w:t>
      </w:r>
      <w:r w:rsidR="00B24071" w:rsidRPr="00D985BF">
        <w:rPr>
          <w:rFonts w:ascii="Times New Roman" w:hAnsi="Times New Roman" w:cs="Times New Roman"/>
          <w:sz w:val="24"/>
          <w:szCs w:val="24"/>
        </w:rPr>
        <w:t>usi</w:t>
      </w:r>
      <w:r w:rsidR="00B24071">
        <w:rPr>
          <w:rFonts w:ascii="Times New Roman" w:hAnsi="Times New Roman" w:cs="Times New Roman"/>
          <w:sz w:val="24"/>
          <w:szCs w:val="24"/>
        </w:rPr>
        <w:t>ng</w:t>
      </w:r>
      <w:r w:rsidRPr="00D985BF">
        <w:rPr>
          <w:rFonts w:ascii="Times New Roman" w:hAnsi="Times New Roman" w:cs="Times New Roman"/>
          <w:sz w:val="24"/>
          <w:szCs w:val="24"/>
        </w:rPr>
        <w:t xml:space="preserve"> a personal SWOT analysis on my strengths and weakness </w:t>
      </w:r>
      <w:proofErr w:type="gramStart"/>
      <w:r w:rsidRPr="00D985BF">
        <w:rPr>
          <w:rFonts w:ascii="Times New Roman" w:hAnsi="Times New Roman" w:cs="Times New Roman"/>
          <w:sz w:val="24"/>
          <w:szCs w:val="24"/>
        </w:rPr>
        <w:t>and also</w:t>
      </w:r>
      <w:proofErr w:type="gramEnd"/>
      <w:r w:rsidRPr="00D985BF">
        <w:rPr>
          <w:rFonts w:ascii="Times New Roman" w:hAnsi="Times New Roman" w:cs="Times New Roman"/>
          <w:sz w:val="24"/>
          <w:szCs w:val="24"/>
        </w:rPr>
        <w:t xml:space="preserve"> develop a strategy to get where I want to be in five years. By taking part in some of the exercises on Moodle I have now started to see myself in another light. I now have a more ‘can do’ than ‘can’t do’ attitude which is a </w:t>
      </w:r>
      <w:r w:rsidR="00B24071">
        <w:rPr>
          <w:rFonts w:ascii="Times New Roman" w:hAnsi="Times New Roman" w:cs="Times New Roman"/>
          <w:sz w:val="24"/>
          <w:szCs w:val="24"/>
        </w:rPr>
        <w:t>positive</w:t>
      </w:r>
      <w:r w:rsidRPr="00D985BF">
        <w:rPr>
          <w:rFonts w:ascii="Times New Roman" w:hAnsi="Times New Roman" w:cs="Times New Roman"/>
          <w:sz w:val="24"/>
          <w:szCs w:val="24"/>
        </w:rPr>
        <w:t xml:space="preserve">. This </w:t>
      </w:r>
      <w:r w:rsidR="00B24071">
        <w:rPr>
          <w:rFonts w:ascii="Times New Roman" w:hAnsi="Times New Roman" w:cs="Times New Roman"/>
          <w:sz w:val="24"/>
          <w:szCs w:val="24"/>
        </w:rPr>
        <w:t xml:space="preserve">course </w:t>
      </w:r>
      <w:r w:rsidRPr="00D985BF">
        <w:rPr>
          <w:rFonts w:ascii="Times New Roman" w:hAnsi="Times New Roman" w:cs="Times New Roman"/>
          <w:sz w:val="24"/>
          <w:szCs w:val="24"/>
        </w:rPr>
        <w:t xml:space="preserve">will </w:t>
      </w:r>
      <w:proofErr w:type="gramStart"/>
      <w:r w:rsidR="00B24071">
        <w:rPr>
          <w:rFonts w:ascii="Times New Roman" w:hAnsi="Times New Roman" w:cs="Times New Roman"/>
          <w:sz w:val="24"/>
          <w:szCs w:val="24"/>
        </w:rPr>
        <w:t>definitely</w:t>
      </w:r>
      <w:r w:rsidR="00B24071" w:rsidRPr="00D985BF">
        <w:rPr>
          <w:rFonts w:ascii="Times New Roman" w:hAnsi="Times New Roman" w:cs="Times New Roman"/>
          <w:sz w:val="24"/>
          <w:szCs w:val="24"/>
        </w:rPr>
        <w:t xml:space="preserve"> </w:t>
      </w:r>
      <w:r w:rsidRPr="00D985BF">
        <w:rPr>
          <w:rFonts w:ascii="Times New Roman" w:hAnsi="Times New Roman" w:cs="Times New Roman"/>
          <w:sz w:val="24"/>
          <w:szCs w:val="24"/>
        </w:rPr>
        <w:t>help</w:t>
      </w:r>
      <w:proofErr w:type="gramEnd"/>
      <w:r w:rsidRPr="00D985BF">
        <w:rPr>
          <w:rFonts w:ascii="Times New Roman" w:hAnsi="Times New Roman" w:cs="Times New Roman"/>
          <w:sz w:val="24"/>
          <w:szCs w:val="24"/>
        </w:rPr>
        <w:t xml:space="preserve"> me in whatever business endeavor I decide to execute. On the </w:t>
      </w:r>
      <w:r w:rsidR="00FA443C">
        <w:rPr>
          <w:rFonts w:ascii="Times New Roman" w:hAnsi="Times New Roman" w:cs="Times New Roman"/>
          <w:sz w:val="24"/>
          <w:szCs w:val="24"/>
        </w:rPr>
        <w:t>most part</w:t>
      </w:r>
      <w:r w:rsidRPr="00D985BF">
        <w:rPr>
          <w:rFonts w:ascii="Times New Roman" w:hAnsi="Times New Roman" w:cs="Times New Roman"/>
          <w:sz w:val="24"/>
          <w:szCs w:val="24"/>
        </w:rPr>
        <w:t xml:space="preserve"> I have enjoyed both my first and second term and hope I can look forward to an enjoyable third term. I still feel anxious </w:t>
      </w:r>
      <w:r w:rsidR="00B24071">
        <w:rPr>
          <w:rFonts w:ascii="Times New Roman" w:hAnsi="Times New Roman" w:cs="Times New Roman"/>
          <w:sz w:val="24"/>
          <w:szCs w:val="24"/>
        </w:rPr>
        <w:t>periodically</w:t>
      </w:r>
      <w:r w:rsidR="00B24071" w:rsidRPr="00D985BF">
        <w:rPr>
          <w:rFonts w:ascii="Times New Roman" w:hAnsi="Times New Roman" w:cs="Times New Roman"/>
          <w:sz w:val="24"/>
          <w:szCs w:val="24"/>
        </w:rPr>
        <w:t xml:space="preserve"> </w:t>
      </w:r>
      <w:r w:rsidRPr="00D985BF">
        <w:rPr>
          <w:rFonts w:ascii="Times New Roman" w:hAnsi="Times New Roman" w:cs="Times New Roman"/>
          <w:sz w:val="24"/>
          <w:szCs w:val="24"/>
        </w:rPr>
        <w:t>when I think about the work getting harder and</w:t>
      </w:r>
      <w:r w:rsidR="00ED1018">
        <w:rPr>
          <w:rFonts w:ascii="Times New Roman" w:hAnsi="Times New Roman" w:cs="Times New Roman"/>
          <w:sz w:val="24"/>
          <w:szCs w:val="24"/>
        </w:rPr>
        <w:t xml:space="preserve"> question </w:t>
      </w:r>
      <w:r w:rsidR="00B24071">
        <w:rPr>
          <w:rFonts w:ascii="Times New Roman" w:hAnsi="Times New Roman" w:cs="Times New Roman"/>
          <w:sz w:val="24"/>
          <w:szCs w:val="24"/>
        </w:rPr>
        <w:t xml:space="preserve">myself </w:t>
      </w:r>
      <w:r w:rsidR="00ED1018">
        <w:rPr>
          <w:rFonts w:ascii="Times New Roman" w:hAnsi="Times New Roman" w:cs="Times New Roman"/>
          <w:sz w:val="24"/>
          <w:szCs w:val="24"/>
        </w:rPr>
        <w:t>whether</w:t>
      </w:r>
      <w:r w:rsidRPr="00D985BF">
        <w:rPr>
          <w:rFonts w:ascii="Times New Roman" w:hAnsi="Times New Roman" w:cs="Times New Roman"/>
          <w:sz w:val="24"/>
          <w:szCs w:val="24"/>
        </w:rPr>
        <w:t xml:space="preserve"> I will have the ability to keep up with it.</w:t>
      </w:r>
    </w:p>
    <w:p w14:paraId="7A5EDB9E" w14:textId="74E08E3B" w:rsidR="00D985BF" w:rsidRDefault="00D985BF" w:rsidP="00D985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A34FC4E" w14:textId="4CA31A4B" w:rsidR="0095300C" w:rsidRDefault="0095300C" w:rsidP="00C526B0"/>
    <w:sdt>
      <w:sdtPr>
        <w:rPr>
          <w:rFonts w:asciiTheme="minorHAnsi" w:eastAsiaTheme="minorEastAsia" w:hAnsiTheme="minorHAnsi" w:cstheme="minorBidi"/>
          <w:b w:val="0"/>
          <w:bCs w:val="0"/>
          <w:smallCaps w:val="0"/>
          <w:sz w:val="22"/>
          <w:szCs w:val="22"/>
        </w:rPr>
        <w:id w:val="1057053710"/>
        <w:docPartObj>
          <w:docPartGallery w:val="Bibliographies"/>
          <w:docPartUnique/>
        </w:docPartObj>
      </w:sdtPr>
      <w:sdtEndPr/>
      <w:sdtContent>
        <w:p w14:paraId="10A7E52B" w14:textId="56CD5D4B" w:rsidR="000A1B08" w:rsidRDefault="000A1B08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48FE552C" w14:textId="210EA8C8" w:rsidR="00BF0C10" w:rsidRDefault="00BF0C10" w:rsidP="00BF0C10">
              <w:pPr>
                <w:rPr>
                  <w:rFonts w:ascii="Times New Roman" w:hAnsi="Times New Roman" w:cs="Times New Roman"/>
                </w:rPr>
              </w:pPr>
              <w:r w:rsidRPr="00D985BF">
                <w:rPr>
                  <w:rFonts w:ascii="Times New Roman" w:hAnsi="Times New Roman" w:cs="Times New Roman"/>
                </w:rPr>
                <w:t>Decision</w:t>
              </w:r>
              <w:r>
                <w:rPr>
                  <w:rFonts w:ascii="Times New Roman" w:hAnsi="Times New Roman" w:cs="Times New Roman"/>
                </w:rPr>
                <w:t xml:space="preserve"> </w:t>
              </w:r>
              <w:r w:rsidRPr="00D985BF">
                <w:rPr>
                  <w:rFonts w:ascii="Times New Roman" w:hAnsi="Times New Roman" w:cs="Times New Roman"/>
                </w:rPr>
                <w:t xml:space="preserve">Skills, 2013. </w:t>
              </w:r>
              <w:r w:rsidRPr="00D985BF">
                <w:rPr>
                  <w:rFonts w:ascii="Times New Roman" w:hAnsi="Times New Roman" w:cs="Times New Roman"/>
                  <w:i/>
                  <w:iCs/>
                </w:rPr>
                <w:t>Using the Eisenhower Matrix</w:t>
              </w:r>
              <w:r w:rsidRPr="00D985BF">
                <w:rPr>
                  <w:rFonts w:ascii="Times New Roman" w:hAnsi="Times New Roman" w:cs="Times New Roman"/>
                </w:rPr>
                <w:t xml:space="preserve">. [online video] Available at: https://www.youtube.com/watch?v=suGXZ1869qc </w:t>
              </w:r>
              <w:r>
                <w:rPr>
                  <w:rFonts w:ascii="Times New Roman" w:hAnsi="Times New Roman" w:cs="Times New Roman"/>
                </w:rPr>
                <w:t>(</w:t>
              </w:r>
              <w:r w:rsidRPr="00D985BF">
                <w:rPr>
                  <w:rFonts w:ascii="Times New Roman" w:hAnsi="Times New Roman" w:cs="Times New Roman"/>
                </w:rPr>
                <w:t>23 April 2018</w:t>
              </w:r>
              <w:r>
                <w:rPr>
                  <w:rFonts w:ascii="Times New Roman" w:hAnsi="Times New Roman" w:cs="Times New Roman"/>
                </w:rPr>
                <w:t>)</w:t>
              </w:r>
              <w:r w:rsidRPr="00D985BF">
                <w:rPr>
                  <w:rFonts w:ascii="Times New Roman" w:hAnsi="Times New Roman" w:cs="Times New Roman"/>
                </w:rPr>
                <w:t>.</w:t>
              </w:r>
            </w:p>
            <w:p w14:paraId="6835CB31" w14:textId="48B8E084" w:rsidR="000A1B08" w:rsidRDefault="000A1B08" w:rsidP="000A1B08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>Hayfron-Benjamin, M</w:t>
              </w:r>
              <w:r w:rsidR="00BF0C10">
                <w:rPr>
                  <w:noProof/>
                </w:rPr>
                <w:t>,</w:t>
              </w:r>
              <w:r>
                <w:rPr>
                  <w:noProof/>
                </w:rPr>
                <w:t xml:space="preserve"> 2017. </w:t>
              </w:r>
              <w:r>
                <w:rPr>
                  <w:i/>
                  <w:iCs/>
                  <w:noProof/>
                </w:rPr>
                <w:t xml:space="preserve">Guidance on Reflective Writing.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https://qmplus.qmul.ac.uk/mod/book/view.php?id=257889</w:t>
              </w:r>
              <w:r>
                <w:rPr>
                  <w:noProof/>
                </w:rPr>
                <w:br/>
                <w:t>(Accessed 28 April 2018).</w:t>
              </w:r>
            </w:p>
            <w:p w14:paraId="72C10DB6" w14:textId="2192D3FB" w:rsidR="000A1B08" w:rsidRDefault="000A1B08" w:rsidP="000A1B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Sheffield University, 2018. </w:t>
              </w:r>
              <w:r>
                <w:rPr>
                  <w:i/>
                  <w:iCs/>
                  <w:noProof/>
                </w:rPr>
                <w:t xml:space="preserve">Student Skills and Development Centre.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https://www.sheffield.ac.uk/ssid/301/study-skills/university-study/note-taking-in-lectures</w:t>
              </w:r>
              <w:r>
                <w:rPr>
                  <w:noProof/>
                </w:rPr>
                <w:br/>
                <w:t>(Accessed 28 April 2018).</w:t>
              </w:r>
            </w:p>
            <w:p w14:paraId="140F538D" w14:textId="420F0F5E" w:rsidR="000A1B08" w:rsidRDefault="000A1B08" w:rsidP="000A1B08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0A1B08" w:rsidSect="008E367C">
      <w:footerReference w:type="default" r:id="rId14"/>
      <w:pgSz w:w="12240" w:h="15840"/>
      <w:pgMar w:top="1440" w:right="1440" w:bottom="1440" w:left="1440" w:header="720" w:footer="720" w:gutter="0"/>
      <w:pgNumType w:start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656B9AB" w14:textId="77777777" w:rsidR="00A94A49" w:rsidRDefault="00A94A49" w:rsidP="00855982">
      <w:pPr>
        <w:spacing w:after="0" w:line="240" w:lineRule="auto"/>
      </w:pPr>
      <w:r>
        <w:separator/>
      </w:r>
    </w:p>
  </w:endnote>
  <w:endnote w:type="continuationSeparator" w:id="0">
    <w:p w14:paraId="45FB0818" w14:textId="77777777" w:rsidR="00A94A49" w:rsidRDefault="00A94A49" w:rsidP="00855982">
      <w:pPr>
        <w:spacing w:after="0" w:line="240" w:lineRule="auto"/>
      </w:pPr>
      <w:r>
        <w:continuationSeparator/>
      </w:r>
    </w:p>
  </w:endnote>
  <w:endnote w:type="continuationNotice" w:id="1">
    <w:p w14:paraId="31C70CB6" w14:textId="77777777" w:rsidR="0008567A" w:rsidRDefault="0008567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9775996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903CBC8" w14:textId="183A8CFE" w:rsidR="00A94A49" w:rsidRDefault="00A94A49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13A90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B94D5A5" w14:textId="77777777" w:rsidR="00A94A49" w:rsidRDefault="00A94A49" w:rsidP="00855982">
      <w:pPr>
        <w:spacing w:after="0" w:line="240" w:lineRule="auto"/>
      </w:pPr>
      <w:r>
        <w:separator/>
      </w:r>
    </w:p>
  </w:footnote>
  <w:footnote w:type="continuationSeparator" w:id="0">
    <w:p w14:paraId="3DEEC669" w14:textId="77777777" w:rsidR="00A94A49" w:rsidRDefault="00A94A49" w:rsidP="00855982">
      <w:pPr>
        <w:spacing w:after="0" w:line="240" w:lineRule="auto"/>
      </w:pPr>
      <w:r>
        <w:continuationSeparator/>
      </w:r>
    </w:p>
  </w:footnote>
  <w:footnote w:type="continuationNotice" w:id="1">
    <w:p w14:paraId="2DA5D06C" w14:textId="77777777" w:rsidR="0008567A" w:rsidRDefault="0008567A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C4986F66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A8763C0C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26D2C1D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AF402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6FA68F66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A580A6C0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2EFE450A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772C68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146242D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2BC200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7370819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1" w15:restartNumberingAfterBreak="0">
    <w:nsid w:val="0A42467A"/>
    <w:multiLevelType w:val="multilevel"/>
    <w:tmpl w:val="32C64BCA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2" w15:restartNumberingAfterBreak="0">
    <w:nsid w:val="0B086CCA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3" w15:restartNumberingAfterBreak="0">
    <w:nsid w:val="0DBE68A0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4" w15:restartNumberingAfterBreak="0">
    <w:nsid w:val="1482775B"/>
    <w:multiLevelType w:val="multilevel"/>
    <w:tmpl w:val="0EBA3C40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5" w15:restartNumberingAfterBreak="0">
    <w:nsid w:val="157272BF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6" w15:restartNumberingAfterBreak="0">
    <w:nsid w:val="3F9A3F7E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7" w15:restartNumberingAfterBreak="0">
    <w:nsid w:val="4986523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num w:numId="1">
    <w:abstractNumId w:val="14"/>
  </w:num>
  <w:num w:numId="2">
    <w:abstractNumId w:val="1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14"/>
  </w:num>
  <w:num w:numId="4">
    <w:abstractNumId w:val="14"/>
  </w:num>
  <w:num w:numId="5">
    <w:abstractNumId w:val="14"/>
  </w:num>
  <w:num w:numId="6">
    <w:abstractNumId w:val="14"/>
  </w:num>
  <w:num w:numId="7">
    <w:abstractNumId w:val="14"/>
  </w:num>
  <w:num w:numId="8">
    <w:abstractNumId w:val="14"/>
  </w:num>
  <w:num w:numId="9">
    <w:abstractNumId w:val="14"/>
  </w:num>
  <w:num w:numId="10">
    <w:abstractNumId w:val="14"/>
  </w:num>
  <w:num w:numId="11">
    <w:abstractNumId w:val="14"/>
  </w:num>
  <w:num w:numId="12">
    <w:abstractNumId w:val="14"/>
  </w:num>
  <w:num w:numId="13">
    <w:abstractNumId w:val="10"/>
  </w:num>
  <w:num w:numId="14">
    <w:abstractNumId w:val="17"/>
  </w:num>
  <w:num w:numId="15">
    <w:abstractNumId w:val="11"/>
  </w:num>
  <w:num w:numId="16">
    <w:abstractNumId w:val="12"/>
  </w:num>
  <w:num w:numId="17">
    <w:abstractNumId w:val="9"/>
  </w:num>
  <w:num w:numId="18">
    <w:abstractNumId w:val="7"/>
  </w:num>
  <w:num w:numId="19">
    <w:abstractNumId w:val="6"/>
  </w:num>
  <w:num w:numId="20">
    <w:abstractNumId w:val="5"/>
  </w:num>
  <w:num w:numId="21">
    <w:abstractNumId w:val="4"/>
  </w:num>
  <w:num w:numId="22">
    <w:abstractNumId w:val="8"/>
  </w:num>
  <w:num w:numId="23">
    <w:abstractNumId w:val="3"/>
  </w:num>
  <w:num w:numId="24">
    <w:abstractNumId w:val="2"/>
  </w:num>
  <w:num w:numId="25">
    <w:abstractNumId w:val="1"/>
  </w:num>
  <w:num w:numId="26">
    <w:abstractNumId w:val="0"/>
  </w:num>
  <w:num w:numId="27">
    <w:abstractNumId w:val="13"/>
  </w:num>
  <w:num w:numId="28">
    <w:abstractNumId w:val="15"/>
  </w:num>
  <w:num w:numId="29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8"/>
  <w:proofState w:spelling="clean" w:grammar="clean"/>
  <w:attachedTemplate r:id="rId1"/>
  <w:defaultTabStop w:val="708"/>
  <w:hyphenationZone w:val="425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526B0"/>
    <w:rsid w:val="00011745"/>
    <w:rsid w:val="00057320"/>
    <w:rsid w:val="000735BE"/>
    <w:rsid w:val="0008567A"/>
    <w:rsid w:val="000A1B08"/>
    <w:rsid w:val="000A1F89"/>
    <w:rsid w:val="000B0C8F"/>
    <w:rsid w:val="00121C24"/>
    <w:rsid w:val="00176DD7"/>
    <w:rsid w:val="0019230D"/>
    <w:rsid w:val="0019252A"/>
    <w:rsid w:val="001D4362"/>
    <w:rsid w:val="001E5248"/>
    <w:rsid w:val="001F4FDC"/>
    <w:rsid w:val="00204F01"/>
    <w:rsid w:val="00205CE6"/>
    <w:rsid w:val="00222542"/>
    <w:rsid w:val="002500C8"/>
    <w:rsid w:val="00254A01"/>
    <w:rsid w:val="00257CBD"/>
    <w:rsid w:val="00265EE0"/>
    <w:rsid w:val="002977E6"/>
    <w:rsid w:val="002B5AED"/>
    <w:rsid w:val="002D115A"/>
    <w:rsid w:val="002F4938"/>
    <w:rsid w:val="003151F7"/>
    <w:rsid w:val="003225F8"/>
    <w:rsid w:val="00324214"/>
    <w:rsid w:val="00347BAB"/>
    <w:rsid w:val="00350BB0"/>
    <w:rsid w:val="00351C08"/>
    <w:rsid w:val="00370809"/>
    <w:rsid w:val="0037152F"/>
    <w:rsid w:val="00374B53"/>
    <w:rsid w:val="00375F03"/>
    <w:rsid w:val="003B050D"/>
    <w:rsid w:val="003B2643"/>
    <w:rsid w:val="003B4F48"/>
    <w:rsid w:val="003D4C1A"/>
    <w:rsid w:val="00412A8C"/>
    <w:rsid w:val="00436CB1"/>
    <w:rsid w:val="004376A0"/>
    <w:rsid w:val="00442FBB"/>
    <w:rsid w:val="004635D9"/>
    <w:rsid w:val="00474C31"/>
    <w:rsid w:val="00475A01"/>
    <w:rsid w:val="0049678D"/>
    <w:rsid w:val="004A20F0"/>
    <w:rsid w:val="004A5EE2"/>
    <w:rsid w:val="004C09E8"/>
    <w:rsid w:val="004C13F6"/>
    <w:rsid w:val="004C3F89"/>
    <w:rsid w:val="004D1721"/>
    <w:rsid w:val="004D73CD"/>
    <w:rsid w:val="0052626E"/>
    <w:rsid w:val="00570611"/>
    <w:rsid w:val="005A6190"/>
    <w:rsid w:val="005B0246"/>
    <w:rsid w:val="005E5FE3"/>
    <w:rsid w:val="005F1473"/>
    <w:rsid w:val="00604064"/>
    <w:rsid w:val="00610989"/>
    <w:rsid w:val="006265F4"/>
    <w:rsid w:val="00651A62"/>
    <w:rsid w:val="00656E75"/>
    <w:rsid w:val="006A14C0"/>
    <w:rsid w:val="006A316F"/>
    <w:rsid w:val="006A7A04"/>
    <w:rsid w:val="006B06AE"/>
    <w:rsid w:val="006B1FE2"/>
    <w:rsid w:val="006B2259"/>
    <w:rsid w:val="006C7755"/>
    <w:rsid w:val="006D2416"/>
    <w:rsid w:val="006F0DB1"/>
    <w:rsid w:val="006F6390"/>
    <w:rsid w:val="00705987"/>
    <w:rsid w:val="007276E2"/>
    <w:rsid w:val="007334CB"/>
    <w:rsid w:val="00741639"/>
    <w:rsid w:val="00745A57"/>
    <w:rsid w:val="00776FFE"/>
    <w:rsid w:val="007833A7"/>
    <w:rsid w:val="007C0EB0"/>
    <w:rsid w:val="007C65C2"/>
    <w:rsid w:val="007C6DB1"/>
    <w:rsid w:val="0080684F"/>
    <w:rsid w:val="00810086"/>
    <w:rsid w:val="00812E6F"/>
    <w:rsid w:val="0085079A"/>
    <w:rsid w:val="00855982"/>
    <w:rsid w:val="00866669"/>
    <w:rsid w:val="00894562"/>
    <w:rsid w:val="008A3878"/>
    <w:rsid w:val="008A5A00"/>
    <w:rsid w:val="008A7E0F"/>
    <w:rsid w:val="008E367C"/>
    <w:rsid w:val="008F30A2"/>
    <w:rsid w:val="008F3F23"/>
    <w:rsid w:val="009148B5"/>
    <w:rsid w:val="009435BB"/>
    <w:rsid w:val="0095300C"/>
    <w:rsid w:val="00955A19"/>
    <w:rsid w:val="00955ABE"/>
    <w:rsid w:val="00964D92"/>
    <w:rsid w:val="00986436"/>
    <w:rsid w:val="009A7605"/>
    <w:rsid w:val="009A7DB8"/>
    <w:rsid w:val="009D0FB8"/>
    <w:rsid w:val="00A05301"/>
    <w:rsid w:val="00A10484"/>
    <w:rsid w:val="00A1319D"/>
    <w:rsid w:val="00A1671F"/>
    <w:rsid w:val="00A57423"/>
    <w:rsid w:val="00A66707"/>
    <w:rsid w:val="00A71395"/>
    <w:rsid w:val="00A92EFE"/>
    <w:rsid w:val="00A94A49"/>
    <w:rsid w:val="00A958AA"/>
    <w:rsid w:val="00AE31F6"/>
    <w:rsid w:val="00AF2756"/>
    <w:rsid w:val="00AF5D87"/>
    <w:rsid w:val="00AF782B"/>
    <w:rsid w:val="00B010F6"/>
    <w:rsid w:val="00B13A90"/>
    <w:rsid w:val="00B24071"/>
    <w:rsid w:val="00B74FF1"/>
    <w:rsid w:val="00B92612"/>
    <w:rsid w:val="00BB5C4A"/>
    <w:rsid w:val="00BD1540"/>
    <w:rsid w:val="00BD3C7E"/>
    <w:rsid w:val="00BF0C10"/>
    <w:rsid w:val="00C048D3"/>
    <w:rsid w:val="00C062D3"/>
    <w:rsid w:val="00C16979"/>
    <w:rsid w:val="00C34B27"/>
    <w:rsid w:val="00C46502"/>
    <w:rsid w:val="00C46EE0"/>
    <w:rsid w:val="00C526B0"/>
    <w:rsid w:val="00C54826"/>
    <w:rsid w:val="00C562DA"/>
    <w:rsid w:val="00C67119"/>
    <w:rsid w:val="00C67BB3"/>
    <w:rsid w:val="00C70BDB"/>
    <w:rsid w:val="00C93E37"/>
    <w:rsid w:val="00C969E4"/>
    <w:rsid w:val="00CD509C"/>
    <w:rsid w:val="00CF79E4"/>
    <w:rsid w:val="00D233EA"/>
    <w:rsid w:val="00D45595"/>
    <w:rsid w:val="00D81D3E"/>
    <w:rsid w:val="00D95440"/>
    <w:rsid w:val="00D985BF"/>
    <w:rsid w:val="00DA20D6"/>
    <w:rsid w:val="00DB5E9A"/>
    <w:rsid w:val="00DC6893"/>
    <w:rsid w:val="00DD44A9"/>
    <w:rsid w:val="00DD6FE9"/>
    <w:rsid w:val="00DF719E"/>
    <w:rsid w:val="00E310E5"/>
    <w:rsid w:val="00E35472"/>
    <w:rsid w:val="00E40798"/>
    <w:rsid w:val="00E4762D"/>
    <w:rsid w:val="00E53243"/>
    <w:rsid w:val="00E6772F"/>
    <w:rsid w:val="00E94CB5"/>
    <w:rsid w:val="00EB4D97"/>
    <w:rsid w:val="00EB53A9"/>
    <w:rsid w:val="00EC5062"/>
    <w:rsid w:val="00ED1018"/>
    <w:rsid w:val="00ED5EAB"/>
    <w:rsid w:val="00EF41D2"/>
    <w:rsid w:val="00F25CDF"/>
    <w:rsid w:val="00F26D94"/>
    <w:rsid w:val="00F3064D"/>
    <w:rsid w:val="00F37ACE"/>
    <w:rsid w:val="00F7646E"/>
    <w:rsid w:val="00FA443C"/>
    <w:rsid w:val="00FD262C"/>
    <w:rsid w:val="2F6C58FD"/>
    <w:rsid w:val="6FB58618"/>
    <w:rsid w:val="792F4C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t-BR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F9ED0E"/>
  <w15:chartTrackingRefBased/>
  <w15:docId w15:val="{FE17E1FE-7800-4235-A6D2-5C39DA2489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D262C"/>
  </w:style>
  <w:style w:type="paragraph" w:styleId="Heading1">
    <w:name w:val="heading 1"/>
    <w:basedOn w:val="Normal"/>
    <w:next w:val="Normal"/>
    <w:link w:val="Heading1Char"/>
    <w:uiPriority w:val="9"/>
    <w:qFormat/>
    <w:rsid w:val="00FD262C"/>
    <w:pPr>
      <w:keepNext/>
      <w:keepLines/>
      <w:pBdr>
        <w:bottom w:val="single" w:sz="4" w:space="1" w:color="595959" w:themeColor="text1" w:themeTint="A6"/>
      </w:pBdr>
      <w:spacing w:before="360"/>
      <w:outlineLvl w:val="0"/>
    </w:pPr>
    <w:rPr>
      <w:rFonts w:asciiTheme="majorHAnsi" w:eastAsiaTheme="majorEastAsia" w:hAnsiTheme="majorHAnsi" w:cstheme="majorBidi"/>
      <w:b/>
      <w:bCs/>
      <w:smallCaps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D262C"/>
    <w:pPr>
      <w:keepNext/>
      <w:keepLines/>
      <w:spacing w:before="360" w:after="0"/>
      <w:outlineLvl w:val="1"/>
    </w:pPr>
    <w:rPr>
      <w:rFonts w:asciiTheme="majorHAnsi" w:eastAsiaTheme="majorEastAsia" w:hAnsiTheme="majorHAnsi" w:cstheme="majorBidi"/>
      <w:b/>
      <w:bCs/>
      <w:smallCap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D262C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D262C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D262C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404040" w:themeColor="text1" w:themeTint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D262C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D262C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D262C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D262C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0"/>
    <w:qFormat/>
    <w:rsid w:val="00FD262C"/>
    <w:pPr>
      <w:spacing w:after="0" w:line="240" w:lineRule="auto"/>
      <w:contextualSpacing/>
    </w:pPr>
    <w:rPr>
      <w:rFonts w:asciiTheme="majorHAnsi" w:eastAsiaTheme="majorEastAsia" w:hAnsiTheme="majorHAnsi" w:cstheme="majorBidi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D262C"/>
    <w:rPr>
      <w:rFonts w:asciiTheme="majorHAnsi" w:eastAsiaTheme="majorEastAsia" w:hAnsiTheme="majorHAnsi" w:cstheme="majorBidi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855982"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5982"/>
  </w:style>
  <w:style w:type="character" w:customStyle="1" w:styleId="Heading1Char">
    <w:name w:val="Heading 1 Char"/>
    <w:basedOn w:val="DefaultParagraphFont"/>
    <w:link w:val="Heading1"/>
    <w:uiPriority w:val="9"/>
    <w:rsid w:val="00FD262C"/>
    <w:rPr>
      <w:rFonts w:asciiTheme="majorHAnsi" w:eastAsiaTheme="majorEastAsia" w:hAnsiTheme="majorHAnsi" w:cstheme="majorBidi"/>
      <w:b/>
      <w:bCs/>
      <w:smallCaps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FD262C"/>
    <w:rPr>
      <w:rFonts w:asciiTheme="majorHAnsi" w:eastAsiaTheme="majorEastAsia" w:hAnsiTheme="majorHAnsi" w:cstheme="majorBidi"/>
      <w:b/>
      <w:bCs/>
      <w:smallCap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D262C"/>
    <w:rPr>
      <w:rFonts w:asciiTheme="majorHAnsi" w:eastAsiaTheme="majorEastAsia" w:hAnsiTheme="majorHAnsi" w:cstheme="majorBidi"/>
      <w:b/>
      <w:bCs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D262C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D262C"/>
    <w:rPr>
      <w:rFonts w:asciiTheme="majorHAnsi" w:eastAsiaTheme="majorEastAsia" w:hAnsiTheme="majorHAnsi" w:cstheme="majorBidi"/>
      <w:color w:val="404040" w:themeColor="text1" w:themeTint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D262C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D4362"/>
    <w:rPr>
      <w:rFonts w:asciiTheme="majorHAnsi" w:eastAsiaTheme="majorEastAsia" w:hAnsiTheme="majorHAnsi" w:cstheme="majorBidi"/>
      <w:color w:val="404040" w:themeColor="text1" w:themeTint="BF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D4362"/>
    <w:rPr>
      <w:rFonts w:asciiTheme="majorHAnsi" w:eastAsiaTheme="majorEastAsia" w:hAnsiTheme="majorHAnsi" w:cstheme="majorBidi"/>
      <w:i/>
      <w:iCs/>
      <w:color w:val="404040" w:themeColor="text1" w:themeTint="BF"/>
      <w:szCs w:val="20"/>
    </w:rPr>
  </w:style>
  <w:style w:type="paragraph" w:styleId="Footer">
    <w:name w:val="footer"/>
    <w:basedOn w:val="Normal"/>
    <w:link w:val="FooterChar"/>
    <w:uiPriority w:val="99"/>
    <w:unhideWhenUsed/>
    <w:rsid w:val="00855982"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5982"/>
  </w:style>
  <w:style w:type="paragraph" w:styleId="Caption">
    <w:name w:val="caption"/>
    <w:basedOn w:val="Normal"/>
    <w:next w:val="Normal"/>
    <w:uiPriority w:val="35"/>
    <w:semiHidden/>
    <w:unhideWhenUsed/>
    <w:qFormat/>
    <w:rsid w:val="001D4362"/>
    <w:pPr>
      <w:spacing w:after="200" w:line="240" w:lineRule="auto"/>
    </w:pPr>
    <w:rPr>
      <w:i/>
      <w:iCs/>
      <w:color w:val="323232" w:themeColor="text2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pPr>
      <w:outlineLvl w:val="9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D4362"/>
    <w:pPr>
      <w:spacing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D4362"/>
    <w:rPr>
      <w:rFonts w:ascii="Segoe UI" w:hAnsi="Segoe UI" w:cs="Segoe UI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1D4362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1D4362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1D4362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1D4362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1D4362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D4362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D4362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D436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D4362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1D4362"/>
    <w:pPr>
      <w:spacing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1D4362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1D4362"/>
    <w:pPr>
      <w:spacing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1D4362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1D4362"/>
    <w:pPr>
      <w:spacing w:after="0" w:line="240" w:lineRule="auto"/>
    </w:pPr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D4362"/>
    <w:pPr>
      <w:spacing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D4362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1D4362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1D4362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D4362"/>
    <w:pPr>
      <w:spacing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D4362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1D4362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1D436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1D4362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1D4362"/>
    <w:pPr>
      <w:spacing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1D4362"/>
    <w:rPr>
      <w:rFonts w:ascii="Consolas" w:hAnsi="Consolas"/>
      <w:szCs w:val="21"/>
    </w:rPr>
  </w:style>
  <w:style w:type="paragraph" w:styleId="BlockText">
    <w:name w:val="Block Text"/>
    <w:basedOn w:val="Normal"/>
    <w:uiPriority w:val="99"/>
    <w:semiHidden/>
    <w:unhideWhenUsed/>
    <w:rsid w:val="00FD262C"/>
    <w:pPr>
      <w:pBdr>
        <w:top w:val="single" w:sz="2" w:space="10" w:color="783F04" w:themeColor="accent1" w:themeShade="80" w:shadow="1"/>
        <w:left w:val="single" w:sz="2" w:space="10" w:color="783F04" w:themeColor="accent1" w:themeShade="80" w:shadow="1"/>
        <w:bottom w:val="single" w:sz="2" w:space="10" w:color="783F04" w:themeColor="accent1" w:themeShade="80" w:shadow="1"/>
        <w:right w:val="single" w:sz="2" w:space="10" w:color="783F04" w:themeColor="accent1" w:themeShade="80" w:shadow="1"/>
      </w:pBdr>
      <w:ind w:left="1152" w:right="1152"/>
    </w:pPr>
    <w:rPr>
      <w:i/>
      <w:iCs/>
      <w:color w:val="783F04" w:themeColor="accent1" w:themeShade="80"/>
    </w:rPr>
  </w:style>
  <w:style w:type="character" w:styleId="FollowedHyperlink">
    <w:name w:val="FollowedHyperlink"/>
    <w:basedOn w:val="DefaultParagraphFont"/>
    <w:uiPriority w:val="99"/>
    <w:semiHidden/>
    <w:unhideWhenUsed/>
    <w:rsid w:val="007833A7"/>
    <w:rPr>
      <w:color w:val="783F04" w:themeColor="accent1" w:themeShade="80"/>
      <w:u w:val="single"/>
    </w:rPr>
  </w:style>
  <w:style w:type="character" w:styleId="Hyperlink">
    <w:name w:val="Hyperlink"/>
    <w:basedOn w:val="DefaultParagraphFont"/>
    <w:uiPriority w:val="99"/>
    <w:unhideWhenUsed/>
    <w:rsid w:val="007833A7"/>
    <w:rPr>
      <w:color w:val="3A6331" w:themeColor="accent4" w:themeShade="BF"/>
      <w:u w:val="single"/>
    </w:rPr>
  </w:style>
  <w:style w:type="character" w:styleId="PlaceholderText">
    <w:name w:val="Placeholder Text"/>
    <w:basedOn w:val="DefaultParagraphFont"/>
    <w:uiPriority w:val="99"/>
    <w:semiHidden/>
    <w:rsid w:val="007833A7"/>
    <w:rPr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FD262C"/>
    <w:rPr>
      <w:i/>
      <w:iCs/>
      <w:color w:val="B35E0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rsid w:val="00FD262C"/>
    <w:pPr>
      <w:pBdr>
        <w:top w:val="single" w:sz="4" w:space="10" w:color="B35E06" w:themeColor="accent1" w:themeShade="BF"/>
        <w:bottom w:val="single" w:sz="4" w:space="10" w:color="B35E06" w:themeColor="accent1" w:themeShade="BF"/>
      </w:pBdr>
      <w:spacing w:before="360" w:after="360"/>
      <w:ind w:left="864" w:right="864"/>
      <w:jc w:val="center"/>
    </w:pPr>
    <w:rPr>
      <w:i/>
      <w:iCs/>
      <w:color w:val="B35E0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FD262C"/>
    <w:rPr>
      <w:i/>
      <w:iCs/>
      <w:color w:val="B35E06" w:themeColor="accent1" w:themeShade="BF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FD262C"/>
    <w:rPr>
      <w:b/>
      <w:bCs/>
      <w:caps w:val="0"/>
      <w:smallCaps/>
      <w:color w:val="B35E06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8E367C"/>
    <w:pPr>
      <w:spacing w:after="0" w:line="240" w:lineRule="auto"/>
    </w:pPr>
    <w:rPr>
      <w:lang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E367C"/>
    <w:rPr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436CB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36CB1"/>
    <w:pPr>
      <w:spacing w:after="100"/>
      <w:ind w:left="220"/>
    </w:pPr>
  </w:style>
  <w:style w:type="table" w:styleId="TableGrid">
    <w:name w:val="Table Grid"/>
    <w:basedOn w:val="TableNormal"/>
    <w:uiPriority w:val="39"/>
    <w:rsid w:val="005B024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Subtitle">
    <w:name w:val="Subtitle"/>
    <w:basedOn w:val="Normal"/>
    <w:next w:val="Normal"/>
    <w:link w:val="SubtitleChar"/>
    <w:uiPriority w:val="11"/>
    <w:qFormat/>
    <w:rsid w:val="004C09E8"/>
    <w:pPr>
      <w:numPr>
        <w:ilvl w:val="1"/>
      </w:numPr>
    </w:pPr>
    <w:rPr>
      <w:rFonts w:cs="Times New Roman"/>
      <w:color w:val="5A5A5A" w:themeColor="text1" w:themeTint="A5"/>
      <w:spacing w:val="15"/>
      <w:lang w:eastAsia="en-US"/>
    </w:rPr>
  </w:style>
  <w:style w:type="character" w:customStyle="1" w:styleId="SubtitleChar">
    <w:name w:val="Subtitle Char"/>
    <w:basedOn w:val="DefaultParagraphFont"/>
    <w:link w:val="Subtitle"/>
    <w:uiPriority w:val="11"/>
    <w:rsid w:val="004C09E8"/>
    <w:rPr>
      <w:rFonts w:cs="Times New Roman"/>
      <w:color w:val="5A5A5A" w:themeColor="text1" w:themeTint="A5"/>
      <w:spacing w:val="15"/>
      <w:lang w:eastAsia="en-US"/>
    </w:rPr>
  </w:style>
  <w:style w:type="character" w:styleId="Emphasis">
    <w:name w:val="Emphasis"/>
    <w:basedOn w:val="DefaultParagraphFont"/>
    <w:uiPriority w:val="20"/>
    <w:qFormat/>
    <w:rsid w:val="0095300C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EB4D97"/>
    <w:rPr>
      <w:color w:val="808080"/>
      <w:shd w:val="clear" w:color="auto" w:fill="E6E6E6"/>
    </w:rPr>
  </w:style>
  <w:style w:type="paragraph" w:styleId="Bibliography">
    <w:name w:val="Bibliography"/>
    <w:basedOn w:val="Normal"/>
    <w:next w:val="Normal"/>
    <w:uiPriority w:val="37"/>
    <w:unhideWhenUsed/>
    <w:rsid w:val="000A1B0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8732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627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5295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4429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825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6627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2557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5777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1714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37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125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985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5527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0096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3102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73478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215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301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795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yperlink" Target="https://www.physio-pedia.com/Borton%27s_Development_Framework" TargetMode="Externa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jp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fontTable" Target="fontTable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desktop\AppData\Roaming\Microsoft\Templates\Report%20design%20(blank).dotx" TargetMode="External"/></Relationships>
</file>

<file path=word/theme/theme1.xml><?xml version="1.0" encoding="utf-8"?>
<a:theme xmlns:a="http://schemas.openxmlformats.org/drawingml/2006/main" name="Office Theme">
  <a:themeElements>
    <a:clrScheme name="Aspect">
      <a:dk1>
        <a:sysClr val="windowText" lastClr="000000"/>
      </a:dk1>
      <a:lt1>
        <a:sysClr val="window" lastClr="FFFFFF"/>
      </a:lt1>
      <a:dk2>
        <a:srgbClr val="323232"/>
      </a:dk2>
      <a:lt2>
        <a:srgbClr val="E3DED1"/>
      </a:lt2>
      <a:accent1>
        <a:srgbClr val="F07F09"/>
      </a:accent1>
      <a:accent2>
        <a:srgbClr val="9F2936"/>
      </a:accent2>
      <a:accent3>
        <a:srgbClr val="1B587C"/>
      </a:accent3>
      <a:accent4>
        <a:srgbClr val="4E8542"/>
      </a:accent4>
      <a:accent5>
        <a:srgbClr val="604878"/>
      </a:accent5>
      <a:accent6>
        <a:srgbClr val="C19859"/>
      </a:accent6>
      <a:hlink>
        <a:srgbClr val="6B9F25"/>
      </a:hlink>
      <a:folHlink>
        <a:srgbClr val="B26B0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>Academic and Employability Skills            Ann Nash 1605605                                   Tutor: Sylvia Hoffmann</Abstract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APDescription xmlns="4873beb7-5857-4685-be1f-d57550cc96cc" xsi:nil="true"/>
    <AssetExpire xmlns="4873beb7-5857-4685-be1f-d57550cc96cc">2029-01-01T08:00:00+00:00</AssetExpire>
    <CampaignTagsTaxHTField0 xmlns="4873beb7-5857-4685-be1f-d57550cc96cc">
      <Terms xmlns="http://schemas.microsoft.com/office/infopath/2007/PartnerControls"/>
    </CampaignTagsTaxHTField0>
    <IntlLangReviewDate xmlns="4873beb7-5857-4685-be1f-d57550cc96cc" xsi:nil="true"/>
    <TPFriendlyName xmlns="4873beb7-5857-4685-be1f-d57550cc96cc" xsi:nil="true"/>
    <IntlLangReview xmlns="4873beb7-5857-4685-be1f-d57550cc96cc">false</IntlLangReview>
    <LocLastLocAttemptVersionLookup xmlns="4873beb7-5857-4685-be1f-d57550cc96cc">856581</LocLastLocAttemptVersionLookup>
    <PolicheckWords xmlns="4873beb7-5857-4685-be1f-d57550cc96cc" xsi:nil="true"/>
    <SubmitterId xmlns="4873beb7-5857-4685-be1f-d57550cc96cc" xsi:nil="true"/>
    <AcquiredFrom xmlns="4873beb7-5857-4685-be1f-d57550cc96cc">Internal MS</AcquiredFrom>
    <EditorialStatus xmlns="4873beb7-5857-4685-be1f-d57550cc96cc">Complete</EditorialStatus>
    <Markets xmlns="4873beb7-5857-4685-be1f-d57550cc96cc"/>
    <OriginAsset xmlns="4873beb7-5857-4685-be1f-d57550cc96cc" xsi:nil="true"/>
    <AssetStart xmlns="4873beb7-5857-4685-be1f-d57550cc96cc">2012-09-19T07:42:00+00:00</AssetStart>
    <FriendlyTitle xmlns="4873beb7-5857-4685-be1f-d57550cc96cc" xsi:nil="true"/>
    <MarketSpecific xmlns="4873beb7-5857-4685-be1f-d57550cc96cc">false</MarketSpecific>
    <TPNamespace xmlns="4873beb7-5857-4685-be1f-d57550cc96cc" xsi:nil="true"/>
    <PublishStatusLookup xmlns="4873beb7-5857-4685-be1f-d57550cc96cc">
      <Value>1622610</Value>
    </PublishStatusLookup>
    <APAuthor xmlns="4873beb7-5857-4685-be1f-d57550cc96cc">
      <UserInfo>
        <DisplayName>REDMOND\v-aptall</DisplayName>
        <AccountId>2566</AccountId>
        <AccountType/>
      </UserInfo>
    </APAuthor>
    <TPCommandLine xmlns="4873beb7-5857-4685-be1f-d57550cc96cc" xsi:nil="true"/>
    <IntlLangReviewer xmlns="4873beb7-5857-4685-be1f-d57550cc96cc" xsi:nil="true"/>
    <OpenTemplate xmlns="4873beb7-5857-4685-be1f-d57550cc96cc">true</OpenTemplate>
    <CSXSubmissionDate xmlns="4873beb7-5857-4685-be1f-d57550cc96cc" xsi:nil="true"/>
    <TaxCatchAll xmlns="4873beb7-5857-4685-be1f-d57550cc96cc"/>
    <Manager xmlns="4873beb7-5857-4685-be1f-d57550cc96cc" xsi:nil="true"/>
    <NumericId xmlns="4873beb7-5857-4685-be1f-d57550cc96cc" xsi:nil="true"/>
    <ParentAssetId xmlns="4873beb7-5857-4685-be1f-d57550cc96cc" xsi:nil="true"/>
    <OriginalSourceMarket xmlns="4873beb7-5857-4685-be1f-d57550cc96cc" xsi:nil="true"/>
    <ApprovalStatus xmlns="4873beb7-5857-4685-be1f-d57550cc96cc">InProgress</ApprovalStatus>
    <TPComponent xmlns="4873beb7-5857-4685-be1f-d57550cc96cc" xsi:nil="true"/>
    <EditorialTags xmlns="4873beb7-5857-4685-be1f-d57550cc96cc" xsi:nil="true"/>
    <TPExecutable xmlns="4873beb7-5857-4685-be1f-d57550cc96cc" xsi:nil="true"/>
    <TPLaunchHelpLink xmlns="4873beb7-5857-4685-be1f-d57550cc96cc" xsi:nil="true"/>
    <LocComments xmlns="4873beb7-5857-4685-be1f-d57550cc96cc" xsi:nil="true"/>
    <LocRecommendedHandoff xmlns="4873beb7-5857-4685-be1f-d57550cc96cc" xsi:nil="true"/>
    <SourceTitle xmlns="4873beb7-5857-4685-be1f-d57550cc96cc" xsi:nil="true"/>
    <CSXUpdate xmlns="4873beb7-5857-4685-be1f-d57550cc96cc">false</CSXUpdate>
    <IntlLocPriority xmlns="4873beb7-5857-4685-be1f-d57550cc96cc" xsi:nil="true"/>
    <UAProjectedTotalWords xmlns="4873beb7-5857-4685-be1f-d57550cc96cc" xsi:nil="true"/>
    <AssetType xmlns="4873beb7-5857-4685-be1f-d57550cc96cc">TP</AssetType>
    <MachineTranslated xmlns="4873beb7-5857-4685-be1f-d57550cc96cc">false</MachineTranslated>
    <OutputCachingOn xmlns="4873beb7-5857-4685-be1f-d57550cc96cc">false</OutputCachingOn>
    <TemplateStatus xmlns="4873beb7-5857-4685-be1f-d57550cc96cc">Complete</TemplateStatus>
    <IsSearchable xmlns="4873beb7-5857-4685-be1f-d57550cc96cc">true</IsSearchable>
    <ContentItem xmlns="4873beb7-5857-4685-be1f-d57550cc96cc" xsi:nil="true"/>
    <HandoffToMSDN xmlns="4873beb7-5857-4685-be1f-d57550cc96cc" xsi:nil="true"/>
    <ShowIn xmlns="4873beb7-5857-4685-be1f-d57550cc96cc">Show everywhere</ShowIn>
    <ThumbnailAssetId xmlns="4873beb7-5857-4685-be1f-d57550cc96cc" xsi:nil="true"/>
    <UALocComments xmlns="4873beb7-5857-4685-be1f-d57550cc96cc" xsi:nil="true"/>
    <UALocRecommendation xmlns="4873beb7-5857-4685-be1f-d57550cc96cc">Localize</UALocRecommendation>
    <LastModifiedDateTime xmlns="4873beb7-5857-4685-be1f-d57550cc96cc" xsi:nil="true"/>
    <LegacyData xmlns="4873beb7-5857-4685-be1f-d57550cc96cc" xsi:nil="true"/>
    <LocManualTestRequired xmlns="4873beb7-5857-4685-be1f-d57550cc96cc">false</LocManualTestRequired>
    <LocMarketGroupTiers2 xmlns="4873beb7-5857-4685-be1f-d57550cc96cc" xsi:nil="true"/>
    <ClipArtFilename xmlns="4873beb7-5857-4685-be1f-d57550cc96cc" xsi:nil="true"/>
    <TPApplication xmlns="4873beb7-5857-4685-be1f-d57550cc96cc" xsi:nil="true"/>
    <CSXHash xmlns="4873beb7-5857-4685-be1f-d57550cc96cc" xsi:nil="true"/>
    <DirectSourceMarket xmlns="4873beb7-5857-4685-be1f-d57550cc96cc" xsi:nil="true"/>
    <PrimaryImageGen xmlns="4873beb7-5857-4685-be1f-d57550cc96cc">true</PrimaryImageGen>
    <PlannedPubDate xmlns="4873beb7-5857-4685-be1f-d57550cc96cc" xsi:nil="true"/>
    <CSXSubmissionMarket xmlns="4873beb7-5857-4685-be1f-d57550cc96cc" xsi:nil="true"/>
    <Downloads xmlns="4873beb7-5857-4685-be1f-d57550cc96cc">0</Downloads>
    <ArtSampleDocs xmlns="4873beb7-5857-4685-be1f-d57550cc96cc" xsi:nil="true"/>
    <TrustLevel xmlns="4873beb7-5857-4685-be1f-d57550cc96cc">1 Microsoft Managed Content</TrustLevel>
    <BlockPublish xmlns="4873beb7-5857-4685-be1f-d57550cc96cc">false</BlockPublish>
    <TPLaunchHelpLinkType xmlns="4873beb7-5857-4685-be1f-d57550cc96cc">Template</TPLaunchHelpLinkType>
    <LocalizationTagsTaxHTField0 xmlns="4873beb7-5857-4685-be1f-d57550cc96cc">
      <Terms xmlns="http://schemas.microsoft.com/office/infopath/2007/PartnerControls"/>
    </LocalizationTagsTaxHTField0>
    <BusinessGroup xmlns="4873beb7-5857-4685-be1f-d57550cc96cc" xsi:nil="true"/>
    <Providers xmlns="4873beb7-5857-4685-be1f-d57550cc96cc" xsi:nil="true"/>
    <TemplateTemplateType xmlns="4873beb7-5857-4685-be1f-d57550cc96cc">Word Document Template</TemplateTemplateType>
    <TimesCloned xmlns="4873beb7-5857-4685-be1f-d57550cc96cc" xsi:nil="true"/>
    <TPAppVersion xmlns="4873beb7-5857-4685-be1f-d57550cc96cc" xsi:nil="true"/>
    <VoteCount xmlns="4873beb7-5857-4685-be1f-d57550cc96cc" xsi:nil="true"/>
    <AverageRating xmlns="4873beb7-5857-4685-be1f-d57550cc96cc" xsi:nil="true"/>
    <FeatureTagsTaxHTField0 xmlns="4873beb7-5857-4685-be1f-d57550cc96cc">
      <Terms xmlns="http://schemas.microsoft.com/office/infopath/2007/PartnerControls"/>
    </FeatureTagsTaxHTField0>
    <Provider xmlns="4873beb7-5857-4685-be1f-d57550cc96cc" xsi:nil="true"/>
    <UACurrentWords xmlns="4873beb7-5857-4685-be1f-d57550cc96cc" xsi:nil="true"/>
    <AssetId xmlns="4873beb7-5857-4685-be1f-d57550cc96cc">TP103457714</AssetId>
    <TPClientViewer xmlns="4873beb7-5857-4685-be1f-d57550cc96cc" xsi:nil="true"/>
    <DSATActionTaken xmlns="4873beb7-5857-4685-be1f-d57550cc96cc" xsi:nil="true"/>
    <APEditor xmlns="4873beb7-5857-4685-be1f-d57550cc96cc">
      <UserInfo>
        <DisplayName/>
        <AccountId xsi:nil="true"/>
        <AccountType/>
      </UserInfo>
    </APEditor>
    <TPInstallLocation xmlns="4873beb7-5857-4685-be1f-d57550cc96cc" xsi:nil="true"/>
    <OOCacheId xmlns="4873beb7-5857-4685-be1f-d57550cc96cc" xsi:nil="true"/>
    <IsDeleted xmlns="4873beb7-5857-4685-be1f-d57550cc96cc">false</IsDeleted>
    <PublishTargets xmlns="4873beb7-5857-4685-be1f-d57550cc96cc">OfficeOnlineVNext</PublishTargets>
    <ApprovalLog xmlns="4873beb7-5857-4685-be1f-d57550cc96cc" xsi:nil="true"/>
    <BugNumber xmlns="4873beb7-5857-4685-be1f-d57550cc96cc" xsi:nil="true"/>
    <CrawlForDependencies xmlns="4873beb7-5857-4685-be1f-d57550cc96cc">false</CrawlForDependencies>
    <InternalTagsTaxHTField0 xmlns="4873beb7-5857-4685-be1f-d57550cc96cc">
      <Terms xmlns="http://schemas.microsoft.com/office/infopath/2007/PartnerControls"/>
    </InternalTagsTaxHTField0>
    <LastHandOff xmlns="4873beb7-5857-4685-be1f-d57550cc96cc" xsi:nil="true"/>
    <Milestone xmlns="4873beb7-5857-4685-be1f-d57550cc96cc" xsi:nil="true"/>
    <OriginalRelease xmlns="4873beb7-5857-4685-be1f-d57550cc96cc">15</OriginalRelease>
    <RecommendationsModifier xmlns="4873beb7-5857-4685-be1f-d57550cc96cc" xsi:nil="true"/>
    <ScenarioTagsTaxHTField0 xmlns="4873beb7-5857-4685-be1f-d57550cc96cc">
      <Terms xmlns="http://schemas.microsoft.com/office/infopath/2007/PartnerControls"/>
    </ScenarioTagsTaxHTField0>
    <UANotes xmlns="4873beb7-5857-4685-be1f-d57550cc96cc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TemplateFile" ma:contentTypeID="0x0101006EDDDB5EE6D98C44930B742096920B300400F5B6D36B3EF94B4E9A635CDF2A18F5B8" ma:contentTypeVersion="72" ma:contentTypeDescription="Create a new document." ma:contentTypeScope="" ma:versionID="a23e56308344d904b51738559c3d67c9">
  <xsd:schema xmlns:xsd="http://www.w3.org/2001/XMLSchema" xmlns:xs="http://www.w3.org/2001/XMLSchema" xmlns:p="http://schemas.microsoft.com/office/2006/metadata/properties" xmlns:ns2="4873beb7-5857-4685-be1f-d57550cc96cc" targetNamespace="http://schemas.microsoft.com/office/2006/metadata/properties" ma:root="true" ma:fieldsID="cd0908cc4600e77bf5da051303e00c8d" ns2:_="">
    <xsd:import namespace="4873beb7-5857-4685-be1f-d57550cc96cc"/>
    <xsd:element name="properties">
      <xsd:complexType>
        <xsd:sequence>
          <xsd:element name="documentManagement">
            <xsd:complexType>
              <xsd:all>
                <xsd:element ref="ns2:AcquiredFrom" minOccurs="0"/>
                <xsd:element ref="ns2:UACurrentWords" minOccurs="0"/>
                <xsd:element ref="ns2:TPApplication" minOccurs="0"/>
                <xsd:element ref="ns2:ApprovalLog" minOccurs="0"/>
                <xsd:element ref="ns2:ApprovalStatus" minOccurs="0"/>
                <xsd:element ref="ns2:AssetStart" minOccurs="0"/>
                <xsd:element ref="ns2:AssetExpire" minOccurs="0"/>
                <xsd:element ref="ns2:AssetId" minOccurs="0"/>
                <xsd:element ref="ns2:IsSearchable" minOccurs="0"/>
                <xsd:element ref="ns2:AssetType" minOccurs="0"/>
                <xsd:element ref="ns2:APAuthor" minOccurs="0"/>
                <xsd:element ref="ns2:AverageRating" minOccurs="0"/>
                <xsd:element ref="ns2:BlockPublish" minOccurs="0"/>
                <xsd:element ref="ns2:BugNumber" minOccurs="0"/>
                <xsd:element ref="ns2:CampaignTagsTaxHTField0" minOccurs="0"/>
                <xsd:element ref="ns2:TPClientViewer" minOccurs="0"/>
                <xsd:element ref="ns2:ClipArtFilename" minOccurs="0"/>
                <xsd:element ref="ns2:TPCommandLine" minOccurs="0"/>
                <xsd:element ref="ns2:TPComponent" minOccurs="0"/>
                <xsd:element ref="ns2:ContentItem" minOccurs="0"/>
                <xsd:element ref="ns2:CrawlForDependencies" minOccurs="0"/>
                <xsd:element ref="ns2:CSXHash" minOccurs="0"/>
                <xsd:element ref="ns2:CSXSubmissionMarket" minOccurs="0"/>
                <xsd:element ref="ns2:CSXUpdate" minOccurs="0"/>
                <xsd:element ref="ns2:IntlLangReviewDate" minOccurs="0"/>
                <xsd:element ref="ns2:IsDeleted" minOccurs="0"/>
                <xsd:element ref="ns2:APDescription" minOccurs="0"/>
                <xsd:element ref="ns2:DirectSourceMarket" minOccurs="0"/>
                <xsd:element ref="ns2:Downloads" minOccurs="0"/>
                <xsd:element ref="ns2:DSATActionTaken" minOccurs="0"/>
                <xsd:element ref="ns2:APEditor" minOccurs="0"/>
                <xsd:element ref="ns2:EditorialStatus" minOccurs="0"/>
                <xsd:element ref="ns2:EditorialTags" minOccurs="0"/>
                <xsd:element ref="ns2:TPExecutable" minOccurs="0"/>
                <xsd:element ref="ns2:FeatureTagsTaxHTField0" minOccurs="0"/>
                <xsd:element ref="ns2:TPFriendlyName" minOccurs="0"/>
                <xsd:element ref="ns2:FriendlyTitle" minOccurs="0"/>
                <xsd:element ref="ns2:PrimaryImageGen" minOccurs="0"/>
                <xsd:element ref="ns2:HandoffToMSDN" minOccurs="0"/>
                <xsd:element ref="ns2:InProjectListLookup" minOccurs="0"/>
                <xsd:element ref="ns2:TPInstallLocation" minOccurs="0"/>
                <xsd:element ref="ns2:InternalTagsTaxHTField0" minOccurs="0"/>
                <xsd:element ref="ns2:IntlLangReview" minOccurs="0"/>
                <xsd:element ref="ns2:IntlLangReviewer" minOccurs="0"/>
                <xsd:element ref="ns2:MarketSpecific" minOccurs="0"/>
                <xsd:element ref="ns2:LastCompleteVersionLookup" minOccurs="0"/>
                <xsd:element ref="ns2:LastHandOff" minOccurs="0"/>
                <xsd:element ref="ns2:LastModifiedDateTime" minOccurs="0"/>
                <xsd:element ref="ns2:LastPreviewErrorLookup" minOccurs="0"/>
                <xsd:element ref="ns2:LastPreviewResultLookup" minOccurs="0"/>
                <xsd:element ref="ns2:LastPreviewAttemptDateLookup" minOccurs="0"/>
                <xsd:element ref="ns2:LastPreviewedByLookup" minOccurs="0"/>
                <xsd:element ref="ns2:LastPreviewTimeLookup" minOccurs="0"/>
                <xsd:element ref="ns2:LastPreviewVersionLookup" minOccurs="0"/>
                <xsd:element ref="ns2:LastPublishErrorLookup" minOccurs="0"/>
                <xsd:element ref="ns2:LastPublishResultLookup" minOccurs="0"/>
                <xsd:element ref="ns2:LastPublishAttemptDateLookup" minOccurs="0"/>
                <xsd:element ref="ns2:LastPublishedByLookup" minOccurs="0"/>
                <xsd:element ref="ns2:LastPublishTimeLookup" minOccurs="0"/>
                <xsd:element ref="ns2:LastPublishVersionLookup" minOccurs="0"/>
                <xsd:element ref="ns2:TPLaunchHelpLinkType" minOccurs="0"/>
                <xsd:element ref="ns2:LegacyData" minOccurs="0"/>
                <xsd:element ref="ns2:TPLaunchHelpLink" minOccurs="0"/>
                <xsd:element ref="ns2:LocComments" minOccurs="0"/>
                <xsd:element ref="ns2:LocLastLocAttemptVersionLookup" minOccurs="0"/>
                <xsd:element ref="ns2:LocLastLocAttemptVersionTypeLookup" minOccurs="0"/>
                <xsd:element ref="ns2:LocManualTestRequired" minOccurs="0"/>
                <xsd:element ref="ns2:LocMarketGroupTiers2" minOccurs="0"/>
                <xsd:element ref="ns2:LocNewPublishedVersionLookup" minOccurs="0"/>
                <xsd:element ref="ns2:LocOverallHandbackStatusLookup" minOccurs="0"/>
                <xsd:element ref="ns2:LocOverallLocStatusLookup" minOccurs="0"/>
                <xsd:element ref="ns2:LocOverallPreviewStatusLookup" minOccurs="0"/>
                <xsd:element ref="ns2:LocOverallPublishStatusLookup" minOccurs="0"/>
                <xsd:element ref="ns2:IntlLocPriority" minOccurs="0"/>
                <xsd:element ref="ns2:LocProcessedForHandoffsLookup" minOccurs="0"/>
                <xsd:element ref="ns2:LocProcessedForMarketsLookup" minOccurs="0"/>
                <xsd:element ref="ns2:LocPublishedDependentAssetsLookup" minOccurs="0"/>
                <xsd:element ref="ns2:LocPublishedLinkedAssetsLookup" minOccurs="0"/>
                <xsd:element ref="ns2:LocRecommendedHandoff" minOccurs="0"/>
                <xsd:element ref="ns2:LocalizationTagsTaxHTField0" minOccurs="0"/>
                <xsd:element ref="ns2:MachineTranslated" minOccurs="0"/>
                <xsd:element ref="ns2:Manager" minOccurs="0"/>
                <xsd:element ref="ns2:Markets" minOccurs="0"/>
                <xsd:element ref="ns2:Milestone" minOccurs="0"/>
                <xsd:element ref="ns2:TPNamespace" minOccurs="0"/>
                <xsd:element ref="ns2:NumericId" minOccurs="0"/>
                <xsd:element ref="ns2:NumOfRatingsLookup" minOccurs="0"/>
                <xsd:element ref="ns2:OOCacheId" minOccurs="0"/>
                <xsd:element ref="ns2:OpenTemplate" minOccurs="0"/>
                <xsd:element ref="ns2:OriginAsset" minOccurs="0"/>
                <xsd:element ref="ns2:OriginalRelease" minOccurs="0"/>
                <xsd:element ref="ns2:OriginalSourceMarket" minOccurs="0"/>
                <xsd:element ref="ns2:OutputCachingOn" minOccurs="0"/>
                <xsd:element ref="ns2:ParentAssetId" minOccurs="0"/>
                <xsd:element ref="ns2:PlannedPubDate" minOccurs="0"/>
                <xsd:element ref="ns2:PolicheckWords" minOccurs="0"/>
                <xsd:element ref="ns2:BusinessGroup" minOccurs="0"/>
                <xsd:element ref="ns2:UAProjectedTotalWords" minOccurs="0"/>
                <xsd:element ref="ns2:Provider" minOccurs="0"/>
                <xsd:element ref="ns2:Providers" minOccurs="0"/>
                <xsd:element ref="ns2:PublishStatusLookup" minOccurs="0"/>
                <xsd:element ref="ns2:PublishTargets" minOccurs="0"/>
                <xsd:element ref="ns2:RecommendationsModifier" minOccurs="0"/>
                <xsd:element ref="ns2:ArtSampleDocs" minOccurs="0"/>
                <xsd:element ref="ns2:ScenarioTagsTaxHTField0" minOccurs="0"/>
                <xsd:element ref="ns2:ShowIn" minOccurs="0"/>
                <xsd:element ref="ns2:SourceTitle" minOccurs="0"/>
                <xsd:element ref="ns2:CSXSubmissionDate" minOccurs="0"/>
                <xsd:element ref="ns2:SubmitterId" minOccurs="0"/>
                <xsd:element ref="ns2:TaxCatchAll" minOccurs="0"/>
                <xsd:element ref="ns2:TaxCatchAllLabel" minOccurs="0"/>
                <xsd:element ref="ns2:TemplateStatus" minOccurs="0"/>
                <xsd:element ref="ns2:TemplateTemplateType" minOccurs="0"/>
                <xsd:element ref="ns2:ThumbnailAssetId" minOccurs="0"/>
                <xsd:element ref="ns2:TimesCloned" minOccurs="0"/>
                <xsd:element ref="ns2:TrustLevel" minOccurs="0"/>
                <xsd:element ref="ns2:UALocComments" minOccurs="0"/>
                <xsd:element ref="ns2:UALocRecommendation" minOccurs="0"/>
                <xsd:element ref="ns2:UANotes" minOccurs="0"/>
                <xsd:element ref="ns2:TPAppVersion" minOccurs="0"/>
                <xsd:element ref="ns2:VoteCount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873beb7-5857-4685-be1f-d57550cc96cc" elementFormDefault="qualified">
    <xsd:import namespace="http://schemas.microsoft.com/office/2006/documentManagement/types"/>
    <xsd:import namespace="http://schemas.microsoft.com/office/infopath/2007/PartnerControls"/>
    <xsd:element name="AcquiredFrom" ma:index="1" nillable="true" ma:displayName="Acquired From" ma:default="Internal MS" ma:internalName="AcquiredFrom" ma:readOnly="false">
      <xsd:simpleType>
        <xsd:restriction base="dms:Choice">
          <xsd:enumeration value="Internal MS"/>
          <xsd:enumeration value="Community"/>
          <xsd:enumeration value="MVP"/>
          <xsd:enumeration value="Publisher"/>
          <xsd:enumeration value="Partner"/>
          <xsd:enumeration value="None"/>
        </xsd:restriction>
      </xsd:simpleType>
    </xsd:element>
    <xsd:element name="UACurrentWords" ma:index="2" nillable="true" ma:displayName="Actual Word Count" ma:default="" ma:internalName="UACurrentWords" ma:readOnly="false">
      <xsd:simpleType>
        <xsd:restriction base="dms:Unknown"/>
      </xsd:simpleType>
    </xsd:element>
    <xsd:element name="TPApplication" ma:index="3" nillable="true" ma:displayName="Application to Open Template With" ma:default="" ma:internalName="TPApplication">
      <xsd:simpleType>
        <xsd:restriction base="dms:Text"/>
      </xsd:simpleType>
    </xsd:element>
    <xsd:element name="ApprovalLog" ma:index="4" nillable="true" ma:displayName="Approval Log" ma:default="" ma:hidden="true" ma:internalName="ApprovalLog" ma:readOnly="false">
      <xsd:simpleType>
        <xsd:restriction base="dms:Note"/>
      </xsd:simpleType>
    </xsd:element>
    <xsd:element name="ApprovalStatus" ma:index="5" nillable="true" ma:displayName="Approval Status" ma:default="InProgress" ma:internalName="ApprovalStatus" ma:readOnly="false">
      <xsd:simpleType>
        <xsd:restriction base="dms:Choice">
          <xsd:enumeration value="InProgress"/>
          <xsd:enumeration value="Rejected"/>
          <xsd:enumeration value="Questionable"/>
          <xsd:enumeration value="ApprovedAutomatic"/>
          <xsd:enumeration value="ApprovedManual"/>
          <xsd:enumeration value="On Hold"/>
          <xsd:enumeration value="Needs Review"/>
          <xsd:enumeration value="A Violation"/>
          <xsd:enumeration value="Unpublished Violation"/>
        </xsd:restriction>
      </xsd:simpleType>
    </xsd:element>
    <xsd:element name="AssetStart" ma:index="6" nillable="true" ma:displayName="Asset Begin Date" ma:default="[Today]" ma:internalName="AssetStart" ma:readOnly="false">
      <xsd:simpleType>
        <xsd:restriction base="dms:DateTime"/>
      </xsd:simpleType>
    </xsd:element>
    <xsd:element name="AssetExpire" ma:index="7" nillable="true" ma:displayName="Asset End Date" ma:default="2029-01-01T08:00:00Z" ma:format="DateTime" ma:internalName="AssetExpire" ma:readOnly="false">
      <xsd:simpleType>
        <xsd:restriction base="dms:DateTime"/>
      </xsd:simpleType>
    </xsd:element>
    <xsd:element name="AssetId" ma:index="8" nillable="true" ma:displayName="Asset ID" ma:default="" ma:indexed="true" ma:internalName="AssetId" ma:readOnly="false">
      <xsd:simpleType>
        <xsd:restriction base="dms:Text">
          <xsd:maxLength value="255"/>
        </xsd:restriction>
      </xsd:simpleType>
    </xsd:element>
    <xsd:element name="IsSearchable" ma:index="9" nillable="true" ma:displayName="Asset Searchable?" ma:default="true" ma:internalName="IsSearchable" ma:readOnly="false">
      <xsd:simpleType>
        <xsd:restriction base="dms:Boolean"/>
      </xsd:simpleType>
    </xsd:element>
    <xsd:element name="AssetType" ma:index="10" nillable="true" ma:displayName="Asset Type" ma:default="" ma:internalName="AssetType" ma:readOnly="false">
      <xsd:simpleType>
        <xsd:restriction base="dms:Unknown"/>
      </xsd:simpleType>
    </xsd:element>
    <xsd:element name="APAuthor" ma:index="11" nillable="true" ma:displayName="Author" ma:default="" ma:list="UserInfo" ma:internalName="APAuth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AverageRating" ma:index="12" nillable="true" ma:displayName="Average Rating" ma:internalName="AverageRating" ma:readOnly="false">
      <xsd:simpleType>
        <xsd:restriction base="dms:Text"/>
      </xsd:simpleType>
    </xsd:element>
    <xsd:element name="BlockPublish" ma:index="13" nillable="true" ma:displayName="Block from Publishing?" ma:default="" ma:internalName="BlockPublish" ma:readOnly="false">
      <xsd:simpleType>
        <xsd:restriction base="dms:Boolean"/>
      </xsd:simpleType>
    </xsd:element>
    <xsd:element name="BugNumber" ma:index="14" nillable="true" ma:displayName="Bug Number" ma:default="" ma:internalName="BugNumber" ma:readOnly="false">
      <xsd:simpleType>
        <xsd:restriction base="dms:Text"/>
      </xsd:simpleType>
    </xsd:element>
    <xsd:element name="CampaignTagsTaxHTField0" ma:index="16" nillable="true" ma:taxonomy="true" ma:internalName="CampaignTagsTaxHTField0" ma:taxonomyFieldName="CampaignTags" ma:displayName="Campaigns" ma:readOnly="false" ma:default="" ma:fieldId="{1df42cc3-2301-4f11-a52a-6ead923c29ed}" ma:taxonomyMulti="true" ma:sspId="8f79753a-75d3-41f5-8ca3-40b843941b4f" ma:termSetId="ca0e50d4-faa1-44ce-961e-bb1441c60e6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ClientViewer" ma:index="17" nillable="true" ma:displayName="Client Viewer" ma:default="" ma:internalName="TPClientViewer">
      <xsd:simpleType>
        <xsd:restriction base="dms:Text"/>
      </xsd:simpleType>
    </xsd:element>
    <xsd:element name="ClipArtFilename" ma:index="18" nillable="true" ma:displayName="Clip Art Name" ma:default="" ma:internalName="ClipArtFilename" ma:readOnly="false">
      <xsd:simpleType>
        <xsd:restriction base="dms:Text"/>
      </xsd:simpleType>
    </xsd:element>
    <xsd:element name="TPCommandLine" ma:index="19" nillable="true" ma:displayName="Command Line" ma:default="" ma:internalName="TPCommandLine">
      <xsd:simpleType>
        <xsd:restriction base="dms:Text"/>
      </xsd:simpleType>
    </xsd:element>
    <xsd:element name="TPComponent" ma:index="20" nillable="true" ma:displayName="Component" ma:default="" ma:internalName="TPComponent">
      <xsd:simpleType>
        <xsd:restriction base="dms:Text"/>
      </xsd:simpleType>
    </xsd:element>
    <xsd:element name="ContentItem" ma:index="21" nillable="true" ma:displayName="Content Item" ma:default="" ma:hidden="true" ma:internalName="ContentItem" ma:readOnly="false">
      <xsd:simpleType>
        <xsd:restriction base="dms:Unknown"/>
      </xsd:simpleType>
    </xsd:element>
    <xsd:element name="CrawlForDependencies" ma:index="23" nillable="true" ma:displayName="Crawl for Dependencies?" ma:default="true" ma:internalName="CrawlForDependencies" ma:readOnly="false">
      <xsd:simpleType>
        <xsd:restriction base="dms:Boolean"/>
      </xsd:simpleType>
    </xsd:element>
    <xsd:element name="CSXHash" ma:index="26" nillable="true" ma:displayName="CSX Hash" ma:default="" ma:indexed="true" ma:internalName="CSXHash" ma:readOnly="false">
      <xsd:simpleType>
        <xsd:restriction base="dms:Text"/>
      </xsd:simpleType>
    </xsd:element>
    <xsd:element name="CSXSubmissionMarket" ma:index="27" nillable="true" ma:displayName="CSX Submission Market" ma:default="" ma:list="{2FBD1B11-2ACE-4FDC-B5A3-635D4ADF6F1B}" ma:internalName="CSXSubmissionMarket" ma:readOnly="false" ma:showField="MarketName" ma:web="4873beb7-5857-4685-be1f-d57550cc96cc">
      <xsd:simpleType>
        <xsd:restriction base="dms:Lookup"/>
      </xsd:simpleType>
    </xsd:element>
    <xsd:element name="CSXUpdate" ma:index="28" nillable="true" ma:displayName="CSX Updated?" ma:default="false" ma:internalName="CSXUpdate" ma:readOnly="false">
      <xsd:simpleType>
        <xsd:restriction base="dms:Boolean"/>
      </xsd:simpleType>
    </xsd:element>
    <xsd:element name="IntlLangReviewDate" ma:index="29" nillable="true" ma:displayName="Date to Complete Intl QA" ma:default="" ma:internalName="IntlLangReviewDate" ma:readOnly="false">
      <xsd:simpleType>
        <xsd:restriction base="dms:DateTime"/>
      </xsd:simpleType>
    </xsd:element>
    <xsd:element name="IsDeleted" ma:index="30" nillable="true" ma:displayName="Deleted?" ma:default="" ma:internalName="IsDeleted" ma:readOnly="false">
      <xsd:simpleType>
        <xsd:restriction base="dms:Boolean"/>
      </xsd:simpleType>
    </xsd:element>
    <xsd:element name="APDescription" ma:index="31" nillable="true" ma:displayName="Description" ma:default="" ma:internalName="APDescription" ma:readOnly="false">
      <xsd:simpleType>
        <xsd:restriction base="dms:Note"/>
      </xsd:simpleType>
    </xsd:element>
    <xsd:element name="DirectSourceMarket" ma:index="32" nillable="true" ma:displayName="Direct Source Market Group" ma:default="" ma:internalName="DirectSourceMarket" ma:readOnly="false">
      <xsd:simpleType>
        <xsd:restriction base="dms:Text"/>
      </xsd:simpleType>
    </xsd:element>
    <xsd:element name="Downloads" ma:index="33" nillable="true" ma:displayName="Downloads" ma:default="0" ma:hidden="true" ma:internalName="Downloads" ma:readOnly="false">
      <xsd:simpleType>
        <xsd:restriction base="dms:Unknown"/>
      </xsd:simpleType>
    </xsd:element>
    <xsd:element name="DSATActionTaken" ma:index="34" nillable="true" ma:displayName="DSAT Action Taken" ma:default="" ma:internalName="DSATActionTaken" ma:readOnly="false">
      <xsd:simpleType>
        <xsd:restriction base="dms:Choice">
          <xsd:enumeration value="Best Bets"/>
          <xsd:enumeration value="Expire"/>
          <xsd:enumeration value="Hide"/>
          <xsd:enumeration value="None"/>
        </xsd:restriction>
      </xsd:simpleType>
    </xsd:element>
    <xsd:element name="APEditor" ma:index="35" nillable="true" ma:displayName="Editor" ma:default="" ma:list="UserInfo" ma:internalName="APEdit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EditorialStatus" ma:index="36" nillable="true" ma:displayName="Editorial Status" ma:default="" ma:internalName="EditorialStatus" ma:readOnly="false">
      <xsd:simpleType>
        <xsd:restriction base="dms:Unknown"/>
      </xsd:simpleType>
    </xsd:element>
    <xsd:element name="EditorialTags" ma:index="37" nillable="true" ma:displayName="Editorial Tags" ma:default="" ma:internalName="EditorialTags">
      <xsd:simpleType>
        <xsd:restriction base="dms:Unknown"/>
      </xsd:simpleType>
    </xsd:element>
    <xsd:element name="TPExecutable" ma:index="38" nillable="true" ma:displayName="Executable" ma:default="" ma:internalName="TPExecutable">
      <xsd:simpleType>
        <xsd:restriction base="dms:Text"/>
      </xsd:simpleType>
    </xsd:element>
    <xsd:element name="FeatureTagsTaxHTField0" ma:index="40" nillable="true" ma:taxonomy="true" ma:internalName="FeatureTagsTaxHTField0" ma:taxonomyFieldName="FeatureTags" ma:displayName="Features" ma:readOnly="false" ma:default="" ma:fieldId="{7fc0d542-15c6-4882-a8e3-13bca44403fb}" ma:taxonomyMulti="true" ma:sspId="8f79753a-75d3-41f5-8ca3-40b843941b4f" ma:termSetId="f1ab6845-967d-4854-a0ba-4ec07f0f811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FriendlyName" ma:index="41" nillable="true" ma:displayName="Friendly Name" ma:default="" ma:internalName="TPFriendlyName">
      <xsd:simpleType>
        <xsd:restriction base="dms:Text"/>
      </xsd:simpleType>
    </xsd:element>
    <xsd:element name="FriendlyTitle" ma:index="42" nillable="true" ma:displayName="Friendly Title" ma:default="" ma:description="Shorter title to be used when displaying search results" ma:internalName="FriendlyTitle" ma:readOnly="false">
      <xsd:simpleType>
        <xsd:restriction base="dms:Text"/>
      </xsd:simpleType>
    </xsd:element>
    <xsd:element name="PrimaryImageGen" ma:index="43" nillable="true" ma:displayName="Generate Images?" ma:default="true" ma:internalName="PrimaryImageGen">
      <xsd:simpleType>
        <xsd:restriction base="dms:Boolean"/>
      </xsd:simpleType>
    </xsd:element>
    <xsd:element name="HandoffToMSDN" ma:index="44" nillable="true" ma:displayName="Handoff To MSDN Date" ma:default="" ma:internalName="HandoffToMSDN" ma:readOnly="false">
      <xsd:simpleType>
        <xsd:restriction base="dms:DateTime"/>
      </xsd:simpleType>
    </xsd:element>
    <xsd:element name="InProjectListLookup" ma:index="45" nillable="true" ma:displayName="InProjectListLookup" ma:list="{9E343742-310B-4684-A24C-1D137CB4B230}" ma:internalName="InProjectListLookup" ma:readOnly="true" ma:showField="InProjectLis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InstallLocation" ma:index="46" nillable="true" ma:displayName="Install Location" ma:default="" ma:internalName="TPInstallLocation">
      <xsd:simpleType>
        <xsd:restriction base="dms:Text"/>
      </xsd:simpleType>
    </xsd:element>
    <xsd:element name="InternalTagsTaxHTField0" ma:index="48" nillable="true" ma:taxonomy="true" ma:internalName="InternalTagsTaxHTField0" ma:taxonomyFieldName="InternalTags" ma:displayName="Internal Tags" ma:readOnly="false" ma:default="" ma:fieldId="{1490b8a4-2706-41ec-b5e3-73176dccf34e}" ma:taxonomyMulti="true" ma:sspId="8f79753a-75d3-41f5-8ca3-40b843941b4f" ma:termSetId="82b6639e-f7fc-4c18-ad2d-003a6e707765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IntlLangReview" ma:index="49" nillable="true" ma:displayName="Intl Lang QA Review Required?" ma:default="" ma:internalName="IntlLangReview" ma:readOnly="false">
      <xsd:simpleType>
        <xsd:restriction base="dms:Boolean"/>
      </xsd:simpleType>
    </xsd:element>
    <xsd:element name="IntlLangReviewer" ma:index="50" nillable="true" ma:displayName="Intl Lang QA Reviewer" ma:default="" ma:internalName="IntlLangReviewer" ma:readOnly="false">
      <xsd:simpleType>
        <xsd:restriction base="dms:Text"/>
      </xsd:simpleType>
    </xsd:element>
    <xsd:element name="MarketSpecific" ma:index="51" nillable="true" ma:displayName="Is Market Specific?" ma:default="" ma:internalName="MarketSpecific" ma:readOnly="false">
      <xsd:simpleType>
        <xsd:restriction base="dms:Boolean"/>
      </xsd:simpleType>
    </xsd:element>
    <xsd:element name="LastCompleteVersionLookup" ma:index="52" nillable="true" ma:displayName="Last Complete Version Lookup" ma:default="" ma:list="{9E343742-310B-4684-A24C-1D137CB4B230}" ma:internalName="LastCompleteVersionLookup" ma:readOnly="true" ma:showField="LastComplete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HandOff" ma:index="53" nillable="true" ma:displayName="Last Hand-off" ma:default="" ma:internalName="LastHandOff" ma:readOnly="false">
      <xsd:simpleType>
        <xsd:restriction base="dms:DateTime"/>
      </xsd:simpleType>
    </xsd:element>
    <xsd:element name="LastModifiedDateTime" ma:index="54" nillable="true" ma:displayName="Last Modified Date" ma:default="" ma:internalName="LastModifiedDateTime" ma:readOnly="false">
      <xsd:simpleType>
        <xsd:restriction base="dms:DateTime"/>
      </xsd:simpleType>
    </xsd:element>
    <xsd:element name="LastPreviewErrorLookup" ma:index="55" nillable="true" ma:displayName="Last Preview Attempt Error" ma:default="" ma:list="{9E343742-310B-4684-A24C-1D137CB4B230}" ma:internalName="LastPreviewErrorLookup" ma:readOnly="true" ma:showField="LastPreview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ResultLookup" ma:index="56" nillable="true" ma:displayName="Last Preview Attempt Result" ma:default="" ma:list="{9E343742-310B-4684-A24C-1D137CB4B230}" ma:internalName="LastPreviewResultLookup" ma:readOnly="true" ma:showField="LastPreview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AttemptDateLookup" ma:index="57" nillable="true" ma:displayName="Last Preview Attempted On" ma:default="" ma:list="{9E343742-310B-4684-A24C-1D137CB4B230}" ma:internalName="LastPreviewAttemptDateLookup" ma:readOnly="true" ma:showField="LastPreview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edByLookup" ma:index="58" nillable="true" ma:displayName="Last Previewed By" ma:default="" ma:list="{9E343742-310B-4684-A24C-1D137CB4B230}" ma:internalName="LastPreviewedByLookup" ma:readOnly="true" ma:showField="LastPreview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TimeLookup" ma:index="59" nillable="true" ma:displayName="Last Previewed Date" ma:default="" ma:list="{9E343742-310B-4684-A24C-1D137CB4B230}" ma:internalName="LastPreviewTimeLookup" ma:readOnly="true" ma:showField="LastPreview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VersionLookup" ma:index="60" nillable="true" ma:displayName="Last Previewed Version" ma:default="" ma:list="{9E343742-310B-4684-A24C-1D137CB4B230}" ma:internalName="LastPreviewVersionLookup" ma:readOnly="true" ma:showField="LastPreview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rrorLookup" ma:index="61" nillable="true" ma:displayName="Last Publish Attempt Error" ma:default="" ma:list="{9E343742-310B-4684-A24C-1D137CB4B230}" ma:internalName="LastPublishErrorLookup" ma:readOnly="true" ma:showField="LastPublish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ResultLookup" ma:index="62" nillable="true" ma:displayName="Last Publish Attempt Result" ma:default="" ma:list="{9E343742-310B-4684-A24C-1D137CB4B230}" ma:internalName="LastPublishResultLookup" ma:readOnly="true" ma:showField="LastPublish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AttemptDateLookup" ma:index="63" nillable="true" ma:displayName="Last Publish Attempted On" ma:default="" ma:list="{9E343742-310B-4684-A24C-1D137CB4B230}" ma:internalName="LastPublishAttemptDateLookup" ma:readOnly="true" ma:showField="LastPublish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dByLookup" ma:index="64" nillable="true" ma:displayName="Last Published By" ma:default="" ma:list="{9E343742-310B-4684-A24C-1D137CB4B230}" ma:internalName="LastPublishedByLookup" ma:readOnly="true" ma:showField="LastPublish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TimeLookup" ma:index="65" nillable="true" ma:displayName="Last Published Date" ma:default="" ma:list="{9E343742-310B-4684-A24C-1D137CB4B230}" ma:internalName="LastPublishTimeLookup" ma:readOnly="true" ma:showField="LastPublish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VersionLookup" ma:index="66" nillable="true" ma:displayName="Last Published Version" ma:default="" ma:list="{9E343742-310B-4684-A24C-1D137CB4B230}" ma:internalName="LastPublishVersionLookup" ma:readOnly="true" ma:showField="LastPublish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LaunchHelpLinkType" ma:index="67" nillable="true" ma:displayName="Launch Help Link Type" ma:default="Template" ma:internalName="TPLaunchHelpLinkType">
      <xsd:simpleType>
        <xsd:restriction base="dms:Choice">
          <xsd:enumeration value="Template"/>
          <xsd:enumeration value="Training"/>
          <xsd:enumeration value="URL"/>
          <xsd:enumeration value="None"/>
        </xsd:restriction>
      </xsd:simpleType>
    </xsd:element>
    <xsd:element name="LegacyData" ma:index="68" nillable="true" ma:displayName="Legacy Data" ma:default="" ma:internalName="LegacyData" ma:readOnly="false">
      <xsd:simpleType>
        <xsd:restriction base="dms:Note"/>
      </xsd:simpleType>
    </xsd:element>
    <xsd:element name="TPLaunchHelpLink" ma:index="69" nillable="true" ma:displayName="Link to Launch Help Topic" ma:default="" ma:internalName="TPLaunchHelpLink">
      <xsd:simpleType>
        <xsd:restriction base="dms:Text"/>
      </xsd:simpleType>
    </xsd:element>
    <xsd:element name="LocComments" ma:index="70" nillable="true" ma:displayName="Loc Approval Comments" ma:default="" ma:internalName="LocComments" ma:readOnly="false">
      <xsd:simpleType>
        <xsd:restriction base="dms:Note"/>
      </xsd:simpleType>
    </xsd:element>
    <xsd:element name="LocLastLocAttemptVersionLookup" ma:index="71" nillable="true" ma:displayName="Loc Last Loc Attempt Version" ma:default="" ma:list="{7DD1DCEC-E449-43D3-891F-7DC62F62AD21}" ma:internalName="LocLastLocAttemptVersionLookup" ma:readOnly="false" ma:showField="LastLocAttemptVersion" ma:web="4873beb7-5857-4685-be1f-d57550cc96cc">
      <xsd:simpleType>
        <xsd:restriction base="dms:Lookup"/>
      </xsd:simpleType>
    </xsd:element>
    <xsd:element name="LocLastLocAttemptVersionTypeLookup" ma:index="72" nillable="true" ma:displayName="Loc Last Loc Attempt Version Type" ma:default="" ma:list="{7DD1DCEC-E449-43D3-891F-7DC62F62AD21}" ma:internalName="LocLastLocAttemptVersionTypeLookup" ma:readOnly="true" ma:showField="LastLocAttemptVersionType" ma:web="4873beb7-5857-4685-be1f-d57550cc96cc">
      <xsd:simpleType>
        <xsd:restriction base="dms:Lookup"/>
      </xsd:simpleType>
    </xsd:element>
    <xsd:element name="LocManualTestRequired" ma:index="73" nillable="true" ma:displayName="Loc Manual Test Required" ma:default="" ma:internalName="LocManualTestRequired" ma:readOnly="false">
      <xsd:simpleType>
        <xsd:restriction base="dms:Boolean"/>
      </xsd:simpleType>
    </xsd:element>
    <xsd:element name="LocMarketGroupTiers2" ma:index="74" nillable="true" ma:displayName="Loc Market Group Tiers" ma:internalName="LocMarketGroupTiers2" ma:readOnly="false">
      <xsd:simpleType>
        <xsd:restriction base="dms:Unknown"/>
      </xsd:simpleType>
    </xsd:element>
    <xsd:element name="LocNewPublishedVersionLookup" ma:index="75" nillable="true" ma:displayName="Loc New Published Version Lookup" ma:default="" ma:list="{7DD1DCEC-E449-43D3-891F-7DC62F62AD21}" ma:internalName="LocNewPublishedVersionLookup" ma:readOnly="true" ma:showField="NewPublishedVersion" ma:web="4873beb7-5857-4685-be1f-d57550cc96cc">
      <xsd:simpleType>
        <xsd:restriction base="dms:Lookup"/>
      </xsd:simpleType>
    </xsd:element>
    <xsd:element name="LocOverallHandbackStatusLookup" ma:index="76" nillable="true" ma:displayName="Loc Overall Handback Status" ma:default="" ma:list="{7DD1DCEC-E449-43D3-891F-7DC62F62AD21}" ma:internalName="LocOverallHandbackStatusLookup" ma:readOnly="true" ma:showField="OverallHandbackStatus" ma:web="4873beb7-5857-4685-be1f-d57550cc96cc">
      <xsd:simpleType>
        <xsd:restriction base="dms:Lookup"/>
      </xsd:simpleType>
    </xsd:element>
    <xsd:element name="LocOverallLocStatusLookup" ma:index="77" nillable="true" ma:displayName="Loc Overall Localize Status" ma:default="" ma:list="{7DD1DCEC-E449-43D3-891F-7DC62F62AD21}" ma:internalName="LocOverallLocStatusLookup" ma:readOnly="true" ma:showField="OverallLocStatus" ma:web="4873beb7-5857-4685-be1f-d57550cc96cc">
      <xsd:simpleType>
        <xsd:restriction base="dms:Lookup"/>
      </xsd:simpleType>
    </xsd:element>
    <xsd:element name="LocOverallPreviewStatusLookup" ma:index="78" nillable="true" ma:displayName="Loc Overall Preview Status" ma:default="" ma:list="{7DD1DCEC-E449-43D3-891F-7DC62F62AD21}" ma:internalName="LocOverallPreviewStatusLookup" ma:readOnly="true" ma:showField="OverallPreviewStatus" ma:web="4873beb7-5857-4685-be1f-d57550cc96cc">
      <xsd:simpleType>
        <xsd:restriction base="dms:Lookup"/>
      </xsd:simpleType>
    </xsd:element>
    <xsd:element name="LocOverallPublishStatusLookup" ma:index="79" nillable="true" ma:displayName="Loc Overall Publish Status" ma:default="" ma:list="{7DD1DCEC-E449-43D3-891F-7DC62F62AD21}" ma:internalName="LocOverallPublishStatusLookup" ma:readOnly="true" ma:showField="OverallPublishStatus" ma:web="4873beb7-5857-4685-be1f-d57550cc96cc">
      <xsd:simpleType>
        <xsd:restriction base="dms:Lookup"/>
      </xsd:simpleType>
    </xsd:element>
    <xsd:element name="IntlLocPriority" ma:index="80" nillable="true" ma:displayName="Loc Priority" ma:default="" ma:internalName="IntlLocPriority" ma:readOnly="false">
      <xsd:simpleType>
        <xsd:restriction base="dms:Unknown"/>
      </xsd:simpleType>
    </xsd:element>
    <xsd:element name="LocProcessedForHandoffsLookup" ma:index="81" nillable="true" ma:displayName="Loc Processed For Handoffs" ma:default="" ma:list="{7DD1DCEC-E449-43D3-891F-7DC62F62AD21}" ma:internalName="LocProcessedForHandoffsLookup" ma:readOnly="true" ma:showField="ProcessedForHandoffs" ma:web="4873beb7-5857-4685-be1f-d57550cc96cc">
      <xsd:simpleType>
        <xsd:restriction base="dms:Lookup"/>
      </xsd:simpleType>
    </xsd:element>
    <xsd:element name="LocProcessedForMarketsLookup" ma:index="82" nillable="true" ma:displayName="Loc Processed For Markets" ma:default="" ma:list="{7DD1DCEC-E449-43D3-891F-7DC62F62AD21}" ma:internalName="LocProcessedForMarketsLookup" ma:readOnly="true" ma:showField="ProcessedForMarkets" ma:web="4873beb7-5857-4685-be1f-d57550cc96cc">
      <xsd:simpleType>
        <xsd:restriction base="dms:Lookup"/>
      </xsd:simpleType>
    </xsd:element>
    <xsd:element name="LocPublishedDependentAssetsLookup" ma:index="83" nillable="true" ma:displayName="Loc Published Dependent Assets" ma:default="" ma:list="{7DD1DCEC-E449-43D3-891F-7DC62F62AD21}" ma:internalName="LocPublishedDependentAssetsLookup" ma:readOnly="true" ma:showField="PublishedDependentAssets" ma:web="4873beb7-5857-4685-be1f-d57550cc96cc">
      <xsd:simpleType>
        <xsd:restriction base="dms:Lookup"/>
      </xsd:simpleType>
    </xsd:element>
    <xsd:element name="LocPublishedLinkedAssetsLookup" ma:index="84" nillable="true" ma:displayName="Loc Published Linked Assets" ma:default="" ma:list="{7DD1DCEC-E449-43D3-891F-7DC62F62AD21}" ma:internalName="LocPublishedLinkedAssetsLookup" ma:readOnly="true" ma:showField="PublishedLinkedAssets" ma:web="4873beb7-5857-4685-be1f-d57550cc96cc">
      <xsd:simpleType>
        <xsd:restriction base="dms:Lookup"/>
      </xsd:simpleType>
    </xsd:element>
    <xsd:element name="LocRecommendedHandoff" ma:index="85" nillable="true" ma:displayName="Loc Recommended Handoff" ma:default="" ma:indexed="true" ma:internalName="LocRecommendedHandoff" ma:readOnly="false">
      <xsd:simpleType>
        <xsd:restriction base="dms:Text"/>
      </xsd:simpleType>
    </xsd:element>
    <xsd:element name="LocalizationTagsTaxHTField0" ma:index="87" nillable="true" ma:taxonomy="true" ma:internalName="LocalizationTagsTaxHTField0" ma:taxonomyFieldName="LocalizationTags" ma:displayName="Localization Tags" ma:readOnly="false" ma:default="" ma:fieldId="{00f02cb3-2c7c-424a-9c61-10e9b6878429}" ma:taxonomyMulti="true" ma:sspId="8f79753a-75d3-41f5-8ca3-40b843941b4f" ma:termSetId="5b7703a5-8e8b-4b58-8b31-1cea35331da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achineTranslated" ma:index="88" nillable="true" ma:displayName="Machine Translated" ma:default="" ma:internalName="MachineTranslated" ma:readOnly="false">
      <xsd:simpleType>
        <xsd:restriction base="dms:Boolean"/>
      </xsd:simpleType>
    </xsd:element>
    <xsd:element name="Manager" ma:index="89" nillable="true" ma:displayName="Manager" ma:hidden="true" ma:internalName="Manager" ma:readOnly="false">
      <xsd:simpleType>
        <xsd:restriction base="dms:Text"/>
      </xsd:simpleType>
    </xsd:element>
    <xsd:element name="Markets" ma:index="90" nillable="true" ma:displayName="Markets" ma:default="" ma:description="Leave blank to show in all markets" ma:list="{2FBD1B11-2ACE-4FDC-B5A3-635D4ADF6F1B}" ma:internalName="Markets" ma:readOnly="false" ma:showField="MarketNa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Milestone" ma:index="91" nillable="true" ma:displayName="Milestone" ma:default="" ma:internalName="Milestone" ma:readOnly="false">
      <xsd:simpleType>
        <xsd:restriction base="dms:Unknown"/>
      </xsd:simpleType>
    </xsd:element>
    <xsd:element name="TPNamespace" ma:index="94" nillable="true" ma:displayName="Namespace" ma:default="" ma:internalName="TPNamespace">
      <xsd:simpleType>
        <xsd:restriction base="dms:Text"/>
      </xsd:simpleType>
    </xsd:element>
    <xsd:element name="NumericId" ma:index="95" nillable="true" ma:displayName="Numeric ID" ma:default="" ma:indexed="true" ma:internalName="NumericId" ma:readOnly="false">
      <xsd:simpleType>
        <xsd:restriction base="dms:Number"/>
      </xsd:simpleType>
    </xsd:element>
    <xsd:element name="NumOfRatingsLookup" ma:index="96" nillable="true" ma:displayName="NumOfRatings" ma:default="" ma:list="{9E343742-310B-4684-A24C-1D137CB4B230}" ma:internalName="NumOfRatingsLookup" ma:readOnly="true" ma:showField="NumOfRating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OOCacheId" ma:index="97" nillable="true" ma:displayName="OOCacheId" ma:internalName="OOCacheId" ma:readOnly="false">
      <xsd:simpleType>
        <xsd:restriction base="dms:Text"/>
      </xsd:simpleType>
    </xsd:element>
    <xsd:element name="OpenTemplate" ma:index="98" nillable="true" ma:displayName="Open Template" ma:default="true" ma:internalName="OpenTemplate">
      <xsd:simpleType>
        <xsd:restriction base="dms:Boolean"/>
      </xsd:simpleType>
    </xsd:element>
    <xsd:element name="OriginAsset" ma:index="99" nillable="true" ma:displayName="Origin Asset" ma:default="" ma:internalName="OriginAsset" ma:readOnly="false">
      <xsd:simpleType>
        <xsd:restriction base="dms:Text"/>
      </xsd:simpleType>
    </xsd:element>
    <xsd:element name="OriginalRelease" ma:index="100" nillable="true" ma:displayName="Original Release" ma:default="15" ma:internalName="OriginalRelease" ma:readOnly="false">
      <xsd:simpleType>
        <xsd:restriction base="dms:Choice">
          <xsd:enumeration value="14"/>
          <xsd:enumeration value="15"/>
          <xsd:enumeration value="16"/>
        </xsd:restriction>
      </xsd:simpleType>
    </xsd:element>
    <xsd:element name="OriginalSourceMarket" ma:index="101" nillable="true" ma:displayName="Original Source Market Group" ma:default="" ma:internalName="OriginalSourceMarket" ma:readOnly="false">
      <xsd:simpleType>
        <xsd:restriction base="dms:Text"/>
      </xsd:simpleType>
    </xsd:element>
    <xsd:element name="OutputCachingOn" ma:index="102" nillable="true" ma:displayName="Output Caching" ma:default="true" ma:hidden="true" ma:internalName="OutputCachingOn" ma:readOnly="false">
      <xsd:simpleType>
        <xsd:restriction base="dms:Boolean"/>
      </xsd:simpleType>
    </xsd:element>
    <xsd:element name="ParentAssetId" ma:index="103" nillable="true" ma:displayName="Parent Asset Id" ma:default="" ma:internalName="ParentAssetId" ma:readOnly="false">
      <xsd:simpleType>
        <xsd:restriction base="dms:Text"/>
      </xsd:simpleType>
    </xsd:element>
    <xsd:element name="PlannedPubDate" ma:index="104" nillable="true" ma:displayName="Planned Publish Date" ma:default="" ma:indexed="true" ma:internalName="PlannedPubDate" ma:readOnly="false">
      <xsd:simpleType>
        <xsd:restriction base="dms:DateTime"/>
      </xsd:simpleType>
    </xsd:element>
    <xsd:element name="PolicheckWords" ma:index="105" nillable="true" ma:displayName="Policheck Words" ma:default="" ma:internalName="PolicheckWords" ma:readOnly="false">
      <xsd:simpleType>
        <xsd:restriction base="dms:Text"/>
      </xsd:simpleType>
    </xsd:element>
    <xsd:element name="BusinessGroup" ma:index="106" nillable="true" ma:displayName="Product Division Owner" ma:default="" ma:internalName="BusinessGroup" ma:readOnly="false">
      <xsd:simpleType>
        <xsd:restriction base="dms:Unknown"/>
      </xsd:simpleType>
    </xsd:element>
    <xsd:element name="UAProjectedTotalWords" ma:index="107" nillable="true" ma:displayName="Projected Word Count" ma:default="" ma:internalName="UAProjectedTotalWords" ma:readOnly="false">
      <xsd:simpleType>
        <xsd:restriction base="dms:Unknown"/>
      </xsd:simpleType>
    </xsd:element>
    <xsd:element name="Provider" ma:index="108" nillable="true" ma:displayName="Provider" ma:default="" ma:internalName="Provider" ma:readOnly="false">
      <xsd:simpleType>
        <xsd:restriction base="dms:Unknown"/>
      </xsd:simpleType>
    </xsd:element>
    <xsd:element name="Providers" ma:index="109" nillable="true" ma:displayName="Providers" ma:default="" ma:internalName="Providers">
      <xsd:simpleType>
        <xsd:restriction base="dms:Unknown"/>
      </xsd:simpleType>
    </xsd:element>
    <xsd:element name="PublishStatusLookup" ma:index="110" nillable="true" ma:displayName="Publish Status" ma:default="" ma:list="{9E343742-310B-4684-A24C-1D137CB4B230}" ma:internalName="PublishStatusLookup" ma:readOnly="false" ma:showField="PublishStatu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PublishTargets" ma:index="111" nillable="true" ma:displayName="Publish Target" ma:default="OfficeOnlineVNext" ma:internalName="PublishTargets" ma:readOnly="false">
      <xsd:simpleType>
        <xsd:restriction base="dms:Unknown"/>
      </xsd:simpleType>
    </xsd:element>
    <xsd:element name="RecommendationsModifier" ma:index="112" nillable="true" ma:displayName="Recommendations Modifier" ma:default="" ma:internalName="RecommendationsModifier" ma:readOnly="false">
      <xsd:simpleType>
        <xsd:restriction base="dms:Number"/>
      </xsd:simpleType>
    </xsd:element>
    <xsd:element name="ArtSampleDocs" ma:index="113" nillable="true" ma:displayName="Sample Docs" ma:default="" ma:hidden="true" ma:internalName="ArtSampleDocs" ma:readOnly="false">
      <xsd:simpleType>
        <xsd:restriction base="dms:Text"/>
      </xsd:simpleType>
    </xsd:element>
    <xsd:element name="ScenarioTagsTaxHTField0" ma:index="115" nillable="true" ma:taxonomy="true" ma:internalName="ScenarioTagsTaxHTField0" ma:taxonomyFieldName="ScenarioTags" ma:displayName="Scenarios" ma:readOnly="false" ma:default="" ma:fieldId="{93aef74d-6c78-4815-8310-51477dceeccc}" ma:taxonomyMulti="true" ma:sspId="8f79753a-75d3-41f5-8ca3-40b843941b4f" ma:termSetId="4b7d5f16-e2f2-4fc0-bab3-6e8b931e57d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ShowIn" ma:index="117" nillable="true" ma:displayName="Show In" ma:default="Show everywhere" ma:internalName="ShowIn" ma:readOnly="false">
      <xsd:simpleType>
        <xsd:restriction base="dms:Choice">
          <xsd:enumeration value="Hide on web"/>
          <xsd:enumeration value="On Web no search"/>
          <xsd:enumeration value="Show everywhere"/>
          <xsd:enumeration value="Special use only"/>
        </xsd:restriction>
      </xsd:simpleType>
    </xsd:element>
    <xsd:element name="SourceTitle" ma:index="118" nillable="true" ma:displayName="Source Title" ma:default="" ma:indexed="true" ma:internalName="SourceTitle" ma:readOnly="false">
      <xsd:simpleType>
        <xsd:restriction base="dms:Text"/>
      </xsd:simpleType>
    </xsd:element>
    <xsd:element name="CSXSubmissionDate" ma:index="119" nillable="true" ma:displayName="Submission Date" ma:default="" ma:internalName="CSXSubmissionDate" ma:readOnly="false">
      <xsd:simpleType>
        <xsd:restriction base="dms:DateTime"/>
      </xsd:simpleType>
    </xsd:element>
    <xsd:element name="SubmitterId" ma:index="120" nillable="true" ma:displayName="Submitter ID" ma:default="" ma:internalName="SubmitterId" ma:readOnly="false">
      <xsd:simpleType>
        <xsd:restriction base="dms:Text"/>
      </xsd:simpleType>
    </xsd:element>
    <xsd:element name="TaxCatchAll" ma:index="121" nillable="true" ma:displayName="Taxonomy Catch All Column" ma:hidden="true" ma:list="{530f955b-6704-4601-bd83-f81d87f1e440}" ma:internalName="TaxCatchAll" ma:showField="CatchAllData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22" nillable="true" ma:displayName="Taxonomy Catch All Column1" ma:hidden="true" ma:list="{530f955b-6704-4601-bd83-f81d87f1e440}" ma:internalName="TaxCatchAllLabel" ma:readOnly="true" ma:showField="CatchAllDataLabel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emplateStatus" ma:index="123" nillable="true" ma:displayName="Template Status" ma:default="" ma:internalName="TemplateStatus">
      <xsd:simpleType>
        <xsd:restriction base="dms:Unknown"/>
      </xsd:simpleType>
    </xsd:element>
    <xsd:element name="TemplateTemplateType" ma:index="124" nillable="true" ma:displayName="Template Type" ma:default="" ma:internalName="TemplateTemplateType">
      <xsd:simpleType>
        <xsd:restriction base="dms:Unknown"/>
      </xsd:simpleType>
    </xsd:element>
    <xsd:element name="ThumbnailAssetId" ma:index="125" nillable="true" ma:displayName="Thumbnail Image Asset" ma:default="" ma:internalName="ThumbnailAssetId" ma:readOnly="false">
      <xsd:simpleType>
        <xsd:restriction base="dms:Text"/>
      </xsd:simpleType>
    </xsd:element>
    <xsd:element name="TimesCloned" ma:index="126" nillable="true" ma:displayName="Times Cloned" ma:default="" ma:internalName="TimesCloned" ma:readOnly="false">
      <xsd:simpleType>
        <xsd:restriction base="dms:Number"/>
      </xsd:simpleType>
    </xsd:element>
    <xsd:element name="TrustLevel" ma:index="128" nillable="true" ma:displayName="Trust Level" ma:default="1 Microsoft Managed Content" ma:internalName="TrustLevel" ma:readOnly="false">
      <xsd:simpleType>
        <xsd:restriction base="dms:Unknown"/>
      </xsd:simpleType>
    </xsd:element>
    <xsd:element name="UALocComments" ma:index="129" nillable="true" ma:displayName="UA Loc Comments" ma:default="" ma:internalName="UALocComments" ma:readOnly="false">
      <xsd:simpleType>
        <xsd:restriction base="dms:Note"/>
      </xsd:simpleType>
    </xsd:element>
    <xsd:element name="UALocRecommendation" ma:index="130" nillable="true" ma:displayName="UA Loc Recommendation" ma:default="Localize" ma:internalName="UALocRecommendation" ma:readOnly="false">
      <xsd:simpleType>
        <xsd:restriction base="dms:Choice">
          <xsd:enumeration value="Localize"/>
          <xsd:enumeration value="Never Localize"/>
          <xsd:enumeration value="Priority Localize"/>
        </xsd:restriction>
      </xsd:simpleType>
    </xsd:element>
    <xsd:element name="UANotes" ma:index="131" nillable="true" ma:displayName="UA Notes" ma:default="" ma:internalName="UANotes" ma:readOnly="false">
      <xsd:simpleType>
        <xsd:restriction base="dms:Note"/>
      </xsd:simpleType>
    </xsd:element>
    <xsd:element name="TPAppVersion" ma:index="132" nillable="true" ma:displayName="Version" ma:default="" ma:internalName="TPAppVersion">
      <xsd:simpleType>
        <xsd:restriction base="dms:Text"/>
      </xsd:simpleType>
    </xsd:element>
    <xsd:element name="VoteCount" ma:index="133" nillable="true" ma:displayName="Vote Count" ma:default="" ma:internalName="VoteCount" ma:readOnly="fals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2" ma:displayName="Content Type"/>
        <xsd:element ref="dc:title" minOccurs="0" maxOccurs="1" ma:index="127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Uni18</b:Tag>
    <b:SourceType>InternetSite</b:SourceType>
    <b:Guid>{25512588-A174-472E-A227-9B72E524675C}</b:Guid>
    <b:Title>Student Skills and Development Centre</b:Title>
    <b:Year>2018</b:Year>
    <b:YearAccessed>2018</b:YearAccessed>
    <b:MonthAccessed>April</b:MonthAccessed>
    <b:DayAccessed>28</b:DayAccessed>
    <b:URL>https://www.sheffield.ac.uk/ssid/301/study-skills/university-study/note-taking-in-lectures</b:URL>
    <b:InternetSiteTitle>The university of Sheffield</b:InternetSiteTitle>
    <b:Author>
      <b:Author>
        <b:NameList>
          <b:Person>
            <b:Last>Sheffield</b:Last>
            <b:First>University</b:First>
            <b:Middle>of</b:Middle>
          </b:Person>
        </b:NameList>
      </b:Author>
    </b:Author>
    <b:RefOrder>2</b:RefOrder>
  </b:Source>
  <b:Source>
    <b:Tag>Hay17</b:Tag>
    <b:SourceType>InternetSite</b:SourceType>
    <b:Guid>{55216A7D-68CB-4DE9-96D8-10A465DB7993}</b:Guid>
    <b:Title>Guidance on Reflective Writing</b:Title>
    <b:Year>2017</b:Year>
    <b:YearAccessed>2018</b:YearAccessed>
    <b:MonthAccessed>April</b:MonthAccessed>
    <b:DayAccessed>28</b:DayAccessed>
    <b:URL>https://qmplus.qmul.ac.uk/mod/book/view.php?id=257889</b:URL>
    <b:InternetSiteTitle>QM Plus</b:InternetSiteTitle>
    <b:Author>
      <b:Author>
        <b:NameList>
          <b:Person>
            <b:Last>Hayfron-Benjamin</b:Last>
            <b:First>Maria </b:First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3671810-3EF7-4C8E-BCBA-248ABE2BAB39}">
  <ds:schemaRefs>
    <ds:schemaRef ds:uri="http://schemas.microsoft.com/office/2006/documentManagement/types"/>
    <ds:schemaRef ds:uri="http://schemas.microsoft.com/office/2006/metadata/properties"/>
    <ds:schemaRef ds:uri="http://purl.org/dc/terms/"/>
    <ds:schemaRef ds:uri="http://schemas.microsoft.com/office/infopath/2007/PartnerControls"/>
    <ds:schemaRef ds:uri="http://purl.org/dc/dcmitype/"/>
    <ds:schemaRef ds:uri="http://schemas.openxmlformats.org/package/2006/metadata/core-properties"/>
    <ds:schemaRef ds:uri="4873beb7-5857-4685-be1f-d57550cc96cc"/>
    <ds:schemaRef ds:uri="http://www.w3.org/XML/1998/namespace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499EA1EC-B023-4266-9865-E1EDA122A8C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332E30D-EFB4-40E8-AB8F-C2E02C2E75E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873beb7-5857-4685-be1f-d57550cc96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BDD1572D-359A-433E-A863-7D8235F6798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Report design (blank)</Template>
  <TotalTime>4</TotalTime>
  <Pages>8</Pages>
  <Words>1980</Words>
  <Characters>11286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 Reflective Report on Learned Academic Skills</vt:lpstr>
    </vt:vector>
  </TitlesOfParts>
  <Company>Tutor: Sylvia Hoffmann</Company>
  <LinksUpToDate>false</LinksUpToDate>
  <CharactersWithSpaces>13240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 Reflective Report on Learned Academic Skills</dc:title>
  <dc:subject/>
  <dc:creator>University of Wales Trinity St David</dc:creator>
  <cp:keywords/>
  <cp:lastModifiedBy>Ann Nash</cp:lastModifiedBy>
  <cp:revision>2</cp:revision>
  <dcterms:created xsi:type="dcterms:W3CDTF">2018-04-27T20:23:00Z</dcterms:created>
  <dcterms:modified xsi:type="dcterms:W3CDTF">2018-04-27T20:23:00Z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0x0101006EDDDB5EE6D98C44930B742096920B300400F5B6D36B3EF94B4E9A635CDF2A18F5B8</vt:lpwstr>
  </property>
  <property fmtid="{D5CDD505-2E9C-101B-9397-08002B2CF9AE}" pid="3" name="InternalTags">
    <vt:lpwstr/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ScenarioTags">
    <vt:lpwstr/>
  </property>
  <property fmtid="{D5CDD505-2E9C-101B-9397-08002B2CF9AE}" pid="7" name="CampaignTags">
    <vt:lpwstr/>
  </property>
</Properties>
</file>