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9A981" w14:textId="2DFEA333" w:rsidR="00127575" w:rsidRDefault="005A5544" w:rsidP="00C266F4">
      <w:pPr>
        <w:pStyle w:val="Heading1"/>
      </w:pPr>
      <w:bookmarkStart w:id="0" w:name="_Toc212714653"/>
      <w:bookmarkStart w:id="1" w:name="_Toc212714667"/>
      <w:r>
        <w:t>Mo</w:t>
      </w:r>
      <w:r w:rsidR="00127575">
        <w:t>dule Code</w:t>
      </w:r>
      <w:r w:rsidR="00B014D2">
        <w:t xml:space="preserve"> </w:t>
      </w:r>
      <w:r w:rsidR="00B23AB9">
        <w:t>LCHS 4008</w:t>
      </w:r>
      <w:bookmarkEnd w:id="0"/>
      <w:bookmarkEnd w:id="1"/>
    </w:p>
    <w:p w14:paraId="4AC6D861" w14:textId="4DA57624" w:rsidR="005269BF" w:rsidRDefault="00291933" w:rsidP="00C266F4">
      <w:pPr>
        <w:pStyle w:val="Heading1"/>
      </w:pPr>
      <w:bookmarkStart w:id="2" w:name="_Toc212714654"/>
      <w:bookmarkStart w:id="3" w:name="_Toc212714668"/>
      <w:r>
        <w:t xml:space="preserve">Assignment </w:t>
      </w:r>
      <w:r w:rsidR="00E26B78">
        <w:t>Title</w:t>
      </w:r>
      <w:r w:rsidR="005F1990">
        <w:t>-</w:t>
      </w:r>
      <w:bookmarkEnd w:id="2"/>
      <w:bookmarkEnd w:id="3"/>
      <w:r w:rsidR="00E260C4">
        <w:t>Report on a health issue</w:t>
      </w:r>
    </w:p>
    <w:p w14:paraId="1BF31D3F" w14:textId="5B8B3908" w:rsidR="00AA2D78" w:rsidRDefault="005269BF" w:rsidP="00C266F4">
      <w:pPr>
        <w:pStyle w:val="Heading1"/>
      </w:pPr>
      <w:bookmarkStart w:id="4" w:name="_Toc212714655"/>
      <w:bookmarkStart w:id="5" w:name="_Toc212714669"/>
      <w:r>
        <w:t xml:space="preserve">Student </w:t>
      </w:r>
      <w:r w:rsidR="00C266F4">
        <w:t xml:space="preserve">name </w:t>
      </w:r>
      <w:r w:rsidR="005F1990">
        <w:t>-</w:t>
      </w:r>
      <w:r w:rsidR="00C266F4">
        <w:t>Saiqa</w:t>
      </w:r>
      <w:r w:rsidR="004714C3">
        <w:t xml:space="preserve"> Qasim</w:t>
      </w:r>
      <w:bookmarkEnd w:id="4"/>
      <w:bookmarkEnd w:id="5"/>
    </w:p>
    <w:p w14:paraId="2B32B360" w14:textId="0717D681" w:rsidR="007451B2" w:rsidRDefault="00095443" w:rsidP="00C266F4">
      <w:pPr>
        <w:pStyle w:val="Heading1"/>
      </w:pPr>
      <w:bookmarkStart w:id="6" w:name="_Toc212714656"/>
      <w:bookmarkStart w:id="7" w:name="_Toc212714670"/>
      <w:r>
        <w:t>Student</w:t>
      </w:r>
      <w:r w:rsidR="007451B2">
        <w:t xml:space="preserve"> </w:t>
      </w:r>
      <w:r>
        <w:t>number</w:t>
      </w:r>
      <w:r w:rsidR="005F1990">
        <w:t>-</w:t>
      </w:r>
      <w:r>
        <w:t xml:space="preserve"> 2435762</w:t>
      </w:r>
      <w:bookmarkEnd w:id="6"/>
      <w:bookmarkEnd w:id="7"/>
    </w:p>
    <w:p w14:paraId="74206C00" w14:textId="3F01047F" w:rsidR="00B34330" w:rsidRDefault="00B34330" w:rsidP="00C266F4">
      <w:pPr>
        <w:pStyle w:val="Heading1"/>
      </w:pPr>
      <w:bookmarkStart w:id="8" w:name="_Toc212714657"/>
      <w:bookmarkStart w:id="9" w:name="_Toc212714671"/>
      <w:r>
        <w:t>Lecture N</w:t>
      </w:r>
      <w:r w:rsidR="00841393">
        <w:t>ame</w:t>
      </w:r>
      <w:r w:rsidR="005F1990">
        <w:t>-</w:t>
      </w:r>
      <w:r w:rsidR="00841393">
        <w:t xml:space="preserve"> Dr Olufemi </w:t>
      </w:r>
      <w:r w:rsidR="00EB6703">
        <w:t>Oluranti</w:t>
      </w:r>
      <w:bookmarkEnd w:id="8"/>
      <w:bookmarkEnd w:id="9"/>
    </w:p>
    <w:p w14:paraId="52543356" w14:textId="25165DD8" w:rsidR="00E25954" w:rsidRDefault="005B4471" w:rsidP="00C266F4">
      <w:pPr>
        <w:pStyle w:val="Heading1"/>
      </w:pPr>
      <w:bookmarkStart w:id="10" w:name="_Toc212714658"/>
      <w:bookmarkStart w:id="11" w:name="_Toc212714672"/>
      <w:r>
        <w:t xml:space="preserve">Date </w:t>
      </w:r>
      <w:r w:rsidR="005F1990">
        <w:t>-</w:t>
      </w:r>
      <w:r>
        <w:t>18.11.2025</w:t>
      </w:r>
      <w:bookmarkEnd w:id="10"/>
      <w:bookmarkEnd w:id="11"/>
    </w:p>
    <w:p w14:paraId="3B7C5346" w14:textId="77777777" w:rsidR="005B4471" w:rsidRDefault="005B4471"/>
    <w:p w14:paraId="5CA6FB43" w14:textId="77777777" w:rsidR="00EB6703" w:rsidRDefault="00EB6703"/>
    <w:p w14:paraId="000DC79C" w14:textId="77777777" w:rsidR="006F2AA0" w:rsidRDefault="006F2AA0"/>
    <w:p w14:paraId="01860A9F" w14:textId="77777777" w:rsidR="006F2AA0" w:rsidRDefault="006F2AA0"/>
    <w:p w14:paraId="2DCF99C6" w14:textId="77777777" w:rsidR="005F1990" w:rsidRDefault="005F1990"/>
    <w:p w14:paraId="13F204FB" w14:textId="77777777" w:rsidR="00E260C4" w:rsidRDefault="00E260C4"/>
    <w:p w14:paraId="450A274B" w14:textId="77777777" w:rsidR="00E260C4" w:rsidRDefault="00E260C4"/>
    <w:p w14:paraId="51DEA499" w14:textId="77777777" w:rsidR="00E260C4" w:rsidRDefault="00E260C4"/>
    <w:p w14:paraId="47FC61C1" w14:textId="77777777" w:rsidR="00E260C4" w:rsidRDefault="00E260C4"/>
    <w:p w14:paraId="634D28BA" w14:textId="77777777" w:rsidR="00E260C4" w:rsidRDefault="00E260C4"/>
    <w:p w14:paraId="4C34D6E6" w14:textId="77777777" w:rsidR="00E260C4" w:rsidRDefault="00E260C4"/>
    <w:p w14:paraId="055BC9E1" w14:textId="77777777" w:rsidR="00E260C4" w:rsidRDefault="00E260C4"/>
    <w:p w14:paraId="5123DECE" w14:textId="77777777" w:rsidR="00E260C4" w:rsidRDefault="00E260C4"/>
    <w:p w14:paraId="50309E28" w14:textId="77777777" w:rsidR="00E260C4" w:rsidRDefault="00E260C4"/>
    <w:p w14:paraId="4448CB0C" w14:textId="77777777" w:rsidR="00302878" w:rsidRDefault="00302878" w:rsidP="00931573">
      <w:pPr>
        <w:pStyle w:val="Heading1"/>
      </w:pPr>
    </w:p>
    <w:p w14:paraId="6CE8BD7F" w14:textId="77777777" w:rsidR="00302878" w:rsidRDefault="00302878" w:rsidP="00931573">
      <w:pPr>
        <w:pStyle w:val="Heading1"/>
      </w:pPr>
    </w:p>
    <w:sdt>
      <w:sdtPr>
        <w:rPr>
          <w:rFonts w:asciiTheme="minorHAnsi" w:eastAsiaTheme="minorHAnsi" w:hAnsiTheme="minorHAnsi" w:cstheme="minorBidi"/>
          <w:color w:val="auto"/>
          <w:kern w:val="2"/>
          <w:sz w:val="22"/>
          <w:szCs w:val="22"/>
          <w:lang w:val="en-GB"/>
          <w14:ligatures w14:val="standardContextual"/>
        </w:rPr>
        <w:id w:val="1672450709"/>
        <w:docPartObj>
          <w:docPartGallery w:val="Table of Contents"/>
          <w:docPartUnique/>
        </w:docPartObj>
      </w:sdtPr>
      <w:sdtEndPr>
        <w:rPr>
          <w:b/>
          <w:bCs/>
          <w:noProof/>
        </w:rPr>
      </w:sdtEndPr>
      <w:sdtContent>
        <w:p w14:paraId="72488A78" w14:textId="79183C8E" w:rsidR="00C87BD9" w:rsidRDefault="00C87BD9">
          <w:pPr>
            <w:pStyle w:val="TOCHeading"/>
          </w:pPr>
          <w:r>
            <w:t>Contents</w:t>
          </w:r>
        </w:p>
        <w:p w14:paraId="6A6AEBEA" w14:textId="798321A4" w:rsidR="00C87BD9" w:rsidRDefault="00C87BD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714667" w:history="1">
            <w:r w:rsidRPr="00E00428">
              <w:rPr>
                <w:rStyle w:val="Hyperlink"/>
                <w:noProof/>
              </w:rPr>
              <w:t>Module Code LCHS 4008</w:t>
            </w:r>
            <w:r>
              <w:rPr>
                <w:noProof/>
                <w:webHidden/>
              </w:rPr>
              <w:tab/>
            </w:r>
            <w:r>
              <w:rPr>
                <w:noProof/>
                <w:webHidden/>
              </w:rPr>
              <w:fldChar w:fldCharType="begin"/>
            </w:r>
            <w:r>
              <w:rPr>
                <w:noProof/>
                <w:webHidden/>
              </w:rPr>
              <w:instrText xml:space="preserve"> PAGEREF _Toc212714667 \h </w:instrText>
            </w:r>
            <w:r>
              <w:rPr>
                <w:noProof/>
                <w:webHidden/>
              </w:rPr>
            </w:r>
            <w:r>
              <w:rPr>
                <w:noProof/>
                <w:webHidden/>
              </w:rPr>
              <w:fldChar w:fldCharType="separate"/>
            </w:r>
            <w:r>
              <w:rPr>
                <w:noProof/>
                <w:webHidden/>
              </w:rPr>
              <w:t>1</w:t>
            </w:r>
            <w:r>
              <w:rPr>
                <w:noProof/>
                <w:webHidden/>
              </w:rPr>
              <w:fldChar w:fldCharType="end"/>
            </w:r>
          </w:hyperlink>
        </w:p>
        <w:p w14:paraId="22E95A42" w14:textId="1C7BFA26" w:rsidR="00C87BD9" w:rsidRDefault="00C87BD9">
          <w:pPr>
            <w:pStyle w:val="TOC1"/>
            <w:tabs>
              <w:tab w:val="right" w:leader="dot" w:pos="9016"/>
            </w:tabs>
            <w:rPr>
              <w:rFonts w:eastAsiaTheme="minorEastAsia"/>
              <w:noProof/>
              <w:sz w:val="24"/>
              <w:szCs w:val="24"/>
              <w:lang w:eastAsia="en-GB"/>
            </w:rPr>
          </w:pPr>
          <w:hyperlink w:anchor="_Toc212714668" w:history="1">
            <w:r w:rsidR="00AF4B8A">
              <w:rPr>
                <w:rStyle w:val="Hyperlink"/>
                <w:noProof/>
              </w:rPr>
              <w:t>Assignment Title: Written Report</w:t>
            </w:r>
            <w:r w:rsidR="00AF4B8A">
              <w:rPr>
                <w:rStyle w:val="Hyperlink"/>
                <w:noProof/>
              </w:rPr>
              <w:tab/>
              <w:t>1</w:t>
            </w:r>
          </w:hyperlink>
        </w:p>
        <w:p w14:paraId="6D385F2E" w14:textId="1ACDAA9B" w:rsidR="00C87BD9" w:rsidRDefault="00C87BD9">
          <w:pPr>
            <w:pStyle w:val="TOC1"/>
            <w:tabs>
              <w:tab w:val="right" w:leader="dot" w:pos="9016"/>
            </w:tabs>
            <w:rPr>
              <w:rFonts w:eastAsiaTheme="minorEastAsia"/>
              <w:noProof/>
              <w:sz w:val="24"/>
              <w:szCs w:val="24"/>
              <w:lang w:eastAsia="en-GB"/>
            </w:rPr>
          </w:pPr>
          <w:hyperlink w:anchor="_Toc212714669" w:history="1">
            <w:r w:rsidRPr="00E00428">
              <w:rPr>
                <w:rStyle w:val="Hyperlink"/>
                <w:noProof/>
              </w:rPr>
              <w:t>Student name -Saiqa Qasim</w:t>
            </w:r>
            <w:r>
              <w:rPr>
                <w:noProof/>
                <w:webHidden/>
              </w:rPr>
              <w:tab/>
            </w:r>
            <w:r>
              <w:rPr>
                <w:noProof/>
                <w:webHidden/>
              </w:rPr>
              <w:fldChar w:fldCharType="begin"/>
            </w:r>
            <w:r>
              <w:rPr>
                <w:noProof/>
                <w:webHidden/>
              </w:rPr>
              <w:instrText xml:space="preserve"> PAGEREF _Toc212714669 \h </w:instrText>
            </w:r>
            <w:r>
              <w:rPr>
                <w:noProof/>
                <w:webHidden/>
              </w:rPr>
            </w:r>
            <w:r>
              <w:rPr>
                <w:noProof/>
                <w:webHidden/>
              </w:rPr>
              <w:fldChar w:fldCharType="separate"/>
            </w:r>
            <w:r>
              <w:rPr>
                <w:noProof/>
                <w:webHidden/>
              </w:rPr>
              <w:t>1</w:t>
            </w:r>
            <w:r>
              <w:rPr>
                <w:noProof/>
                <w:webHidden/>
              </w:rPr>
              <w:fldChar w:fldCharType="end"/>
            </w:r>
          </w:hyperlink>
        </w:p>
        <w:p w14:paraId="26A8534F" w14:textId="1885019F" w:rsidR="00C87BD9" w:rsidRDefault="00C87BD9">
          <w:pPr>
            <w:pStyle w:val="TOC1"/>
            <w:tabs>
              <w:tab w:val="right" w:leader="dot" w:pos="9016"/>
            </w:tabs>
            <w:rPr>
              <w:rFonts w:eastAsiaTheme="minorEastAsia"/>
              <w:noProof/>
              <w:sz w:val="24"/>
              <w:szCs w:val="24"/>
              <w:lang w:eastAsia="en-GB"/>
            </w:rPr>
          </w:pPr>
          <w:hyperlink w:anchor="_Toc212714670" w:history="1">
            <w:r w:rsidR="00AF4B8A">
              <w:rPr>
                <w:rStyle w:val="Hyperlink"/>
                <w:noProof/>
              </w:rPr>
              <w:t>Student number- 24357621</w:t>
            </w:r>
          </w:hyperlink>
        </w:p>
        <w:p w14:paraId="2290D13F" w14:textId="3CBA302E" w:rsidR="00C87BD9" w:rsidRDefault="00C87BD9">
          <w:pPr>
            <w:pStyle w:val="TOC1"/>
            <w:tabs>
              <w:tab w:val="right" w:leader="dot" w:pos="9016"/>
            </w:tabs>
            <w:rPr>
              <w:rFonts w:eastAsiaTheme="minorEastAsia"/>
              <w:noProof/>
              <w:sz w:val="24"/>
              <w:szCs w:val="24"/>
              <w:lang w:eastAsia="en-GB"/>
            </w:rPr>
          </w:pPr>
          <w:hyperlink w:anchor="_Toc212714671" w:history="1">
            <w:r w:rsidRPr="00E00428">
              <w:rPr>
                <w:rStyle w:val="Hyperlink"/>
                <w:noProof/>
              </w:rPr>
              <w:t>Lecture Name- Dr Olufemi Oluranti</w:t>
            </w:r>
            <w:r>
              <w:rPr>
                <w:noProof/>
                <w:webHidden/>
              </w:rPr>
              <w:tab/>
            </w:r>
            <w:r>
              <w:rPr>
                <w:noProof/>
                <w:webHidden/>
              </w:rPr>
              <w:fldChar w:fldCharType="begin"/>
            </w:r>
            <w:r>
              <w:rPr>
                <w:noProof/>
                <w:webHidden/>
              </w:rPr>
              <w:instrText xml:space="preserve"> PAGEREF _Toc212714671 \h </w:instrText>
            </w:r>
            <w:r>
              <w:rPr>
                <w:noProof/>
                <w:webHidden/>
              </w:rPr>
            </w:r>
            <w:r>
              <w:rPr>
                <w:noProof/>
                <w:webHidden/>
              </w:rPr>
              <w:fldChar w:fldCharType="separate"/>
            </w:r>
            <w:r>
              <w:rPr>
                <w:noProof/>
                <w:webHidden/>
              </w:rPr>
              <w:t>1</w:t>
            </w:r>
            <w:r>
              <w:rPr>
                <w:noProof/>
                <w:webHidden/>
              </w:rPr>
              <w:fldChar w:fldCharType="end"/>
            </w:r>
          </w:hyperlink>
        </w:p>
        <w:p w14:paraId="28B825AB" w14:textId="2D94B162" w:rsidR="00C87BD9" w:rsidRDefault="00C87BD9">
          <w:pPr>
            <w:pStyle w:val="TOC1"/>
            <w:tabs>
              <w:tab w:val="right" w:leader="dot" w:pos="9016"/>
            </w:tabs>
            <w:rPr>
              <w:rFonts w:eastAsiaTheme="minorEastAsia"/>
              <w:noProof/>
              <w:sz w:val="24"/>
              <w:szCs w:val="24"/>
              <w:lang w:eastAsia="en-GB"/>
            </w:rPr>
          </w:pPr>
          <w:hyperlink w:anchor="_Toc212714672" w:history="1">
            <w:r w:rsidRPr="00E00428">
              <w:rPr>
                <w:rStyle w:val="Hyperlink"/>
                <w:noProof/>
              </w:rPr>
              <w:t>Date -18.11.2025</w:t>
            </w:r>
            <w:r>
              <w:rPr>
                <w:noProof/>
                <w:webHidden/>
              </w:rPr>
              <w:tab/>
            </w:r>
            <w:r>
              <w:rPr>
                <w:noProof/>
                <w:webHidden/>
              </w:rPr>
              <w:fldChar w:fldCharType="begin"/>
            </w:r>
            <w:r>
              <w:rPr>
                <w:noProof/>
                <w:webHidden/>
              </w:rPr>
              <w:instrText xml:space="preserve"> PAGEREF _Toc212714672 \h </w:instrText>
            </w:r>
            <w:r>
              <w:rPr>
                <w:noProof/>
                <w:webHidden/>
              </w:rPr>
            </w:r>
            <w:r>
              <w:rPr>
                <w:noProof/>
                <w:webHidden/>
              </w:rPr>
              <w:fldChar w:fldCharType="separate"/>
            </w:r>
            <w:r>
              <w:rPr>
                <w:noProof/>
                <w:webHidden/>
              </w:rPr>
              <w:t>1</w:t>
            </w:r>
            <w:r>
              <w:rPr>
                <w:noProof/>
                <w:webHidden/>
              </w:rPr>
              <w:fldChar w:fldCharType="end"/>
            </w:r>
          </w:hyperlink>
        </w:p>
        <w:p w14:paraId="3B89EB69" w14:textId="341DED89" w:rsidR="00C87BD9" w:rsidRDefault="00C87BD9">
          <w:pPr>
            <w:pStyle w:val="TOC1"/>
            <w:tabs>
              <w:tab w:val="right" w:leader="dot" w:pos="9016"/>
            </w:tabs>
            <w:rPr>
              <w:rFonts w:eastAsiaTheme="minorEastAsia"/>
              <w:noProof/>
              <w:sz w:val="24"/>
              <w:szCs w:val="24"/>
              <w:lang w:eastAsia="en-GB"/>
            </w:rPr>
          </w:pPr>
          <w:hyperlink w:anchor="_Toc212714673" w:history="1">
            <w:r w:rsidRPr="00E00428">
              <w:rPr>
                <w:rStyle w:val="Hyperlink"/>
                <w:noProof/>
              </w:rPr>
              <w:t>Introduction</w:t>
            </w:r>
            <w:r>
              <w:rPr>
                <w:noProof/>
                <w:webHidden/>
              </w:rPr>
              <w:tab/>
            </w:r>
            <w:r>
              <w:rPr>
                <w:noProof/>
                <w:webHidden/>
              </w:rPr>
              <w:fldChar w:fldCharType="begin"/>
            </w:r>
            <w:r>
              <w:rPr>
                <w:noProof/>
                <w:webHidden/>
              </w:rPr>
              <w:instrText xml:space="preserve"> PAGEREF _Toc212714673 \h </w:instrText>
            </w:r>
            <w:r>
              <w:rPr>
                <w:noProof/>
                <w:webHidden/>
              </w:rPr>
            </w:r>
            <w:r>
              <w:rPr>
                <w:noProof/>
                <w:webHidden/>
              </w:rPr>
              <w:fldChar w:fldCharType="separate"/>
            </w:r>
            <w:r>
              <w:rPr>
                <w:noProof/>
                <w:webHidden/>
              </w:rPr>
              <w:t>3</w:t>
            </w:r>
            <w:r>
              <w:rPr>
                <w:noProof/>
                <w:webHidden/>
              </w:rPr>
              <w:fldChar w:fldCharType="end"/>
            </w:r>
          </w:hyperlink>
        </w:p>
        <w:p w14:paraId="3518F044" w14:textId="6E1BC912" w:rsidR="00C87BD9" w:rsidRDefault="00C87BD9">
          <w:pPr>
            <w:pStyle w:val="TOC1"/>
            <w:tabs>
              <w:tab w:val="right" w:leader="dot" w:pos="9016"/>
            </w:tabs>
            <w:rPr>
              <w:rFonts w:eastAsiaTheme="minorEastAsia"/>
              <w:noProof/>
              <w:sz w:val="24"/>
              <w:szCs w:val="24"/>
              <w:lang w:eastAsia="en-GB"/>
            </w:rPr>
          </w:pPr>
          <w:hyperlink w:anchor="_Toc212714674" w:history="1">
            <w:r w:rsidRPr="00E00428">
              <w:rPr>
                <w:rStyle w:val="Hyperlink"/>
                <w:noProof/>
              </w:rPr>
              <w:t>Bowel cancer symptoms and how it is affecting</w:t>
            </w:r>
            <w:r>
              <w:rPr>
                <w:noProof/>
                <w:webHidden/>
              </w:rPr>
              <w:tab/>
            </w:r>
            <w:r>
              <w:rPr>
                <w:noProof/>
                <w:webHidden/>
              </w:rPr>
              <w:fldChar w:fldCharType="begin"/>
            </w:r>
            <w:r>
              <w:rPr>
                <w:noProof/>
                <w:webHidden/>
              </w:rPr>
              <w:instrText xml:space="preserve"> PAGEREF _Toc212714674 \h </w:instrText>
            </w:r>
            <w:r>
              <w:rPr>
                <w:noProof/>
                <w:webHidden/>
              </w:rPr>
            </w:r>
            <w:r>
              <w:rPr>
                <w:noProof/>
                <w:webHidden/>
              </w:rPr>
              <w:fldChar w:fldCharType="separate"/>
            </w:r>
            <w:r>
              <w:rPr>
                <w:noProof/>
                <w:webHidden/>
              </w:rPr>
              <w:t>3</w:t>
            </w:r>
            <w:r>
              <w:rPr>
                <w:noProof/>
                <w:webHidden/>
              </w:rPr>
              <w:fldChar w:fldCharType="end"/>
            </w:r>
          </w:hyperlink>
        </w:p>
        <w:p w14:paraId="18C6215E" w14:textId="40CA2BC6" w:rsidR="00C87BD9" w:rsidRDefault="00C87BD9">
          <w:pPr>
            <w:pStyle w:val="TOC1"/>
            <w:tabs>
              <w:tab w:val="right" w:leader="dot" w:pos="9016"/>
            </w:tabs>
            <w:rPr>
              <w:rFonts w:eastAsiaTheme="minorEastAsia"/>
              <w:noProof/>
              <w:sz w:val="24"/>
              <w:szCs w:val="24"/>
              <w:lang w:eastAsia="en-GB"/>
            </w:rPr>
          </w:pPr>
          <w:hyperlink w:anchor="_Toc212714675" w:history="1">
            <w:r w:rsidRPr="00E00428">
              <w:rPr>
                <w:rStyle w:val="Hyperlink"/>
                <w:noProof/>
              </w:rPr>
              <w:t>How to control</w:t>
            </w:r>
            <w:r>
              <w:rPr>
                <w:noProof/>
                <w:webHidden/>
              </w:rPr>
              <w:tab/>
            </w:r>
            <w:r>
              <w:rPr>
                <w:noProof/>
                <w:webHidden/>
              </w:rPr>
              <w:fldChar w:fldCharType="begin"/>
            </w:r>
            <w:r>
              <w:rPr>
                <w:noProof/>
                <w:webHidden/>
              </w:rPr>
              <w:instrText xml:space="preserve"> PAGEREF _Toc212714675 \h </w:instrText>
            </w:r>
            <w:r>
              <w:rPr>
                <w:noProof/>
                <w:webHidden/>
              </w:rPr>
            </w:r>
            <w:r>
              <w:rPr>
                <w:noProof/>
                <w:webHidden/>
              </w:rPr>
              <w:fldChar w:fldCharType="separate"/>
            </w:r>
            <w:r>
              <w:rPr>
                <w:noProof/>
                <w:webHidden/>
              </w:rPr>
              <w:t>5</w:t>
            </w:r>
            <w:r>
              <w:rPr>
                <w:noProof/>
                <w:webHidden/>
              </w:rPr>
              <w:fldChar w:fldCharType="end"/>
            </w:r>
          </w:hyperlink>
        </w:p>
        <w:p w14:paraId="03FAE3A0" w14:textId="3CDA7876" w:rsidR="00C87BD9" w:rsidRDefault="00C87BD9">
          <w:pPr>
            <w:pStyle w:val="TOC1"/>
            <w:tabs>
              <w:tab w:val="right" w:leader="dot" w:pos="9016"/>
            </w:tabs>
            <w:rPr>
              <w:rFonts w:eastAsiaTheme="minorEastAsia"/>
              <w:noProof/>
              <w:sz w:val="24"/>
              <w:szCs w:val="24"/>
              <w:lang w:eastAsia="en-GB"/>
            </w:rPr>
          </w:pPr>
          <w:hyperlink w:anchor="_Toc212714676" w:history="1">
            <w:r w:rsidRPr="00E00428">
              <w:rPr>
                <w:rStyle w:val="Hyperlink"/>
                <w:noProof/>
              </w:rPr>
              <w:t>Factors that influence people affected by bowel cancer</w:t>
            </w:r>
            <w:r>
              <w:rPr>
                <w:noProof/>
                <w:webHidden/>
              </w:rPr>
              <w:tab/>
            </w:r>
            <w:r>
              <w:rPr>
                <w:noProof/>
                <w:webHidden/>
              </w:rPr>
              <w:fldChar w:fldCharType="begin"/>
            </w:r>
            <w:r>
              <w:rPr>
                <w:noProof/>
                <w:webHidden/>
              </w:rPr>
              <w:instrText xml:space="preserve"> PAGEREF _Toc212714676 \h </w:instrText>
            </w:r>
            <w:r>
              <w:rPr>
                <w:noProof/>
                <w:webHidden/>
              </w:rPr>
            </w:r>
            <w:r>
              <w:rPr>
                <w:noProof/>
                <w:webHidden/>
              </w:rPr>
              <w:fldChar w:fldCharType="separate"/>
            </w:r>
            <w:r>
              <w:rPr>
                <w:noProof/>
                <w:webHidden/>
              </w:rPr>
              <w:t>5</w:t>
            </w:r>
            <w:r>
              <w:rPr>
                <w:noProof/>
                <w:webHidden/>
              </w:rPr>
              <w:fldChar w:fldCharType="end"/>
            </w:r>
          </w:hyperlink>
        </w:p>
        <w:p w14:paraId="4AFB27BF" w14:textId="78606C59" w:rsidR="00C87BD9" w:rsidRDefault="00C87BD9">
          <w:pPr>
            <w:pStyle w:val="TOC1"/>
            <w:tabs>
              <w:tab w:val="right" w:leader="dot" w:pos="9016"/>
            </w:tabs>
            <w:rPr>
              <w:rFonts w:eastAsiaTheme="minorEastAsia"/>
              <w:noProof/>
              <w:sz w:val="24"/>
              <w:szCs w:val="24"/>
              <w:lang w:eastAsia="en-GB"/>
            </w:rPr>
          </w:pPr>
          <w:hyperlink w:anchor="_Toc212714677" w:history="1">
            <w:r w:rsidRPr="00E00428">
              <w:rPr>
                <w:rStyle w:val="Hyperlink"/>
                <w:noProof/>
              </w:rPr>
              <w:t>Consequences for the community</w:t>
            </w:r>
            <w:r>
              <w:rPr>
                <w:noProof/>
                <w:webHidden/>
              </w:rPr>
              <w:tab/>
            </w:r>
            <w:r>
              <w:rPr>
                <w:noProof/>
                <w:webHidden/>
              </w:rPr>
              <w:fldChar w:fldCharType="begin"/>
            </w:r>
            <w:r>
              <w:rPr>
                <w:noProof/>
                <w:webHidden/>
              </w:rPr>
              <w:instrText xml:space="preserve"> PAGEREF _Toc212714677 \h </w:instrText>
            </w:r>
            <w:r>
              <w:rPr>
                <w:noProof/>
                <w:webHidden/>
              </w:rPr>
            </w:r>
            <w:r>
              <w:rPr>
                <w:noProof/>
                <w:webHidden/>
              </w:rPr>
              <w:fldChar w:fldCharType="separate"/>
            </w:r>
            <w:r>
              <w:rPr>
                <w:noProof/>
                <w:webHidden/>
              </w:rPr>
              <w:t>5</w:t>
            </w:r>
            <w:r>
              <w:rPr>
                <w:noProof/>
                <w:webHidden/>
              </w:rPr>
              <w:fldChar w:fldCharType="end"/>
            </w:r>
          </w:hyperlink>
        </w:p>
        <w:p w14:paraId="63F50A50" w14:textId="2030B430" w:rsidR="00C87BD9" w:rsidRDefault="00C87BD9">
          <w:r>
            <w:rPr>
              <w:b/>
              <w:bCs/>
              <w:noProof/>
            </w:rPr>
            <w:fldChar w:fldCharType="end"/>
          </w:r>
        </w:p>
      </w:sdtContent>
    </w:sdt>
    <w:p w14:paraId="0FCD8CCF" w14:textId="5B8C6783" w:rsidR="00302878" w:rsidRDefault="00FB7694" w:rsidP="00931573">
      <w:pPr>
        <w:pStyle w:val="Heading1"/>
      </w:pPr>
      <w:r>
        <w:t xml:space="preserve"> </w:t>
      </w:r>
    </w:p>
    <w:p w14:paraId="12A4B335" w14:textId="77777777" w:rsidR="00302878" w:rsidRDefault="00302878" w:rsidP="00931573">
      <w:pPr>
        <w:pStyle w:val="Heading1"/>
      </w:pPr>
    </w:p>
    <w:p w14:paraId="4994E0D2" w14:textId="77777777" w:rsidR="00302878" w:rsidRDefault="00302878" w:rsidP="00931573">
      <w:pPr>
        <w:pStyle w:val="Heading1"/>
      </w:pPr>
    </w:p>
    <w:p w14:paraId="6055EE3B" w14:textId="77777777" w:rsidR="00302878" w:rsidRDefault="00302878" w:rsidP="00931573">
      <w:pPr>
        <w:pStyle w:val="Heading1"/>
      </w:pPr>
    </w:p>
    <w:p w14:paraId="55857F63" w14:textId="77777777" w:rsidR="00302878" w:rsidRDefault="00302878" w:rsidP="00931573">
      <w:pPr>
        <w:pStyle w:val="Heading1"/>
      </w:pPr>
    </w:p>
    <w:p w14:paraId="1CE2D230" w14:textId="5BA1494A" w:rsidR="006F2AA0" w:rsidRDefault="00A94E55" w:rsidP="00931573">
      <w:pPr>
        <w:pStyle w:val="Heading1"/>
      </w:pPr>
      <w:bookmarkStart w:id="12" w:name="_Toc212714659"/>
      <w:bookmarkStart w:id="13" w:name="_Toc212714673"/>
      <w:r>
        <w:t>Introduction</w:t>
      </w:r>
      <w:bookmarkEnd w:id="12"/>
      <w:bookmarkEnd w:id="13"/>
    </w:p>
    <w:p w14:paraId="40B14665" w14:textId="1102CF14" w:rsidR="008524DC" w:rsidRDefault="000D639A" w:rsidP="008524DC">
      <w:r>
        <w:t xml:space="preserve">I </w:t>
      </w:r>
      <w:r w:rsidR="00CA4729">
        <w:t>will</w:t>
      </w:r>
      <w:r>
        <w:t xml:space="preserve"> talk about </w:t>
      </w:r>
      <w:r w:rsidR="00CA4729">
        <w:t>diseases</w:t>
      </w:r>
      <w:r w:rsidR="005A122C">
        <w:t xml:space="preserve"> which is very </w:t>
      </w:r>
      <w:r w:rsidR="00CA4729">
        <w:t>common</w:t>
      </w:r>
      <w:r w:rsidR="0080329F">
        <w:t xml:space="preserve"> </w:t>
      </w:r>
      <w:r w:rsidR="00957CFB">
        <w:t>diseases</w:t>
      </w:r>
      <w:r w:rsidR="0080329F">
        <w:t xml:space="preserve"> in worldwide after breast cancer.</w:t>
      </w:r>
      <w:r w:rsidR="00CA4729">
        <w:t xml:space="preserve"> </w:t>
      </w:r>
      <w:r w:rsidR="0080329F">
        <w:t xml:space="preserve">Bowel cancer </w:t>
      </w:r>
      <w:r w:rsidR="005A7F7A">
        <w:t xml:space="preserve">( also referred to as colorectal cancer ) </w:t>
      </w:r>
      <w:r w:rsidR="009B194C">
        <w:t>is</w:t>
      </w:r>
      <w:r w:rsidR="008560A7">
        <w:t xml:space="preserve"> </w:t>
      </w:r>
      <w:r w:rsidR="0091388C">
        <w:t xml:space="preserve">said by the World Health Organisation to be </w:t>
      </w:r>
      <w:r w:rsidR="008560A7">
        <w:t>the</w:t>
      </w:r>
      <w:r w:rsidR="001C6067">
        <w:t xml:space="preserve"> 3rd</w:t>
      </w:r>
      <w:r w:rsidR="000105E9">
        <w:t xml:space="preserve"> </w:t>
      </w:r>
      <w:r w:rsidR="009B194C">
        <w:t xml:space="preserve">most </w:t>
      </w:r>
      <w:r w:rsidR="00CA4729">
        <w:t>common</w:t>
      </w:r>
      <w:r w:rsidR="009B194C">
        <w:t xml:space="preserve"> </w:t>
      </w:r>
      <w:r w:rsidR="006D3C8E">
        <w:t>disease</w:t>
      </w:r>
      <w:r w:rsidR="009B194C">
        <w:t xml:space="preserve"> </w:t>
      </w:r>
      <w:r w:rsidR="00E7015F">
        <w:t>worldwide</w:t>
      </w:r>
      <w:r w:rsidR="0091388C">
        <w:t xml:space="preserve">, with </w:t>
      </w:r>
      <w:r w:rsidR="00196FE1">
        <w:t>over 930,000 people dying from it in 2020 alone</w:t>
      </w:r>
      <w:r w:rsidR="006D3C8E">
        <w:t>. It</w:t>
      </w:r>
      <w:r w:rsidR="004170F8">
        <w:t xml:space="preserve"> is said that this number will </w:t>
      </w:r>
      <w:r w:rsidR="003B1B2B">
        <w:t>rise</w:t>
      </w:r>
      <w:r w:rsidR="004170F8">
        <w:t xml:space="preserve"> to 1 million by 2030</w:t>
      </w:r>
      <w:r w:rsidR="00E7015F">
        <w:t>. According</w:t>
      </w:r>
      <w:r w:rsidR="00B722FA">
        <w:t xml:space="preserve"> to the NHS</w:t>
      </w:r>
      <w:r w:rsidR="00E7015F">
        <w:t xml:space="preserve"> </w:t>
      </w:r>
      <w:r w:rsidR="00B722FA">
        <w:t>20</w:t>
      </w:r>
      <w:r w:rsidR="00E7015F">
        <w:t>25, it</w:t>
      </w:r>
      <w:r w:rsidR="00AA25C3">
        <w:t xml:space="preserve"> is a cancer that is found anywhere in the lar</w:t>
      </w:r>
      <w:r w:rsidR="00E00535">
        <w:t>ge and bowel</w:t>
      </w:r>
      <w:r w:rsidR="00D61B83">
        <w:t xml:space="preserve">, </w:t>
      </w:r>
      <w:r w:rsidR="00E00535">
        <w:t>usually starts in the large intestine</w:t>
      </w:r>
      <w:r w:rsidR="00757C69">
        <w:t>.</w:t>
      </w:r>
      <w:r w:rsidR="00F26A23">
        <w:t xml:space="preserve"> </w:t>
      </w:r>
      <w:r w:rsidR="00757C69">
        <w:t>It's</w:t>
      </w:r>
      <w:r w:rsidR="00066893">
        <w:t xml:space="preserve"> the second leading to </w:t>
      </w:r>
      <w:r w:rsidR="00757C69">
        <w:t xml:space="preserve">death </w:t>
      </w:r>
      <w:r w:rsidR="00D427E7">
        <w:t xml:space="preserve">globally. Bowel cancer </w:t>
      </w:r>
      <w:r w:rsidR="0000137E">
        <w:t>symptoms normally</w:t>
      </w:r>
      <w:r w:rsidR="00D427E7">
        <w:t xml:space="preserve"> </w:t>
      </w:r>
      <w:r w:rsidR="00756A29">
        <w:t xml:space="preserve">include </w:t>
      </w:r>
      <w:r w:rsidR="00532657">
        <w:t xml:space="preserve">blood in </w:t>
      </w:r>
      <w:r w:rsidR="00210532">
        <w:t xml:space="preserve">a </w:t>
      </w:r>
      <w:r w:rsidR="007C7A85">
        <w:t>person's</w:t>
      </w:r>
      <w:r w:rsidR="00532657">
        <w:t xml:space="preserve"> poo and bleeding from </w:t>
      </w:r>
      <w:r w:rsidR="00532657">
        <w:lastRenderedPageBreak/>
        <w:t xml:space="preserve">the back </w:t>
      </w:r>
      <w:r w:rsidR="0000137E">
        <w:t>passage</w:t>
      </w:r>
      <w:r w:rsidR="00CB5C25">
        <w:t>.</w:t>
      </w:r>
      <w:r w:rsidR="009A7E1C">
        <w:t xml:space="preserve"> </w:t>
      </w:r>
      <w:r w:rsidR="00756A29">
        <w:t>The</w:t>
      </w:r>
      <w:r w:rsidR="009A7E1C">
        <w:t xml:space="preserve"> </w:t>
      </w:r>
      <w:r w:rsidR="00756A29">
        <w:t>blood</w:t>
      </w:r>
      <w:r w:rsidR="00C95EF2">
        <w:t xml:space="preserve"> may be </w:t>
      </w:r>
      <w:r w:rsidR="00756A29">
        <w:t>light,</w:t>
      </w:r>
      <w:r w:rsidR="00C95EF2">
        <w:t xml:space="preserve"> dark or red if </w:t>
      </w:r>
      <w:r w:rsidR="00B74E63">
        <w:t>their</w:t>
      </w:r>
      <w:r w:rsidR="00C95EF2">
        <w:t xml:space="preserve"> </w:t>
      </w:r>
      <w:r w:rsidR="00756A29">
        <w:t>normal</w:t>
      </w:r>
      <w:r w:rsidR="00C95EF2">
        <w:t xml:space="preserve"> bo</w:t>
      </w:r>
      <w:r w:rsidR="00641143">
        <w:t xml:space="preserve">wel </w:t>
      </w:r>
      <w:r w:rsidR="00756A29">
        <w:t>movements</w:t>
      </w:r>
      <w:r w:rsidR="00641143">
        <w:t xml:space="preserve"> </w:t>
      </w:r>
      <w:r w:rsidR="00CB5C25">
        <w:t>change</w:t>
      </w:r>
      <w:r w:rsidR="00641143">
        <w:t xml:space="preserve"> for no reason</w:t>
      </w:r>
      <w:r w:rsidR="00CB5C25">
        <w:t>,</w:t>
      </w:r>
      <w:r w:rsidR="00641143">
        <w:t xml:space="preserve">  </w:t>
      </w:r>
      <w:r w:rsidR="00DC5CB4">
        <w:t>for example</w:t>
      </w:r>
      <w:r w:rsidR="00756A29">
        <w:t>,</w:t>
      </w:r>
      <w:r w:rsidR="00DC5CB4">
        <w:t xml:space="preserve"> diarrhoea </w:t>
      </w:r>
      <w:r w:rsidR="006D24F9">
        <w:t>or constipation</w:t>
      </w:r>
      <w:r w:rsidR="00CB5C25">
        <w:t>,</w:t>
      </w:r>
      <w:r w:rsidR="006D24F9">
        <w:t xml:space="preserve"> and </w:t>
      </w:r>
      <w:r w:rsidR="00097240">
        <w:t>they may also</w:t>
      </w:r>
      <w:r w:rsidR="00DE7FF7">
        <w:t xml:space="preserve"> </w:t>
      </w:r>
      <w:r w:rsidR="00CB5C25">
        <w:t>notice</w:t>
      </w:r>
      <w:r w:rsidR="00DE7FF7">
        <w:t xml:space="preserve"> </w:t>
      </w:r>
      <w:r w:rsidR="00B74E63">
        <w:t>they’re</w:t>
      </w:r>
      <w:r w:rsidR="00CB5C25">
        <w:t xml:space="preserve"> losing</w:t>
      </w:r>
      <w:r w:rsidR="00DE7FF7">
        <w:t xml:space="preserve"> </w:t>
      </w:r>
      <w:r w:rsidR="00CB5C25">
        <w:t>weight</w:t>
      </w:r>
      <w:r w:rsidR="00692304">
        <w:t>,</w:t>
      </w:r>
      <w:r w:rsidR="00E97B9B">
        <w:t xml:space="preserve"> </w:t>
      </w:r>
      <w:r w:rsidR="00580D01">
        <w:t xml:space="preserve">or </w:t>
      </w:r>
      <w:r w:rsidR="000278E4">
        <w:t>bowel cancer</w:t>
      </w:r>
      <w:r w:rsidR="005F015A">
        <w:t>,</w:t>
      </w:r>
      <w:r w:rsidR="000278E4">
        <w:t xml:space="preserve"> also called </w:t>
      </w:r>
      <w:r w:rsidR="005F015A">
        <w:t xml:space="preserve">colorectal </w:t>
      </w:r>
      <w:r w:rsidR="0057038A">
        <w:t>cancer</w:t>
      </w:r>
      <w:r w:rsidR="00097240">
        <w:t>. The</w:t>
      </w:r>
      <w:r w:rsidR="00AB1A62">
        <w:t xml:space="preserve"> person</w:t>
      </w:r>
      <w:r w:rsidR="00365DED">
        <w:t xml:space="preserve"> will </w:t>
      </w:r>
      <w:r w:rsidR="00097240">
        <w:t>feel</w:t>
      </w:r>
      <w:r w:rsidR="00365DED">
        <w:t xml:space="preserve"> pain in </w:t>
      </w:r>
      <w:r w:rsidR="00AB1A62">
        <w:t>their</w:t>
      </w:r>
      <w:r w:rsidR="00365DED">
        <w:t xml:space="preserve"> </w:t>
      </w:r>
      <w:r w:rsidR="00AB1A62">
        <w:t>stomach</w:t>
      </w:r>
      <w:r w:rsidR="00097240">
        <w:t>,</w:t>
      </w:r>
      <w:r w:rsidR="00365DED">
        <w:t xml:space="preserve"> </w:t>
      </w:r>
      <w:r w:rsidR="00E86846">
        <w:t>bloating</w:t>
      </w:r>
      <w:r w:rsidR="00AB1A62">
        <w:t xml:space="preserve">, </w:t>
      </w:r>
      <w:r w:rsidR="00E86846">
        <w:t xml:space="preserve">or </w:t>
      </w:r>
      <w:r w:rsidR="00580D01">
        <w:t xml:space="preserve">a </w:t>
      </w:r>
      <w:r w:rsidR="00E86846">
        <w:t>fe</w:t>
      </w:r>
      <w:r w:rsidR="00AB1A62">
        <w:t>e</w:t>
      </w:r>
      <w:r w:rsidR="00E86846">
        <w:t xml:space="preserve">ling of fullness in </w:t>
      </w:r>
      <w:r w:rsidR="00580D01">
        <w:t>their</w:t>
      </w:r>
      <w:r w:rsidR="00E86846">
        <w:t xml:space="preserve"> t</w:t>
      </w:r>
      <w:r w:rsidR="00732842">
        <w:t>u</w:t>
      </w:r>
      <w:r w:rsidR="00E86846">
        <w:t xml:space="preserve">mmy </w:t>
      </w:r>
      <w:r w:rsidR="009A1D77">
        <w:t xml:space="preserve">that </w:t>
      </w:r>
      <w:r w:rsidR="00580D01">
        <w:t xml:space="preserve">is </w:t>
      </w:r>
      <w:r w:rsidR="009A1D77">
        <w:t>always cause</w:t>
      </w:r>
      <w:r w:rsidR="00AB1A62">
        <w:t>d</w:t>
      </w:r>
      <w:r w:rsidR="009A1D77">
        <w:t xml:space="preserve"> by eating</w:t>
      </w:r>
      <w:r w:rsidR="009451EF">
        <w:t xml:space="preserve">. They will </w:t>
      </w:r>
      <w:r w:rsidR="009A1D77">
        <w:t xml:space="preserve">also </w:t>
      </w:r>
      <w:r w:rsidR="00E07195">
        <w:t xml:space="preserve">feel very tired and short of breath due to </w:t>
      </w:r>
      <w:r w:rsidR="005555A1">
        <w:t>anaemia,</w:t>
      </w:r>
      <w:r w:rsidR="00E07195">
        <w:t xml:space="preserve"> </w:t>
      </w:r>
      <w:r w:rsidR="000D6199">
        <w:t>fe</w:t>
      </w:r>
      <w:r w:rsidR="009451EF">
        <w:t>e</w:t>
      </w:r>
      <w:r w:rsidR="000D6199">
        <w:t xml:space="preserve">ling </w:t>
      </w:r>
      <w:r w:rsidR="005555A1">
        <w:t xml:space="preserve">a </w:t>
      </w:r>
      <w:r w:rsidR="000D6199">
        <w:t xml:space="preserve">lump in </w:t>
      </w:r>
      <w:r w:rsidR="009451EF">
        <w:t>their</w:t>
      </w:r>
      <w:r w:rsidR="000D6199">
        <w:t xml:space="preserve"> tummy </w:t>
      </w:r>
      <w:r w:rsidR="001C626D">
        <w:t>fe</w:t>
      </w:r>
      <w:r w:rsidR="009451EF">
        <w:t>el</w:t>
      </w:r>
      <w:r w:rsidR="001C626D">
        <w:t xml:space="preserve">ing like </w:t>
      </w:r>
      <w:r w:rsidR="009451EF">
        <w:t>they</w:t>
      </w:r>
      <w:r w:rsidR="001C626D">
        <w:t xml:space="preserve"> need </w:t>
      </w:r>
      <w:r w:rsidR="005555A1">
        <w:t xml:space="preserve">a </w:t>
      </w:r>
      <w:r w:rsidR="001C626D">
        <w:t xml:space="preserve">bowel </w:t>
      </w:r>
      <w:r w:rsidR="00B21F41">
        <w:t>movement</w:t>
      </w:r>
      <w:r w:rsidR="001C626D">
        <w:t xml:space="preserve"> even </w:t>
      </w:r>
      <w:r w:rsidR="007E5C04">
        <w:t>after going to the toi</w:t>
      </w:r>
      <w:r w:rsidR="00B21F41">
        <w:t>let.</w:t>
      </w:r>
    </w:p>
    <w:p w14:paraId="28CC607F" w14:textId="77777777" w:rsidR="00EB27C2" w:rsidRDefault="00EB27C2" w:rsidP="008524DC"/>
    <w:p w14:paraId="3C05EB2F" w14:textId="77777777" w:rsidR="00EB27C2" w:rsidRDefault="00EB27C2" w:rsidP="008524DC"/>
    <w:p w14:paraId="37C28C90" w14:textId="77777777" w:rsidR="00EB27C2" w:rsidRDefault="00EB27C2" w:rsidP="008524DC"/>
    <w:p w14:paraId="4A3DE40C" w14:textId="3AC348E5" w:rsidR="00C374E5" w:rsidRDefault="005568F4" w:rsidP="005568F4">
      <w:pPr>
        <w:pStyle w:val="Heading1"/>
      </w:pPr>
      <w:bookmarkStart w:id="14" w:name="_Toc212714660"/>
      <w:bookmarkStart w:id="15" w:name="_Toc212714674"/>
      <w:r>
        <w:t>Bowel cancer symptoms and how it is affecting</w:t>
      </w:r>
      <w:bookmarkEnd w:id="14"/>
      <w:bookmarkEnd w:id="15"/>
      <w:r w:rsidR="00181D68">
        <w:t xml:space="preserve"> lives</w:t>
      </w:r>
    </w:p>
    <w:p w14:paraId="31F9FF17" w14:textId="77777777" w:rsidR="00C374E5" w:rsidRDefault="00C374E5" w:rsidP="008524DC"/>
    <w:p w14:paraId="6AD702B4" w14:textId="00179B2B" w:rsidR="00C374E5" w:rsidRDefault="00B218CF" w:rsidP="008524DC">
      <w:r>
        <w:t>Bowel</w:t>
      </w:r>
      <w:r w:rsidR="00EF3D2C">
        <w:t xml:space="preserve"> cancer </w:t>
      </w:r>
      <w:r w:rsidR="00AB55A3">
        <w:t xml:space="preserve">has </w:t>
      </w:r>
      <w:r>
        <w:t>become</w:t>
      </w:r>
      <w:r w:rsidR="00AB55A3">
        <w:t xml:space="preserve"> </w:t>
      </w:r>
      <w:r>
        <w:t xml:space="preserve">a worldwide consequence </w:t>
      </w:r>
      <w:r w:rsidR="00C12554">
        <w:t>for individuals</w:t>
      </w:r>
      <w:r w:rsidR="00B7452F">
        <w:t>,</w:t>
      </w:r>
      <w:r w:rsidR="00C12554">
        <w:t xml:space="preserve"> families and </w:t>
      </w:r>
      <w:r w:rsidR="00B7452F">
        <w:t>the wider community</w:t>
      </w:r>
      <w:r w:rsidR="0087079F">
        <w:t>.</w:t>
      </w:r>
      <w:r w:rsidR="008F6B87">
        <w:t xml:space="preserve"> bowel cancer i</w:t>
      </w:r>
      <w:r w:rsidR="00693273">
        <w:t xml:space="preserve">s </w:t>
      </w:r>
      <w:r w:rsidR="0016382D">
        <w:t>‘</w:t>
      </w:r>
      <w:r w:rsidR="00693273">
        <w:t xml:space="preserve">one of the </w:t>
      </w:r>
      <w:r w:rsidR="008F6B87">
        <w:t>mo</w:t>
      </w:r>
      <w:r w:rsidR="00693273">
        <w:t>st</w:t>
      </w:r>
      <w:r w:rsidR="008F6B87">
        <w:t xml:space="preserve"> common </w:t>
      </w:r>
      <w:r w:rsidR="0020526F">
        <w:t>diseases</w:t>
      </w:r>
      <w:r w:rsidR="008F6B87">
        <w:t xml:space="preserve"> </w:t>
      </w:r>
      <w:r w:rsidR="0020526F">
        <w:t>'</w:t>
      </w:r>
      <w:r w:rsidR="008F6B87">
        <w:t xml:space="preserve"> </w:t>
      </w:r>
      <w:r w:rsidR="0020526F">
        <w:t>according</w:t>
      </w:r>
      <w:r w:rsidR="0016382D">
        <w:t xml:space="preserve"> to the NHS</w:t>
      </w:r>
      <w:r w:rsidR="0004598E">
        <w:t xml:space="preserve"> (</w:t>
      </w:r>
      <w:r w:rsidR="006766A3">
        <w:t>2025)</w:t>
      </w:r>
      <w:r w:rsidR="0016382D">
        <w:t>.</w:t>
      </w:r>
      <w:r w:rsidR="008F6B87">
        <w:t xml:space="preserve"> </w:t>
      </w:r>
      <w:r w:rsidR="009952FB">
        <w:t>Bowel</w:t>
      </w:r>
      <w:r w:rsidR="00FA4D7D">
        <w:t xml:space="preserve"> cancer is affecting </w:t>
      </w:r>
      <w:r w:rsidR="009952FB">
        <w:t>thousands</w:t>
      </w:r>
      <w:r w:rsidR="00004DB6">
        <w:t xml:space="preserve"> of people in the </w:t>
      </w:r>
      <w:r w:rsidR="009952FB">
        <w:t>UK</w:t>
      </w:r>
      <w:r w:rsidR="00004DB6">
        <w:t xml:space="preserve"> each year its leading </w:t>
      </w:r>
      <w:r w:rsidR="00CB06D0">
        <w:t>to physical</w:t>
      </w:r>
      <w:r w:rsidR="009952FB">
        <w:t>,</w:t>
      </w:r>
      <w:r w:rsidR="00CB06D0">
        <w:t xml:space="preserve"> </w:t>
      </w:r>
      <w:r w:rsidR="00D90410">
        <w:t>emotional</w:t>
      </w:r>
      <w:r w:rsidR="009952FB">
        <w:t>,</w:t>
      </w:r>
      <w:r w:rsidR="00D90410">
        <w:t xml:space="preserve"> social and more </w:t>
      </w:r>
      <w:r w:rsidR="009952FB">
        <w:t>stress</w:t>
      </w:r>
      <w:r w:rsidR="00190842">
        <w:t xml:space="preserve">. When people </w:t>
      </w:r>
      <w:r w:rsidR="009952FB">
        <w:t xml:space="preserve">are </w:t>
      </w:r>
      <w:r w:rsidR="00190842">
        <w:t>diagnosed with bowel can</w:t>
      </w:r>
      <w:r w:rsidR="00570198">
        <w:t>cer</w:t>
      </w:r>
      <w:r w:rsidR="009952FB">
        <w:t>,</w:t>
      </w:r>
      <w:r w:rsidR="008E039D">
        <w:t xml:space="preserve"> </w:t>
      </w:r>
      <w:r w:rsidR="009952FB">
        <w:t xml:space="preserve">that’s </w:t>
      </w:r>
      <w:proofErr w:type="gramStart"/>
      <w:r w:rsidR="009952FB">
        <w:t>really emotionally</w:t>
      </w:r>
      <w:proofErr w:type="gramEnd"/>
      <w:r w:rsidR="009952FB">
        <w:t xml:space="preserve"> and physically draining for them. </w:t>
      </w:r>
      <w:r w:rsidR="00543CD1">
        <w:t xml:space="preserve">That’s also </w:t>
      </w:r>
      <w:r w:rsidR="00BB7B2D">
        <w:t>changing</w:t>
      </w:r>
      <w:r w:rsidR="00543CD1">
        <w:t xml:space="preserve"> your regular li</w:t>
      </w:r>
      <w:r w:rsidR="00425880">
        <w:t>fe</w:t>
      </w:r>
      <w:r w:rsidR="00BB7B2D">
        <w:t>,</w:t>
      </w:r>
      <w:r w:rsidR="00425880">
        <w:t xml:space="preserve"> </w:t>
      </w:r>
      <w:r w:rsidR="00BB7B2D">
        <w:t>self-esteem</w:t>
      </w:r>
      <w:r w:rsidR="00354462">
        <w:t>,</w:t>
      </w:r>
      <w:r w:rsidR="00425880">
        <w:t xml:space="preserve"> </w:t>
      </w:r>
      <w:r w:rsidR="00700CA0">
        <w:t>independence</w:t>
      </w:r>
      <w:r w:rsidR="00BB7B2D">
        <w:t>,</w:t>
      </w:r>
      <w:r w:rsidR="00700CA0">
        <w:t xml:space="preserve"> and </w:t>
      </w:r>
      <w:r w:rsidR="00BB7B2D">
        <w:t>quite of</w:t>
      </w:r>
      <w:r w:rsidR="00700CA0">
        <w:t xml:space="preserve"> life</w:t>
      </w:r>
      <w:r w:rsidR="00487C1F">
        <w:t>. The</w:t>
      </w:r>
      <w:r w:rsidR="00700CA0">
        <w:t xml:space="preserve"> person also </w:t>
      </w:r>
      <w:r w:rsidR="00BB7B2D">
        <w:t>goes</w:t>
      </w:r>
      <w:r w:rsidR="00700CA0">
        <w:t xml:space="preserve"> </w:t>
      </w:r>
      <w:r w:rsidR="00BB7B2D">
        <w:t xml:space="preserve">through </w:t>
      </w:r>
      <w:r w:rsidR="00354462">
        <w:t>a</w:t>
      </w:r>
      <w:r w:rsidR="003C0914">
        <w:t>nxiety</w:t>
      </w:r>
      <w:r w:rsidR="00BB2B89">
        <w:t>,</w:t>
      </w:r>
      <w:r w:rsidR="003C0914">
        <w:t xml:space="preserve"> depression and fear of </w:t>
      </w:r>
      <w:r w:rsidR="00BB2B89">
        <w:t xml:space="preserve">recurrence are also common </w:t>
      </w:r>
      <w:r w:rsidR="00C13F84">
        <w:t xml:space="preserve">when the person </w:t>
      </w:r>
      <w:r w:rsidR="007D6DA6">
        <w:t xml:space="preserve">is </w:t>
      </w:r>
      <w:r w:rsidR="00C13F84">
        <w:t xml:space="preserve">dealing </w:t>
      </w:r>
      <w:r w:rsidR="007D6DA6">
        <w:t>with this kind</w:t>
      </w:r>
      <w:r w:rsidR="00014029">
        <w:t xml:space="preserve"> of disease</w:t>
      </w:r>
      <w:r w:rsidR="007D6DA6">
        <w:t>,</w:t>
      </w:r>
      <w:r w:rsidR="00014029">
        <w:t xml:space="preserve"> </w:t>
      </w:r>
      <w:r w:rsidR="007D6DA6">
        <w:t>it's</w:t>
      </w:r>
      <w:r w:rsidR="00014029">
        <w:t xml:space="preserve"> affecting not only the </w:t>
      </w:r>
      <w:r w:rsidR="005C05F1">
        <w:t>patient</w:t>
      </w:r>
      <w:r w:rsidR="007D6DA6">
        <w:t>,</w:t>
      </w:r>
      <w:r w:rsidR="005C05F1">
        <w:t xml:space="preserve"> </w:t>
      </w:r>
      <w:r w:rsidR="007177D1">
        <w:t>it's</w:t>
      </w:r>
      <w:r w:rsidR="005C05F1">
        <w:t xml:space="preserve"> also </w:t>
      </w:r>
      <w:r w:rsidR="007D6DA6">
        <w:t xml:space="preserve">their </w:t>
      </w:r>
      <w:r w:rsidR="005C05F1">
        <w:t>famil</w:t>
      </w:r>
      <w:r w:rsidR="00E81634">
        <w:t>y</w:t>
      </w:r>
      <w:r w:rsidR="007D6DA6">
        <w:t>,</w:t>
      </w:r>
      <w:r w:rsidR="00E81634">
        <w:t xml:space="preserve"> </w:t>
      </w:r>
      <w:r w:rsidR="007D6DA6">
        <w:t>friends,</w:t>
      </w:r>
      <w:r w:rsidR="00E81634">
        <w:t xml:space="preserve"> also </w:t>
      </w:r>
      <w:r w:rsidR="007D6DA6">
        <w:t>caregivers,</w:t>
      </w:r>
      <w:r w:rsidR="00E81634">
        <w:t xml:space="preserve"> and </w:t>
      </w:r>
      <w:r w:rsidR="007D6DA6">
        <w:t xml:space="preserve">they </w:t>
      </w:r>
      <w:r w:rsidR="00E81634">
        <w:t>experie</w:t>
      </w:r>
      <w:r w:rsidR="007D6DA6">
        <w:t>nce emotional strain</w:t>
      </w:r>
      <w:r w:rsidR="007177D1">
        <w:t>,</w:t>
      </w:r>
      <w:r w:rsidR="007D6DA6">
        <w:t xml:space="preserve"> </w:t>
      </w:r>
      <w:r w:rsidR="007177D1">
        <w:t>financial</w:t>
      </w:r>
      <w:r w:rsidR="00F051DB">
        <w:t xml:space="preserve"> </w:t>
      </w:r>
      <w:r w:rsidR="00B97046">
        <w:t xml:space="preserve">pressure and social care </w:t>
      </w:r>
      <w:r w:rsidR="007177D1">
        <w:t xml:space="preserve">isolation when providing </w:t>
      </w:r>
      <w:r w:rsidR="00B2326D">
        <w:t>long-term</w:t>
      </w:r>
      <w:r w:rsidR="007177D1">
        <w:t xml:space="preserve"> </w:t>
      </w:r>
      <w:r w:rsidR="00EF08F0">
        <w:t>support to</w:t>
      </w:r>
      <w:r w:rsidR="008678B0">
        <w:t xml:space="preserve"> case </w:t>
      </w:r>
      <w:r w:rsidR="00EF08F0">
        <w:t xml:space="preserve">individuals </w:t>
      </w:r>
      <w:r w:rsidR="00D54370">
        <w:t xml:space="preserve">may be unable </w:t>
      </w:r>
      <w:r w:rsidR="00237457">
        <w:t xml:space="preserve">to go to work unable to join the community </w:t>
      </w:r>
      <w:r w:rsidR="00BB04B6">
        <w:t xml:space="preserve">because of the health condition </w:t>
      </w:r>
      <w:r w:rsidR="004F726A">
        <w:t xml:space="preserve">also that person can suffer like </w:t>
      </w:r>
      <w:r w:rsidR="002D27A8">
        <w:t xml:space="preserve">financially and leading to loss income its very difficult to go to go even your local community </w:t>
      </w:r>
      <w:r w:rsidR="00D355FE">
        <w:t>and parti</w:t>
      </w:r>
      <w:r w:rsidR="00C1521E">
        <w:t xml:space="preserve">cipate </w:t>
      </w:r>
      <w:r w:rsidR="00730A9A">
        <w:t>.</w:t>
      </w:r>
      <w:r w:rsidR="003D630C">
        <w:t xml:space="preserve">long term leave </w:t>
      </w:r>
      <w:r w:rsidR="00ED05B7">
        <w:t xml:space="preserve">from work affecting </w:t>
      </w:r>
      <w:r w:rsidR="002F5EF5">
        <w:t>financially</w:t>
      </w:r>
      <w:r w:rsidR="00ED05B7">
        <w:t xml:space="preserve"> </w:t>
      </w:r>
      <w:r w:rsidR="002F5EF5">
        <w:t>problem’s</w:t>
      </w:r>
      <w:r w:rsidR="00ED05B7">
        <w:t xml:space="preserve"> </w:t>
      </w:r>
      <w:r w:rsidR="003E762D">
        <w:t>too according to con</w:t>
      </w:r>
      <w:r w:rsidR="00953350">
        <w:t xml:space="preserve">cern research of the </w:t>
      </w:r>
      <w:r w:rsidR="00D10088">
        <w:t xml:space="preserve">UK </w:t>
      </w:r>
      <w:r w:rsidR="00953350">
        <w:t xml:space="preserve"> </w:t>
      </w:r>
      <w:proofErr w:type="spellStart"/>
      <w:r w:rsidR="00953350">
        <w:t>thousand</w:t>
      </w:r>
      <w:proofErr w:type="spellEnd"/>
      <w:r w:rsidR="00953350">
        <w:t xml:space="preserve"> of</w:t>
      </w:r>
      <w:r w:rsidR="009E2707">
        <w:t xml:space="preserve"> working age adults are being </w:t>
      </w:r>
      <w:r w:rsidR="00D7756F">
        <w:t xml:space="preserve">affecting each year </w:t>
      </w:r>
      <w:r w:rsidR="00332EC6">
        <w:t>that</w:t>
      </w:r>
      <w:r w:rsidR="00D7756F">
        <w:t xml:space="preserve"> are reducing ability to work.</w:t>
      </w:r>
      <w:r w:rsidR="002F5EF5">
        <w:t xml:space="preserve"> </w:t>
      </w:r>
      <w:r w:rsidR="00D347CD">
        <w:t>Because</w:t>
      </w:r>
      <w:r w:rsidR="001174F1">
        <w:t xml:space="preserve"> of that disease</w:t>
      </w:r>
      <w:r w:rsidR="002F5EF5">
        <w:t>,</w:t>
      </w:r>
      <w:r w:rsidR="001174F1">
        <w:t xml:space="preserve"> </w:t>
      </w:r>
      <w:r w:rsidR="00C94313">
        <w:t xml:space="preserve">you may </w:t>
      </w:r>
      <w:r w:rsidR="00332EC6">
        <w:t>lose</w:t>
      </w:r>
      <w:r w:rsidR="00C94313">
        <w:t xml:space="preserve"> </w:t>
      </w:r>
      <w:r w:rsidR="00332EC6">
        <w:t>confidence</w:t>
      </w:r>
      <w:r w:rsidR="00DB3FF6">
        <w:t>,</w:t>
      </w:r>
      <w:r w:rsidR="00C94313">
        <w:t xml:space="preserve"> and you will </w:t>
      </w:r>
      <w:r w:rsidR="00332EC6">
        <w:t>feel</w:t>
      </w:r>
      <w:r w:rsidR="00C94313">
        <w:t xml:space="preserve"> </w:t>
      </w:r>
      <w:r w:rsidR="00C7634F">
        <w:t>hesitant</w:t>
      </w:r>
      <w:r w:rsidR="00332EC6">
        <w:t xml:space="preserve"> </w:t>
      </w:r>
      <w:r w:rsidR="00A31892">
        <w:t xml:space="preserve">to involve </w:t>
      </w:r>
      <w:r w:rsidR="002F5EF5">
        <w:t>yourself in the community</w:t>
      </w:r>
      <w:r w:rsidR="00DB3FF6">
        <w:t>;</w:t>
      </w:r>
      <w:r w:rsidR="002F5EF5">
        <w:t xml:space="preserve"> </w:t>
      </w:r>
      <w:r w:rsidR="00390CEE">
        <w:t xml:space="preserve">you </w:t>
      </w:r>
      <w:r w:rsidR="00FE7239">
        <w:t xml:space="preserve">just feel like staying at home and isolating </w:t>
      </w:r>
      <w:r w:rsidR="00CE6E7A">
        <w:t>yourself</w:t>
      </w:r>
      <w:r w:rsidR="00DB3FF6">
        <w:t>.</w:t>
      </w:r>
      <w:r w:rsidR="00A33915">
        <w:t xml:space="preserve"> </w:t>
      </w:r>
      <w:r w:rsidR="009A3126">
        <w:t>It's</w:t>
      </w:r>
      <w:r w:rsidR="00CA2771">
        <w:t xml:space="preserve"> very hard for your </w:t>
      </w:r>
      <w:r w:rsidR="00D347CD">
        <w:t>friends</w:t>
      </w:r>
      <w:r w:rsidR="00CA2771">
        <w:t xml:space="preserve"> and family to see you in </w:t>
      </w:r>
      <w:r w:rsidR="00D347CD">
        <w:t>this difficult situation</w:t>
      </w:r>
      <w:r w:rsidR="00F52E7F">
        <w:t>. It just drains your energy and confidence</w:t>
      </w:r>
      <w:r w:rsidR="003D6476">
        <w:t xml:space="preserve">, you </w:t>
      </w:r>
      <w:r w:rsidR="009A3126">
        <w:t>may also</w:t>
      </w:r>
      <w:r w:rsidR="003D6476">
        <w:t xml:space="preserve"> feel quiet and feel it is hard to talk to people. </w:t>
      </w:r>
    </w:p>
    <w:p w14:paraId="04208460" w14:textId="4D6D085A" w:rsidR="00EB27C2" w:rsidRDefault="003D6476" w:rsidP="008524DC">
      <w:r>
        <w:t>It is normal to feel embarrassed about having</w:t>
      </w:r>
      <w:r w:rsidR="007A0846">
        <w:t xml:space="preserve"> cancer of the bowels or rectum</w:t>
      </w:r>
      <w:r w:rsidR="00346A97">
        <w:t xml:space="preserve"> at first</w:t>
      </w:r>
      <w:r w:rsidR="009A3126">
        <w:t>. Our</w:t>
      </w:r>
      <w:r w:rsidR="00346A97">
        <w:t xml:space="preserve"> bowels and going to the toilet are very private</w:t>
      </w:r>
      <w:r w:rsidR="00ED1818">
        <w:t>,</w:t>
      </w:r>
      <w:r w:rsidR="00346A97">
        <w:t xml:space="preserve"> and many people who are suffering </w:t>
      </w:r>
      <w:r w:rsidR="009A3126">
        <w:t>from</w:t>
      </w:r>
      <w:r w:rsidR="00346A97">
        <w:t xml:space="preserve"> this kind of disease feel it is difficult to express </w:t>
      </w:r>
      <w:r w:rsidR="000742B1">
        <w:t>this in the community</w:t>
      </w:r>
      <w:r w:rsidR="00195167">
        <w:t>,</w:t>
      </w:r>
      <w:r w:rsidR="000742B1">
        <w:t xml:space="preserve"> as some people are shy and do not have the confidence to talk about this kind of disease. They do feel a change in their behaviour</w:t>
      </w:r>
      <w:r w:rsidR="009D6CE7">
        <w:t>,</w:t>
      </w:r>
      <w:r w:rsidR="000742B1">
        <w:t xml:space="preserve"> </w:t>
      </w:r>
      <w:r w:rsidR="009A3126">
        <w:t>problems</w:t>
      </w:r>
      <w:r w:rsidR="000742B1">
        <w:t xml:space="preserve"> </w:t>
      </w:r>
      <w:r w:rsidR="006F441B">
        <w:t xml:space="preserve">with thinking </w:t>
      </w:r>
      <w:proofErr w:type="gramStart"/>
      <w:r w:rsidR="006F441B">
        <w:t>and also</w:t>
      </w:r>
      <w:proofErr w:type="gramEnd"/>
      <w:r w:rsidR="006F441B">
        <w:t xml:space="preserve"> memory. Bowel cancer can affect daily life in different ways</w:t>
      </w:r>
      <w:r w:rsidR="00F32A40">
        <w:t>,</w:t>
      </w:r>
      <w:r w:rsidR="009D6CE7">
        <w:t xml:space="preserve"> </w:t>
      </w:r>
      <w:r w:rsidR="0013067F">
        <w:t xml:space="preserve">which can also be influenced </w:t>
      </w:r>
      <w:r w:rsidR="00F32A40">
        <w:t>by</w:t>
      </w:r>
      <w:r w:rsidR="0013067F">
        <w:t xml:space="preserve"> which stage of the cancer you are </w:t>
      </w:r>
      <w:r w:rsidR="00A813A9">
        <w:t>in</w:t>
      </w:r>
      <w:r w:rsidR="0050271B">
        <w:t xml:space="preserve"> and which treatment you are </w:t>
      </w:r>
      <w:r w:rsidR="00195167">
        <w:t>receiving</w:t>
      </w:r>
      <w:r w:rsidR="009F34FF">
        <w:t xml:space="preserve">. If you think you are suffering </w:t>
      </w:r>
      <w:r w:rsidR="00ED1818">
        <w:t>from</w:t>
      </w:r>
      <w:r w:rsidR="009F34FF">
        <w:t xml:space="preserve"> this kind of disease, there are awareness campaigns and local support groups</w:t>
      </w:r>
      <w:r w:rsidR="00195167">
        <w:t>,</w:t>
      </w:r>
      <w:r w:rsidR="009F34FF">
        <w:t xml:space="preserve"> such as </w:t>
      </w:r>
      <w:r w:rsidR="00AD66DC">
        <w:t xml:space="preserve">Bowel Cancer </w:t>
      </w:r>
      <w:r w:rsidR="00ED1818">
        <w:t>UK</w:t>
      </w:r>
      <w:r w:rsidR="00AD66DC">
        <w:t xml:space="preserve"> </w:t>
      </w:r>
      <w:r w:rsidR="00821B1D">
        <w:t xml:space="preserve">and Ask </w:t>
      </w:r>
      <w:proofErr w:type="gramStart"/>
      <w:r w:rsidR="00821B1D">
        <w:t>The</w:t>
      </w:r>
      <w:proofErr w:type="gramEnd"/>
      <w:r w:rsidR="00821B1D">
        <w:t xml:space="preserve"> Nurse </w:t>
      </w:r>
      <w:r w:rsidR="00012D41">
        <w:t xml:space="preserve">(CRU, </w:t>
      </w:r>
      <w:r w:rsidR="00C517DF">
        <w:t>Nov 24)</w:t>
      </w:r>
      <w:r w:rsidR="001275BF">
        <w:t>,</w:t>
      </w:r>
      <w:r w:rsidR="00C517DF">
        <w:t xml:space="preserve"> </w:t>
      </w:r>
      <w:r w:rsidR="00821B1D">
        <w:t xml:space="preserve">which </w:t>
      </w:r>
      <w:r w:rsidR="00ED1818">
        <w:t>specifically</w:t>
      </w:r>
      <w:r w:rsidR="00821B1D">
        <w:t xml:space="preserve"> </w:t>
      </w:r>
      <w:r w:rsidR="00195167">
        <w:t>give</w:t>
      </w:r>
      <w:r w:rsidR="00821B1D">
        <w:t xml:space="preserve"> information and support from nurses</w:t>
      </w:r>
      <w:r w:rsidR="00ED1818">
        <w:t>,</w:t>
      </w:r>
      <w:r w:rsidR="00821B1D">
        <w:t xml:space="preserve"> </w:t>
      </w:r>
      <w:r w:rsidR="009876C2">
        <w:t xml:space="preserve">and </w:t>
      </w:r>
      <w:r w:rsidR="00AD66DC">
        <w:t xml:space="preserve">plays a very important role in helping families </w:t>
      </w:r>
      <w:r w:rsidR="008B4670">
        <w:t xml:space="preserve">to manage this challenging situation. People diagnosed with bowel cancer </w:t>
      </w:r>
      <w:r w:rsidR="00D73B47">
        <w:t xml:space="preserve">can also talk to their </w:t>
      </w:r>
      <w:r w:rsidR="00ED1818">
        <w:t>friends</w:t>
      </w:r>
      <w:r w:rsidR="00D73B47">
        <w:t xml:space="preserve"> and family for better support</w:t>
      </w:r>
      <w:r w:rsidR="00F32A40">
        <w:t>,</w:t>
      </w:r>
      <w:r w:rsidR="00D73B47">
        <w:t xml:space="preserve"> </w:t>
      </w:r>
      <w:r w:rsidR="00E55ADF">
        <w:t xml:space="preserve">as they can be a powerful support system. </w:t>
      </w:r>
      <w:r w:rsidR="00BC1764">
        <w:t>As well as your GP</w:t>
      </w:r>
      <w:r w:rsidR="00195167">
        <w:t>,</w:t>
      </w:r>
      <w:r w:rsidR="00DA6BA0">
        <w:t xml:space="preserve"> </w:t>
      </w:r>
      <w:r w:rsidR="00ED1818">
        <w:t>who</w:t>
      </w:r>
      <w:r w:rsidR="00DA6BA0">
        <w:t xml:space="preserve"> can help you with treatment recommendations with your doctor</w:t>
      </w:r>
      <w:r w:rsidR="00BC1764">
        <w:t xml:space="preserve">, </w:t>
      </w:r>
      <w:r w:rsidR="00195167">
        <w:t>you</w:t>
      </w:r>
      <w:r w:rsidR="00E55ADF">
        <w:t xml:space="preserve"> should also be confident enough to talk to other people in the same situation</w:t>
      </w:r>
      <w:r w:rsidR="00195167">
        <w:t>. For</w:t>
      </w:r>
      <w:r w:rsidR="00E55ADF">
        <w:t xml:space="preserve"> example</w:t>
      </w:r>
      <w:r w:rsidR="00ED1818">
        <w:t>,</w:t>
      </w:r>
      <w:r w:rsidR="00E55ADF">
        <w:t xml:space="preserve"> through</w:t>
      </w:r>
      <w:r w:rsidR="00DD6F90">
        <w:t xml:space="preserve"> </w:t>
      </w:r>
      <w:r w:rsidR="00ED1818">
        <w:t>bowel</w:t>
      </w:r>
      <w:r w:rsidR="00E55ADF">
        <w:t xml:space="preserve"> cancer support group</w:t>
      </w:r>
      <w:r w:rsidR="00DD6F90">
        <w:t xml:space="preserve"> </w:t>
      </w:r>
      <w:r w:rsidR="006F7A5C">
        <w:t xml:space="preserve">which you can find through the </w:t>
      </w:r>
      <w:r w:rsidR="00AB3742">
        <w:t xml:space="preserve">link on the official bowel cancer </w:t>
      </w:r>
      <w:r w:rsidR="00BC2F3B">
        <w:t>UK's website</w:t>
      </w:r>
      <w:r w:rsidR="00195167">
        <w:t>,</w:t>
      </w:r>
      <w:r w:rsidR="00E55ADF">
        <w:t xml:space="preserve"> </w:t>
      </w:r>
      <w:r w:rsidR="00A94CAB">
        <w:t xml:space="preserve">as of 2025 you can find a wide range of support groups across England and Wales where </w:t>
      </w:r>
      <w:r w:rsidR="00CD5352">
        <w:t xml:space="preserve">you </w:t>
      </w:r>
      <w:r w:rsidR="0087553F">
        <w:t>‘Find a local support group near you’ (BCUK 2025)</w:t>
      </w:r>
      <w:r w:rsidR="00E55FFD">
        <w:t xml:space="preserve"> and can</w:t>
      </w:r>
      <w:r w:rsidR="00CD5352">
        <w:t xml:space="preserve"> get as much information as you can on the subject. Do not stress yourself</w:t>
      </w:r>
      <w:r w:rsidR="00ED1818">
        <w:t>,</w:t>
      </w:r>
      <w:r w:rsidR="00CD5352">
        <w:t xml:space="preserve"> and make sure to give time to yourself</w:t>
      </w:r>
      <w:r w:rsidR="00BC1764">
        <w:t>.</w:t>
      </w:r>
      <w:r w:rsidR="006234C3">
        <w:t xml:space="preserve"> </w:t>
      </w:r>
      <w:r w:rsidR="002C4B67">
        <w:t xml:space="preserve">In addition to this, going to a psychologist or specialist will also </w:t>
      </w:r>
      <w:r w:rsidR="00D82C23">
        <w:t xml:space="preserve">allow you to get through the mental challenges and mental health concerns that may occur during your time trying to battle through the cancer. </w:t>
      </w:r>
    </w:p>
    <w:p w14:paraId="34E24A33" w14:textId="3FFAEA46" w:rsidR="00ED1818" w:rsidRDefault="00B529DD" w:rsidP="008524DC">
      <w:pPr>
        <w:rPr>
          <w:sz w:val="40"/>
          <w:szCs w:val="40"/>
          <w:u w:val="single"/>
        </w:rPr>
      </w:pPr>
      <w:r>
        <w:rPr>
          <w:sz w:val="40"/>
          <w:szCs w:val="40"/>
          <w:u w:val="single"/>
        </w:rPr>
        <w:t>How to control</w:t>
      </w:r>
    </w:p>
    <w:p w14:paraId="5408CC11" w14:textId="11A42F76" w:rsidR="00B529DD" w:rsidRDefault="00B529DD" w:rsidP="008524DC">
      <w:r w:rsidRPr="00B529DD">
        <w:t xml:space="preserve">Bowel cancer can be controlled through a combination of prevention, early effective treatment, and ongoing support. </w:t>
      </w:r>
      <w:proofErr w:type="gramStart"/>
      <w:r w:rsidRPr="00B529DD">
        <w:t>The National Health Service public health organisation,</w:t>
      </w:r>
      <w:proofErr w:type="gramEnd"/>
      <w:r w:rsidRPr="00B529DD">
        <w:t xml:space="preserve"> plays a key role in reducing the number of new cases. Early diagnosis is one of the most effective ways to control bowel cancer, as it allows doctors to get to the disease before it gets worse.</w:t>
      </w:r>
      <w:r w:rsidR="00077A42">
        <w:t xml:space="preserve"> </w:t>
      </w:r>
      <w:r w:rsidRPr="00B529DD">
        <w:t xml:space="preserve">The CRU </w:t>
      </w:r>
      <w:r w:rsidR="00077A42">
        <w:t>states</w:t>
      </w:r>
      <w:r w:rsidR="00DF2604">
        <w:t>,</w:t>
      </w:r>
      <w:r w:rsidRPr="00B529DD">
        <w:t xml:space="preserve"> </w:t>
      </w:r>
      <w:r w:rsidR="00077A42">
        <w:t>‘</w:t>
      </w:r>
      <w:r w:rsidRPr="00B529DD">
        <w:t>Maintaining a healthy body weight and controlling type to diabetes also helps prevent bowel cancer.</w:t>
      </w:r>
      <w:r w:rsidR="00077A42">
        <w:t>’</w:t>
      </w:r>
    </w:p>
    <w:p w14:paraId="4637F187" w14:textId="72CD9638" w:rsidR="00ED1818" w:rsidRDefault="009D4AA0" w:rsidP="008524DC">
      <w:r>
        <w:t xml:space="preserve">There are many types of treatments that you can have to remove and </w:t>
      </w:r>
      <w:r w:rsidR="0057494E">
        <w:t>control</w:t>
      </w:r>
      <w:r>
        <w:t xml:space="preserve"> your cancer. These are things such as:</w:t>
      </w:r>
    </w:p>
    <w:p w14:paraId="230C6759" w14:textId="363E11F3" w:rsidR="009D4AA0" w:rsidRDefault="006E50C8" w:rsidP="006E50C8">
      <w:pPr>
        <w:pStyle w:val="ListParagraph"/>
        <w:numPr>
          <w:ilvl w:val="0"/>
          <w:numId w:val="1"/>
        </w:numPr>
      </w:pPr>
      <w:r>
        <w:t>Chemotherapy: This is a treatment that is used to reduce the tumour that would be in your bowels and can be given before surgery to help make it easier to perform or after</w:t>
      </w:r>
      <w:r w:rsidR="002B6B85">
        <w:t xml:space="preserve"> to reduce the risk of the cancer coming back. In this treatment, the doctor uses drugs which can be given through pills or an IV drip to help kill  the cancer cells</w:t>
      </w:r>
    </w:p>
    <w:p w14:paraId="26BD116D" w14:textId="4C8C5137" w:rsidR="002B6B85" w:rsidRDefault="002B6B85" w:rsidP="006E50C8">
      <w:pPr>
        <w:pStyle w:val="ListParagraph"/>
        <w:numPr>
          <w:ilvl w:val="0"/>
          <w:numId w:val="1"/>
        </w:numPr>
      </w:pPr>
      <w:r>
        <w:t xml:space="preserve">Surgery: </w:t>
      </w:r>
      <w:r w:rsidR="00DE7A42">
        <w:t xml:space="preserve">This is an operation performed to take out the area of the bowels that </w:t>
      </w:r>
      <w:r w:rsidR="00841D49">
        <w:t>contains</w:t>
      </w:r>
      <w:r w:rsidR="00DE7A42">
        <w:t xml:space="preserve"> the cancer cells</w:t>
      </w:r>
      <w:r w:rsidR="004C7E4E">
        <w:t>. This is the most common procedure that is used and is sometimes the only</w:t>
      </w:r>
      <w:r w:rsidR="0056282C">
        <w:t xml:space="preserve"> treatment used. </w:t>
      </w:r>
    </w:p>
    <w:p w14:paraId="455AE0EE" w14:textId="0061570D" w:rsidR="00375A9E" w:rsidRDefault="00375A9E" w:rsidP="006E50C8">
      <w:pPr>
        <w:pStyle w:val="ListParagraph"/>
        <w:numPr>
          <w:ilvl w:val="0"/>
          <w:numId w:val="1"/>
        </w:numPr>
      </w:pPr>
      <w:r>
        <w:t xml:space="preserve">Radiotherapy: This treatment uses radiation to kill the cancerous cells </w:t>
      </w:r>
      <w:r w:rsidR="002C4A08">
        <w:t xml:space="preserve">and is </w:t>
      </w:r>
      <w:r w:rsidR="00397BEB">
        <w:t xml:space="preserve">very popular to use for treatment with bowel cancer </w:t>
      </w:r>
      <w:r w:rsidR="00F76226">
        <w:t>alongside the treatments such as surgery and chemotherapy</w:t>
      </w:r>
    </w:p>
    <w:p w14:paraId="2E73D60C" w14:textId="6E838766" w:rsidR="00F76226" w:rsidRDefault="00743278" w:rsidP="006E50C8">
      <w:pPr>
        <w:pStyle w:val="ListParagraph"/>
        <w:numPr>
          <w:ilvl w:val="0"/>
          <w:numId w:val="1"/>
        </w:numPr>
      </w:pPr>
      <w:r>
        <w:t>Embolization</w:t>
      </w:r>
      <w:r w:rsidR="00E572FA">
        <w:t xml:space="preserve">: is a procedure in which the doctor cuts off the blood flow to the tumour/ cancerous area </w:t>
      </w:r>
      <w:proofErr w:type="gramStart"/>
      <w:r w:rsidR="00E572FA">
        <w:t>in order to</w:t>
      </w:r>
      <w:proofErr w:type="gramEnd"/>
      <w:r w:rsidR="00E572FA">
        <w:t xml:space="preserve"> help it shrink and kill the cancer cells.</w:t>
      </w:r>
    </w:p>
    <w:p w14:paraId="0C2B96D0" w14:textId="39AEBA2F" w:rsidR="00E572FA" w:rsidRPr="00ED1818" w:rsidRDefault="00E572FA" w:rsidP="00E572FA">
      <w:r>
        <w:t xml:space="preserve">As well as these procedures, you can also sign up </w:t>
      </w:r>
      <w:r w:rsidR="00BB145D">
        <w:t xml:space="preserve">to participate in clinical trials to explore new treatments that doctors are trying out. </w:t>
      </w:r>
      <w:r w:rsidR="00775065">
        <w:t>(NHS, 2025)</w:t>
      </w:r>
    </w:p>
    <w:p w14:paraId="3B496BCC" w14:textId="77777777" w:rsidR="00EB27C2" w:rsidRDefault="00EB27C2" w:rsidP="008524DC"/>
    <w:p w14:paraId="66214EAE" w14:textId="77777777" w:rsidR="001D1A3F" w:rsidRDefault="001D1A3F" w:rsidP="008524DC"/>
    <w:p w14:paraId="6A8F83EC" w14:textId="33828F3D" w:rsidR="001D1A3F" w:rsidRDefault="006A7EF0" w:rsidP="008058D9">
      <w:pPr>
        <w:pStyle w:val="Heading1"/>
      </w:pPr>
      <w:bookmarkStart w:id="16" w:name="_Toc212714662"/>
      <w:bookmarkStart w:id="17" w:name="_Toc212714676"/>
      <w:r>
        <w:t xml:space="preserve">Factors </w:t>
      </w:r>
      <w:r w:rsidR="00345E3C">
        <w:t xml:space="preserve">that </w:t>
      </w:r>
      <w:r>
        <w:t xml:space="preserve">influence </w:t>
      </w:r>
      <w:r w:rsidR="00345E3C">
        <w:t>people affected by bowel cancer</w:t>
      </w:r>
      <w:bookmarkEnd w:id="16"/>
      <w:bookmarkEnd w:id="17"/>
    </w:p>
    <w:p w14:paraId="527BC14F" w14:textId="2F9A7B56" w:rsidR="008058D9" w:rsidRDefault="00D73CB1" w:rsidP="008058D9">
      <w:r>
        <w:t>Bowel</w:t>
      </w:r>
      <w:r w:rsidR="00860AA5">
        <w:t xml:space="preserve"> cancer not only </w:t>
      </w:r>
      <w:r w:rsidR="00860595">
        <w:t xml:space="preserve">affects </w:t>
      </w:r>
      <w:r w:rsidR="00860AA5">
        <w:t xml:space="preserve">the patient </w:t>
      </w:r>
      <w:r>
        <w:t xml:space="preserve">but </w:t>
      </w:r>
      <w:r w:rsidR="00860AA5">
        <w:t xml:space="preserve">also </w:t>
      </w:r>
      <w:r>
        <w:t xml:space="preserve">their </w:t>
      </w:r>
      <w:r w:rsidR="00860AA5">
        <w:t>family</w:t>
      </w:r>
      <w:r w:rsidR="00860595">
        <w:t>.</w:t>
      </w:r>
      <w:r w:rsidR="00860AA5">
        <w:t xml:space="preserve"> </w:t>
      </w:r>
      <w:r>
        <w:t>It's</w:t>
      </w:r>
      <w:r w:rsidR="00860AA5">
        <w:t xml:space="preserve"> very hard </w:t>
      </w:r>
      <w:r w:rsidR="00B17308">
        <w:t xml:space="preserve">for </w:t>
      </w:r>
      <w:r>
        <w:t xml:space="preserve">the </w:t>
      </w:r>
      <w:r w:rsidR="00B17308">
        <w:t>family</w:t>
      </w:r>
      <w:r w:rsidR="006F506A">
        <w:t>,</w:t>
      </w:r>
      <w:r w:rsidR="00B17308">
        <w:t xml:space="preserve"> too</w:t>
      </w:r>
      <w:r w:rsidR="006F506A">
        <w:t>,</w:t>
      </w:r>
      <w:r w:rsidR="00B17308">
        <w:t xml:space="preserve"> to see this kind of hard time</w:t>
      </w:r>
      <w:r w:rsidR="006F506A">
        <w:t>;</w:t>
      </w:r>
      <w:r w:rsidR="00B17308">
        <w:t xml:space="preserve"> </w:t>
      </w:r>
      <w:r w:rsidR="00860595">
        <w:t>it's</w:t>
      </w:r>
      <w:r w:rsidR="00B17308">
        <w:t xml:space="preserve"> just </w:t>
      </w:r>
      <w:r>
        <w:t>mentally and physically draining</w:t>
      </w:r>
      <w:r w:rsidR="0080294A">
        <w:t>.</w:t>
      </w:r>
      <w:r>
        <w:t xml:space="preserve"> </w:t>
      </w:r>
      <w:r w:rsidR="0080294A">
        <w:t>Spiritual</w:t>
      </w:r>
      <w:r w:rsidR="00DF7D68">
        <w:t xml:space="preserve"> beliefs may provide </w:t>
      </w:r>
      <w:r w:rsidR="00153B5B">
        <w:t>comfort,</w:t>
      </w:r>
      <w:r w:rsidR="00DF7D68">
        <w:t xml:space="preserve"> hope or meaning </w:t>
      </w:r>
      <w:r w:rsidR="008170CA">
        <w:t>during difficult times</w:t>
      </w:r>
      <w:r w:rsidR="00C33490">
        <w:t xml:space="preserve">. </w:t>
      </w:r>
      <w:r w:rsidR="00082A90">
        <w:t>The WCRF states ‘</w:t>
      </w:r>
      <w:r w:rsidR="00C33490">
        <w:t>The best the family can do for each other is to try and talk about it openly and be the best support they can for each other.</w:t>
      </w:r>
      <w:r w:rsidR="00082A90">
        <w:t>’</w:t>
      </w:r>
    </w:p>
    <w:p w14:paraId="305FE45F" w14:textId="55E516CE" w:rsidR="000214D7" w:rsidRDefault="00337CCC" w:rsidP="00EC1A49">
      <w:r>
        <w:t xml:space="preserve">In the community, bowel cancer is a very significant </w:t>
      </w:r>
      <w:r w:rsidR="00E323AD">
        <w:t>topic as its consequences on both the NHS and the community</w:t>
      </w:r>
      <w:r w:rsidR="00F10A50">
        <w:t xml:space="preserve"> are incredibly prevalent. This type of cancer affects thousands of patients yearly and is one of the most common cancer types that a person can get</w:t>
      </w:r>
      <w:r w:rsidR="0005070C">
        <w:t>. This creates a wide range of emotional, social and financial impacts on the patients and their family</w:t>
      </w:r>
      <w:r w:rsidR="00913A2C">
        <w:t xml:space="preserve"> as</w:t>
      </w:r>
      <w:r w:rsidR="0055272D">
        <w:t xml:space="preserve"> the disease doesn’t only cost a lot to treat, depending on if you are using private or public healthcare, but it also takes a lot out of the patients and their family members mental health as it is a very worrying situation to be put in and the stress of attending treatments and hoping everything goes well is </w:t>
      </w:r>
      <w:r w:rsidR="00E37308">
        <w:t>also a burden to deal with for everyone involved.</w:t>
      </w:r>
      <w:r w:rsidR="00994906">
        <w:t xml:space="preserve"> The cancer would also affect the </w:t>
      </w:r>
      <w:r w:rsidR="000A3CCE">
        <w:t>patient's</w:t>
      </w:r>
      <w:r w:rsidR="00994906">
        <w:t xml:space="preserve"> social life outside of their family and friends, for example, the work they do in and outside the community. Since so many people are affected by this cancer, a lot of important and beneficial work that would help the community would be undone</w:t>
      </w:r>
      <w:r w:rsidR="000A3CCE">
        <w:t>,</w:t>
      </w:r>
      <w:r w:rsidR="00994906">
        <w:t xml:space="preserve"> and it may cause distress for others who would be affected by this. This means that cancer in one per</w:t>
      </w:r>
      <w:r w:rsidR="000A3CCE">
        <w:t>son does not only affects them but also a whole community of people.</w:t>
      </w:r>
      <w:r w:rsidR="00E37308">
        <w:t xml:space="preserve"> In addition to this, </w:t>
      </w:r>
      <w:r w:rsidR="00CA78A2">
        <w:t>this disease also places</w:t>
      </w:r>
      <w:r w:rsidR="00913A2C">
        <w:t xml:space="preserve"> a big amount of responsibility on the healthcare services to treat this dangerous </w:t>
      </w:r>
      <w:r w:rsidR="00CA78A2">
        <w:t>disease</w:t>
      </w:r>
      <w:r w:rsidR="00913A2C">
        <w:t>.</w:t>
      </w:r>
      <w:r w:rsidR="000A3CCE">
        <w:t xml:space="preserve"> </w:t>
      </w:r>
      <w:r w:rsidR="00B51B4A">
        <w:t xml:space="preserve">Healthcare workers must do a lot of paperwork </w:t>
      </w:r>
      <w:r w:rsidR="00A7631B">
        <w:t xml:space="preserve">and </w:t>
      </w:r>
      <w:r w:rsidR="00A846CF">
        <w:t xml:space="preserve">appointments with the patients in order to assess and give them the correct treatment to kill the cancer however they would also have to be careful in which treatment to give as one that works for someone may not work for the other even though they have the same cancer which is an added stress for the workers in deciding what is best for the patients. </w:t>
      </w:r>
      <w:r w:rsidR="00A36C24">
        <w:t>(UOS</w:t>
      </w:r>
      <w:r w:rsidR="00B8073E">
        <w:t>, Nov 2017)</w:t>
      </w:r>
    </w:p>
    <w:p w14:paraId="5C778047" w14:textId="43256F06" w:rsidR="00A846CF" w:rsidRDefault="00054F4D" w:rsidP="00EC1A49">
      <w:pPr>
        <w:rPr>
          <w:color w:val="2F5496" w:themeColor="accent1" w:themeShade="BF"/>
          <w:sz w:val="40"/>
          <w:szCs w:val="40"/>
        </w:rPr>
      </w:pPr>
      <w:r w:rsidRPr="00390C99">
        <w:rPr>
          <w:color w:val="2F5496" w:themeColor="accent1" w:themeShade="BF"/>
          <w:sz w:val="40"/>
          <w:szCs w:val="40"/>
        </w:rPr>
        <w:t>Conclusion</w:t>
      </w:r>
    </w:p>
    <w:p w14:paraId="13EFD5A9" w14:textId="2E8157F3" w:rsidR="00390C99" w:rsidRDefault="001A5AD3" w:rsidP="00EC1A49">
      <w:pPr>
        <w:rPr>
          <w:color w:val="000000" w:themeColor="text1"/>
        </w:rPr>
      </w:pPr>
      <w:r>
        <w:rPr>
          <w:color w:val="000000" w:themeColor="text1"/>
        </w:rPr>
        <w:t xml:space="preserve">In conclusion, although bowel cancer is a topic that is not discussed </w:t>
      </w:r>
      <w:r w:rsidR="002E6F04">
        <w:rPr>
          <w:color w:val="000000" w:themeColor="text1"/>
        </w:rPr>
        <w:t xml:space="preserve">among many people due to either embarrassment or shame, it is still a highly common cancer that you can get and although this is the case, </w:t>
      </w:r>
      <w:r w:rsidR="00BD5DFC">
        <w:rPr>
          <w:color w:val="000000" w:themeColor="text1"/>
        </w:rPr>
        <w:t xml:space="preserve">there are a wide of </w:t>
      </w:r>
      <w:r w:rsidR="006236A6">
        <w:rPr>
          <w:color w:val="000000" w:themeColor="text1"/>
        </w:rPr>
        <w:t>tre</w:t>
      </w:r>
      <w:r w:rsidR="00CD0133">
        <w:rPr>
          <w:color w:val="000000" w:themeColor="text1"/>
        </w:rPr>
        <w:t xml:space="preserve">atments and procedures that you can arrange to get with your doctors as well as support </w:t>
      </w:r>
      <w:r w:rsidR="008B1498">
        <w:rPr>
          <w:color w:val="000000" w:themeColor="text1"/>
        </w:rPr>
        <w:t xml:space="preserve">groups that you can join for extra help if needed. </w:t>
      </w:r>
      <w:r w:rsidR="004011EE">
        <w:rPr>
          <w:color w:val="000000" w:themeColor="text1"/>
        </w:rPr>
        <w:t xml:space="preserve">Even if the situation is stressful for the person with bowel cancer and those involved to have to be in, there are many ways to try and ease this </w:t>
      </w:r>
      <w:r w:rsidR="00B520A2">
        <w:rPr>
          <w:color w:val="000000" w:themeColor="text1"/>
        </w:rPr>
        <w:t xml:space="preserve">stress and painful moment by being open and trying not to bottle the feelings yourself. </w:t>
      </w:r>
    </w:p>
    <w:p w14:paraId="580E5033" w14:textId="77777777" w:rsidR="005A5A47" w:rsidRDefault="005A5A47" w:rsidP="00EC1A49">
      <w:pPr>
        <w:rPr>
          <w:color w:val="2F5496" w:themeColor="accent1" w:themeShade="BF"/>
          <w:sz w:val="40"/>
          <w:szCs w:val="40"/>
        </w:rPr>
      </w:pPr>
    </w:p>
    <w:p w14:paraId="12504DC3" w14:textId="77777777" w:rsidR="000560B2" w:rsidRDefault="000560B2" w:rsidP="00EC1A49">
      <w:pPr>
        <w:rPr>
          <w:color w:val="2F5496" w:themeColor="accent1" w:themeShade="BF"/>
          <w:sz w:val="40"/>
          <w:szCs w:val="40"/>
        </w:rPr>
      </w:pPr>
    </w:p>
    <w:p w14:paraId="4EE24A5D" w14:textId="77777777" w:rsidR="000560B2" w:rsidRDefault="000560B2" w:rsidP="00EC1A49">
      <w:pPr>
        <w:rPr>
          <w:color w:val="2F5496" w:themeColor="accent1" w:themeShade="BF"/>
          <w:sz w:val="40"/>
          <w:szCs w:val="40"/>
        </w:rPr>
      </w:pPr>
    </w:p>
    <w:p w14:paraId="2714A77E" w14:textId="77777777" w:rsidR="000560B2" w:rsidRDefault="000560B2" w:rsidP="00EC1A49">
      <w:pPr>
        <w:rPr>
          <w:color w:val="2F5496" w:themeColor="accent1" w:themeShade="BF"/>
          <w:sz w:val="40"/>
          <w:szCs w:val="40"/>
        </w:rPr>
      </w:pPr>
    </w:p>
    <w:p w14:paraId="30FE1D15" w14:textId="77777777" w:rsidR="000560B2" w:rsidRDefault="000560B2" w:rsidP="00EC1A49">
      <w:pPr>
        <w:rPr>
          <w:color w:val="2F5496" w:themeColor="accent1" w:themeShade="BF"/>
          <w:sz w:val="40"/>
          <w:szCs w:val="40"/>
        </w:rPr>
      </w:pPr>
    </w:p>
    <w:p w14:paraId="0340B198" w14:textId="77777777" w:rsidR="000560B2" w:rsidRDefault="000560B2" w:rsidP="00EC1A49">
      <w:pPr>
        <w:rPr>
          <w:color w:val="2F5496" w:themeColor="accent1" w:themeShade="BF"/>
          <w:sz w:val="40"/>
          <w:szCs w:val="40"/>
        </w:rPr>
      </w:pPr>
    </w:p>
    <w:p w14:paraId="17D3098B" w14:textId="77777777" w:rsidR="000560B2" w:rsidRDefault="000560B2" w:rsidP="00EC1A49">
      <w:pPr>
        <w:rPr>
          <w:color w:val="2F5496" w:themeColor="accent1" w:themeShade="BF"/>
          <w:sz w:val="40"/>
          <w:szCs w:val="40"/>
        </w:rPr>
      </w:pPr>
    </w:p>
    <w:p w14:paraId="2BAFA7E3" w14:textId="77777777" w:rsidR="000560B2" w:rsidRDefault="000560B2" w:rsidP="00EC1A49">
      <w:pPr>
        <w:rPr>
          <w:color w:val="2F5496" w:themeColor="accent1" w:themeShade="BF"/>
          <w:sz w:val="40"/>
          <w:szCs w:val="40"/>
        </w:rPr>
      </w:pPr>
    </w:p>
    <w:p w14:paraId="0179A758" w14:textId="77777777" w:rsidR="000560B2" w:rsidRDefault="000560B2" w:rsidP="00EC1A49">
      <w:pPr>
        <w:rPr>
          <w:color w:val="2F5496" w:themeColor="accent1" w:themeShade="BF"/>
          <w:sz w:val="40"/>
          <w:szCs w:val="40"/>
        </w:rPr>
      </w:pPr>
    </w:p>
    <w:p w14:paraId="5C20876F" w14:textId="77777777" w:rsidR="000560B2" w:rsidRDefault="000560B2" w:rsidP="00EC1A49">
      <w:pPr>
        <w:rPr>
          <w:color w:val="2F5496" w:themeColor="accent1" w:themeShade="BF"/>
          <w:sz w:val="40"/>
          <w:szCs w:val="40"/>
        </w:rPr>
      </w:pPr>
    </w:p>
    <w:p w14:paraId="66B83FCA" w14:textId="77777777" w:rsidR="000560B2" w:rsidRDefault="000560B2" w:rsidP="00EC1A49">
      <w:pPr>
        <w:rPr>
          <w:color w:val="2F5496" w:themeColor="accent1" w:themeShade="BF"/>
          <w:sz w:val="40"/>
          <w:szCs w:val="40"/>
        </w:rPr>
      </w:pPr>
    </w:p>
    <w:p w14:paraId="696BDC1E" w14:textId="77AA3709" w:rsidR="005A5A47" w:rsidRPr="005A5A47" w:rsidRDefault="005A5A47" w:rsidP="00EC1A49">
      <w:pPr>
        <w:rPr>
          <w:color w:val="2F5496" w:themeColor="accent1" w:themeShade="BF"/>
        </w:rPr>
      </w:pPr>
      <w:r w:rsidRPr="005A5A47">
        <w:rPr>
          <w:color w:val="2F5496" w:themeColor="accent1" w:themeShade="BF"/>
          <w:sz w:val="40"/>
          <w:szCs w:val="40"/>
        </w:rPr>
        <w:t>References</w:t>
      </w:r>
    </w:p>
    <w:p w14:paraId="3001B78E" w14:textId="1824D9A2" w:rsidR="005A5A47" w:rsidRDefault="005A5A47" w:rsidP="005A5A47">
      <w:pPr>
        <w:pStyle w:val="NormalWeb"/>
        <w:spacing w:before="0" w:beforeAutospacing="0" w:after="0" w:afterAutospacing="0" w:line="480" w:lineRule="auto"/>
        <w:ind w:left="720" w:hanging="720"/>
        <w:rPr>
          <w:rStyle w:val="url"/>
          <w:rFonts w:eastAsiaTheme="majorEastAsia"/>
        </w:rPr>
      </w:pPr>
      <w:r>
        <w:t xml:space="preserve">Website, N. (2025e, October 21). </w:t>
      </w:r>
      <w:r>
        <w:rPr>
          <w:i/>
          <w:iCs/>
        </w:rPr>
        <w:t>Symptoms of bowel cancer</w:t>
      </w:r>
      <w:r>
        <w:t xml:space="preserve">. nhs.uk. </w:t>
      </w:r>
      <w:hyperlink r:id="rId8" w:history="1">
        <w:r w:rsidRPr="007C0A95">
          <w:rPr>
            <w:rStyle w:val="Hyperlink"/>
            <w:rFonts w:eastAsiaTheme="majorEastAsia"/>
          </w:rPr>
          <w:t>https://www.nhs.uk/conditions/bowel-cancer/symptoms/</w:t>
        </w:r>
      </w:hyperlink>
    </w:p>
    <w:p w14:paraId="7A685BBB" w14:textId="77777777" w:rsidR="00775065" w:rsidRDefault="00775065" w:rsidP="005A5A47">
      <w:pPr>
        <w:pStyle w:val="NormalWeb"/>
        <w:spacing w:before="0" w:beforeAutospacing="0" w:after="0" w:afterAutospacing="0" w:line="480" w:lineRule="auto"/>
        <w:ind w:left="720" w:hanging="720"/>
        <w:rPr>
          <w:rStyle w:val="url"/>
          <w:rFonts w:eastAsiaTheme="majorEastAsia"/>
        </w:rPr>
      </w:pPr>
    </w:p>
    <w:p w14:paraId="13AF3965" w14:textId="326CBF99" w:rsidR="00775065" w:rsidRDefault="00775065" w:rsidP="00775065">
      <w:pPr>
        <w:pStyle w:val="NormalWeb"/>
        <w:spacing w:before="0" w:beforeAutospacing="0" w:after="0" w:afterAutospacing="0" w:line="480" w:lineRule="auto"/>
        <w:ind w:left="720" w:hanging="720"/>
      </w:pPr>
      <w:r>
        <w:t xml:space="preserve">Website, N. (2025f, October 21). </w:t>
      </w:r>
      <w:r>
        <w:rPr>
          <w:i/>
          <w:iCs/>
        </w:rPr>
        <w:t>Treatment for bowel cancer</w:t>
      </w:r>
      <w:r>
        <w:t xml:space="preserve">. nhs.uk. </w:t>
      </w:r>
      <w:hyperlink r:id="rId9" w:history="1">
        <w:r w:rsidRPr="007C0A95">
          <w:rPr>
            <w:rStyle w:val="Hyperlink"/>
            <w:rFonts w:eastAsiaTheme="majorEastAsia"/>
          </w:rPr>
          <w:t>https://www.nhs.uk/conditions/bowel-cancer/treatment/</w:t>
        </w:r>
      </w:hyperlink>
    </w:p>
    <w:p w14:paraId="01740DF7" w14:textId="585C35AF" w:rsidR="00775065" w:rsidRDefault="007F359C" w:rsidP="00775065">
      <w:pPr>
        <w:pStyle w:val="NormalWeb"/>
        <w:spacing w:before="0" w:beforeAutospacing="0" w:after="0" w:afterAutospacing="0" w:line="480" w:lineRule="auto"/>
        <w:ind w:left="720" w:hanging="720"/>
        <w:rPr>
          <w:rStyle w:val="url"/>
        </w:rPr>
      </w:pPr>
      <w:r w:rsidRPr="007F359C">
        <w:rPr>
          <w:rStyle w:val="url"/>
        </w:rPr>
        <w:t xml:space="preserve">Bowel cancer causes and risk factors | World Cancer Research Fund. (2025, July 14). World Cancer Research Fund. </w:t>
      </w:r>
      <w:hyperlink r:id="rId10" w:history="1">
        <w:r w:rsidRPr="00736360">
          <w:rPr>
            <w:rStyle w:val="Hyperlink"/>
          </w:rPr>
          <w:t>https://www.wcrf.org/preventing-cancer/cancer-types/bowel-cancer/bowel-cancer-causes-and-risk-factors/</w:t>
        </w:r>
      </w:hyperlink>
    </w:p>
    <w:p w14:paraId="74E4CBF6" w14:textId="4B974C07" w:rsidR="00B8073E" w:rsidRDefault="00B8073E" w:rsidP="00775065">
      <w:pPr>
        <w:pStyle w:val="NormalWeb"/>
        <w:spacing w:before="0" w:beforeAutospacing="0" w:after="0" w:afterAutospacing="0" w:line="480" w:lineRule="auto"/>
        <w:ind w:left="720" w:hanging="720"/>
      </w:pPr>
      <w:r w:rsidRPr="00B8073E">
        <w:rPr>
          <w:rStyle w:val="url"/>
        </w:rPr>
        <w:t xml:space="preserve">Bowel cancer patients without vital social support are twice as likely to have poorer overall health | University of Southampton. (n.d.). </w:t>
      </w:r>
      <w:hyperlink r:id="rId11" w:history="1">
        <w:r w:rsidRPr="00736360">
          <w:rPr>
            <w:rStyle w:val="Hyperlink"/>
          </w:rPr>
          <w:t>https://www.southampton.ac.uk/news/2017/11/crew-social-support.page</w:t>
        </w:r>
      </w:hyperlink>
    </w:p>
    <w:p w14:paraId="27352EC2" w14:textId="790004A0" w:rsidR="00C16043" w:rsidRDefault="00BC29B6" w:rsidP="00775065">
      <w:pPr>
        <w:pStyle w:val="NormalWeb"/>
        <w:spacing w:before="0" w:beforeAutospacing="0" w:after="0" w:afterAutospacing="0" w:line="480" w:lineRule="auto"/>
        <w:ind w:left="720" w:hanging="720"/>
        <w:rPr>
          <w:rStyle w:val="url"/>
        </w:rPr>
      </w:pPr>
      <w:r w:rsidRPr="00BC29B6">
        <w:rPr>
          <w:rStyle w:val="url"/>
        </w:rPr>
        <w:t xml:space="preserve">Website, N. (2025e, October 21). Bowel cancer. nhs.uk. </w:t>
      </w:r>
      <w:hyperlink r:id="rId12" w:anchor=":~:text=Bowel%20cancer%20is%20cancer%20found,Help%20and%20support" w:history="1">
        <w:r w:rsidRPr="00736360">
          <w:rPr>
            <w:rStyle w:val="Hyperlink"/>
          </w:rPr>
          <w:t>https://www.nhs.uk/conditions/bowel-cancer/#:~:text=Bowel%20cancer%20is%20cancer%20found,Help%20and%20support</w:t>
        </w:r>
      </w:hyperlink>
    </w:p>
    <w:p w14:paraId="0094EBD1" w14:textId="5BAB0B31" w:rsidR="009E085E" w:rsidRDefault="00581990" w:rsidP="00775065">
      <w:pPr>
        <w:pStyle w:val="NormalWeb"/>
        <w:spacing w:before="0" w:beforeAutospacing="0" w:after="0" w:afterAutospacing="0" w:line="480" w:lineRule="auto"/>
        <w:ind w:left="720" w:hanging="720"/>
        <w:rPr>
          <w:rStyle w:val="url"/>
        </w:rPr>
      </w:pPr>
      <w:r w:rsidRPr="00581990">
        <w:rPr>
          <w:rStyle w:val="url"/>
        </w:rPr>
        <w:t xml:space="preserve">Cancer Research UK. (2025, October 20). Bowel cancer statistics. </w:t>
      </w:r>
      <w:hyperlink r:id="rId13" w:history="1">
        <w:r w:rsidRPr="00736360">
          <w:rPr>
            <w:rStyle w:val="Hyperlink"/>
          </w:rPr>
          <w:t>https://www.cancerresearchuk.org/health-professional/cancer-statistics/statistics-by-cancer-type/bowel-cancer</w:t>
        </w:r>
      </w:hyperlink>
    </w:p>
    <w:p w14:paraId="271312DA" w14:textId="77777777" w:rsidR="00581990" w:rsidRDefault="00581990" w:rsidP="00775065">
      <w:pPr>
        <w:pStyle w:val="NormalWeb"/>
        <w:spacing w:before="0" w:beforeAutospacing="0" w:after="0" w:afterAutospacing="0" w:line="480" w:lineRule="auto"/>
        <w:ind w:left="720" w:hanging="720"/>
        <w:rPr>
          <w:rStyle w:val="url"/>
        </w:rPr>
      </w:pPr>
    </w:p>
    <w:p w14:paraId="22FC4D3C" w14:textId="77777777" w:rsidR="00BC29B6" w:rsidRDefault="00BC29B6" w:rsidP="00775065">
      <w:pPr>
        <w:pStyle w:val="NormalWeb"/>
        <w:spacing w:before="0" w:beforeAutospacing="0" w:after="0" w:afterAutospacing="0" w:line="480" w:lineRule="auto"/>
        <w:ind w:left="720" w:hanging="720"/>
        <w:rPr>
          <w:rStyle w:val="url"/>
        </w:rPr>
      </w:pPr>
    </w:p>
    <w:p w14:paraId="2E21B8B7" w14:textId="77777777" w:rsidR="00B8073E" w:rsidRDefault="00B8073E" w:rsidP="00775065">
      <w:pPr>
        <w:pStyle w:val="NormalWeb"/>
        <w:spacing w:before="0" w:beforeAutospacing="0" w:after="0" w:afterAutospacing="0" w:line="480" w:lineRule="auto"/>
        <w:ind w:left="720" w:hanging="720"/>
        <w:rPr>
          <w:rStyle w:val="url"/>
        </w:rPr>
      </w:pPr>
    </w:p>
    <w:p w14:paraId="59BBAEF4" w14:textId="77777777" w:rsidR="007F359C" w:rsidRPr="00775065" w:rsidRDefault="007F359C" w:rsidP="00775065">
      <w:pPr>
        <w:pStyle w:val="NormalWeb"/>
        <w:spacing w:before="0" w:beforeAutospacing="0" w:after="0" w:afterAutospacing="0" w:line="480" w:lineRule="auto"/>
        <w:ind w:left="720" w:hanging="720"/>
        <w:rPr>
          <w:rStyle w:val="url"/>
        </w:rPr>
      </w:pPr>
    </w:p>
    <w:p w14:paraId="631160D9" w14:textId="77777777" w:rsidR="005A5A47" w:rsidRDefault="005A5A47" w:rsidP="005A5A47">
      <w:pPr>
        <w:pStyle w:val="NormalWeb"/>
        <w:spacing w:before="0" w:beforeAutospacing="0" w:after="0" w:afterAutospacing="0" w:line="480" w:lineRule="auto"/>
        <w:ind w:left="720" w:hanging="720"/>
        <w:rPr>
          <w:rStyle w:val="url"/>
          <w:rFonts w:eastAsiaTheme="majorEastAsia"/>
        </w:rPr>
      </w:pPr>
    </w:p>
    <w:p w14:paraId="663A9543" w14:textId="77777777" w:rsidR="005A5A47" w:rsidRPr="005A5A47" w:rsidRDefault="005A5A47" w:rsidP="005A5A47">
      <w:pPr>
        <w:pStyle w:val="NormalWeb"/>
        <w:spacing w:before="0" w:beforeAutospacing="0" w:after="0" w:afterAutospacing="0" w:line="480" w:lineRule="auto"/>
        <w:ind w:left="720" w:hanging="720"/>
      </w:pPr>
    </w:p>
    <w:sectPr w:rsidR="005A5A47" w:rsidRPr="005A5A4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D891A" w14:textId="77777777" w:rsidR="00554E0D" w:rsidRDefault="00554E0D" w:rsidP="005F1990">
      <w:pPr>
        <w:spacing w:after="0" w:line="240" w:lineRule="auto"/>
      </w:pPr>
      <w:r>
        <w:separator/>
      </w:r>
    </w:p>
  </w:endnote>
  <w:endnote w:type="continuationSeparator" w:id="0">
    <w:p w14:paraId="0D8513BE" w14:textId="77777777" w:rsidR="00554E0D" w:rsidRDefault="00554E0D" w:rsidP="005F1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B4516" w14:textId="77777777" w:rsidR="005F1990" w:rsidRDefault="005F19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850B4" w14:textId="77777777" w:rsidR="005F1990" w:rsidRDefault="005F19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4AD1F" w14:textId="77777777" w:rsidR="005F1990" w:rsidRDefault="005F1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64DB8" w14:textId="77777777" w:rsidR="00554E0D" w:rsidRDefault="00554E0D" w:rsidP="005F1990">
      <w:pPr>
        <w:spacing w:after="0" w:line="240" w:lineRule="auto"/>
      </w:pPr>
      <w:r>
        <w:separator/>
      </w:r>
    </w:p>
  </w:footnote>
  <w:footnote w:type="continuationSeparator" w:id="0">
    <w:p w14:paraId="7654EADB" w14:textId="77777777" w:rsidR="00554E0D" w:rsidRDefault="00554E0D" w:rsidP="005F19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931D0" w14:textId="77777777" w:rsidR="005F1990" w:rsidRDefault="005F19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A2799" w14:textId="04F355FF" w:rsidR="005F1990" w:rsidRDefault="005F19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085B9" w14:textId="77777777" w:rsidR="005F1990" w:rsidRDefault="005F19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D25C4E"/>
    <w:multiLevelType w:val="hybridMultilevel"/>
    <w:tmpl w:val="FD5EC6A0"/>
    <w:lvl w:ilvl="0" w:tplc="68AA9C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884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C4E"/>
    <w:rsid w:val="0000137E"/>
    <w:rsid w:val="00004DB6"/>
    <w:rsid w:val="000105E9"/>
    <w:rsid w:val="00012B16"/>
    <w:rsid w:val="00012D41"/>
    <w:rsid w:val="00014029"/>
    <w:rsid w:val="000214D7"/>
    <w:rsid w:val="000278E4"/>
    <w:rsid w:val="0004598E"/>
    <w:rsid w:val="0005070C"/>
    <w:rsid w:val="00054F4D"/>
    <w:rsid w:val="000560B2"/>
    <w:rsid w:val="00056294"/>
    <w:rsid w:val="00066893"/>
    <w:rsid w:val="000742B1"/>
    <w:rsid w:val="00077A42"/>
    <w:rsid w:val="00082A90"/>
    <w:rsid w:val="00095443"/>
    <w:rsid w:val="00097240"/>
    <w:rsid w:val="000A3CCE"/>
    <w:rsid w:val="000C12C8"/>
    <w:rsid w:val="000C3B52"/>
    <w:rsid w:val="000D44D4"/>
    <w:rsid w:val="000D6199"/>
    <w:rsid w:val="000D639A"/>
    <w:rsid w:val="000F5BF1"/>
    <w:rsid w:val="001174F1"/>
    <w:rsid w:val="00127575"/>
    <w:rsid w:val="001275BF"/>
    <w:rsid w:val="0013067F"/>
    <w:rsid w:val="00135374"/>
    <w:rsid w:val="00153B5B"/>
    <w:rsid w:val="0016382D"/>
    <w:rsid w:val="00167BE3"/>
    <w:rsid w:val="00181D68"/>
    <w:rsid w:val="00190842"/>
    <w:rsid w:val="00195167"/>
    <w:rsid w:val="00196FE1"/>
    <w:rsid w:val="001A2FB1"/>
    <w:rsid w:val="001A5AD3"/>
    <w:rsid w:val="001C6067"/>
    <w:rsid w:val="001C626D"/>
    <w:rsid w:val="001D1A3F"/>
    <w:rsid w:val="001D22A0"/>
    <w:rsid w:val="001E4293"/>
    <w:rsid w:val="0020526F"/>
    <w:rsid w:val="00210532"/>
    <w:rsid w:val="00237457"/>
    <w:rsid w:val="00291933"/>
    <w:rsid w:val="002B6B85"/>
    <w:rsid w:val="002C4A08"/>
    <w:rsid w:val="002C4B67"/>
    <w:rsid w:val="002D27A8"/>
    <w:rsid w:val="002E6F04"/>
    <w:rsid w:val="002F5EF5"/>
    <w:rsid w:val="00302878"/>
    <w:rsid w:val="00332EC6"/>
    <w:rsid w:val="00337CCC"/>
    <w:rsid w:val="00345E3C"/>
    <w:rsid w:val="00346A97"/>
    <w:rsid w:val="00354462"/>
    <w:rsid w:val="0035462F"/>
    <w:rsid w:val="00365DED"/>
    <w:rsid w:val="00366A84"/>
    <w:rsid w:val="00375A9E"/>
    <w:rsid w:val="00390C99"/>
    <w:rsid w:val="00390CEE"/>
    <w:rsid w:val="00394401"/>
    <w:rsid w:val="00397BEB"/>
    <w:rsid w:val="003B1B2B"/>
    <w:rsid w:val="003C0914"/>
    <w:rsid w:val="003C20B9"/>
    <w:rsid w:val="003C3B91"/>
    <w:rsid w:val="003D630C"/>
    <w:rsid w:val="003D6476"/>
    <w:rsid w:val="003D7E7F"/>
    <w:rsid w:val="003E762D"/>
    <w:rsid w:val="004011EE"/>
    <w:rsid w:val="004170F8"/>
    <w:rsid w:val="00424C17"/>
    <w:rsid w:val="00425880"/>
    <w:rsid w:val="004714C3"/>
    <w:rsid w:val="00471E3D"/>
    <w:rsid w:val="00480BC7"/>
    <w:rsid w:val="00487C1F"/>
    <w:rsid w:val="004C7E4E"/>
    <w:rsid w:val="004F0BF4"/>
    <w:rsid w:val="004F2848"/>
    <w:rsid w:val="004F726A"/>
    <w:rsid w:val="005019C7"/>
    <w:rsid w:val="0050271B"/>
    <w:rsid w:val="005100A3"/>
    <w:rsid w:val="00510C89"/>
    <w:rsid w:val="005269BF"/>
    <w:rsid w:val="00532657"/>
    <w:rsid w:val="00543CD1"/>
    <w:rsid w:val="0055272D"/>
    <w:rsid w:val="00554E0D"/>
    <w:rsid w:val="005555A1"/>
    <w:rsid w:val="005568F4"/>
    <w:rsid w:val="0056282C"/>
    <w:rsid w:val="00570198"/>
    <w:rsid w:val="0057038A"/>
    <w:rsid w:val="0057494E"/>
    <w:rsid w:val="00580D01"/>
    <w:rsid w:val="00581990"/>
    <w:rsid w:val="005A122C"/>
    <w:rsid w:val="005A5544"/>
    <w:rsid w:val="005A5A47"/>
    <w:rsid w:val="005A7F7A"/>
    <w:rsid w:val="005B1D26"/>
    <w:rsid w:val="005B4471"/>
    <w:rsid w:val="005C05F1"/>
    <w:rsid w:val="005F015A"/>
    <w:rsid w:val="005F1990"/>
    <w:rsid w:val="006234C3"/>
    <w:rsid w:val="006236A6"/>
    <w:rsid w:val="006344F5"/>
    <w:rsid w:val="00641143"/>
    <w:rsid w:val="006766A3"/>
    <w:rsid w:val="00692304"/>
    <w:rsid w:val="00693273"/>
    <w:rsid w:val="006A7EF0"/>
    <w:rsid w:val="006D24F9"/>
    <w:rsid w:val="006D3C8E"/>
    <w:rsid w:val="006E50C8"/>
    <w:rsid w:val="006E6223"/>
    <w:rsid w:val="006F25E6"/>
    <w:rsid w:val="006F2AA0"/>
    <w:rsid w:val="006F441B"/>
    <w:rsid w:val="006F506A"/>
    <w:rsid w:val="006F7A5C"/>
    <w:rsid w:val="00700CA0"/>
    <w:rsid w:val="007177D1"/>
    <w:rsid w:val="007215D0"/>
    <w:rsid w:val="00727230"/>
    <w:rsid w:val="00730A9A"/>
    <w:rsid w:val="00732842"/>
    <w:rsid w:val="0073454D"/>
    <w:rsid w:val="00743278"/>
    <w:rsid w:val="007451B2"/>
    <w:rsid w:val="00756A29"/>
    <w:rsid w:val="00757C69"/>
    <w:rsid w:val="00775065"/>
    <w:rsid w:val="0077532B"/>
    <w:rsid w:val="007879BD"/>
    <w:rsid w:val="007A0846"/>
    <w:rsid w:val="007B42B1"/>
    <w:rsid w:val="007C7A85"/>
    <w:rsid w:val="007D6DA6"/>
    <w:rsid w:val="007E5C04"/>
    <w:rsid w:val="007F359C"/>
    <w:rsid w:val="0080294A"/>
    <w:rsid w:val="0080329F"/>
    <w:rsid w:val="008058D9"/>
    <w:rsid w:val="008170CA"/>
    <w:rsid w:val="00821B1D"/>
    <w:rsid w:val="00841393"/>
    <w:rsid w:val="00841D49"/>
    <w:rsid w:val="00844C31"/>
    <w:rsid w:val="00846662"/>
    <w:rsid w:val="008524DC"/>
    <w:rsid w:val="008560A7"/>
    <w:rsid w:val="00860595"/>
    <w:rsid w:val="00860AA5"/>
    <w:rsid w:val="008678B0"/>
    <w:rsid w:val="0087079F"/>
    <w:rsid w:val="0087553F"/>
    <w:rsid w:val="0089101A"/>
    <w:rsid w:val="008B1498"/>
    <w:rsid w:val="008B4670"/>
    <w:rsid w:val="008E039D"/>
    <w:rsid w:val="008F6B87"/>
    <w:rsid w:val="0091388C"/>
    <w:rsid w:val="00913A2C"/>
    <w:rsid w:val="00931573"/>
    <w:rsid w:val="009451EF"/>
    <w:rsid w:val="00953350"/>
    <w:rsid w:val="00954543"/>
    <w:rsid w:val="00957CFB"/>
    <w:rsid w:val="00962415"/>
    <w:rsid w:val="00986A90"/>
    <w:rsid w:val="009876C2"/>
    <w:rsid w:val="00994906"/>
    <w:rsid w:val="009952FB"/>
    <w:rsid w:val="009A1D77"/>
    <w:rsid w:val="009A3126"/>
    <w:rsid w:val="009A7E1C"/>
    <w:rsid w:val="009B194C"/>
    <w:rsid w:val="009D4AA0"/>
    <w:rsid w:val="009D6CE7"/>
    <w:rsid w:val="009E085E"/>
    <w:rsid w:val="009E2707"/>
    <w:rsid w:val="009F34FF"/>
    <w:rsid w:val="00A31892"/>
    <w:rsid w:val="00A33915"/>
    <w:rsid w:val="00A36C24"/>
    <w:rsid w:val="00A7631B"/>
    <w:rsid w:val="00A813A9"/>
    <w:rsid w:val="00A846CF"/>
    <w:rsid w:val="00A94CAB"/>
    <w:rsid w:val="00A94E55"/>
    <w:rsid w:val="00A95308"/>
    <w:rsid w:val="00AA25C3"/>
    <w:rsid w:val="00AA2D78"/>
    <w:rsid w:val="00AB1A62"/>
    <w:rsid w:val="00AB3742"/>
    <w:rsid w:val="00AB55A3"/>
    <w:rsid w:val="00AD66DC"/>
    <w:rsid w:val="00AE0FC8"/>
    <w:rsid w:val="00AF4B8A"/>
    <w:rsid w:val="00AF4F14"/>
    <w:rsid w:val="00B014D2"/>
    <w:rsid w:val="00B17308"/>
    <w:rsid w:val="00B218CF"/>
    <w:rsid w:val="00B21F41"/>
    <w:rsid w:val="00B2326D"/>
    <w:rsid w:val="00B23AB9"/>
    <w:rsid w:val="00B278ED"/>
    <w:rsid w:val="00B34330"/>
    <w:rsid w:val="00B51B4A"/>
    <w:rsid w:val="00B520A2"/>
    <w:rsid w:val="00B529DD"/>
    <w:rsid w:val="00B57A5E"/>
    <w:rsid w:val="00B65F09"/>
    <w:rsid w:val="00B722FA"/>
    <w:rsid w:val="00B7452F"/>
    <w:rsid w:val="00B74E63"/>
    <w:rsid w:val="00B7710E"/>
    <w:rsid w:val="00B8073E"/>
    <w:rsid w:val="00B97046"/>
    <w:rsid w:val="00BA344A"/>
    <w:rsid w:val="00BB04B6"/>
    <w:rsid w:val="00BB145D"/>
    <w:rsid w:val="00BB2B89"/>
    <w:rsid w:val="00BB7B2D"/>
    <w:rsid w:val="00BC1764"/>
    <w:rsid w:val="00BC29B6"/>
    <w:rsid w:val="00BC2F3B"/>
    <w:rsid w:val="00BD5DFC"/>
    <w:rsid w:val="00C12554"/>
    <w:rsid w:val="00C13F84"/>
    <w:rsid w:val="00C1521E"/>
    <w:rsid w:val="00C16043"/>
    <w:rsid w:val="00C266F4"/>
    <w:rsid w:val="00C3274D"/>
    <w:rsid w:val="00C33490"/>
    <w:rsid w:val="00C374E5"/>
    <w:rsid w:val="00C517DF"/>
    <w:rsid w:val="00C61A38"/>
    <w:rsid w:val="00C7634F"/>
    <w:rsid w:val="00C7762F"/>
    <w:rsid w:val="00C87BD9"/>
    <w:rsid w:val="00C94313"/>
    <w:rsid w:val="00C95EF2"/>
    <w:rsid w:val="00CA2771"/>
    <w:rsid w:val="00CA4729"/>
    <w:rsid w:val="00CA78A2"/>
    <w:rsid w:val="00CB06D0"/>
    <w:rsid w:val="00CB5C25"/>
    <w:rsid w:val="00CD0133"/>
    <w:rsid w:val="00CD5352"/>
    <w:rsid w:val="00CE6E7A"/>
    <w:rsid w:val="00CF5C67"/>
    <w:rsid w:val="00D10088"/>
    <w:rsid w:val="00D347CD"/>
    <w:rsid w:val="00D355FE"/>
    <w:rsid w:val="00D427E7"/>
    <w:rsid w:val="00D54370"/>
    <w:rsid w:val="00D61B83"/>
    <w:rsid w:val="00D73B47"/>
    <w:rsid w:val="00D73CB1"/>
    <w:rsid w:val="00D75774"/>
    <w:rsid w:val="00D7618E"/>
    <w:rsid w:val="00D7756F"/>
    <w:rsid w:val="00D82C23"/>
    <w:rsid w:val="00D90410"/>
    <w:rsid w:val="00D939D4"/>
    <w:rsid w:val="00DA6BA0"/>
    <w:rsid w:val="00DB2FDA"/>
    <w:rsid w:val="00DB3FF6"/>
    <w:rsid w:val="00DB7226"/>
    <w:rsid w:val="00DC5CB4"/>
    <w:rsid w:val="00DD6F90"/>
    <w:rsid w:val="00DE7A42"/>
    <w:rsid w:val="00DE7FF7"/>
    <w:rsid w:val="00DF2604"/>
    <w:rsid w:val="00DF7D68"/>
    <w:rsid w:val="00E00535"/>
    <w:rsid w:val="00E03039"/>
    <w:rsid w:val="00E05A36"/>
    <w:rsid w:val="00E07195"/>
    <w:rsid w:val="00E25954"/>
    <w:rsid w:val="00E260C4"/>
    <w:rsid w:val="00E26B78"/>
    <w:rsid w:val="00E323AD"/>
    <w:rsid w:val="00E37308"/>
    <w:rsid w:val="00E41C37"/>
    <w:rsid w:val="00E55ADF"/>
    <w:rsid w:val="00E55FFD"/>
    <w:rsid w:val="00E572FA"/>
    <w:rsid w:val="00E667A0"/>
    <w:rsid w:val="00E66F3F"/>
    <w:rsid w:val="00E7015F"/>
    <w:rsid w:val="00E81634"/>
    <w:rsid w:val="00E817D7"/>
    <w:rsid w:val="00E86846"/>
    <w:rsid w:val="00E97B9B"/>
    <w:rsid w:val="00EA3422"/>
    <w:rsid w:val="00EB27C2"/>
    <w:rsid w:val="00EB6703"/>
    <w:rsid w:val="00EC1A49"/>
    <w:rsid w:val="00EC5E94"/>
    <w:rsid w:val="00ED05B7"/>
    <w:rsid w:val="00ED1818"/>
    <w:rsid w:val="00EF08F0"/>
    <w:rsid w:val="00EF3D2C"/>
    <w:rsid w:val="00F051DB"/>
    <w:rsid w:val="00F10A50"/>
    <w:rsid w:val="00F26A23"/>
    <w:rsid w:val="00F32A40"/>
    <w:rsid w:val="00F52E7F"/>
    <w:rsid w:val="00F76226"/>
    <w:rsid w:val="00F7762C"/>
    <w:rsid w:val="00FA4D7D"/>
    <w:rsid w:val="00FB3B31"/>
    <w:rsid w:val="00FB6C4E"/>
    <w:rsid w:val="00FB7694"/>
    <w:rsid w:val="00FB7E2C"/>
    <w:rsid w:val="00FE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1CFD9D"/>
  <w15:chartTrackingRefBased/>
  <w15:docId w15:val="{66731A58-D060-4CC9-A9AC-00DD8152F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C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B6C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6C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6C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6C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6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C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B6C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6C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6C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6C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6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C4E"/>
    <w:rPr>
      <w:rFonts w:eastAsiaTheme="majorEastAsia" w:cstheme="majorBidi"/>
      <w:color w:val="272727" w:themeColor="text1" w:themeTint="D8"/>
    </w:rPr>
  </w:style>
  <w:style w:type="paragraph" w:styleId="Title">
    <w:name w:val="Title"/>
    <w:basedOn w:val="Normal"/>
    <w:next w:val="Normal"/>
    <w:link w:val="TitleChar"/>
    <w:uiPriority w:val="10"/>
    <w:qFormat/>
    <w:rsid w:val="00FB6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C4E"/>
    <w:pPr>
      <w:spacing w:before="160"/>
      <w:jc w:val="center"/>
    </w:pPr>
    <w:rPr>
      <w:i/>
      <w:iCs/>
      <w:color w:val="404040" w:themeColor="text1" w:themeTint="BF"/>
    </w:rPr>
  </w:style>
  <w:style w:type="character" w:customStyle="1" w:styleId="QuoteChar">
    <w:name w:val="Quote Char"/>
    <w:basedOn w:val="DefaultParagraphFont"/>
    <w:link w:val="Quote"/>
    <w:uiPriority w:val="29"/>
    <w:rsid w:val="00FB6C4E"/>
    <w:rPr>
      <w:i/>
      <w:iCs/>
      <w:color w:val="404040" w:themeColor="text1" w:themeTint="BF"/>
    </w:rPr>
  </w:style>
  <w:style w:type="paragraph" w:styleId="ListParagraph">
    <w:name w:val="List Paragraph"/>
    <w:basedOn w:val="Normal"/>
    <w:uiPriority w:val="34"/>
    <w:qFormat/>
    <w:rsid w:val="00FB6C4E"/>
    <w:pPr>
      <w:ind w:left="720"/>
      <w:contextualSpacing/>
    </w:pPr>
  </w:style>
  <w:style w:type="character" w:styleId="IntenseEmphasis">
    <w:name w:val="Intense Emphasis"/>
    <w:basedOn w:val="DefaultParagraphFont"/>
    <w:uiPriority w:val="21"/>
    <w:qFormat/>
    <w:rsid w:val="00FB6C4E"/>
    <w:rPr>
      <w:i/>
      <w:iCs/>
      <w:color w:val="2F5496" w:themeColor="accent1" w:themeShade="BF"/>
    </w:rPr>
  </w:style>
  <w:style w:type="paragraph" w:styleId="IntenseQuote">
    <w:name w:val="Intense Quote"/>
    <w:basedOn w:val="Normal"/>
    <w:next w:val="Normal"/>
    <w:link w:val="IntenseQuoteChar"/>
    <w:uiPriority w:val="30"/>
    <w:qFormat/>
    <w:rsid w:val="00FB6C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6C4E"/>
    <w:rPr>
      <w:i/>
      <w:iCs/>
      <w:color w:val="2F5496" w:themeColor="accent1" w:themeShade="BF"/>
    </w:rPr>
  </w:style>
  <w:style w:type="character" w:styleId="IntenseReference">
    <w:name w:val="Intense Reference"/>
    <w:basedOn w:val="DefaultParagraphFont"/>
    <w:uiPriority w:val="32"/>
    <w:qFormat/>
    <w:rsid w:val="00FB6C4E"/>
    <w:rPr>
      <w:b/>
      <w:bCs/>
      <w:smallCaps/>
      <w:color w:val="2F5496" w:themeColor="accent1" w:themeShade="BF"/>
      <w:spacing w:val="5"/>
    </w:rPr>
  </w:style>
  <w:style w:type="paragraph" w:styleId="NormalWeb">
    <w:name w:val="Normal (Web)"/>
    <w:basedOn w:val="Normal"/>
    <w:uiPriority w:val="99"/>
    <w:unhideWhenUsed/>
    <w:rsid w:val="005A5A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5A5A47"/>
  </w:style>
  <w:style w:type="character" w:styleId="Hyperlink">
    <w:name w:val="Hyperlink"/>
    <w:basedOn w:val="DefaultParagraphFont"/>
    <w:uiPriority w:val="99"/>
    <w:unhideWhenUsed/>
    <w:rsid w:val="005A5A47"/>
    <w:rPr>
      <w:color w:val="0563C1" w:themeColor="hyperlink"/>
      <w:u w:val="single"/>
    </w:rPr>
  </w:style>
  <w:style w:type="character" w:styleId="UnresolvedMention">
    <w:name w:val="Unresolved Mention"/>
    <w:basedOn w:val="DefaultParagraphFont"/>
    <w:uiPriority w:val="99"/>
    <w:semiHidden/>
    <w:unhideWhenUsed/>
    <w:rsid w:val="005A5A47"/>
    <w:rPr>
      <w:color w:val="605E5C"/>
      <w:shd w:val="clear" w:color="auto" w:fill="E1DFDD"/>
    </w:rPr>
  </w:style>
  <w:style w:type="paragraph" w:styleId="Header">
    <w:name w:val="header"/>
    <w:basedOn w:val="Normal"/>
    <w:link w:val="HeaderChar"/>
    <w:uiPriority w:val="99"/>
    <w:unhideWhenUsed/>
    <w:rsid w:val="005F1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990"/>
  </w:style>
  <w:style w:type="paragraph" w:styleId="Footer">
    <w:name w:val="footer"/>
    <w:basedOn w:val="Normal"/>
    <w:link w:val="FooterChar"/>
    <w:uiPriority w:val="99"/>
    <w:unhideWhenUsed/>
    <w:rsid w:val="005F1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990"/>
  </w:style>
  <w:style w:type="paragraph" w:styleId="TOCHeading">
    <w:name w:val="TOC Heading"/>
    <w:basedOn w:val="Heading1"/>
    <w:next w:val="Normal"/>
    <w:uiPriority w:val="39"/>
    <w:unhideWhenUsed/>
    <w:qFormat/>
    <w:rsid w:val="000C12C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C12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739142">
      <w:bodyDiv w:val="1"/>
      <w:marLeft w:val="0"/>
      <w:marRight w:val="0"/>
      <w:marTop w:val="0"/>
      <w:marBottom w:val="0"/>
      <w:divBdr>
        <w:top w:val="none" w:sz="0" w:space="0" w:color="auto"/>
        <w:left w:val="none" w:sz="0" w:space="0" w:color="auto"/>
        <w:bottom w:val="none" w:sz="0" w:space="0" w:color="auto"/>
        <w:right w:val="none" w:sz="0" w:space="0" w:color="auto"/>
      </w:divBdr>
      <w:divsChild>
        <w:div w:id="1849251233">
          <w:marLeft w:val="-720"/>
          <w:marRight w:val="0"/>
          <w:marTop w:val="0"/>
          <w:marBottom w:val="0"/>
          <w:divBdr>
            <w:top w:val="none" w:sz="0" w:space="0" w:color="auto"/>
            <w:left w:val="none" w:sz="0" w:space="0" w:color="auto"/>
            <w:bottom w:val="none" w:sz="0" w:space="0" w:color="auto"/>
            <w:right w:val="none" w:sz="0" w:space="0" w:color="auto"/>
          </w:divBdr>
        </w:div>
      </w:divsChild>
    </w:div>
    <w:div w:id="821197921">
      <w:bodyDiv w:val="1"/>
      <w:marLeft w:val="0"/>
      <w:marRight w:val="0"/>
      <w:marTop w:val="0"/>
      <w:marBottom w:val="0"/>
      <w:divBdr>
        <w:top w:val="none" w:sz="0" w:space="0" w:color="auto"/>
        <w:left w:val="none" w:sz="0" w:space="0" w:color="auto"/>
        <w:bottom w:val="none" w:sz="0" w:space="0" w:color="auto"/>
        <w:right w:val="none" w:sz="0" w:space="0" w:color="auto"/>
      </w:divBdr>
      <w:divsChild>
        <w:div w:id="3843032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bowel-cancer/symptoms/" TargetMode="External"/><Relationship Id="rId13" Type="http://schemas.openxmlformats.org/officeDocument/2006/relationships/hyperlink" Target="https://www.cancerresearchuk.org/health-professional/cancer-statistics/statistics-by-cancer-type/bowel-cancer"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conditions/bowel-cancer/"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uthampton.ac.uk/news/2017/11/crew-social-support.pag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wcrf.org/preventing-cancer/cancer-types/bowel-cancer/bowel-cancer-causes-and-risk-factors/"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nhs.uk/conditions/bowel-cancer/treat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4253A-60E0-4A14-AF3E-AE58B6528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1767</Words>
  <Characters>10192</Characters>
  <Application>Microsoft Office Word</Application>
  <DocSecurity>0</DocSecurity>
  <Lines>212</Lines>
  <Paragraphs>57</Paragraphs>
  <ScaleCrop>false</ScaleCrop>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Qassam Suleman</dc:creator>
  <cp:keywords/>
  <dc:description/>
  <cp:lastModifiedBy>Qassam Suleman</cp:lastModifiedBy>
  <cp:revision>2</cp:revision>
  <dcterms:created xsi:type="dcterms:W3CDTF">2025-11-15T00:27:00Z</dcterms:created>
  <dcterms:modified xsi:type="dcterms:W3CDTF">2025-11-15T00:27:00Z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a88fb91b-40f7-4a86-a790-660aac4f1a08</vt:lpwstr>
  </property>
</Properties>
</file>