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604"/>
      </w:tblGrid>
      <w:tr w:rsidR="003B3F9D" w:rsidRPr="00394874" w14:paraId="5AED270D" w14:textId="77777777" w:rsidTr="0099337B">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1948"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9337B">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2CDC14E8" w14:textId="4F7D1987" w:rsidR="00E07207" w:rsidRDefault="00F5117B" w:rsidP="000B0730">
            <w:pPr>
              <w:rPr>
                <w:rFonts w:eastAsia="Calibri" w:cs="Calibri"/>
                <w:b/>
                <w:bCs/>
                <w:sz w:val="22"/>
                <w:szCs w:val="22"/>
              </w:rPr>
            </w:pPr>
            <w:r w:rsidRPr="007C1BA4">
              <w:rPr>
                <w:rFonts w:eastAsia="Calibri" w:cs="Calibri"/>
                <w:b/>
                <w:bCs/>
              </w:rPr>
              <w:t>M</w:t>
            </w:r>
            <w:r w:rsidRPr="007C1BA4">
              <w:rPr>
                <w:rFonts w:eastAsia="Calibri" w:cs="Calibri"/>
                <w:b/>
                <w:bCs/>
                <w:spacing w:val="-1"/>
              </w:rPr>
              <w:t>D</w:t>
            </w:r>
            <w:r w:rsidRPr="007C1BA4">
              <w:rPr>
                <w:rFonts w:eastAsia="Calibri" w:cs="Calibri"/>
                <w:b/>
                <w:bCs/>
              </w:rPr>
              <w:t>es</w:t>
            </w:r>
            <w:r w:rsidR="00E07207" w:rsidRPr="007C1BA4">
              <w:rPr>
                <w:rFonts w:cs="Arial"/>
                <w:b/>
              </w:rPr>
              <w:t>[Hons]</w:t>
            </w:r>
            <w:r w:rsidRPr="007C1BA4">
              <w:rPr>
                <w:rFonts w:eastAsia="Calibri" w:cs="Calibri"/>
                <w:b/>
                <w:bCs/>
              </w:rPr>
              <w:t>|BA</w:t>
            </w:r>
            <w:r w:rsidRPr="007C1BA4">
              <w:rPr>
                <w:rFonts w:eastAsia="Calibri" w:cs="Calibri"/>
                <w:b/>
                <w:bCs/>
                <w:spacing w:val="-8"/>
              </w:rPr>
              <w:t xml:space="preserve"> </w:t>
            </w:r>
            <w:r w:rsidR="00E07207" w:rsidRPr="007C1BA4">
              <w:rPr>
                <w:rFonts w:cs="Arial"/>
                <w:b/>
              </w:rPr>
              <w:t xml:space="preserve">[Hons] </w:t>
            </w:r>
            <w:r w:rsidRPr="005231F0">
              <w:rPr>
                <w:rFonts w:eastAsia="Calibri" w:cs="Calibri"/>
                <w:b/>
                <w:bCs/>
                <w:sz w:val="22"/>
                <w:szCs w:val="22"/>
              </w:rPr>
              <w:t>A</w:t>
            </w:r>
            <w:r w:rsidRPr="005231F0">
              <w:rPr>
                <w:rFonts w:eastAsia="Calibri" w:cs="Calibri"/>
                <w:b/>
                <w:bCs/>
                <w:spacing w:val="1"/>
                <w:sz w:val="22"/>
                <w:szCs w:val="22"/>
              </w:rPr>
              <w:t>u</w:t>
            </w:r>
            <w:r w:rsidRPr="005231F0">
              <w:rPr>
                <w:rFonts w:eastAsia="Calibri" w:cs="Calibri"/>
                <w:b/>
                <w:bCs/>
                <w:spacing w:val="-1"/>
                <w:sz w:val="22"/>
                <w:szCs w:val="22"/>
              </w:rPr>
              <w:t>to</w:t>
            </w:r>
            <w:r w:rsidRPr="005231F0">
              <w:rPr>
                <w:rFonts w:eastAsia="Calibri" w:cs="Calibri"/>
                <w:b/>
                <w:bCs/>
                <w:spacing w:val="1"/>
                <w:sz w:val="22"/>
                <w:szCs w:val="22"/>
              </w:rPr>
              <w:t>m</w:t>
            </w:r>
            <w:r w:rsidRPr="005231F0">
              <w:rPr>
                <w:rFonts w:eastAsia="Calibri" w:cs="Calibri"/>
                <w:b/>
                <w:bCs/>
                <w:spacing w:val="-1"/>
                <w:sz w:val="22"/>
                <w:szCs w:val="22"/>
              </w:rPr>
              <w:t>ot</w:t>
            </w:r>
            <w:r w:rsidRPr="005231F0">
              <w:rPr>
                <w:rFonts w:eastAsia="Calibri" w:cs="Calibri"/>
                <w:b/>
                <w:bCs/>
                <w:sz w:val="22"/>
                <w:szCs w:val="22"/>
              </w:rPr>
              <w:t>ive</w:t>
            </w:r>
            <w:r w:rsidR="007C1BA4">
              <w:rPr>
                <w:rFonts w:eastAsia="Calibri" w:cs="Calibri"/>
                <w:b/>
                <w:bCs/>
                <w:sz w:val="22"/>
                <w:szCs w:val="22"/>
              </w:rPr>
              <w:t xml:space="preserve"> </w:t>
            </w:r>
            <w:r w:rsidRPr="005231F0">
              <w:rPr>
                <w:rFonts w:eastAsia="Calibri" w:cs="Calibri"/>
                <w:b/>
                <w:bCs/>
                <w:spacing w:val="1"/>
                <w:sz w:val="22"/>
                <w:szCs w:val="22"/>
              </w:rPr>
              <w:t>D</w:t>
            </w:r>
            <w:r w:rsidRPr="005231F0">
              <w:rPr>
                <w:rFonts w:eastAsia="Calibri" w:cs="Calibri"/>
                <w:b/>
                <w:bCs/>
                <w:sz w:val="22"/>
                <w:szCs w:val="22"/>
              </w:rPr>
              <w:t>e</w:t>
            </w:r>
            <w:r w:rsidRPr="005231F0">
              <w:rPr>
                <w:rFonts w:eastAsia="Calibri" w:cs="Calibri"/>
                <w:b/>
                <w:bCs/>
                <w:spacing w:val="1"/>
                <w:sz w:val="22"/>
                <w:szCs w:val="22"/>
              </w:rPr>
              <w:t>s</w:t>
            </w:r>
            <w:r w:rsidR="00E07207">
              <w:rPr>
                <w:rFonts w:eastAsia="Calibri" w:cs="Calibri"/>
                <w:b/>
                <w:bCs/>
                <w:sz w:val="22"/>
                <w:szCs w:val="22"/>
              </w:rPr>
              <w:t xml:space="preserve">ign </w:t>
            </w:r>
          </w:p>
          <w:p w14:paraId="34EE7F4E" w14:textId="11585BFE" w:rsidR="00D14A61" w:rsidRPr="00E07207" w:rsidRDefault="00F5117B" w:rsidP="000B0730">
            <w:pPr>
              <w:rPr>
                <w:rFonts w:cs="Arial"/>
                <w:b/>
                <w:sz w:val="22"/>
                <w:szCs w:val="22"/>
              </w:rPr>
            </w:pPr>
            <w:r w:rsidRPr="007C1BA4">
              <w:rPr>
                <w:rFonts w:eastAsia="Calibri" w:cs="Calibri"/>
                <w:b/>
                <w:bCs/>
              </w:rPr>
              <w:t>M</w:t>
            </w:r>
            <w:r w:rsidRPr="007C1BA4">
              <w:rPr>
                <w:rFonts w:eastAsia="Calibri" w:cs="Calibri"/>
                <w:b/>
                <w:bCs/>
                <w:spacing w:val="-1"/>
              </w:rPr>
              <w:t>D</w:t>
            </w:r>
            <w:r w:rsidRPr="007C1BA4">
              <w:rPr>
                <w:rFonts w:eastAsia="Calibri" w:cs="Calibri"/>
                <w:b/>
                <w:bCs/>
              </w:rPr>
              <w:t>es</w:t>
            </w:r>
            <w:r w:rsidR="00E07207" w:rsidRPr="007C1BA4">
              <w:rPr>
                <w:rFonts w:cs="Arial"/>
                <w:b/>
              </w:rPr>
              <w:t>[Hons]</w:t>
            </w:r>
            <w:r w:rsidRPr="007C1BA4">
              <w:rPr>
                <w:rFonts w:eastAsia="Calibri" w:cs="Calibri"/>
                <w:b/>
                <w:bCs/>
              </w:rPr>
              <w:t>|BA</w:t>
            </w:r>
            <w:r w:rsidRPr="007C1BA4">
              <w:rPr>
                <w:rFonts w:eastAsia="Calibri" w:cs="Calibri"/>
                <w:b/>
                <w:bCs/>
                <w:spacing w:val="-8"/>
              </w:rPr>
              <w:t xml:space="preserve"> </w:t>
            </w:r>
            <w:r w:rsidR="00E07207" w:rsidRPr="007C1BA4">
              <w:rPr>
                <w:rFonts w:cs="Arial"/>
                <w:b/>
              </w:rPr>
              <w:t>[Hons]</w:t>
            </w:r>
            <w:r w:rsidR="00E07207">
              <w:rPr>
                <w:rFonts w:cs="Arial"/>
                <w:b/>
                <w:sz w:val="22"/>
                <w:szCs w:val="22"/>
              </w:rPr>
              <w:t xml:space="preserve"> </w:t>
            </w:r>
            <w:r w:rsidRPr="005231F0">
              <w:rPr>
                <w:rFonts w:eastAsia="Calibri" w:cs="Calibri"/>
                <w:b/>
                <w:bCs/>
                <w:sz w:val="22"/>
                <w:szCs w:val="22"/>
              </w:rPr>
              <w:t>Transport</w:t>
            </w:r>
            <w:r w:rsidRPr="005231F0">
              <w:rPr>
                <w:rFonts w:eastAsia="Calibri" w:cs="Calibri"/>
                <w:b/>
                <w:bCs/>
                <w:spacing w:val="-11"/>
                <w:sz w:val="22"/>
                <w:szCs w:val="22"/>
              </w:rPr>
              <w:t xml:space="preserve"> </w:t>
            </w:r>
            <w:r w:rsidRPr="005231F0">
              <w:rPr>
                <w:rFonts w:eastAsia="Calibri" w:cs="Calibri"/>
                <w:b/>
                <w:bCs/>
                <w:spacing w:val="1"/>
                <w:sz w:val="22"/>
                <w:szCs w:val="22"/>
              </w:rPr>
              <w:t>D</w:t>
            </w:r>
            <w:r w:rsidRPr="005231F0">
              <w:rPr>
                <w:rFonts w:eastAsia="Calibri" w:cs="Calibri"/>
                <w:b/>
                <w:bCs/>
                <w:sz w:val="22"/>
                <w:szCs w:val="22"/>
              </w:rPr>
              <w:t>e</w:t>
            </w:r>
            <w:r w:rsidRPr="005231F0">
              <w:rPr>
                <w:rFonts w:eastAsia="Calibri" w:cs="Calibri"/>
                <w:b/>
                <w:bCs/>
                <w:spacing w:val="1"/>
                <w:sz w:val="22"/>
                <w:szCs w:val="22"/>
              </w:rPr>
              <w:t>s</w:t>
            </w:r>
            <w:r w:rsidRPr="005231F0">
              <w:rPr>
                <w:rFonts w:eastAsia="Calibri" w:cs="Calibri"/>
                <w:b/>
                <w:bCs/>
                <w:sz w:val="22"/>
                <w:szCs w:val="22"/>
              </w:rPr>
              <w:t>ign</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1948" w:type="dxa"/>
            <w:gridSpan w:val="2"/>
            <w:vAlign w:val="center"/>
          </w:tcPr>
          <w:p w14:paraId="7925A40C" w14:textId="6EEB616C" w:rsidR="00D14A61" w:rsidRPr="00654EF4" w:rsidRDefault="00E07207" w:rsidP="00146636">
            <w:pPr>
              <w:rPr>
                <w:rFonts w:cs="Arial"/>
                <w:b/>
                <w:sz w:val="22"/>
                <w:szCs w:val="22"/>
              </w:rPr>
            </w:pPr>
            <w:r w:rsidRPr="00654EF4">
              <w:rPr>
                <w:rFonts w:cs="Arial"/>
                <w:b/>
                <w:sz w:val="22"/>
                <w:szCs w:val="22"/>
              </w:rPr>
              <w:t>FAD/SD&amp;AA</w:t>
            </w:r>
          </w:p>
        </w:tc>
      </w:tr>
      <w:tr w:rsidR="00D9780D" w:rsidRPr="00394874" w14:paraId="5571182B" w14:textId="77777777" w:rsidTr="0099337B">
        <w:tc>
          <w:tcPr>
            <w:tcW w:w="1809" w:type="dxa"/>
            <w:shd w:val="clear" w:color="auto" w:fill="D9D9D9" w:themeFill="background1" w:themeFillShade="D9"/>
          </w:tcPr>
          <w:p w14:paraId="63334B19" w14:textId="5E8AE3F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56F08E10" w:rsidR="00D9780D" w:rsidRPr="00654EF4" w:rsidRDefault="00710D6F" w:rsidP="00146636">
            <w:pPr>
              <w:spacing w:before="120" w:after="120"/>
              <w:jc w:val="both"/>
              <w:rPr>
                <w:rFonts w:cs="Arial"/>
                <w:b/>
                <w:sz w:val="22"/>
                <w:szCs w:val="22"/>
              </w:rPr>
            </w:pPr>
            <w:r>
              <w:rPr>
                <w:rFonts w:ascii="Calibri" w:hAnsi="Calibri"/>
                <w:b/>
                <w:bCs/>
                <w:sz w:val="22"/>
                <w:szCs w:val="22"/>
              </w:rPr>
              <w:t>Group Design Practice</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48" w:type="dxa"/>
            <w:gridSpan w:val="2"/>
            <w:shd w:val="clear" w:color="auto" w:fill="auto"/>
          </w:tcPr>
          <w:p w14:paraId="5BAEA15B" w14:textId="08ABD4FC" w:rsidR="00D9780D" w:rsidRPr="00654EF4" w:rsidRDefault="007C1BA4" w:rsidP="00146636">
            <w:pPr>
              <w:spacing w:before="120" w:after="120"/>
              <w:jc w:val="both"/>
              <w:rPr>
                <w:rFonts w:cs="Arial"/>
                <w:b/>
                <w:sz w:val="22"/>
                <w:szCs w:val="22"/>
              </w:rPr>
            </w:pPr>
            <w:r w:rsidRPr="00654EF4">
              <w:rPr>
                <w:rFonts w:cs="Arial"/>
                <w:b/>
                <w:sz w:val="22"/>
                <w:szCs w:val="22"/>
              </w:rPr>
              <w:t>5</w:t>
            </w:r>
          </w:p>
        </w:tc>
      </w:tr>
      <w:tr w:rsidR="00D9780D" w:rsidRPr="00394874" w14:paraId="2B6FDE50" w14:textId="77777777" w:rsidTr="0099337B">
        <w:tc>
          <w:tcPr>
            <w:tcW w:w="1809" w:type="dxa"/>
            <w:shd w:val="clear" w:color="auto" w:fill="D9D9D9" w:themeFill="background1" w:themeFillShade="D9"/>
          </w:tcPr>
          <w:p w14:paraId="6EB909FA" w14:textId="77777777" w:rsidR="00D9780D" w:rsidRPr="00394874" w:rsidRDefault="00D9780D"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1BD381C6" w:rsidR="00D9780D" w:rsidRPr="00654EF4" w:rsidRDefault="00710D6F" w:rsidP="0099337B">
            <w:pPr>
              <w:spacing w:before="120" w:after="120"/>
              <w:jc w:val="both"/>
              <w:rPr>
                <w:rFonts w:cs="Arial"/>
                <w:b/>
                <w:sz w:val="22"/>
                <w:szCs w:val="22"/>
              </w:rPr>
            </w:pPr>
            <w:r>
              <w:rPr>
                <w:rFonts w:ascii="Calibri" w:hAnsi="Calibri" w:cs="Calibri"/>
                <w:b/>
                <w:sz w:val="24"/>
                <w:szCs w:val="24"/>
              </w:rPr>
              <w:t>M5X01236</w:t>
            </w:r>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1948" w:type="dxa"/>
            <w:gridSpan w:val="2"/>
            <w:vAlign w:val="center"/>
          </w:tcPr>
          <w:p w14:paraId="5E743707" w14:textId="141E7020" w:rsidR="00D9780D" w:rsidRPr="00654EF4" w:rsidRDefault="00710D6F" w:rsidP="00E811FD">
            <w:pPr>
              <w:rPr>
                <w:rFonts w:cs="Arial"/>
                <w:b/>
                <w:sz w:val="22"/>
                <w:szCs w:val="22"/>
              </w:rPr>
            </w:pPr>
            <w:r>
              <w:rPr>
                <w:rFonts w:ascii="Calibri" w:hAnsi="Calibri" w:cs="Arial"/>
                <w:b/>
                <w:sz w:val="24"/>
                <w:szCs w:val="24"/>
              </w:rPr>
              <w:t>100</w:t>
            </w:r>
            <w:r w:rsidRPr="00605239">
              <w:rPr>
                <w:rFonts w:ascii="Calibri" w:hAnsi="Calibri" w:cs="Arial"/>
                <w:b/>
                <w:sz w:val="24"/>
                <w:szCs w:val="24"/>
              </w:rPr>
              <w:t>%</w:t>
            </w:r>
          </w:p>
        </w:tc>
      </w:tr>
      <w:tr w:rsidR="00D9780D" w:rsidRPr="00394874" w14:paraId="37B1BD83" w14:textId="77777777" w:rsidTr="0099337B">
        <w:tc>
          <w:tcPr>
            <w:tcW w:w="1809" w:type="dxa"/>
            <w:tcBorders>
              <w:bottom w:val="single" w:sz="4" w:space="0" w:color="auto"/>
            </w:tcBorders>
            <w:shd w:val="clear" w:color="auto" w:fill="D9D9D9" w:themeFill="background1" w:themeFillShade="D9"/>
          </w:tcPr>
          <w:p w14:paraId="7DB06393" w14:textId="77777777"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511F3E4B" w:rsidR="00D9780D" w:rsidRPr="00654EF4" w:rsidRDefault="00710D6F" w:rsidP="00A2639C">
            <w:pPr>
              <w:spacing w:before="120" w:after="120"/>
              <w:jc w:val="both"/>
              <w:rPr>
                <w:rFonts w:cs="Arial"/>
                <w:b/>
                <w:sz w:val="22"/>
                <w:szCs w:val="22"/>
              </w:rPr>
            </w:pPr>
            <w:r w:rsidRPr="002E328C">
              <w:rPr>
                <w:rFonts w:ascii="Calibri" w:hAnsi="Calibri" w:cs="Calibri"/>
                <w:b/>
                <w:sz w:val="24"/>
                <w:szCs w:val="24"/>
              </w:rPr>
              <w:t>Sergio Fontanarosa</w:t>
            </w:r>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1948" w:type="dxa"/>
            <w:gridSpan w:val="2"/>
            <w:tcBorders>
              <w:bottom w:val="single" w:sz="4" w:space="0" w:color="auto"/>
            </w:tcBorders>
          </w:tcPr>
          <w:p w14:paraId="17D73FA8" w14:textId="64668ED6" w:rsidR="00D9780D" w:rsidRPr="00654EF4" w:rsidRDefault="00710D6F" w:rsidP="00146636">
            <w:pPr>
              <w:spacing w:before="120" w:after="120"/>
              <w:jc w:val="both"/>
              <w:rPr>
                <w:rFonts w:cs="Arial"/>
                <w:b/>
                <w:sz w:val="22"/>
                <w:szCs w:val="22"/>
              </w:rPr>
            </w:pPr>
            <w:r w:rsidRPr="00CE3726">
              <w:rPr>
                <w:rFonts w:ascii="Calibri" w:hAnsi="Calibri" w:cs="Calibri"/>
                <w:b/>
                <w:sz w:val="24"/>
                <w:szCs w:val="24"/>
              </w:rPr>
              <w:t>Paul Morrow</w:t>
            </w:r>
          </w:p>
        </w:tc>
      </w:tr>
      <w:tr w:rsidR="00D9780D" w:rsidRPr="00394874" w14:paraId="3CE883D8" w14:textId="77777777" w:rsidTr="0099337B">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6DD78B84" w:rsidR="00D9780D" w:rsidRPr="00654EF4" w:rsidRDefault="00710D6F" w:rsidP="00146636">
            <w:pPr>
              <w:spacing w:before="120" w:after="120"/>
              <w:jc w:val="both"/>
              <w:rPr>
                <w:rFonts w:cs="Arial"/>
                <w:b/>
                <w:sz w:val="22"/>
                <w:szCs w:val="22"/>
              </w:rPr>
            </w:pPr>
            <w:r>
              <w:rPr>
                <w:rFonts w:ascii="Calibri" w:hAnsi="Calibri" w:cs="Arial"/>
                <w:b/>
                <w:sz w:val="24"/>
                <w:szCs w:val="24"/>
              </w:rPr>
              <w:t>Live Project</w:t>
            </w:r>
            <w:r w:rsidRPr="002E328C">
              <w:rPr>
                <w:rFonts w:ascii="Calibri" w:hAnsi="Calibri" w:cs="Arial"/>
                <w:b/>
                <w:sz w:val="24"/>
                <w:szCs w:val="24"/>
              </w:rPr>
              <w:t xml:space="preserve"> </w:t>
            </w:r>
            <w:r>
              <w:rPr>
                <w:rFonts w:ascii="Calibri" w:hAnsi="Calibri" w:cs="Arial"/>
                <w:b/>
                <w:sz w:val="24"/>
                <w:szCs w:val="24"/>
              </w:rPr>
              <w:t>(Group Project)</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1948" w:type="dxa"/>
            <w:gridSpan w:val="2"/>
            <w:tcBorders>
              <w:bottom w:val="single" w:sz="4" w:space="0" w:color="auto"/>
            </w:tcBorders>
          </w:tcPr>
          <w:p w14:paraId="6D1AEC4F" w14:textId="044B4459" w:rsidR="00D9780D" w:rsidRPr="00654EF4" w:rsidRDefault="00710D6F" w:rsidP="00146636">
            <w:pPr>
              <w:spacing w:before="120" w:after="120"/>
              <w:jc w:val="both"/>
              <w:rPr>
                <w:rFonts w:cs="Arial"/>
                <w:b/>
                <w:sz w:val="22"/>
                <w:szCs w:val="22"/>
              </w:rPr>
            </w:pPr>
            <w:r w:rsidRPr="00CE3726">
              <w:rPr>
                <w:rFonts w:ascii="Calibri" w:hAnsi="Calibri" w:cs="Calibri"/>
                <w:b/>
                <w:sz w:val="24"/>
                <w:szCs w:val="24"/>
              </w:rPr>
              <w:t>1 of 1</w:t>
            </w:r>
          </w:p>
        </w:tc>
      </w:tr>
      <w:tr w:rsidR="00D9780D" w:rsidRPr="009B6835" w14:paraId="17AF2F5B" w14:textId="77777777" w:rsidTr="00DD75F2">
        <w:trPr>
          <w:trHeight w:val="350"/>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604"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DD75F2">
        <w:trPr>
          <w:trHeight w:val="449"/>
        </w:trPr>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231F0">
            <w:pPr>
              <w:spacing w:before="120"/>
              <w:jc w:val="center"/>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4086EA8A" w:rsidR="00513108" w:rsidRPr="005231F0" w:rsidRDefault="00DD75F2" w:rsidP="00DD75F2">
            <w:pPr>
              <w:spacing w:before="120"/>
              <w:rPr>
                <w:rFonts w:cs="Arial"/>
                <w:b/>
                <w:sz w:val="22"/>
                <w:szCs w:val="22"/>
              </w:rPr>
            </w:pPr>
            <w:r>
              <w:rPr>
                <w:rFonts w:cs="Arial"/>
                <w:b/>
                <w:sz w:val="22"/>
                <w:szCs w:val="22"/>
              </w:rPr>
              <w:t>01/02/2018</w:t>
            </w:r>
          </w:p>
        </w:tc>
        <w:tc>
          <w:tcPr>
            <w:tcW w:w="1843" w:type="dxa"/>
            <w:tcBorders>
              <w:top w:val="single" w:sz="4" w:space="0" w:color="auto"/>
              <w:right w:val="single" w:sz="4" w:space="0" w:color="auto"/>
            </w:tcBorders>
            <w:shd w:val="clear" w:color="auto" w:fill="D9D9D9" w:themeFill="background1" w:themeFillShade="D9"/>
          </w:tcPr>
          <w:p w14:paraId="3774C651" w14:textId="5D9760E1" w:rsidR="00513108" w:rsidRPr="00513108" w:rsidRDefault="00513108" w:rsidP="005231F0">
            <w:pPr>
              <w:spacing w:before="120"/>
              <w:rPr>
                <w:rFonts w:cs="Arial"/>
                <w:b/>
                <w:sz w:val="22"/>
                <w:szCs w:val="22"/>
              </w:rPr>
            </w:pPr>
            <w:r w:rsidRPr="00513108">
              <w:rPr>
                <w:rFonts w:cs="Arial"/>
                <w:b/>
                <w:sz w:val="22"/>
                <w:szCs w:val="22"/>
              </w:rPr>
              <w:t>Submission Date:</w:t>
            </w:r>
          </w:p>
        </w:tc>
        <w:tc>
          <w:tcPr>
            <w:tcW w:w="1712" w:type="dxa"/>
            <w:gridSpan w:val="2"/>
            <w:tcBorders>
              <w:top w:val="single" w:sz="4" w:space="0" w:color="auto"/>
              <w:left w:val="single" w:sz="4" w:space="0" w:color="auto"/>
              <w:bottom w:val="single" w:sz="4" w:space="0" w:color="auto"/>
              <w:right w:val="single" w:sz="4" w:space="0" w:color="auto"/>
            </w:tcBorders>
            <w:shd w:val="clear" w:color="auto" w:fill="auto"/>
          </w:tcPr>
          <w:p w14:paraId="15E8D7A3" w14:textId="4B3A8B39" w:rsidR="00DD75F2" w:rsidRPr="00DD75F2" w:rsidRDefault="00DD75F2" w:rsidP="00E811FD">
            <w:pPr>
              <w:keepLines/>
              <w:widowControl w:val="0"/>
              <w:rPr>
                <w:rFonts w:cs="Arial"/>
                <w:b/>
                <w:sz w:val="22"/>
                <w:szCs w:val="22"/>
                <w:bdr w:val="single" w:sz="4" w:space="0" w:color="auto"/>
              </w:rPr>
            </w:pPr>
            <w:r w:rsidRPr="00C50FA4">
              <w:rPr>
                <w:rFonts w:cs="Arial"/>
                <w:b/>
                <w:sz w:val="22"/>
                <w:szCs w:val="22"/>
              </w:rPr>
              <w:t>10/05/2018</w:t>
            </w:r>
            <w:r w:rsidR="007832B1" w:rsidRPr="00C50FA4">
              <w:rPr>
                <w:rFonts w:cs="Arial"/>
                <w:b/>
                <w:sz w:val="22"/>
                <w:szCs w:val="22"/>
              </w:rPr>
              <w:t xml:space="preserve"> &amp; 17/05/17 (tbc)</w:t>
            </w:r>
          </w:p>
        </w:tc>
        <w:tc>
          <w:tcPr>
            <w:tcW w:w="1766" w:type="dxa"/>
            <w:gridSpan w:val="2"/>
            <w:tcBorders>
              <w:top w:val="single" w:sz="4" w:space="0" w:color="auto"/>
              <w:left w:val="single" w:sz="4" w:space="0" w:color="auto"/>
            </w:tcBorders>
            <w:shd w:val="clear" w:color="auto" w:fill="D9D9D9" w:themeFill="background1" w:themeFillShade="D9"/>
          </w:tcPr>
          <w:p w14:paraId="20A54343" w14:textId="36B87DC4" w:rsidR="00513108" w:rsidRPr="003A6539" w:rsidRDefault="00513108" w:rsidP="005231F0">
            <w:pPr>
              <w:spacing w:before="120"/>
              <w:rPr>
                <w:rFonts w:cs="Arial"/>
                <w:b/>
                <w:sz w:val="22"/>
                <w:szCs w:val="22"/>
              </w:rPr>
            </w:pPr>
            <w:r w:rsidRPr="003A6539">
              <w:rPr>
                <w:rFonts w:cs="Arial"/>
                <w:b/>
                <w:sz w:val="22"/>
                <w:szCs w:val="22"/>
              </w:rPr>
              <w:t>Feedback Date:</w:t>
            </w:r>
          </w:p>
        </w:tc>
        <w:tc>
          <w:tcPr>
            <w:tcW w:w="1604" w:type="dxa"/>
            <w:tcBorders>
              <w:top w:val="single" w:sz="4" w:space="0" w:color="auto"/>
            </w:tcBorders>
            <w:shd w:val="clear" w:color="auto" w:fill="auto"/>
          </w:tcPr>
          <w:p w14:paraId="26738F35" w14:textId="25B9D912" w:rsidR="00513108" w:rsidRPr="005231F0" w:rsidRDefault="005D4307" w:rsidP="00E811FD">
            <w:pPr>
              <w:keepLines/>
              <w:widowControl w:val="0"/>
              <w:rPr>
                <w:rFonts w:cs="Arial"/>
                <w:b/>
                <w:sz w:val="22"/>
                <w:szCs w:val="22"/>
              </w:rPr>
            </w:pPr>
            <w:r>
              <w:rPr>
                <w:rFonts w:cs="Arial"/>
                <w:b/>
                <w:sz w:val="22"/>
                <w:szCs w:val="22"/>
              </w:rPr>
              <w:t>07/06/2018</w:t>
            </w:r>
          </w:p>
        </w:tc>
      </w:tr>
    </w:tbl>
    <w:p w14:paraId="73A5B0F0" w14:textId="3BBD631D" w:rsidR="00B7723C" w:rsidRPr="00B37287" w:rsidRDefault="00B7723C">
      <w:pPr>
        <w:rPr>
          <w:sz w:val="10"/>
          <w:szCs w:val="10"/>
        </w:rPr>
      </w:pPr>
    </w:p>
    <w:tbl>
      <w:tblPr>
        <w:tblStyle w:val="TableGrid"/>
        <w:tblW w:w="10435" w:type="dxa"/>
        <w:tblLayout w:type="fixed"/>
        <w:tblLook w:val="04A0" w:firstRow="1" w:lastRow="0" w:firstColumn="1" w:lastColumn="0" w:noHBand="0" w:noVBand="1"/>
      </w:tblPr>
      <w:tblGrid>
        <w:gridCol w:w="1809"/>
        <w:gridCol w:w="6096"/>
        <w:gridCol w:w="1559"/>
        <w:gridCol w:w="521"/>
        <w:gridCol w:w="450"/>
      </w:tblGrid>
      <w:tr w:rsidR="00B7723C" w:rsidRPr="00394874" w14:paraId="41085AAA" w14:textId="77777777" w:rsidTr="0099337B">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626"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99337B">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626"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99337B">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971"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654EF4">
        <w:trPr>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w:t>
            </w:r>
            <w:proofErr w:type="spellStart"/>
            <w:r w:rsidR="00986077">
              <w:rPr>
                <w:rFonts w:ascii="Calibri" w:hAnsi="Calibri" w:cs="Arial"/>
              </w:rPr>
              <w:t>Turnitin</w:t>
            </w:r>
            <w:proofErr w:type="spellEnd"/>
            <w:r w:rsidR="00986077">
              <w:rPr>
                <w:rFonts w:ascii="Calibri" w:hAnsi="Calibri" w:cs="Arial"/>
              </w:rPr>
              <w:t>.</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21" w:type="dxa"/>
          </w:tcPr>
          <w:p w14:paraId="6F577BF1" w14:textId="77777777" w:rsidR="00103C84" w:rsidRPr="00654EF4" w:rsidRDefault="00103C84" w:rsidP="00B7723C">
            <w:pPr>
              <w:spacing w:before="120" w:after="120"/>
              <w:jc w:val="both"/>
              <w:rPr>
                <w:rFonts w:cs="Arial"/>
                <w:b/>
              </w:rPr>
            </w:pPr>
            <w:r w:rsidRPr="00654EF4">
              <w:rPr>
                <w:rFonts w:cs="Arial"/>
                <w:b/>
              </w:rPr>
              <w:t>YES</w:t>
            </w:r>
          </w:p>
        </w:tc>
        <w:tc>
          <w:tcPr>
            <w:tcW w:w="450" w:type="dxa"/>
          </w:tcPr>
          <w:p w14:paraId="0A3AC916" w14:textId="25BAA70E" w:rsidR="00B24EC9" w:rsidRDefault="00B24EC9" w:rsidP="0099337B">
            <w:pPr>
              <w:spacing w:before="120" w:after="120"/>
              <w:jc w:val="center"/>
              <w:rPr>
                <w:rFonts w:cs="Arial"/>
                <w:b/>
                <w:sz w:val="22"/>
                <w:szCs w:val="22"/>
              </w:rPr>
            </w:pPr>
          </w:p>
        </w:tc>
      </w:tr>
      <w:tr w:rsidR="00103C84" w:rsidRPr="00394874" w14:paraId="62062001" w14:textId="77777777" w:rsidTr="00654EF4">
        <w:trPr>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21" w:type="dxa"/>
          </w:tcPr>
          <w:p w14:paraId="034E7D38" w14:textId="77777777" w:rsidR="00103C84" w:rsidRPr="00654EF4" w:rsidRDefault="00103C84" w:rsidP="00B7723C">
            <w:pPr>
              <w:spacing w:before="120" w:after="120"/>
              <w:jc w:val="both"/>
              <w:rPr>
                <w:rFonts w:cs="Arial"/>
                <w:b/>
              </w:rPr>
            </w:pPr>
            <w:r w:rsidRPr="00654EF4">
              <w:rPr>
                <w:rFonts w:cs="Arial"/>
                <w:b/>
              </w:rPr>
              <w:t>NO</w:t>
            </w:r>
          </w:p>
        </w:tc>
        <w:tc>
          <w:tcPr>
            <w:tcW w:w="450" w:type="dxa"/>
          </w:tcPr>
          <w:p w14:paraId="75268696" w14:textId="3978118A" w:rsidR="00103C84" w:rsidRPr="00BC493F" w:rsidRDefault="00654EF4" w:rsidP="00F5117B">
            <w:pPr>
              <w:spacing w:before="120" w:after="120"/>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99337B">
        <w:tc>
          <w:tcPr>
            <w:tcW w:w="10435" w:type="dxa"/>
            <w:gridSpan w:val="5"/>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1"/>
          <w:type w:val="continuous"/>
          <w:pgSz w:w="11894" w:h="16834"/>
          <w:pgMar w:top="567" w:right="720" w:bottom="426" w:left="720" w:header="706" w:footer="386" w:gutter="0"/>
          <w:paperSrc w:first="1" w:other="1"/>
          <w:cols w:space="720"/>
          <w:titlePg/>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35"/>
      </w:tblGrid>
      <w:tr w:rsidR="00E725F5" w:rsidRPr="00D9187F" w14:paraId="3CC88659" w14:textId="77777777" w:rsidTr="0099337B">
        <w:tc>
          <w:tcPr>
            <w:tcW w:w="10435"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435"/>
      </w:tblGrid>
      <w:tr w:rsidR="00CB59D7" w:rsidRPr="00C1361B" w14:paraId="0ECCD329" w14:textId="77777777" w:rsidTr="0099337B">
        <w:tc>
          <w:tcPr>
            <w:tcW w:w="10435" w:type="dxa"/>
            <w:shd w:val="clear" w:color="auto" w:fill="D9D9D9" w:themeFill="background1" w:themeFillShade="D9"/>
          </w:tcPr>
          <w:p w14:paraId="123ED061" w14:textId="084D556A"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r w:rsidR="00E811FD">
              <w:rPr>
                <w:rFonts w:ascii="Calibri" w:hAnsi="Calibri"/>
                <w:b/>
                <w:sz w:val="40"/>
                <w:szCs w:val="40"/>
              </w:rPr>
              <w:t xml:space="preserve"> (LO)</w:t>
            </w:r>
          </w:p>
        </w:tc>
      </w:tr>
      <w:tr w:rsidR="00CB59D7" w:rsidRPr="004A065B" w14:paraId="02F4F629" w14:textId="77777777" w:rsidTr="0099337B">
        <w:trPr>
          <w:trHeight w:val="374"/>
        </w:trPr>
        <w:tc>
          <w:tcPr>
            <w:tcW w:w="10435"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99337B">
        <w:trPr>
          <w:trHeight w:val="543"/>
        </w:trPr>
        <w:tc>
          <w:tcPr>
            <w:tcW w:w="10435" w:type="dxa"/>
          </w:tcPr>
          <w:p w14:paraId="37DBDBBE" w14:textId="2D719524" w:rsidR="00710D6F" w:rsidRPr="00456D72" w:rsidRDefault="00710D6F" w:rsidP="00710D6F">
            <w:pPr>
              <w:pStyle w:val="ListParagraph"/>
              <w:numPr>
                <w:ilvl w:val="0"/>
                <w:numId w:val="25"/>
              </w:numPr>
              <w:spacing w:before="240"/>
              <w:contextualSpacing w:val="0"/>
              <w:rPr>
                <w:rFonts w:cs="Arial"/>
                <w:sz w:val="24"/>
                <w:szCs w:val="24"/>
              </w:rPr>
            </w:pPr>
            <w:r w:rsidRPr="00456D72">
              <w:rPr>
                <w:rFonts w:cs="Arial"/>
                <w:sz w:val="24"/>
                <w:szCs w:val="24"/>
              </w:rPr>
              <w:t>Identify problems, contribute solutions and communicate appropriate outcomes in a con</w:t>
            </w:r>
            <w:r>
              <w:rPr>
                <w:rFonts w:cs="Arial"/>
                <w:sz w:val="24"/>
                <w:szCs w:val="24"/>
              </w:rPr>
              <w:t>sidered and professional manner.</w:t>
            </w:r>
          </w:p>
          <w:p w14:paraId="0A94249E" w14:textId="6B65B4F4" w:rsidR="00410E81" w:rsidRPr="00710D6F" w:rsidRDefault="00410E81" w:rsidP="00710D6F">
            <w:pPr>
              <w:jc w:val="both"/>
              <w:rPr>
                <w:sz w:val="22"/>
                <w:szCs w:val="22"/>
              </w:rPr>
            </w:pPr>
          </w:p>
        </w:tc>
      </w:tr>
      <w:tr w:rsidR="00F5117B" w:rsidRPr="009E7EF2" w14:paraId="29BF17FF" w14:textId="77777777" w:rsidTr="0099337B">
        <w:trPr>
          <w:trHeight w:val="525"/>
        </w:trPr>
        <w:tc>
          <w:tcPr>
            <w:tcW w:w="10435" w:type="dxa"/>
          </w:tcPr>
          <w:p w14:paraId="0B7D4A00" w14:textId="29B37769" w:rsidR="00710D6F" w:rsidRPr="00456D72" w:rsidRDefault="00710D6F" w:rsidP="00710D6F">
            <w:pPr>
              <w:pStyle w:val="ListParagraph"/>
              <w:numPr>
                <w:ilvl w:val="0"/>
                <w:numId w:val="25"/>
              </w:numPr>
              <w:spacing w:before="240"/>
              <w:contextualSpacing w:val="0"/>
              <w:rPr>
                <w:rFonts w:cs="Arial"/>
                <w:sz w:val="24"/>
                <w:szCs w:val="24"/>
              </w:rPr>
            </w:pPr>
            <w:r w:rsidRPr="00456D72">
              <w:rPr>
                <w:rFonts w:cs="Arial"/>
                <w:sz w:val="24"/>
                <w:szCs w:val="24"/>
              </w:rPr>
              <w:t>Work as a member of a multidisciplinary team in achieving a set of shared objectives as defi</w:t>
            </w:r>
            <w:r>
              <w:rPr>
                <w:rFonts w:cs="Arial"/>
                <w:sz w:val="24"/>
                <w:szCs w:val="24"/>
              </w:rPr>
              <w:t>ned by the scope of the project.</w:t>
            </w:r>
          </w:p>
          <w:p w14:paraId="1A938E19" w14:textId="1A06A1E3" w:rsidR="00F5117B" w:rsidRPr="00710D6F" w:rsidRDefault="00F5117B" w:rsidP="00710D6F">
            <w:pPr>
              <w:spacing w:before="9"/>
              <w:ind w:right="70"/>
              <w:rPr>
                <w:rFonts w:ascii="Calibri" w:eastAsia="Calibri" w:hAnsi="Calibri" w:cs="Calibri"/>
                <w:sz w:val="22"/>
                <w:szCs w:val="22"/>
              </w:rPr>
            </w:pP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11376D" w14:paraId="18FFDB26" w14:textId="77777777" w:rsidTr="00FF7E70">
        <w:tc>
          <w:tcPr>
            <w:tcW w:w="10598" w:type="dxa"/>
            <w:shd w:val="clear" w:color="auto" w:fill="auto"/>
            <w:vAlign w:val="center"/>
          </w:tcPr>
          <w:p w14:paraId="4D4E7553" w14:textId="70663DB4" w:rsidR="00710D6F" w:rsidRDefault="00710D6F" w:rsidP="00710D6F">
            <w:pPr>
              <w:pStyle w:val="Header"/>
              <w:tabs>
                <w:tab w:val="clear" w:pos="4153"/>
                <w:tab w:val="clear" w:pos="8306"/>
              </w:tabs>
              <w:rPr>
                <w:sz w:val="32"/>
                <w:szCs w:val="32"/>
              </w:rPr>
            </w:pPr>
            <w:r>
              <w:rPr>
                <w:sz w:val="32"/>
                <w:szCs w:val="32"/>
              </w:rPr>
              <w:t xml:space="preserve">The initial </w:t>
            </w:r>
            <w:r w:rsidRPr="0081230E">
              <w:rPr>
                <w:b/>
                <w:sz w:val="32"/>
                <w:szCs w:val="32"/>
              </w:rPr>
              <w:t>individual</w:t>
            </w:r>
            <w:r>
              <w:rPr>
                <w:sz w:val="32"/>
                <w:szCs w:val="32"/>
              </w:rPr>
              <w:t xml:space="preserve"> research Pitch called </w:t>
            </w:r>
            <w:r w:rsidRPr="0081230E">
              <w:rPr>
                <w:b/>
                <w:sz w:val="32"/>
                <w:szCs w:val="32"/>
              </w:rPr>
              <w:t>Stage 1</w:t>
            </w:r>
            <w:r>
              <w:rPr>
                <w:sz w:val="32"/>
                <w:szCs w:val="32"/>
              </w:rPr>
              <w:t xml:space="preserve"> (mood boards and sketchbooks with ideas) will be reviewed by the client on </w:t>
            </w:r>
            <w:r w:rsidRPr="005D4307">
              <w:rPr>
                <w:sz w:val="32"/>
                <w:szCs w:val="32"/>
              </w:rPr>
              <w:t>Thursday the 2</w:t>
            </w:r>
            <w:r w:rsidR="005D4307" w:rsidRPr="005D4307">
              <w:rPr>
                <w:sz w:val="32"/>
                <w:szCs w:val="32"/>
              </w:rPr>
              <w:t>2</w:t>
            </w:r>
            <w:r w:rsidR="005D4307" w:rsidRPr="005D4307">
              <w:rPr>
                <w:sz w:val="32"/>
                <w:szCs w:val="32"/>
                <w:vertAlign w:val="superscript"/>
              </w:rPr>
              <w:t>nd</w:t>
            </w:r>
            <w:r w:rsidRPr="005D4307">
              <w:rPr>
                <w:sz w:val="32"/>
                <w:szCs w:val="32"/>
              </w:rPr>
              <w:t xml:space="preserve"> of February 201</w:t>
            </w:r>
            <w:r w:rsidR="005D4307" w:rsidRPr="005D4307">
              <w:rPr>
                <w:sz w:val="32"/>
                <w:szCs w:val="32"/>
              </w:rPr>
              <w:t>8</w:t>
            </w:r>
            <w:r>
              <w:rPr>
                <w:sz w:val="32"/>
                <w:szCs w:val="32"/>
              </w:rPr>
              <w:t xml:space="preserve">. At the end of this review an </w:t>
            </w:r>
            <w:r w:rsidRPr="0081230E">
              <w:rPr>
                <w:b/>
                <w:sz w:val="32"/>
                <w:szCs w:val="32"/>
              </w:rPr>
              <w:t>initial design</w:t>
            </w:r>
            <w:r>
              <w:rPr>
                <w:sz w:val="32"/>
                <w:szCs w:val="32"/>
              </w:rPr>
              <w:t xml:space="preserve"> </w:t>
            </w:r>
            <w:r w:rsidRPr="0081230E">
              <w:rPr>
                <w:b/>
                <w:sz w:val="32"/>
                <w:szCs w:val="32"/>
              </w:rPr>
              <w:t>theme</w:t>
            </w:r>
            <w:r>
              <w:rPr>
                <w:sz w:val="32"/>
                <w:szCs w:val="32"/>
              </w:rPr>
              <w:t xml:space="preserve"> will be identified for each team by client.</w:t>
            </w:r>
          </w:p>
          <w:p w14:paraId="55F7BE7A" w14:textId="77777777" w:rsidR="00710D6F" w:rsidRPr="00FF314A" w:rsidRDefault="00710D6F" w:rsidP="00710D6F">
            <w:pPr>
              <w:pStyle w:val="Header"/>
              <w:tabs>
                <w:tab w:val="clear" w:pos="4153"/>
                <w:tab w:val="clear" w:pos="8306"/>
              </w:tabs>
              <w:rPr>
                <w:sz w:val="32"/>
                <w:szCs w:val="32"/>
              </w:rPr>
            </w:pPr>
          </w:p>
          <w:p w14:paraId="1C53398C" w14:textId="703108EB" w:rsidR="00710D6F" w:rsidRDefault="00710D6F" w:rsidP="00710D6F">
            <w:pPr>
              <w:rPr>
                <w:sz w:val="32"/>
                <w:szCs w:val="32"/>
              </w:rPr>
            </w:pPr>
            <w:r>
              <w:rPr>
                <w:sz w:val="32"/>
                <w:szCs w:val="32"/>
              </w:rPr>
              <w:t xml:space="preserve">At this stage “the teams” </w:t>
            </w:r>
            <w:r w:rsidRPr="00D311A8">
              <w:rPr>
                <w:sz w:val="32"/>
                <w:szCs w:val="32"/>
              </w:rPr>
              <w:t>will</w:t>
            </w:r>
            <w:r>
              <w:rPr>
                <w:sz w:val="32"/>
                <w:szCs w:val="32"/>
              </w:rPr>
              <w:t xml:space="preserve"> be nominated and e</w:t>
            </w:r>
            <w:r w:rsidRPr="00D81605">
              <w:rPr>
                <w:sz w:val="32"/>
                <w:szCs w:val="32"/>
              </w:rPr>
              <w:t xml:space="preserve">very single team member will </w:t>
            </w:r>
            <w:r>
              <w:rPr>
                <w:sz w:val="32"/>
                <w:szCs w:val="32"/>
              </w:rPr>
              <w:t xml:space="preserve">refine the chosen theme further towards </w:t>
            </w:r>
            <w:r w:rsidRPr="0081230E">
              <w:rPr>
                <w:b/>
                <w:sz w:val="32"/>
                <w:szCs w:val="32"/>
              </w:rPr>
              <w:t>Stage 2</w:t>
            </w:r>
            <w:r>
              <w:rPr>
                <w:sz w:val="32"/>
                <w:szCs w:val="32"/>
              </w:rPr>
              <w:t xml:space="preserve"> </w:t>
            </w:r>
            <w:r w:rsidRPr="005D4307">
              <w:rPr>
                <w:sz w:val="32"/>
                <w:szCs w:val="32"/>
              </w:rPr>
              <w:t>(</w:t>
            </w:r>
            <w:r w:rsidR="005D4307" w:rsidRPr="005D4307">
              <w:rPr>
                <w:sz w:val="32"/>
                <w:szCs w:val="32"/>
              </w:rPr>
              <w:t>8</w:t>
            </w:r>
            <w:r w:rsidRPr="005D4307">
              <w:rPr>
                <w:sz w:val="32"/>
                <w:szCs w:val="32"/>
              </w:rPr>
              <w:t>th of March 201</w:t>
            </w:r>
            <w:r w:rsidR="005D4307" w:rsidRPr="005D4307">
              <w:rPr>
                <w:sz w:val="32"/>
                <w:szCs w:val="32"/>
              </w:rPr>
              <w:t>8</w:t>
            </w:r>
            <w:r w:rsidRPr="005D4307">
              <w:rPr>
                <w:sz w:val="32"/>
                <w:szCs w:val="32"/>
              </w:rPr>
              <w:t>).</w:t>
            </w:r>
            <w:r w:rsidRPr="00D81605">
              <w:rPr>
                <w:sz w:val="32"/>
                <w:szCs w:val="32"/>
              </w:rPr>
              <w:t xml:space="preserve"> </w:t>
            </w:r>
          </w:p>
          <w:p w14:paraId="3FD36090" w14:textId="1D428F94" w:rsidR="00710D6F" w:rsidRDefault="00710D6F" w:rsidP="00710D6F">
            <w:pPr>
              <w:rPr>
                <w:sz w:val="32"/>
                <w:szCs w:val="32"/>
              </w:rPr>
            </w:pPr>
            <w:r>
              <w:rPr>
                <w:sz w:val="32"/>
                <w:szCs w:val="32"/>
              </w:rPr>
              <w:t xml:space="preserve">Here the client will choose the </w:t>
            </w:r>
            <w:r w:rsidRPr="0081230E">
              <w:rPr>
                <w:b/>
                <w:sz w:val="32"/>
                <w:szCs w:val="32"/>
              </w:rPr>
              <w:t>final design direction</w:t>
            </w:r>
            <w:r>
              <w:rPr>
                <w:b/>
                <w:sz w:val="32"/>
                <w:szCs w:val="32"/>
              </w:rPr>
              <w:t>.</w:t>
            </w:r>
            <w:r>
              <w:rPr>
                <w:sz w:val="32"/>
                <w:szCs w:val="32"/>
              </w:rPr>
              <w:t xml:space="preserve"> </w:t>
            </w:r>
          </w:p>
          <w:p w14:paraId="5E20BB71" w14:textId="77777777" w:rsidR="00710D6F" w:rsidRPr="00D81605" w:rsidRDefault="00710D6F" w:rsidP="00710D6F">
            <w:pPr>
              <w:rPr>
                <w:sz w:val="32"/>
                <w:szCs w:val="32"/>
              </w:rPr>
            </w:pPr>
            <w:r>
              <w:rPr>
                <w:sz w:val="32"/>
                <w:szCs w:val="32"/>
              </w:rPr>
              <w:t xml:space="preserve">From this point </w:t>
            </w:r>
            <w:r w:rsidRPr="00CA35F2">
              <w:rPr>
                <w:b/>
                <w:sz w:val="32"/>
                <w:szCs w:val="32"/>
              </w:rPr>
              <w:t>Stage 3</w:t>
            </w:r>
            <w:r>
              <w:rPr>
                <w:sz w:val="32"/>
                <w:szCs w:val="32"/>
              </w:rPr>
              <w:t xml:space="preserve"> will start and every team member will have </w:t>
            </w:r>
            <w:r w:rsidRPr="00D81605">
              <w:rPr>
                <w:sz w:val="32"/>
                <w:szCs w:val="32"/>
              </w:rPr>
              <w:t xml:space="preserve">an </w:t>
            </w:r>
            <w:r w:rsidRPr="00D81605">
              <w:rPr>
                <w:b/>
                <w:sz w:val="32"/>
                <w:szCs w:val="32"/>
              </w:rPr>
              <w:t>Individual Task</w:t>
            </w:r>
            <w:r w:rsidRPr="00D81605">
              <w:rPr>
                <w:sz w:val="32"/>
                <w:szCs w:val="32"/>
              </w:rPr>
              <w:t xml:space="preserve"> based upon individual strength / areas of expertise.</w:t>
            </w:r>
          </w:p>
          <w:p w14:paraId="28C3C4C7" w14:textId="77777777" w:rsidR="00710D6F" w:rsidRDefault="00710D6F" w:rsidP="00710D6F">
            <w:pPr>
              <w:pStyle w:val="Header"/>
              <w:tabs>
                <w:tab w:val="clear" w:pos="4153"/>
                <w:tab w:val="clear" w:pos="8306"/>
              </w:tabs>
              <w:rPr>
                <w:sz w:val="32"/>
                <w:szCs w:val="32"/>
              </w:rPr>
            </w:pPr>
            <w:r w:rsidRPr="00D81605">
              <w:rPr>
                <w:sz w:val="32"/>
                <w:szCs w:val="32"/>
              </w:rPr>
              <w:t>You must now bring your Individual task forward in Harmony with the rest of the team until the end of the project exactly like in a real Design Studio.</w:t>
            </w:r>
            <w:r>
              <w:rPr>
                <w:sz w:val="32"/>
                <w:szCs w:val="32"/>
              </w:rPr>
              <w:t xml:space="preserve"> </w:t>
            </w:r>
          </w:p>
          <w:p w14:paraId="7960E141" w14:textId="77777777" w:rsidR="00710D6F" w:rsidRDefault="00710D6F" w:rsidP="00710D6F">
            <w:pPr>
              <w:pStyle w:val="Header"/>
              <w:tabs>
                <w:tab w:val="clear" w:pos="4153"/>
                <w:tab w:val="clear" w:pos="8306"/>
              </w:tabs>
              <w:rPr>
                <w:sz w:val="32"/>
                <w:szCs w:val="32"/>
              </w:rPr>
            </w:pPr>
            <w:r>
              <w:rPr>
                <w:sz w:val="32"/>
                <w:szCs w:val="32"/>
              </w:rPr>
              <w:t xml:space="preserve">Also, a team leader will be nominated. </w:t>
            </w:r>
          </w:p>
          <w:p w14:paraId="14AE6816" w14:textId="77777777" w:rsidR="00710D6F" w:rsidRPr="00D81605" w:rsidRDefault="00710D6F" w:rsidP="00710D6F">
            <w:pPr>
              <w:pStyle w:val="Header"/>
              <w:tabs>
                <w:tab w:val="clear" w:pos="4153"/>
                <w:tab w:val="clear" w:pos="8306"/>
              </w:tabs>
              <w:rPr>
                <w:sz w:val="32"/>
                <w:szCs w:val="32"/>
              </w:rPr>
            </w:pPr>
            <w:r w:rsidRPr="00D81605">
              <w:rPr>
                <w:sz w:val="32"/>
                <w:szCs w:val="32"/>
              </w:rPr>
              <w:t xml:space="preserve">The </w:t>
            </w:r>
            <w:r>
              <w:rPr>
                <w:sz w:val="32"/>
                <w:szCs w:val="32"/>
              </w:rPr>
              <w:t xml:space="preserve">team leader </w:t>
            </w:r>
            <w:r w:rsidRPr="00D81605">
              <w:rPr>
                <w:sz w:val="32"/>
                <w:szCs w:val="32"/>
              </w:rPr>
              <w:t>will be responsible for adapting/modifying the design to the advice of the client.</w:t>
            </w:r>
          </w:p>
          <w:p w14:paraId="01DBD602" w14:textId="77777777" w:rsidR="00710D6F" w:rsidRPr="00D81605" w:rsidRDefault="00710D6F" w:rsidP="00710D6F">
            <w:pPr>
              <w:pStyle w:val="Header"/>
              <w:tabs>
                <w:tab w:val="clear" w:pos="4153"/>
                <w:tab w:val="clear" w:pos="8306"/>
              </w:tabs>
              <w:rPr>
                <w:sz w:val="32"/>
                <w:szCs w:val="32"/>
              </w:rPr>
            </w:pPr>
            <w:r>
              <w:rPr>
                <w:sz w:val="32"/>
                <w:szCs w:val="32"/>
              </w:rPr>
              <w:t>The team leader</w:t>
            </w:r>
            <w:r w:rsidRPr="00D81605">
              <w:rPr>
                <w:sz w:val="32"/>
                <w:szCs w:val="32"/>
              </w:rPr>
              <w:t xml:space="preserve"> must </w:t>
            </w:r>
            <w:r>
              <w:rPr>
                <w:sz w:val="32"/>
                <w:szCs w:val="32"/>
              </w:rPr>
              <w:t xml:space="preserve">also </w:t>
            </w:r>
            <w:r w:rsidRPr="00D81605">
              <w:rPr>
                <w:sz w:val="32"/>
                <w:szCs w:val="32"/>
              </w:rPr>
              <w:t xml:space="preserve">be responsible for a weekly meeting and keep a diary of </w:t>
            </w:r>
            <w:r>
              <w:rPr>
                <w:sz w:val="32"/>
                <w:szCs w:val="32"/>
              </w:rPr>
              <w:t>the team’s</w:t>
            </w:r>
            <w:r w:rsidRPr="00D81605">
              <w:rPr>
                <w:sz w:val="32"/>
                <w:szCs w:val="32"/>
              </w:rPr>
              <w:t xml:space="preserve"> progress</w:t>
            </w:r>
            <w:r>
              <w:rPr>
                <w:sz w:val="32"/>
                <w:szCs w:val="32"/>
              </w:rPr>
              <w:t>es</w:t>
            </w:r>
            <w:r w:rsidRPr="00D81605">
              <w:rPr>
                <w:sz w:val="32"/>
                <w:szCs w:val="32"/>
              </w:rPr>
              <w:t>.</w:t>
            </w:r>
          </w:p>
          <w:p w14:paraId="69ADBF2D" w14:textId="77777777" w:rsidR="00710D6F" w:rsidRPr="00D81605" w:rsidRDefault="00710D6F" w:rsidP="00710D6F">
            <w:pPr>
              <w:rPr>
                <w:b/>
                <w:i/>
                <w:sz w:val="32"/>
                <w:szCs w:val="32"/>
              </w:rPr>
            </w:pPr>
            <w:r w:rsidRPr="00D81605">
              <w:rPr>
                <w:b/>
                <w:i/>
                <w:sz w:val="32"/>
                <w:szCs w:val="32"/>
              </w:rPr>
              <w:t>The main target is to</w:t>
            </w:r>
            <w:r w:rsidRPr="00D81605">
              <w:rPr>
                <w:i/>
                <w:sz w:val="32"/>
                <w:szCs w:val="32"/>
              </w:rPr>
              <w:t xml:space="preserve"> </w:t>
            </w:r>
            <w:r w:rsidRPr="00D81605">
              <w:rPr>
                <w:b/>
                <w:i/>
                <w:sz w:val="32"/>
                <w:szCs w:val="32"/>
              </w:rPr>
              <w:t>produce the “Silent Salesman” and the ¼ scale “dressed” clay model.</w:t>
            </w:r>
          </w:p>
          <w:p w14:paraId="498C00E2" w14:textId="77777777" w:rsidR="00710D6F" w:rsidRPr="00D81605" w:rsidRDefault="00710D6F" w:rsidP="00710D6F">
            <w:pPr>
              <w:rPr>
                <w:sz w:val="32"/>
                <w:szCs w:val="32"/>
              </w:rPr>
            </w:pPr>
            <w:r w:rsidRPr="00D81605">
              <w:rPr>
                <w:sz w:val="32"/>
                <w:szCs w:val="32"/>
              </w:rPr>
              <w:t xml:space="preserve">On </w:t>
            </w:r>
            <w:r>
              <w:rPr>
                <w:sz w:val="32"/>
                <w:szCs w:val="32"/>
              </w:rPr>
              <w:t xml:space="preserve">the top of the development pack for stage 1 and 2 </w:t>
            </w:r>
            <w:r w:rsidRPr="00D81605">
              <w:rPr>
                <w:sz w:val="32"/>
                <w:szCs w:val="32"/>
              </w:rPr>
              <w:t xml:space="preserve">you will produce a </w:t>
            </w:r>
            <w:r w:rsidRPr="00431633">
              <w:rPr>
                <w:sz w:val="32"/>
                <w:szCs w:val="32"/>
              </w:rPr>
              <w:t>Development Pack</w:t>
            </w:r>
            <w:r w:rsidRPr="00D81605">
              <w:rPr>
                <w:sz w:val="32"/>
                <w:szCs w:val="32"/>
              </w:rPr>
              <w:t xml:space="preserve"> </w:t>
            </w:r>
            <w:r>
              <w:rPr>
                <w:sz w:val="32"/>
                <w:szCs w:val="32"/>
              </w:rPr>
              <w:t xml:space="preserve">for stage 3 </w:t>
            </w:r>
            <w:r w:rsidRPr="00D81605">
              <w:rPr>
                <w:sz w:val="32"/>
                <w:szCs w:val="32"/>
              </w:rPr>
              <w:t>which will show a step by step process of your Individual Task.</w:t>
            </w:r>
          </w:p>
          <w:p w14:paraId="1B0ABF49" w14:textId="77777777" w:rsidR="00710D6F" w:rsidRPr="00D81605" w:rsidRDefault="00710D6F" w:rsidP="00710D6F">
            <w:pPr>
              <w:rPr>
                <w:sz w:val="32"/>
                <w:szCs w:val="32"/>
              </w:rPr>
            </w:pPr>
            <w:r w:rsidRPr="00D81605">
              <w:rPr>
                <w:sz w:val="32"/>
                <w:szCs w:val="32"/>
              </w:rPr>
              <w:t xml:space="preserve">The final mark for the Group Project is Individual and will have a </w:t>
            </w:r>
            <w:r>
              <w:rPr>
                <w:sz w:val="32"/>
                <w:szCs w:val="32"/>
              </w:rPr>
              <w:t>25</w:t>
            </w:r>
            <w:r w:rsidRPr="00D81605">
              <w:rPr>
                <w:sz w:val="32"/>
                <w:szCs w:val="32"/>
              </w:rPr>
              <w:t>-</w:t>
            </w:r>
            <w:r>
              <w:rPr>
                <w:sz w:val="32"/>
                <w:szCs w:val="32"/>
              </w:rPr>
              <w:t>25-50% split:</w:t>
            </w:r>
          </w:p>
          <w:p w14:paraId="06591D8D" w14:textId="77777777" w:rsidR="00710D6F" w:rsidRPr="00D81605" w:rsidRDefault="00710D6F" w:rsidP="00710D6F">
            <w:pPr>
              <w:rPr>
                <w:sz w:val="32"/>
                <w:szCs w:val="32"/>
              </w:rPr>
            </w:pPr>
            <w:r w:rsidRPr="00CA35F2">
              <w:rPr>
                <w:b/>
                <w:sz w:val="32"/>
                <w:szCs w:val="32"/>
              </w:rPr>
              <w:t>25%</w:t>
            </w:r>
            <w:r w:rsidRPr="00D81605">
              <w:rPr>
                <w:sz w:val="32"/>
                <w:szCs w:val="32"/>
              </w:rPr>
              <w:t xml:space="preserve"> </w:t>
            </w:r>
            <w:r>
              <w:rPr>
                <w:sz w:val="32"/>
                <w:szCs w:val="32"/>
              </w:rPr>
              <w:t>-</w:t>
            </w:r>
            <w:r w:rsidRPr="00D81605">
              <w:rPr>
                <w:sz w:val="32"/>
                <w:szCs w:val="32"/>
              </w:rPr>
              <w:t xml:space="preserve"> Development Pack</w:t>
            </w:r>
            <w:r>
              <w:rPr>
                <w:sz w:val="32"/>
                <w:szCs w:val="32"/>
              </w:rPr>
              <w:t xml:space="preserve"> for </w:t>
            </w:r>
            <w:r w:rsidRPr="00CA35F2">
              <w:rPr>
                <w:b/>
                <w:sz w:val="32"/>
                <w:szCs w:val="32"/>
              </w:rPr>
              <w:t>stage 1</w:t>
            </w:r>
            <w:r>
              <w:rPr>
                <w:sz w:val="32"/>
                <w:szCs w:val="32"/>
              </w:rPr>
              <w:t>.</w:t>
            </w:r>
          </w:p>
          <w:p w14:paraId="23CF6F62" w14:textId="77777777" w:rsidR="00710D6F" w:rsidRPr="00FE73ED" w:rsidRDefault="00710D6F" w:rsidP="00710D6F">
            <w:pPr>
              <w:rPr>
                <w:sz w:val="32"/>
                <w:szCs w:val="32"/>
              </w:rPr>
            </w:pPr>
            <w:r w:rsidRPr="00CA35F2">
              <w:rPr>
                <w:b/>
                <w:sz w:val="32"/>
                <w:szCs w:val="32"/>
              </w:rPr>
              <w:t>25%</w:t>
            </w:r>
            <w:r w:rsidRPr="00D81605">
              <w:rPr>
                <w:sz w:val="32"/>
                <w:szCs w:val="32"/>
              </w:rPr>
              <w:t xml:space="preserve"> </w:t>
            </w:r>
            <w:r>
              <w:rPr>
                <w:sz w:val="32"/>
                <w:szCs w:val="32"/>
              </w:rPr>
              <w:t>-</w:t>
            </w:r>
            <w:r w:rsidRPr="00D81605">
              <w:rPr>
                <w:sz w:val="32"/>
                <w:szCs w:val="32"/>
              </w:rPr>
              <w:t xml:space="preserve"> Development Pack</w:t>
            </w:r>
            <w:r>
              <w:rPr>
                <w:sz w:val="32"/>
                <w:szCs w:val="32"/>
              </w:rPr>
              <w:t xml:space="preserve"> for </w:t>
            </w:r>
            <w:r w:rsidRPr="00CA35F2">
              <w:rPr>
                <w:b/>
                <w:sz w:val="32"/>
                <w:szCs w:val="32"/>
              </w:rPr>
              <w:t>stage 2</w:t>
            </w:r>
            <w:r w:rsidRPr="00D81605">
              <w:rPr>
                <w:sz w:val="32"/>
                <w:szCs w:val="32"/>
              </w:rPr>
              <w:t>.</w:t>
            </w:r>
          </w:p>
          <w:p w14:paraId="692FC0C5" w14:textId="67F0CF2D" w:rsidR="009B1B45" w:rsidRDefault="00710D6F" w:rsidP="00710D6F">
            <w:pPr>
              <w:rPr>
                <w:sz w:val="32"/>
                <w:szCs w:val="32"/>
              </w:rPr>
            </w:pPr>
            <w:r w:rsidRPr="00CA35F2">
              <w:rPr>
                <w:b/>
                <w:sz w:val="32"/>
                <w:szCs w:val="32"/>
              </w:rPr>
              <w:t>50%</w:t>
            </w:r>
            <w:r w:rsidRPr="00D81605">
              <w:rPr>
                <w:sz w:val="32"/>
                <w:szCs w:val="32"/>
              </w:rPr>
              <w:t xml:space="preserve"> </w:t>
            </w:r>
            <w:r>
              <w:rPr>
                <w:sz w:val="32"/>
                <w:szCs w:val="32"/>
              </w:rPr>
              <w:t>-</w:t>
            </w:r>
            <w:r w:rsidRPr="00D81605">
              <w:rPr>
                <w:sz w:val="32"/>
                <w:szCs w:val="32"/>
              </w:rPr>
              <w:t xml:space="preserve"> Development Pack</w:t>
            </w:r>
            <w:r>
              <w:rPr>
                <w:sz w:val="32"/>
                <w:szCs w:val="32"/>
              </w:rPr>
              <w:t xml:space="preserve"> and </w:t>
            </w:r>
            <w:r w:rsidRPr="00D81605">
              <w:rPr>
                <w:sz w:val="32"/>
                <w:szCs w:val="32"/>
              </w:rPr>
              <w:t>Individual Task</w:t>
            </w:r>
            <w:r>
              <w:rPr>
                <w:sz w:val="32"/>
                <w:szCs w:val="32"/>
              </w:rPr>
              <w:t xml:space="preserve"> for </w:t>
            </w:r>
            <w:r w:rsidRPr="00CA35F2">
              <w:rPr>
                <w:b/>
                <w:sz w:val="32"/>
                <w:szCs w:val="32"/>
              </w:rPr>
              <w:t>stage 3</w:t>
            </w:r>
            <w:r w:rsidRPr="00D81605">
              <w:rPr>
                <w:sz w:val="32"/>
                <w:szCs w:val="32"/>
              </w:rPr>
              <w:t>.</w:t>
            </w:r>
          </w:p>
          <w:p w14:paraId="342A5461" w14:textId="77777777" w:rsidR="0033268E" w:rsidRDefault="0033268E" w:rsidP="00710D6F">
            <w:pPr>
              <w:rPr>
                <w:sz w:val="32"/>
                <w:szCs w:val="32"/>
              </w:rPr>
            </w:pPr>
          </w:p>
          <w:p w14:paraId="64A46B11" w14:textId="77777777" w:rsidR="0033268E" w:rsidRPr="00905AAC" w:rsidRDefault="0033268E" w:rsidP="0033268E">
            <w:pPr>
              <w:autoSpaceDE w:val="0"/>
              <w:autoSpaceDN w:val="0"/>
              <w:adjustRightInd w:val="0"/>
              <w:spacing w:line="20" w:lineRule="atLeast"/>
              <w:jc w:val="both"/>
              <w:rPr>
                <w:rFonts w:ascii="Calibri" w:eastAsia="Calibri" w:hAnsi="Calibri" w:cs="Calibri"/>
                <w:color w:val="000000"/>
                <w:sz w:val="22"/>
                <w:szCs w:val="22"/>
                <w:lang w:eastAsia="en-US"/>
              </w:rPr>
            </w:pPr>
            <w:r w:rsidRPr="00905AAC">
              <w:rPr>
                <w:rFonts w:ascii="Calibri" w:eastAsia="Calibri" w:hAnsi="Calibri" w:cs="Calibri"/>
                <w:b/>
                <w:color w:val="000000"/>
                <w:sz w:val="36"/>
                <w:szCs w:val="36"/>
                <w:lang w:eastAsia="en-US"/>
              </w:rPr>
              <w:t xml:space="preserve">Submission Deliverables Group: </w:t>
            </w:r>
          </w:p>
          <w:p w14:paraId="12AC5A5F" w14:textId="77777777" w:rsidR="0033268E" w:rsidRPr="00905AAC" w:rsidRDefault="0033268E" w:rsidP="0033268E">
            <w:pPr>
              <w:autoSpaceDE w:val="0"/>
              <w:autoSpaceDN w:val="0"/>
              <w:adjustRightInd w:val="0"/>
              <w:spacing w:line="20" w:lineRule="atLeast"/>
              <w:ind w:firstLine="720"/>
              <w:jc w:val="both"/>
              <w:rPr>
                <w:rFonts w:ascii="Calibri" w:eastAsia="Calibri" w:hAnsi="Calibri" w:cs="Calibri"/>
                <w:b/>
                <w:color w:val="000000"/>
                <w:sz w:val="24"/>
                <w:szCs w:val="24"/>
                <w:lang w:eastAsia="en-US"/>
              </w:rPr>
            </w:pPr>
          </w:p>
          <w:p w14:paraId="7913B744" w14:textId="77777777" w:rsidR="0033268E" w:rsidRPr="00905AAC" w:rsidRDefault="0033268E" w:rsidP="0033268E">
            <w:pPr>
              <w:numPr>
                <w:ilvl w:val="0"/>
                <w:numId w:val="37"/>
              </w:numPr>
              <w:rPr>
                <w:rFonts w:ascii="Calibri" w:hAnsi="Calibri"/>
                <w:b/>
                <w:bCs/>
                <w:sz w:val="24"/>
                <w:szCs w:val="24"/>
              </w:rPr>
            </w:pPr>
            <w:r w:rsidRPr="00905AAC">
              <w:rPr>
                <w:rFonts w:ascii="Calibri" w:hAnsi="Calibri"/>
                <w:b/>
                <w:bCs/>
                <w:sz w:val="24"/>
                <w:szCs w:val="24"/>
              </w:rPr>
              <w:t>A 3D Model in Alias</w:t>
            </w:r>
          </w:p>
          <w:p w14:paraId="046A93DC" w14:textId="77777777" w:rsidR="0033268E" w:rsidRPr="00905AAC" w:rsidRDefault="0033268E" w:rsidP="0033268E">
            <w:pPr>
              <w:pStyle w:val="Heading6"/>
              <w:numPr>
                <w:ilvl w:val="0"/>
                <w:numId w:val="37"/>
              </w:numPr>
              <w:pBdr>
                <w:top w:val="none" w:sz="0" w:space="0" w:color="auto"/>
                <w:left w:val="none" w:sz="0" w:space="0" w:color="auto"/>
                <w:bottom w:val="none" w:sz="0" w:space="0" w:color="auto"/>
                <w:right w:val="none" w:sz="0" w:space="0" w:color="auto"/>
              </w:pBdr>
              <w:rPr>
                <w:rFonts w:ascii="Calibri" w:hAnsi="Calibri"/>
                <w:szCs w:val="24"/>
              </w:rPr>
            </w:pPr>
            <w:r w:rsidRPr="00905AAC">
              <w:rPr>
                <w:rFonts w:ascii="Calibri" w:hAnsi="Calibri"/>
                <w:szCs w:val="24"/>
              </w:rPr>
              <w:t>Sketch book – titled &amp; bound.</w:t>
            </w:r>
          </w:p>
          <w:p w14:paraId="07B6FE9F" w14:textId="77777777" w:rsidR="0033268E" w:rsidRPr="00905AAC" w:rsidRDefault="0033268E" w:rsidP="0033268E">
            <w:pPr>
              <w:numPr>
                <w:ilvl w:val="0"/>
                <w:numId w:val="37"/>
              </w:numPr>
              <w:rPr>
                <w:rFonts w:ascii="Calibri" w:hAnsi="Calibri"/>
                <w:b/>
                <w:sz w:val="24"/>
                <w:szCs w:val="24"/>
              </w:rPr>
            </w:pPr>
            <w:r w:rsidRPr="00905AAC">
              <w:rPr>
                <w:rFonts w:ascii="Calibri" w:hAnsi="Calibri"/>
                <w:b/>
                <w:bCs/>
                <w:sz w:val="24"/>
                <w:szCs w:val="24"/>
              </w:rPr>
              <w:t>A Diary showing project progression &amp; final design work.</w:t>
            </w:r>
          </w:p>
          <w:p w14:paraId="1252C6DF" w14:textId="77777777" w:rsidR="0033268E" w:rsidRPr="00905AAC" w:rsidRDefault="0033268E" w:rsidP="0033268E">
            <w:pPr>
              <w:pStyle w:val="Header"/>
              <w:numPr>
                <w:ilvl w:val="0"/>
                <w:numId w:val="37"/>
              </w:numPr>
              <w:tabs>
                <w:tab w:val="clear" w:pos="4153"/>
                <w:tab w:val="clear" w:pos="8306"/>
              </w:tabs>
              <w:rPr>
                <w:rFonts w:ascii="Calibri" w:hAnsi="Calibri"/>
                <w:b/>
                <w:bCs/>
                <w:sz w:val="24"/>
                <w:szCs w:val="24"/>
              </w:rPr>
            </w:pPr>
            <w:r w:rsidRPr="00905AAC">
              <w:rPr>
                <w:rFonts w:ascii="Calibri" w:hAnsi="Calibri"/>
                <w:b/>
                <w:bCs/>
                <w:sz w:val="24"/>
                <w:szCs w:val="24"/>
              </w:rPr>
              <w:t>A ¼ scale clay model (Dressed)</w:t>
            </w:r>
          </w:p>
          <w:p w14:paraId="0CA419D4" w14:textId="77777777" w:rsidR="0033268E" w:rsidRPr="00905AAC" w:rsidRDefault="0033268E" w:rsidP="0033268E">
            <w:pPr>
              <w:numPr>
                <w:ilvl w:val="0"/>
                <w:numId w:val="37"/>
              </w:numPr>
              <w:rPr>
                <w:rFonts w:ascii="Calibri" w:hAnsi="Calibri"/>
                <w:b/>
                <w:bCs/>
                <w:sz w:val="24"/>
                <w:szCs w:val="24"/>
              </w:rPr>
            </w:pPr>
            <w:r w:rsidRPr="00905AAC">
              <w:rPr>
                <w:rFonts w:ascii="Calibri" w:hAnsi="Calibri"/>
                <w:b/>
                <w:bCs/>
                <w:sz w:val="24"/>
                <w:szCs w:val="24"/>
              </w:rPr>
              <w:t xml:space="preserve">A “silent salesman” Display (size: 3364mm wide x 1189mm High 150 dpi printed boards) showing: </w:t>
            </w:r>
          </w:p>
          <w:p w14:paraId="0E7F9211" w14:textId="77777777" w:rsidR="0033268E" w:rsidRPr="00905AAC" w:rsidRDefault="0033268E" w:rsidP="0033268E">
            <w:pPr>
              <w:pStyle w:val="Header"/>
              <w:tabs>
                <w:tab w:val="clear" w:pos="4153"/>
                <w:tab w:val="clear" w:pos="8306"/>
              </w:tabs>
              <w:rPr>
                <w:rFonts w:ascii="Calibri" w:hAnsi="Calibri"/>
                <w:b/>
                <w:bCs/>
                <w:sz w:val="24"/>
                <w:szCs w:val="24"/>
              </w:rPr>
            </w:pPr>
          </w:p>
          <w:p w14:paraId="4F13448E"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 xml:space="preserve">Previous stage </w:t>
            </w:r>
            <w:r>
              <w:rPr>
                <w:rFonts w:ascii="Calibri" w:hAnsi="Calibri"/>
                <w:b/>
                <w:bCs/>
                <w:sz w:val="24"/>
                <w:szCs w:val="24"/>
              </w:rPr>
              <w:t xml:space="preserve">1-2 </w:t>
            </w:r>
            <w:r w:rsidRPr="00905AAC">
              <w:rPr>
                <w:rFonts w:ascii="Calibri" w:hAnsi="Calibri"/>
                <w:b/>
                <w:bCs/>
                <w:sz w:val="24"/>
                <w:szCs w:val="24"/>
              </w:rPr>
              <w:t>selection.</w:t>
            </w:r>
          </w:p>
          <w:p w14:paraId="3139E623"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Style influences.</w:t>
            </w:r>
          </w:p>
          <w:p w14:paraId="153E8B6F"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Quality rendered ¾ views of the exterior.</w:t>
            </w:r>
          </w:p>
          <w:p w14:paraId="1B77D614"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3D Alias images in a scene.</w:t>
            </w:r>
          </w:p>
          <w:p w14:paraId="5F5C6BF2"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Rendered side view.</w:t>
            </w:r>
          </w:p>
          <w:p w14:paraId="77A602F8"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1/10 scale Final package drawing showing top, front &amp; side</w:t>
            </w:r>
          </w:p>
          <w:p w14:paraId="36CCDF0D"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Quality interior views.</w:t>
            </w:r>
          </w:p>
          <w:p w14:paraId="6C95D268" w14:textId="77777777" w:rsidR="0033268E" w:rsidRPr="00905AAC" w:rsidRDefault="0033268E" w:rsidP="0033268E">
            <w:pPr>
              <w:numPr>
                <w:ilvl w:val="1"/>
                <w:numId w:val="37"/>
              </w:numPr>
              <w:rPr>
                <w:rFonts w:ascii="Calibri" w:hAnsi="Calibri"/>
                <w:b/>
                <w:bCs/>
                <w:sz w:val="24"/>
                <w:szCs w:val="24"/>
              </w:rPr>
            </w:pPr>
            <w:r w:rsidRPr="00905AAC">
              <w:rPr>
                <w:rFonts w:ascii="Calibri" w:hAnsi="Calibri"/>
                <w:b/>
                <w:bCs/>
                <w:sz w:val="24"/>
                <w:szCs w:val="24"/>
              </w:rPr>
              <w:t>Technology – Materials choices, drive train.</w:t>
            </w:r>
          </w:p>
          <w:p w14:paraId="4AB5D412" w14:textId="77777777" w:rsidR="0033268E" w:rsidRPr="00905AAC" w:rsidRDefault="0033268E" w:rsidP="0033268E">
            <w:pPr>
              <w:rPr>
                <w:rFonts w:ascii="Calibri" w:hAnsi="Calibri"/>
                <w:b/>
                <w:bCs/>
                <w:sz w:val="24"/>
                <w:szCs w:val="24"/>
              </w:rPr>
            </w:pPr>
          </w:p>
          <w:p w14:paraId="3C958CC8" w14:textId="77777777" w:rsidR="0033268E" w:rsidRPr="00905AAC" w:rsidRDefault="0033268E" w:rsidP="0033268E">
            <w:pPr>
              <w:rPr>
                <w:rFonts w:ascii="Calibri" w:hAnsi="Calibri"/>
                <w:bCs/>
                <w:sz w:val="24"/>
                <w:szCs w:val="24"/>
              </w:rPr>
            </w:pPr>
            <w:r w:rsidRPr="00905AAC">
              <w:rPr>
                <w:rFonts w:ascii="Calibri" w:hAnsi="Calibri"/>
                <w:b/>
                <w:bCs/>
                <w:sz w:val="24"/>
                <w:szCs w:val="24"/>
              </w:rPr>
              <w:t>Note:</w:t>
            </w:r>
            <w:r w:rsidRPr="00905AAC">
              <w:rPr>
                <w:rFonts w:ascii="Calibri" w:hAnsi="Calibri"/>
                <w:bCs/>
                <w:sz w:val="24"/>
                <w:szCs w:val="24"/>
              </w:rPr>
              <w:t xml:space="preserve"> The silent salesman is used to explain/express your project &amp; should tell the story or explain the project to designers &amp; the general public in your absence. </w:t>
            </w:r>
          </w:p>
          <w:p w14:paraId="5046B11E" w14:textId="77777777" w:rsidR="0033268E" w:rsidRPr="00905AAC" w:rsidRDefault="0033268E" w:rsidP="0033268E">
            <w:pPr>
              <w:rPr>
                <w:rFonts w:ascii="Calibri" w:hAnsi="Calibri"/>
                <w:bCs/>
                <w:sz w:val="24"/>
                <w:szCs w:val="24"/>
              </w:rPr>
            </w:pPr>
          </w:p>
          <w:p w14:paraId="4305AB48" w14:textId="77777777" w:rsidR="0033268E" w:rsidRPr="00905AAC" w:rsidRDefault="0033268E" w:rsidP="0033268E">
            <w:pPr>
              <w:autoSpaceDE w:val="0"/>
              <w:autoSpaceDN w:val="0"/>
              <w:adjustRightInd w:val="0"/>
              <w:spacing w:line="20" w:lineRule="atLeast"/>
              <w:jc w:val="both"/>
              <w:rPr>
                <w:rFonts w:ascii="Calibri" w:eastAsia="Calibri" w:hAnsi="Calibri" w:cs="Calibri"/>
                <w:b/>
                <w:color w:val="000000"/>
                <w:sz w:val="36"/>
                <w:szCs w:val="36"/>
                <w:lang w:eastAsia="en-US"/>
              </w:rPr>
            </w:pPr>
            <w:r w:rsidRPr="00905AAC">
              <w:rPr>
                <w:rFonts w:ascii="Calibri" w:eastAsia="Calibri" w:hAnsi="Calibri" w:cs="Calibri"/>
                <w:b/>
                <w:color w:val="000000"/>
                <w:sz w:val="36"/>
                <w:szCs w:val="36"/>
                <w:lang w:eastAsia="en-US"/>
              </w:rPr>
              <w:t xml:space="preserve">Academic Submission Deliverables Individual: </w:t>
            </w:r>
          </w:p>
          <w:p w14:paraId="4B88CBC3" w14:textId="77777777" w:rsidR="0033268E" w:rsidRPr="00905AAC" w:rsidRDefault="0033268E" w:rsidP="0033268E">
            <w:pPr>
              <w:autoSpaceDE w:val="0"/>
              <w:autoSpaceDN w:val="0"/>
              <w:adjustRightInd w:val="0"/>
              <w:spacing w:line="20" w:lineRule="atLeast"/>
              <w:jc w:val="both"/>
              <w:rPr>
                <w:rFonts w:ascii="Calibri" w:eastAsia="Calibri" w:hAnsi="Calibri" w:cs="Calibri"/>
                <w:b/>
                <w:color w:val="000000"/>
                <w:sz w:val="36"/>
                <w:szCs w:val="36"/>
                <w:lang w:eastAsia="en-US"/>
              </w:rPr>
            </w:pPr>
          </w:p>
          <w:p w14:paraId="59FDD32D" w14:textId="77777777" w:rsidR="0033268E" w:rsidRPr="00905AAC" w:rsidRDefault="0033268E" w:rsidP="0033268E">
            <w:pPr>
              <w:pStyle w:val="ListParagraph"/>
              <w:numPr>
                <w:ilvl w:val="0"/>
                <w:numId w:val="38"/>
              </w:numPr>
              <w:autoSpaceDE w:val="0"/>
              <w:autoSpaceDN w:val="0"/>
              <w:adjustRightInd w:val="0"/>
              <w:spacing w:line="20" w:lineRule="atLeast"/>
              <w:jc w:val="both"/>
              <w:rPr>
                <w:rFonts w:ascii="Calibri" w:eastAsia="Calibri" w:hAnsi="Calibri" w:cs="Calibri"/>
                <w:b/>
                <w:color w:val="000000"/>
                <w:sz w:val="24"/>
                <w:szCs w:val="24"/>
                <w:lang w:eastAsia="en-US"/>
              </w:rPr>
            </w:pPr>
            <w:r w:rsidRPr="00905AAC">
              <w:rPr>
                <w:rFonts w:ascii="Calibri" w:eastAsia="Calibri" w:hAnsi="Calibri" w:cs="Calibri"/>
                <w:b/>
                <w:color w:val="000000"/>
                <w:sz w:val="24"/>
                <w:szCs w:val="24"/>
                <w:lang w:eastAsia="en-US"/>
              </w:rPr>
              <w:t xml:space="preserve">Development Pack </w:t>
            </w:r>
            <w:r>
              <w:rPr>
                <w:rFonts w:ascii="Calibri" w:eastAsia="Calibri" w:hAnsi="Calibri" w:cs="Calibri"/>
                <w:b/>
                <w:color w:val="000000"/>
                <w:sz w:val="24"/>
                <w:szCs w:val="24"/>
                <w:lang w:eastAsia="en-US"/>
              </w:rPr>
              <w:t>stage</w:t>
            </w:r>
            <w:r w:rsidRPr="00905AAC">
              <w:rPr>
                <w:rFonts w:ascii="Calibri" w:eastAsia="Calibri" w:hAnsi="Calibri" w:cs="Calibri"/>
                <w:b/>
                <w:color w:val="000000"/>
                <w:sz w:val="24"/>
                <w:szCs w:val="24"/>
                <w:lang w:eastAsia="en-US"/>
              </w:rPr>
              <w:t xml:space="preserve"> </w:t>
            </w:r>
            <w:r>
              <w:rPr>
                <w:rFonts w:ascii="Calibri" w:eastAsia="Calibri" w:hAnsi="Calibri" w:cs="Calibri"/>
                <w:b/>
                <w:color w:val="000000"/>
                <w:sz w:val="24"/>
                <w:szCs w:val="24"/>
                <w:lang w:eastAsia="en-US"/>
              </w:rPr>
              <w:t xml:space="preserve">3 and </w:t>
            </w:r>
            <w:r w:rsidRPr="00905AAC">
              <w:rPr>
                <w:rFonts w:ascii="Calibri" w:eastAsia="Calibri" w:hAnsi="Calibri" w:cs="Calibri"/>
                <w:b/>
                <w:color w:val="000000"/>
                <w:sz w:val="24"/>
                <w:szCs w:val="24"/>
                <w:lang w:eastAsia="en-US"/>
              </w:rPr>
              <w:t>In</w:t>
            </w:r>
            <w:r>
              <w:rPr>
                <w:rFonts w:ascii="Calibri" w:eastAsia="Calibri" w:hAnsi="Calibri" w:cs="Calibri"/>
                <w:b/>
                <w:color w:val="000000"/>
                <w:sz w:val="24"/>
                <w:szCs w:val="24"/>
                <w:lang w:eastAsia="en-US"/>
              </w:rPr>
              <w:t xml:space="preserve">dividual Task within the group  </w:t>
            </w:r>
            <w:r w:rsidRPr="00905AAC">
              <w:rPr>
                <w:rFonts w:ascii="Calibri" w:eastAsia="Calibri" w:hAnsi="Calibri" w:cs="Calibri"/>
                <w:b/>
                <w:color w:val="000000"/>
                <w:sz w:val="24"/>
                <w:szCs w:val="24"/>
                <w:lang w:eastAsia="en-US"/>
              </w:rPr>
              <w:t xml:space="preserve">– 50% </w:t>
            </w:r>
          </w:p>
          <w:p w14:paraId="799B4F4B" w14:textId="223F2C65" w:rsidR="0033268E" w:rsidRDefault="0033268E" w:rsidP="0033268E">
            <w:pPr>
              <w:pStyle w:val="ListParagraph"/>
              <w:numPr>
                <w:ilvl w:val="0"/>
                <w:numId w:val="38"/>
              </w:numPr>
              <w:autoSpaceDE w:val="0"/>
              <w:autoSpaceDN w:val="0"/>
              <w:adjustRightInd w:val="0"/>
              <w:spacing w:line="20" w:lineRule="atLeast"/>
              <w:jc w:val="both"/>
              <w:rPr>
                <w:rFonts w:ascii="Calibri" w:eastAsia="Calibri" w:hAnsi="Calibri" w:cs="Calibri"/>
                <w:color w:val="000000"/>
                <w:sz w:val="22"/>
                <w:szCs w:val="22"/>
                <w:lang w:eastAsia="en-US"/>
              </w:rPr>
            </w:pPr>
            <w:r w:rsidRPr="00905AAC">
              <w:rPr>
                <w:rFonts w:ascii="Calibri" w:eastAsia="Calibri" w:hAnsi="Calibri" w:cs="Calibri"/>
                <w:b/>
                <w:color w:val="000000"/>
                <w:sz w:val="24"/>
                <w:szCs w:val="24"/>
                <w:lang w:eastAsia="en-US"/>
              </w:rPr>
              <w:t xml:space="preserve">Development Pack </w:t>
            </w:r>
            <w:r>
              <w:rPr>
                <w:rFonts w:ascii="Calibri" w:eastAsia="Calibri" w:hAnsi="Calibri" w:cs="Calibri"/>
                <w:b/>
                <w:color w:val="000000"/>
                <w:sz w:val="24"/>
                <w:szCs w:val="24"/>
                <w:lang w:eastAsia="en-US"/>
              </w:rPr>
              <w:t>stage 2</w:t>
            </w:r>
            <w:r w:rsidRPr="00905AAC">
              <w:rPr>
                <w:rFonts w:ascii="Calibri" w:eastAsia="Calibri" w:hAnsi="Calibri" w:cs="Calibri"/>
                <w:b/>
                <w:color w:val="000000"/>
                <w:sz w:val="24"/>
                <w:szCs w:val="24"/>
                <w:lang w:eastAsia="en-US"/>
              </w:rPr>
              <w:t xml:space="preserve">                         (A3 Folde</w:t>
            </w:r>
            <w:r>
              <w:rPr>
                <w:rFonts w:ascii="Calibri" w:eastAsia="Calibri" w:hAnsi="Calibri" w:cs="Calibri"/>
                <w:b/>
                <w:color w:val="000000"/>
                <w:sz w:val="24"/>
                <w:szCs w:val="24"/>
                <w:lang w:eastAsia="en-US"/>
              </w:rPr>
              <w:t xml:space="preserve">r)                    </w:t>
            </w:r>
            <w:r w:rsidRPr="00905AAC">
              <w:rPr>
                <w:rFonts w:ascii="Calibri" w:eastAsia="Calibri" w:hAnsi="Calibri" w:cs="Calibri"/>
                <w:b/>
                <w:color w:val="000000"/>
                <w:sz w:val="24"/>
                <w:szCs w:val="24"/>
                <w:lang w:eastAsia="en-US"/>
              </w:rPr>
              <w:t xml:space="preserve"> </w:t>
            </w:r>
            <w:r>
              <w:rPr>
                <w:rFonts w:ascii="Calibri" w:eastAsia="Calibri" w:hAnsi="Calibri" w:cs="Calibri"/>
                <w:b/>
                <w:color w:val="000000"/>
                <w:sz w:val="24"/>
                <w:szCs w:val="24"/>
                <w:lang w:eastAsia="en-US"/>
              </w:rPr>
              <w:t xml:space="preserve"> </w:t>
            </w:r>
            <w:r w:rsidR="005D4307">
              <w:rPr>
                <w:rFonts w:ascii="Calibri" w:eastAsia="Calibri" w:hAnsi="Calibri" w:cs="Calibri"/>
                <w:b/>
                <w:color w:val="000000"/>
                <w:sz w:val="24"/>
                <w:szCs w:val="24"/>
                <w:lang w:eastAsia="en-US"/>
              </w:rPr>
              <w:t xml:space="preserve">   </w:t>
            </w:r>
            <w:r w:rsidRPr="00905AAC">
              <w:rPr>
                <w:rFonts w:ascii="Calibri" w:eastAsia="Calibri" w:hAnsi="Calibri" w:cs="Calibri"/>
                <w:b/>
                <w:color w:val="000000"/>
                <w:sz w:val="24"/>
                <w:szCs w:val="24"/>
                <w:lang w:eastAsia="en-US"/>
              </w:rPr>
              <w:t xml:space="preserve">– </w:t>
            </w:r>
            <w:r>
              <w:rPr>
                <w:rFonts w:ascii="Calibri" w:eastAsia="Calibri" w:hAnsi="Calibri" w:cs="Calibri"/>
                <w:b/>
                <w:color w:val="000000"/>
                <w:sz w:val="24"/>
                <w:szCs w:val="24"/>
                <w:lang w:eastAsia="en-US"/>
              </w:rPr>
              <w:t>2</w:t>
            </w:r>
            <w:r w:rsidRPr="00905AAC">
              <w:rPr>
                <w:rFonts w:ascii="Calibri" w:eastAsia="Calibri" w:hAnsi="Calibri" w:cs="Calibri"/>
                <w:b/>
                <w:color w:val="000000"/>
                <w:sz w:val="24"/>
                <w:szCs w:val="24"/>
                <w:lang w:eastAsia="en-US"/>
              </w:rPr>
              <w:t>5%</w:t>
            </w:r>
            <w:r w:rsidRPr="00905AAC">
              <w:rPr>
                <w:rFonts w:ascii="Calibri" w:eastAsia="Calibri" w:hAnsi="Calibri" w:cs="Calibri"/>
                <w:color w:val="000000"/>
                <w:sz w:val="22"/>
                <w:szCs w:val="22"/>
                <w:lang w:eastAsia="en-US"/>
              </w:rPr>
              <w:t xml:space="preserve"> </w:t>
            </w:r>
          </w:p>
          <w:p w14:paraId="563DEA4E" w14:textId="6C96D7B6" w:rsidR="0033268E" w:rsidRPr="00905AAC" w:rsidRDefault="0033268E" w:rsidP="0033268E">
            <w:pPr>
              <w:pStyle w:val="ListParagraph"/>
              <w:numPr>
                <w:ilvl w:val="0"/>
                <w:numId w:val="38"/>
              </w:numPr>
              <w:autoSpaceDE w:val="0"/>
              <w:autoSpaceDN w:val="0"/>
              <w:adjustRightInd w:val="0"/>
              <w:spacing w:line="20" w:lineRule="atLeast"/>
              <w:jc w:val="both"/>
              <w:rPr>
                <w:rFonts w:ascii="Calibri" w:eastAsia="Calibri" w:hAnsi="Calibri" w:cs="Calibri"/>
                <w:color w:val="000000"/>
                <w:sz w:val="22"/>
                <w:szCs w:val="22"/>
                <w:lang w:eastAsia="en-US"/>
              </w:rPr>
            </w:pPr>
            <w:r w:rsidRPr="00905AAC">
              <w:rPr>
                <w:rFonts w:ascii="Calibri" w:eastAsia="Calibri" w:hAnsi="Calibri" w:cs="Calibri"/>
                <w:b/>
                <w:color w:val="000000"/>
                <w:sz w:val="24"/>
                <w:szCs w:val="24"/>
                <w:lang w:eastAsia="en-US"/>
              </w:rPr>
              <w:t xml:space="preserve">Development Pack </w:t>
            </w:r>
            <w:r>
              <w:rPr>
                <w:rFonts w:ascii="Calibri" w:eastAsia="Calibri" w:hAnsi="Calibri" w:cs="Calibri"/>
                <w:b/>
                <w:color w:val="000000"/>
                <w:sz w:val="24"/>
                <w:szCs w:val="24"/>
                <w:lang w:eastAsia="en-US"/>
              </w:rPr>
              <w:t>stage</w:t>
            </w:r>
            <w:r w:rsidRPr="00905AAC">
              <w:rPr>
                <w:rFonts w:ascii="Calibri" w:eastAsia="Calibri" w:hAnsi="Calibri" w:cs="Calibri"/>
                <w:color w:val="000000"/>
                <w:sz w:val="22"/>
                <w:szCs w:val="22"/>
                <w:lang w:eastAsia="en-US"/>
              </w:rPr>
              <w:t xml:space="preserve"> </w:t>
            </w:r>
            <w:r>
              <w:rPr>
                <w:rFonts w:ascii="Calibri" w:eastAsia="Calibri" w:hAnsi="Calibri" w:cs="Calibri"/>
                <w:color w:val="000000"/>
                <w:sz w:val="22"/>
                <w:szCs w:val="22"/>
                <w:lang w:eastAsia="en-US"/>
              </w:rPr>
              <w:t xml:space="preserve"> </w:t>
            </w:r>
            <w:r>
              <w:rPr>
                <w:rFonts w:ascii="Calibri" w:eastAsia="Calibri" w:hAnsi="Calibri" w:cs="Calibri"/>
                <w:b/>
                <w:color w:val="000000"/>
                <w:sz w:val="22"/>
                <w:szCs w:val="22"/>
                <w:lang w:eastAsia="en-US"/>
              </w:rPr>
              <w:t>1</w:t>
            </w:r>
            <w:r w:rsidRPr="005D5C17">
              <w:rPr>
                <w:rFonts w:ascii="Calibri" w:eastAsia="Calibri" w:hAnsi="Calibri" w:cs="Calibri"/>
                <w:b/>
                <w:color w:val="000000"/>
                <w:sz w:val="22"/>
                <w:szCs w:val="22"/>
                <w:lang w:eastAsia="en-US"/>
              </w:rPr>
              <w:t xml:space="preserve"> </w:t>
            </w:r>
            <w:r w:rsidRPr="00905AAC">
              <w:rPr>
                <w:rFonts w:ascii="Calibri" w:eastAsia="Calibri" w:hAnsi="Calibri" w:cs="Calibri"/>
                <w:color w:val="000000"/>
                <w:sz w:val="22"/>
                <w:szCs w:val="22"/>
                <w:lang w:eastAsia="en-US"/>
              </w:rPr>
              <w:t xml:space="preserve">                   </w:t>
            </w:r>
            <w:r>
              <w:rPr>
                <w:rFonts w:ascii="Calibri" w:eastAsia="Calibri" w:hAnsi="Calibri" w:cs="Calibri"/>
                <w:color w:val="000000"/>
                <w:sz w:val="22"/>
                <w:szCs w:val="22"/>
                <w:lang w:eastAsia="en-US"/>
              </w:rPr>
              <w:t xml:space="preserve">           </w:t>
            </w:r>
            <w:r w:rsidRPr="00905AAC">
              <w:rPr>
                <w:rFonts w:ascii="Calibri" w:eastAsia="Calibri" w:hAnsi="Calibri" w:cs="Calibri"/>
                <w:b/>
                <w:color w:val="000000"/>
                <w:sz w:val="24"/>
                <w:szCs w:val="24"/>
                <w:lang w:eastAsia="en-US"/>
              </w:rPr>
              <w:t>(A3 Folde</w:t>
            </w:r>
            <w:r w:rsidR="005D4307">
              <w:rPr>
                <w:rFonts w:ascii="Calibri" w:eastAsia="Calibri" w:hAnsi="Calibri" w:cs="Calibri"/>
                <w:b/>
                <w:color w:val="000000"/>
                <w:sz w:val="24"/>
                <w:szCs w:val="24"/>
                <w:lang w:eastAsia="en-US"/>
              </w:rPr>
              <w:t xml:space="preserve">r)                   </w:t>
            </w:r>
            <w:r>
              <w:rPr>
                <w:rFonts w:ascii="Calibri" w:eastAsia="Calibri" w:hAnsi="Calibri" w:cs="Calibri"/>
                <w:b/>
                <w:color w:val="000000"/>
                <w:sz w:val="24"/>
                <w:szCs w:val="24"/>
                <w:lang w:eastAsia="en-US"/>
              </w:rPr>
              <w:t xml:space="preserve"> </w:t>
            </w:r>
            <w:r w:rsidR="005D4307">
              <w:rPr>
                <w:rFonts w:ascii="Calibri" w:eastAsia="Calibri" w:hAnsi="Calibri" w:cs="Calibri"/>
                <w:b/>
                <w:color w:val="000000"/>
                <w:sz w:val="24"/>
                <w:szCs w:val="24"/>
                <w:lang w:eastAsia="en-US"/>
              </w:rPr>
              <w:t xml:space="preserve"> </w:t>
            </w:r>
            <w:r w:rsidRPr="00905AAC">
              <w:rPr>
                <w:rFonts w:ascii="Calibri" w:eastAsia="Calibri" w:hAnsi="Calibri" w:cs="Calibri"/>
                <w:b/>
                <w:color w:val="000000"/>
                <w:sz w:val="24"/>
                <w:szCs w:val="24"/>
                <w:lang w:eastAsia="en-US"/>
              </w:rPr>
              <w:t xml:space="preserve">– </w:t>
            </w:r>
            <w:r>
              <w:rPr>
                <w:rFonts w:ascii="Calibri" w:eastAsia="Calibri" w:hAnsi="Calibri" w:cs="Calibri"/>
                <w:b/>
                <w:color w:val="000000"/>
                <w:sz w:val="24"/>
                <w:szCs w:val="24"/>
                <w:lang w:eastAsia="en-US"/>
              </w:rPr>
              <w:t>2</w:t>
            </w:r>
            <w:r w:rsidRPr="00905AAC">
              <w:rPr>
                <w:rFonts w:ascii="Calibri" w:eastAsia="Calibri" w:hAnsi="Calibri" w:cs="Calibri"/>
                <w:b/>
                <w:color w:val="000000"/>
                <w:sz w:val="24"/>
                <w:szCs w:val="24"/>
                <w:lang w:eastAsia="en-US"/>
              </w:rPr>
              <w:t>5%</w:t>
            </w:r>
          </w:p>
          <w:p w14:paraId="20528822" w14:textId="77777777" w:rsidR="0033268E" w:rsidRPr="00905AAC" w:rsidRDefault="0033268E" w:rsidP="0033268E">
            <w:pPr>
              <w:rPr>
                <w:rFonts w:ascii="Calibri" w:hAnsi="Calibri"/>
                <w:bCs/>
                <w:sz w:val="24"/>
                <w:szCs w:val="24"/>
                <w:highlight w:val="yellow"/>
              </w:rPr>
            </w:pPr>
          </w:p>
          <w:p w14:paraId="193D3301" w14:textId="7DF34DBF" w:rsidR="0033268E" w:rsidRPr="00905AAC" w:rsidRDefault="0033268E" w:rsidP="0033268E">
            <w:pPr>
              <w:rPr>
                <w:rFonts w:ascii="Calibri" w:hAnsi="Calibri"/>
                <w:b/>
                <w:sz w:val="24"/>
                <w:szCs w:val="24"/>
                <w:highlight w:val="yellow"/>
                <w:u w:val="single"/>
              </w:rPr>
            </w:pPr>
            <w:r w:rsidRPr="005D5C17">
              <w:rPr>
                <w:rFonts w:ascii="Calibri" w:hAnsi="Calibri"/>
                <w:b/>
                <w:sz w:val="24"/>
                <w:szCs w:val="24"/>
                <w:u w:val="single"/>
              </w:rPr>
              <w:t xml:space="preserve">Final deadline for printing (digital Submission)  </w:t>
            </w:r>
            <w:r w:rsidRPr="005D4307">
              <w:rPr>
                <w:rFonts w:ascii="Calibri" w:hAnsi="Calibri"/>
                <w:b/>
                <w:sz w:val="24"/>
                <w:szCs w:val="24"/>
                <w:u w:val="single"/>
              </w:rPr>
              <w:t>Thursday the 1</w:t>
            </w:r>
            <w:r w:rsidR="005D4307" w:rsidRPr="005D4307">
              <w:rPr>
                <w:rFonts w:ascii="Calibri" w:hAnsi="Calibri"/>
                <w:b/>
                <w:sz w:val="24"/>
                <w:szCs w:val="24"/>
                <w:u w:val="single"/>
              </w:rPr>
              <w:t>0</w:t>
            </w:r>
            <w:r w:rsidRPr="005D4307">
              <w:rPr>
                <w:rFonts w:ascii="Calibri" w:hAnsi="Calibri"/>
                <w:b/>
                <w:sz w:val="24"/>
                <w:szCs w:val="24"/>
                <w:u w:val="single"/>
                <w:vertAlign w:val="superscript"/>
              </w:rPr>
              <w:t>th</w:t>
            </w:r>
            <w:r w:rsidRPr="005D4307">
              <w:rPr>
                <w:rFonts w:ascii="Calibri" w:hAnsi="Calibri"/>
                <w:b/>
                <w:sz w:val="24"/>
                <w:szCs w:val="24"/>
                <w:u w:val="single"/>
              </w:rPr>
              <w:t xml:space="preserve"> of  May 201</w:t>
            </w:r>
            <w:r w:rsidR="005D4307" w:rsidRPr="005D4307">
              <w:rPr>
                <w:rFonts w:ascii="Calibri" w:hAnsi="Calibri"/>
                <w:b/>
                <w:sz w:val="24"/>
                <w:szCs w:val="24"/>
                <w:u w:val="single"/>
              </w:rPr>
              <w:t>8</w:t>
            </w:r>
            <w:r w:rsidRPr="005D5C17">
              <w:rPr>
                <w:rFonts w:ascii="Calibri" w:hAnsi="Calibri"/>
                <w:b/>
                <w:sz w:val="24"/>
                <w:szCs w:val="24"/>
                <w:u w:val="single"/>
              </w:rPr>
              <w:t xml:space="preserve"> </w:t>
            </w:r>
          </w:p>
          <w:p w14:paraId="5BDA7F1C" w14:textId="71DE43B8" w:rsidR="0033268E" w:rsidRPr="00905AAC" w:rsidRDefault="0033268E" w:rsidP="0033268E">
            <w:pPr>
              <w:rPr>
                <w:rFonts w:ascii="Calibri" w:hAnsi="Calibri"/>
                <w:b/>
                <w:sz w:val="24"/>
                <w:szCs w:val="24"/>
                <w:highlight w:val="yellow"/>
              </w:rPr>
            </w:pPr>
            <w:r w:rsidRPr="005D5C17">
              <w:rPr>
                <w:rFonts w:ascii="Calibri" w:hAnsi="Calibri"/>
                <w:b/>
                <w:sz w:val="24"/>
                <w:szCs w:val="24"/>
                <w:u w:val="single"/>
              </w:rPr>
              <w:t xml:space="preserve">Final </w:t>
            </w:r>
            <w:r>
              <w:rPr>
                <w:rFonts w:ascii="Calibri" w:hAnsi="Calibri"/>
                <w:b/>
                <w:sz w:val="24"/>
                <w:szCs w:val="24"/>
                <w:u w:val="single"/>
              </w:rPr>
              <w:t>deadline for group presentation</w:t>
            </w:r>
            <w:r w:rsidRPr="005D5C17">
              <w:rPr>
                <w:rFonts w:ascii="Calibri" w:hAnsi="Calibri"/>
                <w:b/>
                <w:sz w:val="24"/>
                <w:szCs w:val="24"/>
                <w:u w:val="single"/>
              </w:rPr>
              <w:t xml:space="preserve"> </w:t>
            </w:r>
            <w:r w:rsidRPr="005D4307">
              <w:rPr>
                <w:rFonts w:ascii="Calibri" w:hAnsi="Calibri"/>
                <w:b/>
                <w:sz w:val="24"/>
                <w:szCs w:val="24"/>
                <w:u w:val="single"/>
              </w:rPr>
              <w:t>Thursday the 1</w:t>
            </w:r>
            <w:r w:rsidR="005D4307" w:rsidRPr="005D4307">
              <w:rPr>
                <w:rFonts w:ascii="Calibri" w:hAnsi="Calibri"/>
                <w:b/>
                <w:sz w:val="24"/>
                <w:szCs w:val="24"/>
                <w:u w:val="single"/>
              </w:rPr>
              <w:t>7</w:t>
            </w:r>
            <w:r w:rsidRPr="005D4307">
              <w:rPr>
                <w:rFonts w:ascii="Calibri" w:hAnsi="Calibri"/>
                <w:b/>
                <w:sz w:val="24"/>
                <w:szCs w:val="24"/>
                <w:u w:val="single"/>
                <w:vertAlign w:val="superscript"/>
              </w:rPr>
              <w:t>th</w:t>
            </w:r>
            <w:r w:rsidRPr="005D4307">
              <w:rPr>
                <w:rFonts w:ascii="Calibri" w:hAnsi="Calibri"/>
                <w:b/>
                <w:sz w:val="24"/>
                <w:szCs w:val="24"/>
                <w:u w:val="single"/>
              </w:rPr>
              <w:t xml:space="preserve"> of  May 201</w:t>
            </w:r>
            <w:r w:rsidR="005D4307" w:rsidRPr="005D4307">
              <w:rPr>
                <w:rFonts w:ascii="Calibri" w:hAnsi="Calibri"/>
                <w:b/>
                <w:sz w:val="24"/>
                <w:szCs w:val="24"/>
                <w:u w:val="single"/>
              </w:rPr>
              <w:t>8</w:t>
            </w:r>
            <w:r w:rsidR="005D4307">
              <w:rPr>
                <w:rFonts w:ascii="Calibri" w:hAnsi="Calibri"/>
                <w:b/>
                <w:sz w:val="24"/>
                <w:szCs w:val="24"/>
                <w:u w:val="single"/>
              </w:rPr>
              <w:t xml:space="preserve"> (provisional TBC)</w:t>
            </w:r>
          </w:p>
          <w:p w14:paraId="684B3587" w14:textId="1FFBE01A" w:rsidR="0033268E" w:rsidRPr="005D5C17" w:rsidRDefault="007832B1" w:rsidP="0033268E">
            <w:pPr>
              <w:rPr>
                <w:rFonts w:ascii="Calibri" w:hAnsi="Calibri"/>
                <w:bCs/>
                <w:sz w:val="24"/>
                <w:szCs w:val="24"/>
              </w:rPr>
            </w:pPr>
            <w:r w:rsidRPr="00C50FA4">
              <w:rPr>
                <w:rFonts w:ascii="Calibri" w:hAnsi="Calibri"/>
                <w:bCs/>
                <w:sz w:val="24"/>
                <w:szCs w:val="24"/>
              </w:rPr>
              <w:t>Client Presentation</w:t>
            </w:r>
            <w:bookmarkStart w:id="0" w:name="_GoBack"/>
            <w:bookmarkEnd w:id="0"/>
            <w:r w:rsidRPr="00C50FA4">
              <w:rPr>
                <w:rFonts w:ascii="Calibri" w:hAnsi="Calibri"/>
                <w:bCs/>
                <w:sz w:val="24"/>
                <w:szCs w:val="24"/>
              </w:rPr>
              <w:t>/</w:t>
            </w:r>
            <w:r w:rsidR="0033268E" w:rsidRPr="00C50FA4">
              <w:rPr>
                <w:rFonts w:ascii="Calibri" w:hAnsi="Calibri"/>
                <w:bCs/>
                <w:sz w:val="24"/>
                <w:szCs w:val="24"/>
              </w:rPr>
              <w:t>A</w:t>
            </w:r>
            <w:r w:rsidR="0033268E" w:rsidRPr="005D5C17">
              <w:rPr>
                <w:rFonts w:ascii="Calibri" w:hAnsi="Calibri"/>
                <w:bCs/>
                <w:sz w:val="24"/>
                <w:szCs w:val="24"/>
              </w:rPr>
              <w:t>ssessment will commence at 10:30am – you will present in groups. Each group will have 35 minutes to present their projects followed by a 15minute discussion. (Venue TBC)</w:t>
            </w:r>
          </w:p>
          <w:p w14:paraId="28516C83" w14:textId="77777777" w:rsidR="0033268E" w:rsidRPr="005D5C17" w:rsidRDefault="0033268E" w:rsidP="0033268E">
            <w:pPr>
              <w:rPr>
                <w:rFonts w:ascii="Calibri" w:hAnsi="Calibri"/>
                <w:bCs/>
                <w:sz w:val="24"/>
                <w:szCs w:val="24"/>
              </w:rPr>
            </w:pPr>
            <w:r w:rsidRPr="005D5C17">
              <w:rPr>
                <w:rFonts w:ascii="Calibri" w:hAnsi="Calibri"/>
                <w:bCs/>
                <w:sz w:val="24"/>
                <w:szCs w:val="24"/>
              </w:rPr>
              <w:t>Dress code is Smart.</w:t>
            </w:r>
          </w:p>
          <w:p w14:paraId="56BCA9B7" w14:textId="77777777" w:rsidR="0033268E" w:rsidRPr="005D5C17" w:rsidRDefault="0033268E" w:rsidP="0033268E">
            <w:pPr>
              <w:rPr>
                <w:rFonts w:ascii="Calibri" w:hAnsi="Calibri"/>
                <w:bCs/>
                <w:sz w:val="24"/>
                <w:szCs w:val="24"/>
              </w:rPr>
            </w:pPr>
            <w:r w:rsidRPr="005D5C17">
              <w:rPr>
                <w:rFonts w:ascii="Calibri" w:hAnsi="Calibri"/>
                <w:bCs/>
                <w:sz w:val="24"/>
                <w:szCs w:val="24"/>
              </w:rPr>
              <w:t>Good Luck</w:t>
            </w:r>
          </w:p>
          <w:p w14:paraId="56F3DE4F" w14:textId="77777777" w:rsidR="0033268E" w:rsidRPr="0011376D" w:rsidRDefault="0033268E" w:rsidP="00710D6F">
            <w:pPr>
              <w:rPr>
                <w:b/>
                <w:sz w:val="24"/>
                <w:szCs w:val="24"/>
              </w:rPr>
            </w:pPr>
          </w:p>
          <w:p w14:paraId="68032EC3" w14:textId="5FACBE6F" w:rsidR="009B1B45" w:rsidRPr="0011376D" w:rsidRDefault="009B1B45" w:rsidP="0011376D">
            <w:pPr>
              <w:jc w:val="center"/>
              <w:rPr>
                <w:b/>
                <w:sz w:val="24"/>
                <w:szCs w:val="24"/>
              </w:rPr>
            </w:pPr>
          </w:p>
          <w:p w14:paraId="755C0D85" w14:textId="77777777" w:rsidR="0011376D" w:rsidRPr="0011376D" w:rsidRDefault="0011376D" w:rsidP="0099337B">
            <w:pPr>
              <w:rPr>
                <w:b/>
                <w:sz w:val="24"/>
                <w:szCs w:val="24"/>
              </w:rPr>
            </w:pPr>
          </w:p>
          <w:p w14:paraId="5D927F9E" w14:textId="77777777" w:rsidR="005C7B11" w:rsidRPr="0011376D" w:rsidRDefault="005C7B11" w:rsidP="0099337B">
            <w:pPr>
              <w:rPr>
                <w:b/>
                <w:bCs/>
                <w:sz w:val="24"/>
                <w:szCs w:val="24"/>
              </w:rPr>
            </w:pPr>
          </w:p>
          <w:p w14:paraId="51703402" w14:textId="22948D01" w:rsidR="0099337B" w:rsidRPr="0011376D" w:rsidRDefault="0099337B" w:rsidP="0099337B">
            <w:pPr>
              <w:rPr>
                <w:b/>
                <w:bCs/>
                <w:sz w:val="24"/>
                <w:szCs w:val="24"/>
              </w:rPr>
            </w:pPr>
            <w:r w:rsidRPr="0011376D">
              <w:rPr>
                <w:b/>
                <w:bCs/>
                <w:sz w:val="24"/>
                <w:szCs w:val="24"/>
              </w:rPr>
              <w:t>Assessment Criteria:</w:t>
            </w:r>
            <w:r w:rsidR="0011376D" w:rsidRPr="0011376D">
              <w:rPr>
                <w:b/>
                <w:noProof/>
                <w:sz w:val="24"/>
                <w:szCs w:val="24"/>
                <w:lang w:val="en-US" w:eastAsia="en-US"/>
              </w:rPr>
              <w:t xml:space="preserve"> </w:t>
            </w:r>
          </w:p>
          <w:p w14:paraId="58882384" w14:textId="73476BA4" w:rsidR="0099337B" w:rsidRPr="0011376D" w:rsidRDefault="0099337B" w:rsidP="0099337B">
            <w:pPr>
              <w:rPr>
                <w:bCs/>
                <w:sz w:val="24"/>
                <w:szCs w:val="24"/>
              </w:rPr>
            </w:pPr>
            <w:r w:rsidRPr="0011376D">
              <w:rPr>
                <w:sz w:val="24"/>
                <w:szCs w:val="24"/>
              </w:rPr>
              <w:t xml:space="preserve">The </w:t>
            </w:r>
            <w:r w:rsidR="0033268E">
              <w:rPr>
                <w:rFonts w:ascii="Calibri" w:hAnsi="Calibri" w:cs="Arial"/>
                <w:b/>
                <w:sz w:val="24"/>
                <w:szCs w:val="24"/>
              </w:rPr>
              <w:t>Live Project</w:t>
            </w:r>
            <w:r w:rsidR="0033268E" w:rsidRPr="002E328C">
              <w:rPr>
                <w:rFonts w:ascii="Calibri" w:hAnsi="Calibri" w:cs="Arial"/>
                <w:b/>
                <w:sz w:val="24"/>
                <w:szCs w:val="24"/>
              </w:rPr>
              <w:t xml:space="preserve"> </w:t>
            </w:r>
            <w:r w:rsidRPr="0011376D">
              <w:rPr>
                <w:bCs/>
                <w:sz w:val="24"/>
                <w:szCs w:val="24"/>
              </w:rPr>
              <w:t>will be assessed in relation to the specified deliverables as follows:</w:t>
            </w:r>
          </w:p>
          <w:p w14:paraId="79C76347" w14:textId="75B02A23" w:rsidR="0099337B" w:rsidRPr="0011376D" w:rsidRDefault="0099337B" w:rsidP="0099337B">
            <w:pPr>
              <w:numPr>
                <w:ilvl w:val="0"/>
                <w:numId w:val="33"/>
              </w:numPr>
              <w:rPr>
                <w:bCs/>
                <w:sz w:val="24"/>
                <w:szCs w:val="24"/>
              </w:rPr>
            </w:pPr>
            <w:r w:rsidRPr="0011376D">
              <w:rPr>
                <w:bCs/>
                <w:sz w:val="24"/>
                <w:szCs w:val="24"/>
              </w:rPr>
              <w:t>LO</w:t>
            </w:r>
            <w:r w:rsidR="009B1B45" w:rsidRPr="0011376D">
              <w:rPr>
                <w:bCs/>
                <w:sz w:val="24"/>
                <w:szCs w:val="24"/>
              </w:rPr>
              <w:t>1</w:t>
            </w:r>
            <w:r w:rsidRPr="0011376D">
              <w:rPr>
                <w:bCs/>
                <w:sz w:val="24"/>
                <w:szCs w:val="24"/>
              </w:rPr>
              <w:t xml:space="preserve"> </w:t>
            </w:r>
            <w:r w:rsidR="0033268E">
              <w:rPr>
                <w:bCs/>
                <w:sz w:val="24"/>
                <w:szCs w:val="24"/>
              </w:rPr>
              <w:t xml:space="preserve">and LO2 </w:t>
            </w:r>
            <w:r w:rsidRPr="0011376D">
              <w:rPr>
                <w:bCs/>
                <w:sz w:val="24"/>
                <w:szCs w:val="24"/>
              </w:rPr>
              <w:t xml:space="preserve">using the common assessment &amp; marking criteria </w:t>
            </w:r>
            <w:r w:rsidR="0033268E">
              <w:rPr>
                <w:bCs/>
                <w:sz w:val="24"/>
                <w:szCs w:val="24"/>
              </w:rPr>
              <w:t>1,</w:t>
            </w:r>
            <w:r w:rsidR="0033268E" w:rsidRPr="0011376D">
              <w:rPr>
                <w:bCs/>
                <w:sz w:val="24"/>
                <w:szCs w:val="24"/>
              </w:rPr>
              <w:t xml:space="preserve"> 2, 3, 4, 5</w:t>
            </w:r>
            <w:r w:rsidR="0033268E">
              <w:rPr>
                <w:bCs/>
                <w:sz w:val="24"/>
                <w:szCs w:val="24"/>
              </w:rPr>
              <w:t xml:space="preserve"> and </w:t>
            </w:r>
            <w:r w:rsidR="0033268E" w:rsidRPr="0011376D">
              <w:rPr>
                <w:bCs/>
                <w:sz w:val="24"/>
                <w:szCs w:val="24"/>
              </w:rPr>
              <w:t>7</w:t>
            </w:r>
            <w:r w:rsidR="009B1B45" w:rsidRPr="0011376D">
              <w:rPr>
                <w:bCs/>
                <w:sz w:val="24"/>
                <w:szCs w:val="24"/>
              </w:rPr>
              <w:t>.</w:t>
            </w:r>
          </w:p>
          <w:p w14:paraId="7138A34F" w14:textId="77777777" w:rsidR="0099337B" w:rsidRPr="0011376D" w:rsidRDefault="0099337B" w:rsidP="0099337B">
            <w:pPr>
              <w:ind w:left="360"/>
              <w:rPr>
                <w:bCs/>
                <w:sz w:val="24"/>
                <w:szCs w:val="24"/>
              </w:rPr>
            </w:pPr>
            <w:r w:rsidRPr="0011376D">
              <w:rPr>
                <w:bCs/>
                <w:sz w:val="24"/>
                <w:szCs w:val="24"/>
              </w:rPr>
              <w:t>(All criteria are weighted equally).</w:t>
            </w:r>
          </w:p>
          <w:p w14:paraId="75832BC4" w14:textId="77777777" w:rsidR="0099337B" w:rsidRPr="0011376D" w:rsidRDefault="0099337B" w:rsidP="00E3261E">
            <w:pPr>
              <w:rPr>
                <w:b/>
                <w:sz w:val="24"/>
                <w:szCs w:val="24"/>
              </w:rPr>
            </w:pPr>
          </w:p>
          <w:p w14:paraId="0A81661F" w14:textId="4CC562E1" w:rsidR="0011376D" w:rsidRPr="0011376D" w:rsidRDefault="00E3261E" w:rsidP="005D4307">
            <w:pPr>
              <w:rPr>
                <w:b/>
                <w:noProof/>
                <w:sz w:val="24"/>
                <w:szCs w:val="24"/>
                <w:lang w:val="en-US" w:eastAsia="en-US"/>
              </w:rPr>
            </w:pPr>
            <w:r w:rsidRPr="0011376D">
              <w:rPr>
                <w:b/>
                <w:sz w:val="24"/>
                <w:szCs w:val="24"/>
              </w:rPr>
              <w:t xml:space="preserve">Submission: </w:t>
            </w:r>
            <w:r w:rsidR="00D84F4F" w:rsidRPr="0011376D">
              <w:rPr>
                <w:b/>
                <w:sz w:val="24"/>
                <w:szCs w:val="24"/>
              </w:rPr>
              <w:t>10am</w:t>
            </w:r>
            <w:r w:rsidR="0099337B" w:rsidRPr="0011376D">
              <w:rPr>
                <w:b/>
                <w:sz w:val="24"/>
                <w:szCs w:val="24"/>
              </w:rPr>
              <w:t xml:space="preserve"> </w:t>
            </w:r>
            <w:r w:rsidR="005D4307">
              <w:rPr>
                <w:b/>
                <w:sz w:val="24"/>
                <w:szCs w:val="24"/>
              </w:rPr>
              <w:t>10</w:t>
            </w:r>
            <w:r w:rsidR="0099337B" w:rsidRPr="0011376D">
              <w:rPr>
                <w:b/>
                <w:sz w:val="24"/>
                <w:szCs w:val="24"/>
              </w:rPr>
              <w:t>.0</w:t>
            </w:r>
            <w:r w:rsidR="005D4307">
              <w:rPr>
                <w:b/>
                <w:sz w:val="24"/>
                <w:szCs w:val="24"/>
              </w:rPr>
              <w:t>5</w:t>
            </w:r>
            <w:r w:rsidR="0099337B" w:rsidRPr="0011376D">
              <w:rPr>
                <w:b/>
                <w:sz w:val="24"/>
                <w:szCs w:val="24"/>
              </w:rPr>
              <w:t>.</w:t>
            </w:r>
            <w:r w:rsidR="005D4307">
              <w:rPr>
                <w:b/>
                <w:sz w:val="24"/>
                <w:szCs w:val="24"/>
              </w:rPr>
              <w:t>20</w:t>
            </w:r>
            <w:r w:rsidR="0099337B" w:rsidRPr="0011376D">
              <w:rPr>
                <w:b/>
                <w:sz w:val="24"/>
                <w:szCs w:val="24"/>
              </w:rPr>
              <w:t>18</w:t>
            </w:r>
          </w:p>
          <w:p w14:paraId="3F9D84E3" w14:textId="669FF60C" w:rsidR="00C25B02" w:rsidRPr="0011376D" w:rsidRDefault="00E3261E" w:rsidP="005D4307">
            <w:pPr>
              <w:rPr>
                <w:b/>
                <w:sz w:val="24"/>
                <w:szCs w:val="24"/>
              </w:rPr>
            </w:pPr>
            <w:r w:rsidRPr="0011376D">
              <w:rPr>
                <w:b/>
                <w:sz w:val="24"/>
                <w:szCs w:val="24"/>
              </w:rPr>
              <w:t xml:space="preserve">Feedback: </w:t>
            </w:r>
            <w:r w:rsidR="00D84F4F" w:rsidRPr="0011376D">
              <w:rPr>
                <w:b/>
                <w:sz w:val="24"/>
                <w:szCs w:val="24"/>
              </w:rPr>
              <w:t xml:space="preserve">   </w:t>
            </w:r>
            <w:r w:rsidR="0033268E" w:rsidRPr="0011376D">
              <w:rPr>
                <w:b/>
                <w:sz w:val="24"/>
                <w:szCs w:val="24"/>
              </w:rPr>
              <w:t xml:space="preserve">10am </w:t>
            </w:r>
            <w:r w:rsidR="005D4307">
              <w:rPr>
                <w:b/>
                <w:sz w:val="24"/>
                <w:szCs w:val="24"/>
              </w:rPr>
              <w:t>07</w:t>
            </w:r>
            <w:r w:rsidR="0033268E" w:rsidRPr="0011376D">
              <w:rPr>
                <w:b/>
                <w:sz w:val="24"/>
                <w:szCs w:val="24"/>
              </w:rPr>
              <w:t>.0</w:t>
            </w:r>
            <w:r w:rsidR="005D4307">
              <w:rPr>
                <w:b/>
                <w:sz w:val="24"/>
                <w:szCs w:val="24"/>
              </w:rPr>
              <w:t>6</w:t>
            </w:r>
            <w:r w:rsidR="0033268E" w:rsidRPr="0011376D">
              <w:rPr>
                <w:b/>
                <w:sz w:val="24"/>
                <w:szCs w:val="24"/>
              </w:rPr>
              <w:t>.</w:t>
            </w:r>
            <w:r w:rsidR="005D4307">
              <w:rPr>
                <w:b/>
                <w:sz w:val="24"/>
                <w:szCs w:val="24"/>
              </w:rPr>
              <w:t>20</w:t>
            </w:r>
            <w:r w:rsidR="0033268E" w:rsidRPr="0011376D">
              <w:rPr>
                <w:b/>
                <w:sz w:val="24"/>
                <w:szCs w:val="24"/>
              </w:rPr>
              <w:t>18</w:t>
            </w:r>
          </w:p>
        </w:tc>
      </w:tr>
    </w:tbl>
    <w:p w14:paraId="6732F778" w14:textId="77777777" w:rsidR="00AF120D" w:rsidRPr="0011376D" w:rsidRDefault="00AF120D">
      <w:pPr>
        <w:rPr>
          <w:sz w:val="24"/>
          <w:szCs w:val="24"/>
        </w:rPr>
      </w:pPr>
    </w:p>
    <w:sectPr w:rsidR="00AF120D" w:rsidRPr="0011376D" w:rsidSect="00FC10A1">
      <w:footerReference w:type="first" r:id="rId12"/>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69C6DB" w14:textId="77777777" w:rsidR="00C905BF" w:rsidRDefault="00C905BF">
      <w:r>
        <w:separator/>
      </w:r>
    </w:p>
  </w:endnote>
  <w:endnote w:type="continuationSeparator" w:id="0">
    <w:p w14:paraId="5DC81346" w14:textId="77777777" w:rsidR="00C905BF" w:rsidRDefault="00C90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E5C762" w14:textId="77777777" w:rsidR="00C905BF" w:rsidRDefault="00C905BF">
      <w:r>
        <w:separator/>
      </w:r>
    </w:p>
  </w:footnote>
  <w:footnote w:type="continuationSeparator" w:id="0">
    <w:p w14:paraId="514E03D5" w14:textId="77777777" w:rsidR="00C905BF" w:rsidRDefault="00C905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7AA3752"/>
    <w:multiLevelType w:val="hybridMultilevel"/>
    <w:tmpl w:val="AB9E8034"/>
    <w:lvl w:ilvl="0" w:tplc="C0BEB53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0861C44"/>
    <w:multiLevelType w:val="hybridMultilevel"/>
    <w:tmpl w:val="4572ABD2"/>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88669F5"/>
    <w:multiLevelType w:val="hybridMultilevel"/>
    <w:tmpl w:val="F05C95A2"/>
    <w:lvl w:ilvl="0" w:tplc="0D9461EC">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abstractNum w:abstractNumId="12">
    <w:nsid w:val="29222CF7"/>
    <w:multiLevelType w:val="hybridMultilevel"/>
    <w:tmpl w:val="6E901760"/>
    <w:lvl w:ilvl="0" w:tplc="0409000F">
      <w:start w:val="1"/>
      <w:numFmt w:val="decimal"/>
      <w:lvlText w:val="%1."/>
      <w:lvlJc w:val="left"/>
      <w:pPr>
        <w:ind w:left="720" w:hanging="360"/>
      </w:pPr>
    </w:lvl>
    <w:lvl w:ilvl="1" w:tplc="0409000F">
      <w:start w:val="1"/>
      <w:numFmt w:val="decimal"/>
      <w:lvlText w:val="%2."/>
      <w:lvlJc w:val="left"/>
      <w:pPr>
        <w:ind w:left="1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13">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5">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6">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7">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B6745A4"/>
    <w:multiLevelType w:val="hybridMultilevel"/>
    <w:tmpl w:val="10B8D8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5"/>
  </w:num>
  <w:num w:numId="2">
    <w:abstractNumId w:val="18"/>
  </w:num>
  <w:num w:numId="3">
    <w:abstractNumId w:val="35"/>
  </w:num>
  <w:num w:numId="4">
    <w:abstractNumId w:val="20"/>
  </w:num>
  <w:num w:numId="5">
    <w:abstractNumId w:val="15"/>
  </w:num>
  <w:num w:numId="6">
    <w:abstractNumId w:val="6"/>
  </w:num>
  <w:num w:numId="7">
    <w:abstractNumId w:val="3"/>
  </w:num>
  <w:num w:numId="8">
    <w:abstractNumId w:val="37"/>
  </w:num>
  <w:num w:numId="9">
    <w:abstractNumId w:val="19"/>
  </w:num>
  <w:num w:numId="10">
    <w:abstractNumId w:val="25"/>
  </w:num>
  <w:num w:numId="11">
    <w:abstractNumId w:val="24"/>
  </w:num>
  <w:num w:numId="12">
    <w:abstractNumId w:val="26"/>
  </w:num>
  <w:num w:numId="13">
    <w:abstractNumId w:val="22"/>
  </w:num>
  <w:num w:numId="14">
    <w:abstractNumId w:val="9"/>
  </w:num>
  <w:num w:numId="15">
    <w:abstractNumId w:val="32"/>
  </w:num>
  <w:num w:numId="16">
    <w:abstractNumId w:val="13"/>
  </w:num>
  <w:num w:numId="17">
    <w:abstractNumId w:val="17"/>
  </w:num>
  <w:num w:numId="18">
    <w:abstractNumId w:val="27"/>
  </w:num>
  <w:num w:numId="19">
    <w:abstractNumId w:val="0"/>
  </w:num>
  <w:num w:numId="20">
    <w:abstractNumId w:val="33"/>
  </w:num>
  <w:num w:numId="21">
    <w:abstractNumId w:val="16"/>
  </w:num>
  <w:num w:numId="22">
    <w:abstractNumId w:val="10"/>
  </w:num>
  <w:num w:numId="2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28"/>
  </w:num>
  <w:num w:numId="26">
    <w:abstractNumId w:val="7"/>
  </w:num>
  <w:num w:numId="27">
    <w:abstractNumId w:val="14"/>
  </w:num>
  <w:num w:numId="28">
    <w:abstractNumId w:val="31"/>
  </w:num>
  <w:num w:numId="29">
    <w:abstractNumId w:val="21"/>
  </w:num>
  <w:num w:numId="30">
    <w:abstractNumId w:val="30"/>
  </w:num>
  <w:num w:numId="31">
    <w:abstractNumId w:val="8"/>
  </w:num>
  <w:num w:numId="32">
    <w:abstractNumId w:val="23"/>
  </w:num>
  <w:num w:numId="33">
    <w:abstractNumId w:val="1"/>
  </w:num>
  <w:num w:numId="34">
    <w:abstractNumId w:val="11"/>
  </w:num>
  <w:num w:numId="35">
    <w:abstractNumId w:val="29"/>
  </w:num>
  <w:num w:numId="36">
    <w:abstractNumId w:val="12"/>
  </w:num>
  <w:num w:numId="37">
    <w:abstractNumId w:val="4"/>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53311"/>
    <w:rsid w:val="000641A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1376D"/>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6E5B"/>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026C"/>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130DD"/>
    <w:rsid w:val="00316EDD"/>
    <w:rsid w:val="003223E0"/>
    <w:rsid w:val="003271FA"/>
    <w:rsid w:val="0033268E"/>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32EA"/>
    <w:rsid w:val="004A4928"/>
    <w:rsid w:val="004A703A"/>
    <w:rsid w:val="004B450C"/>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1F0"/>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C2AF0"/>
    <w:rsid w:val="005C7B11"/>
    <w:rsid w:val="005D1D58"/>
    <w:rsid w:val="005D37BE"/>
    <w:rsid w:val="005D4307"/>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16BA9"/>
    <w:rsid w:val="00620DF8"/>
    <w:rsid w:val="00632434"/>
    <w:rsid w:val="00632DC4"/>
    <w:rsid w:val="00634D2B"/>
    <w:rsid w:val="00637656"/>
    <w:rsid w:val="006420E1"/>
    <w:rsid w:val="00644256"/>
    <w:rsid w:val="00654EF4"/>
    <w:rsid w:val="00657BC3"/>
    <w:rsid w:val="00661782"/>
    <w:rsid w:val="00661D6F"/>
    <w:rsid w:val="0066725E"/>
    <w:rsid w:val="006716C7"/>
    <w:rsid w:val="00673075"/>
    <w:rsid w:val="006740E1"/>
    <w:rsid w:val="00681208"/>
    <w:rsid w:val="006934D4"/>
    <w:rsid w:val="006A6DC3"/>
    <w:rsid w:val="006B2547"/>
    <w:rsid w:val="006C2C49"/>
    <w:rsid w:val="006D49B2"/>
    <w:rsid w:val="006D49ED"/>
    <w:rsid w:val="006D4ACE"/>
    <w:rsid w:val="006D55CE"/>
    <w:rsid w:val="006D637A"/>
    <w:rsid w:val="006E1543"/>
    <w:rsid w:val="006E2EF8"/>
    <w:rsid w:val="006F0C3E"/>
    <w:rsid w:val="006F45BF"/>
    <w:rsid w:val="006F60E0"/>
    <w:rsid w:val="00701BDB"/>
    <w:rsid w:val="00701E4F"/>
    <w:rsid w:val="00702F71"/>
    <w:rsid w:val="00704C34"/>
    <w:rsid w:val="00710D6F"/>
    <w:rsid w:val="0072172D"/>
    <w:rsid w:val="007366DF"/>
    <w:rsid w:val="00752FDF"/>
    <w:rsid w:val="00754916"/>
    <w:rsid w:val="00757839"/>
    <w:rsid w:val="00770C81"/>
    <w:rsid w:val="007804E3"/>
    <w:rsid w:val="007832B1"/>
    <w:rsid w:val="00790279"/>
    <w:rsid w:val="0079120A"/>
    <w:rsid w:val="007A12EA"/>
    <w:rsid w:val="007B1987"/>
    <w:rsid w:val="007B497E"/>
    <w:rsid w:val="007C1BA4"/>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1703"/>
    <w:rsid w:val="00842E7F"/>
    <w:rsid w:val="00843AB1"/>
    <w:rsid w:val="00845C22"/>
    <w:rsid w:val="008521CA"/>
    <w:rsid w:val="00852933"/>
    <w:rsid w:val="00854EC7"/>
    <w:rsid w:val="00856BED"/>
    <w:rsid w:val="00860D35"/>
    <w:rsid w:val="008619A3"/>
    <w:rsid w:val="00865B46"/>
    <w:rsid w:val="0087012F"/>
    <w:rsid w:val="008831EA"/>
    <w:rsid w:val="008852B8"/>
    <w:rsid w:val="008928F7"/>
    <w:rsid w:val="00896134"/>
    <w:rsid w:val="00897286"/>
    <w:rsid w:val="008A030E"/>
    <w:rsid w:val="008A62BC"/>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56004"/>
    <w:rsid w:val="00964FAB"/>
    <w:rsid w:val="00965881"/>
    <w:rsid w:val="00965DB1"/>
    <w:rsid w:val="00967F50"/>
    <w:rsid w:val="009731E7"/>
    <w:rsid w:val="00975CA3"/>
    <w:rsid w:val="00986077"/>
    <w:rsid w:val="009871FF"/>
    <w:rsid w:val="0099337B"/>
    <w:rsid w:val="009969C4"/>
    <w:rsid w:val="009A0165"/>
    <w:rsid w:val="009A785F"/>
    <w:rsid w:val="009B1B45"/>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2639C"/>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5B02"/>
    <w:rsid w:val="00C36D9A"/>
    <w:rsid w:val="00C44A72"/>
    <w:rsid w:val="00C50FA4"/>
    <w:rsid w:val="00C51B01"/>
    <w:rsid w:val="00C53491"/>
    <w:rsid w:val="00C544BC"/>
    <w:rsid w:val="00C565BF"/>
    <w:rsid w:val="00C70265"/>
    <w:rsid w:val="00C80F0F"/>
    <w:rsid w:val="00C905B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84F4F"/>
    <w:rsid w:val="00D9187F"/>
    <w:rsid w:val="00D9780D"/>
    <w:rsid w:val="00DA26F4"/>
    <w:rsid w:val="00DB116D"/>
    <w:rsid w:val="00DD17CC"/>
    <w:rsid w:val="00DD2580"/>
    <w:rsid w:val="00DD49D4"/>
    <w:rsid w:val="00DD634F"/>
    <w:rsid w:val="00DD75F2"/>
    <w:rsid w:val="00DE45E4"/>
    <w:rsid w:val="00DE7897"/>
    <w:rsid w:val="00DF2934"/>
    <w:rsid w:val="00DF4C3C"/>
    <w:rsid w:val="00E0065C"/>
    <w:rsid w:val="00E07207"/>
    <w:rsid w:val="00E2280B"/>
    <w:rsid w:val="00E230E0"/>
    <w:rsid w:val="00E25788"/>
    <w:rsid w:val="00E27442"/>
    <w:rsid w:val="00E3261E"/>
    <w:rsid w:val="00E32D03"/>
    <w:rsid w:val="00E4163F"/>
    <w:rsid w:val="00E511D2"/>
    <w:rsid w:val="00E51AAC"/>
    <w:rsid w:val="00E57A54"/>
    <w:rsid w:val="00E61C34"/>
    <w:rsid w:val="00E64D0D"/>
    <w:rsid w:val="00E66CC0"/>
    <w:rsid w:val="00E67304"/>
    <w:rsid w:val="00E70CDF"/>
    <w:rsid w:val="00E725F5"/>
    <w:rsid w:val="00E728A9"/>
    <w:rsid w:val="00E77A50"/>
    <w:rsid w:val="00E811FD"/>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117B"/>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30CA13-D871-4F95-B282-AFB913646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Fontanarosa, Sergio</cp:lastModifiedBy>
  <cp:revision>2</cp:revision>
  <cp:lastPrinted>2017-06-06T11:14:00Z</cp:lastPrinted>
  <dcterms:created xsi:type="dcterms:W3CDTF">2017-11-01T17:12:00Z</dcterms:created>
  <dcterms:modified xsi:type="dcterms:W3CDTF">2017-11-01T17:12:00Z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