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E6368" w:rsidRPr="00E300F3" w:rsidRDefault="00001CBF" w:rsidP="00E300F3">
      <w:pPr>
        <w:spacing w:line="360" w:lineRule="auto"/>
      </w:pPr>
      <w:r w:rsidRPr="00E300F3">
        <w:t xml:space="preserve">The term ‘New Age’, </w:t>
      </w:r>
      <w:r w:rsidR="00AC0C55" w:rsidRPr="00E300F3">
        <w:t>despite being a fairly new idea (especially its use by outsiders)</w:t>
      </w:r>
      <w:r w:rsidR="00BE7105" w:rsidRPr="00E300F3">
        <w:t xml:space="preserve">, has been thoroughly convoluted and </w:t>
      </w:r>
      <w:r w:rsidR="001A5B62" w:rsidRPr="00E300F3">
        <w:t>refers to a range of vague and ambiguous notions</w:t>
      </w:r>
      <w:r w:rsidR="00BE7105" w:rsidRPr="00E300F3">
        <w:t xml:space="preserve">. </w:t>
      </w:r>
      <w:r w:rsidR="001A5B62" w:rsidRPr="00E300F3">
        <w:t>This c</w:t>
      </w:r>
      <w:r w:rsidR="00BE7105" w:rsidRPr="00E300F3">
        <w:t xml:space="preserve">onfusion </w:t>
      </w:r>
      <w:r w:rsidR="00AC0C55" w:rsidRPr="00E300F3">
        <w:t>stretches from the lay mans use of the term all the way into</w:t>
      </w:r>
      <w:r w:rsidR="00BE7105" w:rsidRPr="00E300F3">
        <w:t xml:space="preserve"> the domain of academ</w:t>
      </w:r>
      <w:r w:rsidR="005339FB" w:rsidRPr="00E300F3">
        <w:t>ia</w:t>
      </w:r>
      <w:r w:rsidR="001A5B62" w:rsidRPr="00E300F3">
        <w:t xml:space="preserve"> where there </w:t>
      </w:r>
      <w:r w:rsidR="00B0775B" w:rsidRPr="00E300F3">
        <w:t xml:space="preserve">is </w:t>
      </w:r>
      <w:r w:rsidR="001A5B62" w:rsidRPr="00E300F3">
        <w:t>a</w:t>
      </w:r>
      <w:r w:rsidR="002339AF" w:rsidRPr="00E300F3">
        <w:t xml:space="preserve">n abundance </w:t>
      </w:r>
      <w:r w:rsidR="001A5B62" w:rsidRPr="00E300F3">
        <w:t xml:space="preserve">of complex definitions in the absence of a clear </w:t>
      </w:r>
      <w:r w:rsidR="00A73A7E" w:rsidRPr="00E300F3">
        <w:t>consensus</w:t>
      </w:r>
      <w:r w:rsidR="001A5B62" w:rsidRPr="00E300F3">
        <w:t xml:space="preserve"> on what exactly the ‘New Age’ is. </w:t>
      </w:r>
      <w:r w:rsidR="00BD6F9C" w:rsidRPr="00E300F3">
        <w:t xml:space="preserve">The mass media’s focus on the “superficial and outlandish aspects of the New Age” has been to a large extent responsible for obfuscating the boundaries of the </w:t>
      </w:r>
      <w:r w:rsidR="00B0775B" w:rsidRPr="00E300F3">
        <w:t>idea of the New Age</w:t>
      </w:r>
      <w:r w:rsidR="00BD6F9C" w:rsidRPr="00E300F3">
        <w:t xml:space="preserve"> (Lewis and Melton 1992, p. x)</w:t>
      </w:r>
      <w:r w:rsidR="002339AF" w:rsidRPr="00E300F3">
        <w:t>. This has caused many movement participants to distance themselves from the term, which adds to the complications (Lewis and Melton 1992, p. x). The situation on the surface looks problematic; if there is no consensus on where the New Age begins and where it ends, then even definin</w:t>
      </w:r>
      <w:r w:rsidR="00B0775B" w:rsidRPr="00E300F3">
        <w:t xml:space="preserve">g it will be deeply perplexing. Despite this issue, there are opinions from many different angles which attempt to </w:t>
      </w:r>
      <w:r w:rsidR="00105EF8" w:rsidRPr="00E300F3">
        <w:t xml:space="preserve">characterise the </w:t>
      </w:r>
      <w:r w:rsidR="00B0775B" w:rsidRPr="00E300F3">
        <w:t xml:space="preserve">New Age. </w:t>
      </w:r>
      <w:r w:rsidR="00980072" w:rsidRPr="00E300F3">
        <w:t xml:space="preserve">This discussion aims to gather some clarity on what exactly the issues are with using the term. To achieve this, a variety of different characterisations of the concept of the New Age will be explored, it is hoped that the way the concept of the ‘New Age’ is portrayed will reveal something about </w:t>
      </w:r>
      <w:r w:rsidR="00F4419D" w:rsidRPr="00E300F3">
        <w:t>problems with using the term.</w:t>
      </w:r>
      <w:r w:rsidR="006003E1" w:rsidRPr="00E300F3">
        <w:t xml:space="preserve"> </w:t>
      </w:r>
      <w:r w:rsidR="002C0933" w:rsidRPr="00E300F3">
        <w:t>In order to fully cover the scope of the different characterisation</w:t>
      </w:r>
      <w:r w:rsidR="006003E1" w:rsidRPr="00E300F3">
        <w:t>s</w:t>
      </w:r>
      <w:r w:rsidR="002C0933" w:rsidRPr="00E300F3">
        <w:t xml:space="preserve"> of the N</w:t>
      </w:r>
      <w:r w:rsidR="006003E1" w:rsidRPr="00E300F3">
        <w:t xml:space="preserve">ew Age, the discussion will explore a variety of academic attempts </w:t>
      </w:r>
      <w:r w:rsidR="00F97D0C" w:rsidRPr="00E300F3">
        <w:t xml:space="preserve">(Etic definitions) </w:t>
      </w:r>
      <w:r w:rsidR="006003E1" w:rsidRPr="00E300F3">
        <w:t>at objectively defining the term, however it will also include the more subjectively inclined media and the members of the New Age movement themselves</w:t>
      </w:r>
      <w:r w:rsidR="00F97D0C" w:rsidRPr="00E300F3">
        <w:t xml:space="preserve"> (Emic definitions)</w:t>
      </w:r>
      <w:r w:rsidR="00105EF8" w:rsidRPr="00E300F3">
        <w:t>, although academic definitions will form the bulk of this discussion because it is the academics who are doing the most characterising.</w:t>
      </w:r>
      <w:r w:rsidR="00F97D0C" w:rsidRPr="00E300F3">
        <w:t xml:space="preserve"> </w:t>
      </w:r>
    </w:p>
    <w:p w:rsidR="00F97D0C" w:rsidRPr="00E300F3" w:rsidRDefault="00F97D0C" w:rsidP="00E300F3">
      <w:pPr>
        <w:spacing w:line="360" w:lineRule="auto"/>
      </w:pPr>
    </w:p>
    <w:p w:rsidR="00FE6368" w:rsidRPr="00E300F3" w:rsidRDefault="009E2FA8" w:rsidP="00E300F3">
      <w:pPr>
        <w:spacing w:line="360" w:lineRule="auto"/>
      </w:pPr>
      <w:r w:rsidRPr="00E300F3">
        <w:t xml:space="preserve">The use of the term ‘New Age’ </w:t>
      </w:r>
      <w:r w:rsidR="00747152" w:rsidRPr="00E300F3">
        <w:t xml:space="preserve">traces back to the 1930’s with the Theosophist Alice A.Bailey writing about an imminent global upheaval preparing the world for a golden age, it was an imminent </w:t>
      </w:r>
      <w:bookmarkStart w:id="0" w:name="_GoBack"/>
      <w:bookmarkEnd w:id="0"/>
      <w:r w:rsidR="00747152" w:rsidRPr="00E300F3">
        <w:t xml:space="preserve">historical phenomenon and was “poised to unfold through the agency of supernatural beings” (Sutcliffe and Gilhus 2013, p. 3). Popular prophecies proceeded in the 1950s and 1960s with the nuclear arms race between USA and USSR and UFO sightings (Sutcliffe and Gilhus 2013, p.3). </w:t>
      </w:r>
    </w:p>
    <w:p w:rsidR="00747152" w:rsidRPr="00E300F3" w:rsidRDefault="00747152" w:rsidP="00E300F3">
      <w:pPr>
        <w:spacing w:line="360" w:lineRule="auto"/>
      </w:pPr>
    </w:p>
    <w:p w:rsidR="00747152" w:rsidRPr="00E300F3" w:rsidRDefault="00747152" w:rsidP="00E300F3">
      <w:pPr>
        <w:spacing w:line="360" w:lineRule="auto"/>
      </w:pPr>
      <w:r w:rsidRPr="00E300F3">
        <w:t>In Academia, the term ‘New Age’ began being used in the mid</w:t>
      </w:r>
      <w:r w:rsidR="00FB3206" w:rsidRPr="00E300F3">
        <w:t>-1980s to describe a large variety of ‘holistic’ and ‘mind-body-spirit’ phenomena, including astrology, divination, channeling, ideas about multiple bodies and hidden anatomies, body practices like yoga and tai chi, and forms of healing deemed ‘alternative’ (Sutcliffe and Gilhus 2013).</w:t>
      </w:r>
    </w:p>
    <w:p w:rsidR="00105EF8" w:rsidRPr="00E300F3" w:rsidRDefault="00105EF8" w:rsidP="00E300F3">
      <w:pPr>
        <w:spacing w:line="360" w:lineRule="auto"/>
      </w:pPr>
    </w:p>
    <w:p w:rsidR="006C1A92" w:rsidRPr="00E300F3" w:rsidRDefault="00E11507" w:rsidP="00E300F3">
      <w:pPr>
        <w:spacing w:line="360" w:lineRule="auto"/>
      </w:pPr>
      <w:r w:rsidRPr="00E300F3">
        <w:lastRenderedPageBreak/>
        <w:t>As mentioned before, academics have produced a number of complex definitions of the New Age. One such characteri</w:t>
      </w:r>
      <w:r w:rsidR="00105EF8" w:rsidRPr="00E300F3">
        <w:t>s</w:t>
      </w:r>
      <w:r w:rsidRPr="00E300F3">
        <w:t xml:space="preserve">ation is the model of the SPIN. </w:t>
      </w:r>
      <w:r w:rsidR="00055D18" w:rsidRPr="00E300F3">
        <w:t xml:space="preserve">The SPIN stands for a segmented, polycentric, integrated network. </w:t>
      </w:r>
      <w:r w:rsidR="0093322C" w:rsidRPr="00E300F3">
        <w:t xml:space="preserve">A SPIN movement is segmentary: it is composed of a range of diverse groups which, like cells, grow and die, divide and fuse, </w:t>
      </w:r>
      <w:r w:rsidR="00105EF8" w:rsidRPr="00E300F3">
        <w:t>expand</w:t>
      </w:r>
      <w:r w:rsidR="0093322C" w:rsidRPr="00E300F3">
        <w:t xml:space="preserve"> and contract. It is also polycephalous: it has no central decision-making structure, but instead has many leaders within the whole movement and inside individual groups within the whole movement. </w:t>
      </w:r>
      <w:r w:rsidR="00F313A4" w:rsidRPr="00E300F3">
        <w:t>T</w:t>
      </w:r>
      <w:r w:rsidR="0093322C" w:rsidRPr="00E300F3">
        <w:t xml:space="preserve">he movement </w:t>
      </w:r>
      <w:r w:rsidR="00F313A4" w:rsidRPr="00E300F3">
        <w:t>is not</w:t>
      </w:r>
      <w:r w:rsidR="0093322C" w:rsidRPr="00E300F3">
        <w:t xml:space="preserve"> a </w:t>
      </w:r>
      <w:r w:rsidR="00F313A4" w:rsidRPr="00E300F3">
        <w:t xml:space="preserve">mere </w:t>
      </w:r>
      <w:r w:rsidR="0093322C" w:rsidRPr="00E300F3">
        <w:t>collection</w:t>
      </w:r>
      <w:r w:rsidR="00F313A4" w:rsidRPr="00E300F3">
        <w:t xml:space="preserve"> of groups </w:t>
      </w:r>
      <w:r w:rsidR="0093322C" w:rsidRPr="00E300F3">
        <w:t>but a network of groups/individuals with joint activities and common goals and opposition</w:t>
      </w:r>
      <w:r w:rsidR="00F313A4" w:rsidRPr="00E300F3">
        <w:t xml:space="preserve"> (Kemp 2004, p.91). </w:t>
      </w:r>
      <w:r w:rsidR="00F87198" w:rsidRPr="00E300F3">
        <w:t>Kemp (2004, p.91) argues that the SPIN model is very applicable to the New Age. This characteri</w:t>
      </w:r>
      <w:r w:rsidR="00105EF8" w:rsidRPr="00E300F3">
        <w:t>s</w:t>
      </w:r>
      <w:r w:rsidR="00F87198" w:rsidRPr="00E300F3">
        <w:t>es the New Age as a network of groups with no central authority or ideal that have leaders within individual groups and are connected by overlapping practices, participation and ideas.</w:t>
      </w:r>
    </w:p>
    <w:p w:rsidR="006C1A92" w:rsidRPr="00E300F3" w:rsidRDefault="006C1A92" w:rsidP="00E300F3">
      <w:pPr>
        <w:spacing w:line="360" w:lineRule="auto"/>
      </w:pPr>
    </w:p>
    <w:p w:rsidR="00F87198" w:rsidRPr="00E300F3" w:rsidRDefault="00F87198" w:rsidP="00E300F3">
      <w:pPr>
        <w:spacing w:line="360" w:lineRule="auto"/>
        <w:rPr>
          <w:rFonts w:eastAsiaTheme="minorEastAsia"/>
          <w:lang w:eastAsia="en-GB"/>
        </w:rPr>
      </w:pPr>
      <w:r w:rsidRPr="00E300F3">
        <w:rPr>
          <w:rFonts w:eastAsiaTheme="minorEastAsia"/>
          <w:lang w:eastAsia="en-GB"/>
        </w:rPr>
        <w:t xml:space="preserve">Some academics argue that the ‘New Age movement’ isn’t a movement but a number of groups and individuals </w:t>
      </w:r>
      <w:r w:rsidR="00F313A4" w:rsidRPr="00E300F3">
        <w:rPr>
          <w:rFonts w:eastAsiaTheme="minorEastAsia"/>
          <w:lang w:eastAsia="en-GB"/>
        </w:rPr>
        <w:t xml:space="preserve">that </w:t>
      </w:r>
      <w:r w:rsidRPr="00E300F3">
        <w:rPr>
          <w:rFonts w:eastAsiaTheme="minorEastAsia"/>
          <w:lang w:eastAsia="en-GB"/>
        </w:rPr>
        <w:t xml:space="preserve">have a ‘family resemblance’ (Barker 1989, p. 189). Family resemblance explains that two factors which seem unrelated can be related through a third mutual factor, for example, two family members may have no resemblance towards each other, however they both resemble a third member (Barker 1989, p.189). Thus one New Age group might not resemble another, however they both share some resemblance with a third one, thus are all connected in a loose way. This is why the New Age is so broad and vague, which arguably causes a major issue because this categorization of the New Age can, if extrapolated </w:t>
      </w:r>
      <w:r w:rsidRPr="00E300F3">
        <w:rPr>
          <w:rFonts w:eastAsiaTheme="minorEastAsia"/>
          <w:i/>
          <w:lang w:eastAsia="en-GB"/>
        </w:rPr>
        <w:t>reductio ad absurdum</w:t>
      </w:r>
      <w:r w:rsidRPr="00E300F3">
        <w:rPr>
          <w:rFonts w:eastAsiaTheme="minorEastAsia"/>
          <w:lang w:eastAsia="en-GB"/>
        </w:rPr>
        <w:t>, include all religions</w:t>
      </w:r>
      <w:r w:rsidR="00105EF8" w:rsidRPr="00E300F3">
        <w:rPr>
          <w:rFonts w:eastAsiaTheme="minorEastAsia"/>
          <w:lang w:eastAsia="en-GB"/>
        </w:rPr>
        <w:t>,</w:t>
      </w:r>
      <w:r w:rsidRPr="00E300F3">
        <w:rPr>
          <w:rFonts w:eastAsiaTheme="minorEastAsia"/>
          <w:lang w:eastAsia="en-GB"/>
        </w:rPr>
        <w:t xml:space="preserve"> because connections </w:t>
      </w:r>
      <w:r w:rsidR="00105EF8" w:rsidRPr="00E300F3">
        <w:rPr>
          <w:rFonts w:eastAsiaTheme="minorEastAsia"/>
          <w:lang w:eastAsia="en-GB"/>
        </w:rPr>
        <w:t xml:space="preserve">and overlaps </w:t>
      </w:r>
      <w:r w:rsidRPr="00E300F3">
        <w:rPr>
          <w:rFonts w:eastAsiaTheme="minorEastAsia"/>
          <w:lang w:eastAsia="en-GB"/>
        </w:rPr>
        <w:t xml:space="preserve">between all religions can be made. </w:t>
      </w:r>
      <w:r w:rsidR="00D568D2" w:rsidRPr="00E300F3">
        <w:rPr>
          <w:rFonts w:eastAsiaTheme="minorEastAsia"/>
          <w:lang w:eastAsia="en-GB"/>
        </w:rPr>
        <w:t>This is especially true of Christian New Age groups, which just by their name give testament to the ability of the New Age to blur the boundaries between even ancient religions.</w:t>
      </w:r>
    </w:p>
    <w:p w:rsidR="00E35868" w:rsidRPr="00E300F3" w:rsidRDefault="00E35868" w:rsidP="00E300F3">
      <w:pPr>
        <w:spacing w:line="360" w:lineRule="auto"/>
        <w:rPr>
          <w:rFonts w:eastAsiaTheme="minorEastAsia"/>
          <w:lang w:eastAsia="en-GB"/>
        </w:rPr>
      </w:pPr>
    </w:p>
    <w:p w:rsidR="00F87198" w:rsidRPr="00E300F3" w:rsidRDefault="00F87198" w:rsidP="00E300F3">
      <w:pPr>
        <w:spacing w:line="360" w:lineRule="auto"/>
        <w:rPr>
          <w:rFonts w:eastAsiaTheme="minorEastAsia"/>
          <w:lang w:eastAsia="en-GB"/>
        </w:rPr>
      </w:pPr>
      <w:r w:rsidRPr="00E300F3">
        <w:rPr>
          <w:rFonts w:eastAsiaTheme="minorEastAsia"/>
          <w:lang w:eastAsia="en-GB"/>
        </w:rPr>
        <w:t>This characterization is similar to the SPIN in that it recognizes the poly</w:t>
      </w:r>
      <w:r w:rsidR="001B7AA0" w:rsidRPr="00E300F3">
        <w:rPr>
          <w:rFonts w:eastAsiaTheme="minorEastAsia"/>
          <w:lang w:eastAsia="en-GB"/>
        </w:rPr>
        <w:t>centric nature of the New Age and the linkage through overlapping factors. However</w:t>
      </w:r>
      <w:r w:rsidR="00D568D2" w:rsidRPr="00E300F3">
        <w:rPr>
          <w:rFonts w:eastAsiaTheme="minorEastAsia"/>
          <w:lang w:eastAsia="en-GB"/>
        </w:rPr>
        <w:t>,</w:t>
      </w:r>
      <w:r w:rsidR="001B7AA0" w:rsidRPr="00E300F3">
        <w:rPr>
          <w:rFonts w:eastAsiaTheme="minorEastAsia"/>
          <w:lang w:eastAsia="en-GB"/>
        </w:rPr>
        <w:t xml:space="preserve"> Eileen Barker goes a step further by not referring to the New Age as a movement at all. Drawing again from the metaphor of the family, one could perhaps compare choosing not to call the New Age a ‘movement’</w:t>
      </w:r>
      <w:r w:rsidR="00105EF8" w:rsidRPr="00E300F3">
        <w:rPr>
          <w:rFonts w:eastAsiaTheme="minorEastAsia"/>
          <w:lang w:eastAsia="en-GB"/>
        </w:rPr>
        <w:t>,</w:t>
      </w:r>
      <w:r w:rsidR="001B7AA0" w:rsidRPr="00E300F3">
        <w:rPr>
          <w:rFonts w:eastAsiaTheme="minorEastAsia"/>
          <w:lang w:eastAsia="en-GB"/>
        </w:rPr>
        <w:t xml:space="preserve"> to the family tree. The family tree, is not a real empirical phenomenon but rather something that exists only in speech, the individual people and kinship ties are empirical, however the tree itself </w:t>
      </w:r>
      <w:r w:rsidR="00D568D2" w:rsidRPr="00E300F3">
        <w:rPr>
          <w:rFonts w:eastAsiaTheme="minorEastAsia"/>
          <w:lang w:eastAsia="en-GB"/>
        </w:rPr>
        <w:t>is</w:t>
      </w:r>
      <w:r w:rsidR="001B7AA0" w:rsidRPr="00E300F3">
        <w:rPr>
          <w:rFonts w:eastAsiaTheme="minorEastAsia"/>
          <w:lang w:eastAsia="en-GB"/>
        </w:rPr>
        <w:t xml:space="preserve"> not</w:t>
      </w:r>
      <w:r w:rsidR="009F1BF4" w:rsidRPr="00E300F3">
        <w:rPr>
          <w:rFonts w:eastAsiaTheme="minorEastAsia"/>
          <w:lang w:eastAsia="en-GB"/>
        </w:rPr>
        <w:t xml:space="preserve">. Similarly, there is no real ‘New Age’ (unless one is a believer of the New Age of course), however, there </w:t>
      </w:r>
      <w:r w:rsidR="00D568D2" w:rsidRPr="00E300F3">
        <w:rPr>
          <w:rFonts w:eastAsiaTheme="minorEastAsia"/>
          <w:lang w:eastAsia="en-GB"/>
        </w:rPr>
        <w:t>are groups and individuals with mutual ideas that are linked in a network.</w:t>
      </w:r>
    </w:p>
    <w:p w:rsidR="00E35868" w:rsidRPr="00E300F3" w:rsidRDefault="00E35868" w:rsidP="00E300F3">
      <w:pPr>
        <w:spacing w:line="360" w:lineRule="auto"/>
        <w:rPr>
          <w:rFonts w:eastAsiaTheme="minorEastAsia"/>
          <w:lang w:eastAsia="en-GB"/>
        </w:rPr>
      </w:pPr>
    </w:p>
    <w:p w:rsidR="00FE6368" w:rsidRPr="00E300F3" w:rsidRDefault="00A76A0E" w:rsidP="00E300F3">
      <w:pPr>
        <w:spacing w:line="360" w:lineRule="auto"/>
        <w:rPr>
          <w:rFonts w:eastAsiaTheme="minorEastAsia"/>
          <w:lang w:eastAsia="en-GB"/>
        </w:rPr>
      </w:pPr>
      <w:r w:rsidRPr="00E300F3">
        <w:rPr>
          <w:rFonts w:eastAsiaTheme="minorEastAsia"/>
          <w:lang w:eastAsia="en-GB"/>
        </w:rPr>
        <w:t>Defining a concept is only one way of characterising it and exploring it, another way of doing that is through looking at the so called ‘New Agers’ themselves and looking at their participation and feeling</w:t>
      </w:r>
      <w:r w:rsidR="006756D3" w:rsidRPr="00E300F3">
        <w:rPr>
          <w:rFonts w:eastAsiaTheme="minorEastAsia"/>
          <w:lang w:eastAsia="en-GB"/>
        </w:rPr>
        <w:t>s</w:t>
      </w:r>
      <w:r w:rsidRPr="00E300F3">
        <w:rPr>
          <w:rFonts w:eastAsiaTheme="minorEastAsia"/>
          <w:lang w:eastAsia="en-GB"/>
        </w:rPr>
        <w:t xml:space="preserve"> about practices/ideas to determine their affiliation</w:t>
      </w:r>
      <w:r w:rsidR="006756D3" w:rsidRPr="00E300F3">
        <w:rPr>
          <w:rFonts w:eastAsiaTheme="minorEastAsia"/>
          <w:lang w:eastAsia="en-GB"/>
        </w:rPr>
        <w:t xml:space="preserve"> so as to find out what these people are doing and thus who they are, which in turn informs one about the nature of the New Age. There have been a number of techniques of gathering information on this in the past, for example, surveying people to find out which typical New Age practices (including crystals, channeling, homeopathy, </w:t>
      </w:r>
      <w:r w:rsidR="00902D12" w:rsidRPr="00E300F3">
        <w:rPr>
          <w:rFonts w:eastAsiaTheme="minorEastAsia"/>
          <w:lang w:eastAsia="en-GB"/>
        </w:rPr>
        <w:t xml:space="preserve">yoga, spiritualism, etc…) they have engaged with in the past (Kemp 2004, p.83-84). Although this is not a conscious characterisation of the New Age in any way, the way that </w:t>
      </w:r>
      <w:r w:rsidR="00E35868" w:rsidRPr="00E300F3">
        <w:rPr>
          <w:rFonts w:eastAsiaTheme="minorEastAsia"/>
          <w:lang w:eastAsia="en-GB"/>
        </w:rPr>
        <w:t>the survey</w:t>
      </w:r>
      <w:r w:rsidR="00902D12" w:rsidRPr="00E300F3">
        <w:rPr>
          <w:rFonts w:eastAsiaTheme="minorEastAsia"/>
          <w:lang w:eastAsia="en-GB"/>
        </w:rPr>
        <w:t xml:space="preserve"> is constructed and the findings highlight key issues with the term ‘New Age’. </w:t>
      </w:r>
      <w:r w:rsidR="00902D12" w:rsidRPr="00E300F3">
        <w:t>I</w:t>
      </w:r>
      <w:r w:rsidR="006756D3" w:rsidRPr="00E300F3">
        <w:t>t has been found that evangelical Christians score surprisingly high in many of the categories (Kemp 2004, p.83). Thus the problem with seeing the New Age more inclusively</w:t>
      </w:r>
      <w:r w:rsidR="00902D12" w:rsidRPr="00E300F3">
        <w:t>, as in the case of the survey mentioned above,</w:t>
      </w:r>
      <w:r w:rsidR="006756D3" w:rsidRPr="00E300F3">
        <w:t xml:space="preserve"> </w:t>
      </w:r>
      <w:r w:rsidR="00902D12" w:rsidRPr="00E300F3">
        <w:t xml:space="preserve">is that it </w:t>
      </w:r>
      <w:r w:rsidR="006756D3" w:rsidRPr="00E300F3">
        <w:t xml:space="preserve">inevitably throws in people who would object to being called a ‘new ager’ but nevertheless indulge in </w:t>
      </w:r>
      <w:r w:rsidR="00902D12" w:rsidRPr="00E300F3">
        <w:t xml:space="preserve">some </w:t>
      </w:r>
      <w:r w:rsidR="006756D3" w:rsidRPr="00E300F3">
        <w:t>practices associated with the new age</w:t>
      </w:r>
      <w:r w:rsidR="0015383F" w:rsidRPr="00E300F3">
        <w:t>, for example non-new agers trying out acupuncture or other holistic healing approaches only for the health benefits</w:t>
      </w:r>
      <w:r w:rsidR="006756D3" w:rsidRPr="00E300F3">
        <w:t>.</w:t>
      </w:r>
      <w:r w:rsidR="00902D12" w:rsidRPr="00E300F3">
        <w:t xml:space="preserve"> Vegetarianism and veganism were also categories in the survey (Kemp 2004, p.84), and whilst they are quite common amongst New Agers, it does not follow that being vegetarian or vegan has anything to do with being a New Ager, thus the situation is significantly more complicated because intentions and reasons behind all beli</w:t>
      </w:r>
      <w:r w:rsidR="0015383F" w:rsidRPr="00E300F3">
        <w:t>e</w:t>
      </w:r>
      <w:r w:rsidR="00902D12" w:rsidRPr="00E300F3">
        <w:t xml:space="preserve">fs and practices of individuals need to be explored in order to gain knowledge, which is a big issue. It would be much easier to simply focus on individual groups without linking them all into a grand network called the ‘New Age’. </w:t>
      </w:r>
      <w:r w:rsidR="006756D3" w:rsidRPr="00E300F3">
        <w:t xml:space="preserve"> Thus we can see that inclusive characterisations of the idea of the New Age are problematic because they are vague and may lump in people who aren’t necessarily New Age.</w:t>
      </w:r>
    </w:p>
    <w:p w:rsidR="00FE6368" w:rsidRPr="00E300F3" w:rsidRDefault="00FE6368" w:rsidP="00E300F3">
      <w:pPr>
        <w:spacing w:line="360" w:lineRule="auto"/>
      </w:pPr>
    </w:p>
    <w:p w:rsidR="00FE6368" w:rsidRPr="00E300F3" w:rsidRDefault="00371B63" w:rsidP="00E300F3">
      <w:pPr>
        <w:spacing w:line="360" w:lineRule="auto"/>
      </w:pPr>
      <w:r w:rsidRPr="00E300F3">
        <w:t xml:space="preserve">Another way to characterise the New Age can be through analysing how </w:t>
      </w:r>
      <w:r w:rsidR="00E35868" w:rsidRPr="00E300F3">
        <w:t xml:space="preserve">people </w:t>
      </w:r>
      <w:r w:rsidRPr="00E300F3">
        <w:t>become New Age, an example of this is t</w:t>
      </w:r>
      <w:r w:rsidR="00505301" w:rsidRPr="00E300F3">
        <w:t>he deprivation theory</w:t>
      </w:r>
      <w:r w:rsidRPr="00E300F3">
        <w:t>. This</w:t>
      </w:r>
      <w:r w:rsidR="00505301" w:rsidRPr="00E300F3">
        <w:t xml:space="preserve"> does not describe what the New Age is but is rather a </w:t>
      </w:r>
      <w:r w:rsidR="00587259" w:rsidRPr="00E300F3">
        <w:t>typology of religious movements which is organized by the different types of deprivation experienced by its members (</w:t>
      </w:r>
      <w:r w:rsidR="005B7958" w:rsidRPr="00E300F3">
        <w:t>Kemp, p.</w:t>
      </w:r>
      <w:r w:rsidR="00DF3347" w:rsidRPr="00E300F3">
        <w:t>89</w:t>
      </w:r>
      <w:r w:rsidR="00587259" w:rsidRPr="00E300F3">
        <w:t xml:space="preserve">). Different deprivations </w:t>
      </w:r>
      <w:r w:rsidR="001E1D01" w:rsidRPr="00E300F3">
        <w:t>lead a person to seek a kind of religious movement: Economic leads to sect-type structure, social to church, organismic to a healing movement, ethical to a reform movement, psychic to a ‘cult’ (Glock and Stark 1965, p.</w:t>
      </w:r>
      <w:r w:rsidR="00A621C1" w:rsidRPr="00E300F3">
        <w:t xml:space="preserve"> 254</w:t>
      </w:r>
      <w:r w:rsidR="001E1D01" w:rsidRPr="00E300F3">
        <w:t>). The New Age however fits into all of these, for example economic deprivation may lead to a New Age prosperity workshop, social deprivation to raves, or organismic deprivation to spiritual healers</w:t>
      </w:r>
      <w:r w:rsidR="007F12A9" w:rsidRPr="00E300F3">
        <w:t xml:space="preserve"> </w:t>
      </w:r>
      <w:r w:rsidR="007F12A9" w:rsidRPr="00E300F3">
        <w:lastRenderedPageBreak/>
        <w:t>(Kemp 2004, p.89)</w:t>
      </w:r>
      <w:r w:rsidR="001E1D01" w:rsidRPr="00E300F3">
        <w:t xml:space="preserve">. </w:t>
      </w:r>
      <w:r w:rsidR="007F12A9" w:rsidRPr="00E300F3">
        <w:t>This isn’t a characterization of the New Age, however it does highlight the issue of categorizing or characterizing the New Age because the New Age is such a broad phenomenon that it fits into most typologies of religion in multiple ways and cannot really be pigeon-holed into a specific category of a religious movement.</w:t>
      </w:r>
    </w:p>
    <w:p w:rsidR="003F0E12" w:rsidRPr="00E300F3" w:rsidRDefault="003F0E12" w:rsidP="00E300F3">
      <w:pPr>
        <w:spacing w:line="360" w:lineRule="auto"/>
      </w:pPr>
    </w:p>
    <w:p w:rsidR="009F0B30" w:rsidRPr="00E300F3" w:rsidRDefault="009F0B30" w:rsidP="00E300F3">
      <w:pPr>
        <w:spacing w:line="360" w:lineRule="auto"/>
        <w:rPr>
          <w:rFonts w:eastAsiaTheme="minorEastAsia"/>
          <w:lang w:eastAsia="en-GB"/>
        </w:rPr>
      </w:pPr>
      <w:r w:rsidRPr="00E300F3">
        <w:rPr>
          <w:rFonts w:eastAsiaTheme="minorEastAsia"/>
          <w:lang w:eastAsia="en-GB"/>
        </w:rPr>
        <w:t>The media plays a strong part in characterising the New Age because the media dispenses ideas about the New Age to the wider public. New Agers themselves and academics of course inform the public on the New Age, but they have a limited influence as their reach is not as great as the media’s.  Depending on where one looks, a spectrum of different ideas about the New Age will appear to be being given. The daily mail is an example that accentuates the somewhat odd relationship the New Age has with the wider society. Although being on the outskirts of conventionality, there is a certain acceptance and affirmation of the New Age, mostly because the holistic healing aspect of the New Age, which can draw in people from all sorts of backgrounds and offer healing benefits without necessitating the belief in any esoteric knowledge. An article on baby massage tilted “the baby new agers” demonstrates this point.</w:t>
      </w:r>
      <w:r w:rsidR="0015383F" w:rsidRPr="00E300F3">
        <w:rPr>
          <w:rFonts w:eastAsiaTheme="minorEastAsia"/>
          <w:lang w:eastAsia="en-GB"/>
        </w:rPr>
        <w:t xml:space="preserve"> The topic of the article is about parents who </w:t>
      </w:r>
      <w:r w:rsidR="008B3AF0" w:rsidRPr="00E300F3">
        <w:rPr>
          <w:rFonts w:eastAsiaTheme="minorEastAsia"/>
          <w:lang w:eastAsia="en-GB"/>
        </w:rPr>
        <w:t>take their babies to experts for massages and ‘baby yoga’ (</w:t>
      </w:r>
      <w:r w:rsidR="00BE6259" w:rsidRPr="00E300F3">
        <w:rPr>
          <w:rFonts w:eastAsiaTheme="minorEastAsia"/>
          <w:lang w:eastAsia="en-GB"/>
        </w:rPr>
        <w:t>dailymail.co.uk</w:t>
      </w:r>
      <w:r w:rsidR="006A3275" w:rsidRPr="00E300F3">
        <w:rPr>
          <w:rFonts w:eastAsiaTheme="minorEastAsia"/>
          <w:lang w:eastAsia="en-GB"/>
        </w:rPr>
        <w:t>.</w:t>
      </w:r>
      <w:r w:rsidR="00315729" w:rsidRPr="00E300F3">
        <w:rPr>
          <w:rFonts w:eastAsiaTheme="minorEastAsia"/>
          <w:i/>
          <w:lang w:eastAsia="en-GB"/>
        </w:rPr>
        <w:t>a</w:t>
      </w:r>
      <w:r w:rsidR="00BE6259" w:rsidRPr="00E300F3">
        <w:rPr>
          <w:rFonts w:eastAsiaTheme="minorEastAsia"/>
          <w:lang w:eastAsia="en-GB"/>
        </w:rPr>
        <w:t xml:space="preserve">). The article talks positively of the practices, and even advertises some expert services. This demonstrates that the media characterisations of certain New Age practices can be positive, however this isn’t exclusive to holistic healing as the Daily Mail itself does </w:t>
      </w:r>
      <w:r w:rsidR="006A3275" w:rsidRPr="00E300F3">
        <w:rPr>
          <w:rFonts w:eastAsiaTheme="minorEastAsia"/>
          <w:lang w:eastAsia="en-GB"/>
        </w:rPr>
        <w:t>horoscopes</w:t>
      </w:r>
      <w:r w:rsidR="00BE6259" w:rsidRPr="00E300F3">
        <w:rPr>
          <w:rFonts w:eastAsiaTheme="minorEastAsia"/>
          <w:lang w:eastAsia="en-GB"/>
        </w:rPr>
        <w:t xml:space="preserve"> (dailymail.co.uk</w:t>
      </w:r>
      <w:r w:rsidR="00315729" w:rsidRPr="00E300F3">
        <w:rPr>
          <w:rFonts w:eastAsiaTheme="minorEastAsia"/>
          <w:lang w:eastAsia="en-GB"/>
        </w:rPr>
        <w:t>.</w:t>
      </w:r>
      <w:r w:rsidR="00315729" w:rsidRPr="00E300F3">
        <w:rPr>
          <w:rFonts w:eastAsiaTheme="minorEastAsia"/>
          <w:i/>
          <w:lang w:eastAsia="en-GB"/>
        </w:rPr>
        <w:t>b</w:t>
      </w:r>
      <w:r w:rsidR="00BE6259" w:rsidRPr="00E300F3">
        <w:rPr>
          <w:rFonts w:eastAsiaTheme="minorEastAsia"/>
          <w:lang w:eastAsia="en-GB"/>
        </w:rPr>
        <w:t>)</w:t>
      </w:r>
      <w:r w:rsidR="00315729" w:rsidRPr="00E300F3">
        <w:rPr>
          <w:rFonts w:eastAsiaTheme="minorEastAsia"/>
          <w:lang w:eastAsia="en-GB"/>
        </w:rPr>
        <w:t>.</w:t>
      </w:r>
      <w:r w:rsidR="00462E9F" w:rsidRPr="00E300F3">
        <w:rPr>
          <w:rFonts w:eastAsiaTheme="minorEastAsia"/>
          <w:lang w:eastAsia="en-GB"/>
        </w:rPr>
        <w:t xml:space="preserve"> The fact that New Age practices and beliefs are </w:t>
      </w:r>
      <w:r w:rsidR="00962EA3" w:rsidRPr="00E300F3">
        <w:rPr>
          <w:rFonts w:eastAsiaTheme="minorEastAsia"/>
          <w:lang w:eastAsia="en-GB"/>
        </w:rPr>
        <w:t>i</w:t>
      </w:r>
      <w:r w:rsidR="00462E9F" w:rsidRPr="00E300F3">
        <w:rPr>
          <w:rFonts w:eastAsiaTheme="minorEastAsia"/>
          <w:lang w:eastAsia="en-GB"/>
        </w:rPr>
        <w:t xml:space="preserve">ngrained in western European culture so much so as to exist in conservative newspapers, proves that the New Age is quite hard to criticize because it is equally hard to even understand what exactly fits into this category. </w:t>
      </w:r>
    </w:p>
    <w:p w:rsidR="00E35868" w:rsidRPr="00E300F3" w:rsidRDefault="00E35868" w:rsidP="00E300F3">
      <w:pPr>
        <w:spacing w:line="360" w:lineRule="auto"/>
        <w:rPr>
          <w:rFonts w:eastAsiaTheme="minorEastAsia"/>
          <w:lang w:eastAsia="en-GB"/>
        </w:rPr>
      </w:pPr>
    </w:p>
    <w:p w:rsidR="009F0B30" w:rsidRPr="00E300F3" w:rsidRDefault="00962EA3" w:rsidP="00E300F3">
      <w:pPr>
        <w:spacing w:line="360" w:lineRule="auto"/>
        <w:rPr>
          <w:rFonts w:eastAsiaTheme="minorEastAsia"/>
          <w:lang w:eastAsia="en-GB"/>
        </w:rPr>
      </w:pPr>
      <w:r w:rsidRPr="00E300F3">
        <w:rPr>
          <w:rFonts w:eastAsiaTheme="minorEastAsia"/>
          <w:lang w:eastAsia="en-GB"/>
        </w:rPr>
        <w:t xml:space="preserve">It is also the opinion of New Agers themselves that the so called ‘New Age’ is thoroughly ingrained in Western culture. One such opinion is that the New Age, again, is not a movement or a religion apart from others, but it is “essentially </w:t>
      </w:r>
      <w:bookmarkStart w:id="1" w:name="_Hlk503388915"/>
      <w:r w:rsidRPr="00E300F3">
        <w:rPr>
          <w:rFonts w:eastAsiaTheme="minorEastAsia"/>
          <w:lang w:eastAsia="en-GB"/>
        </w:rPr>
        <w:t xml:space="preserve">a view of the time we live in and the world we are creating” (Bloom 1991, p. xiii). </w:t>
      </w:r>
      <w:bookmarkEnd w:id="1"/>
      <w:r w:rsidRPr="00E300F3">
        <w:rPr>
          <w:rFonts w:eastAsiaTheme="minorEastAsia"/>
          <w:lang w:eastAsia="en-GB"/>
        </w:rPr>
        <w:t xml:space="preserve">Once again there is this idea of the New Age not being anything remotely concrete or observable like a religion or a movement, but something which is all encompassing and vague. </w:t>
      </w:r>
    </w:p>
    <w:p w:rsidR="00CF750B" w:rsidRPr="00E300F3" w:rsidRDefault="00CF750B" w:rsidP="00E300F3">
      <w:pPr>
        <w:spacing w:line="360" w:lineRule="auto"/>
        <w:rPr>
          <w:rFonts w:eastAsiaTheme="minorEastAsia"/>
          <w:lang w:eastAsia="en-GB"/>
        </w:rPr>
      </w:pPr>
    </w:p>
    <w:p w:rsidR="009877B4" w:rsidRPr="00E300F3" w:rsidRDefault="00BF3BE2" w:rsidP="00E300F3">
      <w:pPr>
        <w:spacing w:line="360" w:lineRule="auto"/>
      </w:pPr>
      <w:r w:rsidRPr="00E300F3">
        <w:t xml:space="preserve">Steve Bruce argues that the New Age is not a religion but </w:t>
      </w:r>
      <w:r w:rsidR="009877B4" w:rsidRPr="00E300F3">
        <w:t xml:space="preserve">an “extension of the surgery, the clinic, the gym, or the beauty salon” and that it is primarily concerned with “physical and social wellbeing” </w:t>
      </w:r>
      <w:r w:rsidR="009877B4" w:rsidRPr="00E300F3">
        <w:lastRenderedPageBreak/>
        <w:t>(Bruce 2002, p.42</w:t>
      </w:r>
      <w:r w:rsidR="00F97D0C" w:rsidRPr="00E300F3">
        <w:t>.</w:t>
      </w:r>
      <w:r w:rsidR="009877B4" w:rsidRPr="00E300F3">
        <w:t xml:space="preserve"> This</w:t>
      </w:r>
      <w:r w:rsidR="00F97D0C" w:rsidRPr="00E300F3">
        <w:t xml:space="preserve"> </w:t>
      </w:r>
      <w:r w:rsidR="009877B4" w:rsidRPr="00E300F3">
        <w:t>impl</w:t>
      </w:r>
      <w:r w:rsidR="00F97D0C" w:rsidRPr="00E300F3">
        <w:t xml:space="preserve">ies </w:t>
      </w:r>
      <w:r w:rsidR="009877B4" w:rsidRPr="00E300F3">
        <w:t>that the New Age is not significant as a religious phenomenon but is something else, something that has at most very minor religious overtones. Bruce also argues that the New Age is unable to have any drive to change the world as a counter-cultural movement, because it lacks an external authoritative reference point (Bruce 2002, p.43). This is a characterization of the New Age that paints it to be insignificant that not only doesn’t entice the interests of the wider population, but also has no ability at all to change the world; it is impotent, or in the words of Bruce himself, it is “trivial” (Bruce 2002, p.41)</w:t>
      </w:r>
    </w:p>
    <w:p w:rsidR="003F0E12" w:rsidRPr="00E300F3" w:rsidRDefault="003F0E12" w:rsidP="00E300F3">
      <w:pPr>
        <w:spacing w:line="360" w:lineRule="auto"/>
      </w:pPr>
    </w:p>
    <w:p w:rsidR="003F0E12" w:rsidRPr="00E300F3" w:rsidRDefault="00E35868" w:rsidP="00E300F3">
      <w:pPr>
        <w:spacing w:line="360" w:lineRule="auto"/>
      </w:pPr>
      <w:r w:rsidRPr="00E300F3">
        <w:t xml:space="preserve">This discussion has explored different characterisations of the concept of the New Age as used by academics, the media and a New Ager. In summing up all these characterisations, there seems to emerge a picture of the New Age as something quite vague with boundaries which are almost impossible to discern. Although one can point to New Age groups and practices, it is </w:t>
      </w:r>
      <w:r w:rsidR="00436EDA" w:rsidRPr="00E300F3">
        <w:t>significantly more challenging to actually define what the New Age really is. Some paint the New Age as a movement; a complex network of overlapping practices and practitioners, others see it as groups with a family resemblance. Some see New Age practices as beneficial for the health, others see it as a vacuous addition to institutions concerned with health, having little to do with religion, whilst still some few other people stick to the traditional definitions of the New Age as an actual imminent golden age of humanity. The thing that can be extracted from the modern versions of the term is the vagueness of it, which is the big issue because it renders the use of the term useless. Perhaps it is true that the New Age is nothing but “</w:t>
      </w:r>
      <w:r w:rsidR="00436EDA" w:rsidRPr="00E300F3">
        <w:rPr>
          <w:rFonts w:eastAsiaTheme="minorEastAsia"/>
          <w:lang w:eastAsia="en-GB"/>
        </w:rPr>
        <w:t>a view of the time we live in and the world we are creating” (Bloom 1991, p. xiii). Thus we ought to stop using the term and accept the reality of our modern situation, or alternatively, we could revert the term back to its original usage.</w:t>
      </w:r>
    </w:p>
    <w:p w:rsidR="00FE6368" w:rsidRPr="00E300F3" w:rsidRDefault="00FE6368" w:rsidP="00E300F3">
      <w:pPr>
        <w:spacing w:line="360" w:lineRule="auto"/>
      </w:pPr>
    </w:p>
    <w:p w:rsidR="00CF750B" w:rsidRPr="00E300F3" w:rsidRDefault="00FE6368" w:rsidP="00E300F3">
      <w:pPr>
        <w:spacing w:line="360" w:lineRule="auto"/>
      </w:pPr>
      <w:r w:rsidRPr="00E300F3">
        <w:t xml:space="preserve">References: </w:t>
      </w:r>
    </w:p>
    <w:p w:rsidR="00CF750B" w:rsidRPr="00E300F3" w:rsidRDefault="00CF750B" w:rsidP="00E300F3">
      <w:pPr>
        <w:spacing w:line="360" w:lineRule="auto"/>
      </w:pPr>
      <w:r w:rsidRPr="00E300F3">
        <w:t xml:space="preserve">Barker E,. 1989. New Religious Movements: A Practical Introduction. London; Her Majesty’s Stationery Office. </w:t>
      </w:r>
    </w:p>
    <w:p w:rsidR="00CF750B" w:rsidRPr="00E300F3" w:rsidRDefault="00CF750B" w:rsidP="00E300F3">
      <w:pPr>
        <w:spacing w:line="360" w:lineRule="auto"/>
      </w:pPr>
      <w:r w:rsidRPr="00E300F3">
        <w:t>Bloom W,. 1991. The New Age. London, Sydney, Auckland, Johannesburg; Rider.</w:t>
      </w:r>
    </w:p>
    <w:p w:rsidR="00174816" w:rsidRPr="00E300F3" w:rsidRDefault="00174816" w:rsidP="00E300F3">
      <w:pPr>
        <w:spacing w:line="360" w:lineRule="auto"/>
      </w:pPr>
      <w:r w:rsidRPr="00E300F3">
        <w:t xml:space="preserve">Bulmer, </w:t>
      </w:r>
      <w:r w:rsidR="00610DD7" w:rsidRPr="00E300F3">
        <w:t>L. Meet The New Age Babies. The Daily Mail. Available at: http://www.dailymail.co.uk/health/article-104757/Meet-new-age-babies.html</w:t>
      </w:r>
    </w:p>
    <w:p w:rsidR="00CF750B" w:rsidRPr="00E300F3" w:rsidRDefault="00CF750B" w:rsidP="00E300F3">
      <w:pPr>
        <w:spacing w:line="360" w:lineRule="auto"/>
      </w:pPr>
      <w:r w:rsidRPr="00E300F3">
        <w:t xml:space="preserve">Gilhus S, and Sutcliffe S,. New Age Spirituality: Rethinking Religion. </w:t>
      </w:r>
      <w:r w:rsidR="00667415" w:rsidRPr="00E300F3">
        <w:t>Durham; Acumen.</w:t>
      </w:r>
    </w:p>
    <w:p w:rsidR="00CF750B" w:rsidRPr="00E300F3" w:rsidRDefault="00CF750B" w:rsidP="00E300F3">
      <w:pPr>
        <w:spacing w:line="360" w:lineRule="auto"/>
      </w:pPr>
      <w:r w:rsidRPr="00E300F3">
        <w:lastRenderedPageBreak/>
        <w:t>Glock C, and Stark R,. 1970. Religion and Society in Tension. Chicago; Rand McNally &amp; Company.</w:t>
      </w:r>
    </w:p>
    <w:p w:rsidR="00FE6368" w:rsidRPr="00E300F3" w:rsidRDefault="00FE6368" w:rsidP="00E300F3">
      <w:pPr>
        <w:spacing w:line="360" w:lineRule="auto"/>
      </w:pPr>
      <w:r w:rsidRPr="00E300F3">
        <w:t>Kemp D,</w:t>
      </w:r>
      <w:r w:rsidR="00800688" w:rsidRPr="00E300F3">
        <w:t>.</w:t>
      </w:r>
      <w:r w:rsidRPr="00E300F3">
        <w:t xml:space="preserve"> 2004. New Age: A Guide</w:t>
      </w:r>
      <w:r w:rsidR="00800688" w:rsidRPr="00E300F3">
        <w:t xml:space="preserve">. Edinburgh; Edinburgh University Press. </w:t>
      </w:r>
    </w:p>
    <w:p w:rsidR="00800688" w:rsidRPr="00E300F3" w:rsidRDefault="00650847" w:rsidP="00E300F3">
      <w:pPr>
        <w:spacing w:line="360" w:lineRule="auto"/>
      </w:pPr>
      <w:r w:rsidRPr="00E300F3">
        <w:t>Lewis</w:t>
      </w:r>
      <w:r w:rsidR="00F872E9" w:rsidRPr="00E300F3">
        <w:t xml:space="preserve"> J, and Melton G,. </w:t>
      </w:r>
      <w:r w:rsidR="00C15BBA" w:rsidRPr="00E300F3">
        <w:t>1992. Perspectives on the New Age. New York; State University of New York Press.</w:t>
      </w:r>
    </w:p>
    <w:p w:rsidR="00CF750B" w:rsidRPr="00E300F3" w:rsidRDefault="00610DD7" w:rsidP="00E300F3">
      <w:pPr>
        <w:spacing w:line="360" w:lineRule="auto"/>
      </w:pPr>
      <w:r w:rsidRPr="00E300F3">
        <w:t xml:space="preserve">The Daily Mail. Horoscopes. Dailymail.co.uk. Available at: </w:t>
      </w:r>
      <w:hyperlink r:id="rId7" w:history="1">
        <w:r w:rsidRPr="00E300F3">
          <w:rPr>
            <w:rStyle w:val="Hyperlink"/>
          </w:rPr>
          <w:t>http://www.dailymail.co.uk/coffeebreak/horoscopes/index.html</w:t>
        </w:r>
      </w:hyperlink>
    </w:p>
    <w:p w:rsidR="00610DD7" w:rsidRPr="00E300F3" w:rsidRDefault="00610DD7" w:rsidP="00E300F3">
      <w:pPr>
        <w:spacing w:line="360" w:lineRule="auto"/>
      </w:pPr>
      <w:r w:rsidRPr="00E300F3">
        <w:t>(Accessed: 10/01/2018)</w:t>
      </w:r>
    </w:p>
    <w:sectPr w:rsidR="00610DD7" w:rsidRPr="00E300F3">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52A61" w:rsidRDefault="00552A61" w:rsidP="00001CBF">
      <w:pPr>
        <w:spacing w:after="0" w:line="240" w:lineRule="auto"/>
      </w:pPr>
      <w:r>
        <w:separator/>
      </w:r>
    </w:p>
  </w:endnote>
  <w:endnote w:type="continuationSeparator" w:id="0">
    <w:p w:rsidR="00552A61" w:rsidRDefault="00552A61" w:rsidP="00001C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37933041"/>
      <w:docPartObj>
        <w:docPartGallery w:val="Page Numbers (Bottom of Page)"/>
        <w:docPartUnique/>
      </w:docPartObj>
    </w:sdtPr>
    <w:sdtEndPr>
      <w:rPr>
        <w:noProof/>
      </w:rPr>
    </w:sdtEndPr>
    <w:sdtContent>
      <w:p w:rsidR="005A36DA" w:rsidRDefault="005A36DA">
        <w:pPr>
          <w:pStyle w:val="Footer"/>
        </w:pPr>
        <w:r>
          <w:fldChar w:fldCharType="begin"/>
        </w:r>
        <w:r>
          <w:instrText xml:space="preserve"> PAGE   \* MERGEFORMAT </w:instrText>
        </w:r>
        <w:r>
          <w:fldChar w:fldCharType="separate"/>
        </w:r>
        <w:r>
          <w:rPr>
            <w:noProof/>
          </w:rPr>
          <w:t>1</w:t>
        </w:r>
        <w:r>
          <w:rPr>
            <w:noProof/>
          </w:rPr>
          <w:fldChar w:fldCharType="end"/>
        </w:r>
      </w:p>
    </w:sdtContent>
  </w:sdt>
  <w:p w:rsidR="005A36DA" w:rsidRDefault="005A36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52A61" w:rsidRDefault="00552A61" w:rsidP="00001CBF">
      <w:pPr>
        <w:spacing w:after="0" w:line="240" w:lineRule="auto"/>
      </w:pPr>
      <w:r>
        <w:separator/>
      </w:r>
    </w:p>
  </w:footnote>
  <w:footnote w:type="continuationSeparator" w:id="0">
    <w:p w:rsidR="00552A61" w:rsidRDefault="00552A61" w:rsidP="00001C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1CBF" w:rsidRDefault="00001CBF">
    <w:pPr>
      <w:pStyle w:val="Header"/>
    </w:pPr>
    <w:r>
      <w:t>TRRS5011                                                          Assignment 3                                     Grzegorz Palka/1600935</w:t>
    </w:r>
  </w:p>
  <w:p w:rsidR="00001CBF" w:rsidRDefault="00001CBF">
    <w:pPr>
      <w:pStyle w:val="Header"/>
    </w:pPr>
  </w:p>
  <w:p w:rsidR="00001CBF" w:rsidRDefault="00001CBF">
    <w:pPr>
      <w:pStyle w:val="Header"/>
    </w:pPr>
    <w:r>
      <w:t>Examine the ways in which the concept of ‘New Age’ has been characterised and the issues surrounding the use of this term.</w:t>
    </w:r>
  </w:p>
  <w:p w:rsidR="00001CBF" w:rsidRDefault="00001CB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1CBF"/>
    <w:rsid w:val="00001CBF"/>
    <w:rsid w:val="00015299"/>
    <w:rsid w:val="0004403E"/>
    <w:rsid w:val="00055D18"/>
    <w:rsid w:val="000B5B4A"/>
    <w:rsid w:val="00105EF8"/>
    <w:rsid w:val="0013623D"/>
    <w:rsid w:val="0015383F"/>
    <w:rsid w:val="00174816"/>
    <w:rsid w:val="00177BA2"/>
    <w:rsid w:val="00192DD6"/>
    <w:rsid w:val="001A5B62"/>
    <w:rsid w:val="001B7AA0"/>
    <w:rsid w:val="001E1D01"/>
    <w:rsid w:val="001E6C0D"/>
    <w:rsid w:val="001F4F2B"/>
    <w:rsid w:val="00216855"/>
    <w:rsid w:val="002339AF"/>
    <w:rsid w:val="002C0933"/>
    <w:rsid w:val="00315729"/>
    <w:rsid w:val="00363A7D"/>
    <w:rsid w:val="00371B63"/>
    <w:rsid w:val="0039624B"/>
    <w:rsid w:val="003D14D4"/>
    <w:rsid w:val="003D4827"/>
    <w:rsid w:val="003F0E12"/>
    <w:rsid w:val="004219D7"/>
    <w:rsid w:val="00436EDA"/>
    <w:rsid w:val="00462E9F"/>
    <w:rsid w:val="00505301"/>
    <w:rsid w:val="005339FB"/>
    <w:rsid w:val="00552A61"/>
    <w:rsid w:val="00566A25"/>
    <w:rsid w:val="00586CDB"/>
    <w:rsid w:val="00587259"/>
    <w:rsid w:val="005A36DA"/>
    <w:rsid w:val="005B7958"/>
    <w:rsid w:val="006003E1"/>
    <w:rsid w:val="00610DD7"/>
    <w:rsid w:val="006243BE"/>
    <w:rsid w:val="00650847"/>
    <w:rsid w:val="00667415"/>
    <w:rsid w:val="006756D3"/>
    <w:rsid w:val="006A3275"/>
    <w:rsid w:val="006C1A92"/>
    <w:rsid w:val="006C4689"/>
    <w:rsid w:val="006C64D0"/>
    <w:rsid w:val="006D6425"/>
    <w:rsid w:val="006F36BF"/>
    <w:rsid w:val="00701B44"/>
    <w:rsid w:val="0072752A"/>
    <w:rsid w:val="00747152"/>
    <w:rsid w:val="00786BDC"/>
    <w:rsid w:val="00796C21"/>
    <w:rsid w:val="007F12A9"/>
    <w:rsid w:val="00800688"/>
    <w:rsid w:val="00814D9A"/>
    <w:rsid w:val="008B3AF0"/>
    <w:rsid w:val="008D78B3"/>
    <w:rsid w:val="008F1598"/>
    <w:rsid w:val="00902D12"/>
    <w:rsid w:val="0093322C"/>
    <w:rsid w:val="00947FBD"/>
    <w:rsid w:val="00954C3B"/>
    <w:rsid w:val="00955AA9"/>
    <w:rsid w:val="00962EA3"/>
    <w:rsid w:val="00970EC5"/>
    <w:rsid w:val="00975DAF"/>
    <w:rsid w:val="00980072"/>
    <w:rsid w:val="009877B4"/>
    <w:rsid w:val="009878D4"/>
    <w:rsid w:val="009D32E4"/>
    <w:rsid w:val="009E2FA8"/>
    <w:rsid w:val="009F0B30"/>
    <w:rsid w:val="009F1BF4"/>
    <w:rsid w:val="00A25FF6"/>
    <w:rsid w:val="00A621C1"/>
    <w:rsid w:val="00A63241"/>
    <w:rsid w:val="00A73A7E"/>
    <w:rsid w:val="00A74717"/>
    <w:rsid w:val="00A76A0E"/>
    <w:rsid w:val="00AC0C55"/>
    <w:rsid w:val="00B0775B"/>
    <w:rsid w:val="00B930FD"/>
    <w:rsid w:val="00BD6F9C"/>
    <w:rsid w:val="00BE6259"/>
    <w:rsid w:val="00BE7105"/>
    <w:rsid w:val="00BF3BE2"/>
    <w:rsid w:val="00C15BBA"/>
    <w:rsid w:val="00C2279F"/>
    <w:rsid w:val="00C23EE2"/>
    <w:rsid w:val="00CD0695"/>
    <w:rsid w:val="00CF750B"/>
    <w:rsid w:val="00D30620"/>
    <w:rsid w:val="00D568D2"/>
    <w:rsid w:val="00D748EF"/>
    <w:rsid w:val="00DF3347"/>
    <w:rsid w:val="00E054F4"/>
    <w:rsid w:val="00E11507"/>
    <w:rsid w:val="00E300F3"/>
    <w:rsid w:val="00E35868"/>
    <w:rsid w:val="00E451E1"/>
    <w:rsid w:val="00E76398"/>
    <w:rsid w:val="00E97A71"/>
    <w:rsid w:val="00F313A4"/>
    <w:rsid w:val="00F4419D"/>
    <w:rsid w:val="00F5346A"/>
    <w:rsid w:val="00F87198"/>
    <w:rsid w:val="00F872E9"/>
    <w:rsid w:val="00F97D0C"/>
    <w:rsid w:val="00FA4331"/>
    <w:rsid w:val="00FB3206"/>
    <w:rsid w:val="00FE1A7C"/>
    <w:rsid w:val="00FE63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0B3FC2F-D352-445F-850F-91EFAD0ED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01C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1CBF"/>
  </w:style>
  <w:style w:type="paragraph" w:styleId="Footer">
    <w:name w:val="footer"/>
    <w:basedOn w:val="Normal"/>
    <w:link w:val="FooterChar"/>
    <w:uiPriority w:val="99"/>
    <w:unhideWhenUsed/>
    <w:rsid w:val="00001C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1CBF"/>
  </w:style>
  <w:style w:type="character" w:styleId="Hyperlink">
    <w:name w:val="Hyperlink"/>
    <w:basedOn w:val="DefaultParagraphFont"/>
    <w:uiPriority w:val="99"/>
    <w:unhideWhenUsed/>
    <w:rsid w:val="00610DD7"/>
    <w:rPr>
      <w:color w:val="0563C1" w:themeColor="hyperlink"/>
      <w:u w:val="single"/>
    </w:rPr>
  </w:style>
  <w:style w:type="character" w:styleId="UnresolvedMention">
    <w:name w:val="Unresolved Mention"/>
    <w:basedOn w:val="DefaultParagraphFont"/>
    <w:uiPriority w:val="99"/>
    <w:semiHidden/>
    <w:unhideWhenUsed/>
    <w:rsid w:val="00610DD7"/>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dailymail.co.uk/coffeebreak/horoscopes/index.html"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17D567-BBA1-4AE4-A79F-5960EBA1D8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1023</TotalTime>
  <Pages>6</Pages>
  <Words>2060</Words>
  <Characters>11744</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Grzegorz Palka (1600935)</dc:creator>
  <cp:keywords/>
  <dc:description/>
  <cp:lastModifiedBy>Grzegorz Palka (1600935)</cp:lastModifiedBy>
  <cp:revision>31</cp:revision>
  <dcterms:created xsi:type="dcterms:W3CDTF">2017-12-31T19:58:00Z</dcterms:created>
  <dcterms:modified xsi:type="dcterms:W3CDTF">2018-01-10T23:17:00Z</dcterms:modified>
</cp:coreProperties>
</file>