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239159" w14:textId="77777777" w:rsidR="00B82EF9" w:rsidRPr="00516DDF" w:rsidRDefault="00B82EF9" w:rsidP="00B82EF9">
      <w:pPr>
        <w:rPr>
          <w:rFonts w:ascii="Times New Roman" w:hAnsi="Times New Roman" w:cs="Times New Roman"/>
          <w:sz w:val="28"/>
          <w:szCs w:val="28"/>
        </w:rPr>
      </w:pPr>
    </w:p>
    <w:p w14:paraId="2B8BE364" w14:textId="77777777" w:rsidR="00B82EF9" w:rsidRPr="00516DDF" w:rsidRDefault="00B82EF9" w:rsidP="00B82EF9">
      <w:pPr>
        <w:rPr>
          <w:rFonts w:ascii="Times New Roman" w:hAnsi="Times New Roman" w:cs="Times New Roman"/>
          <w:sz w:val="28"/>
          <w:szCs w:val="28"/>
        </w:rPr>
      </w:pPr>
    </w:p>
    <w:p w14:paraId="309F4813" w14:textId="77777777" w:rsidR="00B82EF9" w:rsidRPr="00516DDF" w:rsidRDefault="00B82EF9" w:rsidP="00B82EF9">
      <w:pPr>
        <w:jc w:val="center"/>
        <w:rPr>
          <w:rFonts w:ascii="Times New Roman" w:hAnsi="Times New Roman" w:cs="Times New Roman"/>
          <w:sz w:val="24"/>
          <w:szCs w:val="24"/>
        </w:rPr>
      </w:pPr>
      <w:r w:rsidRPr="00516DDF">
        <w:rPr>
          <w:rFonts w:ascii="Times New Roman" w:hAnsi="Times New Roman" w:cs="Times New Roman"/>
          <w:sz w:val="24"/>
          <w:szCs w:val="24"/>
        </w:rPr>
        <w:t>Assignment 1</w:t>
      </w:r>
    </w:p>
    <w:p w14:paraId="699CC516" w14:textId="77777777" w:rsidR="00B82EF9" w:rsidRPr="00516DDF" w:rsidRDefault="00B82EF9" w:rsidP="00B82EF9">
      <w:pPr>
        <w:jc w:val="center"/>
        <w:rPr>
          <w:rFonts w:ascii="Times New Roman" w:hAnsi="Times New Roman" w:cs="Times New Roman"/>
          <w:sz w:val="24"/>
          <w:szCs w:val="24"/>
        </w:rPr>
      </w:pPr>
    </w:p>
    <w:p w14:paraId="3E41C212" w14:textId="77777777" w:rsidR="00B82EF9" w:rsidRPr="00516DDF" w:rsidRDefault="00B82EF9" w:rsidP="00B82EF9">
      <w:pPr>
        <w:jc w:val="center"/>
        <w:rPr>
          <w:rFonts w:ascii="Times New Roman" w:hAnsi="Times New Roman" w:cs="Times New Roman"/>
          <w:sz w:val="24"/>
          <w:szCs w:val="24"/>
        </w:rPr>
      </w:pPr>
      <w:r w:rsidRPr="00516DDF">
        <w:rPr>
          <w:rFonts w:ascii="Times New Roman" w:hAnsi="Times New Roman" w:cs="Times New Roman"/>
          <w:sz w:val="24"/>
          <w:szCs w:val="24"/>
        </w:rPr>
        <w:t>Kalan Hughes</w:t>
      </w:r>
    </w:p>
    <w:p w14:paraId="7BBF07A6" w14:textId="77777777" w:rsidR="00B82EF9" w:rsidRPr="00516DDF" w:rsidRDefault="00B82EF9" w:rsidP="00B82EF9">
      <w:pPr>
        <w:jc w:val="center"/>
        <w:rPr>
          <w:rFonts w:ascii="Times New Roman" w:hAnsi="Times New Roman" w:cs="Times New Roman"/>
          <w:sz w:val="24"/>
          <w:szCs w:val="24"/>
        </w:rPr>
      </w:pPr>
      <w:r w:rsidRPr="00516DDF">
        <w:rPr>
          <w:rFonts w:ascii="Times New Roman" w:hAnsi="Times New Roman" w:cs="Times New Roman"/>
          <w:sz w:val="24"/>
          <w:szCs w:val="24"/>
        </w:rPr>
        <w:t>1902299</w:t>
      </w:r>
    </w:p>
    <w:p w14:paraId="6A9566B6" w14:textId="77777777" w:rsidR="00B82EF9" w:rsidRPr="00516DDF" w:rsidRDefault="00B82EF9" w:rsidP="00B82EF9">
      <w:pPr>
        <w:jc w:val="center"/>
        <w:rPr>
          <w:rFonts w:ascii="Times New Roman" w:hAnsi="Times New Roman" w:cs="Times New Roman"/>
          <w:sz w:val="24"/>
          <w:szCs w:val="24"/>
        </w:rPr>
      </w:pPr>
    </w:p>
    <w:p w14:paraId="00923441" w14:textId="77777777" w:rsidR="00B82EF9" w:rsidRPr="00516DDF" w:rsidRDefault="00B82EF9" w:rsidP="00B82EF9">
      <w:pPr>
        <w:jc w:val="center"/>
        <w:rPr>
          <w:rFonts w:ascii="Times New Roman" w:hAnsi="Times New Roman" w:cs="Times New Roman"/>
          <w:sz w:val="24"/>
          <w:szCs w:val="24"/>
        </w:rPr>
      </w:pPr>
      <w:r w:rsidRPr="00516DDF">
        <w:rPr>
          <w:rFonts w:ascii="Times New Roman" w:hAnsi="Times New Roman" w:cs="Times New Roman"/>
          <w:sz w:val="24"/>
          <w:szCs w:val="24"/>
        </w:rPr>
        <w:t>Higher National Diploma: Computing (Web Development)</w:t>
      </w:r>
    </w:p>
    <w:p w14:paraId="03EB56D1" w14:textId="77777777" w:rsidR="00B82EF9" w:rsidRPr="00516DDF" w:rsidRDefault="00B82EF9" w:rsidP="00B82EF9">
      <w:pPr>
        <w:jc w:val="center"/>
        <w:rPr>
          <w:rFonts w:ascii="Times New Roman" w:hAnsi="Times New Roman" w:cs="Times New Roman"/>
          <w:sz w:val="24"/>
          <w:szCs w:val="24"/>
        </w:rPr>
      </w:pPr>
      <w:r w:rsidRPr="00516DDF">
        <w:rPr>
          <w:rFonts w:ascii="Times New Roman" w:hAnsi="Times New Roman" w:cs="Times New Roman"/>
          <w:sz w:val="24"/>
          <w:szCs w:val="24"/>
        </w:rPr>
        <w:t>Internet Technology and Security</w:t>
      </w:r>
    </w:p>
    <w:p w14:paraId="766E420D" w14:textId="49C6EAF4" w:rsidR="00B82EF9" w:rsidRPr="00516DDF" w:rsidRDefault="004D5018" w:rsidP="00B82EF9">
      <w:pPr>
        <w:jc w:val="center"/>
        <w:rPr>
          <w:rFonts w:ascii="Times New Roman" w:hAnsi="Times New Roman" w:cs="Times New Roman"/>
          <w:sz w:val="24"/>
          <w:szCs w:val="24"/>
        </w:rPr>
      </w:pPr>
      <w:r w:rsidRPr="00516DDF">
        <w:rPr>
          <w:rFonts w:ascii="Times New Roman" w:hAnsi="Times New Roman" w:cs="Times New Roman"/>
          <w:sz w:val="24"/>
          <w:szCs w:val="24"/>
        </w:rPr>
        <w:t>17</w:t>
      </w:r>
      <w:r w:rsidR="00B82EF9" w:rsidRPr="00516DDF">
        <w:rPr>
          <w:rFonts w:ascii="Times New Roman" w:hAnsi="Times New Roman" w:cs="Times New Roman"/>
          <w:sz w:val="24"/>
          <w:szCs w:val="24"/>
        </w:rPr>
        <w:t xml:space="preserve"> </w:t>
      </w:r>
      <w:r w:rsidRPr="00516DDF">
        <w:rPr>
          <w:rFonts w:ascii="Times New Roman" w:hAnsi="Times New Roman" w:cs="Times New Roman"/>
          <w:sz w:val="24"/>
          <w:szCs w:val="24"/>
        </w:rPr>
        <w:t>April</w:t>
      </w:r>
      <w:r w:rsidR="00B82EF9" w:rsidRPr="00516DDF">
        <w:rPr>
          <w:rFonts w:ascii="Times New Roman" w:hAnsi="Times New Roman" w:cs="Times New Roman"/>
          <w:sz w:val="24"/>
          <w:szCs w:val="24"/>
        </w:rPr>
        <w:t xml:space="preserve"> 2020</w:t>
      </w:r>
    </w:p>
    <w:p w14:paraId="7EE8E5E9" w14:textId="3E2F02D5" w:rsidR="00B82EF9" w:rsidRPr="00516DDF" w:rsidRDefault="00B82EF9" w:rsidP="00B82EF9">
      <w:pPr>
        <w:spacing w:line="259" w:lineRule="auto"/>
        <w:rPr>
          <w:rFonts w:ascii="Times New Roman" w:hAnsi="Times New Roman" w:cs="Times New Roman"/>
          <w:sz w:val="24"/>
          <w:szCs w:val="24"/>
        </w:rPr>
      </w:pPr>
      <w:r w:rsidRPr="00516DDF">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2007048597"/>
        <w:docPartObj>
          <w:docPartGallery w:val="Table of Contents"/>
          <w:docPartUnique/>
        </w:docPartObj>
      </w:sdtPr>
      <w:sdtEndPr>
        <w:rPr>
          <w:b/>
          <w:bCs/>
          <w:noProof/>
        </w:rPr>
      </w:sdtEndPr>
      <w:sdtContent>
        <w:p w14:paraId="47C91FE5" w14:textId="4BC2209C" w:rsidR="002F4064" w:rsidRDefault="009A602A">
          <w:pPr>
            <w:pStyle w:val="TOCHeading"/>
          </w:pPr>
          <w:r>
            <w:t>Table of C</w:t>
          </w:r>
          <w:r w:rsidR="002F4064">
            <w:t>ontents</w:t>
          </w:r>
        </w:p>
        <w:p w14:paraId="6C6BE710" w14:textId="2AEE93A2" w:rsidR="00FA72E8" w:rsidRDefault="00805D0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936247" w:history="1">
            <w:r w:rsidR="00FA72E8" w:rsidRPr="00677609">
              <w:rPr>
                <w:rStyle w:val="Hyperlink"/>
                <w:noProof/>
              </w:rPr>
              <w:t>Abstract</w:t>
            </w:r>
            <w:r w:rsidR="00FA72E8">
              <w:rPr>
                <w:noProof/>
                <w:webHidden/>
              </w:rPr>
              <w:tab/>
            </w:r>
            <w:r w:rsidR="00FA72E8">
              <w:rPr>
                <w:noProof/>
                <w:webHidden/>
              </w:rPr>
              <w:fldChar w:fldCharType="begin"/>
            </w:r>
            <w:r w:rsidR="00FA72E8">
              <w:rPr>
                <w:noProof/>
                <w:webHidden/>
              </w:rPr>
              <w:instrText xml:space="preserve"> PAGEREF _Toc37936247 \h </w:instrText>
            </w:r>
            <w:r w:rsidR="00FA72E8">
              <w:rPr>
                <w:noProof/>
                <w:webHidden/>
              </w:rPr>
            </w:r>
            <w:r w:rsidR="00FA72E8">
              <w:rPr>
                <w:noProof/>
                <w:webHidden/>
              </w:rPr>
              <w:fldChar w:fldCharType="separate"/>
            </w:r>
            <w:r w:rsidR="00FA72E8">
              <w:rPr>
                <w:noProof/>
                <w:webHidden/>
              </w:rPr>
              <w:t>3</w:t>
            </w:r>
            <w:r w:rsidR="00FA72E8">
              <w:rPr>
                <w:noProof/>
                <w:webHidden/>
              </w:rPr>
              <w:fldChar w:fldCharType="end"/>
            </w:r>
          </w:hyperlink>
        </w:p>
        <w:p w14:paraId="028C5357" w14:textId="22DB789F" w:rsidR="00FA72E8" w:rsidRDefault="009E1DC2">
          <w:pPr>
            <w:pStyle w:val="TOC1"/>
            <w:tabs>
              <w:tab w:val="right" w:leader="dot" w:pos="9016"/>
            </w:tabs>
            <w:rPr>
              <w:rFonts w:eastAsiaTheme="minorEastAsia"/>
              <w:noProof/>
              <w:lang w:eastAsia="en-GB"/>
            </w:rPr>
          </w:pPr>
          <w:hyperlink w:anchor="_Toc37936248" w:history="1">
            <w:r w:rsidR="00FA72E8" w:rsidRPr="00677609">
              <w:rPr>
                <w:rStyle w:val="Hyperlink"/>
                <w:noProof/>
              </w:rPr>
              <w:t>Introduction</w:t>
            </w:r>
            <w:r w:rsidR="00FA72E8">
              <w:rPr>
                <w:noProof/>
                <w:webHidden/>
              </w:rPr>
              <w:tab/>
            </w:r>
            <w:r w:rsidR="00FA72E8">
              <w:rPr>
                <w:noProof/>
                <w:webHidden/>
              </w:rPr>
              <w:fldChar w:fldCharType="begin"/>
            </w:r>
            <w:r w:rsidR="00FA72E8">
              <w:rPr>
                <w:noProof/>
                <w:webHidden/>
              </w:rPr>
              <w:instrText xml:space="preserve"> PAGEREF _Toc37936248 \h </w:instrText>
            </w:r>
            <w:r w:rsidR="00FA72E8">
              <w:rPr>
                <w:noProof/>
                <w:webHidden/>
              </w:rPr>
            </w:r>
            <w:r w:rsidR="00FA72E8">
              <w:rPr>
                <w:noProof/>
                <w:webHidden/>
              </w:rPr>
              <w:fldChar w:fldCharType="separate"/>
            </w:r>
            <w:r w:rsidR="00FA72E8">
              <w:rPr>
                <w:noProof/>
                <w:webHidden/>
              </w:rPr>
              <w:t>3</w:t>
            </w:r>
            <w:r w:rsidR="00FA72E8">
              <w:rPr>
                <w:noProof/>
                <w:webHidden/>
              </w:rPr>
              <w:fldChar w:fldCharType="end"/>
            </w:r>
          </w:hyperlink>
        </w:p>
        <w:p w14:paraId="5C65F444" w14:textId="4070C4AF" w:rsidR="00FA72E8" w:rsidRDefault="009E1DC2">
          <w:pPr>
            <w:pStyle w:val="TOC1"/>
            <w:tabs>
              <w:tab w:val="right" w:leader="dot" w:pos="9016"/>
            </w:tabs>
            <w:rPr>
              <w:rFonts w:eastAsiaTheme="minorEastAsia"/>
              <w:noProof/>
              <w:lang w:eastAsia="en-GB"/>
            </w:rPr>
          </w:pPr>
          <w:hyperlink w:anchor="_Toc37936249" w:history="1">
            <w:r w:rsidR="00FA72E8" w:rsidRPr="00677609">
              <w:rPr>
                <w:rStyle w:val="Hyperlink"/>
                <w:noProof/>
              </w:rPr>
              <w:t>BYOT (Bring Your Own Technology)</w:t>
            </w:r>
            <w:r w:rsidR="00FA72E8">
              <w:rPr>
                <w:noProof/>
                <w:webHidden/>
              </w:rPr>
              <w:tab/>
            </w:r>
            <w:r w:rsidR="00FA72E8">
              <w:rPr>
                <w:noProof/>
                <w:webHidden/>
              </w:rPr>
              <w:fldChar w:fldCharType="begin"/>
            </w:r>
            <w:r w:rsidR="00FA72E8">
              <w:rPr>
                <w:noProof/>
                <w:webHidden/>
              </w:rPr>
              <w:instrText xml:space="preserve"> PAGEREF _Toc37936249 \h </w:instrText>
            </w:r>
            <w:r w:rsidR="00FA72E8">
              <w:rPr>
                <w:noProof/>
                <w:webHidden/>
              </w:rPr>
            </w:r>
            <w:r w:rsidR="00FA72E8">
              <w:rPr>
                <w:noProof/>
                <w:webHidden/>
              </w:rPr>
              <w:fldChar w:fldCharType="separate"/>
            </w:r>
            <w:r w:rsidR="00FA72E8">
              <w:rPr>
                <w:noProof/>
                <w:webHidden/>
              </w:rPr>
              <w:t>3</w:t>
            </w:r>
            <w:r w:rsidR="00FA72E8">
              <w:rPr>
                <w:noProof/>
                <w:webHidden/>
              </w:rPr>
              <w:fldChar w:fldCharType="end"/>
            </w:r>
          </w:hyperlink>
        </w:p>
        <w:p w14:paraId="4E58AF5E" w14:textId="5D506E31" w:rsidR="00FA72E8" w:rsidRDefault="009E1DC2">
          <w:pPr>
            <w:pStyle w:val="TOC1"/>
            <w:tabs>
              <w:tab w:val="right" w:leader="dot" w:pos="9016"/>
            </w:tabs>
            <w:rPr>
              <w:rFonts w:eastAsiaTheme="minorEastAsia"/>
              <w:noProof/>
              <w:lang w:eastAsia="en-GB"/>
            </w:rPr>
          </w:pPr>
          <w:hyperlink w:anchor="_Toc37936250" w:history="1">
            <w:r w:rsidR="00FA72E8" w:rsidRPr="00677609">
              <w:rPr>
                <w:rStyle w:val="Hyperlink"/>
                <w:noProof/>
              </w:rPr>
              <w:t>BYOT Software</w:t>
            </w:r>
            <w:r w:rsidR="00FA72E8">
              <w:rPr>
                <w:noProof/>
                <w:webHidden/>
              </w:rPr>
              <w:tab/>
            </w:r>
            <w:r w:rsidR="00FA72E8">
              <w:rPr>
                <w:noProof/>
                <w:webHidden/>
              </w:rPr>
              <w:fldChar w:fldCharType="begin"/>
            </w:r>
            <w:r w:rsidR="00FA72E8">
              <w:rPr>
                <w:noProof/>
                <w:webHidden/>
              </w:rPr>
              <w:instrText xml:space="preserve"> PAGEREF _Toc37936250 \h </w:instrText>
            </w:r>
            <w:r w:rsidR="00FA72E8">
              <w:rPr>
                <w:noProof/>
                <w:webHidden/>
              </w:rPr>
            </w:r>
            <w:r w:rsidR="00FA72E8">
              <w:rPr>
                <w:noProof/>
                <w:webHidden/>
              </w:rPr>
              <w:fldChar w:fldCharType="separate"/>
            </w:r>
            <w:r w:rsidR="00FA72E8">
              <w:rPr>
                <w:noProof/>
                <w:webHidden/>
              </w:rPr>
              <w:t>4</w:t>
            </w:r>
            <w:r w:rsidR="00FA72E8">
              <w:rPr>
                <w:noProof/>
                <w:webHidden/>
              </w:rPr>
              <w:fldChar w:fldCharType="end"/>
            </w:r>
          </w:hyperlink>
        </w:p>
        <w:p w14:paraId="3B4C91C0" w14:textId="6B4EE0DE" w:rsidR="00FA72E8" w:rsidRDefault="009E1DC2">
          <w:pPr>
            <w:pStyle w:val="TOC1"/>
            <w:tabs>
              <w:tab w:val="right" w:leader="dot" w:pos="9016"/>
            </w:tabs>
            <w:rPr>
              <w:rFonts w:eastAsiaTheme="minorEastAsia"/>
              <w:noProof/>
              <w:lang w:eastAsia="en-GB"/>
            </w:rPr>
          </w:pPr>
          <w:hyperlink w:anchor="_Toc37936251" w:history="1">
            <w:r w:rsidR="00FA72E8" w:rsidRPr="00677609">
              <w:rPr>
                <w:rStyle w:val="Hyperlink"/>
                <w:noProof/>
              </w:rPr>
              <w:t>Password Policy</w:t>
            </w:r>
            <w:r w:rsidR="00FA72E8">
              <w:rPr>
                <w:noProof/>
                <w:webHidden/>
              </w:rPr>
              <w:tab/>
            </w:r>
            <w:r w:rsidR="00FA72E8">
              <w:rPr>
                <w:noProof/>
                <w:webHidden/>
              </w:rPr>
              <w:fldChar w:fldCharType="begin"/>
            </w:r>
            <w:r w:rsidR="00FA72E8">
              <w:rPr>
                <w:noProof/>
                <w:webHidden/>
              </w:rPr>
              <w:instrText xml:space="preserve"> PAGEREF _Toc37936251 \h </w:instrText>
            </w:r>
            <w:r w:rsidR="00FA72E8">
              <w:rPr>
                <w:noProof/>
                <w:webHidden/>
              </w:rPr>
            </w:r>
            <w:r w:rsidR="00FA72E8">
              <w:rPr>
                <w:noProof/>
                <w:webHidden/>
              </w:rPr>
              <w:fldChar w:fldCharType="separate"/>
            </w:r>
            <w:r w:rsidR="00FA72E8">
              <w:rPr>
                <w:noProof/>
                <w:webHidden/>
              </w:rPr>
              <w:t>5</w:t>
            </w:r>
            <w:r w:rsidR="00FA72E8">
              <w:rPr>
                <w:noProof/>
                <w:webHidden/>
              </w:rPr>
              <w:fldChar w:fldCharType="end"/>
            </w:r>
          </w:hyperlink>
        </w:p>
        <w:p w14:paraId="03803C1C" w14:textId="7C11435D" w:rsidR="00FA72E8" w:rsidRDefault="009E1DC2">
          <w:pPr>
            <w:pStyle w:val="TOC1"/>
            <w:tabs>
              <w:tab w:val="right" w:leader="dot" w:pos="9016"/>
            </w:tabs>
            <w:rPr>
              <w:rFonts w:eastAsiaTheme="minorEastAsia"/>
              <w:noProof/>
              <w:lang w:eastAsia="en-GB"/>
            </w:rPr>
          </w:pPr>
          <w:hyperlink w:anchor="_Toc37936252" w:history="1">
            <w:r w:rsidR="00FA72E8" w:rsidRPr="00677609">
              <w:rPr>
                <w:rStyle w:val="Hyperlink"/>
                <w:noProof/>
              </w:rPr>
              <w:t>Password Policy Data Flow Diagram</w:t>
            </w:r>
            <w:r w:rsidR="00FA72E8">
              <w:rPr>
                <w:noProof/>
                <w:webHidden/>
              </w:rPr>
              <w:tab/>
            </w:r>
            <w:r w:rsidR="00FA72E8">
              <w:rPr>
                <w:noProof/>
                <w:webHidden/>
              </w:rPr>
              <w:fldChar w:fldCharType="begin"/>
            </w:r>
            <w:r w:rsidR="00FA72E8">
              <w:rPr>
                <w:noProof/>
                <w:webHidden/>
              </w:rPr>
              <w:instrText xml:space="preserve"> PAGEREF _Toc37936252 \h </w:instrText>
            </w:r>
            <w:r w:rsidR="00FA72E8">
              <w:rPr>
                <w:noProof/>
                <w:webHidden/>
              </w:rPr>
            </w:r>
            <w:r w:rsidR="00FA72E8">
              <w:rPr>
                <w:noProof/>
                <w:webHidden/>
              </w:rPr>
              <w:fldChar w:fldCharType="separate"/>
            </w:r>
            <w:r w:rsidR="00FA72E8">
              <w:rPr>
                <w:noProof/>
                <w:webHidden/>
              </w:rPr>
              <w:t>6</w:t>
            </w:r>
            <w:r w:rsidR="00FA72E8">
              <w:rPr>
                <w:noProof/>
                <w:webHidden/>
              </w:rPr>
              <w:fldChar w:fldCharType="end"/>
            </w:r>
          </w:hyperlink>
        </w:p>
        <w:p w14:paraId="698EAAFA" w14:textId="2D41AA7E" w:rsidR="00FA72E8" w:rsidRDefault="009E1DC2">
          <w:pPr>
            <w:pStyle w:val="TOC1"/>
            <w:tabs>
              <w:tab w:val="right" w:leader="dot" w:pos="9016"/>
            </w:tabs>
            <w:rPr>
              <w:rFonts w:eastAsiaTheme="minorEastAsia"/>
              <w:noProof/>
              <w:lang w:eastAsia="en-GB"/>
            </w:rPr>
          </w:pPr>
          <w:hyperlink w:anchor="_Toc37936253" w:history="1">
            <w:r w:rsidR="00FA72E8" w:rsidRPr="00677609">
              <w:rPr>
                <w:rStyle w:val="Hyperlink"/>
                <w:noProof/>
              </w:rPr>
              <w:t>Cloud Service Providers</w:t>
            </w:r>
            <w:r w:rsidR="00FA72E8">
              <w:rPr>
                <w:noProof/>
                <w:webHidden/>
              </w:rPr>
              <w:tab/>
            </w:r>
            <w:r w:rsidR="00FA72E8">
              <w:rPr>
                <w:noProof/>
                <w:webHidden/>
              </w:rPr>
              <w:fldChar w:fldCharType="begin"/>
            </w:r>
            <w:r w:rsidR="00FA72E8">
              <w:rPr>
                <w:noProof/>
                <w:webHidden/>
              </w:rPr>
              <w:instrText xml:space="preserve"> PAGEREF _Toc37936253 \h </w:instrText>
            </w:r>
            <w:r w:rsidR="00FA72E8">
              <w:rPr>
                <w:noProof/>
                <w:webHidden/>
              </w:rPr>
            </w:r>
            <w:r w:rsidR="00FA72E8">
              <w:rPr>
                <w:noProof/>
                <w:webHidden/>
              </w:rPr>
              <w:fldChar w:fldCharType="separate"/>
            </w:r>
            <w:r w:rsidR="00FA72E8">
              <w:rPr>
                <w:noProof/>
                <w:webHidden/>
              </w:rPr>
              <w:t>6</w:t>
            </w:r>
            <w:r w:rsidR="00FA72E8">
              <w:rPr>
                <w:noProof/>
                <w:webHidden/>
              </w:rPr>
              <w:fldChar w:fldCharType="end"/>
            </w:r>
          </w:hyperlink>
        </w:p>
        <w:p w14:paraId="21422A7D" w14:textId="73912D56" w:rsidR="00FA72E8" w:rsidRDefault="009E1DC2">
          <w:pPr>
            <w:pStyle w:val="TOC1"/>
            <w:tabs>
              <w:tab w:val="right" w:leader="dot" w:pos="9016"/>
            </w:tabs>
            <w:rPr>
              <w:rFonts w:eastAsiaTheme="minorEastAsia"/>
              <w:noProof/>
              <w:lang w:eastAsia="en-GB"/>
            </w:rPr>
          </w:pPr>
          <w:hyperlink w:anchor="_Toc37936254" w:history="1">
            <w:r w:rsidR="00FA72E8" w:rsidRPr="00677609">
              <w:rPr>
                <w:rStyle w:val="Hyperlink"/>
                <w:noProof/>
              </w:rPr>
              <w:t>Mobile Device Management Software</w:t>
            </w:r>
            <w:r w:rsidR="00FA72E8">
              <w:rPr>
                <w:noProof/>
                <w:webHidden/>
              </w:rPr>
              <w:tab/>
            </w:r>
            <w:r w:rsidR="00FA72E8">
              <w:rPr>
                <w:noProof/>
                <w:webHidden/>
              </w:rPr>
              <w:fldChar w:fldCharType="begin"/>
            </w:r>
            <w:r w:rsidR="00FA72E8">
              <w:rPr>
                <w:noProof/>
                <w:webHidden/>
              </w:rPr>
              <w:instrText xml:space="preserve"> PAGEREF _Toc37936254 \h </w:instrText>
            </w:r>
            <w:r w:rsidR="00FA72E8">
              <w:rPr>
                <w:noProof/>
                <w:webHidden/>
              </w:rPr>
            </w:r>
            <w:r w:rsidR="00FA72E8">
              <w:rPr>
                <w:noProof/>
                <w:webHidden/>
              </w:rPr>
              <w:fldChar w:fldCharType="separate"/>
            </w:r>
            <w:r w:rsidR="00FA72E8">
              <w:rPr>
                <w:noProof/>
                <w:webHidden/>
              </w:rPr>
              <w:t>7</w:t>
            </w:r>
            <w:r w:rsidR="00FA72E8">
              <w:rPr>
                <w:noProof/>
                <w:webHidden/>
              </w:rPr>
              <w:fldChar w:fldCharType="end"/>
            </w:r>
          </w:hyperlink>
        </w:p>
        <w:p w14:paraId="0264C5F2" w14:textId="5D4D16C8" w:rsidR="00FA72E8" w:rsidRDefault="009E1DC2">
          <w:pPr>
            <w:pStyle w:val="TOC1"/>
            <w:tabs>
              <w:tab w:val="right" w:leader="dot" w:pos="9016"/>
            </w:tabs>
            <w:rPr>
              <w:rFonts w:eastAsiaTheme="minorEastAsia"/>
              <w:noProof/>
              <w:lang w:eastAsia="en-GB"/>
            </w:rPr>
          </w:pPr>
          <w:hyperlink w:anchor="_Toc37936255" w:history="1">
            <w:r w:rsidR="00FA72E8" w:rsidRPr="00677609">
              <w:rPr>
                <w:rStyle w:val="Hyperlink"/>
                <w:noProof/>
              </w:rPr>
              <w:t>CoffeeCapulus Computer Enterprise Network Design</w:t>
            </w:r>
            <w:r w:rsidR="00FA72E8">
              <w:rPr>
                <w:noProof/>
                <w:webHidden/>
              </w:rPr>
              <w:tab/>
            </w:r>
            <w:r w:rsidR="00FA72E8">
              <w:rPr>
                <w:noProof/>
                <w:webHidden/>
              </w:rPr>
              <w:fldChar w:fldCharType="begin"/>
            </w:r>
            <w:r w:rsidR="00FA72E8">
              <w:rPr>
                <w:noProof/>
                <w:webHidden/>
              </w:rPr>
              <w:instrText xml:space="preserve"> PAGEREF _Toc37936255 \h </w:instrText>
            </w:r>
            <w:r w:rsidR="00FA72E8">
              <w:rPr>
                <w:noProof/>
                <w:webHidden/>
              </w:rPr>
            </w:r>
            <w:r w:rsidR="00FA72E8">
              <w:rPr>
                <w:noProof/>
                <w:webHidden/>
              </w:rPr>
              <w:fldChar w:fldCharType="separate"/>
            </w:r>
            <w:r w:rsidR="00FA72E8">
              <w:rPr>
                <w:noProof/>
                <w:webHidden/>
              </w:rPr>
              <w:t>7</w:t>
            </w:r>
            <w:r w:rsidR="00FA72E8">
              <w:rPr>
                <w:noProof/>
                <w:webHidden/>
              </w:rPr>
              <w:fldChar w:fldCharType="end"/>
            </w:r>
          </w:hyperlink>
        </w:p>
        <w:p w14:paraId="6F0A81CB" w14:textId="1EBD9912" w:rsidR="00FA72E8" w:rsidRDefault="009E1DC2">
          <w:pPr>
            <w:pStyle w:val="TOC1"/>
            <w:tabs>
              <w:tab w:val="right" w:leader="dot" w:pos="9016"/>
            </w:tabs>
            <w:rPr>
              <w:rFonts w:eastAsiaTheme="minorEastAsia"/>
              <w:noProof/>
              <w:lang w:eastAsia="en-GB"/>
            </w:rPr>
          </w:pPr>
          <w:hyperlink w:anchor="_Toc37936256" w:history="1">
            <w:r w:rsidR="00FA72E8" w:rsidRPr="00677609">
              <w:rPr>
                <w:rStyle w:val="Hyperlink"/>
                <w:noProof/>
              </w:rPr>
              <w:t>Conclusion and Recommendations</w:t>
            </w:r>
            <w:r w:rsidR="00FA72E8">
              <w:rPr>
                <w:noProof/>
                <w:webHidden/>
              </w:rPr>
              <w:tab/>
            </w:r>
            <w:r w:rsidR="00FA72E8">
              <w:rPr>
                <w:noProof/>
                <w:webHidden/>
              </w:rPr>
              <w:fldChar w:fldCharType="begin"/>
            </w:r>
            <w:r w:rsidR="00FA72E8">
              <w:rPr>
                <w:noProof/>
                <w:webHidden/>
              </w:rPr>
              <w:instrText xml:space="preserve"> PAGEREF _Toc37936256 \h </w:instrText>
            </w:r>
            <w:r w:rsidR="00FA72E8">
              <w:rPr>
                <w:noProof/>
                <w:webHidden/>
              </w:rPr>
            </w:r>
            <w:r w:rsidR="00FA72E8">
              <w:rPr>
                <w:noProof/>
                <w:webHidden/>
              </w:rPr>
              <w:fldChar w:fldCharType="separate"/>
            </w:r>
            <w:r w:rsidR="00FA72E8">
              <w:rPr>
                <w:noProof/>
                <w:webHidden/>
              </w:rPr>
              <w:t>8</w:t>
            </w:r>
            <w:r w:rsidR="00FA72E8">
              <w:rPr>
                <w:noProof/>
                <w:webHidden/>
              </w:rPr>
              <w:fldChar w:fldCharType="end"/>
            </w:r>
          </w:hyperlink>
        </w:p>
        <w:p w14:paraId="01224163" w14:textId="4FED688F" w:rsidR="00FA72E8" w:rsidRDefault="009E1DC2">
          <w:pPr>
            <w:pStyle w:val="TOC1"/>
            <w:tabs>
              <w:tab w:val="right" w:leader="dot" w:pos="9016"/>
            </w:tabs>
            <w:rPr>
              <w:rFonts w:eastAsiaTheme="minorEastAsia"/>
              <w:noProof/>
              <w:lang w:eastAsia="en-GB"/>
            </w:rPr>
          </w:pPr>
          <w:hyperlink w:anchor="_Toc37936257" w:history="1">
            <w:r w:rsidR="00FA72E8" w:rsidRPr="00677609">
              <w:rPr>
                <w:rStyle w:val="Hyperlink"/>
                <w:noProof/>
              </w:rPr>
              <w:t>References</w:t>
            </w:r>
            <w:r w:rsidR="00FA72E8">
              <w:rPr>
                <w:noProof/>
                <w:webHidden/>
              </w:rPr>
              <w:tab/>
            </w:r>
            <w:r w:rsidR="00FA72E8">
              <w:rPr>
                <w:noProof/>
                <w:webHidden/>
              </w:rPr>
              <w:fldChar w:fldCharType="begin"/>
            </w:r>
            <w:r w:rsidR="00FA72E8">
              <w:rPr>
                <w:noProof/>
                <w:webHidden/>
              </w:rPr>
              <w:instrText xml:space="preserve"> PAGEREF _Toc37936257 \h </w:instrText>
            </w:r>
            <w:r w:rsidR="00FA72E8">
              <w:rPr>
                <w:noProof/>
                <w:webHidden/>
              </w:rPr>
            </w:r>
            <w:r w:rsidR="00FA72E8">
              <w:rPr>
                <w:noProof/>
                <w:webHidden/>
              </w:rPr>
              <w:fldChar w:fldCharType="separate"/>
            </w:r>
            <w:r w:rsidR="00FA72E8">
              <w:rPr>
                <w:noProof/>
                <w:webHidden/>
              </w:rPr>
              <w:t>9</w:t>
            </w:r>
            <w:r w:rsidR="00FA72E8">
              <w:rPr>
                <w:noProof/>
                <w:webHidden/>
              </w:rPr>
              <w:fldChar w:fldCharType="end"/>
            </w:r>
          </w:hyperlink>
        </w:p>
        <w:p w14:paraId="09D95E99" w14:textId="1A332817" w:rsidR="002F4064" w:rsidRDefault="00805D03">
          <w:r>
            <w:rPr>
              <w:b/>
              <w:bCs/>
              <w:noProof/>
              <w:lang w:val="en-US"/>
            </w:rPr>
            <w:fldChar w:fldCharType="end"/>
          </w:r>
        </w:p>
      </w:sdtContent>
    </w:sdt>
    <w:p w14:paraId="02F42100" w14:textId="77777777" w:rsidR="00073F28" w:rsidRDefault="00073F28" w:rsidP="00073F28">
      <w:pPr>
        <w:sectPr w:rsidR="00073F28">
          <w:headerReference w:type="default" r:id="rId7"/>
          <w:pgSz w:w="11906" w:h="16838"/>
          <w:pgMar w:top="1440" w:right="1440" w:bottom="1440" w:left="1440" w:header="708" w:footer="708" w:gutter="0"/>
          <w:cols w:space="708"/>
          <w:docGrid w:linePitch="360"/>
        </w:sectPr>
      </w:pPr>
    </w:p>
    <w:p w14:paraId="26385567" w14:textId="4539D571" w:rsidR="00516DDF" w:rsidRDefault="009F3DF6" w:rsidP="009F3DF6">
      <w:pPr>
        <w:pStyle w:val="Heading1"/>
      </w:pPr>
      <w:bookmarkStart w:id="0" w:name="_Toc37936247"/>
      <w:commentRangeStart w:id="1"/>
      <w:r w:rsidRPr="00041696">
        <w:lastRenderedPageBreak/>
        <w:t>Abstract</w:t>
      </w:r>
      <w:bookmarkEnd w:id="0"/>
      <w:commentRangeEnd w:id="1"/>
      <w:r w:rsidR="00C53D5E">
        <w:rPr>
          <w:rStyle w:val="CommentReference"/>
          <w:rFonts w:asciiTheme="minorHAnsi" w:eastAsiaTheme="minorHAnsi" w:hAnsiTheme="minorHAnsi" w:cstheme="minorBidi"/>
          <w:color w:val="auto"/>
        </w:rPr>
        <w:commentReference w:id="1"/>
      </w:r>
    </w:p>
    <w:p w14:paraId="3EBB90FA" w14:textId="31B22291" w:rsidR="00D51B47" w:rsidRDefault="00D51B47" w:rsidP="00D51B47">
      <w:pPr>
        <w:rPr>
          <w:rFonts w:ascii="Times New Roman" w:hAnsi="Times New Roman" w:cs="Times New Roman"/>
          <w:sz w:val="24"/>
          <w:szCs w:val="24"/>
        </w:rPr>
      </w:pPr>
    </w:p>
    <w:p w14:paraId="19E4EC0B" w14:textId="308660B5" w:rsidR="00190E07" w:rsidRDefault="00190E07" w:rsidP="00D51B47">
      <w:pPr>
        <w:rPr>
          <w:rFonts w:ascii="Times New Roman" w:hAnsi="Times New Roman" w:cs="Times New Roman"/>
          <w:sz w:val="24"/>
          <w:szCs w:val="24"/>
        </w:rPr>
      </w:pPr>
      <w:r>
        <w:rPr>
          <w:rFonts w:ascii="Times New Roman" w:hAnsi="Times New Roman" w:cs="Times New Roman"/>
          <w:sz w:val="24"/>
          <w:szCs w:val="24"/>
        </w:rPr>
        <w:t xml:space="preserve">This report contains information regarding BYOT and the software’s that are associated with BYOT. It also contains a password policy that has been created which could be beneficial to </w:t>
      </w:r>
      <w:r w:rsidR="0005419B">
        <w:rPr>
          <w:rFonts w:ascii="Times New Roman" w:hAnsi="Times New Roman" w:cs="Times New Roman"/>
          <w:sz w:val="24"/>
          <w:szCs w:val="24"/>
        </w:rPr>
        <w:t>the</w:t>
      </w:r>
      <w:r>
        <w:rPr>
          <w:rFonts w:ascii="Times New Roman" w:hAnsi="Times New Roman" w:cs="Times New Roman"/>
          <w:sz w:val="24"/>
          <w:szCs w:val="24"/>
        </w:rPr>
        <w:t xml:space="preserve"> company. There is a data flow diagram for the password policy which shows how the policy would work.</w:t>
      </w:r>
      <w:r w:rsidR="00BE1DC7">
        <w:rPr>
          <w:rFonts w:ascii="Times New Roman" w:hAnsi="Times New Roman" w:cs="Times New Roman"/>
          <w:sz w:val="24"/>
          <w:szCs w:val="24"/>
        </w:rPr>
        <w:t xml:space="preserve"> There is a section about cloud service providers. There are two examples of cloud service providers and there are advantages given for both of them.</w:t>
      </w:r>
      <w:r w:rsidR="00A920C7">
        <w:rPr>
          <w:rFonts w:ascii="Times New Roman" w:hAnsi="Times New Roman" w:cs="Times New Roman"/>
          <w:sz w:val="24"/>
          <w:szCs w:val="24"/>
        </w:rPr>
        <w:t xml:space="preserve"> There is also a section about mobile device management software. There is also a network design which has been created for CoffeeCapulus</w:t>
      </w:r>
      <w:r w:rsidR="00FD3551">
        <w:rPr>
          <w:rFonts w:ascii="Times New Roman" w:hAnsi="Times New Roman" w:cs="Times New Roman"/>
          <w:sz w:val="24"/>
          <w:szCs w:val="24"/>
        </w:rPr>
        <w:t>. There is a conclusion and recommendations for</w:t>
      </w:r>
      <w:r w:rsidR="000F45A3">
        <w:rPr>
          <w:rFonts w:ascii="Times New Roman" w:hAnsi="Times New Roman" w:cs="Times New Roman"/>
          <w:sz w:val="24"/>
          <w:szCs w:val="24"/>
        </w:rPr>
        <w:t xml:space="preserve"> </w:t>
      </w:r>
      <w:r w:rsidR="00FD3551">
        <w:rPr>
          <w:rFonts w:ascii="Times New Roman" w:hAnsi="Times New Roman" w:cs="Times New Roman"/>
          <w:sz w:val="24"/>
          <w:szCs w:val="24"/>
        </w:rPr>
        <w:t>CoffeeCapulus. Finally, there are references at the end of the report.</w:t>
      </w:r>
    </w:p>
    <w:p w14:paraId="345D7A86" w14:textId="64712C56" w:rsidR="00D51B47" w:rsidRDefault="00D51B47" w:rsidP="00D51B47">
      <w:pPr>
        <w:rPr>
          <w:rFonts w:ascii="Times New Roman" w:hAnsi="Times New Roman" w:cs="Times New Roman"/>
          <w:sz w:val="24"/>
          <w:szCs w:val="24"/>
        </w:rPr>
      </w:pPr>
    </w:p>
    <w:p w14:paraId="64BEDBC5" w14:textId="0902106D" w:rsidR="0057188F" w:rsidRDefault="0057188F" w:rsidP="00D51B47">
      <w:pPr>
        <w:rPr>
          <w:rFonts w:ascii="Times New Roman" w:hAnsi="Times New Roman" w:cs="Times New Roman"/>
          <w:sz w:val="24"/>
          <w:szCs w:val="24"/>
        </w:rPr>
      </w:pPr>
    </w:p>
    <w:p w14:paraId="2F3CE2BE" w14:textId="77777777" w:rsidR="0057188F" w:rsidRDefault="0057188F" w:rsidP="00D51B47">
      <w:pPr>
        <w:rPr>
          <w:rFonts w:ascii="Times New Roman" w:hAnsi="Times New Roman" w:cs="Times New Roman"/>
          <w:sz w:val="24"/>
          <w:szCs w:val="24"/>
        </w:rPr>
      </w:pPr>
    </w:p>
    <w:p w14:paraId="23220295" w14:textId="48C653FC" w:rsidR="00EB6E34" w:rsidRPr="00EB6E34" w:rsidRDefault="00D51B47" w:rsidP="00EB6E34">
      <w:pPr>
        <w:pStyle w:val="Heading1"/>
      </w:pPr>
      <w:bookmarkStart w:id="2" w:name="_Toc37936248"/>
      <w:commentRangeStart w:id="3"/>
      <w:r w:rsidRPr="00EB6E34">
        <w:t>Introduction</w:t>
      </w:r>
      <w:bookmarkEnd w:id="2"/>
      <w:commentRangeEnd w:id="3"/>
      <w:r w:rsidR="00C53D5E">
        <w:rPr>
          <w:rStyle w:val="CommentReference"/>
          <w:rFonts w:asciiTheme="minorHAnsi" w:eastAsiaTheme="minorHAnsi" w:hAnsiTheme="minorHAnsi" w:cstheme="minorBidi"/>
          <w:color w:val="auto"/>
        </w:rPr>
        <w:commentReference w:id="3"/>
      </w:r>
    </w:p>
    <w:p w14:paraId="22C4F245" w14:textId="788F14C2" w:rsidR="00EB6E34" w:rsidRDefault="00EB6E34" w:rsidP="00EB6E34">
      <w:pPr>
        <w:rPr>
          <w:highlight w:val="yellow"/>
        </w:rPr>
      </w:pPr>
    </w:p>
    <w:p w14:paraId="241C528F" w14:textId="7D9CE480" w:rsidR="00EB6E34" w:rsidRDefault="00EB6E34" w:rsidP="00EB6E34">
      <w:pPr>
        <w:rPr>
          <w:rFonts w:ascii="Times New Roman" w:hAnsi="Times New Roman" w:cs="Times New Roman"/>
          <w:sz w:val="24"/>
          <w:szCs w:val="24"/>
        </w:rPr>
      </w:pPr>
      <w:r w:rsidRPr="00EB6E34">
        <w:rPr>
          <w:rFonts w:ascii="Times New Roman" w:hAnsi="Times New Roman" w:cs="Times New Roman"/>
          <w:sz w:val="24"/>
          <w:szCs w:val="24"/>
        </w:rPr>
        <w:t>CoffeeCapulus</w:t>
      </w:r>
      <w:r>
        <w:rPr>
          <w:rFonts w:ascii="Times New Roman" w:hAnsi="Times New Roman" w:cs="Times New Roman"/>
          <w:sz w:val="24"/>
          <w:szCs w:val="24"/>
        </w:rPr>
        <w:t xml:space="preserve"> has come under pressure to allow their employees and customers to be allowed to use their own devices to access the company’s network and resources.</w:t>
      </w:r>
    </w:p>
    <w:p w14:paraId="39906A2B" w14:textId="68E2E1EE" w:rsidR="00D51B47" w:rsidRDefault="00EB6E34" w:rsidP="000F45A3">
      <w:pPr>
        <w:rPr>
          <w:rFonts w:ascii="Times New Roman" w:hAnsi="Times New Roman" w:cs="Times New Roman"/>
          <w:sz w:val="24"/>
          <w:szCs w:val="24"/>
        </w:rPr>
      </w:pPr>
      <w:r>
        <w:rPr>
          <w:rFonts w:ascii="Times New Roman" w:hAnsi="Times New Roman" w:cs="Times New Roman"/>
          <w:sz w:val="24"/>
          <w:szCs w:val="24"/>
        </w:rPr>
        <w:t>CoffeeCapulus wants recommended guidelines on a comprehensive security policy. They would also like a recommended Mobile Device Management Software</w:t>
      </w:r>
      <w:r w:rsidR="0002655B">
        <w:rPr>
          <w:rFonts w:ascii="Times New Roman" w:hAnsi="Times New Roman" w:cs="Times New Roman"/>
          <w:sz w:val="24"/>
          <w:szCs w:val="24"/>
        </w:rPr>
        <w:t xml:space="preserve">. </w:t>
      </w:r>
      <w:r>
        <w:rPr>
          <w:rFonts w:ascii="Times New Roman" w:hAnsi="Times New Roman" w:cs="Times New Roman"/>
          <w:sz w:val="24"/>
          <w:szCs w:val="24"/>
        </w:rPr>
        <w:t>A written report will be provided to CoffeeCapulus. A design for their computer enterprise network will also be provided.</w:t>
      </w:r>
    </w:p>
    <w:p w14:paraId="63024CE9" w14:textId="77777777" w:rsidR="00271748" w:rsidRPr="000F45A3" w:rsidRDefault="00271748" w:rsidP="000F45A3">
      <w:pPr>
        <w:rPr>
          <w:rFonts w:ascii="Times New Roman" w:hAnsi="Times New Roman" w:cs="Times New Roman"/>
          <w:sz w:val="24"/>
          <w:szCs w:val="24"/>
        </w:rPr>
      </w:pPr>
    </w:p>
    <w:p w14:paraId="58D861D0" w14:textId="683E6A29" w:rsidR="00D51B47" w:rsidRPr="00760832" w:rsidRDefault="00D51B47" w:rsidP="00D51B47">
      <w:pPr>
        <w:pStyle w:val="Heading1"/>
      </w:pPr>
      <w:bookmarkStart w:id="4" w:name="_Toc37936249"/>
      <w:r w:rsidRPr="00760832">
        <w:t xml:space="preserve">BYOT </w:t>
      </w:r>
      <w:r w:rsidR="00760832">
        <w:t>(Bring Your Own Technology)</w:t>
      </w:r>
      <w:bookmarkEnd w:id="4"/>
    </w:p>
    <w:p w14:paraId="67338713" w14:textId="5D7D2CBB" w:rsidR="00D51B47" w:rsidRDefault="00D51B47" w:rsidP="00D51B47">
      <w:pPr>
        <w:rPr>
          <w:highlight w:val="yellow"/>
        </w:rPr>
      </w:pPr>
    </w:p>
    <w:p w14:paraId="2629E930" w14:textId="201378F1" w:rsidR="00EB6E34" w:rsidRDefault="00EB6E34" w:rsidP="00D51B47">
      <w:pPr>
        <w:rPr>
          <w:rFonts w:ascii="Times New Roman" w:hAnsi="Times New Roman" w:cs="Times New Roman"/>
          <w:sz w:val="24"/>
          <w:szCs w:val="24"/>
        </w:rPr>
      </w:pPr>
      <w:r w:rsidRPr="00EB6E34">
        <w:rPr>
          <w:rFonts w:ascii="Times New Roman" w:hAnsi="Times New Roman" w:cs="Times New Roman"/>
          <w:sz w:val="24"/>
          <w:szCs w:val="24"/>
        </w:rPr>
        <w:t>This section of the report</w:t>
      </w:r>
      <w:r>
        <w:rPr>
          <w:rFonts w:ascii="Times New Roman" w:hAnsi="Times New Roman" w:cs="Times New Roman"/>
          <w:sz w:val="24"/>
          <w:szCs w:val="24"/>
        </w:rPr>
        <w:t xml:space="preserve"> is going to talk about BYOT</w:t>
      </w:r>
      <w:r w:rsidR="00760832">
        <w:rPr>
          <w:rFonts w:ascii="Times New Roman" w:hAnsi="Times New Roman" w:cs="Times New Roman"/>
          <w:sz w:val="24"/>
          <w:szCs w:val="24"/>
        </w:rPr>
        <w:t>. A description will be given. The advantages and disadvantages will also be listed.</w:t>
      </w:r>
    </w:p>
    <w:p w14:paraId="2F5A2CCD" w14:textId="607AEB22" w:rsidR="00B236B4" w:rsidRDefault="00760832" w:rsidP="00D51B47">
      <w:pPr>
        <w:rPr>
          <w:rFonts w:ascii="Times New Roman" w:hAnsi="Times New Roman" w:cs="Times New Roman"/>
          <w:sz w:val="24"/>
          <w:szCs w:val="24"/>
        </w:rPr>
      </w:pPr>
      <w:r>
        <w:rPr>
          <w:rFonts w:ascii="Times New Roman" w:hAnsi="Times New Roman" w:cs="Times New Roman"/>
          <w:sz w:val="24"/>
          <w:szCs w:val="24"/>
        </w:rPr>
        <w:t>BYOT</w:t>
      </w:r>
      <w:r w:rsidR="00FA08C8">
        <w:rPr>
          <w:rFonts w:ascii="Times New Roman" w:hAnsi="Times New Roman" w:cs="Times New Roman"/>
          <w:sz w:val="24"/>
          <w:szCs w:val="24"/>
        </w:rPr>
        <w:t xml:space="preserve"> </w:t>
      </w:r>
      <w:r>
        <w:rPr>
          <w:rFonts w:ascii="Times New Roman" w:hAnsi="Times New Roman" w:cs="Times New Roman"/>
          <w:sz w:val="24"/>
          <w:szCs w:val="24"/>
        </w:rPr>
        <w:t xml:space="preserve">stands for Bring Your Own Technology. BYOT is a policy that allows staff members and customers to use their own devices on a company’s network </w:t>
      </w:r>
      <w:sdt>
        <w:sdtPr>
          <w:rPr>
            <w:rFonts w:ascii="Times New Roman" w:hAnsi="Times New Roman" w:cs="Times New Roman"/>
            <w:sz w:val="24"/>
            <w:szCs w:val="24"/>
          </w:rPr>
          <w:id w:val="1649560302"/>
          <w:citation/>
        </w:sdtPr>
        <w:sdtEndPr/>
        <w:sdtContent>
          <w:r>
            <w:rPr>
              <w:rFonts w:ascii="Times New Roman" w:hAnsi="Times New Roman" w:cs="Times New Roman"/>
              <w:sz w:val="24"/>
              <w:szCs w:val="24"/>
            </w:rPr>
            <w:fldChar w:fldCharType="begin"/>
          </w:r>
          <w:r w:rsidR="000A0D29">
            <w:rPr>
              <w:rFonts w:ascii="Times New Roman" w:hAnsi="Times New Roman" w:cs="Times New Roman"/>
              <w:sz w:val="24"/>
              <w:szCs w:val="24"/>
            </w:rPr>
            <w:instrText xml:space="preserve">CITATION Woo14 \l 2057 </w:instrText>
          </w:r>
          <w:r>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This means that staff are able to use their own devices to work on, instead of using technology that has been provided by the company.</w:t>
      </w:r>
    </w:p>
    <w:p w14:paraId="6B02B0FB" w14:textId="31756DDE" w:rsidR="00760832" w:rsidRDefault="00B236B4" w:rsidP="00D51B47">
      <w:pPr>
        <w:rPr>
          <w:rFonts w:ascii="Times New Roman" w:hAnsi="Times New Roman" w:cs="Times New Roman"/>
          <w:sz w:val="24"/>
          <w:szCs w:val="24"/>
        </w:rPr>
      </w:pPr>
      <w:r>
        <w:rPr>
          <w:rFonts w:ascii="Times New Roman" w:hAnsi="Times New Roman" w:cs="Times New Roman"/>
          <w:sz w:val="24"/>
          <w:szCs w:val="24"/>
        </w:rPr>
        <w:t>BYOT has a variety of advantages. One advantage is that the company does not have to buy devices for each staff member. This is because the staff will be bringing their own devices in. This will save the company a lot of money as they do not have to purchase or replace any devices if they are broken or lost.</w:t>
      </w:r>
    </w:p>
    <w:p w14:paraId="0104BCBD" w14:textId="31C212E2" w:rsidR="00B236B4" w:rsidRDefault="00B236B4" w:rsidP="00D51B47">
      <w:pPr>
        <w:rPr>
          <w:rFonts w:ascii="Times New Roman" w:hAnsi="Times New Roman" w:cs="Times New Roman"/>
          <w:sz w:val="24"/>
          <w:szCs w:val="24"/>
        </w:rPr>
      </w:pPr>
      <w:r>
        <w:rPr>
          <w:rFonts w:ascii="Times New Roman" w:hAnsi="Times New Roman" w:cs="Times New Roman"/>
          <w:sz w:val="24"/>
          <w:szCs w:val="24"/>
        </w:rPr>
        <w:t xml:space="preserve">Another advantage of BYOT is that staff members may be more comfortable working from a device that they are familiar with. This is good as it can help to improve productivity as </w:t>
      </w:r>
      <w:r w:rsidR="00356583">
        <w:rPr>
          <w:rFonts w:ascii="Times New Roman" w:hAnsi="Times New Roman" w:cs="Times New Roman"/>
          <w:sz w:val="24"/>
          <w:szCs w:val="24"/>
        </w:rPr>
        <w:t>the staff will be aware of how the device works and where everything is located in the device</w:t>
      </w:r>
      <w:r w:rsidR="000A0D29">
        <w:rPr>
          <w:rFonts w:ascii="Times New Roman" w:hAnsi="Times New Roman" w:cs="Times New Roman"/>
          <w:sz w:val="24"/>
          <w:szCs w:val="24"/>
        </w:rPr>
        <w:t xml:space="preserve"> </w:t>
      </w:r>
      <w:sdt>
        <w:sdtPr>
          <w:rPr>
            <w:rFonts w:ascii="Times New Roman" w:hAnsi="Times New Roman" w:cs="Times New Roman"/>
            <w:sz w:val="24"/>
            <w:szCs w:val="24"/>
          </w:rPr>
          <w:id w:val="-2115051778"/>
          <w:citation/>
        </w:sdtPr>
        <w:sdtEndPr/>
        <w:sdtContent>
          <w:r w:rsidR="000A0D29">
            <w:rPr>
              <w:rFonts w:ascii="Times New Roman" w:hAnsi="Times New Roman" w:cs="Times New Roman"/>
              <w:sz w:val="24"/>
              <w:szCs w:val="24"/>
            </w:rPr>
            <w:fldChar w:fldCharType="begin"/>
          </w:r>
          <w:r w:rsidR="000A0D29">
            <w:rPr>
              <w:rFonts w:ascii="Times New Roman" w:hAnsi="Times New Roman" w:cs="Times New Roman"/>
              <w:sz w:val="24"/>
              <w:szCs w:val="24"/>
            </w:rPr>
            <w:instrText xml:space="preserve"> CITATION Jam15 \l 2057 </w:instrText>
          </w:r>
          <w:r w:rsidR="000A0D29">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[2]</w:t>
          </w:r>
          <w:r w:rsidR="000A0D29">
            <w:rPr>
              <w:rFonts w:ascii="Times New Roman" w:hAnsi="Times New Roman" w:cs="Times New Roman"/>
              <w:sz w:val="24"/>
              <w:szCs w:val="24"/>
            </w:rPr>
            <w:fldChar w:fldCharType="end"/>
          </w:r>
        </w:sdtContent>
      </w:sdt>
      <w:r w:rsidR="00356583">
        <w:rPr>
          <w:rFonts w:ascii="Times New Roman" w:hAnsi="Times New Roman" w:cs="Times New Roman"/>
          <w:sz w:val="24"/>
          <w:szCs w:val="24"/>
        </w:rPr>
        <w:t>.</w:t>
      </w:r>
    </w:p>
    <w:p w14:paraId="6CCBD95B" w14:textId="4E8A9EBE" w:rsidR="00356583" w:rsidRDefault="00356583" w:rsidP="00D51B47">
      <w:pPr>
        <w:rPr>
          <w:rFonts w:ascii="Times New Roman" w:hAnsi="Times New Roman" w:cs="Times New Roman"/>
          <w:sz w:val="24"/>
          <w:szCs w:val="24"/>
        </w:rPr>
      </w:pPr>
      <w:r>
        <w:rPr>
          <w:rFonts w:ascii="Times New Roman" w:hAnsi="Times New Roman" w:cs="Times New Roman"/>
          <w:sz w:val="24"/>
          <w:szCs w:val="24"/>
        </w:rPr>
        <w:t xml:space="preserve">An additional advantage </w:t>
      </w:r>
      <w:r w:rsidR="00E76158">
        <w:rPr>
          <w:rFonts w:ascii="Times New Roman" w:hAnsi="Times New Roman" w:cs="Times New Roman"/>
          <w:sz w:val="24"/>
          <w:szCs w:val="24"/>
        </w:rPr>
        <w:t>of BYOT is that staff members can take their devices anywhere. This means that they can do work on their devices while at home. This allows staff to get more work done as they do not have to wait until they are in work to be able to work on their tasks. These are the advantages of BYOT.</w:t>
      </w:r>
    </w:p>
    <w:p w14:paraId="79386608" w14:textId="78C2D491" w:rsidR="00E76158" w:rsidRDefault="00E76158" w:rsidP="00D51B47">
      <w:pPr>
        <w:rPr>
          <w:rFonts w:ascii="Times New Roman" w:hAnsi="Times New Roman" w:cs="Times New Roman"/>
          <w:sz w:val="24"/>
          <w:szCs w:val="24"/>
        </w:rPr>
      </w:pPr>
      <w:r>
        <w:rPr>
          <w:rFonts w:ascii="Times New Roman" w:hAnsi="Times New Roman" w:cs="Times New Roman"/>
          <w:sz w:val="24"/>
          <w:szCs w:val="24"/>
        </w:rPr>
        <w:t xml:space="preserve">However, there are some disadvantages of BYOT. The first disadvantage is security. This is because the staffs personal devices may not have the same level of security as the company’s devices. This means that </w:t>
      </w:r>
      <w:r>
        <w:rPr>
          <w:rFonts w:ascii="Times New Roman" w:hAnsi="Times New Roman" w:cs="Times New Roman"/>
          <w:sz w:val="24"/>
          <w:szCs w:val="24"/>
        </w:rPr>
        <w:lastRenderedPageBreak/>
        <w:t>they may be more susceptible to viruses and hackers. This could result in vulnerable or personal data being lost.</w:t>
      </w:r>
    </w:p>
    <w:p w14:paraId="6561BFC6" w14:textId="05D7979E" w:rsidR="00E76158" w:rsidRDefault="00E76158" w:rsidP="00D51B47">
      <w:pPr>
        <w:rPr>
          <w:rFonts w:ascii="Times New Roman" w:hAnsi="Times New Roman" w:cs="Times New Roman"/>
          <w:sz w:val="24"/>
          <w:szCs w:val="24"/>
        </w:rPr>
      </w:pPr>
      <w:r>
        <w:rPr>
          <w:rFonts w:ascii="Times New Roman" w:hAnsi="Times New Roman" w:cs="Times New Roman"/>
          <w:sz w:val="24"/>
          <w:szCs w:val="24"/>
        </w:rPr>
        <w:t>Another disadvantage is that the staff members may not have the software or applications needed to carry out their tasks. This would result in the staff member</w:t>
      </w:r>
      <w:r w:rsidR="006E3ABC">
        <w:rPr>
          <w:rFonts w:ascii="Times New Roman" w:hAnsi="Times New Roman" w:cs="Times New Roman"/>
          <w:sz w:val="24"/>
          <w:szCs w:val="24"/>
        </w:rPr>
        <w:t>s</w:t>
      </w:r>
      <w:r>
        <w:rPr>
          <w:rFonts w:ascii="Times New Roman" w:hAnsi="Times New Roman" w:cs="Times New Roman"/>
          <w:sz w:val="24"/>
          <w:szCs w:val="24"/>
        </w:rPr>
        <w:t xml:space="preserve"> being unable to do their job. Depending on the policy, the company may have to purchase the applications for the staff member</w:t>
      </w:r>
      <w:r w:rsidR="00CE622C">
        <w:rPr>
          <w:rFonts w:ascii="Times New Roman" w:hAnsi="Times New Roman" w:cs="Times New Roman"/>
          <w:sz w:val="24"/>
          <w:szCs w:val="24"/>
        </w:rPr>
        <w:t>s</w:t>
      </w:r>
      <w:r>
        <w:rPr>
          <w:rFonts w:ascii="Times New Roman" w:hAnsi="Times New Roman" w:cs="Times New Roman"/>
          <w:sz w:val="24"/>
          <w:szCs w:val="24"/>
        </w:rPr>
        <w:t xml:space="preserve"> which could be very expensive if they have to do it for each staff member.</w:t>
      </w:r>
    </w:p>
    <w:p w14:paraId="2B8D2DFD" w14:textId="603F80FB" w:rsidR="00284F59" w:rsidRDefault="00284F59" w:rsidP="00D51B47">
      <w:pPr>
        <w:rPr>
          <w:rFonts w:ascii="Times New Roman" w:hAnsi="Times New Roman" w:cs="Times New Roman"/>
          <w:sz w:val="24"/>
          <w:szCs w:val="24"/>
        </w:rPr>
      </w:pPr>
      <w:r>
        <w:rPr>
          <w:rFonts w:ascii="Times New Roman" w:hAnsi="Times New Roman" w:cs="Times New Roman"/>
          <w:sz w:val="24"/>
          <w:szCs w:val="24"/>
        </w:rPr>
        <w:t xml:space="preserve">The final disadvantage of BYOT is that it may make it difficult for maintenance </w:t>
      </w:r>
      <w:sdt>
        <w:sdtPr>
          <w:rPr>
            <w:rFonts w:ascii="Times New Roman" w:hAnsi="Times New Roman" w:cs="Times New Roman"/>
            <w:sz w:val="24"/>
            <w:szCs w:val="24"/>
          </w:rPr>
          <w:id w:val="-191113984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Jam15 \l 2057 </w:instrText>
          </w:r>
          <w:r>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is because </w:t>
      </w:r>
      <w:r w:rsidR="000D46C0">
        <w:rPr>
          <w:rFonts w:ascii="Times New Roman" w:hAnsi="Times New Roman" w:cs="Times New Roman"/>
          <w:sz w:val="24"/>
          <w:szCs w:val="24"/>
        </w:rPr>
        <w:t>there</w:t>
      </w:r>
      <w:r>
        <w:rPr>
          <w:rFonts w:ascii="Times New Roman" w:hAnsi="Times New Roman" w:cs="Times New Roman"/>
          <w:sz w:val="24"/>
          <w:szCs w:val="24"/>
        </w:rPr>
        <w:t xml:space="preserve"> will be a variety of different devices being used by staff members. This reduces the likelihood of there being any spare parts for a particular device. This means that if a staff member is using their own laptop and some of the letters on the keyboard break, there may not be any replacement letters for that particular laptop. These are the disadvantages of BYOT.</w:t>
      </w:r>
    </w:p>
    <w:p w14:paraId="602A3029" w14:textId="4BFB2DAE" w:rsidR="00284F59" w:rsidRPr="00EB6E34" w:rsidRDefault="00284F59" w:rsidP="00D51B47">
      <w:pPr>
        <w:rPr>
          <w:rFonts w:ascii="Times New Roman" w:hAnsi="Times New Roman" w:cs="Times New Roman"/>
          <w:sz w:val="24"/>
          <w:szCs w:val="24"/>
        </w:rPr>
      </w:pPr>
      <w:r>
        <w:rPr>
          <w:rFonts w:ascii="Times New Roman" w:hAnsi="Times New Roman" w:cs="Times New Roman"/>
          <w:sz w:val="24"/>
          <w:szCs w:val="24"/>
        </w:rPr>
        <w:t>In conclusion, BYOT is a useful policy that can be beneficial to a company. However, the company has to be aware of the risks and disadvantages of implementing this policy.</w:t>
      </w:r>
    </w:p>
    <w:p w14:paraId="2D637FFE" w14:textId="77777777" w:rsidR="00EB6E34" w:rsidRPr="002545A8" w:rsidRDefault="00EB6E34" w:rsidP="00D51B47">
      <w:pPr>
        <w:rPr>
          <w:highlight w:val="yellow"/>
        </w:rPr>
      </w:pPr>
    </w:p>
    <w:p w14:paraId="6AC20EC9" w14:textId="760D78D3" w:rsidR="00D51B47" w:rsidRDefault="00D51B47" w:rsidP="00D51B47">
      <w:pPr>
        <w:rPr>
          <w:highlight w:val="yellow"/>
        </w:rPr>
      </w:pPr>
    </w:p>
    <w:p w14:paraId="7DE11B34" w14:textId="77777777" w:rsidR="00FB2D9C" w:rsidRPr="002545A8" w:rsidRDefault="00FB2D9C" w:rsidP="00D51B47">
      <w:pPr>
        <w:rPr>
          <w:highlight w:val="yellow"/>
        </w:rPr>
      </w:pPr>
    </w:p>
    <w:p w14:paraId="122E7FEE" w14:textId="1D294E82" w:rsidR="00D51B47" w:rsidRPr="006A74BF" w:rsidRDefault="00D51B47" w:rsidP="00D51B47">
      <w:pPr>
        <w:pStyle w:val="Heading1"/>
      </w:pPr>
      <w:bookmarkStart w:id="5" w:name="_Toc37936250"/>
      <w:r w:rsidRPr="006A74BF">
        <w:t>BYOT Software</w:t>
      </w:r>
      <w:bookmarkEnd w:id="5"/>
    </w:p>
    <w:p w14:paraId="0E383450" w14:textId="733CFD1B" w:rsidR="00D51B47" w:rsidRPr="00DE5D58" w:rsidRDefault="00D51B47" w:rsidP="00D51B47"/>
    <w:p w14:paraId="50FCFBA3" w14:textId="52015A45" w:rsidR="006A74BF" w:rsidRDefault="009941DA" w:rsidP="00D51B47">
      <w:pPr>
        <w:rPr>
          <w:rFonts w:ascii="Times New Roman" w:hAnsi="Times New Roman" w:cs="Times New Roman"/>
          <w:sz w:val="24"/>
          <w:szCs w:val="24"/>
        </w:rPr>
      </w:pPr>
      <w:r w:rsidRPr="00DE5D58">
        <w:rPr>
          <w:rFonts w:ascii="Times New Roman" w:hAnsi="Times New Roman" w:cs="Times New Roman"/>
          <w:sz w:val="24"/>
          <w:szCs w:val="24"/>
        </w:rPr>
        <w:t xml:space="preserve">It is important </w:t>
      </w:r>
      <w:r w:rsidR="00DE5D58" w:rsidRPr="00DE5D58">
        <w:rPr>
          <w:rFonts w:ascii="Times New Roman" w:hAnsi="Times New Roman" w:cs="Times New Roman"/>
          <w:sz w:val="24"/>
          <w:szCs w:val="24"/>
        </w:rPr>
        <w:t>to be secure when implementing a BYOT policy.</w:t>
      </w:r>
      <w:r w:rsidR="00DE5D58">
        <w:rPr>
          <w:rFonts w:ascii="Times New Roman" w:hAnsi="Times New Roman" w:cs="Times New Roman"/>
          <w:sz w:val="24"/>
          <w:szCs w:val="24"/>
        </w:rPr>
        <w:t xml:space="preserve"> This is why you should use software that can help to make the devices more secure. One way you can do this is to implement EMM (Enterprise Mobility Management) </w:t>
      </w:r>
      <w:sdt>
        <w:sdtPr>
          <w:rPr>
            <w:rFonts w:ascii="Times New Roman" w:hAnsi="Times New Roman" w:cs="Times New Roman"/>
            <w:sz w:val="24"/>
            <w:szCs w:val="24"/>
          </w:rPr>
          <w:id w:val="-1863584406"/>
          <w:citation/>
        </w:sdtPr>
        <w:sdtEndPr/>
        <w:sdtContent>
          <w:r w:rsidR="00DE5D58">
            <w:rPr>
              <w:rFonts w:ascii="Times New Roman" w:hAnsi="Times New Roman" w:cs="Times New Roman"/>
              <w:sz w:val="24"/>
              <w:szCs w:val="24"/>
            </w:rPr>
            <w:fldChar w:fldCharType="begin"/>
          </w:r>
          <w:r w:rsidR="00DE5D58">
            <w:rPr>
              <w:rFonts w:ascii="Times New Roman" w:hAnsi="Times New Roman" w:cs="Times New Roman"/>
              <w:sz w:val="24"/>
              <w:szCs w:val="24"/>
            </w:rPr>
            <w:instrText xml:space="preserve"> CITATION Dra14 \l 2057 </w:instrText>
          </w:r>
          <w:r w:rsidR="00DE5D58">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[3]</w:t>
          </w:r>
          <w:r w:rsidR="00DE5D58">
            <w:rPr>
              <w:rFonts w:ascii="Times New Roman" w:hAnsi="Times New Roman" w:cs="Times New Roman"/>
              <w:sz w:val="24"/>
              <w:szCs w:val="24"/>
            </w:rPr>
            <w:fldChar w:fldCharType="end"/>
          </w:r>
        </w:sdtContent>
      </w:sdt>
      <w:r w:rsidR="00DE5D58">
        <w:rPr>
          <w:rFonts w:ascii="Times New Roman" w:hAnsi="Times New Roman" w:cs="Times New Roman"/>
          <w:sz w:val="24"/>
          <w:szCs w:val="24"/>
        </w:rPr>
        <w:t xml:space="preserve">. EMM is a way for </w:t>
      </w:r>
      <w:r w:rsidR="00260EF7">
        <w:rPr>
          <w:rFonts w:ascii="Times New Roman" w:hAnsi="Times New Roman" w:cs="Times New Roman"/>
          <w:sz w:val="24"/>
          <w:szCs w:val="24"/>
        </w:rPr>
        <w:t>a</w:t>
      </w:r>
      <w:r w:rsidR="00DE5D58">
        <w:rPr>
          <w:rFonts w:ascii="Times New Roman" w:hAnsi="Times New Roman" w:cs="Times New Roman"/>
          <w:sz w:val="24"/>
          <w:szCs w:val="24"/>
        </w:rPr>
        <w:t xml:space="preserve"> company to overlook </w:t>
      </w:r>
      <w:r w:rsidR="00260EF7">
        <w:rPr>
          <w:rFonts w:ascii="Times New Roman" w:hAnsi="Times New Roman" w:cs="Times New Roman"/>
          <w:sz w:val="24"/>
          <w:szCs w:val="24"/>
        </w:rPr>
        <w:t xml:space="preserve">the devices that are being used on their network. There are different sections of EMM. These are </w:t>
      </w:r>
      <w:commentRangeStart w:id="6"/>
      <w:r w:rsidR="00260EF7">
        <w:rPr>
          <w:rFonts w:ascii="Times New Roman" w:hAnsi="Times New Roman" w:cs="Times New Roman"/>
          <w:sz w:val="24"/>
          <w:szCs w:val="24"/>
        </w:rPr>
        <w:t xml:space="preserve">MEM, MAM, and MIM </w:t>
      </w:r>
      <w:commentRangeEnd w:id="6"/>
      <w:r w:rsidR="00C53D5E">
        <w:rPr>
          <w:rStyle w:val="CommentReference"/>
        </w:rPr>
        <w:commentReference w:id="6"/>
      </w:r>
      <w:sdt>
        <w:sdtPr>
          <w:rPr>
            <w:rFonts w:ascii="Times New Roman" w:hAnsi="Times New Roman" w:cs="Times New Roman"/>
            <w:sz w:val="24"/>
            <w:szCs w:val="24"/>
          </w:rPr>
          <w:id w:val="1252240740"/>
          <w:citation/>
        </w:sdtPr>
        <w:sdtEndPr/>
        <w:sdtContent>
          <w:r w:rsidR="00260EF7">
            <w:rPr>
              <w:rFonts w:ascii="Times New Roman" w:hAnsi="Times New Roman" w:cs="Times New Roman"/>
              <w:sz w:val="24"/>
              <w:szCs w:val="24"/>
            </w:rPr>
            <w:fldChar w:fldCharType="begin"/>
          </w:r>
          <w:r w:rsidR="00260EF7">
            <w:rPr>
              <w:rFonts w:ascii="Times New Roman" w:hAnsi="Times New Roman" w:cs="Times New Roman"/>
              <w:sz w:val="24"/>
              <w:szCs w:val="24"/>
            </w:rPr>
            <w:instrText xml:space="preserve"> CITATION Dra14 \l 2057 </w:instrText>
          </w:r>
          <w:r w:rsidR="00260EF7">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[3]</w:t>
          </w:r>
          <w:r w:rsidR="00260EF7">
            <w:rPr>
              <w:rFonts w:ascii="Times New Roman" w:hAnsi="Times New Roman" w:cs="Times New Roman"/>
              <w:sz w:val="24"/>
              <w:szCs w:val="24"/>
            </w:rPr>
            <w:fldChar w:fldCharType="end"/>
          </w:r>
        </w:sdtContent>
      </w:sdt>
      <w:r w:rsidR="00260EF7">
        <w:rPr>
          <w:rFonts w:ascii="Times New Roman" w:hAnsi="Times New Roman" w:cs="Times New Roman"/>
          <w:sz w:val="24"/>
          <w:szCs w:val="24"/>
        </w:rPr>
        <w:t>.</w:t>
      </w:r>
    </w:p>
    <w:p w14:paraId="05C6D971" w14:textId="5709F043" w:rsidR="009941DA" w:rsidRDefault="00260EF7" w:rsidP="00D51B47">
      <w:pPr>
        <w:rPr>
          <w:rFonts w:ascii="Times New Roman" w:hAnsi="Times New Roman" w:cs="Times New Roman"/>
          <w:sz w:val="24"/>
          <w:szCs w:val="24"/>
        </w:rPr>
      </w:pPr>
      <w:r>
        <w:rPr>
          <w:rFonts w:ascii="Times New Roman" w:hAnsi="Times New Roman" w:cs="Times New Roman"/>
          <w:sz w:val="24"/>
          <w:szCs w:val="24"/>
        </w:rPr>
        <w:t xml:space="preserve">MEM (Mobile Email Management) is a way for a company to manage the way that </w:t>
      </w:r>
      <w:r w:rsidR="00860FBA">
        <w:rPr>
          <w:rFonts w:ascii="Times New Roman" w:hAnsi="Times New Roman" w:cs="Times New Roman"/>
          <w:sz w:val="24"/>
          <w:szCs w:val="24"/>
        </w:rPr>
        <w:t>e</w:t>
      </w:r>
      <w:r>
        <w:rPr>
          <w:rFonts w:ascii="Times New Roman" w:hAnsi="Times New Roman" w:cs="Times New Roman"/>
          <w:sz w:val="24"/>
          <w:szCs w:val="24"/>
        </w:rPr>
        <w:t xml:space="preserve">-mail is used on the devices </w:t>
      </w:r>
      <w:sdt>
        <w:sdtPr>
          <w:rPr>
            <w:rFonts w:ascii="Times New Roman" w:hAnsi="Times New Roman" w:cs="Times New Roman"/>
            <w:sz w:val="24"/>
            <w:szCs w:val="24"/>
          </w:rPr>
          <w:id w:val="-152454431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Mob20 \l 2057 </w:instrText>
          </w:r>
          <w:r>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60FBA">
        <w:rPr>
          <w:rFonts w:ascii="Times New Roman" w:hAnsi="Times New Roman" w:cs="Times New Roman"/>
          <w:sz w:val="24"/>
          <w:szCs w:val="24"/>
        </w:rPr>
        <w:t xml:space="preserve">For example, MEM allows the company to ensure that only certain devices can access the e-mail. This can help to ensure that unauthorised people and devices </w:t>
      </w:r>
      <w:r w:rsidR="006A74BF">
        <w:rPr>
          <w:rFonts w:ascii="Times New Roman" w:hAnsi="Times New Roman" w:cs="Times New Roman"/>
          <w:sz w:val="24"/>
          <w:szCs w:val="24"/>
        </w:rPr>
        <w:t>cannot</w:t>
      </w:r>
      <w:r w:rsidR="00860FBA">
        <w:rPr>
          <w:rFonts w:ascii="Times New Roman" w:hAnsi="Times New Roman" w:cs="Times New Roman"/>
          <w:sz w:val="24"/>
          <w:szCs w:val="24"/>
        </w:rPr>
        <w:t xml:space="preserve"> access the e-mail.</w:t>
      </w:r>
      <w:r w:rsidR="006A74BF">
        <w:rPr>
          <w:rFonts w:ascii="Times New Roman" w:hAnsi="Times New Roman" w:cs="Times New Roman"/>
          <w:sz w:val="24"/>
          <w:szCs w:val="24"/>
        </w:rPr>
        <w:t xml:space="preserve"> The company can also use MEM to prevent unauthorised e-mail attachments </w:t>
      </w:r>
      <w:sdt>
        <w:sdtPr>
          <w:rPr>
            <w:rFonts w:ascii="Times New Roman" w:hAnsi="Times New Roman" w:cs="Times New Roman"/>
            <w:sz w:val="24"/>
            <w:szCs w:val="24"/>
          </w:rPr>
          <w:id w:val="-857885387"/>
          <w:citation/>
        </w:sdtPr>
        <w:sdtEndPr/>
        <w:sdtContent>
          <w:r w:rsidR="006A74BF">
            <w:rPr>
              <w:rFonts w:ascii="Times New Roman" w:hAnsi="Times New Roman" w:cs="Times New Roman"/>
              <w:sz w:val="24"/>
              <w:szCs w:val="24"/>
            </w:rPr>
            <w:fldChar w:fldCharType="begin"/>
          </w:r>
          <w:r w:rsidR="006A74BF">
            <w:rPr>
              <w:rFonts w:ascii="Times New Roman" w:hAnsi="Times New Roman" w:cs="Times New Roman"/>
              <w:sz w:val="24"/>
              <w:szCs w:val="24"/>
            </w:rPr>
            <w:instrText xml:space="preserve"> CITATION Mob20 \l 2057 </w:instrText>
          </w:r>
          <w:r w:rsidR="006A74BF">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[4]</w:t>
          </w:r>
          <w:r w:rsidR="006A74BF">
            <w:rPr>
              <w:rFonts w:ascii="Times New Roman" w:hAnsi="Times New Roman" w:cs="Times New Roman"/>
              <w:sz w:val="24"/>
              <w:szCs w:val="24"/>
            </w:rPr>
            <w:fldChar w:fldCharType="end"/>
          </w:r>
        </w:sdtContent>
      </w:sdt>
      <w:r w:rsidR="006A74BF">
        <w:rPr>
          <w:rFonts w:ascii="Times New Roman" w:hAnsi="Times New Roman" w:cs="Times New Roman"/>
          <w:sz w:val="24"/>
          <w:szCs w:val="24"/>
        </w:rPr>
        <w:t>. This will make the devices more secure as it reduces the risk of a staff member opening an e-mail attachment that contains viruses and trojan horses. This is why MEM is an important feature when implementing BYOT.</w:t>
      </w:r>
    </w:p>
    <w:p w14:paraId="231C115A" w14:textId="7D13ADD9" w:rsidR="006A74BF" w:rsidRDefault="006A74BF" w:rsidP="00D51B47">
      <w:pPr>
        <w:rPr>
          <w:rFonts w:ascii="Times New Roman" w:hAnsi="Times New Roman" w:cs="Times New Roman"/>
          <w:sz w:val="24"/>
          <w:szCs w:val="24"/>
        </w:rPr>
      </w:pPr>
      <w:r>
        <w:rPr>
          <w:rFonts w:ascii="Times New Roman" w:hAnsi="Times New Roman" w:cs="Times New Roman"/>
          <w:sz w:val="24"/>
          <w:szCs w:val="24"/>
        </w:rPr>
        <w:t>M</w:t>
      </w:r>
      <w:r w:rsidR="00136284">
        <w:rPr>
          <w:rFonts w:ascii="Times New Roman" w:hAnsi="Times New Roman" w:cs="Times New Roman"/>
          <w:sz w:val="24"/>
          <w:szCs w:val="24"/>
        </w:rPr>
        <w:t>A</w:t>
      </w:r>
      <w:r>
        <w:rPr>
          <w:rFonts w:ascii="Times New Roman" w:hAnsi="Times New Roman" w:cs="Times New Roman"/>
          <w:sz w:val="24"/>
          <w:szCs w:val="24"/>
        </w:rPr>
        <w:t>M (</w:t>
      </w:r>
      <w:r w:rsidR="005B27A1">
        <w:rPr>
          <w:rFonts w:ascii="Times New Roman" w:hAnsi="Times New Roman" w:cs="Times New Roman"/>
          <w:sz w:val="24"/>
          <w:szCs w:val="24"/>
        </w:rPr>
        <w:t xml:space="preserve">Mobile </w:t>
      </w:r>
      <w:r w:rsidR="00136284">
        <w:rPr>
          <w:rFonts w:ascii="Times New Roman" w:hAnsi="Times New Roman" w:cs="Times New Roman"/>
          <w:sz w:val="24"/>
          <w:szCs w:val="24"/>
        </w:rPr>
        <w:t>Application</w:t>
      </w:r>
      <w:r w:rsidR="005B27A1">
        <w:rPr>
          <w:rFonts w:ascii="Times New Roman" w:hAnsi="Times New Roman" w:cs="Times New Roman"/>
          <w:sz w:val="24"/>
          <w:szCs w:val="24"/>
        </w:rPr>
        <w:t xml:space="preserve"> Management)</w:t>
      </w:r>
      <w:r w:rsidR="00136284">
        <w:rPr>
          <w:rFonts w:ascii="Times New Roman" w:hAnsi="Times New Roman" w:cs="Times New Roman"/>
          <w:sz w:val="24"/>
          <w:szCs w:val="24"/>
        </w:rPr>
        <w:t xml:space="preserve"> is a way for the company to manage the applications that the staff members will use while on the company’s network </w:t>
      </w:r>
      <w:sdt>
        <w:sdtPr>
          <w:rPr>
            <w:rFonts w:ascii="Times New Roman" w:hAnsi="Times New Roman" w:cs="Times New Roman"/>
            <w:sz w:val="24"/>
            <w:szCs w:val="24"/>
          </w:rPr>
          <w:id w:val="-260145507"/>
          <w:citation/>
        </w:sdtPr>
        <w:sdtEndPr/>
        <w:sdtContent>
          <w:r w:rsidR="00136284">
            <w:rPr>
              <w:rFonts w:ascii="Times New Roman" w:hAnsi="Times New Roman" w:cs="Times New Roman"/>
              <w:sz w:val="24"/>
              <w:szCs w:val="24"/>
            </w:rPr>
            <w:fldChar w:fldCharType="begin"/>
          </w:r>
          <w:r w:rsidR="00136284">
            <w:rPr>
              <w:rFonts w:ascii="Times New Roman" w:hAnsi="Times New Roman" w:cs="Times New Roman"/>
              <w:sz w:val="24"/>
              <w:szCs w:val="24"/>
            </w:rPr>
            <w:instrText xml:space="preserve">CITATION Wha20 \l 2057 </w:instrText>
          </w:r>
          <w:r w:rsidR="00136284">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[5]</w:t>
          </w:r>
          <w:r w:rsidR="00136284">
            <w:rPr>
              <w:rFonts w:ascii="Times New Roman" w:hAnsi="Times New Roman" w:cs="Times New Roman"/>
              <w:sz w:val="24"/>
              <w:szCs w:val="24"/>
            </w:rPr>
            <w:fldChar w:fldCharType="end"/>
          </w:r>
        </w:sdtContent>
      </w:sdt>
      <w:r w:rsidR="00136284">
        <w:rPr>
          <w:rFonts w:ascii="Times New Roman" w:hAnsi="Times New Roman" w:cs="Times New Roman"/>
          <w:sz w:val="24"/>
          <w:szCs w:val="24"/>
        </w:rPr>
        <w:t xml:space="preserve">. </w:t>
      </w:r>
      <w:r w:rsidR="004446D7">
        <w:rPr>
          <w:rFonts w:ascii="Times New Roman" w:hAnsi="Times New Roman" w:cs="Times New Roman"/>
          <w:sz w:val="24"/>
          <w:szCs w:val="24"/>
        </w:rPr>
        <w:t>F</w:t>
      </w:r>
      <w:r w:rsidR="00136284">
        <w:rPr>
          <w:rFonts w:ascii="Times New Roman" w:hAnsi="Times New Roman" w:cs="Times New Roman"/>
          <w:sz w:val="24"/>
          <w:szCs w:val="24"/>
        </w:rPr>
        <w:t>or</w:t>
      </w:r>
      <w:r w:rsidR="004446D7">
        <w:rPr>
          <w:rFonts w:ascii="Times New Roman" w:hAnsi="Times New Roman" w:cs="Times New Roman"/>
          <w:sz w:val="24"/>
          <w:szCs w:val="24"/>
        </w:rPr>
        <w:t xml:space="preserve"> example, MAM allows the company to install the required applications on the device. It also makes sure that the applications are up to date with the latest version. The company can also manage the data that is being used by the applications </w:t>
      </w:r>
      <w:sdt>
        <w:sdtPr>
          <w:rPr>
            <w:rFonts w:ascii="Times New Roman" w:hAnsi="Times New Roman" w:cs="Times New Roman"/>
            <w:sz w:val="24"/>
            <w:szCs w:val="24"/>
          </w:rPr>
          <w:id w:val="996536140"/>
          <w:citation/>
        </w:sdtPr>
        <w:sdtEndPr/>
        <w:sdtContent>
          <w:r w:rsidR="004446D7">
            <w:rPr>
              <w:rFonts w:ascii="Times New Roman" w:hAnsi="Times New Roman" w:cs="Times New Roman"/>
              <w:sz w:val="24"/>
              <w:szCs w:val="24"/>
            </w:rPr>
            <w:fldChar w:fldCharType="begin"/>
          </w:r>
          <w:r w:rsidR="004446D7">
            <w:rPr>
              <w:rFonts w:ascii="Times New Roman" w:hAnsi="Times New Roman" w:cs="Times New Roman"/>
              <w:sz w:val="24"/>
              <w:szCs w:val="24"/>
            </w:rPr>
            <w:instrText xml:space="preserve"> CITATION Wha20 \l 2057 </w:instrText>
          </w:r>
          <w:r w:rsidR="004446D7">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[5]</w:t>
          </w:r>
          <w:r w:rsidR="004446D7">
            <w:rPr>
              <w:rFonts w:ascii="Times New Roman" w:hAnsi="Times New Roman" w:cs="Times New Roman"/>
              <w:sz w:val="24"/>
              <w:szCs w:val="24"/>
            </w:rPr>
            <w:fldChar w:fldCharType="end"/>
          </w:r>
        </w:sdtContent>
      </w:sdt>
      <w:r w:rsidR="004446D7">
        <w:rPr>
          <w:rFonts w:ascii="Times New Roman" w:hAnsi="Times New Roman" w:cs="Times New Roman"/>
          <w:sz w:val="24"/>
          <w:szCs w:val="24"/>
        </w:rPr>
        <w:t>. This can help to prevent any confidential data from being passed through the applications. It also prevents staff members from using applications that can cause viruses. This is why MAM is an important feature when implementing BYOT.</w:t>
      </w:r>
    </w:p>
    <w:p w14:paraId="74137CBF" w14:textId="13A34008" w:rsidR="004446D7" w:rsidRDefault="004446D7" w:rsidP="00D51B47">
      <w:pPr>
        <w:rPr>
          <w:rFonts w:ascii="Times New Roman" w:hAnsi="Times New Roman" w:cs="Times New Roman"/>
          <w:sz w:val="24"/>
          <w:szCs w:val="24"/>
        </w:rPr>
      </w:pPr>
      <w:r>
        <w:rPr>
          <w:rFonts w:ascii="Times New Roman" w:hAnsi="Times New Roman" w:cs="Times New Roman"/>
          <w:sz w:val="24"/>
          <w:szCs w:val="24"/>
        </w:rPr>
        <w:t>MIM (Mobile Information Management)</w:t>
      </w:r>
      <w:r w:rsidR="00E35832">
        <w:rPr>
          <w:rFonts w:ascii="Times New Roman" w:hAnsi="Times New Roman" w:cs="Times New Roman"/>
          <w:sz w:val="24"/>
          <w:szCs w:val="24"/>
        </w:rPr>
        <w:t xml:space="preserve"> is a way for the company to protect any confidential or important data from being shared by members of staff </w:t>
      </w:r>
      <w:sdt>
        <w:sdtPr>
          <w:rPr>
            <w:rFonts w:ascii="Times New Roman" w:hAnsi="Times New Roman" w:cs="Times New Roman"/>
            <w:sz w:val="24"/>
            <w:szCs w:val="24"/>
          </w:rPr>
          <w:id w:val="-1996637877"/>
          <w:citation/>
        </w:sdtPr>
        <w:sdtEndPr/>
        <w:sdtContent>
          <w:r w:rsidR="00E35832">
            <w:rPr>
              <w:rFonts w:ascii="Times New Roman" w:hAnsi="Times New Roman" w:cs="Times New Roman"/>
              <w:sz w:val="24"/>
              <w:szCs w:val="24"/>
            </w:rPr>
            <w:fldChar w:fldCharType="begin"/>
          </w:r>
          <w:r w:rsidR="00E35832">
            <w:rPr>
              <w:rFonts w:ascii="Times New Roman" w:hAnsi="Times New Roman" w:cs="Times New Roman"/>
              <w:sz w:val="24"/>
              <w:szCs w:val="24"/>
            </w:rPr>
            <w:instrText xml:space="preserve"> CITATION Dat18 \l 2057 </w:instrText>
          </w:r>
          <w:r w:rsidR="00E35832">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[6]</w:t>
          </w:r>
          <w:r w:rsidR="00E35832">
            <w:rPr>
              <w:rFonts w:ascii="Times New Roman" w:hAnsi="Times New Roman" w:cs="Times New Roman"/>
              <w:sz w:val="24"/>
              <w:szCs w:val="24"/>
            </w:rPr>
            <w:fldChar w:fldCharType="end"/>
          </w:r>
        </w:sdtContent>
      </w:sdt>
      <w:r w:rsidR="00E35832">
        <w:rPr>
          <w:rFonts w:ascii="Times New Roman" w:hAnsi="Times New Roman" w:cs="Times New Roman"/>
          <w:sz w:val="24"/>
          <w:szCs w:val="24"/>
        </w:rPr>
        <w:t xml:space="preserve">. This is important as it can prevent staff members from purposely or accidentally giving away important information. The software is able to identify sensitive information and disable the features that would allow </w:t>
      </w:r>
      <w:r w:rsidR="00E35832">
        <w:rPr>
          <w:rFonts w:ascii="Times New Roman" w:hAnsi="Times New Roman" w:cs="Times New Roman"/>
          <w:sz w:val="24"/>
          <w:szCs w:val="24"/>
        </w:rPr>
        <w:lastRenderedPageBreak/>
        <w:t xml:space="preserve">the user to share this information outside of the company </w:t>
      </w:r>
      <w:sdt>
        <w:sdtPr>
          <w:rPr>
            <w:rFonts w:ascii="Times New Roman" w:hAnsi="Times New Roman" w:cs="Times New Roman"/>
            <w:sz w:val="24"/>
            <w:szCs w:val="24"/>
          </w:rPr>
          <w:id w:val="244927731"/>
          <w:citation/>
        </w:sdtPr>
        <w:sdtEndPr/>
        <w:sdtContent>
          <w:r w:rsidR="00E35832">
            <w:rPr>
              <w:rFonts w:ascii="Times New Roman" w:hAnsi="Times New Roman" w:cs="Times New Roman"/>
              <w:sz w:val="24"/>
              <w:szCs w:val="24"/>
            </w:rPr>
            <w:fldChar w:fldCharType="begin"/>
          </w:r>
          <w:r w:rsidR="00E35832">
            <w:rPr>
              <w:rFonts w:ascii="Times New Roman" w:hAnsi="Times New Roman" w:cs="Times New Roman"/>
              <w:sz w:val="24"/>
              <w:szCs w:val="24"/>
            </w:rPr>
            <w:instrText xml:space="preserve"> CITATION Dat18 \l 2057 </w:instrText>
          </w:r>
          <w:r w:rsidR="00E35832">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[6]</w:t>
          </w:r>
          <w:r w:rsidR="00E35832">
            <w:rPr>
              <w:rFonts w:ascii="Times New Roman" w:hAnsi="Times New Roman" w:cs="Times New Roman"/>
              <w:sz w:val="24"/>
              <w:szCs w:val="24"/>
            </w:rPr>
            <w:fldChar w:fldCharType="end"/>
          </w:r>
        </w:sdtContent>
      </w:sdt>
      <w:r w:rsidR="00E35832">
        <w:rPr>
          <w:rFonts w:ascii="Times New Roman" w:hAnsi="Times New Roman" w:cs="Times New Roman"/>
          <w:sz w:val="24"/>
          <w:szCs w:val="24"/>
        </w:rPr>
        <w:t>. MIM can help with security because it is an extra layer of protection that can be put onto the staffs software to stop them from giving away important information. This is why MIM is an important feature when implementing BYOT.</w:t>
      </w:r>
    </w:p>
    <w:p w14:paraId="28BB5D09" w14:textId="64262037" w:rsidR="00E35832" w:rsidRDefault="00E35832" w:rsidP="00F95AF5">
      <w:pPr>
        <w:rPr>
          <w:rFonts w:ascii="Times New Roman" w:hAnsi="Times New Roman" w:cs="Times New Roman"/>
          <w:sz w:val="24"/>
          <w:szCs w:val="24"/>
        </w:rPr>
      </w:pPr>
      <w:r>
        <w:rPr>
          <w:rFonts w:ascii="Times New Roman" w:hAnsi="Times New Roman" w:cs="Times New Roman"/>
          <w:sz w:val="24"/>
          <w:szCs w:val="24"/>
        </w:rPr>
        <w:t>In conclusion, when implementing a BYOT policy, you should also consider getting these different software’s to help with security and to protect any vulnerable or important information.</w:t>
      </w:r>
    </w:p>
    <w:p w14:paraId="25AEB7D2" w14:textId="3ACEC4F6" w:rsidR="00FB2D9C" w:rsidRDefault="00FB2D9C" w:rsidP="00F95AF5">
      <w:pPr>
        <w:rPr>
          <w:rFonts w:ascii="Times New Roman" w:hAnsi="Times New Roman" w:cs="Times New Roman"/>
          <w:sz w:val="24"/>
          <w:szCs w:val="24"/>
        </w:rPr>
      </w:pPr>
    </w:p>
    <w:p w14:paraId="2966EAC2" w14:textId="51D65A7E" w:rsidR="00FB2D9C" w:rsidRDefault="00FB2D9C" w:rsidP="00F95AF5">
      <w:pPr>
        <w:rPr>
          <w:rFonts w:ascii="Times New Roman" w:hAnsi="Times New Roman" w:cs="Times New Roman"/>
          <w:sz w:val="24"/>
          <w:szCs w:val="24"/>
        </w:rPr>
      </w:pPr>
    </w:p>
    <w:p w14:paraId="275A7BA0" w14:textId="77777777" w:rsidR="00FB2D9C" w:rsidRDefault="00FB2D9C" w:rsidP="00F95AF5">
      <w:pPr>
        <w:rPr>
          <w:rFonts w:ascii="Times New Roman" w:hAnsi="Times New Roman" w:cs="Times New Roman"/>
          <w:sz w:val="24"/>
          <w:szCs w:val="24"/>
        </w:rPr>
      </w:pPr>
    </w:p>
    <w:p w14:paraId="0104DE1C" w14:textId="547F7EB5" w:rsidR="00B13D87" w:rsidRPr="00494961" w:rsidRDefault="00271444" w:rsidP="00B13D87">
      <w:pPr>
        <w:pStyle w:val="Heading1"/>
      </w:pPr>
      <w:bookmarkStart w:id="7" w:name="_Toc37936251"/>
      <w:r>
        <w:t xml:space="preserve">Password </w:t>
      </w:r>
      <w:r w:rsidR="00B13D87" w:rsidRPr="00494961">
        <w:t>Policy</w:t>
      </w:r>
      <w:bookmarkEnd w:id="7"/>
    </w:p>
    <w:p w14:paraId="34DF48E0" w14:textId="77777777" w:rsidR="00FB2D9C" w:rsidRDefault="00FB2D9C" w:rsidP="00494961">
      <w:pPr>
        <w:rPr>
          <w:rFonts w:ascii="Times New Roman" w:hAnsi="Times New Roman" w:cs="Times New Roman"/>
          <w:sz w:val="24"/>
          <w:szCs w:val="24"/>
        </w:rPr>
      </w:pPr>
    </w:p>
    <w:p w14:paraId="17BBA032" w14:textId="63EFA333" w:rsidR="00494961" w:rsidRDefault="00494961" w:rsidP="00494961">
      <w:pPr>
        <w:rPr>
          <w:rFonts w:ascii="Times New Roman" w:hAnsi="Times New Roman" w:cs="Times New Roman"/>
          <w:sz w:val="24"/>
          <w:szCs w:val="24"/>
        </w:rPr>
      </w:pPr>
      <w:r w:rsidRPr="00494961">
        <w:rPr>
          <w:rFonts w:ascii="Times New Roman" w:hAnsi="Times New Roman" w:cs="Times New Roman"/>
          <w:sz w:val="24"/>
          <w:szCs w:val="24"/>
        </w:rPr>
        <w:t>The follow</w:t>
      </w:r>
      <w:r>
        <w:rPr>
          <w:rFonts w:ascii="Times New Roman" w:hAnsi="Times New Roman" w:cs="Times New Roman"/>
          <w:sz w:val="24"/>
          <w:szCs w:val="24"/>
        </w:rPr>
        <w:t>ing policy is a password policy for the company CoffeeCapulus. This policy contains guidelines that all members of staff must abide by when creating a password.</w:t>
      </w:r>
    </w:p>
    <w:p w14:paraId="276C04F5" w14:textId="0B866178" w:rsidR="00494961" w:rsidRDefault="00494961" w:rsidP="00494961">
      <w:pPr>
        <w:rPr>
          <w:rFonts w:ascii="Times New Roman" w:hAnsi="Times New Roman" w:cs="Times New Roman"/>
          <w:sz w:val="24"/>
          <w:szCs w:val="24"/>
        </w:rPr>
      </w:pPr>
      <w:r>
        <w:rPr>
          <w:rFonts w:ascii="Times New Roman" w:hAnsi="Times New Roman" w:cs="Times New Roman"/>
          <w:sz w:val="24"/>
          <w:szCs w:val="24"/>
        </w:rPr>
        <w:t>All passwords must be appropriate. This means that no profanity can be used in the passwords. This is to enforce professional workplace standards.</w:t>
      </w:r>
    </w:p>
    <w:p w14:paraId="3D55F403" w14:textId="1135C91E" w:rsidR="00494961" w:rsidRDefault="00494961" w:rsidP="00494961">
      <w:pPr>
        <w:rPr>
          <w:rFonts w:ascii="Times New Roman" w:hAnsi="Times New Roman" w:cs="Times New Roman"/>
          <w:sz w:val="24"/>
          <w:szCs w:val="24"/>
        </w:rPr>
      </w:pPr>
      <w:r>
        <w:rPr>
          <w:rFonts w:ascii="Times New Roman" w:hAnsi="Times New Roman" w:cs="Times New Roman"/>
          <w:sz w:val="24"/>
          <w:szCs w:val="24"/>
        </w:rPr>
        <w:t>All passwords must be at least 8 characters long. This is to help make the password more secure.</w:t>
      </w:r>
    </w:p>
    <w:p w14:paraId="577130EE" w14:textId="4264E891" w:rsidR="00494961" w:rsidRDefault="00494961" w:rsidP="00494961">
      <w:pPr>
        <w:rPr>
          <w:rFonts w:ascii="Times New Roman" w:hAnsi="Times New Roman" w:cs="Times New Roman"/>
          <w:sz w:val="24"/>
          <w:szCs w:val="24"/>
        </w:rPr>
      </w:pPr>
      <w:r>
        <w:rPr>
          <w:rFonts w:ascii="Times New Roman" w:hAnsi="Times New Roman" w:cs="Times New Roman"/>
          <w:sz w:val="24"/>
          <w:szCs w:val="24"/>
        </w:rPr>
        <w:t>All passwords must contain an uppercase letter, a lowercase letter, a number, and a special character. This is to ensure that the password is a strong and secure password.</w:t>
      </w:r>
    </w:p>
    <w:p w14:paraId="343ACD15" w14:textId="6C625387" w:rsidR="00494961" w:rsidRDefault="00494961" w:rsidP="00494961">
      <w:pPr>
        <w:rPr>
          <w:rFonts w:ascii="Times New Roman" w:hAnsi="Times New Roman" w:cs="Times New Roman"/>
          <w:sz w:val="24"/>
          <w:szCs w:val="24"/>
        </w:rPr>
      </w:pPr>
      <w:r>
        <w:rPr>
          <w:rFonts w:ascii="Times New Roman" w:hAnsi="Times New Roman" w:cs="Times New Roman"/>
          <w:sz w:val="24"/>
          <w:szCs w:val="24"/>
        </w:rPr>
        <w:t xml:space="preserve">The user must not write their password down. This is to ensure that the password </w:t>
      </w:r>
      <w:r w:rsidR="000D46C0">
        <w:rPr>
          <w:rFonts w:ascii="Times New Roman" w:hAnsi="Times New Roman" w:cs="Times New Roman"/>
          <w:sz w:val="24"/>
          <w:szCs w:val="24"/>
        </w:rPr>
        <w:t>cannot</w:t>
      </w:r>
      <w:r>
        <w:rPr>
          <w:rFonts w:ascii="Times New Roman" w:hAnsi="Times New Roman" w:cs="Times New Roman"/>
          <w:sz w:val="24"/>
          <w:szCs w:val="24"/>
        </w:rPr>
        <w:t xml:space="preserve"> be seen by other people. The user should memorise the password they create.</w:t>
      </w:r>
    </w:p>
    <w:p w14:paraId="6710E65C" w14:textId="09FA3B67" w:rsidR="00290000" w:rsidRDefault="00290000" w:rsidP="00494961">
      <w:pPr>
        <w:rPr>
          <w:rFonts w:ascii="Times New Roman" w:hAnsi="Times New Roman" w:cs="Times New Roman"/>
          <w:sz w:val="24"/>
          <w:szCs w:val="24"/>
        </w:rPr>
      </w:pPr>
      <w:r>
        <w:rPr>
          <w:rFonts w:ascii="Times New Roman" w:hAnsi="Times New Roman" w:cs="Times New Roman"/>
          <w:sz w:val="24"/>
          <w:szCs w:val="24"/>
        </w:rPr>
        <w:t>The password must be a unique password.</w:t>
      </w:r>
      <w:r w:rsidR="00BE4F32">
        <w:rPr>
          <w:rFonts w:ascii="Times New Roman" w:hAnsi="Times New Roman" w:cs="Times New Roman"/>
          <w:sz w:val="24"/>
          <w:szCs w:val="24"/>
        </w:rPr>
        <w:t xml:space="preserve"> </w:t>
      </w:r>
      <w:r>
        <w:rPr>
          <w:rFonts w:ascii="Times New Roman" w:hAnsi="Times New Roman" w:cs="Times New Roman"/>
          <w:sz w:val="24"/>
          <w:szCs w:val="24"/>
        </w:rPr>
        <w:t>It should not be the similar to another password that the user has.</w:t>
      </w:r>
    </w:p>
    <w:p w14:paraId="291422A2" w14:textId="0ECD6CB4" w:rsidR="00494961" w:rsidRDefault="00290000" w:rsidP="00494961">
      <w:pPr>
        <w:rPr>
          <w:rFonts w:ascii="Times New Roman" w:hAnsi="Times New Roman" w:cs="Times New Roman"/>
          <w:sz w:val="24"/>
          <w:szCs w:val="24"/>
        </w:rPr>
      </w:pPr>
      <w:r>
        <w:rPr>
          <w:rFonts w:ascii="Times New Roman" w:hAnsi="Times New Roman" w:cs="Times New Roman"/>
          <w:sz w:val="24"/>
          <w:szCs w:val="24"/>
        </w:rPr>
        <w:t>The use</w:t>
      </w:r>
      <w:r w:rsidR="005637A6">
        <w:rPr>
          <w:rFonts w:ascii="Times New Roman" w:hAnsi="Times New Roman" w:cs="Times New Roman"/>
          <w:sz w:val="24"/>
          <w:szCs w:val="24"/>
        </w:rPr>
        <w:t>r</w:t>
      </w:r>
      <w:r>
        <w:rPr>
          <w:rFonts w:ascii="Times New Roman" w:hAnsi="Times New Roman" w:cs="Times New Roman"/>
          <w:sz w:val="24"/>
          <w:szCs w:val="24"/>
        </w:rPr>
        <w:t xml:space="preserve"> should not use any personal information in their password. This is to protect their personal information and to make their password harder to guess.</w:t>
      </w:r>
    </w:p>
    <w:p w14:paraId="3617D6A9" w14:textId="5A1DA086" w:rsidR="00E07F11" w:rsidRDefault="00E07F11" w:rsidP="00494961">
      <w:pPr>
        <w:rPr>
          <w:rFonts w:ascii="Times New Roman" w:hAnsi="Times New Roman" w:cs="Times New Roman"/>
          <w:sz w:val="24"/>
          <w:szCs w:val="24"/>
        </w:rPr>
      </w:pPr>
      <w:r>
        <w:rPr>
          <w:rFonts w:ascii="Times New Roman" w:hAnsi="Times New Roman" w:cs="Times New Roman"/>
          <w:sz w:val="24"/>
          <w:szCs w:val="24"/>
        </w:rPr>
        <w:t>The user must not share their password with other people. This is to prevent other people from accessing confidential and personal work.</w:t>
      </w:r>
    </w:p>
    <w:p w14:paraId="3DA424B3" w14:textId="514C73D2" w:rsidR="00E07F11" w:rsidRDefault="00E07F11" w:rsidP="00494961">
      <w:pPr>
        <w:rPr>
          <w:rFonts w:ascii="Times New Roman" w:hAnsi="Times New Roman" w:cs="Times New Roman"/>
          <w:sz w:val="24"/>
          <w:szCs w:val="24"/>
        </w:rPr>
      </w:pPr>
      <w:r>
        <w:rPr>
          <w:rFonts w:ascii="Times New Roman" w:hAnsi="Times New Roman" w:cs="Times New Roman"/>
          <w:sz w:val="24"/>
          <w:szCs w:val="24"/>
        </w:rPr>
        <w:t>If a user needs to reset their password, their new password cannot be the same as their old one.</w:t>
      </w:r>
    </w:p>
    <w:p w14:paraId="7D0417C7" w14:textId="731446BB" w:rsidR="006D094F" w:rsidRDefault="006D094F" w:rsidP="00494961">
      <w:pPr>
        <w:rPr>
          <w:rFonts w:ascii="Times New Roman" w:hAnsi="Times New Roman" w:cs="Times New Roman"/>
          <w:sz w:val="24"/>
          <w:szCs w:val="24"/>
        </w:rPr>
      </w:pPr>
      <w:r>
        <w:rPr>
          <w:rFonts w:ascii="Times New Roman" w:hAnsi="Times New Roman" w:cs="Times New Roman"/>
          <w:sz w:val="24"/>
          <w:szCs w:val="24"/>
        </w:rPr>
        <w:t>If a user fails to abide by these guidelines, disciplinary measures may be taken against the user.</w:t>
      </w:r>
    </w:p>
    <w:p w14:paraId="6BEA5783" w14:textId="654F3D2B" w:rsidR="00D259C2" w:rsidRDefault="00D259C2" w:rsidP="00494961">
      <w:pPr>
        <w:rPr>
          <w:rFonts w:ascii="Times New Roman" w:hAnsi="Times New Roman" w:cs="Times New Roman"/>
          <w:b/>
          <w:bCs/>
          <w:sz w:val="24"/>
          <w:szCs w:val="24"/>
        </w:rPr>
      </w:pPr>
      <w:r>
        <w:rPr>
          <w:rFonts w:ascii="Times New Roman" w:hAnsi="Times New Roman" w:cs="Times New Roman"/>
          <w:b/>
          <w:bCs/>
          <w:sz w:val="24"/>
          <w:szCs w:val="24"/>
        </w:rPr>
        <w:t>By signing this document, I acknowledge that I have read the policy in its entirety and fully understand that disciplinary measures may be taken if I fail to abide by the policy.</w:t>
      </w:r>
    </w:p>
    <w:p w14:paraId="2BEA8326" w14:textId="1C0917E5" w:rsidR="00D259C2" w:rsidRPr="00D259C2" w:rsidRDefault="00D259C2" w:rsidP="00494961">
      <w:pPr>
        <w:rPr>
          <w:rFonts w:ascii="Times New Roman" w:hAnsi="Times New Roman" w:cs="Times New Roman"/>
          <w:b/>
          <w:bCs/>
          <w:sz w:val="24"/>
          <w:szCs w:val="24"/>
        </w:rPr>
      </w:pPr>
      <w:r>
        <w:rPr>
          <w:rFonts w:ascii="Times New Roman" w:hAnsi="Times New Roman" w:cs="Times New Roman"/>
          <w:b/>
          <w:bCs/>
          <w:sz w:val="24"/>
          <w:szCs w:val="24"/>
        </w:rPr>
        <w:t>Signature:</w:t>
      </w:r>
    </w:p>
    <w:p w14:paraId="5BED66E2" w14:textId="77777777" w:rsidR="00D259C2" w:rsidRDefault="00D259C2" w:rsidP="00494961">
      <w:pPr>
        <w:rPr>
          <w:rFonts w:ascii="Times New Roman" w:hAnsi="Times New Roman" w:cs="Times New Roman"/>
          <w:sz w:val="24"/>
          <w:szCs w:val="24"/>
          <w:highlight w:val="cyan"/>
        </w:rPr>
      </w:pPr>
    </w:p>
    <w:p w14:paraId="623FE114" w14:textId="77777777" w:rsidR="00494961" w:rsidRPr="00494961" w:rsidRDefault="00494961" w:rsidP="00494961">
      <w:pPr>
        <w:rPr>
          <w:rFonts w:ascii="Times New Roman" w:hAnsi="Times New Roman" w:cs="Times New Roman"/>
          <w:sz w:val="24"/>
          <w:szCs w:val="24"/>
          <w:highlight w:val="cyan"/>
        </w:rPr>
      </w:pPr>
    </w:p>
    <w:p w14:paraId="3C5C9E04" w14:textId="77777777" w:rsidR="00271444" w:rsidRDefault="00271444">
      <w:pPr>
        <w:spacing w:line="259" w:lineRule="auto"/>
        <w:rPr>
          <w:rFonts w:asciiTheme="majorHAnsi" w:eastAsiaTheme="majorEastAsia" w:hAnsiTheme="majorHAnsi" w:cstheme="majorBidi"/>
          <w:color w:val="2F5496" w:themeColor="accent1" w:themeShade="BF"/>
          <w:sz w:val="32"/>
          <w:szCs w:val="32"/>
          <w:highlight w:val="cyan"/>
        </w:rPr>
      </w:pPr>
      <w:r>
        <w:rPr>
          <w:highlight w:val="cyan"/>
        </w:rPr>
        <w:br w:type="page"/>
      </w:r>
    </w:p>
    <w:p w14:paraId="17C62D07" w14:textId="697FC495" w:rsidR="00D51B47" w:rsidRPr="00271444" w:rsidRDefault="003171B3" w:rsidP="00D51B47">
      <w:pPr>
        <w:pStyle w:val="Heading1"/>
      </w:pPr>
      <w:bookmarkStart w:id="8" w:name="_Toc37936252"/>
      <w:r w:rsidRPr="000C28D3">
        <w:rPr>
          <w:noProof/>
          <w:lang w:eastAsia="en-GB"/>
        </w:rPr>
        <w:lastRenderedPageBreak/>
        <w:drawing>
          <wp:anchor distT="0" distB="0" distL="114300" distR="114300" simplePos="0" relativeHeight="251658240" behindDoc="1" locked="0" layoutInCell="1" allowOverlap="1" wp14:anchorId="55540637" wp14:editId="372DD9EF">
            <wp:simplePos x="0" y="0"/>
            <wp:positionH relativeFrom="margin">
              <wp:posOffset>-342900</wp:posOffset>
            </wp:positionH>
            <wp:positionV relativeFrom="paragraph">
              <wp:posOffset>609600</wp:posOffset>
            </wp:positionV>
            <wp:extent cx="2874010" cy="7753350"/>
            <wp:effectExtent l="0" t="0" r="2540" b="0"/>
            <wp:wrapTight wrapText="bothSides">
              <wp:wrapPolygon edited="0">
                <wp:start x="0" y="0"/>
                <wp:lineTo x="0" y="21547"/>
                <wp:lineTo x="21476" y="21547"/>
                <wp:lineTo x="2147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31018" r="41219"/>
                    <a:stretch/>
                  </pic:blipFill>
                  <pic:spPr bwMode="auto">
                    <a:xfrm>
                      <a:off x="0" y="0"/>
                      <a:ext cx="2874010" cy="7753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1444" w:rsidRPr="000C28D3">
        <w:t xml:space="preserve">Password Policy </w:t>
      </w:r>
      <w:r w:rsidR="00D51B47" w:rsidRPr="000C28D3">
        <w:t>Data Flow Diagram</w:t>
      </w:r>
      <w:bookmarkEnd w:id="8"/>
    </w:p>
    <w:p w14:paraId="19BC9E71" w14:textId="77777777" w:rsidR="003171B3" w:rsidRDefault="003171B3" w:rsidP="00B13D87"/>
    <w:p w14:paraId="35CB30E4" w14:textId="77777777" w:rsidR="003171B3" w:rsidRDefault="003171B3" w:rsidP="00B13D87"/>
    <w:p w14:paraId="25B42F4C" w14:textId="06C88B0E" w:rsidR="0045557D" w:rsidRDefault="003171B3" w:rsidP="00B13D87">
      <w:pPr>
        <w:rPr>
          <w:rFonts w:ascii="Times New Roman" w:hAnsi="Times New Roman" w:cs="Times New Roman"/>
          <w:sz w:val="24"/>
          <w:szCs w:val="24"/>
        </w:rPr>
      </w:pPr>
      <w:r>
        <w:rPr>
          <w:rFonts w:ascii="Times New Roman" w:hAnsi="Times New Roman" w:cs="Times New Roman"/>
          <w:sz w:val="24"/>
          <w:szCs w:val="24"/>
        </w:rPr>
        <w:t>This is the password policy data flow diagram</w:t>
      </w:r>
      <w:r w:rsidR="008C050C">
        <w:rPr>
          <w:rFonts w:ascii="Times New Roman" w:hAnsi="Times New Roman" w:cs="Times New Roman"/>
          <w:sz w:val="24"/>
          <w:szCs w:val="24"/>
        </w:rPr>
        <w:t xml:space="preserve"> for CoffeeCapulus.</w:t>
      </w:r>
      <w:r w:rsidR="0045557D">
        <w:rPr>
          <w:rFonts w:ascii="Times New Roman" w:hAnsi="Times New Roman" w:cs="Times New Roman"/>
          <w:sz w:val="24"/>
          <w:szCs w:val="24"/>
        </w:rPr>
        <w:t xml:space="preserve"> First, the system asks if the user already has a password. If they do, they enter the password and login. This ends the process. If they do not already have a password, they must create a password.</w:t>
      </w:r>
    </w:p>
    <w:p w14:paraId="6FFF0043" w14:textId="1FCF9892" w:rsidR="0045557D" w:rsidRDefault="0045557D" w:rsidP="00B13D87">
      <w:pPr>
        <w:rPr>
          <w:rFonts w:ascii="Times New Roman" w:hAnsi="Times New Roman" w:cs="Times New Roman"/>
          <w:sz w:val="24"/>
          <w:szCs w:val="24"/>
        </w:rPr>
      </w:pPr>
      <w:r>
        <w:rPr>
          <w:rFonts w:ascii="Times New Roman" w:hAnsi="Times New Roman" w:cs="Times New Roman"/>
          <w:sz w:val="24"/>
          <w:szCs w:val="24"/>
        </w:rPr>
        <w:t>The system then checks to see if the password meets the set guidelines. If it does not meet the guidelines, it sends the user back to the login screen where they would have to try to create a password that meets the guidelines.</w:t>
      </w:r>
    </w:p>
    <w:p w14:paraId="1EA29BD5" w14:textId="4E14F71A" w:rsidR="00271444" w:rsidRPr="00CE3E4B" w:rsidRDefault="0045557D" w:rsidP="00CE3E4B">
      <w:pPr>
        <w:rPr>
          <w:rFonts w:ascii="Times New Roman" w:hAnsi="Times New Roman" w:cs="Times New Roman"/>
          <w:sz w:val="24"/>
          <w:szCs w:val="24"/>
        </w:rPr>
      </w:pPr>
      <w:r>
        <w:rPr>
          <w:rFonts w:ascii="Times New Roman" w:hAnsi="Times New Roman" w:cs="Times New Roman"/>
          <w:sz w:val="24"/>
          <w:szCs w:val="24"/>
        </w:rPr>
        <w:t>If the password does meet the guidelines, the password will be created. The user will then enter the password which will then log them in. This is the end of the process</w:t>
      </w:r>
      <w:r w:rsidR="000B1EEA">
        <w:rPr>
          <w:rFonts w:ascii="Times New Roman" w:hAnsi="Times New Roman" w:cs="Times New Roman"/>
          <w:sz w:val="24"/>
          <w:szCs w:val="24"/>
        </w:rPr>
        <w:t>.</w:t>
      </w:r>
    </w:p>
    <w:p w14:paraId="5ADD461D" w14:textId="77777777" w:rsidR="00271444" w:rsidRDefault="00271444" w:rsidP="002F1729">
      <w:pPr>
        <w:pStyle w:val="Heading1"/>
        <w:rPr>
          <w:highlight w:val="cyan"/>
        </w:rPr>
      </w:pPr>
    </w:p>
    <w:p w14:paraId="66A7AAD1" w14:textId="1A59D52E" w:rsidR="002F1729" w:rsidRDefault="002F1729" w:rsidP="002F1729">
      <w:pPr>
        <w:pStyle w:val="Heading1"/>
      </w:pPr>
      <w:bookmarkStart w:id="9" w:name="_Toc37936253"/>
      <w:r w:rsidRPr="000C28D3">
        <w:t>Cloud Service Providers</w:t>
      </w:r>
      <w:bookmarkEnd w:id="9"/>
    </w:p>
    <w:p w14:paraId="03541703" w14:textId="76FA8C2B" w:rsidR="00CE3E4B" w:rsidRDefault="00CE3E4B" w:rsidP="00CE3E4B">
      <w:pPr>
        <w:rPr>
          <w:rFonts w:ascii="Times New Roman" w:hAnsi="Times New Roman" w:cs="Times New Roman"/>
          <w:sz w:val="24"/>
          <w:szCs w:val="24"/>
        </w:rPr>
      </w:pPr>
    </w:p>
    <w:p w14:paraId="04E03B2C" w14:textId="68CECB73" w:rsidR="00CE3E4B" w:rsidRDefault="00173A05" w:rsidP="00CE3E4B">
      <w:pPr>
        <w:rPr>
          <w:rFonts w:ascii="Times New Roman" w:hAnsi="Times New Roman" w:cs="Times New Roman"/>
          <w:sz w:val="24"/>
          <w:szCs w:val="24"/>
        </w:rPr>
      </w:pPr>
      <w:r>
        <w:rPr>
          <w:rFonts w:ascii="Times New Roman" w:hAnsi="Times New Roman" w:cs="Times New Roman"/>
          <w:sz w:val="24"/>
          <w:szCs w:val="24"/>
        </w:rPr>
        <w:t xml:space="preserve">Cloud based service providers </w:t>
      </w:r>
      <w:r w:rsidR="00DA1B00">
        <w:rPr>
          <w:rFonts w:ascii="Times New Roman" w:hAnsi="Times New Roman" w:cs="Times New Roman"/>
          <w:sz w:val="24"/>
          <w:szCs w:val="24"/>
        </w:rPr>
        <w:t xml:space="preserve">are useful as they allow you to store work in servers that are accessed over the internet </w:t>
      </w:r>
      <w:sdt>
        <w:sdtPr>
          <w:rPr>
            <w:rFonts w:ascii="Times New Roman" w:hAnsi="Times New Roman" w:cs="Times New Roman"/>
            <w:sz w:val="24"/>
            <w:szCs w:val="24"/>
          </w:rPr>
          <w:id w:val="798192785"/>
          <w:citation/>
        </w:sdtPr>
        <w:sdtEndPr/>
        <w:sdtContent>
          <w:r w:rsidR="00DA1B00">
            <w:rPr>
              <w:rFonts w:ascii="Times New Roman" w:hAnsi="Times New Roman" w:cs="Times New Roman"/>
              <w:sz w:val="24"/>
              <w:szCs w:val="24"/>
            </w:rPr>
            <w:fldChar w:fldCharType="begin"/>
          </w:r>
          <w:r w:rsidR="00DA1B00">
            <w:rPr>
              <w:rFonts w:ascii="Times New Roman" w:hAnsi="Times New Roman" w:cs="Times New Roman"/>
              <w:sz w:val="24"/>
              <w:szCs w:val="24"/>
            </w:rPr>
            <w:instrText xml:space="preserve"> CITATION Rac13 \l 2057 </w:instrText>
          </w:r>
          <w:r w:rsidR="00DA1B00">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[7]</w:t>
          </w:r>
          <w:r w:rsidR="00DA1B00">
            <w:rPr>
              <w:rFonts w:ascii="Times New Roman" w:hAnsi="Times New Roman" w:cs="Times New Roman"/>
              <w:sz w:val="24"/>
              <w:szCs w:val="24"/>
            </w:rPr>
            <w:fldChar w:fldCharType="end"/>
          </w:r>
        </w:sdtContent>
      </w:sdt>
      <w:r w:rsidR="00DA1B00">
        <w:rPr>
          <w:rFonts w:ascii="Times New Roman" w:hAnsi="Times New Roman" w:cs="Times New Roman"/>
          <w:sz w:val="24"/>
          <w:szCs w:val="24"/>
        </w:rPr>
        <w:t>. This can be useful as you do not have to worry about storing information on site. It can also help to prevent data from being destroyed if an accident occurs.</w:t>
      </w:r>
    </w:p>
    <w:p w14:paraId="09AD9D4B" w14:textId="3DEA658C" w:rsidR="00DA1B00" w:rsidRDefault="00DA1B00" w:rsidP="00CE3E4B">
      <w:pPr>
        <w:rPr>
          <w:rFonts w:ascii="Times New Roman" w:hAnsi="Times New Roman" w:cs="Times New Roman"/>
          <w:sz w:val="24"/>
          <w:szCs w:val="24"/>
        </w:rPr>
      </w:pPr>
      <w:r>
        <w:rPr>
          <w:rFonts w:ascii="Times New Roman" w:hAnsi="Times New Roman" w:cs="Times New Roman"/>
          <w:sz w:val="24"/>
          <w:szCs w:val="24"/>
        </w:rPr>
        <w:t xml:space="preserve">There are a variety of different service providers that CoffeeCapulus could benefit from. The first one that will be discussed is </w:t>
      </w:r>
      <w:r w:rsidR="00415E57">
        <w:rPr>
          <w:rFonts w:ascii="Times New Roman" w:hAnsi="Times New Roman" w:cs="Times New Roman"/>
          <w:sz w:val="24"/>
          <w:szCs w:val="24"/>
        </w:rPr>
        <w:t xml:space="preserve">Microsoft Azure. This is a good cloud service </w:t>
      </w:r>
      <w:r w:rsidR="00732D8B">
        <w:rPr>
          <w:rFonts w:ascii="Times New Roman" w:hAnsi="Times New Roman" w:cs="Times New Roman"/>
          <w:sz w:val="24"/>
          <w:szCs w:val="24"/>
        </w:rPr>
        <w:t xml:space="preserve">provider </w:t>
      </w:r>
      <w:r w:rsidR="00415E57">
        <w:rPr>
          <w:rFonts w:ascii="Times New Roman" w:hAnsi="Times New Roman" w:cs="Times New Roman"/>
          <w:sz w:val="24"/>
          <w:szCs w:val="24"/>
        </w:rPr>
        <w:t xml:space="preserve">for many reasons. The first reason is because it has several data centres and delivery points </w:t>
      </w:r>
      <w:sdt>
        <w:sdtPr>
          <w:rPr>
            <w:rFonts w:ascii="Times New Roman" w:hAnsi="Times New Roman" w:cs="Times New Roman"/>
            <w:sz w:val="24"/>
            <w:szCs w:val="24"/>
          </w:rPr>
          <w:id w:val="1354384577"/>
          <w:citation/>
        </w:sdtPr>
        <w:sdtEndPr/>
        <w:sdtContent>
          <w:r w:rsidR="00415E57">
            <w:rPr>
              <w:rFonts w:ascii="Times New Roman" w:hAnsi="Times New Roman" w:cs="Times New Roman"/>
              <w:sz w:val="24"/>
              <w:szCs w:val="24"/>
            </w:rPr>
            <w:fldChar w:fldCharType="begin"/>
          </w:r>
          <w:r w:rsidR="00415E57">
            <w:rPr>
              <w:rFonts w:ascii="Times New Roman" w:hAnsi="Times New Roman" w:cs="Times New Roman"/>
              <w:sz w:val="24"/>
              <w:szCs w:val="24"/>
            </w:rPr>
            <w:instrText xml:space="preserve"> CITATION Pat18 \l 2057 </w:instrText>
          </w:r>
          <w:r w:rsidR="00415E57">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[8]</w:t>
          </w:r>
          <w:r w:rsidR="00415E57">
            <w:rPr>
              <w:rFonts w:ascii="Times New Roman" w:hAnsi="Times New Roman" w:cs="Times New Roman"/>
              <w:sz w:val="24"/>
              <w:szCs w:val="24"/>
            </w:rPr>
            <w:fldChar w:fldCharType="end"/>
          </w:r>
        </w:sdtContent>
      </w:sdt>
      <w:r w:rsidR="00415E57">
        <w:rPr>
          <w:rFonts w:ascii="Times New Roman" w:hAnsi="Times New Roman" w:cs="Times New Roman"/>
          <w:sz w:val="24"/>
          <w:szCs w:val="24"/>
        </w:rPr>
        <w:t xml:space="preserve">. This allows data to be transferred quickly. Another reason why </w:t>
      </w:r>
      <w:r w:rsidR="009473E7">
        <w:rPr>
          <w:rFonts w:ascii="Times New Roman" w:hAnsi="Times New Roman" w:cs="Times New Roman"/>
          <w:sz w:val="24"/>
          <w:szCs w:val="24"/>
        </w:rPr>
        <w:t xml:space="preserve">this is a good cloud service provider is because it has good security. This is because they have two-tier authentication on all of their data centres </w:t>
      </w:r>
      <w:sdt>
        <w:sdtPr>
          <w:rPr>
            <w:rFonts w:ascii="Times New Roman" w:hAnsi="Times New Roman" w:cs="Times New Roman"/>
            <w:sz w:val="24"/>
            <w:szCs w:val="24"/>
          </w:rPr>
          <w:id w:val="-393437471"/>
          <w:citation/>
        </w:sdtPr>
        <w:sdtEndPr/>
        <w:sdtContent>
          <w:r w:rsidR="009473E7">
            <w:rPr>
              <w:rFonts w:ascii="Times New Roman" w:hAnsi="Times New Roman" w:cs="Times New Roman"/>
              <w:sz w:val="24"/>
              <w:szCs w:val="24"/>
            </w:rPr>
            <w:fldChar w:fldCharType="begin"/>
          </w:r>
          <w:r w:rsidR="009473E7">
            <w:rPr>
              <w:rFonts w:ascii="Times New Roman" w:hAnsi="Times New Roman" w:cs="Times New Roman"/>
              <w:sz w:val="24"/>
              <w:szCs w:val="24"/>
            </w:rPr>
            <w:instrText xml:space="preserve"> CITATION Pat18 \l 2057 </w:instrText>
          </w:r>
          <w:r w:rsidR="009473E7">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[8]</w:t>
          </w:r>
          <w:r w:rsidR="009473E7">
            <w:rPr>
              <w:rFonts w:ascii="Times New Roman" w:hAnsi="Times New Roman" w:cs="Times New Roman"/>
              <w:sz w:val="24"/>
              <w:szCs w:val="24"/>
            </w:rPr>
            <w:fldChar w:fldCharType="end"/>
          </w:r>
        </w:sdtContent>
      </w:sdt>
      <w:r w:rsidR="009473E7">
        <w:rPr>
          <w:rFonts w:ascii="Times New Roman" w:hAnsi="Times New Roman" w:cs="Times New Roman"/>
          <w:sz w:val="24"/>
          <w:szCs w:val="24"/>
        </w:rPr>
        <w:t xml:space="preserve">. This means that data is more secure which reduces the risk of hackers accessing confidential information. These </w:t>
      </w:r>
      <w:r w:rsidR="009473E7">
        <w:rPr>
          <w:rFonts w:ascii="Times New Roman" w:hAnsi="Times New Roman" w:cs="Times New Roman"/>
          <w:sz w:val="24"/>
          <w:szCs w:val="24"/>
        </w:rPr>
        <w:lastRenderedPageBreak/>
        <w:t>are some reasons why Microsoft Azure is a good cloud based service provider.</w:t>
      </w:r>
    </w:p>
    <w:p w14:paraId="5EFF0693" w14:textId="7310D840" w:rsidR="000C28D3" w:rsidRPr="00CE3E4B" w:rsidRDefault="004760B3" w:rsidP="00CE3E4B">
      <w:pPr>
        <w:rPr>
          <w:rFonts w:ascii="Times New Roman" w:hAnsi="Times New Roman" w:cs="Times New Roman"/>
          <w:sz w:val="24"/>
          <w:szCs w:val="24"/>
        </w:rPr>
      </w:pPr>
      <w:r>
        <w:rPr>
          <w:rFonts w:ascii="Times New Roman" w:hAnsi="Times New Roman" w:cs="Times New Roman"/>
          <w:sz w:val="24"/>
          <w:szCs w:val="24"/>
        </w:rPr>
        <w:t>Another cloud based service provider is Google Cloud Platform.</w:t>
      </w:r>
      <w:r w:rsidR="00B67EAB">
        <w:rPr>
          <w:rFonts w:ascii="Times New Roman" w:hAnsi="Times New Roman" w:cs="Times New Roman"/>
          <w:sz w:val="24"/>
          <w:szCs w:val="24"/>
        </w:rPr>
        <w:t xml:space="preserve"> One reason why this is a good cloud service provider is because each customer has their own private network </w:t>
      </w:r>
      <w:sdt>
        <w:sdtPr>
          <w:rPr>
            <w:rFonts w:ascii="Times New Roman" w:hAnsi="Times New Roman" w:cs="Times New Roman"/>
            <w:sz w:val="24"/>
            <w:szCs w:val="24"/>
          </w:rPr>
          <w:id w:val="593835219"/>
          <w:citation/>
        </w:sdtPr>
        <w:sdtEndPr/>
        <w:sdtContent>
          <w:r w:rsidR="00B67EAB">
            <w:rPr>
              <w:rFonts w:ascii="Times New Roman" w:hAnsi="Times New Roman" w:cs="Times New Roman"/>
              <w:sz w:val="24"/>
              <w:szCs w:val="24"/>
            </w:rPr>
            <w:fldChar w:fldCharType="begin"/>
          </w:r>
          <w:r w:rsidR="00B67EAB">
            <w:rPr>
              <w:rFonts w:ascii="Times New Roman" w:hAnsi="Times New Roman" w:cs="Times New Roman"/>
              <w:sz w:val="24"/>
              <w:szCs w:val="24"/>
            </w:rPr>
            <w:instrText xml:space="preserve"> CITATION Jai18 \l 2057 </w:instrText>
          </w:r>
          <w:r w:rsidR="00B67EAB">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[9]</w:t>
          </w:r>
          <w:r w:rsidR="00B67EAB">
            <w:rPr>
              <w:rFonts w:ascii="Times New Roman" w:hAnsi="Times New Roman" w:cs="Times New Roman"/>
              <w:sz w:val="24"/>
              <w:szCs w:val="24"/>
            </w:rPr>
            <w:fldChar w:fldCharType="end"/>
          </w:r>
        </w:sdtContent>
      </w:sdt>
      <w:r w:rsidR="00B67EAB">
        <w:rPr>
          <w:rFonts w:ascii="Times New Roman" w:hAnsi="Times New Roman" w:cs="Times New Roman"/>
          <w:sz w:val="24"/>
          <w:szCs w:val="24"/>
        </w:rPr>
        <w:t xml:space="preserve">. This makes it more efficient for the users which can help to save time. Another reason why this is a good cloud service provider is because they have redundant backups </w:t>
      </w:r>
      <w:sdt>
        <w:sdtPr>
          <w:rPr>
            <w:rFonts w:ascii="Times New Roman" w:hAnsi="Times New Roman" w:cs="Times New Roman"/>
            <w:sz w:val="24"/>
            <w:szCs w:val="24"/>
          </w:rPr>
          <w:id w:val="1722096700"/>
          <w:citation/>
        </w:sdtPr>
        <w:sdtEndPr/>
        <w:sdtContent>
          <w:r w:rsidR="00B67EAB">
            <w:rPr>
              <w:rFonts w:ascii="Times New Roman" w:hAnsi="Times New Roman" w:cs="Times New Roman"/>
              <w:sz w:val="24"/>
              <w:szCs w:val="24"/>
            </w:rPr>
            <w:fldChar w:fldCharType="begin"/>
          </w:r>
          <w:r w:rsidR="00B67EAB">
            <w:rPr>
              <w:rFonts w:ascii="Times New Roman" w:hAnsi="Times New Roman" w:cs="Times New Roman"/>
              <w:sz w:val="24"/>
              <w:szCs w:val="24"/>
            </w:rPr>
            <w:instrText xml:space="preserve"> CITATION Jai18 \l 2057 </w:instrText>
          </w:r>
          <w:r w:rsidR="00B67EAB">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[9]</w:t>
          </w:r>
          <w:r w:rsidR="00B67EAB">
            <w:rPr>
              <w:rFonts w:ascii="Times New Roman" w:hAnsi="Times New Roman" w:cs="Times New Roman"/>
              <w:sz w:val="24"/>
              <w:szCs w:val="24"/>
            </w:rPr>
            <w:fldChar w:fldCharType="end"/>
          </w:r>
        </w:sdtContent>
      </w:sdt>
      <w:r w:rsidR="00B67EAB">
        <w:rPr>
          <w:rFonts w:ascii="Times New Roman" w:hAnsi="Times New Roman" w:cs="Times New Roman"/>
          <w:sz w:val="24"/>
          <w:szCs w:val="24"/>
        </w:rPr>
        <w:t xml:space="preserve">. This means that a backup will be created if a component is not functioning </w:t>
      </w:r>
      <w:sdt>
        <w:sdtPr>
          <w:rPr>
            <w:rFonts w:ascii="Times New Roman" w:hAnsi="Times New Roman" w:cs="Times New Roman"/>
            <w:sz w:val="24"/>
            <w:szCs w:val="24"/>
          </w:rPr>
          <w:id w:val="-1557458266"/>
          <w:citation/>
        </w:sdtPr>
        <w:sdtEndPr/>
        <w:sdtContent>
          <w:r w:rsidR="00B67EAB">
            <w:rPr>
              <w:rFonts w:ascii="Times New Roman" w:hAnsi="Times New Roman" w:cs="Times New Roman"/>
              <w:sz w:val="24"/>
              <w:szCs w:val="24"/>
            </w:rPr>
            <w:fldChar w:fldCharType="begin"/>
          </w:r>
          <w:r w:rsidR="00B67EAB">
            <w:rPr>
              <w:rFonts w:ascii="Times New Roman" w:hAnsi="Times New Roman" w:cs="Times New Roman"/>
              <w:sz w:val="24"/>
              <w:szCs w:val="24"/>
            </w:rPr>
            <w:instrText xml:space="preserve"> CITATION Jai18 \l 2057 </w:instrText>
          </w:r>
          <w:r w:rsidR="00B67EAB">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[9]</w:t>
          </w:r>
          <w:r w:rsidR="00B67EAB">
            <w:rPr>
              <w:rFonts w:ascii="Times New Roman" w:hAnsi="Times New Roman" w:cs="Times New Roman"/>
              <w:sz w:val="24"/>
              <w:szCs w:val="24"/>
            </w:rPr>
            <w:fldChar w:fldCharType="end"/>
          </w:r>
        </w:sdtContent>
      </w:sdt>
      <w:r w:rsidR="00B67EAB">
        <w:rPr>
          <w:rFonts w:ascii="Times New Roman" w:hAnsi="Times New Roman" w:cs="Times New Roman"/>
          <w:sz w:val="24"/>
          <w:szCs w:val="24"/>
        </w:rPr>
        <w:t>. This is useful as it can help to prevent data loss. These are some reasons why Google Cloud Platform</w:t>
      </w:r>
      <w:r w:rsidR="009508AC">
        <w:rPr>
          <w:rFonts w:ascii="Times New Roman" w:hAnsi="Times New Roman" w:cs="Times New Roman"/>
          <w:sz w:val="24"/>
          <w:szCs w:val="24"/>
        </w:rPr>
        <w:t xml:space="preserve"> </w:t>
      </w:r>
      <w:r w:rsidR="00B67EAB">
        <w:rPr>
          <w:rFonts w:ascii="Times New Roman" w:hAnsi="Times New Roman" w:cs="Times New Roman"/>
          <w:sz w:val="24"/>
          <w:szCs w:val="24"/>
        </w:rPr>
        <w:t>is a good cloud based service provider.</w:t>
      </w:r>
    </w:p>
    <w:p w14:paraId="3E04440C" w14:textId="25A405C8" w:rsidR="00CE3E4B" w:rsidRDefault="009473E7" w:rsidP="00CE3E4B">
      <w:r>
        <w:t xml:space="preserve"> </w:t>
      </w:r>
    </w:p>
    <w:p w14:paraId="52B5CCF5" w14:textId="40F437E4" w:rsidR="00CE3E4B" w:rsidRPr="00CE3E4B" w:rsidRDefault="00CE3E4B" w:rsidP="00CE3E4B"/>
    <w:p w14:paraId="7F0481CD" w14:textId="1B9CF389" w:rsidR="00B13D87" w:rsidRPr="00747B2F" w:rsidRDefault="00B13D87" w:rsidP="00B13D87">
      <w:pPr>
        <w:pStyle w:val="Heading1"/>
      </w:pPr>
      <w:bookmarkStart w:id="10" w:name="_Toc37936254"/>
      <w:r w:rsidRPr="00747B2F">
        <w:t>Mobile Device Management Software</w:t>
      </w:r>
      <w:bookmarkEnd w:id="10"/>
    </w:p>
    <w:p w14:paraId="6F3796A0" w14:textId="429A5962" w:rsidR="00E163B8" w:rsidRDefault="00E163B8" w:rsidP="00E163B8">
      <w:pPr>
        <w:rPr>
          <w:highlight w:val="cyan"/>
        </w:rPr>
      </w:pPr>
    </w:p>
    <w:p w14:paraId="3663D5C0" w14:textId="1482D5C3" w:rsidR="00E163B8" w:rsidRPr="00E163B8" w:rsidRDefault="00E163B8" w:rsidP="00E163B8">
      <w:pPr>
        <w:rPr>
          <w:rFonts w:ascii="Times New Roman" w:hAnsi="Times New Roman" w:cs="Times New Roman"/>
          <w:sz w:val="24"/>
          <w:szCs w:val="24"/>
        </w:rPr>
      </w:pPr>
      <w:r w:rsidRPr="00E163B8">
        <w:rPr>
          <w:rFonts w:ascii="Times New Roman" w:hAnsi="Times New Roman" w:cs="Times New Roman"/>
          <w:sz w:val="24"/>
          <w:szCs w:val="24"/>
        </w:rPr>
        <w:t>MDM</w:t>
      </w:r>
      <w:r>
        <w:rPr>
          <w:rFonts w:ascii="Times New Roman" w:hAnsi="Times New Roman" w:cs="Times New Roman"/>
          <w:sz w:val="24"/>
          <w:szCs w:val="24"/>
        </w:rPr>
        <w:t xml:space="preserve"> (Mobile Device Management) is a way for a company to monitor staff members devices</w:t>
      </w:r>
      <w:r w:rsidR="00B0343B">
        <w:rPr>
          <w:rFonts w:ascii="Times New Roman" w:hAnsi="Times New Roman" w:cs="Times New Roman"/>
          <w:sz w:val="24"/>
          <w:szCs w:val="24"/>
        </w:rPr>
        <w:t xml:space="preserve"> while on the company’s network </w:t>
      </w:r>
      <w:sdt>
        <w:sdtPr>
          <w:rPr>
            <w:rFonts w:ascii="Times New Roman" w:hAnsi="Times New Roman" w:cs="Times New Roman"/>
            <w:sz w:val="24"/>
            <w:szCs w:val="24"/>
          </w:rPr>
          <w:id w:val="-2117282398"/>
          <w:citation/>
        </w:sdtPr>
        <w:sdtEndPr/>
        <w:sdtContent>
          <w:r w:rsidR="00B0343B">
            <w:rPr>
              <w:rFonts w:ascii="Times New Roman" w:hAnsi="Times New Roman" w:cs="Times New Roman"/>
              <w:sz w:val="24"/>
              <w:szCs w:val="24"/>
            </w:rPr>
            <w:fldChar w:fldCharType="begin"/>
          </w:r>
          <w:r w:rsidR="00B0343B">
            <w:rPr>
              <w:rFonts w:ascii="Times New Roman" w:hAnsi="Times New Roman" w:cs="Times New Roman"/>
              <w:sz w:val="24"/>
              <w:szCs w:val="24"/>
            </w:rPr>
            <w:instrText xml:space="preserve"> CITATION Mar20 \l 2057 </w:instrText>
          </w:r>
          <w:r w:rsidR="00B0343B">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[10]</w:t>
          </w:r>
          <w:r w:rsidR="00B0343B">
            <w:rPr>
              <w:rFonts w:ascii="Times New Roman" w:hAnsi="Times New Roman" w:cs="Times New Roman"/>
              <w:sz w:val="24"/>
              <w:szCs w:val="24"/>
            </w:rPr>
            <w:fldChar w:fldCharType="end"/>
          </w:r>
        </w:sdtContent>
      </w:sdt>
      <w:r w:rsidR="00B0343B">
        <w:rPr>
          <w:rFonts w:ascii="Times New Roman" w:hAnsi="Times New Roman" w:cs="Times New Roman"/>
          <w:sz w:val="24"/>
          <w:szCs w:val="24"/>
        </w:rPr>
        <w:t>.</w:t>
      </w:r>
      <w:r w:rsidR="005C5AAC">
        <w:rPr>
          <w:rFonts w:ascii="Times New Roman" w:hAnsi="Times New Roman" w:cs="Times New Roman"/>
          <w:sz w:val="24"/>
          <w:szCs w:val="24"/>
        </w:rPr>
        <w:t xml:space="preserve"> This is because MDM allows the company to install app whitelisting and blacklisting </w:t>
      </w:r>
      <w:sdt>
        <w:sdtPr>
          <w:rPr>
            <w:rFonts w:ascii="Times New Roman" w:hAnsi="Times New Roman" w:cs="Times New Roman"/>
            <w:sz w:val="24"/>
            <w:szCs w:val="24"/>
          </w:rPr>
          <w:id w:val="2097198834"/>
          <w:citation/>
        </w:sdtPr>
        <w:sdtEndPr/>
        <w:sdtContent>
          <w:r w:rsidR="005C5AAC">
            <w:rPr>
              <w:rFonts w:ascii="Times New Roman" w:hAnsi="Times New Roman" w:cs="Times New Roman"/>
              <w:sz w:val="24"/>
              <w:szCs w:val="24"/>
            </w:rPr>
            <w:fldChar w:fldCharType="begin"/>
          </w:r>
          <w:r w:rsidR="005C5AAC">
            <w:rPr>
              <w:rFonts w:ascii="Times New Roman" w:hAnsi="Times New Roman" w:cs="Times New Roman"/>
              <w:sz w:val="24"/>
              <w:szCs w:val="24"/>
            </w:rPr>
            <w:instrText xml:space="preserve"> CITATION Mar20 \l 2057 </w:instrText>
          </w:r>
          <w:r w:rsidR="005C5AAC">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[10]</w:t>
          </w:r>
          <w:r w:rsidR="005C5AAC">
            <w:rPr>
              <w:rFonts w:ascii="Times New Roman" w:hAnsi="Times New Roman" w:cs="Times New Roman"/>
              <w:sz w:val="24"/>
              <w:szCs w:val="24"/>
            </w:rPr>
            <w:fldChar w:fldCharType="end"/>
          </w:r>
        </w:sdtContent>
      </w:sdt>
      <w:r w:rsidR="005C5AAC">
        <w:rPr>
          <w:rFonts w:ascii="Times New Roman" w:hAnsi="Times New Roman" w:cs="Times New Roman"/>
          <w:sz w:val="24"/>
          <w:szCs w:val="24"/>
        </w:rPr>
        <w:t xml:space="preserve">. This means that the company can choose what applications the staff members can and cannot use while on the network. The company is also able to perform a remote wipe on the device </w:t>
      </w:r>
      <w:sdt>
        <w:sdtPr>
          <w:rPr>
            <w:rFonts w:ascii="Times New Roman" w:hAnsi="Times New Roman" w:cs="Times New Roman"/>
            <w:sz w:val="24"/>
            <w:szCs w:val="24"/>
          </w:rPr>
          <w:id w:val="410744719"/>
          <w:citation/>
        </w:sdtPr>
        <w:sdtEndPr/>
        <w:sdtContent>
          <w:r w:rsidR="005C5AAC">
            <w:rPr>
              <w:rFonts w:ascii="Times New Roman" w:hAnsi="Times New Roman" w:cs="Times New Roman"/>
              <w:sz w:val="24"/>
              <w:szCs w:val="24"/>
            </w:rPr>
            <w:fldChar w:fldCharType="begin"/>
          </w:r>
          <w:r w:rsidR="005C5AAC">
            <w:rPr>
              <w:rFonts w:ascii="Times New Roman" w:hAnsi="Times New Roman" w:cs="Times New Roman"/>
              <w:sz w:val="24"/>
              <w:szCs w:val="24"/>
            </w:rPr>
            <w:instrText xml:space="preserve"> CITATION Mar20 \l 2057 </w:instrText>
          </w:r>
          <w:r w:rsidR="005C5AAC">
            <w:rPr>
              <w:rFonts w:ascii="Times New Roman" w:hAnsi="Times New Roman" w:cs="Times New Roman"/>
              <w:sz w:val="24"/>
              <w:szCs w:val="24"/>
            </w:rPr>
            <w:fldChar w:fldCharType="separate"/>
          </w:r>
          <w:r w:rsidR="00D74B57" w:rsidRPr="00D74B57">
            <w:rPr>
              <w:rFonts w:ascii="Times New Roman" w:hAnsi="Times New Roman" w:cs="Times New Roman"/>
              <w:noProof/>
              <w:sz w:val="24"/>
              <w:szCs w:val="24"/>
            </w:rPr>
            <w:t>[10]</w:t>
          </w:r>
          <w:r w:rsidR="005C5AAC">
            <w:rPr>
              <w:rFonts w:ascii="Times New Roman" w:hAnsi="Times New Roman" w:cs="Times New Roman"/>
              <w:sz w:val="24"/>
              <w:szCs w:val="24"/>
            </w:rPr>
            <w:fldChar w:fldCharType="end"/>
          </w:r>
        </w:sdtContent>
      </w:sdt>
      <w:r w:rsidR="005C5AAC">
        <w:rPr>
          <w:rFonts w:ascii="Times New Roman" w:hAnsi="Times New Roman" w:cs="Times New Roman"/>
          <w:sz w:val="24"/>
          <w:szCs w:val="24"/>
        </w:rPr>
        <w:t xml:space="preserve">. This allows them to delete any data on a device so the data is not shared with anyone </w:t>
      </w:r>
      <w:r w:rsidR="00FF6B55">
        <w:rPr>
          <w:rFonts w:ascii="Times New Roman" w:hAnsi="Times New Roman" w:cs="Times New Roman"/>
          <w:sz w:val="24"/>
          <w:szCs w:val="24"/>
        </w:rPr>
        <w:t>it’s</w:t>
      </w:r>
      <w:r w:rsidR="005C5AAC">
        <w:rPr>
          <w:rFonts w:ascii="Times New Roman" w:hAnsi="Times New Roman" w:cs="Times New Roman"/>
          <w:sz w:val="24"/>
          <w:szCs w:val="24"/>
        </w:rPr>
        <w:t xml:space="preserve"> not supposed to be shared with. This is what MDM software is and some of its features.</w:t>
      </w:r>
      <w:r w:rsidR="009237A8">
        <w:rPr>
          <w:rFonts w:ascii="Times New Roman" w:hAnsi="Times New Roman" w:cs="Times New Roman"/>
          <w:sz w:val="24"/>
          <w:szCs w:val="24"/>
        </w:rPr>
        <w:t xml:space="preserve"> </w:t>
      </w:r>
      <w:r w:rsidR="00332F9F">
        <w:rPr>
          <w:rFonts w:ascii="Times New Roman" w:hAnsi="Times New Roman" w:cs="Times New Roman"/>
          <w:sz w:val="24"/>
          <w:szCs w:val="24"/>
        </w:rPr>
        <w:t>A recommended MDM software is Hexnode. This is because it contains a variety of features and it is very cheap.</w:t>
      </w:r>
    </w:p>
    <w:p w14:paraId="0642252C" w14:textId="7011EA7E" w:rsidR="00B13D87" w:rsidRPr="002545A8" w:rsidRDefault="00B13D87" w:rsidP="00E163B8">
      <w:pPr>
        <w:rPr>
          <w:highlight w:val="cyan"/>
        </w:rPr>
      </w:pPr>
    </w:p>
    <w:p w14:paraId="4B03E5AA" w14:textId="76BF1531" w:rsidR="00B13D87" w:rsidRPr="002545A8" w:rsidRDefault="00B13D87" w:rsidP="00B13D87">
      <w:pPr>
        <w:rPr>
          <w:highlight w:val="cyan"/>
        </w:rPr>
      </w:pPr>
    </w:p>
    <w:p w14:paraId="6C4A6CDC" w14:textId="7081E8A2" w:rsidR="0093132C" w:rsidRPr="00C01793" w:rsidRDefault="00C01793" w:rsidP="0093132C">
      <w:pPr>
        <w:pStyle w:val="Heading1"/>
      </w:pPr>
      <w:bookmarkStart w:id="11" w:name="_Toc37936255"/>
      <w:r w:rsidRPr="00C01793">
        <w:t>CoffeeCapulus</w:t>
      </w:r>
      <w:r w:rsidR="00EB6E34" w:rsidRPr="00C01793">
        <w:t xml:space="preserve"> </w:t>
      </w:r>
      <w:r w:rsidR="00994216">
        <w:t>C</w:t>
      </w:r>
      <w:r w:rsidR="0093132C" w:rsidRPr="00C01793">
        <w:t xml:space="preserve">omputer </w:t>
      </w:r>
      <w:r w:rsidR="00994216">
        <w:t>E</w:t>
      </w:r>
      <w:r w:rsidR="00EB6E34" w:rsidRPr="00C01793">
        <w:t xml:space="preserve">nterprise </w:t>
      </w:r>
      <w:r w:rsidR="0093132C" w:rsidRPr="00C01793">
        <w:t>Network Design</w:t>
      </w:r>
      <w:bookmarkEnd w:id="11"/>
    </w:p>
    <w:p w14:paraId="15CD7659" w14:textId="64B48DDF" w:rsidR="00C01793" w:rsidRPr="00C01793" w:rsidRDefault="00C01793" w:rsidP="00C01793">
      <w:r w:rsidRPr="00C01793">
        <w:rPr>
          <w:noProof/>
          <w:lang w:eastAsia="en-GB"/>
        </w:rPr>
        <w:drawing>
          <wp:anchor distT="0" distB="0" distL="114300" distR="114300" simplePos="0" relativeHeight="251659264" behindDoc="1" locked="0" layoutInCell="1" allowOverlap="1" wp14:anchorId="25183BD2" wp14:editId="426468D2">
            <wp:simplePos x="0" y="0"/>
            <wp:positionH relativeFrom="column">
              <wp:align>left</wp:align>
            </wp:positionH>
            <wp:positionV relativeFrom="paragraph">
              <wp:posOffset>664845</wp:posOffset>
            </wp:positionV>
            <wp:extent cx="3432810" cy="1951990"/>
            <wp:effectExtent l="0" t="0" r="0" b="0"/>
            <wp:wrapTight wrapText="bothSides">
              <wp:wrapPolygon edited="0">
                <wp:start x="0" y="0"/>
                <wp:lineTo x="0" y="21291"/>
                <wp:lineTo x="21456" y="21291"/>
                <wp:lineTo x="214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328" t="18819" r="34359" b="19161"/>
                    <a:stretch/>
                  </pic:blipFill>
                  <pic:spPr bwMode="auto">
                    <a:xfrm>
                      <a:off x="0" y="0"/>
                      <a:ext cx="3432810" cy="1951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01793">
        <w:rPr>
          <w:rFonts w:ascii="Times New Roman" w:hAnsi="Times New Roman" w:cs="Times New Roman"/>
          <w:sz w:val="24"/>
          <w:szCs w:val="24"/>
        </w:rPr>
        <w:t xml:space="preserve">The username for all of the devices is cisco. The password for all of the devices is cisco. </w:t>
      </w:r>
    </w:p>
    <w:p w14:paraId="2E57C796" w14:textId="0F5EE4F5" w:rsidR="00C01793" w:rsidRPr="000D46C0" w:rsidRDefault="00C01793" w:rsidP="0093132C"/>
    <w:p w14:paraId="67465969" w14:textId="7E30B0C5" w:rsidR="000D46C0" w:rsidRDefault="000D46C0" w:rsidP="0093132C">
      <w:pPr>
        <w:rPr>
          <w:rFonts w:ascii="Times New Roman" w:hAnsi="Times New Roman" w:cs="Times New Roman"/>
          <w:sz w:val="24"/>
          <w:szCs w:val="24"/>
        </w:rPr>
      </w:pPr>
      <w:r>
        <w:rPr>
          <w:rFonts w:ascii="Times New Roman" w:hAnsi="Times New Roman" w:cs="Times New Roman"/>
          <w:sz w:val="24"/>
          <w:szCs w:val="24"/>
        </w:rPr>
        <w:t>This is the design for the CoffeeCapulus</w:t>
      </w:r>
      <w:r w:rsidR="00000BD3">
        <w:rPr>
          <w:rFonts w:ascii="Times New Roman" w:hAnsi="Times New Roman" w:cs="Times New Roman"/>
          <w:sz w:val="24"/>
          <w:szCs w:val="24"/>
        </w:rPr>
        <w:t xml:space="preserve"> </w:t>
      </w:r>
      <w:r>
        <w:rPr>
          <w:rFonts w:ascii="Times New Roman" w:hAnsi="Times New Roman" w:cs="Times New Roman"/>
          <w:sz w:val="24"/>
          <w:szCs w:val="24"/>
        </w:rPr>
        <w:t>network. This was created to demonstrate appropriate security configurations that CoffeeCapulus</w:t>
      </w:r>
      <w:r w:rsidR="00000BD3">
        <w:rPr>
          <w:rFonts w:ascii="Times New Roman" w:hAnsi="Times New Roman" w:cs="Times New Roman"/>
          <w:sz w:val="24"/>
          <w:szCs w:val="24"/>
        </w:rPr>
        <w:t xml:space="preserve"> </w:t>
      </w:r>
      <w:r>
        <w:rPr>
          <w:rFonts w:ascii="Times New Roman" w:hAnsi="Times New Roman" w:cs="Times New Roman"/>
          <w:sz w:val="24"/>
          <w:szCs w:val="24"/>
        </w:rPr>
        <w:t xml:space="preserve">could implement. The reason why this design was chosen, is because it offers security measures which are important to a company. </w:t>
      </w:r>
      <w:r w:rsidR="00DB22D8">
        <w:rPr>
          <w:rFonts w:ascii="Times New Roman" w:hAnsi="Times New Roman" w:cs="Times New Roman"/>
          <w:sz w:val="24"/>
          <w:szCs w:val="24"/>
        </w:rPr>
        <w:t>The security measures which were chosen was a username and password. These s</w:t>
      </w:r>
      <w:r>
        <w:rPr>
          <w:rFonts w:ascii="Times New Roman" w:hAnsi="Times New Roman" w:cs="Times New Roman"/>
          <w:sz w:val="24"/>
          <w:szCs w:val="24"/>
        </w:rPr>
        <w:t xml:space="preserve">ecurity measures </w:t>
      </w:r>
      <w:r w:rsidR="00DB22D8">
        <w:rPr>
          <w:rFonts w:ascii="Times New Roman" w:hAnsi="Times New Roman" w:cs="Times New Roman"/>
          <w:sz w:val="24"/>
          <w:szCs w:val="24"/>
        </w:rPr>
        <w:t xml:space="preserve">were chosen as they </w:t>
      </w:r>
      <w:r>
        <w:rPr>
          <w:rFonts w:ascii="Times New Roman" w:hAnsi="Times New Roman" w:cs="Times New Roman"/>
          <w:sz w:val="24"/>
          <w:szCs w:val="24"/>
        </w:rPr>
        <w:t>can help to prevent any information from being lost or stolen. This design can help minimise the risk of an</w:t>
      </w:r>
      <w:r w:rsidR="009A0B8F">
        <w:rPr>
          <w:rFonts w:ascii="Times New Roman" w:hAnsi="Times New Roman" w:cs="Times New Roman"/>
          <w:sz w:val="24"/>
          <w:szCs w:val="24"/>
        </w:rPr>
        <w:t>y</w:t>
      </w:r>
      <w:r>
        <w:rPr>
          <w:rFonts w:ascii="Times New Roman" w:hAnsi="Times New Roman" w:cs="Times New Roman"/>
          <w:sz w:val="24"/>
          <w:szCs w:val="24"/>
        </w:rPr>
        <w:t xml:space="preserve"> important information from being misused.</w:t>
      </w:r>
    </w:p>
    <w:p w14:paraId="5FC74B57" w14:textId="774E38B5" w:rsidR="00C01793" w:rsidRDefault="000D46C0" w:rsidP="0093132C">
      <w:pPr>
        <w:rPr>
          <w:rFonts w:ascii="Times New Roman" w:hAnsi="Times New Roman" w:cs="Times New Roman"/>
          <w:sz w:val="24"/>
          <w:szCs w:val="24"/>
        </w:rPr>
      </w:pPr>
      <w:r>
        <w:rPr>
          <w:rFonts w:ascii="Times New Roman" w:hAnsi="Times New Roman" w:cs="Times New Roman"/>
          <w:sz w:val="24"/>
          <w:szCs w:val="24"/>
        </w:rPr>
        <w:t xml:space="preserve">There are three BYOD devices that are connected to the first switch </w:t>
      </w:r>
      <w:r w:rsidR="00412BDB">
        <w:rPr>
          <w:rFonts w:ascii="Times New Roman" w:hAnsi="Times New Roman" w:cs="Times New Roman"/>
          <w:sz w:val="24"/>
          <w:szCs w:val="24"/>
        </w:rPr>
        <w:t xml:space="preserve">which is </w:t>
      </w:r>
      <w:r>
        <w:rPr>
          <w:rFonts w:ascii="Times New Roman" w:hAnsi="Times New Roman" w:cs="Times New Roman"/>
          <w:sz w:val="24"/>
          <w:szCs w:val="24"/>
        </w:rPr>
        <w:t>called S1. Th</w:t>
      </w:r>
      <w:r w:rsidR="004E6C53">
        <w:rPr>
          <w:rFonts w:ascii="Times New Roman" w:hAnsi="Times New Roman" w:cs="Times New Roman"/>
          <w:sz w:val="24"/>
          <w:szCs w:val="24"/>
        </w:rPr>
        <w:t>e S1</w:t>
      </w:r>
      <w:r>
        <w:rPr>
          <w:rFonts w:ascii="Times New Roman" w:hAnsi="Times New Roman" w:cs="Times New Roman"/>
          <w:sz w:val="24"/>
          <w:szCs w:val="24"/>
        </w:rPr>
        <w:t xml:space="preserve"> </w:t>
      </w:r>
      <w:r w:rsidR="004E6C53">
        <w:rPr>
          <w:rFonts w:ascii="Times New Roman" w:hAnsi="Times New Roman" w:cs="Times New Roman"/>
          <w:sz w:val="24"/>
          <w:szCs w:val="24"/>
        </w:rPr>
        <w:t>requires a username and password to configure it. This is to increase the security on the S1.</w:t>
      </w:r>
    </w:p>
    <w:p w14:paraId="693D109D" w14:textId="77B5043E" w:rsidR="004E6C53" w:rsidRDefault="004E6C53" w:rsidP="0093132C">
      <w:pPr>
        <w:rPr>
          <w:rFonts w:ascii="Times New Roman" w:hAnsi="Times New Roman" w:cs="Times New Roman"/>
          <w:sz w:val="24"/>
          <w:szCs w:val="24"/>
        </w:rPr>
      </w:pPr>
      <w:r>
        <w:rPr>
          <w:rFonts w:ascii="Times New Roman" w:hAnsi="Times New Roman" w:cs="Times New Roman"/>
          <w:sz w:val="24"/>
          <w:szCs w:val="24"/>
        </w:rPr>
        <w:t>The S1 is then connected to a router called R1. The</w:t>
      </w:r>
      <w:r w:rsidR="00666699">
        <w:rPr>
          <w:rFonts w:ascii="Times New Roman" w:hAnsi="Times New Roman" w:cs="Times New Roman"/>
          <w:sz w:val="24"/>
          <w:szCs w:val="24"/>
        </w:rPr>
        <w:t xml:space="preserve"> </w:t>
      </w:r>
      <w:r>
        <w:rPr>
          <w:rFonts w:ascii="Times New Roman" w:hAnsi="Times New Roman" w:cs="Times New Roman"/>
          <w:sz w:val="24"/>
          <w:szCs w:val="24"/>
        </w:rPr>
        <w:t>R1 also requires a username and password to configure it. This makes it harder for hackers to gain access to important information.</w:t>
      </w:r>
    </w:p>
    <w:p w14:paraId="57330E6C" w14:textId="67D15DE4" w:rsidR="004E6C53" w:rsidRDefault="004E6C53" w:rsidP="0093132C">
      <w:pPr>
        <w:rPr>
          <w:rFonts w:ascii="Times New Roman" w:hAnsi="Times New Roman" w:cs="Times New Roman"/>
          <w:sz w:val="24"/>
          <w:szCs w:val="24"/>
        </w:rPr>
      </w:pPr>
      <w:r>
        <w:rPr>
          <w:rFonts w:ascii="Times New Roman" w:hAnsi="Times New Roman" w:cs="Times New Roman"/>
          <w:sz w:val="24"/>
          <w:szCs w:val="24"/>
        </w:rPr>
        <w:t>The S1</w:t>
      </w:r>
      <w:r w:rsidR="00D64951">
        <w:rPr>
          <w:rFonts w:ascii="Times New Roman" w:hAnsi="Times New Roman" w:cs="Times New Roman"/>
          <w:sz w:val="24"/>
          <w:szCs w:val="24"/>
        </w:rPr>
        <w:t xml:space="preserve"> </w:t>
      </w:r>
      <w:r>
        <w:rPr>
          <w:rFonts w:ascii="Times New Roman" w:hAnsi="Times New Roman" w:cs="Times New Roman"/>
          <w:sz w:val="24"/>
          <w:szCs w:val="24"/>
        </w:rPr>
        <w:t>is connected to a switch called S2.</w:t>
      </w:r>
      <w:r w:rsidR="0023147B">
        <w:rPr>
          <w:rFonts w:ascii="Times New Roman" w:hAnsi="Times New Roman" w:cs="Times New Roman"/>
          <w:sz w:val="24"/>
          <w:szCs w:val="24"/>
        </w:rPr>
        <w:t xml:space="preserve"> The S2 </w:t>
      </w:r>
      <w:r w:rsidR="005E6720">
        <w:rPr>
          <w:rFonts w:ascii="Times New Roman" w:hAnsi="Times New Roman" w:cs="Times New Roman"/>
          <w:sz w:val="24"/>
          <w:szCs w:val="24"/>
        </w:rPr>
        <w:t>also has the username and password security measures.</w:t>
      </w:r>
    </w:p>
    <w:p w14:paraId="16D2B188" w14:textId="4A1ADE54" w:rsidR="005E6720" w:rsidRDefault="005E6720" w:rsidP="0093132C">
      <w:pPr>
        <w:rPr>
          <w:rFonts w:ascii="Times New Roman" w:hAnsi="Times New Roman" w:cs="Times New Roman"/>
          <w:sz w:val="24"/>
          <w:szCs w:val="24"/>
        </w:rPr>
      </w:pPr>
      <w:r>
        <w:rPr>
          <w:rFonts w:ascii="Times New Roman" w:hAnsi="Times New Roman" w:cs="Times New Roman"/>
          <w:sz w:val="24"/>
          <w:szCs w:val="24"/>
        </w:rPr>
        <w:lastRenderedPageBreak/>
        <w:t>Connected to the S2 is a router called R2. This router has the same security measures as the previous devices. Connected to the R2 is a cloud called C1</w:t>
      </w:r>
      <w:r w:rsidR="00672DDD">
        <w:rPr>
          <w:rFonts w:ascii="Times New Roman" w:hAnsi="Times New Roman" w:cs="Times New Roman"/>
          <w:sz w:val="24"/>
          <w:szCs w:val="24"/>
        </w:rPr>
        <w:t>.</w:t>
      </w:r>
    </w:p>
    <w:p w14:paraId="634DBCAB" w14:textId="0092206D" w:rsidR="005E6720" w:rsidRDefault="005E6720" w:rsidP="0093132C">
      <w:pPr>
        <w:rPr>
          <w:rFonts w:ascii="Times New Roman" w:hAnsi="Times New Roman" w:cs="Times New Roman"/>
          <w:sz w:val="24"/>
          <w:szCs w:val="24"/>
        </w:rPr>
      </w:pPr>
      <w:r>
        <w:rPr>
          <w:rFonts w:ascii="Times New Roman" w:hAnsi="Times New Roman" w:cs="Times New Roman"/>
          <w:sz w:val="24"/>
          <w:szCs w:val="24"/>
        </w:rPr>
        <w:t>Also connected to the S2 is a wireless network called WR1. There are two BYOD devices connected to the WR1. The devices connected to the WR1 can communicate through the network wirelessly.</w:t>
      </w:r>
    </w:p>
    <w:p w14:paraId="33394BF1" w14:textId="387D0631" w:rsidR="005E6720" w:rsidRDefault="005E6720" w:rsidP="0093132C">
      <w:pPr>
        <w:rPr>
          <w:rFonts w:ascii="Times New Roman" w:hAnsi="Times New Roman" w:cs="Times New Roman"/>
          <w:sz w:val="24"/>
          <w:szCs w:val="24"/>
        </w:rPr>
      </w:pPr>
      <w:r>
        <w:rPr>
          <w:rFonts w:ascii="Times New Roman" w:hAnsi="Times New Roman" w:cs="Times New Roman"/>
          <w:sz w:val="24"/>
          <w:szCs w:val="24"/>
        </w:rPr>
        <w:t>The third device connected to the S2 is a switch called R3. This device has the necessary security measures.</w:t>
      </w:r>
    </w:p>
    <w:p w14:paraId="00FAC042" w14:textId="67DE56FF" w:rsidR="005E6720" w:rsidRDefault="005E6720" w:rsidP="0093132C">
      <w:pPr>
        <w:rPr>
          <w:rFonts w:ascii="Times New Roman" w:hAnsi="Times New Roman" w:cs="Times New Roman"/>
          <w:sz w:val="24"/>
          <w:szCs w:val="24"/>
        </w:rPr>
      </w:pPr>
      <w:r>
        <w:rPr>
          <w:rFonts w:ascii="Times New Roman" w:hAnsi="Times New Roman" w:cs="Times New Roman"/>
          <w:sz w:val="24"/>
          <w:szCs w:val="24"/>
        </w:rPr>
        <w:t xml:space="preserve">A switch called S3 is connected to the R3. This switch also has the recommended security measures. </w:t>
      </w:r>
    </w:p>
    <w:p w14:paraId="5094AC89" w14:textId="01903D2A" w:rsidR="005E6720" w:rsidRDefault="005E6720" w:rsidP="0093132C">
      <w:pPr>
        <w:rPr>
          <w:rFonts w:ascii="Times New Roman" w:hAnsi="Times New Roman" w:cs="Times New Roman"/>
          <w:sz w:val="24"/>
          <w:szCs w:val="24"/>
        </w:rPr>
      </w:pPr>
      <w:r>
        <w:rPr>
          <w:rFonts w:ascii="Times New Roman" w:hAnsi="Times New Roman" w:cs="Times New Roman"/>
          <w:sz w:val="24"/>
          <w:szCs w:val="24"/>
        </w:rPr>
        <w:t>Connected to the S3 are two servers. There are two serves because if one of the servers happened to go down or break, the company will have a backup server that they can use.</w:t>
      </w:r>
    </w:p>
    <w:p w14:paraId="4EC8C97A" w14:textId="1A9B8A38" w:rsidR="005E6720" w:rsidRPr="000D46C0" w:rsidRDefault="005E6720" w:rsidP="0093132C">
      <w:pPr>
        <w:rPr>
          <w:rFonts w:ascii="Times New Roman" w:hAnsi="Times New Roman" w:cs="Times New Roman"/>
          <w:sz w:val="24"/>
          <w:szCs w:val="24"/>
        </w:rPr>
      </w:pPr>
      <w:r>
        <w:rPr>
          <w:rFonts w:ascii="Times New Roman" w:hAnsi="Times New Roman" w:cs="Times New Roman"/>
          <w:sz w:val="24"/>
          <w:szCs w:val="24"/>
        </w:rPr>
        <w:t>T</w:t>
      </w:r>
      <w:r w:rsidR="002051C3">
        <w:rPr>
          <w:rFonts w:ascii="Times New Roman" w:hAnsi="Times New Roman" w:cs="Times New Roman"/>
          <w:sz w:val="24"/>
          <w:szCs w:val="24"/>
        </w:rPr>
        <w:t>his design is recommended as it is secure, and it can prevent any important information from being mishandled or lost.</w:t>
      </w:r>
    </w:p>
    <w:p w14:paraId="348590A6" w14:textId="720FCABD" w:rsidR="00F853BE" w:rsidRDefault="00F853BE" w:rsidP="0093132C"/>
    <w:p w14:paraId="44AB0328" w14:textId="77777777" w:rsidR="002051C3" w:rsidRDefault="002051C3" w:rsidP="0093132C"/>
    <w:p w14:paraId="22BAE7E9" w14:textId="7A5DCA32" w:rsidR="00F853BE" w:rsidRDefault="00F853BE" w:rsidP="00F853BE">
      <w:pPr>
        <w:pStyle w:val="Heading1"/>
      </w:pPr>
      <w:bookmarkStart w:id="12" w:name="_Toc37936256"/>
      <w:r w:rsidRPr="00F70A35">
        <w:t>Conclusion and Recommendations</w:t>
      </w:r>
      <w:bookmarkEnd w:id="12"/>
    </w:p>
    <w:p w14:paraId="7B22EC0D" w14:textId="05C6B3B9" w:rsidR="00E163B8" w:rsidRDefault="00E163B8" w:rsidP="00E163B8"/>
    <w:p w14:paraId="32E98392" w14:textId="1C73F922" w:rsidR="00E163B8" w:rsidRDefault="00BD24C9" w:rsidP="00E163B8">
      <w:pPr>
        <w:rPr>
          <w:rFonts w:ascii="Times New Roman" w:hAnsi="Times New Roman" w:cs="Times New Roman"/>
          <w:sz w:val="24"/>
          <w:szCs w:val="24"/>
        </w:rPr>
      </w:pPr>
      <w:r>
        <w:rPr>
          <w:rFonts w:ascii="Times New Roman" w:hAnsi="Times New Roman" w:cs="Times New Roman"/>
          <w:sz w:val="24"/>
          <w:szCs w:val="24"/>
        </w:rPr>
        <w:t>In conclusion, this report has given information on what BYOD is, and the software’s associated with BYOD.</w:t>
      </w:r>
      <w:r w:rsidR="00314275">
        <w:rPr>
          <w:rFonts w:ascii="Times New Roman" w:hAnsi="Times New Roman" w:cs="Times New Roman"/>
          <w:sz w:val="24"/>
          <w:szCs w:val="24"/>
        </w:rPr>
        <w:t xml:space="preserve"> It has also provided a password policy that CoffeeCapulus could implement into their workplace. A data flow diagram for the password policy was also provided which demonstrates how the policy would work. There was also a section which gave information on cloud service providers. There were two examples of cloud service provides which were given. There was also </w:t>
      </w:r>
      <w:r w:rsidR="00314275">
        <w:rPr>
          <w:rFonts w:ascii="Times New Roman" w:hAnsi="Times New Roman" w:cs="Times New Roman"/>
          <w:sz w:val="24"/>
          <w:szCs w:val="24"/>
        </w:rPr>
        <w:t>a section that talked about mobile device management software. Finally, a network design was provided for CoffeeCapulus</w:t>
      </w:r>
      <w:r w:rsidR="00560207">
        <w:rPr>
          <w:rFonts w:ascii="Times New Roman" w:hAnsi="Times New Roman" w:cs="Times New Roman"/>
          <w:sz w:val="24"/>
          <w:szCs w:val="24"/>
        </w:rPr>
        <w:t xml:space="preserve"> </w:t>
      </w:r>
      <w:r w:rsidR="00314275">
        <w:rPr>
          <w:rFonts w:ascii="Times New Roman" w:hAnsi="Times New Roman" w:cs="Times New Roman"/>
          <w:sz w:val="24"/>
          <w:szCs w:val="24"/>
        </w:rPr>
        <w:t>which they could also implement into their workplace.</w:t>
      </w:r>
    </w:p>
    <w:p w14:paraId="4C3E261B" w14:textId="4CD138FE" w:rsidR="00314275" w:rsidRDefault="00314275" w:rsidP="00E163B8">
      <w:pPr>
        <w:rPr>
          <w:rFonts w:ascii="Times New Roman" w:hAnsi="Times New Roman" w:cs="Times New Roman"/>
          <w:sz w:val="24"/>
          <w:szCs w:val="24"/>
        </w:rPr>
      </w:pPr>
      <w:r>
        <w:rPr>
          <w:rFonts w:ascii="Times New Roman" w:hAnsi="Times New Roman" w:cs="Times New Roman"/>
          <w:sz w:val="24"/>
          <w:szCs w:val="24"/>
        </w:rPr>
        <w:t xml:space="preserve">It is recommended that CoffeeCapulus implement the password policy and the network design. This is </w:t>
      </w:r>
      <w:r w:rsidR="00447FCE">
        <w:rPr>
          <w:rFonts w:ascii="Times New Roman" w:hAnsi="Times New Roman" w:cs="Times New Roman"/>
          <w:sz w:val="24"/>
          <w:szCs w:val="24"/>
        </w:rPr>
        <w:t>because it will increase the level of security on their network and in their workplace. This will help to prevent any personal information or work from being lost or stolen.</w:t>
      </w:r>
    </w:p>
    <w:p w14:paraId="56C86668" w14:textId="6DA6452B" w:rsidR="00BA6860" w:rsidRPr="00BD24C9" w:rsidRDefault="00BA6860" w:rsidP="00E163B8">
      <w:pPr>
        <w:rPr>
          <w:rFonts w:ascii="Times New Roman" w:hAnsi="Times New Roman" w:cs="Times New Roman"/>
          <w:sz w:val="24"/>
          <w:szCs w:val="24"/>
        </w:rPr>
      </w:pPr>
      <w:r>
        <w:rPr>
          <w:rFonts w:ascii="Times New Roman" w:hAnsi="Times New Roman" w:cs="Times New Roman"/>
          <w:sz w:val="24"/>
          <w:szCs w:val="24"/>
        </w:rPr>
        <w:t xml:space="preserve">It is also recommended that CoffeeCapulus implement BYOD into their workplace. This is because it will be beneficial to their employees. This is because they will be familiar with the device they are working on which can help them </w:t>
      </w:r>
      <w:r w:rsidR="00E2129E">
        <w:rPr>
          <w:rFonts w:ascii="Times New Roman" w:hAnsi="Times New Roman" w:cs="Times New Roman"/>
          <w:sz w:val="24"/>
          <w:szCs w:val="24"/>
        </w:rPr>
        <w:t xml:space="preserve">to </w:t>
      </w:r>
      <w:r>
        <w:rPr>
          <w:rFonts w:ascii="Times New Roman" w:hAnsi="Times New Roman" w:cs="Times New Roman"/>
          <w:sz w:val="24"/>
          <w:szCs w:val="24"/>
        </w:rPr>
        <w:t>be more productive.</w:t>
      </w:r>
    </w:p>
    <w:p w14:paraId="62A5C37E" w14:textId="0306EA19" w:rsidR="007F578F" w:rsidRDefault="007F578F">
      <w:pPr>
        <w:spacing w:line="259" w:lineRule="auto"/>
      </w:pPr>
    </w:p>
    <w:p w14:paraId="1339522A" w14:textId="363E0A75" w:rsidR="00EC225D" w:rsidRDefault="001F0B85">
      <w:pPr>
        <w:spacing w:line="259" w:lineRule="auto"/>
      </w:pPr>
      <w:r>
        <w:br w:type="page"/>
      </w:r>
    </w:p>
    <w:bookmarkStart w:id="13" w:name="_Toc37936257" w:displacedByCustomXml="next"/>
    <w:sdt>
      <w:sdtPr>
        <w:rPr>
          <w:rFonts w:asciiTheme="minorHAnsi" w:eastAsiaTheme="minorHAnsi" w:hAnsiTheme="minorHAnsi" w:cstheme="minorBidi"/>
          <w:color w:val="auto"/>
          <w:sz w:val="22"/>
          <w:szCs w:val="22"/>
        </w:rPr>
        <w:id w:val="-866217658"/>
        <w:docPartObj>
          <w:docPartGallery w:val="Bibliographies"/>
          <w:docPartUnique/>
        </w:docPartObj>
      </w:sdtPr>
      <w:sdtEndPr/>
      <w:sdtContent>
        <w:p w14:paraId="739ADE1D" w14:textId="437B3C4E" w:rsidR="007370B4" w:rsidRDefault="007370B4">
          <w:pPr>
            <w:pStyle w:val="Heading1"/>
          </w:pPr>
          <w:r>
            <w:t>References</w:t>
          </w:r>
          <w:bookmarkEnd w:id="13"/>
        </w:p>
        <w:sdt>
          <w:sdtPr>
            <w:id w:val="-573587230"/>
            <w:bibliography/>
          </w:sdtPr>
          <w:sdtEndPr/>
          <w:sdtContent>
            <w:p w14:paraId="4A7DE8FE" w14:textId="77777777" w:rsidR="00D74B57" w:rsidRDefault="007370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3859"/>
              </w:tblGrid>
              <w:tr w:rsidR="00D74B57" w14:paraId="23DA5CB5" w14:textId="77777777">
                <w:trPr>
                  <w:divId w:val="602225231"/>
                  <w:tblCellSpacing w:w="15" w:type="dxa"/>
                </w:trPr>
                <w:tc>
                  <w:tcPr>
                    <w:tcW w:w="50" w:type="pct"/>
                    <w:hideMark/>
                  </w:tcPr>
                  <w:p w14:paraId="14883B04" w14:textId="6250A2AE" w:rsidR="00D74B57" w:rsidRDefault="00D74B57">
                    <w:pPr>
                      <w:pStyle w:val="Bibliography"/>
                      <w:rPr>
                        <w:noProof/>
                        <w:sz w:val="24"/>
                        <w:szCs w:val="24"/>
                      </w:rPr>
                    </w:pPr>
                    <w:r>
                      <w:rPr>
                        <w:noProof/>
                      </w:rPr>
                      <w:t xml:space="preserve">[1] </w:t>
                    </w:r>
                  </w:p>
                </w:tc>
                <w:tc>
                  <w:tcPr>
                    <w:tcW w:w="0" w:type="auto"/>
                    <w:hideMark/>
                  </w:tcPr>
                  <w:p w14:paraId="494CD6D4" w14:textId="77777777" w:rsidR="00D74B57" w:rsidRDefault="00D74B57">
                    <w:pPr>
                      <w:pStyle w:val="Bibliography"/>
                      <w:rPr>
                        <w:noProof/>
                      </w:rPr>
                    </w:pPr>
                    <w:r>
                      <w:rPr>
                        <w:noProof/>
                      </w:rPr>
                      <w:t>J. M. Woodside, “Bring Your Own Technology (BYOT) to Education,” 2014.</w:t>
                    </w:r>
                  </w:p>
                </w:tc>
              </w:tr>
              <w:tr w:rsidR="00D74B57" w14:paraId="67E48378" w14:textId="77777777">
                <w:trPr>
                  <w:divId w:val="602225231"/>
                  <w:tblCellSpacing w:w="15" w:type="dxa"/>
                </w:trPr>
                <w:tc>
                  <w:tcPr>
                    <w:tcW w:w="50" w:type="pct"/>
                    <w:hideMark/>
                  </w:tcPr>
                  <w:p w14:paraId="0B234F7E" w14:textId="77777777" w:rsidR="00D74B57" w:rsidRDefault="00D74B57">
                    <w:pPr>
                      <w:pStyle w:val="Bibliography"/>
                      <w:rPr>
                        <w:noProof/>
                      </w:rPr>
                    </w:pPr>
                    <w:r>
                      <w:rPr>
                        <w:noProof/>
                      </w:rPr>
                      <w:t xml:space="preserve">[2] </w:t>
                    </w:r>
                  </w:p>
                </w:tc>
                <w:tc>
                  <w:tcPr>
                    <w:tcW w:w="0" w:type="auto"/>
                    <w:hideMark/>
                  </w:tcPr>
                  <w:p w14:paraId="64AD500A" w14:textId="77777777" w:rsidR="00D74B57" w:rsidRDefault="00D74B57">
                    <w:pPr>
                      <w:pStyle w:val="Bibliography"/>
                      <w:rPr>
                        <w:noProof/>
                      </w:rPr>
                    </w:pPr>
                    <w:r>
                      <w:rPr>
                        <w:noProof/>
                      </w:rPr>
                      <w:t xml:space="preserve">K. P. Jamie Pinchot, “BRING YOUR OWN DEVICE TO WORK: BENEFITS, SECURITY RISKS, AND GOVERNANCE ISSUES,” </w:t>
                    </w:r>
                    <w:r>
                      <w:rPr>
                        <w:i/>
                        <w:iCs/>
                        <w:noProof/>
                      </w:rPr>
                      <w:t xml:space="preserve">Issues in Information Systems, </w:t>
                    </w:r>
                    <w:r>
                      <w:rPr>
                        <w:noProof/>
                      </w:rPr>
                      <w:t xml:space="preserve">vol. 16, no. 111, pp. 238 - 244, 2015. </w:t>
                    </w:r>
                  </w:p>
                </w:tc>
              </w:tr>
              <w:tr w:rsidR="00D74B57" w14:paraId="63358952" w14:textId="77777777">
                <w:trPr>
                  <w:divId w:val="602225231"/>
                  <w:tblCellSpacing w:w="15" w:type="dxa"/>
                </w:trPr>
                <w:tc>
                  <w:tcPr>
                    <w:tcW w:w="50" w:type="pct"/>
                    <w:hideMark/>
                  </w:tcPr>
                  <w:p w14:paraId="44948BC1" w14:textId="77777777" w:rsidR="00D74B57" w:rsidRDefault="00D74B57">
                    <w:pPr>
                      <w:pStyle w:val="Bibliography"/>
                      <w:rPr>
                        <w:noProof/>
                      </w:rPr>
                    </w:pPr>
                    <w:r>
                      <w:rPr>
                        <w:noProof/>
                      </w:rPr>
                      <w:t xml:space="preserve">[3] </w:t>
                    </w:r>
                  </w:p>
                </w:tc>
                <w:tc>
                  <w:tcPr>
                    <w:tcW w:w="0" w:type="auto"/>
                    <w:hideMark/>
                  </w:tcPr>
                  <w:p w14:paraId="11C239F1" w14:textId="77777777" w:rsidR="00D74B57" w:rsidRDefault="00D74B57">
                    <w:pPr>
                      <w:pStyle w:val="Bibliography"/>
                      <w:rPr>
                        <w:noProof/>
                      </w:rPr>
                    </w:pPr>
                    <w:r>
                      <w:rPr>
                        <w:noProof/>
                      </w:rPr>
                      <w:t>S. H. I. C. Dragan Peraković, “Comparative analysis of enterprise mobility management systems in BYOD environments,” Zagreb, Croatia, 2014.</w:t>
                    </w:r>
                  </w:p>
                </w:tc>
              </w:tr>
              <w:tr w:rsidR="00D74B57" w14:paraId="73D11AA8" w14:textId="77777777">
                <w:trPr>
                  <w:divId w:val="602225231"/>
                  <w:tblCellSpacing w:w="15" w:type="dxa"/>
                </w:trPr>
                <w:tc>
                  <w:tcPr>
                    <w:tcW w:w="50" w:type="pct"/>
                    <w:hideMark/>
                  </w:tcPr>
                  <w:p w14:paraId="17E20687" w14:textId="77777777" w:rsidR="00D74B57" w:rsidRDefault="00D74B57">
                    <w:pPr>
                      <w:pStyle w:val="Bibliography"/>
                      <w:rPr>
                        <w:noProof/>
                      </w:rPr>
                    </w:pPr>
                    <w:r>
                      <w:rPr>
                        <w:noProof/>
                      </w:rPr>
                      <w:t xml:space="preserve">[4] </w:t>
                    </w:r>
                  </w:p>
                </w:tc>
                <w:tc>
                  <w:tcPr>
                    <w:tcW w:w="0" w:type="auto"/>
                    <w:hideMark/>
                  </w:tcPr>
                  <w:p w14:paraId="5521268F" w14:textId="77777777" w:rsidR="00D74B57" w:rsidRDefault="00D74B57">
                    <w:pPr>
                      <w:pStyle w:val="Bibliography"/>
                      <w:rPr>
                        <w:noProof/>
                      </w:rPr>
                    </w:pPr>
                    <w:r>
                      <w:rPr>
                        <w:noProof/>
                      </w:rPr>
                      <w:t>“Mobile E-mail Management (MEM),” [Online]. Available: https://www.manageengine.com/mobile-device-management/mobile-email-management.html. [Accessed 13 April 2020].</w:t>
                    </w:r>
                  </w:p>
                </w:tc>
              </w:tr>
              <w:tr w:rsidR="00D74B57" w14:paraId="3629B599" w14:textId="77777777">
                <w:trPr>
                  <w:divId w:val="602225231"/>
                  <w:tblCellSpacing w:w="15" w:type="dxa"/>
                </w:trPr>
                <w:tc>
                  <w:tcPr>
                    <w:tcW w:w="50" w:type="pct"/>
                    <w:hideMark/>
                  </w:tcPr>
                  <w:p w14:paraId="37F88FA6" w14:textId="77777777" w:rsidR="00D74B57" w:rsidRDefault="00D74B57">
                    <w:pPr>
                      <w:pStyle w:val="Bibliography"/>
                      <w:rPr>
                        <w:noProof/>
                      </w:rPr>
                    </w:pPr>
                    <w:r>
                      <w:rPr>
                        <w:noProof/>
                      </w:rPr>
                      <w:t xml:space="preserve">[5] </w:t>
                    </w:r>
                  </w:p>
                </w:tc>
                <w:tc>
                  <w:tcPr>
                    <w:tcW w:w="0" w:type="auto"/>
                    <w:hideMark/>
                  </w:tcPr>
                  <w:p w14:paraId="55ABAD71" w14:textId="77777777" w:rsidR="00D74B57" w:rsidRDefault="00D74B57">
                    <w:pPr>
                      <w:pStyle w:val="Bibliography"/>
                      <w:rPr>
                        <w:noProof/>
                      </w:rPr>
                    </w:pPr>
                    <w:r>
                      <w:rPr>
                        <w:noProof/>
                      </w:rPr>
                      <w:t>“What is Mobile Application Management (MAM)?,” [Online]. Available: https://www.manageengine.com/mobile-device-management/mobile-application-management.html. [Accessed 13 April 2020].</w:t>
                    </w:r>
                  </w:p>
                </w:tc>
              </w:tr>
              <w:tr w:rsidR="00D74B57" w14:paraId="6DC9EA61" w14:textId="77777777">
                <w:trPr>
                  <w:divId w:val="602225231"/>
                  <w:tblCellSpacing w:w="15" w:type="dxa"/>
                </w:trPr>
                <w:tc>
                  <w:tcPr>
                    <w:tcW w:w="50" w:type="pct"/>
                    <w:hideMark/>
                  </w:tcPr>
                  <w:p w14:paraId="7928777C" w14:textId="77777777" w:rsidR="00D74B57" w:rsidRDefault="00D74B57">
                    <w:pPr>
                      <w:pStyle w:val="Bibliography"/>
                      <w:rPr>
                        <w:noProof/>
                      </w:rPr>
                    </w:pPr>
                    <w:r>
                      <w:rPr>
                        <w:noProof/>
                      </w:rPr>
                      <w:t xml:space="preserve">[6] </w:t>
                    </w:r>
                  </w:p>
                </w:tc>
                <w:tc>
                  <w:tcPr>
                    <w:tcW w:w="0" w:type="auto"/>
                    <w:hideMark/>
                  </w:tcPr>
                  <w:p w14:paraId="207CC623" w14:textId="77777777" w:rsidR="00D74B57" w:rsidRDefault="00D74B57">
                    <w:pPr>
                      <w:pStyle w:val="Bibliography"/>
                      <w:rPr>
                        <w:noProof/>
                      </w:rPr>
                    </w:pPr>
                    <w:r>
                      <w:rPr>
                        <w:noProof/>
                      </w:rPr>
                      <w:t>“Data Security and Protection: What Is Mobile Information Management?,” 22 November 2018. [Online]. Available: http://mics.org/data-security-and-protection-what-is-mobile-information-management/. [Accessed 13 April 2020].</w:t>
                    </w:r>
                  </w:p>
                </w:tc>
              </w:tr>
              <w:tr w:rsidR="00D74B57" w14:paraId="07383FF4" w14:textId="77777777">
                <w:trPr>
                  <w:divId w:val="602225231"/>
                  <w:tblCellSpacing w:w="15" w:type="dxa"/>
                </w:trPr>
                <w:tc>
                  <w:tcPr>
                    <w:tcW w:w="50" w:type="pct"/>
                    <w:hideMark/>
                  </w:tcPr>
                  <w:p w14:paraId="763177E2" w14:textId="77777777" w:rsidR="00D74B57" w:rsidRDefault="00D74B57">
                    <w:pPr>
                      <w:pStyle w:val="Bibliography"/>
                      <w:rPr>
                        <w:noProof/>
                      </w:rPr>
                    </w:pPr>
                    <w:r>
                      <w:rPr>
                        <w:noProof/>
                      </w:rPr>
                      <w:t xml:space="preserve">[7] </w:t>
                    </w:r>
                  </w:p>
                </w:tc>
                <w:tc>
                  <w:tcPr>
                    <w:tcW w:w="0" w:type="auto"/>
                    <w:hideMark/>
                  </w:tcPr>
                  <w:p w14:paraId="62D101A0" w14:textId="77777777" w:rsidR="00D74B57" w:rsidRDefault="00D74B57">
                    <w:pPr>
                      <w:pStyle w:val="Bibliography"/>
                      <w:rPr>
                        <w:noProof/>
                      </w:rPr>
                    </w:pPr>
                    <w:r>
                      <w:rPr>
                        <w:noProof/>
                      </w:rPr>
                      <w:t xml:space="preserve">A. P. Rachna Arora, “Secure User Data in Cloud Computing Using Encryption Algorithms,” </w:t>
                    </w:r>
                    <w:r>
                      <w:rPr>
                        <w:i/>
                        <w:iCs/>
                        <w:noProof/>
                      </w:rPr>
                      <w:t xml:space="preserve">International Journal of Engineering Research and Applications (IJERA), </w:t>
                    </w:r>
                    <w:r>
                      <w:rPr>
                        <w:noProof/>
                      </w:rPr>
                      <w:t xml:space="preserve">vol. 3, no. 4, pp. 1922 - 1926, July - August 2013. </w:t>
                    </w:r>
                  </w:p>
                </w:tc>
              </w:tr>
              <w:tr w:rsidR="00D74B57" w14:paraId="63BAD0FA" w14:textId="77777777">
                <w:trPr>
                  <w:divId w:val="602225231"/>
                  <w:tblCellSpacing w:w="15" w:type="dxa"/>
                </w:trPr>
                <w:tc>
                  <w:tcPr>
                    <w:tcW w:w="50" w:type="pct"/>
                    <w:hideMark/>
                  </w:tcPr>
                  <w:p w14:paraId="13FA2B8A" w14:textId="77777777" w:rsidR="00D74B57" w:rsidRDefault="00D74B57">
                    <w:pPr>
                      <w:pStyle w:val="Bibliography"/>
                      <w:rPr>
                        <w:noProof/>
                      </w:rPr>
                    </w:pPr>
                    <w:r>
                      <w:rPr>
                        <w:noProof/>
                      </w:rPr>
                      <w:t xml:space="preserve">[8] </w:t>
                    </w:r>
                  </w:p>
                </w:tc>
                <w:tc>
                  <w:tcPr>
                    <w:tcW w:w="0" w:type="auto"/>
                    <w:hideMark/>
                  </w:tcPr>
                  <w:p w14:paraId="7F6513F0" w14:textId="77777777" w:rsidR="00D74B57" w:rsidRDefault="00D74B57">
                    <w:pPr>
                      <w:pStyle w:val="Bibliography"/>
                      <w:rPr>
                        <w:noProof/>
                      </w:rPr>
                    </w:pPr>
                    <w:r>
                      <w:rPr>
                        <w:noProof/>
                      </w:rPr>
                      <w:t>D. Pathak, “Decoding the 11 Business Benefits of Microsoft Azure,” 31 March 2018. [Online]. Available: https://www.mercurysolutions.co/blog/t</w:t>
                    </w:r>
                    <w:r>
                      <w:rPr>
                        <w:noProof/>
                      </w:rPr>
                      <w:t>op-11-business-benefits-of-microsoft-azure. [Accessed 14 April 2020].</w:t>
                    </w:r>
                  </w:p>
                </w:tc>
              </w:tr>
              <w:tr w:rsidR="00D74B57" w14:paraId="74A19F41" w14:textId="77777777">
                <w:trPr>
                  <w:divId w:val="602225231"/>
                  <w:tblCellSpacing w:w="15" w:type="dxa"/>
                </w:trPr>
                <w:tc>
                  <w:tcPr>
                    <w:tcW w:w="50" w:type="pct"/>
                    <w:hideMark/>
                  </w:tcPr>
                  <w:p w14:paraId="10EFEB27" w14:textId="77777777" w:rsidR="00D74B57" w:rsidRDefault="00D74B57">
                    <w:pPr>
                      <w:pStyle w:val="Bibliography"/>
                      <w:rPr>
                        <w:noProof/>
                      </w:rPr>
                    </w:pPr>
                    <w:r>
                      <w:rPr>
                        <w:noProof/>
                      </w:rPr>
                      <w:t xml:space="preserve">[9] </w:t>
                    </w:r>
                  </w:p>
                </w:tc>
                <w:tc>
                  <w:tcPr>
                    <w:tcW w:w="0" w:type="auto"/>
                    <w:hideMark/>
                  </w:tcPr>
                  <w:p w14:paraId="5F1CF2F6" w14:textId="77777777" w:rsidR="00D74B57" w:rsidRDefault="00D74B57">
                    <w:pPr>
                      <w:pStyle w:val="Bibliography"/>
                      <w:rPr>
                        <w:noProof/>
                      </w:rPr>
                    </w:pPr>
                    <w:r>
                      <w:rPr>
                        <w:noProof/>
                      </w:rPr>
                      <w:t>N. Jain, “Top 7 Advantages of Using Google Cloud Hosting,” 27 September 2018. [Online]. Available: https://www.whizlabs.com/blog/google-cloud-hosting/. [Accessed 14 April 2020].</w:t>
                    </w:r>
                  </w:p>
                </w:tc>
              </w:tr>
              <w:tr w:rsidR="00D74B57" w14:paraId="6835A470" w14:textId="77777777">
                <w:trPr>
                  <w:divId w:val="602225231"/>
                  <w:tblCellSpacing w:w="15" w:type="dxa"/>
                </w:trPr>
                <w:tc>
                  <w:tcPr>
                    <w:tcW w:w="50" w:type="pct"/>
                    <w:hideMark/>
                  </w:tcPr>
                  <w:p w14:paraId="77678349" w14:textId="77777777" w:rsidR="00D74B57" w:rsidRDefault="00D74B57">
                    <w:pPr>
                      <w:pStyle w:val="Bibliography"/>
                      <w:rPr>
                        <w:noProof/>
                      </w:rPr>
                    </w:pPr>
                    <w:r>
                      <w:rPr>
                        <w:noProof/>
                      </w:rPr>
                      <w:t xml:space="preserve">[10] </w:t>
                    </w:r>
                  </w:p>
                </w:tc>
                <w:tc>
                  <w:tcPr>
                    <w:tcW w:w="0" w:type="auto"/>
                    <w:hideMark/>
                  </w:tcPr>
                  <w:p w14:paraId="59247F54" w14:textId="77777777" w:rsidR="00D74B57" w:rsidRDefault="00D74B57">
                    <w:pPr>
                      <w:pStyle w:val="Bibliography"/>
                      <w:rPr>
                        <w:noProof/>
                      </w:rPr>
                    </w:pPr>
                    <w:r>
                      <w:rPr>
                        <w:noProof/>
                      </w:rPr>
                      <w:t>M. Rouse, “mobile device management (MDM),” [Online]. Available: https://searchmobilecomputing.techtarget.com/definition/mobile-device-management. [Accessed 14 April 2020].</w:t>
                    </w:r>
                  </w:p>
                </w:tc>
              </w:tr>
            </w:tbl>
            <w:p w14:paraId="6CF23E3E" w14:textId="77777777" w:rsidR="00D74B57" w:rsidRDefault="00D74B57">
              <w:pPr>
                <w:divId w:val="602225231"/>
                <w:rPr>
                  <w:rFonts w:eastAsia="Times New Roman"/>
                  <w:noProof/>
                </w:rPr>
              </w:pPr>
            </w:p>
            <w:p w14:paraId="1747E710" w14:textId="2F0FFC59" w:rsidR="007370B4" w:rsidRDefault="007370B4">
              <w:r>
                <w:rPr>
                  <w:b/>
                  <w:bCs/>
                  <w:noProof/>
                </w:rPr>
                <w:fldChar w:fldCharType="end"/>
              </w:r>
            </w:p>
          </w:sdtContent>
        </w:sdt>
      </w:sdtContent>
    </w:sdt>
    <w:p w14:paraId="4592BD77" w14:textId="77777777" w:rsidR="00C53D5E" w:rsidRDefault="00C53D5E" w:rsidP="00F853BE">
      <w:pPr>
        <w:sectPr w:rsidR="00C53D5E" w:rsidSect="00073F28">
          <w:pgSz w:w="11906" w:h="16838"/>
          <w:pgMar w:top="1440" w:right="1440" w:bottom="1440" w:left="1440" w:header="708" w:footer="708" w:gutter="0"/>
          <w:cols w:num="2" w:space="708"/>
          <w:docGrid w:linePitch="360"/>
        </w:sectPr>
      </w:pPr>
    </w:p>
    <w:p w14:paraId="297B5274" w14:textId="77777777" w:rsidR="00C53D5E" w:rsidRPr="00C53D5E" w:rsidRDefault="00C53D5E" w:rsidP="00C53D5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53D5E" w:rsidRPr="00C53D5E" w14:paraId="387EF735" w14:textId="77777777" w:rsidTr="00541134">
        <w:trPr>
          <w:jc w:val="center"/>
        </w:trPr>
        <w:tc>
          <w:tcPr>
            <w:tcW w:w="10670" w:type="dxa"/>
            <w:shd w:val="clear" w:color="auto" w:fill="BFBFBF"/>
          </w:tcPr>
          <w:p w14:paraId="7B16E5E8" w14:textId="77777777" w:rsidR="00C53D5E" w:rsidRPr="00C53D5E" w:rsidRDefault="00C53D5E" w:rsidP="00C53D5E">
            <w:pPr>
              <w:spacing w:after="0" w:line="240" w:lineRule="auto"/>
              <w:rPr>
                <w:rFonts w:ascii="Times New Roman" w:eastAsia="Times New Roman" w:hAnsi="Times New Roman" w:cs="Times New Roman"/>
                <w:sz w:val="20"/>
                <w:szCs w:val="20"/>
                <w:lang w:eastAsia="en-GB"/>
              </w:rPr>
            </w:pPr>
            <w:r w:rsidRPr="00C53D5E">
              <w:rPr>
                <w:rFonts w:ascii="Times New Roman" w:eastAsia="Times New Roman" w:hAnsi="Times New Roman" w:cs="Times New Roman"/>
                <w:sz w:val="32"/>
                <w:szCs w:val="32"/>
                <w:lang w:eastAsia="en-GB"/>
              </w:rPr>
              <w:br w:type="page"/>
            </w:r>
            <w:r w:rsidRPr="00C53D5E">
              <w:rPr>
                <w:rFonts w:ascii="Calibri" w:eastAsia="Times New Roman" w:hAnsi="Calibri" w:cs="Arial"/>
                <w:b/>
                <w:caps/>
                <w:sz w:val="40"/>
                <w:szCs w:val="20"/>
                <w:lang w:eastAsia="en-GB"/>
              </w:rPr>
              <w:t xml:space="preserve">                 marking criteria and Student FEEDBACK</w:t>
            </w:r>
          </w:p>
        </w:tc>
      </w:tr>
    </w:tbl>
    <w:p w14:paraId="79DE84E4" w14:textId="77777777" w:rsidR="00C53D5E" w:rsidRPr="00C53D5E" w:rsidRDefault="00C53D5E" w:rsidP="00C53D5E">
      <w:pPr>
        <w:spacing w:after="0" w:line="240" w:lineRule="auto"/>
        <w:rPr>
          <w:rFonts w:ascii="Times New Roman" w:eastAsia="Times New Roman" w:hAnsi="Times New Roman" w:cs="Times New Roman"/>
          <w:sz w:val="16"/>
          <w:szCs w:val="20"/>
          <w:lang w:eastAsia="en-GB"/>
        </w:rPr>
      </w:pPr>
    </w:p>
    <w:p w14:paraId="689D1A75" w14:textId="77777777" w:rsidR="00C53D5E" w:rsidRPr="00C53D5E" w:rsidRDefault="00C53D5E" w:rsidP="00C53D5E">
      <w:pPr>
        <w:spacing w:after="0" w:line="240" w:lineRule="auto"/>
        <w:jc w:val="both"/>
        <w:rPr>
          <w:rFonts w:ascii="Calibri" w:eastAsia="Times New Roman" w:hAnsi="Calibri" w:cs="Times New Roman"/>
          <w:sz w:val="20"/>
          <w:szCs w:val="20"/>
        </w:rPr>
      </w:pPr>
      <w:r w:rsidRPr="00C53D5E">
        <w:rPr>
          <w:rFonts w:ascii="Calibri" w:eastAsia="Times New Roman" w:hAnsi="Calibri" w:cs="Times New Roman"/>
          <w:sz w:val="20"/>
          <w:szCs w:val="20"/>
        </w:rPr>
        <w:t xml:space="preserve">This section details the assessment criteria. The </w:t>
      </w:r>
      <w:r w:rsidRPr="00C53D5E">
        <w:rPr>
          <w:rFonts w:ascii="Calibri" w:eastAsia="Times New Roman" w:hAnsi="Calibri" w:cs="Times New Roman"/>
          <w:i/>
          <w:sz w:val="20"/>
          <w:szCs w:val="20"/>
        </w:rPr>
        <w:t>extent</w:t>
      </w:r>
      <w:r w:rsidRPr="00C53D5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E0CEF9D" w14:textId="77777777" w:rsidR="00C53D5E" w:rsidRPr="00C53D5E" w:rsidRDefault="00C53D5E" w:rsidP="00C53D5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53D5E" w:rsidRPr="00C53D5E" w14:paraId="50B62902" w14:textId="77777777" w:rsidTr="00541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1515692" w14:textId="77777777" w:rsidR="00C53D5E" w:rsidRPr="00C53D5E" w:rsidRDefault="00C53D5E" w:rsidP="00C53D5E">
            <w:pPr>
              <w:spacing w:after="0" w:line="240" w:lineRule="auto"/>
              <w:rPr>
                <w:rFonts w:ascii="Calibri" w:eastAsia="Times New Roman" w:hAnsi="Calibri" w:cs="Times New Roman"/>
                <w:b/>
                <w:szCs w:val="20"/>
                <w:lang w:eastAsia="en-GB"/>
              </w:rPr>
            </w:pPr>
            <w:r w:rsidRPr="00C53D5E">
              <w:rPr>
                <w:rFonts w:ascii="Calibri" w:eastAsia="Times New Roman" w:hAnsi="Calibri" w:cs="Times New Roman"/>
                <w:b/>
                <w:szCs w:val="16"/>
                <w:lang w:eastAsia="en-GB"/>
              </w:rPr>
              <w:t xml:space="preserve">Common Assessment Criteria </w:t>
            </w:r>
            <w:r w:rsidRPr="00C53D5E">
              <w:rPr>
                <w:rFonts w:ascii="Calibri" w:eastAsia="Times New Roman" w:hAnsi="Calibri" w:cs="Times New Roman"/>
                <w:b/>
                <w:szCs w:val="20"/>
                <w:lang w:eastAsia="en-GB"/>
              </w:rPr>
              <w:t xml:space="preserve">Applied </w:t>
            </w:r>
            <w:bookmarkStart w:id="14" w:name="assessmentComponent"/>
            <w:bookmarkEnd w:id="14"/>
            <w:r w:rsidRPr="00C53D5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872CE52" w14:textId="77777777" w:rsidR="00C53D5E" w:rsidRPr="00C53D5E" w:rsidRDefault="00C53D5E" w:rsidP="00C53D5E">
            <w:pPr>
              <w:spacing w:after="0" w:line="240" w:lineRule="auto"/>
              <w:ind w:left="34" w:right="113"/>
              <w:jc w:val="center"/>
              <w:rPr>
                <w:rFonts w:ascii="Calibri" w:eastAsia="Times New Roman" w:hAnsi="Calibri" w:cs="Times New Roman"/>
                <w:b/>
                <w:sz w:val="14"/>
                <w:szCs w:val="14"/>
                <w:lang w:eastAsia="en-GB"/>
              </w:rPr>
            </w:pPr>
            <w:r w:rsidRPr="00C53D5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61EADE" w14:textId="77777777" w:rsidR="00C53D5E" w:rsidRPr="00C53D5E" w:rsidRDefault="00C53D5E" w:rsidP="00C53D5E">
            <w:pPr>
              <w:spacing w:after="0" w:line="240" w:lineRule="auto"/>
              <w:ind w:left="113" w:right="113"/>
              <w:jc w:val="center"/>
              <w:rPr>
                <w:rFonts w:ascii="Calibri" w:eastAsia="Times New Roman" w:hAnsi="Calibri" w:cs="Times New Roman"/>
                <w:b/>
                <w:sz w:val="14"/>
                <w:szCs w:val="14"/>
                <w:lang w:eastAsia="en-GB"/>
              </w:rPr>
            </w:pPr>
            <w:r w:rsidRPr="00C53D5E">
              <w:rPr>
                <w:rFonts w:ascii="Calibri" w:eastAsia="Times New Roman" w:hAnsi="Calibri" w:cs="Times New Roman"/>
                <w:b/>
                <w:sz w:val="14"/>
                <w:szCs w:val="14"/>
                <w:lang w:eastAsia="en-GB"/>
              </w:rPr>
              <w:t xml:space="preserve">Marks </w:t>
            </w:r>
          </w:p>
          <w:p w14:paraId="627C2C23" w14:textId="77777777" w:rsidR="00C53D5E" w:rsidRPr="00C53D5E" w:rsidRDefault="00C53D5E" w:rsidP="00C53D5E">
            <w:pPr>
              <w:spacing w:after="0" w:line="240" w:lineRule="auto"/>
              <w:ind w:left="113" w:right="113"/>
              <w:jc w:val="center"/>
              <w:rPr>
                <w:rFonts w:ascii="Calibri" w:eastAsia="Times New Roman" w:hAnsi="Calibri" w:cs="Times New Roman"/>
                <w:b/>
                <w:sz w:val="14"/>
                <w:szCs w:val="14"/>
                <w:lang w:eastAsia="en-GB"/>
              </w:rPr>
            </w:pPr>
            <w:r w:rsidRPr="00C53D5E">
              <w:rPr>
                <w:rFonts w:ascii="Calibri" w:eastAsia="Times New Roman" w:hAnsi="Calibri" w:cs="Times New Roman"/>
                <w:b/>
                <w:sz w:val="14"/>
                <w:szCs w:val="14"/>
                <w:lang w:eastAsia="en-GB"/>
              </w:rPr>
              <w:t>awarded</w:t>
            </w:r>
          </w:p>
        </w:tc>
      </w:tr>
      <w:tr w:rsidR="00C53D5E" w:rsidRPr="00C53D5E" w14:paraId="652371B4"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775019F3" w14:textId="77777777" w:rsidR="00C53D5E" w:rsidRPr="00C53D5E" w:rsidRDefault="00C53D5E" w:rsidP="00C53D5E">
            <w:pPr>
              <w:spacing w:after="0" w:line="240" w:lineRule="auto"/>
              <w:rPr>
                <w:rFonts w:ascii="Calibri" w:eastAsia="Times New Roman" w:hAnsi="Calibri" w:cs="Times New Roman"/>
                <w:b/>
                <w:sz w:val="16"/>
                <w:szCs w:val="16"/>
                <w:lang w:eastAsia="en-GB"/>
              </w:rPr>
            </w:pPr>
            <w:r w:rsidRPr="00C53D5E">
              <w:rPr>
                <w:rFonts w:ascii="Calibri" w:eastAsia="Times New Roman" w:hAnsi="Calibri" w:cs="Times New Roman"/>
                <w:b/>
                <w:sz w:val="20"/>
                <w:szCs w:val="16"/>
                <w:lang w:eastAsia="en-GB"/>
              </w:rPr>
              <w:t>1. E</w:t>
            </w:r>
            <w:r w:rsidRPr="00C53D5E">
              <w:rPr>
                <w:rFonts w:ascii="Calibri" w:eastAsia="Times New Roman" w:hAnsi="Calibri" w:cs="Times New Roman"/>
                <w:b/>
                <w:sz w:val="20"/>
                <w:szCs w:val="20"/>
                <w:lang w:eastAsia="en-GB"/>
              </w:rPr>
              <w:t>ngagement with Literature Skills</w:t>
            </w:r>
          </w:p>
          <w:p w14:paraId="57007284" w14:textId="77777777" w:rsidR="00C53D5E" w:rsidRPr="00C53D5E" w:rsidRDefault="00C53D5E" w:rsidP="00C53D5E">
            <w:pPr>
              <w:spacing w:after="120" w:line="240" w:lineRule="auto"/>
              <w:rPr>
                <w:rFonts w:ascii="Calibri" w:eastAsia="Times New Roman" w:hAnsi="Calibri" w:cs="Times New Roman"/>
                <w:sz w:val="14"/>
                <w:szCs w:val="14"/>
                <w:lang w:eastAsia="en-GB"/>
              </w:rPr>
            </w:pPr>
            <w:r w:rsidRPr="00C53D5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73619E1"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8BA41C"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39788561" w14:textId="77777777" w:rsidTr="00541134">
        <w:trPr>
          <w:trHeight w:val="450"/>
        </w:trPr>
        <w:tc>
          <w:tcPr>
            <w:tcW w:w="4435" w:type="pct"/>
            <w:vMerge w:val="restart"/>
            <w:tcBorders>
              <w:top w:val="single" w:sz="4" w:space="0" w:color="auto"/>
              <w:left w:val="single" w:sz="4" w:space="0" w:color="auto"/>
              <w:right w:val="single" w:sz="4" w:space="0" w:color="auto"/>
            </w:tcBorders>
          </w:tcPr>
          <w:p w14:paraId="1BCDF4B0" w14:textId="77777777" w:rsidR="00C53D5E" w:rsidRPr="00C53D5E" w:rsidRDefault="00C53D5E" w:rsidP="00C53D5E">
            <w:pPr>
              <w:spacing w:after="120" w:line="240" w:lineRule="auto"/>
              <w:rPr>
                <w:rFonts w:ascii="Calibri" w:eastAsia="Times New Roman" w:hAnsi="Calibri" w:cs="Times New Roman"/>
                <w:sz w:val="20"/>
                <w:szCs w:val="14"/>
                <w:lang w:eastAsia="en-GB"/>
              </w:rPr>
            </w:pPr>
            <w:bookmarkStart w:id="15" w:name="feedbackRIL"/>
            <w:bookmarkEnd w:id="15"/>
            <w:r w:rsidRPr="00C53D5E">
              <w:rPr>
                <w:rFonts w:ascii="Calibri" w:eastAsia="Times New Roman" w:hAnsi="Calibri" w:cs="Times New Roman"/>
                <w:sz w:val="20"/>
                <w:szCs w:val="14"/>
                <w:lang w:eastAsia="en-GB"/>
              </w:rPr>
              <w:t>You have engaged with some credible sources, though more current ones could be used and reduce the number of websites. Key concepts discussed and referencing convention used.  (Grade mark: 63.33%)</w:t>
            </w:r>
          </w:p>
        </w:tc>
        <w:tc>
          <w:tcPr>
            <w:tcW w:w="283" w:type="pct"/>
            <w:tcBorders>
              <w:top w:val="single" w:sz="4" w:space="0" w:color="auto"/>
              <w:left w:val="single" w:sz="4" w:space="0" w:color="auto"/>
              <w:right w:val="single" w:sz="4" w:space="0" w:color="auto"/>
            </w:tcBorders>
          </w:tcPr>
          <w:p w14:paraId="4730D143"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16" w:name="totalRIL"/>
            <w:bookmarkEnd w:id="16"/>
            <w:r w:rsidRPr="00C53D5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D8E290"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17" w:name="markRIL"/>
            <w:bookmarkEnd w:id="17"/>
            <w:r w:rsidRPr="00C53D5E">
              <w:rPr>
                <w:rFonts w:ascii="Calibri" w:eastAsia="Times New Roman" w:hAnsi="Calibri" w:cs="Times New Roman"/>
                <w:sz w:val="20"/>
                <w:szCs w:val="20"/>
                <w:lang w:eastAsia="en-GB"/>
              </w:rPr>
              <w:t>9.5</w:t>
            </w:r>
          </w:p>
        </w:tc>
      </w:tr>
      <w:tr w:rsidR="00C53D5E" w:rsidRPr="00C53D5E" w14:paraId="55A406E2" w14:textId="77777777" w:rsidTr="00541134">
        <w:trPr>
          <w:trHeight w:val="451"/>
        </w:trPr>
        <w:tc>
          <w:tcPr>
            <w:tcW w:w="4435" w:type="pct"/>
            <w:vMerge/>
            <w:tcBorders>
              <w:left w:val="single" w:sz="4" w:space="0" w:color="auto"/>
              <w:bottom w:val="single" w:sz="4" w:space="0" w:color="auto"/>
              <w:right w:val="single" w:sz="4" w:space="0" w:color="auto"/>
            </w:tcBorders>
          </w:tcPr>
          <w:p w14:paraId="5FA1B6A0" w14:textId="77777777" w:rsidR="00C53D5E" w:rsidRPr="00C53D5E" w:rsidRDefault="00C53D5E" w:rsidP="00C53D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E7F08A" w14:textId="77777777" w:rsidR="00C53D5E" w:rsidRPr="00C53D5E" w:rsidRDefault="00C53D5E" w:rsidP="00C53D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03C4DC"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45F86A21"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10A8F993" w14:textId="77777777" w:rsidR="00C53D5E" w:rsidRPr="00C53D5E" w:rsidRDefault="00C53D5E" w:rsidP="00C53D5E">
            <w:pPr>
              <w:spacing w:after="0" w:line="240" w:lineRule="auto"/>
              <w:rPr>
                <w:rFonts w:ascii="Calibri" w:eastAsia="Times New Roman" w:hAnsi="Calibri" w:cs="Times New Roman"/>
                <w:b/>
                <w:sz w:val="20"/>
                <w:szCs w:val="20"/>
                <w:lang w:eastAsia="en-GB"/>
              </w:rPr>
            </w:pPr>
            <w:r w:rsidRPr="00C53D5E">
              <w:rPr>
                <w:rFonts w:ascii="Calibri" w:eastAsia="Times New Roman" w:hAnsi="Calibri" w:cs="Times New Roman"/>
                <w:b/>
                <w:sz w:val="20"/>
                <w:szCs w:val="16"/>
                <w:lang w:eastAsia="en-GB"/>
              </w:rPr>
              <w:t xml:space="preserve">2. </w:t>
            </w:r>
            <w:r w:rsidRPr="00C53D5E">
              <w:rPr>
                <w:rFonts w:ascii="Calibri" w:eastAsia="Times New Roman" w:hAnsi="Calibri" w:cs="Times New Roman"/>
                <w:b/>
                <w:sz w:val="20"/>
                <w:szCs w:val="20"/>
                <w:lang w:eastAsia="en-GB"/>
              </w:rPr>
              <w:t>Knowledge and Understanding Skills</w:t>
            </w:r>
          </w:p>
          <w:p w14:paraId="3D7B3E57" w14:textId="77777777" w:rsidR="00C53D5E" w:rsidRPr="00C53D5E" w:rsidRDefault="00C53D5E" w:rsidP="00C53D5E">
            <w:pPr>
              <w:spacing w:after="120" w:line="240" w:lineRule="auto"/>
              <w:rPr>
                <w:rFonts w:ascii="Calibri" w:eastAsia="Times New Roman" w:hAnsi="Calibri" w:cs="Times New Roman"/>
                <w:sz w:val="14"/>
                <w:szCs w:val="14"/>
                <w:lang w:eastAsia="en-GB"/>
              </w:rPr>
            </w:pPr>
            <w:r w:rsidRPr="00C53D5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C136373"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DB166E"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7922E805" w14:textId="77777777" w:rsidTr="00541134">
        <w:trPr>
          <w:trHeight w:val="450"/>
        </w:trPr>
        <w:tc>
          <w:tcPr>
            <w:tcW w:w="4435" w:type="pct"/>
            <w:vMerge w:val="restart"/>
            <w:tcBorders>
              <w:top w:val="single" w:sz="4" w:space="0" w:color="auto"/>
              <w:left w:val="single" w:sz="4" w:space="0" w:color="auto"/>
              <w:right w:val="single" w:sz="4" w:space="0" w:color="auto"/>
            </w:tcBorders>
          </w:tcPr>
          <w:p w14:paraId="660C4A9A" w14:textId="77777777" w:rsidR="00C53D5E" w:rsidRPr="00C53D5E" w:rsidRDefault="00C53D5E" w:rsidP="00C53D5E">
            <w:pPr>
              <w:spacing w:after="120" w:line="240" w:lineRule="auto"/>
              <w:rPr>
                <w:rFonts w:ascii="Calibri" w:eastAsia="Times New Roman" w:hAnsi="Calibri" w:cs="Times New Roman"/>
                <w:sz w:val="20"/>
                <w:szCs w:val="14"/>
                <w:lang w:eastAsia="en-GB"/>
              </w:rPr>
            </w:pPr>
            <w:bookmarkStart w:id="18" w:name="feedbackKUS"/>
            <w:bookmarkEnd w:id="18"/>
            <w:r w:rsidRPr="00C53D5E">
              <w:rPr>
                <w:rFonts w:ascii="Calibri" w:eastAsia="Times New Roman" w:hAnsi="Calibri" w:cs="Times New Roman"/>
                <w:sz w:val="20"/>
                <w:szCs w:val="14"/>
                <w:lang w:eastAsia="en-GB"/>
              </w:rPr>
              <w:t>You have demonstrated understanding of the concepts and principles. You have used the IEEE report format. (Grade mark: 66.67%)</w:t>
            </w:r>
          </w:p>
        </w:tc>
        <w:tc>
          <w:tcPr>
            <w:tcW w:w="283" w:type="pct"/>
            <w:tcBorders>
              <w:top w:val="single" w:sz="4" w:space="0" w:color="auto"/>
              <w:left w:val="single" w:sz="4" w:space="0" w:color="auto"/>
              <w:right w:val="single" w:sz="4" w:space="0" w:color="auto"/>
            </w:tcBorders>
          </w:tcPr>
          <w:p w14:paraId="0096F541"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19" w:name="totalKUS"/>
            <w:bookmarkEnd w:id="19"/>
            <w:r w:rsidRPr="00C53D5E">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A4B6307"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20" w:name="markKUS"/>
            <w:bookmarkEnd w:id="20"/>
            <w:r w:rsidRPr="00C53D5E">
              <w:rPr>
                <w:rFonts w:ascii="Calibri" w:eastAsia="Times New Roman" w:hAnsi="Calibri" w:cs="Times New Roman"/>
                <w:sz w:val="20"/>
                <w:szCs w:val="20"/>
                <w:lang w:eastAsia="en-GB"/>
              </w:rPr>
              <w:t>10</w:t>
            </w:r>
          </w:p>
        </w:tc>
      </w:tr>
      <w:tr w:rsidR="00C53D5E" w:rsidRPr="00C53D5E" w14:paraId="2E374905" w14:textId="77777777" w:rsidTr="00541134">
        <w:trPr>
          <w:trHeight w:val="451"/>
        </w:trPr>
        <w:tc>
          <w:tcPr>
            <w:tcW w:w="4435" w:type="pct"/>
            <w:vMerge/>
            <w:tcBorders>
              <w:left w:val="single" w:sz="4" w:space="0" w:color="auto"/>
              <w:bottom w:val="single" w:sz="4" w:space="0" w:color="auto"/>
              <w:right w:val="single" w:sz="4" w:space="0" w:color="auto"/>
            </w:tcBorders>
          </w:tcPr>
          <w:p w14:paraId="4B2C035F" w14:textId="77777777" w:rsidR="00C53D5E" w:rsidRPr="00C53D5E" w:rsidRDefault="00C53D5E" w:rsidP="00C53D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8A4194" w14:textId="77777777" w:rsidR="00C53D5E" w:rsidRPr="00C53D5E" w:rsidRDefault="00C53D5E" w:rsidP="00C53D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02C473"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24CD187E"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19F9051C" w14:textId="77777777" w:rsidR="00C53D5E" w:rsidRPr="00C53D5E" w:rsidRDefault="00C53D5E" w:rsidP="00C53D5E">
            <w:pPr>
              <w:spacing w:after="0" w:line="240" w:lineRule="auto"/>
              <w:rPr>
                <w:rFonts w:ascii="Calibri" w:eastAsia="Times New Roman" w:hAnsi="Calibri" w:cs="Times New Roman"/>
                <w:b/>
                <w:sz w:val="16"/>
                <w:szCs w:val="16"/>
                <w:lang w:eastAsia="en-GB"/>
              </w:rPr>
            </w:pPr>
            <w:r w:rsidRPr="00C53D5E">
              <w:rPr>
                <w:rFonts w:ascii="Calibri" w:eastAsia="Times New Roman" w:hAnsi="Calibri" w:cs="Times New Roman"/>
                <w:b/>
                <w:sz w:val="20"/>
                <w:szCs w:val="16"/>
                <w:lang w:eastAsia="en-GB"/>
              </w:rPr>
              <w:t xml:space="preserve">3. </w:t>
            </w:r>
            <w:r w:rsidRPr="00C53D5E">
              <w:rPr>
                <w:rFonts w:ascii="Calibri" w:eastAsia="Times New Roman" w:hAnsi="Calibri" w:cs="Times New Roman"/>
                <w:b/>
                <w:sz w:val="20"/>
                <w:szCs w:val="20"/>
                <w:lang w:eastAsia="en-GB"/>
              </w:rPr>
              <w:t>Cognitive and Intellectual Skills</w:t>
            </w:r>
          </w:p>
          <w:p w14:paraId="0145B0CF" w14:textId="77777777" w:rsidR="00C53D5E" w:rsidRPr="00C53D5E" w:rsidRDefault="00C53D5E" w:rsidP="00C53D5E">
            <w:pPr>
              <w:spacing w:after="120" w:line="240" w:lineRule="auto"/>
              <w:rPr>
                <w:rFonts w:ascii="Calibri" w:eastAsia="Times New Roman" w:hAnsi="Calibri" w:cs="Times New Roman"/>
                <w:sz w:val="14"/>
                <w:szCs w:val="14"/>
                <w:lang w:eastAsia="en-GB"/>
              </w:rPr>
            </w:pPr>
            <w:r w:rsidRPr="00C53D5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99C9A10"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CF3FBD"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78624A58" w14:textId="77777777" w:rsidTr="00541134">
        <w:trPr>
          <w:trHeight w:val="450"/>
        </w:trPr>
        <w:tc>
          <w:tcPr>
            <w:tcW w:w="4435" w:type="pct"/>
            <w:vMerge w:val="restart"/>
            <w:tcBorders>
              <w:top w:val="single" w:sz="4" w:space="0" w:color="auto"/>
              <w:left w:val="single" w:sz="4" w:space="0" w:color="auto"/>
              <w:right w:val="single" w:sz="4" w:space="0" w:color="auto"/>
            </w:tcBorders>
          </w:tcPr>
          <w:p w14:paraId="6B3163A7" w14:textId="77777777" w:rsidR="00C53D5E" w:rsidRPr="00C53D5E" w:rsidRDefault="00C53D5E" w:rsidP="00C53D5E">
            <w:pPr>
              <w:spacing w:after="120" w:line="240" w:lineRule="auto"/>
              <w:rPr>
                <w:rFonts w:ascii="Calibri" w:eastAsia="Times New Roman" w:hAnsi="Calibri" w:cs="Times New Roman"/>
                <w:sz w:val="20"/>
                <w:szCs w:val="14"/>
                <w:lang w:eastAsia="en-GB"/>
              </w:rPr>
            </w:pPr>
            <w:bookmarkStart w:id="21" w:name="feedbackANA"/>
            <w:bookmarkEnd w:id="21"/>
            <w:r w:rsidRPr="00C53D5E">
              <w:rPr>
                <w:rFonts w:ascii="Calibri" w:eastAsia="Times New Roman" w:hAnsi="Calibri" w:cs="Times New Roman"/>
                <w:sz w:val="20"/>
                <w:szCs w:val="14"/>
                <w:lang w:eastAsia="en-GB"/>
              </w:rPr>
              <w:t>You have written an abstract see report for more feedback. Your report discuss the relevant areas for this assignment; policy, DFD, network design and you have written a conclusion. (Grade mark: 68.75%)</w:t>
            </w:r>
          </w:p>
        </w:tc>
        <w:tc>
          <w:tcPr>
            <w:tcW w:w="283" w:type="pct"/>
            <w:tcBorders>
              <w:top w:val="single" w:sz="4" w:space="0" w:color="auto"/>
              <w:left w:val="single" w:sz="4" w:space="0" w:color="auto"/>
              <w:right w:val="single" w:sz="4" w:space="0" w:color="auto"/>
            </w:tcBorders>
          </w:tcPr>
          <w:p w14:paraId="60C8DB40"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22" w:name="totalANA"/>
            <w:bookmarkEnd w:id="22"/>
            <w:r w:rsidRPr="00C53D5E">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4902183"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23" w:name="markANA"/>
            <w:bookmarkEnd w:id="23"/>
            <w:r w:rsidRPr="00C53D5E">
              <w:rPr>
                <w:rFonts w:ascii="Calibri" w:eastAsia="Times New Roman" w:hAnsi="Calibri" w:cs="Times New Roman"/>
                <w:sz w:val="20"/>
                <w:szCs w:val="20"/>
                <w:lang w:eastAsia="en-GB"/>
              </w:rPr>
              <w:t>27.5</w:t>
            </w:r>
          </w:p>
        </w:tc>
      </w:tr>
      <w:tr w:rsidR="00C53D5E" w:rsidRPr="00C53D5E" w14:paraId="1DD0C855" w14:textId="77777777" w:rsidTr="00541134">
        <w:trPr>
          <w:trHeight w:val="451"/>
        </w:trPr>
        <w:tc>
          <w:tcPr>
            <w:tcW w:w="4435" w:type="pct"/>
            <w:vMerge/>
            <w:tcBorders>
              <w:left w:val="single" w:sz="4" w:space="0" w:color="auto"/>
              <w:bottom w:val="single" w:sz="4" w:space="0" w:color="auto"/>
              <w:right w:val="single" w:sz="4" w:space="0" w:color="auto"/>
            </w:tcBorders>
          </w:tcPr>
          <w:p w14:paraId="6DCB152A" w14:textId="77777777" w:rsidR="00C53D5E" w:rsidRPr="00C53D5E" w:rsidRDefault="00C53D5E" w:rsidP="00C53D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2F7EE8F" w14:textId="77777777" w:rsidR="00C53D5E" w:rsidRPr="00C53D5E" w:rsidRDefault="00C53D5E" w:rsidP="00C53D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87B8FF"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0C0AA73D"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6DA23978" w14:textId="77777777" w:rsidR="00C53D5E" w:rsidRPr="00C53D5E" w:rsidRDefault="00C53D5E" w:rsidP="00C53D5E">
            <w:pPr>
              <w:spacing w:after="0" w:line="240" w:lineRule="auto"/>
              <w:rPr>
                <w:rFonts w:ascii="Calibri" w:eastAsia="Times New Roman" w:hAnsi="Calibri" w:cs="Times New Roman"/>
                <w:b/>
                <w:sz w:val="16"/>
                <w:szCs w:val="16"/>
                <w:lang w:eastAsia="en-GB"/>
              </w:rPr>
            </w:pPr>
            <w:r w:rsidRPr="00C53D5E">
              <w:rPr>
                <w:rFonts w:ascii="Calibri" w:eastAsia="Times New Roman" w:hAnsi="Calibri" w:cs="Times New Roman"/>
                <w:b/>
                <w:sz w:val="20"/>
                <w:szCs w:val="16"/>
                <w:lang w:eastAsia="en-GB"/>
              </w:rPr>
              <w:t xml:space="preserve">4. </w:t>
            </w:r>
            <w:r w:rsidRPr="00C53D5E">
              <w:rPr>
                <w:rFonts w:ascii="Calibri" w:eastAsia="Times New Roman" w:hAnsi="Calibri" w:cs="Times New Roman"/>
                <w:b/>
                <w:sz w:val="20"/>
                <w:szCs w:val="20"/>
                <w:lang w:eastAsia="en-GB"/>
              </w:rPr>
              <w:t>Practical Application Skills</w:t>
            </w:r>
          </w:p>
          <w:p w14:paraId="0383B393" w14:textId="77777777" w:rsidR="00C53D5E" w:rsidRPr="00C53D5E" w:rsidRDefault="00C53D5E" w:rsidP="00C53D5E">
            <w:pPr>
              <w:spacing w:after="120" w:line="240" w:lineRule="auto"/>
              <w:rPr>
                <w:rFonts w:ascii="Calibri" w:eastAsia="Times New Roman" w:hAnsi="Calibri" w:cs="Times New Roman"/>
                <w:sz w:val="14"/>
                <w:szCs w:val="14"/>
                <w:lang w:eastAsia="en-GB"/>
              </w:rPr>
            </w:pPr>
            <w:r w:rsidRPr="00C53D5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E8CAEFE"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224701"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3FD24F09" w14:textId="77777777" w:rsidTr="00541134">
        <w:trPr>
          <w:trHeight w:val="451"/>
        </w:trPr>
        <w:tc>
          <w:tcPr>
            <w:tcW w:w="4435" w:type="pct"/>
            <w:vMerge w:val="restart"/>
            <w:tcBorders>
              <w:top w:val="single" w:sz="4" w:space="0" w:color="auto"/>
              <w:left w:val="single" w:sz="4" w:space="0" w:color="auto"/>
              <w:right w:val="single" w:sz="4" w:space="0" w:color="auto"/>
            </w:tcBorders>
          </w:tcPr>
          <w:p w14:paraId="0FBE99A4" w14:textId="77777777" w:rsidR="00C53D5E" w:rsidRPr="00C53D5E" w:rsidRDefault="00C53D5E" w:rsidP="00C53D5E">
            <w:pPr>
              <w:spacing w:after="120" w:line="240" w:lineRule="auto"/>
              <w:rPr>
                <w:rFonts w:ascii="Calibri" w:eastAsia="Times New Roman" w:hAnsi="Calibri" w:cs="Times New Roman"/>
                <w:sz w:val="20"/>
                <w:szCs w:val="14"/>
                <w:lang w:eastAsia="en-GB"/>
              </w:rPr>
            </w:pPr>
            <w:bookmarkStart w:id="24" w:name="feedbackPAD"/>
            <w:bookmarkEnd w:id="24"/>
            <w:r w:rsidRPr="00C53D5E">
              <w:rPr>
                <w:rFonts w:ascii="Calibri" w:eastAsia="Times New Roman" w:hAnsi="Calibri" w:cs="Times New Roman"/>
                <w:sz w:val="20"/>
                <w:szCs w:val="14"/>
                <w:lang w:eastAsia="en-GB"/>
              </w:rPr>
              <w:t>Your practical design works when pinging end devices with LAN. Your routers have been configured with security measures. The wireless router not configure; using default, no security measures considered. Ports not configured on servers.  (Grade mark: 55.00%)</w:t>
            </w:r>
          </w:p>
        </w:tc>
        <w:tc>
          <w:tcPr>
            <w:tcW w:w="283" w:type="pct"/>
            <w:tcBorders>
              <w:top w:val="single" w:sz="4" w:space="0" w:color="auto"/>
              <w:left w:val="single" w:sz="4" w:space="0" w:color="auto"/>
              <w:right w:val="single" w:sz="4" w:space="0" w:color="auto"/>
            </w:tcBorders>
          </w:tcPr>
          <w:p w14:paraId="1E18F130"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25" w:name="totalPAD"/>
            <w:bookmarkEnd w:id="25"/>
            <w:r w:rsidRPr="00C53D5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DE9724A"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26" w:name="markPAD"/>
            <w:bookmarkEnd w:id="26"/>
            <w:r w:rsidRPr="00C53D5E">
              <w:rPr>
                <w:rFonts w:ascii="Calibri" w:eastAsia="Times New Roman" w:hAnsi="Calibri" w:cs="Times New Roman"/>
                <w:sz w:val="20"/>
                <w:szCs w:val="20"/>
                <w:lang w:eastAsia="en-GB"/>
              </w:rPr>
              <w:t>11</w:t>
            </w:r>
          </w:p>
        </w:tc>
      </w:tr>
      <w:tr w:rsidR="00C53D5E" w:rsidRPr="00C53D5E" w14:paraId="5F2DA82C" w14:textId="77777777" w:rsidTr="00541134">
        <w:trPr>
          <w:trHeight w:val="450"/>
        </w:trPr>
        <w:tc>
          <w:tcPr>
            <w:tcW w:w="4435" w:type="pct"/>
            <w:vMerge/>
            <w:tcBorders>
              <w:left w:val="single" w:sz="4" w:space="0" w:color="auto"/>
              <w:bottom w:val="single" w:sz="4" w:space="0" w:color="auto"/>
              <w:right w:val="single" w:sz="4" w:space="0" w:color="auto"/>
            </w:tcBorders>
          </w:tcPr>
          <w:p w14:paraId="022ED10F" w14:textId="77777777" w:rsidR="00C53D5E" w:rsidRPr="00C53D5E" w:rsidRDefault="00C53D5E" w:rsidP="00C53D5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916D62F" w14:textId="77777777" w:rsidR="00C53D5E" w:rsidRPr="00C53D5E" w:rsidRDefault="00C53D5E" w:rsidP="00C53D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23A995"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58171B1F"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7599812A" w14:textId="77777777" w:rsidR="00C53D5E" w:rsidRPr="00C53D5E" w:rsidRDefault="00C53D5E" w:rsidP="00C53D5E">
            <w:pPr>
              <w:spacing w:after="0" w:line="240" w:lineRule="auto"/>
              <w:rPr>
                <w:rFonts w:ascii="Calibri" w:eastAsia="Times New Roman" w:hAnsi="Calibri" w:cs="Times New Roman"/>
                <w:b/>
                <w:sz w:val="16"/>
                <w:szCs w:val="16"/>
                <w:lang w:eastAsia="en-GB"/>
              </w:rPr>
            </w:pPr>
            <w:r w:rsidRPr="00C53D5E">
              <w:rPr>
                <w:rFonts w:ascii="Calibri" w:eastAsia="Times New Roman" w:hAnsi="Calibri" w:cs="Times New Roman"/>
                <w:b/>
                <w:sz w:val="20"/>
                <w:szCs w:val="16"/>
                <w:lang w:eastAsia="en-GB"/>
              </w:rPr>
              <w:t xml:space="preserve">5. </w:t>
            </w:r>
            <w:r w:rsidRPr="00C53D5E">
              <w:rPr>
                <w:rFonts w:ascii="Calibri" w:eastAsia="Times New Roman" w:hAnsi="Calibri" w:cs="Times New Roman"/>
                <w:b/>
                <w:sz w:val="20"/>
                <w:szCs w:val="20"/>
                <w:lang w:eastAsia="en-GB"/>
              </w:rPr>
              <w:t>Transferable Skills for Life and Professional Practice</w:t>
            </w:r>
          </w:p>
          <w:p w14:paraId="1CFD18A7" w14:textId="77777777" w:rsidR="00C53D5E" w:rsidRPr="00C53D5E" w:rsidRDefault="00C53D5E" w:rsidP="00C53D5E">
            <w:pPr>
              <w:spacing w:after="120" w:line="240" w:lineRule="auto"/>
              <w:rPr>
                <w:rFonts w:ascii="Calibri" w:eastAsia="Times New Roman" w:hAnsi="Calibri" w:cs="Times New Roman"/>
                <w:sz w:val="14"/>
                <w:szCs w:val="14"/>
                <w:lang w:eastAsia="en-GB"/>
              </w:rPr>
            </w:pPr>
            <w:r w:rsidRPr="00C53D5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4A783D4"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792898" w14:textId="77777777" w:rsidR="00C53D5E" w:rsidRPr="00C53D5E" w:rsidRDefault="00C53D5E" w:rsidP="00C53D5E">
            <w:pPr>
              <w:spacing w:after="0" w:line="240" w:lineRule="auto"/>
              <w:jc w:val="center"/>
              <w:rPr>
                <w:rFonts w:ascii="Calibri" w:eastAsia="Times New Roman" w:hAnsi="Calibri" w:cs="Times New Roman"/>
                <w:sz w:val="32"/>
                <w:szCs w:val="20"/>
                <w:lang w:eastAsia="en-GB"/>
              </w:rPr>
            </w:pPr>
          </w:p>
        </w:tc>
      </w:tr>
      <w:tr w:rsidR="00C53D5E" w:rsidRPr="00C53D5E" w14:paraId="1D456250" w14:textId="77777777" w:rsidTr="00541134">
        <w:trPr>
          <w:trHeight w:val="451"/>
        </w:trPr>
        <w:tc>
          <w:tcPr>
            <w:tcW w:w="4435" w:type="pct"/>
            <w:vMerge w:val="restart"/>
            <w:tcBorders>
              <w:top w:val="single" w:sz="4" w:space="0" w:color="auto"/>
              <w:left w:val="single" w:sz="4" w:space="0" w:color="auto"/>
              <w:right w:val="single" w:sz="4" w:space="0" w:color="auto"/>
            </w:tcBorders>
          </w:tcPr>
          <w:p w14:paraId="09784E2E" w14:textId="77777777" w:rsidR="00C53D5E" w:rsidRPr="00C53D5E" w:rsidRDefault="00C53D5E" w:rsidP="00C53D5E">
            <w:pPr>
              <w:spacing w:after="120" w:line="240" w:lineRule="auto"/>
              <w:rPr>
                <w:rFonts w:ascii="Calibri" w:eastAsia="Times New Roman" w:hAnsi="Calibri" w:cs="Times New Roman"/>
                <w:sz w:val="20"/>
                <w:szCs w:val="14"/>
                <w:lang w:eastAsia="en-GB"/>
              </w:rPr>
            </w:pPr>
            <w:bookmarkStart w:id="27" w:name="feedbackSPP"/>
            <w:bookmarkEnd w:id="27"/>
            <w:r w:rsidRPr="00C53D5E">
              <w:rPr>
                <w:rFonts w:ascii="Calibri" w:eastAsia="Times New Roman" w:hAnsi="Calibri" w:cs="Times New Roman"/>
                <w:sz w:val="20"/>
                <w:szCs w:val="14"/>
                <w:lang w:eastAsia="en-GB"/>
              </w:rPr>
              <w:t>Your work could do with some formatting alignment/justify to make it look more professional. Your writing style can be improved. (Grade mark: 60.00%)</w:t>
            </w:r>
          </w:p>
        </w:tc>
        <w:tc>
          <w:tcPr>
            <w:tcW w:w="283" w:type="pct"/>
            <w:tcBorders>
              <w:top w:val="single" w:sz="4" w:space="0" w:color="auto"/>
              <w:left w:val="single" w:sz="4" w:space="0" w:color="auto"/>
              <w:right w:val="single" w:sz="4" w:space="0" w:color="auto"/>
            </w:tcBorders>
          </w:tcPr>
          <w:p w14:paraId="675BECFC"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28" w:name="totalSPP"/>
            <w:bookmarkEnd w:id="28"/>
            <w:r w:rsidRPr="00C53D5E">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C9F7B2E"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bookmarkStart w:id="29" w:name="markSPP"/>
            <w:bookmarkEnd w:id="29"/>
            <w:r w:rsidRPr="00C53D5E">
              <w:rPr>
                <w:rFonts w:ascii="Calibri" w:eastAsia="Times New Roman" w:hAnsi="Calibri" w:cs="Times New Roman"/>
                <w:sz w:val="20"/>
                <w:szCs w:val="20"/>
                <w:lang w:eastAsia="en-GB"/>
              </w:rPr>
              <w:t>6</w:t>
            </w:r>
          </w:p>
        </w:tc>
      </w:tr>
      <w:tr w:rsidR="00C53D5E" w:rsidRPr="00C53D5E" w14:paraId="42F8489D" w14:textId="77777777" w:rsidTr="00541134">
        <w:trPr>
          <w:trHeight w:val="450"/>
        </w:trPr>
        <w:tc>
          <w:tcPr>
            <w:tcW w:w="4435" w:type="pct"/>
            <w:vMerge/>
            <w:tcBorders>
              <w:left w:val="single" w:sz="4" w:space="0" w:color="auto"/>
              <w:bottom w:val="single" w:sz="4" w:space="0" w:color="auto"/>
              <w:right w:val="single" w:sz="4" w:space="0" w:color="auto"/>
            </w:tcBorders>
          </w:tcPr>
          <w:p w14:paraId="09D95F4C" w14:textId="77777777" w:rsidR="00C53D5E" w:rsidRPr="00C53D5E" w:rsidRDefault="00C53D5E" w:rsidP="00C53D5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3299DFB" w14:textId="77777777" w:rsidR="00C53D5E" w:rsidRPr="00C53D5E" w:rsidRDefault="00C53D5E" w:rsidP="00C53D5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E9E88F1" w14:textId="77777777" w:rsidR="00C53D5E" w:rsidRPr="00C53D5E" w:rsidRDefault="00C53D5E" w:rsidP="00C53D5E">
            <w:pPr>
              <w:spacing w:after="0" w:line="240" w:lineRule="auto"/>
              <w:jc w:val="center"/>
              <w:rPr>
                <w:rFonts w:ascii="Calibri" w:eastAsia="Times New Roman" w:hAnsi="Calibri" w:cs="Times New Roman"/>
                <w:sz w:val="20"/>
                <w:szCs w:val="20"/>
                <w:lang w:eastAsia="en-GB"/>
              </w:rPr>
            </w:pPr>
          </w:p>
        </w:tc>
      </w:tr>
    </w:tbl>
    <w:p w14:paraId="4A067851" w14:textId="77777777" w:rsidR="00C53D5E" w:rsidRPr="00C53D5E" w:rsidRDefault="00C53D5E" w:rsidP="00C53D5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53D5E" w:rsidRPr="00C53D5E" w14:paraId="03E24107" w14:textId="77777777" w:rsidTr="00541134">
        <w:trPr>
          <w:cantSplit/>
        </w:trPr>
        <w:tc>
          <w:tcPr>
            <w:tcW w:w="6062" w:type="dxa"/>
            <w:vMerge w:val="restart"/>
            <w:shd w:val="pct15" w:color="auto" w:fill="auto"/>
            <w:vAlign w:val="center"/>
          </w:tcPr>
          <w:p w14:paraId="754287A0" w14:textId="77777777" w:rsidR="00C53D5E" w:rsidRPr="00C53D5E" w:rsidRDefault="00C53D5E" w:rsidP="00C53D5E">
            <w:pPr>
              <w:spacing w:after="0" w:line="240" w:lineRule="auto"/>
              <w:rPr>
                <w:rFonts w:ascii="Calibri" w:eastAsia="Times New Roman" w:hAnsi="Calibri" w:cs="Times New Roman"/>
                <w:sz w:val="16"/>
                <w:szCs w:val="16"/>
                <w:lang w:eastAsia="en-GB"/>
              </w:rPr>
            </w:pPr>
            <w:r w:rsidRPr="00C53D5E">
              <w:rPr>
                <w:rFonts w:ascii="Calibri" w:eastAsia="Times New Roman" w:hAnsi="Calibri" w:cs="Arial"/>
                <w:b/>
                <w:bCs/>
                <w:lang w:eastAsia="en-GB"/>
              </w:rPr>
              <w:t xml:space="preserve">Assignment Mark </w:t>
            </w:r>
            <w:r w:rsidRPr="00C53D5E">
              <w:rPr>
                <w:rFonts w:ascii="Calibri" w:eastAsia="Times New Roman" w:hAnsi="Calibri" w:cs="Arial"/>
                <w:bCs/>
                <w:lang w:eastAsia="en-GB"/>
              </w:rPr>
              <w:t>(</w:t>
            </w:r>
            <w:r w:rsidRPr="00C53D5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459FAEA" w14:textId="77777777" w:rsidR="00C53D5E" w:rsidRPr="00C53D5E" w:rsidRDefault="00C53D5E" w:rsidP="00C53D5E">
            <w:pPr>
              <w:spacing w:after="0" w:line="240" w:lineRule="auto"/>
              <w:rPr>
                <w:rFonts w:ascii="Calibri" w:eastAsia="Times New Roman" w:hAnsi="Calibri" w:cs="Arial"/>
                <w:b/>
                <w:bCs/>
                <w:sz w:val="16"/>
                <w:szCs w:val="16"/>
                <w:lang w:eastAsia="en-GB"/>
              </w:rPr>
            </w:pPr>
            <w:r w:rsidRPr="00C53D5E">
              <w:rPr>
                <w:rFonts w:ascii="Calibri" w:eastAsia="Times New Roman" w:hAnsi="Calibri" w:cs="Arial"/>
                <w:b/>
                <w:sz w:val="16"/>
                <w:szCs w:val="16"/>
                <w:lang w:eastAsia="en-GB"/>
              </w:rPr>
              <w:t>Late Submission Penalties (tick if appropriate)</w:t>
            </w:r>
          </w:p>
        </w:tc>
        <w:tc>
          <w:tcPr>
            <w:tcW w:w="1276" w:type="dxa"/>
            <w:vMerge w:val="restart"/>
            <w:vAlign w:val="center"/>
          </w:tcPr>
          <w:p w14:paraId="5AFBAB2A" w14:textId="77777777" w:rsidR="00C53D5E" w:rsidRPr="00C53D5E" w:rsidRDefault="00C53D5E" w:rsidP="00C53D5E">
            <w:pPr>
              <w:spacing w:after="0" w:line="240" w:lineRule="auto"/>
              <w:jc w:val="right"/>
              <w:rPr>
                <w:rFonts w:ascii="Calibri" w:eastAsia="Times New Roman" w:hAnsi="Calibri" w:cs="Arial"/>
                <w:b/>
                <w:bCs/>
                <w:sz w:val="20"/>
                <w:szCs w:val="20"/>
                <w:lang w:eastAsia="en-GB"/>
              </w:rPr>
            </w:pPr>
            <w:bookmarkStart w:id="30" w:name="totalMark"/>
            <w:bookmarkEnd w:id="30"/>
            <w:r w:rsidRPr="00C53D5E">
              <w:rPr>
                <w:rFonts w:ascii="Calibri" w:eastAsia="Times New Roman" w:hAnsi="Calibri" w:cs="Arial"/>
                <w:b/>
                <w:bCs/>
                <w:sz w:val="20"/>
                <w:szCs w:val="20"/>
                <w:lang w:eastAsia="en-GB"/>
              </w:rPr>
              <w:t>64%</w:t>
            </w:r>
          </w:p>
        </w:tc>
      </w:tr>
      <w:tr w:rsidR="00C53D5E" w:rsidRPr="00C53D5E" w14:paraId="2974A523" w14:textId="77777777" w:rsidTr="00541134">
        <w:trPr>
          <w:cantSplit/>
        </w:trPr>
        <w:tc>
          <w:tcPr>
            <w:tcW w:w="6062" w:type="dxa"/>
            <w:vMerge/>
            <w:vAlign w:val="bottom"/>
          </w:tcPr>
          <w:p w14:paraId="19E56A0F" w14:textId="77777777" w:rsidR="00C53D5E" w:rsidRPr="00C53D5E" w:rsidRDefault="00C53D5E" w:rsidP="00C53D5E">
            <w:pPr>
              <w:spacing w:after="0" w:line="240" w:lineRule="auto"/>
              <w:rPr>
                <w:rFonts w:ascii="Calibri" w:eastAsia="Times New Roman" w:hAnsi="Calibri" w:cs="Arial"/>
                <w:sz w:val="20"/>
                <w:szCs w:val="20"/>
                <w:lang w:eastAsia="en-GB"/>
              </w:rPr>
            </w:pPr>
          </w:p>
        </w:tc>
        <w:tc>
          <w:tcPr>
            <w:tcW w:w="2903" w:type="dxa"/>
            <w:vAlign w:val="bottom"/>
          </w:tcPr>
          <w:p w14:paraId="112283FD" w14:textId="77777777" w:rsidR="00C53D5E" w:rsidRPr="00C53D5E" w:rsidRDefault="00C53D5E" w:rsidP="00C53D5E">
            <w:pPr>
              <w:spacing w:after="0" w:line="240" w:lineRule="auto"/>
              <w:rPr>
                <w:rFonts w:ascii="Calibri" w:eastAsia="Times New Roman" w:hAnsi="Calibri" w:cs="Arial"/>
                <w:b/>
                <w:bCs/>
                <w:sz w:val="16"/>
                <w:szCs w:val="16"/>
                <w:lang w:eastAsia="en-GB"/>
              </w:rPr>
            </w:pPr>
            <w:r w:rsidRPr="00C53D5E">
              <w:rPr>
                <w:rFonts w:ascii="Calibri" w:eastAsia="Times New Roman" w:hAnsi="Calibri" w:cs="Arial"/>
                <w:sz w:val="16"/>
                <w:szCs w:val="16"/>
                <w:lang w:eastAsia="en-GB"/>
              </w:rPr>
              <w:t>Up to four weeks late</w:t>
            </w:r>
          </w:p>
        </w:tc>
        <w:tc>
          <w:tcPr>
            <w:tcW w:w="425" w:type="dxa"/>
            <w:vAlign w:val="bottom"/>
          </w:tcPr>
          <w:p w14:paraId="742E3FC6" w14:textId="77777777" w:rsidR="00C53D5E" w:rsidRPr="00C53D5E" w:rsidRDefault="00C53D5E" w:rsidP="00C53D5E">
            <w:pPr>
              <w:spacing w:after="0" w:line="240" w:lineRule="auto"/>
              <w:jc w:val="center"/>
              <w:rPr>
                <w:rFonts w:ascii="Calibri" w:eastAsia="Times New Roman" w:hAnsi="Calibri" w:cs="Arial"/>
                <w:sz w:val="12"/>
                <w:szCs w:val="12"/>
                <w:lang w:eastAsia="en-GB"/>
              </w:rPr>
            </w:pPr>
            <w:bookmarkStart w:id="31" w:name="fourWeeksLate"/>
            <w:bookmarkEnd w:id="31"/>
          </w:p>
        </w:tc>
        <w:tc>
          <w:tcPr>
            <w:tcW w:w="1276" w:type="dxa"/>
            <w:vMerge/>
            <w:vAlign w:val="bottom"/>
          </w:tcPr>
          <w:p w14:paraId="2D5177FB" w14:textId="77777777" w:rsidR="00C53D5E" w:rsidRPr="00C53D5E" w:rsidRDefault="00C53D5E" w:rsidP="00C53D5E">
            <w:pPr>
              <w:spacing w:after="0" w:line="240" w:lineRule="auto"/>
              <w:ind w:leftChars="71" w:left="156"/>
              <w:rPr>
                <w:rFonts w:ascii="Calibri" w:eastAsia="Times New Roman" w:hAnsi="Calibri" w:cs="Arial"/>
                <w:sz w:val="20"/>
                <w:szCs w:val="20"/>
                <w:lang w:eastAsia="en-GB"/>
              </w:rPr>
            </w:pPr>
          </w:p>
        </w:tc>
      </w:tr>
      <w:tr w:rsidR="00C53D5E" w:rsidRPr="00C53D5E" w14:paraId="40C6A28B" w14:textId="77777777" w:rsidTr="00541134">
        <w:trPr>
          <w:cantSplit/>
        </w:trPr>
        <w:tc>
          <w:tcPr>
            <w:tcW w:w="6062" w:type="dxa"/>
            <w:vMerge/>
            <w:vAlign w:val="bottom"/>
          </w:tcPr>
          <w:p w14:paraId="7AEFF818" w14:textId="77777777" w:rsidR="00C53D5E" w:rsidRPr="00C53D5E" w:rsidRDefault="00C53D5E" w:rsidP="00C53D5E">
            <w:pPr>
              <w:spacing w:after="0" w:line="240" w:lineRule="auto"/>
              <w:rPr>
                <w:rFonts w:ascii="Calibri" w:eastAsia="Times New Roman" w:hAnsi="Calibri" w:cs="Arial"/>
                <w:sz w:val="20"/>
                <w:szCs w:val="20"/>
                <w:lang w:eastAsia="en-GB"/>
              </w:rPr>
            </w:pPr>
          </w:p>
        </w:tc>
        <w:tc>
          <w:tcPr>
            <w:tcW w:w="2903" w:type="dxa"/>
            <w:vAlign w:val="bottom"/>
          </w:tcPr>
          <w:p w14:paraId="630D9C64" w14:textId="77777777" w:rsidR="00C53D5E" w:rsidRPr="00C53D5E" w:rsidRDefault="00C53D5E" w:rsidP="00C53D5E">
            <w:pPr>
              <w:spacing w:after="0" w:line="240" w:lineRule="auto"/>
              <w:rPr>
                <w:rFonts w:ascii="Calibri" w:eastAsia="Times New Roman" w:hAnsi="Calibri" w:cs="Arial"/>
                <w:b/>
                <w:bCs/>
                <w:sz w:val="16"/>
                <w:szCs w:val="16"/>
                <w:lang w:eastAsia="en-GB"/>
              </w:rPr>
            </w:pPr>
            <w:r w:rsidRPr="00C53D5E">
              <w:rPr>
                <w:rFonts w:ascii="Calibri" w:eastAsia="Times New Roman" w:hAnsi="Calibri" w:cs="Arial"/>
                <w:sz w:val="16"/>
                <w:szCs w:val="16"/>
                <w:lang w:eastAsia="en-GB"/>
              </w:rPr>
              <w:t>First Attempt?</w:t>
            </w:r>
          </w:p>
        </w:tc>
        <w:tc>
          <w:tcPr>
            <w:tcW w:w="425" w:type="dxa"/>
            <w:vAlign w:val="bottom"/>
          </w:tcPr>
          <w:p w14:paraId="1C3582EB" w14:textId="77777777" w:rsidR="00C53D5E" w:rsidRPr="00C53D5E" w:rsidRDefault="00C53D5E" w:rsidP="00C53D5E">
            <w:pPr>
              <w:spacing w:after="0" w:line="240" w:lineRule="auto"/>
              <w:jc w:val="center"/>
              <w:rPr>
                <w:rFonts w:ascii="Calibri" w:eastAsia="Times New Roman" w:hAnsi="Calibri" w:cs="Arial"/>
                <w:sz w:val="12"/>
                <w:szCs w:val="12"/>
                <w:lang w:eastAsia="en-GB"/>
              </w:rPr>
            </w:pPr>
            <w:bookmarkStart w:id="32" w:name="firstAttempt"/>
            <w:bookmarkEnd w:id="32"/>
          </w:p>
        </w:tc>
        <w:tc>
          <w:tcPr>
            <w:tcW w:w="1276" w:type="dxa"/>
            <w:vMerge/>
            <w:vAlign w:val="bottom"/>
          </w:tcPr>
          <w:p w14:paraId="4BEC3C00" w14:textId="77777777" w:rsidR="00C53D5E" w:rsidRPr="00C53D5E" w:rsidRDefault="00C53D5E" w:rsidP="00C53D5E">
            <w:pPr>
              <w:spacing w:after="0" w:line="240" w:lineRule="auto"/>
              <w:ind w:firstLineChars="141" w:firstLine="282"/>
              <w:rPr>
                <w:rFonts w:ascii="Calibri" w:eastAsia="Times New Roman" w:hAnsi="Calibri" w:cs="Arial"/>
                <w:sz w:val="20"/>
                <w:szCs w:val="20"/>
                <w:lang w:eastAsia="en-GB"/>
              </w:rPr>
            </w:pPr>
          </w:p>
        </w:tc>
      </w:tr>
    </w:tbl>
    <w:p w14:paraId="1F568078" w14:textId="77777777" w:rsidR="00C53D5E" w:rsidRPr="00C53D5E" w:rsidRDefault="00C53D5E" w:rsidP="00C53D5E">
      <w:pPr>
        <w:spacing w:after="200" w:line="276" w:lineRule="auto"/>
        <w:rPr>
          <w:rFonts w:ascii="Calibri" w:eastAsia="Calibri" w:hAnsi="Calibri" w:cs="Times New Roman"/>
        </w:rPr>
      </w:pPr>
    </w:p>
    <w:p w14:paraId="7A121D4E" w14:textId="62D5F7DD" w:rsidR="00F853BE" w:rsidRPr="00F853BE" w:rsidRDefault="00F853BE" w:rsidP="00F853BE">
      <w:bookmarkStart w:id="33" w:name="_GoBack"/>
      <w:bookmarkEnd w:id="33"/>
    </w:p>
    <w:sectPr w:rsidR="00F853BE" w:rsidRPr="00F853BE"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5-03T20:30:00Z" w:initials="CC">
    <w:p w14:paraId="4FE35160" w14:textId="1350331C" w:rsidR="00C53D5E" w:rsidRDefault="00C53D5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Well done you have written an abstract. Abstract should be the last to be written to outline the key finding or contribution that would interest key players.  Not outlining what is expected but rather what was done.</w:t>
      </w:r>
    </w:p>
  </w:comment>
  <w:comment w:id="3" w:author="Carlene Campbell" w:date="2020-05-03T20:31:00Z" w:initials="CC">
    <w:p w14:paraId="7CAF2A08" w14:textId="174866EA" w:rsidR="00C53D5E" w:rsidRDefault="00C53D5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6" w:author="Carlene Campbell" w:date="2020-05-03T20:32:00Z" w:initials="CC">
    <w:p w14:paraId="123A2198" w14:textId="7B668658" w:rsidR="00C53D5E" w:rsidRDefault="00C53D5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FE35160" w15:done="0"/>
  <w15:commentEx w15:paraId="7CAF2A08" w15:done="0"/>
  <w15:commentEx w15:paraId="123A219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517EC3" w14:textId="77777777" w:rsidR="009E1DC2" w:rsidRDefault="009E1DC2" w:rsidP="00654913">
      <w:pPr>
        <w:spacing w:after="0" w:line="240" w:lineRule="auto"/>
      </w:pPr>
      <w:r>
        <w:separator/>
      </w:r>
    </w:p>
  </w:endnote>
  <w:endnote w:type="continuationSeparator" w:id="0">
    <w:p w14:paraId="744AD848" w14:textId="77777777" w:rsidR="009E1DC2" w:rsidRDefault="009E1DC2" w:rsidP="00654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B4A7E" w14:textId="7A7F49BA" w:rsidR="00C57238" w:rsidRDefault="009E1DC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F44C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F44C9">
      <w:rPr>
        <w:b/>
        <w:noProof/>
      </w:rPr>
      <w:t>10</w:t>
    </w:r>
    <w:r>
      <w:rPr>
        <w:b/>
        <w:sz w:val="24"/>
        <w:szCs w:val="24"/>
      </w:rPr>
      <w:fldChar w:fldCharType="end"/>
    </w:r>
  </w:p>
  <w:p w14:paraId="7EB5A7E0" w14:textId="77777777" w:rsidR="00C57238" w:rsidRDefault="009E1DC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EC0982" w14:textId="77777777" w:rsidR="009E1DC2" w:rsidRDefault="009E1DC2" w:rsidP="00654913">
      <w:pPr>
        <w:spacing w:after="0" w:line="240" w:lineRule="auto"/>
      </w:pPr>
      <w:r>
        <w:separator/>
      </w:r>
    </w:p>
  </w:footnote>
  <w:footnote w:type="continuationSeparator" w:id="0">
    <w:p w14:paraId="7B19BEB8" w14:textId="77777777" w:rsidR="009E1DC2" w:rsidRDefault="009E1DC2" w:rsidP="006549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CFC515" w14:textId="61CC8032" w:rsidR="00654913" w:rsidRDefault="00654913">
    <w:pPr>
      <w:pStyle w:val="Header"/>
    </w:pPr>
    <w:r>
      <w:t>Kalan Hughes</w:t>
    </w: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29D4"/>
    <w:rsid w:val="00000BD3"/>
    <w:rsid w:val="0002655B"/>
    <w:rsid w:val="00036F30"/>
    <w:rsid w:val="00041696"/>
    <w:rsid w:val="0005419B"/>
    <w:rsid w:val="00073F28"/>
    <w:rsid w:val="000755F5"/>
    <w:rsid w:val="00082B01"/>
    <w:rsid w:val="000834AE"/>
    <w:rsid w:val="000A0D29"/>
    <w:rsid w:val="000B02C2"/>
    <w:rsid w:val="000B0611"/>
    <w:rsid w:val="000B1EEA"/>
    <w:rsid w:val="000C28D3"/>
    <w:rsid w:val="000D46C0"/>
    <w:rsid w:val="000D78FF"/>
    <w:rsid w:val="000E14DE"/>
    <w:rsid w:val="000F45A3"/>
    <w:rsid w:val="00105D2A"/>
    <w:rsid w:val="00125C78"/>
    <w:rsid w:val="00136284"/>
    <w:rsid w:val="00151617"/>
    <w:rsid w:val="0015663F"/>
    <w:rsid w:val="00173A05"/>
    <w:rsid w:val="00190E07"/>
    <w:rsid w:val="001F0B85"/>
    <w:rsid w:val="001F2C2A"/>
    <w:rsid w:val="002051C3"/>
    <w:rsid w:val="002129D4"/>
    <w:rsid w:val="002208B7"/>
    <w:rsid w:val="00227F6D"/>
    <w:rsid w:val="0023147B"/>
    <w:rsid w:val="0025012A"/>
    <w:rsid w:val="002545A8"/>
    <w:rsid w:val="00260EF7"/>
    <w:rsid w:val="00271444"/>
    <w:rsid w:val="00271748"/>
    <w:rsid w:val="00284F59"/>
    <w:rsid w:val="0028586E"/>
    <w:rsid w:val="00290000"/>
    <w:rsid w:val="002D07BD"/>
    <w:rsid w:val="002F0508"/>
    <w:rsid w:val="002F1729"/>
    <w:rsid w:val="002F4064"/>
    <w:rsid w:val="00314275"/>
    <w:rsid w:val="003147EF"/>
    <w:rsid w:val="003171B3"/>
    <w:rsid w:val="00332F9F"/>
    <w:rsid w:val="00356583"/>
    <w:rsid w:val="003D26C7"/>
    <w:rsid w:val="003F60AA"/>
    <w:rsid w:val="00412BDB"/>
    <w:rsid w:val="00415E57"/>
    <w:rsid w:val="00425952"/>
    <w:rsid w:val="004446D7"/>
    <w:rsid w:val="00447FCE"/>
    <w:rsid w:val="0045557D"/>
    <w:rsid w:val="004575DE"/>
    <w:rsid w:val="004678C7"/>
    <w:rsid w:val="004760B3"/>
    <w:rsid w:val="00494961"/>
    <w:rsid w:val="004D5018"/>
    <w:rsid w:val="004D5729"/>
    <w:rsid w:val="004E6C53"/>
    <w:rsid w:val="004F180C"/>
    <w:rsid w:val="00516DDF"/>
    <w:rsid w:val="00560207"/>
    <w:rsid w:val="005637A6"/>
    <w:rsid w:val="00564D21"/>
    <w:rsid w:val="00567D41"/>
    <w:rsid w:val="0057188F"/>
    <w:rsid w:val="005826B8"/>
    <w:rsid w:val="005A7EC7"/>
    <w:rsid w:val="005B27A1"/>
    <w:rsid w:val="005C2DB5"/>
    <w:rsid w:val="005C5AAC"/>
    <w:rsid w:val="005D17C3"/>
    <w:rsid w:val="005E1FD5"/>
    <w:rsid w:val="005E6720"/>
    <w:rsid w:val="006373D3"/>
    <w:rsid w:val="00650209"/>
    <w:rsid w:val="00651FA8"/>
    <w:rsid w:val="00654913"/>
    <w:rsid w:val="00666699"/>
    <w:rsid w:val="00666B73"/>
    <w:rsid w:val="00672DDD"/>
    <w:rsid w:val="006A74BF"/>
    <w:rsid w:val="006C06E2"/>
    <w:rsid w:val="006D094F"/>
    <w:rsid w:val="006E3ABC"/>
    <w:rsid w:val="00732D8B"/>
    <w:rsid w:val="00732E89"/>
    <w:rsid w:val="00735643"/>
    <w:rsid w:val="007370B4"/>
    <w:rsid w:val="00747B2F"/>
    <w:rsid w:val="00760832"/>
    <w:rsid w:val="007905C3"/>
    <w:rsid w:val="007973C6"/>
    <w:rsid w:val="007C2127"/>
    <w:rsid w:val="007F578F"/>
    <w:rsid w:val="00805493"/>
    <w:rsid w:val="00805D03"/>
    <w:rsid w:val="00860FBA"/>
    <w:rsid w:val="008A5177"/>
    <w:rsid w:val="008C050C"/>
    <w:rsid w:val="00905611"/>
    <w:rsid w:val="009237A8"/>
    <w:rsid w:val="0093132C"/>
    <w:rsid w:val="009358C2"/>
    <w:rsid w:val="0094555B"/>
    <w:rsid w:val="009473E7"/>
    <w:rsid w:val="009508AC"/>
    <w:rsid w:val="00993436"/>
    <w:rsid w:val="009941DA"/>
    <w:rsid w:val="00994216"/>
    <w:rsid w:val="009A0991"/>
    <w:rsid w:val="009A0B8F"/>
    <w:rsid w:val="009A602A"/>
    <w:rsid w:val="009D5679"/>
    <w:rsid w:val="009E1DC2"/>
    <w:rsid w:val="009F3DF6"/>
    <w:rsid w:val="00A30D64"/>
    <w:rsid w:val="00A7162D"/>
    <w:rsid w:val="00A803B5"/>
    <w:rsid w:val="00A920C7"/>
    <w:rsid w:val="00AB2911"/>
    <w:rsid w:val="00AD6135"/>
    <w:rsid w:val="00AE3B1A"/>
    <w:rsid w:val="00B0343B"/>
    <w:rsid w:val="00B13D87"/>
    <w:rsid w:val="00B236B4"/>
    <w:rsid w:val="00B55BA8"/>
    <w:rsid w:val="00B5734D"/>
    <w:rsid w:val="00B67EAB"/>
    <w:rsid w:val="00B82EF9"/>
    <w:rsid w:val="00B94C19"/>
    <w:rsid w:val="00BA15F7"/>
    <w:rsid w:val="00BA49F7"/>
    <w:rsid w:val="00BA6860"/>
    <w:rsid w:val="00BA6DBE"/>
    <w:rsid w:val="00BD24C9"/>
    <w:rsid w:val="00BE1DC7"/>
    <w:rsid w:val="00BE3BA1"/>
    <w:rsid w:val="00BE4F32"/>
    <w:rsid w:val="00C01793"/>
    <w:rsid w:val="00C53D5E"/>
    <w:rsid w:val="00C656C0"/>
    <w:rsid w:val="00C67B89"/>
    <w:rsid w:val="00C84C62"/>
    <w:rsid w:val="00C91806"/>
    <w:rsid w:val="00C95D5F"/>
    <w:rsid w:val="00CA4F29"/>
    <w:rsid w:val="00CB1E08"/>
    <w:rsid w:val="00CC6B1F"/>
    <w:rsid w:val="00CE3E4B"/>
    <w:rsid w:val="00CE622C"/>
    <w:rsid w:val="00D24B22"/>
    <w:rsid w:val="00D259C2"/>
    <w:rsid w:val="00D51B47"/>
    <w:rsid w:val="00D64951"/>
    <w:rsid w:val="00D74B57"/>
    <w:rsid w:val="00DA1B00"/>
    <w:rsid w:val="00DB22D8"/>
    <w:rsid w:val="00DE4A9A"/>
    <w:rsid w:val="00DE5D58"/>
    <w:rsid w:val="00DF1CD1"/>
    <w:rsid w:val="00E051C9"/>
    <w:rsid w:val="00E06FBA"/>
    <w:rsid w:val="00E07F11"/>
    <w:rsid w:val="00E163B8"/>
    <w:rsid w:val="00E170E9"/>
    <w:rsid w:val="00E2129E"/>
    <w:rsid w:val="00E27D57"/>
    <w:rsid w:val="00E35832"/>
    <w:rsid w:val="00E76158"/>
    <w:rsid w:val="00EB6E34"/>
    <w:rsid w:val="00EC02BC"/>
    <w:rsid w:val="00EC225D"/>
    <w:rsid w:val="00EF44C9"/>
    <w:rsid w:val="00F114E2"/>
    <w:rsid w:val="00F203D3"/>
    <w:rsid w:val="00F70A35"/>
    <w:rsid w:val="00F853BE"/>
    <w:rsid w:val="00F8782B"/>
    <w:rsid w:val="00F90877"/>
    <w:rsid w:val="00F95AF5"/>
    <w:rsid w:val="00FA08C8"/>
    <w:rsid w:val="00FA72E8"/>
    <w:rsid w:val="00FB2D9C"/>
    <w:rsid w:val="00FD3551"/>
    <w:rsid w:val="00FF6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21810"/>
  <w15:chartTrackingRefBased/>
  <w15:docId w15:val="{04095BE7-3F48-453A-B6A4-38D2CD4CA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2EF9"/>
    <w:pPr>
      <w:spacing w:line="256" w:lineRule="auto"/>
    </w:pPr>
  </w:style>
  <w:style w:type="paragraph" w:styleId="Heading1">
    <w:name w:val="heading 1"/>
    <w:basedOn w:val="Normal"/>
    <w:next w:val="Normal"/>
    <w:link w:val="Heading1Char"/>
    <w:uiPriority w:val="9"/>
    <w:qFormat/>
    <w:rsid w:val="002F40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3D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3D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0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4064"/>
    <w:pPr>
      <w:spacing w:line="259" w:lineRule="auto"/>
      <w:outlineLvl w:val="9"/>
    </w:pPr>
    <w:rPr>
      <w:lang w:val="en-US"/>
    </w:rPr>
  </w:style>
  <w:style w:type="paragraph" w:styleId="Header">
    <w:name w:val="header"/>
    <w:basedOn w:val="Normal"/>
    <w:link w:val="HeaderChar"/>
    <w:uiPriority w:val="99"/>
    <w:unhideWhenUsed/>
    <w:rsid w:val="00654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913"/>
  </w:style>
  <w:style w:type="paragraph" w:styleId="Footer">
    <w:name w:val="footer"/>
    <w:basedOn w:val="Normal"/>
    <w:link w:val="FooterChar"/>
    <w:uiPriority w:val="99"/>
    <w:unhideWhenUsed/>
    <w:rsid w:val="00654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913"/>
  </w:style>
  <w:style w:type="character" w:customStyle="1" w:styleId="Heading2Char">
    <w:name w:val="Heading 2 Char"/>
    <w:basedOn w:val="DefaultParagraphFont"/>
    <w:link w:val="Heading2"/>
    <w:uiPriority w:val="9"/>
    <w:rsid w:val="009F3DF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F3DF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B6E34"/>
    <w:pPr>
      <w:spacing w:after="100"/>
    </w:pPr>
  </w:style>
  <w:style w:type="character" w:styleId="Hyperlink">
    <w:name w:val="Hyperlink"/>
    <w:basedOn w:val="DefaultParagraphFont"/>
    <w:uiPriority w:val="99"/>
    <w:unhideWhenUsed/>
    <w:rsid w:val="00EB6E34"/>
    <w:rPr>
      <w:color w:val="0563C1" w:themeColor="hyperlink"/>
      <w:u w:val="single"/>
    </w:rPr>
  </w:style>
  <w:style w:type="paragraph" w:styleId="Bibliography">
    <w:name w:val="Bibliography"/>
    <w:basedOn w:val="Normal"/>
    <w:next w:val="Normal"/>
    <w:uiPriority w:val="37"/>
    <w:unhideWhenUsed/>
    <w:rsid w:val="007370B4"/>
  </w:style>
  <w:style w:type="character" w:styleId="CommentReference">
    <w:name w:val="annotation reference"/>
    <w:basedOn w:val="DefaultParagraphFont"/>
    <w:uiPriority w:val="99"/>
    <w:semiHidden/>
    <w:unhideWhenUsed/>
    <w:rsid w:val="00C53D5E"/>
    <w:rPr>
      <w:sz w:val="16"/>
      <w:szCs w:val="16"/>
    </w:rPr>
  </w:style>
  <w:style w:type="paragraph" w:styleId="CommentText">
    <w:name w:val="annotation text"/>
    <w:basedOn w:val="Normal"/>
    <w:link w:val="CommentTextChar"/>
    <w:uiPriority w:val="99"/>
    <w:semiHidden/>
    <w:unhideWhenUsed/>
    <w:rsid w:val="00C53D5E"/>
    <w:pPr>
      <w:spacing w:line="240" w:lineRule="auto"/>
    </w:pPr>
    <w:rPr>
      <w:sz w:val="20"/>
      <w:szCs w:val="20"/>
    </w:rPr>
  </w:style>
  <w:style w:type="character" w:customStyle="1" w:styleId="CommentTextChar">
    <w:name w:val="Comment Text Char"/>
    <w:basedOn w:val="DefaultParagraphFont"/>
    <w:link w:val="CommentText"/>
    <w:uiPriority w:val="99"/>
    <w:semiHidden/>
    <w:rsid w:val="00C53D5E"/>
    <w:rPr>
      <w:sz w:val="20"/>
      <w:szCs w:val="20"/>
    </w:rPr>
  </w:style>
  <w:style w:type="paragraph" w:styleId="CommentSubject">
    <w:name w:val="annotation subject"/>
    <w:basedOn w:val="CommentText"/>
    <w:next w:val="CommentText"/>
    <w:link w:val="CommentSubjectChar"/>
    <w:uiPriority w:val="99"/>
    <w:semiHidden/>
    <w:unhideWhenUsed/>
    <w:rsid w:val="00C53D5E"/>
    <w:rPr>
      <w:b/>
      <w:bCs/>
    </w:rPr>
  </w:style>
  <w:style w:type="character" w:customStyle="1" w:styleId="CommentSubjectChar">
    <w:name w:val="Comment Subject Char"/>
    <w:basedOn w:val="CommentTextChar"/>
    <w:link w:val="CommentSubject"/>
    <w:uiPriority w:val="99"/>
    <w:semiHidden/>
    <w:rsid w:val="00C53D5E"/>
    <w:rPr>
      <w:b/>
      <w:bCs/>
      <w:sz w:val="20"/>
      <w:szCs w:val="20"/>
    </w:rPr>
  </w:style>
  <w:style w:type="paragraph" w:styleId="BalloonText">
    <w:name w:val="Balloon Text"/>
    <w:basedOn w:val="Normal"/>
    <w:link w:val="BalloonTextChar"/>
    <w:uiPriority w:val="99"/>
    <w:semiHidden/>
    <w:unhideWhenUsed/>
    <w:rsid w:val="00C53D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3D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516714">
      <w:bodyDiv w:val="1"/>
      <w:marLeft w:val="0"/>
      <w:marRight w:val="0"/>
      <w:marTop w:val="0"/>
      <w:marBottom w:val="0"/>
      <w:divBdr>
        <w:top w:val="none" w:sz="0" w:space="0" w:color="auto"/>
        <w:left w:val="none" w:sz="0" w:space="0" w:color="auto"/>
        <w:bottom w:val="none" w:sz="0" w:space="0" w:color="auto"/>
        <w:right w:val="none" w:sz="0" w:space="0" w:color="auto"/>
      </w:divBdr>
    </w:div>
    <w:div w:id="24016409">
      <w:bodyDiv w:val="1"/>
      <w:marLeft w:val="0"/>
      <w:marRight w:val="0"/>
      <w:marTop w:val="0"/>
      <w:marBottom w:val="0"/>
      <w:divBdr>
        <w:top w:val="none" w:sz="0" w:space="0" w:color="auto"/>
        <w:left w:val="none" w:sz="0" w:space="0" w:color="auto"/>
        <w:bottom w:val="none" w:sz="0" w:space="0" w:color="auto"/>
        <w:right w:val="none" w:sz="0" w:space="0" w:color="auto"/>
      </w:divBdr>
    </w:div>
    <w:div w:id="41565864">
      <w:bodyDiv w:val="1"/>
      <w:marLeft w:val="0"/>
      <w:marRight w:val="0"/>
      <w:marTop w:val="0"/>
      <w:marBottom w:val="0"/>
      <w:divBdr>
        <w:top w:val="none" w:sz="0" w:space="0" w:color="auto"/>
        <w:left w:val="none" w:sz="0" w:space="0" w:color="auto"/>
        <w:bottom w:val="none" w:sz="0" w:space="0" w:color="auto"/>
        <w:right w:val="none" w:sz="0" w:space="0" w:color="auto"/>
      </w:divBdr>
    </w:div>
    <w:div w:id="52193685">
      <w:bodyDiv w:val="1"/>
      <w:marLeft w:val="0"/>
      <w:marRight w:val="0"/>
      <w:marTop w:val="0"/>
      <w:marBottom w:val="0"/>
      <w:divBdr>
        <w:top w:val="none" w:sz="0" w:space="0" w:color="auto"/>
        <w:left w:val="none" w:sz="0" w:space="0" w:color="auto"/>
        <w:bottom w:val="none" w:sz="0" w:space="0" w:color="auto"/>
        <w:right w:val="none" w:sz="0" w:space="0" w:color="auto"/>
      </w:divBdr>
    </w:div>
    <w:div w:id="55134671">
      <w:bodyDiv w:val="1"/>
      <w:marLeft w:val="0"/>
      <w:marRight w:val="0"/>
      <w:marTop w:val="0"/>
      <w:marBottom w:val="0"/>
      <w:divBdr>
        <w:top w:val="none" w:sz="0" w:space="0" w:color="auto"/>
        <w:left w:val="none" w:sz="0" w:space="0" w:color="auto"/>
        <w:bottom w:val="none" w:sz="0" w:space="0" w:color="auto"/>
        <w:right w:val="none" w:sz="0" w:space="0" w:color="auto"/>
      </w:divBdr>
    </w:div>
    <w:div w:id="60445284">
      <w:bodyDiv w:val="1"/>
      <w:marLeft w:val="0"/>
      <w:marRight w:val="0"/>
      <w:marTop w:val="0"/>
      <w:marBottom w:val="0"/>
      <w:divBdr>
        <w:top w:val="none" w:sz="0" w:space="0" w:color="auto"/>
        <w:left w:val="none" w:sz="0" w:space="0" w:color="auto"/>
        <w:bottom w:val="none" w:sz="0" w:space="0" w:color="auto"/>
        <w:right w:val="none" w:sz="0" w:space="0" w:color="auto"/>
      </w:divBdr>
    </w:div>
    <w:div w:id="67464340">
      <w:bodyDiv w:val="1"/>
      <w:marLeft w:val="0"/>
      <w:marRight w:val="0"/>
      <w:marTop w:val="0"/>
      <w:marBottom w:val="0"/>
      <w:divBdr>
        <w:top w:val="none" w:sz="0" w:space="0" w:color="auto"/>
        <w:left w:val="none" w:sz="0" w:space="0" w:color="auto"/>
        <w:bottom w:val="none" w:sz="0" w:space="0" w:color="auto"/>
        <w:right w:val="none" w:sz="0" w:space="0" w:color="auto"/>
      </w:divBdr>
    </w:div>
    <w:div w:id="72506695">
      <w:bodyDiv w:val="1"/>
      <w:marLeft w:val="0"/>
      <w:marRight w:val="0"/>
      <w:marTop w:val="0"/>
      <w:marBottom w:val="0"/>
      <w:divBdr>
        <w:top w:val="none" w:sz="0" w:space="0" w:color="auto"/>
        <w:left w:val="none" w:sz="0" w:space="0" w:color="auto"/>
        <w:bottom w:val="none" w:sz="0" w:space="0" w:color="auto"/>
        <w:right w:val="none" w:sz="0" w:space="0" w:color="auto"/>
      </w:divBdr>
    </w:div>
    <w:div w:id="102967301">
      <w:bodyDiv w:val="1"/>
      <w:marLeft w:val="0"/>
      <w:marRight w:val="0"/>
      <w:marTop w:val="0"/>
      <w:marBottom w:val="0"/>
      <w:divBdr>
        <w:top w:val="none" w:sz="0" w:space="0" w:color="auto"/>
        <w:left w:val="none" w:sz="0" w:space="0" w:color="auto"/>
        <w:bottom w:val="none" w:sz="0" w:space="0" w:color="auto"/>
        <w:right w:val="none" w:sz="0" w:space="0" w:color="auto"/>
      </w:divBdr>
    </w:div>
    <w:div w:id="109859037">
      <w:bodyDiv w:val="1"/>
      <w:marLeft w:val="0"/>
      <w:marRight w:val="0"/>
      <w:marTop w:val="0"/>
      <w:marBottom w:val="0"/>
      <w:divBdr>
        <w:top w:val="none" w:sz="0" w:space="0" w:color="auto"/>
        <w:left w:val="none" w:sz="0" w:space="0" w:color="auto"/>
        <w:bottom w:val="none" w:sz="0" w:space="0" w:color="auto"/>
        <w:right w:val="none" w:sz="0" w:space="0" w:color="auto"/>
      </w:divBdr>
    </w:div>
    <w:div w:id="112556211">
      <w:bodyDiv w:val="1"/>
      <w:marLeft w:val="0"/>
      <w:marRight w:val="0"/>
      <w:marTop w:val="0"/>
      <w:marBottom w:val="0"/>
      <w:divBdr>
        <w:top w:val="none" w:sz="0" w:space="0" w:color="auto"/>
        <w:left w:val="none" w:sz="0" w:space="0" w:color="auto"/>
        <w:bottom w:val="none" w:sz="0" w:space="0" w:color="auto"/>
        <w:right w:val="none" w:sz="0" w:space="0" w:color="auto"/>
      </w:divBdr>
    </w:div>
    <w:div w:id="131532121">
      <w:bodyDiv w:val="1"/>
      <w:marLeft w:val="0"/>
      <w:marRight w:val="0"/>
      <w:marTop w:val="0"/>
      <w:marBottom w:val="0"/>
      <w:divBdr>
        <w:top w:val="none" w:sz="0" w:space="0" w:color="auto"/>
        <w:left w:val="none" w:sz="0" w:space="0" w:color="auto"/>
        <w:bottom w:val="none" w:sz="0" w:space="0" w:color="auto"/>
        <w:right w:val="none" w:sz="0" w:space="0" w:color="auto"/>
      </w:divBdr>
    </w:div>
    <w:div w:id="142162277">
      <w:bodyDiv w:val="1"/>
      <w:marLeft w:val="0"/>
      <w:marRight w:val="0"/>
      <w:marTop w:val="0"/>
      <w:marBottom w:val="0"/>
      <w:divBdr>
        <w:top w:val="none" w:sz="0" w:space="0" w:color="auto"/>
        <w:left w:val="none" w:sz="0" w:space="0" w:color="auto"/>
        <w:bottom w:val="none" w:sz="0" w:space="0" w:color="auto"/>
        <w:right w:val="none" w:sz="0" w:space="0" w:color="auto"/>
      </w:divBdr>
    </w:div>
    <w:div w:id="151678176">
      <w:bodyDiv w:val="1"/>
      <w:marLeft w:val="0"/>
      <w:marRight w:val="0"/>
      <w:marTop w:val="0"/>
      <w:marBottom w:val="0"/>
      <w:divBdr>
        <w:top w:val="none" w:sz="0" w:space="0" w:color="auto"/>
        <w:left w:val="none" w:sz="0" w:space="0" w:color="auto"/>
        <w:bottom w:val="none" w:sz="0" w:space="0" w:color="auto"/>
        <w:right w:val="none" w:sz="0" w:space="0" w:color="auto"/>
      </w:divBdr>
    </w:div>
    <w:div w:id="154028640">
      <w:bodyDiv w:val="1"/>
      <w:marLeft w:val="0"/>
      <w:marRight w:val="0"/>
      <w:marTop w:val="0"/>
      <w:marBottom w:val="0"/>
      <w:divBdr>
        <w:top w:val="none" w:sz="0" w:space="0" w:color="auto"/>
        <w:left w:val="none" w:sz="0" w:space="0" w:color="auto"/>
        <w:bottom w:val="none" w:sz="0" w:space="0" w:color="auto"/>
        <w:right w:val="none" w:sz="0" w:space="0" w:color="auto"/>
      </w:divBdr>
    </w:div>
    <w:div w:id="156961776">
      <w:bodyDiv w:val="1"/>
      <w:marLeft w:val="0"/>
      <w:marRight w:val="0"/>
      <w:marTop w:val="0"/>
      <w:marBottom w:val="0"/>
      <w:divBdr>
        <w:top w:val="none" w:sz="0" w:space="0" w:color="auto"/>
        <w:left w:val="none" w:sz="0" w:space="0" w:color="auto"/>
        <w:bottom w:val="none" w:sz="0" w:space="0" w:color="auto"/>
        <w:right w:val="none" w:sz="0" w:space="0" w:color="auto"/>
      </w:divBdr>
    </w:div>
    <w:div w:id="169836351">
      <w:bodyDiv w:val="1"/>
      <w:marLeft w:val="0"/>
      <w:marRight w:val="0"/>
      <w:marTop w:val="0"/>
      <w:marBottom w:val="0"/>
      <w:divBdr>
        <w:top w:val="none" w:sz="0" w:space="0" w:color="auto"/>
        <w:left w:val="none" w:sz="0" w:space="0" w:color="auto"/>
        <w:bottom w:val="none" w:sz="0" w:space="0" w:color="auto"/>
        <w:right w:val="none" w:sz="0" w:space="0" w:color="auto"/>
      </w:divBdr>
    </w:div>
    <w:div w:id="172425864">
      <w:bodyDiv w:val="1"/>
      <w:marLeft w:val="0"/>
      <w:marRight w:val="0"/>
      <w:marTop w:val="0"/>
      <w:marBottom w:val="0"/>
      <w:divBdr>
        <w:top w:val="none" w:sz="0" w:space="0" w:color="auto"/>
        <w:left w:val="none" w:sz="0" w:space="0" w:color="auto"/>
        <w:bottom w:val="none" w:sz="0" w:space="0" w:color="auto"/>
        <w:right w:val="none" w:sz="0" w:space="0" w:color="auto"/>
      </w:divBdr>
    </w:div>
    <w:div w:id="172769838">
      <w:bodyDiv w:val="1"/>
      <w:marLeft w:val="0"/>
      <w:marRight w:val="0"/>
      <w:marTop w:val="0"/>
      <w:marBottom w:val="0"/>
      <w:divBdr>
        <w:top w:val="none" w:sz="0" w:space="0" w:color="auto"/>
        <w:left w:val="none" w:sz="0" w:space="0" w:color="auto"/>
        <w:bottom w:val="none" w:sz="0" w:space="0" w:color="auto"/>
        <w:right w:val="none" w:sz="0" w:space="0" w:color="auto"/>
      </w:divBdr>
    </w:div>
    <w:div w:id="196626807">
      <w:bodyDiv w:val="1"/>
      <w:marLeft w:val="0"/>
      <w:marRight w:val="0"/>
      <w:marTop w:val="0"/>
      <w:marBottom w:val="0"/>
      <w:divBdr>
        <w:top w:val="none" w:sz="0" w:space="0" w:color="auto"/>
        <w:left w:val="none" w:sz="0" w:space="0" w:color="auto"/>
        <w:bottom w:val="none" w:sz="0" w:space="0" w:color="auto"/>
        <w:right w:val="none" w:sz="0" w:space="0" w:color="auto"/>
      </w:divBdr>
    </w:div>
    <w:div w:id="201749764">
      <w:bodyDiv w:val="1"/>
      <w:marLeft w:val="0"/>
      <w:marRight w:val="0"/>
      <w:marTop w:val="0"/>
      <w:marBottom w:val="0"/>
      <w:divBdr>
        <w:top w:val="none" w:sz="0" w:space="0" w:color="auto"/>
        <w:left w:val="none" w:sz="0" w:space="0" w:color="auto"/>
        <w:bottom w:val="none" w:sz="0" w:space="0" w:color="auto"/>
        <w:right w:val="none" w:sz="0" w:space="0" w:color="auto"/>
      </w:divBdr>
    </w:div>
    <w:div w:id="206260368">
      <w:bodyDiv w:val="1"/>
      <w:marLeft w:val="0"/>
      <w:marRight w:val="0"/>
      <w:marTop w:val="0"/>
      <w:marBottom w:val="0"/>
      <w:divBdr>
        <w:top w:val="none" w:sz="0" w:space="0" w:color="auto"/>
        <w:left w:val="none" w:sz="0" w:space="0" w:color="auto"/>
        <w:bottom w:val="none" w:sz="0" w:space="0" w:color="auto"/>
        <w:right w:val="none" w:sz="0" w:space="0" w:color="auto"/>
      </w:divBdr>
    </w:div>
    <w:div w:id="217136124">
      <w:bodyDiv w:val="1"/>
      <w:marLeft w:val="0"/>
      <w:marRight w:val="0"/>
      <w:marTop w:val="0"/>
      <w:marBottom w:val="0"/>
      <w:divBdr>
        <w:top w:val="none" w:sz="0" w:space="0" w:color="auto"/>
        <w:left w:val="none" w:sz="0" w:space="0" w:color="auto"/>
        <w:bottom w:val="none" w:sz="0" w:space="0" w:color="auto"/>
        <w:right w:val="none" w:sz="0" w:space="0" w:color="auto"/>
      </w:divBdr>
    </w:div>
    <w:div w:id="224993108">
      <w:bodyDiv w:val="1"/>
      <w:marLeft w:val="0"/>
      <w:marRight w:val="0"/>
      <w:marTop w:val="0"/>
      <w:marBottom w:val="0"/>
      <w:divBdr>
        <w:top w:val="none" w:sz="0" w:space="0" w:color="auto"/>
        <w:left w:val="none" w:sz="0" w:space="0" w:color="auto"/>
        <w:bottom w:val="none" w:sz="0" w:space="0" w:color="auto"/>
        <w:right w:val="none" w:sz="0" w:space="0" w:color="auto"/>
      </w:divBdr>
    </w:div>
    <w:div w:id="226308280">
      <w:bodyDiv w:val="1"/>
      <w:marLeft w:val="0"/>
      <w:marRight w:val="0"/>
      <w:marTop w:val="0"/>
      <w:marBottom w:val="0"/>
      <w:divBdr>
        <w:top w:val="none" w:sz="0" w:space="0" w:color="auto"/>
        <w:left w:val="none" w:sz="0" w:space="0" w:color="auto"/>
        <w:bottom w:val="none" w:sz="0" w:space="0" w:color="auto"/>
        <w:right w:val="none" w:sz="0" w:space="0" w:color="auto"/>
      </w:divBdr>
    </w:div>
    <w:div w:id="228005402">
      <w:bodyDiv w:val="1"/>
      <w:marLeft w:val="0"/>
      <w:marRight w:val="0"/>
      <w:marTop w:val="0"/>
      <w:marBottom w:val="0"/>
      <w:divBdr>
        <w:top w:val="none" w:sz="0" w:space="0" w:color="auto"/>
        <w:left w:val="none" w:sz="0" w:space="0" w:color="auto"/>
        <w:bottom w:val="none" w:sz="0" w:space="0" w:color="auto"/>
        <w:right w:val="none" w:sz="0" w:space="0" w:color="auto"/>
      </w:divBdr>
    </w:div>
    <w:div w:id="234048389">
      <w:bodyDiv w:val="1"/>
      <w:marLeft w:val="0"/>
      <w:marRight w:val="0"/>
      <w:marTop w:val="0"/>
      <w:marBottom w:val="0"/>
      <w:divBdr>
        <w:top w:val="none" w:sz="0" w:space="0" w:color="auto"/>
        <w:left w:val="none" w:sz="0" w:space="0" w:color="auto"/>
        <w:bottom w:val="none" w:sz="0" w:space="0" w:color="auto"/>
        <w:right w:val="none" w:sz="0" w:space="0" w:color="auto"/>
      </w:divBdr>
    </w:div>
    <w:div w:id="241062277">
      <w:bodyDiv w:val="1"/>
      <w:marLeft w:val="0"/>
      <w:marRight w:val="0"/>
      <w:marTop w:val="0"/>
      <w:marBottom w:val="0"/>
      <w:divBdr>
        <w:top w:val="none" w:sz="0" w:space="0" w:color="auto"/>
        <w:left w:val="none" w:sz="0" w:space="0" w:color="auto"/>
        <w:bottom w:val="none" w:sz="0" w:space="0" w:color="auto"/>
        <w:right w:val="none" w:sz="0" w:space="0" w:color="auto"/>
      </w:divBdr>
    </w:div>
    <w:div w:id="261689490">
      <w:bodyDiv w:val="1"/>
      <w:marLeft w:val="0"/>
      <w:marRight w:val="0"/>
      <w:marTop w:val="0"/>
      <w:marBottom w:val="0"/>
      <w:divBdr>
        <w:top w:val="none" w:sz="0" w:space="0" w:color="auto"/>
        <w:left w:val="none" w:sz="0" w:space="0" w:color="auto"/>
        <w:bottom w:val="none" w:sz="0" w:space="0" w:color="auto"/>
        <w:right w:val="none" w:sz="0" w:space="0" w:color="auto"/>
      </w:divBdr>
    </w:div>
    <w:div w:id="266815426">
      <w:bodyDiv w:val="1"/>
      <w:marLeft w:val="0"/>
      <w:marRight w:val="0"/>
      <w:marTop w:val="0"/>
      <w:marBottom w:val="0"/>
      <w:divBdr>
        <w:top w:val="none" w:sz="0" w:space="0" w:color="auto"/>
        <w:left w:val="none" w:sz="0" w:space="0" w:color="auto"/>
        <w:bottom w:val="none" w:sz="0" w:space="0" w:color="auto"/>
        <w:right w:val="none" w:sz="0" w:space="0" w:color="auto"/>
      </w:divBdr>
    </w:div>
    <w:div w:id="268585605">
      <w:bodyDiv w:val="1"/>
      <w:marLeft w:val="0"/>
      <w:marRight w:val="0"/>
      <w:marTop w:val="0"/>
      <w:marBottom w:val="0"/>
      <w:divBdr>
        <w:top w:val="none" w:sz="0" w:space="0" w:color="auto"/>
        <w:left w:val="none" w:sz="0" w:space="0" w:color="auto"/>
        <w:bottom w:val="none" w:sz="0" w:space="0" w:color="auto"/>
        <w:right w:val="none" w:sz="0" w:space="0" w:color="auto"/>
      </w:divBdr>
    </w:div>
    <w:div w:id="272173809">
      <w:bodyDiv w:val="1"/>
      <w:marLeft w:val="0"/>
      <w:marRight w:val="0"/>
      <w:marTop w:val="0"/>
      <w:marBottom w:val="0"/>
      <w:divBdr>
        <w:top w:val="none" w:sz="0" w:space="0" w:color="auto"/>
        <w:left w:val="none" w:sz="0" w:space="0" w:color="auto"/>
        <w:bottom w:val="none" w:sz="0" w:space="0" w:color="auto"/>
        <w:right w:val="none" w:sz="0" w:space="0" w:color="auto"/>
      </w:divBdr>
    </w:div>
    <w:div w:id="276759896">
      <w:bodyDiv w:val="1"/>
      <w:marLeft w:val="0"/>
      <w:marRight w:val="0"/>
      <w:marTop w:val="0"/>
      <w:marBottom w:val="0"/>
      <w:divBdr>
        <w:top w:val="none" w:sz="0" w:space="0" w:color="auto"/>
        <w:left w:val="none" w:sz="0" w:space="0" w:color="auto"/>
        <w:bottom w:val="none" w:sz="0" w:space="0" w:color="auto"/>
        <w:right w:val="none" w:sz="0" w:space="0" w:color="auto"/>
      </w:divBdr>
    </w:div>
    <w:div w:id="286356218">
      <w:bodyDiv w:val="1"/>
      <w:marLeft w:val="0"/>
      <w:marRight w:val="0"/>
      <w:marTop w:val="0"/>
      <w:marBottom w:val="0"/>
      <w:divBdr>
        <w:top w:val="none" w:sz="0" w:space="0" w:color="auto"/>
        <w:left w:val="none" w:sz="0" w:space="0" w:color="auto"/>
        <w:bottom w:val="none" w:sz="0" w:space="0" w:color="auto"/>
        <w:right w:val="none" w:sz="0" w:space="0" w:color="auto"/>
      </w:divBdr>
    </w:div>
    <w:div w:id="299771588">
      <w:bodyDiv w:val="1"/>
      <w:marLeft w:val="0"/>
      <w:marRight w:val="0"/>
      <w:marTop w:val="0"/>
      <w:marBottom w:val="0"/>
      <w:divBdr>
        <w:top w:val="none" w:sz="0" w:space="0" w:color="auto"/>
        <w:left w:val="none" w:sz="0" w:space="0" w:color="auto"/>
        <w:bottom w:val="none" w:sz="0" w:space="0" w:color="auto"/>
        <w:right w:val="none" w:sz="0" w:space="0" w:color="auto"/>
      </w:divBdr>
    </w:div>
    <w:div w:id="300501823">
      <w:bodyDiv w:val="1"/>
      <w:marLeft w:val="0"/>
      <w:marRight w:val="0"/>
      <w:marTop w:val="0"/>
      <w:marBottom w:val="0"/>
      <w:divBdr>
        <w:top w:val="none" w:sz="0" w:space="0" w:color="auto"/>
        <w:left w:val="none" w:sz="0" w:space="0" w:color="auto"/>
        <w:bottom w:val="none" w:sz="0" w:space="0" w:color="auto"/>
        <w:right w:val="none" w:sz="0" w:space="0" w:color="auto"/>
      </w:divBdr>
    </w:div>
    <w:div w:id="304354831">
      <w:bodyDiv w:val="1"/>
      <w:marLeft w:val="0"/>
      <w:marRight w:val="0"/>
      <w:marTop w:val="0"/>
      <w:marBottom w:val="0"/>
      <w:divBdr>
        <w:top w:val="none" w:sz="0" w:space="0" w:color="auto"/>
        <w:left w:val="none" w:sz="0" w:space="0" w:color="auto"/>
        <w:bottom w:val="none" w:sz="0" w:space="0" w:color="auto"/>
        <w:right w:val="none" w:sz="0" w:space="0" w:color="auto"/>
      </w:divBdr>
    </w:div>
    <w:div w:id="306513851">
      <w:bodyDiv w:val="1"/>
      <w:marLeft w:val="0"/>
      <w:marRight w:val="0"/>
      <w:marTop w:val="0"/>
      <w:marBottom w:val="0"/>
      <w:divBdr>
        <w:top w:val="none" w:sz="0" w:space="0" w:color="auto"/>
        <w:left w:val="none" w:sz="0" w:space="0" w:color="auto"/>
        <w:bottom w:val="none" w:sz="0" w:space="0" w:color="auto"/>
        <w:right w:val="none" w:sz="0" w:space="0" w:color="auto"/>
      </w:divBdr>
    </w:div>
    <w:div w:id="310523959">
      <w:bodyDiv w:val="1"/>
      <w:marLeft w:val="0"/>
      <w:marRight w:val="0"/>
      <w:marTop w:val="0"/>
      <w:marBottom w:val="0"/>
      <w:divBdr>
        <w:top w:val="none" w:sz="0" w:space="0" w:color="auto"/>
        <w:left w:val="none" w:sz="0" w:space="0" w:color="auto"/>
        <w:bottom w:val="none" w:sz="0" w:space="0" w:color="auto"/>
        <w:right w:val="none" w:sz="0" w:space="0" w:color="auto"/>
      </w:divBdr>
    </w:div>
    <w:div w:id="321396855">
      <w:bodyDiv w:val="1"/>
      <w:marLeft w:val="0"/>
      <w:marRight w:val="0"/>
      <w:marTop w:val="0"/>
      <w:marBottom w:val="0"/>
      <w:divBdr>
        <w:top w:val="none" w:sz="0" w:space="0" w:color="auto"/>
        <w:left w:val="none" w:sz="0" w:space="0" w:color="auto"/>
        <w:bottom w:val="none" w:sz="0" w:space="0" w:color="auto"/>
        <w:right w:val="none" w:sz="0" w:space="0" w:color="auto"/>
      </w:divBdr>
    </w:div>
    <w:div w:id="337002909">
      <w:bodyDiv w:val="1"/>
      <w:marLeft w:val="0"/>
      <w:marRight w:val="0"/>
      <w:marTop w:val="0"/>
      <w:marBottom w:val="0"/>
      <w:divBdr>
        <w:top w:val="none" w:sz="0" w:space="0" w:color="auto"/>
        <w:left w:val="none" w:sz="0" w:space="0" w:color="auto"/>
        <w:bottom w:val="none" w:sz="0" w:space="0" w:color="auto"/>
        <w:right w:val="none" w:sz="0" w:space="0" w:color="auto"/>
      </w:divBdr>
    </w:div>
    <w:div w:id="338628374">
      <w:bodyDiv w:val="1"/>
      <w:marLeft w:val="0"/>
      <w:marRight w:val="0"/>
      <w:marTop w:val="0"/>
      <w:marBottom w:val="0"/>
      <w:divBdr>
        <w:top w:val="none" w:sz="0" w:space="0" w:color="auto"/>
        <w:left w:val="none" w:sz="0" w:space="0" w:color="auto"/>
        <w:bottom w:val="none" w:sz="0" w:space="0" w:color="auto"/>
        <w:right w:val="none" w:sz="0" w:space="0" w:color="auto"/>
      </w:divBdr>
    </w:div>
    <w:div w:id="365831187">
      <w:bodyDiv w:val="1"/>
      <w:marLeft w:val="0"/>
      <w:marRight w:val="0"/>
      <w:marTop w:val="0"/>
      <w:marBottom w:val="0"/>
      <w:divBdr>
        <w:top w:val="none" w:sz="0" w:space="0" w:color="auto"/>
        <w:left w:val="none" w:sz="0" w:space="0" w:color="auto"/>
        <w:bottom w:val="none" w:sz="0" w:space="0" w:color="auto"/>
        <w:right w:val="none" w:sz="0" w:space="0" w:color="auto"/>
      </w:divBdr>
    </w:div>
    <w:div w:id="384959638">
      <w:bodyDiv w:val="1"/>
      <w:marLeft w:val="0"/>
      <w:marRight w:val="0"/>
      <w:marTop w:val="0"/>
      <w:marBottom w:val="0"/>
      <w:divBdr>
        <w:top w:val="none" w:sz="0" w:space="0" w:color="auto"/>
        <w:left w:val="none" w:sz="0" w:space="0" w:color="auto"/>
        <w:bottom w:val="none" w:sz="0" w:space="0" w:color="auto"/>
        <w:right w:val="none" w:sz="0" w:space="0" w:color="auto"/>
      </w:divBdr>
    </w:div>
    <w:div w:id="388186104">
      <w:bodyDiv w:val="1"/>
      <w:marLeft w:val="0"/>
      <w:marRight w:val="0"/>
      <w:marTop w:val="0"/>
      <w:marBottom w:val="0"/>
      <w:divBdr>
        <w:top w:val="none" w:sz="0" w:space="0" w:color="auto"/>
        <w:left w:val="none" w:sz="0" w:space="0" w:color="auto"/>
        <w:bottom w:val="none" w:sz="0" w:space="0" w:color="auto"/>
        <w:right w:val="none" w:sz="0" w:space="0" w:color="auto"/>
      </w:divBdr>
    </w:div>
    <w:div w:id="389812895">
      <w:bodyDiv w:val="1"/>
      <w:marLeft w:val="0"/>
      <w:marRight w:val="0"/>
      <w:marTop w:val="0"/>
      <w:marBottom w:val="0"/>
      <w:divBdr>
        <w:top w:val="none" w:sz="0" w:space="0" w:color="auto"/>
        <w:left w:val="none" w:sz="0" w:space="0" w:color="auto"/>
        <w:bottom w:val="none" w:sz="0" w:space="0" w:color="auto"/>
        <w:right w:val="none" w:sz="0" w:space="0" w:color="auto"/>
      </w:divBdr>
    </w:div>
    <w:div w:id="397944244">
      <w:bodyDiv w:val="1"/>
      <w:marLeft w:val="0"/>
      <w:marRight w:val="0"/>
      <w:marTop w:val="0"/>
      <w:marBottom w:val="0"/>
      <w:divBdr>
        <w:top w:val="none" w:sz="0" w:space="0" w:color="auto"/>
        <w:left w:val="none" w:sz="0" w:space="0" w:color="auto"/>
        <w:bottom w:val="none" w:sz="0" w:space="0" w:color="auto"/>
        <w:right w:val="none" w:sz="0" w:space="0" w:color="auto"/>
      </w:divBdr>
    </w:div>
    <w:div w:id="420033415">
      <w:bodyDiv w:val="1"/>
      <w:marLeft w:val="0"/>
      <w:marRight w:val="0"/>
      <w:marTop w:val="0"/>
      <w:marBottom w:val="0"/>
      <w:divBdr>
        <w:top w:val="none" w:sz="0" w:space="0" w:color="auto"/>
        <w:left w:val="none" w:sz="0" w:space="0" w:color="auto"/>
        <w:bottom w:val="none" w:sz="0" w:space="0" w:color="auto"/>
        <w:right w:val="none" w:sz="0" w:space="0" w:color="auto"/>
      </w:divBdr>
    </w:div>
    <w:div w:id="421222340">
      <w:bodyDiv w:val="1"/>
      <w:marLeft w:val="0"/>
      <w:marRight w:val="0"/>
      <w:marTop w:val="0"/>
      <w:marBottom w:val="0"/>
      <w:divBdr>
        <w:top w:val="none" w:sz="0" w:space="0" w:color="auto"/>
        <w:left w:val="none" w:sz="0" w:space="0" w:color="auto"/>
        <w:bottom w:val="none" w:sz="0" w:space="0" w:color="auto"/>
        <w:right w:val="none" w:sz="0" w:space="0" w:color="auto"/>
      </w:divBdr>
    </w:div>
    <w:div w:id="424887831">
      <w:bodyDiv w:val="1"/>
      <w:marLeft w:val="0"/>
      <w:marRight w:val="0"/>
      <w:marTop w:val="0"/>
      <w:marBottom w:val="0"/>
      <w:divBdr>
        <w:top w:val="none" w:sz="0" w:space="0" w:color="auto"/>
        <w:left w:val="none" w:sz="0" w:space="0" w:color="auto"/>
        <w:bottom w:val="none" w:sz="0" w:space="0" w:color="auto"/>
        <w:right w:val="none" w:sz="0" w:space="0" w:color="auto"/>
      </w:divBdr>
    </w:div>
    <w:div w:id="435715804">
      <w:bodyDiv w:val="1"/>
      <w:marLeft w:val="0"/>
      <w:marRight w:val="0"/>
      <w:marTop w:val="0"/>
      <w:marBottom w:val="0"/>
      <w:divBdr>
        <w:top w:val="none" w:sz="0" w:space="0" w:color="auto"/>
        <w:left w:val="none" w:sz="0" w:space="0" w:color="auto"/>
        <w:bottom w:val="none" w:sz="0" w:space="0" w:color="auto"/>
        <w:right w:val="none" w:sz="0" w:space="0" w:color="auto"/>
      </w:divBdr>
    </w:div>
    <w:div w:id="439421913">
      <w:bodyDiv w:val="1"/>
      <w:marLeft w:val="0"/>
      <w:marRight w:val="0"/>
      <w:marTop w:val="0"/>
      <w:marBottom w:val="0"/>
      <w:divBdr>
        <w:top w:val="none" w:sz="0" w:space="0" w:color="auto"/>
        <w:left w:val="none" w:sz="0" w:space="0" w:color="auto"/>
        <w:bottom w:val="none" w:sz="0" w:space="0" w:color="auto"/>
        <w:right w:val="none" w:sz="0" w:space="0" w:color="auto"/>
      </w:divBdr>
    </w:div>
    <w:div w:id="440148548">
      <w:bodyDiv w:val="1"/>
      <w:marLeft w:val="0"/>
      <w:marRight w:val="0"/>
      <w:marTop w:val="0"/>
      <w:marBottom w:val="0"/>
      <w:divBdr>
        <w:top w:val="none" w:sz="0" w:space="0" w:color="auto"/>
        <w:left w:val="none" w:sz="0" w:space="0" w:color="auto"/>
        <w:bottom w:val="none" w:sz="0" w:space="0" w:color="auto"/>
        <w:right w:val="none" w:sz="0" w:space="0" w:color="auto"/>
      </w:divBdr>
    </w:div>
    <w:div w:id="441344729">
      <w:bodyDiv w:val="1"/>
      <w:marLeft w:val="0"/>
      <w:marRight w:val="0"/>
      <w:marTop w:val="0"/>
      <w:marBottom w:val="0"/>
      <w:divBdr>
        <w:top w:val="none" w:sz="0" w:space="0" w:color="auto"/>
        <w:left w:val="none" w:sz="0" w:space="0" w:color="auto"/>
        <w:bottom w:val="none" w:sz="0" w:space="0" w:color="auto"/>
        <w:right w:val="none" w:sz="0" w:space="0" w:color="auto"/>
      </w:divBdr>
    </w:div>
    <w:div w:id="449052713">
      <w:bodyDiv w:val="1"/>
      <w:marLeft w:val="0"/>
      <w:marRight w:val="0"/>
      <w:marTop w:val="0"/>
      <w:marBottom w:val="0"/>
      <w:divBdr>
        <w:top w:val="none" w:sz="0" w:space="0" w:color="auto"/>
        <w:left w:val="none" w:sz="0" w:space="0" w:color="auto"/>
        <w:bottom w:val="none" w:sz="0" w:space="0" w:color="auto"/>
        <w:right w:val="none" w:sz="0" w:space="0" w:color="auto"/>
      </w:divBdr>
    </w:div>
    <w:div w:id="450130836">
      <w:bodyDiv w:val="1"/>
      <w:marLeft w:val="0"/>
      <w:marRight w:val="0"/>
      <w:marTop w:val="0"/>
      <w:marBottom w:val="0"/>
      <w:divBdr>
        <w:top w:val="none" w:sz="0" w:space="0" w:color="auto"/>
        <w:left w:val="none" w:sz="0" w:space="0" w:color="auto"/>
        <w:bottom w:val="none" w:sz="0" w:space="0" w:color="auto"/>
        <w:right w:val="none" w:sz="0" w:space="0" w:color="auto"/>
      </w:divBdr>
    </w:div>
    <w:div w:id="470905500">
      <w:bodyDiv w:val="1"/>
      <w:marLeft w:val="0"/>
      <w:marRight w:val="0"/>
      <w:marTop w:val="0"/>
      <w:marBottom w:val="0"/>
      <w:divBdr>
        <w:top w:val="none" w:sz="0" w:space="0" w:color="auto"/>
        <w:left w:val="none" w:sz="0" w:space="0" w:color="auto"/>
        <w:bottom w:val="none" w:sz="0" w:space="0" w:color="auto"/>
        <w:right w:val="none" w:sz="0" w:space="0" w:color="auto"/>
      </w:divBdr>
    </w:div>
    <w:div w:id="474103341">
      <w:bodyDiv w:val="1"/>
      <w:marLeft w:val="0"/>
      <w:marRight w:val="0"/>
      <w:marTop w:val="0"/>
      <w:marBottom w:val="0"/>
      <w:divBdr>
        <w:top w:val="none" w:sz="0" w:space="0" w:color="auto"/>
        <w:left w:val="none" w:sz="0" w:space="0" w:color="auto"/>
        <w:bottom w:val="none" w:sz="0" w:space="0" w:color="auto"/>
        <w:right w:val="none" w:sz="0" w:space="0" w:color="auto"/>
      </w:divBdr>
    </w:div>
    <w:div w:id="476191071">
      <w:bodyDiv w:val="1"/>
      <w:marLeft w:val="0"/>
      <w:marRight w:val="0"/>
      <w:marTop w:val="0"/>
      <w:marBottom w:val="0"/>
      <w:divBdr>
        <w:top w:val="none" w:sz="0" w:space="0" w:color="auto"/>
        <w:left w:val="none" w:sz="0" w:space="0" w:color="auto"/>
        <w:bottom w:val="none" w:sz="0" w:space="0" w:color="auto"/>
        <w:right w:val="none" w:sz="0" w:space="0" w:color="auto"/>
      </w:divBdr>
    </w:div>
    <w:div w:id="482547354">
      <w:bodyDiv w:val="1"/>
      <w:marLeft w:val="0"/>
      <w:marRight w:val="0"/>
      <w:marTop w:val="0"/>
      <w:marBottom w:val="0"/>
      <w:divBdr>
        <w:top w:val="none" w:sz="0" w:space="0" w:color="auto"/>
        <w:left w:val="none" w:sz="0" w:space="0" w:color="auto"/>
        <w:bottom w:val="none" w:sz="0" w:space="0" w:color="auto"/>
        <w:right w:val="none" w:sz="0" w:space="0" w:color="auto"/>
      </w:divBdr>
    </w:div>
    <w:div w:id="490946579">
      <w:bodyDiv w:val="1"/>
      <w:marLeft w:val="0"/>
      <w:marRight w:val="0"/>
      <w:marTop w:val="0"/>
      <w:marBottom w:val="0"/>
      <w:divBdr>
        <w:top w:val="none" w:sz="0" w:space="0" w:color="auto"/>
        <w:left w:val="none" w:sz="0" w:space="0" w:color="auto"/>
        <w:bottom w:val="none" w:sz="0" w:space="0" w:color="auto"/>
        <w:right w:val="none" w:sz="0" w:space="0" w:color="auto"/>
      </w:divBdr>
    </w:div>
    <w:div w:id="491800354">
      <w:bodyDiv w:val="1"/>
      <w:marLeft w:val="0"/>
      <w:marRight w:val="0"/>
      <w:marTop w:val="0"/>
      <w:marBottom w:val="0"/>
      <w:divBdr>
        <w:top w:val="none" w:sz="0" w:space="0" w:color="auto"/>
        <w:left w:val="none" w:sz="0" w:space="0" w:color="auto"/>
        <w:bottom w:val="none" w:sz="0" w:space="0" w:color="auto"/>
        <w:right w:val="none" w:sz="0" w:space="0" w:color="auto"/>
      </w:divBdr>
    </w:div>
    <w:div w:id="495650731">
      <w:bodyDiv w:val="1"/>
      <w:marLeft w:val="0"/>
      <w:marRight w:val="0"/>
      <w:marTop w:val="0"/>
      <w:marBottom w:val="0"/>
      <w:divBdr>
        <w:top w:val="none" w:sz="0" w:space="0" w:color="auto"/>
        <w:left w:val="none" w:sz="0" w:space="0" w:color="auto"/>
        <w:bottom w:val="none" w:sz="0" w:space="0" w:color="auto"/>
        <w:right w:val="none" w:sz="0" w:space="0" w:color="auto"/>
      </w:divBdr>
    </w:div>
    <w:div w:id="496846854">
      <w:bodyDiv w:val="1"/>
      <w:marLeft w:val="0"/>
      <w:marRight w:val="0"/>
      <w:marTop w:val="0"/>
      <w:marBottom w:val="0"/>
      <w:divBdr>
        <w:top w:val="none" w:sz="0" w:space="0" w:color="auto"/>
        <w:left w:val="none" w:sz="0" w:space="0" w:color="auto"/>
        <w:bottom w:val="none" w:sz="0" w:space="0" w:color="auto"/>
        <w:right w:val="none" w:sz="0" w:space="0" w:color="auto"/>
      </w:divBdr>
    </w:div>
    <w:div w:id="511577260">
      <w:bodyDiv w:val="1"/>
      <w:marLeft w:val="0"/>
      <w:marRight w:val="0"/>
      <w:marTop w:val="0"/>
      <w:marBottom w:val="0"/>
      <w:divBdr>
        <w:top w:val="none" w:sz="0" w:space="0" w:color="auto"/>
        <w:left w:val="none" w:sz="0" w:space="0" w:color="auto"/>
        <w:bottom w:val="none" w:sz="0" w:space="0" w:color="auto"/>
        <w:right w:val="none" w:sz="0" w:space="0" w:color="auto"/>
      </w:divBdr>
    </w:div>
    <w:div w:id="524490394">
      <w:bodyDiv w:val="1"/>
      <w:marLeft w:val="0"/>
      <w:marRight w:val="0"/>
      <w:marTop w:val="0"/>
      <w:marBottom w:val="0"/>
      <w:divBdr>
        <w:top w:val="none" w:sz="0" w:space="0" w:color="auto"/>
        <w:left w:val="none" w:sz="0" w:space="0" w:color="auto"/>
        <w:bottom w:val="none" w:sz="0" w:space="0" w:color="auto"/>
        <w:right w:val="none" w:sz="0" w:space="0" w:color="auto"/>
      </w:divBdr>
    </w:div>
    <w:div w:id="529998058">
      <w:bodyDiv w:val="1"/>
      <w:marLeft w:val="0"/>
      <w:marRight w:val="0"/>
      <w:marTop w:val="0"/>
      <w:marBottom w:val="0"/>
      <w:divBdr>
        <w:top w:val="none" w:sz="0" w:space="0" w:color="auto"/>
        <w:left w:val="none" w:sz="0" w:space="0" w:color="auto"/>
        <w:bottom w:val="none" w:sz="0" w:space="0" w:color="auto"/>
        <w:right w:val="none" w:sz="0" w:space="0" w:color="auto"/>
      </w:divBdr>
    </w:div>
    <w:div w:id="533928801">
      <w:bodyDiv w:val="1"/>
      <w:marLeft w:val="0"/>
      <w:marRight w:val="0"/>
      <w:marTop w:val="0"/>
      <w:marBottom w:val="0"/>
      <w:divBdr>
        <w:top w:val="none" w:sz="0" w:space="0" w:color="auto"/>
        <w:left w:val="none" w:sz="0" w:space="0" w:color="auto"/>
        <w:bottom w:val="none" w:sz="0" w:space="0" w:color="auto"/>
        <w:right w:val="none" w:sz="0" w:space="0" w:color="auto"/>
      </w:divBdr>
    </w:div>
    <w:div w:id="534660419">
      <w:bodyDiv w:val="1"/>
      <w:marLeft w:val="0"/>
      <w:marRight w:val="0"/>
      <w:marTop w:val="0"/>
      <w:marBottom w:val="0"/>
      <w:divBdr>
        <w:top w:val="none" w:sz="0" w:space="0" w:color="auto"/>
        <w:left w:val="none" w:sz="0" w:space="0" w:color="auto"/>
        <w:bottom w:val="none" w:sz="0" w:space="0" w:color="auto"/>
        <w:right w:val="none" w:sz="0" w:space="0" w:color="auto"/>
      </w:divBdr>
    </w:div>
    <w:div w:id="536237070">
      <w:bodyDiv w:val="1"/>
      <w:marLeft w:val="0"/>
      <w:marRight w:val="0"/>
      <w:marTop w:val="0"/>
      <w:marBottom w:val="0"/>
      <w:divBdr>
        <w:top w:val="none" w:sz="0" w:space="0" w:color="auto"/>
        <w:left w:val="none" w:sz="0" w:space="0" w:color="auto"/>
        <w:bottom w:val="none" w:sz="0" w:space="0" w:color="auto"/>
        <w:right w:val="none" w:sz="0" w:space="0" w:color="auto"/>
      </w:divBdr>
    </w:div>
    <w:div w:id="541988760">
      <w:bodyDiv w:val="1"/>
      <w:marLeft w:val="0"/>
      <w:marRight w:val="0"/>
      <w:marTop w:val="0"/>
      <w:marBottom w:val="0"/>
      <w:divBdr>
        <w:top w:val="none" w:sz="0" w:space="0" w:color="auto"/>
        <w:left w:val="none" w:sz="0" w:space="0" w:color="auto"/>
        <w:bottom w:val="none" w:sz="0" w:space="0" w:color="auto"/>
        <w:right w:val="none" w:sz="0" w:space="0" w:color="auto"/>
      </w:divBdr>
    </w:div>
    <w:div w:id="546379899">
      <w:bodyDiv w:val="1"/>
      <w:marLeft w:val="0"/>
      <w:marRight w:val="0"/>
      <w:marTop w:val="0"/>
      <w:marBottom w:val="0"/>
      <w:divBdr>
        <w:top w:val="none" w:sz="0" w:space="0" w:color="auto"/>
        <w:left w:val="none" w:sz="0" w:space="0" w:color="auto"/>
        <w:bottom w:val="none" w:sz="0" w:space="0" w:color="auto"/>
        <w:right w:val="none" w:sz="0" w:space="0" w:color="auto"/>
      </w:divBdr>
    </w:div>
    <w:div w:id="562108364">
      <w:bodyDiv w:val="1"/>
      <w:marLeft w:val="0"/>
      <w:marRight w:val="0"/>
      <w:marTop w:val="0"/>
      <w:marBottom w:val="0"/>
      <w:divBdr>
        <w:top w:val="none" w:sz="0" w:space="0" w:color="auto"/>
        <w:left w:val="none" w:sz="0" w:space="0" w:color="auto"/>
        <w:bottom w:val="none" w:sz="0" w:space="0" w:color="auto"/>
        <w:right w:val="none" w:sz="0" w:space="0" w:color="auto"/>
      </w:divBdr>
    </w:div>
    <w:div w:id="563221413">
      <w:bodyDiv w:val="1"/>
      <w:marLeft w:val="0"/>
      <w:marRight w:val="0"/>
      <w:marTop w:val="0"/>
      <w:marBottom w:val="0"/>
      <w:divBdr>
        <w:top w:val="none" w:sz="0" w:space="0" w:color="auto"/>
        <w:left w:val="none" w:sz="0" w:space="0" w:color="auto"/>
        <w:bottom w:val="none" w:sz="0" w:space="0" w:color="auto"/>
        <w:right w:val="none" w:sz="0" w:space="0" w:color="auto"/>
      </w:divBdr>
    </w:div>
    <w:div w:id="565456940">
      <w:bodyDiv w:val="1"/>
      <w:marLeft w:val="0"/>
      <w:marRight w:val="0"/>
      <w:marTop w:val="0"/>
      <w:marBottom w:val="0"/>
      <w:divBdr>
        <w:top w:val="none" w:sz="0" w:space="0" w:color="auto"/>
        <w:left w:val="none" w:sz="0" w:space="0" w:color="auto"/>
        <w:bottom w:val="none" w:sz="0" w:space="0" w:color="auto"/>
        <w:right w:val="none" w:sz="0" w:space="0" w:color="auto"/>
      </w:divBdr>
    </w:div>
    <w:div w:id="571741069">
      <w:bodyDiv w:val="1"/>
      <w:marLeft w:val="0"/>
      <w:marRight w:val="0"/>
      <w:marTop w:val="0"/>
      <w:marBottom w:val="0"/>
      <w:divBdr>
        <w:top w:val="none" w:sz="0" w:space="0" w:color="auto"/>
        <w:left w:val="none" w:sz="0" w:space="0" w:color="auto"/>
        <w:bottom w:val="none" w:sz="0" w:space="0" w:color="auto"/>
        <w:right w:val="none" w:sz="0" w:space="0" w:color="auto"/>
      </w:divBdr>
    </w:div>
    <w:div w:id="589974040">
      <w:bodyDiv w:val="1"/>
      <w:marLeft w:val="0"/>
      <w:marRight w:val="0"/>
      <w:marTop w:val="0"/>
      <w:marBottom w:val="0"/>
      <w:divBdr>
        <w:top w:val="none" w:sz="0" w:space="0" w:color="auto"/>
        <w:left w:val="none" w:sz="0" w:space="0" w:color="auto"/>
        <w:bottom w:val="none" w:sz="0" w:space="0" w:color="auto"/>
        <w:right w:val="none" w:sz="0" w:space="0" w:color="auto"/>
      </w:divBdr>
    </w:div>
    <w:div w:id="590546590">
      <w:bodyDiv w:val="1"/>
      <w:marLeft w:val="0"/>
      <w:marRight w:val="0"/>
      <w:marTop w:val="0"/>
      <w:marBottom w:val="0"/>
      <w:divBdr>
        <w:top w:val="none" w:sz="0" w:space="0" w:color="auto"/>
        <w:left w:val="none" w:sz="0" w:space="0" w:color="auto"/>
        <w:bottom w:val="none" w:sz="0" w:space="0" w:color="auto"/>
        <w:right w:val="none" w:sz="0" w:space="0" w:color="auto"/>
      </w:divBdr>
    </w:div>
    <w:div w:id="593516368">
      <w:bodyDiv w:val="1"/>
      <w:marLeft w:val="0"/>
      <w:marRight w:val="0"/>
      <w:marTop w:val="0"/>
      <w:marBottom w:val="0"/>
      <w:divBdr>
        <w:top w:val="none" w:sz="0" w:space="0" w:color="auto"/>
        <w:left w:val="none" w:sz="0" w:space="0" w:color="auto"/>
        <w:bottom w:val="none" w:sz="0" w:space="0" w:color="auto"/>
        <w:right w:val="none" w:sz="0" w:space="0" w:color="auto"/>
      </w:divBdr>
    </w:div>
    <w:div w:id="602225231">
      <w:bodyDiv w:val="1"/>
      <w:marLeft w:val="0"/>
      <w:marRight w:val="0"/>
      <w:marTop w:val="0"/>
      <w:marBottom w:val="0"/>
      <w:divBdr>
        <w:top w:val="none" w:sz="0" w:space="0" w:color="auto"/>
        <w:left w:val="none" w:sz="0" w:space="0" w:color="auto"/>
        <w:bottom w:val="none" w:sz="0" w:space="0" w:color="auto"/>
        <w:right w:val="none" w:sz="0" w:space="0" w:color="auto"/>
      </w:divBdr>
    </w:div>
    <w:div w:id="607393468">
      <w:bodyDiv w:val="1"/>
      <w:marLeft w:val="0"/>
      <w:marRight w:val="0"/>
      <w:marTop w:val="0"/>
      <w:marBottom w:val="0"/>
      <w:divBdr>
        <w:top w:val="none" w:sz="0" w:space="0" w:color="auto"/>
        <w:left w:val="none" w:sz="0" w:space="0" w:color="auto"/>
        <w:bottom w:val="none" w:sz="0" w:space="0" w:color="auto"/>
        <w:right w:val="none" w:sz="0" w:space="0" w:color="auto"/>
      </w:divBdr>
    </w:div>
    <w:div w:id="610942518">
      <w:bodyDiv w:val="1"/>
      <w:marLeft w:val="0"/>
      <w:marRight w:val="0"/>
      <w:marTop w:val="0"/>
      <w:marBottom w:val="0"/>
      <w:divBdr>
        <w:top w:val="none" w:sz="0" w:space="0" w:color="auto"/>
        <w:left w:val="none" w:sz="0" w:space="0" w:color="auto"/>
        <w:bottom w:val="none" w:sz="0" w:space="0" w:color="auto"/>
        <w:right w:val="none" w:sz="0" w:space="0" w:color="auto"/>
      </w:divBdr>
    </w:div>
    <w:div w:id="611010871">
      <w:bodyDiv w:val="1"/>
      <w:marLeft w:val="0"/>
      <w:marRight w:val="0"/>
      <w:marTop w:val="0"/>
      <w:marBottom w:val="0"/>
      <w:divBdr>
        <w:top w:val="none" w:sz="0" w:space="0" w:color="auto"/>
        <w:left w:val="none" w:sz="0" w:space="0" w:color="auto"/>
        <w:bottom w:val="none" w:sz="0" w:space="0" w:color="auto"/>
        <w:right w:val="none" w:sz="0" w:space="0" w:color="auto"/>
      </w:divBdr>
    </w:div>
    <w:div w:id="613681900">
      <w:bodyDiv w:val="1"/>
      <w:marLeft w:val="0"/>
      <w:marRight w:val="0"/>
      <w:marTop w:val="0"/>
      <w:marBottom w:val="0"/>
      <w:divBdr>
        <w:top w:val="none" w:sz="0" w:space="0" w:color="auto"/>
        <w:left w:val="none" w:sz="0" w:space="0" w:color="auto"/>
        <w:bottom w:val="none" w:sz="0" w:space="0" w:color="auto"/>
        <w:right w:val="none" w:sz="0" w:space="0" w:color="auto"/>
      </w:divBdr>
    </w:div>
    <w:div w:id="621688820">
      <w:bodyDiv w:val="1"/>
      <w:marLeft w:val="0"/>
      <w:marRight w:val="0"/>
      <w:marTop w:val="0"/>
      <w:marBottom w:val="0"/>
      <w:divBdr>
        <w:top w:val="none" w:sz="0" w:space="0" w:color="auto"/>
        <w:left w:val="none" w:sz="0" w:space="0" w:color="auto"/>
        <w:bottom w:val="none" w:sz="0" w:space="0" w:color="auto"/>
        <w:right w:val="none" w:sz="0" w:space="0" w:color="auto"/>
      </w:divBdr>
    </w:div>
    <w:div w:id="622730042">
      <w:bodyDiv w:val="1"/>
      <w:marLeft w:val="0"/>
      <w:marRight w:val="0"/>
      <w:marTop w:val="0"/>
      <w:marBottom w:val="0"/>
      <w:divBdr>
        <w:top w:val="none" w:sz="0" w:space="0" w:color="auto"/>
        <w:left w:val="none" w:sz="0" w:space="0" w:color="auto"/>
        <w:bottom w:val="none" w:sz="0" w:space="0" w:color="auto"/>
        <w:right w:val="none" w:sz="0" w:space="0" w:color="auto"/>
      </w:divBdr>
    </w:div>
    <w:div w:id="631178326">
      <w:bodyDiv w:val="1"/>
      <w:marLeft w:val="0"/>
      <w:marRight w:val="0"/>
      <w:marTop w:val="0"/>
      <w:marBottom w:val="0"/>
      <w:divBdr>
        <w:top w:val="none" w:sz="0" w:space="0" w:color="auto"/>
        <w:left w:val="none" w:sz="0" w:space="0" w:color="auto"/>
        <w:bottom w:val="none" w:sz="0" w:space="0" w:color="auto"/>
        <w:right w:val="none" w:sz="0" w:space="0" w:color="auto"/>
      </w:divBdr>
    </w:div>
    <w:div w:id="634138543">
      <w:bodyDiv w:val="1"/>
      <w:marLeft w:val="0"/>
      <w:marRight w:val="0"/>
      <w:marTop w:val="0"/>
      <w:marBottom w:val="0"/>
      <w:divBdr>
        <w:top w:val="none" w:sz="0" w:space="0" w:color="auto"/>
        <w:left w:val="none" w:sz="0" w:space="0" w:color="auto"/>
        <w:bottom w:val="none" w:sz="0" w:space="0" w:color="auto"/>
        <w:right w:val="none" w:sz="0" w:space="0" w:color="auto"/>
      </w:divBdr>
    </w:div>
    <w:div w:id="636688549">
      <w:bodyDiv w:val="1"/>
      <w:marLeft w:val="0"/>
      <w:marRight w:val="0"/>
      <w:marTop w:val="0"/>
      <w:marBottom w:val="0"/>
      <w:divBdr>
        <w:top w:val="none" w:sz="0" w:space="0" w:color="auto"/>
        <w:left w:val="none" w:sz="0" w:space="0" w:color="auto"/>
        <w:bottom w:val="none" w:sz="0" w:space="0" w:color="auto"/>
        <w:right w:val="none" w:sz="0" w:space="0" w:color="auto"/>
      </w:divBdr>
    </w:div>
    <w:div w:id="640693325">
      <w:bodyDiv w:val="1"/>
      <w:marLeft w:val="0"/>
      <w:marRight w:val="0"/>
      <w:marTop w:val="0"/>
      <w:marBottom w:val="0"/>
      <w:divBdr>
        <w:top w:val="none" w:sz="0" w:space="0" w:color="auto"/>
        <w:left w:val="none" w:sz="0" w:space="0" w:color="auto"/>
        <w:bottom w:val="none" w:sz="0" w:space="0" w:color="auto"/>
        <w:right w:val="none" w:sz="0" w:space="0" w:color="auto"/>
      </w:divBdr>
    </w:div>
    <w:div w:id="649559102">
      <w:bodyDiv w:val="1"/>
      <w:marLeft w:val="0"/>
      <w:marRight w:val="0"/>
      <w:marTop w:val="0"/>
      <w:marBottom w:val="0"/>
      <w:divBdr>
        <w:top w:val="none" w:sz="0" w:space="0" w:color="auto"/>
        <w:left w:val="none" w:sz="0" w:space="0" w:color="auto"/>
        <w:bottom w:val="none" w:sz="0" w:space="0" w:color="auto"/>
        <w:right w:val="none" w:sz="0" w:space="0" w:color="auto"/>
      </w:divBdr>
    </w:div>
    <w:div w:id="659695453">
      <w:bodyDiv w:val="1"/>
      <w:marLeft w:val="0"/>
      <w:marRight w:val="0"/>
      <w:marTop w:val="0"/>
      <w:marBottom w:val="0"/>
      <w:divBdr>
        <w:top w:val="none" w:sz="0" w:space="0" w:color="auto"/>
        <w:left w:val="none" w:sz="0" w:space="0" w:color="auto"/>
        <w:bottom w:val="none" w:sz="0" w:space="0" w:color="auto"/>
        <w:right w:val="none" w:sz="0" w:space="0" w:color="auto"/>
      </w:divBdr>
    </w:div>
    <w:div w:id="663513888">
      <w:bodyDiv w:val="1"/>
      <w:marLeft w:val="0"/>
      <w:marRight w:val="0"/>
      <w:marTop w:val="0"/>
      <w:marBottom w:val="0"/>
      <w:divBdr>
        <w:top w:val="none" w:sz="0" w:space="0" w:color="auto"/>
        <w:left w:val="none" w:sz="0" w:space="0" w:color="auto"/>
        <w:bottom w:val="none" w:sz="0" w:space="0" w:color="auto"/>
        <w:right w:val="none" w:sz="0" w:space="0" w:color="auto"/>
      </w:divBdr>
    </w:div>
    <w:div w:id="665862949">
      <w:bodyDiv w:val="1"/>
      <w:marLeft w:val="0"/>
      <w:marRight w:val="0"/>
      <w:marTop w:val="0"/>
      <w:marBottom w:val="0"/>
      <w:divBdr>
        <w:top w:val="none" w:sz="0" w:space="0" w:color="auto"/>
        <w:left w:val="none" w:sz="0" w:space="0" w:color="auto"/>
        <w:bottom w:val="none" w:sz="0" w:space="0" w:color="auto"/>
        <w:right w:val="none" w:sz="0" w:space="0" w:color="auto"/>
      </w:divBdr>
    </w:div>
    <w:div w:id="671107045">
      <w:bodyDiv w:val="1"/>
      <w:marLeft w:val="0"/>
      <w:marRight w:val="0"/>
      <w:marTop w:val="0"/>
      <w:marBottom w:val="0"/>
      <w:divBdr>
        <w:top w:val="none" w:sz="0" w:space="0" w:color="auto"/>
        <w:left w:val="none" w:sz="0" w:space="0" w:color="auto"/>
        <w:bottom w:val="none" w:sz="0" w:space="0" w:color="auto"/>
        <w:right w:val="none" w:sz="0" w:space="0" w:color="auto"/>
      </w:divBdr>
    </w:div>
    <w:div w:id="687104253">
      <w:bodyDiv w:val="1"/>
      <w:marLeft w:val="0"/>
      <w:marRight w:val="0"/>
      <w:marTop w:val="0"/>
      <w:marBottom w:val="0"/>
      <w:divBdr>
        <w:top w:val="none" w:sz="0" w:space="0" w:color="auto"/>
        <w:left w:val="none" w:sz="0" w:space="0" w:color="auto"/>
        <w:bottom w:val="none" w:sz="0" w:space="0" w:color="auto"/>
        <w:right w:val="none" w:sz="0" w:space="0" w:color="auto"/>
      </w:divBdr>
    </w:div>
    <w:div w:id="692997928">
      <w:bodyDiv w:val="1"/>
      <w:marLeft w:val="0"/>
      <w:marRight w:val="0"/>
      <w:marTop w:val="0"/>
      <w:marBottom w:val="0"/>
      <w:divBdr>
        <w:top w:val="none" w:sz="0" w:space="0" w:color="auto"/>
        <w:left w:val="none" w:sz="0" w:space="0" w:color="auto"/>
        <w:bottom w:val="none" w:sz="0" w:space="0" w:color="auto"/>
        <w:right w:val="none" w:sz="0" w:space="0" w:color="auto"/>
      </w:divBdr>
    </w:div>
    <w:div w:id="695041184">
      <w:bodyDiv w:val="1"/>
      <w:marLeft w:val="0"/>
      <w:marRight w:val="0"/>
      <w:marTop w:val="0"/>
      <w:marBottom w:val="0"/>
      <w:divBdr>
        <w:top w:val="none" w:sz="0" w:space="0" w:color="auto"/>
        <w:left w:val="none" w:sz="0" w:space="0" w:color="auto"/>
        <w:bottom w:val="none" w:sz="0" w:space="0" w:color="auto"/>
        <w:right w:val="none" w:sz="0" w:space="0" w:color="auto"/>
      </w:divBdr>
    </w:div>
    <w:div w:id="698507596">
      <w:bodyDiv w:val="1"/>
      <w:marLeft w:val="0"/>
      <w:marRight w:val="0"/>
      <w:marTop w:val="0"/>
      <w:marBottom w:val="0"/>
      <w:divBdr>
        <w:top w:val="none" w:sz="0" w:space="0" w:color="auto"/>
        <w:left w:val="none" w:sz="0" w:space="0" w:color="auto"/>
        <w:bottom w:val="none" w:sz="0" w:space="0" w:color="auto"/>
        <w:right w:val="none" w:sz="0" w:space="0" w:color="auto"/>
      </w:divBdr>
    </w:div>
    <w:div w:id="717246631">
      <w:bodyDiv w:val="1"/>
      <w:marLeft w:val="0"/>
      <w:marRight w:val="0"/>
      <w:marTop w:val="0"/>
      <w:marBottom w:val="0"/>
      <w:divBdr>
        <w:top w:val="none" w:sz="0" w:space="0" w:color="auto"/>
        <w:left w:val="none" w:sz="0" w:space="0" w:color="auto"/>
        <w:bottom w:val="none" w:sz="0" w:space="0" w:color="auto"/>
        <w:right w:val="none" w:sz="0" w:space="0" w:color="auto"/>
      </w:divBdr>
    </w:div>
    <w:div w:id="726417241">
      <w:bodyDiv w:val="1"/>
      <w:marLeft w:val="0"/>
      <w:marRight w:val="0"/>
      <w:marTop w:val="0"/>
      <w:marBottom w:val="0"/>
      <w:divBdr>
        <w:top w:val="none" w:sz="0" w:space="0" w:color="auto"/>
        <w:left w:val="none" w:sz="0" w:space="0" w:color="auto"/>
        <w:bottom w:val="none" w:sz="0" w:space="0" w:color="auto"/>
        <w:right w:val="none" w:sz="0" w:space="0" w:color="auto"/>
      </w:divBdr>
    </w:div>
    <w:div w:id="730349521">
      <w:bodyDiv w:val="1"/>
      <w:marLeft w:val="0"/>
      <w:marRight w:val="0"/>
      <w:marTop w:val="0"/>
      <w:marBottom w:val="0"/>
      <w:divBdr>
        <w:top w:val="none" w:sz="0" w:space="0" w:color="auto"/>
        <w:left w:val="none" w:sz="0" w:space="0" w:color="auto"/>
        <w:bottom w:val="none" w:sz="0" w:space="0" w:color="auto"/>
        <w:right w:val="none" w:sz="0" w:space="0" w:color="auto"/>
      </w:divBdr>
    </w:div>
    <w:div w:id="740904813">
      <w:bodyDiv w:val="1"/>
      <w:marLeft w:val="0"/>
      <w:marRight w:val="0"/>
      <w:marTop w:val="0"/>
      <w:marBottom w:val="0"/>
      <w:divBdr>
        <w:top w:val="none" w:sz="0" w:space="0" w:color="auto"/>
        <w:left w:val="none" w:sz="0" w:space="0" w:color="auto"/>
        <w:bottom w:val="none" w:sz="0" w:space="0" w:color="auto"/>
        <w:right w:val="none" w:sz="0" w:space="0" w:color="auto"/>
      </w:divBdr>
    </w:div>
    <w:div w:id="745494793">
      <w:bodyDiv w:val="1"/>
      <w:marLeft w:val="0"/>
      <w:marRight w:val="0"/>
      <w:marTop w:val="0"/>
      <w:marBottom w:val="0"/>
      <w:divBdr>
        <w:top w:val="none" w:sz="0" w:space="0" w:color="auto"/>
        <w:left w:val="none" w:sz="0" w:space="0" w:color="auto"/>
        <w:bottom w:val="none" w:sz="0" w:space="0" w:color="auto"/>
        <w:right w:val="none" w:sz="0" w:space="0" w:color="auto"/>
      </w:divBdr>
    </w:div>
    <w:div w:id="751392495">
      <w:bodyDiv w:val="1"/>
      <w:marLeft w:val="0"/>
      <w:marRight w:val="0"/>
      <w:marTop w:val="0"/>
      <w:marBottom w:val="0"/>
      <w:divBdr>
        <w:top w:val="none" w:sz="0" w:space="0" w:color="auto"/>
        <w:left w:val="none" w:sz="0" w:space="0" w:color="auto"/>
        <w:bottom w:val="none" w:sz="0" w:space="0" w:color="auto"/>
        <w:right w:val="none" w:sz="0" w:space="0" w:color="auto"/>
      </w:divBdr>
    </w:div>
    <w:div w:id="756829378">
      <w:bodyDiv w:val="1"/>
      <w:marLeft w:val="0"/>
      <w:marRight w:val="0"/>
      <w:marTop w:val="0"/>
      <w:marBottom w:val="0"/>
      <w:divBdr>
        <w:top w:val="none" w:sz="0" w:space="0" w:color="auto"/>
        <w:left w:val="none" w:sz="0" w:space="0" w:color="auto"/>
        <w:bottom w:val="none" w:sz="0" w:space="0" w:color="auto"/>
        <w:right w:val="none" w:sz="0" w:space="0" w:color="auto"/>
      </w:divBdr>
    </w:div>
    <w:div w:id="759178235">
      <w:bodyDiv w:val="1"/>
      <w:marLeft w:val="0"/>
      <w:marRight w:val="0"/>
      <w:marTop w:val="0"/>
      <w:marBottom w:val="0"/>
      <w:divBdr>
        <w:top w:val="none" w:sz="0" w:space="0" w:color="auto"/>
        <w:left w:val="none" w:sz="0" w:space="0" w:color="auto"/>
        <w:bottom w:val="none" w:sz="0" w:space="0" w:color="auto"/>
        <w:right w:val="none" w:sz="0" w:space="0" w:color="auto"/>
      </w:divBdr>
    </w:div>
    <w:div w:id="760685635">
      <w:bodyDiv w:val="1"/>
      <w:marLeft w:val="0"/>
      <w:marRight w:val="0"/>
      <w:marTop w:val="0"/>
      <w:marBottom w:val="0"/>
      <w:divBdr>
        <w:top w:val="none" w:sz="0" w:space="0" w:color="auto"/>
        <w:left w:val="none" w:sz="0" w:space="0" w:color="auto"/>
        <w:bottom w:val="none" w:sz="0" w:space="0" w:color="auto"/>
        <w:right w:val="none" w:sz="0" w:space="0" w:color="auto"/>
      </w:divBdr>
    </w:div>
    <w:div w:id="762384774">
      <w:bodyDiv w:val="1"/>
      <w:marLeft w:val="0"/>
      <w:marRight w:val="0"/>
      <w:marTop w:val="0"/>
      <w:marBottom w:val="0"/>
      <w:divBdr>
        <w:top w:val="none" w:sz="0" w:space="0" w:color="auto"/>
        <w:left w:val="none" w:sz="0" w:space="0" w:color="auto"/>
        <w:bottom w:val="none" w:sz="0" w:space="0" w:color="auto"/>
        <w:right w:val="none" w:sz="0" w:space="0" w:color="auto"/>
      </w:divBdr>
    </w:div>
    <w:div w:id="769853032">
      <w:bodyDiv w:val="1"/>
      <w:marLeft w:val="0"/>
      <w:marRight w:val="0"/>
      <w:marTop w:val="0"/>
      <w:marBottom w:val="0"/>
      <w:divBdr>
        <w:top w:val="none" w:sz="0" w:space="0" w:color="auto"/>
        <w:left w:val="none" w:sz="0" w:space="0" w:color="auto"/>
        <w:bottom w:val="none" w:sz="0" w:space="0" w:color="auto"/>
        <w:right w:val="none" w:sz="0" w:space="0" w:color="auto"/>
      </w:divBdr>
    </w:div>
    <w:div w:id="796871398">
      <w:bodyDiv w:val="1"/>
      <w:marLeft w:val="0"/>
      <w:marRight w:val="0"/>
      <w:marTop w:val="0"/>
      <w:marBottom w:val="0"/>
      <w:divBdr>
        <w:top w:val="none" w:sz="0" w:space="0" w:color="auto"/>
        <w:left w:val="none" w:sz="0" w:space="0" w:color="auto"/>
        <w:bottom w:val="none" w:sz="0" w:space="0" w:color="auto"/>
        <w:right w:val="none" w:sz="0" w:space="0" w:color="auto"/>
      </w:divBdr>
    </w:div>
    <w:div w:id="800149727">
      <w:bodyDiv w:val="1"/>
      <w:marLeft w:val="0"/>
      <w:marRight w:val="0"/>
      <w:marTop w:val="0"/>
      <w:marBottom w:val="0"/>
      <w:divBdr>
        <w:top w:val="none" w:sz="0" w:space="0" w:color="auto"/>
        <w:left w:val="none" w:sz="0" w:space="0" w:color="auto"/>
        <w:bottom w:val="none" w:sz="0" w:space="0" w:color="auto"/>
        <w:right w:val="none" w:sz="0" w:space="0" w:color="auto"/>
      </w:divBdr>
    </w:div>
    <w:div w:id="801968761">
      <w:bodyDiv w:val="1"/>
      <w:marLeft w:val="0"/>
      <w:marRight w:val="0"/>
      <w:marTop w:val="0"/>
      <w:marBottom w:val="0"/>
      <w:divBdr>
        <w:top w:val="none" w:sz="0" w:space="0" w:color="auto"/>
        <w:left w:val="none" w:sz="0" w:space="0" w:color="auto"/>
        <w:bottom w:val="none" w:sz="0" w:space="0" w:color="auto"/>
        <w:right w:val="none" w:sz="0" w:space="0" w:color="auto"/>
      </w:divBdr>
    </w:div>
    <w:div w:id="808672864">
      <w:bodyDiv w:val="1"/>
      <w:marLeft w:val="0"/>
      <w:marRight w:val="0"/>
      <w:marTop w:val="0"/>
      <w:marBottom w:val="0"/>
      <w:divBdr>
        <w:top w:val="none" w:sz="0" w:space="0" w:color="auto"/>
        <w:left w:val="none" w:sz="0" w:space="0" w:color="auto"/>
        <w:bottom w:val="none" w:sz="0" w:space="0" w:color="auto"/>
        <w:right w:val="none" w:sz="0" w:space="0" w:color="auto"/>
      </w:divBdr>
    </w:div>
    <w:div w:id="846942131">
      <w:bodyDiv w:val="1"/>
      <w:marLeft w:val="0"/>
      <w:marRight w:val="0"/>
      <w:marTop w:val="0"/>
      <w:marBottom w:val="0"/>
      <w:divBdr>
        <w:top w:val="none" w:sz="0" w:space="0" w:color="auto"/>
        <w:left w:val="none" w:sz="0" w:space="0" w:color="auto"/>
        <w:bottom w:val="none" w:sz="0" w:space="0" w:color="auto"/>
        <w:right w:val="none" w:sz="0" w:space="0" w:color="auto"/>
      </w:divBdr>
    </w:div>
    <w:div w:id="851798474">
      <w:bodyDiv w:val="1"/>
      <w:marLeft w:val="0"/>
      <w:marRight w:val="0"/>
      <w:marTop w:val="0"/>
      <w:marBottom w:val="0"/>
      <w:divBdr>
        <w:top w:val="none" w:sz="0" w:space="0" w:color="auto"/>
        <w:left w:val="none" w:sz="0" w:space="0" w:color="auto"/>
        <w:bottom w:val="none" w:sz="0" w:space="0" w:color="auto"/>
        <w:right w:val="none" w:sz="0" w:space="0" w:color="auto"/>
      </w:divBdr>
    </w:div>
    <w:div w:id="874075334">
      <w:bodyDiv w:val="1"/>
      <w:marLeft w:val="0"/>
      <w:marRight w:val="0"/>
      <w:marTop w:val="0"/>
      <w:marBottom w:val="0"/>
      <w:divBdr>
        <w:top w:val="none" w:sz="0" w:space="0" w:color="auto"/>
        <w:left w:val="none" w:sz="0" w:space="0" w:color="auto"/>
        <w:bottom w:val="none" w:sz="0" w:space="0" w:color="auto"/>
        <w:right w:val="none" w:sz="0" w:space="0" w:color="auto"/>
      </w:divBdr>
    </w:div>
    <w:div w:id="874391665">
      <w:bodyDiv w:val="1"/>
      <w:marLeft w:val="0"/>
      <w:marRight w:val="0"/>
      <w:marTop w:val="0"/>
      <w:marBottom w:val="0"/>
      <w:divBdr>
        <w:top w:val="none" w:sz="0" w:space="0" w:color="auto"/>
        <w:left w:val="none" w:sz="0" w:space="0" w:color="auto"/>
        <w:bottom w:val="none" w:sz="0" w:space="0" w:color="auto"/>
        <w:right w:val="none" w:sz="0" w:space="0" w:color="auto"/>
      </w:divBdr>
    </w:div>
    <w:div w:id="875846052">
      <w:bodyDiv w:val="1"/>
      <w:marLeft w:val="0"/>
      <w:marRight w:val="0"/>
      <w:marTop w:val="0"/>
      <w:marBottom w:val="0"/>
      <w:divBdr>
        <w:top w:val="none" w:sz="0" w:space="0" w:color="auto"/>
        <w:left w:val="none" w:sz="0" w:space="0" w:color="auto"/>
        <w:bottom w:val="none" w:sz="0" w:space="0" w:color="auto"/>
        <w:right w:val="none" w:sz="0" w:space="0" w:color="auto"/>
      </w:divBdr>
    </w:div>
    <w:div w:id="878207514">
      <w:bodyDiv w:val="1"/>
      <w:marLeft w:val="0"/>
      <w:marRight w:val="0"/>
      <w:marTop w:val="0"/>
      <w:marBottom w:val="0"/>
      <w:divBdr>
        <w:top w:val="none" w:sz="0" w:space="0" w:color="auto"/>
        <w:left w:val="none" w:sz="0" w:space="0" w:color="auto"/>
        <w:bottom w:val="none" w:sz="0" w:space="0" w:color="auto"/>
        <w:right w:val="none" w:sz="0" w:space="0" w:color="auto"/>
      </w:divBdr>
    </w:div>
    <w:div w:id="878781976">
      <w:bodyDiv w:val="1"/>
      <w:marLeft w:val="0"/>
      <w:marRight w:val="0"/>
      <w:marTop w:val="0"/>
      <w:marBottom w:val="0"/>
      <w:divBdr>
        <w:top w:val="none" w:sz="0" w:space="0" w:color="auto"/>
        <w:left w:val="none" w:sz="0" w:space="0" w:color="auto"/>
        <w:bottom w:val="none" w:sz="0" w:space="0" w:color="auto"/>
        <w:right w:val="none" w:sz="0" w:space="0" w:color="auto"/>
      </w:divBdr>
    </w:div>
    <w:div w:id="887254441">
      <w:bodyDiv w:val="1"/>
      <w:marLeft w:val="0"/>
      <w:marRight w:val="0"/>
      <w:marTop w:val="0"/>
      <w:marBottom w:val="0"/>
      <w:divBdr>
        <w:top w:val="none" w:sz="0" w:space="0" w:color="auto"/>
        <w:left w:val="none" w:sz="0" w:space="0" w:color="auto"/>
        <w:bottom w:val="none" w:sz="0" w:space="0" w:color="auto"/>
        <w:right w:val="none" w:sz="0" w:space="0" w:color="auto"/>
      </w:divBdr>
    </w:div>
    <w:div w:id="892305247">
      <w:bodyDiv w:val="1"/>
      <w:marLeft w:val="0"/>
      <w:marRight w:val="0"/>
      <w:marTop w:val="0"/>
      <w:marBottom w:val="0"/>
      <w:divBdr>
        <w:top w:val="none" w:sz="0" w:space="0" w:color="auto"/>
        <w:left w:val="none" w:sz="0" w:space="0" w:color="auto"/>
        <w:bottom w:val="none" w:sz="0" w:space="0" w:color="auto"/>
        <w:right w:val="none" w:sz="0" w:space="0" w:color="auto"/>
      </w:divBdr>
    </w:div>
    <w:div w:id="898830242">
      <w:bodyDiv w:val="1"/>
      <w:marLeft w:val="0"/>
      <w:marRight w:val="0"/>
      <w:marTop w:val="0"/>
      <w:marBottom w:val="0"/>
      <w:divBdr>
        <w:top w:val="none" w:sz="0" w:space="0" w:color="auto"/>
        <w:left w:val="none" w:sz="0" w:space="0" w:color="auto"/>
        <w:bottom w:val="none" w:sz="0" w:space="0" w:color="auto"/>
        <w:right w:val="none" w:sz="0" w:space="0" w:color="auto"/>
      </w:divBdr>
    </w:div>
    <w:div w:id="902831519">
      <w:bodyDiv w:val="1"/>
      <w:marLeft w:val="0"/>
      <w:marRight w:val="0"/>
      <w:marTop w:val="0"/>
      <w:marBottom w:val="0"/>
      <w:divBdr>
        <w:top w:val="none" w:sz="0" w:space="0" w:color="auto"/>
        <w:left w:val="none" w:sz="0" w:space="0" w:color="auto"/>
        <w:bottom w:val="none" w:sz="0" w:space="0" w:color="auto"/>
        <w:right w:val="none" w:sz="0" w:space="0" w:color="auto"/>
      </w:divBdr>
    </w:div>
    <w:div w:id="904609251">
      <w:bodyDiv w:val="1"/>
      <w:marLeft w:val="0"/>
      <w:marRight w:val="0"/>
      <w:marTop w:val="0"/>
      <w:marBottom w:val="0"/>
      <w:divBdr>
        <w:top w:val="none" w:sz="0" w:space="0" w:color="auto"/>
        <w:left w:val="none" w:sz="0" w:space="0" w:color="auto"/>
        <w:bottom w:val="none" w:sz="0" w:space="0" w:color="auto"/>
        <w:right w:val="none" w:sz="0" w:space="0" w:color="auto"/>
      </w:divBdr>
    </w:div>
    <w:div w:id="915825165">
      <w:bodyDiv w:val="1"/>
      <w:marLeft w:val="0"/>
      <w:marRight w:val="0"/>
      <w:marTop w:val="0"/>
      <w:marBottom w:val="0"/>
      <w:divBdr>
        <w:top w:val="none" w:sz="0" w:space="0" w:color="auto"/>
        <w:left w:val="none" w:sz="0" w:space="0" w:color="auto"/>
        <w:bottom w:val="none" w:sz="0" w:space="0" w:color="auto"/>
        <w:right w:val="none" w:sz="0" w:space="0" w:color="auto"/>
      </w:divBdr>
    </w:div>
    <w:div w:id="920063264">
      <w:bodyDiv w:val="1"/>
      <w:marLeft w:val="0"/>
      <w:marRight w:val="0"/>
      <w:marTop w:val="0"/>
      <w:marBottom w:val="0"/>
      <w:divBdr>
        <w:top w:val="none" w:sz="0" w:space="0" w:color="auto"/>
        <w:left w:val="none" w:sz="0" w:space="0" w:color="auto"/>
        <w:bottom w:val="none" w:sz="0" w:space="0" w:color="auto"/>
        <w:right w:val="none" w:sz="0" w:space="0" w:color="auto"/>
      </w:divBdr>
    </w:div>
    <w:div w:id="921447999">
      <w:bodyDiv w:val="1"/>
      <w:marLeft w:val="0"/>
      <w:marRight w:val="0"/>
      <w:marTop w:val="0"/>
      <w:marBottom w:val="0"/>
      <w:divBdr>
        <w:top w:val="none" w:sz="0" w:space="0" w:color="auto"/>
        <w:left w:val="none" w:sz="0" w:space="0" w:color="auto"/>
        <w:bottom w:val="none" w:sz="0" w:space="0" w:color="auto"/>
        <w:right w:val="none" w:sz="0" w:space="0" w:color="auto"/>
      </w:divBdr>
    </w:div>
    <w:div w:id="923684237">
      <w:bodyDiv w:val="1"/>
      <w:marLeft w:val="0"/>
      <w:marRight w:val="0"/>
      <w:marTop w:val="0"/>
      <w:marBottom w:val="0"/>
      <w:divBdr>
        <w:top w:val="none" w:sz="0" w:space="0" w:color="auto"/>
        <w:left w:val="none" w:sz="0" w:space="0" w:color="auto"/>
        <w:bottom w:val="none" w:sz="0" w:space="0" w:color="auto"/>
        <w:right w:val="none" w:sz="0" w:space="0" w:color="auto"/>
      </w:divBdr>
    </w:div>
    <w:div w:id="924726768">
      <w:bodyDiv w:val="1"/>
      <w:marLeft w:val="0"/>
      <w:marRight w:val="0"/>
      <w:marTop w:val="0"/>
      <w:marBottom w:val="0"/>
      <w:divBdr>
        <w:top w:val="none" w:sz="0" w:space="0" w:color="auto"/>
        <w:left w:val="none" w:sz="0" w:space="0" w:color="auto"/>
        <w:bottom w:val="none" w:sz="0" w:space="0" w:color="auto"/>
        <w:right w:val="none" w:sz="0" w:space="0" w:color="auto"/>
      </w:divBdr>
    </w:div>
    <w:div w:id="925043200">
      <w:bodyDiv w:val="1"/>
      <w:marLeft w:val="0"/>
      <w:marRight w:val="0"/>
      <w:marTop w:val="0"/>
      <w:marBottom w:val="0"/>
      <w:divBdr>
        <w:top w:val="none" w:sz="0" w:space="0" w:color="auto"/>
        <w:left w:val="none" w:sz="0" w:space="0" w:color="auto"/>
        <w:bottom w:val="none" w:sz="0" w:space="0" w:color="auto"/>
        <w:right w:val="none" w:sz="0" w:space="0" w:color="auto"/>
      </w:divBdr>
    </w:div>
    <w:div w:id="930241660">
      <w:bodyDiv w:val="1"/>
      <w:marLeft w:val="0"/>
      <w:marRight w:val="0"/>
      <w:marTop w:val="0"/>
      <w:marBottom w:val="0"/>
      <w:divBdr>
        <w:top w:val="none" w:sz="0" w:space="0" w:color="auto"/>
        <w:left w:val="none" w:sz="0" w:space="0" w:color="auto"/>
        <w:bottom w:val="none" w:sz="0" w:space="0" w:color="auto"/>
        <w:right w:val="none" w:sz="0" w:space="0" w:color="auto"/>
      </w:divBdr>
    </w:div>
    <w:div w:id="939919464">
      <w:bodyDiv w:val="1"/>
      <w:marLeft w:val="0"/>
      <w:marRight w:val="0"/>
      <w:marTop w:val="0"/>
      <w:marBottom w:val="0"/>
      <w:divBdr>
        <w:top w:val="none" w:sz="0" w:space="0" w:color="auto"/>
        <w:left w:val="none" w:sz="0" w:space="0" w:color="auto"/>
        <w:bottom w:val="none" w:sz="0" w:space="0" w:color="auto"/>
        <w:right w:val="none" w:sz="0" w:space="0" w:color="auto"/>
      </w:divBdr>
    </w:div>
    <w:div w:id="940842329">
      <w:bodyDiv w:val="1"/>
      <w:marLeft w:val="0"/>
      <w:marRight w:val="0"/>
      <w:marTop w:val="0"/>
      <w:marBottom w:val="0"/>
      <w:divBdr>
        <w:top w:val="none" w:sz="0" w:space="0" w:color="auto"/>
        <w:left w:val="none" w:sz="0" w:space="0" w:color="auto"/>
        <w:bottom w:val="none" w:sz="0" w:space="0" w:color="auto"/>
        <w:right w:val="none" w:sz="0" w:space="0" w:color="auto"/>
      </w:divBdr>
    </w:div>
    <w:div w:id="942885616">
      <w:bodyDiv w:val="1"/>
      <w:marLeft w:val="0"/>
      <w:marRight w:val="0"/>
      <w:marTop w:val="0"/>
      <w:marBottom w:val="0"/>
      <w:divBdr>
        <w:top w:val="none" w:sz="0" w:space="0" w:color="auto"/>
        <w:left w:val="none" w:sz="0" w:space="0" w:color="auto"/>
        <w:bottom w:val="none" w:sz="0" w:space="0" w:color="auto"/>
        <w:right w:val="none" w:sz="0" w:space="0" w:color="auto"/>
      </w:divBdr>
    </w:div>
    <w:div w:id="949122263">
      <w:bodyDiv w:val="1"/>
      <w:marLeft w:val="0"/>
      <w:marRight w:val="0"/>
      <w:marTop w:val="0"/>
      <w:marBottom w:val="0"/>
      <w:divBdr>
        <w:top w:val="none" w:sz="0" w:space="0" w:color="auto"/>
        <w:left w:val="none" w:sz="0" w:space="0" w:color="auto"/>
        <w:bottom w:val="none" w:sz="0" w:space="0" w:color="auto"/>
        <w:right w:val="none" w:sz="0" w:space="0" w:color="auto"/>
      </w:divBdr>
    </w:div>
    <w:div w:id="955213086">
      <w:bodyDiv w:val="1"/>
      <w:marLeft w:val="0"/>
      <w:marRight w:val="0"/>
      <w:marTop w:val="0"/>
      <w:marBottom w:val="0"/>
      <w:divBdr>
        <w:top w:val="none" w:sz="0" w:space="0" w:color="auto"/>
        <w:left w:val="none" w:sz="0" w:space="0" w:color="auto"/>
        <w:bottom w:val="none" w:sz="0" w:space="0" w:color="auto"/>
        <w:right w:val="none" w:sz="0" w:space="0" w:color="auto"/>
      </w:divBdr>
    </w:div>
    <w:div w:id="959805490">
      <w:bodyDiv w:val="1"/>
      <w:marLeft w:val="0"/>
      <w:marRight w:val="0"/>
      <w:marTop w:val="0"/>
      <w:marBottom w:val="0"/>
      <w:divBdr>
        <w:top w:val="none" w:sz="0" w:space="0" w:color="auto"/>
        <w:left w:val="none" w:sz="0" w:space="0" w:color="auto"/>
        <w:bottom w:val="none" w:sz="0" w:space="0" w:color="auto"/>
        <w:right w:val="none" w:sz="0" w:space="0" w:color="auto"/>
      </w:divBdr>
    </w:div>
    <w:div w:id="966858733">
      <w:bodyDiv w:val="1"/>
      <w:marLeft w:val="0"/>
      <w:marRight w:val="0"/>
      <w:marTop w:val="0"/>
      <w:marBottom w:val="0"/>
      <w:divBdr>
        <w:top w:val="none" w:sz="0" w:space="0" w:color="auto"/>
        <w:left w:val="none" w:sz="0" w:space="0" w:color="auto"/>
        <w:bottom w:val="none" w:sz="0" w:space="0" w:color="auto"/>
        <w:right w:val="none" w:sz="0" w:space="0" w:color="auto"/>
      </w:divBdr>
    </w:div>
    <w:div w:id="984703147">
      <w:bodyDiv w:val="1"/>
      <w:marLeft w:val="0"/>
      <w:marRight w:val="0"/>
      <w:marTop w:val="0"/>
      <w:marBottom w:val="0"/>
      <w:divBdr>
        <w:top w:val="none" w:sz="0" w:space="0" w:color="auto"/>
        <w:left w:val="none" w:sz="0" w:space="0" w:color="auto"/>
        <w:bottom w:val="none" w:sz="0" w:space="0" w:color="auto"/>
        <w:right w:val="none" w:sz="0" w:space="0" w:color="auto"/>
      </w:divBdr>
    </w:div>
    <w:div w:id="1011029306">
      <w:bodyDiv w:val="1"/>
      <w:marLeft w:val="0"/>
      <w:marRight w:val="0"/>
      <w:marTop w:val="0"/>
      <w:marBottom w:val="0"/>
      <w:divBdr>
        <w:top w:val="none" w:sz="0" w:space="0" w:color="auto"/>
        <w:left w:val="none" w:sz="0" w:space="0" w:color="auto"/>
        <w:bottom w:val="none" w:sz="0" w:space="0" w:color="auto"/>
        <w:right w:val="none" w:sz="0" w:space="0" w:color="auto"/>
      </w:divBdr>
    </w:div>
    <w:div w:id="1061365336">
      <w:bodyDiv w:val="1"/>
      <w:marLeft w:val="0"/>
      <w:marRight w:val="0"/>
      <w:marTop w:val="0"/>
      <w:marBottom w:val="0"/>
      <w:divBdr>
        <w:top w:val="none" w:sz="0" w:space="0" w:color="auto"/>
        <w:left w:val="none" w:sz="0" w:space="0" w:color="auto"/>
        <w:bottom w:val="none" w:sz="0" w:space="0" w:color="auto"/>
        <w:right w:val="none" w:sz="0" w:space="0" w:color="auto"/>
      </w:divBdr>
    </w:div>
    <w:div w:id="1065764905">
      <w:bodyDiv w:val="1"/>
      <w:marLeft w:val="0"/>
      <w:marRight w:val="0"/>
      <w:marTop w:val="0"/>
      <w:marBottom w:val="0"/>
      <w:divBdr>
        <w:top w:val="none" w:sz="0" w:space="0" w:color="auto"/>
        <w:left w:val="none" w:sz="0" w:space="0" w:color="auto"/>
        <w:bottom w:val="none" w:sz="0" w:space="0" w:color="auto"/>
        <w:right w:val="none" w:sz="0" w:space="0" w:color="auto"/>
      </w:divBdr>
    </w:div>
    <w:div w:id="1067996792">
      <w:bodyDiv w:val="1"/>
      <w:marLeft w:val="0"/>
      <w:marRight w:val="0"/>
      <w:marTop w:val="0"/>
      <w:marBottom w:val="0"/>
      <w:divBdr>
        <w:top w:val="none" w:sz="0" w:space="0" w:color="auto"/>
        <w:left w:val="none" w:sz="0" w:space="0" w:color="auto"/>
        <w:bottom w:val="none" w:sz="0" w:space="0" w:color="auto"/>
        <w:right w:val="none" w:sz="0" w:space="0" w:color="auto"/>
      </w:divBdr>
    </w:div>
    <w:div w:id="1072702024">
      <w:bodyDiv w:val="1"/>
      <w:marLeft w:val="0"/>
      <w:marRight w:val="0"/>
      <w:marTop w:val="0"/>
      <w:marBottom w:val="0"/>
      <w:divBdr>
        <w:top w:val="none" w:sz="0" w:space="0" w:color="auto"/>
        <w:left w:val="none" w:sz="0" w:space="0" w:color="auto"/>
        <w:bottom w:val="none" w:sz="0" w:space="0" w:color="auto"/>
        <w:right w:val="none" w:sz="0" w:space="0" w:color="auto"/>
      </w:divBdr>
    </w:div>
    <w:div w:id="1079981257">
      <w:bodyDiv w:val="1"/>
      <w:marLeft w:val="0"/>
      <w:marRight w:val="0"/>
      <w:marTop w:val="0"/>
      <w:marBottom w:val="0"/>
      <w:divBdr>
        <w:top w:val="none" w:sz="0" w:space="0" w:color="auto"/>
        <w:left w:val="none" w:sz="0" w:space="0" w:color="auto"/>
        <w:bottom w:val="none" w:sz="0" w:space="0" w:color="auto"/>
        <w:right w:val="none" w:sz="0" w:space="0" w:color="auto"/>
      </w:divBdr>
    </w:div>
    <w:div w:id="1086422671">
      <w:bodyDiv w:val="1"/>
      <w:marLeft w:val="0"/>
      <w:marRight w:val="0"/>
      <w:marTop w:val="0"/>
      <w:marBottom w:val="0"/>
      <w:divBdr>
        <w:top w:val="none" w:sz="0" w:space="0" w:color="auto"/>
        <w:left w:val="none" w:sz="0" w:space="0" w:color="auto"/>
        <w:bottom w:val="none" w:sz="0" w:space="0" w:color="auto"/>
        <w:right w:val="none" w:sz="0" w:space="0" w:color="auto"/>
      </w:divBdr>
    </w:div>
    <w:div w:id="1086535339">
      <w:bodyDiv w:val="1"/>
      <w:marLeft w:val="0"/>
      <w:marRight w:val="0"/>
      <w:marTop w:val="0"/>
      <w:marBottom w:val="0"/>
      <w:divBdr>
        <w:top w:val="none" w:sz="0" w:space="0" w:color="auto"/>
        <w:left w:val="none" w:sz="0" w:space="0" w:color="auto"/>
        <w:bottom w:val="none" w:sz="0" w:space="0" w:color="auto"/>
        <w:right w:val="none" w:sz="0" w:space="0" w:color="auto"/>
      </w:divBdr>
    </w:div>
    <w:div w:id="1099065372">
      <w:bodyDiv w:val="1"/>
      <w:marLeft w:val="0"/>
      <w:marRight w:val="0"/>
      <w:marTop w:val="0"/>
      <w:marBottom w:val="0"/>
      <w:divBdr>
        <w:top w:val="none" w:sz="0" w:space="0" w:color="auto"/>
        <w:left w:val="none" w:sz="0" w:space="0" w:color="auto"/>
        <w:bottom w:val="none" w:sz="0" w:space="0" w:color="auto"/>
        <w:right w:val="none" w:sz="0" w:space="0" w:color="auto"/>
      </w:divBdr>
    </w:div>
    <w:div w:id="1101530609">
      <w:bodyDiv w:val="1"/>
      <w:marLeft w:val="0"/>
      <w:marRight w:val="0"/>
      <w:marTop w:val="0"/>
      <w:marBottom w:val="0"/>
      <w:divBdr>
        <w:top w:val="none" w:sz="0" w:space="0" w:color="auto"/>
        <w:left w:val="none" w:sz="0" w:space="0" w:color="auto"/>
        <w:bottom w:val="none" w:sz="0" w:space="0" w:color="auto"/>
        <w:right w:val="none" w:sz="0" w:space="0" w:color="auto"/>
      </w:divBdr>
    </w:div>
    <w:div w:id="1109738037">
      <w:bodyDiv w:val="1"/>
      <w:marLeft w:val="0"/>
      <w:marRight w:val="0"/>
      <w:marTop w:val="0"/>
      <w:marBottom w:val="0"/>
      <w:divBdr>
        <w:top w:val="none" w:sz="0" w:space="0" w:color="auto"/>
        <w:left w:val="none" w:sz="0" w:space="0" w:color="auto"/>
        <w:bottom w:val="none" w:sz="0" w:space="0" w:color="auto"/>
        <w:right w:val="none" w:sz="0" w:space="0" w:color="auto"/>
      </w:divBdr>
    </w:div>
    <w:div w:id="1132089984">
      <w:bodyDiv w:val="1"/>
      <w:marLeft w:val="0"/>
      <w:marRight w:val="0"/>
      <w:marTop w:val="0"/>
      <w:marBottom w:val="0"/>
      <w:divBdr>
        <w:top w:val="none" w:sz="0" w:space="0" w:color="auto"/>
        <w:left w:val="none" w:sz="0" w:space="0" w:color="auto"/>
        <w:bottom w:val="none" w:sz="0" w:space="0" w:color="auto"/>
        <w:right w:val="none" w:sz="0" w:space="0" w:color="auto"/>
      </w:divBdr>
    </w:div>
    <w:div w:id="1143543477">
      <w:bodyDiv w:val="1"/>
      <w:marLeft w:val="0"/>
      <w:marRight w:val="0"/>
      <w:marTop w:val="0"/>
      <w:marBottom w:val="0"/>
      <w:divBdr>
        <w:top w:val="none" w:sz="0" w:space="0" w:color="auto"/>
        <w:left w:val="none" w:sz="0" w:space="0" w:color="auto"/>
        <w:bottom w:val="none" w:sz="0" w:space="0" w:color="auto"/>
        <w:right w:val="none" w:sz="0" w:space="0" w:color="auto"/>
      </w:divBdr>
    </w:div>
    <w:div w:id="1148400780">
      <w:bodyDiv w:val="1"/>
      <w:marLeft w:val="0"/>
      <w:marRight w:val="0"/>
      <w:marTop w:val="0"/>
      <w:marBottom w:val="0"/>
      <w:divBdr>
        <w:top w:val="none" w:sz="0" w:space="0" w:color="auto"/>
        <w:left w:val="none" w:sz="0" w:space="0" w:color="auto"/>
        <w:bottom w:val="none" w:sz="0" w:space="0" w:color="auto"/>
        <w:right w:val="none" w:sz="0" w:space="0" w:color="auto"/>
      </w:divBdr>
    </w:div>
    <w:div w:id="1152984912">
      <w:bodyDiv w:val="1"/>
      <w:marLeft w:val="0"/>
      <w:marRight w:val="0"/>
      <w:marTop w:val="0"/>
      <w:marBottom w:val="0"/>
      <w:divBdr>
        <w:top w:val="none" w:sz="0" w:space="0" w:color="auto"/>
        <w:left w:val="none" w:sz="0" w:space="0" w:color="auto"/>
        <w:bottom w:val="none" w:sz="0" w:space="0" w:color="auto"/>
        <w:right w:val="none" w:sz="0" w:space="0" w:color="auto"/>
      </w:divBdr>
    </w:div>
    <w:div w:id="1154679857">
      <w:bodyDiv w:val="1"/>
      <w:marLeft w:val="0"/>
      <w:marRight w:val="0"/>
      <w:marTop w:val="0"/>
      <w:marBottom w:val="0"/>
      <w:divBdr>
        <w:top w:val="none" w:sz="0" w:space="0" w:color="auto"/>
        <w:left w:val="none" w:sz="0" w:space="0" w:color="auto"/>
        <w:bottom w:val="none" w:sz="0" w:space="0" w:color="auto"/>
        <w:right w:val="none" w:sz="0" w:space="0" w:color="auto"/>
      </w:divBdr>
    </w:div>
    <w:div w:id="1156728965">
      <w:bodyDiv w:val="1"/>
      <w:marLeft w:val="0"/>
      <w:marRight w:val="0"/>
      <w:marTop w:val="0"/>
      <w:marBottom w:val="0"/>
      <w:divBdr>
        <w:top w:val="none" w:sz="0" w:space="0" w:color="auto"/>
        <w:left w:val="none" w:sz="0" w:space="0" w:color="auto"/>
        <w:bottom w:val="none" w:sz="0" w:space="0" w:color="auto"/>
        <w:right w:val="none" w:sz="0" w:space="0" w:color="auto"/>
      </w:divBdr>
    </w:div>
    <w:div w:id="1158033545">
      <w:bodyDiv w:val="1"/>
      <w:marLeft w:val="0"/>
      <w:marRight w:val="0"/>
      <w:marTop w:val="0"/>
      <w:marBottom w:val="0"/>
      <w:divBdr>
        <w:top w:val="none" w:sz="0" w:space="0" w:color="auto"/>
        <w:left w:val="none" w:sz="0" w:space="0" w:color="auto"/>
        <w:bottom w:val="none" w:sz="0" w:space="0" w:color="auto"/>
        <w:right w:val="none" w:sz="0" w:space="0" w:color="auto"/>
      </w:divBdr>
    </w:div>
    <w:div w:id="1176306831">
      <w:bodyDiv w:val="1"/>
      <w:marLeft w:val="0"/>
      <w:marRight w:val="0"/>
      <w:marTop w:val="0"/>
      <w:marBottom w:val="0"/>
      <w:divBdr>
        <w:top w:val="none" w:sz="0" w:space="0" w:color="auto"/>
        <w:left w:val="none" w:sz="0" w:space="0" w:color="auto"/>
        <w:bottom w:val="none" w:sz="0" w:space="0" w:color="auto"/>
        <w:right w:val="none" w:sz="0" w:space="0" w:color="auto"/>
      </w:divBdr>
    </w:div>
    <w:div w:id="1180968904">
      <w:bodyDiv w:val="1"/>
      <w:marLeft w:val="0"/>
      <w:marRight w:val="0"/>
      <w:marTop w:val="0"/>
      <w:marBottom w:val="0"/>
      <w:divBdr>
        <w:top w:val="none" w:sz="0" w:space="0" w:color="auto"/>
        <w:left w:val="none" w:sz="0" w:space="0" w:color="auto"/>
        <w:bottom w:val="none" w:sz="0" w:space="0" w:color="auto"/>
        <w:right w:val="none" w:sz="0" w:space="0" w:color="auto"/>
      </w:divBdr>
    </w:div>
    <w:div w:id="1187987555">
      <w:bodyDiv w:val="1"/>
      <w:marLeft w:val="0"/>
      <w:marRight w:val="0"/>
      <w:marTop w:val="0"/>
      <w:marBottom w:val="0"/>
      <w:divBdr>
        <w:top w:val="none" w:sz="0" w:space="0" w:color="auto"/>
        <w:left w:val="none" w:sz="0" w:space="0" w:color="auto"/>
        <w:bottom w:val="none" w:sz="0" w:space="0" w:color="auto"/>
        <w:right w:val="none" w:sz="0" w:space="0" w:color="auto"/>
      </w:divBdr>
    </w:div>
    <w:div w:id="1204362959">
      <w:bodyDiv w:val="1"/>
      <w:marLeft w:val="0"/>
      <w:marRight w:val="0"/>
      <w:marTop w:val="0"/>
      <w:marBottom w:val="0"/>
      <w:divBdr>
        <w:top w:val="none" w:sz="0" w:space="0" w:color="auto"/>
        <w:left w:val="none" w:sz="0" w:space="0" w:color="auto"/>
        <w:bottom w:val="none" w:sz="0" w:space="0" w:color="auto"/>
        <w:right w:val="none" w:sz="0" w:space="0" w:color="auto"/>
      </w:divBdr>
    </w:div>
    <w:div w:id="1211923092">
      <w:bodyDiv w:val="1"/>
      <w:marLeft w:val="0"/>
      <w:marRight w:val="0"/>
      <w:marTop w:val="0"/>
      <w:marBottom w:val="0"/>
      <w:divBdr>
        <w:top w:val="none" w:sz="0" w:space="0" w:color="auto"/>
        <w:left w:val="none" w:sz="0" w:space="0" w:color="auto"/>
        <w:bottom w:val="none" w:sz="0" w:space="0" w:color="auto"/>
        <w:right w:val="none" w:sz="0" w:space="0" w:color="auto"/>
      </w:divBdr>
    </w:div>
    <w:div w:id="1218274984">
      <w:bodyDiv w:val="1"/>
      <w:marLeft w:val="0"/>
      <w:marRight w:val="0"/>
      <w:marTop w:val="0"/>
      <w:marBottom w:val="0"/>
      <w:divBdr>
        <w:top w:val="none" w:sz="0" w:space="0" w:color="auto"/>
        <w:left w:val="none" w:sz="0" w:space="0" w:color="auto"/>
        <w:bottom w:val="none" w:sz="0" w:space="0" w:color="auto"/>
        <w:right w:val="none" w:sz="0" w:space="0" w:color="auto"/>
      </w:divBdr>
    </w:div>
    <w:div w:id="1224175637">
      <w:bodyDiv w:val="1"/>
      <w:marLeft w:val="0"/>
      <w:marRight w:val="0"/>
      <w:marTop w:val="0"/>
      <w:marBottom w:val="0"/>
      <w:divBdr>
        <w:top w:val="none" w:sz="0" w:space="0" w:color="auto"/>
        <w:left w:val="none" w:sz="0" w:space="0" w:color="auto"/>
        <w:bottom w:val="none" w:sz="0" w:space="0" w:color="auto"/>
        <w:right w:val="none" w:sz="0" w:space="0" w:color="auto"/>
      </w:divBdr>
    </w:div>
    <w:div w:id="1234044538">
      <w:bodyDiv w:val="1"/>
      <w:marLeft w:val="0"/>
      <w:marRight w:val="0"/>
      <w:marTop w:val="0"/>
      <w:marBottom w:val="0"/>
      <w:divBdr>
        <w:top w:val="none" w:sz="0" w:space="0" w:color="auto"/>
        <w:left w:val="none" w:sz="0" w:space="0" w:color="auto"/>
        <w:bottom w:val="none" w:sz="0" w:space="0" w:color="auto"/>
        <w:right w:val="none" w:sz="0" w:space="0" w:color="auto"/>
      </w:divBdr>
    </w:div>
    <w:div w:id="1247694780">
      <w:bodyDiv w:val="1"/>
      <w:marLeft w:val="0"/>
      <w:marRight w:val="0"/>
      <w:marTop w:val="0"/>
      <w:marBottom w:val="0"/>
      <w:divBdr>
        <w:top w:val="none" w:sz="0" w:space="0" w:color="auto"/>
        <w:left w:val="none" w:sz="0" w:space="0" w:color="auto"/>
        <w:bottom w:val="none" w:sz="0" w:space="0" w:color="auto"/>
        <w:right w:val="none" w:sz="0" w:space="0" w:color="auto"/>
      </w:divBdr>
    </w:div>
    <w:div w:id="1248272345">
      <w:bodyDiv w:val="1"/>
      <w:marLeft w:val="0"/>
      <w:marRight w:val="0"/>
      <w:marTop w:val="0"/>
      <w:marBottom w:val="0"/>
      <w:divBdr>
        <w:top w:val="none" w:sz="0" w:space="0" w:color="auto"/>
        <w:left w:val="none" w:sz="0" w:space="0" w:color="auto"/>
        <w:bottom w:val="none" w:sz="0" w:space="0" w:color="auto"/>
        <w:right w:val="none" w:sz="0" w:space="0" w:color="auto"/>
      </w:divBdr>
    </w:div>
    <w:div w:id="1248539515">
      <w:bodyDiv w:val="1"/>
      <w:marLeft w:val="0"/>
      <w:marRight w:val="0"/>
      <w:marTop w:val="0"/>
      <w:marBottom w:val="0"/>
      <w:divBdr>
        <w:top w:val="none" w:sz="0" w:space="0" w:color="auto"/>
        <w:left w:val="none" w:sz="0" w:space="0" w:color="auto"/>
        <w:bottom w:val="none" w:sz="0" w:space="0" w:color="auto"/>
        <w:right w:val="none" w:sz="0" w:space="0" w:color="auto"/>
      </w:divBdr>
    </w:div>
    <w:div w:id="1249581917">
      <w:bodyDiv w:val="1"/>
      <w:marLeft w:val="0"/>
      <w:marRight w:val="0"/>
      <w:marTop w:val="0"/>
      <w:marBottom w:val="0"/>
      <w:divBdr>
        <w:top w:val="none" w:sz="0" w:space="0" w:color="auto"/>
        <w:left w:val="none" w:sz="0" w:space="0" w:color="auto"/>
        <w:bottom w:val="none" w:sz="0" w:space="0" w:color="auto"/>
        <w:right w:val="none" w:sz="0" w:space="0" w:color="auto"/>
      </w:divBdr>
    </w:div>
    <w:div w:id="1250967933">
      <w:bodyDiv w:val="1"/>
      <w:marLeft w:val="0"/>
      <w:marRight w:val="0"/>
      <w:marTop w:val="0"/>
      <w:marBottom w:val="0"/>
      <w:divBdr>
        <w:top w:val="none" w:sz="0" w:space="0" w:color="auto"/>
        <w:left w:val="none" w:sz="0" w:space="0" w:color="auto"/>
        <w:bottom w:val="none" w:sz="0" w:space="0" w:color="auto"/>
        <w:right w:val="none" w:sz="0" w:space="0" w:color="auto"/>
      </w:divBdr>
    </w:div>
    <w:div w:id="1258487928">
      <w:bodyDiv w:val="1"/>
      <w:marLeft w:val="0"/>
      <w:marRight w:val="0"/>
      <w:marTop w:val="0"/>
      <w:marBottom w:val="0"/>
      <w:divBdr>
        <w:top w:val="none" w:sz="0" w:space="0" w:color="auto"/>
        <w:left w:val="none" w:sz="0" w:space="0" w:color="auto"/>
        <w:bottom w:val="none" w:sz="0" w:space="0" w:color="auto"/>
        <w:right w:val="none" w:sz="0" w:space="0" w:color="auto"/>
      </w:divBdr>
    </w:div>
    <w:div w:id="1258757899">
      <w:bodyDiv w:val="1"/>
      <w:marLeft w:val="0"/>
      <w:marRight w:val="0"/>
      <w:marTop w:val="0"/>
      <w:marBottom w:val="0"/>
      <w:divBdr>
        <w:top w:val="none" w:sz="0" w:space="0" w:color="auto"/>
        <w:left w:val="none" w:sz="0" w:space="0" w:color="auto"/>
        <w:bottom w:val="none" w:sz="0" w:space="0" w:color="auto"/>
        <w:right w:val="none" w:sz="0" w:space="0" w:color="auto"/>
      </w:divBdr>
    </w:div>
    <w:div w:id="1267083672">
      <w:bodyDiv w:val="1"/>
      <w:marLeft w:val="0"/>
      <w:marRight w:val="0"/>
      <w:marTop w:val="0"/>
      <w:marBottom w:val="0"/>
      <w:divBdr>
        <w:top w:val="none" w:sz="0" w:space="0" w:color="auto"/>
        <w:left w:val="none" w:sz="0" w:space="0" w:color="auto"/>
        <w:bottom w:val="none" w:sz="0" w:space="0" w:color="auto"/>
        <w:right w:val="none" w:sz="0" w:space="0" w:color="auto"/>
      </w:divBdr>
    </w:div>
    <w:div w:id="1277175580">
      <w:bodyDiv w:val="1"/>
      <w:marLeft w:val="0"/>
      <w:marRight w:val="0"/>
      <w:marTop w:val="0"/>
      <w:marBottom w:val="0"/>
      <w:divBdr>
        <w:top w:val="none" w:sz="0" w:space="0" w:color="auto"/>
        <w:left w:val="none" w:sz="0" w:space="0" w:color="auto"/>
        <w:bottom w:val="none" w:sz="0" w:space="0" w:color="auto"/>
        <w:right w:val="none" w:sz="0" w:space="0" w:color="auto"/>
      </w:divBdr>
    </w:div>
    <w:div w:id="1287391581">
      <w:bodyDiv w:val="1"/>
      <w:marLeft w:val="0"/>
      <w:marRight w:val="0"/>
      <w:marTop w:val="0"/>
      <w:marBottom w:val="0"/>
      <w:divBdr>
        <w:top w:val="none" w:sz="0" w:space="0" w:color="auto"/>
        <w:left w:val="none" w:sz="0" w:space="0" w:color="auto"/>
        <w:bottom w:val="none" w:sz="0" w:space="0" w:color="auto"/>
        <w:right w:val="none" w:sz="0" w:space="0" w:color="auto"/>
      </w:divBdr>
    </w:div>
    <w:div w:id="1297682918">
      <w:bodyDiv w:val="1"/>
      <w:marLeft w:val="0"/>
      <w:marRight w:val="0"/>
      <w:marTop w:val="0"/>
      <w:marBottom w:val="0"/>
      <w:divBdr>
        <w:top w:val="none" w:sz="0" w:space="0" w:color="auto"/>
        <w:left w:val="none" w:sz="0" w:space="0" w:color="auto"/>
        <w:bottom w:val="none" w:sz="0" w:space="0" w:color="auto"/>
        <w:right w:val="none" w:sz="0" w:space="0" w:color="auto"/>
      </w:divBdr>
    </w:div>
    <w:div w:id="1302270507">
      <w:bodyDiv w:val="1"/>
      <w:marLeft w:val="0"/>
      <w:marRight w:val="0"/>
      <w:marTop w:val="0"/>
      <w:marBottom w:val="0"/>
      <w:divBdr>
        <w:top w:val="none" w:sz="0" w:space="0" w:color="auto"/>
        <w:left w:val="none" w:sz="0" w:space="0" w:color="auto"/>
        <w:bottom w:val="none" w:sz="0" w:space="0" w:color="auto"/>
        <w:right w:val="none" w:sz="0" w:space="0" w:color="auto"/>
      </w:divBdr>
    </w:div>
    <w:div w:id="1307510883">
      <w:bodyDiv w:val="1"/>
      <w:marLeft w:val="0"/>
      <w:marRight w:val="0"/>
      <w:marTop w:val="0"/>
      <w:marBottom w:val="0"/>
      <w:divBdr>
        <w:top w:val="none" w:sz="0" w:space="0" w:color="auto"/>
        <w:left w:val="none" w:sz="0" w:space="0" w:color="auto"/>
        <w:bottom w:val="none" w:sz="0" w:space="0" w:color="auto"/>
        <w:right w:val="none" w:sz="0" w:space="0" w:color="auto"/>
      </w:divBdr>
    </w:div>
    <w:div w:id="1314598040">
      <w:bodyDiv w:val="1"/>
      <w:marLeft w:val="0"/>
      <w:marRight w:val="0"/>
      <w:marTop w:val="0"/>
      <w:marBottom w:val="0"/>
      <w:divBdr>
        <w:top w:val="none" w:sz="0" w:space="0" w:color="auto"/>
        <w:left w:val="none" w:sz="0" w:space="0" w:color="auto"/>
        <w:bottom w:val="none" w:sz="0" w:space="0" w:color="auto"/>
        <w:right w:val="none" w:sz="0" w:space="0" w:color="auto"/>
      </w:divBdr>
    </w:div>
    <w:div w:id="1317805074">
      <w:bodyDiv w:val="1"/>
      <w:marLeft w:val="0"/>
      <w:marRight w:val="0"/>
      <w:marTop w:val="0"/>
      <w:marBottom w:val="0"/>
      <w:divBdr>
        <w:top w:val="none" w:sz="0" w:space="0" w:color="auto"/>
        <w:left w:val="none" w:sz="0" w:space="0" w:color="auto"/>
        <w:bottom w:val="none" w:sz="0" w:space="0" w:color="auto"/>
        <w:right w:val="none" w:sz="0" w:space="0" w:color="auto"/>
      </w:divBdr>
    </w:div>
    <w:div w:id="1321542840">
      <w:bodyDiv w:val="1"/>
      <w:marLeft w:val="0"/>
      <w:marRight w:val="0"/>
      <w:marTop w:val="0"/>
      <w:marBottom w:val="0"/>
      <w:divBdr>
        <w:top w:val="none" w:sz="0" w:space="0" w:color="auto"/>
        <w:left w:val="none" w:sz="0" w:space="0" w:color="auto"/>
        <w:bottom w:val="none" w:sz="0" w:space="0" w:color="auto"/>
        <w:right w:val="none" w:sz="0" w:space="0" w:color="auto"/>
      </w:divBdr>
    </w:div>
    <w:div w:id="1332174778">
      <w:bodyDiv w:val="1"/>
      <w:marLeft w:val="0"/>
      <w:marRight w:val="0"/>
      <w:marTop w:val="0"/>
      <w:marBottom w:val="0"/>
      <w:divBdr>
        <w:top w:val="none" w:sz="0" w:space="0" w:color="auto"/>
        <w:left w:val="none" w:sz="0" w:space="0" w:color="auto"/>
        <w:bottom w:val="none" w:sz="0" w:space="0" w:color="auto"/>
        <w:right w:val="none" w:sz="0" w:space="0" w:color="auto"/>
      </w:divBdr>
    </w:div>
    <w:div w:id="1339695714">
      <w:bodyDiv w:val="1"/>
      <w:marLeft w:val="0"/>
      <w:marRight w:val="0"/>
      <w:marTop w:val="0"/>
      <w:marBottom w:val="0"/>
      <w:divBdr>
        <w:top w:val="none" w:sz="0" w:space="0" w:color="auto"/>
        <w:left w:val="none" w:sz="0" w:space="0" w:color="auto"/>
        <w:bottom w:val="none" w:sz="0" w:space="0" w:color="auto"/>
        <w:right w:val="none" w:sz="0" w:space="0" w:color="auto"/>
      </w:divBdr>
    </w:div>
    <w:div w:id="1351880849">
      <w:bodyDiv w:val="1"/>
      <w:marLeft w:val="0"/>
      <w:marRight w:val="0"/>
      <w:marTop w:val="0"/>
      <w:marBottom w:val="0"/>
      <w:divBdr>
        <w:top w:val="none" w:sz="0" w:space="0" w:color="auto"/>
        <w:left w:val="none" w:sz="0" w:space="0" w:color="auto"/>
        <w:bottom w:val="none" w:sz="0" w:space="0" w:color="auto"/>
        <w:right w:val="none" w:sz="0" w:space="0" w:color="auto"/>
      </w:divBdr>
    </w:div>
    <w:div w:id="1352340163">
      <w:bodyDiv w:val="1"/>
      <w:marLeft w:val="0"/>
      <w:marRight w:val="0"/>
      <w:marTop w:val="0"/>
      <w:marBottom w:val="0"/>
      <w:divBdr>
        <w:top w:val="none" w:sz="0" w:space="0" w:color="auto"/>
        <w:left w:val="none" w:sz="0" w:space="0" w:color="auto"/>
        <w:bottom w:val="none" w:sz="0" w:space="0" w:color="auto"/>
        <w:right w:val="none" w:sz="0" w:space="0" w:color="auto"/>
      </w:divBdr>
    </w:div>
    <w:div w:id="1352876247">
      <w:bodyDiv w:val="1"/>
      <w:marLeft w:val="0"/>
      <w:marRight w:val="0"/>
      <w:marTop w:val="0"/>
      <w:marBottom w:val="0"/>
      <w:divBdr>
        <w:top w:val="none" w:sz="0" w:space="0" w:color="auto"/>
        <w:left w:val="none" w:sz="0" w:space="0" w:color="auto"/>
        <w:bottom w:val="none" w:sz="0" w:space="0" w:color="auto"/>
        <w:right w:val="none" w:sz="0" w:space="0" w:color="auto"/>
      </w:divBdr>
    </w:div>
    <w:div w:id="1353456592">
      <w:bodyDiv w:val="1"/>
      <w:marLeft w:val="0"/>
      <w:marRight w:val="0"/>
      <w:marTop w:val="0"/>
      <w:marBottom w:val="0"/>
      <w:divBdr>
        <w:top w:val="none" w:sz="0" w:space="0" w:color="auto"/>
        <w:left w:val="none" w:sz="0" w:space="0" w:color="auto"/>
        <w:bottom w:val="none" w:sz="0" w:space="0" w:color="auto"/>
        <w:right w:val="none" w:sz="0" w:space="0" w:color="auto"/>
      </w:divBdr>
    </w:div>
    <w:div w:id="1355765905">
      <w:bodyDiv w:val="1"/>
      <w:marLeft w:val="0"/>
      <w:marRight w:val="0"/>
      <w:marTop w:val="0"/>
      <w:marBottom w:val="0"/>
      <w:divBdr>
        <w:top w:val="none" w:sz="0" w:space="0" w:color="auto"/>
        <w:left w:val="none" w:sz="0" w:space="0" w:color="auto"/>
        <w:bottom w:val="none" w:sz="0" w:space="0" w:color="auto"/>
        <w:right w:val="none" w:sz="0" w:space="0" w:color="auto"/>
      </w:divBdr>
    </w:div>
    <w:div w:id="1359424955">
      <w:bodyDiv w:val="1"/>
      <w:marLeft w:val="0"/>
      <w:marRight w:val="0"/>
      <w:marTop w:val="0"/>
      <w:marBottom w:val="0"/>
      <w:divBdr>
        <w:top w:val="none" w:sz="0" w:space="0" w:color="auto"/>
        <w:left w:val="none" w:sz="0" w:space="0" w:color="auto"/>
        <w:bottom w:val="none" w:sz="0" w:space="0" w:color="auto"/>
        <w:right w:val="none" w:sz="0" w:space="0" w:color="auto"/>
      </w:divBdr>
    </w:div>
    <w:div w:id="1359888614">
      <w:bodyDiv w:val="1"/>
      <w:marLeft w:val="0"/>
      <w:marRight w:val="0"/>
      <w:marTop w:val="0"/>
      <w:marBottom w:val="0"/>
      <w:divBdr>
        <w:top w:val="none" w:sz="0" w:space="0" w:color="auto"/>
        <w:left w:val="none" w:sz="0" w:space="0" w:color="auto"/>
        <w:bottom w:val="none" w:sz="0" w:space="0" w:color="auto"/>
        <w:right w:val="none" w:sz="0" w:space="0" w:color="auto"/>
      </w:divBdr>
    </w:div>
    <w:div w:id="1360156363">
      <w:bodyDiv w:val="1"/>
      <w:marLeft w:val="0"/>
      <w:marRight w:val="0"/>
      <w:marTop w:val="0"/>
      <w:marBottom w:val="0"/>
      <w:divBdr>
        <w:top w:val="none" w:sz="0" w:space="0" w:color="auto"/>
        <w:left w:val="none" w:sz="0" w:space="0" w:color="auto"/>
        <w:bottom w:val="none" w:sz="0" w:space="0" w:color="auto"/>
        <w:right w:val="none" w:sz="0" w:space="0" w:color="auto"/>
      </w:divBdr>
    </w:div>
    <w:div w:id="1360352263">
      <w:bodyDiv w:val="1"/>
      <w:marLeft w:val="0"/>
      <w:marRight w:val="0"/>
      <w:marTop w:val="0"/>
      <w:marBottom w:val="0"/>
      <w:divBdr>
        <w:top w:val="none" w:sz="0" w:space="0" w:color="auto"/>
        <w:left w:val="none" w:sz="0" w:space="0" w:color="auto"/>
        <w:bottom w:val="none" w:sz="0" w:space="0" w:color="auto"/>
        <w:right w:val="none" w:sz="0" w:space="0" w:color="auto"/>
      </w:divBdr>
    </w:div>
    <w:div w:id="1362588605">
      <w:bodyDiv w:val="1"/>
      <w:marLeft w:val="0"/>
      <w:marRight w:val="0"/>
      <w:marTop w:val="0"/>
      <w:marBottom w:val="0"/>
      <w:divBdr>
        <w:top w:val="none" w:sz="0" w:space="0" w:color="auto"/>
        <w:left w:val="none" w:sz="0" w:space="0" w:color="auto"/>
        <w:bottom w:val="none" w:sz="0" w:space="0" w:color="auto"/>
        <w:right w:val="none" w:sz="0" w:space="0" w:color="auto"/>
      </w:divBdr>
    </w:div>
    <w:div w:id="1381251085">
      <w:bodyDiv w:val="1"/>
      <w:marLeft w:val="0"/>
      <w:marRight w:val="0"/>
      <w:marTop w:val="0"/>
      <w:marBottom w:val="0"/>
      <w:divBdr>
        <w:top w:val="none" w:sz="0" w:space="0" w:color="auto"/>
        <w:left w:val="none" w:sz="0" w:space="0" w:color="auto"/>
        <w:bottom w:val="none" w:sz="0" w:space="0" w:color="auto"/>
        <w:right w:val="none" w:sz="0" w:space="0" w:color="auto"/>
      </w:divBdr>
    </w:div>
    <w:div w:id="1387683654">
      <w:bodyDiv w:val="1"/>
      <w:marLeft w:val="0"/>
      <w:marRight w:val="0"/>
      <w:marTop w:val="0"/>
      <w:marBottom w:val="0"/>
      <w:divBdr>
        <w:top w:val="none" w:sz="0" w:space="0" w:color="auto"/>
        <w:left w:val="none" w:sz="0" w:space="0" w:color="auto"/>
        <w:bottom w:val="none" w:sz="0" w:space="0" w:color="auto"/>
        <w:right w:val="none" w:sz="0" w:space="0" w:color="auto"/>
      </w:divBdr>
    </w:div>
    <w:div w:id="1414470011">
      <w:bodyDiv w:val="1"/>
      <w:marLeft w:val="0"/>
      <w:marRight w:val="0"/>
      <w:marTop w:val="0"/>
      <w:marBottom w:val="0"/>
      <w:divBdr>
        <w:top w:val="none" w:sz="0" w:space="0" w:color="auto"/>
        <w:left w:val="none" w:sz="0" w:space="0" w:color="auto"/>
        <w:bottom w:val="none" w:sz="0" w:space="0" w:color="auto"/>
        <w:right w:val="none" w:sz="0" w:space="0" w:color="auto"/>
      </w:divBdr>
    </w:div>
    <w:div w:id="1426462468">
      <w:bodyDiv w:val="1"/>
      <w:marLeft w:val="0"/>
      <w:marRight w:val="0"/>
      <w:marTop w:val="0"/>
      <w:marBottom w:val="0"/>
      <w:divBdr>
        <w:top w:val="none" w:sz="0" w:space="0" w:color="auto"/>
        <w:left w:val="none" w:sz="0" w:space="0" w:color="auto"/>
        <w:bottom w:val="none" w:sz="0" w:space="0" w:color="auto"/>
        <w:right w:val="none" w:sz="0" w:space="0" w:color="auto"/>
      </w:divBdr>
    </w:div>
    <w:div w:id="1431193682">
      <w:bodyDiv w:val="1"/>
      <w:marLeft w:val="0"/>
      <w:marRight w:val="0"/>
      <w:marTop w:val="0"/>
      <w:marBottom w:val="0"/>
      <w:divBdr>
        <w:top w:val="none" w:sz="0" w:space="0" w:color="auto"/>
        <w:left w:val="none" w:sz="0" w:space="0" w:color="auto"/>
        <w:bottom w:val="none" w:sz="0" w:space="0" w:color="auto"/>
        <w:right w:val="none" w:sz="0" w:space="0" w:color="auto"/>
      </w:divBdr>
    </w:div>
    <w:div w:id="1431194310">
      <w:bodyDiv w:val="1"/>
      <w:marLeft w:val="0"/>
      <w:marRight w:val="0"/>
      <w:marTop w:val="0"/>
      <w:marBottom w:val="0"/>
      <w:divBdr>
        <w:top w:val="none" w:sz="0" w:space="0" w:color="auto"/>
        <w:left w:val="none" w:sz="0" w:space="0" w:color="auto"/>
        <w:bottom w:val="none" w:sz="0" w:space="0" w:color="auto"/>
        <w:right w:val="none" w:sz="0" w:space="0" w:color="auto"/>
      </w:divBdr>
    </w:div>
    <w:div w:id="1438528241">
      <w:bodyDiv w:val="1"/>
      <w:marLeft w:val="0"/>
      <w:marRight w:val="0"/>
      <w:marTop w:val="0"/>
      <w:marBottom w:val="0"/>
      <w:divBdr>
        <w:top w:val="none" w:sz="0" w:space="0" w:color="auto"/>
        <w:left w:val="none" w:sz="0" w:space="0" w:color="auto"/>
        <w:bottom w:val="none" w:sz="0" w:space="0" w:color="auto"/>
        <w:right w:val="none" w:sz="0" w:space="0" w:color="auto"/>
      </w:divBdr>
    </w:div>
    <w:div w:id="1448310078">
      <w:bodyDiv w:val="1"/>
      <w:marLeft w:val="0"/>
      <w:marRight w:val="0"/>
      <w:marTop w:val="0"/>
      <w:marBottom w:val="0"/>
      <w:divBdr>
        <w:top w:val="none" w:sz="0" w:space="0" w:color="auto"/>
        <w:left w:val="none" w:sz="0" w:space="0" w:color="auto"/>
        <w:bottom w:val="none" w:sz="0" w:space="0" w:color="auto"/>
        <w:right w:val="none" w:sz="0" w:space="0" w:color="auto"/>
      </w:divBdr>
    </w:div>
    <w:div w:id="1451507535">
      <w:bodyDiv w:val="1"/>
      <w:marLeft w:val="0"/>
      <w:marRight w:val="0"/>
      <w:marTop w:val="0"/>
      <w:marBottom w:val="0"/>
      <w:divBdr>
        <w:top w:val="none" w:sz="0" w:space="0" w:color="auto"/>
        <w:left w:val="none" w:sz="0" w:space="0" w:color="auto"/>
        <w:bottom w:val="none" w:sz="0" w:space="0" w:color="auto"/>
        <w:right w:val="none" w:sz="0" w:space="0" w:color="auto"/>
      </w:divBdr>
    </w:div>
    <w:div w:id="1455559223">
      <w:bodyDiv w:val="1"/>
      <w:marLeft w:val="0"/>
      <w:marRight w:val="0"/>
      <w:marTop w:val="0"/>
      <w:marBottom w:val="0"/>
      <w:divBdr>
        <w:top w:val="none" w:sz="0" w:space="0" w:color="auto"/>
        <w:left w:val="none" w:sz="0" w:space="0" w:color="auto"/>
        <w:bottom w:val="none" w:sz="0" w:space="0" w:color="auto"/>
        <w:right w:val="none" w:sz="0" w:space="0" w:color="auto"/>
      </w:divBdr>
    </w:div>
    <w:div w:id="1457531409">
      <w:bodyDiv w:val="1"/>
      <w:marLeft w:val="0"/>
      <w:marRight w:val="0"/>
      <w:marTop w:val="0"/>
      <w:marBottom w:val="0"/>
      <w:divBdr>
        <w:top w:val="none" w:sz="0" w:space="0" w:color="auto"/>
        <w:left w:val="none" w:sz="0" w:space="0" w:color="auto"/>
        <w:bottom w:val="none" w:sz="0" w:space="0" w:color="auto"/>
        <w:right w:val="none" w:sz="0" w:space="0" w:color="auto"/>
      </w:divBdr>
    </w:div>
    <w:div w:id="1466238691">
      <w:bodyDiv w:val="1"/>
      <w:marLeft w:val="0"/>
      <w:marRight w:val="0"/>
      <w:marTop w:val="0"/>
      <w:marBottom w:val="0"/>
      <w:divBdr>
        <w:top w:val="none" w:sz="0" w:space="0" w:color="auto"/>
        <w:left w:val="none" w:sz="0" w:space="0" w:color="auto"/>
        <w:bottom w:val="none" w:sz="0" w:space="0" w:color="auto"/>
        <w:right w:val="none" w:sz="0" w:space="0" w:color="auto"/>
      </w:divBdr>
    </w:div>
    <w:div w:id="1467890586">
      <w:bodyDiv w:val="1"/>
      <w:marLeft w:val="0"/>
      <w:marRight w:val="0"/>
      <w:marTop w:val="0"/>
      <w:marBottom w:val="0"/>
      <w:divBdr>
        <w:top w:val="none" w:sz="0" w:space="0" w:color="auto"/>
        <w:left w:val="none" w:sz="0" w:space="0" w:color="auto"/>
        <w:bottom w:val="none" w:sz="0" w:space="0" w:color="auto"/>
        <w:right w:val="none" w:sz="0" w:space="0" w:color="auto"/>
      </w:divBdr>
    </w:div>
    <w:div w:id="1496333543">
      <w:bodyDiv w:val="1"/>
      <w:marLeft w:val="0"/>
      <w:marRight w:val="0"/>
      <w:marTop w:val="0"/>
      <w:marBottom w:val="0"/>
      <w:divBdr>
        <w:top w:val="none" w:sz="0" w:space="0" w:color="auto"/>
        <w:left w:val="none" w:sz="0" w:space="0" w:color="auto"/>
        <w:bottom w:val="none" w:sz="0" w:space="0" w:color="auto"/>
        <w:right w:val="none" w:sz="0" w:space="0" w:color="auto"/>
      </w:divBdr>
    </w:div>
    <w:div w:id="1497650810">
      <w:bodyDiv w:val="1"/>
      <w:marLeft w:val="0"/>
      <w:marRight w:val="0"/>
      <w:marTop w:val="0"/>
      <w:marBottom w:val="0"/>
      <w:divBdr>
        <w:top w:val="none" w:sz="0" w:space="0" w:color="auto"/>
        <w:left w:val="none" w:sz="0" w:space="0" w:color="auto"/>
        <w:bottom w:val="none" w:sz="0" w:space="0" w:color="auto"/>
        <w:right w:val="none" w:sz="0" w:space="0" w:color="auto"/>
      </w:divBdr>
    </w:div>
    <w:div w:id="1507016296">
      <w:bodyDiv w:val="1"/>
      <w:marLeft w:val="0"/>
      <w:marRight w:val="0"/>
      <w:marTop w:val="0"/>
      <w:marBottom w:val="0"/>
      <w:divBdr>
        <w:top w:val="none" w:sz="0" w:space="0" w:color="auto"/>
        <w:left w:val="none" w:sz="0" w:space="0" w:color="auto"/>
        <w:bottom w:val="none" w:sz="0" w:space="0" w:color="auto"/>
        <w:right w:val="none" w:sz="0" w:space="0" w:color="auto"/>
      </w:divBdr>
    </w:div>
    <w:div w:id="1516967386">
      <w:bodyDiv w:val="1"/>
      <w:marLeft w:val="0"/>
      <w:marRight w:val="0"/>
      <w:marTop w:val="0"/>
      <w:marBottom w:val="0"/>
      <w:divBdr>
        <w:top w:val="none" w:sz="0" w:space="0" w:color="auto"/>
        <w:left w:val="none" w:sz="0" w:space="0" w:color="auto"/>
        <w:bottom w:val="none" w:sz="0" w:space="0" w:color="auto"/>
        <w:right w:val="none" w:sz="0" w:space="0" w:color="auto"/>
      </w:divBdr>
    </w:div>
    <w:div w:id="1522470693">
      <w:bodyDiv w:val="1"/>
      <w:marLeft w:val="0"/>
      <w:marRight w:val="0"/>
      <w:marTop w:val="0"/>
      <w:marBottom w:val="0"/>
      <w:divBdr>
        <w:top w:val="none" w:sz="0" w:space="0" w:color="auto"/>
        <w:left w:val="none" w:sz="0" w:space="0" w:color="auto"/>
        <w:bottom w:val="none" w:sz="0" w:space="0" w:color="auto"/>
        <w:right w:val="none" w:sz="0" w:space="0" w:color="auto"/>
      </w:divBdr>
    </w:div>
    <w:div w:id="1532760883">
      <w:bodyDiv w:val="1"/>
      <w:marLeft w:val="0"/>
      <w:marRight w:val="0"/>
      <w:marTop w:val="0"/>
      <w:marBottom w:val="0"/>
      <w:divBdr>
        <w:top w:val="none" w:sz="0" w:space="0" w:color="auto"/>
        <w:left w:val="none" w:sz="0" w:space="0" w:color="auto"/>
        <w:bottom w:val="none" w:sz="0" w:space="0" w:color="auto"/>
        <w:right w:val="none" w:sz="0" w:space="0" w:color="auto"/>
      </w:divBdr>
    </w:div>
    <w:div w:id="1532911095">
      <w:bodyDiv w:val="1"/>
      <w:marLeft w:val="0"/>
      <w:marRight w:val="0"/>
      <w:marTop w:val="0"/>
      <w:marBottom w:val="0"/>
      <w:divBdr>
        <w:top w:val="none" w:sz="0" w:space="0" w:color="auto"/>
        <w:left w:val="none" w:sz="0" w:space="0" w:color="auto"/>
        <w:bottom w:val="none" w:sz="0" w:space="0" w:color="auto"/>
        <w:right w:val="none" w:sz="0" w:space="0" w:color="auto"/>
      </w:divBdr>
    </w:div>
    <w:div w:id="1534227644">
      <w:bodyDiv w:val="1"/>
      <w:marLeft w:val="0"/>
      <w:marRight w:val="0"/>
      <w:marTop w:val="0"/>
      <w:marBottom w:val="0"/>
      <w:divBdr>
        <w:top w:val="none" w:sz="0" w:space="0" w:color="auto"/>
        <w:left w:val="none" w:sz="0" w:space="0" w:color="auto"/>
        <w:bottom w:val="none" w:sz="0" w:space="0" w:color="auto"/>
        <w:right w:val="none" w:sz="0" w:space="0" w:color="auto"/>
      </w:divBdr>
    </w:div>
    <w:div w:id="1535003602">
      <w:bodyDiv w:val="1"/>
      <w:marLeft w:val="0"/>
      <w:marRight w:val="0"/>
      <w:marTop w:val="0"/>
      <w:marBottom w:val="0"/>
      <w:divBdr>
        <w:top w:val="none" w:sz="0" w:space="0" w:color="auto"/>
        <w:left w:val="none" w:sz="0" w:space="0" w:color="auto"/>
        <w:bottom w:val="none" w:sz="0" w:space="0" w:color="auto"/>
        <w:right w:val="none" w:sz="0" w:space="0" w:color="auto"/>
      </w:divBdr>
    </w:div>
    <w:div w:id="1560048075">
      <w:bodyDiv w:val="1"/>
      <w:marLeft w:val="0"/>
      <w:marRight w:val="0"/>
      <w:marTop w:val="0"/>
      <w:marBottom w:val="0"/>
      <w:divBdr>
        <w:top w:val="none" w:sz="0" w:space="0" w:color="auto"/>
        <w:left w:val="none" w:sz="0" w:space="0" w:color="auto"/>
        <w:bottom w:val="none" w:sz="0" w:space="0" w:color="auto"/>
        <w:right w:val="none" w:sz="0" w:space="0" w:color="auto"/>
      </w:divBdr>
    </w:div>
    <w:div w:id="1561135452">
      <w:bodyDiv w:val="1"/>
      <w:marLeft w:val="0"/>
      <w:marRight w:val="0"/>
      <w:marTop w:val="0"/>
      <w:marBottom w:val="0"/>
      <w:divBdr>
        <w:top w:val="none" w:sz="0" w:space="0" w:color="auto"/>
        <w:left w:val="none" w:sz="0" w:space="0" w:color="auto"/>
        <w:bottom w:val="none" w:sz="0" w:space="0" w:color="auto"/>
        <w:right w:val="none" w:sz="0" w:space="0" w:color="auto"/>
      </w:divBdr>
    </w:div>
    <w:div w:id="1568883249">
      <w:bodyDiv w:val="1"/>
      <w:marLeft w:val="0"/>
      <w:marRight w:val="0"/>
      <w:marTop w:val="0"/>
      <w:marBottom w:val="0"/>
      <w:divBdr>
        <w:top w:val="none" w:sz="0" w:space="0" w:color="auto"/>
        <w:left w:val="none" w:sz="0" w:space="0" w:color="auto"/>
        <w:bottom w:val="none" w:sz="0" w:space="0" w:color="auto"/>
        <w:right w:val="none" w:sz="0" w:space="0" w:color="auto"/>
      </w:divBdr>
    </w:div>
    <w:div w:id="1570460831">
      <w:bodyDiv w:val="1"/>
      <w:marLeft w:val="0"/>
      <w:marRight w:val="0"/>
      <w:marTop w:val="0"/>
      <w:marBottom w:val="0"/>
      <w:divBdr>
        <w:top w:val="none" w:sz="0" w:space="0" w:color="auto"/>
        <w:left w:val="none" w:sz="0" w:space="0" w:color="auto"/>
        <w:bottom w:val="none" w:sz="0" w:space="0" w:color="auto"/>
        <w:right w:val="none" w:sz="0" w:space="0" w:color="auto"/>
      </w:divBdr>
    </w:div>
    <w:div w:id="1571694582">
      <w:bodyDiv w:val="1"/>
      <w:marLeft w:val="0"/>
      <w:marRight w:val="0"/>
      <w:marTop w:val="0"/>
      <w:marBottom w:val="0"/>
      <w:divBdr>
        <w:top w:val="none" w:sz="0" w:space="0" w:color="auto"/>
        <w:left w:val="none" w:sz="0" w:space="0" w:color="auto"/>
        <w:bottom w:val="none" w:sz="0" w:space="0" w:color="auto"/>
        <w:right w:val="none" w:sz="0" w:space="0" w:color="auto"/>
      </w:divBdr>
    </w:div>
    <w:div w:id="1572110143">
      <w:bodyDiv w:val="1"/>
      <w:marLeft w:val="0"/>
      <w:marRight w:val="0"/>
      <w:marTop w:val="0"/>
      <w:marBottom w:val="0"/>
      <w:divBdr>
        <w:top w:val="none" w:sz="0" w:space="0" w:color="auto"/>
        <w:left w:val="none" w:sz="0" w:space="0" w:color="auto"/>
        <w:bottom w:val="none" w:sz="0" w:space="0" w:color="auto"/>
        <w:right w:val="none" w:sz="0" w:space="0" w:color="auto"/>
      </w:divBdr>
    </w:div>
    <w:div w:id="1574046833">
      <w:bodyDiv w:val="1"/>
      <w:marLeft w:val="0"/>
      <w:marRight w:val="0"/>
      <w:marTop w:val="0"/>
      <w:marBottom w:val="0"/>
      <w:divBdr>
        <w:top w:val="none" w:sz="0" w:space="0" w:color="auto"/>
        <w:left w:val="none" w:sz="0" w:space="0" w:color="auto"/>
        <w:bottom w:val="none" w:sz="0" w:space="0" w:color="auto"/>
        <w:right w:val="none" w:sz="0" w:space="0" w:color="auto"/>
      </w:divBdr>
    </w:div>
    <w:div w:id="1579287223">
      <w:bodyDiv w:val="1"/>
      <w:marLeft w:val="0"/>
      <w:marRight w:val="0"/>
      <w:marTop w:val="0"/>
      <w:marBottom w:val="0"/>
      <w:divBdr>
        <w:top w:val="none" w:sz="0" w:space="0" w:color="auto"/>
        <w:left w:val="none" w:sz="0" w:space="0" w:color="auto"/>
        <w:bottom w:val="none" w:sz="0" w:space="0" w:color="auto"/>
        <w:right w:val="none" w:sz="0" w:space="0" w:color="auto"/>
      </w:divBdr>
    </w:div>
    <w:div w:id="1580289735">
      <w:bodyDiv w:val="1"/>
      <w:marLeft w:val="0"/>
      <w:marRight w:val="0"/>
      <w:marTop w:val="0"/>
      <w:marBottom w:val="0"/>
      <w:divBdr>
        <w:top w:val="none" w:sz="0" w:space="0" w:color="auto"/>
        <w:left w:val="none" w:sz="0" w:space="0" w:color="auto"/>
        <w:bottom w:val="none" w:sz="0" w:space="0" w:color="auto"/>
        <w:right w:val="none" w:sz="0" w:space="0" w:color="auto"/>
      </w:divBdr>
    </w:div>
    <w:div w:id="1581132455">
      <w:bodyDiv w:val="1"/>
      <w:marLeft w:val="0"/>
      <w:marRight w:val="0"/>
      <w:marTop w:val="0"/>
      <w:marBottom w:val="0"/>
      <w:divBdr>
        <w:top w:val="none" w:sz="0" w:space="0" w:color="auto"/>
        <w:left w:val="none" w:sz="0" w:space="0" w:color="auto"/>
        <w:bottom w:val="none" w:sz="0" w:space="0" w:color="auto"/>
        <w:right w:val="none" w:sz="0" w:space="0" w:color="auto"/>
      </w:divBdr>
    </w:div>
    <w:div w:id="1585188713">
      <w:bodyDiv w:val="1"/>
      <w:marLeft w:val="0"/>
      <w:marRight w:val="0"/>
      <w:marTop w:val="0"/>
      <w:marBottom w:val="0"/>
      <w:divBdr>
        <w:top w:val="none" w:sz="0" w:space="0" w:color="auto"/>
        <w:left w:val="none" w:sz="0" w:space="0" w:color="auto"/>
        <w:bottom w:val="none" w:sz="0" w:space="0" w:color="auto"/>
        <w:right w:val="none" w:sz="0" w:space="0" w:color="auto"/>
      </w:divBdr>
    </w:div>
    <w:div w:id="1586648215">
      <w:bodyDiv w:val="1"/>
      <w:marLeft w:val="0"/>
      <w:marRight w:val="0"/>
      <w:marTop w:val="0"/>
      <w:marBottom w:val="0"/>
      <w:divBdr>
        <w:top w:val="none" w:sz="0" w:space="0" w:color="auto"/>
        <w:left w:val="none" w:sz="0" w:space="0" w:color="auto"/>
        <w:bottom w:val="none" w:sz="0" w:space="0" w:color="auto"/>
        <w:right w:val="none" w:sz="0" w:space="0" w:color="auto"/>
      </w:divBdr>
    </w:div>
    <w:div w:id="1588731831">
      <w:bodyDiv w:val="1"/>
      <w:marLeft w:val="0"/>
      <w:marRight w:val="0"/>
      <w:marTop w:val="0"/>
      <w:marBottom w:val="0"/>
      <w:divBdr>
        <w:top w:val="none" w:sz="0" w:space="0" w:color="auto"/>
        <w:left w:val="none" w:sz="0" w:space="0" w:color="auto"/>
        <w:bottom w:val="none" w:sz="0" w:space="0" w:color="auto"/>
        <w:right w:val="none" w:sz="0" w:space="0" w:color="auto"/>
      </w:divBdr>
    </w:div>
    <w:div w:id="1589079725">
      <w:bodyDiv w:val="1"/>
      <w:marLeft w:val="0"/>
      <w:marRight w:val="0"/>
      <w:marTop w:val="0"/>
      <w:marBottom w:val="0"/>
      <w:divBdr>
        <w:top w:val="none" w:sz="0" w:space="0" w:color="auto"/>
        <w:left w:val="none" w:sz="0" w:space="0" w:color="auto"/>
        <w:bottom w:val="none" w:sz="0" w:space="0" w:color="auto"/>
        <w:right w:val="none" w:sz="0" w:space="0" w:color="auto"/>
      </w:divBdr>
    </w:div>
    <w:div w:id="1642491211">
      <w:bodyDiv w:val="1"/>
      <w:marLeft w:val="0"/>
      <w:marRight w:val="0"/>
      <w:marTop w:val="0"/>
      <w:marBottom w:val="0"/>
      <w:divBdr>
        <w:top w:val="none" w:sz="0" w:space="0" w:color="auto"/>
        <w:left w:val="none" w:sz="0" w:space="0" w:color="auto"/>
        <w:bottom w:val="none" w:sz="0" w:space="0" w:color="auto"/>
        <w:right w:val="none" w:sz="0" w:space="0" w:color="auto"/>
      </w:divBdr>
    </w:div>
    <w:div w:id="1642493628">
      <w:bodyDiv w:val="1"/>
      <w:marLeft w:val="0"/>
      <w:marRight w:val="0"/>
      <w:marTop w:val="0"/>
      <w:marBottom w:val="0"/>
      <w:divBdr>
        <w:top w:val="none" w:sz="0" w:space="0" w:color="auto"/>
        <w:left w:val="none" w:sz="0" w:space="0" w:color="auto"/>
        <w:bottom w:val="none" w:sz="0" w:space="0" w:color="auto"/>
        <w:right w:val="none" w:sz="0" w:space="0" w:color="auto"/>
      </w:divBdr>
    </w:div>
    <w:div w:id="1646543665">
      <w:bodyDiv w:val="1"/>
      <w:marLeft w:val="0"/>
      <w:marRight w:val="0"/>
      <w:marTop w:val="0"/>
      <w:marBottom w:val="0"/>
      <w:divBdr>
        <w:top w:val="none" w:sz="0" w:space="0" w:color="auto"/>
        <w:left w:val="none" w:sz="0" w:space="0" w:color="auto"/>
        <w:bottom w:val="none" w:sz="0" w:space="0" w:color="auto"/>
        <w:right w:val="none" w:sz="0" w:space="0" w:color="auto"/>
      </w:divBdr>
    </w:div>
    <w:div w:id="1667124655">
      <w:bodyDiv w:val="1"/>
      <w:marLeft w:val="0"/>
      <w:marRight w:val="0"/>
      <w:marTop w:val="0"/>
      <w:marBottom w:val="0"/>
      <w:divBdr>
        <w:top w:val="none" w:sz="0" w:space="0" w:color="auto"/>
        <w:left w:val="none" w:sz="0" w:space="0" w:color="auto"/>
        <w:bottom w:val="none" w:sz="0" w:space="0" w:color="auto"/>
        <w:right w:val="none" w:sz="0" w:space="0" w:color="auto"/>
      </w:divBdr>
    </w:div>
    <w:div w:id="1671711382">
      <w:bodyDiv w:val="1"/>
      <w:marLeft w:val="0"/>
      <w:marRight w:val="0"/>
      <w:marTop w:val="0"/>
      <w:marBottom w:val="0"/>
      <w:divBdr>
        <w:top w:val="none" w:sz="0" w:space="0" w:color="auto"/>
        <w:left w:val="none" w:sz="0" w:space="0" w:color="auto"/>
        <w:bottom w:val="none" w:sz="0" w:space="0" w:color="auto"/>
        <w:right w:val="none" w:sz="0" w:space="0" w:color="auto"/>
      </w:divBdr>
    </w:div>
    <w:div w:id="1672947657">
      <w:bodyDiv w:val="1"/>
      <w:marLeft w:val="0"/>
      <w:marRight w:val="0"/>
      <w:marTop w:val="0"/>
      <w:marBottom w:val="0"/>
      <w:divBdr>
        <w:top w:val="none" w:sz="0" w:space="0" w:color="auto"/>
        <w:left w:val="none" w:sz="0" w:space="0" w:color="auto"/>
        <w:bottom w:val="none" w:sz="0" w:space="0" w:color="auto"/>
        <w:right w:val="none" w:sz="0" w:space="0" w:color="auto"/>
      </w:divBdr>
    </w:div>
    <w:div w:id="1673679202">
      <w:bodyDiv w:val="1"/>
      <w:marLeft w:val="0"/>
      <w:marRight w:val="0"/>
      <w:marTop w:val="0"/>
      <w:marBottom w:val="0"/>
      <w:divBdr>
        <w:top w:val="none" w:sz="0" w:space="0" w:color="auto"/>
        <w:left w:val="none" w:sz="0" w:space="0" w:color="auto"/>
        <w:bottom w:val="none" w:sz="0" w:space="0" w:color="auto"/>
        <w:right w:val="none" w:sz="0" w:space="0" w:color="auto"/>
      </w:divBdr>
    </w:div>
    <w:div w:id="1675719233">
      <w:bodyDiv w:val="1"/>
      <w:marLeft w:val="0"/>
      <w:marRight w:val="0"/>
      <w:marTop w:val="0"/>
      <w:marBottom w:val="0"/>
      <w:divBdr>
        <w:top w:val="none" w:sz="0" w:space="0" w:color="auto"/>
        <w:left w:val="none" w:sz="0" w:space="0" w:color="auto"/>
        <w:bottom w:val="none" w:sz="0" w:space="0" w:color="auto"/>
        <w:right w:val="none" w:sz="0" w:space="0" w:color="auto"/>
      </w:divBdr>
    </w:div>
    <w:div w:id="1704093907">
      <w:bodyDiv w:val="1"/>
      <w:marLeft w:val="0"/>
      <w:marRight w:val="0"/>
      <w:marTop w:val="0"/>
      <w:marBottom w:val="0"/>
      <w:divBdr>
        <w:top w:val="none" w:sz="0" w:space="0" w:color="auto"/>
        <w:left w:val="none" w:sz="0" w:space="0" w:color="auto"/>
        <w:bottom w:val="none" w:sz="0" w:space="0" w:color="auto"/>
        <w:right w:val="none" w:sz="0" w:space="0" w:color="auto"/>
      </w:divBdr>
    </w:div>
    <w:div w:id="1748071374">
      <w:bodyDiv w:val="1"/>
      <w:marLeft w:val="0"/>
      <w:marRight w:val="0"/>
      <w:marTop w:val="0"/>
      <w:marBottom w:val="0"/>
      <w:divBdr>
        <w:top w:val="none" w:sz="0" w:space="0" w:color="auto"/>
        <w:left w:val="none" w:sz="0" w:space="0" w:color="auto"/>
        <w:bottom w:val="none" w:sz="0" w:space="0" w:color="auto"/>
        <w:right w:val="none" w:sz="0" w:space="0" w:color="auto"/>
      </w:divBdr>
    </w:div>
    <w:div w:id="1748920934">
      <w:bodyDiv w:val="1"/>
      <w:marLeft w:val="0"/>
      <w:marRight w:val="0"/>
      <w:marTop w:val="0"/>
      <w:marBottom w:val="0"/>
      <w:divBdr>
        <w:top w:val="none" w:sz="0" w:space="0" w:color="auto"/>
        <w:left w:val="none" w:sz="0" w:space="0" w:color="auto"/>
        <w:bottom w:val="none" w:sz="0" w:space="0" w:color="auto"/>
        <w:right w:val="none" w:sz="0" w:space="0" w:color="auto"/>
      </w:divBdr>
    </w:div>
    <w:div w:id="1749569543">
      <w:bodyDiv w:val="1"/>
      <w:marLeft w:val="0"/>
      <w:marRight w:val="0"/>
      <w:marTop w:val="0"/>
      <w:marBottom w:val="0"/>
      <w:divBdr>
        <w:top w:val="none" w:sz="0" w:space="0" w:color="auto"/>
        <w:left w:val="none" w:sz="0" w:space="0" w:color="auto"/>
        <w:bottom w:val="none" w:sz="0" w:space="0" w:color="auto"/>
        <w:right w:val="none" w:sz="0" w:space="0" w:color="auto"/>
      </w:divBdr>
    </w:div>
    <w:div w:id="1751274266">
      <w:bodyDiv w:val="1"/>
      <w:marLeft w:val="0"/>
      <w:marRight w:val="0"/>
      <w:marTop w:val="0"/>
      <w:marBottom w:val="0"/>
      <w:divBdr>
        <w:top w:val="none" w:sz="0" w:space="0" w:color="auto"/>
        <w:left w:val="none" w:sz="0" w:space="0" w:color="auto"/>
        <w:bottom w:val="none" w:sz="0" w:space="0" w:color="auto"/>
        <w:right w:val="none" w:sz="0" w:space="0" w:color="auto"/>
      </w:divBdr>
    </w:div>
    <w:div w:id="1753156383">
      <w:bodyDiv w:val="1"/>
      <w:marLeft w:val="0"/>
      <w:marRight w:val="0"/>
      <w:marTop w:val="0"/>
      <w:marBottom w:val="0"/>
      <w:divBdr>
        <w:top w:val="none" w:sz="0" w:space="0" w:color="auto"/>
        <w:left w:val="none" w:sz="0" w:space="0" w:color="auto"/>
        <w:bottom w:val="none" w:sz="0" w:space="0" w:color="auto"/>
        <w:right w:val="none" w:sz="0" w:space="0" w:color="auto"/>
      </w:divBdr>
    </w:div>
    <w:div w:id="1765221622">
      <w:bodyDiv w:val="1"/>
      <w:marLeft w:val="0"/>
      <w:marRight w:val="0"/>
      <w:marTop w:val="0"/>
      <w:marBottom w:val="0"/>
      <w:divBdr>
        <w:top w:val="none" w:sz="0" w:space="0" w:color="auto"/>
        <w:left w:val="none" w:sz="0" w:space="0" w:color="auto"/>
        <w:bottom w:val="none" w:sz="0" w:space="0" w:color="auto"/>
        <w:right w:val="none" w:sz="0" w:space="0" w:color="auto"/>
      </w:divBdr>
    </w:div>
    <w:div w:id="1773015845">
      <w:bodyDiv w:val="1"/>
      <w:marLeft w:val="0"/>
      <w:marRight w:val="0"/>
      <w:marTop w:val="0"/>
      <w:marBottom w:val="0"/>
      <w:divBdr>
        <w:top w:val="none" w:sz="0" w:space="0" w:color="auto"/>
        <w:left w:val="none" w:sz="0" w:space="0" w:color="auto"/>
        <w:bottom w:val="none" w:sz="0" w:space="0" w:color="auto"/>
        <w:right w:val="none" w:sz="0" w:space="0" w:color="auto"/>
      </w:divBdr>
    </w:div>
    <w:div w:id="1783645958">
      <w:bodyDiv w:val="1"/>
      <w:marLeft w:val="0"/>
      <w:marRight w:val="0"/>
      <w:marTop w:val="0"/>
      <w:marBottom w:val="0"/>
      <w:divBdr>
        <w:top w:val="none" w:sz="0" w:space="0" w:color="auto"/>
        <w:left w:val="none" w:sz="0" w:space="0" w:color="auto"/>
        <w:bottom w:val="none" w:sz="0" w:space="0" w:color="auto"/>
        <w:right w:val="none" w:sz="0" w:space="0" w:color="auto"/>
      </w:divBdr>
    </w:div>
    <w:div w:id="1784182088">
      <w:bodyDiv w:val="1"/>
      <w:marLeft w:val="0"/>
      <w:marRight w:val="0"/>
      <w:marTop w:val="0"/>
      <w:marBottom w:val="0"/>
      <w:divBdr>
        <w:top w:val="none" w:sz="0" w:space="0" w:color="auto"/>
        <w:left w:val="none" w:sz="0" w:space="0" w:color="auto"/>
        <w:bottom w:val="none" w:sz="0" w:space="0" w:color="auto"/>
        <w:right w:val="none" w:sz="0" w:space="0" w:color="auto"/>
      </w:divBdr>
    </w:div>
    <w:div w:id="1790585813">
      <w:bodyDiv w:val="1"/>
      <w:marLeft w:val="0"/>
      <w:marRight w:val="0"/>
      <w:marTop w:val="0"/>
      <w:marBottom w:val="0"/>
      <w:divBdr>
        <w:top w:val="none" w:sz="0" w:space="0" w:color="auto"/>
        <w:left w:val="none" w:sz="0" w:space="0" w:color="auto"/>
        <w:bottom w:val="none" w:sz="0" w:space="0" w:color="auto"/>
        <w:right w:val="none" w:sz="0" w:space="0" w:color="auto"/>
      </w:divBdr>
    </w:div>
    <w:div w:id="1796101621">
      <w:bodyDiv w:val="1"/>
      <w:marLeft w:val="0"/>
      <w:marRight w:val="0"/>
      <w:marTop w:val="0"/>
      <w:marBottom w:val="0"/>
      <w:divBdr>
        <w:top w:val="none" w:sz="0" w:space="0" w:color="auto"/>
        <w:left w:val="none" w:sz="0" w:space="0" w:color="auto"/>
        <w:bottom w:val="none" w:sz="0" w:space="0" w:color="auto"/>
        <w:right w:val="none" w:sz="0" w:space="0" w:color="auto"/>
      </w:divBdr>
    </w:div>
    <w:div w:id="1802966333">
      <w:bodyDiv w:val="1"/>
      <w:marLeft w:val="0"/>
      <w:marRight w:val="0"/>
      <w:marTop w:val="0"/>
      <w:marBottom w:val="0"/>
      <w:divBdr>
        <w:top w:val="none" w:sz="0" w:space="0" w:color="auto"/>
        <w:left w:val="none" w:sz="0" w:space="0" w:color="auto"/>
        <w:bottom w:val="none" w:sz="0" w:space="0" w:color="auto"/>
        <w:right w:val="none" w:sz="0" w:space="0" w:color="auto"/>
      </w:divBdr>
    </w:div>
    <w:div w:id="1804500488">
      <w:bodyDiv w:val="1"/>
      <w:marLeft w:val="0"/>
      <w:marRight w:val="0"/>
      <w:marTop w:val="0"/>
      <w:marBottom w:val="0"/>
      <w:divBdr>
        <w:top w:val="none" w:sz="0" w:space="0" w:color="auto"/>
        <w:left w:val="none" w:sz="0" w:space="0" w:color="auto"/>
        <w:bottom w:val="none" w:sz="0" w:space="0" w:color="auto"/>
        <w:right w:val="none" w:sz="0" w:space="0" w:color="auto"/>
      </w:divBdr>
    </w:div>
    <w:div w:id="1804693878">
      <w:bodyDiv w:val="1"/>
      <w:marLeft w:val="0"/>
      <w:marRight w:val="0"/>
      <w:marTop w:val="0"/>
      <w:marBottom w:val="0"/>
      <w:divBdr>
        <w:top w:val="none" w:sz="0" w:space="0" w:color="auto"/>
        <w:left w:val="none" w:sz="0" w:space="0" w:color="auto"/>
        <w:bottom w:val="none" w:sz="0" w:space="0" w:color="auto"/>
        <w:right w:val="none" w:sz="0" w:space="0" w:color="auto"/>
      </w:divBdr>
    </w:div>
    <w:div w:id="1805200349">
      <w:bodyDiv w:val="1"/>
      <w:marLeft w:val="0"/>
      <w:marRight w:val="0"/>
      <w:marTop w:val="0"/>
      <w:marBottom w:val="0"/>
      <w:divBdr>
        <w:top w:val="none" w:sz="0" w:space="0" w:color="auto"/>
        <w:left w:val="none" w:sz="0" w:space="0" w:color="auto"/>
        <w:bottom w:val="none" w:sz="0" w:space="0" w:color="auto"/>
        <w:right w:val="none" w:sz="0" w:space="0" w:color="auto"/>
      </w:divBdr>
    </w:div>
    <w:div w:id="1806578901">
      <w:bodyDiv w:val="1"/>
      <w:marLeft w:val="0"/>
      <w:marRight w:val="0"/>
      <w:marTop w:val="0"/>
      <w:marBottom w:val="0"/>
      <w:divBdr>
        <w:top w:val="none" w:sz="0" w:space="0" w:color="auto"/>
        <w:left w:val="none" w:sz="0" w:space="0" w:color="auto"/>
        <w:bottom w:val="none" w:sz="0" w:space="0" w:color="auto"/>
        <w:right w:val="none" w:sz="0" w:space="0" w:color="auto"/>
      </w:divBdr>
    </w:div>
    <w:div w:id="1815876474">
      <w:bodyDiv w:val="1"/>
      <w:marLeft w:val="0"/>
      <w:marRight w:val="0"/>
      <w:marTop w:val="0"/>
      <w:marBottom w:val="0"/>
      <w:divBdr>
        <w:top w:val="none" w:sz="0" w:space="0" w:color="auto"/>
        <w:left w:val="none" w:sz="0" w:space="0" w:color="auto"/>
        <w:bottom w:val="none" w:sz="0" w:space="0" w:color="auto"/>
        <w:right w:val="none" w:sz="0" w:space="0" w:color="auto"/>
      </w:divBdr>
    </w:div>
    <w:div w:id="1817338847">
      <w:bodyDiv w:val="1"/>
      <w:marLeft w:val="0"/>
      <w:marRight w:val="0"/>
      <w:marTop w:val="0"/>
      <w:marBottom w:val="0"/>
      <w:divBdr>
        <w:top w:val="none" w:sz="0" w:space="0" w:color="auto"/>
        <w:left w:val="none" w:sz="0" w:space="0" w:color="auto"/>
        <w:bottom w:val="none" w:sz="0" w:space="0" w:color="auto"/>
        <w:right w:val="none" w:sz="0" w:space="0" w:color="auto"/>
      </w:divBdr>
    </w:div>
    <w:div w:id="1820153137">
      <w:bodyDiv w:val="1"/>
      <w:marLeft w:val="0"/>
      <w:marRight w:val="0"/>
      <w:marTop w:val="0"/>
      <w:marBottom w:val="0"/>
      <w:divBdr>
        <w:top w:val="none" w:sz="0" w:space="0" w:color="auto"/>
        <w:left w:val="none" w:sz="0" w:space="0" w:color="auto"/>
        <w:bottom w:val="none" w:sz="0" w:space="0" w:color="auto"/>
        <w:right w:val="none" w:sz="0" w:space="0" w:color="auto"/>
      </w:divBdr>
    </w:div>
    <w:div w:id="1824003570">
      <w:bodyDiv w:val="1"/>
      <w:marLeft w:val="0"/>
      <w:marRight w:val="0"/>
      <w:marTop w:val="0"/>
      <w:marBottom w:val="0"/>
      <w:divBdr>
        <w:top w:val="none" w:sz="0" w:space="0" w:color="auto"/>
        <w:left w:val="none" w:sz="0" w:space="0" w:color="auto"/>
        <w:bottom w:val="none" w:sz="0" w:space="0" w:color="auto"/>
        <w:right w:val="none" w:sz="0" w:space="0" w:color="auto"/>
      </w:divBdr>
    </w:div>
    <w:div w:id="1832870039">
      <w:bodyDiv w:val="1"/>
      <w:marLeft w:val="0"/>
      <w:marRight w:val="0"/>
      <w:marTop w:val="0"/>
      <w:marBottom w:val="0"/>
      <w:divBdr>
        <w:top w:val="none" w:sz="0" w:space="0" w:color="auto"/>
        <w:left w:val="none" w:sz="0" w:space="0" w:color="auto"/>
        <w:bottom w:val="none" w:sz="0" w:space="0" w:color="auto"/>
        <w:right w:val="none" w:sz="0" w:space="0" w:color="auto"/>
      </w:divBdr>
    </w:div>
    <w:div w:id="1840273285">
      <w:bodyDiv w:val="1"/>
      <w:marLeft w:val="0"/>
      <w:marRight w:val="0"/>
      <w:marTop w:val="0"/>
      <w:marBottom w:val="0"/>
      <w:divBdr>
        <w:top w:val="none" w:sz="0" w:space="0" w:color="auto"/>
        <w:left w:val="none" w:sz="0" w:space="0" w:color="auto"/>
        <w:bottom w:val="none" w:sz="0" w:space="0" w:color="auto"/>
        <w:right w:val="none" w:sz="0" w:space="0" w:color="auto"/>
      </w:divBdr>
    </w:div>
    <w:div w:id="1841119468">
      <w:bodyDiv w:val="1"/>
      <w:marLeft w:val="0"/>
      <w:marRight w:val="0"/>
      <w:marTop w:val="0"/>
      <w:marBottom w:val="0"/>
      <w:divBdr>
        <w:top w:val="none" w:sz="0" w:space="0" w:color="auto"/>
        <w:left w:val="none" w:sz="0" w:space="0" w:color="auto"/>
        <w:bottom w:val="none" w:sz="0" w:space="0" w:color="auto"/>
        <w:right w:val="none" w:sz="0" w:space="0" w:color="auto"/>
      </w:divBdr>
    </w:div>
    <w:div w:id="1844468744">
      <w:bodyDiv w:val="1"/>
      <w:marLeft w:val="0"/>
      <w:marRight w:val="0"/>
      <w:marTop w:val="0"/>
      <w:marBottom w:val="0"/>
      <w:divBdr>
        <w:top w:val="none" w:sz="0" w:space="0" w:color="auto"/>
        <w:left w:val="none" w:sz="0" w:space="0" w:color="auto"/>
        <w:bottom w:val="none" w:sz="0" w:space="0" w:color="auto"/>
        <w:right w:val="none" w:sz="0" w:space="0" w:color="auto"/>
      </w:divBdr>
    </w:div>
    <w:div w:id="1846169398">
      <w:bodyDiv w:val="1"/>
      <w:marLeft w:val="0"/>
      <w:marRight w:val="0"/>
      <w:marTop w:val="0"/>
      <w:marBottom w:val="0"/>
      <w:divBdr>
        <w:top w:val="none" w:sz="0" w:space="0" w:color="auto"/>
        <w:left w:val="none" w:sz="0" w:space="0" w:color="auto"/>
        <w:bottom w:val="none" w:sz="0" w:space="0" w:color="auto"/>
        <w:right w:val="none" w:sz="0" w:space="0" w:color="auto"/>
      </w:divBdr>
    </w:div>
    <w:div w:id="1854420658">
      <w:bodyDiv w:val="1"/>
      <w:marLeft w:val="0"/>
      <w:marRight w:val="0"/>
      <w:marTop w:val="0"/>
      <w:marBottom w:val="0"/>
      <w:divBdr>
        <w:top w:val="none" w:sz="0" w:space="0" w:color="auto"/>
        <w:left w:val="none" w:sz="0" w:space="0" w:color="auto"/>
        <w:bottom w:val="none" w:sz="0" w:space="0" w:color="auto"/>
        <w:right w:val="none" w:sz="0" w:space="0" w:color="auto"/>
      </w:divBdr>
    </w:div>
    <w:div w:id="1855343831">
      <w:bodyDiv w:val="1"/>
      <w:marLeft w:val="0"/>
      <w:marRight w:val="0"/>
      <w:marTop w:val="0"/>
      <w:marBottom w:val="0"/>
      <w:divBdr>
        <w:top w:val="none" w:sz="0" w:space="0" w:color="auto"/>
        <w:left w:val="none" w:sz="0" w:space="0" w:color="auto"/>
        <w:bottom w:val="none" w:sz="0" w:space="0" w:color="auto"/>
        <w:right w:val="none" w:sz="0" w:space="0" w:color="auto"/>
      </w:divBdr>
    </w:div>
    <w:div w:id="1861315754">
      <w:bodyDiv w:val="1"/>
      <w:marLeft w:val="0"/>
      <w:marRight w:val="0"/>
      <w:marTop w:val="0"/>
      <w:marBottom w:val="0"/>
      <w:divBdr>
        <w:top w:val="none" w:sz="0" w:space="0" w:color="auto"/>
        <w:left w:val="none" w:sz="0" w:space="0" w:color="auto"/>
        <w:bottom w:val="none" w:sz="0" w:space="0" w:color="auto"/>
        <w:right w:val="none" w:sz="0" w:space="0" w:color="auto"/>
      </w:divBdr>
    </w:div>
    <w:div w:id="1861773686">
      <w:bodyDiv w:val="1"/>
      <w:marLeft w:val="0"/>
      <w:marRight w:val="0"/>
      <w:marTop w:val="0"/>
      <w:marBottom w:val="0"/>
      <w:divBdr>
        <w:top w:val="none" w:sz="0" w:space="0" w:color="auto"/>
        <w:left w:val="none" w:sz="0" w:space="0" w:color="auto"/>
        <w:bottom w:val="none" w:sz="0" w:space="0" w:color="auto"/>
        <w:right w:val="none" w:sz="0" w:space="0" w:color="auto"/>
      </w:divBdr>
    </w:div>
    <w:div w:id="1868591751">
      <w:bodyDiv w:val="1"/>
      <w:marLeft w:val="0"/>
      <w:marRight w:val="0"/>
      <w:marTop w:val="0"/>
      <w:marBottom w:val="0"/>
      <w:divBdr>
        <w:top w:val="none" w:sz="0" w:space="0" w:color="auto"/>
        <w:left w:val="none" w:sz="0" w:space="0" w:color="auto"/>
        <w:bottom w:val="none" w:sz="0" w:space="0" w:color="auto"/>
        <w:right w:val="none" w:sz="0" w:space="0" w:color="auto"/>
      </w:divBdr>
    </w:div>
    <w:div w:id="1869180615">
      <w:bodyDiv w:val="1"/>
      <w:marLeft w:val="0"/>
      <w:marRight w:val="0"/>
      <w:marTop w:val="0"/>
      <w:marBottom w:val="0"/>
      <w:divBdr>
        <w:top w:val="none" w:sz="0" w:space="0" w:color="auto"/>
        <w:left w:val="none" w:sz="0" w:space="0" w:color="auto"/>
        <w:bottom w:val="none" w:sz="0" w:space="0" w:color="auto"/>
        <w:right w:val="none" w:sz="0" w:space="0" w:color="auto"/>
      </w:divBdr>
    </w:div>
    <w:div w:id="1873952154">
      <w:bodyDiv w:val="1"/>
      <w:marLeft w:val="0"/>
      <w:marRight w:val="0"/>
      <w:marTop w:val="0"/>
      <w:marBottom w:val="0"/>
      <w:divBdr>
        <w:top w:val="none" w:sz="0" w:space="0" w:color="auto"/>
        <w:left w:val="none" w:sz="0" w:space="0" w:color="auto"/>
        <w:bottom w:val="none" w:sz="0" w:space="0" w:color="auto"/>
        <w:right w:val="none" w:sz="0" w:space="0" w:color="auto"/>
      </w:divBdr>
    </w:div>
    <w:div w:id="1876431961">
      <w:bodyDiv w:val="1"/>
      <w:marLeft w:val="0"/>
      <w:marRight w:val="0"/>
      <w:marTop w:val="0"/>
      <w:marBottom w:val="0"/>
      <w:divBdr>
        <w:top w:val="none" w:sz="0" w:space="0" w:color="auto"/>
        <w:left w:val="none" w:sz="0" w:space="0" w:color="auto"/>
        <w:bottom w:val="none" w:sz="0" w:space="0" w:color="auto"/>
        <w:right w:val="none" w:sz="0" w:space="0" w:color="auto"/>
      </w:divBdr>
    </w:div>
    <w:div w:id="1882588422">
      <w:bodyDiv w:val="1"/>
      <w:marLeft w:val="0"/>
      <w:marRight w:val="0"/>
      <w:marTop w:val="0"/>
      <w:marBottom w:val="0"/>
      <w:divBdr>
        <w:top w:val="none" w:sz="0" w:space="0" w:color="auto"/>
        <w:left w:val="none" w:sz="0" w:space="0" w:color="auto"/>
        <w:bottom w:val="none" w:sz="0" w:space="0" w:color="auto"/>
        <w:right w:val="none" w:sz="0" w:space="0" w:color="auto"/>
      </w:divBdr>
    </w:div>
    <w:div w:id="1884713374">
      <w:bodyDiv w:val="1"/>
      <w:marLeft w:val="0"/>
      <w:marRight w:val="0"/>
      <w:marTop w:val="0"/>
      <w:marBottom w:val="0"/>
      <w:divBdr>
        <w:top w:val="none" w:sz="0" w:space="0" w:color="auto"/>
        <w:left w:val="none" w:sz="0" w:space="0" w:color="auto"/>
        <w:bottom w:val="none" w:sz="0" w:space="0" w:color="auto"/>
        <w:right w:val="none" w:sz="0" w:space="0" w:color="auto"/>
      </w:divBdr>
    </w:div>
    <w:div w:id="1887835982">
      <w:bodyDiv w:val="1"/>
      <w:marLeft w:val="0"/>
      <w:marRight w:val="0"/>
      <w:marTop w:val="0"/>
      <w:marBottom w:val="0"/>
      <w:divBdr>
        <w:top w:val="none" w:sz="0" w:space="0" w:color="auto"/>
        <w:left w:val="none" w:sz="0" w:space="0" w:color="auto"/>
        <w:bottom w:val="none" w:sz="0" w:space="0" w:color="auto"/>
        <w:right w:val="none" w:sz="0" w:space="0" w:color="auto"/>
      </w:divBdr>
    </w:div>
    <w:div w:id="1892184879">
      <w:bodyDiv w:val="1"/>
      <w:marLeft w:val="0"/>
      <w:marRight w:val="0"/>
      <w:marTop w:val="0"/>
      <w:marBottom w:val="0"/>
      <w:divBdr>
        <w:top w:val="none" w:sz="0" w:space="0" w:color="auto"/>
        <w:left w:val="none" w:sz="0" w:space="0" w:color="auto"/>
        <w:bottom w:val="none" w:sz="0" w:space="0" w:color="auto"/>
        <w:right w:val="none" w:sz="0" w:space="0" w:color="auto"/>
      </w:divBdr>
    </w:div>
    <w:div w:id="1893275225">
      <w:bodyDiv w:val="1"/>
      <w:marLeft w:val="0"/>
      <w:marRight w:val="0"/>
      <w:marTop w:val="0"/>
      <w:marBottom w:val="0"/>
      <w:divBdr>
        <w:top w:val="none" w:sz="0" w:space="0" w:color="auto"/>
        <w:left w:val="none" w:sz="0" w:space="0" w:color="auto"/>
        <w:bottom w:val="none" w:sz="0" w:space="0" w:color="auto"/>
        <w:right w:val="none" w:sz="0" w:space="0" w:color="auto"/>
      </w:divBdr>
    </w:div>
    <w:div w:id="1900362539">
      <w:bodyDiv w:val="1"/>
      <w:marLeft w:val="0"/>
      <w:marRight w:val="0"/>
      <w:marTop w:val="0"/>
      <w:marBottom w:val="0"/>
      <w:divBdr>
        <w:top w:val="none" w:sz="0" w:space="0" w:color="auto"/>
        <w:left w:val="none" w:sz="0" w:space="0" w:color="auto"/>
        <w:bottom w:val="none" w:sz="0" w:space="0" w:color="auto"/>
        <w:right w:val="none" w:sz="0" w:space="0" w:color="auto"/>
      </w:divBdr>
    </w:div>
    <w:div w:id="1902519153">
      <w:bodyDiv w:val="1"/>
      <w:marLeft w:val="0"/>
      <w:marRight w:val="0"/>
      <w:marTop w:val="0"/>
      <w:marBottom w:val="0"/>
      <w:divBdr>
        <w:top w:val="none" w:sz="0" w:space="0" w:color="auto"/>
        <w:left w:val="none" w:sz="0" w:space="0" w:color="auto"/>
        <w:bottom w:val="none" w:sz="0" w:space="0" w:color="auto"/>
        <w:right w:val="none" w:sz="0" w:space="0" w:color="auto"/>
      </w:divBdr>
    </w:div>
    <w:div w:id="1944460447">
      <w:bodyDiv w:val="1"/>
      <w:marLeft w:val="0"/>
      <w:marRight w:val="0"/>
      <w:marTop w:val="0"/>
      <w:marBottom w:val="0"/>
      <w:divBdr>
        <w:top w:val="none" w:sz="0" w:space="0" w:color="auto"/>
        <w:left w:val="none" w:sz="0" w:space="0" w:color="auto"/>
        <w:bottom w:val="none" w:sz="0" w:space="0" w:color="auto"/>
        <w:right w:val="none" w:sz="0" w:space="0" w:color="auto"/>
      </w:divBdr>
    </w:div>
    <w:div w:id="1951160574">
      <w:bodyDiv w:val="1"/>
      <w:marLeft w:val="0"/>
      <w:marRight w:val="0"/>
      <w:marTop w:val="0"/>
      <w:marBottom w:val="0"/>
      <w:divBdr>
        <w:top w:val="none" w:sz="0" w:space="0" w:color="auto"/>
        <w:left w:val="none" w:sz="0" w:space="0" w:color="auto"/>
        <w:bottom w:val="none" w:sz="0" w:space="0" w:color="auto"/>
        <w:right w:val="none" w:sz="0" w:space="0" w:color="auto"/>
      </w:divBdr>
    </w:div>
    <w:div w:id="1955625284">
      <w:bodyDiv w:val="1"/>
      <w:marLeft w:val="0"/>
      <w:marRight w:val="0"/>
      <w:marTop w:val="0"/>
      <w:marBottom w:val="0"/>
      <w:divBdr>
        <w:top w:val="none" w:sz="0" w:space="0" w:color="auto"/>
        <w:left w:val="none" w:sz="0" w:space="0" w:color="auto"/>
        <w:bottom w:val="none" w:sz="0" w:space="0" w:color="auto"/>
        <w:right w:val="none" w:sz="0" w:space="0" w:color="auto"/>
      </w:divBdr>
    </w:div>
    <w:div w:id="1964843402">
      <w:bodyDiv w:val="1"/>
      <w:marLeft w:val="0"/>
      <w:marRight w:val="0"/>
      <w:marTop w:val="0"/>
      <w:marBottom w:val="0"/>
      <w:divBdr>
        <w:top w:val="none" w:sz="0" w:space="0" w:color="auto"/>
        <w:left w:val="none" w:sz="0" w:space="0" w:color="auto"/>
        <w:bottom w:val="none" w:sz="0" w:space="0" w:color="auto"/>
        <w:right w:val="none" w:sz="0" w:space="0" w:color="auto"/>
      </w:divBdr>
    </w:div>
    <w:div w:id="1971327024">
      <w:bodyDiv w:val="1"/>
      <w:marLeft w:val="0"/>
      <w:marRight w:val="0"/>
      <w:marTop w:val="0"/>
      <w:marBottom w:val="0"/>
      <w:divBdr>
        <w:top w:val="none" w:sz="0" w:space="0" w:color="auto"/>
        <w:left w:val="none" w:sz="0" w:space="0" w:color="auto"/>
        <w:bottom w:val="none" w:sz="0" w:space="0" w:color="auto"/>
        <w:right w:val="none" w:sz="0" w:space="0" w:color="auto"/>
      </w:divBdr>
    </w:div>
    <w:div w:id="1973321041">
      <w:bodyDiv w:val="1"/>
      <w:marLeft w:val="0"/>
      <w:marRight w:val="0"/>
      <w:marTop w:val="0"/>
      <w:marBottom w:val="0"/>
      <w:divBdr>
        <w:top w:val="none" w:sz="0" w:space="0" w:color="auto"/>
        <w:left w:val="none" w:sz="0" w:space="0" w:color="auto"/>
        <w:bottom w:val="none" w:sz="0" w:space="0" w:color="auto"/>
        <w:right w:val="none" w:sz="0" w:space="0" w:color="auto"/>
      </w:divBdr>
    </w:div>
    <w:div w:id="1976137800">
      <w:bodyDiv w:val="1"/>
      <w:marLeft w:val="0"/>
      <w:marRight w:val="0"/>
      <w:marTop w:val="0"/>
      <w:marBottom w:val="0"/>
      <w:divBdr>
        <w:top w:val="none" w:sz="0" w:space="0" w:color="auto"/>
        <w:left w:val="none" w:sz="0" w:space="0" w:color="auto"/>
        <w:bottom w:val="none" w:sz="0" w:space="0" w:color="auto"/>
        <w:right w:val="none" w:sz="0" w:space="0" w:color="auto"/>
      </w:divBdr>
    </w:div>
    <w:div w:id="1977487955">
      <w:bodyDiv w:val="1"/>
      <w:marLeft w:val="0"/>
      <w:marRight w:val="0"/>
      <w:marTop w:val="0"/>
      <w:marBottom w:val="0"/>
      <w:divBdr>
        <w:top w:val="none" w:sz="0" w:space="0" w:color="auto"/>
        <w:left w:val="none" w:sz="0" w:space="0" w:color="auto"/>
        <w:bottom w:val="none" w:sz="0" w:space="0" w:color="auto"/>
        <w:right w:val="none" w:sz="0" w:space="0" w:color="auto"/>
      </w:divBdr>
    </w:div>
    <w:div w:id="1979798666">
      <w:bodyDiv w:val="1"/>
      <w:marLeft w:val="0"/>
      <w:marRight w:val="0"/>
      <w:marTop w:val="0"/>
      <w:marBottom w:val="0"/>
      <w:divBdr>
        <w:top w:val="none" w:sz="0" w:space="0" w:color="auto"/>
        <w:left w:val="none" w:sz="0" w:space="0" w:color="auto"/>
        <w:bottom w:val="none" w:sz="0" w:space="0" w:color="auto"/>
        <w:right w:val="none" w:sz="0" w:space="0" w:color="auto"/>
      </w:divBdr>
    </w:div>
    <w:div w:id="1994679910">
      <w:bodyDiv w:val="1"/>
      <w:marLeft w:val="0"/>
      <w:marRight w:val="0"/>
      <w:marTop w:val="0"/>
      <w:marBottom w:val="0"/>
      <w:divBdr>
        <w:top w:val="none" w:sz="0" w:space="0" w:color="auto"/>
        <w:left w:val="none" w:sz="0" w:space="0" w:color="auto"/>
        <w:bottom w:val="none" w:sz="0" w:space="0" w:color="auto"/>
        <w:right w:val="none" w:sz="0" w:space="0" w:color="auto"/>
      </w:divBdr>
    </w:div>
    <w:div w:id="2005159154">
      <w:bodyDiv w:val="1"/>
      <w:marLeft w:val="0"/>
      <w:marRight w:val="0"/>
      <w:marTop w:val="0"/>
      <w:marBottom w:val="0"/>
      <w:divBdr>
        <w:top w:val="none" w:sz="0" w:space="0" w:color="auto"/>
        <w:left w:val="none" w:sz="0" w:space="0" w:color="auto"/>
        <w:bottom w:val="none" w:sz="0" w:space="0" w:color="auto"/>
        <w:right w:val="none" w:sz="0" w:space="0" w:color="auto"/>
      </w:divBdr>
    </w:div>
    <w:div w:id="2006664608">
      <w:bodyDiv w:val="1"/>
      <w:marLeft w:val="0"/>
      <w:marRight w:val="0"/>
      <w:marTop w:val="0"/>
      <w:marBottom w:val="0"/>
      <w:divBdr>
        <w:top w:val="none" w:sz="0" w:space="0" w:color="auto"/>
        <w:left w:val="none" w:sz="0" w:space="0" w:color="auto"/>
        <w:bottom w:val="none" w:sz="0" w:space="0" w:color="auto"/>
        <w:right w:val="none" w:sz="0" w:space="0" w:color="auto"/>
      </w:divBdr>
    </w:div>
    <w:div w:id="2019426810">
      <w:bodyDiv w:val="1"/>
      <w:marLeft w:val="0"/>
      <w:marRight w:val="0"/>
      <w:marTop w:val="0"/>
      <w:marBottom w:val="0"/>
      <w:divBdr>
        <w:top w:val="none" w:sz="0" w:space="0" w:color="auto"/>
        <w:left w:val="none" w:sz="0" w:space="0" w:color="auto"/>
        <w:bottom w:val="none" w:sz="0" w:space="0" w:color="auto"/>
        <w:right w:val="none" w:sz="0" w:space="0" w:color="auto"/>
      </w:divBdr>
    </w:div>
    <w:div w:id="2020278452">
      <w:bodyDiv w:val="1"/>
      <w:marLeft w:val="0"/>
      <w:marRight w:val="0"/>
      <w:marTop w:val="0"/>
      <w:marBottom w:val="0"/>
      <w:divBdr>
        <w:top w:val="none" w:sz="0" w:space="0" w:color="auto"/>
        <w:left w:val="none" w:sz="0" w:space="0" w:color="auto"/>
        <w:bottom w:val="none" w:sz="0" w:space="0" w:color="auto"/>
        <w:right w:val="none" w:sz="0" w:space="0" w:color="auto"/>
      </w:divBdr>
    </w:div>
    <w:div w:id="2039042874">
      <w:bodyDiv w:val="1"/>
      <w:marLeft w:val="0"/>
      <w:marRight w:val="0"/>
      <w:marTop w:val="0"/>
      <w:marBottom w:val="0"/>
      <w:divBdr>
        <w:top w:val="none" w:sz="0" w:space="0" w:color="auto"/>
        <w:left w:val="none" w:sz="0" w:space="0" w:color="auto"/>
        <w:bottom w:val="none" w:sz="0" w:space="0" w:color="auto"/>
        <w:right w:val="none" w:sz="0" w:space="0" w:color="auto"/>
      </w:divBdr>
    </w:div>
    <w:div w:id="2040473708">
      <w:bodyDiv w:val="1"/>
      <w:marLeft w:val="0"/>
      <w:marRight w:val="0"/>
      <w:marTop w:val="0"/>
      <w:marBottom w:val="0"/>
      <w:divBdr>
        <w:top w:val="none" w:sz="0" w:space="0" w:color="auto"/>
        <w:left w:val="none" w:sz="0" w:space="0" w:color="auto"/>
        <w:bottom w:val="none" w:sz="0" w:space="0" w:color="auto"/>
        <w:right w:val="none" w:sz="0" w:space="0" w:color="auto"/>
      </w:divBdr>
    </w:div>
    <w:div w:id="2041710389">
      <w:bodyDiv w:val="1"/>
      <w:marLeft w:val="0"/>
      <w:marRight w:val="0"/>
      <w:marTop w:val="0"/>
      <w:marBottom w:val="0"/>
      <w:divBdr>
        <w:top w:val="none" w:sz="0" w:space="0" w:color="auto"/>
        <w:left w:val="none" w:sz="0" w:space="0" w:color="auto"/>
        <w:bottom w:val="none" w:sz="0" w:space="0" w:color="auto"/>
        <w:right w:val="none" w:sz="0" w:space="0" w:color="auto"/>
      </w:divBdr>
    </w:div>
    <w:div w:id="2050296970">
      <w:bodyDiv w:val="1"/>
      <w:marLeft w:val="0"/>
      <w:marRight w:val="0"/>
      <w:marTop w:val="0"/>
      <w:marBottom w:val="0"/>
      <w:divBdr>
        <w:top w:val="none" w:sz="0" w:space="0" w:color="auto"/>
        <w:left w:val="none" w:sz="0" w:space="0" w:color="auto"/>
        <w:bottom w:val="none" w:sz="0" w:space="0" w:color="auto"/>
        <w:right w:val="none" w:sz="0" w:space="0" w:color="auto"/>
      </w:divBdr>
    </w:div>
    <w:div w:id="2058124173">
      <w:bodyDiv w:val="1"/>
      <w:marLeft w:val="0"/>
      <w:marRight w:val="0"/>
      <w:marTop w:val="0"/>
      <w:marBottom w:val="0"/>
      <w:divBdr>
        <w:top w:val="none" w:sz="0" w:space="0" w:color="auto"/>
        <w:left w:val="none" w:sz="0" w:space="0" w:color="auto"/>
        <w:bottom w:val="none" w:sz="0" w:space="0" w:color="auto"/>
        <w:right w:val="none" w:sz="0" w:space="0" w:color="auto"/>
      </w:divBdr>
    </w:div>
    <w:div w:id="2062245360">
      <w:bodyDiv w:val="1"/>
      <w:marLeft w:val="0"/>
      <w:marRight w:val="0"/>
      <w:marTop w:val="0"/>
      <w:marBottom w:val="0"/>
      <w:divBdr>
        <w:top w:val="none" w:sz="0" w:space="0" w:color="auto"/>
        <w:left w:val="none" w:sz="0" w:space="0" w:color="auto"/>
        <w:bottom w:val="none" w:sz="0" w:space="0" w:color="auto"/>
        <w:right w:val="none" w:sz="0" w:space="0" w:color="auto"/>
      </w:divBdr>
    </w:div>
    <w:div w:id="2073887774">
      <w:bodyDiv w:val="1"/>
      <w:marLeft w:val="0"/>
      <w:marRight w:val="0"/>
      <w:marTop w:val="0"/>
      <w:marBottom w:val="0"/>
      <w:divBdr>
        <w:top w:val="none" w:sz="0" w:space="0" w:color="auto"/>
        <w:left w:val="none" w:sz="0" w:space="0" w:color="auto"/>
        <w:bottom w:val="none" w:sz="0" w:space="0" w:color="auto"/>
        <w:right w:val="none" w:sz="0" w:space="0" w:color="auto"/>
      </w:divBdr>
    </w:div>
    <w:div w:id="2074428862">
      <w:bodyDiv w:val="1"/>
      <w:marLeft w:val="0"/>
      <w:marRight w:val="0"/>
      <w:marTop w:val="0"/>
      <w:marBottom w:val="0"/>
      <w:divBdr>
        <w:top w:val="none" w:sz="0" w:space="0" w:color="auto"/>
        <w:left w:val="none" w:sz="0" w:space="0" w:color="auto"/>
        <w:bottom w:val="none" w:sz="0" w:space="0" w:color="auto"/>
        <w:right w:val="none" w:sz="0" w:space="0" w:color="auto"/>
      </w:divBdr>
    </w:div>
    <w:div w:id="2084525650">
      <w:bodyDiv w:val="1"/>
      <w:marLeft w:val="0"/>
      <w:marRight w:val="0"/>
      <w:marTop w:val="0"/>
      <w:marBottom w:val="0"/>
      <w:divBdr>
        <w:top w:val="none" w:sz="0" w:space="0" w:color="auto"/>
        <w:left w:val="none" w:sz="0" w:space="0" w:color="auto"/>
        <w:bottom w:val="none" w:sz="0" w:space="0" w:color="auto"/>
        <w:right w:val="none" w:sz="0" w:space="0" w:color="auto"/>
      </w:divBdr>
    </w:div>
    <w:div w:id="2090615554">
      <w:bodyDiv w:val="1"/>
      <w:marLeft w:val="0"/>
      <w:marRight w:val="0"/>
      <w:marTop w:val="0"/>
      <w:marBottom w:val="0"/>
      <w:divBdr>
        <w:top w:val="none" w:sz="0" w:space="0" w:color="auto"/>
        <w:left w:val="none" w:sz="0" w:space="0" w:color="auto"/>
        <w:bottom w:val="none" w:sz="0" w:space="0" w:color="auto"/>
        <w:right w:val="none" w:sz="0" w:space="0" w:color="auto"/>
      </w:divBdr>
    </w:div>
    <w:div w:id="2094664924">
      <w:bodyDiv w:val="1"/>
      <w:marLeft w:val="0"/>
      <w:marRight w:val="0"/>
      <w:marTop w:val="0"/>
      <w:marBottom w:val="0"/>
      <w:divBdr>
        <w:top w:val="none" w:sz="0" w:space="0" w:color="auto"/>
        <w:left w:val="none" w:sz="0" w:space="0" w:color="auto"/>
        <w:bottom w:val="none" w:sz="0" w:space="0" w:color="auto"/>
        <w:right w:val="none" w:sz="0" w:space="0" w:color="auto"/>
      </w:divBdr>
    </w:div>
    <w:div w:id="2102871476">
      <w:bodyDiv w:val="1"/>
      <w:marLeft w:val="0"/>
      <w:marRight w:val="0"/>
      <w:marTop w:val="0"/>
      <w:marBottom w:val="0"/>
      <w:divBdr>
        <w:top w:val="none" w:sz="0" w:space="0" w:color="auto"/>
        <w:left w:val="none" w:sz="0" w:space="0" w:color="auto"/>
        <w:bottom w:val="none" w:sz="0" w:space="0" w:color="auto"/>
        <w:right w:val="none" w:sz="0" w:space="0" w:color="auto"/>
      </w:divBdr>
    </w:div>
    <w:div w:id="2105950486">
      <w:bodyDiv w:val="1"/>
      <w:marLeft w:val="0"/>
      <w:marRight w:val="0"/>
      <w:marTop w:val="0"/>
      <w:marBottom w:val="0"/>
      <w:divBdr>
        <w:top w:val="none" w:sz="0" w:space="0" w:color="auto"/>
        <w:left w:val="none" w:sz="0" w:space="0" w:color="auto"/>
        <w:bottom w:val="none" w:sz="0" w:space="0" w:color="auto"/>
        <w:right w:val="none" w:sz="0" w:space="0" w:color="auto"/>
      </w:divBdr>
    </w:div>
    <w:div w:id="2111899591">
      <w:bodyDiv w:val="1"/>
      <w:marLeft w:val="0"/>
      <w:marRight w:val="0"/>
      <w:marTop w:val="0"/>
      <w:marBottom w:val="0"/>
      <w:divBdr>
        <w:top w:val="none" w:sz="0" w:space="0" w:color="auto"/>
        <w:left w:val="none" w:sz="0" w:space="0" w:color="auto"/>
        <w:bottom w:val="none" w:sz="0" w:space="0" w:color="auto"/>
        <w:right w:val="none" w:sz="0" w:space="0" w:color="auto"/>
      </w:divBdr>
    </w:div>
    <w:div w:id="2115008754">
      <w:bodyDiv w:val="1"/>
      <w:marLeft w:val="0"/>
      <w:marRight w:val="0"/>
      <w:marTop w:val="0"/>
      <w:marBottom w:val="0"/>
      <w:divBdr>
        <w:top w:val="none" w:sz="0" w:space="0" w:color="auto"/>
        <w:left w:val="none" w:sz="0" w:space="0" w:color="auto"/>
        <w:bottom w:val="none" w:sz="0" w:space="0" w:color="auto"/>
        <w:right w:val="none" w:sz="0" w:space="0" w:color="auto"/>
      </w:divBdr>
    </w:div>
    <w:div w:id="2123842747">
      <w:bodyDiv w:val="1"/>
      <w:marLeft w:val="0"/>
      <w:marRight w:val="0"/>
      <w:marTop w:val="0"/>
      <w:marBottom w:val="0"/>
      <w:divBdr>
        <w:top w:val="none" w:sz="0" w:space="0" w:color="auto"/>
        <w:left w:val="none" w:sz="0" w:space="0" w:color="auto"/>
        <w:bottom w:val="none" w:sz="0" w:space="0" w:color="auto"/>
        <w:right w:val="none" w:sz="0" w:space="0" w:color="auto"/>
      </w:divBdr>
    </w:div>
    <w:div w:id="2129279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webSettings" Target="webSetting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Jam15</b:Tag>
    <b:SourceType>JournalArticle</b:SourceType>
    <b:Guid>{220AB9F7-B485-4DF7-BB53-C0352175F320}</b:Guid>
    <b:Title>BRING YOUR OWN DEVICE TO WORK: BENEFITS, SECURITY RISKS, AND GOVERNANCE ISSUES</b:Title>
    <b:Year>2015</b:Year>
    <b:Author>
      <b:Author>
        <b:NameList>
          <b:Person>
            <b:Last>Jamie Pinchot</b:Last>
            <b:First>Karen</b:First>
            <b:Middle>Paullet</b:Middle>
          </b:Person>
        </b:NameList>
      </b:Author>
    </b:Author>
    <b:Pages>238 - 244</b:Pages>
    <b:YearAccessed>2020</b:YearAccessed>
    <b:MonthAccessed>April</b:MonthAccessed>
    <b:DayAccessed>13</b:DayAccessed>
    <b:URL>https://iacis.org/iis/2015/3_iis_2015_238-244.pdf</b:URL>
    <b:JournalName>Issues in Information Systems</b:JournalName>
    <b:Volume>16</b:Volume>
    <b:Issue>111</b:Issue>
    <b:RefOrder>2</b:RefOrder>
  </b:Source>
  <b:Source>
    <b:Tag>Woo14</b:Tag>
    <b:SourceType>Report</b:SourceType>
    <b:Guid>{B213DAB4-CBDD-4239-920E-4FA1F9E6D9FC}</b:Guid>
    <b:Title>Bring Your Own Technology (BYOT) to Education</b:Title>
    <b:Year>2014</b:Year>
    <b:YearAccessed>2020</b:YearAccessed>
    <b:MonthAccessed>April</b:MonthAccessed>
    <b:DayAccessed>13</b:DayAccessed>
    <b:URL>http://www.iiisci.org/journal/CV$/sci/pdfs/EB375WY14.pdf</b:URL>
    <b:Pages>38 - 40</b:Pages>
    <b:Author>
      <b:Author>
        <b:NameList>
          <b:Person>
            <b:Last>Woodside</b:Last>
            <b:First>Joseph</b:First>
            <b:Middle>M.</b:Middle>
          </b:Person>
        </b:NameList>
      </b:Author>
    </b:Author>
    <b:Department>Department of Decision and Information Sciences</b:Department>
    <b:Institution>Stetson University</b:Institution>
    <b:RefOrder>1</b:RefOrder>
  </b:Source>
  <b:Source>
    <b:Tag>Dra14</b:Tag>
    <b:SourceType>Report</b:SourceType>
    <b:Guid>{209B2527-9BCD-4241-9CC5-CDA957DF99E6}</b:Guid>
    <b:Title>Comparative analysis of enterprise mobility management systems in BYOD environments</b:Title>
    <b:Year>2014</b:Year>
    <b:YearAccessed>2020</b:YearAccessed>
    <b:MonthAccessed>April</b:MonthAccessed>
    <b:DayAccessed>13</b:DayAccessed>
    <b:URL>https://www.fpz.unizg.hr/ikp/upload/perakovic_husnjak_cvitic.pdf</b:URL>
    <b:City>Zagreb, Croatia</b:City>
    <b:Pages>76 - 81</b:Pages>
    <b:Author>
      <b:Author>
        <b:NameList>
          <b:Person>
            <b:Last>Dragan Peraković</b:Last>
            <b:First>Siniša</b:First>
            <b:Middle>Husnjak, Ivan Cvitić</b:Middle>
          </b:Person>
        </b:NameList>
      </b:Author>
    </b:Author>
    <b:RefOrder>3</b:RefOrder>
  </b:Source>
  <b:Source>
    <b:Tag>Mob20</b:Tag>
    <b:SourceType>InternetSite</b:SourceType>
    <b:Guid>{2C7FAFCB-5705-4D00-A860-CD5DB98F62F4}</b:Guid>
    <b:Title>Mobile E-mail Management (MEM)</b:Title>
    <b:YearAccessed>2020</b:YearAccessed>
    <b:MonthAccessed>April</b:MonthAccessed>
    <b:DayAccessed>13</b:DayAccessed>
    <b:URL>https://www.manageengine.com/mobile-device-management/mobile-email-management.html</b:URL>
    <b:InternetSiteTitle>ManageEngine</b:InternetSiteTitle>
    <b:RefOrder>4</b:RefOrder>
  </b:Source>
  <b:Source>
    <b:Tag>Wha20</b:Tag>
    <b:SourceType>InternetSite</b:SourceType>
    <b:Guid>{B7253F67-BA7A-4BF7-BDEA-7882CDD9ED6F}</b:Guid>
    <b:Title>What is Mobile Application Management (MAM)?</b:Title>
    <b:YearAccessed>2020</b:YearAccessed>
    <b:MonthAccessed>April</b:MonthAccessed>
    <b:DayAccessed>13</b:DayAccessed>
    <b:InternetSiteTitle>ManageEngine</b:InternetSiteTitle>
    <b:URL>https://www.manageengine.com/mobile-device-management/mobile-application-management.html</b:URL>
    <b:RefOrder>5</b:RefOrder>
  </b:Source>
  <b:Source>
    <b:Tag>Dat18</b:Tag>
    <b:SourceType>InternetSite</b:SourceType>
    <b:Guid>{A5654ECC-E2DF-41CA-9D99-5EC972B17746}</b:Guid>
    <b:Title>Data Security and Protection: What Is Mobile Information Management?</b:Title>
    <b:Year>2018</b:Year>
    <b:Month>November</b:Month>
    <b:Day>22</b:Day>
    <b:YearAccessed>2020</b:YearAccessed>
    <b:MonthAccessed>April</b:MonthAccessed>
    <b:DayAccessed>13</b:DayAccessed>
    <b:URL>http://mics.org/data-security-and-protection-what-is-mobile-information-management/</b:URL>
    <b:InternetSiteTitle>MICS</b:InternetSiteTitle>
    <b:RefOrder>6</b:RefOrder>
  </b:Source>
  <b:Source>
    <b:Tag>Rac13</b:Tag>
    <b:SourceType>JournalArticle</b:SourceType>
    <b:Guid>{B42C87B6-B24E-4D81-844E-BF4AFB6E938A}</b:Guid>
    <b:Title>Secure User Data in Cloud Computing Using Encryption Algorithms</b:Title>
    <b:Year>2013</b:Year>
    <b:Month>July - August</b:Month>
    <b:YearAccessed>2020</b:YearAccessed>
    <b:MonthAccessed>April</b:MonthAccessed>
    <b:DayAccessed>14</b:DayAccessed>
    <b:URL>https://pdfs.semanticscholar.org/9799/a9f9bec6cf85715ca236035b5d89204b326a.pdf</b:URL>
    <b:JournalName>International Journal of Engineering Research and Applications (IJERA)</b:JournalName>
    <b:Pages>1922 - 1926</b:Pages>
    <b:Volume>3</b:Volume>
    <b:Issue>4</b:Issue>
    <b:Author>
      <b:Author>
        <b:NameList>
          <b:Person>
            <b:Last>Rachna Arora</b:Last>
            <b:First>Anshu</b:First>
            <b:Middle>Parashar</b:Middle>
          </b:Person>
        </b:NameList>
      </b:Author>
    </b:Author>
    <b:RefOrder>7</b:RefOrder>
  </b:Source>
  <b:Source>
    <b:Tag>Pat18</b:Tag>
    <b:SourceType>InternetSite</b:SourceType>
    <b:Guid>{0A449780-D809-43A6-B669-E46BD665031A}</b:Guid>
    <b:Title>Decoding the 11 Business Benefits of Microsoft Azure</b:Title>
    <b:Year>2018</b:Year>
    <b:Author>
      <b:Author>
        <b:NameList>
          <b:Person>
            <b:Last>Pathak</b:Last>
            <b:First>Devarpita</b:First>
          </b:Person>
        </b:NameList>
      </b:Author>
    </b:Author>
    <b:Month>March</b:Month>
    <b:Day>31</b:Day>
    <b:YearAccessed>2020</b:YearAccessed>
    <b:MonthAccessed>April</b:MonthAccessed>
    <b:DayAccessed>14</b:DayAccessed>
    <b:URL>https://www.mercurysolutions.co/blog/top-11-business-benefits-of-microsoft-azure</b:URL>
    <b:InternetSiteTitle>mercurysolutions</b:InternetSiteTitle>
    <b:RefOrder>8</b:RefOrder>
  </b:Source>
  <b:Source>
    <b:Tag>Jai18</b:Tag>
    <b:SourceType>InternetSite</b:SourceType>
    <b:Guid>{422EC791-F94A-4054-B15C-BA3CF3E04335}</b:Guid>
    <b:Author>
      <b:Author>
        <b:NameList>
          <b:Person>
            <b:Last>Jain</b:Last>
            <b:First>Neeru</b:First>
          </b:Person>
        </b:NameList>
      </b:Author>
    </b:Author>
    <b:Title>Top 7 Advantages of Using Google Cloud Hosting</b:Title>
    <b:Year>2018</b:Year>
    <b:Month>September</b:Month>
    <b:Day>27</b:Day>
    <b:YearAccessed>2020</b:YearAccessed>
    <b:MonthAccessed>April</b:MonthAccessed>
    <b:DayAccessed>14</b:DayAccessed>
    <b:URL>https://www.whizlabs.com/blog/google-cloud-hosting/</b:URL>
    <b:InternetSiteTitle>whizlabs</b:InternetSiteTitle>
    <b:RefOrder>9</b:RefOrder>
  </b:Source>
  <b:Source>
    <b:Tag>Mar20</b:Tag>
    <b:SourceType>InternetSite</b:SourceType>
    <b:Guid>{3452FEC4-FF84-4171-89C8-12B5AB626F35}</b:Guid>
    <b:Title>mobile device management (MDM)</b:Title>
    <b:YearAccessed>2020</b:YearAccessed>
    <b:MonthAccessed>April</b:MonthAccessed>
    <b:DayAccessed>14</b:DayAccessed>
    <b:URL>https://searchmobilecomputing.techtarget.com/definition/mobile-device-management</b:URL>
    <b:Author>
      <b:Author>
        <b:NameList>
          <b:Person>
            <b:Last>Rouse</b:Last>
            <b:First>Margaret</b:First>
          </b:Person>
        </b:NameList>
      </b:Author>
    </b:Author>
    <b:InternetSiteTitle>SearchMobileComputing</b:InternetSiteTitle>
    <b:RefOrder>10</b:RefOrder>
  </b:Source>
</b:Sources>
</file>

<file path=customXml/itemProps1.xml><?xml version="1.0" encoding="utf-8"?>
<ds:datastoreItem xmlns:ds="http://schemas.openxmlformats.org/officeDocument/2006/customXml" ds:itemID="{9A4CB313-3100-4A47-B9F8-60E8425D1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TotalTime>
  <Pages>10</Pages>
  <Words>3030</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Carlene Campbell</cp:lastModifiedBy>
  <cp:revision>178</cp:revision>
  <dcterms:created xsi:type="dcterms:W3CDTF">2020-03-11T10:21:00Z</dcterms:created>
  <dcterms:modified xsi:type="dcterms:W3CDTF">2020-05-03T20:37:00Z</dcterms:modified>
</cp:coreProperties>
</file>