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E185D3F" wp14:paraId="07FBDA12" wp14:textId="35545E7E">
      <w:pPr>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pPr>
      <w:r w:rsidRPr="0E185D3F" w:rsidR="01093BC8">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Rhianna </w:t>
      </w:r>
      <w:r w:rsidRPr="0E185D3F" w:rsidR="3A205681">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Poole</w:t>
      </w:r>
      <w:r w:rsidRPr="0E185D3F" w:rsidR="01093BC8">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w:t>
      </w:r>
    </w:p>
    <w:p xmlns:wp14="http://schemas.microsoft.com/office/word/2010/wordml" w:rsidP="0E185D3F" wp14:paraId="7DDB6AB8" wp14:textId="11ED7E95">
      <w:pPr>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pPr>
      <w:r w:rsidRPr="0E185D3F" w:rsidR="01093BC8">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2403752</w:t>
      </w:r>
    </w:p>
    <w:p xmlns:wp14="http://schemas.microsoft.com/office/word/2010/wordml" w:rsidP="0E185D3F" wp14:paraId="36E6BB98" wp14:textId="0C5D819B">
      <w:pPr>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0"/>
          <w:szCs w:val="20"/>
          <w:u w:val="none"/>
          <w:lang w:val="en-GB"/>
        </w:rPr>
      </w:pPr>
      <w:r w:rsidRPr="0E185D3F" w:rsidR="0065671B">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0"/>
          <w:szCs w:val="20"/>
          <w:u w:val="none"/>
          <w:lang w:val="en-GB"/>
        </w:rPr>
        <w:t xml:space="preserve">Ba, Physical Education </w:t>
      </w:r>
    </w:p>
    <w:p xmlns:wp14="http://schemas.microsoft.com/office/word/2010/wordml" w:rsidP="0E185D3F" wp14:paraId="5E5787A5" wp14:textId="0E22517F">
      <w:pPr>
        <w:pStyle w:val="Normal"/>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none"/>
          <w:lang w:val="en-GB"/>
        </w:rPr>
      </w:pPr>
      <w:r w:rsidRPr="0E185D3F" w:rsidR="1D5C71F0">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none"/>
          <w:lang w:val="en-GB"/>
        </w:rPr>
        <w:t>BMSS6007</w:t>
      </w:r>
    </w:p>
    <w:p w:rsidR="0E185D3F" w:rsidP="0E185D3F" w:rsidRDefault="0E185D3F" w14:paraId="7D9E7E8D" w14:textId="249CF1ED">
      <w:pPr>
        <w:pStyle w:val="Normal"/>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none"/>
          <w:lang w:val="en-GB"/>
        </w:rPr>
      </w:pPr>
    </w:p>
    <w:p w:rsidR="7592E116" w:rsidP="0E185D3F" w:rsidRDefault="7592E116" w14:paraId="2604E08A" w14:textId="1806CA5C">
      <w:pPr>
        <w:pStyle w:val="Normal"/>
        <w:jc w:val="center"/>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single"/>
          <w:lang w:val="en-GB"/>
        </w:rPr>
      </w:pPr>
      <w:r w:rsidRPr="0E185D3F" w:rsidR="7592E116">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single"/>
          <w:lang w:val="en-GB"/>
        </w:rPr>
        <w:t>Proposal for research question</w:t>
      </w:r>
      <w:r w:rsidRPr="0E185D3F" w:rsidR="55664C56">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single"/>
          <w:lang w:val="en-GB"/>
        </w:rPr>
        <w:t xml:space="preserve">: what are the </w:t>
      </w:r>
      <w:r w:rsidRPr="0E185D3F" w:rsidR="7561B9F2">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single"/>
          <w:lang w:val="en-GB"/>
        </w:rPr>
        <w:t xml:space="preserve">motivators </w:t>
      </w:r>
      <w:r w:rsidRPr="0E185D3F" w:rsidR="44028296">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single"/>
          <w:lang w:val="en-GB"/>
        </w:rPr>
        <w:t xml:space="preserve">and barriers in </w:t>
      </w:r>
      <w:r w:rsidRPr="0E185D3F" w:rsidR="4896BE62">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single"/>
          <w:lang w:val="en-GB"/>
        </w:rPr>
        <w:t>women's</w:t>
      </w:r>
      <w:r w:rsidRPr="0E185D3F" w:rsidR="44028296">
        <w:rPr>
          <w:rFonts w:ascii="Aptos" w:hAnsi="Aptos" w:eastAsia="Aptos" w:cs="Aptos" w:asciiTheme="minorAscii" w:hAnsiTheme="minorAscii" w:eastAsiaTheme="minorAscii" w:cstheme="minorAscii"/>
          <w:b w:val="0"/>
          <w:bCs w:val="0"/>
          <w:i w:val="0"/>
          <w:iCs w:val="0"/>
          <w:strike w:val="0"/>
          <w:dstrike w:val="0"/>
          <w:noProof w:val="0"/>
          <w:color w:val="auto"/>
          <w:sz w:val="20"/>
          <w:szCs w:val="20"/>
          <w:u w:val="single"/>
          <w:lang w:val="en-GB"/>
        </w:rPr>
        <w:t xml:space="preserve"> </w:t>
      </w:r>
    </w:p>
    <w:p w:rsidR="0BBC93AF" w:rsidP="0E185D3F" w:rsidRDefault="0BBC93AF" w14:paraId="71D97B76" w14:textId="2F89CD25">
      <w:pPr>
        <w:jc w:val="center"/>
        <w:rPr>
          <w:rFonts w:ascii="Aptos" w:hAnsi="Aptos" w:eastAsia="Aptos" w:cs="Aptos" w:asciiTheme="minorAscii" w:hAnsiTheme="minorAscii" w:eastAsiaTheme="minorAscii" w:cstheme="minorAscii"/>
          <w:b w:val="0"/>
          <w:bCs w:val="0"/>
          <w:color w:val="auto"/>
          <w:sz w:val="20"/>
          <w:szCs w:val="20"/>
          <w:u w:val="single"/>
        </w:rPr>
      </w:pPr>
      <w:r w:rsidRPr="0E185D3F" w:rsidR="0BBC93AF">
        <w:rPr>
          <w:rFonts w:ascii="Aptos" w:hAnsi="Aptos" w:eastAsia="Aptos" w:cs="Aptos" w:asciiTheme="minorAscii" w:hAnsiTheme="minorAscii" w:eastAsiaTheme="minorAscii" w:cstheme="minorAscii"/>
          <w:b w:val="0"/>
          <w:bCs w:val="0"/>
          <w:color w:val="auto"/>
          <w:sz w:val="20"/>
          <w:szCs w:val="20"/>
          <w:u w:val="single"/>
        </w:rPr>
        <w:t>Participation in sports and physical activity.</w:t>
      </w:r>
    </w:p>
    <w:p w:rsidR="0E185D3F" w:rsidP="0E185D3F" w:rsidRDefault="0E185D3F" w14:paraId="22E428DD" w14:textId="6449A91B">
      <w:pPr>
        <w:pStyle w:val="Normal"/>
        <w:jc w:val="center"/>
        <w:rPr>
          <w:rFonts w:ascii="Aptos" w:hAnsi="Aptos" w:eastAsia="Aptos" w:cs="Aptos" w:asciiTheme="minorAscii" w:hAnsiTheme="minorAscii" w:eastAsiaTheme="minorAscii" w:cstheme="minorAscii"/>
          <w:b w:val="0"/>
          <w:bCs w:val="0"/>
          <w:color w:val="auto"/>
          <w:sz w:val="20"/>
          <w:szCs w:val="20"/>
          <w:u w:val="single"/>
        </w:rPr>
      </w:pPr>
    </w:p>
    <w:p w:rsidR="5C560405" w:rsidP="0E185D3F" w:rsidRDefault="5C560405" w14:paraId="5A1C4CA2" w14:textId="7D73FC09">
      <w:pPr>
        <w:pStyle w:val="Normal"/>
        <w:jc w:val="left"/>
        <w:rPr>
          <w:rFonts w:ascii="Aptos" w:hAnsi="Aptos" w:eastAsia="Aptos" w:cs="Aptos" w:asciiTheme="minorAscii" w:hAnsiTheme="minorAscii" w:eastAsiaTheme="minorAscii" w:cstheme="minorAscii"/>
          <w:b w:val="0"/>
          <w:bCs w:val="0"/>
          <w:color w:val="auto"/>
          <w:sz w:val="20"/>
          <w:szCs w:val="20"/>
          <w:u w:val="single"/>
        </w:rPr>
      </w:pPr>
      <w:r w:rsidRPr="0E185D3F" w:rsidR="5C560405">
        <w:rPr>
          <w:rFonts w:ascii="Aptos" w:hAnsi="Aptos" w:eastAsia="Aptos" w:cs="Aptos" w:asciiTheme="minorAscii" w:hAnsiTheme="minorAscii" w:eastAsiaTheme="minorAscii" w:cstheme="minorAscii"/>
          <w:b w:val="0"/>
          <w:bCs w:val="0"/>
          <w:color w:val="auto"/>
          <w:sz w:val="20"/>
          <w:szCs w:val="20"/>
          <w:u w:val="single"/>
        </w:rPr>
        <w:t xml:space="preserve">Introduction </w:t>
      </w:r>
    </w:p>
    <w:p w:rsidR="50ACEF85" w:rsidP="0E185D3F" w:rsidRDefault="50ACEF85" w14:paraId="4C1A7022" w14:textId="08960096">
      <w:pPr>
        <w:pStyle w:val="Normal"/>
        <w:spacing w:before="240" w:beforeAutospacing="off" w:after="240" w:afterAutospacing="off"/>
        <w:jc w:val="left"/>
        <w:rPr>
          <w:rFonts w:ascii="Aptos" w:hAnsi="Aptos" w:eastAsia="Aptos" w:cs="Aptos" w:asciiTheme="minorAscii" w:hAnsiTheme="minorAscii" w:eastAsiaTheme="minorAscii" w:cstheme="minorAscii"/>
          <w:noProof w:val="0"/>
          <w:color w:val="auto"/>
          <w:sz w:val="20"/>
          <w:szCs w:val="20"/>
          <w:lang w:val="en-GB"/>
        </w:rPr>
      </w:pPr>
      <w:r w:rsidRPr="0E185D3F" w:rsidR="50ACEF85">
        <w:rPr>
          <w:rFonts w:ascii="Aptos" w:hAnsi="Aptos" w:eastAsia="Aptos" w:cs="Aptos" w:asciiTheme="minorAscii" w:hAnsiTheme="minorAscii" w:eastAsiaTheme="minorAscii" w:cstheme="minorAscii"/>
          <w:b w:val="0"/>
          <w:bCs w:val="0"/>
          <w:strike w:val="0"/>
          <w:dstrike w:val="0"/>
          <w:noProof w:val="0"/>
          <w:color w:val="auto"/>
          <w:sz w:val="20"/>
          <w:szCs w:val="20"/>
          <w:u w:val="none"/>
          <w:lang w:val="en-GB"/>
        </w:rPr>
        <w:t xml:space="preserve">Physical activity means any bodily movement produced by skeletal muscles that uses up energy. It includes daily tasks, active travel, household chores, and work, alongside planned </w:t>
      </w:r>
      <w:r w:rsidRPr="0E185D3F" w:rsidR="50ACEF85">
        <w:rPr>
          <w:rFonts w:ascii="Aptos" w:hAnsi="Aptos" w:eastAsia="Aptos" w:cs="Aptos" w:asciiTheme="minorAscii" w:hAnsiTheme="minorAscii" w:eastAsiaTheme="minorAscii" w:cstheme="minorAscii"/>
          <w:b w:val="0"/>
          <w:bCs w:val="0"/>
          <w:strike w:val="0"/>
          <w:dstrike w:val="0"/>
          <w:noProof w:val="0"/>
          <w:color w:val="auto"/>
          <w:sz w:val="20"/>
          <w:szCs w:val="20"/>
          <w:u w:val="none"/>
          <w:lang w:val="en-GB"/>
        </w:rPr>
        <w:t>exercise</w:t>
      </w:r>
      <w:r w:rsidRPr="0E185D3F" w:rsidR="50ACEF85">
        <w:rPr>
          <w:rFonts w:ascii="Aptos" w:hAnsi="Aptos" w:eastAsia="Aptos" w:cs="Aptos" w:asciiTheme="minorAscii" w:hAnsiTheme="minorAscii" w:eastAsiaTheme="minorAscii" w:cstheme="minorAscii"/>
          <w:b w:val="0"/>
          <w:bCs w:val="0"/>
          <w:strike w:val="0"/>
          <w:dstrike w:val="0"/>
          <w:noProof w:val="0"/>
          <w:color w:val="auto"/>
          <w:sz w:val="20"/>
          <w:szCs w:val="20"/>
          <w:u w:val="none"/>
          <w:lang w:val="en-GB"/>
        </w:rPr>
        <w:t xml:space="preserve"> and sports </w:t>
      </w:r>
      <w:r w:rsidRPr="0E185D3F" w:rsidR="250DFC35">
        <w:rPr>
          <w:rFonts w:ascii="Aptos" w:hAnsi="Aptos" w:eastAsia="Aptos" w:cs="Aptos" w:asciiTheme="minorAscii" w:hAnsiTheme="minorAscii" w:eastAsiaTheme="minorAscii" w:cstheme="minorAscii"/>
          <w:b w:val="0"/>
          <w:bCs w:val="0"/>
          <w:strike w:val="0"/>
          <w:dstrike w:val="0"/>
          <w:noProof w:val="0"/>
          <w:color w:val="auto"/>
          <w:sz w:val="20"/>
          <w:szCs w:val="20"/>
          <w:u w:val="none"/>
          <w:lang w:val="en-GB"/>
        </w:rPr>
        <w:t>(world</w:t>
      </w:r>
      <w:r w:rsidRPr="0E185D3F" w:rsidR="50ACEF85">
        <w:rPr>
          <w:rFonts w:ascii="Aptos" w:hAnsi="Aptos" w:eastAsia="Aptos" w:cs="Aptos" w:asciiTheme="minorAscii" w:hAnsiTheme="minorAscii" w:eastAsiaTheme="minorAscii" w:cstheme="minorAscii"/>
          <w:b w:val="0"/>
          <w:bCs w:val="0"/>
          <w:strike w:val="0"/>
          <w:dstrike w:val="0"/>
          <w:noProof w:val="0"/>
          <w:color w:val="auto"/>
          <w:sz w:val="20"/>
          <w:szCs w:val="20"/>
          <w:u w:val="none"/>
          <w:lang w:val="en-GB"/>
        </w:rPr>
        <w:t xml:space="preserve"> health organisation</w:t>
      </w:r>
      <w:r w:rsidRPr="0E185D3F" w:rsidR="5770A8B5">
        <w:rPr>
          <w:rFonts w:ascii="Aptos" w:hAnsi="Aptos" w:eastAsia="Aptos" w:cs="Aptos" w:asciiTheme="minorAscii" w:hAnsiTheme="minorAscii" w:eastAsiaTheme="minorAscii" w:cstheme="minorAscii"/>
          <w:b w:val="0"/>
          <w:bCs w:val="0"/>
          <w:strike w:val="0"/>
          <w:dstrike w:val="0"/>
          <w:noProof w:val="0"/>
          <w:color w:val="auto"/>
          <w:sz w:val="20"/>
          <w:szCs w:val="20"/>
          <w:u w:val="none"/>
          <w:lang w:val="en-GB"/>
        </w:rPr>
        <w:t>., 2</w:t>
      </w:r>
      <w:r w:rsidRPr="0E185D3F" w:rsidR="585605DF">
        <w:rPr>
          <w:rFonts w:ascii="Aptos" w:hAnsi="Aptos" w:eastAsia="Aptos" w:cs="Aptos" w:asciiTheme="minorAscii" w:hAnsiTheme="minorAscii" w:eastAsiaTheme="minorAscii" w:cstheme="minorAscii"/>
          <w:b w:val="0"/>
          <w:bCs w:val="0"/>
          <w:strike w:val="0"/>
          <w:dstrike w:val="0"/>
          <w:noProof w:val="0"/>
          <w:color w:val="auto"/>
          <w:sz w:val="20"/>
          <w:szCs w:val="20"/>
          <w:u w:val="none"/>
          <w:lang w:val="en-GB"/>
        </w:rPr>
        <w:t>024</w:t>
      </w:r>
      <w:r w:rsidRPr="0E185D3F" w:rsidR="23A76B55">
        <w:rPr>
          <w:rFonts w:ascii="Aptos" w:hAnsi="Aptos" w:eastAsia="Aptos" w:cs="Aptos" w:asciiTheme="minorAscii" w:hAnsiTheme="minorAscii" w:eastAsiaTheme="minorAscii" w:cstheme="minorAscii"/>
          <w:b w:val="0"/>
          <w:bCs w:val="0"/>
          <w:strike w:val="0"/>
          <w:dstrike w:val="0"/>
          <w:noProof w:val="0"/>
          <w:color w:val="auto"/>
          <w:sz w:val="20"/>
          <w:szCs w:val="20"/>
          <w:u w:val="none"/>
          <w:lang w:val="en-GB"/>
        </w:rPr>
        <w:t>). Regular physical activity provides significant physical and mental health be</w:t>
      </w:r>
      <w:r w:rsidRPr="0E185D3F" w:rsidR="23A76B55">
        <w:rPr>
          <w:rFonts w:ascii="Aptos" w:hAnsi="Aptos" w:eastAsia="Aptos" w:cs="Aptos" w:asciiTheme="minorAscii" w:hAnsiTheme="minorAscii" w:eastAsiaTheme="minorAscii" w:cstheme="minorAscii"/>
          <w:b w:val="0"/>
          <w:bCs w:val="0"/>
          <w:strike w:val="0"/>
          <w:dstrike w:val="0"/>
          <w:noProof w:val="0"/>
          <w:color w:val="auto"/>
          <w:sz w:val="20"/>
          <w:szCs w:val="20"/>
          <w:u w:val="none"/>
          <w:lang w:val="en-GB"/>
        </w:rPr>
        <w:t xml:space="preserve">nefits </w:t>
      </w:r>
      <w:r w:rsidRPr="0E185D3F" w:rsidR="0ADC7F73">
        <w:rPr>
          <w:rFonts w:ascii="Aptos" w:hAnsi="Aptos" w:eastAsia="Aptos" w:cs="Aptos" w:asciiTheme="minorAscii" w:hAnsiTheme="minorAscii" w:eastAsiaTheme="minorAscii" w:cstheme="minorAscii"/>
          <w:b w:val="0"/>
          <w:bCs w:val="0"/>
          <w:strike w:val="0"/>
          <w:dstrike w:val="0"/>
          <w:noProof w:val="0"/>
          <w:color w:val="auto"/>
          <w:sz w:val="20"/>
          <w:szCs w:val="20"/>
          <w:u w:val="none"/>
          <w:lang w:val="en-GB"/>
        </w:rPr>
        <w:t>su</w:t>
      </w:r>
      <w:r w:rsidRPr="0E185D3F" w:rsidR="01BC82E3">
        <w:rPr>
          <w:rFonts w:ascii="Aptos" w:hAnsi="Aptos" w:eastAsia="Aptos" w:cs="Aptos" w:asciiTheme="minorAscii" w:hAnsiTheme="minorAscii" w:eastAsiaTheme="minorAscii" w:cstheme="minorAscii"/>
          <w:b w:val="0"/>
          <w:bCs w:val="0"/>
          <w:strike w:val="0"/>
          <w:dstrike w:val="0"/>
          <w:noProof w:val="0"/>
          <w:color w:val="auto"/>
          <w:sz w:val="20"/>
          <w:szCs w:val="20"/>
          <w:u w:val="none"/>
          <w:lang w:val="en-GB"/>
        </w:rPr>
        <w:t xml:space="preserve">ch as it can </w:t>
      </w:r>
      <w:r w:rsidRPr="0E185D3F" w:rsidR="04D5AADC">
        <w:rPr>
          <w:rFonts w:ascii="Aptos" w:hAnsi="Aptos" w:eastAsia="Aptos" w:cs="Aptos" w:asciiTheme="minorAscii" w:hAnsiTheme="minorAscii" w:eastAsiaTheme="minorAscii" w:cstheme="minorAscii"/>
          <w:b w:val="0"/>
          <w:bCs w:val="0"/>
          <w:strike w:val="0"/>
          <w:dstrike w:val="0"/>
          <w:noProof w:val="0"/>
          <w:color w:val="auto"/>
          <w:sz w:val="20"/>
          <w:szCs w:val="20"/>
          <w:u w:val="none"/>
          <w:lang w:val="en-GB"/>
        </w:rPr>
        <w:t>help prevent</w:t>
      </w:r>
      <w:r w:rsidRPr="0E185D3F" w:rsidR="42B9B865">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w:t>
      </w:r>
      <w:r w:rsidRPr="0E185D3F" w:rsidR="5F81B12B">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and manage</w:t>
      </w:r>
      <w:r w:rsidRPr="0E185D3F" w:rsidR="373A3FB1">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w:t>
      </w:r>
      <w:r w:rsidRPr="0E185D3F" w:rsidR="5F81B12B">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noncommunicable diseases such as cardiovascular diseases, cancer and diabetes and reduces symptoms of depression and anxiety, enhances brain health, and can improve overall well-being </w:t>
      </w:r>
      <w:r w:rsidRPr="0E185D3F" w:rsidR="6781415E">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w:t>
      </w:r>
      <w:r w:rsidRPr="0E185D3F" w:rsidR="5F81B12B">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world health organisation</w:t>
      </w:r>
      <w:r w:rsidRPr="0E185D3F" w:rsidR="42C9CA07">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w:t>
      </w:r>
      <w:r w:rsidRPr="0E185D3F" w:rsidR="3F3ABB27">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2024</w:t>
      </w:r>
      <w:r w:rsidRPr="0E185D3F" w:rsidR="08F22888">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following the benefits of physical activity the NHS</w:t>
      </w:r>
      <w:r w:rsidRPr="0E185D3F" w:rsidR="297CA6FF">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(2024) states </w:t>
      </w:r>
      <w:r w:rsidRPr="0E185D3F" w:rsidR="297CA6FF">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Adults aged 1</w:t>
      </w:r>
      <w:r w:rsidRPr="0E185D3F" w:rsidR="2F46ACDF">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9</w:t>
      </w:r>
      <w:r w:rsidRPr="0E185D3F" w:rsidR="297CA6FF">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–64 years old Should do</w:t>
      </w:r>
      <w:r w:rsidRPr="0E185D3F" w:rsidR="4EA15C0E">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some type of physical activity every </w:t>
      </w:r>
      <w:r w:rsidRPr="0E185D3F" w:rsidR="3E78E165">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day, the guidelines suggest that you should aim to do</w:t>
      </w:r>
      <w:r w:rsidRPr="0E185D3F" w:rsidR="297CA6FF">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at least 150 minutes of moderate-intensity physical activity throughout the week or do at least 75 minutes of vigorous-intensity physical activity, or an equivalent combination of </w:t>
      </w:r>
      <w:r w:rsidRPr="0E185D3F" w:rsidR="7962D043">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both. Despite the</w:t>
      </w:r>
      <w:r w:rsidRPr="0E185D3F" w:rsidR="5D6FC8E3">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recommendations 35.4%</w:t>
      </w:r>
      <w:r w:rsidRPr="0E185D3F" w:rsidR="4BE73CC3">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w:t>
      </w:r>
      <w:r w:rsidRPr="0E185D3F" w:rsidR="654B3B9D">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adults </w:t>
      </w:r>
      <w:r w:rsidRPr="0E185D3F" w:rsidR="4BE73CC3">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fall beyond the recommended levels</w:t>
      </w:r>
      <w:r w:rsidRPr="0E185D3F" w:rsidR="2C0F9592">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across the UK and globally stated</w:t>
      </w:r>
      <w:r w:rsidRPr="0E185D3F" w:rsidR="2ED3CA8D">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sports </w:t>
      </w:r>
      <w:r w:rsidRPr="0E185D3F" w:rsidR="3BDB78C5">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England</w:t>
      </w:r>
      <w:r w:rsidRPr="0E185D3F" w:rsidR="2ED3CA8D">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(2026</w:t>
      </w:r>
      <w:r w:rsidRPr="0E185D3F" w:rsidR="2153DD74">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However,</w:t>
      </w:r>
      <w:r w:rsidRPr="0E185D3F" w:rsidR="79D33153">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stats show that women in </w:t>
      </w:r>
      <w:r w:rsidRPr="0E185D3F" w:rsidR="2655A4A6">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particular</w:t>
      </w:r>
      <w:r w:rsidRPr="0E185D3F" w:rsidR="79D33153">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w:t>
      </w:r>
      <w:r w:rsidRPr="0E185D3F" w:rsidR="02B9F572">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display less participation in physical </w:t>
      </w:r>
      <w:r w:rsidRPr="0E185D3F" w:rsidR="606850F0">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activity</w:t>
      </w:r>
      <w:r w:rsidRPr="0E185D3F" w:rsidR="02B9F572">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the</w:t>
      </w:r>
      <w:r w:rsidRPr="0E185D3F" w:rsidR="1788219A">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n </w:t>
      </w:r>
      <w:r w:rsidRPr="0E185D3F" w:rsidR="02B9F572">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men the </w:t>
      </w:r>
      <w:r w:rsidRPr="0E185D3F" w:rsidR="1516FFA5">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percentages</w:t>
      </w:r>
      <w:r w:rsidRPr="0E185D3F" w:rsidR="290FD3A6">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being 62.2% for women and then 67.3% for men </w:t>
      </w:r>
      <w:r w:rsidRPr="0E185D3F" w:rsidR="747B5B1B">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w:t>
      </w:r>
      <w:r w:rsidRPr="0E185D3F" w:rsidR="21205988">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Sports England</w:t>
      </w:r>
      <w:r w:rsidRPr="0E185D3F" w:rsidR="747B5B1B">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.,2026</w:t>
      </w:r>
      <w:r w:rsidRPr="0E185D3F" w:rsidR="01E299BA">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This shows there is</w:t>
      </w:r>
      <w:r w:rsidRPr="0E185D3F" w:rsidR="4184010D">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a gender gap within sports and physical activity</w:t>
      </w:r>
      <w:r w:rsidRPr="0E185D3F" w:rsidR="01E299BA">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w:t>
      </w:r>
      <w:r w:rsidRPr="0E185D3F" w:rsidR="127CAFC2">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which is </w:t>
      </w:r>
      <w:r w:rsidRPr="0E185D3F" w:rsidR="01E299BA">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major concern for women's participation </w:t>
      </w:r>
      <w:r w:rsidRPr="0E185D3F" w:rsidR="37A7E141">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and engagement to</w:t>
      </w:r>
      <w:r w:rsidRPr="0E185D3F" w:rsidR="01E299BA">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sports and physical activity </w:t>
      </w:r>
      <w:r w:rsidRPr="0E185D3F" w:rsidR="4E04DC8B">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specifically. Women face multiple barriers </w:t>
      </w:r>
      <w:r w:rsidRPr="0E185D3F" w:rsidR="58D3220A">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to participation in sports and physical activity</w:t>
      </w:r>
      <w:r w:rsidRPr="0E185D3F" w:rsidR="1A9CB76B">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such as </w:t>
      </w:r>
      <w:r w:rsidRPr="0E185D3F" w:rsidR="1A9CB76B">
        <w:rPr>
          <w:rFonts w:ascii="Aptos" w:hAnsi="Aptos" w:eastAsia="Aptos" w:cs="Aptos" w:asciiTheme="minorAscii" w:hAnsiTheme="minorAscii" w:eastAsiaTheme="minorAscii" w:cstheme="minorAscii"/>
          <w:noProof w:val="0"/>
          <w:color w:val="auto"/>
          <w:sz w:val="20"/>
          <w:szCs w:val="20"/>
          <w:lang w:val="en-GB"/>
        </w:rPr>
        <w:t xml:space="preserve">women in </w:t>
      </w:r>
      <w:r w:rsidRPr="0E185D3F" w:rsidR="2C39D33F">
        <w:rPr>
          <w:rFonts w:ascii="Aptos" w:hAnsi="Aptos" w:eastAsia="Aptos" w:cs="Aptos" w:asciiTheme="minorAscii" w:hAnsiTheme="minorAscii" w:eastAsiaTheme="minorAscii" w:cstheme="minorAscii"/>
          <w:noProof w:val="0"/>
          <w:color w:val="auto"/>
          <w:sz w:val="20"/>
          <w:szCs w:val="20"/>
          <w:lang w:val="en-GB"/>
        </w:rPr>
        <w:t xml:space="preserve">their </w:t>
      </w:r>
      <w:r w:rsidRPr="0E185D3F" w:rsidR="1A9CB76B">
        <w:rPr>
          <w:rFonts w:ascii="Aptos" w:hAnsi="Aptos" w:eastAsia="Aptos" w:cs="Aptos" w:asciiTheme="minorAscii" w:hAnsiTheme="minorAscii" w:eastAsiaTheme="minorAscii" w:cstheme="minorAscii"/>
          <w:noProof w:val="0"/>
          <w:color w:val="auto"/>
          <w:sz w:val="20"/>
          <w:szCs w:val="20"/>
          <w:lang w:val="en-GB"/>
        </w:rPr>
        <w:t xml:space="preserve">midlife and beyond </w:t>
      </w:r>
      <w:r w:rsidRPr="0E185D3F" w:rsidR="0BC6F518">
        <w:rPr>
          <w:rFonts w:ascii="Aptos" w:hAnsi="Aptos" w:eastAsia="Aptos" w:cs="Aptos" w:asciiTheme="minorAscii" w:hAnsiTheme="minorAscii" w:eastAsiaTheme="minorAscii" w:cstheme="minorAscii"/>
          <w:noProof w:val="0"/>
          <w:color w:val="auto"/>
          <w:sz w:val="20"/>
          <w:szCs w:val="20"/>
          <w:lang w:val="en-GB"/>
        </w:rPr>
        <w:t>experience</w:t>
      </w:r>
      <w:r w:rsidRPr="0E185D3F" w:rsidR="1A9CB76B">
        <w:rPr>
          <w:rFonts w:ascii="Aptos" w:hAnsi="Aptos" w:eastAsia="Aptos" w:cs="Aptos" w:asciiTheme="minorAscii" w:hAnsiTheme="minorAscii" w:eastAsiaTheme="minorAscii" w:cstheme="minorAscii"/>
          <w:noProof w:val="0"/>
          <w:color w:val="auto"/>
          <w:sz w:val="20"/>
          <w:szCs w:val="20"/>
          <w:lang w:val="en-GB"/>
        </w:rPr>
        <w:t xml:space="preserve"> perimenopausal and menopausal symptoms, gendered caring responsibilities for children and elderly relatives, and the time pressures of work when many women are at the peak of their careers</w:t>
      </w:r>
      <w:r w:rsidRPr="0E185D3F" w:rsidR="38B7DC50">
        <w:rPr>
          <w:rFonts w:ascii="Aptos" w:hAnsi="Aptos" w:eastAsia="Aptos" w:cs="Aptos" w:asciiTheme="minorAscii" w:hAnsiTheme="minorAscii" w:eastAsiaTheme="minorAscii" w:cstheme="minorAscii"/>
          <w:noProof w:val="0"/>
          <w:color w:val="auto"/>
          <w:sz w:val="20"/>
          <w:szCs w:val="20"/>
          <w:lang w:val="en-GB"/>
        </w:rPr>
        <w:t xml:space="preserve"> stated house of commons (2024</w:t>
      </w:r>
      <w:r w:rsidRPr="0E185D3F" w:rsidR="0BAEA9BA">
        <w:rPr>
          <w:rFonts w:ascii="Aptos" w:hAnsi="Aptos" w:eastAsia="Aptos" w:cs="Aptos" w:asciiTheme="minorAscii" w:hAnsiTheme="minorAscii" w:eastAsiaTheme="minorAscii" w:cstheme="minorAscii"/>
          <w:noProof w:val="0"/>
          <w:color w:val="auto"/>
          <w:sz w:val="20"/>
          <w:szCs w:val="20"/>
          <w:lang w:val="en-GB"/>
        </w:rPr>
        <w:t>). whereas girls face challenges such as a combination of gender stereotypes that promote the very outdated notion that sport is a predominately male sphere, and health and wellbeing issues experienced only or predominately by girls</w:t>
      </w:r>
      <w:r w:rsidRPr="0E185D3F" w:rsidR="262F9F9B">
        <w:rPr>
          <w:rFonts w:ascii="Aptos" w:hAnsi="Aptos" w:eastAsia="Aptos" w:cs="Aptos" w:asciiTheme="minorAscii" w:hAnsiTheme="minorAscii" w:eastAsiaTheme="minorAscii" w:cstheme="minorAscii"/>
          <w:noProof w:val="0"/>
          <w:color w:val="auto"/>
          <w:sz w:val="20"/>
          <w:szCs w:val="20"/>
          <w:lang w:val="en-GB"/>
        </w:rPr>
        <w:t xml:space="preserve"> (house o</w:t>
      </w:r>
      <w:r w:rsidRPr="0E185D3F" w:rsidR="262F9F9B">
        <w:rPr>
          <w:rFonts w:ascii="Aptos" w:hAnsi="Aptos" w:eastAsia="Aptos" w:cs="Aptos" w:asciiTheme="minorAscii" w:hAnsiTheme="minorAscii" w:eastAsiaTheme="minorAscii" w:cstheme="minorAscii"/>
          <w:noProof w:val="0"/>
          <w:color w:val="auto"/>
          <w:sz w:val="20"/>
          <w:szCs w:val="20"/>
          <w:lang w:val="en-GB"/>
        </w:rPr>
        <w:t xml:space="preserve">f commons.,2024) </w:t>
      </w:r>
      <w:r w:rsidRPr="0E185D3F" w:rsidR="0B49AF35">
        <w:rPr>
          <w:rFonts w:ascii="Aptos" w:hAnsi="Aptos" w:eastAsia="Aptos" w:cs="Aptos" w:asciiTheme="minorAscii" w:hAnsiTheme="minorAscii" w:eastAsiaTheme="minorAscii" w:cstheme="minorAscii"/>
          <w:noProof w:val="0"/>
          <w:color w:val="auto"/>
          <w:sz w:val="20"/>
          <w:szCs w:val="20"/>
          <w:lang w:val="en-GB"/>
        </w:rPr>
        <w:t xml:space="preserve">These differences suggest that women's participation is influenced by a combination of personal, social and structural factors that may vary across life stages. Therefore, understanding women's motivations and experiences is important for </w:t>
      </w:r>
      <w:r w:rsidRPr="0E185D3F" w:rsidR="0B49AF35">
        <w:rPr>
          <w:rFonts w:ascii="Aptos" w:hAnsi="Aptos" w:eastAsia="Aptos" w:cs="Aptos" w:asciiTheme="minorAscii" w:hAnsiTheme="minorAscii" w:eastAsiaTheme="minorAscii" w:cstheme="minorAscii"/>
          <w:noProof w:val="0"/>
          <w:color w:val="auto"/>
          <w:sz w:val="20"/>
          <w:szCs w:val="20"/>
          <w:lang w:val="en-GB"/>
        </w:rPr>
        <w:t>identifying</w:t>
      </w:r>
      <w:r w:rsidRPr="0E185D3F" w:rsidR="0B49AF35">
        <w:rPr>
          <w:rFonts w:ascii="Aptos" w:hAnsi="Aptos" w:eastAsia="Aptos" w:cs="Aptos" w:asciiTheme="minorAscii" w:hAnsiTheme="minorAscii" w:eastAsiaTheme="minorAscii" w:cstheme="minorAscii"/>
          <w:noProof w:val="0"/>
          <w:color w:val="auto"/>
          <w:sz w:val="20"/>
          <w:szCs w:val="20"/>
          <w:lang w:val="en-GB"/>
        </w:rPr>
        <w:t xml:space="preserve"> factors that encourage participation and barriers that may prevent them from engaging in physical activity.</w:t>
      </w:r>
      <w:r w:rsidRPr="0E185D3F" w:rsidR="57D0E4CB">
        <w:rPr>
          <w:rFonts w:ascii="Aptos" w:hAnsi="Aptos" w:eastAsia="Aptos" w:cs="Aptos" w:asciiTheme="minorAscii" w:hAnsiTheme="minorAscii" w:eastAsiaTheme="minorAscii" w:cstheme="minorAscii"/>
          <w:noProof w:val="0"/>
          <w:color w:val="auto"/>
          <w:sz w:val="20"/>
          <w:szCs w:val="20"/>
          <w:lang w:val="en-GB"/>
        </w:rPr>
        <w:t xml:space="preserve">in addition to these external </w:t>
      </w:r>
      <w:r w:rsidRPr="0E185D3F" w:rsidR="05593229">
        <w:rPr>
          <w:rFonts w:ascii="Aptos" w:hAnsi="Aptos" w:eastAsia="Aptos" w:cs="Aptos" w:asciiTheme="minorAscii" w:hAnsiTheme="minorAscii" w:eastAsiaTheme="minorAscii" w:cstheme="minorAscii"/>
          <w:noProof w:val="0"/>
          <w:color w:val="auto"/>
          <w:sz w:val="20"/>
          <w:szCs w:val="20"/>
          <w:lang w:val="en-GB"/>
        </w:rPr>
        <w:t>barriers, motivation</w:t>
      </w:r>
      <w:r w:rsidRPr="0E185D3F" w:rsidR="57D0E4CB">
        <w:rPr>
          <w:rFonts w:ascii="Aptos" w:hAnsi="Aptos" w:eastAsia="Aptos" w:cs="Aptos" w:asciiTheme="minorAscii" w:hAnsiTheme="minorAscii" w:eastAsiaTheme="minorAscii" w:cstheme="minorAscii"/>
          <w:noProof w:val="0"/>
          <w:color w:val="auto"/>
          <w:sz w:val="20"/>
          <w:szCs w:val="20"/>
          <w:lang w:val="en-GB"/>
        </w:rPr>
        <w:t xml:space="preserve"> may play </w:t>
      </w:r>
      <w:r w:rsidRPr="0E185D3F" w:rsidR="57D0E4CB">
        <w:rPr>
          <w:rFonts w:ascii="Aptos" w:hAnsi="Aptos" w:eastAsia="Aptos" w:cs="Aptos" w:asciiTheme="minorAscii" w:hAnsiTheme="minorAscii" w:eastAsiaTheme="minorAscii" w:cstheme="minorAscii"/>
          <w:noProof w:val="0"/>
          <w:color w:val="auto"/>
          <w:sz w:val="20"/>
          <w:szCs w:val="20"/>
          <w:lang w:val="en-GB"/>
        </w:rPr>
        <w:t>a</w:t>
      </w:r>
      <w:r w:rsidRPr="0E185D3F" w:rsidR="5C4F1032">
        <w:rPr>
          <w:rFonts w:ascii="Aptos" w:hAnsi="Aptos" w:eastAsia="Aptos" w:cs="Aptos" w:asciiTheme="minorAscii" w:hAnsiTheme="minorAscii" w:eastAsiaTheme="minorAscii" w:cstheme="minorAscii"/>
          <w:noProof w:val="0"/>
          <w:color w:val="auto"/>
          <w:sz w:val="20"/>
          <w:szCs w:val="20"/>
          <w:lang w:val="en-GB"/>
        </w:rPr>
        <w:t>n important role</w:t>
      </w:r>
      <w:r w:rsidRPr="0E185D3F" w:rsidR="5C4F1032">
        <w:rPr>
          <w:rFonts w:ascii="Aptos" w:hAnsi="Aptos" w:eastAsia="Aptos" w:cs="Aptos" w:asciiTheme="minorAscii" w:hAnsiTheme="minorAscii" w:eastAsiaTheme="minorAscii" w:cstheme="minorAscii"/>
          <w:noProof w:val="0"/>
          <w:color w:val="auto"/>
          <w:sz w:val="20"/>
          <w:szCs w:val="20"/>
          <w:lang w:val="en-GB"/>
        </w:rPr>
        <w:t xml:space="preserve"> in </w:t>
      </w:r>
      <w:r w:rsidRPr="0E185D3F" w:rsidR="42F9263D">
        <w:rPr>
          <w:rFonts w:ascii="Aptos" w:hAnsi="Aptos" w:eastAsia="Aptos" w:cs="Aptos" w:asciiTheme="minorAscii" w:hAnsiTheme="minorAscii" w:eastAsiaTheme="minorAscii" w:cstheme="minorAscii"/>
          <w:noProof w:val="0"/>
          <w:color w:val="auto"/>
          <w:sz w:val="20"/>
          <w:szCs w:val="20"/>
          <w:lang w:val="en-GB"/>
        </w:rPr>
        <w:t>women's</w:t>
      </w:r>
      <w:r w:rsidRPr="0E185D3F" w:rsidR="5C4F1032">
        <w:rPr>
          <w:rFonts w:ascii="Aptos" w:hAnsi="Aptos" w:eastAsia="Aptos" w:cs="Aptos" w:asciiTheme="minorAscii" w:hAnsiTheme="minorAscii" w:eastAsiaTheme="minorAscii" w:cstheme="minorAscii"/>
          <w:noProof w:val="0"/>
          <w:color w:val="auto"/>
          <w:sz w:val="20"/>
          <w:szCs w:val="20"/>
          <w:lang w:val="en-GB"/>
        </w:rPr>
        <w:t xml:space="preserve"> participation in physical activity.</w:t>
      </w:r>
      <w:r w:rsidRPr="0E185D3F" w:rsidR="0B644E9F">
        <w:rPr>
          <w:rFonts w:ascii="Aptos" w:hAnsi="Aptos" w:eastAsia="Aptos" w:cs="Aptos" w:asciiTheme="minorAscii" w:hAnsiTheme="minorAscii" w:eastAsiaTheme="minorAscii" w:cstheme="minorAscii"/>
          <w:noProof w:val="0"/>
          <w:color w:val="auto"/>
          <w:sz w:val="20"/>
          <w:szCs w:val="20"/>
          <w:lang w:val="en-GB"/>
        </w:rPr>
        <w:t xml:space="preserve"> </w:t>
      </w:r>
      <w:r w:rsidRPr="0E185D3F" w:rsidR="5C4F1032">
        <w:rPr>
          <w:rFonts w:ascii="Aptos" w:hAnsi="Aptos" w:eastAsia="Aptos" w:cs="Aptos" w:asciiTheme="minorAscii" w:hAnsiTheme="minorAscii" w:eastAsiaTheme="minorAscii" w:cstheme="minorAscii"/>
          <w:noProof w:val="0"/>
          <w:color w:val="auto"/>
          <w:sz w:val="20"/>
          <w:szCs w:val="20"/>
          <w:lang w:val="en-GB"/>
        </w:rPr>
        <w:t xml:space="preserve">Some women may </w:t>
      </w:r>
      <w:r w:rsidRPr="0E185D3F" w:rsidR="0CC4631C">
        <w:rPr>
          <w:rFonts w:ascii="Aptos" w:hAnsi="Aptos" w:eastAsia="Aptos" w:cs="Aptos" w:asciiTheme="minorAscii" w:hAnsiTheme="minorAscii" w:eastAsiaTheme="minorAscii" w:cstheme="minorAscii"/>
          <w:noProof w:val="0"/>
          <w:color w:val="auto"/>
          <w:sz w:val="20"/>
          <w:szCs w:val="20"/>
          <w:lang w:val="en-GB"/>
        </w:rPr>
        <w:t xml:space="preserve">exercise because they enjoy it or value its health </w:t>
      </w:r>
      <w:r w:rsidRPr="0E185D3F" w:rsidR="3CF0F32D">
        <w:rPr>
          <w:rFonts w:ascii="Aptos" w:hAnsi="Aptos" w:eastAsia="Aptos" w:cs="Aptos" w:asciiTheme="minorAscii" w:hAnsiTheme="minorAscii" w:eastAsiaTheme="minorAscii" w:cstheme="minorAscii"/>
          <w:noProof w:val="0"/>
          <w:color w:val="auto"/>
          <w:sz w:val="20"/>
          <w:szCs w:val="20"/>
          <w:lang w:val="en-GB"/>
        </w:rPr>
        <w:t xml:space="preserve">benefits, </w:t>
      </w:r>
      <w:r w:rsidRPr="0E185D3F" w:rsidR="3CF0F32D">
        <w:rPr>
          <w:rFonts w:ascii="Aptos" w:hAnsi="Aptos" w:eastAsia="Aptos" w:cs="Aptos" w:asciiTheme="minorAscii" w:hAnsiTheme="minorAscii" w:eastAsiaTheme="minorAscii" w:cstheme="minorAscii"/>
          <w:noProof w:val="0"/>
          <w:color w:val="auto"/>
          <w:sz w:val="20"/>
          <w:szCs w:val="20"/>
          <w:lang w:val="en-GB"/>
        </w:rPr>
        <w:t>whereas</w:t>
      </w:r>
      <w:r w:rsidRPr="0E185D3F" w:rsidR="0CC4631C">
        <w:rPr>
          <w:rFonts w:ascii="Aptos" w:hAnsi="Aptos" w:eastAsia="Aptos" w:cs="Aptos" w:asciiTheme="minorAscii" w:hAnsiTheme="minorAscii" w:eastAsiaTheme="minorAscii" w:cstheme="minorAscii"/>
          <w:noProof w:val="0"/>
          <w:color w:val="auto"/>
          <w:sz w:val="20"/>
          <w:szCs w:val="20"/>
          <w:lang w:val="en-GB"/>
        </w:rPr>
        <w:t xml:space="preserve"> </w:t>
      </w:r>
      <w:r w:rsidRPr="0E185D3F" w:rsidR="4EC96B3B">
        <w:rPr>
          <w:rFonts w:ascii="Aptos" w:hAnsi="Aptos" w:eastAsia="Aptos" w:cs="Aptos" w:asciiTheme="minorAscii" w:hAnsiTheme="minorAscii" w:eastAsiaTheme="minorAscii" w:cstheme="minorAscii"/>
          <w:noProof w:val="0"/>
          <w:color w:val="auto"/>
          <w:sz w:val="20"/>
          <w:szCs w:val="20"/>
          <w:lang w:val="en-GB"/>
        </w:rPr>
        <w:t xml:space="preserve">others may be influenced by external expectations </w:t>
      </w:r>
      <w:r w:rsidRPr="0E185D3F" w:rsidR="4901C994">
        <w:rPr>
          <w:rFonts w:ascii="Aptos" w:hAnsi="Aptos" w:eastAsia="Aptos" w:cs="Aptos" w:asciiTheme="minorAscii" w:hAnsiTheme="minorAscii" w:eastAsiaTheme="minorAscii" w:cstheme="minorAscii"/>
          <w:noProof w:val="0"/>
          <w:color w:val="auto"/>
          <w:sz w:val="20"/>
          <w:szCs w:val="20"/>
          <w:lang w:val="en-GB"/>
        </w:rPr>
        <w:t>limited</w:t>
      </w:r>
      <w:r w:rsidRPr="0E185D3F" w:rsidR="4EC96B3B">
        <w:rPr>
          <w:rFonts w:ascii="Aptos" w:hAnsi="Aptos" w:eastAsia="Aptos" w:cs="Aptos" w:asciiTheme="minorAscii" w:hAnsiTheme="minorAscii" w:eastAsiaTheme="minorAscii" w:cstheme="minorAscii"/>
          <w:noProof w:val="0"/>
          <w:color w:val="auto"/>
          <w:sz w:val="20"/>
          <w:szCs w:val="20"/>
          <w:lang w:val="en-GB"/>
        </w:rPr>
        <w:t xml:space="preserve"> </w:t>
      </w:r>
      <w:r w:rsidRPr="0E185D3F" w:rsidR="471B744C">
        <w:rPr>
          <w:rFonts w:ascii="Aptos" w:hAnsi="Aptos" w:eastAsia="Aptos" w:cs="Aptos" w:asciiTheme="minorAscii" w:hAnsiTheme="minorAscii" w:eastAsiaTheme="minorAscii" w:cstheme="minorAscii"/>
          <w:noProof w:val="0"/>
          <w:color w:val="auto"/>
          <w:sz w:val="20"/>
          <w:szCs w:val="20"/>
          <w:lang w:val="en-GB"/>
        </w:rPr>
        <w:t>motivation. Exploring</w:t>
      </w:r>
      <w:r w:rsidRPr="0E185D3F" w:rsidR="4EC96B3B">
        <w:rPr>
          <w:rFonts w:ascii="Aptos" w:hAnsi="Aptos" w:eastAsia="Aptos" w:cs="Aptos" w:asciiTheme="minorAscii" w:hAnsiTheme="minorAscii" w:eastAsiaTheme="minorAscii" w:cstheme="minorAscii"/>
          <w:noProof w:val="0"/>
          <w:color w:val="auto"/>
          <w:sz w:val="20"/>
          <w:szCs w:val="20"/>
          <w:lang w:val="en-GB"/>
        </w:rPr>
        <w:t xml:space="preserve"> these </w:t>
      </w:r>
      <w:r w:rsidRPr="0E185D3F" w:rsidR="4C874184">
        <w:rPr>
          <w:rFonts w:ascii="Aptos" w:hAnsi="Aptos" w:eastAsia="Aptos" w:cs="Aptos" w:asciiTheme="minorAscii" w:hAnsiTheme="minorAscii" w:eastAsiaTheme="minorAscii" w:cstheme="minorAscii"/>
          <w:noProof w:val="0"/>
          <w:color w:val="auto"/>
          <w:sz w:val="20"/>
          <w:szCs w:val="20"/>
          <w:lang w:val="en-GB"/>
        </w:rPr>
        <w:t>different</w:t>
      </w:r>
      <w:r w:rsidRPr="0E185D3F" w:rsidR="4EC96B3B">
        <w:rPr>
          <w:rFonts w:ascii="Aptos" w:hAnsi="Aptos" w:eastAsia="Aptos" w:cs="Aptos" w:asciiTheme="minorAscii" w:hAnsiTheme="minorAscii" w:eastAsiaTheme="minorAscii" w:cstheme="minorAscii"/>
          <w:noProof w:val="0"/>
          <w:color w:val="auto"/>
          <w:sz w:val="20"/>
          <w:szCs w:val="20"/>
          <w:lang w:val="en-GB"/>
        </w:rPr>
        <w:t xml:space="preserve"> forms of motivation </w:t>
      </w:r>
      <w:r w:rsidRPr="0E185D3F" w:rsidR="1DE6FC52">
        <w:rPr>
          <w:rFonts w:ascii="Aptos" w:hAnsi="Aptos" w:eastAsia="Aptos" w:cs="Aptos" w:asciiTheme="minorAscii" w:hAnsiTheme="minorAscii" w:eastAsiaTheme="minorAscii" w:cstheme="minorAscii"/>
          <w:noProof w:val="0"/>
          <w:color w:val="auto"/>
          <w:sz w:val="20"/>
          <w:szCs w:val="20"/>
          <w:lang w:val="en-GB"/>
        </w:rPr>
        <w:t>may help explain variations in participation (</w:t>
      </w:r>
      <w:r w:rsidRPr="0E185D3F" w:rsidR="1DE6FC52">
        <w:rPr>
          <w:rFonts w:ascii="Aptos" w:hAnsi="Aptos" w:eastAsia="Aptos" w:cs="Aptos" w:asciiTheme="minorAscii" w:hAnsiTheme="minorAscii" w:eastAsiaTheme="minorAscii" w:cstheme="minorAscii"/>
          <w:noProof w:val="0"/>
          <w:color w:val="auto"/>
          <w:sz w:val="20"/>
          <w:szCs w:val="20"/>
          <w:lang w:val="en-GB"/>
        </w:rPr>
        <w:t>Teixeira et al.,2012).</w:t>
      </w:r>
    </w:p>
    <w:p w:rsidR="0E185D3F" w:rsidP="0E185D3F" w:rsidRDefault="0E185D3F" w14:paraId="0B70D147" w14:textId="6D66CDE2">
      <w:pPr>
        <w:pStyle w:val="Normal"/>
        <w:spacing w:before="240" w:beforeAutospacing="off" w:after="240" w:afterAutospacing="off"/>
        <w:jc w:val="left"/>
        <w:rPr>
          <w:rFonts w:ascii="Aptos" w:hAnsi="Aptos" w:eastAsia="Aptos" w:cs="Aptos" w:asciiTheme="minorAscii" w:hAnsiTheme="minorAscii" w:eastAsiaTheme="minorAscii" w:cstheme="minorAscii"/>
          <w:noProof w:val="0"/>
          <w:color w:val="auto"/>
          <w:sz w:val="20"/>
          <w:szCs w:val="20"/>
          <w:lang w:val="en-GB"/>
        </w:rPr>
      </w:pPr>
    </w:p>
    <w:p w:rsidR="0E185D3F" w:rsidP="0E185D3F" w:rsidRDefault="0E185D3F" w14:paraId="439066A8" w14:textId="56DD4766">
      <w:pPr>
        <w:pStyle w:val="Normal"/>
        <w:shd w:val="clear" w:color="auto" w:fill="FFFFFF" w:themeFill="background1"/>
        <w:spacing w:before="240" w:beforeAutospacing="off" w:after="240" w:afterAutospacing="off"/>
        <w:jc w:val="left"/>
        <w:rPr>
          <w:rFonts w:ascii="Aptos" w:hAnsi="Aptos" w:eastAsia="Aptos" w:cs="Aptos" w:asciiTheme="minorAscii" w:hAnsiTheme="minorAscii" w:eastAsiaTheme="minorAscii" w:cstheme="minorAscii"/>
          <w:noProof w:val="0"/>
          <w:color w:val="auto"/>
          <w:sz w:val="20"/>
          <w:szCs w:val="20"/>
          <w:lang w:val="en-GB"/>
        </w:rPr>
      </w:pPr>
    </w:p>
    <w:p w:rsidR="658D2828" w:rsidP="0E185D3F" w:rsidRDefault="658D2828" w14:paraId="4E54AC16" w14:textId="4E37B902">
      <w:pPr>
        <w:pStyle w:val="Normal"/>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0"/>
          <w:szCs w:val="20"/>
          <w:u w:val="single"/>
          <w:lang w:val="en-GB"/>
        </w:rPr>
      </w:pPr>
      <w:r w:rsidRPr="0E185D3F" w:rsidR="658D2828">
        <w:rPr>
          <w:rFonts w:ascii="Aptos" w:hAnsi="Aptos" w:eastAsia="Aptos" w:cs="Aptos" w:asciiTheme="minorAscii" w:hAnsiTheme="minorAscii" w:eastAsiaTheme="minorAscii" w:cstheme="minorAscii"/>
          <w:b w:val="0"/>
          <w:bCs w:val="0"/>
          <w:i w:val="0"/>
          <w:iCs w:val="0"/>
          <w:caps w:val="0"/>
          <w:smallCaps w:val="0"/>
          <w:noProof w:val="0"/>
          <w:color w:val="auto"/>
          <w:sz w:val="20"/>
          <w:szCs w:val="20"/>
          <w:u w:val="single"/>
          <w:lang w:val="en-GB"/>
        </w:rPr>
        <w:t xml:space="preserve">Gap in research </w:t>
      </w:r>
    </w:p>
    <w:p w:rsidR="658D2828" w:rsidP="0E185D3F" w:rsidRDefault="658D2828" w14:paraId="6F953834" w14:textId="2C8FCCA8">
      <w:pPr>
        <w:pStyle w:val="Normal"/>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0"/>
          <w:szCs w:val="20"/>
          <w:u w:val="none"/>
          <w:lang w:val="en-GB"/>
        </w:rPr>
      </w:pPr>
      <w:r w:rsidRPr="0E185D3F" w:rsidR="658D2828">
        <w:rPr>
          <w:rFonts w:ascii="Aptos" w:hAnsi="Aptos" w:eastAsia="Aptos" w:cs="Aptos" w:asciiTheme="minorAscii" w:hAnsiTheme="minorAscii" w:eastAsiaTheme="minorAscii" w:cstheme="minorAscii"/>
          <w:b w:val="0"/>
          <w:bCs w:val="0"/>
          <w:i w:val="0"/>
          <w:iCs w:val="0"/>
          <w:caps w:val="0"/>
          <w:smallCaps w:val="0"/>
          <w:noProof w:val="0"/>
          <w:color w:val="auto"/>
          <w:sz w:val="20"/>
          <w:szCs w:val="20"/>
          <w:u w:val="none"/>
          <w:lang w:val="en-GB"/>
        </w:rPr>
        <w:t xml:space="preserve">When looking at the topic </w:t>
      </w:r>
      <w:r w:rsidRPr="0E185D3F" w:rsidR="53900564">
        <w:rPr>
          <w:rFonts w:ascii="Aptos" w:hAnsi="Aptos" w:eastAsia="Aptos" w:cs="Aptos" w:asciiTheme="minorAscii" w:hAnsiTheme="minorAscii" w:eastAsiaTheme="minorAscii" w:cstheme="minorAscii"/>
          <w:b w:val="0"/>
          <w:bCs w:val="0"/>
          <w:i w:val="0"/>
          <w:iCs w:val="0"/>
          <w:caps w:val="0"/>
          <w:smallCaps w:val="0"/>
          <w:noProof w:val="0"/>
          <w:color w:val="auto"/>
          <w:sz w:val="20"/>
          <w:szCs w:val="20"/>
          <w:u w:val="none"/>
          <w:lang w:val="en-GB"/>
        </w:rPr>
        <w:t xml:space="preserve">of </w:t>
      </w:r>
      <w:r w:rsidRPr="0E185D3F" w:rsidR="2B9CACF2">
        <w:rPr>
          <w:rFonts w:ascii="Aptos" w:hAnsi="Aptos" w:eastAsia="Aptos" w:cs="Aptos" w:asciiTheme="minorAscii" w:hAnsiTheme="minorAscii" w:eastAsiaTheme="minorAscii" w:cstheme="minorAscii"/>
          <w:b w:val="0"/>
          <w:bCs w:val="0"/>
          <w:i w:val="0"/>
          <w:iCs w:val="0"/>
          <w:caps w:val="0"/>
          <w:smallCaps w:val="0"/>
          <w:noProof w:val="0"/>
          <w:color w:val="auto"/>
          <w:sz w:val="20"/>
          <w:szCs w:val="20"/>
          <w:u w:val="none"/>
          <w:lang w:val="en-GB"/>
        </w:rPr>
        <w:t>women's</w:t>
      </w:r>
      <w:r w:rsidRPr="0E185D3F" w:rsidR="53900564">
        <w:rPr>
          <w:rFonts w:ascii="Aptos" w:hAnsi="Aptos" w:eastAsia="Aptos" w:cs="Aptos" w:asciiTheme="minorAscii" w:hAnsiTheme="minorAscii" w:eastAsiaTheme="minorAscii" w:cstheme="minorAscii"/>
          <w:b w:val="0"/>
          <w:bCs w:val="0"/>
          <w:i w:val="0"/>
          <w:iCs w:val="0"/>
          <w:caps w:val="0"/>
          <w:smallCaps w:val="0"/>
          <w:noProof w:val="0"/>
          <w:color w:val="auto"/>
          <w:sz w:val="20"/>
          <w:szCs w:val="20"/>
          <w:u w:val="none"/>
          <w:lang w:val="en-GB"/>
        </w:rPr>
        <w:t xml:space="preserve"> participation in sports and physical </w:t>
      </w:r>
      <w:r w:rsidRPr="0E185D3F" w:rsidR="7010384A">
        <w:rPr>
          <w:rFonts w:ascii="Aptos" w:hAnsi="Aptos" w:eastAsia="Aptos" w:cs="Aptos" w:asciiTheme="minorAscii" w:hAnsiTheme="minorAscii" w:eastAsiaTheme="minorAscii" w:cstheme="minorAscii"/>
          <w:b w:val="0"/>
          <w:bCs w:val="0"/>
          <w:i w:val="0"/>
          <w:iCs w:val="0"/>
          <w:caps w:val="0"/>
          <w:smallCaps w:val="0"/>
          <w:noProof w:val="0"/>
          <w:color w:val="auto"/>
          <w:sz w:val="20"/>
          <w:szCs w:val="20"/>
          <w:u w:val="none"/>
          <w:lang w:val="en-GB"/>
        </w:rPr>
        <w:t>activity</w:t>
      </w:r>
      <w:r w:rsidRPr="0E185D3F" w:rsidR="50CA9BF8">
        <w:rPr>
          <w:rFonts w:ascii="Aptos" w:hAnsi="Aptos" w:eastAsia="Aptos" w:cs="Aptos" w:asciiTheme="minorAscii" w:hAnsiTheme="minorAscii" w:eastAsiaTheme="minorAscii" w:cstheme="minorAscii"/>
          <w:b w:val="0"/>
          <w:bCs w:val="0"/>
          <w:i w:val="0"/>
          <w:iCs w:val="0"/>
          <w:caps w:val="0"/>
          <w:smallCaps w:val="0"/>
          <w:noProof w:val="0"/>
          <w:color w:val="auto"/>
          <w:sz w:val="20"/>
          <w:szCs w:val="20"/>
          <w:u w:val="none"/>
          <w:lang w:val="en-GB"/>
        </w:rPr>
        <w:t xml:space="preserve"> looking at motivators and barriers</w:t>
      </w:r>
      <w:r w:rsidRPr="0E185D3F" w:rsidR="23D3831D">
        <w:rPr>
          <w:rFonts w:ascii="Aptos" w:hAnsi="Aptos" w:eastAsia="Aptos" w:cs="Aptos" w:asciiTheme="minorAscii" w:hAnsiTheme="minorAscii" w:eastAsiaTheme="minorAscii" w:cstheme="minorAscii"/>
          <w:b w:val="0"/>
          <w:bCs w:val="0"/>
          <w:i w:val="0"/>
          <w:iCs w:val="0"/>
          <w:caps w:val="0"/>
          <w:smallCaps w:val="0"/>
          <w:noProof w:val="0"/>
          <w:color w:val="auto"/>
          <w:sz w:val="20"/>
          <w:szCs w:val="20"/>
          <w:u w:val="none"/>
          <w:lang w:val="en-GB"/>
        </w:rPr>
        <w:t xml:space="preserve"> research</w:t>
      </w:r>
      <w:r w:rsidRPr="0E185D3F" w:rsidR="658D2828">
        <w:rPr>
          <w:rFonts w:ascii="Aptos" w:hAnsi="Aptos" w:eastAsia="Aptos" w:cs="Aptos" w:asciiTheme="minorAscii" w:hAnsiTheme="minorAscii" w:eastAsiaTheme="minorAscii" w:cstheme="minorAscii"/>
          <w:b w:val="0"/>
          <w:bCs w:val="0"/>
          <w:i w:val="0"/>
          <w:iCs w:val="0"/>
          <w:caps w:val="0"/>
          <w:smallCaps w:val="0"/>
          <w:noProof w:val="0"/>
          <w:color w:val="auto"/>
          <w:sz w:val="20"/>
          <w:szCs w:val="20"/>
          <w:u w:val="none"/>
          <w:lang w:val="en-GB"/>
        </w:rPr>
        <w:t xml:space="preserve"> and </w:t>
      </w:r>
      <w:r w:rsidRPr="0E185D3F" w:rsidR="6E8D4715">
        <w:rPr>
          <w:rFonts w:ascii="Aptos" w:hAnsi="Aptos" w:eastAsia="Aptos" w:cs="Aptos" w:asciiTheme="minorAscii" w:hAnsiTheme="minorAscii" w:eastAsiaTheme="minorAscii" w:cstheme="minorAscii"/>
          <w:b w:val="0"/>
          <w:bCs w:val="0"/>
          <w:i w:val="0"/>
          <w:iCs w:val="0"/>
          <w:caps w:val="0"/>
          <w:smallCaps w:val="0"/>
          <w:noProof w:val="0"/>
          <w:color w:val="auto"/>
          <w:sz w:val="20"/>
          <w:szCs w:val="20"/>
          <w:u w:val="none"/>
          <w:lang w:val="en-GB"/>
        </w:rPr>
        <w:t>study's</w:t>
      </w:r>
      <w:r w:rsidRPr="0E185D3F" w:rsidR="658D2828">
        <w:rPr>
          <w:rFonts w:ascii="Aptos" w:hAnsi="Aptos" w:eastAsia="Aptos" w:cs="Aptos" w:asciiTheme="minorAscii" w:hAnsiTheme="minorAscii" w:eastAsiaTheme="minorAscii" w:cstheme="minorAscii"/>
          <w:b w:val="0"/>
          <w:bCs w:val="0"/>
          <w:i w:val="0"/>
          <w:iCs w:val="0"/>
          <w:caps w:val="0"/>
          <w:smallCaps w:val="0"/>
          <w:noProof w:val="0"/>
          <w:color w:val="auto"/>
          <w:sz w:val="20"/>
          <w:szCs w:val="20"/>
          <w:u w:val="none"/>
          <w:lang w:val="en-GB"/>
        </w:rPr>
        <w:t xml:space="preserve"> only show women aged 30+ or girl</w:t>
      </w:r>
      <w:r w:rsidRPr="0E185D3F" w:rsidR="752CA114">
        <w:rPr>
          <w:rFonts w:ascii="Aptos" w:hAnsi="Aptos" w:eastAsia="Aptos" w:cs="Aptos" w:asciiTheme="minorAscii" w:hAnsiTheme="minorAscii" w:eastAsiaTheme="minorAscii" w:cstheme="minorAscii"/>
          <w:b w:val="0"/>
          <w:bCs w:val="0"/>
          <w:i w:val="0"/>
          <w:iCs w:val="0"/>
          <w:caps w:val="0"/>
          <w:smallCaps w:val="0"/>
          <w:noProof w:val="0"/>
          <w:color w:val="auto"/>
          <w:sz w:val="20"/>
          <w:szCs w:val="20"/>
          <w:u w:val="none"/>
          <w:lang w:val="en-GB"/>
        </w:rPr>
        <w:t>s</w:t>
      </w:r>
      <w:r w:rsidRPr="0E185D3F" w:rsidR="658D2828">
        <w:rPr>
          <w:rFonts w:ascii="Aptos" w:hAnsi="Aptos" w:eastAsia="Aptos" w:cs="Aptos" w:asciiTheme="minorAscii" w:hAnsiTheme="minorAscii" w:eastAsiaTheme="minorAscii" w:cstheme="minorAscii"/>
          <w:b w:val="0"/>
          <w:bCs w:val="0"/>
          <w:i w:val="0"/>
          <w:iCs w:val="0"/>
          <w:caps w:val="0"/>
          <w:smallCaps w:val="0"/>
          <w:noProof w:val="0"/>
          <w:color w:val="auto"/>
          <w:sz w:val="20"/>
          <w:szCs w:val="20"/>
          <w:u w:val="none"/>
          <w:lang w:val="en-GB"/>
        </w:rPr>
        <w:t xml:space="preserve"> under 16 leaving out a huge amount of research on girls aged </w:t>
      </w:r>
      <w:r w:rsidRPr="0E185D3F" w:rsidR="6F048D2F">
        <w:rPr>
          <w:rFonts w:ascii="Aptos" w:hAnsi="Aptos" w:eastAsia="Aptos" w:cs="Aptos" w:asciiTheme="minorAscii" w:hAnsiTheme="minorAscii" w:eastAsiaTheme="minorAscii" w:cstheme="minorAscii"/>
          <w:b w:val="0"/>
          <w:bCs w:val="0"/>
          <w:i w:val="0"/>
          <w:iCs w:val="0"/>
          <w:caps w:val="0"/>
          <w:smallCaps w:val="0"/>
          <w:noProof w:val="0"/>
          <w:color w:val="auto"/>
          <w:sz w:val="20"/>
          <w:szCs w:val="20"/>
          <w:u w:val="none"/>
          <w:lang w:val="en-GB"/>
        </w:rPr>
        <w:t>17-</w:t>
      </w:r>
      <w:r w:rsidRPr="0E185D3F" w:rsidR="550050DD">
        <w:rPr>
          <w:rFonts w:ascii="Aptos" w:hAnsi="Aptos" w:eastAsia="Aptos" w:cs="Aptos" w:asciiTheme="minorAscii" w:hAnsiTheme="minorAscii" w:eastAsiaTheme="minorAscii" w:cstheme="minorAscii"/>
          <w:b w:val="0"/>
          <w:bCs w:val="0"/>
          <w:i w:val="0"/>
          <w:iCs w:val="0"/>
          <w:caps w:val="0"/>
          <w:smallCaps w:val="0"/>
          <w:noProof w:val="0"/>
          <w:color w:val="auto"/>
          <w:sz w:val="20"/>
          <w:szCs w:val="20"/>
          <w:u w:val="none"/>
          <w:lang w:val="en-GB"/>
        </w:rPr>
        <w:t>29, Aswell as little to none research on university students who are female.</w:t>
      </w:r>
    </w:p>
    <w:p w:rsidR="0E185D3F" w:rsidP="0E185D3F" w:rsidRDefault="0E185D3F" w14:paraId="58999529" w14:textId="3C3823DC">
      <w:pPr>
        <w:pStyle w:val="Normal"/>
        <w:jc w:val="left"/>
        <w:rPr>
          <w:rFonts w:ascii="Aptos" w:hAnsi="Aptos" w:eastAsia="Aptos" w:cs="Aptos" w:asciiTheme="minorAscii" w:hAnsiTheme="minorAscii" w:eastAsiaTheme="minorAscii" w:cstheme="minorAscii"/>
          <w:b w:val="0"/>
          <w:bCs w:val="0"/>
          <w:color w:val="auto"/>
          <w:sz w:val="20"/>
          <w:szCs w:val="20"/>
        </w:rPr>
      </w:pPr>
    </w:p>
    <w:p w:rsidR="5C560405" w:rsidP="0E185D3F" w:rsidRDefault="5C560405" w14:paraId="5AB325FE" w14:textId="6ED51D58">
      <w:pPr>
        <w:pStyle w:val="Normal"/>
        <w:jc w:val="left"/>
        <w:rPr>
          <w:rFonts w:ascii="Aptos" w:hAnsi="Aptos" w:eastAsia="Aptos" w:cs="Aptos" w:asciiTheme="minorAscii" w:hAnsiTheme="minorAscii" w:eastAsiaTheme="minorAscii" w:cstheme="minorAscii"/>
          <w:b w:val="0"/>
          <w:bCs w:val="0"/>
          <w:color w:val="auto"/>
          <w:sz w:val="20"/>
          <w:szCs w:val="20"/>
          <w:u w:val="single"/>
        </w:rPr>
      </w:pPr>
      <w:r w:rsidRPr="0E185D3F" w:rsidR="5C560405">
        <w:rPr>
          <w:rFonts w:ascii="Aptos" w:hAnsi="Aptos" w:eastAsia="Aptos" w:cs="Aptos" w:asciiTheme="minorAscii" w:hAnsiTheme="minorAscii" w:eastAsiaTheme="minorAscii" w:cstheme="minorAscii"/>
          <w:b w:val="0"/>
          <w:bCs w:val="0"/>
          <w:color w:val="auto"/>
          <w:sz w:val="20"/>
          <w:szCs w:val="20"/>
          <w:u w:val="single"/>
        </w:rPr>
        <w:t xml:space="preserve">Aims </w:t>
      </w:r>
      <w:r w:rsidRPr="0E185D3F" w:rsidR="5E6B03EB">
        <w:rPr>
          <w:rFonts w:ascii="Aptos" w:hAnsi="Aptos" w:eastAsia="Aptos" w:cs="Aptos" w:asciiTheme="minorAscii" w:hAnsiTheme="minorAscii" w:eastAsiaTheme="minorAscii" w:cstheme="minorAscii"/>
          <w:b w:val="0"/>
          <w:bCs w:val="0"/>
          <w:color w:val="auto"/>
          <w:sz w:val="20"/>
          <w:szCs w:val="20"/>
          <w:u w:val="single"/>
        </w:rPr>
        <w:t xml:space="preserve">and </w:t>
      </w:r>
      <w:r w:rsidRPr="0E185D3F" w:rsidR="5E6B03EB">
        <w:rPr>
          <w:rFonts w:ascii="Aptos" w:hAnsi="Aptos" w:eastAsia="Aptos" w:cs="Aptos" w:asciiTheme="minorAscii" w:hAnsiTheme="minorAscii" w:eastAsiaTheme="minorAscii" w:cstheme="minorAscii"/>
          <w:b w:val="0"/>
          <w:bCs w:val="0"/>
          <w:color w:val="auto"/>
          <w:sz w:val="20"/>
          <w:szCs w:val="20"/>
          <w:u w:val="single"/>
        </w:rPr>
        <w:t>objectives</w:t>
      </w:r>
      <w:r w:rsidRPr="0E185D3F" w:rsidR="5E6B03EB">
        <w:rPr>
          <w:rFonts w:ascii="Aptos" w:hAnsi="Aptos" w:eastAsia="Aptos" w:cs="Aptos" w:asciiTheme="minorAscii" w:hAnsiTheme="minorAscii" w:eastAsiaTheme="minorAscii" w:cstheme="minorAscii"/>
          <w:b w:val="0"/>
          <w:bCs w:val="0"/>
          <w:color w:val="auto"/>
          <w:sz w:val="20"/>
          <w:szCs w:val="20"/>
          <w:u w:val="single"/>
        </w:rPr>
        <w:t xml:space="preserve"> </w:t>
      </w:r>
    </w:p>
    <w:p w:rsidR="6D6825B9" w:rsidP="0E185D3F" w:rsidRDefault="6D6825B9" w14:paraId="606F4200" w14:textId="605CF773">
      <w:pPr>
        <w:pStyle w:val="Normal"/>
        <w:jc w:val="left"/>
        <w:rPr>
          <w:rFonts w:ascii="Aptos" w:hAnsi="Aptos" w:eastAsia="Aptos" w:cs="Aptos" w:asciiTheme="minorAscii" w:hAnsiTheme="minorAscii" w:eastAsiaTheme="minorAscii" w:cstheme="minorAscii"/>
          <w:b w:val="0"/>
          <w:bCs w:val="0"/>
          <w:color w:val="auto"/>
          <w:sz w:val="20"/>
          <w:szCs w:val="20"/>
        </w:rPr>
      </w:pPr>
      <w:r w:rsidRPr="0E185D3F" w:rsidR="6D6825B9">
        <w:rPr>
          <w:rFonts w:ascii="Aptos" w:hAnsi="Aptos" w:eastAsia="Aptos" w:cs="Aptos" w:asciiTheme="minorAscii" w:hAnsiTheme="minorAscii" w:eastAsiaTheme="minorAscii" w:cstheme="minorAscii"/>
          <w:b w:val="0"/>
          <w:bCs w:val="0"/>
          <w:color w:val="auto"/>
          <w:sz w:val="20"/>
          <w:szCs w:val="20"/>
        </w:rPr>
        <w:t xml:space="preserve">The purpose of this research question is to figure out what the motivators and barriers </w:t>
      </w:r>
      <w:r w:rsidRPr="0E185D3F" w:rsidR="35BB0864">
        <w:rPr>
          <w:rFonts w:ascii="Aptos" w:hAnsi="Aptos" w:eastAsia="Aptos" w:cs="Aptos" w:asciiTheme="minorAscii" w:hAnsiTheme="minorAscii" w:eastAsiaTheme="minorAscii" w:cstheme="minorAscii"/>
          <w:b w:val="0"/>
          <w:bCs w:val="0"/>
          <w:color w:val="auto"/>
          <w:sz w:val="20"/>
          <w:szCs w:val="20"/>
        </w:rPr>
        <w:t xml:space="preserve">are too </w:t>
      </w:r>
      <w:r w:rsidRPr="0E185D3F" w:rsidR="367E17FD">
        <w:rPr>
          <w:rFonts w:ascii="Aptos" w:hAnsi="Aptos" w:eastAsia="Aptos" w:cs="Aptos" w:asciiTheme="minorAscii" w:hAnsiTheme="minorAscii" w:eastAsiaTheme="minorAscii" w:cstheme="minorAscii"/>
          <w:b w:val="0"/>
          <w:bCs w:val="0"/>
          <w:color w:val="auto"/>
          <w:sz w:val="20"/>
          <w:szCs w:val="20"/>
        </w:rPr>
        <w:t>women's</w:t>
      </w:r>
      <w:r w:rsidRPr="0E185D3F" w:rsidR="35BB0864">
        <w:rPr>
          <w:rFonts w:ascii="Aptos" w:hAnsi="Aptos" w:eastAsia="Aptos" w:cs="Aptos" w:asciiTheme="minorAscii" w:hAnsiTheme="minorAscii" w:eastAsiaTheme="minorAscii" w:cstheme="minorAscii"/>
          <w:b w:val="0"/>
          <w:bCs w:val="0"/>
          <w:color w:val="auto"/>
          <w:sz w:val="20"/>
          <w:szCs w:val="20"/>
        </w:rPr>
        <w:t xml:space="preserve"> participation within physical activity and </w:t>
      </w:r>
      <w:r w:rsidRPr="0E185D3F" w:rsidR="2690CCF5">
        <w:rPr>
          <w:rFonts w:ascii="Aptos" w:hAnsi="Aptos" w:eastAsia="Aptos" w:cs="Aptos" w:asciiTheme="minorAscii" w:hAnsiTheme="minorAscii" w:eastAsiaTheme="minorAscii" w:cstheme="minorAscii"/>
          <w:b w:val="0"/>
          <w:bCs w:val="0"/>
          <w:color w:val="auto"/>
          <w:sz w:val="20"/>
          <w:szCs w:val="20"/>
        </w:rPr>
        <w:t>sports. This</w:t>
      </w:r>
      <w:r w:rsidRPr="0E185D3F" w:rsidR="231776CE">
        <w:rPr>
          <w:rFonts w:ascii="Aptos" w:hAnsi="Aptos" w:eastAsia="Aptos" w:cs="Aptos" w:asciiTheme="minorAscii" w:hAnsiTheme="minorAscii" w:eastAsiaTheme="minorAscii" w:cstheme="minorAscii"/>
          <w:b w:val="0"/>
          <w:bCs w:val="0"/>
          <w:color w:val="auto"/>
          <w:sz w:val="20"/>
          <w:szCs w:val="20"/>
        </w:rPr>
        <w:t xml:space="preserve"> research question aims </w:t>
      </w:r>
      <w:r w:rsidRPr="0E185D3F" w:rsidR="25473762">
        <w:rPr>
          <w:rFonts w:ascii="Aptos" w:hAnsi="Aptos" w:eastAsia="Aptos" w:cs="Aptos" w:asciiTheme="minorAscii" w:hAnsiTheme="minorAscii" w:eastAsiaTheme="minorAscii" w:cstheme="minorAscii"/>
          <w:b w:val="0"/>
          <w:bCs w:val="0"/>
          <w:color w:val="auto"/>
          <w:sz w:val="20"/>
          <w:szCs w:val="20"/>
        </w:rPr>
        <w:t>to</w:t>
      </w:r>
      <w:r w:rsidRPr="0E185D3F" w:rsidR="50BFBB54">
        <w:rPr>
          <w:rFonts w:ascii="Aptos" w:hAnsi="Aptos" w:eastAsia="Aptos" w:cs="Aptos" w:asciiTheme="minorAscii" w:hAnsiTheme="minorAscii" w:eastAsiaTheme="minorAscii" w:cstheme="minorAscii"/>
          <w:b w:val="0"/>
          <w:bCs w:val="0"/>
          <w:color w:val="auto"/>
          <w:sz w:val="20"/>
          <w:szCs w:val="20"/>
        </w:rPr>
        <w:t xml:space="preserve"> </w:t>
      </w:r>
      <w:r w:rsidRPr="0E185D3F" w:rsidR="3115D5D4">
        <w:rPr>
          <w:rFonts w:ascii="Aptos" w:hAnsi="Aptos" w:eastAsia="Aptos" w:cs="Aptos" w:asciiTheme="minorAscii" w:hAnsiTheme="minorAscii" w:eastAsiaTheme="minorAscii" w:cstheme="minorAscii"/>
          <w:b w:val="0"/>
          <w:bCs w:val="0"/>
          <w:color w:val="auto"/>
          <w:sz w:val="20"/>
          <w:szCs w:val="20"/>
        </w:rPr>
        <w:t xml:space="preserve">figure out and </w:t>
      </w:r>
      <w:r w:rsidRPr="0E185D3F" w:rsidR="3115D5D4">
        <w:rPr>
          <w:rFonts w:ascii="Aptos" w:hAnsi="Aptos" w:eastAsia="Aptos" w:cs="Aptos" w:asciiTheme="minorAscii" w:hAnsiTheme="minorAscii" w:eastAsiaTheme="minorAscii" w:cstheme="minorAscii"/>
          <w:b w:val="0"/>
          <w:bCs w:val="0"/>
          <w:color w:val="auto"/>
          <w:sz w:val="20"/>
          <w:szCs w:val="20"/>
        </w:rPr>
        <w:t>determine</w:t>
      </w:r>
      <w:r w:rsidRPr="0E185D3F" w:rsidR="3115D5D4">
        <w:rPr>
          <w:rFonts w:ascii="Aptos" w:hAnsi="Aptos" w:eastAsia="Aptos" w:cs="Aptos" w:asciiTheme="minorAscii" w:hAnsiTheme="minorAscii" w:eastAsiaTheme="minorAscii" w:cstheme="minorAscii"/>
          <w:b w:val="0"/>
          <w:bCs w:val="0"/>
          <w:color w:val="auto"/>
          <w:sz w:val="20"/>
          <w:szCs w:val="20"/>
        </w:rPr>
        <w:t xml:space="preserve"> the main </w:t>
      </w:r>
      <w:r w:rsidRPr="0E185D3F" w:rsidR="66676ECB">
        <w:rPr>
          <w:rFonts w:ascii="Aptos" w:hAnsi="Aptos" w:eastAsia="Aptos" w:cs="Aptos" w:asciiTheme="minorAscii" w:hAnsiTheme="minorAscii" w:eastAsiaTheme="minorAscii" w:cstheme="minorAscii"/>
          <w:b w:val="0"/>
          <w:bCs w:val="0"/>
          <w:color w:val="auto"/>
          <w:sz w:val="20"/>
          <w:szCs w:val="20"/>
        </w:rPr>
        <w:t>reason</w:t>
      </w:r>
      <w:r w:rsidRPr="0E185D3F" w:rsidR="3115D5D4">
        <w:rPr>
          <w:rFonts w:ascii="Aptos" w:hAnsi="Aptos" w:eastAsia="Aptos" w:cs="Aptos" w:asciiTheme="minorAscii" w:hAnsiTheme="minorAscii" w:eastAsiaTheme="minorAscii" w:cstheme="minorAscii"/>
          <w:b w:val="0"/>
          <w:bCs w:val="0"/>
          <w:color w:val="auto"/>
          <w:sz w:val="20"/>
          <w:szCs w:val="20"/>
        </w:rPr>
        <w:t xml:space="preserve"> that influence or prevent </w:t>
      </w:r>
      <w:r w:rsidRPr="0E185D3F" w:rsidR="6AF813D4">
        <w:rPr>
          <w:rFonts w:ascii="Aptos" w:hAnsi="Aptos" w:eastAsia="Aptos" w:cs="Aptos" w:asciiTheme="minorAscii" w:hAnsiTheme="minorAscii" w:eastAsiaTheme="minorAscii" w:cstheme="minorAscii"/>
          <w:b w:val="0"/>
          <w:bCs w:val="0"/>
          <w:color w:val="auto"/>
          <w:sz w:val="20"/>
          <w:szCs w:val="20"/>
        </w:rPr>
        <w:t>participation.</w:t>
      </w:r>
    </w:p>
    <w:p w:rsidR="6AF813D4" w:rsidP="0E185D3F" w:rsidRDefault="6AF813D4" w14:paraId="52965A8A" w14:textId="3976ADDA">
      <w:pPr>
        <w:pStyle w:val="Normal"/>
        <w:jc w:val="left"/>
        <w:rPr>
          <w:rFonts w:ascii="Aptos" w:hAnsi="Aptos" w:eastAsia="Aptos" w:cs="Aptos" w:asciiTheme="minorAscii" w:hAnsiTheme="minorAscii" w:eastAsiaTheme="minorAscii" w:cstheme="minorAscii"/>
          <w:b w:val="0"/>
          <w:bCs w:val="0"/>
          <w:color w:val="auto"/>
          <w:sz w:val="20"/>
          <w:szCs w:val="20"/>
        </w:rPr>
      </w:pPr>
      <w:r w:rsidRPr="0E185D3F" w:rsidR="6AF813D4">
        <w:rPr>
          <w:rFonts w:ascii="Aptos" w:hAnsi="Aptos" w:eastAsia="Aptos" w:cs="Aptos" w:asciiTheme="minorAscii" w:hAnsiTheme="minorAscii" w:eastAsiaTheme="minorAscii" w:cstheme="minorAscii"/>
          <w:b w:val="0"/>
          <w:bCs w:val="0"/>
          <w:color w:val="auto"/>
          <w:sz w:val="20"/>
          <w:szCs w:val="20"/>
        </w:rPr>
        <w:t>Objective: Find a common theme amongst barriers and motivators within women sports and physical activity.</w:t>
      </w:r>
    </w:p>
    <w:p w:rsidR="0E185D3F" w:rsidP="0E185D3F" w:rsidRDefault="0E185D3F" w14:paraId="6163C7BA" w14:textId="6B232207">
      <w:pPr>
        <w:pStyle w:val="Normal"/>
        <w:jc w:val="left"/>
        <w:rPr>
          <w:rFonts w:ascii="Aptos" w:hAnsi="Aptos" w:eastAsia="Aptos" w:cs="Aptos" w:asciiTheme="minorAscii" w:hAnsiTheme="minorAscii" w:eastAsiaTheme="minorAscii" w:cstheme="minorAscii"/>
          <w:b w:val="0"/>
          <w:bCs w:val="0"/>
          <w:color w:val="auto"/>
          <w:sz w:val="20"/>
          <w:szCs w:val="20"/>
        </w:rPr>
      </w:pPr>
    </w:p>
    <w:p w:rsidR="0E185D3F" w:rsidP="0E185D3F" w:rsidRDefault="0E185D3F" w14:paraId="32692B96" w14:textId="023E28B2">
      <w:pPr>
        <w:pStyle w:val="Normal"/>
        <w:jc w:val="left"/>
        <w:rPr>
          <w:rFonts w:ascii="Aptos" w:hAnsi="Aptos" w:eastAsia="Aptos" w:cs="Aptos" w:asciiTheme="minorAscii" w:hAnsiTheme="minorAscii" w:eastAsiaTheme="minorAscii" w:cstheme="minorAscii"/>
          <w:b w:val="0"/>
          <w:bCs w:val="0"/>
          <w:color w:val="auto"/>
          <w:sz w:val="20"/>
          <w:szCs w:val="20"/>
        </w:rPr>
      </w:pPr>
    </w:p>
    <w:p w:rsidR="1419D6DB" w:rsidP="0E185D3F" w:rsidRDefault="1419D6DB" w14:paraId="0DABE726" w14:textId="4BFC4A00">
      <w:pPr>
        <w:pStyle w:val="Normal"/>
        <w:jc w:val="left"/>
        <w:rPr>
          <w:rFonts w:ascii="Aptos" w:hAnsi="Aptos" w:eastAsia="Aptos" w:cs="Aptos" w:asciiTheme="minorAscii" w:hAnsiTheme="minorAscii" w:eastAsiaTheme="minorAscii" w:cstheme="minorAscii"/>
          <w:b w:val="0"/>
          <w:bCs w:val="0"/>
          <w:color w:val="auto"/>
          <w:sz w:val="20"/>
          <w:szCs w:val="20"/>
          <w:u w:val="single"/>
        </w:rPr>
      </w:pPr>
      <w:r w:rsidRPr="0E185D3F" w:rsidR="1419D6DB">
        <w:rPr>
          <w:rFonts w:ascii="Aptos" w:hAnsi="Aptos" w:eastAsia="Aptos" w:cs="Aptos" w:asciiTheme="minorAscii" w:hAnsiTheme="minorAscii" w:eastAsiaTheme="minorAscii" w:cstheme="minorAscii"/>
          <w:b w:val="0"/>
          <w:bCs w:val="0"/>
          <w:color w:val="auto"/>
          <w:sz w:val="20"/>
          <w:szCs w:val="20"/>
          <w:u w:val="single"/>
        </w:rPr>
        <w:t xml:space="preserve">Ethical consideration </w:t>
      </w:r>
    </w:p>
    <w:p w:rsidR="1419D6DB" w:rsidP="0E185D3F" w:rsidRDefault="1419D6DB" w14:paraId="40FB44E5" w14:textId="015747EC">
      <w:pPr>
        <w:pStyle w:val="Normal"/>
        <w:jc w:val="left"/>
        <w:rPr>
          <w:rFonts w:ascii="Aptos" w:hAnsi="Aptos" w:eastAsia="Aptos" w:cs="Aptos" w:asciiTheme="minorAscii" w:hAnsiTheme="minorAscii" w:eastAsiaTheme="minorAscii" w:cstheme="minorAscii"/>
          <w:b w:val="0"/>
          <w:bCs w:val="0"/>
          <w:color w:val="auto"/>
          <w:sz w:val="20"/>
          <w:szCs w:val="20"/>
        </w:rPr>
      </w:pPr>
      <w:r w:rsidRPr="0E185D3F" w:rsidR="1419D6DB">
        <w:rPr>
          <w:rFonts w:ascii="Aptos" w:hAnsi="Aptos" w:eastAsia="Aptos" w:cs="Aptos" w:asciiTheme="minorAscii" w:hAnsiTheme="minorAscii" w:eastAsiaTheme="minorAscii" w:cstheme="minorAscii"/>
          <w:b w:val="0"/>
          <w:bCs w:val="0"/>
          <w:color w:val="auto"/>
          <w:sz w:val="20"/>
          <w:szCs w:val="20"/>
        </w:rPr>
        <w:t>Ethical approval will be obtained from (UWTSD) before data collection begins. Participation will be voluntary, and all students will receive information about the study before providing informed consent. Participants identity will stay anonymous and protected. Data will be stored in accordance with UWTSD polices and applicable data protection requirements.</w:t>
      </w:r>
    </w:p>
    <w:p w:rsidR="0E185D3F" w:rsidP="0E185D3F" w:rsidRDefault="0E185D3F" w14:paraId="244C8FC4" w14:textId="326170C2">
      <w:pPr>
        <w:pStyle w:val="Normal"/>
        <w:jc w:val="left"/>
        <w:rPr>
          <w:rFonts w:ascii="Aptos" w:hAnsi="Aptos" w:eastAsia="Aptos" w:cs="Aptos" w:asciiTheme="minorAscii" w:hAnsiTheme="minorAscii" w:eastAsiaTheme="minorAscii" w:cstheme="minorAscii"/>
          <w:b w:val="0"/>
          <w:bCs w:val="0"/>
          <w:color w:val="auto"/>
          <w:sz w:val="20"/>
          <w:szCs w:val="20"/>
        </w:rPr>
      </w:pPr>
    </w:p>
    <w:p w:rsidR="0E185D3F" w:rsidP="0E185D3F" w:rsidRDefault="0E185D3F" w14:paraId="1C3E1960" w14:textId="27D19FF6">
      <w:pPr>
        <w:pStyle w:val="Normal"/>
        <w:jc w:val="left"/>
        <w:rPr>
          <w:rFonts w:ascii="Aptos" w:hAnsi="Aptos" w:eastAsia="Aptos" w:cs="Aptos" w:asciiTheme="minorAscii" w:hAnsiTheme="minorAscii" w:eastAsiaTheme="minorAscii" w:cstheme="minorAscii"/>
          <w:b w:val="0"/>
          <w:bCs w:val="0"/>
          <w:color w:val="auto"/>
          <w:sz w:val="20"/>
          <w:szCs w:val="20"/>
        </w:rPr>
      </w:pPr>
    </w:p>
    <w:p w:rsidR="5C560405" w:rsidP="0E185D3F" w:rsidRDefault="5C560405" w14:paraId="308AEB16" w14:textId="474969DA">
      <w:pPr>
        <w:pStyle w:val="Normal"/>
        <w:jc w:val="left"/>
        <w:rPr>
          <w:rFonts w:ascii="Aptos" w:hAnsi="Aptos" w:eastAsia="Aptos" w:cs="Aptos" w:asciiTheme="minorAscii" w:hAnsiTheme="minorAscii" w:eastAsiaTheme="minorAscii" w:cstheme="minorAscii"/>
          <w:b w:val="0"/>
          <w:bCs w:val="0"/>
          <w:color w:val="auto"/>
          <w:sz w:val="20"/>
          <w:szCs w:val="20"/>
          <w:u w:val="single"/>
        </w:rPr>
      </w:pPr>
      <w:r w:rsidRPr="0E185D3F" w:rsidR="5C560405">
        <w:rPr>
          <w:rFonts w:ascii="Aptos" w:hAnsi="Aptos" w:eastAsia="Aptos" w:cs="Aptos" w:asciiTheme="minorAscii" w:hAnsiTheme="minorAscii" w:eastAsiaTheme="minorAscii" w:cstheme="minorAscii"/>
          <w:b w:val="0"/>
          <w:bCs w:val="0"/>
          <w:color w:val="auto"/>
          <w:sz w:val="20"/>
          <w:szCs w:val="20"/>
          <w:u w:val="single"/>
        </w:rPr>
        <w:t>Methods</w:t>
      </w:r>
    </w:p>
    <w:p w:rsidR="31841A71" w:rsidP="0E185D3F" w:rsidRDefault="31841A71" w14:paraId="1AD9A793" w14:textId="1DF64200">
      <w:pPr>
        <w:pStyle w:val="Normal"/>
        <w:jc w:val="left"/>
        <w:rPr>
          <w:rFonts w:ascii="Aptos" w:hAnsi="Aptos" w:eastAsia="Aptos" w:cs="Aptos" w:asciiTheme="minorAscii" w:hAnsiTheme="minorAscii" w:eastAsiaTheme="minorAscii" w:cstheme="minorAscii"/>
          <w:b w:val="0"/>
          <w:bCs w:val="0"/>
          <w:color w:val="auto"/>
          <w:sz w:val="20"/>
          <w:szCs w:val="20"/>
        </w:rPr>
      </w:pPr>
      <w:r w:rsidRPr="0E185D3F" w:rsidR="31841A71">
        <w:rPr>
          <w:rFonts w:ascii="Aptos" w:hAnsi="Aptos" w:eastAsia="Aptos" w:cs="Aptos" w:asciiTheme="minorAscii" w:hAnsiTheme="minorAscii" w:eastAsiaTheme="minorAscii" w:cstheme="minorAscii"/>
          <w:b w:val="0"/>
          <w:bCs w:val="0"/>
          <w:color w:val="auto"/>
          <w:sz w:val="20"/>
          <w:szCs w:val="20"/>
        </w:rPr>
        <w:t xml:space="preserve">This research question will adopt a mixed-methods </w:t>
      </w:r>
      <w:r w:rsidRPr="0E185D3F" w:rsidR="215C0906">
        <w:rPr>
          <w:rFonts w:ascii="Aptos" w:hAnsi="Aptos" w:eastAsia="Aptos" w:cs="Aptos" w:asciiTheme="minorAscii" w:hAnsiTheme="minorAscii" w:eastAsiaTheme="minorAscii" w:cstheme="minorAscii"/>
          <w:b w:val="0"/>
          <w:bCs w:val="0"/>
          <w:color w:val="auto"/>
          <w:sz w:val="20"/>
          <w:szCs w:val="20"/>
        </w:rPr>
        <w:t>approach, investigating the factors influenc</w:t>
      </w:r>
      <w:r w:rsidRPr="0E185D3F" w:rsidR="4A5F4DAC">
        <w:rPr>
          <w:rFonts w:ascii="Aptos" w:hAnsi="Aptos" w:eastAsia="Aptos" w:cs="Aptos" w:asciiTheme="minorAscii" w:hAnsiTheme="minorAscii" w:eastAsiaTheme="minorAscii" w:cstheme="minorAscii"/>
          <w:b w:val="0"/>
          <w:bCs w:val="0"/>
          <w:color w:val="auto"/>
          <w:sz w:val="20"/>
          <w:szCs w:val="20"/>
        </w:rPr>
        <w:t>ing</w:t>
      </w:r>
      <w:r w:rsidRPr="0E185D3F" w:rsidR="215C0906">
        <w:rPr>
          <w:rFonts w:ascii="Aptos" w:hAnsi="Aptos" w:eastAsia="Aptos" w:cs="Aptos" w:asciiTheme="minorAscii" w:hAnsiTheme="minorAscii" w:eastAsiaTheme="minorAscii" w:cstheme="minorAscii"/>
          <w:b w:val="0"/>
          <w:bCs w:val="0"/>
          <w:color w:val="auto"/>
          <w:sz w:val="20"/>
          <w:szCs w:val="20"/>
        </w:rPr>
        <w:t xml:space="preserve"> </w:t>
      </w:r>
      <w:r w:rsidRPr="0E185D3F" w:rsidR="0907764B">
        <w:rPr>
          <w:rFonts w:ascii="Aptos" w:hAnsi="Aptos" w:eastAsia="Aptos" w:cs="Aptos" w:asciiTheme="minorAscii" w:hAnsiTheme="minorAscii" w:eastAsiaTheme="minorAscii" w:cstheme="minorAscii"/>
          <w:b w:val="0"/>
          <w:bCs w:val="0"/>
          <w:color w:val="auto"/>
          <w:sz w:val="20"/>
          <w:szCs w:val="20"/>
        </w:rPr>
        <w:t>women's</w:t>
      </w:r>
      <w:r w:rsidRPr="0E185D3F" w:rsidR="215C0906">
        <w:rPr>
          <w:rFonts w:ascii="Aptos" w:hAnsi="Aptos" w:eastAsia="Aptos" w:cs="Aptos" w:asciiTheme="minorAscii" w:hAnsiTheme="minorAscii" w:eastAsiaTheme="minorAscii" w:cstheme="minorAscii"/>
          <w:b w:val="0"/>
          <w:bCs w:val="0"/>
          <w:color w:val="auto"/>
          <w:sz w:val="20"/>
          <w:szCs w:val="20"/>
        </w:rPr>
        <w:t xml:space="preserve"> participation within </w:t>
      </w:r>
      <w:r w:rsidRPr="0E185D3F" w:rsidR="35EB1F2D">
        <w:rPr>
          <w:rFonts w:ascii="Aptos" w:hAnsi="Aptos" w:eastAsia="Aptos" w:cs="Aptos" w:asciiTheme="minorAscii" w:hAnsiTheme="minorAscii" w:eastAsiaTheme="minorAscii" w:cstheme="minorAscii"/>
          <w:b w:val="0"/>
          <w:bCs w:val="0"/>
          <w:color w:val="auto"/>
          <w:sz w:val="20"/>
          <w:szCs w:val="20"/>
        </w:rPr>
        <w:t xml:space="preserve">sports and physical </w:t>
      </w:r>
      <w:r w:rsidRPr="0E185D3F" w:rsidR="36369EF8">
        <w:rPr>
          <w:rFonts w:ascii="Aptos" w:hAnsi="Aptos" w:eastAsia="Aptos" w:cs="Aptos" w:asciiTheme="minorAscii" w:hAnsiTheme="minorAscii" w:eastAsiaTheme="minorAscii" w:cstheme="minorAscii"/>
          <w:b w:val="0"/>
          <w:bCs w:val="0"/>
          <w:color w:val="auto"/>
          <w:sz w:val="20"/>
          <w:szCs w:val="20"/>
        </w:rPr>
        <w:t xml:space="preserve">activity. A mixed </w:t>
      </w:r>
      <w:r w:rsidRPr="0E185D3F" w:rsidR="664407F7">
        <w:rPr>
          <w:rFonts w:ascii="Aptos" w:hAnsi="Aptos" w:eastAsia="Aptos" w:cs="Aptos" w:asciiTheme="minorAscii" w:hAnsiTheme="minorAscii" w:eastAsiaTheme="minorAscii" w:cstheme="minorAscii"/>
          <w:b w:val="0"/>
          <w:bCs w:val="0"/>
          <w:color w:val="auto"/>
          <w:sz w:val="20"/>
          <w:szCs w:val="20"/>
        </w:rPr>
        <w:t>-</w:t>
      </w:r>
      <w:r w:rsidRPr="0E185D3F" w:rsidR="36369EF8">
        <w:rPr>
          <w:rFonts w:ascii="Aptos" w:hAnsi="Aptos" w:eastAsia="Aptos" w:cs="Aptos" w:asciiTheme="minorAscii" w:hAnsiTheme="minorAscii" w:eastAsiaTheme="minorAscii" w:cstheme="minorAscii"/>
          <w:b w:val="0"/>
          <w:bCs w:val="0"/>
          <w:color w:val="auto"/>
          <w:sz w:val="20"/>
          <w:szCs w:val="20"/>
        </w:rPr>
        <w:t xml:space="preserve">methods approach will combine quantitative and qualitative </w:t>
      </w:r>
      <w:r w:rsidRPr="0E185D3F" w:rsidR="71D3F0C5">
        <w:rPr>
          <w:rFonts w:ascii="Aptos" w:hAnsi="Aptos" w:eastAsia="Aptos" w:cs="Aptos" w:asciiTheme="minorAscii" w:hAnsiTheme="minorAscii" w:eastAsiaTheme="minorAscii" w:cstheme="minorAscii"/>
          <w:b w:val="0"/>
          <w:bCs w:val="0"/>
          <w:color w:val="auto"/>
          <w:sz w:val="20"/>
          <w:szCs w:val="20"/>
        </w:rPr>
        <w:t xml:space="preserve">data to provide a Broader understanding </w:t>
      </w:r>
      <w:r w:rsidRPr="0E185D3F" w:rsidR="75E62E7C">
        <w:rPr>
          <w:rFonts w:ascii="Aptos" w:hAnsi="Aptos" w:eastAsia="Aptos" w:cs="Aptos" w:asciiTheme="minorAscii" w:hAnsiTheme="minorAscii" w:eastAsiaTheme="minorAscii" w:cstheme="minorAscii"/>
          <w:b w:val="0"/>
          <w:bCs w:val="0"/>
          <w:color w:val="auto"/>
          <w:sz w:val="20"/>
          <w:szCs w:val="20"/>
        </w:rPr>
        <w:t xml:space="preserve">of participants motivations, </w:t>
      </w:r>
      <w:r w:rsidRPr="0E185D3F" w:rsidR="75E62E7C">
        <w:rPr>
          <w:rFonts w:ascii="Aptos" w:hAnsi="Aptos" w:eastAsia="Aptos" w:cs="Aptos" w:asciiTheme="minorAscii" w:hAnsiTheme="minorAscii" w:eastAsiaTheme="minorAscii" w:cstheme="minorAscii"/>
          <w:b w:val="0"/>
          <w:bCs w:val="0"/>
          <w:color w:val="auto"/>
          <w:sz w:val="20"/>
          <w:szCs w:val="20"/>
        </w:rPr>
        <w:t>experiences</w:t>
      </w:r>
      <w:r w:rsidRPr="0E185D3F" w:rsidR="75E62E7C">
        <w:rPr>
          <w:rFonts w:ascii="Aptos" w:hAnsi="Aptos" w:eastAsia="Aptos" w:cs="Aptos" w:asciiTheme="minorAscii" w:hAnsiTheme="minorAscii" w:eastAsiaTheme="minorAscii" w:cstheme="minorAscii"/>
          <w:b w:val="0"/>
          <w:bCs w:val="0"/>
          <w:color w:val="auto"/>
          <w:sz w:val="20"/>
          <w:szCs w:val="20"/>
        </w:rPr>
        <w:t xml:space="preserve"> and barriers to participation.</w:t>
      </w:r>
      <w:r w:rsidRPr="0E185D3F" w:rsidR="1555419B">
        <w:rPr>
          <w:rFonts w:ascii="Aptos" w:hAnsi="Aptos" w:eastAsia="Aptos" w:cs="Aptos" w:asciiTheme="minorAscii" w:hAnsiTheme="minorAscii" w:eastAsiaTheme="minorAscii" w:cstheme="minorAscii"/>
          <w:b w:val="0"/>
          <w:bCs w:val="0"/>
          <w:color w:val="auto"/>
          <w:sz w:val="20"/>
          <w:szCs w:val="20"/>
        </w:rPr>
        <w:t xml:space="preserve"> Quant</w:t>
      </w:r>
      <w:r w:rsidRPr="0E185D3F" w:rsidR="65BBE36A">
        <w:rPr>
          <w:rFonts w:ascii="Aptos" w:hAnsi="Aptos" w:eastAsia="Aptos" w:cs="Aptos" w:asciiTheme="minorAscii" w:hAnsiTheme="minorAscii" w:eastAsiaTheme="minorAscii" w:cstheme="minorAscii"/>
          <w:b w:val="0"/>
          <w:bCs w:val="0"/>
          <w:color w:val="auto"/>
          <w:sz w:val="20"/>
          <w:szCs w:val="20"/>
        </w:rPr>
        <w:t>it</w:t>
      </w:r>
      <w:r w:rsidRPr="0E185D3F" w:rsidR="1555419B">
        <w:rPr>
          <w:rFonts w:ascii="Aptos" w:hAnsi="Aptos" w:eastAsia="Aptos" w:cs="Aptos" w:asciiTheme="minorAscii" w:hAnsiTheme="minorAscii" w:eastAsiaTheme="minorAscii" w:cstheme="minorAscii"/>
          <w:b w:val="0"/>
          <w:bCs w:val="0"/>
          <w:color w:val="auto"/>
          <w:sz w:val="20"/>
          <w:szCs w:val="20"/>
        </w:rPr>
        <w:t>a</w:t>
      </w:r>
      <w:r w:rsidRPr="0E185D3F" w:rsidR="5CE58BAB">
        <w:rPr>
          <w:rFonts w:ascii="Aptos" w:hAnsi="Aptos" w:eastAsia="Aptos" w:cs="Aptos" w:asciiTheme="minorAscii" w:hAnsiTheme="minorAscii" w:eastAsiaTheme="minorAscii" w:cstheme="minorAscii"/>
          <w:b w:val="0"/>
          <w:bCs w:val="0"/>
          <w:color w:val="auto"/>
          <w:sz w:val="20"/>
          <w:szCs w:val="20"/>
        </w:rPr>
        <w:t xml:space="preserve">tive </w:t>
      </w:r>
      <w:r w:rsidRPr="0E185D3F" w:rsidR="1555419B">
        <w:rPr>
          <w:rFonts w:ascii="Aptos" w:hAnsi="Aptos" w:eastAsia="Aptos" w:cs="Aptos" w:asciiTheme="minorAscii" w:hAnsiTheme="minorAscii" w:eastAsiaTheme="minorAscii" w:cstheme="minorAscii"/>
          <w:b w:val="0"/>
          <w:bCs w:val="0"/>
          <w:color w:val="auto"/>
          <w:sz w:val="20"/>
          <w:szCs w:val="20"/>
        </w:rPr>
        <w:t>data will</w:t>
      </w:r>
      <w:r w:rsidRPr="0E185D3F" w:rsidR="37A2DE01">
        <w:rPr>
          <w:rFonts w:ascii="Aptos" w:hAnsi="Aptos" w:eastAsia="Aptos" w:cs="Aptos" w:asciiTheme="minorAscii" w:hAnsiTheme="minorAscii" w:eastAsiaTheme="minorAscii" w:cstheme="minorAscii"/>
          <w:b w:val="0"/>
          <w:bCs w:val="0"/>
          <w:color w:val="auto"/>
          <w:sz w:val="20"/>
          <w:szCs w:val="20"/>
        </w:rPr>
        <w:t xml:space="preserve"> be </w:t>
      </w:r>
      <w:r w:rsidRPr="0E185D3F" w:rsidR="271AC4F5">
        <w:rPr>
          <w:rFonts w:ascii="Aptos" w:hAnsi="Aptos" w:eastAsia="Aptos" w:cs="Aptos" w:asciiTheme="minorAscii" w:hAnsiTheme="minorAscii" w:eastAsiaTheme="minorAscii" w:cstheme="minorAscii"/>
          <w:b w:val="0"/>
          <w:bCs w:val="0"/>
          <w:color w:val="auto"/>
          <w:sz w:val="20"/>
          <w:szCs w:val="20"/>
        </w:rPr>
        <w:t>collected</w:t>
      </w:r>
      <w:r w:rsidRPr="0E185D3F" w:rsidR="37A2DE01">
        <w:rPr>
          <w:rFonts w:ascii="Aptos" w:hAnsi="Aptos" w:eastAsia="Aptos" w:cs="Aptos" w:asciiTheme="minorAscii" w:hAnsiTheme="minorAscii" w:eastAsiaTheme="minorAscii" w:cstheme="minorAscii"/>
          <w:b w:val="0"/>
          <w:bCs w:val="0"/>
          <w:color w:val="auto"/>
          <w:sz w:val="20"/>
          <w:szCs w:val="20"/>
        </w:rPr>
        <w:t xml:space="preserve"> from </w:t>
      </w:r>
      <w:r w:rsidRPr="0E185D3F" w:rsidR="37A2DE01">
        <w:rPr>
          <w:rFonts w:ascii="Aptos" w:hAnsi="Aptos" w:eastAsia="Aptos" w:cs="Aptos" w:asciiTheme="minorAscii" w:hAnsiTheme="minorAscii" w:eastAsiaTheme="minorAscii" w:cstheme="minorAscii"/>
          <w:b w:val="0"/>
          <w:bCs w:val="0"/>
          <w:color w:val="auto"/>
          <w:sz w:val="20"/>
          <w:szCs w:val="20"/>
        </w:rPr>
        <w:t xml:space="preserve">an </w:t>
      </w:r>
      <w:r w:rsidRPr="0E185D3F" w:rsidR="4FB8D829">
        <w:rPr>
          <w:rFonts w:ascii="Aptos" w:hAnsi="Aptos" w:eastAsia="Aptos" w:cs="Aptos" w:asciiTheme="minorAscii" w:hAnsiTheme="minorAscii" w:eastAsiaTheme="minorAscii" w:cstheme="minorAscii"/>
          <w:b w:val="0"/>
          <w:bCs w:val="0"/>
          <w:color w:val="auto"/>
          <w:sz w:val="20"/>
          <w:szCs w:val="20"/>
        </w:rPr>
        <w:t>initial</w:t>
      </w:r>
      <w:r w:rsidRPr="0E185D3F" w:rsidR="37A2DE01">
        <w:rPr>
          <w:rFonts w:ascii="Aptos" w:hAnsi="Aptos" w:eastAsia="Aptos" w:cs="Aptos" w:asciiTheme="minorAscii" w:hAnsiTheme="minorAscii" w:eastAsiaTheme="minorAscii" w:cstheme="minorAscii"/>
          <w:b w:val="0"/>
          <w:bCs w:val="0"/>
          <w:color w:val="auto"/>
          <w:sz w:val="20"/>
          <w:szCs w:val="20"/>
        </w:rPr>
        <w:t xml:space="preserve"> </w:t>
      </w:r>
      <w:r w:rsidRPr="0E185D3F" w:rsidR="2190EDE2">
        <w:rPr>
          <w:rFonts w:ascii="Aptos" w:hAnsi="Aptos" w:eastAsia="Aptos" w:cs="Aptos" w:asciiTheme="minorAscii" w:hAnsiTheme="minorAscii" w:eastAsiaTheme="minorAscii" w:cstheme="minorAscii"/>
          <w:b w:val="0"/>
          <w:bCs w:val="0"/>
          <w:color w:val="auto"/>
          <w:sz w:val="20"/>
          <w:szCs w:val="20"/>
        </w:rPr>
        <w:t>questionnaire, followed</w:t>
      </w:r>
      <w:r w:rsidRPr="0E185D3F" w:rsidR="37A2DE01">
        <w:rPr>
          <w:rFonts w:ascii="Aptos" w:hAnsi="Aptos" w:eastAsia="Aptos" w:cs="Aptos" w:asciiTheme="minorAscii" w:hAnsiTheme="minorAscii" w:eastAsiaTheme="minorAscii" w:cstheme="minorAscii"/>
          <w:b w:val="0"/>
          <w:bCs w:val="0"/>
          <w:color w:val="auto"/>
          <w:sz w:val="20"/>
          <w:szCs w:val="20"/>
        </w:rPr>
        <w:t xml:space="preserve"> by a </w:t>
      </w:r>
      <w:r w:rsidRPr="0E185D3F" w:rsidR="5F1D6189">
        <w:rPr>
          <w:rFonts w:ascii="Aptos" w:hAnsi="Aptos" w:eastAsia="Aptos" w:cs="Aptos" w:asciiTheme="minorAscii" w:hAnsiTheme="minorAscii" w:eastAsiaTheme="minorAscii" w:cstheme="minorAscii"/>
          <w:b w:val="0"/>
          <w:bCs w:val="0"/>
          <w:color w:val="auto"/>
          <w:sz w:val="20"/>
          <w:szCs w:val="20"/>
        </w:rPr>
        <w:t>qualitative</w:t>
      </w:r>
      <w:r w:rsidRPr="0E185D3F" w:rsidR="37A2DE01">
        <w:rPr>
          <w:rFonts w:ascii="Aptos" w:hAnsi="Aptos" w:eastAsia="Aptos" w:cs="Aptos" w:asciiTheme="minorAscii" w:hAnsiTheme="minorAscii" w:eastAsiaTheme="minorAscii" w:cstheme="minorAscii"/>
          <w:b w:val="0"/>
          <w:bCs w:val="0"/>
          <w:color w:val="auto"/>
          <w:sz w:val="20"/>
          <w:szCs w:val="20"/>
        </w:rPr>
        <w:t xml:space="preserve"> d</w:t>
      </w:r>
      <w:r w:rsidRPr="0E185D3F" w:rsidR="54DF8687">
        <w:rPr>
          <w:rFonts w:ascii="Aptos" w:hAnsi="Aptos" w:eastAsia="Aptos" w:cs="Aptos" w:asciiTheme="minorAscii" w:hAnsiTheme="minorAscii" w:eastAsiaTheme="minorAscii" w:cstheme="minorAscii"/>
          <w:b w:val="0"/>
          <w:bCs w:val="0"/>
          <w:color w:val="auto"/>
          <w:sz w:val="20"/>
          <w:szCs w:val="20"/>
        </w:rPr>
        <w:t>ata</w:t>
      </w:r>
      <w:r w:rsidRPr="0E185D3F" w:rsidR="37A2DE01">
        <w:rPr>
          <w:rFonts w:ascii="Aptos" w:hAnsi="Aptos" w:eastAsia="Aptos" w:cs="Aptos" w:asciiTheme="minorAscii" w:hAnsiTheme="minorAscii" w:eastAsiaTheme="minorAscii" w:cstheme="minorAscii"/>
          <w:b w:val="0"/>
          <w:bCs w:val="0"/>
          <w:color w:val="auto"/>
          <w:sz w:val="20"/>
          <w:szCs w:val="20"/>
        </w:rPr>
        <w:t xml:space="preserve"> collection </w:t>
      </w:r>
      <w:r w:rsidRPr="0E185D3F" w:rsidR="7667318E">
        <w:rPr>
          <w:rFonts w:ascii="Aptos" w:hAnsi="Aptos" w:eastAsia="Aptos" w:cs="Aptos" w:asciiTheme="minorAscii" w:hAnsiTheme="minorAscii" w:eastAsiaTheme="minorAscii" w:cstheme="minorAscii"/>
          <w:b w:val="0"/>
          <w:bCs w:val="0"/>
          <w:color w:val="auto"/>
          <w:sz w:val="20"/>
          <w:szCs w:val="20"/>
        </w:rPr>
        <w:t>method of interviews with</w:t>
      </w:r>
      <w:r w:rsidRPr="0E185D3F" w:rsidR="463B0704">
        <w:rPr>
          <w:rFonts w:ascii="Aptos" w:hAnsi="Aptos" w:eastAsia="Aptos" w:cs="Aptos" w:asciiTheme="minorAscii" w:hAnsiTheme="minorAscii" w:eastAsiaTheme="minorAscii" w:cstheme="minorAscii"/>
          <w:b w:val="0"/>
          <w:bCs w:val="0"/>
          <w:color w:val="auto"/>
          <w:sz w:val="20"/>
          <w:szCs w:val="20"/>
        </w:rPr>
        <w:t xml:space="preserve"> a</w:t>
      </w:r>
      <w:r w:rsidRPr="0E185D3F" w:rsidR="7667318E">
        <w:rPr>
          <w:rFonts w:ascii="Aptos" w:hAnsi="Aptos" w:eastAsia="Aptos" w:cs="Aptos" w:asciiTheme="minorAscii" w:hAnsiTheme="minorAscii" w:eastAsiaTheme="minorAscii" w:cstheme="minorAscii"/>
          <w:b w:val="0"/>
          <w:bCs w:val="0"/>
          <w:color w:val="auto"/>
          <w:sz w:val="20"/>
          <w:szCs w:val="20"/>
        </w:rPr>
        <w:t xml:space="preserve"> smaller selected group.</w:t>
      </w:r>
    </w:p>
    <w:p w:rsidR="2C657D39" w:rsidP="0E185D3F" w:rsidRDefault="2C657D39" w14:paraId="3F764F35" w14:textId="640BA28D">
      <w:pPr>
        <w:pStyle w:val="Normal"/>
        <w:jc w:val="left"/>
        <w:rPr>
          <w:rFonts w:ascii="Aptos" w:hAnsi="Aptos" w:eastAsia="Aptos" w:cs="Aptos" w:asciiTheme="minorAscii" w:hAnsiTheme="minorAscii" w:eastAsiaTheme="minorAscii" w:cstheme="minorAscii"/>
          <w:b w:val="0"/>
          <w:bCs w:val="0"/>
          <w:color w:val="auto"/>
          <w:sz w:val="20"/>
          <w:szCs w:val="20"/>
        </w:rPr>
      </w:pPr>
      <w:r w:rsidRPr="0E185D3F" w:rsidR="2C657D39">
        <w:rPr>
          <w:rFonts w:ascii="Aptos" w:hAnsi="Aptos" w:eastAsia="Aptos" w:cs="Aptos" w:asciiTheme="minorAscii" w:hAnsiTheme="minorAscii" w:eastAsiaTheme="minorAscii" w:cstheme="minorAscii"/>
          <w:b w:val="0"/>
          <w:bCs w:val="0"/>
          <w:color w:val="auto"/>
          <w:sz w:val="20"/>
          <w:szCs w:val="20"/>
        </w:rPr>
        <w:t xml:space="preserve">Stage 1: Quantitative collection </w:t>
      </w:r>
      <w:r w:rsidRPr="0E185D3F" w:rsidR="2C657D39">
        <w:rPr>
          <w:rFonts w:ascii="Aptos" w:hAnsi="Aptos" w:eastAsia="Aptos" w:cs="Aptos" w:asciiTheme="minorAscii" w:hAnsiTheme="minorAscii" w:eastAsiaTheme="minorAscii" w:cstheme="minorAscii"/>
          <w:b w:val="0"/>
          <w:bCs w:val="0"/>
          <w:color w:val="auto"/>
          <w:sz w:val="20"/>
          <w:szCs w:val="20"/>
        </w:rPr>
        <w:t>questionnaires</w:t>
      </w:r>
      <w:r w:rsidRPr="0E185D3F" w:rsidR="2C657D39">
        <w:rPr>
          <w:rFonts w:ascii="Aptos" w:hAnsi="Aptos" w:eastAsia="Aptos" w:cs="Aptos" w:asciiTheme="minorAscii" w:hAnsiTheme="minorAscii" w:eastAsiaTheme="minorAscii" w:cstheme="minorAscii"/>
          <w:b w:val="0"/>
          <w:bCs w:val="0"/>
          <w:color w:val="auto"/>
          <w:sz w:val="20"/>
          <w:szCs w:val="20"/>
        </w:rPr>
        <w:t xml:space="preserve"> </w:t>
      </w:r>
    </w:p>
    <w:p w:rsidR="5F7EB1F5" w:rsidP="0E185D3F" w:rsidRDefault="5F7EB1F5" w14:paraId="188FBD4A" w14:textId="1CA0A108">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pPr>
      <w:r w:rsidRPr="0E185D3F" w:rsidR="5F7EB1F5">
        <w:rPr>
          <w:rFonts w:ascii="Aptos" w:hAnsi="Aptos" w:eastAsia="Aptos" w:cs="Aptos" w:asciiTheme="minorAscii" w:hAnsiTheme="minorAscii" w:eastAsiaTheme="minorAscii" w:cstheme="minorAscii"/>
          <w:b w:val="0"/>
          <w:bCs w:val="0"/>
          <w:color w:val="auto"/>
          <w:sz w:val="20"/>
          <w:szCs w:val="20"/>
        </w:rPr>
        <w:t xml:space="preserve">A literature approved </w:t>
      </w:r>
      <w:r w:rsidRPr="0E185D3F" w:rsidR="65BC7FB9">
        <w:rPr>
          <w:rFonts w:ascii="Aptos" w:hAnsi="Aptos" w:eastAsia="Aptos" w:cs="Aptos" w:asciiTheme="minorAscii" w:hAnsiTheme="minorAscii" w:eastAsiaTheme="minorAscii" w:cstheme="minorAscii"/>
          <w:b w:val="0"/>
          <w:bCs w:val="0"/>
          <w:color w:val="auto"/>
          <w:sz w:val="20"/>
          <w:szCs w:val="20"/>
        </w:rPr>
        <w:t>questionnaire</w:t>
      </w:r>
      <w:r w:rsidRPr="0E185D3F" w:rsidR="63E2949B">
        <w:rPr>
          <w:rFonts w:ascii="Aptos" w:hAnsi="Aptos" w:eastAsia="Aptos" w:cs="Aptos" w:asciiTheme="minorAscii" w:hAnsiTheme="minorAscii" w:eastAsiaTheme="minorAscii" w:cstheme="minorAscii"/>
          <w:b w:val="0"/>
          <w:bCs w:val="0"/>
          <w:color w:val="auto"/>
          <w:sz w:val="20"/>
          <w:szCs w:val="20"/>
        </w:rPr>
        <w:t>,</w:t>
      </w:r>
      <w:r w:rsidRPr="0E185D3F" w:rsidR="65BC7FB9">
        <w:rPr>
          <w:rFonts w:ascii="Aptos" w:hAnsi="Aptos" w:eastAsia="Aptos" w:cs="Aptos" w:asciiTheme="minorAscii" w:hAnsiTheme="minorAscii" w:eastAsiaTheme="minorAscii" w:cstheme="minorAscii"/>
          <w:b w:val="0"/>
          <w:bCs w:val="0"/>
          <w:color w:val="auto"/>
          <w:sz w:val="20"/>
          <w:szCs w:val="20"/>
        </w:rPr>
        <w:t xml:space="preserve"> </w:t>
      </w:r>
      <w:r w:rsidRPr="0E185D3F" w:rsidR="15D9F943">
        <w:rPr>
          <w:rFonts w:ascii="Aptos" w:hAnsi="Aptos" w:eastAsia="Aptos" w:cs="Aptos" w:asciiTheme="minorAscii" w:hAnsiTheme="minorAscii" w:eastAsiaTheme="minorAscii" w:cstheme="minorAscii"/>
          <w:b w:val="0"/>
          <w:bCs w:val="0"/>
          <w:color w:val="auto"/>
          <w:sz w:val="20"/>
          <w:szCs w:val="20"/>
        </w:rPr>
        <w:t xml:space="preserve">the behavioural regulation in exercise </w:t>
      </w:r>
      <w:r w:rsidRPr="0E185D3F" w:rsidR="2F9155F7">
        <w:rPr>
          <w:rFonts w:ascii="Aptos" w:hAnsi="Aptos" w:eastAsia="Aptos" w:cs="Aptos" w:asciiTheme="minorAscii" w:hAnsiTheme="minorAscii" w:eastAsiaTheme="minorAscii" w:cstheme="minorAscii"/>
          <w:b w:val="0"/>
          <w:bCs w:val="0"/>
          <w:color w:val="auto"/>
          <w:sz w:val="20"/>
          <w:szCs w:val="20"/>
        </w:rPr>
        <w:t>questionnaire (</w:t>
      </w:r>
      <w:r w:rsidRPr="0E185D3F" w:rsidR="65BC7FB9">
        <w:rPr>
          <w:rFonts w:ascii="Aptos" w:hAnsi="Aptos" w:eastAsia="Aptos" w:cs="Aptos" w:asciiTheme="minorAscii" w:hAnsiTheme="minorAscii" w:eastAsiaTheme="minorAscii" w:cstheme="minorAscii"/>
          <w:b w:val="0"/>
          <w:bCs w:val="0"/>
          <w:color w:val="auto"/>
          <w:sz w:val="20"/>
          <w:szCs w:val="20"/>
        </w:rPr>
        <w:t>BREQ-3)</w:t>
      </w:r>
      <w:r w:rsidRPr="0E185D3F" w:rsidR="170D336B">
        <w:rPr>
          <w:rFonts w:ascii="Aptos" w:hAnsi="Aptos" w:eastAsia="Aptos" w:cs="Aptos" w:asciiTheme="minorAscii" w:hAnsiTheme="minorAscii" w:eastAsiaTheme="minorAscii" w:cstheme="minorAscii"/>
          <w:b w:val="0"/>
          <w:bCs w:val="0"/>
          <w:color w:val="auto"/>
          <w:sz w:val="20"/>
          <w:szCs w:val="20"/>
        </w:rPr>
        <w:t xml:space="preserve"> </w:t>
      </w:r>
      <w:r w:rsidRPr="0E185D3F" w:rsidR="65BC7FB9">
        <w:rPr>
          <w:rFonts w:ascii="Aptos" w:hAnsi="Aptos" w:eastAsia="Aptos" w:cs="Aptos" w:asciiTheme="minorAscii" w:hAnsiTheme="minorAscii" w:eastAsiaTheme="minorAscii" w:cstheme="minorAscii"/>
          <w:b w:val="0"/>
          <w:bCs w:val="0"/>
          <w:color w:val="auto"/>
          <w:sz w:val="20"/>
          <w:szCs w:val="20"/>
        </w:rPr>
        <w:t xml:space="preserve">will be posted across </w:t>
      </w:r>
      <w:r w:rsidRPr="0E185D3F" w:rsidR="698F28F6">
        <w:rPr>
          <w:rFonts w:ascii="Aptos" w:hAnsi="Aptos" w:eastAsia="Aptos" w:cs="Aptos" w:asciiTheme="minorAscii" w:hAnsiTheme="minorAscii" w:eastAsiaTheme="minorAscii" w:cstheme="minorAscii"/>
          <w:b w:val="0"/>
          <w:bCs w:val="0"/>
          <w:color w:val="auto"/>
          <w:sz w:val="20"/>
          <w:szCs w:val="20"/>
        </w:rPr>
        <w:t xml:space="preserve">social media targeted towards women within </w:t>
      </w:r>
      <w:r w:rsidRPr="0E185D3F" w:rsidR="4DAFA457">
        <w:rPr>
          <w:rFonts w:ascii="Aptos" w:hAnsi="Aptos" w:eastAsia="Aptos" w:cs="Aptos" w:asciiTheme="minorAscii" w:hAnsiTheme="minorAscii" w:eastAsiaTheme="minorAscii" w:cstheme="minorAscii"/>
          <w:b w:val="0"/>
          <w:bCs w:val="0"/>
          <w:color w:val="auto"/>
          <w:sz w:val="20"/>
          <w:szCs w:val="20"/>
        </w:rPr>
        <w:t xml:space="preserve">university. This questionnaire </w:t>
      </w:r>
      <w:r w:rsidRPr="0E185D3F" w:rsidR="06A85A4F">
        <w:rPr>
          <w:rFonts w:ascii="Aptos" w:hAnsi="Aptos" w:eastAsia="Aptos" w:cs="Aptos" w:asciiTheme="minorAscii" w:hAnsiTheme="minorAscii" w:eastAsiaTheme="minorAscii" w:cstheme="minorAscii"/>
          <w:b w:val="0"/>
          <w:bCs w:val="0"/>
          <w:color w:val="auto"/>
          <w:sz w:val="20"/>
          <w:szCs w:val="20"/>
        </w:rPr>
        <w:t xml:space="preserve">uses a self-determination theory this </w:t>
      </w:r>
      <w:r w:rsidRPr="0E185D3F" w:rsidR="536D3C75">
        <w:rPr>
          <w:rFonts w:ascii="Aptos" w:hAnsi="Aptos" w:eastAsia="Aptos" w:cs="Aptos" w:asciiTheme="minorAscii" w:hAnsiTheme="minorAscii" w:eastAsiaTheme="minorAscii" w:cstheme="minorAscii"/>
          <w:b w:val="0"/>
          <w:bCs w:val="0"/>
          <w:color w:val="auto"/>
          <w:sz w:val="20"/>
          <w:szCs w:val="20"/>
        </w:rPr>
        <w:t xml:space="preserve">will </w:t>
      </w:r>
      <w:r w:rsidRPr="0E185D3F" w:rsidR="5513CE3C">
        <w:rPr>
          <w:rFonts w:ascii="Aptos" w:hAnsi="Aptos" w:eastAsia="Aptos" w:cs="Aptos" w:asciiTheme="minorAscii" w:hAnsiTheme="minorAscii" w:eastAsiaTheme="minorAscii" w:cstheme="minorAscii"/>
          <w:b w:val="0"/>
          <w:bCs w:val="0"/>
          <w:color w:val="auto"/>
          <w:sz w:val="20"/>
          <w:szCs w:val="20"/>
        </w:rPr>
        <w:t>be useful</w:t>
      </w:r>
      <w:r w:rsidRPr="0E185D3F" w:rsidR="536D3C75">
        <w:rPr>
          <w:rFonts w:ascii="Aptos" w:hAnsi="Aptos" w:eastAsia="Aptos" w:cs="Aptos" w:asciiTheme="minorAscii" w:hAnsiTheme="minorAscii" w:eastAsiaTheme="minorAscii" w:cstheme="minorAscii"/>
          <w:b w:val="0"/>
          <w:bCs w:val="0"/>
          <w:color w:val="auto"/>
          <w:sz w:val="20"/>
          <w:szCs w:val="20"/>
        </w:rPr>
        <w:t xml:space="preserve"> </w:t>
      </w:r>
      <w:r w:rsidRPr="0E185D3F" w:rsidR="536D3C75">
        <w:rPr>
          <w:rFonts w:ascii="Aptos" w:hAnsi="Aptos" w:eastAsia="Aptos" w:cs="Aptos" w:asciiTheme="minorAscii" w:hAnsiTheme="minorAscii" w:eastAsiaTheme="minorAscii" w:cstheme="minorAscii"/>
          <w:b w:val="0"/>
          <w:bCs w:val="0"/>
          <w:color w:val="auto"/>
          <w:sz w:val="20"/>
          <w:szCs w:val="20"/>
        </w:rPr>
        <w:t>to find out participation levels</w:t>
      </w:r>
      <w:r w:rsidRPr="0E185D3F" w:rsidR="4A29D6E7">
        <w:rPr>
          <w:rFonts w:ascii="Aptos" w:hAnsi="Aptos" w:eastAsia="Aptos" w:cs="Aptos" w:asciiTheme="minorAscii" w:hAnsiTheme="minorAscii" w:eastAsiaTheme="minorAscii" w:cstheme="minorAscii"/>
          <w:b w:val="0"/>
          <w:bCs w:val="0"/>
          <w:color w:val="auto"/>
          <w:sz w:val="20"/>
          <w:szCs w:val="20"/>
        </w:rPr>
        <w:t>,</w:t>
      </w:r>
      <w:r w:rsidRPr="0E185D3F" w:rsidR="536D3C75">
        <w:rPr>
          <w:rFonts w:ascii="Aptos" w:hAnsi="Aptos" w:eastAsia="Aptos" w:cs="Aptos" w:asciiTheme="minorAscii" w:hAnsiTheme="minorAscii" w:eastAsiaTheme="minorAscii" w:cstheme="minorAscii"/>
          <w:b w:val="0"/>
          <w:bCs w:val="0"/>
          <w:color w:val="auto"/>
          <w:sz w:val="20"/>
          <w:szCs w:val="20"/>
        </w:rPr>
        <w:t xml:space="preserve"> </w:t>
      </w:r>
      <w:r w:rsidRPr="0E185D3F" w:rsidR="5C56AD97">
        <w:rPr>
          <w:rFonts w:ascii="Aptos" w:hAnsi="Aptos" w:eastAsia="Aptos" w:cs="Aptos" w:asciiTheme="minorAscii" w:hAnsiTheme="minorAscii" w:eastAsiaTheme="minorAscii" w:cstheme="minorAscii"/>
          <w:b w:val="0"/>
          <w:bCs w:val="0"/>
          <w:color w:val="auto"/>
          <w:sz w:val="20"/>
          <w:szCs w:val="20"/>
        </w:rPr>
        <w:t>motivational patterns</w:t>
      </w:r>
      <w:r w:rsidRPr="0E185D3F" w:rsidR="46F6AD0C">
        <w:rPr>
          <w:rFonts w:ascii="Aptos" w:hAnsi="Aptos" w:eastAsia="Aptos" w:cs="Aptos" w:asciiTheme="minorAscii" w:hAnsiTheme="minorAscii" w:eastAsiaTheme="minorAscii" w:cstheme="minorAscii"/>
          <w:b w:val="0"/>
          <w:bCs w:val="0"/>
          <w:color w:val="auto"/>
          <w:sz w:val="20"/>
          <w:szCs w:val="20"/>
        </w:rPr>
        <w:t xml:space="preserve"> and compare exp</w:t>
      </w:r>
      <w:r w:rsidRPr="0E185D3F" w:rsidR="46F6AD0C">
        <w:rPr>
          <w:rFonts w:ascii="Aptos" w:hAnsi="Aptos" w:eastAsia="Aptos" w:cs="Aptos" w:asciiTheme="minorAscii" w:hAnsiTheme="minorAscii" w:eastAsiaTheme="minorAscii" w:cstheme="minorAscii"/>
          <w:b w:val="0"/>
          <w:bCs w:val="0"/>
          <w:color w:val="auto"/>
          <w:sz w:val="20"/>
          <w:szCs w:val="20"/>
        </w:rPr>
        <w:t>eriences</w:t>
      </w:r>
      <w:r w:rsidRPr="0E185D3F" w:rsidR="157151B7">
        <w:rPr>
          <w:rFonts w:ascii="Aptos" w:hAnsi="Aptos" w:eastAsia="Aptos" w:cs="Aptos" w:asciiTheme="minorAscii" w:hAnsiTheme="minorAscii" w:eastAsiaTheme="minorAscii" w:cstheme="minorAscii"/>
          <w:b w:val="0"/>
          <w:bCs w:val="0"/>
          <w:color w:val="auto"/>
          <w:sz w:val="20"/>
          <w:szCs w:val="20"/>
        </w:rPr>
        <w:t>.</w:t>
      </w:r>
      <w:r w:rsidRPr="0E185D3F" w:rsidR="5AB9885B">
        <w:rPr>
          <w:rFonts w:ascii="Aptos" w:hAnsi="Aptos" w:eastAsia="Aptos" w:cs="Aptos" w:asciiTheme="minorAscii" w:hAnsiTheme="minorAscii" w:eastAsiaTheme="minorAscii" w:cstheme="minorAscii"/>
          <w:b w:val="0"/>
          <w:bCs w:val="0"/>
          <w:noProof w:val="0"/>
          <w:color w:val="auto"/>
          <w:sz w:val="20"/>
          <w:szCs w:val="20"/>
          <w:lang w:val="en-GB"/>
        </w:rPr>
        <w:t xml:space="preserve"> </w:t>
      </w:r>
      <w:r w:rsidRPr="0E185D3F" w:rsidR="69BBBCF4">
        <w:rPr>
          <w:rFonts w:ascii="Aptos" w:hAnsi="Aptos" w:eastAsia="Aptos" w:cs="Aptos" w:asciiTheme="minorAscii" w:hAnsiTheme="minorAscii" w:eastAsiaTheme="minorAscii" w:cstheme="minorAscii"/>
          <w:b w:val="0"/>
          <w:bCs w:val="0"/>
          <w:noProof w:val="0"/>
          <w:color w:val="auto"/>
          <w:sz w:val="20"/>
          <w:szCs w:val="20"/>
          <w:lang w:val="en-GB"/>
        </w:rPr>
        <w:t xml:space="preserve">The </w:t>
      </w:r>
      <w:r w:rsidRPr="0E185D3F" w:rsidR="69BBBCF4">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BREQ-3 will be used as it </w:t>
      </w:r>
      <w:r w:rsidRPr="0E185D3F" w:rsidR="69BBBCF4">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appears to be</w:t>
      </w:r>
      <w:r w:rsidRPr="0E185D3F" w:rsidR="69BBBCF4">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a reliable measure for assessing motivation in the context of incidental physical activity</w:t>
      </w:r>
      <w:r w:rsidRPr="0E185D3F" w:rsidR="431ED468">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stated </w:t>
      </w:r>
      <w:r w:rsidRPr="0E185D3F" w:rsidR="431ED468">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psycinfo</w:t>
      </w:r>
      <w:r w:rsidRPr="0E185D3F" w:rsidR="431ED468">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database </w:t>
      </w:r>
      <w:r w:rsidRPr="0E185D3F" w:rsidR="26DD3AE1">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record (2026).</w:t>
      </w:r>
    </w:p>
    <w:p w:rsidR="52E6B6D0" w:rsidP="0E185D3F" w:rsidRDefault="52E6B6D0" w14:paraId="38AF8C9E" w14:textId="4145FE65">
      <w:pPr>
        <w:pStyle w:val="Normal"/>
        <w:jc w:val="left"/>
        <w:rPr>
          <w:rFonts w:ascii="Aptos" w:hAnsi="Aptos" w:eastAsia="Aptos" w:cs="Aptos" w:asciiTheme="minorAscii" w:hAnsiTheme="minorAscii" w:eastAsiaTheme="minorAscii" w:cstheme="minorAscii"/>
          <w:b w:val="0"/>
          <w:bCs w:val="0"/>
          <w:color w:val="auto"/>
          <w:sz w:val="20"/>
          <w:szCs w:val="20"/>
        </w:rPr>
      </w:pPr>
      <w:r w:rsidRPr="0E185D3F" w:rsidR="52E6B6D0">
        <w:rPr>
          <w:rFonts w:ascii="Aptos" w:hAnsi="Aptos" w:eastAsia="Aptos" w:cs="Aptos" w:asciiTheme="minorAscii" w:hAnsiTheme="minorAscii" w:eastAsiaTheme="minorAscii" w:cstheme="minorAscii"/>
          <w:b w:val="0"/>
          <w:bCs w:val="0"/>
          <w:color w:val="auto"/>
          <w:sz w:val="20"/>
          <w:szCs w:val="20"/>
        </w:rPr>
        <w:t xml:space="preserve">Stage 2: </w:t>
      </w:r>
      <w:r w:rsidRPr="0E185D3F" w:rsidR="78FE7F54">
        <w:rPr>
          <w:rFonts w:ascii="Aptos" w:hAnsi="Aptos" w:eastAsia="Aptos" w:cs="Aptos" w:asciiTheme="minorAscii" w:hAnsiTheme="minorAscii" w:eastAsiaTheme="minorAscii" w:cstheme="minorAscii"/>
          <w:b w:val="0"/>
          <w:bCs w:val="0"/>
          <w:color w:val="auto"/>
          <w:sz w:val="20"/>
          <w:szCs w:val="20"/>
        </w:rPr>
        <w:t>Qualitative</w:t>
      </w:r>
      <w:r w:rsidRPr="0E185D3F" w:rsidR="78FE7F54">
        <w:rPr>
          <w:rFonts w:ascii="Aptos" w:hAnsi="Aptos" w:eastAsia="Aptos" w:cs="Aptos" w:asciiTheme="minorAscii" w:hAnsiTheme="minorAscii" w:eastAsiaTheme="minorAscii" w:cstheme="minorAscii"/>
          <w:b w:val="0"/>
          <w:bCs w:val="0"/>
          <w:color w:val="auto"/>
          <w:sz w:val="20"/>
          <w:szCs w:val="20"/>
        </w:rPr>
        <w:t xml:space="preserve"> </w:t>
      </w:r>
      <w:r w:rsidRPr="0E185D3F" w:rsidR="52E6B6D0">
        <w:rPr>
          <w:rFonts w:ascii="Aptos" w:hAnsi="Aptos" w:eastAsia="Aptos" w:cs="Aptos" w:asciiTheme="minorAscii" w:hAnsiTheme="minorAscii" w:eastAsiaTheme="minorAscii" w:cstheme="minorAscii"/>
          <w:b w:val="0"/>
          <w:bCs w:val="0"/>
          <w:color w:val="auto"/>
          <w:sz w:val="20"/>
          <w:szCs w:val="20"/>
        </w:rPr>
        <w:t xml:space="preserve">Follow-up interviews </w:t>
      </w:r>
    </w:p>
    <w:p w:rsidR="7ED468C1" w:rsidP="0E185D3F" w:rsidRDefault="7ED468C1" w14:paraId="67100803" w14:textId="44E10313">
      <w:pPr>
        <w:pStyle w:val="Normal"/>
        <w:jc w:val="left"/>
        <w:rPr>
          <w:rFonts w:ascii="Aptos" w:hAnsi="Aptos" w:eastAsia="Aptos" w:cs="Aptos" w:asciiTheme="minorAscii" w:hAnsiTheme="minorAscii" w:eastAsiaTheme="minorAscii" w:cstheme="minorAscii"/>
          <w:b w:val="0"/>
          <w:bCs w:val="0"/>
          <w:color w:val="auto"/>
          <w:sz w:val="20"/>
          <w:szCs w:val="20"/>
        </w:rPr>
      </w:pPr>
      <w:r w:rsidRPr="0E185D3F" w:rsidR="7ED468C1">
        <w:rPr>
          <w:rFonts w:ascii="Aptos" w:hAnsi="Aptos" w:eastAsia="Aptos" w:cs="Aptos" w:asciiTheme="minorAscii" w:hAnsiTheme="minorAscii" w:eastAsiaTheme="minorAscii" w:cstheme="minorAscii"/>
          <w:b w:val="0"/>
          <w:bCs w:val="0"/>
          <w:color w:val="auto"/>
          <w:sz w:val="20"/>
          <w:szCs w:val="20"/>
        </w:rPr>
        <w:t xml:space="preserve">Following the results from the questionnaire, proximately 6-8 university students will </w:t>
      </w:r>
      <w:r w:rsidRPr="0E185D3F" w:rsidR="66E57967">
        <w:rPr>
          <w:rFonts w:ascii="Aptos" w:hAnsi="Aptos" w:eastAsia="Aptos" w:cs="Aptos" w:asciiTheme="minorAscii" w:hAnsiTheme="minorAscii" w:eastAsiaTheme="minorAscii" w:cstheme="minorAscii"/>
          <w:b w:val="0"/>
          <w:bCs w:val="0"/>
          <w:color w:val="auto"/>
          <w:sz w:val="20"/>
          <w:szCs w:val="20"/>
        </w:rPr>
        <w:t xml:space="preserve">be selected to </w:t>
      </w:r>
      <w:r w:rsidRPr="0E185D3F" w:rsidR="66E57967">
        <w:rPr>
          <w:rFonts w:ascii="Aptos" w:hAnsi="Aptos" w:eastAsia="Aptos" w:cs="Aptos" w:asciiTheme="minorAscii" w:hAnsiTheme="minorAscii" w:eastAsiaTheme="minorAscii" w:cstheme="minorAscii"/>
          <w:b w:val="0"/>
          <w:bCs w:val="0"/>
          <w:color w:val="auto"/>
          <w:sz w:val="20"/>
          <w:szCs w:val="20"/>
        </w:rPr>
        <w:t>participate</w:t>
      </w:r>
      <w:r w:rsidRPr="0E185D3F" w:rsidR="66E57967">
        <w:rPr>
          <w:rFonts w:ascii="Aptos" w:hAnsi="Aptos" w:eastAsia="Aptos" w:cs="Aptos" w:asciiTheme="minorAscii" w:hAnsiTheme="minorAscii" w:eastAsiaTheme="minorAscii" w:cstheme="minorAscii"/>
          <w:b w:val="0"/>
          <w:bCs w:val="0"/>
          <w:color w:val="auto"/>
          <w:sz w:val="20"/>
          <w:szCs w:val="20"/>
        </w:rPr>
        <w:t xml:space="preserve"> in the follow up interviews w</w:t>
      </w:r>
      <w:r w:rsidRPr="0E185D3F" w:rsidR="751E2B76">
        <w:rPr>
          <w:rFonts w:ascii="Aptos" w:hAnsi="Aptos" w:eastAsia="Aptos" w:cs="Aptos" w:asciiTheme="minorAscii" w:hAnsiTheme="minorAscii" w:eastAsiaTheme="minorAscii" w:cstheme="minorAscii"/>
          <w:b w:val="0"/>
          <w:bCs w:val="0"/>
          <w:color w:val="auto"/>
          <w:sz w:val="20"/>
          <w:szCs w:val="20"/>
        </w:rPr>
        <w:t xml:space="preserve">here open ended questions will be </w:t>
      </w:r>
      <w:r w:rsidRPr="0E185D3F" w:rsidR="192CDDBC">
        <w:rPr>
          <w:rFonts w:ascii="Aptos" w:hAnsi="Aptos" w:eastAsia="Aptos" w:cs="Aptos" w:asciiTheme="minorAscii" w:hAnsiTheme="minorAscii" w:eastAsiaTheme="minorAscii" w:cstheme="minorAscii"/>
          <w:b w:val="0"/>
          <w:bCs w:val="0"/>
          <w:color w:val="auto"/>
          <w:sz w:val="20"/>
          <w:szCs w:val="20"/>
        </w:rPr>
        <w:t xml:space="preserve">asked. The participants selected will be </w:t>
      </w:r>
      <w:r w:rsidRPr="0E185D3F" w:rsidR="276BB95E">
        <w:rPr>
          <w:rFonts w:ascii="Aptos" w:hAnsi="Aptos" w:eastAsia="Aptos" w:cs="Aptos" w:asciiTheme="minorAscii" w:hAnsiTheme="minorAscii" w:eastAsiaTheme="minorAscii" w:cstheme="minorAscii"/>
          <w:b w:val="0"/>
          <w:bCs w:val="0"/>
          <w:color w:val="auto"/>
          <w:sz w:val="20"/>
          <w:szCs w:val="20"/>
        </w:rPr>
        <w:t xml:space="preserve">women aged 18-24 </w:t>
      </w:r>
      <w:r w:rsidRPr="0E185D3F" w:rsidR="192CDDBC">
        <w:rPr>
          <w:rFonts w:ascii="Aptos" w:hAnsi="Aptos" w:eastAsia="Aptos" w:cs="Aptos" w:asciiTheme="minorAscii" w:hAnsiTheme="minorAscii" w:eastAsiaTheme="minorAscii" w:cstheme="minorAscii"/>
          <w:b w:val="0"/>
          <w:bCs w:val="0"/>
          <w:color w:val="auto"/>
          <w:sz w:val="20"/>
          <w:szCs w:val="20"/>
        </w:rPr>
        <w:t>from non-sporting courses</w:t>
      </w:r>
      <w:r w:rsidRPr="0E185D3F" w:rsidR="1AF123F9">
        <w:rPr>
          <w:rFonts w:ascii="Aptos" w:hAnsi="Aptos" w:eastAsia="Aptos" w:cs="Aptos" w:asciiTheme="minorAscii" w:hAnsiTheme="minorAscii" w:eastAsiaTheme="minorAscii" w:cstheme="minorAscii"/>
          <w:b w:val="0"/>
          <w:bCs w:val="0"/>
          <w:color w:val="auto"/>
          <w:sz w:val="20"/>
          <w:szCs w:val="20"/>
        </w:rPr>
        <w:t xml:space="preserve"> with</w:t>
      </w:r>
      <w:r w:rsidRPr="0E185D3F" w:rsidR="508AA940">
        <w:rPr>
          <w:rFonts w:ascii="Aptos" w:hAnsi="Aptos" w:eastAsia="Aptos" w:cs="Aptos" w:asciiTheme="minorAscii" w:hAnsiTheme="minorAscii" w:eastAsiaTheme="minorAscii" w:cstheme="minorAscii"/>
          <w:b w:val="0"/>
          <w:bCs w:val="0"/>
          <w:color w:val="auto"/>
          <w:sz w:val="20"/>
          <w:szCs w:val="20"/>
        </w:rPr>
        <w:t xml:space="preserve">in </w:t>
      </w:r>
      <w:r w:rsidRPr="0E185D3F" w:rsidR="150BC1E8">
        <w:rPr>
          <w:rFonts w:ascii="Aptos" w:hAnsi="Aptos" w:eastAsia="Aptos" w:cs="Aptos" w:asciiTheme="minorAscii" w:hAnsiTheme="minorAscii" w:eastAsiaTheme="minorAscii" w:cstheme="minorAscii"/>
          <w:b w:val="0"/>
          <w:bCs w:val="0"/>
          <w:color w:val="auto"/>
          <w:sz w:val="20"/>
          <w:szCs w:val="20"/>
        </w:rPr>
        <w:t>University of Wales trinity saint Davids (</w:t>
      </w:r>
      <w:r w:rsidRPr="0E185D3F" w:rsidR="150BC1E8">
        <w:rPr>
          <w:rFonts w:ascii="Aptos" w:hAnsi="Aptos" w:eastAsia="Aptos" w:cs="Aptos" w:asciiTheme="minorAscii" w:hAnsiTheme="minorAscii" w:eastAsiaTheme="minorAscii" w:cstheme="minorAscii"/>
          <w:b w:val="0"/>
          <w:bCs w:val="0"/>
          <w:color w:val="auto"/>
          <w:sz w:val="20"/>
          <w:szCs w:val="20"/>
        </w:rPr>
        <w:t>UWTSD) to</w:t>
      </w:r>
      <w:r w:rsidRPr="0E185D3F" w:rsidR="192CDDBC">
        <w:rPr>
          <w:rFonts w:ascii="Aptos" w:hAnsi="Aptos" w:eastAsia="Aptos" w:cs="Aptos" w:asciiTheme="minorAscii" w:hAnsiTheme="minorAscii" w:eastAsiaTheme="minorAscii" w:cstheme="minorAscii"/>
          <w:b w:val="0"/>
          <w:bCs w:val="0"/>
          <w:color w:val="auto"/>
          <w:sz w:val="20"/>
          <w:szCs w:val="20"/>
        </w:rPr>
        <w:t xml:space="preserve"> try and get unbiased result to sports </w:t>
      </w:r>
      <w:r w:rsidRPr="0E185D3F" w:rsidR="346C0F6E">
        <w:rPr>
          <w:rFonts w:ascii="Aptos" w:hAnsi="Aptos" w:eastAsia="Aptos" w:cs="Aptos" w:asciiTheme="minorAscii" w:hAnsiTheme="minorAscii" w:eastAsiaTheme="minorAscii" w:cstheme="minorAscii"/>
          <w:b w:val="0"/>
          <w:bCs w:val="0"/>
          <w:color w:val="auto"/>
          <w:sz w:val="20"/>
          <w:szCs w:val="20"/>
        </w:rPr>
        <w:t>participation. This</w:t>
      </w:r>
      <w:r w:rsidRPr="0E185D3F" w:rsidR="192CDDBC">
        <w:rPr>
          <w:rFonts w:ascii="Aptos" w:hAnsi="Aptos" w:eastAsia="Aptos" w:cs="Aptos" w:asciiTheme="minorAscii" w:hAnsiTheme="minorAscii" w:eastAsiaTheme="minorAscii" w:cstheme="minorAscii"/>
          <w:b w:val="0"/>
          <w:bCs w:val="0"/>
          <w:color w:val="auto"/>
          <w:sz w:val="20"/>
          <w:szCs w:val="20"/>
        </w:rPr>
        <w:t xml:space="preserve"> will help view</w:t>
      </w:r>
      <w:r w:rsidRPr="0E185D3F" w:rsidR="30816406">
        <w:rPr>
          <w:rFonts w:ascii="Aptos" w:hAnsi="Aptos" w:eastAsia="Aptos" w:cs="Aptos" w:asciiTheme="minorAscii" w:hAnsiTheme="minorAscii" w:eastAsiaTheme="minorAscii" w:cstheme="minorAscii"/>
          <w:b w:val="0"/>
          <w:bCs w:val="0"/>
          <w:color w:val="auto"/>
          <w:sz w:val="20"/>
          <w:szCs w:val="20"/>
        </w:rPr>
        <w:t xml:space="preserve"> regular </w:t>
      </w:r>
      <w:r w:rsidRPr="0E185D3F" w:rsidR="3C265E46">
        <w:rPr>
          <w:rFonts w:ascii="Aptos" w:hAnsi="Aptos" w:eastAsia="Aptos" w:cs="Aptos" w:asciiTheme="minorAscii" w:hAnsiTheme="minorAscii" w:eastAsiaTheme="minorAscii" w:cstheme="minorAscii"/>
          <w:b w:val="0"/>
          <w:bCs w:val="0"/>
          <w:color w:val="auto"/>
          <w:sz w:val="20"/>
          <w:szCs w:val="20"/>
        </w:rPr>
        <w:t>women's activity rather than women who specialise in sports.</w:t>
      </w:r>
    </w:p>
    <w:p w:rsidR="30C742F8" w:rsidP="0E185D3F" w:rsidRDefault="30C742F8" w14:paraId="14D582D5" w14:textId="12B510F7">
      <w:pPr>
        <w:pStyle w:val="Normal"/>
        <w:jc w:val="left"/>
        <w:rPr>
          <w:rFonts w:ascii="Aptos" w:hAnsi="Aptos" w:eastAsia="Aptos" w:cs="Aptos" w:asciiTheme="minorAscii" w:hAnsiTheme="minorAscii" w:eastAsiaTheme="minorAscii" w:cstheme="minorAscii"/>
          <w:b w:val="0"/>
          <w:bCs w:val="0"/>
          <w:i w:val="0"/>
          <w:iCs w:val="0"/>
          <w:noProof w:val="0"/>
          <w:color w:val="auto"/>
          <w:sz w:val="20"/>
          <w:szCs w:val="20"/>
          <w:lang w:val="en-GB"/>
        </w:rPr>
      </w:pPr>
      <w:r w:rsidRPr="0E185D3F" w:rsidR="30C742F8">
        <w:rPr>
          <w:rFonts w:ascii="Aptos" w:hAnsi="Aptos" w:eastAsia="Aptos" w:cs="Aptos" w:asciiTheme="minorAscii" w:hAnsiTheme="minorAscii" w:eastAsiaTheme="minorAscii" w:cstheme="minorAscii"/>
          <w:b w:val="0"/>
          <w:bCs w:val="0"/>
          <w:color w:val="auto"/>
          <w:sz w:val="20"/>
          <w:szCs w:val="20"/>
        </w:rPr>
        <w:t xml:space="preserve">The interviews will explore participants experiences in greater </w:t>
      </w:r>
      <w:r w:rsidRPr="0E185D3F" w:rsidR="63B5F263">
        <w:rPr>
          <w:rFonts w:ascii="Aptos" w:hAnsi="Aptos" w:eastAsia="Aptos" w:cs="Aptos" w:asciiTheme="minorAscii" w:hAnsiTheme="minorAscii" w:eastAsiaTheme="minorAscii" w:cstheme="minorAscii"/>
          <w:b w:val="0"/>
          <w:bCs w:val="0"/>
          <w:color w:val="auto"/>
          <w:sz w:val="20"/>
          <w:szCs w:val="20"/>
        </w:rPr>
        <w:t xml:space="preserve">depth, including their reasons for </w:t>
      </w:r>
      <w:r w:rsidRPr="0E185D3F" w:rsidR="63B5F263">
        <w:rPr>
          <w:rFonts w:ascii="Aptos" w:hAnsi="Aptos" w:eastAsia="Aptos" w:cs="Aptos" w:asciiTheme="minorAscii" w:hAnsiTheme="minorAscii" w:eastAsiaTheme="minorAscii" w:cstheme="minorAscii"/>
          <w:b w:val="0"/>
          <w:bCs w:val="0"/>
          <w:color w:val="auto"/>
          <w:sz w:val="20"/>
          <w:szCs w:val="20"/>
        </w:rPr>
        <w:t>participating</w:t>
      </w:r>
      <w:r w:rsidRPr="0E185D3F" w:rsidR="63B5F263">
        <w:rPr>
          <w:rFonts w:ascii="Aptos" w:hAnsi="Aptos" w:eastAsia="Aptos" w:cs="Aptos" w:asciiTheme="minorAscii" w:hAnsiTheme="minorAscii" w:eastAsiaTheme="minorAscii" w:cstheme="minorAscii"/>
          <w:b w:val="0"/>
          <w:bCs w:val="0"/>
          <w:color w:val="auto"/>
          <w:sz w:val="20"/>
          <w:szCs w:val="20"/>
        </w:rPr>
        <w:t xml:space="preserve"> or not </w:t>
      </w:r>
      <w:r w:rsidRPr="0E185D3F" w:rsidR="63B5F263">
        <w:rPr>
          <w:rFonts w:ascii="Aptos" w:hAnsi="Aptos" w:eastAsia="Aptos" w:cs="Aptos" w:asciiTheme="minorAscii" w:hAnsiTheme="minorAscii" w:eastAsiaTheme="minorAscii" w:cstheme="minorAscii"/>
          <w:b w:val="0"/>
          <w:bCs w:val="0"/>
          <w:color w:val="auto"/>
          <w:sz w:val="20"/>
          <w:szCs w:val="20"/>
        </w:rPr>
        <w:t>participating</w:t>
      </w:r>
      <w:r w:rsidRPr="0E185D3F" w:rsidR="63B5F263">
        <w:rPr>
          <w:rFonts w:ascii="Aptos" w:hAnsi="Aptos" w:eastAsia="Aptos" w:cs="Aptos" w:asciiTheme="minorAscii" w:hAnsiTheme="minorAscii" w:eastAsiaTheme="minorAscii" w:cstheme="minorAscii"/>
          <w:b w:val="0"/>
          <w:bCs w:val="0"/>
          <w:color w:val="auto"/>
          <w:sz w:val="20"/>
          <w:szCs w:val="20"/>
        </w:rPr>
        <w:t xml:space="preserve"> in physical </w:t>
      </w:r>
      <w:r w:rsidRPr="0E185D3F" w:rsidR="43938BC0">
        <w:rPr>
          <w:rFonts w:ascii="Aptos" w:hAnsi="Aptos" w:eastAsia="Aptos" w:cs="Aptos" w:asciiTheme="minorAscii" w:hAnsiTheme="minorAscii" w:eastAsiaTheme="minorAscii" w:cstheme="minorAscii"/>
          <w:b w:val="0"/>
          <w:bCs w:val="0"/>
          <w:color w:val="auto"/>
          <w:sz w:val="20"/>
          <w:szCs w:val="20"/>
        </w:rPr>
        <w:t>activity, the</w:t>
      </w:r>
      <w:r w:rsidRPr="0E185D3F" w:rsidR="63B5F263">
        <w:rPr>
          <w:rFonts w:ascii="Aptos" w:hAnsi="Aptos" w:eastAsia="Aptos" w:cs="Aptos" w:asciiTheme="minorAscii" w:hAnsiTheme="minorAscii" w:eastAsiaTheme="minorAscii" w:cstheme="minorAscii"/>
          <w:b w:val="0"/>
          <w:bCs w:val="0"/>
          <w:color w:val="auto"/>
          <w:sz w:val="20"/>
          <w:szCs w:val="20"/>
        </w:rPr>
        <w:t xml:space="preserve"> social </w:t>
      </w:r>
      <w:r w:rsidRPr="0E185D3F" w:rsidR="63B5F263">
        <w:rPr>
          <w:rFonts w:ascii="Aptos" w:hAnsi="Aptos" w:eastAsia="Aptos" w:cs="Aptos" w:asciiTheme="minorAscii" w:hAnsiTheme="minorAscii" w:eastAsiaTheme="minorAscii" w:cstheme="minorAscii"/>
          <w:b w:val="0"/>
          <w:bCs w:val="0"/>
          <w:color w:val="auto"/>
          <w:sz w:val="20"/>
          <w:szCs w:val="20"/>
        </w:rPr>
        <w:t>relationships</w:t>
      </w:r>
      <w:r w:rsidRPr="0E185D3F" w:rsidR="63B5F263">
        <w:rPr>
          <w:rFonts w:ascii="Aptos" w:hAnsi="Aptos" w:eastAsia="Aptos" w:cs="Aptos" w:asciiTheme="minorAscii" w:hAnsiTheme="minorAscii" w:eastAsiaTheme="minorAscii" w:cstheme="minorAscii"/>
          <w:b w:val="0"/>
          <w:bCs w:val="0"/>
          <w:color w:val="auto"/>
          <w:sz w:val="20"/>
          <w:szCs w:val="20"/>
        </w:rPr>
        <w:t xml:space="preserve"> and barriers they </w:t>
      </w:r>
      <w:r w:rsidRPr="0E185D3F" w:rsidR="247A5AA8">
        <w:rPr>
          <w:rFonts w:ascii="Aptos" w:hAnsi="Aptos" w:eastAsia="Aptos" w:cs="Aptos" w:asciiTheme="minorAscii" w:hAnsiTheme="minorAscii" w:eastAsiaTheme="minorAscii" w:cstheme="minorAscii"/>
          <w:b w:val="0"/>
          <w:bCs w:val="0"/>
          <w:color w:val="auto"/>
          <w:sz w:val="20"/>
          <w:szCs w:val="20"/>
        </w:rPr>
        <w:t xml:space="preserve">experience. Interviews </w:t>
      </w:r>
      <w:r w:rsidRPr="0E185D3F" w:rsidR="15A94E15">
        <w:rPr>
          <w:rFonts w:ascii="Aptos" w:hAnsi="Aptos" w:eastAsia="Aptos" w:cs="Aptos" w:asciiTheme="minorAscii" w:hAnsiTheme="minorAscii" w:eastAsiaTheme="minorAscii" w:cstheme="minorAscii"/>
          <w:b w:val="0"/>
          <w:bCs w:val="0"/>
          <w:color w:val="auto"/>
          <w:sz w:val="20"/>
          <w:szCs w:val="20"/>
        </w:rPr>
        <w:t xml:space="preserve">using open ended questions </w:t>
      </w:r>
      <w:r w:rsidRPr="0E185D3F" w:rsidR="247A5AA8">
        <w:rPr>
          <w:rFonts w:ascii="Aptos" w:hAnsi="Aptos" w:eastAsia="Aptos" w:cs="Aptos" w:asciiTheme="minorAscii" w:hAnsiTheme="minorAscii" w:eastAsiaTheme="minorAscii" w:cstheme="minorAscii"/>
          <w:b w:val="0"/>
          <w:bCs w:val="0"/>
          <w:color w:val="auto"/>
          <w:sz w:val="20"/>
          <w:szCs w:val="20"/>
        </w:rPr>
        <w:t xml:space="preserve">are </w:t>
      </w:r>
      <w:r w:rsidRPr="0E185D3F" w:rsidR="247A5AA8">
        <w:rPr>
          <w:rFonts w:ascii="Aptos" w:hAnsi="Aptos" w:eastAsia="Aptos" w:cs="Aptos" w:asciiTheme="minorAscii" w:hAnsiTheme="minorAscii" w:eastAsiaTheme="minorAscii" w:cstheme="minorAscii"/>
          <w:b w:val="0"/>
          <w:bCs w:val="0"/>
          <w:color w:val="auto"/>
          <w:sz w:val="20"/>
          <w:szCs w:val="20"/>
        </w:rPr>
        <w:t>a good way</w:t>
      </w:r>
      <w:r w:rsidRPr="0E185D3F" w:rsidR="247A5AA8">
        <w:rPr>
          <w:rFonts w:ascii="Aptos" w:hAnsi="Aptos" w:eastAsia="Aptos" w:cs="Aptos" w:asciiTheme="minorAscii" w:hAnsiTheme="minorAscii" w:eastAsiaTheme="minorAscii" w:cstheme="minorAscii"/>
          <w:b w:val="0"/>
          <w:bCs w:val="0"/>
          <w:color w:val="auto"/>
          <w:sz w:val="20"/>
          <w:szCs w:val="20"/>
        </w:rPr>
        <w:t xml:space="preserve"> to gather information as i</w:t>
      </w:r>
      <w:r w:rsidRPr="0E185D3F" w:rsidR="49A9BB21">
        <w:rPr>
          <w:rFonts w:ascii="Aptos" w:hAnsi="Aptos" w:eastAsia="Aptos" w:cs="Aptos" w:asciiTheme="minorAscii" w:hAnsiTheme="minorAscii" w:eastAsiaTheme="minorAscii" w:cstheme="minorAscii"/>
          <w:b w:val="0"/>
          <w:bCs w:val="0"/>
          <w:color w:val="auto"/>
          <w:sz w:val="20"/>
          <w:szCs w:val="20"/>
        </w:rPr>
        <w:t xml:space="preserve">t </w:t>
      </w:r>
      <w:r w:rsidRPr="0E185D3F" w:rsidR="44B1B7A9">
        <w:rPr>
          <w:rFonts w:ascii="Aptos" w:hAnsi="Aptos" w:eastAsia="Aptos" w:cs="Aptos" w:asciiTheme="minorAscii" w:hAnsiTheme="minorAscii" w:eastAsiaTheme="minorAscii" w:cstheme="minorAscii"/>
          <w:b w:val="0"/>
          <w:bCs w:val="0"/>
          <w:noProof w:val="0"/>
          <w:color w:val="auto"/>
          <w:sz w:val="20"/>
          <w:szCs w:val="20"/>
          <w:lang w:val="en-GB"/>
        </w:rPr>
        <w:t>provides</w:t>
      </w:r>
      <w:r w:rsidRPr="0E185D3F" w:rsidR="44B1B7A9">
        <w:rPr>
          <w:rFonts w:ascii="Aptos" w:hAnsi="Aptos" w:eastAsia="Aptos" w:cs="Aptos" w:asciiTheme="minorAscii" w:hAnsiTheme="minorAscii" w:eastAsiaTheme="minorAscii" w:cstheme="minorAscii"/>
          <w:b w:val="0"/>
          <w:bCs w:val="0"/>
          <w:noProof w:val="0"/>
          <w:color w:val="auto"/>
          <w:sz w:val="20"/>
          <w:szCs w:val="20"/>
          <w:lang w:val="en-GB"/>
        </w:rPr>
        <w:t xml:space="preserve"> an opportunity to explore participants thoughts and feelings in greater depth and to help explain the findings from the BREQ-3 questionnaire (</w:t>
      </w:r>
      <w:r w:rsidRPr="0E185D3F" w:rsidR="44B1B7A9">
        <w:rPr>
          <w:rFonts w:ascii="Aptos" w:hAnsi="Aptos" w:eastAsia="Aptos" w:cs="Aptos" w:asciiTheme="minorAscii" w:hAnsiTheme="minorAscii" w:eastAsiaTheme="minorAscii" w:cstheme="minorAscii"/>
          <w:b w:val="0"/>
          <w:bCs w:val="0"/>
          <w:noProof w:val="0"/>
          <w:color w:val="auto"/>
          <w:sz w:val="20"/>
          <w:szCs w:val="20"/>
          <w:lang w:val="en-GB"/>
        </w:rPr>
        <w:t>DeJonckheere</w:t>
      </w:r>
      <w:r w:rsidRPr="0E185D3F" w:rsidR="44B1B7A9">
        <w:rPr>
          <w:rFonts w:ascii="Aptos" w:hAnsi="Aptos" w:eastAsia="Aptos" w:cs="Aptos" w:asciiTheme="minorAscii" w:hAnsiTheme="minorAscii" w:eastAsiaTheme="minorAscii" w:cstheme="minorAscii"/>
          <w:b w:val="0"/>
          <w:bCs w:val="0"/>
          <w:noProof w:val="0"/>
          <w:color w:val="auto"/>
          <w:sz w:val="20"/>
          <w:szCs w:val="20"/>
          <w:lang w:val="en-GB"/>
        </w:rPr>
        <w:t xml:space="preserve"> &amp; Vaug</w:t>
      </w:r>
      <w:r w:rsidRPr="0E185D3F" w:rsidR="44B1B7A9">
        <w:rPr>
          <w:rFonts w:ascii="Aptos" w:hAnsi="Aptos" w:eastAsia="Aptos" w:cs="Aptos" w:asciiTheme="minorAscii" w:hAnsiTheme="minorAscii" w:eastAsiaTheme="minorAscii" w:cstheme="minorAscii"/>
          <w:b w:val="0"/>
          <w:bCs w:val="0"/>
          <w:i w:val="0"/>
          <w:iCs w:val="0"/>
          <w:noProof w:val="0"/>
          <w:color w:val="auto"/>
          <w:sz w:val="20"/>
          <w:szCs w:val="20"/>
          <w:lang w:val="en-GB"/>
        </w:rPr>
        <w:t>hn</w:t>
      </w:r>
      <w:r w:rsidRPr="0E185D3F" w:rsidR="161E1F54">
        <w:rPr>
          <w:rFonts w:ascii="Aptos" w:hAnsi="Aptos" w:eastAsia="Aptos" w:cs="Aptos" w:asciiTheme="minorAscii" w:hAnsiTheme="minorAscii" w:eastAsiaTheme="minorAscii" w:cstheme="minorAscii"/>
          <w:b w:val="0"/>
          <w:bCs w:val="0"/>
          <w:i w:val="0"/>
          <w:iCs w:val="0"/>
          <w:noProof w:val="0"/>
          <w:color w:val="auto"/>
          <w:sz w:val="20"/>
          <w:szCs w:val="20"/>
          <w:lang w:val="en-GB"/>
        </w:rPr>
        <w:t>.,</w:t>
      </w:r>
      <w:r w:rsidRPr="0E185D3F" w:rsidR="44B1B7A9">
        <w:rPr>
          <w:rFonts w:ascii="Aptos" w:hAnsi="Aptos" w:eastAsia="Aptos" w:cs="Aptos" w:asciiTheme="minorAscii" w:hAnsiTheme="minorAscii" w:eastAsiaTheme="minorAscii" w:cstheme="minorAscii"/>
          <w:b w:val="0"/>
          <w:bCs w:val="0"/>
          <w:i w:val="0"/>
          <w:iCs w:val="0"/>
          <w:noProof w:val="0"/>
          <w:color w:val="auto"/>
          <w:sz w:val="20"/>
          <w:szCs w:val="20"/>
          <w:lang w:val="en-GB"/>
        </w:rPr>
        <w:t>2019).</w:t>
      </w:r>
    </w:p>
    <w:p w:rsidR="0E185D3F" w:rsidP="0E185D3F" w:rsidRDefault="0E185D3F" w14:paraId="481FACAA" w14:textId="3728799E">
      <w:pPr>
        <w:pStyle w:val="Normal"/>
        <w:jc w:val="left"/>
        <w:rPr>
          <w:rFonts w:ascii="Aptos" w:hAnsi="Aptos" w:eastAsia="Aptos" w:cs="Aptos" w:asciiTheme="minorAscii" w:hAnsiTheme="minorAscii" w:eastAsiaTheme="minorAscii" w:cstheme="minorAscii"/>
          <w:b w:val="0"/>
          <w:bCs w:val="0"/>
          <w:color w:val="auto"/>
          <w:sz w:val="20"/>
          <w:szCs w:val="20"/>
        </w:rPr>
      </w:pPr>
    </w:p>
    <w:p w:rsidR="5C560405" w:rsidP="0E185D3F" w:rsidRDefault="5C560405" w14:paraId="2146C370" w14:textId="3002F199">
      <w:pPr>
        <w:pStyle w:val="Normal"/>
        <w:jc w:val="left"/>
        <w:rPr>
          <w:rFonts w:ascii="Aptos" w:hAnsi="Aptos" w:eastAsia="Aptos" w:cs="Aptos" w:asciiTheme="minorAscii" w:hAnsiTheme="minorAscii" w:eastAsiaTheme="minorAscii" w:cstheme="minorAscii"/>
          <w:b w:val="0"/>
          <w:bCs w:val="0"/>
          <w:color w:val="auto"/>
          <w:sz w:val="20"/>
          <w:szCs w:val="20"/>
          <w:u w:val="single"/>
        </w:rPr>
      </w:pPr>
      <w:r w:rsidRPr="0E185D3F" w:rsidR="5C560405">
        <w:rPr>
          <w:rFonts w:ascii="Aptos" w:hAnsi="Aptos" w:eastAsia="Aptos" w:cs="Aptos" w:asciiTheme="minorAscii" w:hAnsiTheme="minorAscii" w:eastAsiaTheme="minorAscii" w:cstheme="minorAscii"/>
          <w:b w:val="0"/>
          <w:bCs w:val="0"/>
          <w:color w:val="auto"/>
          <w:sz w:val="20"/>
          <w:szCs w:val="20"/>
          <w:u w:val="single"/>
        </w:rPr>
        <w:t xml:space="preserve">Data analysis </w:t>
      </w:r>
    </w:p>
    <w:p w:rsidR="7A8FB2CE" w:rsidP="0E185D3F" w:rsidRDefault="7A8FB2CE" w14:paraId="2C0ED254" w14:textId="21DED01F">
      <w:pPr>
        <w:pStyle w:val="Normal"/>
        <w:jc w:val="left"/>
        <w:rPr>
          <w:rFonts w:ascii="Aptos" w:hAnsi="Aptos" w:eastAsia="Aptos" w:cs="Aptos" w:asciiTheme="minorAscii" w:hAnsiTheme="minorAscii" w:eastAsiaTheme="minorAscii" w:cstheme="minorAscii"/>
          <w:b w:val="0"/>
          <w:bCs w:val="0"/>
          <w:color w:val="auto"/>
          <w:sz w:val="20"/>
          <w:szCs w:val="20"/>
        </w:rPr>
      </w:pPr>
      <w:r w:rsidRPr="0E185D3F" w:rsidR="7A8FB2CE">
        <w:rPr>
          <w:rFonts w:ascii="Aptos" w:hAnsi="Aptos" w:eastAsia="Aptos" w:cs="Aptos" w:asciiTheme="minorAscii" w:hAnsiTheme="minorAscii" w:eastAsiaTheme="minorAscii" w:cstheme="minorAscii"/>
          <w:b w:val="0"/>
          <w:bCs w:val="0"/>
          <w:color w:val="auto"/>
          <w:sz w:val="20"/>
          <w:szCs w:val="20"/>
        </w:rPr>
        <w:t xml:space="preserve">The </w:t>
      </w:r>
      <w:r w:rsidRPr="0E185D3F" w:rsidR="5990BCA8">
        <w:rPr>
          <w:rFonts w:ascii="Aptos" w:hAnsi="Aptos" w:eastAsia="Aptos" w:cs="Aptos" w:asciiTheme="minorAscii" w:hAnsiTheme="minorAscii" w:eastAsiaTheme="minorAscii" w:cstheme="minorAscii"/>
          <w:b w:val="0"/>
          <w:bCs w:val="0"/>
          <w:color w:val="auto"/>
          <w:sz w:val="20"/>
          <w:szCs w:val="20"/>
        </w:rPr>
        <w:t xml:space="preserve">Quantitative data from the questionnaire </w:t>
      </w:r>
      <w:r w:rsidRPr="0E185D3F" w:rsidR="204C2A6E">
        <w:rPr>
          <w:rFonts w:ascii="Aptos" w:hAnsi="Aptos" w:eastAsia="Aptos" w:cs="Aptos" w:asciiTheme="minorAscii" w:hAnsiTheme="minorAscii" w:eastAsiaTheme="minorAscii" w:cstheme="minorAscii"/>
          <w:b w:val="0"/>
          <w:bCs w:val="0"/>
          <w:color w:val="auto"/>
          <w:sz w:val="20"/>
          <w:szCs w:val="20"/>
        </w:rPr>
        <w:t xml:space="preserve">will be analysed using descriptive </w:t>
      </w:r>
      <w:r w:rsidRPr="0E185D3F" w:rsidR="1A36FD70">
        <w:rPr>
          <w:rFonts w:ascii="Aptos" w:hAnsi="Aptos" w:eastAsia="Aptos" w:cs="Aptos" w:asciiTheme="minorAscii" w:hAnsiTheme="minorAscii" w:eastAsiaTheme="minorAscii" w:cstheme="minorAscii"/>
          <w:b w:val="0"/>
          <w:bCs w:val="0"/>
          <w:color w:val="auto"/>
          <w:sz w:val="20"/>
          <w:szCs w:val="20"/>
        </w:rPr>
        <w:t>statistics</w:t>
      </w:r>
      <w:r w:rsidRPr="0E185D3F" w:rsidR="6E0CA5E9">
        <w:rPr>
          <w:rFonts w:ascii="Aptos" w:hAnsi="Aptos" w:eastAsia="Aptos" w:cs="Aptos" w:asciiTheme="minorAscii" w:hAnsiTheme="minorAscii" w:eastAsiaTheme="minorAscii" w:cstheme="minorAscii"/>
          <w:b w:val="0"/>
          <w:bCs w:val="0"/>
          <w:color w:val="auto"/>
          <w:sz w:val="20"/>
          <w:szCs w:val="20"/>
        </w:rPr>
        <w:t xml:space="preserve"> </w:t>
      </w:r>
      <w:r w:rsidRPr="0E185D3F" w:rsidR="4BBA252B">
        <w:rPr>
          <w:rFonts w:ascii="Aptos" w:hAnsi="Aptos" w:eastAsia="Aptos" w:cs="Aptos" w:asciiTheme="minorAscii" w:hAnsiTheme="minorAscii" w:eastAsiaTheme="minorAscii" w:cstheme="minorAscii"/>
          <w:b w:val="0"/>
          <w:bCs w:val="0"/>
          <w:color w:val="auto"/>
          <w:sz w:val="20"/>
          <w:szCs w:val="20"/>
        </w:rPr>
        <w:t>to examine the participants scores across the six BREQ</w:t>
      </w:r>
      <w:r w:rsidRPr="0E185D3F" w:rsidR="4D88F5B9">
        <w:rPr>
          <w:rFonts w:ascii="Aptos" w:hAnsi="Aptos" w:eastAsia="Aptos" w:cs="Aptos" w:asciiTheme="minorAscii" w:hAnsiTheme="minorAscii" w:eastAsiaTheme="minorAscii" w:cstheme="minorAscii"/>
          <w:b w:val="0"/>
          <w:bCs w:val="0"/>
          <w:color w:val="auto"/>
          <w:sz w:val="20"/>
          <w:szCs w:val="20"/>
        </w:rPr>
        <w:t>-3 subscales: intrinsic motivation,</w:t>
      </w:r>
      <w:r w:rsidRPr="0E185D3F" w:rsidR="7EB01F99">
        <w:rPr>
          <w:rFonts w:ascii="Aptos" w:hAnsi="Aptos" w:eastAsia="Aptos" w:cs="Aptos" w:asciiTheme="minorAscii" w:hAnsiTheme="minorAscii" w:eastAsiaTheme="minorAscii" w:cstheme="minorAscii"/>
          <w:b w:val="0"/>
          <w:bCs w:val="0"/>
          <w:color w:val="auto"/>
          <w:sz w:val="20"/>
          <w:szCs w:val="20"/>
        </w:rPr>
        <w:t xml:space="preserve"> </w:t>
      </w:r>
      <w:r w:rsidRPr="0E185D3F" w:rsidR="1F9E58C8">
        <w:rPr>
          <w:rFonts w:ascii="Aptos" w:hAnsi="Aptos" w:eastAsia="Aptos" w:cs="Aptos" w:asciiTheme="minorAscii" w:hAnsiTheme="minorAscii" w:eastAsiaTheme="minorAscii" w:cstheme="minorAscii"/>
          <w:b w:val="0"/>
          <w:bCs w:val="0"/>
          <w:color w:val="auto"/>
          <w:sz w:val="20"/>
          <w:szCs w:val="20"/>
        </w:rPr>
        <w:t>integrated</w:t>
      </w:r>
      <w:r w:rsidRPr="0E185D3F" w:rsidR="395CD0F0">
        <w:rPr>
          <w:rFonts w:ascii="Aptos" w:hAnsi="Aptos" w:eastAsia="Aptos" w:cs="Aptos" w:asciiTheme="minorAscii" w:hAnsiTheme="minorAscii" w:eastAsiaTheme="minorAscii" w:cstheme="minorAscii"/>
          <w:b w:val="0"/>
          <w:bCs w:val="0"/>
          <w:color w:val="auto"/>
          <w:sz w:val="20"/>
          <w:szCs w:val="20"/>
        </w:rPr>
        <w:t xml:space="preserve"> regulation</w:t>
      </w:r>
      <w:r w:rsidRPr="0E185D3F" w:rsidR="1C955DB5">
        <w:rPr>
          <w:rFonts w:ascii="Aptos" w:hAnsi="Aptos" w:eastAsia="Aptos" w:cs="Aptos" w:asciiTheme="minorAscii" w:hAnsiTheme="minorAscii" w:eastAsiaTheme="minorAscii" w:cstheme="minorAscii"/>
          <w:b w:val="0"/>
          <w:bCs w:val="0"/>
          <w:color w:val="auto"/>
          <w:sz w:val="20"/>
          <w:szCs w:val="20"/>
        </w:rPr>
        <w:t xml:space="preserve">, </w:t>
      </w:r>
      <w:r w:rsidRPr="0E185D3F" w:rsidR="1696CA00">
        <w:rPr>
          <w:rFonts w:ascii="Aptos" w:hAnsi="Aptos" w:eastAsia="Aptos" w:cs="Aptos" w:asciiTheme="minorAscii" w:hAnsiTheme="minorAscii" w:eastAsiaTheme="minorAscii" w:cstheme="minorAscii"/>
          <w:b w:val="0"/>
          <w:bCs w:val="0"/>
          <w:color w:val="auto"/>
          <w:sz w:val="20"/>
          <w:szCs w:val="20"/>
        </w:rPr>
        <w:t>identified</w:t>
      </w:r>
      <w:r w:rsidRPr="0E185D3F" w:rsidR="1696CA00">
        <w:rPr>
          <w:rFonts w:ascii="Aptos" w:hAnsi="Aptos" w:eastAsia="Aptos" w:cs="Aptos" w:asciiTheme="minorAscii" w:hAnsiTheme="minorAscii" w:eastAsiaTheme="minorAscii" w:cstheme="minorAscii"/>
          <w:b w:val="0"/>
          <w:bCs w:val="0"/>
          <w:color w:val="auto"/>
          <w:sz w:val="20"/>
          <w:szCs w:val="20"/>
        </w:rPr>
        <w:t xml:space="preserve"> regulation, introjected regulation, external regulation and </w:t>
      </w:r>
      <w:r w:rsidRPr="0E185D3F" w:rsidR="23B5F627">
        <w:rPr>
          <w:rFonts w:ascii="Aptos" w:hAnsi="Aptos" w:eastAsia="Aptos" w:cs="Aptos" w:asciiTheme="minorAscii" w:hAnsiTheme="minorAscii" w:eastAsiaTheme="minorAscii" w:cstheme="minorAscii"/>
          <w:b w:val="0"/>
          <w:bCs w:val="0"/>
          <w:color w:val="auto"/>
          <w:sz w:val="20"/>
          <w:szCs w:val="20"/>
        </w:rPr>
        <w:t>amotivation. Descriptive statistics are good because they tur</w:t>
      </w:r>
      <w:r w:rsidRPr="0E185D3F" w:rsidR="6189605C">
        <w:rPr>
          <w:rFonts w:ascii="Aptos" w:hAnsi="Aptos" w:eastAsia="Aptos" w:cs="Aptos" w:asciiTheme="minorAscii" w:hAnsiTheme="minorAscii" w:eastAsiaTheme="minorAscii" w:cstheme="minorAscii"/>
          <w:b w:val="0"/>
          <w:bCs w:val="0"/>
          <w:color w:val="auto"/>
          <w:sz w:val="20"/>
          <w:szCs w:val="20"/>
        </w:rPr>
        <w:t xml:space="preserve">n </w:t>
      </w:r>
      <w:r w:rsidRPr="0E185D3F" w:rsidR="14B9F443">
        <w:rPr>
          <w:rFonts w:ascii="Aptos" w:hAnsi="Aptos" w:eastAsia="Aptos" w:cs="Aptos" w:asciiTheme="minorAscii" w:hAnsiTheme="minorAscii" w:eastAsiaTheme="minorAscii" w:cstheme="minorAscii"/>
          <w:b w:val="0"/>
          <w:bCs w:val="0"/>
          <w:color w:val="auto"/>
          <w:sz w:val="20"/>
          <w:szCs w:val="20"/>
        </w:rPr>
        <w:t>large, messy</w:t>
      </w:r>
      <w:r w:rsidRPr="0E185D3F" w:rsidR="6189605C">
        <w:rPr>
          <w:rFonts w:ascii="Aptos" w:hAnsi="Aptos" w:eastAsia="Aptos" w:cs="Aptos" w:asciiTheme="minorAscii" w:hAnsiTheme="minorAscii" w:eastAsiaTheme="minorAscii" w:cstheme="minorAscii"/>
          <w:b w:val="0"/>
          <w:bCs w:val="0"/>
          <w:color w:val="auto"/>
          <w:sz w:val="20"/>
          <w:szCs w:val="20"/>
        </w:rPr>
        <w:t xml:space="preserve"> sets of raw data into </w:t>
      </w:r>
      <w:r w:rsidRPr="0E185D3F" w:rsidR="2003DEF0">
        <w:rPr>
          <w:rFonts w:ascii="Aptos" w:hAnsi="Aptos" w:eastAsia="Aptos" w:cs="Aptos" w:asciiTheme="minorAscii" w:hAnsiTheme="minorAscii" w:eastAsiaTheme="minorAscii" w:cstheme="minorAscii"/>
          <w:b w:val="0"/>
          <w:bCs w:val="0"/>
          <w:color w:val="auto"/>
          <w:sz w:val="20"/>
          <w:szCs w:val="20"/>
        </w:rPr>
        <w:t>clear, simple</w:t>
      </w:r>
      <w:r w:rsidRPr="0E185D3F" w:rsidR="6189605C">
        <w:rPr>
          <w:rFonts w:ascii="Aptos" w:hAnsi="Aptos" w:eastAsia="Aptos" w:cs="Aptos" w:asciiTheme="minorAscii" w:hAnsiTheme="minorAscii" w:eastAsiaTheme="minorAscii" w:cstheme="minorAscii"/>
          <w:b w:val="0"/>
          <w:bCs w:val="0"/>
          <w:color w:val="auto"/>
          <w:sz w:val="20"/>
          <w:szCs w:val="20"/>
        </w:rPr>
        <w:t xml:space="preserve"> summaries that the human brain can easily understand </w:t>
      </w:r>
      <w:r w:rsidRPr="0E185D3F" w:rsidR="514206E5">
        <w:rPr>
          <w:rFonts w:ascii="Aptos" w:hAnsi="Aptos" w:eastAsia="Aptos" w:cs="Aptos" w:asciiTheme="minorAscii" w:hAnsiTheme="minorAscii" w:eastAsiaTheme="minorAscii" w:cstheme="minorAscii"/>
          <w:b w:val="0"/>
          <w:bCs w:val="0"/>
          <w:color w:val="auto"/>
          <w:sz w:val="20"/>
          <w:szCs w:val="20"/>
        </w:rPr>
        <w:t>and interpret</w:t>
      </w:r>
      <w:r w:rsidRPr="0E185D3F" w:rsidR="10AEB4C1">
        <w:rPr>
          <w:rFonts w:ascii="Aptos" w:hAnsi="Aptos" w:eastAsia="Aptos" w:cs="Aptos" w:asciiTheme="minorAscii" w:hAnsiTheme="minorAscii" w:eastAsiaTheme="minorAscii" w:cstheme="minorAscii"/>
          <w:b w:val="0"/>
          <w:bCs w:val="0"/>
          <w:color w:val="auto"/>
          <w:sz w:val="20"/>
          <w:szCs w:val="20"/>
        </w:rPr>
        <w:t xml:space="preserve"> stated </w:t>
      </w:r>
      <w:r w:rsidRPr="0E185D3F" w:rsidR="10AEB4C1">
        <w:rPr>
          <w:rFonts w:ascii="Aptos" w:hAnsi="Aptos" w:eastAsia="Aptos" w:cs="Aptos" w:asciiTheme="minorAscii" w:hAnsiTheme="minorAscii" w:eastAsiaTheme="minorAscii" w:cstheme="minorAscii"/>
          <w:b w:val="0"/>
          <w:bCs w:val="0"/>
          <w:color w:val="auto"/>
          <w:sz w:val="20"/>
          <w:szCs w:val="20"/>
        </w:rPr>
        <w:t>cooksey</w:t>
      </w:r>
      <w:r w:rsidRPr="0E185D3F" w:rsidR="10AEB4C1">
        <w:rPr>
          <w:rFonts w:ascii="Aptos" w:hAnsi="Aptos" w:eastAsia="Aptos" w:cs="Aptos" w:asciiTheme="minorAscii" w:hAnsiTheme="minorAscii" w:eastAsiaTheme="minorAscii" w:cstheme="minorAscii"/>
          <w:b w:val="0"/>
          <w:bCs w:val="0"/>
          <w:color w:val="auto"/>
          <w:sz w:val="20"/>
          <w:szCs w:val="20"/>
        </w:rPr>
        <w:t xml:space="preserve"> (2020).</w:t>
      </w:r>
    </w:p>
    <w:p w:rsidR="7CFCF9EB" w:rsidP="0E185D3F" w:rsidRDefault="7CFCF9EB" w14:paraId="39825086" w14:textId="79C73CD5">
      <w:pPr>
        <w:pStyle w:val="Normal"/>
        <w:jc w:val="left"/>
        <w:rPr>
          <w:rFonts w:ascii="Aptos" w:hAnsi="Aptos" w:eastAsia="Aptos" w:cs="Aptos" w:asciiTheme="minorAscii" w:hAnsiTheme="minorAscii" w:eastAsiaTheme="minorAscii" w:cstheme="minorAscii"/>
          <w:b w:val="0"/>
          <w:bCs w:val="0"/>
          <w:noProof w:val="0"/>
          <w:color w:val="auto"/>
          <w:sz w:val="20"/>
          <w:szCs w:val="20"/>
          <w:lang w:val="en-GB"/>
        </w:rPr>
      </w:pPr>
      <w:r w:rsidRPr="0E185D3F" w:rsidR="7CFCF9EB">
        <w:rPr>
          <w:rFonts w:ascii="Aptos" w:hAnsi="Aptos" w:eastAsia="Aptos" w:cs="Aptos" w:asciiTheme="minorAscii" w:hAnsiTheme="minorAscii" w:eastAsiaTheme="minorAscii" w:cstheme="minorAscii"/>
          <w:b w:val="0"/>
          <w:bCs w:val="0"/>
          <w:color w:val="auto"/>
          <w:sz w:val="20"/>
          <w:szCs w:val="20"/>
        </w:rPr>
        <w:t xml:space="preserve">The Qualitative data from the interview will be </w:t>
      </w:r>
      <w:r w:rsidRPr="0E185D3F" w:rsidR="2B91D022">
        <w:rPr>
          <w:rFonts w:ascii="Aptos" w:hAnsi="Aptos" w:eastAsia="Aptos" w:cs="Aptos" w:asciiTheme="minorAscii" w:hAnsiTheme="minorAscii" w:eastAsiaTheme="minorAscii" w:cstheme="minorAscii"/>
          <w:b w:val="0"/>
          <w:bCs w:val="0"/>
          <w:color w:val="auto"/>
          <w:sz w:val="20"/>
          <w:szCs w:val="20"/>
        </w:rPr>
        <w:t>analysed</w:t>
      </w:r>
      <w:r w:rsidRPr="0E185D3F" w:rsidR="7CFCF9EB">
        <w:rPr>
          <w:rFonts w:ascii="Aptos" w:hAnsi="Aptos" w:eastAsia="Aptos" w:cs="Aptos" w:asciiTheme="minorAscii" w:hAnsiTheme="minorAscii" w:eastAsiaTheme="minorAscii" w:cstheme="minorAscii"/>
          <w:b w:val="0"/>
          <w:bCs w:val="0"/>
          <w:color w:val="auto"/>
          <w:sz w:val="20"/>
          <w:szCs w:val="20"/>
        </w:rPr>
        <w:t xml:space="preserve"> using the the</w:t>
      </w:r>
      <w:r w:rsidRPr="0E185D3F" w:rsidR="7A7A1B33">
        <w:rPr>
          <w:rFonts w:ascii="Aptos" w:hAnsi="Aptos" w:eastAsia="Aptos" w:cs="Aptos" w:asciiTheme="minorAscii" w:hAnsiTheme="minorAscii" w:eastAsiaTheme="minorAscii" w:cstheme="minorAscii"/>
          <w:b w:val="0"/>
          <w:bCs w:val="0"/>
          <w:color w:val="auto"/>
          <w:sz w:val="20"/>
          <w:szCs w:val="20"/>
        </w:rPr>
        <w:t>matic an</w:t>
      </w:r>
      <w:r w:rsidRPr="0E185D3F" w:rsidR="0D497C78">
        <w:rPr>
          <w:rFonts w:ascii="Aptos" w:hAnsi="Aptos" w:eastAsia="Aptos" w:cs="Aptos" w:asciiTheme="minorAscii" w:hAnsiTheme="minorAscii" w:eastAsiaTheme="minorAscii" w:cstheme="minorAscii"/>
          <w:b w:val="0"/>
          <w:bCs w:val="0"/>
          <w:color w:val="auto"/>
          <w:sz w:val="20"/>
          <w:szCs w:val="20"/>
        </w:rPr>
        <w:t xml:space="preserve">alysis </w:t>
      </w:r>
      <w:r w:rsidRPr="0E185D3F" w:rsidR="7A7A1B33">
        <w:rPr>
          <w:rFonts w:ascii="Aptos" w:hAnsi="Aptos" w:eastAsia="Aptos" w:cs="Aptos" w:asciiTheme="minorAscii" w:hAnsiTheme="minorAscii" w:eastAsiaTheme="minorAscii" w:cstheme="minorAscii"/>
          <w:b w:val="0"/>
          <w:bCs w:val="0"/>
          <w:color w:val="auto"/>
          <w:sz w:val="20"/>
          <w:szCs w:val="20"/>
        </w:rPr>
        <w:t>to</w:t>
      </w:r>
      <w:r w:rsidRPr="0E185D3F" w:rsidR="7A7A1B33">
        <w:rPr>
          <w:rFonts w:ascii="Aptos" w:hAnsi="Aptos" w:eastAsia="Aptos" w:cs="Aptos" w:asciiTheme="minorAscii" w:hAnsiTheme="minorAscii" w:eastAsiaTheme="minorAscii" w:cstheme="minorAscii"/>
          <w:b w:val="0"/>
          <w:bCs w:val="0"/>
          <w:color w:val="auto"/>
          <w:sz w:val="20"/>
          <w:szCs w:val="20"/>
        </w:rPr>
        <w:t xml:space="preserve"> </w:t>
      </w:r>
      <w:r w:rsidRPr="0E185D3F" w:rsidR="7A7A1B33">
        <w:rPr>
          <w:rFonts w:ascii="Aptos" w:hAnsi="Aptos" w:eastAsia="Aptos" w:cs="Aptos" w:asciiTheme="minorAscii" w:hAnsiTheme="minorAscii" w:eastAsiaTheme="minorAscii" w:cstheme="minorAscii"/>
          <w:b w:val="0"/>
          <w:bCs w:val="0"/>
          <w:color w:val="auto"/>
          <w:sz w:val="20"/>
          <w:szCs w:val="20"/>
        </w:rPr>
        <w:t>identify</w:t>
      </w:r>
      <w:r w:rsidRPr="0E185D3F" w:rsidR="7A7A1B33">
        <w:rPr>
          <w:rFonts w:ascii="Aptos" w:hAnsi="Aptos" w:eastAsia="Aptos" w:cs="Aptos" w:asciiTheme="minorAscii" w:hAnsiTheme="minorAscii" w:eastAsiaTheme="minorAscii" w:cstheme="minorAscii"/>
          <w:b w:val="0"/>
          <w:bCs w:val="0"/>
          <w:color w:val="auto"/>
          <w:sz w:val="20"/>
          <w:szCs w:val="20"/>
        </w:rPr>
        <w:t xml:space="preserve"> recurring patterns in participants experiences,</w:t>
      </w:r>
      <w:r w:rsidRPr="0E185D3F" w:rsidR="0A2A3F57">
        <w:rPr>
          <w:rFonts w:ascii="Aptos" w:hAnsi="Aptos" w:eastAsia="Aptos" w:cs="Aptos" w:asciiTheme="minorAscii" w:hAnsiTheme="minorAscii" w:eastAsiaTheme="minorAscii" w:cstheme="minorAscii"/>
          <w:b w:val="0"/>
          <w:bCs w:val="0"/>
          <w:color w:val="auto"/>
          <w:sz w:val="20"/>
          <w:szCs w:val="20"/>
        </w:rPr>
        <w:t xml:space="preserve"> </w:t>
      </w:r>
      <w:r w:rsidRPr="0E185D3F" w:rsidR="401780FB">
        <w:rPr>
          <w:rFonts w:ascii="Aptos" w:hAnsi="Aptos" w:eastAsia="Aptos" w:cs="Aptos" w:asciiTheme="minorAscii" w:hAnsiTheme="minorAscii" w:eastAsiaTheme="minorAscii" w:cstheme="minorAscii"/>
          <w:b w:val="0"/>
          <w:bCs w:val="0"/>
          <w:color w:val="auto"/>
          <w:sz w:val="20"/>
          <w:szCs w:val="20"/>
        </w:rPr>
        <w:t>perception</w:t>
      </w:r>
      <w:r w:rsidRPr="0E185D3F" w:rsidR="401780FB">
        <w:rPr>
          <w:rFonts w:ascii="Aptos" w:hAnsi="Aptos" w:eastAsia="Aptos" w:cs="Aptos" w:asciiTheme="minorAscii" w:hAnsiTheme="minorAscii" w:eastAsiaTheme="minorAscii" w:cstheme="minorAscii"/>
          <w:b w:val="0"/>
          <w:bCs w:val="0"/>
          <w:color w:val="auto"/>
          <w:sz w:val="20"/>
          <w:szCs w:val="20"/>
        </w:rPr>
        <w:t xml:space="preserve"> and</w:t>
      </w:r>
      <w:r w:rsidRPr="0E185D3F" w:rsidR="7A7A1B33">
        <w:rPr>
          <w:rFonts w:ascii="Aptos" w:hAnsi="Aptos" w:eastAsia="Aptos" w:cs="Aptos" w:asciiTheme="minorAscii" w:hAnsiTheme="minorAscii" w:eastAsiaTheme="minorAscii" w:cstheme="minorAscii"/>
          <w:b w:val="0"/>
          <w:bCs w:val="0"/>
          <w:color w:val="auto"/>
          <w:sz w:val="20"/>
          <w:szCs w:val="20"/>
        </w:rPr>
        <w:t xml:space="preserve"> </w:t>
      </w:r>
      <w:r w:rsidRPr="0E185D3F" w:rsidR="1D0DB2F6">
        <w:rPr>
          <w:rFonts w:ascii="Aptos" w:hAnsi="Aptos" w:eastAsia="Aptos" w:cs="Aptos" w:asciiTheme="minorAscii" w:hAnsiTheme="minorAscii" w:eastAsiaTheme="minorAscii" w:cstheme="minorAscii"/>
          <w:b w:val="0"/>
          <w:bCs w:val="0"/>
          <w:color w:val="auto"/>
          <w:sz w:val="20"/>
          <w:szCs w:val="20"/>
        </w:rPr>
        <w:t>motivations. The</w:t>
      </w:r>
      <w:r w:rsidRPr="0E185D3F" w:rsidR="67CD50AB">
        <w:rPr>
          <w:rFonts w:ascii="Aptos" w:hAnsi="Aptos" w:eastAsia="Aptos" w:cs="Aptos" w:asciiTheme="minorAscii" w:hAnsiTheme="minorAscii" w:eastAsiaTheme="minorAscii" w:cstheme="minorAscii"/>
          <w:b w:val="0"/>
          <w:bCs w:val="0"/>
          <w:color w:val="auto"/>
          <w:sz w:val="20"/>
          <w:szCs w:val="20"/>
        </w:rPr>
        <w:t xml:space="preserve"> </w:t>
      </w:r>
      <w:r w:rsidRPr="0E185D3F" w:rsidR="1DE4E1F3">
        <w:rPr>
          <w:rFonts w:ascii="Aptos" w:hAnsi="Aptos" w:eastAsia="Aptos" w:cs="Aptos" w:asciiTheme="minorAscii" w:hAnsiTheme="minorAscii" w:eastAsiaTheme="minorAscii" w:cstheme="minorAscii"/>
          <w:b w:val="0"/>
          <w:bCs w:val="0"/>
          <w:color w:val="auto"/>
          <w:sz w:val="20"/>
          <w:szCs w:val="20"/>
        </w:rPr>
        <w:t>analysis</w:t>
      </w:r>
      <w:r w:rsidRPr="0E185D3F" w:rsidR="67CD50AB">
        <w:rPr>
          <w:rFonts w:ascii="Aptos" w:hAnsi="Aptos" w:eastAsia="Aptos" w:cs="Aptos" w:asciiTheme="minorAscii" w:hAnsiTheme="minorAscii" w:eastAsiaTheme="minorAscii" w:cstheme="minorAscii"/>
          <w:b w:val="0"/>
          <w:bCs w:val="0"/>
          <w:color w:val="auto"/>
          <w:sz w:val="20"/>
          <w:szCs w:val="20"/>
        </w:rPr>
        <w:t xml:space="preserve"> will explore factors that may encourage or discourage </w:t>
      </w:r>
      <w:r w:rsidRPr="0E185D3F" w:rsidR="5005AB41">
        <w:rPr>
          <w:rFonts w:ascii="Aptos" w:hAnsi="Aptos" w:eastAsia="Aptos" w:cs="Aptos" w:asciiTheme="minorAscii" w:hAnsiTheme="minorAscii" w:eastAsiaTheme="minorAscii" w:cstheme="minorAscii"/>
          <w:b w:val="0"/>
          <w:bCs w:val="0"/>
          <w:color w:val="auto"/>
          <w:sz w:val="20"/>
          <w:szCs w:val="20"/>
        </w:rPr>
        <w:t>participation, including</w:t>
      </w:r>
      <w:r w:rsidRPr="0E185D3F" w:rsidR="72270F50">
        <w:rPr>
          <w:rFonts w:ascii="Aptos" w:hAnsi="Aptos" w:eastAsia="Aptos" w:cs="Aptos" w:asciiTheme="minorAscii" w:hAnsiTheme="minorAscii" w:eastAsiaTheme="minorAscii" w:cstheme="minorAscii"/>
          <w:b w:val="0"/>
          <w:bCs w:val="0"/>
          <w:color w:val="auto"/>
          <w:sz w:val="20"/>
          <w:szCs w:val="20"/>
        </w:rPr>
        <w:t xml:space="preserve"> enjoyment,</w:t>
      </w:r>
      <w:r w:rsidRPr="0E185D3F" w:rsidR="4223368D">
        <w:rPr>
          <w:rFonts w:ascii="Aptos" w:hAnsi="Aptos" w:eastAsia="Aptos" w:cs="Aptos" w:asciiTheme="minorAscii" w:hAnsiTheme="minorAscii" w:eastAsiaTheme="minorAscii" w:cstheme="minorAscii"/>
          <w:b w:val="0"/>
          <w:bCs w:val="0"/>
          <w:color w:val="auto"/>
          <w:sz w:val="20"/>
          <w:szCs w:val="20"/>
        </w:rPr>
        <w:t xml:space="preserve"> </w:t>
      </w:r>
      <w:r w:rsidRPr="0E185D3F" w:rsidR="0B076AC1">
        <w:rPr>
          <w:rFonts w:ascii="Aptos" w:hAnsi="Aptos" w:eastAsia="Aptos" w:cs="Aptos" w:asciiTheme="minorAscii" w:hAnsiTheme="minorAscii" w:eastAsiaTheme="minorAscii" w:cstheme="minorAscii"/>
          <w:b w:val="0"/>
          <w:bCs w:val="0"/>
          <w:color w:val="auto"/>
          <w:sz w:val="20"/>
          <w:szCs w:val="20"/>
        </w:rPr>
        <w:t>confidence, social</w:t>
      </w:r>
      <w:r w:rsidRPr="0E185D3F" w:rsidR="72270F50">
        <w:rPr>
          <w:rFonts w:ascii="Aptos" w:hAnsi="Aptos" w:eastAsia="Aptos" w:cs="Aptos" w:asciiTheme="minorAscii" w:hAnsiTheme="minorAscii" w:eastAsiaTheme="minorAscii" w:cstheme="minorAscii"/>
          <w:b w:val="0"/>
          <w:bCs w:val="0"/>
          <w:color w:val="auto"/>
          <w:sz w:val="20"/>
          <w:szCs w:val="20"/>
        </w:rPr>
        <w:t xml:space="preserve"> influences,</w:t>
      </w:r>
      <w:r w:rsidRPr="0E185D3F" w:rsidR="31E08B90">
        <w:rPr>
          <w:rFonts w:ascii="Aptos" w:hAnsi="Aptos" w:eastAsia="Aptos" w:cs="Aptos" w:asciiTheme="minorAscii" w:hAnsiTheme="minorAscii" w:eastAsiaTheme="minorAscii" w:cstheme="minorAscii"/>
          <w:b w:val="0"/>
          <w:bCs w:val="0"/>
          <w:color w:val="auto"/>
          <w:sz w:val="20"/>
          <w:szCs w:val="20"/>
        </w:rPr>
        <w:t xml:space="preserve"> </w:t>
      </w:r>
      <w:r w:rsidRPr="0E185D3F" w:rsidR="72270F50">
        <w:rPr>
          <w:rFonts w:ascii="Aptos" w:hAnsi="Aptos" w:eastAsia="Aptos" w:cs="Aptos" w:asciiTheme="minorAscii" w:hAnsiTheme="minorAscii" w:eastAsiaTheme="minorAscii" w:cstheme="minorAscii"/>
          <w:b w:val="0"/>
          <w:bCs w:val="0"/>
          <w:color w:val="auto"/>
          <w:sz w:val="20"/>
          <w:szCs w:val="20"/>
        </w:rPr>
        <w:t xml:space="preserve">gender </w:t>
      </w:r>
      <w:r w:rsidRPr="0E185D3F" w:rsidR="408F66E2">
        <w:rPr>
          <w:rFonts w:ascii="Aptos" w:hAnsi="Aptos" w:eastAsia="Aptos" w:cs="Aptos" w:asciiTheme="minorAscii" w:hAnsiTheme="minorAscii" w:eastAsiaTheme="minorAscii" w:cstheme="minorAscii"/>
          <w:b w:val="0"/>
          <w:bCs w:val="0"/>
          <w:color w:val="auto"/>
          <w:sz w:val="20"/>
          <w:szCs w:val="20"/>
        </w:rPr>
        <w:t>related</w:t>
      </w:r>
      <w:r w:rsidRPr="0E185D3F" w:rsidR="72270F50">
        <w:rPr>
          <w:rFonts w:ascii="Aptos" w:hAnsi="Aptos" w:eastAsia="Aptos" w:cs="Aptos" w:asciiTheme="minorAscii" w:hAnsiTheme="minorAscii" w:eastAsiaTheme="minorAscii" w:cstheme="minorAscii"/>
          <w:b w:val="0"/>
          <w:bCs w:val="0"/>
          <w:color w:val="auto"/>
          <w:sz w:val="20"/>
          <w:szCs w:val="20"/>
        </w:rPr>
        <w:t xml:space="preserve"> </w:t>
      </w:r>
      <w:r w:rsidRPr="0E185D3F" w:rsidR="72270F50">
        <w:rPr>
          <w:rFonts w:ascii="Aptos" w:hAnsi="Aptos" w:eastAsia="Aptos" w:cs="Aptos" w:asciiTheme="minorAscii" w:hAnsiTheme="minorAscii" w:eastAsiaTheme="minorAscii" w:cstheme="minorAscii"/>
          <w:b w:val="0"/>
          <w:bCs w:val="0"/>
          <w:color w:val="auto"/>
          <w:sz w:val="20"/>
          <w:szCs w:val="20"/>
        </w:rPr>
        <w:t>experiences</w:t>
      </w:r>
      <w:r w:rsidRPr="0E185D3F" w:rsidR="72270F50">
        <w:rPr>
          <w:rFonts w:ascii="Aptos" w:hAnsi="Aptos" w:eastAsia="Aptos" w:cs="Aptos" w:asciiTheme="minorAscii" w:hAnsiTheme="minorAscii" w:eastAsiaTheme="minorAscii" w:cstheme="minorAscii"/>
          <w:b w:val="0"/>
          <w:bCs w:val="0"/>
          <w:color w:val="auto"/>
          <w:sz w:val="20"/>
          <w:szCs w:val="20"/>
        </w:rPr>
        <w:t xml:space="preserve"> and </w:t>
      </w:r>
      <w:r w:rsidRPr="0E185D3F" w:rsidR="74B0DB47">
        <w:rPr>
          <w:rFonts w:ascii="Aptos" w:hAnsi="Aptos" w:eastAsia="Aptos" w:cs="Aptos" w:asciiTheme="minorAscii" w:hAnsiTheme="minorAscii" w:eastAsiaTheme="minorAscii" w:cstheme="minorAscii"/>
          <w:b w:val="0"/>
          <w:bCs w:val="0"/>
          <w:color w:val="auto"/>
          <w:sz w:val="20"/>
          <w:szCs w:val="20"/>
        </w:rPr>
        <w:t>practical</w:t>
      </w:r>
      <w:r w:rsidRPr="0E185D3F" w:rsidR="6582C01C">
        <w:rPr>
          <w:rFonts w:ascii="Aptos" w:hAnsi="Aptos" w:eastAsia="Aptos" w:cs="Aptos" w:asciiTheme="minorAscii" w:hAnsiTheme="minorAscii" w:eastAsiaTheme="minorAscii" w:cstheme="minorAscii"/>
          <w:b w:val="0"/>
          <w:bCs w:val="0"/>
          <w:color w:val="auto"/>
          <w:sz w:val="20"/>
          <w:szCs w:val="20"/>
        </w:rPr>
        <w:t xml:space="preserve"> </w:t>
      </w:r>
      <w:r w:rsidRPr="0E185D3F" w:rsidR="7AF5A12A">
        <w:rPr>
          <w:rFonts w:ascii="Aptos" w:hAnsi="Aptos" w:eastAsia="Aptos" w:cs="Aptos" w:asciiTheme="minorAscii" w:hAnsiTheme="minorAscii" w:eastAsiaTheme="minorAscii" w:cstheme="minorAscii"/>
          <w:b w:val="0"/>
          <w:bCs w:val="0"/>
          <w:color w:val="auto"/>
          <w:sz w:val="20"/>
          <w:szCs w:val="20"/>
        </w:rPr>
        <w:t>barriers. A thematic analysis is a good method to use</w:t>
      </w:r>
      <w:r w:rsidRPr="0E185D3F" w:rsidR="0C0CB268">
        <w:rPr>
          <w:rFonts w:ascii="Aptos" w:hAnsi="Aptos" w:eastAsia="Aptos" w:cs="Aptos" w:asciiTheme="minorAscii" w:hAnsiTheme="minorAscii" w:eastAsiaTheme="minorAscii" w:cstheme="minorAscii"/>
          <w:b w:val="0"/>
          <w:bCs w:val="0"/>
          <w:color w:val="auto"/>
          <w:sz w:val="20"/>
          <w:szCs w:val="20"/>
        </w:rPr>
        <w:t xml:space="preserve"> as it i</w:t>
      </w:r>
      <w:r w:rsidRPr="0E185D3F" w:rsidR="0C0CB268">
        <w:rPr>
          <w:rFonts w:ascii="Aptos" w:hAnsi="Aptos" w:eastAsia="Aptos" w:cs="Aptos" w:asciiTheme="minorAscii" w:hAnsiTheme="minorAscii" w:eastAsiaTheme="minorAscii" w:cstheme="minorAscii"/>
          <w:b w:val="0"/>
          <w:bCs w:val="0"/>
          <w:strike w:val="0"/>
          <w:dstrike w:val="0"/>
          <w:noProof w:val="0"/>
          <w:color w:val="auto"/>
          <w:sz w:val="20"/>
          <w:szCs w:val="20"/>
          <w:u w:val="none"/>
          <w:lang w:val="en-GB"/>
        </w:rPr>
        <w:t xml:space="preserve">s valued in peer-reviewed literature because it provides a systematic, flexible, and transparent way to interpret qualitative data while </w:t>
      </w:r>
      <w:r w:rsidRPr="0E185D3F" w:rsidR="0C0CB268">
        <w:rPr>
          <w:rFonts w:ascii="Aptos" w:hAnsi="Aptos" w:eastAsia="Aptos" w:cs="Aptos" w:asciiTheme="minorAscii" w:hAnsiTheme="minorAscii" w:eastAsiaTheme="minorAscii" w:cstheme="minorAscii"/>
          <w:b w:val="0"/>
          <w:bCs w:val="0"/>
          <w:strike w:val="0"/>
          <w:dstrike w:val="0"/>
          <w:noProof w:val="0"/>
          <w:color w:val="auto"/>
          <w:sz w:val="20"/>
          <w:szCs w:val="20"/>
          <w:u w:val="none"/>
          <w:lang w:val="en-GB"/>
        </w:rPr>
        <w:t>maintaining</w:t>
      </w:r>
      <w:r w:rsidRPr="0E185D3F" w:rsidR="0C0CB268">
        <w:rPr>
          <w:rFonts w:ascii="Aptos" w:hAnsi="Aptos" w:eastAsia="Aptos" w:cs="Aptos" w:asciiTheme="minorAscii" w:hAnsiTheme="minorAscii" w:eastAsiaTheme="minorAscii" w:cstheme="minorAscii"/>
          <w:b w:val="0"/>
          <w:bCs w:val="0"/>
          <w:strike w:val="0"/>
          <w:dstrike w:val="0"/>
          <w:noProof w:val="0"/>
          <w:color w:val="auto"/>
          <w:sz w:val="20"/>
          <w:szCs w:val="20"/>
          <w:u w:val="none"/>
          <w:lang w:val="en-GB"/>
        </w:rPr>
        <w:t xml:space="preserve"> high academic rigor when executed properly stated</w:t>
      </w:r>
      <w:r w:rsidRPr="0E185D3F" w:rsidR="51C8A1A4">
        <w:rPr>
          <w:rFonts w:ascii="Aptos" w:hAnsi="Aptos" w:eastAsia="Aptos" w:cs="Aptos" w:asciiTheme="minorAscii" w:hAnsiTheme="minorAscii" w:eastAsiaTheme="minorAscii" w:cstheme="minorAscii"/>
          <w:b w:val="0"/>
          <w:bCs w:val="0"/>
          <w:strike w:val="0"/>
          <w:dstrike w:val="0"/>
          <w:noProof w:val="0"/>
          <w:color w:val="auto"/>
          <w:sz w:val="20"/>
          <w:szCs w:val="20"/>
          <w:u w:val="none"/>
          <w:lang w:val="en-GB"/>
        </w:rPr>
        <w:t xml:space="preserve"> </w:t>
      </w:r>
      <w:r w:rsidRPr="0E185D3F" w:rsidR="51C8A1A4">
        <w:rPr>
          <w:rFonts w:ascii="Aptos" w:hAnsi="Aptos" w:eastAsia="Aptos" w:cs="Aptos" w:asciiTheme="minorAscii" w:hAnsiTheme="minorAscii" w:eastAsiaTheme="minorAscii" w:cstheme="minorAscii"/>
          <w:b w:val="0"/>
          <w:bCs w:val="0"/>
          <w:noProof w:val="0"/>
          <w:color w:val="auto"/>
          <w:sz w:val="20"/>
          <w:szCs w:val="20"/>
          <w:lang w:val="en-GB"/>
        </w:rPr>
        <w:t>Jowsey et al (2021).</w:t>
      </w:r>
    </w:p>
    <w:p w:rsidR="0AB55241" w:rsidP="0E185D3F" w:rsidRDefault="0AB55241" w14:paraId="009E76DE" w14:textId="4F1F686C">
      <w:pPr>
        <w:pStyle w:val="Normal"/>
        <w:jc w:val="left"/>
        <w:rPr>
          <w:rFonts w:ascii="Aptos" w:hAnsi="Aptos" w:eastAsia="Aptos" w:cs="Aptos" w:asciiTheme="minorAscii" w:hAnsiTheme="minorAscii" w:eastAsiaTheme="minorAscii" w:cstheme="minorAscii"/>
          <w:b w:val="0"/>
          <w:bCs w:val="0"/>
          <w:color w:val="auto"/>
          <w:sz w:val="20"/>
          <w:szCs w:val="20"/>
        </w:rPr>
      </w:pPr>
      <w:r w:rsidRPr="0E185D3F" w:rsidR="0AB55241">
        <w:rPr>
          <w:rFonts w:ascii="Aptos" w:hAnsi="Aptos" w:eastAsia="Aptos" w:cs="Aptos" w:asciiTheme="minorAscii" w:hAnsiTheme="minorAscii" w:eastAsiaTheme="minorAscii" w:cstheme="minorAscii"/>
          <w:b w:val="0"/>
          <w:bCs w:val="0"/>
          <w:color w:val="auto"/>
          <w:sz w:val="20"/>
          <w:szCs w:val="20"/>
        </w:rPr>
        <w:t xml:space="preserve">The findings from </w:t>
      </w:r>
      <w:r w:rsidRPr="0E185D3F" w:rsidR="73BBD1F3">
        <w:rPr>
          <w:rFonts w:ascii="Aptos" w:hAnsi="Aptos" w:eastAsia="Aptos" w:cs="Aptos" w:asciiTheme="minorAscii" w:hAnsiTheme="minorAscii" w:eastAsiaTheme="minorAscii" w:cstheme="minorAscii"/>
          <w:b w:val="0"/>
          <w:bCs w:val="0"/>
          <w:color w:val="auto"/>
          <w:sz w:val="20"/>
          <w:szCs w:val="20"/>
        </w:rPr>
        <w:t xml:space="preserve">both phases will then be integrated to </w:t>
      </w:r>
      <w:r w:rsidRPr="0E185D3F" w:rsidR="73BBD1F3">
        <w:rPr>
          <w:rFonts w:ascii="Aptos" w:hAnsi="Aptos" w:eastAsia="Aptos" w:cs="Aptos" w:asciiTheme="minorAscii" w:hAnsiTheme="minorAscii" w:eastAsiaTheme="minorAscii" w:cstheme="minorAscii"/>
          <w:b w:val="0"/>
          <w:bCs w:val="0"/>
          <w:color w:val="auto"/>
          <w:sz w:val="20"/>
          <w:szCs w:val="20"/>
        </w:rPr>
        <w:t>identify</w:t>
      </w:r>
      <w:r w:rsidRPr="0E185D3F" w:rsidR="73BBD1F3">
        <w:rPr>
          <w:rFonts w:ascii="Aptos" w:hAnsi="Aptos" w:eastAsia="Aptos" w:cs="Aptos" w:asciiTheme="minorAscii" w:hAnsiTheme="minorAscii" w:eastAsiaTheme="minorAscii" w:cstheme="minorAscii"/>
          <w:b w:val="0"/>
          <w:bCs w:val="0"/>
          <w:color w:val="auto"/>
          <w:sz w:val="20"/>
          <w:szCs w:val="20"/>
        </w:rPr>
        <w:t xml:space="preserve"> </w:t>
      </w:r>
      <w:r w:rsidRPr="0E185D3F" w:rsidR="0CDAE2E1">
        <w:rPr>
          <w:rFonts w:ascii="Aptos" w:hAnsi="Aptos" w:eastAsia="Aptos" w:cs="Aptos" w:asciiTheme="minorAscii" w:hAnsiTheme="minorAscii" w:eastAsiaTheme="minorAscii" w:cstheme="minorAscii"/>
          <w:b w:val="0"/>
          <w:bCs w:val="0"/>
          <w:color w:val="auto"/>
          <w:sz w:val="20"/>
          <w:szCs w:val="20"/>
        </w:rPr>
        <w:t xml:space="preserve">areas of agreement, </w:t>
      </w:r>
      <w:r w:rsidRPr="0E185D3F" w:rsidR="0CDAE2E1">
        <w:rPr>
          <w:rFonts w:ascii="Aptos" w:hAnsi="Aptos" w:eastAsia="Aptos" w:cs="Aptos" w:asciiTheme="minorAscii" w:hAnsiTheme="minorAscii" w:eastAsiaTheme="minorAscii" w:cstheme="minorAscii"/>
          <w:b w:val="0"/>
          <w:bCs w:val="0"/>
          <w:color w:val="auto"/>
          <w:sz w:val="20"/>
          <w:szCs w:val="20"/>
        </w:rPr>
        <w:t>complementarity</w:t>
      </w:r>
      <w:r w:rsidRPr="0E185D3F" w:rsidR="0CDAE2E1">
        <w:rPr>
          <w:rFonts w:ascii="Aptos" w:hAnsi="Aptos" w:eastAsia="Aptos" w:cs="Aptos" w:asciiTheme="minorAscii" w:hAnsiTheme="minorAscii" w:eastAsiaTheme="minorAscii" w:cstheme="minorAscii"/>
          <w:b w:val="0"/>
          <w:bCs w:val="0"/>
          <w:color w:val="auto"/>
          <w:sz w:val="20"/>
          <w:szCs w:val="20"/>
        </w:rPr>
        <w:t xml:space="preserve"> or difference between </w:t>
      </w:r>
      <w:r w:rsidRPr="0E185D3F" w:rsidR="73788442">
        <w:rPr>
          <w:rFonts w:ascii="Aptos" w:hAnsi="Aptos" w:eastAsia="Aptos" w:cs="Aptos" w:asciiTheme="minorAscii" w:hAnsiTheme="minorAscii" w:eastAsiaTheme="minorAscii" w:cstheme="minorAscii"/>
          <w:b w:val="0"/>
          <w:bCs w:val="0"/>
          <w:color w:val="auto"/>
          <w:sz w:val="20"/>
          <w:szCs w:val="20"/>
        </w:rPr>
        <w:t xml:space="preserve">the quantitative and qualitative </w:t>
      </w:r>
      <w:r w:rsidRPr="0E185D3F" w:rsidR="4AF6B9FE">
        <w:rPr>
          <w:rFonts w:ascii="Aptos" w:hAnsi="Aptos" w:eastAsia="Aptos" w:cs="Aptos" w:asciiTheme="minorAscii" w:hAnsiTheme="minorAscii" w:eastAsiaTheme="minorAscii" w:cstheme="minorAscii"/>
          <w:b w:val="0"/>
          <w:bCs w:val="0"/>
          <w:color w:val="auto"/>
          <w:sz w:val="20"/>
          <w:szCs w:val="20"/>
        </w:rPr>
        <w:t>results. The</w:t>
      </w:r>
      <w:r w:rsidRPr="0E185D3F" w:rsidR="73788442">
        <w:rPr>
          <w:rFonts w:ascii="Aptos" w:hAnsi="Aptos" w:eastAsia="Aptos" w:cs="Aptos" w:asciiTheme="minorAscii" w:hAnsiTheme="minorAscii" w:eastAsiaTheme="minorAscii" w:cstheme="minorAscii"/>
          <w:b w:val="0"/>
          <w:bCs w:val="0"/>
          <w:color w:val="auto"/>
          <w:sz w:val="20"/>
          <w:szCs w:val="20"/>
        </w:rPr>
        <w:t xml:space="preserve"> </w:t>
      </w:r>
      <w:r w:rsidRPr="0E185D3F" w:rsidR="02EFD04D">
        <w:rPr>
          <w:rFonts w:ascii="Aptos" w:hAnsi="Aptos" w:eastAsia="Aptos" w:cs="Aptos" w:asciiTheme="minorAscii" w:hAnsiTheme="minorAscii" w:eastAsiaTheme="minorAscii" w:cstheme="minorAscii"/>
          <w:b w:val="0"/>
          <w:bCs w:val="0"/>
          <w:color w:val="auto"/>
          <w:sz w:val="20"/>
          <w:szCs w:val="20"/>
        </w:rPr>
        <w:t>integration</w:t>
      </w:r>
      <w:r w:rsidRPr="0E185D3F" w:rsidR="73788442">
        <w:rPr>
          <w:rFonts w:ascii="Aptos" w:hAnsi="Aptos" w:eastAsia="Aptos" w:cs="Aptos" w:asciiTheme="minorAscii" w:hAnsiTheme="minorAscii" w:eastAsiaTheme="minorAscii" w:cstheme="minorAscii"/>
          <w:b w:val="0"/>
          <w:bCs w:val="0"/>
          <w:color w:val="auto"/>
          <w:sz w:val="20"/>
          <w:szCs w:val="20"/>
        </w:rPr>
        <w:t xml:space="preserve"> will provide </w:t>
      </w:r>
      <w:r w:rsidRPr="0E185D3F" w:rsidR="09DD9ED1">
        <w:rPr>
          <w:rFonts w:ascii="Aptos" w:hAnsi="Aptos" w:eastAsia="Aptos" w:cs="Aptos" w:asciiTheme="minorAscii" w:hAnsiTheme="minorAscii" w:eastAsiaTheme="minorAscii" w:cstheme="minorAscii"/>
          <w:b w:val="0"/>
          <w:bCs w:val="0"/>
          <w:color w:val="auto"/>
          <w:sz w:val="20"/>
          <w:szCs w:val="20"/>
        </w:rPr>
        <w:t xml:space="preserve">a more </w:t>
      </w:r>
      <w:r w:rsidRPr="0E185D3F" w:rsidR="20B4B206">
        <w:rPr>
          <w:rFonts w:ascii="Aptos" w:hAnsi="Aptos" w:eastAsia="Aptos" w:cs="Aptos" w:asciiTheme="minorAscii" w:hAnsiTheme="minorAscii" w:eastAsiaTheme="minorAscii" w:cstheme="minorAscii"/>
          <w:b w:val="0"/>
          <w:bCs w:val="0"/>
          <w:color w:val="auto"/>
          <w:sz w:val="20"/>
          <w:szCs w:val="20"/>
        </w:rPr>
        <w:t>comprehensive</w:t>
      </w:r>
      <w:r w:rsidRPr="0E185D3F" w:rsidR="09DD9ED1">
        <w:rPr>
          <w:rFonts w:ascii="Aptos" w:hAnsi="Aptos" w:eastAsia="Aptos" w:cs="Aptos" w:asciiTheme="minorAscii" w:hAnsiTheme="minorAscii" w:eastAsiaTheme="minorAscii" w:cstheme="minorAscii"/>
          <w:b w:val="0"/>
          <w:bCs w:val="0"/>
          <w:color w:val="auto"/>
          <w:sz w:val="20"/>
          <w:szCs w:val="20"/>
        </w:rPr>
        <w:t xml:space="preserve"> understanding of the factors influencing </w:t>
      </w:r>
      <w:r w:rsidRPr="0E185D3F" w:rsidR="7F402E47">
        <w:rPr>
          <w:rFonts w:ascii="Aptos" w:hAnsi="Aptos" w:eastAsia="Aptos" w:cs="Aptos" w:asciiTheme="minorAscii" w:hAnsiTheme="minorAscii" w:eastAsiaTheme="minorAscii" w:cstheme="minorAscii"/>
          <w:b w:val="0"/>
          <w:bCs w:val="0"/>
          <w:color w:val="auto"/>
          <w:sz w:val="20"/>
          <w:szCs w:val="20"/>
        </w:rPr>
        <w:t>women's</w:t>
      </w:r>
      <w:r w:rsidRPr="0E185D3F" w:rsidR="09DD9ED1">
        <w:rPr>
          <w:rFonts w:ascii="Aptos" w:hAnsi="Aptos" w:eastAsia="Aptos" w:cs="Aptos" w:asciiTheme="minorAscii" w:hAnsiTheme="minorAscii" w:eastAsiaTheme="minorAscii" w:cstheme="minorAscii"/>
          <w:b w:val="0"/>
          <w:bCs w:val="0"/>
          <w:color w:val="auto"/>
          <w:sz w:val="20"/>
          <w:szCs w:val="20"/>
        </w:rPr>
        <w:t xml:space="preserve"> participation in sports and </w:t>
      </w:r>
      <w:r w:rsidRPr="0E185D3F" w:rsidR="2A3EFBA9">
        <w:rPr>
          <w:rFonts w:ascii="Aptos" w:hAnsi="Aptos" w:eastAsia="Aptos" w:cs="Aptos" w:asciiTheme="minorAscii" w:hAnsiTheme="minorAscii" w:eastAsiaTheme="minorAscii" w:cstheme="minorAscii"/>
          <w:b w:val="0"/>
          <w:bCs w:val="0"/>
          <w:color w:val="auto"/>
          <w:sz w:val="20"/>
          <w:szCs w:val="20"/>
        </w:rPr>
        <w:t>physical</w:t>
      </w:r>
      <w:r w:rsidRPr="0E185D3F" w:rsidR="09DD9ED1">
        <w:rPr>
          <w:rFonts w:ascii="Aptos" w:hAnsi="Aptos" w:eastAsia="Aptos" w:cs="Aptos" w:asciiTheme="minorAscii" w:hAnsiTheme="minorAscii" w:eastAsiaTheme="minorAscii" w:cstheme="minorAscii"/>
          <w:b w:val="0"/>
          <w:bCs w:val="0"/>
          <w:color w:val="auto"/>
          <w:sz w:val="20"/>
          <w:szCs w:val="20"/>
        </w:rPr>
        <w:t xml:space="preserve"> activit</w:t>
      </w:r>
      <w:r w:rsidRPr="0E185D3F" w:rsidR="20306453">
        <w:rPr>
          <w:rFonts w:ascii="Aptos" w:hAnsi="Aptos" w:eastAsia="Aptos" w:cs="Aptos" w:asciiTheme="minorAscii" w:hAnsiTheme="minorAscii" w:eastAsiaTheme="minorAscii" w:cstheme="minorAscii"/>
          <w:b w:val="0"/>
          <w:bCs w:val="0"/>
          <w:color w:val="auto"/>
          <w:sz w:val="20"/>
          <w:szCs w:val="20"/>
        </w:rPr>
        <w:t>y.</w:t>
      </w:r>
    </w:p>
    <w:p w:rsidR="0E185D3F" w:rsidP="0E185D3F" w:rsidRDefault="0E185D3F" w14:paraId="234F79D1" w14:textId="421D9864">
      <w:pPr>
        <w:pStyle w:val="Normal"/>
        <w:jc w:val="left"/>
        <w:rPr>
          <w:rFonts w:ascii="Aptos" w:hAnsi="Aptos" w:eastAsia="Aptos" w:cs="Aptos" w:asciiTheme="minorAscii" w:hAnsiTheme="minorAscii" w:eastAsiaTheme="minorAscii" w:cstheme="minorAscii"/>
          <w:b w:val="0"/>
          <w:bCs w:val="0"/>
          <w:color w:val="auto"/>
          <w:sz w:val="20"/>
          <w:szCs w:val="20"/>
        </w:rPr>
      </w:pPr>
    </w:p>
    <w:p w:rsidR="0E185D3F" w:rsidP="0E185D3F" w:rsidRDefault="0E185D3F" w14:paraId="0B5A04A9" w14:textId="6E52F2A8">
      <w:pPr>
        <w:pStyle w:val="Normal"/>
        <w:jc w:val="left"/>
        <w:rPr>
          <w:rFonts w:ascii="Aptos" w:hAnsi="Aptos" w:eastAsia="Aptos" w:cs="Aptos" w:asciiTheme="minorAscii" w:hAnsiTheme="minorAscii" w:eastAsiaTheme="minorAscii" w:cstheme="minorAscii"/>
          <w:b w:val="0"/>
          <w:bCs w:val="0"/>
          <w:color w:val="auto"/>
          <w:sz w:val="20"/>
          <w:szCs w:val="20"/>
        </w:rPr>
      </w:pPr>
    </w:p>
    <w:p w:rsidR="5C560405" w:rsidP="0E185D3F" w:rsidRDefault="5C560405" w14:paraId="6C6C88B7" w14:textId="57CD5FBF">
      <w:pPr>
        <w:pStyle w:val="Normal"/>
        <w:jc w:val="left"/>
        <w:rPr>
          <w:rFonts w:ascii="Aptos" w:hAnsi="Aptos" w:eastAsia="Aptos" w:cs="Aptos" w:asciiTheme="minorAscii" w:hAnsiTheme="minorAscii" w:eastAsiaTheme="minorAscii" w:cstheme="minorAscii"/>
          <w:b w:val="0"/>
          <w:bCs w:val="0"/>
          <w:color w:val="auto"/>
          <w:sz w:val="20"/>
          <w:szCs w:val="20"/>
          <w:u w:val="single"/>
        </w:rPr>
      </w:pPr>
      <w:r w:rsidRPr="0E185D3F" w:rsidR="5C560405">
        <w:rPr>
          <w:rFonts w:ascii="Aptos" w:hAnsi="Aptos" w:eastAsia="Aptos" w:cs="Aptos" w:asciiTheme="minorAscii" w:hAnsiTheme="minorAscii" w:eastAsiaTheme="minorAscii" w:cstheme="minorAscii"/>
          <w:b w:val="0"/>
          <w:bCs w:val="0"/>
          <w:color w:val="auto"/>
          <w:sz w:val="20"/>
          <w:szCs w:val="20"/>
          <w:u w:val="single"/>
        </w:rPr>
        <w:t xml:space="preserve">Research timetable </w:t>
      </w:r>
    </w:p>
    <w:p w:rsidR="7F4F154D" w:rsidP="0E185D3F" w:rsidRDefault="7F4F154D" w14:paraId="38C4E8E3" w14:textId="1E59B76B">
      <w:pPr>
        <w:pStyle w:val="Normal"/>
        <w:jc w:val="left"/>
        <w:rPr>
          <w:rFonts w:ascii="Aptos" w:hAnsi="Aptos" w:eastAsia="Aptos" w:cs="Aptos" w:asciiTheme="minorAscii" w:hAnsiTheme="minorAscii" w:eastAsiaTheme="minorAscii" w:cstheme="minorAscii"/>
          <w:b w:val="0"/>
          <w:bCs w:val="0"/>
          <w:color w:val="auto"/>
          <w:sz w:val="20"/>
          <w:szCs w:val="20"/>
          <w:u w:val="none"/>
        </w:rPr>
      </w:pPr>
      <w:r w:rsidRPr="0E185D3F" w:rsidR="7F4F154D">
        <w:rPr>
          <w:rFonts w:ascii="Aptos" w:hAnsi="Aptos" w:eastAsia="Aptos" w:cs="Aptos" w:asciiTheme="minorAscii" w:hAnsiTheme="minorAscii" w:eastAsiaTheme="minorAscii" w:cstheme="minorAscii"/>
          <w:b w:val="0"/>
          <w:bCs w:val="0"/>
          <w:color w:val="auto"/>
          <w:sz w:val="20"/>
          <w:szCs w:val="20"/>
          <w:u w:val="none"/>
        </w:rPr>
        <w:t>My research will span across 12 weeks</w:t>
      </w:r>
    </w:p>
    <w:p w:rsidR="7F4F154D" w:rsidP="0E185D3F" w:rsidRDefault="7F4F154D" w14:paraId="4F00A5BD" w14:textId="2F05415A">
      <w:pPr>
        <w:pStyle w:val="Normal"/>
        <w:jc w:val="left"/>
        <w:rPr>
          <w:rFonts w:ascii="Aptos" w:hAnsi="Aptos" w:eastAsia="Aptos" w:cs="Aptos" w:asciiTheme="minorAscii" w:hAnsiTheme="minorAscii" w:eastAsiaTheme="minorAscii" w:cstheme="minorAscii"/>
          <w:b w:val="0"/>
          <w:bCs w:val="0"/>
          <w:color w:val="auto"/>
          <w:sz w:val="20"/>
          <w:szCs w:val="20"/>
          <w:u w:val="none"/>
        </w:rPr>
      </w:pPr>
      <w:r w:rsidRPr="0E185D3F" w:rsidR="7F4F154D">
        <w:rPr>
          <w:rFonts w:ascii="Aptos" w:hAnsi="Aptos" w:eastAsia="Aptos" w:cs="Aptos" w:asciiTheme="minorAscii" w:hAnsiTheme="minorAscii" w:eastAsiaTheme="minorAscii" w:cstheme="minorAscii"/>
          <w:b w:val="0"/>
          <w:bCs w:val="0"/>
          <w:color w:val="auto"/>
          <w:sz w:val="20"/>
          <w:szCs w:val="20"/>
          <w:u w:val="none"/>
        </w:rPr>
        <w:t>Week 1: literature review-</w:t>
      </w:r>
      <w:r w:rsidRPr="0E185D3F" w:rsidR="4B0A1472">
        <w:rPr>
          <w:rFonts w:ascii="Aptos" w:hAnsi="Aptos" w:eastAsia="Aptos" w:cs="Aptos" w:asciiTheme="minorAscii" w:hAnsiTheme="minorAscii" w:eastAsiaTheme="minorAscii" w:cstheme="minorAscii"/>
          <w:b w:val="0"/>
          <w:bCs w:val="0"/>
          <w:color w:val="auto"/>
          <w:sz w:val="20"/>
          <w:szCs w:val="20"/>
          <w:u w:val="none"/>
        </w:rPr>
        <w:t>Review research on women's participation in physi</w:t>
      </w:r>
      <w:r w:rsidRPr="0E185D3F" w:rsidR="543EDBA5">
        <w:rPr>
          <w:rFonts w:ascii="Aptos" w:hAnsi="Aptos" w:eastAsia="Aptos" w:cs="Aptos" w:asciiTheme="minorAscii" w:hAnsiTheme="minorAscii" w:eastAsiaTheme="minorAscii" w:cstheme="minorAscii"/>
          <w:b w:val="0"/>
          <w:bCs w:val="0"/>
          <w:color w:val="auto"/>
          <w:sz w:val="20"/>
          <w:szCs w:val="20"/>
          <w:u w:val="none"/>
        </w:rPr>
        <w:t xml:space="preserve">cal </w:t>
      </w:r>
      <w:r w:rsidRPr="0E185D3F" w:rsidR="598D9E5A">
        <w:rPr>
          <w:rFonts w:ascii="Aptos" w:hAnsi="Aptos" w:eastAsia="Aptos" w:cs="Aptos" w:asciiTheme="minorAscii" w:hAnsiTheme="minorAscii" w:eastAsiaTheme="minorAscii" w:cstheme="minorAscii"/>
          <w:b w:val="0"/>
          <w:bCs w:val="0"/>
          <w:color w:val="auto"/>
          <w:sz w:val="20"/>
          <w:szCs w:val="20"/>
          <w:u w:val="none"/>
        </w:rPr>
        <w:t>activity, barriers</w:t>
      </w:r>
      <w:r w:rsidRPr="0E185D3F" w:rsidR="543EDBA5">
        <w:rPr>
          <w:rFonts w:ascii="Aptos" w:hAnsi="Aptos" w:eastAsia="Aptos" w:cs="Aptos" w:asciiTheme="minorAscii" w:hAnsiTheme="minorAscii" w:eastAsiaTheme="minorAscii" w:cstheme="minorAscii"/>
          <w:b w:val="0"/>
          <w:bCs w:val="0"/>
          <w:color w:val="auto"/>
          <w:sz w:val="20"/>
          <w:szCs w:val="20"/>
          <w:u w:val="none"/>
        </w:rPr>
        <w:t xml:space="preserve"> and motivations.</w:t>
      </w:r>
    </w:p>
    <w:p w:rsidR="543EDBA5" w:rsidP="0E185D3F" w:rsidRDefault="543EDBA5" w14:paraId="64BEE0AE" w14:textId="10D1327A">
      <w:pPr>
        <w:pStyle w:val="Normal"/>
        <w:jc w:val="left"/>
        <w:rPr>
          <w:rFonts w:ascii="Aptos" w:hAnsi="Aptos" w:eastAsia="Aptos" w:cs="Aptos" w:asciiTheme="minorAscii" w:hAnsiTheme="minorAscii" w:eastAsiaTheme="minorAscii" w:cstheme="minorAscii"/>
          <w:b w:val="0"/>
          <w:bCs w:val="0"/>
          <w:color w:val="auto"/>
          <w:sz w:val="20"/>
          <w:szCs w:val="20"/>
          <w:u w:val="none"/>
        </w:rPr>
      </w:pPr>
      <w:r w:rsidRPr="0E185D3F" w:rsidR="543EDBA5">
        <w:rPr>
          <w:rFonts w:ascii="Aptos" w:hAnsi="Aptos" w:eastAsia="Aptos" w:cs="Aptos" w:asciiTheme="minorAscii" w:hAnsiTheme="minorAscii" w:eastAsiaTheme="minorAscii" w:cstheme="minorAscii"/>
          <w:b w:val="0"/>
          <w:bCs w:val="0"/>
          <w:color w:val="auto"/>
          <w:sz w:val="20"/>
          <w:szCs w:val="20"/>
          <w:u w:val="none"/>
        </w:rPr>
        <w:t xml:space="preserve">Week 2: Research design </w:t>
      </w:r>
      <w:r w:rsidRPr="0E185D3F" w:rsidR="1EFDEAD1">
        <w:rPr>
          <w:rFonts w:ascii="Aptos" w:hAnsi="Aptos" w:eastAsia="Aptos" w:cs="Aptos" w:asciiTheme="minorAscii" w:hAnsiTheme="minorAscii" w:eastAsiaTheme="minorAscii" w:cstheme="minorAscii"/>
          <w:b w:val="0"/>
          <w:bCs w:val="0"/>
          <w:color w:val="auto"/>
          <w:sz w:val="20"/>
          <w:szCs w:val="20"/>
          <w:u w:val="none"/>
        </w:rPr>
        <w:t>an ethics</w:t>
      </w:r>
      <w:r w:rsidRPr="0E185D3F" w:rsidR="673E6D30">
        <w:rPr>
          <w:rFonts w:ascii="Aptos" w:hAnsi="Aptos" w:eastAsia="Aptos" w:cs="Aptos" w:asciiTheme="minorAscii" w:hAnsiTheme="minorAscii" w:eastAsiaTheme="minorAscii" w:cstheme="minorAscii"/>
          <w:b w:val="0"/>
          <w:bCs w:val="0"/>
          <w:color w:val="auto"/>
          <w:sz w:val="20"/>
          <w:szCs w:val="20"/>
          <w:u w:val="none"/>
        </w:rPr>
        <w:t xml:space="preserve">-Finalise research </w:t>
      </w:r>
      <w:r w:rsidRPr="0E185D3F" w:rsidR="2D53BD5D">
        <w:rPr>
          <w:rFonts w:ascii="Aptos" w:hAnsi="Aptos" w:eastAsia="Aptos" w:cs="Aptos" w:asciiTheme="minorAscii" w:hAnsiTheme="minorAscii" w:eastAsiaTheme="minorAscii" w:cstheme="minorAscii"/>
          <w:b w:val="0"/>
          <w:bCs w:val="0"/>
          <w:color w:val="auto"/>
          <w:sz w:val="20"/>
          <w:szCs w:val="20"/>
          <w:u w:val="none"/>
        </w:rPr>
        <w:t xml:space="preserve">question, create ethics form and </w:t>
      </w:r>
      <w:r w:rsidRPr="0E185D3F" w:rsidR="2D53BD5D">
        <w:rPr>
          <w:rFonts w:ascii="Aptos" w:hAnsi="Aptos" w:eastAsia="Aptos" w:cs="Aptos" w:asciiTheme="minorAscii" w:hAnsiTheme="minorAscii" w:eastAsiaTheme="minorAscii" w:cstheme="minorAscii"/>
          <w:b w:val="0"/>
          <w:bCs w:val="0"/>
          <w:color w:val="auto"/>
          <w:sz w:val="20"/>
          <w:szCs w:val="20"/>
          <w:u w:val="none"/>
        </w:rPr>
        <w:t>receive</w:t>
      </w:r>
      <w:r w:rsidRPr="0E185D3F" w:rsidR="2D53BD5D">
        <w:rPr>
          <w:rFonts w:ascii="Aptos" w:hAnsi="Aptos" w:eastAsia="Aptos" w:cs="Aptos" w:asciiTheme="minorAscii" w:hAnsiTheme="minorAscii" w:eastAsiaTheme="minorAscii" w:cstheme="minorAscii"/>
          <w:b w:val="0"/>
          <w:bCs w:val="0"/>
          <w:color w:val="auto"/>
          <w:sz w:val="20"/>
          <w:szCs w:val="20"/>
          <w:u w:val="none"/>
        </w:rPr>
        <w:t xml:space="preserve"> approval </w:t>
      </w:r>
    </w:p>
    <w:p w:rsidR="1EFDEAD1" w:rsidP="0E185D3F" w:rsidRDefault="1EFDEAD1" w14:paraId="3C7F7213" w14:textId="7B19C983">
      <w:pPr>
        <w:pStyle w:val="Normal"/>
        <w:jc w:val="left"/>
        <w:rPr>
          <w:rFonts w:ascii="Aptos" w:hAnsi="Aptos" w:eastAsia="Aptos" w:cs="Aptos" w:asciiTheme="minorAscii" w:hAnsiTheme="minorAscii" w:eastAsiaTheme="minorAscii" w:cstheme="minorAscii"/>
          <w:b w:val="0"/>
          <w:bCs w:val="0"/>
          <w:color w:val="auto"/>
          <w:sz w:val="20"/>
          <w:szCs w:val="20"/>
          <w:u w:val="none"/>
        </w:rPr>
      </w:pPr>
      <w:r w:rsidRPr="0E185D3F" w:rsidR="1EFDEAD1">
        <w:rPr>
          <w:rFonts w:ascii="Aptos" w:hAnsi="Aptos" w:eastAsia="Aptos" w:cs="Aptos" w:asciiTheme="minorAscii" w:hAnsiTheme="minorAscii" w:eastAsiaTheme="minorAscii" w:cstheme="minorAscii"/>
          <w:b w:val="0"/>
          <w:bCs w:val="0"/>
          <w:color w:val="auto"/>
          <w:sz w:val="20"/>
          <w:szCs w:val="20"/>
          <w:u w:val="none"/>
        </w:rPr>
        <w:t>Week 3: Participation information forms and consent forms</w:t>
      </w:r>
      <w:r w:rsidRPr="0E185D3F" w:rsidR="0CF0DAA2">
        <w:rPr>
          <w:rFonts w:ascii="Aptos" w:hAnsi="Aptos" w:eastAsia="Aptos" w:cs="Aptos" w:asciiTheme="minorAscii" w:hAnsiTheme="minorAscii" w:eastAsiaTheme="minorAscii" w:cstheme="minorAscii"/>
          <w:b w:val="0"/>
          <w:bCs w:val="0"/>
          <w:color w:val="auto"/>
          <w:sz w:val="20"/>
          <w:szCs w:val="20"/>
          <w:u w:val="none"/>
        </w:rPr>
        <w:t xml:space="preserve"> –create a participation form and consent form </w:t>
      </w:r>
    </w:p>
    <w:p w:rsidR="0CF0DAA2" w:rsidP="0E185D3F" w:rsidRDefault="0CF0DAA2" w14:paraId="40CB018F" w14:textId="31827743">
      <w:pPr>
        <w:pStyle w:val="Normal"/>
        <w:jc w:val="left"/>
        <w:rPr>
          <w:rFonts w:ascii="Aptos" w:hAnsi="Aptos" w:eastAsia="Aptos" w:cs="Aptos" w:asciiTheme="minorAscii" w:hAnsiTheme="minorAscii" w:eastAsiaTheme="minorAscii" w:cstheme="minorAscii"/>
          <w:b w:val="0"/>
          <w:bCs w:val="0"/>
          <w:color w:val="auto"/>
          <w:sz w:val="20"/>
          <w:szCs w:val="20"/>
          <w:u w:val="none"/>
        </w:rPr>
      </w:pPr>
      <w:r w:rsidRPr="0E185D3F" w:rsidR="0CF0DAA2">
        <w:rPr>
          <w:rFonts w:ascii="Aptos" w:hAnsi="Aptos" w:eastAsia="Aptos" w:cs="Aptos" w:asciiTheme="minorAscii" w:hAnsiTheme="minorAscii" w:eastAsiaTheme="minorAscii" w:cstheme="minorAscii"/>
          <w:b w:val="0"/>
          <w:bCs w:val="0"/>
          <w:color w:val="auto"/>
          <w:sz w:val="20"/>
          <w:szCs w:val="20"/>
          <w:u w:val="none"/>
        </w:rPr>
        <w:t>Week 4</w:t>
      </w:r>
      <w:r w:rsidRPr="0E185D3F" w:rsidR="2784935D">
        <w:rPr>
          <w:rFonts w:ascii="Aptos" w:hAnsi="Aptos" w:eastAsia="Aptos" w:cs="Aptos" w:asciiTheme="minorAscii" w:hAnsiTheme="minorAscii" w:eastAsiaTheme="minorAscii" w:cstheme="minorAscii"/>
          <w:b w:val="0"/>
          <w:bCs w:val="0"/>
          <w:color w:val="auto"/>
          <w:sz w:val="20"/>
          <w:szCs w:val="20"/>
          <w:u w:val="none"/>
        </w:rPr>
        <w:t>-5</w:t>
      </w:r>
      <w:r w:rsidRPr="0E185D3F" w:rsidR="0CF0DAA2">
        <w:rPr>
          <w:rFonts w:ascii="Aptos" w:hAnsi="Aptos" w:eastAsia="Aptos" w:cs="Aptos" w:asciiTheme="minorAscii" w:hAnsiTheme="minorAscii" w:eastAsiaTheme="minorAscii" w:cstheme="minorAscii"/>
          <w:b w:val="0"/>
          <w:bCs w:val="0"/>
          <w:color w:val="auto"/>
          <w:sz w:val="20"/>
          <w:szCs w:val="20"/>
          <w:u w:val="none"/>
        </w:rPr>
        <w:t xml:space="preserve">: Questionnaire distribution- </w:t>
      </w:r>
      <w:r w:rsidRPr="0E185D3F" w:rsidR="55C21936">
        <w:rPr>
          <w:rFonts w:ascii="Aptos" w:hAnsi="Aptos" w:eastAsia="Aptos" w:cs="Aptos" w:asciiTheme="minorAscii" w:hAnsiTheme="minorAscii" w:eastAsiaTheme="minorAscii" w:cstheme="minorAscii"/>
          <w:b w:val="0"/>
          <w:bCs w:val="0"/>
          <w:color w:val="auto"/>
          <w:sz w:val="20"/>
          <w:szCs w:val="20"/>
          <w:u w:val="none"/>
        </w:rPr>
        <w:t>recruit participants and distribute questionnaire, including BREQ-3</w:t>
      </w:r>
      <w:r w:rsidRPr="0E185D3F" w:rsidR="7BF75304">
        <w:rPr>
          <w:rFonts w:ascii="Aptos" w:hAnsi="Aptos" w:eastAsia="Aptos" w:cs="Aptos" w:asciiTheme="minorAscii" w:hAnsiTheme="minorAscii" w:eastAsiaTheme="minorAscii" w:cstheme="minorAscii"/>
          <w:b w:val="0"/>
          <w:bCs w:val="0"/>
          <w:color w:val="auto"/>
          <w:sz w:val="20"/>
          <w:szCs w:val="20"/>
          <w:u w:val="none"/>
        </w:rPr>
        <w:t xml:space="preserve"> and questions about participation and motivations</w:t>
      </w:r>
    </w:p>
    <w:p w:rsidR="599FEC11" w:rsidP="0E185D3F" w:rsidRDefault="599FEC11" w14:paraId="60D20AF7" w14:textId="3C32428F">
      <w:pPr>
        <w:pStyle w:val="Normal"/>
        <w:jc w:val="left"/>
        <w:rPr>
          <w:rFonts w:ascii="Aptos" w:hAnsi="Aptos" w:eastAsia="Aptos" w:cs="Aptos" w:asciiTheme="minorAscii" w:hAnsiTheme="minorAscii" w:eastAsiaTheme="minorAscii" w:cstheme="minorAscii"/>
          <w:b w:val="0"/>
          <w:bCs w:val="0"/>
          <w:color w:val="auto"/>
          <w:sz w:val="20"/>
          <w:szCs w:val="20"/>
          <w:u w:val="none"/>
        </w:rPr>
      </w:pPr>
      <w:r w:rsidRPr="0E185D3F" w:rsidR="599FEC11">
        <w:rPr>
          <w:rFonts w:ascii="Aptos" w:hAnsi="Aptos" w:eastAsia="Aptos" w:cs="Aptos" w:asciiTheme="minorAscii" w:hAnsiTheme="minorAscii" w:eastAsiaTheme="minorAscii" w:cstheme="minorAscii"/>
          <w:b w:val="0"/>
          <w:bCs w:val="0"/>
          <w:color w:val="auto"/>
          <w:sz w:val="20"/>
          <w:szCs w:val="20"/>
          <w:u w:val="none"/>
        </w:rPr>
        <w:t>Week 6: Quantitative data an analysis-</w:t>
      </w:r>
      <w:r w:rsidRPr="0E185D3F" w:rsidR="3A8CF904">
        <w:rPr>
          <w:rFonts w:ascii="Aptos" w:hAnsi="Aptos" w:eastAsia="Aptos" w:cs="Aptos" w:asciiTheme="minorAscii" w:hAnsiTheme="minorAscii" w:eastAsiaTheme="minorAscii" w:cstheme="minorAscii"/>
          <w:b w:val="0"/>
          <w:bCs w:val="0"/>
          <w:color w:val="auto"/>
          <w:sz w:val="20"/>
          <w:szCs w:val="20"/>
          <w:u w:val="none"/>
        </w:rPr>
        <w:t xml:space="preserve">score BREQ-3 subscale and summarise motivation and participation </w:t>
      </w:r>
      <w:r w:rsidRPr="0E185D3F" w:rsidR="17A7AFA7">
        <w:rPr>
          <w:rFonts w:ascii="Aptos" w:hAnsi="Aptos" w:eastAsia="Aptos" w:cs="Aptos" w:asciiTheme="minorAscii" w:hAnsiTheme="minorAscii" w:eastAsiaTheme="minorAscii" w:cstheme="minorAscii"/>
          <w:b w:val="0"/>
          <w:bCs w:val="0"/>
          <w:color w:val="auto"/>
          <w:sz w:val="20"/>
          <w:szCs w:val="20"/>
          <w:u w:val="none"/>
        </w:rPr>
        <w:t>patter</w:t>
      </w:r>
      <w:r w:rsidRPr="0E185D3F" w:rsidR="17A7AFA7">
        <w:rPr>
          <w:rFonts w:ascii="Aptos" w:hAnsi="Aptos" w:eastAsia="Aptos" w:cs="Aptos" w:asciiTheme="minorAscii" w:hAnsiTheme="minorAscii" w:eastAsiaTheme="minorAscii" w:cstheme="minorAscii"/>
          <w:b w:val="0"/>
          <w:bCs w:val="0"/>
          <w:color w:val="auto"/>
          <w:sz w:val="20"/>
          <w:szCs w:val="20"/>
          <w:u w:val="none"/>
        </w:rPr>
        <w:t xml:space="preserve">ns </w:t>
      </w:r>
    </w:p>
    <w:p w:rsidR="17A7AFA7" w:rsidP="0E185D3F" w:rsidRDefault="17A7AFA7" w14:paraId="3AE39181" w14:textId="522AE4BC">
      <w:pPr>
        <w:pStyle w:val="Normal"/>
        <w:jc w:val="left"/>
        <w:rPr>
          <w:rFonts w:ascii="Aptos" w:hAnsi="Aptos" w:eastAsia="Aptos" w:cs="Aptos" w:asciiTheme="minorAscii" w:hAnsiTheme="minorAscii" w:eastAsiaTheme="minorAscii" w:cstheme="minorAscii"/>
          <w:b w:val="0"/>
          <w:bCs w:val="0"/>
          <w:color w:val="auto"/>
          <w:sz w:val="20"/>
          <w:szCs w:val="20"/>
          <w:u w:val="none"/>
        </w:rPr>
      </w:pPr>
      <w:r w:rsidRPr="0E185D3F" w:rsidR="17A7AFA7">
        <w:rPr>
          <w:rFonts w:ascii="Aptos" w:hAnsi="Aptos" w:eastAsia="Aptos" w:cs="Aptos" w:asciiTheme="minorAscii" w:hAnsiTheme="minorAscii" w:eastAsiaTheme="minorAscii" w:cstheme="minorAscii"/>
          <w:b w:val="0"/>
          <w:bCs w:val="0"/>
          <w:color w:val="auto"/>
          <w:sz w:val="20"/>
          <w:szCs w:val="20"/>
          <w:u w:val="none"/>
        </w:rPr>
        <w:t xml:space="preserve">Week </w:t>
      </w:r>
      <w:r w:rsidRPr="0E185D3F" w:rsidR="1F8CBA44">
        <w:rPr>
          <w:rFonts w:ascii="Aptos" w:hAnsi="Aptos" w:eastAsia="Aptos" w:cs="Aptos" w:asciiTheme="minorAscii" w:hAnsiTheme="minorAscii" w:eastAsiaTheme="minorAscii" w:cstheme="minorAscii"/>
          <w:b w:val="0"/>
          <w:bCs w:val="0"/>
          <w:color w:val="auto"/>
          <w:sz w:val="20"/>
          <w:szCs w:val="20"/>
          <w:u w:val="none"/>
        </w:rPr>
        <w:t>7: Interview recruitments and interviews-</w:t>
      </w:r>
      <w:r w:rsidRPr="0E185D3F" w:rsidR="25894816">
        <w:rPr>
          <w:rFonts w:ascii="Aptos" w:hAnsi="Aptos" w:eastAsia="Aptos" w:cs="Aptos" w:asciiTheme="minorAscii" w:hAnsiTheme="minorAscii" w:eastAsiaTheme="minorAscii" w:cstheme="minorAscii"/>
          <w:b w:val="0"/>
          <w:bCs w:val="0"/>
          <w:color w:val="auto"/>
          <w:sz w:val="20"/>
          <w:szCs w:val="20"/>
          <w:u w:val="none"/>
        </w:rPr>
        <w:t>select participants based on relevant questionnaire response</w:t>
      </w:r>
      <w:r w:rsidRPr="0E185D3F" w:rsidR="1FBC89C7">
        <w:rPr>
          <w:rFonts w:ascii="Aptos" w:hAnsi="Aptos" w:eastAsia="Aptos" w:cs="Aptos" w:asciiTheme="minorAscii" w:hAnsiTheme="minorAscii" w:eastAsiaTheme="minorAscii" w:cstheme="minorAscii"/>
          <w:b w:val="0"/>
          <w:bCs w:val="0"/>
          <w:color w:val="auto"/>
          <w:sz w:val="20"/>
          <w:szCs w:val="20"/>
          <w:u w:val="none"/>
        </w:rPr>
        <w:t>s and conduct follow ups</w:t>
      </w:r>
    </w:p>
    <w:p w:rsidR="1FBC89C7" w:rsidP="0E185D3F" w:rsidRDefault="1FBC89C7" w14:paraId="385866A6" w14:textId="664361F6">
      <w:pPr>
        <w:pStyle w:val="Normal"/>
        <w:jc w:val="left"/>
        <w:rPr>
          <w:rFonts w:ascii="Aptos" w:hAnsi="Aptos" w:eastAsia="Aptos" w:cs="Aptos" w:asciiTheme="minorAscii" w:hAnsiTheme="minorAscii" w:eastAsiaTheme="minorAscii" w:cstheme="minorAscii"/>
          <w:b w:val="0"/>
          <w:bCs w:val="0"/>
          <w:color w:val="auto"/>
          <w:sz w:val="20"/>
          <w:szCs w:val="20"/>
          <w:u w:val="none"/>
        </w:rPr>
      </w:pPr>
      <w:r w:rsidRPr="0E185D3F" w:rsidR="1FBC89C7">
        <w:rPr>
          <w:rFonts w:ascii="Aptos" w:hAnsi="Aptos" w:eastAsia="Aptos" w:cs="Aptos" w:asciiTheme="minorAscii" w:hAnsiTheme="minorAscii" w:eastAsiaTheme="minorAscii" w:cstheme="minorAscii"/>
          <w:b w:val="0"/>
          <w:bCs w:val="0"/>
          <w:color w:val="auto"/>
          <w:sz w:val="20"/>
          <w:szCs w:val="20"/>
          <w:u w:val="none"/>
        </w:rPr>
        <w:t xml:space="preserve">Week 8: </w:t>
      </w:r>
      <w:r w:rsidRPr="0E185D3F" w:rsidR="42D25A7B">
        <w:rPr>
          <w:rFonts w:ascii="Aptos" w:hAnsi="Aptos" w:eastAsia="Aptos" w:cs="Aptos" w:asciiTheme="minorAscii" w:hAnsiTheme="minorAscii" w:eastAsiaTheme="minorAscii" w:cstheme="minorAscii"/>
          <w:b w:val="0"/>
          <w:bCs w:val="0"/>
          <w:color w:val="auto"/>
          <w:sz w:val="20"/>
          <w:szCs w:val="20"/>
          <w:u w:val="none"/>
        </w:rPr>
        <w:t xml:space="preserve">Qualitative data analysis-transcribe interviews </w:t>
      </w:r>
      <w:r w:rsidRPr="0E185D3F" w:rsidR="7733B581">
        <w:rPr>
          <w:rFonts w:ascii="Aptos" w:hAnsi="Aptos" w:eastAsia="Aptos" w:cs="Aptos" w:asciiTheme="minorAscii" w:hAnsiTheme="minorAscii" w:eastAsiaTheme="minorAscii" w:cstheme="minorAscii"/>
          <w:b w:val="0"/>
          <w:bCs w:val="0"/>
          <w:color w:val="auto"/>
          <w:sz w:val="20"/>
          <w:szCs w:val="20"/>
          <w:u w:val="none"/>
        </w:rPr>
        <w:t xml:space="preserve">and conduct thematic analysis </w:t>
      </w:r>
    </w:p>
    <w:p w:rsidR="7733B581" w:rsidP="0E185D3F" w:rsidRDefault="7733B581" w14:paraId="5DF6ED6B" w14:textId="1184348E">
      <w:pPr>
        <w:pStyle w:val="Normal"/>
        <w:jc w:val="left"/>
        <w:rPr>
          <w:rFonts w:ascii="Aptos" w:hAnsi="Aptos" w:eastAsia="Aptos" w:cs="Aptos" w:asciiTheme="minorAscii" w:hAnsiTheme="minorAscii" w:eastAsiaTheme="minorAscii" w:cstheme="minorAscii"/>
          <w:b w:val="0"/>
          <w:bCs w:val="0"/>
          <w:color w:val="auto"/>
          <w:sz w:val="20"/>
          <w:szCs w:val="20"/>
          <w:u w:val="none"/>
        </w:rPr>
      </w:pPr>
      <w:r w:rsidRPr="0E185D3F" w:rsidR="7733B581">
        <w:rPr>
          <w:rFonts w:ascii="Aptos" w:hAnsi="Aptos" w:eastAsia="Aptos" w:cs="Aptos" w:asciiTheme="minorAscii" w:hAnsiTheme="minorAscii" w:eastAsiaTheme="minorAscii" w:cstheme="minorAscii"/>
          <w:b w:val="0"/>
          <w:bCs w:val="0"/>
          <w:color w:val="auto"/>
          <w:sz w:val="20"/>
          <w:szCs w:val="20"/>
          <w:u w:val="none"/>
        </w:rPr>
        <w:t>Week 9: Integration of findings-</w:t>
      </w:r>
      <w:r w:rsidRPr="0E185D3F" w:rsidR="64010B0E">
        <w:rPr>
          <w:rFonts w:ascii="Aptos" w:hAnsi="Aptos" w:eastAsia="Aptos" w:cs="Aptos" w:asciiTheme="minorAscii" w:hAnsiTheme="minorAscii" w:eastAsiaTheme="minorAscii" w:cstheme="minorAscii"/>
          <w:b w:val="0"/>
          <w:bCs w:val="0"/>
          <w:color w:val="auto"/>
          <w:sz w:val="20"/>
          <w:szCs w:val="20"/>
          <w:u w:val="none"/>
        </w:rPr>
        <w:t>compare questionnaire and interview fi</w:t>
      </w:r>
      <w:r w:rsidRPr="0E185D3F" w:rsidR="3A9357A3">
        <w:rPr>
          <w:rFonts w:ascii="Aptos" w:hAnsi="Aptos" w:eastAsia="Aptos" w:cs="Aptos" w:asciiTheme="minorAscii" w:hAnsiTheme="minorAscii" w:eastAsiaTheme="minorAscii" w:cstheme="minorAscii"/>
          <w:b w:val="0"/>
          <w:bCs w:val="0"/>
          <w:color w:val="auto"/>
          <w:sz w:val="20"/>
          <w:szCs w:val="20"/>
          <w:u w:val="none"/>
        </w:rPr>
        <w:t xml:space="preserve">ndings to develop </w:t>
      </w:r>
      <w:r w:rsidRPr="0E185D3F" w:rsidR="31F16B03">
        <w:rPr>
          <w:rFonts w:ascii="Aptos" w:hAnsi="Aptos" w:eastAsia="Aptos" w:cs="Aptos" w:asciiTheme="minorAscii" w:hAnsiTheme="minorAscii" w:eastAsiaTheme="minorAscii" w:cstheme="minorAscii"/>
          <w:b w:val="0"/>
          <w:bCs w:val="0"/>
          <w:color w:val="auto"/>
          <w:sz w:val="20"/>
          <w:szCs w:val="20"/>
          <w:u w:val="none"/>
        </w:rPr>
        <w:t xml:space="preserve">a fuller understanding of </w:t>
      </w:r>
      <w:r w:rsidRPr="0E185D3F" w:rsidR="31F16B03">
        <w:rPr>
          <w:rFonts w:ascii="Aptos" w:hAnsi="Aptos" w:eastAsia="Aptos" w:cs="Aptos" w:asciiTheme="minorAscii" w:hAnsiTheme="minorAscii" w:eastAsiaTheme="minorAscii" w:cstheme="minorAscii"/>
          <w:b w:val="0"/>
          <w:bCs w:val="0"/>
          <w:color w:val="auto"/>
          <w:sz w:val="20"/>
          <w:szCs w:val="20"/>
          <w:u w:val="none"/>
        </w:rPr>
        <w:t>women's</w:t>
      </w:r>
      <w:r w:rsidRPr="0E185D3F" w:rsidR="31F16B03">
        <w:rPr>
          <w:rFonts w:ascii="Aptos" w:hAnsi="Aptos" w:eastAsia="Aptos" w:cs="Aptos" w:asciiTheme="minorAscii" w:hAnsiTheme="minorAscii" w:eastAsiaTheme="minorAscii" w:cstheme="minorAscii"/>
          <w:b w:val="0"/>
          <w:bCs w:val="0"/>
          <w:color w:val="auto"/>
          <w:sz w:val="20"/>
          <w:szCs w:val="20"/>
          <w:u w:val="none"/>
        </w:rPr>
        <w:t xml:space="preserve"> participation</w:t>
      </w:r>
      <w:r w:rsidRPr="0E185D3F" w:rsidR="3A9357A3">
        <w:rPr>
          <w:rFonts w:ascii="Aptos" w:hAnsi="Aptos" w:eastAsia="Aptos" w:cs="Aptos" w:asciiTheme="minorAscii" w:hAnsiTheme="minorAscii" w:eastAsiaTheme="minorAscii" w:cstheme="minorAscii"/>
          <w:b w:val="0"/>
          <w:bCs w:val="0"/>
          <w:color w:val="auto"/>
          <w:sz w:val="20"/>
          <w:szCs w:val="20"/>
          <w:u w:val="none"/>
        </w:rPr>
        <w:t xml:space="preserve"> </w:t>
      </w:r>
    </w:p>
    <w:p w:rsidR="0FF46309" w:rsidP="0E185D3F" w:rsidRDefault="0FF46309" w14:paraId="548C68E4" w14:textId="10AF13CD">
      <w:pPr>
        <w:pStyle w:val="Normal"/>
        <w:jc w:val="left"/>
        <w:rPr>
          <w:rFonts w:ascii="Aptos" w:hAnsi="Aptos" w:eastAsia="Aptos" w:cs="Aptos" w:asciiTheme="minorAscii" w:hAnsiTheme="minorAscii" w:eastAsiaTheme="minorAscii" w:cstheme="minorAscii"/>
          <w:b w:val="0"/>
          <w:bCs w:val="0"/>
          <w:color w:val="auto"/>
          <w:sz w:val="20"/>
          <w:szCs w:val="20"/>
          <w:u w:val="none"/>
        </w:rPr>
      </w:pPr>
      <w:r w:rsidRPr="0E185D3F" w:rsidR="0FF46309">
        <w:rPr>
          <w:rFonts w:ascii="Aptos" w:hAnsi="Aptos" w:eastAsia="Aptos" w:cs="Aptos" w:asciiTheme="minorAscii" w:hAnsiTheme="minorAscii" w:eastAsiaTheme="minorAscii" w:cstheme="minorAscii"/>
          <w:b w:val="0"/>
          <w:bCs w:val="0"/>
          <w:color w:val="auto"/>
          <w:sz w:val="20"/>
          <w:szCs w:val="20"/>
          <w:u w:val="none"/>
        </w:rPr>
        <w:t xml:space="preserve">Week </w:t>
      </w:r>
      <w:r w:rsidRPr="0E185D3F" w:rsidR="3D5C42CC">
        <w:rPr>
          <w:rFonts w:ascii="Aptos" w:hAnsi="Aptos" w:eastAsia="Aptos" w:cs="Aptos" w:asciiTheme="minorAscii" w:hAnsiTheme="minorAscii" w:eastAsiaTheme="minorAscii" w:cstheme="minorAscii"/>
          <w:b w:val="0"/>
          <w:bCs w:val="0"/>
          <w:color w:val="auto"/>
          <w:sz w:val="20"/>
          <w:szCs w:val="20"/>
          <w:u w:val="none"/>
        </w:rPr>
        <w:t>10: writing</w:t>
      </w:r>
      <w:r w:rsidRPr="0E185D3F" w:rsidR="2860667B">
        <w:rPr>
          <w:rFonts w:ascii="Aptos" w:hAnsi="Aptos" w:eastAsia="Aptos" w:cs="Aptos" w:asciiTheme="minorAscii" w:hAnsiTheme="minorAscii" w:eastAsiaTheme="minorAscii" w:cstheme="minorAscii"/>
          <w:b w:val="0"/>
          <w:bCs w:val="0"/>
          <w:color w:val="auto"/>
          <w:sz w:val="20"/>
          <w:szCs w:val="20"/>
          <w:u w:val="none"/>
        </w:rPr>
        <w:t xml:space="preserve"> discussion</w:t>
      </w:r>
      <w:r w:rsidRPr="0E185D3F" w:rsidR="271F6EBE">
        <w:rPr>
          <w:rFonts w:ascii="Aptos" w:hAnsi="Aptos" w:eastAsia="Aptos" w:cs="Aptos" w:asciiTheme="minorAscii" w:hAnsiTheme="minorAscii" w:eastAsiaTheme="minorAscii" w:cstheme="minorAscii"/>
          <w:b w:val="0"/>
          <w:bCs w:val="0"/>
          <w:color w:val="auto"/>
          <w:sz w:val="20"/>
          <w:szCs w:val="20"/>
          <w:u w:val="none"/>
        </w:rPr>
        <w:t xml:space="preserve">-write up the results, discussion, limitations and implications </w:t>
      </w:r>
    </w:p>
    <w:p w:rsidR="65A994F0" w:rsidP="0E185D3F" w:rsidRDefault="65A994F0" w14:paraId="4CF49A1E" w14:textId="799D6D1A">
      <w:pPr>
        <w:pStyle w:val="Normal"/>
        <w:jc w:val="left"/>
        <w:rPr>
          <w:rFonts w:ascii="Aptos" w:hAnsi="Aptos" w:eastAsia="Aptos" w:cs="Aptos" w:asciiTheme="minorAscii" w:hAnsiTheme="minorAscii" w:eastAsiaTheme="minorAscii" w:cstheme="minorAscii"/>
          <w:b w:val="0"/>
          <w:bCs w:val="0"/>
          <w:color w:val="auto"/>
          <w:sz w:val="20"/>
          <w:szCs w:val="20"/>
          <w:u w:val="none"/>
        </w:rPr>
      </w:pPr>
      <w:r w:rsidRPr="0E185D3F" w:rsidR="65A994F0">
        <w:rPr>
          <w:rFonts w:ascii="Aptos" w:hAnsi="Aptos" w:eastAsia="Aptos" w:cs="Aptos" w:asciiTheme="minorAscii" w:hAnsiTheme="minorAscii" w:eastAsiaTheme="minorAscii" w:cstheme="minorAscii"/>
          <w:b w:val="0"/>
          <w:bCs w:val="0"/>
          <w:color w:val="auto"/>
          <w:sz w:val="20"/>
          <w:szCs w:val="20"/>
          <w:u w:val="none"/>
        </w:rPr>
        <w:t>Week 11-</w:t>
      </w:r>
      <w:r w:rsidRPr="0E185D3F" w:rsidR="7FC7C0F4">
        <w:rPr>
          <w:rFonts w:ascii="Aptos" w:hAnsi="Aptos" w:eastAsia="Aptos" w:cs="Aptos" w:asciiTheme="minorAscii" w:hAnsiTheme="minorAscii" w:eastAsiaTheme="minorAscii" w:cstheme="minorAscii"/>
          <w:b w:val="0"/>
          <w:bCs w:val="0"/>
          <w:color w:val="auto"/>
          <w:sz w:val="20"/>
          <w:szCs w:val="20"/>
          <w:u w:val="none"/>
        </w:rPr>
        <w:t>12: final</w:t>
      </w:r>
      <w:r w:rsidRPr="0E185D3F" w:rsidR="65A994F0">
        <w:rPr>
          <w:rFonts w:ascii="Aptos" w:hAnsi="Aptos" w:eastAsia="Aptos" w:cs="Aptos" w:asciiTheme="minorAscii" w:hAnsiTheme="minorAscii" w:eastAsiaTheme="minorAscii" w:cstheme="minorAscii"/>
          <w:b w:val="0"/>
          <w:bCs w:val="0"/>
          <w:color w:val="auto"/>
          <w:sz w:val="20"/>
          <w:szCs w:val="20"/>
          <w:u w:val="none"/>
        </w:rPr>
        <w:t xml:space="preserve"> review and submission-</w:t>
      </w:r>
      <w:r w:rsidRPr="0E185D3F" w:rsidR="4FAE214B">
        <w:rPr>
          <w:rFonts w:ascii="Aptos" w:hAnsi="Aptos" w:eastAsia="Aptos" w:cs="Aptos" w:asciiTheme="minorAscii" w:hAnsiTheme="minorAscii" w:eastAsiaTheme="minorAscii" w:cstheme="minorAscii"/>
          <w:b w:val="0"/>
          <w:bCs w:val="0"/>
          <w:color w:val="auto"/>
          <w:sz w:val="20"/>
          <w:szCs w:val="20"/>
          <w:u w:val="none"/>
        </w:rPr>
        <w:t>proofread, check</w:t>
      </w:r>
      <w:r w:rsidRPr="0E185D3F" w:rsidR="65A994F0">
        <w:rPr>
          <w:rFonts w:ascii="Aptos" w:hAnsi="Aptos" w:eastAsia="Aptos" w:cs="Aptos" w:asciiTheme="minorAscii" w:hAnsiTheme="minorAscii" w:eastAsiaTheme="minorAscii" w:cstheme="minorAscii"/>
          <w:b w:val="0"/>
          <w:bCs w:val="0"/>
          <w:color w:val="auto"/>
          <w:sz w:val="20"/>
          <w:szCs w:val="20"/>
          <w:u w:val="none"/>
        </w:rPr>
        <w:t xml:space="preserve"> </w:t>
      </w:r>
      <w:r w:rsidRPr="0E185D3F" w:rsidR="01EC47ED">
        <w:rPr>
          <w:rFonts w:ascii="Aptos" w:hAnsi="Aptos" w:eastAsia="Aptos" w:cs="Aptos" w:asciiTheme="minorAscii" w:hAnsiTheme="minorAscii" w:eastAsiaTheme="minorAscii" w:cstheme="minorAscii"/>
          <w:b w:val="0"/>
          <w:bCs w:val="0"/>
          <w:color w:val="auto"/>
          <w:sz w:val="20"/>
          <w:szCs w:val="20"/>
          <w:u w:val="none"/>
        </w:rPr>
        <w:t>references</w:t>
      </w:r>
      <w:r w:rsidRPr="0E185D3F" w:rsidR="65A994F0">
        <w:rPr>
          <w:rFonts w:ascii="Aptos" w:hAnsi="Aptos" w:eastAsia="Aptos" w:cs="Aptos" w:asciiTheme="minorAscii" w:hAnsiTheme="minorAscii" w:eastAsiaTheme="minorAscii" w:cstheme="minorAscii"/>
          <w:b w:val="0"/>
          <w:bCs w:val="0"/>
          <w:color w:val="auto"/>
          <w:sz w:val="20"/>
          <w:szCs w:val="20"/>
          <w:u w:val="none"/>
        </w:rPr>
        <w:t>,</w:t>
      </w:r>
      <w:r w:rsidRPr="0E185D3F" w:rsidR="4B8E0D12">
        <w:rPr>
          <w:rFonts w:ascii="Aptos" w:hAnsi="Aptos" w:eastAsia="Aptos" w:cs="Aptos" w:asciiTheme="minorAscii" w:hAnsiTheme="minorAscii" w:eastAsiaTheme="minorAscii" w:cstheme="minorAscii"/>
          <w:b w:val="0"/>
          <w:bCs w:val="0"/>
          <w:color w:val="auto"/>
          <w:sz w:val="20"/>
          <w:szCs w:val="20"/>
          <w:u w:val="none"/>
        </w:rPr>
        <w:t xml:space="preserve"> </w:t>
      </w:r>
      <w:r w:rsidRPr="0E185D3F" w:rsidR="65A994F0">
        <w:rPr>
          <w:rFonts w:ascii="Aptos" w:hAnsi="Aptos" w:eastAsia="Aptos" w:cs="Aptos" w:asciiTheme="minorAscii" w:hAnsiTheme="minorAscii" w:eastAsiaTheme="minorAscii" w:cstheme="minorAscii"/>
          <w:b w:val="0"/>
          <w:bCs w:val="0"/>
          <w:color w:val="auto"/>
          <w:sz w:val="20"/>
          <w:szCs w:val="20"/>
          <w:u w:val="none"/>
        </w:rPr>
        <w:t>for</w:t>
      </w:r>
      <w:r w:rsidRPr="0E185D3F" w:rsidR="661FA628">
        <w:rPr>
          <w:rFonts w:ascii="Aptos" w:hAnsi="Aptos" w:eastAsia="Aptos" w:cs="Aptos" w:asciiTheme="minorAscii" w:hAnsiTheme="minorAscii" w:eastAsiaTheme="minorAscii" w:cstheme="minorAscii"/>
          <w:b w:val="0"/>
          <w:bCs w:val="0"/>
          <w:color w:val="auto"/>
          <w:sz w:val="20"/>
          <w:szCs w:val="20"/>
          <w:u w:val="none"/>
        </w:rPr>
        <w:t>mat the report and submit</w:t>
      </w:r>
    </w:p>
    <w:p w:rsidR="0E185D3F" w:rsidP="0E185D3F" w:rsidRDefault="0E185D3F" w14:paraId="3819C709" w14:textId="1B08BE12">
      <w:pPr>
        <w:pStyle w:val="Normal"/>
        <w:jc w:val="left"/>
        <w:rPr>
          <w:rFonts w:ascii="Aptos" w:hAnsi="Aptos" w:eastAsia="Aptos" w:cs="Aptos" w:asciiTheme="minorAscii" w:hAnsiTheme="minorAscii" w:eastAsiaTheme="minorAscii" w:cstheme="minorAscii"/>
          <w:b w:val="0"/>
          <w:bCs w:val="0"/>
          <w:color w:val="auto"/>
          <w:sz w:val="20"/>
          <w:szCs w:val="20"/>
          <w:u w:val="none"/>
        </w:rPr>
      </w:pPr>
    </w:p>
    <w:p w:rsidR="0E185D3F" w:rsidP="0E185D3F" w:rsidRDefault="0E185D3F" w14:paraId="5D1A16EA" w14:textId="3ECB5A54">
      <w:pPr>
        <w:pStyle w:val="Normal"/>
        <w:jc w:val="left"/>
        <w:rPr>
          <w:rFonts w:ascii="Aptos" w:hAnsi="Aptos" w:eastAsia="Aptos" w:cs="Aptos" w:asciiTheme="minorAscii" w:hAnsiTheme="minorAscii" w:eastAsiaTheme="minorAscii" w:cstheme="minorAscii"/>
          <w:b w:val="0"/>
          <w:bCs w:val="0"/>
          <w:color w:val="auto"/>
          <w:sz w:val="20"/>
          <w:szCs w:val="20"/>
          <w:u w:val="single"/>
        </w:rPr>
      </w:pPr>
    </w:p>
    <w:p w:rsidR="1E96B4F9" w:rsidP="0E185D3F" w:rsidRDefault="1E96B4F9" w14:paraId="7DBAB259" w14:textId="2BF92DD8">
      <w:pPr>
        <w:pStyle w:val="Normal"/>
        <w:jc w:val="left"/>
        <w:rPr>
          <w:rFonts w:ascii="Aptos" w:hAnsi="Aptos" w:eastAsia="Aptos" w:cs="Aptos" w:asciiTheme="minorAscii" w:hAnsiTheme="minorAscii" w:eastAsiaTheme="minorAscii" w:cstheme="minorAscii"/>
          <w:b w:val="0"/>
          <w:bCs w:val="0"/>
          <w:color w:val="auto"/>
          <w:sz w:val="20"/>
          <w:szCs w:val="20"/>
          <w:u w:val="single"/>
        </w:rPr>
      </w:pPr>
      <w:r w:rsidRPr="0E185D3F" w:rsidR="1E96B4F9">
        <w:rPr>
          <w:rFonts w:ascii="Aptos" w:hAnsi="Aptos" w:eastAsia="Aptos" w:cs="Aptos" w:asciiTheme="minorAscii" w:hAnsiTheme="minorAscii" w:eastAsiaTheme="minorAscii" w:cstheme="minorAscii"/>
          <w:b w:val="0"/>
          <w:bCs w:val="0"/>
          <w:color w:val="auto"/>
          <w:sz w:val="20"/>
          <w:szCs w:val="20"/>
          <w:u w:val="single"/>
        </w:rPr>
        <w:t>Conclusion</w:t>
      </w:r>
    </w:p>
    <w:p w:rsidR="2EADC114" w:rsidP="0E185D3F" w:rsidRDefault="2EADC114" w14:paraId="1E972952" w14:textId="7259D3C9">
      <w:pPr>
        <w:pStyle w:val="Normal"/>
        <w:jc w:val="left"/>
        <w:rPr>
          <w:rFonts w:ascii="Aptos" w:hAnsi="Aptos" w:eastAsia="Aptos" w:cs="Aptos" w:asciiTheme="minorAscii" w:hAnsiTheme="minorAscii" w:eastAsiaTheme="minorAscii" w:cstheme="minorAscii"/>
          <w:b w:val="0"/>
          <w:bCs w:val="0"/>
          <w:i w:val="0"/>
          <w:iCs w:val="0"/>
          <w:color w:val="auto"/>
          <w:sz w:val="20"/>
          <w:szCs w:val="20"/>
          <w:u w:val="none"/>
        </w:rPr>
      </w:pPr>
      <w:r w:rsidRPr="0E185D3F" w:rsidR="2EADC114">
        <w:rPr>
          <w:rFonts w:ascii="Aptos" w:hAnsi="Aptos" w:eastAsia="Aptos" w:cs="Aptos" w:asciiTheme="minorAscii" w:hAnsiTheme="minorAscii" w:eastAsiaTheme="minorAscii" w:cstheme="minorAscii"/>
          <w:b w:val="0"/>
          <w:bCs w:val="0"/>
          <w:i w:val="0"/>
          <w:iCs w:val="0"/>
          <w:color w:val="auto"/>
          <w:sz w:val="20"/>
          <w:szCs w:val="20"/>
          <w:u w:val="none"/>
        </w:rPr>
        <w:t>In conclusion</w:t>
      </w:r>
      <w:r w:rsidRPr="0E185D3F" w:rsidR="66D758E8">
        <w:rPr>
          <w:rFonts w:ascii="Aptos" w:hAnsi="Aptos" w:eastAsia="Aptos" w:cs="Aptos" w:asciiTheme="minorAscii" w:hAnsiTheme="minorAscii" w:eastAsiaTheme="minorAscii" w:cstheme="minorAscii"/>
          <w:b w:val="0"/>
          <w:bCs w:val="0"/>
          <w:i w:val="0"/>
          <w:iCs w:val="0"/>
          <w:color w:val="auto"/>
          <w:sz w:val="20"/>
          <w:szCs w:val="20"/>
          <w:u w:val="none"/>
        </w:rPr>
        <w:t>, e</w:t>
      </w:r>
      <w:r w:rsidRPr="0E185D3F" w:rsidR="337C8E8C">
        <w:rPr>
          <w:rFonts w:ascii="Aptos" w:hAnsi="Aptos" w:eastAsia="Aptos" w:cs="Aptos" w:asciiTheme="minorAscii" w:hAnsiTheme="minorAscii" w:eastAsiaTheme="minorAscii" w:cstheme="minorAscii"/>
          <w:b w:val="0"/>
          <w:bCs w:val="0"/>
          <w:i w:val="0"/>
          <w:iCs w:val="0"/>
          <w:color w:val="auto"/>
          <w:sz w:val="20"/>
          <w:szCs w:val="20"/>
          <w:u w:val="none"/>
        </w:rPr>
        <w:t>xistin</w:t>
      </w:r>
      <w:r w:rsidRPr="0E185D3F" w:rsidR="66D758E8">
        <w:rPr>
          <w:rFonts w:ascii="Aptos" w:hAnsi="Aptos" w:eastAsia="Aptos" w:cs="Aptos" w:asciiTheme="minorAscii" w:hAnsiTheme="minorAscii" w:eastAsiaTheme="minorAscii" w:cstheme="minorAscii"/>
          <w:b w:val="0"/>
          <w:bCs w:val="0"/>
          <w:i w:val="0"/>
          <w:iCs w:val="0"/>
          <w:color w:val="auto"/>
          <w:sz w:val="20"/>
          <w:szCs w:val="20"/>
          <w:u w:val="none"/>
        </w:rPr>
        <w:t xml:space="preserve">g literature </w:t>
      </w:r>
      <w:r w:rsidRPr="0E185D3F" w:rsidR="2A0D2347">
        <w:rPr>
          <w:rFonts w:ascii="Aptos" w:hAnsi="Aptos" w:eastAsia="Aptos" w:cs="Aptos" w:asciiTheme="minorAscii" w:hAnsiTheme="minorAscii" w:eastAsiaTheme="minorAscii" w:cstheme="minorAscii"/>
          <w:b w:val="0"/>
          <w:bCs w:val="0"/>
          <w:i w:val="0"/>
          <w:iCs w:val="0"/>
          <w:color w:val="auto"/>
          <w:sz w:val="20"/>
          <w:szCs w:val="20"/>
          <w:u w:val="none"/>
        </w:rPr>
        <w:t xml:space="preserve">highlights the importance of physical activity and sports, Aswell as </w:t>
      </w:r>
      <w:r w:rsidRPr="0E185D3F" w:rsidR="7DB8A7BE">
        <w:rPr>
          <w:rFonts w:ascii="Aptos" w:hAnsi="Aptos" w:eastAsia="Aptos" w:cs="Aptos" w:asciiTheme="minorAscii" w:hAnsiTheme="minorAscii" w:eastAsiaTheme="minorAscii" w:cstheme="minorAscii"/>
          <w:b w:val="0"/>
          <w:bCs w:val="0"/>
          <w:i w:val="0"/>
          <w:iCs w:val="0"/>
          <w:color w:val="auto"/>
          <w:sz w:val="20"/>
          <w:szCs w:val="20"/>
          <w:u w:val="none"/>
        </w:rPr>
        <w:t>the health</w:t>
      </w:r>
      <w:r w:rsidRPr="0E185D3F" w:rsidR="2A0D2347">
        <w:rPr>
          <w:rFonts w:ascii="Aptos" w:hAnsi="Aptos" w:eastAsia="Aptos" w:cs="Aptos" w:asciiTheme="minorAscii" w:hAnsiTheme="minorAscii" w:eastAsiaTheme="minorAscii" w:cstheme="minorAscii"/>
          <w:b w:val="0"/>
          <w:bCs w:val="0"/>
          <w:i w:val="0"/>
          <w:iCs w:val="0"/>
          <w:color w:val="auto"/>
          <w:sz w:val="20"/>
          <w:szCs w:val="20"/>
          <w:u w:val="none"/>
        </w:rPr>
        <w:t xml:space="preserve"> and mental </w:t>
      </w:r>
      <w:r w:rsidRPr="0E185D3F" w:rsidR="056A0A69">
        <w:rPr>
          <w:rFonts w:ascii="Aptos" w:hAnsi="Aptos" w:eastAsia="Aptos" w:cs="Aptos" w:asciiTheme="minorAscii" w:hAnsiTheme="minorAscii" w:eastAsiaTheme="minorAscii" w:cstheme="minorAscii"/>
          <w:b w:val="0"/>
          <w:bCs w:val="0"/>
          <w:i w:val="0"/>
          <w:iCs w:val="0"/>
          <w:color w:val="auto"/>
          <w:sz w:val="20"/>
          <w:szCs w:val="20"/>
          <w:u w:val="none"/>
        </w:rPr>
        <w:t xml:space="preserve">wellbeing </w:t>
      </w:r>
      <w:r w:rsidRPr="0E185D3F" w:rsidR="2A0D2347">
        <w:rPr>
          <w:rFonts w:ascii="Aptos" w:hAnsi="Aptos" w:eastAsia="Aptos" w:cs="Aptos" w:asciiTheme="minorAscii" w:hAnsiTheme="minorAscii" w:eastAsiaTheme="minorAscii" w:cstheme="minorAscii"/>
          <w:b w:val="0"/>
          <w:bCs w:val="0"/>
          <w:i w:val="0"/>
          <w:iCs w:val="0"/>
          <w:color w:val="auto"/>
          <w:sz w:val="20"/>
          <w:szCs w:val="20"/>
          <w:u w:val="none"/>
        </w:rPr>
        <w:t>benefits</w:t>
      </w:r>
      <w:r w:rsidRPr="0E185D3F" w:rsidR="5EC5B228">
        <w:rPr>
          <w:rFonts w:ascii="Aptos" w:hAnsi="Aptos" w:eastAsia="Aptos" w:cs="Aptos" w:asciiTheme="minorAscii" w:hAnsiTheme="minorAscii" w:eastAsiaTheme="minorAscii" w:cstheme="minorAscii"/>
          <w:b w:val="0"/>
          <w:bCs w:val="0"/>
          <w:i w:val="0"/>
          <w:iCs w:val="0"/>
          <w:color w:val="auto"/>
          <w:sz w:val="20"/>
          <w:szCs w:val="20"/>
          <w:u w:val="none"/>
        </w:rPr>
        <w:t>.</w:t>
      </w:r>
      <w:r w:rsidRPr="0E185D3F" w:rsidR="48589043">
        <w:rPr>
          <w:rFonts w:ascii="Aptos" w:hAnsi="Aptos" w:eastAsia="Aptos" w:cs="Aptos" w:asciiTheme="minorAscii" w:hAnsiTheme="minorAscii" w:eastAsiaTheme="minorAscii" w:cstheme="minorAscii"/>
          <w:b w:val="0"/>
          <w:bCs w:val="0"/>
          <w:i w:val="0"/>
          <w:iCs w:val="0"/>
          <w:color w:val="auto"/>
          <w:sz w:val="20"/>
          <w:szCs w:val="20"/>
          <w:u w:val="none"/>
        </w:rPr>
        <w:t xml:space="preserve">it also displays the difference between men and women and </w:t>
      </w:r>
      <w:r w:rsidRPr="0E185D3F" w:rsidR="69E76EC5">
        <w:rPr>
          <w:rFonts w:ascii="Aptos" w:hAnsi="Aptos" w:eastAsia="Aptos" w:cs="Aptos" w:asciiTheme="minorAscii" w:hAnsiTheme="minorAscii" w:eastAsiaTheme="minorAscii" w:cstheme="minorAscii"/>
          <w:b w:val="0"/>
          <w:bCs w:val="0"/>
          <w:i w:val="0"/>
          <w:iCs w:val="0"/>
          <w:color w:val="auto"/>
          <w:sz w:val="20"/>
          <w:szCs w:val="20"/>
          <w:u w:val="none"/>
        </w:rPr>
        <w:t>identifies</w:t>
      </w:r>
      <w:r w:rsidRPr="0E185D3F" w:rsidR="69E76EC5">
        <w:rPr>
          <w:rFonts w:ascii="Aptos" w:hAnsi="Aptos" w:eastAsia="Aptos" w:cs="Aptos" w:asciiTheme="minorAscii" w:hAnsiTheme="minorAscii" w:eastAsiaTheme="minorAscii" w:cstheme="minorAscii"/>
          <w:b w:val="0"/>
          <w:bCs w:val="0"/>
          <w:i w:val="0"/>
          <w:iCs w:val="0"/>
          <w:color w:val="auto"/>
          <w:sz w:val="20"/>
          <w:szCs w:val="20"/>
          <w:u w:val="none"/>
        </w:rPr>
        <w:t xml:space="preserve"> the</w:t>
      </w:r>
      <w:r w:rsidRPr="0E185D3F" w:rsidR="48589043">
        <w:rPr>
          <w:rFonts w:ascii="Aptos" w:hAnsi="Aptos" w:eastAsia="Aptos" w:cs="Aptos" w:asciiTheme="minorAscii" w:hAnsiTheme="minorAscii" w:eastAsiaTheme="minorAscii" w:cstheme="minorAscii"/>
          <w:b w:val="0"/>
          <w:bCs w:val="0"/>
          <w:i w:val="0"/>
          <w:iCs w:val="0"/>
          <w:color w:val="auto"/>
          <w:sz w:val="20"/>
          <w:szCs w:val="20"/>
          <w:u w:val="none"/>
        </w:rPr>
        <w:t xml:space="preserve"> gender gap within sports and physical </w:t>
      </w:r>
      <w:r w:rsidRPr="0E185D3F" w:rsidR="571F7CC9">
        <w:rPr>
          <w:rFonts w:ascii="Aptos" w:hAnsi="Aptos" w:eastAsia="Aptos" w:cs="Aptos" w:asciiTheme="minorAscii" w:hAnsiTheme="minorAscii" w:eastAsiaTheme="minorAscii" w:cstheme="minorAscii"/>
          <w:b w:val="0"/>
          <w:bCs w:val="0"/>
          <w:i w:val="0"/>
          <w:iCs w:val="0"/>
          <w:color w:val="auto"/>
          <w:sz w:val="20"/>
          <w:szCs w:val="20"/>
          <w:u w:val="none"/>
        </w:rPr>
        <w:t>activity. Aswell</w:t>
      </w:r>
      <w:r w:rsidRPr="0E185D3F" w:rsidR="4227681B">
        <w:rPr>
          <w:rFonts w:ascii="Aptos" w:hAnsi="Aptos" w:eastAsia="Aptos" w:cs="Aptos" w:asciiTheme="minorAscii" w:hAnsiTheme="minorAscii" w:eastAsiaTheme="minorAscii" w:cstheme="minorAscii"/>
          <w:b w:val="0"/>
          <w:bCs w:val="0"/>
          <w:i w:val="0"/>
          <w:iCs w:val="0"/>
          <w:color w:val="auto"/>
          <w:sz w:val="20"/>
          <w:szCs w:val="20"/>
          <w:u w:val="none"/>
        </w:rPr>
        <w:t xml:space="preserve"> as</w:t>
      </w:r>
      <w:r w:rsidRPr="0E185D3F" w:rsidR="2E2B65F0">
        <w:rPr>
          <w:rFonts w:ascii="Aptos" w:hAnsi="Aptos" w:eastAsia="Aptos" w:cs="Aptos" w:asciiTheme="minorAscii" w:hAnsiTheme="minorAscii" w:eastAsiaTheme="minorAscii" w:cstheme="minorAscii"/>
          <w:b w:val="0"/>
          <w:bCs w:val="0"/>
          <w:i w:val="0"/>
          <w:iCs w:val="0"/>
          <w:color w:val="auto"/>
          <w:sz w:val="20"/>
          <w:szCs w:val="20"/>
          <w:u w:val="none"/>
        </w:rPr>
        <w:t xml:space="preserve"> addres</w:t>
      </w:r>
      <w:r w:rsidRPr="0E185D3F" w:rsidR="3F0FAD20">
        <w:rPr>
          <w:rFonts w:ascii="Aptos" w:hAnsi="Aptos" w:eastAsia="Aptos" w:cs="Aptos" w:asciiTheme="minorAscii" w:hAnsiTheme="minorAscii" w:eastAsiaTheme="minorAscii" w:cstheme="minorAscii"/>
          <w:b w:val="0"/>
          <w:bCs w:val="0"/>
          <w:i w:val="0"/>
          <w:iCs w:val="0"/>
          <w:color w:val="auto"/>
          <w:sz w:val="20"/>
          <w:szCs w:val="20"/>
          <w:u w:val="none"/>
        </w:rPr>
        <w:t>sing</w:t>
      </w:r>
      <w:r w:rsidRPr="0E185D3F" w:rsidR="2E2B65F0">
        <w:rPr>
          <w:rFonts w:ascii="Aptos" w:hAnsi="Aptos" w:eastAsia="Aptos" w:cs="Aptos" w:asciiTheme="minorAscii" w:hAnsiTheme="minorAscii" w:eastAsiaTheme="minorAscii" w:cstheme="minorAscii"/>
          <w:b w:val="0"/>
          <w:bCs w:val="0"/>
          <w:i w:val="0"/>
          <w:iCs w:val="0"/>
          <w:color w:val="auto"/>
          <w:sz w:val="20"/>
          <w:szCs w:val="20"/>
          <w:u w:val="none"/>
        </w:rPr>
        <w:t xml:space="preserve"> how w</w:t>
      </w:r>
      <w:r w:rsidRPr="0E185D3F" w:rsidR="4BAD698A">
        <w:rPr>
          <w:rFonts w:ascii="Aptos" w:hAnsi="Aptos" w:eastAsia="Aptos" w:cs="Aptos" w:asciiTheme="minorAscii" w:hAnsiTheme="minorAscii" w:eastAsiaTheme="minorAscii" w:cstheme="minorAscii"/>
          <w:b w:val="0"/>
          <w:bCs w:val="0"/>
          <w:i w:val="0"/>
          <w:iCs w:val="0"/>
          <w:color w:val="auto"/>
          <w:sz w:val="20"/>
          <w:szCs w:val="20"/>
          <w:u w:val="none"/>
        </w:rPr>
        <w:t xml:space="preserve">omen's engagement in sport and physical activity may be influenced by a combination of personal, </w:t>
      </w:r>
      <w:r w:rsidRPr="0E185D3F" w:rsidR="4BAD698A">
        <w:rPr>
          <w:rFonts w:ascii="Aptos" w:hAnsi="Aptos" w:eastAsia="Aptos" w:cs="Aptos" w:asciiTheme="minorAscii" w:hAnsiTheme="minorAscii" w:eastAsiaTheme="minorAscii" w:cstheme="minorAscii"/>
          <w:b w:val="0"/>
          <w:bCs w:val="0"/>
          <w:i w:val="0"/>
          <w:iCs w:val="0"/>
          <w:color w:val="auto"/>
          <w:sz w:val="20"/>
          <w:szCs w:val="20"/>
          <w:u w:val="none"/>
        </w:rPr>
        <w:t>social</w:t>
      </w:r>
      <w:r w:rsidRPr="0E185D3F" w:rsidR="4BAD698A">
        <w:rPr>
          <w:rFonts w:ascii="Aptos" w:hAnsi="Aptos" w:eastAsia="Aptos" w:cs="Aptos" w:asciiTheme="minorAscii" w:hAnsiTheme="minorAscii" w:eastAsiaTheme="minorAscii" w:cstheme="minorAscii"/>
          <w:b w:val="0"/>
          <w:bCs w:val="0"/>
          <w:i w:val="0"/>
          <w:iCs w:val="0"/>
          <w:color w:val="auto"/>
          <w:sz w:val="20"/>
          <w:szCs w:val="20"/>
          <w:u w:val="none"/>
        </w:rPr>
        <w:t xml:space="preserve"> and environmental barriers, alongside different forms of motivation. </w:t>
      </w:r>
      <w:r w:rsidRPr="0E185D3F" w:rsidR="5B6C6EC1">
        <w:rPr>
          <w:rFonts w:ascii="Aptos" w:hAnsi="Aptos" w:eastAsia="Aptos" w:cs="Aptos" w:asciiTheme="minorAscii" w:hAnsiTheme="minorAscii" w:eastAsiaTheme="minorAscii" w:cstheme="minorAscii"/>
          <w:b w:val="0"/>
          <w:bCs w:val="0"/>
          <w:i w:val="0"/>
          <w:iCs w:val="0"/>
          <w:color w:val="auto"/>
          <w:sz w:val="20"/>
          <w:szCs w:val="20"/>
          <w:u w:val="none"/>
        </w:rPr>
        <w:t>Furthermore,</w:t>
      </w:r>
      <w:r w:rsidRPr="0E185D3F" w:rsidR="4BAD698A">
        <w:rPr>
          <w:rFonts w:ascii="Aptos" w:hAnsi="Aptos" w:eastAsia="Aptos" w:cs="Aptos" w:asciiTheme="minorAscii" w:hAnsiTheme="minorAscii" w:eastAsiaTheme="minorAscii" w:cstheme="minorAscii"/>
          <w:b w:val="0"/>
          <w:bCs w:val="0"/>
          <w:i w:val="0"/>
          <w:iCs w:val="0"/>
          <w:color w:val="auto"/>
          <w:sz w:val="20"/>
          <w:szCs w:val="20"/>
          <w:u w:val="none"/>
        </w:rPr>
        <w:t xml:space="preserve"> this study aims to explore women's motivation towards sport and physical activity and investigate the factors that encourage or discourage their participation. Using the Behavioural Regulation in Exercise Questionnaire (BREQ-3), alongside follow-up interviews, the research will examine patterns of exercise motivation and explore participants' experiences in greater depth. By combining quantitative and qualitative </w:t>
      </w:r>
      <w:r w:rsidRPr="0E185D3F" w:rsidR="26074733">
        <w:rPr>
          <w:rFonts w:ascii="Aptos" w:hAnsi="Aptos" w:eastAsia="Aptos" w:cs="Aptos" w:asciiTheme="minorAscii" w:hAnsiTheme="minorAscii" w:eastAsiaTheme="minorAscii" w:cstheme="minorAscii"/>
          <w:b w:val="0"/>
          <w:bCs w:val="0"/>
          <w:i w:val="0"/>
          <w:iCs w:val="0"/>
          <w:color w:val="auto"/>
          <w:sz w:val="20"/>
          <w:szCs w:val="20"/>
          <w:u w:val="none"/>
        </w:rPr>
        <w:t>data</w:t>
      </w:r>
      <w:r w:rsidRPr="0E185D3F" w:rsidR="460A4487">
        <w:rPr>
          <w:rFonts w:ascii="Aptos" w:hAnsi="Aptos" w:eastAsia="Aptos" w:cs="Aptos" w:asciiTheme="minorAscii" w:hAnsiTheme="minorAscii" w:eastAsiaTheme="minorAscii" w:cstheme="minorAscii"/>
          <w:b w:val="0"/>
          <w:bCs w:val="0"/>
          <w:i w:val="0"/>
          <w:iCs w:val="0"/>
          <w:color w:val="auto"/>
          <w:sz w:val="20"/>
          <w:szCs w:val="20"/>
          <w:u w:val="none"/>
        </w:rPr>
        <w:t>.</w:t>
      </w:r>
    </w:p>
    <w:p w:rsidR="0E185D3F" w:rsidP="0E185D3F" w:rsidRDefault="0E185D3F" w14:paraId="4A603926" w14:textId="619273F1">
      <w:pPr>
        <w:pStyle w:val="Normal"/>
        <w:jc w:val="left"/>
        <w:rPr>
          <w:rFonts w:ascii="Aptos" w:hAnsi="Aptos" w:eastAsia="Aptos" w:cs="Aptos" w:asciiTheme="minorAscii" w:hAnsiTheme="minorAscii" w:eastAsiaTheme="minorAscii" w:cstheme="minorAscii"/>
          <w:b w:val="0"/>
          <w:bCs w:val="0"/>
          <w:color w:val="auto"/>
          <w:sz w:val="20"/>
          <w:szCs w:val="20"/>
          <w:u w:val="single"/>
        </w:rPr>
      </w:pPr>
    </w:p>
    <w:p w:rsidR="0E185D3F" w:rsidP="0E185D3F" w:rsidRDefault="0E185D3F" w14:paraId="2B626231" w14:textId="77A3F135">
      <w:pPr>
        <w:pStyle w:val="Normal"/>
        <w:jc w:val="left"/>
        <w:rPr>
          <w:rFonts w:ascii="Aptos" w:hAnsi="Aptos" w:eastAsia="Aptos" w:cs="Aptos" w:asciiTheme="minorAscii" w:hAnsiTheme="minorAscii" w:eastAsiaTheme="minorAscii" w:cstheme="minorAscii"/>
          <w:b w:val="0"/>
          <w:bCs w:val="0"/>
          <w:color w:val="auto"/>
          <w:sz w:val="20"/>
          <w:szCs w:val="20"/>
          <w:u w:val="single"/>
        </w:rPr>
      </w:pPr>
    </w:p>
    <w:p w:rsidR="0E185D3F" w:rsidP="0E185D3F" w:rsidRDefault="0E185D3F" w14:paraId="4826C287" w14:textId="68822593">
      <w:pPr>
        <w:pStyle w:val="Normal"/>
        <w:jc w:val="left"/>
        <w:rPr>
          <w:rFonts w:ascii="Aptos" w:hAnsi="Aptos" w:eastAsia="Aptos" w:cs="Aptos" w:asciiTheme="minorAscii" w:hAnsiTheme="minorAscii" w:eastAsiaTheme="minorAscii" w:cstheme="minorAscii"/>
          <w:b w:val="0"/>
          <w:bCs w:val="0"/>
          <w:color w:val="auto"/>
          <w:sz w:val="20"/>
          <w:szCs w:val="20"/>
          <w:u w:val="single"/>
        </w:rPr>
      </w:pPr>
    </w:p>
    <w:p w:rsidR="0E185D3F" w:rsidP="0E185D3F" w:rsidRDefault="0E185D3F" w14:paraId="460D6D9F" w14:textId="66C19E73">
      <w:pPr>
        <w:pStyle w:val="Normal"/>
        <w:jc w:val="left"/>
        <w:rPr>
          <w:rFonts w:ascii="Aptos" w:hAnsi="Aptos" w:eastAsia="Aptos" w:cs="Aptos" w:asciiTheme="minorAscii" w:hAnsiTheme="minorAscii" w:eastAsiaTheme="minorAscii" w:cstheme="minorAscii"/>
          <w:b w:val="0"/>
          <w:bCs w:val="0"/>
          <w:color w:val="auto"/>
          <w:sz w:val="20"/>
          <w:szCs w:val="20"/>
          <w:u w:val="single"/>
        </w:rPr>
      </w:pPr>
    </w:p>
    <w:p w:rsidR="0E185D3F" w:rsidP="0E185D3F" w:rsidRDefault="0E185D3F" w14:paraId="26F6467D" w14:textId="7EFFDA46">
      <w:pPr>
        <w:pStyle w:val="Normal"/>
        <w:jc w:val="left"/>
        <w:rPr>
          <w:rFonts w:ascii="Aptos" w:hAnsi="Aptos" w:eastAsia="Aptos" w:cs="Aptos" w:asciiTheme="minorAscii" w:hAnsiTheme="minorAscii" w:eastAsiaTheme="minorAscii" w:cstheme="minorAscii"/>
          <w:b w:val="0"/>
          <w:bCs w:val="0"/>
          <w:color w:val="auto"/>
          <w:sz w:val="20"/>
          <w:szCs w:val="20"/>
          <w:u w:val="single"/>
        </w:rPr>
      </w:pPr>
    </w:p>
    <w:p w:rsidR="0E185D3F" w:rsidP="0E185D3F" w:rsidRDefault="0E185D3F" w14:paraId="6C54ED4E" w14:textId="4FFDF032">
      <w:pPr>
        <w:pStyle w:val="Normal"/>
        <w:jc w:val="left"/>
        <w:rPr>
          <w:rFonts w:ascii="Aptos" w:hAnsi="Aptos" w:eastAsia="Aptos" w:cs="Aptos" w:asciiTheme="minorAscii" w:hAnsiTheme="minorAscii" w:eastAsiaTheme="minorAscii" w:cstheme="minorAscii"/>
          <w:b w:val="0"/>
          <w:bCs w:val="0"/>
          <w:color w:val="auto"/>
          <w:sz w:val="20"/>
          <w:szCs w:val="20"/>
          <w:u w:val="single"/>
        </w:rPr>
      </w:pPr>
    </w:p>
    <w:p w:rsidR="1DD9257B" w:rsidP="0E185D3F" w:rsidRDefault="1DD9257B" w14:paraId="54B1972C" w14:textId="557A8161">
      <w:pPr>
        <w:pStyle w:val="Normal"/>
        <w:jc w:val="left"/>
        <w:rPr>
          <w:rFonts w:ascii="Aptos" w:hAnsi="Aptos" w:eastAsia="Aptos" w:cs="Aptos" w:asciiTheme="minorAscii" w:hAnsiTheme="minorAscii" w:eastAsiaTheme="minorAscii" w:cstheme="minorAscii"/>
          <w:b w:val="0"/>
          <w:bCs w:val="0"/>
          <w:color w:val="auto"/>
          <w:sz w:val="20"/>
          <w:szCs w:val="20"/>
          <w:u w:val="single"/>
        </w:rPr>
      </w:pPr>
      <w:r w:rsidRPr="0E185D3F" w:rsidR="1DD9257B">
        <w:rPr>
          <w:rFonts w:ascii="Aptos" w:hAnsi="Aptos" w:eastAsia="Aptos" w:cs="Aptos" w:asciiTheme="minorAscii" w:hAnsiTheme="minorAscii" w:eastAsiaTheme="minorAscii" w:cstheme="minorAscii"/>
          <w:b w:val="0"/>
          <w:bCs w:val="0"/>
          <w:color w:val="auto"/>
          <w:sz w:val="20"/>
          <w:szCs w:val="20"/>
          <w:u w:val="single"/>
        </w:rPr>
        <w:t xml:space="preserve">Ai </w:t>
      </w:r>
      <w:r w:rsidRPr="0E185D3F" w:rsidR="1DD9257B">
        <w:rPr>
          <w:rFonts w:ascii="Aptos" w:hAnsi="Aptos" w:eastAsia="Aptos" w:cs="Aptos" w:asciiTheme="minorAscii" w:hAnsiTheme="minorAscii" w:eastAsiaTheme="minorAscii" w:cstheme="minorAscii"/>
          <w:b w:val="0"/>
          <w:bCs w:val="0"/>
          <w:color w:val="auto"/>
          <w:sz w:val="20"/>
          <w:szCs w:val="20"/>
          <w:u w:val="single"/>
        </w:rPr>
        <w:t>Acknowledgements</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250"/>
        <w:gridCol w:w="2250"/>
        <w:gridCol w:w="2250"/>
        <w:gridCol w:w="2250"/>
      </w:tblGrid>
      <w:tr w:rsidR="0E185D3F" w:rsidTr="0E185D3F" w14:paraId="23C8D5A0">
        <w:trPr>
          <w:trHeight w:val="285"/>
        </w:trPr>
        <w:tc>
          <w:tcPr>
            <w:tcW w:w="2250" w:type="dxa"/>
            <w:tcBorders>
              <w:top w:val="single" w:sz="6"/>
              <w:left w:val="single" w:sz="6"/>
            </w:tcBorders>
            <w:tcMar>
              <w:left w:w="90" w:type="dxa"/>
              <w:right w:w="90" w:type="dxa"/>
            </w:tcMar>
            <w:vAlign w:val="top"/>
          </w:tcPr>
          <w:p w:rsidR="0E185D3F" w:rsidP="0E185D3F" w:rsidRDefault="0E185D3F" w14:paraId="6F79B07E" w14:textId="23A568D7">
            <w:pPr>
              <w:rPr>
                <w:rFonts w:ascii="Aptos" w:hAnsi="Aptos" w:eastAsia="Aptos" w:cs="Aptos" w:asciiTheme="minorAscii" w:hAnsiTheme="minorAscii" w:eastAsiaTheme="minorAscii" w:cstheme="minorAscii"/>
                <w:b w:val="0"/>
                <w:bCs w:val="0"/>
                <w:i w:val="0"/>
                <w:iCs w:val="0"/>
                <w:caps w:val="0"/>
                <w:smallCaps w:val="0"/>
                <w:color w:val="auto"/>
                <w:sz w:val="20"/>
                <w:szCs w:val="20"/>
              </w:rPr>
            </w:pPr>
            <w:r w:rsidRPr="0E185D3F" w:rsidR="0E185D3F">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t xml:space="preserve">AI tool (with URL) </w:t>
            </w:r>
          </w:p>
        </w:tc>
        <w:tc>
          <w:tcPr>
            <w:tcW w:w="2250" w:type="dxa"/>
            <w:tcBorders>
              <w:top w:val="single" w:sz="6"/>
            </w:tcBorders>
            <w:tcMar>
              <w:left w:w="90" w:type="dxa"/>
              <w:right w:w="90" w:type="dxa"/>
            </w:tcMar>
            <w:vAlign w:val="top"/>
          </w:tcPr>
          <w:p w:rsidR="0E185D3F" w:rsidP="0E185D3F" w:rsidRDefault="0E185D3F" w14:paraId="5905C58C" w14:textId="4CB1C4A5">
            <w:pPr>
              <w:rPr>
                <w:rFonts w:ascii="Aptos" w:hAnsi="Aptos" w:eastAsia="Aptos" w:cs="Aptos" w:asciiTheme="minorAscii" w:hAnsiTheme="minorAscii" w:eastAsiaTheme="minorAscii" w:cstheme="minorAscii"/>
                <w:b w:val="0"/>
                <w:bCs w:val="0"/>
                <w:i w:val="0"/>
                <w:iCs w:val="0"/>
                <w:caps w:val="0"/>
                <w:smallCaps w:val="0"/>
                <w:color w:val="auto"/>
                <w:sz w:val="20"/>
                <w:szCs w:val="20"/>
              </w:rPr>
            </w:pPr>
            <w:r w:rsidRPr="0E185D3F" w:rsidR="0E185D3F">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t xml:space="preserve">Date used </w:t>
            </w:r>
          </w:p>
        </w:tc>
        <w:tc>
          <w:tcPr>
            <w:tcW w:w="2250" w:type="dxa"/>
            <w:tcBorders>
              <w:top w:val="single" w:sz="6"/>
            </w:tcBorders>
            <w:tcMar>
              <w:left w:w="90" w:type="dxa"/>
              <w:right w:w="90" w:type="dxa"/>
            </w:tcMar>
            <w:vAlign w:val="top"/>
          </w:tcPr>
          <w:p w:rsidR="0E185D3F" w:rsidP="0E185D3F" w:rsidRDefault="0E185D3F" w14:paraId="6B3EC516" w14:textId="267DEFDA">
            <w:pPr>
              <w:rPr>
                <w:rFonts w:ascii="Aptos" w:hAnsi="Aptos" w:eastAsia="Aptos" w:cs="Aptos" w:asciiTheme="minorAscii" w:hAnsiTheme="minorAscii" w:eastAsiaTheme="minorAscii" w:cstheme="minorAscii"/>
                <w:b w:val="0"/>
                <w:bCs w:val="0"/>
                <w:i w:val="0"/>
                <w:iCs w:val="0"/>
                <w:caps w:val="0"/>
                <w:smallCaps w:val="0"/>
                <w:color w:val="auto"/>
                <w:sz w:val="20"/>
                <w:szCs w:val="20"/>
              </w:rPr>
            </w:pPr>
            <w:r w:rsidRPr="0E185D3F" w:rsidR="0E185D3F">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t>Why did you use this tool?</w:t>
            </w:r>
          </w:p>
        </w:tc>
        <w:tc>
          <w:tcPr>
            <w:tcW w:w="2250" w:type="dxa"/>
            <w:tcBorders>
              <w:top w:val="single" w:sz="6"/>
              <w:right w:val="single" w:sz="6"/>
            </w:tcBorders>
            <w:tcMar>
              <w:left w:w="90" w:type="dxa"/>
              <w:right w:w="90" w:type="dxa"/>
            </w:tcMar>
            <w:vAlign w:val="top"/>
          </w:tcPr>
          <w:p w:rsidR="0E185D3F" w:rsidP="0E185D3F" w:rsidRDefault="0E185D3F" w14:paraId="7BB1F866" w14:textId="6CB1E4E4">
            <w:pPr>
              <w:rPr>
                <w:rFonts w:ascii="Aptos" w:hAnsi="Aptos" w:eastAsia="Aptos" w:cs="Aptos" w:asciiTheme="minorAscii" w:hAnsiTheme="minorAscii" w:eastAsiaTheme="minorAscii" w:cstheme="minorAscii"/>
                <w:b w:val="0"/>
                <w:bCs w:val="0"/>
                <w:i w:val="0"/>
                <w:iCs w:val="0"/>
                <w:caps w:val="0"/>
                <w:smallCaps w:val="0"/>
                <w:color w:val="auto"/>
                <w:sz w:val="20"/>
                <w:szCs w:val="20"/>
              </w:rPr>
            </w:pPr>
            <w:r w:rsidRPr="0E185D3F" w:rsidR="0E185D3F">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t>Example prompts(s)</w:t>
            </w:r>
          </w:p>
        </w:tc>
      </w:tr>
      <w:tr w:rsidR="0E185D3F" w:rsidTr="0E185D3F" w14:paraId="46DD1235">
        <w:trPr>
          <w:trHeight w:val="285"/>
        </w:trPr>
        <w:tc>
          <w:tcPr>
            <w:tcW w:w="2250" w:type="dxa"/>
            <w:tcBorders>
              <w:left w:val="single" w:sz="6"/>
            </w:tcBorders>
            <w:tcMar>
              <w:left w:w="90" w:type="dxa"/>
              <w:right w:w="90" w:type="dxa"/>
            </w:tcMar>
            <w:vAlign w:val="top"/>
          </w:tcPr>
          <w:p w:rsidR="0E185D3F" w:rsidP="0E185D3F" w:rsidRDefault="0E185D3F" w14:paraId="54AF9817" w14:textId="19B68F3B">
            <w:pPr>
              <w:rPr>
                <w:rFonts w:ascii="Aptos" w:hAnsi="Aptos" w:eastAsia="Aptos" w:cs="Aptos" w:asciiTheme="minorAscii" w:hAnsiTheme="minorAscii" w:eastAsiaTheme="minorAscii" w:cstheme="minorAscii"/>
                <w:b w:val="0"/>
                <w:bCs w:val="0"/>
                <w:i w:val="0"/>
                <w:iCs w:val="0"/>
                <w:caps w:val="0"/>
                <w:smallCaps w:val="0"/>
                <w:color w:val="auto"/>
                <w:sz w:val="20"/>
                <w:szCs w:val="20"/>
              </w:rPr>
            </w:pPr>
            <w:r w:rsidRPr="0E185D3F" w:rsidR="0E185D3F">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t xml:space="preserve">ChatGpt </w:t>
            </w:r>
          </w:p>
          <w:p w:rsidR="0E185D3F" w:rsidP="0E185D3F" w:rsidRDefault="0E185D3F" w14:paraId="6396411A" w14:textId="76E707C6">
            <w:pPr>
              <w:rPr>
                <w:rFonts w:ascii="Aptos" w:hAnsi="Aptos" w:eastAsia="Aptos" w:cs="Aptos" w:asciiTheme="minorAscii" w:hAnsiTheme="minorAscii" w:eastAsiaTheme="minorAscii" w:cstheme="minorAscii"/>
                <w:b w:val="0"/>
                <w:bCs w:val="0"/>
                <w:i w:val="0"/>
                <w:iCs w:val="0"/>
                <w:caps w:val="0"/>
                <w:smallCaps w:val="0"/>
                <w:color w:val="auto"/>
                <w:sz w:val="20"/>
                <w:szCs w:val="20"/>
              </w:rPr>
            </w:pPr>
            <w:hyperlink r:id="R1b8343c2ae8449e3">
              <w:r w:rsidRPr="0E185D3F" w:rsidR="0E185D3F">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auto"/>
                  <w:sz w:val="20"/>
                  <w:szCs w:val="20"/>
                  <w:lang w:val="en-GB"/>
                </w:rPr>
                <w:t>https://chatgpt.com/</w:t>
              </w:r>
            </w:hyperlink>
          </w:p>
        </w:tc>
        <w:tc>
          <w:tcPr>
            <w:tcW w:w="2250" w:type="dxa"/>
            <w:tcMar>
              <w:left w:w="90" w:type="dxa"/>
              <w:right w:w="90" w:type="dxa"/>
            </w:tcMar>
            <w:vAlign w:val="top"/>
          </w:tcPr>
          <w:p w:rsidR="081E9A0E" w:rsidP="0E185D3F" w:rsidRDefault="081E9A0E" w14:paraId="317630F6" w14:textId="074806D4">
            <w:pPr>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pPr>
            <w:r w:rsidRPr="0E185D3F" w:rsidR="081E9A0E">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t>20/10/2026</w:t>
            </w:r>
          </w:p>
        </w:tc>
        <w:tc>
          <w:tcPr>
            <w:tcW w:w="2250" w:type="dxa"/>
            <w:tcMar>
              <w:left w:w="90" w:type="dxa"/>
              <w:right w:w="90" w:type="dxa"/>
            </w:tcMar>
            <w:vAlign w:val="top"/>
          </w:tcPr>
          <w:p w:rsidR="081E9A0E" w:rsidP="0E185D3F" w:rsidRDefault="081E9A0E" w14:paraId="54EEDF29" w14:textId="446BF1C0">
            <w:pPr>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pPr>
            <w:r w:rsidRPr="0E185D3F" w:rsidR="081E9A0E">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t xml:space="preserve">Structure </w:t>
            </w:r>
          </w:p>
        </w:tc>
        <w:tc>
          <w:tcPr>
            <w:tcW w:w="2250" w:type="dxa"/>
            <w:tcBorders>
              <w:right w:val="single" w:sz="6"/>
            </w:tcBorders>
            <w:tcMar>
              <w:left w:w="90" w:type="dxa"/>
              <w:right w:w="90" w:type="dxa"/>
            </w:tcMar>
            <w:vAlign w:val="top"/>
          </w:tcPr>
          <w:p w:rsidR="081E9A0E" w:rsidP="0E185D3F" w:rsidRDefault="081E9A0E" w14:paraId="5B2D996A" w14:textId="2BF7E79C">
            <w:pPr>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pPr>
            <w:r w:rsidRPr="0E185D3F" w:rsidR="081E9A0E">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t xml:space="preserve">Help me structure my work using the </w:t>
            </w:r>
            <w:r w:rsidRPr="0E185D3F" w:rsidR="081E9A0E">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t>assignment</w:t>
            </w:r>
            <w:r w:rsidRPr="0E185D3F" w:rsidR="081E9A0E">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t xml:space="preserve"> brief</w:t>
            </w:r>
          </w:p>
        </w:tc>
      </w:tr>
      <w:tr w:rsidR="0E185D3F" w:rsidTr="0E185D3F" w14:paraId="5339FC61">
        <w:trPr>
          <w:trHeight w:val="285"/>
        </w:trPr>
        <w:tc>
          <w:tcPr>
            <w:tcW w:w="2250" w:type="dxa"/>
            <w:tcBorders>
              <w:left w:val="single" w:sz="6"/>
              <w:bottom w:val="single" w:sz="6"/>
            </w:tcBorders>
            <w:tcMar>
              <w:left w:w="90" w:type="dxa"/>
              <w:right w:w="90" w:type="dxa"/>
            </w:tcMar>
            <w:vAlign w:val="top"/>
          </w:tcPr>
          <w:p w:rsidR="0E185D3F" w:rsidP="0E185D3F" w:rsidRDefault="0E185D3F" w14:paraId="60159FD4" w14:textId="4A1B1214">
            <w:pPr>
              <w:rPr>
                <w:rFonts w:ascii="Aptos" w:hAnsi="Aptos" w:eastAsia="Aptos" w:cs="Aptos" w:asciiTheme="minorAscii" w:hAnsiTheme="minorAscii" w:eastAsiaTheme="minorAscii" w:cstheme="minorAscii"/>
                <w:b w:val="0"/>
                <w:bCs w:val="0"/>
                <w:i w:val="0"/>
                <w:iCs w:val="0"/>
                <w:caps w:val="0"/>
                <w:smallCaps w:val="0"/>
                <w:color w:val="auto"/>
                <w:sz w:val="20"/>
                <w:szCs w:val="20"/>
              </w:rPr>
            </w:pPr>
            <w:r w:rsidRPr="0E185D3F" w:rsidR="0E185D3F">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t xml:space="preserve">Chatgpt </w:t>
            </w:r>
          </w:p>
          <w:p w:rsidR="0E185D3F" w:rsidP="0E185D3F" w:rsidRDefault="0E185D3F" w14:paraId="041C9338" w14:textId="06DBD567">
            <w:pPr>
              <w:rPr>
                <w:rFonts w:ascii="Aptos" w:hAnsi="Aptos" w:eastAsia="Aptos" w:cs="Aptos" w:asciiTheme="minorAscii" w:hAnsiTheme="minorAscii" w:eastAsiaTheme="minorAscii" w:cstheme="minorAscii"/>
                <w:b w:val="0"/>
                <w:bCs w:val="0"/>
                <w:i w:val="0"/>
                <w:iCs w:val="0"/>
                <w:caps w:val="0"/>
                <w:smallCaps w:val="0"/>
                <w:color w:val="auto"/>
                <w:sz w:val="20"/>
                <w:szCs w:val="20"/>
              </w:rPr>
            </w:pPr>
            <w:hyperlink r:id="Rb28962f79f1d41b6">
              <w:r w:rsidRPr="0E185D3F" w:rsidR="0E185D3F">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auto"/>
                  <w:sz w:val="20"/>
                  <w:szCs w:val="20"/>
                  <w:lang w:val="en-GB"/>
                </w:rPr>
                <w:t>https://chatgpt.com/</w:t>
              </w:r>
            </w:hyperlink>
          </w:p>
        </w:tc>
        <w:tc>
          <w:tcPr>
            <w:tcW w:w="2250" w:type="dxa"/>
            <w:tcBorders>
              <w:bottom w:val="single" w:sz="6"/>
            </w:tcBorders>
            <w:tcMar>
              <w:left w:w="90" w:type="dxa"/>
              <w:right w:w="90" w:type="dxa"/>
            </w:tcMar>
            <w:vAlign w:val="top"/>
          </w:tcPr>
          <w:p w:rsidR="30A6F9CA" w:rsidP="0E185D3F" w:rsidRDefault="30A6F9CA" w14:paraId="48AB2372" w14:textId="1D3A639B">
            <w:pPr>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pPr>
            <w:r w:rsidRPr="0E185D3F" w:rsidR="30A6F9CA">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t>20/10/26</w:t>
            </w:r>
          </w:p>
        </w:tc>
        <w:tc>
          <w:tcPr>
            <w:tcW w:w="2250" w:type="dxa"/>
            <w:tcBorders>
              <w:bottom w:val="single" w:sz="6"/>
            </w:tcBorders>
            <w:tcMar>
              <w:left w:w="90" w:type="dxa"/>
              <w:right w:w="90" w:type="dxa"/>
            </w:tcMar>
            <w:vAlign w:val="top"/>
          </w:tcPr>
          <w:p w:rsidR="30A6F9CA" w:rsidP="0E185D3F" w:rsidRDefault="30A6F9CA" w14:paraId="7307D902" w14:textId="1EE01E50">
            <w:pPr>
              <w:spacing w:line="240" w:lineRule="auto"/>
              <w:jc w:val="left"/>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pPr>
            <w:r w:rsidRPr="0E185D3F" w:rsidR="30A6F9CA">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t>research</w:t>
            </w:r>
          </w:p>
        </w:tc>
        <w:tc>
          <w:tcPr>
            <w:tcW w:w="2250" w:type="dxa"/>
            <w:tcBorders>
              <w:bottom w:val="single" w:sz="6"/>
              <w:right w:val="single" w:sz="6"/>
            </w:tcBorders>
            <w:tcMar>
              <w:left w:w="90" w:type="dxa"/>
              <w:right w:w="90" w:type="dxa"/>
            </w:tcMar>
            <w:vAlign w:val="top"/>
          </w:tcPr>
          <w:p w:rsidR="30A6F9CA" w:rsidP="0E185D3F" w:rsidRDefault="30A6F9CA" w14:paraId="21112051" w14:textId="6DDCD893">
            <w:pPr>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pPr>
            <w:r w:rsidRPr="0E185D3F" w:rsidR="30A6F9CA">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t xml:space="preserve"> why thematic analysis is a popular method </w:t>
            </w:r>
          </w:p>
        </w:tc>
      </w:tr>
      <w:tr w:rsidR="0E185D3F" w:rsidTr="0E185D3F" w14:paraId="3A3475B1">
        <w:trPr>
          <w:trHeight w:val="285"/>
        </w:trPr>
        <w:tc>
          <w:tcPr>
            <w:tcW w:w="2250" w:type="dxa"/>
            <w:tcBorders>
              <w:left w:val="single" w:sz="6"/>
              <w:bottom w:val="single" w:sz="6"/>
            </w:tcBorders>
            <w:tcMar>
              <w:left w:w="90" w:type="dxa"/>
              <w:right w:w="90" w:type="dxa"/>
            </w:tcMar>
            <w:vAlign w:val="top"/>
          </w:tcPr>
          <w:p w:rsidR="30A6F9CA" w:rsidP="0E185D3F" w:rsidRDefault="30A6F9CA" w14:paraId="72BBB300" w14:textId="4A1B1214">
            <w:pPr>
              <w:rPr>
                <w:rFonts w:ascii="Aptos" w:hAnsi="Aptos" w:eastAsia="Aptos" w:cs="Aptos" w:asciiTheme="minorAscii" w:hAnsiTheme="minorAscii" w:eastAsiaTheme="minorAscii" w:cstheme="minorAscii"/>
                <w:b w:val="0"/>
                <w:bCs w:val="0"/>
                <w:i w:val="0"/>
                <w:iCs w:val="0"/>
                <w:caps w:val="0"/>
                <w:smallCaps w:val="0"/>
                <w:color w:val="auto"/>
                <w:sz w:val="20"/>
                <w:szCs w:val="20"/>
              </w:rPr>
            </w:pPr>
            <w:r w:rsidRPr="0E185D3F" w:rsidR="30A6F9CA">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t xml:space="preserve">Chatgpt </w:t>
            </w:r>
          </w:p>
          <w:p w:rsidR="30A6F9CA" w:rsidP="0E185D3F" w:rsidRDefault="30A6F9CA" w14:paraId="63098B61" w14:textId="06DBD567">
            <w:pPr>
              <w:rPr>
                <w:rFonts w:ascii="Aptos" w:hAnsi="Aptos" w:eastAsia="Aptos" w:cs="Aptos" w:asciiTheme="minorAscii" w:hAnsiTheme="minorAscii" w:eastAsiaTheme="minorAscii" w:cstheme="minorAscii"/>
                <w:b w:val="0"/>
                <w:bCs w:val="0"/>
                <w:i w:val="0"/>
                <w:iCs w:val="0"/>
                <w:caps w:val="0"/>
                <w:smallCaps w:val="0"/>
                <w:color w:val="auto"/>
                <w:sz w:val="20"/>
                <w:szCs w:val="20"/>
              </w:rPr>
            </w:pPr>
            <w:hyperlink r:id="Rdb0b7fb319e648ca">
              <w:r w:rsidRPr="0E185D3F" w:rsidR="30A6F9CA">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auto"/>
                  <w:sz w:val="20"/>
                  <w:szCs w:val="20"/>
                  <w:lang w:val="en-GB"/>
                </w:rPr>
                <w:t>https://chatgpt.com/</w:t>
              </w:r>
            </w:hyperlink>
          </w:p>
          <w:p w:rsidR="0E185D3F" w:rsidP="0E185D3F" w:rsidRDefault="0E185D3F" w14:paraId="490965ED" w14:textId="336A6C34">
            <w:pPr>
              <w:pStyle w:val="Normal"/>
              <w:bidi w:val="0"/>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pPr>
          </w:p>
        </w:tc>
        <w:tc>
          <w:tcPr>
            <w:tcW w:w="2250" w:type="dxa"/>
            <w:tcBorders>
              <w:bottom w:val="single" w:sz="6"/>
            </w:tcBorders>
            <w:tcMar>
              <w:left w:w="90" w:type="dxa"/>
              <w:right w:w="90" w:type="dxa"/>
            </w:tcMar>
            <w:vAlign w:val="top"/>
          </w:tcPr>
          <w:p w:rsidR="30A6F9CA" w:rsidP="0E185D3F" w:rsidRDefault="30A6F9CA" w14:paraId="221BECF7" w14:textId="7B84C9BE">
            <w:pPr>
              <w:pStyle w:val="Normal"/>
              <w:bidi w:val="0"/>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pPr>
            <w:r w:rsidRPr="0E185D3F" w:rsidR="30A6F9CA">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t>19/10/2026</w:t>
            </w:r>
          </w:p>
        </w:tc>
        <w:tc>
          <w:tcPr>
            <w:tcW w:w="2250" w:type="dxa"/>
            <w:tcBorders>
              <w:bottom w:val="single" w:sz="6"/>
            </w:tcBorders>
            <w:tcMar>
              <w:left w:w="90" w:type="dxa"/>
              <w:right w:w="90" w:type="dxa"/>
            </w:tcMar>
            <w:vAlign w:val="top"/>
          </w:tcPr>
          <w:p w:rsidR="30A6F9CA" w:rsidP="0E185D3F" w:rsidRDefault="30A6F9CA" w14:paraId="59B90F7F" w14:textId="7AD8266E">
            <w:pPr>
              <w:pStyle w:val="Normal"/>
              <w:bidi w:val="0"/>
              <w:spacing w:line="240" w:lineRule="auto"/>
              <w:jc w:val="left"/>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pPr>
            <w:r w:rsidRPr="0E185D3F" w:rsidR="30A6F9CA">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t>research</w:t>
            </w:r>
          </w:p>
        </w:tc>
        <w:tc>
          <w:tcPr>
            <w:tcW w:w="2250" w:type="dxa"/>
            <w:tcBorders>
              <w:bottom w:val="single" w:sz="6"/>
              <w:right w:val="single" w:sz="6"/>
            </w:tcBorders>
            <w:tcMar>
              <w:left w:w="90" w:type="dxa"/>
              <w:right w:w="90" w:type="dxa"/>
            </w:tcMar>
            <w:vAlign w:val="top"/>
          </w:tcPr>
          <w:p w:rsidR="30A6F9CA" w:rsidP="0E185D3F" w:rsidRDefault="30A6F9CA" w14:paraId="037526E8" w14:textId="543D66C4">
            <w:pPr>
              <w:pStyle w:val="Normal"/>
              <w:bidi w:val="0"/>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pPr>
            <w:r w:rsidRPr="0E185D3F" w:rsidR="30A6F9CA">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t xml:space="preserve">Low participation in </w:t>
            </w:r>
            <w:r w:rsidRPr="0E185D3F" w:rsidR="30A6F9CA">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t>women's</w:t>
            </w:r>
            <w:r w:rsidRPr="0E185D3F" w:rsidR="30A6F9CA">
              <w:rPr>
                <w:rFonts w:ascii="Aptos" w:hAnsi="Aptos" w:eastAsia="Aptos" w:cs="Aptos" w:asciiTheme="minorAscii" w:hAnsiTheme="minorAscii" w:eastAsiaTheme="minorAscii" w:cstheme="minorAscii"/>
                <w:b w:val="0"/>
                <w:bCs w:val="0"/>
                <w:i w:val="0"/>
                <w:iCs w:val="0"/>
                <w:caps w:val="0"/>
                <w:smallCaps w:val="0"/>
                <w:color w:val="auto"/>
                <w:sz w:val="20"/>
                <w:szCs w:val="20"/>
                <w:lang w:val="en-GB"/>
              </w:rPr>
              <w:t xml:space="preserve"> sports compared to men</w:t>
            </w:r>
          </w:p>
        </w:tc>
      </w:tr>
    </w:tbl>
    <w:p w:rsidR="0E185D3F" w:rsidP="0E185D3F" w:rsidRDefault="0E185D3F" w14:paraId="17B25ADC" w14:textId="38D24487">
      <w:pPr>
        <w:pStyle w:val="Normal"/>
        <w:jc w:val="left"/>
        <w:rPr>
          <w:rFonts w:ascii="Aptos" w:hAnsi="Aptos" w:eastAsia="Aptos" w:cs="Aptos" w:asciiTheme="minorAscii" w:hAnsiTheme="minorAscii" w:eastAsiaTheme="minorAscii" w:cstheme="minorAscii"/>
          <w:b w:val="0"/>
          <w:bCs w:val="0"/>
          <w:color w:val="auto"/>
          <w:sz w:val="20"/>
          <w:szCs w:val="20"/>
          <w:u w:val="single"/>
        </w:rPr>
      </w:pPr>
    </w:p>
    <w:p w:rsidR="0E185D3F" w:rsidP="0E185D3F" w:rsidRDefault="0E185D3F" w14:paraId="0E135241" w14:textId="27A28F05">
      <w:pPr>
        <w:pStyle w:val="Normal"/>
        <w:jc w:val="left"/>
        <w:rPr>
          <w:rFonts w:ascii="Aptos" w:hAnsi="Aptos" w:eastAsia="Aptos" w:cs="Aptos" w:asciiTheme="minorAscii" w:hAnsiTheme="minorAscii" w:eastAsiaTheme="minorAscii" w:cstheme="minorAscii"/>
          <w:b w:val="0"/>
          <w:bCs w:val="0"/>
          <w:color w:val="auto"/>
          <w:sz w:val="20"/>
          <w:szCs w:val="20"/>
          <w:u w:val="single"/>
        </w:rPr>
      </w:pPr>
    </w:p>
    <w:p w:rsidR="0E185D3F" w:rsidP="0E185D3F" w:rsidRDefault="0E185D3F" w14:paraId="12A75022" w14:textId="69CE4309">
      <w:pPr>
        <w:pStyle w:val="Normal"/>
        <w:jc w:val="left"/>
        <w:rPr>
          <w:rFonts w:ascii="Aptos" w:hAnsi="Aptos" w:eastAsia="Aptos" w:cs="Aptos" w:asciiTheme="minorAscii" w:hAnsiTheme="minorAscii" w:eastAsiaTheme="minorAscii" w:cstheme="minorAscii"/>
          <w:b w:val="0"/>
          <w:bCs w:val="0"/>
          <w:color w:val="auto"/>
          <w:sz w:val="20"/>
          <w:szCs w:val="20"/>
        </w:rPr>
      </w:pPr>
    </w:p>
    <w:p w:rsidR="453AC36C" w:rsidP="0E185D3F" w:rsidRDefault="453AC36C" w14:paraId="7660D68D" w14:textId="77238CAB">
      <w:pPr>
        <w:pStyle w:val="Normal"/>
        <w:jc w:val="left"/>
        <w:rPr>
          <w:rFonts w:ascii="Aptos" w:hAnsi="Aptos" w:eastAsia="Aptos" w:cs="Aptos" w:asciiTheme="minorAscii" w:hAnsiTheme="minorAscii" w:eastAsiaTheme="minorAscii" w:cstheme="minorAscii"/>
          <w:b w:val="0"/>
          <w:bCs w:val="0"/>
          <w:color w:val="auto"/>
          <w:sz w:val="20"/>
          <w:szCs w:val="20"/>
        </w:rPr>
      </w:pPr>
      <w:r w:rsidRPr="0E185D3F" w:rsidR="453AC36C">
        <w:rPr>
          <w:rFonts w:ascii="Aptos" w:hAnsi="Aptos" w:eastAsia="Aptos" w:cs="Aptos" w:asciiTheme="minorAscii" w:hAnsiTheme="minorAscii" w:eastAsiaTheme="minorAscii" w:cstheme="minorAscii"/>
          <w:b w:val="0"/>
          <w:bCs w:val="0"/>
          <w:color w:val="auto"/>
          <w:sz w:val="20"/>
          <w:szCs w:val="20"/>
        </w:rPr>
        <w:t>References</w:t>
      </w:r>
      <w:r w:rsidRPr="0E185D3F" w:rsidR="453AC36C">
        <w:rPr>
          <w:rFonts w:ascii="Aptos" w:hAnsi="Aptos" w:eastAsia="Aptos" w:cs="Aptos" w:asciiTheme="minorAscii" w:hAnsiTheme="minorAscii" w:eastAsiaTheme="minorAscii" w:cstheme="minorAscii"/>
          <w:b w:val="0"/>
          <w:bCs w:val="0"/>
          <w:color w:val="auto"/>
          <w:sz w:val="20"/>
          <w:szCs w:val="20"/>
        </w:rPr>
        <w:t xml:space="preserve"> </w:t>
      </w:r>
    </w:p>
    <w:p w:rsidR="453AC36C" w:rsidP="0E185D3F" w:rsidRDefault="453AC36C" w14:paraId="35F6CBCA" w14:textId="70525E72">
      <w:pPr>
        <w:pStyle w:val="Normal"/>
        <w:jc w:val="left"/>
        <w:rPr>
          <w:rFonts w:ascii="Aptos" w:hAnsi="Aptos" w:eastAsia="Aptos" w:cs="Aptos" w:asciiTheme="minorAscii" w:hAnsiTheme="minorAscii" w:eastAsiaTheme="minorAscii" w:cstheme="minorAscii"/>
          <w:b w:val="0"/>
          <w:bCs w:val="0"/>
          <w:color w:val="auto"/>
          <w:sz w:val="20"/>
          <w:szCs w:val="20"/>
        </w:rPr>
      </w:pPr>
      <w:r w:rsidRPr="0E185D3F" w:rsidR="453AC36C">
        <w:rPr>
          <w:rFonts w:ascii="Aptos" w:hAnsi="Aptos" w:eastAsia="Aptos" w:cs="Aptos" w:asciiTheme="minorAscii" w:hAnsiTheme="minorAscii" w:eastAsiaTheme="minorAscii" w:cstheme="minorAscii"/>
          <w:b w:val="0"/>
          <w:bCs w:val="0"/>
          <w:color w:val="auto"/>
          <w:sz w:val="20"/>
          <w:szCs w:val="20"/>
        </w:rPr>
        <w:t>World health organisation (2024). Physical activity</w:t>
      </w:r>
      <w:r w:rsidRPr="0E185D3F" w:rsidR="1CABE334">
        <w:rPr>
          <w:rFonts w:ascii="Aptos" w:hAnsi="Aptos" w:eastAsia="Aptos" w:cs="Aptos" w:asciiTheme="minorAscii" w:hAnsiTheme="minorAscii" w:eastAsiaTheme="minorAscii" w:cstheme="minorAscii"/>
          <w:b w:val="0"/>
          <w:bCs w:val="0"/>
          <w:color w:val="auto"/>
          <w:sz w:val="20"/>
          <w:szCs w:val="20"/>
        </w:rPr>
        <w:t>.</w:t>
      </w:r>
      <w:r w:rsidRPr="0E185D3F" w:rsidR="453AC36C">
        <w:rPr>
          <w:rFonts w:ascii="Aptos" w:hAnsi="Aptos" w:eastAsia="Aptos" w:cs="Aptos" w:asciiTheme="minorAscii" w:hAnsiTheme="minorAscii" w:eastAsiaTheme="minorAscii" w:cstheme="minorAscii"/>
          <w:b w:val="0"/>
          <w:bCs w:val="0"/>
          <w:color w:val="auto"/>
          <w:sz w:val="20"/>
          <w:szCs w:val="20"/>
        </w:rPr>
        <w:t xml:space="preserve"> </w:t>
      </w:r>
    </w:p>
    <w:p w:rsidR="41296C1C" w:rsidP="0E185D3F" w:rsidRDefault="41296C1C" w14:paraId="62814673" w14:textId="27C90024">
      <w:pPr>
        <w:pStyle w:val="Normal"/>
        <w:jc w:val="left"/>
        <w:rPr>
          <w:rFonts w:ascii="Aptos" w:hAnsi="Aptos" w:eastAsia="Aptos" w:cs="Aptos" w:asciiTheme="minorAscii" w:hAnsiTheme="minorAscii" w:eastAsiaTheme="minorAscii" w:cstheme="minorAscii"/>
          <w:b w:val="0"/>
          <w:bCs w:val="0"/>
          <w:i w:val="0"/>
          <w:iCs w:val="0"/>
          <w:noProof w:val="0"/>
          <w:color w:val="auto"/>
          <w:sz w:val="20"/>
          <w:szCs w:val="20"/>
          <w:lang w:val="en-GB"/>
        </w:rPr>
      </w:pPr>
      <w:r w:rsidRPr="0E185D3F" w:rsidR="41296C1C">
        <w:rPr>
          <w:rFonts w:ascii="Aptos" w:hAnsi="Aptos" w:eastAsia="Aptos" w:cs="Aptos" w:asciiTheme="minorAscii" w:hAnsiTheme="minorAscii" w:eastAsiaTheme="minorAscii" w:cstheme="minorAscii"/>
          <w:b w:val="0"/>
          <w:bCs w:val="0"/>
          <w:noProof w:val="0"/>
          <w:color w:val="auto"/>
          <w:sz w:val="20"/>
          <w:szCs w:val="20"/>
          <w:lang w:val="en-GB"/>
        </w:rPr>
        <w:t>DeJonckheere</w:t>
      </w:r>
      <w:r w:rsidRPr="0E185D3F" w:rsidR="41296C1C">
        <w:rPr>
          <w:rFonts w:ascii="Aptos" w:hAnsi="Aptos" w:eastAsia="Aptos" w:cs="Aptos" w:asciiTheme="minorAscii" w:hAnsiTheme="minorAscii" w:eastAsiaTheme="minorAscii" w:cstheme="minorAscii"/>
          <w:b w:val="0"/>
          <w:bCs w:val="0"/>
          <w:noProof w:val="0"/>
          <w:color w:val="auto"/>
          <w:sz w:val="20"/>
          <w:szCs w:val="20"/>
          <w:lang w:val="en-GB"/>
        </w:rPr>
        <w:t xml:space="preserve"> &amp; Vaughn (2019</w:t>
      </w:r>
      <w:r w:rsidRPr="0E185D3F" w:rsidR="7675AE76">
        <w:rPr>
          <w:rFonts w:ascii="Aptos" w:hAnsi="Aptos" w:eastAsia="Aptos" w:cs="Aptos" w:asciiTheme="minorAscii" w:hAnsiTheme="minorAscii" w:eastAsiaTheme="minorAscii" w:cstheme="minorAscii"/>
          <w:b w:val="0"/>
          <w:bCs w:val="0"/>
          <w:noProof w:val="0"/>
          <w:color w:val="auto"/>
          <w:sz w:val="20"/>
          <w:szCs w:val="20"/>
          <w:lang w:val="en-GB"/>
        </w:rPr>
        <w:t xml:space="preserve">). </w:t>
      </w:r>
      <w:r w:rsidRPr="0E185D3F" w:rsidR="6973485A">
        <w:rPr>
          <w:rFonts w:ascii="Aptos" w:hAnsi="Aptos" w:eastAsia="Aptos" w:cs="Aptos" w:asciiTheme="minorAscii" w:hAnsiTheme="minorAscii" w:eastAsiaTheme="minorAscii" w:cstheme="minorAscii"/>
          <w:b w:val="0"/>
          <w:bCs w:val="0"/>
          <w:noProof w:val="0"/>
          <w:color w:val="auto"/>
          <w:sz w:val="20"/>
          <w:szCs w:val="20"/>
          <w:lang w:val="en-GB"/>
        </w:rPr>
        <w:t>S</w:t>
      </w:r>
      <w:r w:rsidRPr="0E185D3F" w:rsidR="7675AE76">
        <w:rPr>
          <w:rFonts w:ascii="Aptos" w:hAnsi="Aptos" w:eastAsia="Aptos" w:cs="Aptos" w:asciiTheme="minorAscii" w:hAnsiTheme="minorAscii" w:eastAsiaTheme="minorAscii" w:cstheme="minorAscii"/>
          <w:b w:val="0"/>
          <w:bCs w:val="0"/>
          <w:noProof w:val="0"/>
          <w:color w:val="auto"/>
          <w:sz w:val="20"/>
          <w:szCs w:val="20"/>
          <w:lang w:val="en-GB"/>
        </w:rPr>
        <w:t>emi</w:t>
      </w:r>
      <w:r w:rsidRPr="0E185D3F" w:rsidR="4C8DA6CA">
        <w:rPr>
          <w:rFonts w:ascii="Aptos" w:hAnsi="Aptos" w:eastAsia="Aptos" w:cs="Aptos" w:asciiTheme="minorAscii" w:hAnsiTheme="minorAscii" w:eastAsiaTheme="minorAscii" w:cstheme="minorAscii"/>
          <w:b w:val="0"/>
          <w:bCs w:val="0"/>
          <w:noProof w:val="0"/>
          <w:color w:val="auto"/>
          <w:sz w:val="20"/>
          <w:szCs w:val="20"/>
          <w:lang w:val="en-GB"/>
        </w:rPr>
        <w:t xml:space="preserve"> structured</w:t>
      </w:r>
      <w:r w:rsidRPr="0E185D3F" w:rsidR="3D6F51DA">
        <w:rPr>
          <w:rFonts w:ascii="Aptos" w:hAnsi="Aptos" w:eastAsia="Aptos" w:cs="Aptos" w:asciiTheme="minorAscii" w:hAnsiTheme="minorAscii" w:eastAsiaTheme="minorAscii" w:cstheme="minorAscii"/>
          <w:b w:val="0"/>
          <w:bCs w:val="0"/>
          <w:noProof w:val="0"/>
          <w:color w:val="auto"/>
          <w:sz w:val="20"/>
          <w:szCs w:val="20"/>
          <w:lang w:val="en-GB"/>
        </w:rPr>
        <w:t xml:space="preserve"> </w:t>
      </w:r>
      <w:r w:rsidRPr="0E185D3F" w:rsidR="7672DF01">
        <w:rPr>
          <w:rFonts w:ascii="Aptos" w:hAnsi="Aptos" w:eastAsia="Aptos" w:cs="Aptos" w:asciiTheme="minorAscii" w:hAnsiTheme="minorAscii" w:eastAsiaTheme="minorAscii" w:cstheme="minorAscii"/>
          <w:b w:val="0"/>
          <w:bCs w:val="0"/>
          <w:noProof w:val="0"/>
          <w:color w:val="auto"/>
          <w:sz w:val="20"/>
          <w:szCs w:val="20"/>
          <w:lang w:val="en-GB"/>
        </w:rPr>
        <w:t>interviewing</w:t>
      </w:r>
      <w:r w:rsidRPr="0E185D3F" w:rsidR="3D6F51DA">
        <w:rPr>
          <w:rFonts w:ascii="Aptos" w:hAnsi="Aptos" w:eastAsia="Aptos" w:cs="Aptos" w:asciiTheme="minorAscii" w:hAnsiTheme="minorAscii" w:eastAsiaTheme="minorAscii" w:cstheme="minorAscii"/>
          <w:b w:val="0"/>
          <w:bCs w:val="0"/>
          <w:noProof w:val="0"/>
          <w:color w:val="auto"/>
          <w:sz w:val="20"/>
          <w:szCs w:val="20"/>
          <w:lang w:val="en-GB"/>
        </w:rPr>
        <w:t xml:space="preserve"> in primary care </w:t>
      </w:r>
      <w:r w:rsidRPr="0E185D3F" w:rsidR="60A05D23">
        <w:rPr>
          <w:rFonts w:ascii="Aptos" w:hAnsi="Aptos" w:eastAsia="Aptos" w:cs="Aptos" w:asciiTheme="minorAscii" w:hAnsiTheme="minorAscii" w:eastAsiaTheme="minorAscii" w:cstheme="minorAscii"/>
          <w:b w:val="0"/>
          <w:bCs w:val="0"/>
          <w:noProof w:val="0"/>
          <w:color w:val="auto"/>
          <w:sz w:val="20"/>
          <w:szCs w:val="20"/>
          <w:lang w:val="en-GB"/>
        </w:rPr>
        <w:t>research: a</w:t>
      </w:r>
      <w:r w:rsidRPr="0E185D3F" w:rsidR="3D6F51DA">
        <w:rPr>
          <w:rFonts w:ascii="Aptos" w:hAnsi="Aptos" w:eastAsia="Aptos" w:cs="Aptos" w:asciiTheme="minorAscii" w:hAnsiTheme="minorAscii" w:eastAsiaTheme="minorAscii" w:cstheme="minorAscii"/>
          <w:b w:val="0"/>
          <w:bCs w:val="0"/>
          <w:noProof w:val="0"/>
          <w:color w:val="auto"/>
          <w:sz w:val="20"/>
          <w:szCs w:val="20"/>
          <w:lang w:val="en-GB"/>
        </w:rPr>
        <w:t xml:space="preserve"> balance of </w:t>
      </w:r>
      <w:r w:rsidRPr="0E185D3F" w:rsidR="3D6F51DA">
        <w:rPr>
          <w:rFonts w:ascii="Aptos" w:hAnsi="Aptos" w:eastAsia="Aptos" w:cs="Aptos" w:asciiTheme="minorAscii" w:hAnsiTheme="minorAscii" w:eastAsiaTheme="minorAscii" w:cstheme="minorAscii"/>
          <w:b w:val="0"/>
          <w:bCs w:val="0"/>
          <w:i w:val="0"/>
          <w:iCs w:val="0"/>
          <w:noProof w:val="0"/>
          <w:color w:val="auto"/>
          <w:sz w:val="20"/>
          <w:szCs w:val="20"/>
          <w:lang w:val="en-GB"/>
        </w:rPr>
        <w:t>relationship</w:t>
      </w:r>
      <w:r w:rsidRPr="0E185D3F" w:rsidR="68F1DAE1">
        <w:rPr>
          <w:rFonts w:ascii="Aptos" w:hAnsi="Aptos" w:eastAsia="Aptos" w:cs="Aptos" w:asciiTheme="minorAscii" w:hAnsiTheme="minorAscii" w:eastAsiaTheme="minorAscii" w:cstheme="minorAscii"/>
          <w:b w:val="0"/>
          <w:bCs w:val="0"/>
          <w:i w:val="0"/>
          <w:iCs w:val="0"/>
          <w:noProof w:val="0"/>
          <w:color w:val="auto"/>
          <w:sz w:val="20"/>
          <w:szCs w:val="20"/>
          <w:lang w:val="en-GB"/>
        </w:rPr>
        <w:t xml:space="preserve"> and rigour.</w:t>
      </w:r>
    </w:p>
    <w:p w:rsidR="539DBF62" w:rsidP="0E185D3F" w:rsidRDefault="539DBF62" w14:paraId="6EE4FBDC" w14:textId="50D85406">
      <w:pPr>
        <w:pStyle w:val="Normal"/>
        <w:shd w:val="clear" w:color="auto" w:fill="FFFFFF" w:themeFill="background1"/>
        <w:spacing w:before="0" w:beforeAutospacing="off" w:after="0" w:afterAutospacing="off" w:line="375" w:lineRule="auto"/>
        <w:jc w:val="left"/>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pPr>
      <w:r w:rsidRPr="0E185D3F" w:rsidR="539DBF62">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PsycInfo</w:t>
      </w:r>
      <w:r w:rsidRPr="0E185D3F" w:rsidR="539DBF62">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Database Record (2026</w:t>
      </w:r>
      <w:r w:rsidRPr="0E185D3F" w:rsidR="127C367A">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Adaption</w:t>
      </w:r>
      <w:r w:rsidRPr="0E185D3F" w:rsidR="539DBF62">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w:t>
      </w:r>
      <w:r w:rsidRPr="0E185D3F" w:rsidR="7E113763">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and psychrometric</w:t>
      </w:r>
      <w:r w:rsidRPr="0E185D3F" w:rsidR="3C1BB0E5">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w:t>
      </w:r>
      <w:r w:rsidRPr="0E185D3F" w:rsidR="4737AF1B">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properties</w:t>
      </w:r>
      <w:r w:rsidRPr="0E185D3F" w:rsidR="3C1BB0E5">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of the </w:t>
      </w:r>
      <w:r w:rsidRPr="0E185D3F" w:rsidR="621D6F89">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behavioural</w:t>
      </w:r>
      <w:r w:rsidRPr="0E185D3F" w:rsidR="3C1BB0E5">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regulation in exercise questionnaire (BREQ-3) for </w:t>
      </w:r>
      <w:r w:rsidRPr="0E185D3F" w:rsidR="25100B2E">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motivation towards </w:t>
      </w:r>
      <w:r w:rsidRPr="0E185D3F" w:rsidR="525C364D">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incidental</w:t>
      </w:r>
      <w:r w:rsidRPr="0E185D3F" w:rsidR="25100B2E">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physical activity.</w:t>
      </w:r>
      <w:r w:rsidRPr="0E185D3F" w:rsidR="7E113763">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w:t>
      </w:r>
    </w:p>
    <w:p w:rsidR="33916CC9" w:rsidP="0E185D3F" w:rsidRDefault="33916CC9" w14:paraId="3058E43D" w14:textId="0EA210F1">
      <w:pPr>
        <w:pStyle w:val="Normal"/>
        <w:jc w:val="left"/>
        <w:rPr>
          <w:rFonts w:ascii="Aptos" w:hAnsi="Aptos" w:eastAsia="Aptos" w:cs="Aptos" w:asciiTheme="minorAscii" w:hAnsiTheme="minorAscii" w:eastAsiaTheme="minorAscii" w:cstheme="minorAscii"/>
          <w:b w:val="0"/>
          <w:bCs w:val="0"/>
          <w:i w:val="0"/>
          <w:iCs w:val="0"/>
          <w:noProof w:val="0"/>
          <w:color w:val="auto"/>
          <w:sz w:val="20"/>
          <w:szCs w:val="20"/>
          <w:lang w:val="en-GB"/>
        </w:rPr>
      </w:pPr>
      <w:r w:rsidRPr="0E185D3F" w:rsidR="33916CC9">
        <w:rPr>
          <w:rFonts w:ascii="Aptos" w:hAnsi="Aptos" w:eastAsia="Aptos" w:cs="Aptos" w:asciiTheme="minorAscii" w:hAnsiTheme="minorAscii" w:eastAsiaTheme="minorAscii" w:cstheme="minorAscii"/>
          <w:b w:val="0"/>
          <w:bCs w:val="0"/>
          <w:i w:val="0"/>
          <w:iCs w:val="0"/>
          <w:noProof w:val="0"/>
          <w:color w:val="auto"/>
          <w:sz w:val="20"/>
          <w:szCs w:val="20"/>
          <w:lang w:val="en-GB"/>
        </w:rPr>
        <w:t>Jowsey et al. (2021). General-purpose thematic analysis</w:t>
      </w:r>
      <w:r w:rsidRPr="0E185D3F" w:rsidR="2BBC27E4">
        <w:rPr>
          <w:rFonts w:ascii="Aptos" w:hAnsi="Aptos" w:eastAsia="Aptos" w:cs="Aptos" w:asciiTheme="minorAscii" w:hAnsiTheme="minorAscii" w:eastAsiaTheme="minorAscii" w:cstheme="minorAscii"/>
          <w:b w:val="0"/>
          <w:bCs w:val="0"/>
          <w:i w:val="0"/>
          <w:iCs w:val="0"/>
          <w:noProof w:val="0"/>
          <w:color w:val="auto"/>
          <w:sz w:val="20"/>
          <w:szCs w:val="20"/>
          <w:lang w:val="en-GB"/>
        </w:rPr>
        <w:t xml:space="preserve">: a useful qualitative method </w:t>
      </w:r>
      <w:r w:rsidRPr="0E185D3F" w:rsidR="0F6D5F42">
        <w:rPr>
          <w:rFonts w:ascii="Aptos" w:hAnsi="Aptos" w:eastAsia="Aptos" w:cs="Aptos" w:asciiTheme="minorAscii" w:hAnsiTheme="minorAscii" w:eastAsiaTheme="minorAscii" w:cstheme="minorAscii"/>
          <w:b w:val="0"/>
          <w:bCs w:val="0"/>
          <w:i w:val="0"/>
          <w:iCs w:val="0"/>
          <w:noProof w:val="0"/>
          <w:color w:val="auto"/>
          <w:sz w:val="20"/>
          <w:szCs w:val="20"/>
          <w:lang w:val="en-GB"/>
        </w:rPr>
        <w:t xml:space="preserve">for </w:t>
      </w:r>
      <w:r w:rsidRPr="0E185D3F" w:rsidR="6532AC3E">
        <w:rPr>
          <w:rFonts w:ascii="Aptos" w:hAnsi="Aptos" w:eastAsia="Aptos" w:cs="Aptos" w:asciiTheme="minorAscii" w:hAnsiTheme="minorAscii" w:eastAsiaTheme="minorAscii" w:cstheme="minorAscii"/>
          <w:b w:val="0"/>
          <w:bCs w:val="0"/>
          <w:i w:val="0"/>
          <w:iCs w:val="0"/>
          <w:noProof w:val="0"/>
          <w:color w:val="auto"/>
          <w:sz w:val="20"/>
          <w:szCs w:val="20"/>
          <w:lang w:val="en-GB"/>
        </w:rPr>
        <w:t>anaesthesia research</w:t>
      </w:r>
      <w:r w:rsidRPr="0E185D3F" w:rsidR="6FD313C2">
        <w:rPr>
          <w:rFonts w:ascii="Aptos" w:hAnsi="Aptos" w:eastAsia="Aptos" w:cs="Aptos" w:asciiTheme="minorAscii" w:hAnsiTheme="minorAscii" w:eastAsiaTheme="minorAscii" w:cstheme="minorAscii"/>
          <w:b w:val="0"/>
          <w:bCs w:val="0"/>
          <w:i w:val="0"/>
          <w:iCs w:val="0"/>
          <w:noProof w:val="0"/>
          <w:color w:val="auto"/>
          <w:sz w:val="20"/>
          <w:szCs w:val="20"/>
          <w:lang w:val="en-GB"/>
        </w:rPr>
        <w:t>.</w:t>
      </w:r>
    </w:p>
    <w:p w:rsidR="41C663B2" w:rsidP="0E185D3F" w:rsidRDefault="41C663B2" w14:paraId="00A7692B" w14:textId="2EA2AE60">
      <w:pPr>
        <w:pStyle w:val="Normal"/>
        <w:jc w:val="left"/>
        <w:rPr>
          <w:rFonts w:ascii="Aptos" w:hAnsi="Aptos" w:eastAsia="Aptos" w:cs="Aptos" w:asciiTheme="minorAscii" w:hAnsiTheme="minorAscii" w:eastAsiaTheme="minorAscii" w:cstheme="minorAscii"/>
          <w:b w:val="0"/>
          <w:bCs w:val="0"/>
          <w:i w:val="1"/>
          <w:iCs w:val="1"/>
          <w:noProof w:val="0"/>
          <w:color w:val="auto"/>
          <w:sz w:val="20"/>
          <w:szCs w:val="20"/>
          <w:lang w:val="en-GB"/>
        </w:rPr>
      </w:pPr>
      <w:r w:rsidRPr="0E185D3F" w:rsidR="41C663B2">
        <w:rPr>
          <w:rFonts w:ascii="Aptos" w:hAnsi="Aptos" w:eastAsia="Aptos" w:cs="Aptos" w:asciiTheme="minorAscii" w:hAnsiTheme="minorAscii" w:eastAsiaTheme="minorAscii" w:cstheme="minorAscii"/>
          <w:b w:val="0"/>
          <w:bCs w:val="0"/>
          <w:i w:val="0"/>
          <w:iCs w:val="0"/>
          <w:noProof w:val="0"/>
          <w:color w:val="auto"/>
          <w:sz w:val="20"/>
          <w:szCs w:val="20"/>
          <w:lang w:val="en-GB"/>
        </w:rPr>
        <w:t xml:space="preserve">Cooksey (2020). Descriptive statistics for summarising data. In Illustrating statistical procedures: </w:t>
      </w:r>
      <w:r w:rsidRPr="0E185D3F" w:rsidR="41C663B2">
        <w:rPr>
          <w:rFonts w:ascii="Aptos" w:hAnsi="Aptos" w:eastAsia="Aptos" w:cs="Aptos" w:asciiTheme="minorAscii" w:hAnsiTheme="minorAscii" w:eastAsiaTheme="minorAscii" w:cstheme="minorAscii"/>
          <w:b w:val="0"/>
          <w:bCs w:val="0"/>
          <w:i w:val="1"/>
          <w:iCs w:val="1"/>
          <w:noProof w:val="0"/>
          <w:color w:val="auto"/>
          <w:sz w:val="20"/>
          <w:szCs w:val="20"/>
          <w:lang w:val="en-GB"/>
        </w:rPr>
        <w:t>Finding meaning in quantitative data</w:t>
      </w:r>
    </w:p>
    <w:p w:rsidR="0DC3F5F2" w:rsidP="0E185D3F" w:rsidRDefault="0DC3F5F2" w14:paraId="0AF5377C" w14:textId="78A3273F">
      <w:pPr>
        <w:pStyle w:val="Normal"/>
        <w:jc w:val="left"/>
        <w:rPr>
          <w:rFonts w:ascii="Aptos" w:hAnsi="Aptos" w:eastAsia="Aptos" w:cs="Aptos" w:asciiTheme="minorAscii" w:hAnsiTheme="minorAscii" w:eastAsiaTheme="minorAscii" w:cstheme="minorAscii"/>
          <w:b w:val="0"/>
          <w:bCs w:val="0"/>
          <w:i w:val="1"/>
          <w:iCs w:val="1"/>
          <w:noProof w:val="0"/>
          <w:color w:val="auto"/>
          <w:sz w:val="20"/>
          <w:szCs w:val="20"/>
          <w:lang w:val="en-GB"/>
        </w:rPr>
      </w:pPr>
      <w:r w:rsidRPr="0E185D3F" w:rsidR="0DC3F5F2">
        <w:rPr>
          <w:rFonts w:ascii="Aptos" w:hAnsi="Aptos" w:eastAsia="Aptos" w:cs="Aptos" w:asciiTheme="minorAscii" w:hAnsiTheme="minorAscii" w:eastAsiaTheme="minorAscii" w:cstheme="minorAscii"/>
          <w:b w:val="0"/>
          <w:bCs w:val="0"/>
          <w:i w:val="0"/>
          <w:iCs w:val="0"/>
          <w:noProof w:val="0"/>
          <w:color w:val="auto"/>
          <w:sz w:val="20"/>
          <w:szCs w:val="20"/>
          <w:lang w:val="en-GB"/>
        </w:rPr>
        <w:t>NHS (2024</w:t>
      </w:r>
      <w:r w:rsidRPr="0E185D3F" w:rsidR="045BF10A">
        <w:rPr>
          <w:rFonts w:ascii="Aptos" w:hAnsi="Aptos" w:eastAsia="Aptos" w:cs="Aptos" w:asciiTheme="minorAscii" w:hAnsiTheme="minorAscii" w:eastAsiaTheme="minorAscii" w:cstheme="minorAscii"/>
          <w:b w:val="0"/>
          <w:bCs w:val="0"/>
          <w:i w:val="0"/>
          <w:iCs w:val="0"/>
          <w:noProof w:val="0"/>
          <w:color w:val="auto"/>
          <w:sz w:val="20"/>
          <w:szCs w:val="20"/>
          <w:lang w:val="en-GB"/>
        </w:rPr>
        <w:t>). Physical</w:t>
      </w:r>
      <w:r w:rsidRPr="0E185D3F" w:rsidR="0DC3F5F2">
        <w:rPr>
          <w:rFonts w:ascii="Aptos" w:hAnsi="Aptos" w:eastAsia="Aptos" w:cs="Aptos" w:asciiTheme="minorAscii" w:hAnsiTheme="minorAscii" w:eastAsiaTheme="minorAscii" w:cstheme="minorAscii"/>
          <w:b w:val="0"/>
          <w:bCs w:val="0"/>
          <w:i w:val="0"/>
          <w:iCs w:val="0"/>
          <w:noProof w:val="0"/>
          <w:color w:val="auto"/>
          <w:sz w:val="20"/>
          <w:szCs w:val="20"/>
          <w:lang w:val="en-GB"/>
        </w:rPr>
        <w:t xml:space="preserve"> activity guidelines for adults aged 19-64</w:t>
      </w:r>
      <w:r w:rsidRPr="0E185D3F" w:rsidR="16925C21">
        <w:rPr>
          <w:rFonts w:ascii="Aptos" w:hAnsi="Aptos" w:eastAsia="Aptos" w:cs="Aptos" w:asciiTheme="minorAscii" w:hAnsiTheme="minorAscii" w:eastAsiaTheme="minorAscii" w:cstheme="minorAscii"/>
          <w:b w:val="0"/>
          <w:bCs w:val="0"/>
          <w:i w:val="0"/>
          <w:iCs w:val="0"/>
          <w:noProof w:val="0"/>
          <w:color w:val="auto"/>
          <w:sz w:val="20"/>
          <w:szCs w:val="20"/>
          <w:lang w:val="en-GB"/>
        </w:rPr>
        <w:t xml:space="preserve">: Adults should do some type of physical </w:t>
      </w:r>
      <w:r w:rsidRPr="0E185D3F" w:rsidR="16925C21">
        <w:rPr>
          <w:rFonts w:ascii="Aptos" w:hAnsi="Aptos" w:eastAsia="Aptos" w:cs="Aptos" w:asciiTheme="minorAscii" w:hAnsiTheme="minorAscii" w:eastAsiaTheme="minorAscii" w:cstheme="minorAscii"/>
          <w:b w:val="0"/>
          <w:bCs w:val="0"/>
          <w:i w:val="0"/>
          <w:iCs w:val="0"/>
          <w:noProof w:val="0"/>
          <w:color w:val="auto"/>
          <w:sz w:val="20"/>
          <w:szCs w:val="20"/>
          <w:lang w:val="en-GB"/>
        </w:rPr>
        <w:t xml:space="preserve">activity every </w:t>
      </w:r>
      <w:r w:rsidRPr="0E185D3F" w:rsidR="181A4F42">
        <w:rPr>
          <w:rFonts w:ascii="Aptos" w:hAnsi="Aptos" w:eastAsia="Aptos" w:cs="Aptos" w:asciiTheme="minorAscii" w:hAnsiTheme="minorAscii" w:eastAsiaTheme="minorAscii" w:cstheme="minorAscii"/>
          <w:b w:val="0"/>
          <w:bCs w:val="0"/>
          <w:i w:val="0"/>
          <w:iCs w:val="0"/>
          <w:noProof w:val="0"/>
          <w:color w:val="auto"/>
          <w:sz w:val="20"/>
          <w:szCs w:val="20"/>
          <w:lang w:val="en-GB"/>
        </w:rPr>
        <w:t>day: Exercise</w:t>
      </w:r>
      <w:r w:rsidRPr="0E185D3F" w:rsidR="16925C21">
        <w:rPr>
          <w:rFonts w:ascii="Aptos" w:hAnsi="Aptos" w:eastAsia="Aptos" w:cs="Aptos" w:asciiTheme="minorAscii" w:hAnsiTheme="minorAscii" w:eastAsiaTheme="minorAscii" w:cstheme="minorAscii"/>
          <w:b w:val="0"/>
          <w:bCs w:val="0"/>
          <w:i w:val="1"/>
          <w:iCs w:val="1"/>
          <w:noProof w:val="0"/>
          <w:color w:val="auto"/>
          <w:sz w:val="20"/>
          <w:szCs w:val="20"/>
          <w:lang w:val="en-GB"/>
        </w:rPr>
        <w:t xml:space="preserve"> just once or twice a week can reduce the risk of heart disease or stroke.</w:t>
      </w:r>
    </w:p>
    <w:p w:rsidR="17C62E38" w:rsidP="0E185D3F" w:rsidRDefault="17C62E38" w14:paraId="34424905" w14:textId="538EDC9F">
      <w:pPr>
        <w:pStyle w:val="Normal"/>
        <w:jc w:val="left"/>
        <w:rPr>
          <w:rFonts w:ascii="Aptos" w:hAnsi="Aptos" w:eastAsia="Aptos" w:cs="Aptos" w:asciiTheme="minorAscii" w:hAnsiTheme="minorAscii" w:eastAsiaTheme="minorAscii" w:cstheme="minorAscii"/>
          <w:b w:val="0"/>
          <w:bCs w:val="0"/>
          <w:i w:val="1"/>
          <w:iCs w:val="1"/>
          <w:caps w:val="0"/>
          <w:smallCaps w:val="0"/>
          <w:noProof w:val="0"/>
          <w:color w:val="auto"/>
          <w:sz w:val="20"/>
          <w:szCs w:val="20"/>
          <w:lang w:val="en-GB"/>
        </w:rPr>
      </w:pPr>
      <w:r w:rsidRPr="0E185D3F" w:rsidR="17C62E38">
        <w:rPr>
          <w:rFonts w:ascii="Aptos" w:hAnsi="Aptos" w:eastAsia="Aptos" w:cs="Aptos" w:asciiTheme="minorAscii" w:hAnsiTheme="minorAscii" w:eastAsiaTheme="minorAscii" w:cstheme="minorAscii"/>
          <w:b w:val="0"/>
          <w:bCs w:val="0"/>
          <w:i w:val="0"/>
          <w:iCs w:val="0"/>
          <w:noProof w:val="0"/>
          <w:color w:val="auto"/>
          <w:sz w:val="20"/>
          <w:szCs w:val="20"/>
          <w:lang w:val="en-GB"/>
        </w:rPr>
        <w:t>Sports England (2026</w:t>
      </w:r>
      <w:r w:rsidRPr="0E185D3F" w:rsidR="06EC8A03">
        <w:rPr>
          <w:rFonts w:ascii="Aptos" w:hAnsi="Aptos" w:eastAsia="Aptos" w:cs="Aptos" w:asciiTheme="minorAscii" w:hAnsiTheme="minorAscii" w:eastAsiaTheme="minorAscii" w:cstheme="minorAscii"/>
          <w:b w:val="0"/>
          <w:bCs w:val="0"/>
          <w:i w:val="0"/>
          <w:iCs w:val="0"/>
          <w:noProof w:val="0"/>
          <w:color w:val="auto"/>
          <w:sz w:val="20"/>
          <w:szCs w:val="20"/>
          <w:lang w:val="en-GB"/>
        </w:rPr>
        <w:t>). England</w:t>
      </w:r>
      <w:r w:rsidRPr="0E185D3F" w:rsidR="7515F8CC">
        <w:rPr>
          <w:rFonts w:ascii="Aptos" w:hAnsi="Aptos" w:eastAsia="Aptos" w:cs="Aptos" w:asciiTheme="minorAscii" w:hAnsiTheme="minorAscii" w:eastAsiaTheme="minorAscii" w:cstheme="minorAscii"/>
          <w:b w:val="0"/>
          <w:bCs w:val="0"/>
          <w:i w:val="0"/>
          <w:iCs w:val="0"/>
          <w:noProof w:val="0"/>
          <w:color w:val="auto"/>
          <w:sz w:val="20"/>
          <w:szCs w:val="20"/>
          <w:lang w:val="en-GB"/>
        </w:rPr>
        <w:t xml:space="preserve"> is getting more active but not everyone is benefiting</w:t>
      </w:r>
      <w:r w:rsidRPr="0E185D3F" w:rsidR="1E34CCCC">
        <w:rPr>
          <w:rFonts w:ascii="Aptos" w:hAnsi="Aptos" w:eastAsia="Aptos" w:cs="Aptos" w:asciiTheme="minorAscii" w:hAnsiTheme="minorAscii" w:eastAsiaTheme="minorAscii" w:cstheme="minorAscii"/>
          <w:b w:val="0"/>
          <w:bCs w:val="0"/>
          <w:i w:val="0"/>
          <w:iCs w:val="0"/>
          <w:noProof w:val="0"/>
          <w:color w:val="auto"/>
          <w:sz w:val="20"/>
          <w:szCs w:val="20"/>
          <w:lang w:val="en-GB"/>
        </w:rPr>
        <w:t>:</w:t>
      </w:r>
      <w:r w:rsidRPr="0E185D3F" w:rsidR="1E34CCCC">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w:t>
      </w:r>
      <w:r w:rsidRPr="0E185D3F" w:rsidR="1E34CCCC">
        <w:rPr>
          <w:rFonts w:ascii="Aptos" w:hAnsi="Aptos" w:eastAsia="Aptos" w:cs="Aptos" w:asciiTheme="minorAscii" w:hAnsiTheme="minorAscii" w:eastAsiaTheme="minorAscii" w:cstheme="minorAscii"/>
          <w:b w:val="0"/>
          <w:bCs w:val="0"/>
          <w:i w:val="1"/>
          <w:iCs w:val="1"/>
          <w:caps w:val="0"/>
          <w:smallCaps w:val="0"/>
          <w:noProof w:val="0"/>
          <w:color w:val="auto"/>
          <w:sz w:val="20"/>
          <w:szCs w:val="20"/>
          <w:lang w:val="en-GB"/>
        </w:rPr>
        <w:t>Latest Active Lives data shows continued progress as focus remains on tackling inequalities and supporting those facing the greatest barriers.</w:t>
      </w:r>
    </w:p>
    <w:p w:rsidR="22387268" w:rsidP="0E185D3F" w:rsidRDefault="22387268" w14:paraId="75A7A343" w14:textId="0CD1AAD0">
      <w:pPr>
        <w:pStyle w:val="Normal"/>
        <w:jc w:val="left"/>
        <w:rPr>
          <w:rFonts w:ascii="Aptos" w:hAnsi="Aptos" w:eastAsia="Aptos" w:cs="Aptos" w:asciiTheme="minorAscii" w:hAnsiTheme="minorAscii" w:eastAsiaTheme="minorAscii" w:cstheme="minorAscii"/>
          <w:b w:val="0"/>
          <w:bCs w:val="0"/>
          <w:i w:val="1"/>
          <w:iCs w:val="1"/>
          <w:caps w:val="0"/>
          <w:smallCaps w:val="0"/>
          <w:noProof w:val="0"/>
          <w:color w:val="auto"/>
          <w:sz w:val="20"/>
          <w:szCs w:val="20"/>
          <w:lang w:val="en-GB"/>
        </w:rPr>
      </w:pPr>
      <w:r w:rsidRPr="0E185D3F" w:rsidR="22387268">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House of commons</w:t>
      </w:r>
      <w:r w:rsidRPr="0E185D3F" w:rsidR="1A293737">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 (2024). Women's and equality </w:t>
      </w:r>
      <w:r w:rsidRPr="0E185D3F" w:rsidR="1981C4FF">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 xml:space="preserve">committee: </w:t>
      </w:r>
      <w:r w:rsidRPr="0E185D3F" w:rsidR="1981C4FF">
        <w:rPr>
          <w:rFonts w:ascii="Aptos" w:hAnsi="Aptos" w:eastAsia="Aptos" w:cs="Aptos" w:asciiTheme="minorAscii" w:hAnsiTheme="minorAscii" w:eastAsiaTheme="minorAscii" w:cstheme="minorAscii"/>
          <w:b w:val="0"/>
          <w:bCs w:val="0"/>
          <w:i w:val="1"/>
          <w:iCs w:val="1"/>
          <w:caps w:val="0"/>
          <w:smallCaps w:val="0"/>
          <w:noProof w:val="0"/>
          <w:color w:val="auto"/>
          <w:sz w:val="20"/>
          <w:szCs w:val="20"/>
          <w:lang w:val="en-GB"/>
        </w:rPr>
        <w:t>Health</w:t>
      </w:r>
      <w:r w:rsidRPr="0E185D3F" w:rsidR="1981C4FF">
        <w:rPr>
          <w:rFonts w:ascii="Aptos" w:hAnsi="Aptos" w:eastAsia="Aptos" w:cs="Aptos" w:asciiTheme="minorAscii" w:hAnsiTheme="minorAscii" w:eastAsiaTheme="minorAscii" w:cstheme="minorAscii"/>
          <w:b w:val="0"/>
          <w:bCs w:val="0"/>
          <w:i w:val="1"/>
          <w:iCs w:val="1"/>
          <w:caps w:val="0"/>
          <w:smallCaps w:val="0"/>
          <w:noProof w:val="0"/>
          <w:color w:val="auto"/>
          <w:sz w:val="20"/>
          <w:szCs w:val="20"/>
          <w:lang w:val="en-GB"/>
        </w:rPr>
        <w:t xml:space="preserve"> barriers for girls and women within sports.</w:t>
      </w:r>
    </w:p>
    <w:p w:rsidR="695DB311" w:rsidP="0E185D3F" w:rsidRDefault="695DB311" w14:paraId="0E922010" w14:textId="4C8584DA">
      <w:pPr>
        <w:pStyle w:val="Normal"/>
        <w:jc w:val="left"/>
        <w:rPr>
          <w:rFonts w:ascii="Aptos" w:hAnsi="Aptos" w:eastAsia="Aptos" w:cs="Aptos" w:asciiTheme="minorAscii" w:hAnsiTheme="minorAscii" w:eastAsiaTheme="minorAscii" w:cstheme="minorAscii"/>
          <w:b w:val="0"/>
          <w:bCs w:val="0"/>
          <w:noProof w:val="0"/>
          <w:color w:val="auto"/>
          <w:sz w:val="20"/>
          <w:szCs w:val="20"/>
          <w:lang w:val="en-GB"/>
        </w:rPr>
      </w:pPr>
      <w:r w:rsidRPr="0E185D3F" w:rsidR="695DB311">
        <w:rPr>
          <w:rFonts w:ascii="Aptos" w:hAnsi="Aptos" w:eastAsia="Aptos" w:cs="Aptos" w:asciiTheme="minorAscii" w:hAnsiTheme="minorAscii" w:eastAsiaTheme="minorAscii" w:cstheme="minorAscii"/>
          <w:b w:val="0"/>
          <w:bCs w:val="0"/>
          <w:i w:val="0"/>
          <w:iCs w:val="0"/>
          <w:caps w:val="0"/>
          <w:smallCaps w:val="0"/>
          <w:noProof w:val="0"/>
          <w:color w:val="auto"/>
          <w:sz w:val="20"/>
          <w:szCs w:val="20"/>
          <w:lang w:val="en-GB"/>
        </w:rPr>
        <w:t>Teixeira et al., (2012)</w:t>
      </w:r>
      <w:r w:rsidRPr="0E185D3F" w:rsidR="5418C0D9">
        <w:rPr>
          <w:rFonts w:ascii="Aptos" w:hAnsi="Aptos" w:eastAsia="Aptos" w:cs="Aptos" w:asciiTheme="minorAscii" w:hAnsiTheme="minorAscii" w:eastAsiaTheme="minorAscii" w:cstheme="minorAscii"/>
          <w:b w:val="0"/>
          <w:bCs w:val="0"/>
          <w:noProof w:val="0"/>
          <w:color w:val="auto"/>
          <w:sz w:val="20"/>
          <w:szCs w:val="20"/>
          <w:lang w:val="en-GB"/>
        </w:rPr>
        <w:t xml:space="preserve"> Exercise, physical activity, and self-determination theory</w:t>
      </w:r>
    </w:p>
    <w:p w:rsidR="0E185D3F" w:rsidP="0E185D3F" w:rsidRDefault="0E185D3F" w14:paraId="275CC50B" w14:textId="76AB38CB">
      <w:pPr>
        <w:pStyle w:val="Normal"/>
        <w:jc w:val="left"/>
        <w:rPr>
          <w:rFonts w:ascii="Aptos" w:hAnsi="Aptos" w:eastAsia="Aptos" w:cs="Aptos" w:asciiTheme="minorAscii" w:hAnsiTheme="minorAscii" w:eastAsiaTheme="minorAscii" w:cstheme="minorAscii"/>
          <w:b w:val="0"/>
          <w:bCs w:val="0"/>
          <w:i w:val="1"/>
          <w:iCs w:val="1"/>
          <w:caps w:val="0"/>
          <w:smallCaps w:val="0"/>
          <w:noProof w:val="0"/>
          <w:color w:val="auto"/>
          <w:sz w:val="20"/>
          <w:szCs w:val="2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52970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383530"/>
    <w:rsid w:val="00219946"/>
    <w:rsid w:val="0031F084"/>
    <w:rsid w:val="005C6A14"/>
    <w:rsid w:val="0065671B"/>
    <w:rsid w:val="006E2B2E"/>
    <w:rsid w:val="00A14919"/>
    <w:rsid w:val="00A897E5"/>
    <w:rsid w:val="00EF4169"/>
    <w:rsid w:val="01093BC8"/>
    <w:rsid w:val="011EDD37"/>
    <w:rsid w:val="012EFBAE"/>
    <w:rsid w:val="01A8CC80"/>
    <w:rsid w:val="01BC82E3"/>
    <w:rsid w:val="01C20AC1"/>
    <w:rsid w:val="01E299BA"/>
    <w:rsid w:val="01EC47ED"/>
    <w:rsid w:val="02449DE3"/>
    <w:rsid w:val="02B9F572"/>
    <w:rsid w:val="02EFD04D"/>
    <w:rsid w:val="033E3E4F"/>
    <w:rsid w:val="03C887F1"/>
    <w:rsid w:val="0406CC79"/>
    <w:rsid w:val="042E74D1"/>
    <w:rsid w:val="045BF10A"/>
    <w:rsid w:val="0479E2BB"/>
    <w:rsid w:val="04A472C5"/>
    <w:rsid w:val="04CBC465"/>
    <w:rsid w:val="04CD86D7"/>
    <w:rsid w:val="04CD86D7"/>
    <w:rsid w:val="04D5AADC"/>
    <w:rsid w:val="04EBCAFB"/>
    <w:rsid w:val="050E7CD1"/>
    <w:rsid w:val="051245B9"/>
    <w:rsid w:val="051245B9"/>
    <w:rsid w:val="052EE7F6"/>
    <w:rsid w:val="053365D9"/>
    <w:rsid w:val="05593229"/>
    <w:rsid w:val="056A0A69"/>
    <w:rsid w:val="0594B051"/>
    <w:rsid w:val="05BE933F"/>
    <w:rsid w:val="05F9BC02"/>
    <w:rsid w:val="065CCA44"/>
    <w:rsid w:val="0683F26C"/>
    <w:rsid w:val="06A85A4F"/>
    <w:rsid w:val="06EC8A03"/>
    <w:rsid w:val="071BB22B"/>
    <w:rsid w:val="073362C7"/>
    <w:rsid w:val="073362C7"/>
    <w:rsid w:val="076840D6"/>
    <w:rsid w:val="076CBE91"/>
    <w:rsid w:val="078D790E"/>
    <w:rsid w:val="079DA0E2"/>
    <w:rsid w:val="081E9A0E"/>
    <w:rsid w:val="0858FD09"/>
    <w:rsid w:val="08717401"/>
    <w:rsid w:val="0871A9A4"/>
    <w:rsid w:val="0874DDE2"/>
    <w:rsid w:val="088A2E2F"/>
    <w:rsid w:val="08A88B07"/>
    <w:rsid w:val="08CE9C90"/>
    <w:rsid w:val="08E7E012"/>
    <w:rsid w:val="08E94638"/>
    <w:rsid w:val="08F22888"/>
    <w:rsid w:val="0905490C"/>
    <w:rsid w:val="0907764B"/>
    <w:rsid w:val="091A0806"/>
    <w:rsid w:val="09449A79"/>
    <w:rsid w:val="09DD9ED1"/>
    <w:rsid w:val="0A2A3F57"/>
    <w:rsid w:val="0A871E25"/>
    <w:rsid w:val="0AB55241"/>
    <w:rsid w:val="0ABD6C3F"/>
    <w:rsid w:val="0ADC7F73"/>
    <w:rsid w:val="0B076AC1"/>
    <w:rsid w:val="0B15FDB3"/>
    <w:rsid w:val="0B49AF35"/>
    <w:rsid w:val="0B644E9F"/>
    <w:rsid w:val="0B891C55"/>
    <w:rsid w:val="0BAEA9BA"/>
    <w:rsid w:val="0BBC93AF"/>
    <w:rsid w:val="0BBFE1FA"/>
    <w:rsid w:val="0BBFE1FA"/>
    <w:rsid w:val="0BC6F518"/>
    <w:rsid w:val="0BF11F55"/>
    <w:rsid w:val="0C0167D1"/>
    <w:rsid w:val="0C0CB268"/>
    <w:rsid w:val="0C42F8D5"/>
    <w:rsid w:val="0C580C41"/>
    <w:rsid w:val="0C6C4F0B"/>
    <w:rsid w:val="0CB6A162"/>
    <w:rsid w:val="0CC4631C"/>
    <w:rsid w:val="0CDAE2E1"/>
    <w:rsid w:val="0CF0DAA2"/>
    <w:rsid w:val="0D497C78"/>
    <w:rsid w:val="0DC3F5F2"/>
    <w:rsid w:val="0DD75809"/>
    <w:rsid w:val="0DDAA90B"/>
    <w:rsid w:val="0DDE12B4"/>
    <w:rsid w:val="0E185D3F"/>
    <w:rsid w:val="0E588ACB"/>
    <w:rsid w:val="0F1C3457"/>
    <w:rsid w:val="0F525378"/>
    <w:rsid w:val="0F6D5F42"/>
    <w:rsid w:val="0FE9B6CF"/>
    <w:rsid w:val="0FF46309"/>
    <w:rsid w:val="10566E71"/>
    <w:rsid w:val="10570F39"/>
    <w:rsid w:val="106F9F00"/>
    <w:rsid w:val="10AADA5A"/>
    <w:rsid w:val="10AEB4C1"/>
    <w:rsid w:val="1100166F"/>
    <w:rsid w:val="110AFA47"/>
    <w:rsid w:val="117D86D1"/>
    <w:rsid w:val="117D86D1"/>
    <w:rsid w:val="12286A5F"/>
    <w:rsid w:val="123D42D1"/>
    <w:rsid w:val="127C367A"/>
    <w:rsid w:val="127CAFC2"/>
    <w:rsid w:val="12C6385D"/>
    <w:rsid w:val="130D3195"/>
    <w:rsid w:val="13375055"/>
    <w:rsid w:val="13375055"/>
    <w:rsid w:val="134CCA41"/>
    <w:rsid w:val="137EE92C"/>
    <w:rsid w:val="139DCD7B"/>
    <w:rsid w:val="1419D6DB"/>
    <w:rsid w:val="146D1790"/>
    <w:rsid w:val="14B9F443"/>
    <w:rsid w:val="150BC1E8"/>
    <w:rsid w:val="1516FFA5"/>
    <w:rsid w:val="152C3545"/>
    <w:rsid w:val="153055D1"/>
    <w:rsid w:val="1555419B"/>
    <w:rsid w:val="157151B7"/>
    <w:rsid w:val="15721C71"/>
    <w:rsid w:val="15A94E15"/>
    <w:rsid w:val="15AFDD35"/>
    <w:rsid w:val="15AFDD35"/>
    <w:rsid w:val="15B44717"/>
    <w:rsid w:val="15C348AA"/>
    <w:rsid w:val="15D9F943"/>
    <w:rsid w:val="161E1F54"/>
    <w:rsid w:val="1632B36E"/>
    <w:rsid w:val="16857383"/>
    <w:rsid w:val="16925C21"/>
    <w:rsid w:val="1696CA00"/>
    <w:rsid w:val="16AA830B"/>
    <w:rsid w:val="16F9C425"/>
    <w:rsid w:val="170D336B"/>
    <w:rsid w:val="1740FB5D"/>
    <w:rsid w:val="1750538D"/>
    <w:rsid w:val="1788219A"/>
    <w:rsid w:val="17A7AFA7"/>
    <w:rsid w:val="17C62E38"/>
    <w:rsid w:val="181A4F42"/>
    <w:rsid w:val="18A92413"/>
    <w:rsid w:val="18B8C665"/>
    <w:rsid w:val="192CDDBC"/>
    <w:rsid w:val="19333805"/>
    <w:rsid w:val="193526B5"/>
    <w:rsid w:val="1946AC2D"/>
    <w:rsid w:val="1962C65C"/>
    <w:rsid w:val="1981C4FF"/>
    <w:rsid w:val="198A8EF4"/>
    <w:rsid w:val="1A1B3D2E"/>
    <w:rsid w:val="1A293737"/>
    <w:rsid w:val="1A36FD70"/>
    <w:rsid w:val="1A94AD24"/>
    <w:rsid w:val="1A9CB76B"/>
    <w:rsid w:val="1AC0B97E"/>
    <w:rsid w:val="1AC0B97E"/>
    <w:rsid w:val="1AEC761C"/>
    <w:rsid w:val="1AF04070"/>
    <w:rsid w:val="1AF123F9"/>
    <w:rsid w:val="1BEBB4CF"/>
    <w:rsid w:val="1C027051"/>
    <w:rsid w:val="1C749A63"/>
    <w:rsid w:val="1C955DB5"/>
    <w:rsid w:val="1CABE334"/>
    <w:rsid w:val="1CF203C1"/>
    <w:rsid w:val="1CFC6759"/>
    <w:rsid w:val="1D0DB2F6"/>
    <w:rsid w:val="1D5C71F0"/>
    <w:rsid w:val="1DD9257B"/>
    <w:rsid w:val="1DE4E1F3"/>
    <w:rsid w:val="1DE6FC52"/>
    <w:rsid w:val="1E34CCCC"/>
    <w:rsid w:val="1E96B4F9"/>
    <w:rsid w:val="1ECD1E32"/>
    <w:rsid w:val="1ECD1E32"/>
    <w:rsid w:val="1EFDEAD1"/>
    <w:rsid w:val="1F5185B3"/>
    <w:rsid w:val="1F664AE5"/>
    <w:rsid w:val="1F751639"/>
    <w:rsid w:val="1F8CBA44"/>
    <w:rsid w:val="1F9E58C8"/>
    <w:rsid w:val="1FBC89C7"/>
    <w:rsid w:val="1FD7C549"/>
    <w:rsid w:val="1FF09562"/>
    <w:rsid w:val="2003DEF0"/>
    <w:rsid w:val="20306453"/>
    <w:rsid w:val="204C2A6E"/>
    <w:rsid w:val="20B4B206"/>
    <w:rsid w:val="20FE4E4E"/>
    <w:rsid w:val="21205988"/>
    <w:rsid w:val="212DB76D"/>
    <w:rsid w:val="2153DD74"/>
    <w:rsid w:val="215C0906"/>
    <w:rsid w:val="218F90F3"/>
    <w:rsid w:val="2190EDE2"/>
    <w:rsid w:val="21E6CD6C"/>
    <w:rsid w:val="21E86384"/>
    <w:rsid w:val="21FFFDD0"/>
    <w:rsid w:val="22387268"/>
    <w:rsid w:val="22676680"/>
    <w:rsid w:val="226C5C9C"/>
    <w:rsid w:val="22A700F4"/>
    <w:rsid w:val="22A700F4"/>
    <w:rsid w:val="231776CE"/>
    <w:rsid w:val="2326B40B"/>
    <w:rsid w:val="232EE30A"/>
    <w:rsid w:val="237549FD"/>
    <w:rsid w:val="23A76B55"/>
    <w:rsid w:val="23B5F627"/>
    <w:rsid w:val="23D3831D"/>
    <w:rsid w:val="2436AA55"/>
    <w:rsid w:val="2477DADB"/>
    <w:rsid w:val="247A5AA8"/>
    <w:rsid w:val="250DFC35"/>
    <w:rsid w:val="25100B2E"/>
    <w:rsid w:val="25473762"/>
    <w:rsid w:val="25621182"/>
    <w:rsid w:val="25621182"/>
    <w:rsid w:val="25894816"/>
    <w:rsid w:val="25FAF671"/>
    <w:rsid w:val="26074733"/>
    <w:rsid w:val="262F9F9B"/>
    <w:rsid w:val="2655A4A6"/>
    <w:rsid w:val="26714973"/>
    <w:rsid w:val="2690CCF5"/>
    <w:rsid w:val="26A6D5C6"/>
    <w:rsid w:val="26DD3AE1"/>
    <w:rsid w:val="26F44EEA"/>
    <w:rsid w:val="271AC4F5"/>
    <w:rsid w:val="271F6EBE"/>
    <w:rsid w:val="273972D1"/>
    <w:rsid w:val="2745452A"/>
    <w:rsid w:val="276BB95E"/>
    <w:rsid w:val="2784935D"/>
    <w:rsid w:val="27C0892D"/>
    <w:rsid w:val="27C1E5BB"/>
    <w:rsid w:val="27CBA3D9"/>
    <w:rsid w:val="2824F453"/>
    <w:rsid w:val="2860667B"/>
    <w:rsid w:val="28AD5AD5"/>
    <w:rsid w:val="290FD3A6"/>
    <w:rsid w:val="291AE85A"/>
    <w:rsid w:val="296B8C0D"/>
    <w:rsid w:val="297CA6FF"/>
    <w:rsid w:val="297DA3FD"/>
    <w:rsid w:val="2991BC3B"/>
    <w:rsid w:val="29C40657"/>
    <w:rsid w:val="29D69EA2"/>
    <w:rsid w:val="2A0D2347"/>
    <w:rsid w:val="2A12151A"/>
    <w:rsid w:val="2A16B669"/>
    <w:rsid w:val="2A25E895"/>
    <w:rsid w:val="2A3EFBA9"/>
    <w:rsid w:val="2A7F2DE9"/>
    <w:rsid w:val="2A7F2DE9"/>
    <w:rsid w:val="2AA0036B"/>
    <w:rsid w:val="2AA408AE"/>
    <w:rsid w:val="2B5EDF96"/>
    <w:rsid w:val="2B91D022"/>
    <w:rsid w:val="2B9BF03A"/>
    <w:rsid w:val="2B9CACF2"/>
    <w:rsid w:val="2BBC27E4"/>
    <w:rsid w:val="2BE457FD"/>
    <w:rsid w:val="2C0F9592"/>
    <w:rsid w:val="2C39D33F"/>
    <w:rsid w:val="2C657D39"/>
    <w:rsid w:val="2C6AE64A"/>
    <w:rsid w:val="2C6AE64A"/>
    <w:rsid w:val="2C770D68"/>
    <w:rsid w:val="2CE2B870"/>
    <w:rsid w:val="2CE2B870"/>
    <w:rsid w:val="2CED8179"/>
    <w:rsid w:val="2D2D81C0"/>
    <w:rsid w:val="2D53BD5D"/>
    <w:rsid w:val="2DC2ED28"/>
    <w:rsid w:val="2DD2E885"/>
    <w:rsid w:val="2DDE40F8"/>
    <w:rsid w:val="2E1DDAF8"/>
    <w:rsid w:val="2E2B65F0"/>
    <w:rsid w:val="2E69264F"/>
    <w:rsid w:val="2EADC114"/>
    <w:rsid w:val="2ED3CA8D"/>
    <w:rsid w:val="2F41C8E5"/>
    <w:rsid w:val="2F46ACDF"/>
    <w:rsid w:val="2F9155F7"/>
    <w:rsid w:val="2F9EE860"/>
    <w:rsid w:val="2FFC18AB"/>
    <w:rsid w:val="301E6C3F"/>
    <w:rsid w:val="30816406"/>
    <w:rsid w:val="30881AC1"/>
    <w:rsid w:val="30881AC1"/>
    <w:rsid w:val="308F7283"/>
    <w:rsid w:val="30A60BDB"/>
    <w:rsid w:val="30A6F9CA"/>
    <w:rsid w:val="30C742F8"/>
    <w:rsid w:val="30EE7FC5"/>
    <w:rsid w:val="3115D5D4"/>
    <w:rsid w:val="31841A71"/>
    <w:rsid w:val="31CD8E04"/>
    <w:rsid w:val="31E08B90"/>
    <w:rsid w:val="31F16B03"/>
    <w:rsid w:val="3222A73A"/>
    <w:rsid w:val="3222A73A"/>
    <w:rsid w:val="32251C2D"/>
    <w:rsid w:val="326212D8"/>
    <w:rsid w:val="32B2796F"/>
    <w:rsid w:val="32D59A94"/>
    <w:rsid w:val="32D59A94"/>
    <w:rsid w:val="32F4ECEF"/>
    <w:rsid w:val="330530F8"/>
    <w:rsid w:val="3305C27E"/>
    <w:rsid w:val="333997A3"/>
    <w:rsid w:val="333997A3"/>
    <w:rsid w:val="336400DA"/>
    <w:rsid w:val="337C8E8C"/>
    <w:rsid w:val="33916CC9"/>
    <w:rsid w:val="345576BD"/>
    <w:rsid w:val="346C0F6E"/>
    <w:rsid w:val="347C8696"/>
    <w:rsid w:val="34DD77B6"/>
    <w:rsid w:val="34E759A4"/>
    <w:rsid w:val="35BB0864"/>
    <w:rsid w:val="35EB1F2D"/>
    <w:rsid w:val="35FFF3F1"/>
    <w:rsid w:val="36369EF8"/>
    <w:rsid w:val="36374C28"/>
    <w:rsid w:val="367E17FD"/>
    <w:rsid w:val="36CB7189"/>
    <w:rsid w:val="36D13AF2"/>
    <w:rsid w:val="373A3FB1"/>
    <w:rsid w:val="37434364"/>
    <w:rsid w:val="379E7613"/>
    <w:rsid w:val="37A2DE01"/>
    <w:rsid w:val="37A7E141"/>
    <w:rsid w:val="37CABAC5"/>
    <w:rsid w:val="37DF549F"/>
    <w:rsid w:val="3828E426"/>
    <w:rsid w:val="386FFC6A"/>
    <w:rsid w:val="38AA5A3F"/>
    <w:rsid w:val="38B7DC50"/>
    <w:rsid w:val="38BB302A"/>
    <w:rsid w:val="395CD0F0"/>
    <w:rsid w:val="39755892"/>
    <w:rsid w:val="397E8B7B"/>
    <w:rsid w:val="3991D8A7"/>
    <w:rsid w:val="399ED63E"/>
    <w:rsid w:val="3A1EA0BA"/>
    <w:rsid w:val="3A205681"/>
    <w:rsid w:val="3A8CF904"/>
    <w:rsid w:val="3A9357A3"/>
    <w:rsid w:val="3A98F1F4"/>
    <w:rsid w:val="3AD74829"/>
    <w:rsid w:val="3AF1A6AD"/>
    <w:rsid w:val="3B4D73F2"/>
    <w:rsid w:val="3B56DA8E"/>
    <w:rsid w:val="3B8F5976"/>
    <w:rsid w:val="3BDB78C5"/>
    <w:rsid w:val="3BFA0E0C"/>
    <w:rsid w:val="3BFA0E0C"/>
    <w:rsid w:val="3C17A8E2"/>
    <w:rsid w:val="3C1BB0E5"/>
    <w:rsid w:val="3C265E46"/>
    <w:rsid w:val="3C424E78"/>
    <w:rsid w:val="3C4CEB5C"/>
    <w:rsid w:val="3C73FBA9"/>
    <w:rsid w:val="3CAB0DB8"/>
    <w:rsid w:val="3CD53E46"/>
    <w:rsid w:val="3CD8BDF2"/>
    <w:rsid w:val="3CF0F32D"/>
    <w:rsid w:val="3D5C42CC"/>
    <w:rsid w:val="3D6F51DA"/>
    <w:rsid w:val="3D754DE4"/>
    <w:rsid w:val="3E1E53DB"/>
    <w:rsid w:val="3E78E165"/>
    <w:rsid w:val="3E8EBA96"/>
    <w:rsid w:val="3F0D8D13"/>
    <w:rsid w:val="3F0FAD20"/>
    <w:rsid w:val="3F3ABB27"/>
    <w:rsid w:val="3FB4B902"/>
    <w:rsid w:val="401780FB"/>
    <w:rsid w:val="404600A5"/>
    <w:rsid w:val="408F66E2"/>
    <w:rsid w:val="41296C1C"/>
    <w:rsid w:val="4184010D"/>
    <w:rsid w:val="41C663B2"/>
    <w:rsid w:val="4223368D"/>
    <w:rsid w:val="4227681B"/>
    <w:rsid w:val="4245A8FF"/>
    <w:rsid w:val="425959CB"/>
    <w:rsid w:val="425CABD9"/>
    <w:rsid w:val="4290C512"/>
    <w:rsid w:val="42A3C251"/>
    <w:rsid w:val="42B9B865"/>
    <w:rsid w:val="42C79A29"/>
    <w:rsid w:val="42C9CA07"/>
    <w:rsid w:val="42D25A7B"/>
    <w:rsid w:val="42F9263D"/>
    <w:rsid w:val="42FF6A19"/>
    <w:rsid w:val="431ED468"/>
    <w:rsid w:val="438E1B09"/>
    <w:rsid w:val="43938BC0"/>
    <w:rsid w:val="43A60C1B"/>
    <w:rsid w:val="43FD7222"/>
    <w:rsid w:val="43FD7222"/>
    <w:rsid w:val="44028296"/>
    <w:rsid w:val="44584487"/>
    <w:rsid w:val="44610E49"/>
    <w:rsid w:val="4489C2AD"/>
    <w:rsid w:val="4493D63F"/>
    <w:rsid w:val="44AE31EB"/>
    <w:rsid w:val="44B1B7A9"/>
    <w:rsid w:val="453AC36C"/>
    <w:rsid w:val="455E8105"/>
    <w:rsid w:val="45BB9BFB"/>
    <w:rsid w:val="45F8B793"/>
    <w:rsid w:val="460A4487"/>
    <w:rsid w:val="463B0704"/>
    <w:rsid w:val="464475EC"/>
    <w:rsid w:val="4665DAA5"/>
    <w:rsid w:val="467FC29C"/>
    <w:rsid w:val="46AF90CE"/>
    <w:rsid w:val="46C27088"/>
    <w:rsid w:val="46F6AD0C"/>
    <w:rsid w:val="46F8C02E"/>
    <w:rsid w:val="471B744C"/>
    <w:rsid w:val="473529FF"/>
    <w:rsid w:val="4737AF1B"/>
    <w:rsid w:val="475A9A30"/>
    <w:rsid w:val="4789B6FD"/>
    <w:rsid w:val="478D9F87"/>
    <w:rsid w:val="47DA739D"/>
    <w:rsid w:val="482C4E93"/>
    <w:rsid w:val="482C4E93"/>
    <w:rsid w:val="48589043"/>
    <w:rsid w:val="487CF645"/>
    <w:rsid w:val="4896BE62"/>
    <w:rsid w:val="4901C994"/>
    <w:rsid w:val="4931E64E"/>
    <w:rsid w:val="4944DF7D"/>
    <w:rsid w:val="4949D295"/>
    <w:rsid w:val="49A9BB21"/>
    <w:rsid w:val="49CA4296"/>
    <w:rsid w:val="4A141678"/>
    <w:rsid w:val="4A1EAAF7"/>
    <w:rsid w:val="4A29D6E7"/>
    <w:rsid w:val="4A492EDF"/>
    <w:rsid w:val="4A5F4DAC"/>
    <w:rsid w:val="4A6F6536"/>
    <w:rsid w:val="4A6F6536"/>
    <w:rsid w:val="4AA2DBDC"/>
    <w:rsid w:val="4AB00D11"/>
    <w:rsid w:val="4ACEB104"/>
    <w:rsid w:val="4ADE5AC6"/>
    <w:rsid w:val="4AF6B9FE"/>
    <w:rsid w:val="4B0A1472"/>
    <w:rsid w:val="4B431531"/>
    <w:rsid w:val="4B8E0D12"/>
    <w:rsid w:val="4BAD698A"/>
    <w:rsid w:val="4BB32D8E"/>
    <w:rsid w:val="4BBA252B"/>
    <w:rsid w:val="4BE73CC3"/>
    <w:rsid w:val="4C56AFB5"/>
    <w:rsid w:val="4C874184"/>
    <w:rsid w:val="4C8DA6CA"/>
    <w:rsid w:val="4CAA3C87"/>
    <w:rsid w:val="4CBA845E"/>
    <w:rsid w:val="4CBA845E"/>
    <w:rsid w:val="4CE8110A"/>
    <w:rsid w:val="4D06EDBF"/>
    <w:rsid w:val="4D3AD8B9"/>
    <w:rsid w:val="4D70114E"/>
    <w:rsid w:val="4D71C414"/>
    <w:rsid w:val="4D76E9E7"/>
    <w:rsid w:val="4D79A01E"/>
    <w:rsid w:val="4D88F5B9"/>
    <w:rsid w:val="4D931BBD"/>
    <w:rsid w:val="4DAFA457"/>
    <w:rsid w:val="4DC017BE"/>
    <w:rsid w:val="4DF2B1E9"/>
    <w:rsid w:val="4E03CAE2"/>
    <w:rsid w:val="4E04DC8B"/>
    <w:rsid w:val="4E3855B6"/>
    <w:rsid w:val="4EA15C0E"/>
    <w:rsid w:val="4EC96B3B"/>
    <w:rsid w:val="4ED0B1AB"/>
    <w:rsid w:val="4ED24B48"/>
    <w:rsid w:val="4EE584A7"/>
    <w:rsid w:val="4F14F0C4"/>
    <w:rsid w:val="4F46C44D"/>
    <w:rsid w:val="4FA098AF"/>
    <w:rsid w:val="4FAE214B"/>
    <w:rsid w:val="4FB8D829"/>
    <w:rsid w:val="4FE787D8"/>
    <w:rsid w:val="5005AB41"/>
    <w:rsid w:val="50160572"/>
    <w:rsid w:val="502637C3"/>
    <w:rsid w:val="508AA940"/>
    <w:rsid w:val="50ACEF85"/>
    <w:rsid w:val="50BFBB54"/>
    <w:rsid w:val="50C5DF02"/>
    <w:rsid w:val="50CA9BF8"/>
    <w:rsid w:val="50F7E003"/>
    <w:rsid w:val="511FF642"/>
    <w:rsid w:val="511FF642"/>
    <w:rsid w:val="513D7AA3"/>
    <w:rsid w:val="514206E5"/>
    <w:rsid w:val="51522FF0"/>
    <w:rsid w:val="517F64FC"/>
    <w:rsid w:val="519F09A0"/>
    <w:rsid w:val="51A3F317"/>
    <w:rsid w:val="51B4C34C"/>
    <w:rsid w:val="51C8A1A4"/>
    <w:rsid w:val="52597109"/>
    <w:rsid w:val="525C364D"/>
    <w:rsid w:val="527335C7"/>
    <w:rsid w:val="52CED229"/>
    <w:rsid w:val="52CF024D"/>
    <w:rsid w:val="52E6B6D0"/>
    <w:rsid w:val="53163EF2"/>
    <w:rsid w:val="532ADCEB"/>
    <w:rsid w:val="53378B36"/>
    <w:rsid w:val="536D3C75"/>
    <w:rsid w:val="53900564"/>
    <w:rsid w:val="539DBF62"/>
    <w:rsid w:val="53A25E67"/>
    <w:rsid w:val="53A25E67"/>
    <w:rsid w:val="54006C27"/>
    <w:rsid w:val="5412372E"/>
    <w:rsid w:val="5418C0D9"/>
    <w:rsid w:val="543EDBA5"/>
    <w:rsid w:val="544E60E0"/>
    <w:rsid w:val="54A0AB49"/>
    <w:rsid w:val="54B37A1D"/>
    <w:rsid w:val="54DF8687"/>
    <w:rsid w:val="550050DD"/>
    <w:rsid w:val="5513CE3C"/>
    <w:rsid w:val="5520D737"/>
    <w:rsid w:val="5537269B"/>
    <w:rsid w:val="5550FCF9"/>
    <w:rsid w:val="55664C56"/>
    <w:rsid w:val="55BEBA5A"/>
    <w:rsid w:val="55C21936"/>
    <w:rsid w:val="55ECDB1B"/>
    <w:rsid w:val="56B49667"/>
    <w:rsid w:val="56C2B7DC"/>
    <w:rsid w:val="56C2B7DC"/>
    <w:rsid w:val="571F7CC9"/>
    <w:rsid w:val="574F2AD0"/>
    <w:rsid w:val="5770A8B5"/>
    <w:rsid w:val="57D0E4CB"/>
    <w:rsid w:val="57DB7646"/>
    <w:rsid w:val="58183358"/>
    <w:rsid w:val="58506665"/>
    <w:rsid w:val="585605DF"/>
    <w:rsid w:val="58563345"/>
    <w:rsid w:val="585AFE34"/>
    <w:rsid w:val="585ED5B4"/>
    <w:rsid w:val="588A816F"/>
    <w:rsid w:val="58B02373"/>
    <w:rsid w:val="58D3220A"/>
    <w:rsid w:val="58E82684"/>
    <w:rsid w:val="598D9E5A"/>
    <w:rsid w:val="5990BCA8"/>
    <w:rsid w:val="599FEC11"/>
    <w:rsid w:val="59BAF4AC"/>
    <w:rsid w:val="59BAF4AC"/>
    <w:rsid w:val="59F2D6D9"/>
    <w:rsid w:val="5A13585A"/>
    <w:rsid w:val="5A821E9F"/>
    <w:rsid w:val="5A821E9F"/>
    <w:rsid w:val="5A9F767C"/>
    <w:rsid w:val="5AAB7531"/>
    <w:rsid w:val="5AAB7531"/>
    <w:rsid w:val="5AB9885B"/>
    <w:rsid w:val="5B3338B8"/>
    <w:rsid w:val="5B6C6EC1"/>
    <w:rsid w:val="5B70EB79"/>
    <w:rsid w:val="5B8B7A43"/>
    <w:rsid w:val="5BD71AC5"/>
    <w:rsid w:val="5BF593AC"/>
    <w:rsid w:val="5C3EA97E"/>
    <w:rsid w:val="5C4F1032"/>
    <w:rsid w:val="5C560405"/>
    <w:rsid w:val="5C56AD97"/>
    <w:rsid w:val="5C6CAF90"/>
    <w:rsid w:val="5C77AA2C"/>
    <w:rsid w:val="5C7CDCE8"/>
    <w:rsid w:val="5C9E94E0"/>
    <w:rsid w:val="5C9E94E0"/>
    <w:rsid w:val="5CE58BAB"/>
    <w:rsid w:val="5CF036ED"/>
    <w:rsid w:val="5D36B794"/>
    <w:rsid w:val="5D3A8409"/>
    <w:rsid w:val="5D6F0759"/>
    <w:rsid w:val="5D6FC8E3"/>
    <w:rsid w:val="5D7EB8BB"/>
    <w:rsid w:val="5D9C0BC0"/>
    <w:rsid w:val="5DA04A28"/>
    <w:rsid w:val="5DC15071"/>
    <w:rsid w:val="5E088CC6"/>
    <w:rsid w:val="5E4A6345"/>
    <w:rsid w:val="5E5FC1DF"/>
    <w:rsid w:val="5E6B03EB"/>
    <w:rsid w:val="5E9B7FF4"/>
    <w:rsid w:val="5EA45D5A"/>
    <w:rsid w:val="5EAB79EB"/>
    <w:rsid w:val="5EC5B228"/>
    <w:rsid w:val="5ECFD730"/>
    <w:rsid w:val="5F051469"/>
    <w:rsid w:val="5F13B5B7"/>
    <w:rsid w:val="5F1D6189"/>
    <w:rsid w:val="5F55A2BE"/>
    <w:rsid w:val="5F581224"/>
    <w:rsid w:val="5F7EB1F5"/>
    <w:rsid w:val="5F81B12B"/>
    <w:rsid w:val="5FADA32D"/>
    <w:rsid w:val="5FCF0F7B"/>
    <w:rsid w:val="5FDD654A"/>
    <w:rsid w:val="602FBC51"/>
    <w:rsid w:val="603EE689"/>
    <w:rsid w:val="606850F0"/>
    <w:rsid w:val="60995656"/>
    <w:rsid w:val="60A05D23"/>
    <w:rsid w:val="6102152C"/>
    <w:rsid w:val="61095F38"/>
    <w:rsid w:val="612D2684"/>
    <w:rsid w:val="6189605C"/>
    <w:rsid w:val="61D148CC"/>
    <w:rsid w:val="61DF0C58"/>
    <w:rsid w:val="621D6F89"/>
    <w:rsid w:val="6220DEEF"/>
    <w:rsid w:val="622F5022"/>
    <w:rsid w:val="623A4F19"/>
    <w:rsid w:val="62684ECE"/>
    <w:rsid w:val="6275F63A"/>
    <w:rsid w:val="63962DB4"/>
    <w:rsid w:val="63B5F263"/>
    <w:rsid w:val="63E2949B"/>
    <w:rsid w:val="64010B0E"/>
    <w:rsid w:val="643B8780"/>
    <w:rsid w:val="645435B4"/>
    <w:rsid w:val="646AFCAB"/>
    <w:rsid w:val="648D363A"/>
    <w:rsid w:val="64971781"/>
    <w:rsid w:val="64C4B984"/>
    <w:rsid w:val="64FF7732"/>
    <w:rsid w:val="6516984D"/>
    <w:rsid w:val="6532AC3E"/>
    <w:rsid w:val="654B3B9D"/>
    <w:rsid w:val="6582C01C"/>
    <w:rsid w:val="658D2828"/>
    <w:rsid w:val="659BF0AA"/>
    <w:rsid w:val="65A994F0"/>
    <w:rsid w:val="65B6C1AD"/>
    <w:rsid w:val="65BBE36A"/>
    <w:rsid w:val="65BC7FB9"/>
    <w:rsid w:val="65E23CE7"/>
    <w:rsid w:val="65E23CE7"/>
    <w:rsid w:val="661FA628"/>
    <w:rsid w:val="664407F7"/>
    <w:rsid w:val="66676ECB"/>
    <w:rsid w:val="66AE972A"/>
    <w:rsid w:val="66D758E8"/>
    <w:rsid w:val="66E57967"/>
    <w:rsid w:val="670ED1C0"/>
    <w:rsid w:val="670ED1C0"/>
    <w:rsid w:val="673D2B81"/>
    <w:rsid w:val="673E6D30"/>
    <w:rsid w:val="675686CB"/>
    <w:rsid w:val="6757C2BA"/>
    <w:rsid w:val="6781415E"/>
    <w:rsid w:val="67CD50AB"/>
    <w:rsid w:val="67EF2F35"/>
    <w:rsid w:val="67EFC01F"/>
    <w:rsid w:val="68315D82"/>
    <w:rsid w:val="68553224"/>
    <w:rsid w:val="68F1DAE1"/>
    <w:rsid w:val="690B9435"/>
    <w:rsid w:val="695DB311"/>
    <w:rsid w:val="6973485A"/>
    <w:rsid w:val="698F28F6"/>
    <w:rsid w:val="69BBBCF4"/>
    <w:rsid w:val="69E76EC5"/>
    <w:rsid w:val="6A16B2CA"/>
    <w:rsid w:val="6A282335"/>
    <w:rsid w:val="6A3F11BE"/>
    <w:rsid w:val="6A9E01F6"/>
    <w:rsid w:val="6AE6A791"/>
    <w:rsid w:val="6AF813D4"/>
    <w:rsid w:val="6B007B8E"/>
    <w:rsid w:val="6B7C0F26"/>
    <w:rsid w:val="6B8A6671"/>
    <w:rsid w:val="6B966089"/>
    <w:rsid w:val="6BB570DB"/>
    <w:rsid w:val="6BC81BF1"/>
    <w:rsid w:val="6BD92837"/>
    <w:rsid w:val="6C04D0B0"/>
    <w:rsid w:val="6C372AF0"/>
    <w:rsid w:val="6C58D8D1"/>
    <w:rsid w:val="6C84D4E8"/>
    <w:rsid w:val="6CA97B8B"/>
    <w:rsid w:val="6CF944C4"/>
    <w:rsid w:val="6D465C92"/>
    <w:rsid w:val="6D465C92"/>
    <w:rsid w:val="6D6825B9"/>
    <w:rsid w:val="6E0CA5E9"/>
    <w:rsid w:val="6E283C81"/>
    <w:rsid w:val="6E5F8F05"/>
    <w:rsid w:val="6E84D083"/>
    <w:rsid w:val="6E8D4715"/>
    <w:rsid w:val="6EB4D279"/>
    <w:rsid w:val="6ED22CD1"/>
    <w:rsid w:val="6EFEE26F"/>
    <w:rsid w:val="6F048D2F"/>
    <w:rsid w:val="6F0CF3A2"/>
    <w:rsid w:val="6F2EF295"/>
    <w:rsid w:val="6FD313C2"/>
    <w:rsid w:val="7010384A"/>
    <w:rsid w:val="7043624D"/>
    <w:rsid w:val="708AC687"/>
    <w:rsid w:val="708AC687"/>
    <w:rsid w:val="708E7E11"/>
    <w:rsid w:val="70AC20A9"/>
    <w:rsid w:val="70B90AD2"/>
    <w:rsid w:val="70C578E5"/>
    <w:rsid w:val="71353399"/>
    <w:rsid w:val="716302A6"/>
    <w:rsid w:val="71A263E5"/>
    <w:rsid w:val="71B04508"/>
    <w:rsid w:val="71B04508"/>
    <w:rsid w:val="71D3CFD3"/>
    <w:rsid w:val="71D3F0C5"/>
    <w:rsid w:val="72084B37"/>
    <w:rsid w:val="7219A04C"/>
    <w:rsid w:val="72270F50"/>
    <w:rsid w:val="72356B25"/>
    <w:rsid w:val="7281112E"/>
    <w:rsid w:val="7296A4E4"/>
    <w:rsid w:val="7296B427"/>
    <w:rsid w:val="732221CA"/>
    <w:rsid w:val="735150F5"/>
    <w:rsid w:val="7363B29F"/>
    <w:rsid w:val="73788442"/>
    <w:rsid w:val="73B65928"/>
    <w:rsid w:val="73BBD1F3"/>
    <w:rsid w:val="73E541DE"/>
    <w:rsid w:val="74064A25"/>
    <w:rsid w:val="74073739"/>
    <w:rsid w:val="74292DC3"/>
    <w:rsid w:val="7447CBA0"/>
    <w:rsid w:val="74516DA5"/>
    <w:rsid w:val="747B5B1B"/>
    <w:rsid w:val="74B0DB47"/>
    <w:rsid w:val="7515F8CC"/>
    <w:rsid w:val="751E2B76"/>
    <w:rsid w:val="752CA114"/>
    <w:rsid w:val="7561B9F2"/>
    <w:rsid w:val="7592E116"/>
    <w:rsid w:val="7598D73E"/>
    <w:rsid w:val="75C79A8E"/>
    <w:rsid w:val="75C7D4CD"/>
    <w:rsid w:val="75E62E7C"/>
    <w:rsid w:val="75F815EB"/>
    <w:rsid w:val="7667318E"/>
    <w:rsid w:val="7672DF01"/>
    <w:rsid w:val="7675AE76"/>
    <w:rsid w:val="76CA1500"/>
    <w:rsid w:val="76D6288E"/>
    <w:rsid w:val="7733B581"/>
    <w:rsid w:val="7752B1D9"/>
    <w:rsid w:val="77E5EF06"/>
    <w:rsid w:val="785A4824"/>
    <w:rsid w:val="78A64E97"/>
    <w:rsid w:val="78AC30A2"/>
    <w:rsid w:val="78FE7F54"/>
    <w:rsid w:val="7962D043"/>
    <w:rsid w:val="797AFCB5"/>
    <w:rsid w:val="79D33153"/>
    <w:rsid w:val="79F2DA14"/>
    <w:rsid w:val="7A383530"/>
    <w:rsid w:val="7A57DBAF"/>
    <w:rsid w:val="7A7A1B33"/>
    <w:rsid w:val="7A8FB2CE"/>
    <w:rsid w:val="7AC23A51"/>
    <w:rsid w:val="7AF5A12A"/>
    <w:rsid w:val="7AFCDD32"/>
    <w:rsid w:val="7BD5CAB6"/>
    <w:rsid w:val="7BDCED9D"/>
    <w:rsid w:val="7BEACA79"/>
    <w:rsid w:val="7BF75304"/>
    <w:rsid w:val="7C01B307"/>
    <w:rsid w:val="7C1419A5"/>
    <w:rsid w:val="7C387250"/>
    <w:rsid w:val="7C6D3556"/>
    <w:rsid w:val="7CFCF9EB"/>
    <w:rsid w:val="7D13B08C"/>
    <w:rsid w:val="7D1A1C54"/>
    <w:rsid w:val="7D77C4A0"/>
    <w:rsid w:val="7D77C4A0"/>
    <w:rsid w:val="7D8C31F1"/>
    <w:rsid w:val="7D9F24C1"/>
    <w:rsid w:val="7DB8A7BE"/>
    <w:rsid w:val="7E0E63F2"/>
    <w:rsid w:val="7E113763"/>
    <w:rsid w:val="7E43460F"/>
    <w:rsid w:val="7EAE4AFE"/>
    <w:rsid w:val="7EB01F99"/>
    <w:rsid w:val="7ED049AF"/>
    <w:rsid w:val="7ED468C1"/>
    <w:rsid w:val="7EDB3A87"/>
    <w:rsid w:val="7F402E47"/>
    <w:rsid w:val="7F4F154D"/>
    <w:rsid w:val="7FA0E04A"/>
    <w:rsid w:val="7FA3DBE5"/>
    <w:rsid w:val="7FA50E08"/>
    <w:rsid w:val="7FC7C0F4"/>
    <w:rsid w:val="7FF880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DD680"/>
  <w15:chartTrackingRefBased/>
  <w15:docId w15:val="{ABC6AEBB-9C53-466D-B127-9772995151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E185D3F"/>
    <w:pPr>
      <w:spacing/>
      <w:ind w:left="720"/>
      <w:contextualSpacing/>
    </w:pPr>
  </w:style>
  <w:style w:type="character" w:styleId="Hyperlink">
    <w:uiPriority w:val="99"/>
    <w:name w:val="Hyperlink"/>
    <w:basedOn w:val="DefaultParagraphFont"/>
    <w:unhideWhenUsed/>
    <w:rsid w:val="0E185D3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hatgpt.com/" TargetMode="External" Id="R1b8343c2ae8449e3" /><Relationship Type="http://schemas.openxmlformats.org/officeDocument/2006/relationships/hyperlink" Target="https://chatgpt.com/" TargetMode="External" Id="Rb28962f79f1d41b6" /><Relationship Type="http://schemas.openxmlformats.org/officeDocument/2006/relationships/hyperlink" Target="https://chatgpt.com/" TargetMode="External" Id="Rdb0b7fb319e648ca" /><Relationship Type="http://schemas.openxmlformats.org/officeDocument/2006/relationships/numbering" Target="/word/numbering.xml" Id="R47bd98aa54f047d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Rhianna Poole (2403752)</dc:creator>
  <keywords/>
  <dc:description/>
  <lastModifiedBy>Rhianna Poole (2403752)</lastModifiedBy>
  <revision>2</revision>
  <dcterms:created xsi:type="dcterms:W3CDTF">2026-10-19T17:35:25.6329078Z</dcterms:created>
  <dcterms:modified xsi:type="dcterms:W3CDTF">2026-10-23T10:12:52.9518208Z</dcterms:modified>
</coreProperties>
</file>