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46B5EB8" w14:textId="36A8CCE9" w:rsidR="00306746" w:rsidRPr="00B15B0E" w:rsidRDefault="00E63ED9" w:rsidP="00B15B0E">
      <w:pPr>
        <w:tabs>
          <w:tab w:val="left" w:pos="1995"/>
        </w:tabs>
        <w:jc w:val="center"/>
        <w:rPr>
          <w:b/>
          <w:bCs/>
          <w:sz w:val="40"/>
          <w:szCs w:val="40"/>
          <w:u w:val="single"/>
        </w:rPr>
      </w:pPr>
      <w:r w:rsidRPr="00B15B0E">
        <w:rPr>
          <w:b/>
          <w:bCs/>
          <w:sz w:val="40"/>
          <w:szCs w:val="40"/>
          <w:u w:val="single"/>
        </w:rPr>
        <w:t>Example Vlogs</w:t>
      </w:r>
    </w:p>
    <w:p w14:paraId="4E6E1576" w14:textId="4AD81347" w:rsidR="00B15B0E" w:rsidRDefault="0060521E" w:rsidP="00B15B0E">
      <w:pPr>
        <w:tabs>
          <w:tab w:val="left" w:pos="1995"/>
        </w:tabs>
      </w:pPr>
      <w:r>
        <w:t>Below is a sample of different styles of VLOG</w:t>
      </w:r>
      <w:r w:rsidR="000B575C">
        <w:t xml:space="preserve"> (using </w:t>
      </w:r>
      <w:proofErr w:type="gramStart"/>
      <w:r w:rsidR="000B575C">
        <w:t>Clean</w:t>
      </w:r>
      <w:proofErr w:type="gramEnd"/>
      <w:r w:rsidR="000B575C">
        <w:t xml:space="preserve"> air as an example – but yours could be about any</w:t>
      </w:r>
      <w:r w:rsidR="005C59ED">
        <w:t xml:space="preserve"> related topic</w:t>
      </w:r>
      <w:r w:rsidR="000B575C">
        <w:t>)</w:t>
      </w:r>
    </w:p>
    <w:p w14:paraId="03B7C6E9" w14:textId="0DC26E27" w:rsidR="00B15B0E" w:rsidRDefault="00B15B0E" w:rsidP="00B15B0E">
      <w:pPr>
        <w:tabs>
          <w:tab w:val="left" w:pos="1995"/>
        </w:tabs>
      </w:pPr>
      <w:r>
        <w:t xml:space="preserve">What’s your feedback on some of these </w:t>
      </w:r>
      <w:r w:rsidR="005C59ED">
        <w:t>– they are just to stimulate ideas about approaches and content</w:t>
      </w:r>
    </w:p>
    <w:p w14:paraId="3FEEA1F4" w14:textId="703A32B2" w:rsidR="00B15B0E" w:rsidRDefault="00B15B0E" w:rsidP="00B15B0E">
      <w:pPr>
        <w:tabs>
          <w:tab w:val="left" w:pos="1995"/>
        </w:tabs>
      </w:pPr>
      <w:r>
        <w:t>At its most basic:</w:t>
      </w:r>
    </w:p>
    <w:p w14:paraId="50670716" w14:textId="00507454" w:rsidR="00B15B0E" w:rsidRDefault="00B15B0E" w:rsidP="00B15B0E">
      <w:pPr>
        <w:tabs>
          <w:tab w:val="left" w:pos="1995"/>
        </w:tabs>
      </w:pPr>
      <w:r>
        <w:t xml:space="preserve">Diary – </w:t>
      </w:r>
      <w:proofErr w:type="gramStart"/>
      <w:r>
        <w:t>A day</w:t>
      </w:r>
      <w:proofErr w:type="gramEnd"/>
      <w:r>
        <w:t xml:space="preserve"> in the Life</w:t>
      </w:r>
      <w:r w:rsidR="00006E55">
        <w:t>:</w:t>
      </w:r>
      <w:r>
        <w:t xml:space="preserve"> </w:t>
      </w:r>
      <w:r>
        <w:rPr>
          <w:rFonts w:ascii="Segoe UI" w:hAnsi="Segoe UI" w:cs="Segoe UI"/>
          <w:color w:val="131313"/>
        </w:rPr>
        <w:t>an insight into a day in our life at Leeds Beckett.</w:t>
      </w:r>
    </w:p>
    <w:p w14:paraId="7021EF1C" w14:textId="6BF48B41" w:rsidR="00E63ED9" w:rsidRDefault="00006E55">
      <w:hyperlink r:id="rId4" w:history="1">
        <w:r w:rsidR="00B15B0E" w:rsidRPr="001437D5">
          <w:rPr>
            <w:rStyle w:val="Hyperlink"/>
          </w:rPr>
          <w:t>https://www.leedsbeckett.ac.uk/blogs/student-blog-squad/2019/06/vlog-a-day-in-our-life/</w:t>
        </w:r>
      </w:hyperlink>
      <w:r w:rsidR="00B15B0E">
        <w:t xml:space="preserve"> </w:t>
      </w:r>
    </w:p>
    <w:p w14:paraId="5B390CCC" w14:textId="01F36BFC" w:rsidR="00B15B0E" w:rsidRDefault="00B15B0E">
      <w:r>
        <w:t>E</w:t>
      </w:r>
      <w:r w:rsidRPr="00B15B0E">
        <w:t>co-friendly tips for students</w:t>
      </w:r>
      <w:r>
        <w:t xml:space="preserve"> </w:t>
      </w:r>
      <w:hyperlink r:id="rId5" w:history="1">
        <w:r w:rsidRPr="001437D5">
          <w:rPr>
            <w:rStyle w:val="Hyperlink"/>
          </w:rPr>
          <w:t>https://www.youtube.com/watch?v=Ql23uQza7Qo</w:t>
        </w:r>
      </w:hyperlink>
      <w:r>
        <w:t xml:space="preserve"> </w:t>
      </w:r>
    </w:p>
    <w:p w14:paraId="7438CD0F" w14:textId="0602D14F" w:rsidR="0060521E" w:rsidRDefault="0060521E">
      <w:r>
        <w:t>Documentary style:</w:t>
      </w:r>
    </w:p>
    <w:p w14:paraId="1FCB25A3" w14:textId="2C15F67F" w:rsidR="00B15B0E" w:rsidRDefault="0060521E">
      <w:r w:rsidRPr="0060521E">
        <w:t>Activists scale Nelson's column calling for action on air pollution</w:t>
      </w:r>
      <w:r>
        <w:t xml:space="preserve"> </w:t>
      </w:r>
      <w:hyperlink r:id="rId6" w:history="1">
        <w:r w:rsidRPr="004011D0">
          <w:rPr>
            <w:rStyle w:val="Hyperlink"/>
          </w:rPr>
          <w:t>https://www.youtube.com/watch?v=ruD0JlbR2MU</w:t>
        </w:r>
      </w:hyperlink>
      <w:r>
        <w:t xml:space="preserve"> </w:t>
      </w:r>
    </w:p>
    <w:p w14:paraId="619E35A2" w14:textId="3F3CB44D" w:rsidR="000B575C" w:rsidRDefault="000B575C">
      <w:r>
        <w:t xml:space="preserve">My clean Air Story </w:t>
      </w:r>
      <w:hyperlink r:id="rId7" w:history="1">
        <w:r w:rsidRPr="004011D0">
          <w:rPr>
            <w:rStyle w:val="Hyperlink"/>
          </w:rPr>
          <w:t>https://www.lung.org/clean-air/stand-up-for-clean-air/my-clean-air-story</w:t>
        </w:r>
      </w:hyperlink>
      <w:r>
        <w:t xml:space="preserve"> </w:t>
      </w:r>
    </w:p>
    <w:p w14:paraId="57D00707" w14:textId="77777777" w:rsidR="000B575C" w:rsidRDefault="000B575C"/>
    <w:p w14:paraId="017C72E0" w14:textId="29CA962E" w:rsidR="00B15B0E" w:rsidRDefault="00006E55">
      <w:r>
        <w:t xml:space="preserve">A </w:t>
      </w:r>
      <w:r w:rsidR="00042E5F">
        <w:t>VLOG is ‘</w:t>
      </w:r>
      <w:proofErr w:type="spellStart"/>
      <w:r w:rsidR="00042E5F">
        <w:t>home made</w:t>
      </w:r>
      <w:proofErr w:type="spellEnd"/>
      <w:r w:rsidR="00042E5F">
        <w:t xml:space="preserve">’ </w:t>
      </w:r>
      <w:r w:rsidR="00D41E33">
        <w:t xml:space="preserve">(usually on a mobile phone) </w:t>
      </w:r>
      <w:r w:rsidR="00042E5F">
        <w:t xml:space="preserve">– </w:t>
      </w:r>
      <w:r>
        <w:t xml:space="preserve">by way of contrast </w:t>
      </w:r>
      <w:r w:rsidR="00042E5F">
        <w:t>see how they differ compare</w:t>
      </w:r>
      <w:r>
        <w:t>d</w:t>
      </w:r>
      <w:r w:rsidR="00042E5F">
        <w:t xml:space="preserve"> to </w:t>
      </w:r>
      <w:r w:rsidR="00B15B0E">
        <w:t xml:space="preserve">Professionally made and Produced </w:t>
      </w:r>
    </w:p>
    <w:p w14:paraId="45EC13D2" w14:textId="77777777" w:rsidR="00006E55" w:rsidRDefault="00006E55" w:rsidP="00006E55">
      <w:r w:rsidRPr="0060521E">
        <w:t>In Kyrgyz Republic, a young activist uses data to take on air pollution</w:t>
      </w:r>
      <w:r>
        <w:t xml:space="preserve"> </w:t>
      </w:r>
      <w:hyperlink r:id="rId8" w:history="1">
        <w:r w:rsidRPr="00F65F85">
          <w:rPr>
            <w:rStyle w:val="Hyperlink"/>
          </w:rPr>
          <w:t>https://www.unep.org/news-and-stories/story/kyrgyz-republic-young-activist-uses-data-take-air-pollution</w:t>
        </w:r>
      </w:hyperlink>
      <w:r>
        <w:t xml:space="preserve"> </w:t>
      </w:r>
    </w:p>
    <w:p w14:paraId="4D89A6EA" w14:textId="77777777" w:rsidR="00006E55" w:rsidRDefault="00006E55"/>
    <w:p w14:paraId="37A8DB99" w14:textId="40A123EB" w:rsidR="00E63ED9" w:rsidRDefault="00E63ED9" w:rsidP="00E63ED9">
      <w:pPr>
        <w:pStyle w:val="Heading1"/>
        <w:shd w:val="clear" w:color="auto" w:fill="F9F9F9"/>
        <w:spacing w:before="0" w:beforeAutospacing="0" w:after="0" w:afterAutospacing="0"/>
        <w:rPr>
          <w:rFonts w:ascii="Arial" w:hAnsi="Arial" w:cs="Arial"/>
          <w:b w:val="0"/>
          <w:bCs w:val="0"/>
          <w:sz w:val="24"/>
          <w:szCs w:val="24"/>
        </w:rPr>
      </w:pPr>
      <w:r w:rsidRPr="00E63ED9">
        <w:rPr>
          <w:sz w:val="24"/>
          <w:szCs w:val="24"/>
        </w:rPr>
        <w:t xml:space="preserve">University of Adelaide </w:t>
      </w:r>
      <w:r w:rsidRPr="00E63ED9">
        <w:rPr>
          <w:rFonts w:ascii="Arial" w:hAnsi="Arial" w:cs="Arial"/>
          <w:b w:val="0"/>
          <w:bCs w:val="0"/>
          <w:sz w:val="24"/>
          <w:szCs w:val="24"/>
        </w:rPr>
        <w:t>Sustainability on Campus</w:t>
      </w:r>
      <w:r>
        <w:rPr>
          <w:rFonts w:ascii="Arial" w:hAnsi="Arial" w:cs="Arial"/>
          <w:b w:val="0"/>
          <w:bCs w:val="0"/>
          <w:sz w:val="24"/>
          <w:szCs w:val="24"/>
        </w:rPr>
        <w:t xml:space="preserve"> </w:t>
      </w:r>
      <w:hyperlink r:id="rId9" w:history="1">
        <w:r w:rsidRPr="001437D5">
          <w:rPr>
            <w:rStyle w:val="Hyperlink"/>
            <w:rFonts w:ascii="Arial" w:hAnsi="Arial" w:cs="Arial"/>
            <w:b w:val="0"/>
            <w:bCs w:val="0"/>
            <w:sz w:val="24"/>
            <w:szCs w:val="24"/>
          </w:rPr>
          <w:t>https://www.youtube.com/watch?v=uL4nIWeIEkw</w:t>
        </w:r>
      </w:hyperlink>
    </w:p>
    <w:p w14:paraId="734F0F92" w14:textId="77777777" w:rsidR="00E63ED9" w:rsidRPr="00E63ED9" w:rsidRDefault="00E63ED9" w:rsidP="00E63ED9">
      <w:pPr>
        <w:pStyle w:val="Heading1"/>
        <w:shd w:val="clear" w:color="auto" w:fill="F9F9F9"/>
        <w:spacing w:before="0" w:beforeAutospacing="0" w:after="0" w:afterAutospacing="0"/>
        <w:rPr>
          <w:rFonts w:ascii="Arial" w:hAnsi="Arial" w:cs="Arial"/>
          <w:b w:val="0"/>
          <w:bCs w:val="0"/>
          <w:sz w:val="24"/>
          <w:szCs w:val="24"/>
        </w:rPr>
      </w:pPr>
    </w:p>
    <w:p w14:paraId="4F6070EB" w14:textId="5A063D20" w:rsidR="00E63ED9" w:rsidRDefault="00E63ED9">
      <w:r>
        <w:t xml:space="preserve">Something you can’t do as too challenging – but also what do you and don’t like about this Vlog </w:t>
      </w:r>
    </w:p>
    <w:p w14:paraId="3C63CACB" w14:textId="3A42C3DB" w:rsidR="00E63ED9" w:rsidRDefault="00E63ED9">
      <w:r>
        <w:t>Or another version using animation:</w:t>
      </w:r>
    </w:p>
    <w:p w14:paraId="606BBBF7" w14:textId="227E4D81" w:rsidR="00E63ED9" w:rsidRPr="00E63ED9" w:rsidRDefault="00E63ED9" w:rsidP="00E63ED9">
      <w:pPr>
        <w:pStyle w:val="Heading1"/>
        <w:shd w:val="clear" w:color="auto" w:fill="F9F9F9"/>
        <w:spacing w:before="0" w:beforeAutospacing="0" w:after="0" w:afterAutospacing="0"/>
        <w:rPr>
          <w:rFonts w:ascii="Roboto" w:hAnsi="Roboto"/>
          <w:b w:val="0"/>
          <w:bCs w:val="0"/>
          <w:sz w:val="24"/>
          <w:szCs w:val="24"/>
        </w:rPr>
      </w:pPr>
      <w:r>
        <w:rPr>
          <w:rFonts w:ascii="Roboto" w:hAnsi="Roboto"/>
          <w:color w:val="030303"/>
          <w:sz w:val="21"/>
          <w:szCs w:val="21"/>
          <w:shd w:val="clear" w:color="auto" w:fill="F9F9F9"/>
        </w:rPr>
        <w:t xml:space="preserve">University of Michigan </w:t>
      </w:r>
      <w:r w:rsidRPr="00E63ED9">
        <w:rPr>
          <w:rFonts w:ascii="Roboto" w:hAnsi="Roboto"/>
          <w:b w:val="0"/>
          <w:bCs w:val="0"/>
          <w:sz w:val="24"/>
          <w:szCs w:val="24"/>
        </w:rPr>
        <w:t>2025 Campus Sustainability Goals</w:t>
      </w:r>
      <w:r>
        <w:rPr>
          <w:rFonts w:ascii="Roboto" w:hAnsi="Roboto"/>
          <w:b w:val="0"/>
          <w:bCs w:val="0"/>
          <w:sz w:val="24"/>
          <w:szCs w:val="24"/>
        </w:rPr>
        <w:t xml:space="preserve"> </w:t>
      </w:r>
      <w:hyperlink r:id="rId10" w:history="1">
        <w:r w:rsidRPr="001437D5">
          <w:rPr>
            <w:rStyle w:val="Hyperlink"/>
            <w:rFonts w:ascii="Roboto" w:hAnsi="Roboto"/>
            <w:b w:val="0"/>
            <w:bCs w:val="0"/>
            <w:sz w:val="24"/>
            <w:szCs w:val="24"/>
          </w:rPr>
          <w:t>https://www.youtube.com/watch?v=5XENODL-6Dw</w:t>
        </w:r>
      </w:hyperlink>
      <w:r>
        <w:rPr>
          <w:rFonts w:ascii="Roboto" w:hAnsi="Roboto"/>
          <w:b w:val="0"/>
          <w:bCs w:val="0"/>
          <w:sz w:val="24"/>
          <w:szCs w:val="24"/>
        </w:rPr>
        <w:t xml:space="preserve"> </w:t>
      </w:r>
    </w:p>
    <w:p w14:paraId="2E607822" w14:textId="2016DC3B" w:rsidR="00E63ED9" w:rsidRDefault="00E63ED9"/>
    <w:p w14:paraId="31EE3EAB" w14:textId="5C6A6380" w:rsidR="00E63ED9" w:rsidRDefault="00E63ED9"/>
    <w:sectPr w:rsidR="00E63ED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Roboto">
    <w:altName w:val="Roboto"/>
    <w:charset w:val="00"/>
    <w:family w:val="auto"/>
    <w:pitch w:val="variable"/>
    <w:sig w:usb0="E00002FF" w:usb1="5000205B" w:usb2="0000002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63ED9"/>
    <w:rsid w:val="00006E55"/>
    <w:rsid w:val="00042E5F"/>
    <w:rsid w:val="000B575C"/>
    <w:rsid w:val="00306746"/>
    <w:rsid w:val="005C59ED"/>
    <w:rsid w:val="0060521E"/>
    <w:rsid w:val="00724CFA"/>
    <w:rsid w:val="00B15B0E"/>
    <w:rsid w:val="00D41E33"/>
    <w:rsid w:val="00E63E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9AE56D"/>
  <w15:chartTrackingRefBased/>
  <w15:docId w15:val="{1E4C18C4-F7A1-435F-973C-11E5BA1F792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E63ED9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63ED9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styleId="Hyperlink">
    <w:name w:val="Hyperlink"/>
    <w:basedOn w:val="DefaultParagraphFont"/>
    <w:uiPriority w:val="99"/>
    <w:unhideWhenUsed/>
    <w:rsid w:val="00E63ED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63ED9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0521E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20180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0895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unep.org/news-and-stories/story/kyrgyz-republic-young-activist-uses-data-take-air-pollution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lung.org/clean-air/stand-up-for-clean-air/my-clean-air-story" TargetMode="External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youtube.com/watch?v=ruD0JlbR2MU" TargetMode="External"/><Relationship Id="rId11" Type="http://schemas.openxmlformats.org/officeDocument/2006/relationships/fontTable" Target="fontTable.xml"/><Relationship Id="rId5" Type="http://schemas.openxmlformats.org/officeDocument/2006/relationships/hyperlink" Target="https://www.youtube.com/watch?v=Ql23uQza7Qo" TargetMode="External"/><Relationship Id="rId10" Type="http://schemas.openxmlformats.org/officeDocument/2006/relationships/hyperlink" Target="https://www.youtube.com/watch?v=5XENODL-6Dw" TargetMode="External"/><Relationship Id="rId4" Type="http://schemas.openxmlformats.org/officeDocument/2006/relationships/hyperlink" Target="https://www.leedsbeckett.ac.uk/blogs/student-blog-squad/2019/06/vlog-a-day-in-our-life/" TargetMode="External"/><Relationship Id="rId9" Type="http://schemas.openxmlformats.org/officeDocument/2006/relationships/hyperlink" Target="https://www.youtube.com/watch?v=uL4nIWeIEkw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44</TotalTime>
  <Pages>1</Pages>
  <Words>287</Words>
  <Characters>1638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John Leah</dc:creator>
  <cp:keywords/>
  <dc:description/>
  <cp:lastModifiedBy>John Leah</cp:lastModifiedBy>
  <cp:revision>5</cp:revision>
  <dcterms:created xsi:type="dcterms:W3CDTF">2021-11-29T15:54:00Z</dcterms:created>
  <dcterms:modified xsi:type="dcterms:W3CDTF">2022-01-20T13:14:00Z</dcterms:modified>
</cp:coreProperties>
</file>