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C80288" w:rsidRDefault="00C80288">
      <w:pPr>
        <w:pStyle w:val="Frspaiere1"/>
        <w:pageBreakBefore/>
        <w:jc w:val="center"/>
        <w:rPr>
          <w:rFonts w:ascii="Times New Roman" w:hAnsi="Times New Roman" w:cs="Times New Roman"/>
          <w:b/>
          <w:bCs/>
          <w:color w:val="000000"/>
          <w:sz w:val="96"/>
          <w:szCs w:val="96"/>
        </w:rPr>
      </w:pPr>
    </w:p>
    <w:p w:rsidR="00C80288" w:rsidRDefault="00C80288">
      <w:pPr>
        <w:pStyle w:val="Frspaiere1"/>
        <w:jc w:val="center"/>
        <w:rPr>
          <w:rFonts w:ascii="Times New Roman" w:hAnsi="Times New Roman" w:cs="Times New Roman"/>
          <w:b/>
          <w:bCs/>
          <w:color w:val="000000"/>
          <w:sz w:val="96"/>
          <w:szCs w:val="96"/>
        </w:rPr>
      </w:pPr>
    </w:p>
    <w:p w:rsidR="00C80288" w:rsidRDefault="00C80288">
      <w:pPr>
        <w:pStyle w:val="Frspaiere1"/>
        <w:jc w:val="center"/>
        <w:rPr>
          <w:rFonts w:ascii="Times New Roman" w:hAnsi="Times New Roman" w:cs="Times New Roman"/>
          <w:b/>
          <w:bCs/>
          <w:i/>
          <w:iCs/>
          <w:color w:val="000000"/>
          <w:sz w:val="80"/>
          <w:szCs w:val="80"/>
          <w:u w:val="single"/>
        </w:rPr>
      </w:pPr>
    </w:p>
    <w:p w:rsidR="00C80288" w:rsidRDefault="008770D2">
      <w:pPr>
        <w:pStyle w:val="Frspaiere1"/>
        <w:jc w:val="center"/>
        <w:rPr>
          <w:rFonts w:ascii="Times New Roman" w:hAnsi="Times New Roman" w:cs="Times New Roman"/>
          <w:b/>
          <w:bCs/>
          <w:i/>
          <w:iCs/>
          <w:color w:val="000000"/>
          <w:sz w:val="80"/>
          <w:szCs w:val="80"/>
          <w:u w:val="single"/>
        </w:rPr>
      </w:pPr>
      <w:r>
        <w:rPr>
          <w:rFonts w:ascii="Times New Roman" w:hAnsi="Times New Roman" w:cs="Times New Roman"/>
          <w:b/>
          <w:bCs/>
          <w:i/>
          <w:iCs/>
          <w:color w:val="333333"/>
          <w:sz w:val="80"/>
          <w:szCs w:val="80"/>
          <w:u w:val="single"/>
        </w:rPr>
        <w:t>Team Working &amp; Communication</w:t>
      </w:r>
    </w:p>
    <w:p w:rsidR="00C80288" w:rsidRDefault="00C80288">
      <w:pPr>
        <w:pStyle w:val="Frspaiere1"/>
        <w:jc w:val="right"/>
        <w:rPr>
          <w:rFonts w:ascii="Times New Roman" w:hAnsi="Times New Roman" w:cs="Times New Roman"/>
          <w:b/>
          <w:bCs/>
          <w:i/>
          <w:iCs/>
          <w:color w:val="000000"/>
          <w:sz w:val="80"/>
          <w:szCs w:val="80"/>
          <w:u w:val="single"/>
        </w:rPr>
      </w:pPr>
    </w:p>
    <w:p w:rsidR="00C80288" w:rsidRDefault="00C80288">
      <w:pPr>
        <w:pStyle w:val="Frspaiere1"/>
        <w:jc w:val="right"/>
        <w:rPr>
          <w:rFonts w:ascii="Times New Roman" w:hAnsi="Times New Roman" w:cs="Times New Roman"/>
          <w:color w:val="000000"/>
          <w:sz w:val="96"/>
          <w:szCs w:val="96"/>
        </w:rPr>
      </w:pPr>
    </w:p>
    <w:p w:rsidR="00C80288" w:rsidRDefault="00C80288">
      <w:pPr>
        <w:pStyle w:val="Frspaiere1"/>
        <w:jc w:val="right"/>
        <w:rPr>
          <w:rFonts w:ascii="Times New Roman" w:hAnsi="Times New Roman" w:cs="Times New Roman"/>
          <w:color w:val="000000"/>
          <w:sz w:val="96"/>
          <w:szCs w:val="96"/>
        </w:rPr>
      </w:pPr>
    </w:p>
    <w:p w:rsidR="00C80288" w:rsidRDefault="00C80288">
      <w:pPr>
        <w:jc w:val="center"/>
        <w:rPr>
          <w:b/>
          <w:bCs/>
          <w:sz w:val="72"/>
          <w:szCs w:val="72"/>
        </w:rPr>
      </w:pPr>
    </w:p>
    <w:p w:rsidR="00C80288" w:rsidRDefault="008770D2">
      <w:pPr>
        <w:pStyle w:val="ContentsHeading"/>
        <w:pageBreakBefore/>
      </w:pPr>
      <w:r>
        <w:lastRenderedPageBreak/>
        <w:t>Table of Contents</w:t>
      </w:r>
    </w:p>
    <w:p w:rsidR="00C80288" w:rsidRDefault="008770D2">
      <w:pPr>
        <w:pStyle w:val="Cuprins1"/>
      </w:pPr>
      <w:r>
        <w:fldChar w:fldCharType="begin"/>
      </w:r>
      <w:r>
        <w:instrText xml:space="preserve"> TOC \f \o "1-9" \o "1-9" </w:instrText>
      </w:r>
      <w:r>
        <w:fldChar w:fldCharType="separate"/>
      </w:r>
      <w:r>
        <w:t xml:space="preserve">INTRODUCTION </w:t>
      </w:r>
      <w:r>
        <w:tab/>
        <w:t>4</w:t>
      </w:r>
    </w:p>
    <w:p w:rsidR="00C80288" w:rsidRDefault="008770D2">
      <w:pPr>
        <w:pStyle w:val="Cuprins1"/>
      </w:pPr>
      <w:r>
        <w:t>MAIN BODY</w:t>
      </w:r>
      <w:r>
        <w:tab/>
        <w:t>4</w:t>
      </w:r>
    </w:p>
    <w:p w:rsidR="00C80288" w:rsidRDefault="008770D2">
      <w:pPr>
        <w:pStyle w:val="Cuprins2"/>
        <w:tabs>
          <w:tab w:val="clear" w:pos="9077"/>
          <w:tab w:val="right" w:leader="dot" w:pos="9360"/>
        </w:tabs>
      </w:pPr>
      <w:r>
        <w:t>Models of communication</w:t>
      </w:r>
      <w:r>
        <w:tab/>
        <w:t>4</w:t>
      </w:r>
    </w:p>
    <w:p w:rsidR="00C80288" w:rsidRDefault="008770D2">
      <w:pPr>
        <w:pStyle w:val="Cuprins2"/>
        <w:tabs>
          <w:tab w:val="clear" w:pos="9077"/>
          <w:tab w:val="right" w:leader="dot" w:pos="9360"/>
        </w:tabs>
      </w:pPr>
      <w:r>
        <w:t>Communication Skills</w:t>
      </w:r>
      <w:r>
        <w:tab/>
        <w:t>6</w:t>
      </w:r>
    </w:p>
    <w:p w:rsidR="00C80288" w:rsidRDefault="008770D2">
      <w:pPr>
        <w:pStyle w:val="Cuprins2"/>
        <w:tabs>
          <w:tab w:val="clear" w:pos="9077"/>
          <w:tab w:val="right" w:leader="dot" w:pos="9360"/>
        </w:tabs>
      </w:pPr>
      <w:r>
        <w:t>Disadvantages of modern technology</w:t>
      </w:r>
      <w:r>
        <w:tab/>
        <w:t>8</w:t>
      </w:r>
    </w:p>
    <w:p w:rsidR="00C80288" w:rsidRDefault="008770D2">
      <w:pPr>
        <w:pStyle w:val="Cuprins1"/>
      </w:pPr>
      <w:r>
        <w:t xml:space="preserve">CONCLUSION </w:t>
      </w:r>
      <w:r>
        <w:tab/>
        <w:t>10</w:t>
      </w:r>
    </w:p>
    <w:p w:rsidR="00C80288" w:rsidRDefault="008770D2">
      <w:pPr>
        <w:pStyle w:val="Cuprins1"/>
        <w:rPr>
          <w:b/>
          <w:bCs/>
          <w:shd w:val="clear" w:color="auto" w:fill="FFFFFF"/>
        </w:rPr>
      </w:pPr>
      <w:r>
        <w:t>REFERENCES</w:t>
      </w:r>
      <w:r>
        <w:tab/>
        <w:t>11</w:t>
      </w:r>
      <w:r>
        <w:fldChar w:fldCharType="end"/>
      </w:r>
    </w:p>
    <w:p w:rsidR="00C80288" w:rsidRDefault="00C80288">
      <w:pPr>
        <w:pStyle w:val="Titlu1"/>
        <w:jc w:val="center"/>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8770D2">
      <w:pPr>
        <w:pStyle w:val="Titlu1"/>
        <w:pageBreakBefore/>
        <w:rPr>
          <w:b w:val="0"/>
          <w:bCs w:val="0"/>
        </w:rPr>
      </w:pPr>
      <w:r>
        <w:rPr>
          <w:shd w:val="clear" w:color="auto" w:fill="FFFFFF"/>
        </w:rPr>
        <w:lastRenderedPageBreak/>
        <w:t xml:space="preserve">INTRODUCTION </w:t>
      </w:r>
    </w:p>
    <w:p w:rsidR="00C80288" w:rsidRDefault="008770D2">
      <w:r>
        <w:tab/>
        <w:t>Communication basically refers to the act of transforming information from one place, person or group to another one. Every communication basically involves sender, receiver, message and recipient as well.  Good communication into the work place boosts towards team work and lead to a better project collaboration as well. At the work place there are certain barriers of communication which includes cultural differences, language barriers, communication style and overload of information as well</w:t>
      </w:r>
      <w:r>
        <w:rPr>
          <w:szCs w:val="24"/>
          <w:shd w:val="clear" w:color="auto" w:fill="FFFFFF"/>
        </w:rPr>
        <w:t xml:space="preserve">(Browne and et.al., 2016). </w:t>
      </w:r>
      <w:r>
        <w:t xml:space="preserve">The present report will cover discussion about models of communication and also about types of communication skills as well. In addition to this, the report will cover analysis about disadvantages of modern technology which includes theft, cyber bullying and social interaction etc. </w:t>
      </w:r>
    </w:p>
    <w:p w:rsidR="00C80288" w:rsidRDefault="008770D2">
      <w:pPr>
        <w:pStyle w:val="Titlu1"/>
      </w:pPr>
      <w:r>
        <w:t>MAIN BODY</w:t>
      </w:r>
    </w:p>
    <w:p w:rsidR="00C80288" w:rsidRDefault="008770D2">
      <w:pPr>
        <w:pStyle w:val="Titlu2"/>
        <w:rPr>
          <w:u w:val="none"/>
        </w:rPr>
      </w:pPr>
      <w:r>
        <w:t>Models of communication</w:t>
      </w:r>
    </w:p>
    <w:p w:rsidR="00C80288" w:rsidRDefault="008770D2">
      <w:pPr>
        <w:rPr>
          <w:b/>
          <w:bCs/>
        </w:rPr>
      </w:pPr>
      <w:r>
        <w:tab/>
        <w:t xml:space="preserve">Communication model basically defines about the visual representation which classifies, identifies and describe about different parts of the process. </w:t>
      </w:r>
    </w:p>
    <w:p w:rsidR="00C80288" w:rsidRDefault="008770D2">
      <w:pPr>
        <w:numPr>
          <w:ilvl w:val="0"/>
          <w:numId w:val="3"/>
        </w:numPr>
        <w:rPr>
          <w:u w:val="single"/>
        </w:rPr>
      </w:pPr>
      <w:r>
        <w:rPr>
          <w:b/>
          <w:bCs/>
        </w:rPr>
        <w:t xml:space="preserve">Shannon and weaver(1948): </w:t>
      </w:r>
      <w:r>
        <w:t>Shannon was basically an American Mathematician, and Weaver was an Electronic Engineer who comes together to write an article in “ Bell system technical Journal”</w:t>
      </w:r>
      <w:r>
        <w:rPr>
          <w:szCs w:val="24"/>
          <w:shd w:val="clear" w:color="auto" w:fill="FFFFFF"/>
        </w:rPr>
        <w:t xml:space="preserve">(Flores and Rios., 2019). </w:t>
      </w:r>
      <w:r>
        <w:t xml:space="preserve">At the initial phase, the model was developed to improve technical communication and later it has applied into the field of communication. The model basically deals with various kinds of concepts such as transmitter, information source, noise, channel, message, receiver, information destination, decode and encode. For example, according to the case study, Maria and Pedro, it has been observed that communication is very important to to do the work into effective manner so that overall objectives can be achieved into result oriented manner. </w:t>
      </w:r>
    </w:p>
    <w:p w:rsidR="00C80288" w:rsidRDefault="008770D2">
      <w:pPr>
        <w:rPr>
          <w:u w:val="single"/>
        </w:rPr>
      </w:pPr>
      <w:r>
        <w:rPr>
          <w:u w:val="single"/>
        </w:rPr>
        <w:t xml:space="preserve">Sender: </w:t>
      </w:r>
      <w:r>
        <w:t>The information source selects the desired message</w:t>
      </w:r>
    </w:p>
    <w:p w:rsidR="00C80288" w:rsidRDefault="008770D2">
      <w:pPr>
        <w:rPr>
          <w:u w:val="single"/>
        </w:rPr>
      </w:pPr>
      <w:r>
        <w:rPr>
          <w:u w:val="single"/>
        </w:rPr>
        <w:t xml:space="preserve">Encoder: </w:t>
      </w:r>
      <w:r>
        <w:t xml:space="preserve">The transmitter which converts the message into signals </w:t>
      </w:r>
    </w:p>
    <w:p w:rsidR="00C80288" w:rsidRDefault="008770D2">
      <w:pPr>
        <w:rPr>
          <w:u w:val="single"/>
        </w:rPr>
      </w:pPr>
      <w:r>
        <w:rPr>
          <w:u w:val="single"/>
        </w:rPr>
        <w:t xml:space="preserve">Note: </w:t>
      </w:r>
      <w:r>
        <w:t xml:space="preserve">The message of sender converted into signals such as waves or binary data that is compact able to transmit the message through satellites or cables. </w:t>
      </w:r>
    </w:p>
    <w:p w:rsidR="00C80288" w:rsidRDefault="008770D2">
      <w:pPr>
        <w:rPr>
          <w:u w:val="single"/>
        </w:rPr>
      </w:pPr>
      <w:r>
        <w:rPr>
          <w:u w:val="single"/>
        </w:rPr>
        <w:t>Decoder:</w:t>
      </w:r>
      <w:r>
        <w:t xml:space="preserve"> The reception place of the signal that converts signal into message. </w:t>
      </w:r>
    </w:p>
    <w:p w:rsidR="00C80288" w:rsidRDefault="008770D2">
      <w:pPr>
        <w:rPr>
          <w:u w:val="single"/>
        </w:rPr>
      </w:pPr>
      <w:r>
        <w:rPr>
          <w:u w:val="single"/>
        </w:rPr>
        <w:t>Note:</w:t>
      </w:r>
      <w:r>
        <w:t xml:space="preserve">  The receiver has converted the binary data or waves into message which is understandable and comfortable for receiver. </w:t>
      </w:r>
    </w:p>
    <w:p w:rsidR="00C80288" w:rsidRDefault="008770D2">
      <w:r>
        <w:rPr>
          <w:u w:val="single"/>
        </w:rPr>
        <w:lastRenderedPageBreak/>
        <w:t xml:space="preserve">Receiver: </w:t>
      </w:r>
      <w:r>
        <w:t xml:space="preserve"> The destination of the message from sender </w:t>
      </w:r>
    </w:p>
    <w:p w:rsidR="00C80288" w:rsidRDefault="008770D2">
      <w:r>
        <w:t xml:space="preserve">           </w:t>
      </w:r>
      <w:r>
        <w:rPr>
          <w:u w:val="single"/>
        </w:rPr>
        <w:t xml:space="preserve">Note: </w:t>
      </w:r>
      <w:r>
        <w:t>The receiver gives their feedback to sender which is based on the decoded message.</w:t>
      </w:r>
    </w:p>
    <w:p w:rsidR="00C80288" w:rsidRDefault="008770D2">
      <w:r>
        <w:tab/>
      </w:r>
      <w:r>
        <w:rPr>
          <w:u w:val="single"/>
        </w:rPr>
        <w:t xml:space="preserve">Noise: </w:t>
      </w:r>
      <w:r>
        <w:t xml:space="preserve">The messages are basically transferred from encoder to decoder by channel. </w:t>
      </w:r>
    </w:p>
    <w:p w:rsidR="00C80288" w:rsidRDefault="008770D2">
      <w:pPr>
        <w:rPr>
          <w:b/>
          <w:bCs/>
        </w:rPr>
      </w:pPr>
      <w:r>
        <w:tab/>
      </w:r>
      <w:r>
        <w:rPr>
          <w:u w:val="single"/>
        </w:rPr>
        <w:t>Note:</w:t>
      </w:r>
      <w:r>
        <w:t xml:space="preserve"> The model has clearly deals with external noises only that affect the signals or          </w:t>
      </w:r>
      <w:r>
        <w:tab/>
        <w:t xml:space="preserve">messages from external sources. </w:t>
      </w:r>
    </w:p>
    <w:p w:rsidR="00C80288" w:rsidRDefault="008770D2">
      <w:pPr>
        <w:numPr>
          <w:ilvl w:val="0"/>
          <w:numId w:val="4"/>
        </w:numPr>
      </w:pPr>
      <w:proofErr w:type="spellStart"/>
      <w:r>
        <w:rPr>
          <w:b/>
          <w:bCs/>
        </w:rPr>
        <w:t>Schramm</w:t>
      </w:r>
      <w:proofErr w:type="spellEnd"/>
      <w:r>
        <w:rPr>
          <w:b/>
          <w:bCs/>
        </w:rPr>
        <w:t>(1954):</w:t>
      </w:r>
      <w:r>
        <w:t xml:space="preserve"> According to this model, communication always requires three elements which includes source, message and destination</w:t>
      </w:r>
      <w:r>
        <w:rPr>
          <w:szCs w:val="24"/>
          <w:shd w:val="clear" w:color="auto" w:fill="FFFFFF"/>
        </w:rPr>
        <w:t>(</w:t>
      </w:r>
      <w:proofErr w:type="spellStart"/>
      <w:r>
        <w:rPr>
          <w:szCs w:val="24"/>
          <w:shd w:val="clear" w:color="auto" w:fill="FFFFFF"/>
        </w:rPr>
        <w:t>Gennadievna</w:t>
      </w:r>
      <w:proofErr w:type="spellEnd"/>
      <w:r>
        <w:rPr>
          <w:szCs w:val="24"/>
          <w:shd w:val="clear" w:color="auto" w:fill="FFFFFF"/>
        </w:rPr>
        <w:t xml:space="preserve"> and et.al., 2020).</w:t>
      </w:r>
      <w:r>
        <w:t xml:space="preserve"> </w:t>
      </w:r>
      <w:proofErr w:type="spellStart"/>
      <w:r>
        <w:t>Schramm</w:t>
      </w:r>
      <w:proofErr w:type="spellEnd"/>
      <w:r>
        <w:t xml:space="preserve"> model suggests that communication is basically a two-way process where both sender and receiver take turns to receive and send a message.  </w:t>
      </w:r>
    </w:p>
    <w:p w:rsidR="00C80288" w:rsidRDefault="008770D2">
      <w:r>
        <w:t>Sender: He or she is the person who sends the message</w:t>
      </w:r>
    </w:p>
    <w:p w:rsidR="00C80288" w:rsidRDefault="008770D2">
      <w:r>
        <w:t>Encoder: Encoder is the person who turns the message to be sent into codes</w:t>
      </w:r>
    </w:p>
    <w:p w:rsidR="00C80288" w:rsidRDefault="008770D2">
      <w:r>
        <w:t xml:space="preserve">Decoder: Decoder is the person who receives the encoded message that has been sent by the encoder and converts into that language which is understandable by the person.  </w:t>
      </w:r>
    </w:p>
    <w:p w:rsidR="00C80288" w:rsidRDefault="008770D2">
      <w:r>
        <w:t xml:space="preserve">Interpreter: Interpreter is that person who works to analyse and understand the message as well. </w:t>
      </w:r>
    </w:p>
    <w:p w:rsidR="00C80288" w:rsidRDefault="008770D2">
      <w:r>
        <w:t xml:space="preserve">Receiver: Receiver is the person who gets the message </w:t>
      </w:r>
    </w:p>
    <w:p w:rsidR="00C80288" w:rsidRDefault="008770D2">
      <w:r>
        <w:t>The message: It is the data which is sent through the sender and the information that the receiver gets.</w:t>
      </w:r>
    </w:p>
    <w:p w:rsidR="00C80288" w:rsidRDefault="008770D2">
      <w:r>
        <w:t>Feedback: It is the process of acknowledging the received message through the receiver</w:t>
      </w:r>
    </w:p>
    <w:p w:rsidR="00C80288" w:rsidRDefault="008770D2">
      <w:r>
        <w:t>Media or medium: It is the channel which is used to send the message.</w:t>
      </w:r>
    </w:p>
    <w:p w:rsidR="00C80288" w:rsidRDefault="008770D2">
      <w:r>
        <w:t xml:space="preserve">Noise: It is the interruption or interference caused during the process. </w:t>
      </w:r>
    </w:p>
    <w:p w:rsidR="00C80288" w:rsidRDefault="008770D2">
      <w:pPr>
        <w:rPr>
          <w:b/>
          <w:bCs/>
        </w:rPr>
      </w:pPr>
      <w:r>
        <w:t>It is a kind of model which is dynamic in terms of nature and assume communication to be circular in nature and feedback is the central feature within this model</w:t>
      </w:r>
      <w:r>
        <w:rPr>
          <w:szCs w:val="24"/>
          <w:shd w:val="clear" w:color="auto" w:fill="FFFFFF"/>
        </w:rPr>
        <w:t xml:space="preserve"> (Gomes de </w:t>
      </w:r>
      <w:proofErr w:type="spellStart"/>
      <w:r>
        <w:rPr>
          <w:szCs w:val="24"/>
          <w:shd w:val="clear" w:color="auto" w:fill="FFFFFF"/>
        </w:rPr>
        <w:t>Siqueira</w:t>
      </w:r>
      <w:proofErr w:type="spellEnd"/>
      <w:r>
        <w:rPr>
          <w:szCs w:val="24"/>
          <w:shd w:val="clear" w:color="auto" w:fill="FFFFFF"/>
        </w:rPr>
        <w:t xml:space="preserve"> and et.al., 2021).</w:t>
      </w:r>
    </w:p>
    <w:p w:rsidR="00C80288" w:rsidRDefault="00C80288">
      <w:pPr>
        <w:rPr>
          <w:b/>
          <w:bCs/>
        </w:rPr>
      </w:pPr>
    </w:p>
    <w:p w:rsidR="00C80288" w:rsidRDefault="008770D2">
      <w:pPr>
        <w:numPr>
          <w:ilvl w:val="0"/>
          <w:numId w:val="5"/>
        </w:numPr>
      </w:pPr>
      <w:r>
        <w:rPr>
          <w:b/>
          <w:bCs/>
        </w:rPr>
        <w:t xml:space="preserve">Berlo(1960): </w:t>
      </w:r>
      <w:r>
        <w:t xml:space="preserve">This is the model which includes number of factors under each of the elements. </w:t>
      </w:r>
    </w:p>
    <w:p w:rsidR="00C80288" w:rsidRDefault="008770D2">
      <w:r>
        <w:t xml:space="preserve">Source: It is the parameter which is situated where the message originates. </w:t>
      </w:r>
    </w:p>
    <w:p w:rsidR="00C80288" w:rsidRDefault="008770D2">
      <w:r>
        <w:t xml:space="preserve">Communication skills: It is the skill which is used by individual to communicate. </w:t>
      </w:r>
    </w:p>
    <w:p w:rsidR="00C80288" w:rsidRDefault="008770D2">
      <w:r>
        <w:t xml:space="preserve">Attitudes: It basically includes attitude towards subject, audience and towards oneself as well. </w:t>
      </w:r>
    </w:p>
    <w:p w:rsidR="00C80288" w:rsidRDefault="008770D2">
      <w:r>
        <w:t xml:space="preserve">Knowledge: It also means that the person needs to be knowledgeable about the topic or subject. </w:t>
      </w:r>
    </w:p>
    <w:p w:rsidR="00C80288" w:rsidRDefault="008770D2">
      <w:r>
        <w:t xml:space="preserve">Note: It basically refers to the knowledge of subject that the person is communicating and their familiarity with it. </w:t>
      </w:r>
    </w:p>
    <w:p w:rsidR="00C80288" w:rsidRDefault="008770D2">
      <w:r>
        <w:lastRenderedPageBreak/>
        <w:t>Social system: It includes the various aspects of society which includes beliefs, values, culture and religion.</w:t>
      </w:r>
    </w:p>
    <w:p w:rsidR="00C80288" w:rsidRDefault="008770D2">
      <w:r>
        <w:t xml:space="preserve">Note: The individual can communicate to only that extent that the social system allows. </w:t>
      </w:r>
    </w:p>
    <w:p w:rsidR="00C80288" w:rsidRDefault="008770D2">
      <w:r>
        <w:t xml:space="preserve">Culture: The particular society culture also comes under the social system. </w:t>
      </w:r>
    </w:p>
    <w:p w:rsidR="00C80288" w:rsidRDefault="008770D2">
      <w:r>
        <w:t xml:space="preserve">Encoder: The origin from where the message originates is referred to as encoder. </w:t>
      </w:r>
    </w:p>
    <w:p w:rsidR="00C80288" w:rsidRDefault="008770D2">
      <w:r>
        <w:t>According to this model, Berlo's believes that effective communication basically requires that source and receiver needs to be on the same page or on the same level and then only communication can be done into proper manner</w:t>
      </w:r>
      <w:r>
        <w:rPr>
          <w:szCs w:val="24"/>
          <w:shd w:val="clear" w:color="auto" w:fill="FFFFFF"/>
        </w:rPr>
        <w:t xml:space="preserve"> (Green and et.al., 2018). </w:t>
      </w:r>
      <w:r>
        <w:t xml:space="preserve"> So at the organisational level who provides consulting services, it is important that to use </w:t>
      </w:r>
      <w:proofErr w:type="spellStart"/>
      <w:r>
        <w:t>Belrlo's</w:t>
      </w:r>
      <w:proofErr w:type="spellEnd"/>
      <w:r>
        <w:t xml:space="preserve"> model of communication so that information can be conveyed into proper manner among team members. In this kind of company, communication is very important in order to provide appropriate result.</w:t>
      </w:r>
    </w:p>
    <w:p w:rsidR="00C80288" w:rsidRDefault="008770D2">
      <w:pPr>
        <w:pStyle w:val="Titlu2"/>
        <w:rPr>
          <w:bCs w:val="0"/>
        </w:rPr>
      </w:pPr>
      <w:r>
        <w:t>Communication Skills</w:t>
      </w:r>
    </w:p>
    <w:p w:rsidR="00C80288" w:rsidRDefault="008770D2">
      <w:pPr>
        <w:rPr>
          <w:b/>
          <w:bCs/>
        </w:rPr>
      </w:pPr>
      <w:r>
        <w:tab/>
        <w:t>Communication skills refers to those skills which are required to speak into appropriate manner with wide variety of people while maintaining the good eye contact which demonstrates the varied vocabulary and tailors the language to the audience</w:t>
      </w:r>
      <w:r>
        <w:rPr>
          <w:szCs w:val="24"/>
          <w:shd w:val="clear" w:color="auto" w:fill="FFFFFF"/>
        </w:rPr>
        <w:t>(</w:t>
      </w:r>
      <w:proofErr w:type="spellStart"/>
      <w:r>
        <w:rPr>
          <w:szCs w:val="24"/>
          <w:shd w:val="clear" w:color="auto" w:fill="FFFFFF"/>
        </w:rPr>
        <w:t>Klünder</w:t>
      </w:r>
      <w:proofErr w:type="spellEnd"/>
      <w:r>
        <w:rPr>
          <w:szCs w:val="24"/>
          <w:shd w:val="clear" w:color="auto" w:fill="FFFFFF"/>
        </w:rPr>
        <w:t xml:space="preserve"> and et.al., 2020). </w:t>
      </w:r>
      <w:r>
        <w:t xml:space="preserve">There are two types of communication which includes verbal and non-verbal communication. </w:t>
      </w:r>
    </w:p>
    <w:p w:rsidR="00C80288" w:rsidRDefault="008770D2">
      <w:pPr>
        <w:numPr>
          <w:ilvl w:val="0"/>
          <w:numId w:val="6"/>
        </w:numPr>
        <w:rPr>
          <w:b/>
          <w:bCs/>
        </w:rPr>
      </w:pPr>
      <w:r>
        <w:rPr>
          <w:b/>
          <w:bCs/>
        </w:rPr>
        <w:t>Verbal Communication:</w:t>
      </w:r>
      <w:r>
        <w:t xml:space="preserve"> It is basically the use of words in order to convey the message and there are certain forms of verbal communication  which includes oral and written communication. There are certain examples of verbal communication which includes conversation, presentation and having a phone call with someone. Verbal communication is also very important because this kind of communication which have to define into reality, think, organise and shapes the attitudes as well</w:t>
      </w:r>
      <w:r>
        <w:rPr>
          <w:szCs w:val="24"/>
          <w:shd w:val="clear" w:color="auto" w:fill="FFFFFF"/>
        </w:rPr>
        <w:t>(</w:t>
      </w:r>
      <w:proofErr w:type="spellStart"/>
      <w:r>
        <w:rPr>
          <w:szCs w:val="24"/>
          <w:shd w:val="clear" w:color="auto" w:fill="FFFFFF"/>
        </w:rPr>
        <w:t>Manata</w:t>
      </w:r>
      <w:proofErr w:type="spellEnd"/>
      <w:r>
        <w:rPr>
          <w:szCs w:val="24"/>
          <w:shd w:val="clear" w:color="auto" w:fill="FFFFFF"/>
        </w:rPr>
        <w:t xml:space="preserve"> and et.al., 2021). </w:t>
      </w:r>
      <w:r>
        <w:t xml:space="preserve">This kind of communication has been used in order to define every parameter through their emotions, ideas, thoughts, experiences, people and objects as well. In context to working in an organisation it is very necessary that verbal communication should  be done into effective manner so that exact information can be conveyed to other team members into result oriented manner. At the work place it has been observed that in a meeting if the communication is not done into effective manner then it becomes difficult to clear confusion of other team members at the organisational level.  At the work place, it is necessary that to done the verbal communication into effective manner so that it should be clear and to the point to every team member.  </w:t>
      </w:r>
    </w:p>
    <w:p w:rsidR="00C80288" w:rsidRDefault="008770D2">
      <w:pPr>
        <w:numPr>
          <w:ilvl w:val="0"/>
          <w:numId w:val="6"/>
        </w:numPr>
        <w:rPr>
          <w:b/>
          <w:bCs/>
        </w:rPr>
      </w:pPr>
      <w:r>
        <w:rPr>
          <w:b/>
          <w:bCs/>
        </w:rPr>
        <w:lastRenderedPageBreak/>
        <w:t xml:space="preserve">Written communication: </w:t>
      </w:r>
      <w:r>
        <w:t xml:space="preserve">It is that type of communication which refers to the orders or instructions in writing through letters, manuals, circulars, office, bulletins etc. It is basically formal method of communication which is less flexible in terms of nature. There are certain examples of written communication which includes  email and reports etc. There are certain advantages of written communication which includes it is very suitable for long distance communication and repetitive in terms of standing orders. It basically creates permanent record of evidence and also gives the receiver sufficient time to act, think and react. </w:t>
      </w:r>
    </w:p>
    <w:p w:rsidR="00C80288" w:rsidRDefault="008770D2">
      <w:pPr>
        <w:rPr>
          <w:b/>
          <w:bCs/>
        </w:rPr>
      </w:pPr>
      <w:r>
        <w:rPr>
          <w:b/>
          <w:bCs/>
        </w:rPr>
        <w:tab/>
        <w:t>Non-verbal communication:</w:t>
      </w:r>
      <w:r>
        <w:t xml:space="preserve"> This is the kind of  communication basically refers to the ways in which being convey information about their needs, emotions, attitudes, intentions and thoughts without the help of verbal language. Non-verbal communication can be done through different kinds of gestures, posture, facial expressions, pitch of voice, tone, signals and signs. This kind of communication is very important because it provides the valuable information about the situation which includes how a person might be feeling and in which manner to approach the person or group of people</w:t>
      </w:r>
      <w:r>
        <w:rPr>
          <w:szCs w:val="24"/>
          <w:shd w:val="clear" w:color="auto" w:fill="FFFFFF"/>
        </w:rPr>
        <w:t>(Paras and et.al, 2021).</w:t>
      </w:r>
      <w:r>
        <w:t xml:space="preserve"> It is a kind of communication which adds value to the verbal communication and also help in terms of overcoming the cultural barriers. It also help into context of communicating with non-literate people which increases the efficiency level of work place into result oriented manner. It also reinforces the credibility and trust level as well. </w:t>
      </w:r>
    </w:p>
    <w:p w:rsidR="00C80288" w:rsidRDefault="008770D2">
      <w:pPr>
        <w:rPr>
          <w:b/>
          <w:bCs/>
        </w:rPr>
      </w:pPr>
      <w:r>
        <w:rPr>
          <w:b/>
          <w:bCs/>
        </w:rPr>
        <w:tab/>
        <w:t xml:space="preserve">Active listening: </w:t>
      </w:r>
      <w:r>
        <w:t xml:space="preserve">While having an effective communication, it is very important to listen into active manner so that proper information can be conveyed into effective manner. Active listening is basically about paying attention and not doing other things such as filing the nails, reading the phone and assuming that what other person is going to say.It is that kind of listening which not only helps in terms of resolving conflicts but also fosters the culture of respect as well. </w:t>
      </w:r>
    </w:p>
    <w:p w:rsidR="00C80288" w:rsidRDefault="008770D2">
      <w:r>
        <w:rPr>
          <w:b/>
          <w:bCs/>
        </w:rPr>
        <w:tab/>
        <w:t xml:space="preserve">Empathetic listening: </w:t>
      </w:r>
      <w:r>
        <w:t>There is one more kind of listening which is known as empathetic listening which is basically about the structural listening and questioning technique which allows an individual to enhance and develop relationship with stronger understanding of what is being conveyed at both levels which includes emotional and intellectual level as well</w:t>
      </w:r>
      <w:r>
        <w:rPr>
          <w:szCs w:val="24"/>
          <w:shd w:val="clear" w:color="auto" w:fill="FFFFFF"/>
        </w:rPr>
        <w:t xml:space="preserve"> (Santos and et.al., 2019). </w:t>
      </w:r>
      <w:r>
        <w:t xml:space="preserve"> In context to company which provides consulting services, it is very important that team members should have proper written and verbal communication. This kind of communication makes the working more effective and result oriented as well where the communication act as the base for building strong relationship among team members.  In the overall manner, communication </w:t>
      </w:r>
      <w:r>
        <w:lastRenderedPageBreak/>
        <w:t xml:space="preserve">is very important into the work place whether it is in the form of verbal or written. Without having proper communication it is somewhere lead towards conflict situation and also there is possibility the organisation can lead into the wrong direction as well.  That's why communication is very important in order to achieve goals and objectives into result oriented manner. </w:t>
      </w:r>
    </w:p>
    <w:p w:rsidR="00C80288" w:rsidRDefault="008770D2">
      <w:pPr>
        <w:pStyle w:val="Titlu2"/>
        <w:rPr>
          <w:bCs w:val="0"/>
        </w:rPr>
      </w:pPr>
      <w:r>
        <w:rPr>
          <w:bCs w:val="0"/>
        </w:rPr>
        <w:t>Disadvantages of modern technology</w:t>
      </w:r>
    </w:p>
    <w:p w:rsidR="00C80288" w:rsidRDefault="008770D2">
      <w:pPr>
        <w:rPr>
          <w:b/>
          <w:bCs/>
        </w:rPr>
      </w:pPr>
      <w:r>
        <w:tab/>
        <w:t>Modern technology refers to those machines which allows for becoming more and more complex and manual control tasks which can mostly be automated</w:t>
      </w:r>
      <w:r>
        <w:rPr>
          <w:szCs w:val="24"/>
          <w:shd w:val="clear" w:color="auto" w:fill="FFFFFF"/>
        </w:rPr>
        <w:t xml:space="preserve">(Seymour and </w:t>
      </w:r>
      <w:proofErr w:type="spellStart"/>
      <w:r>
        <w:rPr>
          <w:szCs w:val="24"/>
          <w:shd w:val="clear" w:color="auto" w:fill="FFFFFF"/>
        </w:rPr>
        <w:t>Geldenhuys</w:t>
      </w:r>
      <w:proofErr w:type="spellEnd"/>
      <w:r>
        <w:rPr>
          <w:szCs w:val="24"/>
          <w:shd w:val="clear" w:color="auto" w:fill="FFFFFF"/>
        </w:rPr>
        <w:t xml:space="preserve">., 2018). </w:t>
      </w:r>
      <w:r>
        <w:t xml:space="preserve"> There are certain examples of modern technology which includes cell phones, computers, circuitry, artificial intelligence and software as well. There are certain disadvantages of modern technology which is defined into the following manner: </w:t>
      </w:r>
    </w:p>
    <w:p w:rsidR="00C80288" w:rsidRDefault="008770D2">
      <w:pPr>
        <w:numPr>
          <w:ilvl w:val="0"/>
          <w:numId w:val="7"/>
        </w:numPr>
        <w:rPr>
          <w:b/>
          <w:bCs/>
        </w:rPr>
      </w:pPr>
      <w:r>
        <w:rPr>
          <w:b/>
          <w:bCs/>
        </w:rPr>
        <w:t xml:space="preserve">Act as the base in terms of identifying theft: </w:t>
      </w:r>
      <w:r>
        <w:t xml:space="preserve">Modern technology act as negative parameter where people steal the identity and data due to which its not safer for the individual to majorly rely on modern technologies. </w:t>
      </w:r>
    </w:p>
    <w:p w:rsidR="00C80288" w:rsidRDefault="008770D2">
      <w:pPr>
        <w:numPr>
          <w:ilvl w:val="0"/>
          <w:numId w:val="7"/>
        </w:numPr>
      </w:pPr>
      <w:r>
        <w:rPr>
          <w:b/>
          <w:bCs/>
        </w:rPr>
        <w:t xml:space="preserve">Cyber bullying: </w:t>
      </w:r>
      <w:r>
        <w:t xml:space="preserve">Cyber harassment or bullying basically refers to the form of bullying which uses electronic means as well. </w:t>
      </w:r>
    </w:p>
    <w:p w:rsidR="00C80288" w:rsidRDefault="008770D2">
      <w:pPr>
        <w:rPr>
          <w:b/>
          <w:bCs/>
        </w:rPr>
      </w:pPr>
      <w:r>
        <w:t xml:space="preserve">Cyber bullying basically includes posting, sending or sharing harmful or mean content about someone else. The modern technologies gives opportunity to hackers for doing illegal activities so that they can fulfil their objectives by doing unethical activities as well. </w:t>
      </w:r>
    </w:p>
    <w:p w:rsidR="00C80288" w:rsidRDefault="008770D2">
      <w:pPr>
        <w:numPr>
          <w:ilvl w:val="0"/>
          <w:numId w:val="7"/>
        </w:numPr>
        <w:rPr>
          <w:b/>
          <w:bCs/>
        </w:rPr>
      </w:pPr>
      <w:r>
        <w:rPr>
          <w:b/>
          <w:bCs/>
        </w:rPr>
        <w:t xml:space="preserve">Social interaction: </w:t>
      </w:r>
      <w:r>
        <w:t>Modern technologies increases social interaction on the large scale due to which mostly people have spend most of their time on the online basis rather than face to face communication</w:t>
      </w:r>
      <w:r>
        <w:rPr>
          <w:szCs w:val="24"/>
          <w:shd w:val="clear" w:color="auto" w:fill="FFFFFF"/>
        </w:rPr>
        <w:t xml:space="preserve">(Storey and et.al., 2016). </w:t>
      </w:r>
      <w:r>
        <w:t xml:space="preserve"> These technologies basically gives advantage to all kinds of people but act as negative parameter for further growth and development of an organisation. </w:t>
      </w:r>
    </w:p>
    <w:p w:rsidR="00C80288" w:rsidRDefault="008770D2">
      <w:pPr>
        <w:numPr>
          <w:ilvl w:val="0"/>
          <w:numId w:val="7"/>
        </w:numPr>
        <w:rPr>
          <w:b/>
          <w:bCs/>
        </w:rPr>
      </w:pPr>
      <w:r>
        <w:rPr>
          <w:b/>
          <w:bCs/>
        </w:rPr>
        <w:t xml:space="preserve">Excessive dependency: </w:t>
      </w:r>
      <w:r>
        <w:t xml:space="preserve">It has been observed that modern technologies has increased the level of dependency on  modern applications and tools such as calculators and checker of spelling reduces the creativity level as well. </w:t>
      </w:r>
    </w:p>
    <w:p w:rsidR="00C80288" w:rsidRDefault="008770D2">
      <w:pPr>
        <w:numPr>
          <w:ilvl w:val="0"/>
          <w:numId w:val="7"/>
        </w:numPr>
        <w:rPr>
          <w:b/>
          <w:bCs/>
        </w:rPr>
      </w:pPr>
      <w:r>
        <w:rPr>
          <w:b/>
          <w:bCs/>
        </w:rPr>
        <w:t>Increases the level of laziness and forget about the basic ways of studying:</w:t>
      </w:r>
      <w:r>
        <w:t xml:space="preserve">  Internet and computes makes the easy pathway for finding information due to which it results into having poor study habits and develop a kind of lazy attitude as well. With support of technologies, it has been observed that students need not to rely more on books and they are more interested towards studying with support of computers. </w:t>
      </w:r>
    </w:p>
    <w:p w:rsidR="00C80288" w:rsidRDefault="008770D2">
      <w:pPr>
        <w:numPr>
          <w:ilvl w:val="0"/>
          <w:numId w:val="7"/>
        </w:numPr>
        <w:rPr>
          <w:b/>
          <w:bCs/>
        </w:rPr>
      </w:pPr>
      <w:r>
        <w:rPr>
          <w:b/>
          <w:bCs/>
        </w:rPr>
        <w:lastRenderedPageBreak/>
        <w:t xml:space="preserve">Lead towards job loss: </w:t>
      </w:r>
      <w:r>
        <w:t xml:space="preserve"> Modern technologies has replaced the man power due to which computers and machines become more advanced and efficient as well. It will continue in terms of growing disadvantage of technology </w:t>
      </w:r>
      <w:proofErr w:type="spellStart"/>
      <w:r>
        <w:t>andact</w:t>
      </w:r>
      <w:proofErr w:type="spellEnd"/>
      <w:r>
        <w:t xml:space="preserve"> as an issue which has a global impact as well. </w:t>
      </w:r>
    </w:p>
    <w:p w:rsidR="00C80288" w:rsidRDefault="008770D2">
      <w:pPr>
        <w:numPr>
          <w:ilvl w:val="0"/>
          <w:numId w:val="7"/>
        </w:numPr>
        <w:rPr>
          <w:shd w:val="clear" w:color="auto" w:fill="FFFFFF"/>
        </w:rPr>
      </w:pPr>
      <w:r>
        <w:rPr>
          <w:b/>
          <w:bCs/>
        </w:rPr>
        <w:t>World destruction weapons:</w:t>
      </w:r>
      <w:r>
        <w:t xml:space="preserve"> Modern technologies act as the main aid in terms of increasing endless wars by manufacturing modern  weapons and testing them as well. </w:t>
      </w:r>
    </w:p>
    <w:p w:rsidR="00C80288" w:rsidRDefault="008770D2">
      <w:pPr>
        <w:rPr>
          <w:b/>
          <w:bCs/>
          <w:shd w:val="clear" w:color="auto" w:fill="FFFFFF"/>
        </w:rPr>
      </w:pPr>
      <w:r>
        <w:rPr>
          <w:shd w:val="clear" w:color="auto" w:fill="FFFFFF"/>
        </w:rPr>
        <w:tab/>
        <w:t>In context to company which is related to the services in consultation there is major involvement of modern technologies due to which company has to rely on these software and other machines as well</w:t>
      </w:r>
      <w:r>
        <w:rPr>
          <w:szCs w:val="24"/>
          <w:shd w:val="clear" w:color="auto" w:fill="FFFFFF"/>
        </w:rPr>
        <w:t>(</w:t>
      </w:r>
      <w:proofErr w:type="spellStart"/>
      <w:r>
        <w:rPr>
          <w:szCs w:val="24"/>
          <w:shd w:val="clear" w:color="auto" w:fill="FFFFFF"/>
        </w:rPr>
        <w:t>Urbani</w:t>
      </w:r>
      <w:proofErr w:type="spellEnd"/>
      <w:r>
        <w:rPr>
          <w:szCs w:val="24"/>
          <w:shd w:val="clear" w:color="auto" w:fill="FFFFFF"/>
        </w:rPr>
        <w:t>., 2020).</w:t>
      </w:r>
      <w:r>
        <w:rPr>
          <w:shd w:val="clear" w:color="auto" w:fill="FFFFFF"/>
        </w:rPr>
        <w:t xml:space="preserve"> At the organisational level, companies have to face challenges because due to technical errors sometimes company can't meet out their objectives and goals within a set period of time</w:t>
      </w:r>
      <w:r>
        <w:rPr>
          <w:szCs w:val="24"/>
          <w:shd w:val="clear" w:color="auto" w:fill="FFFFFF"/>
        </w:rPr>
        <w:t xml:space="preserve">(Watson., 2015). </w:t>
      </w:r>
      <w:r>
        <w:rPr>
          <w:shd w:val="clear" w:color="auto" w:fill="FFFFFF"/>
        </w:rPr>
        <w:t xml:space="preserve">When modern technologies can't  fulfil the requirements of organisation due to which it sometimes lead towards the loss of revenue and profits of the company as well. So its not necessary that company can always fulfil  the needs of organisation into positive manner. </w:t>
      </w:r>
    </w:p>
    <w:p w:rsidR="00C80288" w:rsidRDefault="008770D2">
      <w:pPr>
        <w:pStyle w:val="Titlu1"/>
        <w:rPr>
          <w:shd w:val="clear" w:color="auto" w:fill="FFFFFF"/>
        </w:rPr>
      </w:pPr>
      <w:r>
        <w:rPr>
          <w:shd w:val="clear" w:color="auto" w:fill="FFFFFF"/>
        </w:rPr>
        <w:t xml:space="preserve">CONCLUSION </w:t>
      </w:r>
    </w:p>
    <w:p w:rsidR="00C80288" w:rsidRDefault="008770D2">
      <w:pPr>
        <w:rPr>
          <w:b/>
          <w:i/>
        </w:rPr>
      </w:pPr>
      <w:r>
        <w:rPr>
          <w:b/>
          <w:bCs/>
          <w:shd w:val="clear" w:color="auto" w:fill="FFFFFF"/>
        </w:rPr>
        <w:tab/>
      </w:r>
      <w:r>
        <w:rPr>
          <w:shd w:val="clear" w:color="auto" w:fill="FFFFFF"/>
        </w:rPr>
        <w:t xml:space="preserve">The above stated report concludes that team work and communication is very important at the organisational level. It has been concluded that there are various kind of communication models which can be implemented at the organisational level in order to work into effective manner. It has been determined that communication act as key for the organisational success and growth as well where there are different kinds of communication. These communication can be in the form of verbal or written communication which helps an organisation to perform into effective manner. For doing communication into effective manner, it is very important that to do communication with support of important parameter of listening as well. That's why to work into modern pattern it is very important to have communication with modern technologies and tools as well in order to achieve effective results. </w:t>
      </w:r>
    </w:p>
    <w:p w:rsidR="00C80288" w:rsidRDefault="00C80288">
      <w:pPr>
        <w:rPr>
          <w:b/>
          <w:i/>
        </w:rPr>
      </w:pPr>
    </w:p>
    <w:p w:rsidR="00C80288" w:rsidRDefault="00C80288">
      <w:pPr>
        <w:pStyle w:val="Titlu1"/>
      </w:pPr>
    </w:p>
    <w:p w:rsidR="00C80288" w:rsidRDefault="008770D2">
      <w:pPr>
        <w:pStyle w:val="Titlu1"/>
        <w:rPr>
          <w:b w:val="0"/>
          <w:bCs w:val="0"/>
          <w:u w:val="single"/>
        </w:rPr>
      </w:pPr>
      <w:r>
        <w:t>REFERENCES</w:t>
      </w:r>
    </w:p>
    <w:p w:rsidR="001D3EEF" w:rsidRDefault="00DC2D4E" w:rsidP="00186474">
      <w:pPr>
        <w:rPr>
          <w:szCs w:val="24"/>
          <w:shd w:val="clear" w:color="auto" w:fill="FFFFFF"/>
        </w:rPr>
      </w:pPr>
      <w:r w:rsidRPr="000E5927">
        <w:rPr>
          <w:szCs w:val="24"/>
          <w:shd w:val="clear" w:color="auto" w:fill="FFFFFF"/>
        </w:rPr>
        <w:t xml:space="preserve">Drew C. (2021),Helpfulprofesor.com,Shannon Weaver Model of Communication-7 keys concept.Available at : </w:t>
      </w:r>
      <w:hyperlink r:id="rId7" w:history="1">
        <w:r w:rsidR="001D3EEF" w:rsidRPr="00E44A33">
          <w:rPr>
            <w:rStyle w:val="Hyperlink"/>
            <w:szCs w:val="24"/>
            <w:shd w:val="clear" w:color="auto" w:fill="FFFFFF"/>
          </w:rPr>
          <w:t>https://helpfulprofessor.com/shannon-weaver-model/</w:t>
        </w:r>
      </w:hyperlink>
      <w:r w:rsidR="001D3EEF">
        <w:rPr>
          <w:szCs w:val="24"/>
          <w:shd w:val="clear" w:color="auto" w:fill="FFFFFF"/>
        </w:rPr>
        <w:t xml:space="preserve"> </w:t>
      </w:r>
      <w:r w:rsidR="001D3EEF" w:rsidRPr="000E5927">
        <w:rPr>
          <w:szCs w:val="24"/>
          <w:shd w:val="clear" w:color="auto" w:fill="FFFFFF"/>
        </w:rPr>
        <w:t xml:space="preserve">(accessed </w:t>
      </w:r>
      <w:r w:rsidR="001D3EEF">
        <w:rPr>
          <w:szCs w:val="24"/>
          <w:shd w:val="clear" w:color="auto" w:fill="FFFFFF"/>
        </w:rPr>
        <w:t>20</w:t>
      </w:r>
      <w:r w:rsidR="001D3EEF" w:rsidRPr="000E5927">
        <w:rPr>
          <w:szCs w:val="24"/>
          <w:shd w:val="clear" w:color="auto" w:fill="FFFFFF"/>
        </w:rPr>
        <w:t>.04.2022)</w:t>
      </w:r>
    </w:p>
    <w:p w:rsidR="001D3EEF" w:rsidRDefault="001D3EEF" w:rsidP="00186474">
      <w:pPr>
        <w:rPr>
          <w:szCs w:val="24"/>
          <w:shd w:val="clear" w:color="auto" w:fill="FFFFFF"/>
        </w:rPr>
      </w:pPr>
    </w:p>
    <w:p w:rsidR="00324FE8" w:rsidRDefault="00133BDA" w:rsidP="00186474">
      <w:pPr>
        <w:rPr>
          <w:szCs w:val="24"/>
          <w:shd w:val="clear" w:color="auto" w:fill="FFFFFF"/>
        </w:rPr>
      </w:pPr>
      <w:r w:rsidRPr="00133BDA">
        <w:rPr>
          <w:szCs w:val="24"/>
          <w:shd w:val="clear" w:color="auto" w:fill="FFFFFF"/>
        </w:rPr>
        <w:t xml:space="preserve">Gail C.(2021)Crystal, team communication: effective group collaboration &amp; teamwork .Available at </w:t>
      </w:r>
      <w:hyperlink r:id="rId8" w:history="1">
        <w:r w:rsidR="004E0FA9" w:rsidRPr="00E44A33">
          <w:rPr>
            <w:rStyle w:val="Hyperlink"/>
            <w:szCs w:val="24"/>
            <w:shd w:val="clear" w:color="auto" w:fill="FFFFFF"/>
          </w:rPr>
          <w:t>https://www.crystalknows.com/blog/team-communication</w:t>
        </w:r>
      </w:hyperlink>
      <w:r w:rsidR="004E0FA9">
        <w:rPr>
          <w:szCs w:val="24"/>
          <w:shd w:val="clear" w:color="auto" w:fill="FFFFFF"/>
        </w:rPr>
        <w:t xml:space="preserve"> </w:t>
      </w:r>
      <w:r w:rsidRPr="00133BDA">
        <w:rPr>
          <w:szCs w:val="24"/>
          <w:shd w:val="clear" w:color="auto" w:fill="FFFFFF"/>
        </w:rPr>
        <w:t xml:space="preserve"> (accessed </w:t>
      </w:r>
      <w:r>
        <w:rPr>
          <w:szCs w:val="24"/>
          <w:shd w:val="clear" w:color="auto" w:fill="FFFFFF"/>
        </w:rPr>
        <w:t>22</w:t>
      </w:r>
      <w:r w:rsidRPr="00133BDA">
        <w:rPr>
          <w:szCs w:val="24"/>
          <w:shd w:val="clear" w:color="auto" w:fill="FFFFFF"/>
        </w:rPr>
        <w:t>.04.2022)</w:t>
      </w:r>
    </w:p>
    <w:p w:rsidR="00324FE8" w:rsidRDefault="00324FE8" w:rsidP="00186474">
      <w:pPr>
        <w:rPr>
          <w:szCs w:val="24"/>
          <w:shd w:val="clear" w:color="auto" w:fill="FFFFFF"/>
        </w:rPr>
      </w:pPr>
    </w:p>
    <w:p w:rsidR="00C80288" w:rsidRDefault="00DC2D4E" w:rsidP="00186474">
      <w:pPr>
        <w:rPr>
          <w:szCs w:val="24"/>
          <w:shd w:val="clear" w:color="auto" w:fill="FFFFFF"/>
        </w:rPr>
      </w:pPr>
      <w:r>
        <w:rPr>
          <w:szCs w:val="24"/>
          <w:shd w:val="clear" w:color="auto" w:fill="FFFFFF"/>
        </w:rPr>
        <w:tab/>
      </w:r>
    </w:p>
    <w:p w:rsidR="00133BDA" w:rsidRDefault="00324FE8" w:rsidP="00186474">
      <w:pPr>
        <w:rPr>
          <w:szCs w:val="24"/>
          <w:shd w:val="clear" w:color="auto" w:fill="FFFFFF"/>
        </w:rPr>
      </w:pPr>
      <w:r w:rsidRPr="00324FE8">
        <w:rPr>
          <w:szCs w:val="24"/>
          <w:shd w:val="clear" w:color="auto" w:fill="FFFFFF"/>
        </w:rPr>
        <w:t xml:space="preserve">Indeed </w:t>
      </w:r>
      <w:r w:rsidR="00B34946">
        <w:rPr>
          <w:szCs w:val="24"/>
          <w:shd w:val="clear" w:color="auto" w:fill="FFFFFF"/>
        </w:rPr>
        <w:t>E</w:t>
      </w:r>
      <w:r w:rsidRPr="00324FE8">
        <w:rPr>
          <w:szCs w:val="24"/>
          <w:shd w:val="clear" w:color="auto" w:fill="FFFFFF"/>
        </w:rPr>
        <w:t xml:space="preserve">ditorial </w:t>
      </w:r>
      <w:r>
        <w:rPr>
          <w:szCs w:val="24"/>
          <w:shd w:val="clear" w:color="auto" w:fill="FFFFFF"/>
        </w:rPr>
        <w:t>T</w:t>
      </w:r>
      <w:r w:rsidRPr="00324FE8">
        <w:rPr>
          <w:szCs w:val="24"/>
          <w:shd w:val="clear" w:color="auto" w:fill="FFFFFF"/>
        </w:rPr>
        <w:t xml:space="preserve">eam(2020) , Career  guide , what are communication skills . Available at </w:t>
      </w:r>
      <w:hyperlink r:id="rId9" w:history="1">
        <w:r w:rsidR="004E0FA9" w:rsidRPr="00E44A33">
          <w:rPr>
            <w:rStyle w:val="Hyperlink"/>
            <w:szCs w:val="24"/>
            <w:shd w:val="clear" w:color="auto" w:fill="FFFFFF"/>
          </w:rPr>
          <w:t>https://uk.indeed.com/career-advice/career-development/communication-skills</w:t>
        </w:r>
      </w:hyperlink>
      <w:r w:rsidR="004E0FA9">
        <w:rPr>
          <w:szCs w:val="24"/>
          <w:shd w:val="clear" w:color="auto" w:fill="FFFFFF"/>
        </w:rPr>
        <w:t xml:space="preserve"> </w:t>
      </w:r>
      <w:r w:rsidRPr="00324FE8">
        <w:rPr>
          <w:szCs w:val="24"/>
          <w:shd w:val="clear" w:color="auto" w:fill="FFFFFF"/>
        </w:rPr>
        <w:t xml:space="preserve">(Accessed </w:t>
      </w:r>
      <w:r w:rsidR="00B34946">
        <w:rPr>
          <w:szCs w:val="24"/>
          <w:shd w:val="clear" w:color="auto" w:fill="FFFFFF"/>
        </w:rPr>
        <w:t>21.</w:t>
      </w:r>
      <w:r w:rsidRPr="00324FE8">
        <w:rPr>
          <w:szCs w:val="24"/>
          <w:shd w:val="clear" w:color="auto" w:fill="FFFFFF"/>
        </w:rPr>
        <w:t>04.2022)</w:t>
      </w:r>
    </w:p>
    <w:p w:rsidR="00B34946" w:rsidRDefault="00B34946" w:rsidP="00186474">
      <w:pPr>
        <w:rPr>
          <w:szCs w:val="24"/>
          <w:shd w:val="clear" w:color="auto" w:fill="FFFFFF"/>
        </w:rPr>
      </w:pPr>
    </w:p>
    <w:p w:rsidR="00D3043B" w:rsidRPr="00D3043B" w:rsidRDefault="00D3043B" w:rsidP="00D3043B">
      <w:pPr>
        <w:rPr>
          <w:szCs w:val="24"/>
          <w:shd w:val="clear" w:color="auto" w:fill="FFFFFF"/>
        </w:rPr>
      </w:pPr>
      <w:r w:rsidRPr="00D3043B">
        <w:rPr>
          <w:szCs w:val="24"/>
          <w:shd w:val="clear" w:color="auto" w:fill="FFFFFF"/>
        </w:rPr>
        <w:t>Ismail N.(2017)</w:t>
      </w:r>
      <w:proofErr w:type="spellStart"/>
      <w:r w:rsidRPr="00D3043B">
        <w:rPr>
          <w:szCs w:val="24"/>
          <w:shd w:val="clear" w:color="auto" w:fill="FFFFFF"/>
        </w:rPr>
        <w:t>Informwtion</w:t>
      </w:r>
      <w:proofErr w:type="spellEnd"/>
      <w:r w:rsidRPr="00D3043B">
        <w:rPr>
          <w:szCs w:val="24"/>
          <w:shd w:val="clear" w:color="auto" w:fill="FFFFFF"/>
        </w:rPr>
        <w:t>/age , Modern</w:t>
      </w:r>
    </w:p>
    <w:p w:rsidR="00D3043B" w:rsidRDefault="00D3043B" w:rsidP="00186474">
      <w:r w:rsidRPr="00D3043B">
        <w:rPr>
          <w:szCs w:val="24"/>
          <w:shd w:val="clear" w:color="auto" w:fill="FFFFFF"/>
        </w:rPr>
        <w:t>technology:advantages and disadvantages. Available at</w:t>
      </w:r>
      <w:r w:rsidR="00784711">
        <w:rPr>
          <w:szCs w:val="24"/>
          <w:shd w:val="clear" w:color="auto" w:fill="FFFFFF"/>
        </w:rPr>
        <w:t xml:space="preserve"> </w:t>
      </w:r>
      <w:hyperlink r:id="rId10" w:history="1">
        <w:r w:rsidR="00784711" w:rsidRPr="00E44A33">
          <w:rPr>
            <w:rStyle w:val="Hyperlink"/>
            <w:szCs w:val="24"/>
            <w:shd w:val="clear" w:color="auto" w:fill="FFFFFF"/>
          </w:rPr>
          <w:t>https://www.information-age.com/modern-technology-advantages-disadvantages-123465637</w:t>
        </w:r>
      </w:hyperlink>
      <w:r w:rsidR="00784711">
        <w:rPr>
          <w:szCs w:val="24"/>
          <w:shd w:val="clear" w:color="auto" w:fill="FFFFFF"/>
        </w:rPr>
        <w:t xml:space="preserve"> </w:t>
      </w:r>
      <w:r w:rsidRPr="00D3043B">
        <w:rPr>
          <w:szCs w:val="24"/>
          <w:shd w:val="clear" w:color="auto" w:fill="FFFFFF"/>
        </w:rPr>
        <w:t>(accessed 18.04.2022)</w:t>
      </w:r>
    </w:p>
    <w:p w:rsidR="00C80288" w:rsidRDefault="000E5927">
      <w:pPr>
        <w:pageBreakBefore/>
        <w:spacing w:line="100" w:lineRule="atLeast"/>
        <w:ind w:left="867" w:hanging="867"/>
        <w:rPr>
          <w:szCs w:val="24"/>
          <w:shd w:val="clear" w:color="auto" w:fill="FFFFFF"/>
        </w:rPr>
      </w:pPr>
      <w:r w:rsidRPr="000E5927">
        <w:rPr>
          <w:szCs w:val="24"/>
          <w:shd w:val="clear" w:color="auto" w:fill="FFFFFF"/>
        </w:rPr>
        <w:lastRenderedPageBreak/>
        <w:t xml:space="preserve">Drew C. (2021),Helpfulprofesor.com,Shannon Weaver Model of Communication-7 keys concept.Available at : https://helpfulprofessor.com/shannon-weaver-model/(accessed </w:t>
      </w:r>
      <w:r>
        <w:rPr>
          <w:szCs w:val="24"/>
          <w:shd w:val="clear" w:color="auto" w:fill="FFFFFF"/>
        </w:rPr>
        <w:t>20</w:t>
      </w:r>
      <w:r w:rsidRPr="000E5927">
        <w:rPr>
          <w:szCs w:val="24"/>
          <w:shd w:val="clear" w:color="auto" w:fill="FFFFFF"/>
        </w:rPr>
        <w:t>.04.2022)</w:t>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r w:rsidR="00DF3DC0">
        <w:rPr>
          <w:szCs w:val="24"/>
          <w:shd w:val="clear" w:color="auto" w:fill="FFFFFF"/>
        </w:rPr>
        <w:tab/>
      </w:r>
    </w:p>
    <w:p w:rsidR="00DF3DC0" w:rsidRDefault="00DF3DC0" w:rsidP="00DF3DC0">
      <w:pPr>
        <w:pageBreakBefore/>
        <w:spacing w:line="100" w:lineRule="atLeast"/>
        <w:rPr>
          <w:szCs w:val="24"/>
          <w:shd w:val="clear" w:color="auto" w:fill="FFFFFF"/>
        </w:rPr>
      </w:pPr>
    </w:p>
    <w:p w:rsidR="00DF3DC0" w:rsidRDefault="00DF3DC0">
      <w:pPr>
        <w:pageBreakBefore/>
        <w:spacing w:line="100" w:lineRule="atLeast"/>
        <w:ind w:left="867" w:hanging="867"/>
        <w:rPr>
          <w:szCs w:val="24"/>
          <w:shd w:val="clear" w:color="auto" w:fill="FFFFFF"/>
        </w:rPr>
      </w:pPr>
    </w:p>
    <w:p w:rsidR="00DF3DC0" w:rsidRDefault="00DF3DC0">
      <w:pPr>
        <w:pageBreakBefore/>
        <w:spacing w:line="100" w:lineRule="atLeast"/>
        <w:ind w:left="867" w:hanging="867"/>
        <w:rPr>
          <w:szCs w:val="24"/>
          <w:shd w:val="clear" w:color="auto" w:fill="FFFFFF"/>
        </w:rPr>
      </w:pPr>
    </w:p>
    <w:p w:rsidR="00C80288" w:rsidRDefault="00C80288">
      <w:pPr>
        <w:pageBreakBefore/>
        <w:spacing w:line="100" w:lineRule="atLeast"/>
        <w:ind w:left="867" w:hanging="867"/>
        <w:rPr>
          <w:szCs w:val="24"/>
          <w:shd w:val="clear" w:color="auto" w:fill="FFFFFF"/>
        </w:rPr>
      </w:pPr>
    </w:p>
    <w:sectPr w:rsidR="00C80288">
      <w:headerReference w:type="even" r:id="rId11"/>
      <w:headerReference w:type="default" r:id="rId12"/>
      <w:headerReference w:type="first" r:id="rId13"/>
      <w:pgSz w:w="12240" w:h="15840"/>
      <w:pgMar w:top="1440" w:right="1440" w:bottom="1440" w:left="144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78C5" w:rsidRDefault="002D78C5" w:rsidP="008770D2">
      <w:pPr>
        <w:spacing w:line="240" w:lineRule="auto"/>
      </w:pPr>
      <w:r>
        <w:separator/>
      </w:r>
    </w:p>
  </w:endnote>
  <w:endnote w:type="continuationSeparator" w:id="0">
    <w:p w:rsidR="002D78C5" w:rsidRDefault="002D78C5" w:rsidP="00877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78C5" w:rsidRDefault="002D78C5" w:rsidP="008770D2">
      <w:pPr>
        <w:spacing w:line="240" w:lineRule="auto"/>
      </w:pPr>
      <w:r>
        <w:separator/>
      </w:r>
    </w:p>
  </w:footnote>
  <w:footnote w:type="continuationSeparator" w:id="0">
    <w:p w:rsidR="002D78C5" w:rsidRDefault="002D78C5" w:rsidP="008770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pStyle w:val="Titlu5"/>
      <w:suff w:val="nothing"/>
      <w:lvlText w:val=""/>
      <w:lvlJc w:val="left"/>
      <w:pPr>
        <w:tabs>
          <w:tab w:val="num" w:pos="0"/>
        </w:tabs>
        <w:ind w:left="1008" w:hanging="1008"/>
      </w:pPr>
    </w:lvl>
    <w:lvl w:ilvl="5">
      <w:start w:val="1"/>
      <w:numFmt w:val="none"/>
      <w:pStyle w:val="Titlu6"/>
      <w:suff w:val="nothing"/>
      <w:lvlText w:val=""/>
      <w:lvlJc w:val="left"/>
      <w:pPr>
        <w:tabs>
          <w:tab w:val="num" w:pos="0"/>
        </w:tabs>
        <w:ind w:left="1152" w:hanging="1152"/>
      </w:pPr>
    </w:lvl>
    <w:lvl w:ilvl="6">
      <w:start w:val="1"/>
      <w:numFmt w:val="none"/>
      <w:pStyle w:val="Titlu7"/>
      <w:suff w:val="nothing"/>
      <w:lvlText w:val=""/>
      <w:lvlJc w:val="left"/>
      <w:pPr>
        <w:tabs>
          <w:tab w:val="num" w:pos="0"/>
        </w:tabs>
        <w:ind w:left="1296" w:hanging="1296"/>
      </w:pPr>
    </w:lvl>
    <w:lvl w:ilvl="7">
      <w:start w:val="1"/>
      <w:numFmt w:val="none"/>
      <w:pStyle w:val="Titlu8"/>
      <w:suff w:val="nothing"/>
      <w:lvlText w:val=""/>
      <w:lvlJc w:val="left"/>
      <w:pPr>
        <w:tabs>
          <w:tab w:val="num" w:pos="0"/>
        </w:tabs>
        <w:ind w:left="1440" w:hanging="1440"/>
      </w:pPr>
    </w:lvl>
    <w:lvl w:ilvl="8">
      <w:start w:val="1"/>
      <w:numFmt w:val="none"/>
      <w:pStyle w:val="Titlu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8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8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8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8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8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8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90585386">
    <w:abstractNumId w:val="0"/>
  </w:num>
  <w:num w:numId="2" w16cid:durableId="1282230728">
    <w:abstractNumId w:val="1"/>
  </w:num>
  <w:num w:numId="3" w16cid:durableId="1265454228">
    <w:abstractNumId w:val="2"/>
  </w:num>
  <w:num w:numId="4" w16cid:durableId="99375413">
    <w:abstractNumId w:val="3"/>
  </w:num>
  <w:num w:numId="5" w16cid:durableId="2104572602">
    <w:abstractNumId w:val="4"/>
  </w:num>
  <w:num w:numId="6" w16cid:durableId="1126236962">
    <w:abstractNumId w:val="5"/>
  </w:num>
  <w:num w:numId="7" w16cid:durableId="16827773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D2"/>
    <w:rsid w:val="000E5927"/>
    <w:rsid w:val="00133BDA"/>
    <w:rsid w:val="00186474"/>
    <w:rsid w:val="001D3EEF"/>
    <w:rsid w:val="002D78C5"/>
    <w:rsid w:val="00324FE8"/>
    <w:rsid w:val="004E0FA9"/>
    <w:rsid w:val="00784711"/>
    <w:rsid w:val="008770D2"/>
    <w:rsid w:val="008B0345"/>
    <w:rsid w:val="009860D9"/>
    <w:rsid w:val="00B34946"/>
    <w:rsid w:val="00C42DB4"/>
    <w:rsid w:val="00C80288"/>
    <w:rsid w:val="00D3043B"/>
    <w:rsid w:val="00DC2D4E"/>
    <w:rsid w:val="00DF3DC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B247A2A"/>
  <w15:chartTrackingRefBased/>
  <w15:docId w15:val="{A6273EE4-0C6F-264C-917C-215AEB10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paragraph" w:styleId="Titlu5">
    <w:name w:val="heading 5"/>
    <w:basedOn w:val="Heading"/>
    <w:next w:val="Corptext"/>
    <w:qFormat/>
    <w:pPr>
      <w:numPr>
        <w:ilvl w:val="4"/>
        <w:numId w:val="1"/>
      </w:numPr>
      <w:outlineLvl w:val="4"/>
    </w:pPr>
    <w:rPr>
      <w:b/>
      <w:bCs/>
      <w:sz w:val="24"/>
      <w:szCs w:val="24"/>
    </w:rPr>
  </w:style>
  <w:style w:type="paragraph" w:styleId="Titlu6">
    <w:name w:val="heading 6"/>
    <w:basedOn w:val="Heading"/>
    <w:next w:val="Corptext"/>
    <w:qFormat/>
    <w:pPr>
      <w:numPr>
        <w:ilvl w:val="5"/>
        <w:numId w:val="1"/>
      </w:numPr>
      <w:outlineLvl w:val="5"/>
    </w:pPr>
    <w:rPr>
      <w:b/>
      <w:bCs/>
      <w:sz w:val="21"/>
      <w:szCs w:val="21"/>
    </w:rPr>
  </w:style>
  <w:style w:type="paragraph" w:styleId="Titlu7">
    <w:name w:val="heading 7"/>
    <w:basedOn w:val="Heading"/>
    <w:next w:val="Corptext"/>
    <w:qFormat/>
    <w:pPr>
      <w:numPr>
        <w:ilvl w:val="6"/>
        <w:numId w:val="1"/>
      </w:numPr>
      <w:outlineLvl w:val="6"/>
    </w:pPr>
    <w:rPr>
      <w:b/>
      <w:bCs/>
      <w:sz w:val="21"/>
      <w:szCs w:val="21"/>
    </w:rPr>
  </w:style>
  <w:style w:type="paragraph" w:styleId="Titlu8">
    <w:name w:val="heading 8"/>
    <w:basedOn w:val="Heading"/>
    <w:next w:val="Corptext"/>
    <w:qFormat/>
    <w:pPr>
      <w:numPr>
        <w:ilvl w:val="7"/>
        <w:numId w:val="1"/>
      </w:numPr>
      <w:outlineLvl w:val="7"/>
    </w:pPr>
    <w:rPr>
      <w:b/>
      <w:bCs/>
      <w:sz w:val="21"/>
      <w:szCs w:val="21"/>
    </w:rPr>
  </w:style>
  <w:style w:type="paragraph" w:styleId="Titlu9">
    <w:name w:val="heading 9"/>
    <w:basedOn w:val="Heading"/>
    <w:next w:val="Corptext"/>
    <w:qFormat/>
    <w:pPr>
      <w:numPr>
        <w:ilvl w:val="8"/>
        <w:numId w:val="1"/>
      </w:numPr>
      <w:outlineLvl w:val="8"/>
    </w:pPr>
    <w:rPr>
      <w:b/>
      <w:b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olor w:val="800000"/>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color w:val="80000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shd w:val="clear" w:color="auto" w:fill="FFFFFF"/>
    </w:rPr>
  </w:style>
  <w:style w:type="character" w:customStyle="1" w:styleId="WW8Num7z1">
    <w:name w:val="WW8Num7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ontdeparagrafimplicit1">
    <w:name w:val="Font de paragraf implici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styleId="Robust">
    <w:name w:val="Strong"/>
    <w:qFormat/>
    <w:rPr>
      <w:b/>
      <w:bCs/>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Frspaiere1">
    <w:name w:val="Fără spațiere1"/>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Corptext"/>
    <w:pPr>
      <w:numPr>
        <w:numId w:val="2"/>
      </w:numPr>
    </w:pPr>
    <w:rPr>
      <w:b/>
      <w:bCs/>
      <w:sz w:val="21"/>
      <w:szCs w:val="21"/>
    </w:r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styleId="MeniuneNerezolvat">
    <w:name w:val="Unresolved Mention"/>
    <w:basedOn w:val="Fontdeparagrafimplicit"/>
    <w:uiPriority w:val="99"/>
    <w:semiHidden/>
    <w:unhideWhenUsed/>
    <w:rsid w:val="001D3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crystalknows.com/blog/team-communicatio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helpfulprofessor.com/shannon-weaver-mode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formation-age.com/modern-technology-advantages-disadvantages-123465637" TargetMode="External"/><Relationship Id="rId4" Type="http://schemas.openxmlformats.org/officeDocument/2006/relationships/webSettings" Target="webSettings.xml"/><Relationship Id="rId9" Type="http://schemas.openxmlformats.org/officeDocument/2006/relationships/hyperlink" Target="https://uk.indeed.com/career-advice/career-development/communication-skills"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14</Pages>
  <Words>2334</Words>
  <Characters>13538</Characters>
  <Application>Microsoft Office Word</Application>
  <DocSecurity>0</DocSecurity>
  <Lines>112</Lines>
  <Paragraphs>31</Paragraphs>
  <ScaleCrop>false</ScaleCrop>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Alex-Adrian Ghencian (2113713)</cp:lastModifiedBy>
  <cp:revision>15</cp:revision>
  <cp:lastPrinted>1900-01-01T00:00:00Z</cp:lastPrinted>
  <dcterms:created xsi:type="dcterms:W3CDTF">2022-05-04T15:02:00Z</dcterms:created>
  <dcterms:modified xsi:type="dcterms:W3CDTF">2022-05-04T16:13:00Z</dcterms:modified>
</cp:coreProperties>
</file>