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254822631"/>
        <w:docPartObj>
          <w:docPartGallery w:val="Cover Pages"/>
          <w:docPartUnique/>
        </w:docPartObj>
      </w:sdtPr>
      <w:sdtEndPr>
        <w:rPr>
          <w:rFonts w:eastAsiaTheme="minorHAnsi"/>
          <w:sz w:val="24"/>
          <w:szCs w:val="24"/>
          <w:lang w:val="en-GB" w:eastAsia="en-US"/>
        </w:rPr>
      </w:sdtEndPr>
      <w:sdtContent>
        <w:p w14:paraId="25AA6418" w14:textId="62FB37DA" w:rsidR="00007133" w:rsidRDefault="00007133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14CEBC5F" wp14:editId="5A1D3F35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26424126" w14:textId="2617CFB4" w:rsidR="00007133" w:rsidRDefault="00007133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14CEBC5F" id="Group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">
                    <v:rect id="Rectangle 3" o:spid="_x0000_s1027" style="position:absolute;width:1945;height:9125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&#13;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&#13;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26424126" w14:textId="2617CFB4" w:rsidR="00007133" w:rsidRDefault="00007133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&#13;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&#13;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&#13;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&#13;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&#13;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&#13;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&#13;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&#13;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&#13;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&#13;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&#13;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&#13;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&#13;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&#13;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&#13;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&#13;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&#13;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&#13;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&#13;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&#13;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&#13;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&#13;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&#13;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&#13;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&#13;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&#13;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F0EC506" wp14:editId="64A938D1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3A01DF6" w14:textId="7A89DE8E" w:rsidR="00007133" w:rsidRDefault="00007133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>Chloe Clark (2207404)</w:t>
                                    </w:r>
                                  </w:sdtContent>
                                </w:sdt>
                              </w:p>
                              <w:p w14:paraId="50AA302C" w14:textId="2B5E26B8" w:rsidR="00007133" w:rsidRDefault="00007133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F0EC50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" filled="f" stroked="f" strokeweight=".5pt">
                    <v:textbox style="mso-fit-shape-to-text:t" inset="0,0,0,0">
                      <w:txbxContent>
                        <w:p w14:paraId="23A01DF6" w14:textId="7A89DE8E" w:rsidR="00007133" w:rsidRDefault="00007133">
                          <w:pPr>
                            <w:pStyle w:val="NoSpacing"/>
                            <w:rPr>
                              <w:color w:val="4472C4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  <w:sz w:val="26"/>
                                  <w:szCs w:val="26"/>
                                </w:rPr>
                                <w:t>Chloe Clark (2207404)</w:t>
                              </w:r>
                            </w:sdtContent>
                          </w:sdt>
                        </w:p>
                        <w:p w14:paraId="50AA302C" w14:textId="2B5E26B8" w:rsidR="00007133" w:rsidRDefault="00007133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AF58843" wp14:editId="09EE6A60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E9692E3" w14:textId="4AC59D28" w:rsidR="00007133" w:rsidRDefault="00007133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 Non- biased Jury: Do They Really Exist?</w:t>
                                    </w:r>
                                  </w:sdtContent>
                                </w:sdt>
                              </w:p>
                              <w:p w14:paraId="118DD93F" w14:textId="3A21BB29" w:rsidR="00007133" w:rsidRDefault="00007133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Legal Process (BML4006)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AF58843" id="Text Box 1" o:spid="_x0000_s1056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" filled="f" stroked="f" strokeweight=".5pt">
                    <v:textbox style="mso-fit-shape-to-text:t" inset="0,0,0,0">
                      <w:txbxContent>
                        <w:p w14:paraId="1E9692E3" w14:textId="4AC59D28" w:rsidR="00007133" w:rsidRDefault="00007133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 Non- biased Jury: Do They Really Exist?</w:t>
                              </w:r>
                            </w:sdtContent>
                          </w:sdt>
                        </w:p>
                        <w:p w14:paraId="118DD93F" w14:textId="3A21BB29" w:rsidR="00007133" w:rsidRDefault="00007133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Legal Process (BML4006)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0BFD58AA" w14:textId="6E9D8734" w:rsidR="00007133" w:rsidRDefault="00007133">
          <w:r>
            <w:br w:type="page"/>
          </w:r>
        </w:p>
      </w:sdtContent>
    </w:sdt>
    <w:p w14:paraId="538A13CD" w14:textId="5780D052" w:rsidR="00007133" w:rsidRPr="00C70369" w:rsidRDefault="00007133" w:rsidP="00C70369">
      <w:pPr>
        <w:spacing w:line="360" w:lineRule="auto"/>
        <w:rPr>
          <w:rFonts w:ascii="Arial" w:hAnsi="Arial" w:cs="Arial"/>
        </w:rPr>
      </w:pPr>
    </w:p>
    <w:p w14:paraId="7862255B" w14:textId="53EC34C2" w:rsidR="004C255E" w:rsidRPr="00C70369" w:rsidRDefault="00E005F4" w:rsidP="00C70369">
      <w:pPr>
        <w:spacing w:line="360" w:lineRule="auto"/>
        <w:rPr>
          <w:rFonts w:ascii="Arial" w:hAnsi="Arial" w:cs="Arial"/>
        </w:rPr>
      </w:pPr>
      <w:r w:rsidRPr="00C70369">
        <w:rPr>
          <w:rFonts w:ascii="Arial" w:hAnsi="Arial" w:cs="Arial"/>
        </w:rPr>
        <w:t>A</w:t>
      </w:r>
      <w:r w:rsidR="00DE5106" w:rsidRPr="00C70369">
        <w:rPr>
          <w:rFonts w:ascii="Arial" w:hAnsi="Arial" w:cs="Arial"/>
        </w:rPr>
        <w:t>s written in</w:t>
      </w:r>
      <w:r w:rsidRPr="00C70369">
        <w:rPr>
          <w:rFonts w:ascii="Arial" w:hAnsi="Arial" w:cs="Arial"/>
        </w:rPr>
        <w:t xml:space="preserve"> </w:t>
      </w:r>
      <w:r w:rsidR="00EB2857" w:rsidRPr="00C70369">
        <w:rPr>
          <w:rFonts w:ascii="Arial" w:hAnsi="Arial" w:cs="Arial"/>
        </w:rPr>
        <w:t>(</w:t>
      </w:r>
      <w:r w:rsidR="00613B88" w:rsidRPr="00C70369">
        <w:rPr>
          <w:rFonts w:ascii="Arial" w:hAnsi="Arial" w:cs="Arial"/>
        </w:rPr>
        <w:t>citizens information</w:t>
      </w:r>
      <w:r w:rsidR="00BC58B0" w:rsidRPr="00C70369">
        <w:rPr>
          <w:rFonts w:ascii="Arial" w:hAnsi="Arial" w:cs="Arial"/>
        </w:rPr>
        <w:t>)</w:t>
      </w:r>
      <w:r w:rsidR="00613B88" w:rsidRPr="00C70369">
        <w:rPr>
          <w:rFonts w:ascii="Arial" w:hAnsi="Arial" w:cs="Arial"/>
        </w:rPr>
        <w:t xml:space="preserve"> </w:t>
      </w:r>
      <w:r w:rsidR="00F713CA" w:rsidRPr="00C70369">
        <w:rPr>
          <w:rFonts w:ascii="Arial" w:hAnsi="Arial" w:cs="Arial"/>
        </w:rPr>
        <w:t xml:space="preserve">a jury </w:t>
      </w:r>
      <w:r w:rsidR="004557F9" w:rsidRPr="00C70369">
        <w:rPr>
          <w:rFonts w:ascii="Arial" w:hAnsi="Arial" w:cs="Arial"/>
        </w:rPr>
        <w:t xml:space="preserve">is made up </w:t>
      </w:r>
      <w:r w:rsidR="00F713CA" w:rsidRPr="00C70369">
        <w:rPr>
          <w:rFonts w:ascii="Arial" w:hAnsi="Arial" w:cs="Arial"/>
        </w:rPr>
        <w:t>of twelve diffe</w:t>
      </w:r>
      <w:r w:rsidR="004557F9" w:rsidRPr="00C70369">
        <w:rPr>
          <w:rFonts w:ascii="Arial" w:hAnsi="Arial" w:cs="Arial"/>
        </w:rPr>
        <w:t xml:space="preserve">rent </w:t>
      </w:r>
      <w:r w:rsidR="00547330" w:rsidRPr="00C70369">
        <w:rPr>
          <w:rFonts w:ascii="Arial" w:hAnsi="Arial" w:cs="Arial"/>
        </w:rPr>
        <w:t>members of the general pub</w:t>
      </w:r>
      <w:r w:rsidR="001C7BA2" w:rsidRPr="00C70369">
        <w:rPr>
          <w:rFonts w:ascii="Arial" w:hAnsi="Arial" w:cs="Arial"/>
        </w:rPr>
        <w:t>lic</w:t>
      </w:r>
      <w:r w:rsidR="00222DB8" w:rsidRPr="00C70369">
        <w:rPr>
          <w:rFonts w:ascii="Arial" w:hAnsi="Arial" w:cs="Arial"/>
        </w:rPr>
        <w:t xml:space="preserve">. </w:t>
      </w:r>
      <w:r w:rsidR="00C46E6D" w:rsidRPr="00C70369">
        <w:rPr>
          <w:rFonts w:ascii="Arial" w:hAnsi="Arial" w:cs="Arial"/>
        </w:rPr>
        <w:t>A</w:t>
      </w:r>
      <w:r w:rsidR="00C614EB" w:rsidRPr="00C70369">
        <w:rPr>
          <w:rFonts w:ascii="Arial" w:hAnsi="Arial" w:cs="Arial"/>
        </w:rPr>
        <w:t>s stated in</w:t>
      </w:r>
      <w:r w:rsidR="00C46E6D" w:rsidRPr="00C70369">
        <w:rPr>
          <w:rFonts w:ascii="Arial" w:hAnsi="Arial" w:cs="Arial"/>
        </w:rPr>
        <w:t xml:space="preserve"> (</w:t>
      </w:r>
      <w:r w:rsidR="004A6062" w:rsidRPr="00C70369">
        <w:rPr>
          <w:rFonts w:ascii="Arial" w:hAnsi="Arial" w:cs="Arial"/>
        </w:rPr>
        <w:t>a</w:t>
      </w:r>
      <w:r w:rsidR="005F033B" w:rsidRPr="00C70369">
        <w:rPr>
          <w:rFonts w:ascii="Arial" w:hAnsi="Arial" w:cs="Arial"/>
        </w:rPr>
        <w:t xml:space="preserve">rticle 6(1) </w:t>
      </w:r>
      <w:r w:rsidR="00C46E6D" w:rsidRPr="00C70369">
        <w:rPr>
          <w:rFonts w:ascii="Arial" w:hAnsi="Arial" w:cs="Arial"/>
        </w:rPr>
        <w:t>cps.gov 2022), it is said that j</w:t>
      </w:r>
      <w:r w:rsidR="0019451B" w:rsidRPr="00C70369">
        <w:rPr>
          <w:rFonts w:ascii="Arial" w:hAnsi="Arial" w:cs="Arial"/>
        </w:rPr>
        <w:t xml:space="preserve">uries </w:t>
      </w:r>
      <w:r w:rsidR="00D426D2" w:rsidRPr="00C70369">
        <w:rPr>
          <w:rFonts w:ascii="Arial" w:hAnsi="Arial" w:cs="Arial"/>
        </w:rPr>
        <w:t xml:space="preserve">should be selected at random in accordance </w:t>
      </w:r>
      <w:r w:rsidR="004A6062" w:rsidRPr="00C70369">
        <w:rPr>
          <w:rFonts w:ascii="Arial" w:hAnsi="Arial" w:cs="Arial"/>
        </w:rPr>
        <w:t>with</w:t>
      </w:r>
      <w:r w:rsidR="00D426D2" w:rsidRPr="00C70369">
        <w:rPr>
          <w:rFonts w:ascii="Arial" w:hAnsi="Arial" w:cs="Arial"/>
        </w:rPr>
        <w:t xml:space="preserve"> The Juries Act 1974</w:t>
      </w:r>
      <w:r w:rsidR="007062C7" w:rsidRPr="00C70369">
        <w:rPr>
          <w:rFonts w:ascii="Arial" w:hAnsi="Arial" w:cs="Arial"/>
        </w:rPr>
        <w:t xml:space="preserve">. This act is in place to </w:t>
      </w:r>
      <w:r w:rsidR="005F033B" w:rsidRPr="00C70369">
        <w:rPr>
          <w:rFonts w:ascii="Arial" w:hAnsi="Arial" w:cs="Arial"/>
        </w:rPr>
        <w:t xml:space="preserve">help identify </w:t>
      </w:r>
      <w:r w:rsidR="008F1116" w:rsidRPr="00C70369">
        <w:rPr>
          <w:rFonts w:ascii="Arial" w:hAnsi="Arial" w:cs="Arial"/>
        </w:rPr>
        <w:t>th</w:t>
      </w:r>
      <w:r w:rsidR="00A36897" w:rsidRPr="00C70369">
        <w:rPr>
          <w:rFonts w:ascii="Arial" w:hAnsi="Arial" w:cs="Arial"/>
        </w:rPr>
        <w:t xml:space="preserve">e different classes of people who are </w:t>
      </w:r>
      <w:r w:rsidR="00352C0D" w:rsidRPr="00C70369">
        <w:rPr>
          <w:rFonts w:ascii="Arial" w:hAnsi="Arial" w:cs="Arial"/>
        </w:rPr>
        <w:t xml:space="preserve">ineligible </w:t>
      </w:r>
      <w:r w:rsidR="00A16A21" w:rsidRPr="00C70369">
        <w:rPr>
          <w:rFonts w:ascii="Arial" w:hAnsi="Arial" w:cs="Arial"/>
        </w:rPr>
        <w:t xml:space="preserve">or disqualified from sitting on a jury. </w:t>
      </w:r>
      <w:r w:rsidR="00A9426C" w:rsidRPr="00C70369">
        <w:rPr>
          <w:rFonts w:ascii="Arial" w:hAnsi="Arial" w:cs="Arial"/>
        </w:rPr>
        <w:t>It is stated on</w:t>
      </w:r>
      <w:r w:rsidR="003D216D" w:rsidRPr="00C70369">
        <w:rPr>
          <w:rFonts w:ascii="Arial" w:hAnsi="Arial" w:cs="Arial"/>
        </w:rPr>
        <w:t xml:space="preserve"> </w:t>
      </w:r>
      <w:r w:rsidR="0015367B" w:rsidRPr="00C70369">
        <w:rPr>
          <w:rFonts w:ascii="Arial" w:hAnsi="Arial" w:cs="Arial"/>
        </w:rPr>
        <w:t>(</w:t>
      </w:r>
      <w:r w:rsidR="003D216D" w:rsidRPr="00C70369">
        <w:rPr>
          <w:rFonts w:ascii="Arial" w:hAnsi="Arial" w:cs="Arial"/>
        </w:rPr>
        <w:t>gov.uk</w:t>
      </w:r>
      <w:r w:rsidR="0015367B" w:rsidRPr="00C70369">
        <w:rPr>
          <w:rFonts w:ascii="Arial" w:hAnsi="Arial" w:cs="Arial"/>
        </w:rPr>
        <w:t>)</w:t>
      </w:r>
      <w:r w:rsidR="00A9426C" w:rsidRPr="00C70369">
        <w:rPr>
          <w:rFonts w:ascii="Arial" w:hAnsi="Arial" w:cs="Arial"/>
        </w:rPr>
        <w:t xml:space="preserve"> that</w:t>
      </w:r>
      <w:r w:rsidR="004B200A" w:rsidRPr="00C70369">
        <w:rPr>
          <w:rFonts w:ascii="Arial" w:hAnsi="Arial" w:cs="Arial"/>
        </w:rPr>
        <w:t xml:space="preserve"> </w:t>
      </w:r>
      <w:r w:rsidR="00A9426C" w:rsidRPr="00C70369">
        <w:rPr>
          <w:rFonts w:ascii="Arial" w:hAnsi="Arial" w:cs="Arial"/>
        </w:rPr>
        <w:t>j</w:t>
      </w:r>
      <w:r w:rsidR="00282B61" w:rsidRPr="00C70369">
        <w:rPr>
          <w:rFonts w:ascii="Arial" w:hAnsi="Arial" w:cs="Arial"/>
        </w:rPr>
        <w:t xml:space="preserve">ury service works by </w:t>
      </w:r>
      <w:r w:rsidR="0050682A" w:rsidRPr="00C70369">
        <w:rPr>
          <w:rFonts w:ascii="Arial" w:hAnsi="Arial" w:cs="Arial"/>
        </w:rPr>
        <w:t>your name being chosen</w:t>
      </w:r>
      <w:r w:rsidR="00253955" w:rsidRPr="00C70369">
        <w:rPr>
          <w:rFonts w:ascii="Arial" w:hAnsi="Arial" w:cs="Arial"/>
        </w:rPr>
        <w:t xml:space="preserve"> randomly off an electoral register</w:t>
      </w:r>
      <w:r w:rsidR="003E53B4" w:rsidRPr="00C70369">
        <w:rPr>
          <w:rFonts w:ascii="Arial" w:hAnsi="Arial" w:cs="Arial"/>
        </w:rPr>
        <w:t xml:space="preserve">, </w:t>
      </w:r>
      <w:r w:rsidR="000F045E" w:rsidRPr="00C70369">
        <w:rPr>
          <w:rFonts w:ascii="Arial" w:hAnsi="Arial" w:cs="Arial"/>
        </w:rPr>
        <w:t>following this you will receive a letter in the post which you are required to</w:t>
      </w:r>
      <w:r w:rsidR="00973E3C" w:rsidRPr="00C70369">
        <w:rPr>
          <w:rFonts w:ascii="Arial" w:hAnsi="Arial" w:cs="Arial"/>
        </w:rPr>
        <w:t xml:space="preserve"> respond to within a week to let them know whether you can attend</w:t>
      </w:r>
      <w:r w:rsidR="00E34585" w:rsidRPr="00C70369">
        <w:rPr>
          <w:rFonts w:ascii="Arial" w:hAnsi="Arial" w:cs="Arial"/>
        </w:rPr>
        <w:t>. Jury service can usually last up to ten days</w:t>
      </w:r>
      <w:r w:rsidR="0094240C" w:rsidRPr="00C70369">
        <w:rPr>
          <w:rFonts w:ascii="Arial" w:hAnsi="Arial" w:cs="Arial"/>
        </w:rPr>
        <w:t>. You will usually be informed if it is to be less.</w:t>
      </w:r>
      <w:r w:rsidR="00FD1CA2" w:rsidRPr="00C70369">
        <w:rPr>
          <w:rFonts w:ascii="Arial" w:hAnsi="Arial" w:cs="Arial"/>
        </w:rPr>
        <w:t xml:space="preserve"> According to (courtroomadvice.co.uk)</w:t>
      </w:r>
      <w:r w:rsidR="00EB599A" w:rsidRPr="00C70369">
        <w:rPr>
          <w:rFonts w:ascii="Arial" w:hAnsi="Arial" w:cs="Arial"/>
        </w:rPr>
        <w:t xml:space="preserve"> failure to attend jury duty could land you with </w:t>
      </w:r>
      <w:r w:rsidR="00A91E2F" w:rsidRPr="00C70369">
        <w:rPr>
          <w:rFonts w:ascii="Arial" w:hAnsi="Arial" w:cs="Arial"/>
        </w:rPr>
        <w:t xml:space="preserve">a fine or </w:t>
      </w:r>
      <w:r w:rsidR="00326C9C" w:rsidRPr="00C70369">
        <w:rPr>
          <w:rFonts w:ascii="Arial" w:hAnsi="Arial" w:cs="Arial"/>
        </w:rPr>
        <w:t xml:space="preserve">other serious charges </w:t>
      </w:r>
      <w:r w:rsidR="002676D7" w:rsidRPr="00C70369">
        <w:rPr>
          <w:rFonts w:ascii="Arial" w:hAnsi="Arial" w:cs="Arial"/>
        </w:rPr>
        <w:t xml:space="preserve">if you do not tell </w:t>
      </w:r>
      <w:r w:rsidR="00D34FF5" w:rsidRPr="00C70369">
        <w:rPr>
          <w:rFonts w:ascii="Arial" w:hAnsi="Arial" w:cs="Arial"/>
        </w:rPr>
        <w:t>them as to why you cannot attend.</w:t>
      </w:r>
      <w:r w:rsidR="00FD0AB0" w:rsidRPr="00C70369">
        <w:rPr>
          <w:rFonts w:ascii="Arial" w:hAnsi="Arial" w:cs="Arial"/>
        </w:rPr>
        <w:t xml:space="preserve"> According to (Gov.uk)</w:t>
      </w:r>
      <w:r w:rsidR="00200E91" w:rsidRPr="00C70369">
        <w:rPr>
          <w:rFonts w:ascii="Arial" w:hAnsi="Arial" w:cs="Arial"/>
        </w:rPr>
        <w:t xml:space="preserve"> if you have</w:t>
      </w:r>
      <w:r w:rsidR="00387C64" w:rsidRPr="00C70369">
        <w:rPr>
          <w:rFonts w:ascii="Arial" w:hAnsi="Arial" w:cs="Arial"/>
        </w:rPr>
        <w:t xml:space="preserve"> </w:t>
      </w:r>
      <w:r w:rsidR="004C255E" w:rsidRPr="00C70369">
        <w:rPr>
          <w:rFonts w:ascii="Arial" w:hAnsi="Arial" w:cs="Arial"/>
        </w:rPr>
        <w:t>a disability</w:t>
      </w:r>
      <w:r w:rsidR="001F408E" w:rsidRPr="00C70369">
        <w:rPr>
          <w:rFonts w:ascii="Arial" w:hAnsi="Arial" w:cs="Arial"/>
        </w:rPr>
        <w:t xml:space="preserve"> or serious illness</w:t>
      </w:r>
      <w:r w:rsidR="00BC6EEE" w:rsidRPr="00C70369">
        <w:rPr>
          <w:rFonts w:ascii="Arial" w:hAnsi="Arial" w:cs="Arial"/>
        </w:rPr>
        <w:t xml:space="preserve"> </w:t>
      </w:r>
      <w:r w:rsidR="00014518" w:rsidRPr="00C70369">
        <w:rPr>
          <w:rFonts w:ascii="Arial" w:hAnsi="Arial" w:cs="Arial"/>
        </w:rPr>
        <w:t>that may prevent you from attending jury service</w:t>
      </w:r>
      <w:r w:rsidR="002E4AF9" w:rsidRPr="00C70369">
        <w:rPr>
          <w:rFonts w:ascii="Arial" w:hAnsi="Arial" w:cs="Arial"/>
        </w:rPr>
        <w:t xml:space="preserve"> you </w:t>
      </w:r>
      <w:r w:rsidR="00055D88" w:rsidRPr="00C70369">
        <w:rPr>
          <w:rFonts w:ascii="Arial" w:hAnsi="Arial" w:cs="Arial"/>
        </w:rPr>
        <w:t>may</w:t>
      </w:r>
      <w:r w:rsidR="00787572" w:rsidRPr="00C70369">
        <w:rPr>
          <w:rFonts w:ascii="Arial" w:hAnsi="Arial" w:cs="Arial"/>
        </w:rPr>
        <w:t xml:space="preserve"> as for the date t</w:t>
      </w:r>
      <w:r w:rsidR="00393B13" w:rsidRPr="00C70369">
        <w:rPr>
          <w:rFonts w:ascii="Arial" w:hAnsi="Arial" w:cs="Arial"/>
        </w:rPr>
        <w:t xml:space="preserve">o be changed </w:t>
      </w:r>
      <w:r w:rsidR="00055D88" w:rsidRPr="00C70369">
        <w:rPr>
          <w:rFonts w:ascii="Arial" w:hAnsi="Arial" w:cs="Arial"/>
        </w:rPr>
        <w:t>be excused.</w:t>
      </w:r>
    </w:p>
    <w:p w14:paraId="37FE7D77" w14:textId="13E016A2" w:rsidR="00B80CAB" w:rsidRPr="00C70369" w:rsidRDefault="00887479" w:rsidP="00C70369">
      <w:pPr>
        <w:spacing w:line="360" w:lineRule="auto"/>
        <w:rPr>
          <w:rFonts w:ascii="Arial" w:hAnsi="Arial" w:cs="Arial"/>
        </w:rPr>
      </w:pPr>
      <w:r w:rsidRPr="00C70369">
        <w:rPr>
          <w:rFonts w:ascii="Arial" w:hAnsi="Arial" w:cs="Arial"/>
        </w:rPr>
        <w:t xml:space="preserve">To </w:t>
      </w:r>
      <w:r w:rsidR="002D75DD" w:rsidRPr="00C70369">
        <w:rPr>
          <w:rFonts w:ascii="Arial" w:hAnsi="Arial" w:cs="Arial"/>
        </w:rPr>
        <w:t xml:space="preserve">sit on a jury </w:t>
      </w:r>
      <w:r w:rsidR="00847DC2" w:rsidRPr="00C70369">
        <w:rPr>
          <w:rFonts w:ascii="Arial" w:hAnsi="Arial" w:cs="Arial"/>
        </w:rPr>
        <w:t>there are a few requirements you must meet</w:t>
      </w:r>
      <w:r w:rsidR="00DB73A1" w:rsidRPr="00C70369">
        <w:rPr>
          <w:rFonts w:ascii="Arial" w:hAnsi="Arial" w:cs="Arial"/>
        </w:rPr>
        <w:t>. A</w:t>
      </w:r>
      <w:r w:rsidR="008D4B34" w:rsidRPr="00C70369">
        <w:rPr>
          <w:rFonts w:ascii="Arial" w:hAnsi="Arial" w:cs="Arial"/>
        </w:rPr>
        <w:t>s written in</w:t>
      </w:r>
      <w:r w:rsidR="00DB73A1" w:rsidRPr="00C70369">
        <w:rPr>
          <w:rFonts w:ascii="Arial" w:hAnsi="Arial" w:cs="Arial"/>
        </w:rPr>
        <w:t xml:space="preserve"> (Commons library)</w:t>
      </w:r>
      <w:r w:rsidR="00182191" w:rsidRPr="00C70369">
        <w:rPr>
          <w:rFonts w:ascii="Arial" w:hAnsi="Arial" w:cs="Arial"/>
        </w:rPr>
        <w:t xml:space="preserve">, </w:t>
      </w:r>
      <w:r w:rsidR="0021764E" w:rsidRPr="00C70369">
        <w:rPr>
          <w:rFonts w:ascii="Arial" w:hAnsi="Arial" w:cs="Arial"/>
        </w:rPr>
        <w:t>you need to be under the age of 76 but you must at be at least 18 years old.</w:t>
      </w:r>
      <w:r w:rsidR="00317162" w:rsidRPr="00C70369">
        <w:rPr>
          <w:rFonts w:ascii="Arial" w:hAnsi="Arial" w:cs="Arial"/>
        </w:rPr>
        <w:t xml:space="preserve"> They ensure that you have to </w:t>
      </w:r>
      <w:r w:rsidR="00163498" w:rsidRPr="00C70369">
        <w:rPr>
          <w:rFonts w:ascii="Arial" w:hAnsi="Arial" w:cs="Arial"/>
        </w:rPr>
        <w:t xml:space="preserve">have lived in the </w:t>
      </w:r>
      <w:r w:rsidR="00281B6E" w:rsidRPr="00C70369">
        <w:rPr>
          <w:rFonts w:ascii="Arial" w:hAnsi="Arial" w:cs="Arial"/>
        </w:rPr>
        <w:t>United Kingdom</w:t>
      </w:r>
      <w:r w:rsidR="00163498" w:rsidRPr="00C70369">
        <w:rPr>
          <w:rFonts w:ascii="Arial" w:hAnsi="Arial" w:cs="Arial"/>
        </w:rPr>
        <w:t>,</w:t>
      </w:r>
      <w:r w:rsidR="00281B6E" w:rsidRPr="00C70369">
        <w:rPr>
          <w:rFonts w:ascii="Arial" w:hAnsi="Arial" w:cs="Arial"/>
        </w:rPr>
        <w:t xml:space="preserve"> I</w:t>
      </w:r>
      <w:r w:rsidR="00C51339" w:rsidRPr="00C70369">
        <w:rPr>
          <w:rFonts w:ascii="Arial" w:hAnsi="Arial" w:cs="Arial"/>
        </w:rPr>
        <w:t>s</w:t>
      </w:r>
      <w:r w:rsidR="00163498" w:rsidRPr="00C70369">
        <w:rPr>
          <w:rFonts w:ascii="Arial" w:hAnsi="Arial" w:cs="Arial"/>
        </w:rPr>
        <w:t xml:space="preserve">le of </w:t>
      </w:r>
      <w:r w:rsidR="00281B6E" w:rsidRPr="00C70369">
        <w:rPr>
          <w:rFonts w:ascii="Arial" w:hAnsi="Arial" w:cs="Arial"/>
        </w:rPr>
        <w:t>M</w:t>
      </w:r>
      <w:r w:rsidR="00163498" w:rsidRPr="00C70369">
        <w:rPr>
          <w:rFonts w:ascii="Arial" w:hAnsi="Arial" w:cs="Arial"/>
        </w:rPr>
        <w:t>an</w:t>
      </w:r>
      <w:r w:rsidR="00CD753A" w:rsidRPr="00C70369">
        <w:rPr>
          <w:rFonts w:ascii="Arial" w:hAnsi="Arial" w:cs="Arial"/>
        </w:rPr>
        <w:t xml:space="preserve"> or the </w:t>
      </w:r>
      <w:r w:rsidR="00281B6E" w:rsidRPr="00C70369">
        <w:rPr>
          <w:rFonts w:ascii="Arial" w:hAnsi="Arial" w:cs="Arial"/>
        </w:rPr>
        <w:t>C</w:t>
      </w:r>
      <w:r w:rsidR="00CD753A" w:rsidRPr="00C70369">
        <w:rPr>
          <w:rFonts w:ascii="Arial" w:hAnsi="Arial" w:cs="Arial"/>
        </w:rPr>
        <w:t xml:space="preserve">hannel </w:t>
      </w:r>
      <w:r w:rsidR="00281B6E" w:rsidRPr="00C70369">
        <w:rPr>
          <w:rFonts w:ascii="Arial" w:hAnsi="Arial" w:cs="Arial"/>
        </w:rPr>
        <w:t>I</w:t>
      </w:r>
      <w:r w:rsidR="00CD753A" w:rsidRPr="00C70369">
        <w:rPr>
          <w:rFonts w:ascii="Arial" w:hAnsi="Arial" w:cs="Arial"/>
        </w:rPr>
        <w:t xml:space="preserve">slands </w:t>
      </w:r>
      <w:r w:rsidR="003E1103" w:rsidRPr="00C70369">
        <w:rPr>
          <w:rFonts w:ascii="Arial" w:hAnsi="Arial" w:cs="Arial"/>
        </w:rPr>
        <w:t xml:space="preserve">for at least five years from the age of 13. You also must be </w:t>
      </w:r>
      <w:r w:rsidR="005020FE" w:rsidRPr="00C70369">
        <w:rPr>
          <w:rFonts w:ascii="Arial" w:hAnsi="Arial" w:cs="Arial"/>
        </w:rPr>
        <w:t xml:space="preserve">registered </w:t>
      </w:r>
      <w:r w:rsidR="00DF6B2A" w:rsidRPr="00C70369">
        <w:rPr>
          <w:rFonts w:ascii="Arial" w:hAnsi="Arial" w:cs="Arial"/>
        </w:rPr>
        <w:t>to vote</w:t>
      </w:r>
      <w:r w:rsidR="00660B18" w:rsidRPr="00C70369">
        <w:rPr>
          <w:rFonts w:ascii="Arial" w:hAnsi="Arial" w:cs="Arial"/>
        </w:rPr>
        <w:t xml:space="preserve"> in the UK</w:t>
      </w:r>
      <w:r w:rsidR="00DF6B2A" w:rsidRPr="00C70369">
        <w:rPr>
          <w:rFonts w:ascii="Arial" w:hAnsi="Arial" w:cs="Arial"/>
        </w:rPr>
        <w:t xml:space="preserve">. The guid for </w:t>
      </w:r>
      <w:r w:rsidR="00C22C1F" w:rsidRPr="00C70369">
        <w:rPr>
          <w:rFonts w:ascii="Arial" w:hAnsi="Arial" w:cs="Arial"/>
        </w:rPr>
        <w:t>eligibility</w:t>
      </w:r>
      <w:r w:rsidR="00DF6B2A" w:rsidRPr="00C70369">
        <w:rPr>
          <w:rFonts w:ascii="Arial" w:hAnsi="Arial" w:cs="Arial"/>
        </w:rPr>
        <w:t xml:space="preserve"> for jury service is governed by the Juries Act 1974</w:t>
      </w:r>
      <w:r w:rsidR="00D85FE1" w:rsidRPr="00C70369">
        <w:rPr>
          <w:rFonts w:ascii="Arial" w:hAnsi="Arial" w:cs="Arial"/>
        </w:rPr>
        <w:t>.</w:t>
      </w:r>
      <w:r w:rsidR="00495D98" w:rsidRPr="00C70369">
        <w:rPr>
          <w:rFonts w:ascii="Arial" w:hAnsi="Arial" w:cs="Arial"/>
        </w:rPr>
        <w:t xml:space="preserve"> </w:t>
      </w:r>
    </w:p>
    <w:p w14:paraId="357AACF6" w14:textId="2C18109E" w:rsidR="00166CEC" w:rsidRPr="00C70369" w:rsidRDefault="009F0922" w:rsidP="00C70369">
      <w:pPr>
        <w:spacing w:line="360" w:lineRule="auto"/>
        <w:rPr>
          <w:rFonts w:ascii="Arial" w:hAnsi="Arial" w:cs="Arial"/>
        </w:rPr>
      </w:pPr>
      <w:r w:rsidRPr="00C70369">
        <w:rPr>
          <w:rFonts w:ascii="Arial" w:hAnsi="Arial" w:cs="Arial"/>
        </w:rPr>
        <w:t xml:space="preserve">There are a few </w:t>
      </w:r>
      <w:r w:rsidR="00603FAE" w:rsidRPr="00C70369">
        <w:rPr>
          <w:rFonts w:ascii="Arial" w:hAnsi="Arial" w:cs="Arial"/>
        </w:rPr>
        <w:t xml:space="preserve">reasons you can be excused from jury duty and according to </w:t>
      </w:r>
      <w:r w:rsidR="009D285A" w:rsidRPr="00C70369">
        <w:rPr>
          <w:rFonts w:ascii="Arial" w:hAnsi="Arial" w:cs="Arial"/>
        </w:rPr>
        <w:t>(</w:t>
      </w:r>
      <w:r w:rsidR="00603FAE" w:rsidRPr="00C70369">
        <w:rPr>
          <w:rFonts w:ascii="Arial" w:hAnsi="Arial" w:cs="Arial"/>
        </w:rPr>
        <w:t>gov.uk</w:t>
      </w:r>
      <w:r w:rsidR="009D285A" w:rsidRPr="00C70369">
        <w:rPr>
          <w:rFonts w:ascii="Arial" w:hAnsi="Arial" w:cs="Arial"/>
        </w:rPr>
        <w:t>)</w:t>
      </w:r>
      <w:r w:rsidR="007D0191" w:rsidRPr="00C70369">
        <w:rPr>
          <w:rFonts w:ascii="Arial" w:hAnsi="Arial" w:cs="Arial"/>
        </w:rPr>
        <w:t xml:space="preserve"> you can be excused from jury duty if you </w:t>
      </w:r>
      <w:r w:rsidR="00A251CB" w:rsidRPr="00C70369">
        <w:rPr>
          <w:rFonts w:ascii="Arial" w:hAnsi="Arial" w:cs="Arial"/>
        </w:rPr>
        <w:t xml:space="preserve">are a </w:t>
      </w:r>
      <w:r w:rsidR="00421AB3" w:rsidRPr="00C70369">
        <w:rPr>
          <w:rFonts w:ascii="Arial" w:hAnsi="Arial" w:cs="Arial"/>
        </w:rPr>
        <w:t>full-time</w:t>
      </w:r>
      <w:r w:rsidR="002E5220" w:rsidRPr="00C70369">
        <w:rPr>
          <w:rFonts w:ascii="Arial" w:hAnsi="Arial" w:cs="Arial"/>
        </w:rPr>
        <w:t xml:space="preserve"> carer for someone with a disability or illness</w:t>
      </w:r>
      <w:r w:rsidR="006E1CFD" w:rsidRPr="00C70369">
        <w:rPr>
          <w:rFonts w:ascii="Arial" w:hAnsi="Arial" w:cs="Arial"/>
        </w:rPr>
        <w:t xml:space="preserve">, if you are </w:t>
      </w:r>
      <w:r w:rsidR="008620CE" w:rsidRPr="00C70369">
        <w:rPr>
          <w:rFonts w:ascii="Arial" w:hAnsi="Arial" w:cs="Arial"/>
        </w:rPr>
        <w:t xml:space="preserve">a new parent </w:t>
      </w:r>
      <w:r w:rsidR="00A23F61" w:rsidRPr="00C70369">
        <w:rPr>
          <w:rFonts w:ascii="Arial" w:hAnsi="Arial" w:cs="Arial"/>
        </w:rPr>
        <w:t xml:space="preserve">and are unable to serve </w:t>
      </w:r>
      <w:r w:rsidR="00A45EB8" w:rsidRPr="00C70369">
        <w:rPr>
          <w:rFonts w:ascii="Arial" w:hAnsi="Arial" w:cs="Arial"/>
        </w:rPr>
        <w:t>another time in the next year. You can also be excused for illness o</w:t>
      </w:r>
      <w:r w:rsidR="000A146F" w:rsidRPr="00C70369">
        <w:rPr>
          <w:rFonts w:ascii="Arial" w:hAnsi="Arial" w:cs="Arial"/>
        </w:rPr>
        <w:t>r a disability.</w:t>
      </w:r>
      <w:r w:rsidR="0023414E" w:rsidRPr="00C70369">
        <w:rPr>
          <w:rFonts w:ascii="Arial" w:hAnsi="Arial" w:cs="Arial"/>
        </w:rPr>
        <w:t xml:space="preserve"> According to gov.uk </w:t>
      </w:r>
      <w:r w:rsidR="003E1F0C" w:rsidRPr="00C70369">
        <w:rPr>
          <w:rFonts w:ascii="Arial" w:hAnsi="Arial" w:cs="Arial"/>
        </w:rPr>
        <w:t xml:space="preserve">you are also able to change </w:t>
      </w:r>
      <w:r w:rsidR="009E586B" w:rsidRPr="00C70369">
        <w:rPr>
          <w:rFonts w:ascii="Arial" w:hAnsi="Arial" w:cs="Arial"/>
        </w:rPr>
        <w:t>the</w:t>
      </w:r>
      <w:r w:rsidR="003E1F0C" w:rsidRPr="00C70369">
        <w:rPr>
          <w:rFonts w:ascii="Arial" w:hAnsi="Arial" w:cs="Arial"/>
        </w:rPr>
        <w:t xml:space="preserve"> date </w:t>
      </w:r>
      <w:r w:rsidR="00A015D1" w:rsidRPr="00C70369">
        <w:rPr>
          <w:rFonts w:ascii="Arial" w:hAnsi="Arial" w:cs="Arial"/>
        </w:rPr>
        <w:t xml:space="preserve">or be excused </w:t>
      </w:r>
      <w:r w:rsidR="00B37BEF" w:rsidRPr="00C70369">
        <w:rPr>
          <w:rFonts w:ascii="Arial" w:hAnsi="Arial" w:cs="Arial"/>
        </w:rPr>
        <w:t xml:space="preserve">from jury duty if you </w:t>
      </w:r>
      <w:r w:rsidR="009E586B" w:rsidRPr="00C70369">
        <w:rPr>
          <w:rFonts w:ascii="Arial" w:hAnsi="Arial" w:cs="Arial"/>
        </w:rPr>
        <w:t>are for example, unable to get time off from your employer, you have a holiday booked</w:t>
      </w:r>
      <w:r w:rsidR="005C33A8" w:rsidRPr="00C70369">
        <w:rPr>
          <w:rFonts w:ascii="Arial" w:hAnsi="Arial" w:cs="Arial"/>
        </w:rPr>
        <w:t xml:space="preserve"> or even sitting an exam</w:t>
      </w:r>
      <w:r w:rsidR="00BA6CB3" w:rsidRPr="00C70369">
        <w:rPr>
          <w:rFonts w:ascii="Arial" w:hAnsi="Arial" w:cs="Arial"/>
        </w:rPr>
        <w:t>.</w:t>
      </w:r>
      <w:r w:rsidR="00757333" w:rsidRPr="00C70369">
        <w:rPr>
          <w:rFonts w:ascii="Arial" w:hAnsi="Arial" w:cs="Arial"/>
        </w:rPr>
        <w:t xml:space="preserve"> According to (</w:t>
      </w:r>
      <w:r w:rsidR="002203A7" w:rsidRPr="00C70369">
        <w:rPr>
          <w:rFonts w:ascii="Arial" w:hAnsi="Arial" w:cs="Arial"/>
        </w:rPr>
        <w:t>inbr</w:t>
      </w:r>
      <w:r w:rsidR="006A3A12" w:rsidRPr="00C70369">
        <w:rPr>
          <w:rFonts w:ascii="Arial" w:hAnsi="Arial" w:cs="Arial"/>
        </w:rPr>
        <w:t xml:space="preserve">ief.co.uk) a person can be disqualified from jury service for the following reasons, </w:t>
      </w:r>
      <w:r w:rsidR="00AD25E7" w:rsidRPr="00C70369">
        <w:rPr>
          <w:rFonts w:ascii="Arial" w:hAnsi="Arial" w:cs="Arial"/>
        </w:rPr>
        <w:t xml:space="preserve">if you are sentenced to life imprisonment </w:t>
      </w:r>
      <w:r w:rsidR="00FC4B1C" w:rsidRPr="00C70369">
        <w:rPr>
          <w:rFonts w:ascii="Arial" w:hAnsi="Arial" w:cs="Arial"/>
        </w:rPr>
        <w:t xml:space="preserve">or detention for public protection, if your term of </w:t>
      </w:r>
      <w:r w:rsidR="005229A2" w:rsidRPr="00C70369">
        <w:rPr>
          <w:rFonts w:ascii="Arial" w:hAnsi="Arial" w:cs="Arial"/>
        </w:rPr>
        <w:t xml:space="preserve">imprisonment is longer than five years, you are also unable to serve as a jury member </w:t>
      </w:r>
      <w:r w:rsidR="008354D3" w:rsidRPr="00C70369">
        <w:rPr>
          <w:rFonts w:ascii="Arial" w:hAnsi="Arial" w:cs="Arial"/>
        </w:rPr>
        <w:t xml:space="preserve">for ten years if in the last ten years you have </w:t>
      </w:r>
      <w:r w:rsidR="009769E6" w:rsidRPr="00C70369">
        <w:rPr>
          <w:rFonts w:ascii="Arial" w:hAnsi="Arial" w:cs="Arial"/>
        </w:rPr>
        <w:t>received</w:t>
      </w:r>
      <w:r w:rsidR="008354D3" w:rsidRPr="00C70369">
        <w:rPr>
          <w:rFonts w:ascii="Arial" w:hAnsi="Arial" w:cs="Arial"/>
        </w:rPr>
        <w:t xml:space="preserve"> a suspended prison sentence </w:t>
      </w:r>
      <w:r w:rsidR="009A72E6" w:rsidRPr="00C70369">
        <w:rPr>
          <w:rFonts w:ascii="Arial" w:hAnsi="Arial" w:cs="Arial"/>
        </w:rPr>
        <w:t xml:space="preserve">or </w:t>
      </w:r>
      <w:r w:rsidR="001B30B2" w:rsidRPr="00C70369">
        <w:rPr>
          <w:rFonts w:ascii="Arial" w:hAnsi="Arial" w:cs="Arial"/>
        </w:rPr>
        <w:t>if you are currently on bail. Other reasons you cannot sit on a jury is if you</w:t>
      </w:r>
      <w:r w:rsidR="00AD7EA6" w:rsidRPr="00C70369">
        <w:rPr>
          <w:rFonts w:ascii="Arial" w:hAnsi="Arial" w:cs="Arial"/>
        </w:rPr>
        <w:t xml:space="preserve"> have lack of capacity as to which you are unable to understand the </w:t>
      </w:r>
      <w:r w:rsidR="00A14BA6" w:rsidRPr="00C70369">
        <w:rPr>
          <w:rFonts w:ascii="Arial" w:hAnsi="Arial" w:cs="Arial"/>
        </w:rPr>
        <w:t>relevant information</w:t>
      </w:r>
      <w:r w:rsidR="00AD7EA6" w:rsidRPr="00C70369">
        <w:rPr>
          <w:rFonts w:ascii="Arial" w:hAnsi="Arial" w:cs="Arial"/>
        </w:rPr>
        <w:t xml:space="preserve"> given </w:t>
      </w:r>
      <w:r w:rsidR="00675C6C" w:rsidRPr="00C70369">
        <w:rPr>
          <w:rFonts w:ascii="Arial" w:hAnsi="Arial" w:cs="Arial"/>
        </w:rPr>
        <w:t xml:space="preserve">to make a decision or are even able to retain the information to make a </w:t>
      </w:r>
      <w:r w:rsidR="00A14BA6" w:rsidRPr="00C70369">
        <w:rPr>
          <w:rFonts w:ascii="Arial" w:hAnsi="Arial" w:cs="Arial"/>
        </w:rPr>
        <w:t xml:space="preserve">decision. You are also unable to sit on </w:t>
      </w:r>
      <w:r w:rsidR="00A14BA6" w:rsidRPr="00C70369">
        <w:rPr>
          <w:rFonts w:ascii="Arial" w:hAnsi="Arial" w:cs="Arial"/>
        </w:rPr>
        <w:lastRenderedPageBreak/>
        <w:t xml:space="preserve">a jury if you </w:t>
      </w:r>
      <w:r w:rsidR="001A2DD3" w:rsidRPr="00C70369">
        <w:rPr>
          <w:rFonts w:ascii="Arial" w:hAnsi="Arial" w:cs="Arial"/>
        </w:rPr>
        <w:t>have</w:t>
      </w:r>
      <w:r w:rsidR="00B35F9C" w:rsidRPr="00C70369">
        <w:rPr>
          <w:rFonts w:ascii="Arial" w:hAnsi="Arial" w:cs="Arial"/>
        </w:rPr>
        <w:t xml:space="preserve"> a mental disorder</w:t>
      </w:r>
      <w:r w:rsidR="00AF3731" w:rsidRPr="00C70369">
        <w:rPr>
          <w:rFonts w:ascii="Arial" w:hAnsi="Arial" w:cs="Arial"/>
        </w:rPr>
        <w:t xml:space="preserve">, for example if you are </w:t>
      </w:r>
      <w:r w:rsidR="007845A7" w:rsidRPr="00C70369">
        <w:rPr>
          <w:rFonts w:ascii="Arial" w:hAnsi="Arial" w:cs="Arial"/>
        </w:rPr>
        <w:t>subject</w:t>
      </w:r>
      <w:r w:rsidR="00FC789F" w:rsidRPr="00C70369">
        <w:rPr>
          <w:rFonts w:ascii="Arial" w:hAnsi="Arial" w:cs="Arial"/>
        </w:rPr>
        <w:t xml:space="preserve"> to being detained under the </w:t>
      </w:r>
      <w:r w:rsidR="000A305A" w:rsidRPr="00C70369">
        <w:rPr>
          <w:rFonts w:ascii="Arial" w:hAnsi="Arial" w:cs="Arial"/>
        </w:rPr>
        <w:t>Mental Health Act 1983</w:t>
      </w:r>
      <w:r w:rsidR="00712BF1" w:rsidRPr="00C70369">
        <w:rPr>
          <w:rFonts w:ascii="Arial" w:hAnsi="Arial" w:cs="Arial"/>
        </w:rPr>
        <w:t xml:space="preserve">. </w:t>
      </w:r>
      <w:r w:rsidR="000A305A" w:rsidRPr="00C70369">
        <w:rPr>
          <w:rFonts w:ascii="Arial" w:hAnsi="Arial" w:cs="Arial"/>
        </w:rPr>
        <w:t xml:space="preserve"> </w:t>
      </w:r>
    </w:p>
    <w:p w14:paraId="29962532" w14:textId="3B802F3E" w:rsidR="00EF3B43" w:rsidRPr="00C70369" w:rsidRDefault="00E21E35" w:rsidP="00C70369">
      <w:pPr>
        <w:spacing w:line="360" w:lineRule="auto"/>
        <w:rPr>
          <w:rFonts w:ascii="Arial" w:hAnsi="Arial" w:cs="Arial"/>
        </w:rPr>
      </w:pPr>
      <w:r w:rsidRPr="00C70369">
        <w:rPr>
          <w:rFonts w:ascii="Arial" w:hAnsi="Arial" w:cs="Arial"/>
        </w:rPr>
        <w:t xml:space="preserve">The role of a jury in the </w:t>
      </w:r>
      <w:r w:rsidR="00C060F6" w:rsidRPr="00C70369">
        <w:rPr>
          <w:rFonts w:ascii="Arial" w:hAnsi="Arial" w:cs="Arial"/>
        </w:rPr>
        <w:t xml:space="preserve">UK </w:t>
      </w:r>
      <w:r w:rsidRPr="00C70369">
        <w:rPr>
          <w:rFonts w:ascii="Arial" w:hAnsi="Arial" w:cs="Arial"/>
        </w:rPr>
        <w:t xml:space="preserve">according to </w:t>
      </w:r>
      <w:r w:rsidR="00C060F6" w:rsidRPr="00C70369">
        <w:rPr>
          <w:rFonts w:ascii="Arial" w:hAnsi="Arial" w:cs="Arial"/>
        </w:rPr>
        <w:t>(</w:t>
      </w:r>
      <w:r w:rsidR="003E1129" w:rsidRPr="00C70369">
        <w:rPr>
          <w:rFonts w:ascii="Arial" w:hAnsi="Arial" w:cs="Arial"/>
        </w:rPr>
        <w:t>citizens information</w:t>
      </w:r>
      <w:r w:rsidR="00C060F6" w:rsidRPr="00C70369">
        <w:rPr>
          <w:rFonts w:ascii="Arial" w:hAnsi="Arial" w:cs="Arial"/>
        </w:rPr>
        <w:t xml:space="preserve">) </w:t>
      </w:r>
      <w:r w:rsidR="0027572E" w:rsidRPr="00C70369">
        <w:rPr>
          <w:rFonts w:ascii="Arial" w:hAnsi="Arial" w:cs="Arial"/>
        </w:rPr>
        <w:t xml:space="preserve">a jury is </w:t>
      </w:r>
      <w:r w:rsidR="0052554C" w:rsidRPr="00C70369">
        <w:rPr>
          <w:rFonts w:ascii="Arial" w:hAnsi="Arial" w:cs="Arial"/>
        </w:rPr>
        <w:t xml:space="preserve">charged with </w:t>
      </w:r>
      <w:r w:rsidR="00B64446" w:rsidRPr="00C70369">
        <w:rPr>
          <w:rFonts w:ascii="Arial" w:hAnsi="Arial" w:cs="Arial"/>
        </w:rPr>
        <w:t>the authority to decide</w:t>
      </w:r>
      <w:r w:rsidR="00DA5304" w:rsidRPr="00C70369">
        <w:rPr>
          <w:rFonts w:ascii="Arial" w:hAnsi="Arial" w:cs="Arial"/>
        </w:rPr>
        <w:t xml:space="preserve">, using the information and facts of the case weather the defendant is guilty </w:t>
      </w:r>
      <w:r w:rsidR="005F6E78" w:rsidRPr="00C70369">
        <w:rPr>
          <w:rFonts w:ascii="Arial" w:hAnsi="Arial" w:cs="Arial"/>
        </w:rPr>
        <w:t>of the charge in which they stand against.</w:t>
      </w:r>
      <w:r w:rsidR="00E154CC" w:rsidRPr="00C70369">
        <w:rPr>
          <w:rFonts w:ascii="Arial" w:hAnsi="Arial" w:cs="Arial"/>
        </w:rPr>
        <w:t xml:space="preserve"> It is important to remember that the jury does not </w:t>
      </w:r>
      <w:r w:rsidR="00B80C93" w:rsidRPr="00C70369">
        <w:rPr>
          <w:rFonts w:ascii="Arial" w:hAnsi="Arial" w:cs="Arial"/>
        </w:rPr>
        <w:t>depict the law</w:t>
      </w:r>
      <w:r w:rsidR="00F02815" w:rsidRPr="00C70369">
        <w:rPr>
          <w:rFonts w:ascii="Arial" w:hAnsi="Arial" w:cs="Arial"/>
        </w:rPr>
        <w:t>, the judge is there to</w:t>
      </w:r>
      <w:r w:rsidR="00AC6A7E" w:rsidRPr="00C70369">
        <w:rPr>
          <w:rFonts w:ascii="Arial" w:hAnsi="Arial" w:cs="Arial"/>
        </w:rPr>
        <w:t xml:space="preserve"> advise </w:t>
      </w:r>
      <w:r w:rsidR="00F02815" w:rsidRPr="00C70369">
        <w:rPr>
          <w:rFonts w:ascii="Arial" w:hAnsi="Arial" w:cs="Arial"/>
        </w:rPr>
        <w:t xml:space="preserve">the jury </w:t>
      </w:r>
      <w:r w:rsidR="00B622F7" w:rsidRPr="00C70369">
        <w:rPr>
          <w:rFonts w:ascii="Arial" w:hAnsi="Arial" w:cs="Arial"/>
        </w:rPr>
        <w:t>in regard to</w:t>
      </w:r>
      <w:r w:rsidR="00AC6A7E" w:rsidRPr="00C70369">
        <w:rPr>
          <w:rFonts w:ascii="Arial" w:hAnsi="Arial" w:cs="Arial"/>
        </w:rPr>
        <w:t xml:space="preserve"> legal matters</w:t>
      </w:r>
    </w:p>
    <w:p w14:paraId="15F8CF97" w14:textId="2AC26427" w:rsidR="00166CEC" w:rsidRPr="00C70369" w:rsidRDefault="00F26816" w:rsidP="00C70369">
      <w:pPr>
        <w:spacing w:line="360" w:lineRule="auto"/>
        <w:rPr>
          <w:rFonts w:ascii="Arial" w:hAnsi="Arial" w:cs="Arial"/>
        </w:rPr>
      </w:pPr>
      <w:r w:rsidRPr="00C70369">
        <w:rPr>
          <w:rFonts w:ascii="Arial" w:hAnsi="Arial" w:cs="Arial"/>
        </w:rPr>
        <w:t xml:space="preserve">Social media can have a massive influence on jurors </w:t>
      </w:r>
      <w:r w:rsidR="00CA1C49" w:rsidRPr="00C70369">
        <w:rPr>
          <w:rFonts w:ascii="Arial" w:hAnsi="Arial" w:cs="Arial"/>
        </w:rPr>
        <w:t>as according to (</w:t>
      </w:r>
      <w:r w:rsidR="000D30ED" w:rsidRPr="00C70369">
        <w:rPr>
          <w:rFonts w:ascii="Arial" w:hAnsi="Arial" w:cs="Arial"/>
        </w:rPr>
        <w:t>BBC news</w:t>
      </w:r>
      <w:r w:rsidR="00CA1C49" w:rsidRPr="00C70369">
        <w:rPr>
          <w:rFonts w:ascii="Arial" w:hAnsi="Arial" w:cs="Arial"/>
        </w:rPr>
        <w:t>)</w:t>
      </w:r>
      <w:r w:rsidR="001F1DFB" w:rsidRPr="00C70369">
        <w:rPr>
          <w:rFonts w:ascii="Arial" w:hAnsi="Arial" w:cs="Arial"/>
        </w:rPr>
        <w:t xml:space="preserve">, jurors on more </w:t>
      </w:r>
      <w:r w:rsidR="000D30ED" w:rsidRPr="00C70369">
        <w:rPr>
          <w:rFonts w:ascii="Arial" w:hAnsi="Arial" w:cs="Arial"/>
        </w:rPr>
        <w:t>high-profile</w:t>
      </w:r>
      <w:r w:rsidR="001F1DFB" w:rsidRPr="00C70369">
        <w:rPr>
          <w:rFonts w:ascii="Arial" w:hAnsi="Arial" w:cs="Arial"/>
        </w:rPr>
        <w:t xml:space="preserve"> cases </w:t>
      </w:r>
      <w:r w:rsidR="00934DA1" w:rsidRPr="00C70369">
        <w:rPr>
          <w:rFonts w:ascii="Arial" w:hAnsi="Arial" w:cs="Arial"/>
        </w:rPr>
        <w:t>saw and looked at internet reports on their case</w:t>
      </w:r>
      <w:r w:rsidR="00765A04" w:rsidRPr="00C70369">
        <w:rPr>
          <w:rFonts w:ascii="Arial" w:hAnsi="Arial" w:cs="Arial"/>
        </w:rPr>
        <w:t xml:space="preserve"> and jurors on lower profile cases looked and also saw less reports on the cases they were involved in. </w:t>
      </w:r>
      <w:r w:rsidR="000D30ED" w:rsidRPr="00C70369">
        <w:rPr>
          <w:rFonts w:ascii="Arial" w:hAnsi="Arial" w:cs="Arial"/>
        </w:rPr>
        <w:t>mean</w:t>
      </w:r>
      <w:r w:rsidR="00765A04" w:rsidRPr="00C70369">
        <w:rPr>
          <w:rFonts w:ascii="Arial" w:hAnsi="Arial" w:cs="Arial"/>
        </w:rPr>
        <w:t xml:space="preserve">while </w:t>
      </w:r>
      <w:r w:rsidR="000D30ED" w:rsidRPr="00C70369">
        <w:rPr>
          <w:rFonts w:ascii="Arial" w:hAnsi="Arial" w:cs="Arial"/>
        </w:rPr>
        <w:t xml:space="preserve">at the start of the case </w:t>
      </w:r>
      <w:r w:rsidR="00765A04" w:rsidRPr="00C70369">
        <w:rPr>
          <w:rFonts w:ascii="Arial" w:hAnsi="Arial" w:cs="Arial"/>
        </w:rPr>
        <w:t xml:space="preserve">jurors are told not to </w:t>
      </w:r>
      <w:r w:rsidR="000D30ED" w:rsidRPr="00C70369">
        <w:rPr>
          <w:rFonts w:ascii="Arial" w:hAnsi="Arial" w:cs="Arial"/>
        </w:rPr>
        <w:t>look for information on social media as to avoid reading information online on people’s opinions on said cases.</w:t>
      </w:r>
      <w:r w:rsidR="007614F3" w:rsidRPr="00C70369">
        <w:rPr>
          <w:rFonts w:ascii="Arial" w:hAnsi="Arial" w:cs="Arial"/>
        </w:rPr>
        <w:t xml:space="preserve"> </w:t>
      </w:r>
      <w:r w:rsidR="00F100AA" w:rsidRPr="00C70369">
        <w:rPr>
          <w:rFonts w:ascii="Arial" w:hAnsi="Arial" w:cs="Arial"/>
        </w:rPr>
        <w:t xml:space="preserve">According to </w:t>
      </w:r>
      <w:r w:rsidR="00E83E8D" w:rsidRPr="00C70369">
        <w:rPr>
          <w:rFonts w:ascii="Arial" w:hAnsi="Arial" w:cs="Arial"/>
        </w:rPr>
        <w:t>(</w:t>
      </w:r>
      <w:r w:rsidR="00F100AA" w:rsidRPr="00C70369">
        <w:rPr>
          <w:rFonts w:ascii="Arial" w:hAnsi="Arial" w:cs="Arial"/>
        </w:rPr>
        <w:t>the conversation</w:t>
      </w:r>
      <w:r w:rsidR="00E83E8D" w:rsidRPr="00C70369">
        <w:rPr>
          <w:rFonts w:ascii="Arial" w:hAnsi="Arial" w:cs="Arial"/>
        </w:rPr>
        <w:t>) finding a jury before the digital age was much easier than it is now</w:t>
      </w:r>
      <w:r w:rsidR="000A460A" w:rsidRPr="00C70369">
        <w:rPr>
          <w:rFonts w:ascii="Arial" w:hAnsi="Arial" w:cs="Arial"/>
        </w:rPr>
        <w:t xml:space="preserve">, before jurors were told not to talk to </w:t>
      </w:r>
      <w:r w:rsidR="00D10B60" w:rsidRPr="00C70369">
        <w:rPr>
          <w:rFonts w:ascii="Arial" w:hAnsi="Arial" w:cs="Arial"/>
        </w:rPr>
        <w:t>anybody else about the case they were participating in and to avoid things such as news</w:t>
      </w:r>
      <w:r w:rsidR="008F0C01" w:rsidRPr="00C70369">
        <w:rPr>
          <w:rFonts w:ascii="Arial" w:hAnsi="Arial" w:cs="Arial"/>
        </w:rPr>
        <w:t xml:space="preserve">papers or the television and even things like the radio so that they can attempt to remain unbiased. </w:t>
      </w:r>
      <w:r w:rsidR="000A3919" w:rsidRPr="00C70369">
        <w:rPr>
          <w:rFonts w:ascii="Arial" w:hAnsi="Arial" w:cs="Arial"/>
        </w:rPr>
        <w:t>Also,</w:t>
      </w:r>
      <w:r w:rsidR="008F0C01" w:rsidRPr="00C70369">
        <w:rPr>
          <w:rFonts w:ascii="Arial" w:hAnsi="Arial" w:cs="Arial"/>
        </w:rPr>
        <w:t xml:space="preserve"> according to (the conversation) they feel that </w:t>
      </w:r>
      <w:r w:rsidR="00A458D2" w:rsidRPr="00C70369">
        <w:rPr>
          <w:rFonts w:ascii="Arial" w:hAnsi="Arial" w:cs="Arial"/>
        </w:rPr>
        <w:t xml:space="preserve">jurors now struggle to stay off technology </w:t>
      </w:r>
      <w:r w:rsidR="00CC44DC" w:rsidRPr="00C70369">
        <w:rPr>
          <w:rFonts w:ascii="Arial" w:hAnsi="Arial" w:cs="Arial"/>
        </w:rPr>
        <w:t xml:space="preserve">for a matter of ours and they would struggle to do it for an </w:t>
      </w:r>
      <w:r w:rsidR="00BA761B" w:rsidRPr="00C70369">
        <w:rPr>
          <w:rFonts w:ascii="Arial" w:hAnsi="Arial" w:cs="Arial"/>
        </w:rPr>
        <w:t>entire</w:t>
      </w:r>
      <w:r w:rsidR="00CC44DC" w:rsidRPr="00C70369">
        <w:rPr>
          <w:rFonts w:ascii="Arial" w:hAnsi="Arial" w:cs="Arial"/>
        </w:rPr>
        <w:t xml:space="preserve"> week</w:t>
      </w:r>
      <w:r w:rsidR="00BA761B" w:rsidRPr="00C70369">
        <w:rPr>
          <w:rFonts w:ascii="Arial" w:hAnsi="Arial" w:cs="Arial"/>
        </w:rPr>
        <w:t>, as many tend to share</w:t>
      </w:r>
      <w:r w:rsidR="00D23FC7" w:rsidRPr="00C70369">
        <w:rPr>
          <w:rFonts w:ascii="Arial" w:hAnsi="Arial" w:cs="Arial"/>
        </w:rPr>
        <w:t xml:space="preserve"> a lot of their day to day lives on social media </w:t>
      </w:r>
      <w:r w:rsidR="00FE594A" w:rsidRPr="00C70369">
        <w:rPr>
          <w:rFonts w:ascii="Arial" w:hAnsi="Arial" w:cs="Arial"/>
        </w:rPr>
        <w:t xml:space="preserve">as it happens. </w:t>
      </w:r>
      <w:r w:rsidR="00D34C40" w:rsidRPr="00C70369">
        <w:rPr>
          <w:rFonts w:ascii="Arial" w:hAnsi="Arial" w:cs="Arial"/>
        </w:rPr>
        <w:t xml:space="preserve">According to (eachother.org) </w:t>
      </w:r>
      <w:r w:rsidR="00314665" w:rsidRPr="00C70369">
        <w:rPr>
          <w:rFonts w:ascii="Arial" w:hAnsi="Arial" w:cs="Arial"/>
        </w:rPr>
        <w:t xml:space="preserve">they believe that social media when used </w:t>
      </w:r>
      <w:r w:rsidR="00AA7032" w:rsidRPr="00C70369">
        <w:rPr>
          <w:rFonts w:ascii="Arial" w:hAnsi="Arial" w:cs="Arial"/>
        </w:rPr>
        <w:t xml:space="preserve">is used by jurors it can </w:t>
      </w:r>
      <w:r w:rsidR="00556CFB" w:rsidRPr="00C70369">
        <w:rPr>
          <w:rFonts w:ascii="Arial" w:hAnsi="Arial" w:cs="Arial"/>
        </w:rPr>
        <w:t xml:space="preserve">potentially cause damage to the case, for example if they were to see something that has not been heart in court as </w:t>
      </w:r>
      <w:r w:rsidR="00E945D7" w:rsidRPr="00C70369">
        <w:rPr>
          <w:rFonts w:ascii="Arial" w:hAnsi="Arial" w:cs="Arial"/>
        </w:rPr>
        <w:t>of,</w:t>
      </w:r>
      <w:r w:rsidR="00556CFB" w:rsidRPr="00C70369">
        <w:rPr>
          <w:rFonts w:ascii="Arial" w:hAnsi="Arial" w:cs="Arial"/>
        </w:rPr>
        <w:t xml:space="preserve"> yet it can then sway them meaning </w:t>
      </w:r>
    </w:p>
    <w:p w14:paraId="249E852B" w14:textId="29F1217D" w:rsidR="002601A4" w:rsidRPr="00C70369" w:rsidRDefault="002601A4" w:rsidP="00C70369">
      <w:pPr>
        <w:spacing w:line="360" w:lineRule="auto"/>
        <w:rPr>
          <w:rFonts w:ascii="Arial" w:hAnsi="Arial" w:cs="Arial"/>
        </w:rPr>
      </w:pPr>
      <w:r w:rsidRPr="00C70369">
        <w:rPr>
          <w:rFonts w:ascii="Arial" w:hAnsi="Arial" w:cs="Arial"/>
        </w:rPr>
        <w:t>If they can be swayed by social media</w:t>
      </w:r>
      <w:r w:rsidR="00B1587C" w:rsidRPr="00C70369">
        <w:rPr>
          <w:rFonts w:ascii="Arial" w:hAnsi="Arial" w:cs="Arial"/>
        </w:rPr>
        <w:t xml:space="preserve">. </w:t>
      </w:r>
      <w:r w:rsidR="00363FB7" w:rsidRPr="00C70369">
        <w:rPr>
          <w:rFonts w:ascii="Arial" w:hAnsi="Arial" w:cs="Arial"/>
        </w:rPr>
        <w:t>They feel the biggest risk to a case is when jurors search the internet for inform</w:t>
      </w:r>
      <w:r w:rsidR="00467D6B" w:rsidRPr="00C70369">
        <w:rPr>
          <w:rFonts w:ascii="Arial" w:hAnsi="Arial" w:cs="Arial"/>
        </w:rPr>
        <w:t>ation regarding the defendant.</w:t>
      </w:r>
      <w:r w:rsidR="000A3919" w:rsidRPr="00C70369">
        <w:rPr>
          <w:rFonts w:ascii="Arial" w:hAnsi="Arial" w:cs="Arial"/>
        </w:rPr>
        <w:t xml:space="preserve"> According to (</w:t>
      </w:r>
      <w:r w:rsidR="006207AB" w:rsidRPr="00C70369">
        <w:rPr>
          <w:rFonts w:ascii="Arial" w:hAnsi="Arial" w:cs="Arial"/>
        </w:rPr>
        <w:t>nelson</w:t>
      </w:r>
      <w:r w:rsidR="00AC52CF" w:rsidRPr="00C70369">
        <w:rPr>
          <w:rFonts w:ascii="Arial" w:hAnsi="Arial" w:cs="Arial"/>
        </w:rPr>
        <w:t>, 2014</w:t>
      </w:r>
      <w:r w:rsidR="006207AB" w:rsidRPr="00C70369">
        <w:rPr>
          <w:rFonts w:ascii="Arial" w:hAnsi="Arial" w:cs="Arial"/>
        </w:rPr>
        <w:t>)</w:t>
      </w:r>
      <w:r w:rsidR="00C46F2B" w:rsidRPr="00C70369">
        <w:rPr>
          <w:rFonts w:ascii="Arial" w:hAnsi="Arial" w:cs="Arial"/>
        </w:rPr>
        <w:t xml:space="preserve"> </w:t>
      </w:r>
      <w:r w:rsidR="00056DAD" w:rsidRPr="00C70369">
        <w:rPr>
          <w:rFonts w:ascii="Arial" w:hAnsi="Arial" w:cs="Arial"/>
        </w:rPr>
        <w:t>it’s</w:t>
      </w:r>
      <w:r w:rsidR="00C46F2B" w:rsidRPr="00C70369">
        <w:rPr>
          <w:rFonts w:ascii="Arial" w:hAnsi="Arial" w:cs="Arial"/>
        </w:rPr>
        <w:t xml:space="preserve"> hard for people in the courtroom to try and ignore </w:t>
      </w:r>
      <w:r w:rsidR="00EB0897" w:rsidRPr="00C70369">
        <w:rPr>
          <w:rFonts w:ascii="Arial" w:hAnsi="Arial" w:cs="Arial"/>
        </w:rPr>
        <w:t>the celebrity</w:t>
      </w:r>
      <w:r w:rsidR="00C46F2B" w:rsidRPr="00C70369">
        <w:rPr>
          <w:rFonts w:ascii="Arial" w:hAnsi="Arial" w:cs="Arial"/>
        </w:rPr>
        <w:t xml:space="preserve"> status</w:t>
      </w:r>
      <w:r w:rsidR="005F56E9" w:rsidRPr="00C70369">
        <w:rPr>
          <w:rFonts w:ascii="Arial" w:hAnsi="Arial" w:cs="Arial"/>
        </w:rPr>
        <w:t>. A juror can say that th</w:t>
      </w:r>
      <w:r w:rsidR="003431D9" w:rsidRPr="00C70369">
        <w:rPr>
          <w:rFonts w:ascii="Arial" w:hAnsi="Arial" w:cs="Arial"/>
        </w:rPr>
        <w:t>ey will in</w:t>
      </w:r>
      <w:r w:rsidR="00AA6942" w:rsidRPr="00C70369">
        <w:rPr>
          <w:rFonts w:ascii="Arial" w:hAnsi="Arial" w:cs="Arial"/>
        </w:rPr>
        <w:t xml:space="preserve"> </w:t>
      </w:r>
      <w:r w:rsidR="003431D9" w:rsidRPr="00C70369">
        <w:rPr>
          <w:rFonts w:ascii="Arial" w:hAnsi="Arial" w:cs="Arial"/>
        </w:rPr>
        <w:t>fact remain unbiased by the persons status w</w:t>
      </w:r>
      <w:r w:rsidR="00682EDD" w:rsidRPr="00C70369">
        <w:rPr>
          <w:rFonts w:ascii="Arial" w:hAnsi="Arial" w:cs="Arial"/>
        </w:rPr>
        <w:t xml:space="preserve">hen </w:t>
      </w:r>
      <w:r w:rsidR="00AA6942" w:rsidRPr="00C70369">
        <w:rPr>
          <w:rFonts w:ascii="Arial" w:hAnsi="Arial" w:cs="Arial"/>
        </w:rPr>
        <w:t>truthfully,</w:t>
      </w:r>
      <w:r w:rsidR="00682EDD" w:rsidRPr="00C70369">
        <w:rPr>
          <w:rFonts w:ascii="Arial" w:hAnsi="Arial" w:cs="Arial"/>
        </w:rPr>
        <w:t xml:space="preserve"> they aren’t able to, this means that in bigger cases involving </w:t>
      </w:r>
      <w:r w:rsidR="00AA6942" w:rsidRPr="00C70369">
        <w:rPr>
          <w:rFonts w:ascii="Arial" w:hAnsi="Arial" w:cs="Arial"/>
        </w:rPr>
        <w:t>celebrities’</w:t>
      </w:r>
      <w:r w:rsidR="00682EDD" w:rsidRPr="00C70369">
        <w:rPr>
          <w:rFonts w:ascii="Arial" w:hAnsi="Arial" w:cs="Arial"/>
        </w:rPr>
        <w:t xml:space="preserve"> </w:t>
      </w:r>
      <w:r w:rsidR="001D0DD3" w:rsidRPr="00C70369">
        <w:rPr>
          <w:rFonts w:ascii="Arial" w:hAnsi="Arial" w:cs="Arial"/>
        </w:rPr>
        <w:t>close attention is also pa</w:t>
      </w:r>
      <w:r w:rsidR="00B831B5" w:rsidRPr="00C70369">
        <w:rPr>
          <w:rFonts w:ascii="Arial" w:hAnsi="Arial" w:cs="Arial"/>
        </w:rPr>
        <w:t xml:space="preserve">id </w:t>
      </w:r>
      <w:r w:rsidR="001D0DD3" w:rsidRPr="00C70369">
        <w:rPr>
          <w:rFonts w:ascii="Arial" w:hAnsi="Arial" w:cs="Arial"/>
        </w:rPr>
        <w:t>to</w:t>
      </w:r>
      <w:r w:rsidR="00B831B5" w:rsidRPr="00C70369">
        <w:rPr>
          <w:rFonts w:ascii="Arial" w:hAnsi="Arial" w:cs="Arial"/>
        </w:rPr>
        <w:t>ward</w:t>
      </w:r>
      <w:r w:rsidR="001D0DD3" w:rsidRPr="00C70369">
        <w:rPr>
          <w:rFonts w:ascii="Arial" w:hAnsi="Arial" w:cs="Arial"/>
        </w:rPr>
        <w:t xml:space="preserve"> the jury to avoid </w:t>
      </w:r>
      <w:r w:rsidR="006207AB" w:rsidRPr="00C70369">
        <w:rPr>
          <w:rFonts w:ascii="Arial" w:hAnsi="Arial" w:cs="Arial"/>
        </w:rPr>
        <w:t>a</w:t>
      </w:r>
      <w:r w:rsidR="00B831B5" w:rsidRPr="00C70369">
        <w:rPr>
          <w:rFonts w:ascii="Arial" w:hAnsi="Arial" w:cs="Arial"/>
        </w:rPr>
        <w:t xml:space="preserve"> bias when making decisions</w:t>
      </w:r>
      <w:r w:rsidR="000C75FE" w:rsidRPr="00C70369">
        <w:rPr>
          <w:rFonts w:ascii="Arial" w:hAnsi="Arial" w:cs="Arial"/>
        </w:rPr>
        <w:t xml:space="preserve">. Media bias has also become a huge issue is trials </w:t>
      </w:r>
      <w:r w:rsidR="00F7797A" w:rsidRPr="00C70369">
        <w:rPr>
          <w:rFonts w:ascii="Arial" w:hAnsi="Arial" w:cs="Arial"/>
        </w:rPr>
        <w:t xml:space="preserve">especially </w:t>
      </w:r>
      <w:r w:rsidR="00A24ABC" w:rsidRPr="00C70369">
        <w:rPr>
          <w:rFonts w:ascii="Arial" w:hAnsi="Arial" w:cs="Arial"/>
        </w:rPr>
        <w:t xml:space="preserve">in the case of Depp V Heard. </w:t>
      </w:r>
      <w:r w:rsidR="00FB51B4" w:rsidRPr="00C70369">
        <w:rPr>
          <w:rFonts w:ascii="Arial" w:hAnsi="Arial" w:cs="Arial"/>
        </w:rPr>
        <w:t xml:space="preserve">This was </w:t>
      </w:r>
      <w:r w:rsidR="00947DDF" w:rsidRPr="00C70369">
        <w:rPr>
          <w:rFonts w:ascii="Arial" w:hAnsi="Arial" w:cs="Arial"/>
        </w:rPr>
        <w:t xml:space="preserve">televised by the media and publicised </w:t>
      </w:r>
      <w:r w:rsidR="00154DFA" w:rsidRPr="00C70369">
        <w:rPr>
          <w:rFonts w:ascii="Arial" w:hAnsi="Arial" w:cs="Arial"/>
        </w:rPr>
        <w:t xml:space="preserve">hugely </w:t>
      </w:r>
      <w:r w:rsidR="00265D77" w:rsidRPr="00C70369">
        <w:rPr>
          <w:rFonts w:ascii="Arial" w:hAnsi="Arial" w:cs="Arial"/>
        </w:rPr>
        <w:t>because of their status</w:t>
      </w:r>
      <w:r w:rsidR="00154DFA" w:rsidRPr="00C70369">
        <w:rPr>
          <w:rFonts w:ascii="Arial" w:hAnsi="Arial" w:cs="Arial"/>
        </w:rPr>
        <w:t>es</w:t>
      </w:r>
      <w:r w:rsidR="00947DDF" w:rsidRPr="00C70369">
        <w:rPr>
          <w:rFonts w:ascii="Arial" w:hAnsi="Arial" w:cs="Arial"/>
        </w:rPr>
        <w:t xml:space="preserve"> according to (Labonnayo 2022)</w:t>
      </w:r>
      <w:r w:rsidR="001D6F35" w:rsidRPr="00C70369">
        <w:rPr>
          <w:rFonts w:ascii="Arial" w:hAnsi="Arial" w:cs="Arial"/>
        </w:rPr>
        <w:t>.</w:t>
      </w:r>
      <w:r w:rsidR="00947DDF" w:rsidRPr="00C70369">
        <w:rPr>
          <w:rFonts w:ascii="Arial" w:hAnsi="Arial" w:cs="Arial"/>
        </w:rPr>
        <w:t xml:space="preserve"> </w:t>
      </w:r>
      <w:r w:rsidR="005809D2" w:rsidRPr="00C70369">
        <w:rPr>
          <w:rFonts w:ascii="Arial" w:hAnsi="Arial" w:cs="Arial"/>
        </w:rPr>
        <w:t xml:space="preserve">According to gov.uk jurors are asked by the judge themselves to </w:t>
      </w:r>
      <w:r w:rsidR="0011310E" w:rsidRPr="00C70369">
        <w:rPr>
          <w:rFonts w:ascii="Arial" w:hAnsi="Arial" w:cs="Arial"/>
        </w:rPr>
        <w:t>reach a verdict which is unanimous</w:t>
      </w:r>
      <w:r w:rsidR="004E2F43" w:rsidRPr="00C70369">
        <w:rPr>
          <w:rFonts w:ascii="Arial" w:hAnsi="Arial" w:cs="Arial"/>
        </w:rPr>
        <w:t xml:space="preserve">, this meaning they must </w:t>
      </w:r>
      <w:r w:rsidR="00433967" w:rsidRPr="00C70369">
        <w:rPr>
          <w:rFonts w:ascii="Arial" w:hAnsi="Arial" w:cs="Arial"/>
        </w:rPr>
        <w:t xml:space="preserve">agree if the accused is ‘not guilty’ or ‘guilty’. If they are unable </w:t>
      </w:r>
      <w:r w:rsidR="008364DD" w:rsidRPr="00C70369">
        <w:rPr>
          <w:rFonts w:ascii="Arial" w:hAnsi="Arial" w:cs="Arial"/>
        </w:rPr>
        <w:t xml:space="preserve">to make a </w:t>
      </w:r>
      <w:r w:rsidR="008364DD" w:rsidRPr="00C70369">
        <w:rPr>
          <w:rFonts w:ascii="Arial" w:hAnsi="Arial" w:cs="Arial"/>
        </w:rPr>
        <w:lastRenderedPageBreak/>
        <w:t xml:space="preserve">decision </w:t>
      </w:r>
      <w:r w:rsidR="00172018" w:rsidRPr="00C70369">
        <w:rPr>
          <w:rFonts w:ascii="Arial" w:hAnsi="Arial" w:cs="Arial"/>
        </w:rPr>
        <w:t xml:space="preserve">after discussing all the evidence and making sure they consider it all the judge can allow a majority to be reached, this means a verdict of 10 jurors. </w:t>
      </w:r>
      <w:r w:rsidR="00F34EA0" w:rsidRPr="00C70369">
        <w:rPr>
          <w:rFonts w:ascii="Arial" w:hAnsi="Arial" w:cs="Arial"/>
        </w:rPr>
        <w:t xml:space="preserve">According to (defence barrister), </w:t>
      </w:r>
      <w:r w:rsidR="001B5907" w:rsidRPr="00C70369">
        <w:rPr>
          <w:rFonts w:ascii="Arial" w:hAnsi="Arial" w:cs="Arial"/>
        </w:rPr>
        <w:t>a jury who cannot reach a decision is known as what they like to call a hung jury</w:t>
      </w:r>
      <w:r w:rsidR="00071DBE" w:rsidRPr="00C70369">
        <w:rPr>
          <w:rFonts w:ascii="Arial" w:hAnsi="Arial" w:cs="Arial"/>
        </w:rPr>
        <w:t>.</w:t>
      </w:r>
      <w:r w:rsidR="00F15DE8" w:rsidRPr="00C70369">
        <w:rPr>
          <w:rFonts w:ascii="Arial" w:hAnsi="Arial" w:cs="Arial"/>
        </w:rPr>
        <w:t xml:space="preserve"> If they decide to go home overnight the jury are encouraged not to </w:t>
      </w:r>
      <w:r w:rsidR="008C0EE8" w:rsidRPr="00C70369">
        <w:rPr>
          <w:rFonts w:ascii="Arial" w:hAnsi="Arial" w:cs="Arial"/>
        </w:rPr>
        <w:t>speak to anybody about the case, they are also encouraged not to speak to each other during this time</w:t>
      </w:r>
      <w:r w:rsidR="006169A5" w:rsidRPr="00C70369">
        <w:rPr>
          <w:rFonts w:ascii="Arial" w:hAnsi="Arial" w:cs="Arial"/>
        </w:rPr>
        <w:t xml:space="preserve"> unless they are all in the room together,</w:t>
      </w:r>
      <w:r w:rsidR="00402BAE" w:rsidRPr="00C70369">
        <w:rPr>
          <w:rFonts w:ascii="Arial" w:hAnsi="Arial" w:cs="Arial"/>
        </w:rPr>
        <w:t xml:space="preserve"> </w:t>
      </w:r>
      <w:r w:rsidR="006169A5" w:rsidRPr="00C70369">
        <w:rPr>
          <w:rFonts w:ascii="Arial" w:hAnsi="Arial" w:cs="Arial"/>
        </w:rPr>
        <w:t xml:space="preserve">this is because to reach a verdict </w:t>
      </w:r>
      <w:r w:rsidR="00CE16FC" w:rsidRPr="00C70369">
        <w:rPr>
          <w:rFonts w:ascii="Arial" w:hAnsi="Arial" w:cs="Arial"/>
        </w:rPr>
        <w:t>must be</w:t>
      </w:r>
      <w:r w:rsidR="00756018" w:rsidRPr="00C70369">
        <w:rPr>
          <w:rFonts w:ascii="Arial" w:hAnsi="Arial" w:cs="Arial"/>
        </w:rPr>
        <w:t xml:space="preserve"> </w:t>
      </w:r>
      <w:r w:rsidR="006E584B" w:rsidRPr="00C70369">
        <w:rPr>
          <w:rFonts w:ascii="Arial" w:hAnsi="Arial" w:cs="Arial"/>
        </w:rPr>
        <w:t xml:space="preserve">a </w:t>
      </w:r>
      <w:r w:rsidR="00756018" w:rsidRPr="00C70369">
        <w:rPr>
          <w:rFonts w:ascii="Arial" w:hAnsi="Arial" w:cs="Arial"/>
        </w:rPr>
        <w:t>decision tha</w:t>
      </w:r>
      <w:r w:rsidR="006E584B" w:rsidRPr="00C70369">
        <w:rPr>
          <w:rFonts w:ascii="Arial" w:hAnsi="Arial" w:cs="Arial"/>
        </w:rPr>
        <w:t>t</w:t>
      </w:r>
      <w:r w:rsidR="00756018" w:rsidRPr="00C70369">
        <w:rPr>
          <w:rFonts w:ascii="Arial" w:hAnsi="Arial" w:cs="Arial"/>
        </w:rPr>
        <w:t xml:space="preserve"> all of them</w:t>
      </w:r>
      <w:r w:rsidR="006E584B" w:rsidRPr="00C70369">
        <w:rPr>
          <w:rFonts w:ascii="Arial" w:hAnsi="Arial" w:cs="Arial"/>
        </w:rPr>
        <w:t xml:space="preserve"> have made together</w:t>
      </w:r>
      <w:r w:rsidR="00756018" w:rsidRPr="00C70369">
        <w:rPr>
          <w:rFonts w:ascii="Arial" w:hAnsi="Arial" w:cs="Arial"/>
        </w:rPr>
        <w:t>.</w:t>
      </w:r>
      <w:r w:rsidR="00071DBE" w:rsidRPr="00C70369">
        <w:rPr>
          <w:rFonts w:ascii="Arial" w:hAnsi="Arial" w:cs="Arial"/>
        </w:rPr>
        <w:t xml:space="preserve"> If they cannot reach an agreement the whole jury will likely be discharged under these circumstances. </w:t>
      </w:r>
      <w:r w:rsidR="00C657C2" w:rsidRPr="00C70369">
        <w:rPr>
          <w:rFonts w:ascii="Arial" w:hAnsi="Arial" w:cs="Arial"/>
        </w:rPr>
        <w:t xml:space="preserve">Although </w:t>
      </w:r>
      <w:r w:rsidR="00CE16FC" w:rsidRPr="00C70369">
        <w:rPr>
          <w:rFonts w:ascii="Arial" w:hAnsi="Arial" w:cs="Arial"/>
        </w:rPr>
        <w:t>this being said a jury should not be place under any pressure to rush their decision.</w:t>
      </w:r>
      <w:r w:rsidR="002A472F" w:rsidRPr="00C70369">
        <w:rPr>
          <w:rFonts w:ascii="Arial" w:hAnsi="Arial" w:cs="Arial"/>
        </w:rPr>
        <w:t xml:space="preserve"> </w:t>
      </w:r>
    </w:p>
    <w:p w14:paraId="3ED9200C" w14:textId="77777777" w:rsidR="00AA6942" w:rsidRPr="00C70369" w:rsidRDefault="00AA6942" w:rsidP="00C70369">
      <w:pPr>
        <w:spacing w:line="360" w:lineRule="auto"/>
        <w:rPr>
          <w:rFonts w:ascii="Arial" w:hAnsi="Arial" w:cs="Arial"/>
        </w:rPr>
      </w:pPr>
    </w:p>
    <w:p w14:paraId="4E09B091" w14:textId="5381BF4E" w:rsidR="000A3919" w:rsidRPr="00C70369" w:rsidRDefault="000A3919" w:rsidP="00C70369">
      <w:pPr>
        <w:spacing w:line="360" w:lineRule="auto"/>
        <w:rPr>
          <w:rFonts w:ascii="Arial" w:hAnsi="Arial" w:cs="Arial"/>
        </w:rPr>
      </w:pPr>
      <w:r w:rsidRPr="00C70369">
        <w:rPr>
          <w:rFonts w:ascii="Arial" w:hAnsi="Arial" w:cs="Arial"/>
        </w:rPr>
        <w:t xml:space="preserve"> </w:t>
      </w:r>
    </w:p>
    <w:p w14:paraId="7944CA4C" w14:textId="3394F6B1" w:rsidR="002601A4" w:rsidRPr="00C70369" w:rsidRDefault="002601A4" w:rsidP="00C70369">
      <w:pPr>
        <w:spacing w:line="360" w:lineRule="auto"/>
        <w:rPr>
          <w:rFonts w:ascii="Arial" w:hAnsi="Arial" w:cs="Arial"/>
        </w:rPr>
      </w:pPr>
    </w:p>
    <w:p w14:paraId="6AA1A6AE" w14:textId="4147AB07" w:rsidR="00E84890" w:rsidRPr="00C70369" w:rsidRDefault="0061769E" w:rsidP="00C70369">
      <w:pPr>
        <w:spacing w:line="360" w:lineRule="auto"/>
        <w:rPr>
          <w:rFonts w:ascii="Arial" w:hAnsi="Arial" w:cs="Arial"/>
        </w:rPr>
      </w:pPr>
      <w:r w:rsidRPr="00C70369">
        <w:rPr>
          <w:rFonts w:ascii="Arial" w:hAnsi="Arial" w:cs="Arial"/>
        </w:rPr>
        <w:t>In conclusion I feel that a jury cannot remain unbiased for many reasons</w:t>
      </w:r>
      <w:r w:rsidR="00AB6A37" w:rsidRPr="00C70369">
        <w:rPr>
          <w:rFonts w:ascii="Arial" w:hAnsi="Arial" w:cs="Arial"/>
        </w:rPr>
        <w:t xml:space="preserve"> for example trail by media is a big issue </w:t>
      </w:r>
      <w:r w:rsidR="005E1211" w:rsidRPr="00C70369">
        <w:rPr>
          <w:rFonts w:ascii="Arial" w:hAnsi="Arial" w:cs="Arial"/>
        </w:rPr>
        <w:t>as premature publicity can be damaging to the defendant and this attention could reflect them in a bad light.</w:t>
      </w:r>
      <w:r w:rsidR="00540FEF" w:rsidRPr="00C70369">
        <w:rPr>
          <w:rFonts w:ascii="Arial" w:hAnsi="Arial" w:cs="Arial"/>
        </w:rPr>
        <w:t xml:space="preserve"> As written </w:t>
      </w:r>
      <w:r w:rsidR="003A46DD" w:rsidRPr="00C70369">
        <w:rPr>
          <w:rFonts w:ascii="Arial" w:hAnsi="Arial" w:cs="Arial"/>
        </w:rPr>
        <w:t>by</w:t>
      </w:r>
      <w:r w:rsidR="00184B67" w:rsidRPr="00C70369">
        <w:rPr>
          <w:rFonts w:ascii="Arial" w:hAnsi="Arial" w:cs="Arial"/>
        </w:rPr>
        <w:t xml:space="preserve"> </w:t>
      </w:r>
      <w:r w:rsidR="00540FEF" w:rsidRPr="00C70369">
        <w:rPr>
          <w:rFonts w:ascii="Arial" w:hAnsi="Arial" w:cs="Arial"/>
        </w:rPr>
        <w:t>(</w:t>
      </w:r>
      <w:r w:rsidR="004A2A0E" w:rsidRPr="00C70369">
        <w:rPr>
          <w:rFonts w:ascii="Arial" w:hAnsi="Arial" w:cs="Arial"/>
        </w:rPr>
        <w:t>Taylor, 2019</w:t>
      </w:r>
      <w:r w:rsidR="00184B67" w:rsidRPr="00C70369">
        <w:rPr>
          <w:rFonts w:ascii="Arial" w:hAnsi="Arial" w:cs="Arial"/>
        </w:rPr>
        <w:t>)</w:t>
      </w:r>
      <w:r w:rsidR="00B544D7" w:rsidRPr="00C70369">
        <w:rPr>
          <w:rFonts w:ascii="Arial" w:hAnsi="Arial" w:cs="Arial"/>
        </w:rPr>
        <w:t xml:space="preserve"> social media makes it so much easier for people to access</w:t>
      </w:r>
      <w:r w:rsidR="00493058" w:rsidRPr="00C70369">
        <w:rPr>
          <w:rFonts w:ascii="Arial" w:hAnsi="Arial" w:cs="Arial"/>
        </w:rPr>
        <w:t xml:space="preserve"> all kinds of information and other </w:t>
      </w:r>
      <w:r w:rsidR="00D80EF3" w:rsidRPr="00C70369">
        <w:rPr>
          <w:rFonts w:ascii="Arial" w:hAnsi="Arial" w:cs="Arial"/>
        </w:rPr>
        <w:t>people’s</w:t>
      </w:r>
      <w:r w:rsidR="00493058" w:rsidRPr="00C70369">
        <w:rPr>
          <w:rFonts w:ascii="Arial" w:hAnsi="Arial" w:cs="Arial"/>
        </w:rPr>
        <w:t xml:space="preserve"> opinions which are associated with the ongoing case in which they are involved with</w:t>
      </w:r>
      <w:r w:rsidR="001F6023" w:rsidRPr="00C70369">
        <w:rPr>
          <w:rFonts w:ascii="Arial" w:hAnsi="Arial" w:cs="Arial"/>
        </w:rPr>
        <w:t>.</w:t>
      </w:r>
      <w:r w:rsidR="00FA47D5" w:rsidRPr="00C70369">
        <w:rPr>
          <w:rFonts w:ascii="Arial" w:hAnsi="Arial" w:cs="Arial"/>
        </w:rPr>
        <w:t xml:space="preserve"> As stated by (Sanchez)</w:t>
      </w:r>
      <w:r w:rsidR="00D40548" w:rsidRPr="00C70369">
        <w:rPr>
          <w:rFonts w:ascii="Arial" w:hAnsi="Arial" w:cs="Arial"/>
        </w:rPr>
        <w:t xml:space="preserve"> while media isn’t </w:t>
      </w:r>
      <w:r w:rsidR="00EF347B" w:rsidRPr="00C70369">
        <w:rPr>
          <w:rFonts w:ascii="Arial" w:hAnsi="Arial" w:cs="Arial"/>
        </w:rPr>
        <w:t xml:space="preserve">terrible it creates an image that the </w:t>
      </w:r>
      <w:r w:rsidR="00265B98" w:rsidRPr="00C70369">
        <w:rPr>
          <w:rFonts w:ascii="Arial" w:hAnsi="Arial" w:cs="Arial"/>
        </w:rPr>
        <w:t>world</w:t>
      </w:r>
      <w:r w:rsidR="00EF347B" w:rsidRPr="00C70369">
        <w:rPr>
          <w:rFonts w:ascii="Arial" w:hAnsi="Arial" w:cs="Arial"/>
        </w:rPr>
        <w:t xml:space="preserve"> in which we live in is </w:t>
      </w:r>
      <w:r w:rsidR="00265B98" w:rsidRPr="00C70369">
        <w:rPr>
          <w:rFonts w:ascii="Arial" w:hAnsi="Arial" w:cs="Arial"/>
        </w:rPr>
        <w:t>an unsafe place to be, we often don’t hear about when things are getting better and only when they are getting worse.</w:t>
      </w:r>
      <w:r w:rsidR="00B5097B" w:rsidRPr="00C70369">
        <w:rPr>
          <w:rFonts w:ascii="Arial" w:hAnsi="Arial" w:cs="Arial"/>
        </w:rPr>
        <w:t xml:space="preserve"> Social media can also shine defendants in a </w:t>
      </w:r>
      <w:r w:rsidR="007D7DD0" w:rsidRPr="00C70369">
        <w:rPr>
          <w:rFonts w:ascii="Arial" w:hAnsi="Arial" w:cs="Arial"/>
        </w:rPr>
        <w:t>bad light compromising people’s opinion</w:t>
      </w:r>
      <w:r w:rsidR="00B5097B" w:rsidRPr="00C70369">
        <w:rPr>
          <w:rFonts w:ascii="Arial" w:hAnsi="Arial" w:cs="Arial"/>
        </w:rPr>
        <w:t xml:space="preserve"> about the</w:t>
      </w:r>
      <w:r w:rsidR="00F914D4" w:rsidRPr="00C70369">
        <w:rPr>
          <w:rFonts w:ascii="Arial" w:hAnsi="Arial" w:cs="Arial"/>
        </w:rPr>
        <w:t>m, meaning that they see them in a bad or negative way</w:t>
      </w:r>
      <w:r w:rsidR="001614E6" w:rsidRPr="00C70369">
        <w:rPr>
          <w:rFonts w:ascii="Arial" w:hAnsi="Arial" w:cs="Arial"/>
        </w:rPr>
        <w:t>.</w:t>
      </w:r>
      <w:r w:rsidR="003917A7" w:rsidRPr="00C70369">
        <w:rPr>
          <w:rFonts w:ascii="Arial" w:hAnsi="Arial" w:cs="Arial"/>
        </w:rPr>
        <w:t xml:space="preserve"> Jurors can try and avoid being bias be trying to remain open and aware</w:t>
      </w:r>
      <w:r w:rsidR="00661695" w:rsidRPr="00C70369">
        <w:rPr>
          <w:rFonts w:ascii="Arial" w:hAnsi="Arial" w:cs="Arial"/>
        </w:rPr>
        <w:t xml:space="preserve"> and trying to avoid the traps set by things such as social media thus ignoring the opinions of others and focusing on the facts</w:t>
      </w:r>
      <w:r w:rsidR="0010344A" w:rsidRPr="00C70369">
        <w:rPr>
          <w:rFonts w:ascii="Arial" w:hAnsi="Arial" w:cs="Arial"/>
        </w:rPr>
        <w:t xml:space="preserve"> and trying to block out the bias shown in the media.</w:t>
      </w:r>
    </w:p>
    <w:p w14:paraId="13528DCD" w14:textId="0B04DEA5" w:rsidR="00073CD1" w:rsidRPr="00C70369" w:rsidRDefault="00C60CDA" w:rsidP="00C70369">
      <w:pPr>
        <w:spacing w:line="360" w:lineRule="auto"/>
        <w:rPr>
          <w:rFonts w:ascii="Arial" w:hAnsi="Arial" w:cs="Arial"/>
        </w:rPr>
      </w:pPr>
      <w:r w:rsidRPr="00C70369">
        <w:rPr>
          <w:rFonts w:ascii="Arial" w:hAnsi="Arial" w:cs="Arial"/>
        </w:rPr>
        <w:t>As stated in (</w:t>
      </w:r>
      <w:r w:rsidR="000A05B4" w:rsidRPr="00C70369">
        <w:rPr>
          <w:rFonts w:ascii="Arial" w:hAnsi="Arial" w:cs="Arial"/>
        </w:rPr>
        <w:t>Love</w:t>
      </w:r>
      <w:r w:rsidRPr="00C70369">
        <w:rPr>
          <w:rFonts w:ascii="Arial" w:hAnsi="Arial" w:cs="Arial"/>
        </w:rPr>
        <w:t xml:space="preserve">) </w:t>
      </w:r>
      <w:r w:rsidR="001B1E25" w:rsidRPr="00C70369">
        <w:rPr>
          <w:rFonts w:ascii="Arial" w:hAnsi="Arial" w:cs="Arial"/>
        </w:rPr>
        <w:t>a trail that is jury based is</w:t>
      </w:r>
      <w:r w:rsidR="005E79B1" w:rsidRPr="00C70369">
        <w:rPr>
          <w:rFonts w:ascii="Arial" w:hAnsi="Arial" w:cs="Arial"/>
        </w:rPr>
        <w:t xml:space="preserve"> part</w:t>
      </w:r>
      <w:r w:rsidR="005B5104" w:rsidRPr="00C70369">
        <w:rPr>
          <w:rFonts w:ascii="Arial" w:hAnsi="Arial" w:cs="Arial"/>
        </w:rPr>
        <w:t xml:space="preserve"> of some of the single most important parts of the justice system</w:t>
      </w:r>
      <w:r w:rsidR="005E79B1" w:rsidRPr="00C70369">
        <w:rPr>
          <w:rFonts w:ascii="Arial" w:hAnsi="Arial" w:cs="Arial"/>
        </w:rPr>
        <w:t xml:space="preserve">, you have the right to </w:t>
      </w:r>
      <w:r w:rsidR="00597EDD" w:rsidRPr="00C70369">
        <w:rPr>
          <w:rFonts w:ascii="Arial" w:hAnsi="Arial" w:cs="Arial"/>
        </w:rPr>
        <w:t xml:space="preserve">be tried </w:t>
      </w:r>
      <w:r w:rsidR="0058551B" w:rsidRPr="00C70369">
        <w:rPr>
          <w:rFonts w:ascii="Arial" w:hAnsi="Arial" w:cs="Arial"/>
        </w:rPr>
        <w:t xml:space="preserve">by those who are your equals </w:t>
      </w:r>
      <w:r w:rsidR="00361D35" w:rsidRPr="00C70369">
        <w:rPr>
          <w:rFonts w:ascii="Arial" w:hAnsi="Arial" w:cs="Arial"/>
        </w:rPr>
        <w:t>if</w:t>
      </w:r>
      <w:r w:rsidR="0058551B" w:rsidRPr="00C70369">
        <w:rPr>
          <w:rFonts w:ascii="Arial" w:hAnsi="Arial" w:cs="Arial"/>
        </w:rPr>
        <w:t xml:space="preserve"> you</w:t>
      </w:r>
      <w:r w:rsidR="00361D35" w:rsidRPr="00C70369">
        <w:rPr>
          <w:rFonts w:ascii="Arial" w:hAnsi="Arial" w:cs="Arial"/>
        </w:rPr>
        <w:t xml:space="preserve"> </w:t>
      </w:r>
      <w:r w:rsidR="00A85AA3" w:rsidRPr="00C70369">
        <w:rPr>
          <w:rFonts w:ascii="Arial" w:hAnsi="Arial" w:cs="Arial"/>
        </w:rPr>
        <w:t>have been</w:t>
      </w:r>
      <w:r w:rsidR="00361D35" w:rsidRPr="00C70369">
        <w:rPr>
          <w:rFonts w:ascii="Arial" w:hAnsi="Arial" w:cs="Arial"/>
        </w:rPr>
        <w:t xml:space="preserve"> </w:t>
      </w:r>
      <w:r w:rsidR="0058551B" w:rsidRPr="00C70369">
        <w:rPr>
          <w:rFonts w:ascii="Arial" w:hAnsi="Arial" w:cs="Arial"/>
        </w:rPr>
        <w:t xml:space="preserve">accused </w:t>
      </w:r>
      <w:r w:rsidR="00361D35" w:rsidRPr="00C70369">
        <w:rPr>
          <w:rFonts w:ascii="Arial" w:hAnsi="Arial" w:cs="Arial"/>
        </w:rPr>
        <w:t>of a criminal offence.</w:t>
      </w:r>
      <w:r w:rsidR="003261FC" w:rsidRPr="00C70369">
        <w:rPr>
          <w:rFonts w:ascii="Arial" w:hAnsi="Arial" w:cs="Arial"/>
        </w:rPr>
        <w:t xml:space="preserve"> Some can view trial by jury as ‘outdate’</w:t>
      </w:r>
      <w:r w:rsidR="00FE77DC" w:rsidRPr="00C70369">
        <w:rPr>
          <w:rFonts w:ascii="Arial" w:hAnsi="Arial" w:cs="Arial"/>
        </w:rPr>
        <w:t xml:space="preserve"> but as </w:t>
      </w:r>
      <w:r w:rsidR="00E50950" w:rsidRPr="00C70369">
        <w:rPr>
          <w:rFonts w:ascii="Arial" w:hAnsi="Arial" w:cs="Arial"/>
        </w:rPr>
        <w:t>stated</w:t>
      </w:r>
      <w:r w:rsidR="00FE77DC" w:rsidRPr="00C70369">
        <w:rPr>
          <w:rFonts w:ascii="Arial" w:hAnsi="Arial" w:cs="Arial"/>
        </w:rPr>
        <w:t xml:space="preserve"> by (</w:t>
      </w:r>
      <w:r w:rsidR="0095413D" w:rsidRPr="00C70369">
        <w:rPr>
          <w:rFonts w:ascii="Arial" w:hAnsi="Arial" w:cs="Arial"/>
        </w:rPr>
        <w:t>be lawyer</w:t>
      </w:r>
      <w:r w:rsidR="00FB6D7A" w:rsidRPr="00C70369">
        <w:rPr>
          <w:rFonts w:ascii="Arial" w:hAnsi="Arial" w:cs="Arial"/>
        </w:rPr>
        <w:t>, 201</w:t>
      </w:r>
      <w:r w:rsidR="0095413D" w:rsidRPr="00C70369">
        <w:rPr>
          <w:rFonts w:ascii="Arial" w:hAnsi="Arial" w:cs="Arial"/>
        </w:rPr>
        <w:t>3</w:t>
      </w:r>
      <w:r w:rsidR="00FE77DC" w:rsidRPr="00C70369">
        <w:rPr>
          <w:rFonts w:ascii="Arial" w:hAnsi="Arial" w:cs="Arial"/>
        </w:rPr>
        <w:t xml:space="preserve">) an alternative to a jury of peers could be a professional jury which consists only of </w:t>
      </w:r>
      <w:r w:rsidR="00A116CF" w:rsidRPr="00C70369">
        <w:rPr>
          <w:rFonts w:ascii="Arial" w:hAnsi="Arial" w:cs="Arial"/>
        </w:rPr>
        <w:t xml:space="preserve">people who have professional training for them to be able to serve on juries, this meaning they have a more </w:t>
      </w:r>
      <w:r w:rsidR="00C95B57" w:rsidRPr="00C70369">
        <w:rPr>
          <w:rFonts w:ascii="Arial" w:hAnsi="Arial" w:cs="Arial"/>
        </w:rPr>
        <w:t>adequate understanding of the different legal concepts raised during these trails</w:t>
      </w:r>
      <w:r w:rsidR="0027657B" w:rsidRPr="00C70369">
        <w:rPr>
          <w:rFonts w:ascii="Arial" w:hAnsi="Arial" w:cs="Arial"/>
        </w:rPr>
        <w:t xml:space="preserve">. </w:t>
      </w:r>
      <w:r w:rsidR="0027657B" w:rsidRPr="00C70369">
        <w:rPr>
          <w:rFonts w:ascii="Arial" w:hAnsi="Arial" w:cs="Arial"/>
        </w:rPr>
        <w:lastRenderedPageBreak/>
        <w:t>The</w:t>
      </w:r>
      <w:r w:rsidR="00E50950" w:rsidRPr="00C70369">
        <w:rPr>
          <w:rFonts w:ascii="Arial" w:hAnsi="Arial" w:cs="Arial"/>
        </w:rPr>
        <w:t>y</w:t>
      </w:r>
      <w:r w:rsidR="0027657B" w:rsidRPr="00C70369">
        <w:rPr>
          <w:rFonts w:ascii="Arial" w:hAnsi="Arial" w:cs="Arial"/>
        </w:rPr>
        <w:t xml:space="preserve"> should be able to </w:t>
      </w:r>
      <w:r w:rsidR="00E50950" w:rsidRPr="00C70369">
        <w:rPr>
          <w:rFonts w:ascii="Arial" w:hAnsi="Arial" w:cs="Arial"/>
        </w:rPr>
        <w:t>understand and answer questions so that they are able to determ</w:t>
      </w:r>
      <w:r w:rsidR="005F201D" w:rsidRPr="00C70369">
        <w:rPr>
          <w:rFonts w:ascii="Arial" w:hAnsi="Arial" w:cs="Arial"/>
        </w:rPr>
        <w:t xml:space="preserve">ine the defendant’s guilt or innocence </w:t>
      </w:r>
      <w:r w:rsidR="00FB6D7A" w:rsidRPr="00C70369">
        <w:rPr>
          <w:rFonts w:ascii="Arial" w:hAnsi="Arial" w:cs="Arial"/>
        </w:rPr>
        <w:t>during their trial</w:t>
      </w:r>
      <w:r w:rsidR="00073CD1" w:rsidRPr="00C70369">
        <w:rPr>
          <w:rFonts w:ascii="Arial" w:hAnsi="Arial" w:cs="Arial"/>
        </w:rPr>
        <w:t>.</w:t>
      </w:r>
    </w:p>
    <w:p w14:paraId="55825A04" w14:textId="005654EE" w:rsidR="00073CD1" w:rsidRPr="00073CD1" w:rsidRDefault="00073CD1" w:rsidP="00073CD1">
      <w:hyperlink r:id="rId4" w:history="1">
        <w:r w:rsidRPr="006C0A12">
          <w:rPr>
            <w:rStyle w:val="Hyperlink"/>
            <w:rFonts w:ascii="AppleSystemUIFont" w:hAnsi="AppleSystemUIFont" w:cs="AppleSystemUIFont"/>
            <w:sz w:val="26"/>
            <w:szCs w:val="26"/>
          </w:rPr>
          <w:t>https://www.citizensinformation.ie/en/justice/courtroom/jury.html</w:t>
        </w:r>
      </w:hyperlink>
    </w:p>
    <w:p w14:paraId="04C43CE6" w14:textId="47A2E786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Date accessed December 20th</w:t>
      </w:r>
      <w:r>
        <w:rPr>
          <w:rFonts w:ascii="AppleSystemUIFont" w:hAnsi="AppleSystemUIFont" w:cs="AppleSystemUIFont"/>
          <w:sz w:val="26"/>
          <w:szCs w:val="26"/>
        </w:rPr>
        <w:t>, 2022</w:t>
      </w:r>
    </w:p>
    <w:p w14:paraId="7760F72D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5DF77F51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hyperlink r:id="rId5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https://www.cps.gov.uk/legal-guidance/jury-vetting</w:t>
        </w:r>
      </w:hyperlink>
      <w:r>
        <w:rPr>
          <w:rFonts w:ascii="AppleSystemUIFont" w:hAnsi="AppleSystemUIFont" w:cs="AppleSystemUIFont"/>
          <w:sz w:val="26"/>
          <w:szCs w:val="26"/>
        </w:rPr>
        <w:t xml:space="preserve"> 21st July 2022 </w:t>
      </w:r>
    </w:p>
    <w:p w14:paraId="7ADC3DEF" w14:textId="578FDFBC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Date accessed December 20th</w:t>
      </w:r>
      <w:r>
        <w:rPr>
          <w:rFonts w:ascii="AppleSystemUIFont" w:hAnsi="AppleSystemUIFont" w:cs="AppleSystemUIFont"/>
          <w:sz w:val="26"/>
          <w:szCs w:val="26"/>
        </w:rPr>
        <w:t>, 2022</w:t>
      </w:r>
    </w:p>
    <w:p w14:paraId="6E40EF29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4C23E31E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hyperlink r:id="rId6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https://www.gov.uk/jury-service</w:t>
        </w:r>
      </w:hyperlink>
      <w:r>
        <w:rPr>
          <w:rFonts w:ascii="AppleSystemUIFont" w:hAnsi="AppleSystemUIFont" w:cs="AppleSystemUIFont"/>
          <w:sz w:val="26"/>
          <w:szCs w:val="26"/>
        </w:rPr>
        <w:t xml:space="preserve"> </w:t>
      </w:r>
    </w:p>
    <w:p w14:paraId="17CCCD0B" w14:textId="45872263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Date accessed December 20</w:t>
      </w:r>
      <w:r w:rsidRPr="00073CD1">
        <w:rPr>
          <w:rFonts w:ascii="AppleSystemUIFont" w:hAnsi="AppleSystemUIFont" w:cs="AppleSystemUIFont"/>
          <w:sz w:val="26"/>
          <w:szCs w:val="26"/>
          <w:vertAlign w:val="superscript"/>
        </w:rPr>
        <w:t>th</w:t>
      </w:r>
      <w:r>
        <w:rPr>
          <w:rFonts w:ascii="AppleSystemUIFont" w:hAnsi="AppleSystemUIFont" w:cs="AppleSystemUIFont"/>
          <w:sz w:val="26"/>
          <w:szCs w:val="26"/>
        </w:rPr>
        <w:t>,</w:t>
      </w:r>
      <w:r>
        <w:rPr>
          <w:rFonts w:ascii="AppleSystemUIFont" w:hAnsi="AppleSystemUIFont" w:cs="AppleSystemUIFont"/>
          <w:sz w:val="26"/>
          <w:szCs w:val="26"/>
        </w:rPr>
        <w:t xml:space="preserve"> 2022</w:t>
      </w:r>
    </w:p>
    <w:p w14:paraId="26E2DBFD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681E4D34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hyperlink r:id="rId7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https://www.courtroomadvice.co.uk/failure-attend-jury-service.html</w:t>
        </w:r>
      </w:hyperlink>
    </w:p>
    <w:p w14:paraId="6D84AAFD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David Howell 17th December 2022</w:t>
      </w:r>
    </w:p>
    <w:p w14:paraId="15A0A9B8" w14:textId="6C3F09CD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Date accessed December 22</w:t>
      </w:r>
      <w:r w:rsidRPr="00073CD1">
        <w:rPr>
          <w:rFonts w:ascii="AppleSystemUIFont" w:hAnsi="AppleSystemUIFont" w:cs="AppleSystemUIFont"/>
          <w:sz w:val="26"/>
          <w:szCs w:val="26"/>
          <w:vertAlign w:val="superscript"/>
        </w:rPr>
        <w:t>nd</w:t>
      </w:r>
      <w:r>
        <w:rPr>
          <w:rFonts w:ascii="AppleSystemUIFont" w:hAnsi="AppleSystemUIFont" w:cs="AppleSystemUIFont"/>
          <w:sz w:val="26"/>
          <w:szCs w:val="26"/>
        </w:rPr>
        <w:t>,</w:t>
      </w:r>
      <w:r>
        <w:rPr>
          <w:rFonts w:ascii="AppleSystemUIFont" w:hAnsi="AppleSystemUIFont" w:cs="AppleSystemUIFont"/>
          <w:sz w:val="26"/>
          <w:szCs w:val="26"/>
        </w:rPr>
        <w:t xml:space="preserve"> 2022</w:t>
      </w:r>
    </w:p>
    <w:p w14:paraId="4F9BAA6B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21E5BC04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hyperlink r:id="rId8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https://www.gov.uk/jury-service/delaying-or-being-excused-from-jury-service#:~:text=Ask%20to%20be%20excused%20from%20jury%20service&amp;text=you%20have%20a%20serious%20illness,in%20the%20next%2012%20months</w:t>
        </w:r>
      </w:hyperlink>
      <w:r>
        <w:rPr>
          <w:rFonts w:ascii="AppleSystemUIFont" w:hAnsi="AppleSystemUIFont" w:cs="AppleSystemUIFont"/>
          <w:sz w:val="26"/>
          <w:szCs w:val="26"/>
        </w:rPr>
        <w:t xml:space="preserve"> </w:t>
      </w:r>
    </w:p>
    <w:p w14:paraId="056AA393" w14:textId="4967F582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Date accessed December 22</w:t>
      </w:r>
      <w:r w:rsidRPr="00073CD1">
        <w:rPr>
          <w:rFonts w:ascii="AppleSystemUIFont" w:hAnsi="AppleSystemUIFont" w:cs="AppleSystemUIFont"/>
          <w:sz w:val="26"/>
          <w:szCs w:val="26"/>
          <w:vertAlign w:val="superscript"/>
        </w:rPr>
        <w:t>nd</w:t>
      </w:r>
      <w:r>
        <w:rPr>
          <w:rFonts w:ascii="AppleSystemUIFont" w:hAnsi="AppleSystemUIFont" w:cs="AppleSystemUIFont"/>
          <w:sz w:val="26"/>
          <w:szCs w:val="26"/>
        </w:rPr>
        <w:t>,</w:t>
      </w:r>
      <w:r>
        <w:rPr>
          <w:rFonts w:ascii="AppleSystemUIFont" w:hAnsi="AppleSystemUIFont" w:cs="AppleSystemUIFont"/>
          <w:sz w:val="26"/>
          <w:szCs w:val="26"/>
        </w:rPr>
        <w:t xml:space="preserve"> 2022</w:t>
      </w:r>
    </w:p>
    <w:p w14:paraId="6711E1C4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340F1237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413AA50B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hyperlink r:id="rId9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https://commonslibrary.parliament.uk/jury-service/</w:t>
        </w:r>
      </w:hyperlink>
      <w:r>
        <w:rPr>
          <w:rFonts w:ascii="AppleSystemUIFont" w:hAnsi="AppleSystemUIFont" w:cs="AppleSystemUIFont"/>
          <w:sz w:val="26"/>
          <w:szCs w:val="26"/>
        </w:rPr>
        <w:t xml:space="preserve"> </w:t>
      </w:r>
    </w:p>
    <w:p w14:paraId="01DA6167" w14:textId="344255C4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Date accessed December 22</w:t>
      </w:r>
      <w:r w:rsidRPr="00073CD1">
        <w:rPr>
          <w:rFonts w:ascii="AppleSystemUIFont" w:hAnsi="AppleSystemUIFont" w:cs="AppleSystemUIFont"/>
          <w:sz w:val="26"/>
          <w:szCs w:val="26"/>
          <w:vertAlign w:val="superscript"/>
        </w:rPr>
        <w:t>nd</w:t>
      </w:r>
      <w:r>
        <w:rPr>
          <w:rFonts w:ascii="AppleSystemUIFont" w:hAnsi="AppleSystemUIFont" w:cs="AppleSystemUIFont"/>
          <w:sz w:val="26"/>
          <w:szCs w:val="26"/>
        </w:rPr>
        <w:t>,</w:t>
      </w:r>
      <w:r>
        <w:rPr>
          <w:rFonts w:ascii="AppleSystemUIFont" w:hAnsi="AppleSystemUIFont" w:cs="AppleSystemUIFont"/>
          <w:sz w:val="26"/>
          <w:szCs w:val="26"/>
        </w:rPr>
        <w:t xml:space="preserve"> 2022</w:t>
      </w:r>
    </w:p>
    <w:p w14:paraId="31D76E0E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30A5ED6D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68922D03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hyperlink r:id="rId10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https://www.gov.uk/jury-service/delaying-or-being-excused-from-jury-service</w:t>
        </w:r>
      </w:hyperlink>
      <w:r>
        <w:rPr>
          <w:rFonts w:ascii="AppleSystemUIFont" w:hAnsi="AppleSystemUIFont" w:cs="AppleSystemUIFont"/>
          <w:sz w:val="26"/>
          <w:szCs w:val="26"/>
        </w:rPr>
        <w:t xml:space="preserve"> </w:t>
      </w:r>
    </w:p>
    <w:p w14:paraId="4AD5B1B1" w14:textId="6FE11C5D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Date accessed December 22</w:t>
      </w:r>
      <w:r w:rsidRPr="00073CD1">
        <w:rPr>
          <w:rFonts w:ascii="AppleSystemUIFont" w:hAnsi="AppleSystemUIFont" w:cs="AppleSystemUIFont"/>
          <w:sz w:val="26"/>
          <w:szCs w:val="26"/>
          <w:vertAlign w:val="superscript"/>
        </w:rPr>
        <w:t>nd</w:t>
      </w:r>
      <w:r>
        <w:rPr>
          <w:rFonts w:ascii="AppleSystemUIFont" w:hAnsi="AppleSystemUIFont" w:cs="AppleSystemUIFont"/>
          <w:sz w:val="26"/>
          <w:szCs w:val="26"/>
        </w:rPr>
        <w:t>,</w:t>
      </w:r>
      <w:r>
        <w:rPr>
          <w:rFonts w:ascii="AppleSystemUIFont" w:hAnsi="AppleSystemUIFont" w:cs="AppleSystemUIFont"/>
          <w:sz w:val="26"/>
          <w:szCs w:val="26"/>
        </w:rPr>
        <w:t xml:space="preserve"> 2022</w:t>
      </w:r>
    </w:p>
    <w:p w14:paraId="030EB8D5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66D57B93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hyperlink r:id="rId11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https://www.inbrief.co.uk/legal-system/jury-qualifications-and-disqualifications/</w:t>
        </w:r>
      </w:hyperlink>
      <w:r>
        <w:rPr>
          <w:rFonts w:ascii="AppleSystemUIFont" w:hAnsi="AppleSystemUIFont" w:cs="AppleSystemUIFont"/>
          <w:sz w:val="26"/>
          <w:szCs w:val="26"/>
        </w:rPr>
        <w:t xml:space="preserve"> </w:t>
      </w:r>
    </w:p>
    <w:p w14:paraId="26F29916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Lucy Trevelyan LLB</w:t>
      </w:r>
    </w:p>
    <w:p w14:paraId="43E7B3F0" w14:textId="2A0A05A9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Date accessed. December 22</w:t>
      </w:r>
      <w:r w:rsidRPr="00073CD1">
        <w:rPr>
          <w:rFonts w:ascii="AppleSystemUIFont" w:hAnsi="AppleSystemUIFont" w:cs="AppleSystemUIFont"/>
          <w:sz w:val="26"/>
          <w:szCs w:val="26"/>
          <w:vertAlign w:val="superscript"/>
        </w:rPr>
        <w:t>nd</w:t>
      </w:r>
      <w:r>
        <w:rPr>
          <w:rFonts w:ascii="AppleSystemUIFont" w:hAnsi="AppleSystemUIFont" w:cs="AppleSystemUIFont"/>
          <w:sz w:val="26"/>
          <w:szCs w:val="26"/>
        </w:rPr>
        <w:t>,</w:t>
      </w:r>
      <w:r>
        <w:rPr>
          <w:rFonts w:ascii="AppleSystemUIFont" w:hAnsi="AppleSystemUIFont" w:cs="AppleSystemUIFont"/>
          <w:sz w:val="26"/>
          <w:szCs w:val="26"/>
        </w:rPr>
        <w:t xml:space="preserve"> 2022</w:t>
      </w:r>
    </w:p>
    <w:p w14:paraId="2AEEDAF3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2852712C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7DCC771A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hyperlink r:id="rId12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http://news.bbc.co.uk/1/hi/uk/8519995.stm</w:t>
        </w:r>
      </w:hyperlink>
      <w:r>
        <w:rPr>
          <w:rFonts w:ascii="AppleSystemUIFont" w:hAnsi="AppleSystemUIFont" w:cs="AppleSystemUIFont"/>
          <w:sz w:val="26"/>
          <w:szCs w:val="26"/>
        </w:rPr>
        <w:t xml:space="preserve"> </w:t>
      </w:r>
    </w:p>
    <w:p w14:paraId="280223A6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16th February 2010</w:t>
      </w:r>
    </w:p>
    <w:p w14:paraId="751E4CE0" w14:textId="5D87F132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Date accessed December 29</w:t>
      </w:r>
      <w:r w:rsidRPr="00073CD1">
        <w:rPr>
          <w:rFonts w:ascii="AppleSystemUIFont" w:hAnsi="AppleSystemUIFont" w:cs="AppleSystemUIFont"/>
          <w:sz w:val="26"/>
          <w:szCs w:val="26"/>
          <w:vertAlign w:val="superscript"/>
        </w:rPr>
        <w:t>th</w:t>
      </w:r>
      <w:r>
        <w:rPr>
          <w:rFonts w:ascii="AppleSystemUIFont" w:hAnsi="AppleSystemUIFont" w:cs="AppleSystemUIFont"/>
          <w:sz w:val="26"/>
          <w:szCs w:val="26"/>
        </w:rPr>
        <w:t>,</w:t>
      </w:r>
      <w:r>
        <w:rPr>
          <w:rFonts w:ascii="AppleSystemUIFont" w:hAnsi="AppleSystemUIFont" w:cs="AppleSystemUIFont"/>
          <w:sz w:val="26"/>
          <w:szCs w:val="26"/>
        </w:rPr>
        <w:t xml:space="preserve"> 2022</w:t>
      </w:r>
    </w:p>
    <w:p w14:paraId="267828B5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6ABE80FE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296776ED" w14:textId="433CEBF9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hyperlink r:id="rId13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https://theconversation.com/do-unbiased-jurors-exist-in-an-age-of-social-media-169125</w:t>
        </w:r>
      </w:hyperlink>
      <w:r>
        <w:rPr>
          <w:rFonts w:ascii="AppleSystemUIFont" w:hAnsi="AppleSystemUIFont" w:cs="AppleSystemUIFont"/>
          <w:sz w:val="26"/>
          <w:szCs w:val="26"/>
        </w:rPr>
        <w:t xml:space="preserve"> October 15th</w:t>
      </w:r>
      <w:r>
        <w:rPr>
          <w:rFonts w:ascii="AppleSystemUIFont" w:hAnsi="AppleSystemUIFont" w:cs="AppleSystemUIFont"/>
          <w:sz w:val="26"/>
          <w:szCs w:val="26"/>
        </w:rPr>
        <w:t>,</w:t>
      </w:r>
      <w:r>
        <w:rPr>
          <w:rFonts w:ascii="AppleSystemUIFont" w:hAnsi="AppleSystemUIFont" w:cs="AppleSystemUIFont"/>
          <w:sz w:val="26"/>
          <w:szCs w:val="26"/>
        </w:rPr>
        <w:t xml:space="preserve"> 2021 </w:t>
      </w:r>
    </w:p>
    <w:p w14:paraId="014A3619" w14:textId="13357D03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Date accessed December 29</w:t>
      </w:r>
      <w:r w:rsidRPr="00073CD1">
        <w:rPr>
          <w:rFonts w:ascii="AppleSystemUIFont" w:hAnsi="AppleSystemUIFont" w:cs="AppleSystemUIFont"/>
          <w:sz w:val="26"/>
          <w:szCs w:val="26"/>
          <w:vertAlign w:val="superscript"/>
        </w:rPr>
        <w:t>th</w:t>
      </w:r>
      <w:r>
        <w:rPr>
          <w:rFonts w:ascii="AppleSystemUIFont" w:hAnsi="AppleSystemUIFont" w:cs="AppleSystemUIFont"/>
          <w:sz w:val="26"/>
          <w:szCs w:val="26"/>
        </w:rPr>
        <w:t>,</w:t>
      </w:r>
      <w:r>
        <w:rPr>
          <w:rFonts w:ascii="AppleSystemUIFont" w:hAnsi="AppleSystemUIFont" w:cs="AppleSystemUIFont"/>
          <w:sz w:val="26"/>
          <w:szCs w:val="26"/>
        </w:rPr>
        <w:t xml:space="preserve"> 2022</w:t>
      </w:r>
    </w:p>
    <w:p w14:paraId="170A01F3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75F988D6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010382FA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hyperlink r:id="rId14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https://eachother.org.uk/can-social-media-damage-right-fair-trial/</w:t>
        </w:r>
      </w:hyperlink>
      <w:r>
        <w:rPr>
          <w:rFonts w:ascii="AppleSystemUIFont" w:hAnsi="AppleSystemUIFont" w:cs="AppleSystemUIFont"/>
          <w:sz w:val="26"/>
          <w:szCs w:val="26"/>
        </w:rPr>
        <w:t xml:space="preserve">  18th October 2017</w:t>
      </w:r>
    </w:p>
    <w:p w14:paraId="7EC46B09" w14:textId="06098F7F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Date accessed December 29</w:t>
      </w:r>
      <w:r w:rsidRPr="00073CD1">
        <w:rPr>
          <w:rFonts w:ascii="AppleSystemUIFont" w:hAnsi="AppleSystemUIFont" w:cs="AppleSystemUIFont"/>
          <w:sz w:val="26"/>
          <w:szCs w:val="26"/>
          <w:vertAlign w:val="superscript"/>
        </w:rPr>
        <w:t>th</w:t>
      </w:r>
      <w:r>
        <w:rPr>
          <w:rFonts w:ascii="AppleSystemUIFont" w:hAnsi="AppleSystemUIFont" w:cs="AppleSystemUIFont"/>
          <w:sz w:val="26"/>
          <w:szCs w:val="26"/>
        </w:rPr>
        <w:t>,</w:t>
      </w:r>
      <w:r>
        <w:rPr>
          <w:rFonts w:ascii="AppleSystemUIFont" w:hAnsi="AppleSystemUIFont" w:cs="AppleSystemUIFont"/>
          <w:sz w:val="26"/>
          <w:szCs w:val="26"/>
        </w:rPr>
        <w:t xml:space="preserve"> 2022</w:t>
      </w:r>
    </w:p>
    <w:p w14:paraId="504B3DA4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7188AE3E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hyperlink r:id="rId15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https://www.advocatemagazine.com/article/2014-october/the-challenge-of-celebrity-clients</w:t>
        </w:r>
      </w:hyperlink>
      <w:r>
        <w:rPr>
          <w:rFonts w:ascii="AppleSystemUIFont" w:hAnsi="AppleSystemUIFont" w:cs="AppleSystemUIFont"/>
          <w:sz w:val="26"/>
          <w:szCs w:val="26"/>
        </w:rPr>
        <w:t xml:space="preserve"> </w:t>
      </w:r>
    </w:p>
    <w:p w14:paraId="23916F6B" w14:textId="263CE8D5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 Noelle </w:t>
      </w:r>
      <w:r>
        <w:rPr>
          <w:rFonts w:ascii="AppleSystemUIFont" w:hAnsi="AppleSystemUIFont" w:cs="AppleSystemUIFont"/>
          <w:sz w:val="26"/>
          <w:szCs w:val="26"/>
        </w:rPr>
        <w:t>c.</w:t>
      </w:r>
      <w:r>
        <w:rPr>
          <w:rFonts w:ascii="AppleSystemUIFont" w:hAnsi="AppleSystemUIFont" w:cs="AppleSystemUIFont"/>
          <w:sz w:val="26"/>
          <w:szCs w:val="26"/>
        </w:rPr>
        <w:t xml:space="preserve"> Nelson October 2014 </w:t>
      </w:r>
    </w:p>
    <w:p w14:paraId="1D6C2F1E" w14:textId="09BD013C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Date accessed December 29</w:t>
      </w:r>
      <w:r w:rsidRPr="00073CD1">
        <w:rPr>
          <w:rFonts w:ascii="AppleSystemUIFont" w:hAnsi="AppleSystemUIFont" w:cs="AppleSystemUIFont"/>
          <w:sz w:val="26"/>
          <w:szCs w:val="26"/>
          <w:vertAlign w:val="superscript"/>
        </w:rPr>
        <w:t>th</w:t>
      </w:r>
      <w:r>
        <w:rPr>
          <w:rFonts w:ascii="AppleSystemUIFont" w:hAnsi="AppleSystemUIFont" w:cs="AppleSystemUIFont"/>
          <w:sz w:val="26"/>
          <w:szCs w:val="26"/>
        </w:rPr>
        <w:t>,</w:t>
      </w:r>
      <w:r>
        <w:rPr>
          <w:rFonts w:ascii="AppleSystemUIFont" w:hAnsi="AppleSystemUIFont" w:cs="AppleSystemUIFont"/>
          <w:sz w:val="26"/>
          <w:szCs w:val="26"/>
        </w:rPr>
        <w:t xml:space="preserve"> 2022</w:t>
      </w:r>
    </w:p>
    <w:p w14:paraId="5A58642B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0C07B066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https://www.cps.gov.uk/rasso-guide/verdict-and-sentencing-0#:~:text=The%20jury%20are%20asked%20by,of%20at%20least%2010%20people.</w:t>
      </w:r>
    </w:p>
    <w:p w14:paraId="1E06E650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Copyright 2022 </w:t>
      </w:r>
    </w:p>
    <w:p w14:paraId="09BE59D1" w14:textId="32E503B5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Date accessed January 3</w:t>
      </w:r>
      <w:r w:rsidRPr="00073CD1">
        <w:rPr>
          <w:rFonts w:ascii="AppleSystemUIFont" w:hAnsi="AppleSystemUIFont" w:cs="AppleSystemUIFont"/>
          <w:sz w:val="26"/>
          <w:szCs w:val="26"/>
          <w:vertAlign w:val="superscript"/>
        </w:rPr>
        <w:t>rd</w:t>
      </w:r>
      <w:r>
        <w:rPr>
          <w:rFonts w:ascii="AppleSystemUIFont" w:hAnsi="AppleSystemUIFont" w:cs="AppleSystemUIFont"/>
          <w:sz w:val="26"/>
          <w:szCs w:val="26"/>
        </w:rPr>
        <w:t>,</w:t>
      </w:r>
      <w:r>
        <w:rPr>
          <w:rFonts w:ascii="AppleSystemUIFont" w:hAnsi="AppleSystemUIFont" w:cs="AppleSystemUIFont"/>
          <w:sz w:val="26"/>
          <w:szCs w:val="26"/>
        </w:rPr>
        <w:t xml:space="preserve"> 2023</w:t>
      </w:r>
    </w:p>
    <w:p w14:paraId="668856BA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55371C2A" w14:textId="77777777" w:rsidR="008A1C3E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hyperlink r:id="rId16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https://www.defence-barrister.co.uk/crown-court-trial-part-6-verdict</w:t>
        </w:r>
      </w:hyperlink>
    </w:p>
    <w:p w14:paraId="1774196E" w14:textId="361EC34C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 Christopher </w:t>
      </w:r>
      <w:r>
        <w:rPr>
          <w:rFonts w:ascii="AppleSystemUIFont" w:hAnsi="AppleSystemUIFont" w:cs="AppleSystemUIFont"/>
          <w:sz w:val="26"/>
          <w:szCs w:val="26"/>
        </w:rPr>
        <w:t>K</w:t>
      </w:r>
      <w:r>
        <w:rPr>
          <w:rFonts w:ascii="AppleSystemUIFont" w:hAnsi="AppleSystemUIFont" w:cs="AppleSystemUIFont"/>
          <w:sz w:val="26"/>
          <w:szCs w:val="26"/>
        </w:rPr>
        <w:t xml:space="preserve">essling </w:t>
      </w:r>
      <w:r>
        <w:rPr>
          <w:rFonts w:ascii="AppleSystemUIFont" w:hAnsi="AppleSystemUIFont" w:cs="AppleSystemUIFont"/>
          <w:sz w:val="26"/>
          <w:szCs w:val="26"/>
        </w:rPr>
        <w:t>,</w:t>
      </w:r>
      <w:r>
        <w:rPr>
          <w:rFonts w:ascii="AppleSystemUIFont" w:hAnsi="AppleSystemUIFont" w:cs="AppleSystemUIFont"/>
          <w:sz w:val="26"/>
          <w:szCs w:val="26"/>
        </w:rPr>
        <w:t xml:space="preserve">2023 </w:t>
      </w:r>
    </w:p>
    <w:p w14:paraId="5C004E1A" w14:textId="161CEC98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Date accessed 3rd </w:t>
      </w:r>
      <w:r w:rsidR="008A1C3E">
        <w:rPr>
          <w:rFonts w:ascii="AppleSystemUIFont" w:hAnsi="AppleSystemUIFont" w:cs="AppleSystemUIFont"/>
          <w:sz w:val="26"/>
          <w:szCs w:val="26"/>
        </w:rPr>
        <w:t>January</w:t>
      </w:r>
      <w:r>
        <w:rPr>
          <w:rFonts w:ascii="AppleSystemUIFont" w:hAnsi="AppleSystemUIFont" w:cs="AppleSystemUIFont"/>
          <w:sz w:val="26"/>
          <w:szCs w:val="26"/>
        </w:rPr>
        <w:t xml:space="preserve"> 2023</w:t>
      </w:r>
    </w:p>
    <w:p w14:paraId="12C11DAE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159C54B6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hyperlink r:id="rId17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https://www.tbsnews.net/features/panorama/johnny-depp-wins-how-much-can-media-break-or-make-you-432174</w:t>
        </w:r>
      </w:hyperlink>
      <w:r>
        <w:rPr>
          <w:rFonts w:ascii="AppleSystemUIFont" w:hAnsi="AppleSystemUIFont" w:cs="AppleSystemUIFont"/>
          <w:sz w:val="26"/>
          <w:szCs w:val="26"/>
        </w:rPr>
        <w:t xml:space="preserve"> </w:t>
      </w:r>
    </w:p>
    <w:p w14:paraId="296A7BF2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Nusrat Jahan Labonnanyo 3rd June 2022</w:t>
      </w:r>
    </w:p>
    <w:p w14:paraId="7521C4BC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Last modified 4th June 2022 </w:t>
      </w:r>
    </w:p>
    <w:p w14:paraId="2B8547A0" w14:textId="4B26BA01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Date accessed January 3</w:t>
      </w:r>
      <w:r w:rsidRPr="00073CD1">
        <w:rPr>
          <w:rFonts w:ascii="AppleSystemUIFont" w:hAnsi="AppleSystemUIFont" w:cs="AppleSystemUIFont"/>
          <w:sz w:val="26"/>
          <w:szCs w:val="26"/>
          <w:vertAlign w:val="superscript"/>
        </w:rPr>
        <w:t>rd</w:t>
      </w:r>
      <w:r>
        <w:rPr>
          <w:rFonts w:ascii="AppleSystemUIFont" w:hAnsi="AppleSystemUIFont" w:cs="AppleSystemUIFont"/>
          <w:sz w:val="26"/>
          <w:szCs w:val="26"/>
        </w:rPr>
        <w:t>,</w:t>
      </w:r>
      <w:r>
        <w:rPr>
          <w:rFonts w:ascii="AppleSystemUIFont" w:hAnsi="AppleSystemUIFont" w:cs="AppleSystemUIFont"/>
          <w:sz w:val="26"/>
          <w:szCs w:val="26"/>
        </w:rPr>
        <w:t xml:space="preserve"> 2023</w:t>
      </w:r>
    </w:p>
    <w:p w14:paraId="33198B2F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75FD5D8B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hyperlink r:id="rId18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https://www.researchgate.net/publication/334144462_Trial_by_Social_Media_How_Do_You_Find_the_Jury_Guilty_or_Not_Guilty</w:t>
        </w:r>
      </w:hyperlink>
      <w:r>
        <w:rPr>
          <w:rFonts w:ascii="AppleSystemUIFont" w:hAnsi="AppleSystemUIFont" w:cs="AppleSystemUIFont"/>
          <w:sz w:val="26"/>
          <w:szCs w:val="26"/>
        </w:rPr>
        <w:t xml:space="preserve">  Jacqui Taylor July 2019 </w:t>
      </w:r>
    </w:p>
    <w:p w14:paraId="13FA84AD" w14:textId="474E1CE8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Date accessed 9th </w:t>
      </w:r>
      <w:r w:rsidR="008A1C3E">
        <w:rPr>
          <w:rFonts w:ascii="AppleSystemUIFont" w:hAnsi="AppleSystemUIFont" w:cs="AppleSystemUIFont"/>
          <w:sz w:val="26"/>
          <w:szCs w:val="26"/>
        </w:rPr>
        <w:t>January</w:t>
      </w:r>
      <w:r>
        <w:rPr>
          <w:rFonts w:ascii="AppleSystemUIFont" w:hAnsi="AppleSystemUIFont" w:cs="AppleSystemUIFont"/>
          <w:sz w:val="26"/>
          <w:szCs w:val="26"/>
        </w:rPr>
        <w:t xml:space="preserve"> 2023</w:t>
      </w:r>
    </w:p>
    <w:p w14:paraId="3AF22D4A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0CC098F9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hyperlink r:id="rId19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https://openoregon.pressbooks.pub/ccj230/chapter/1-11-types-of-crime/</w:t>
        </w:r>
      </w:hyperlink>
      <w:r>
        <w:rPr>
          <w:rFonts w:ascii="AppleSystemUIFont" w:hAnsi="AppleSystemUIFont" w:cs="AppleSystemUIFont"/>
          <w:sz w:val="26"/>
          <w:szCs w:val="26"/>
        </w:rPr>
        <w:t xml:space="preserve"> </w:t>
      </w:r>
    </w:p>
    <w:p w14:paraId="53B93DCE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Shanell Sanchez 1.10. media coverage of crimes no date found  </w:t>
      </w:r>
    </w:p>
    <w:p w14:paraId="0484EE44" w14:textId="44B9E005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Date accessed 9th </w:t>
      </w:r>
      <w:r>
        <w:rPr>
          <w:rFonts w:ascii="AppleSystemUIFont" w:hAnsi="AppleSystemUIFont" w:cs="AppleSystemUIFont"/>
          <w:sz w:val="26"/>
          <w:szCs w:val="26"/>
        </w:rPr>
        <w:t>January</w:t>
      </w:r>
      <w:r>
        <w:rPr>
          <w:rFonts w:ascii="AppleSystemUIFont" w:hAnsi="AppleSystemUIFont" w:cs="AppleSystemUIFont"/>
          <w:sz w:val="26"/>
          <w:szCs w:val="26"/>
        </w:rPr>
        <w:t xml:space="preserve"> 2023</w:t>
      </w:r>
    </w:p>
    <w:p w14:paraId="08A2874C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7AB565CA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hyperlink r:id="rId20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https://www.oxford-royale.com/articles/scrap-jury-system/</w:t>
        </w:r>
      </w:hyperlink>
      <w:r>
        <w:rPr>
          <w:rFonts w:ascii="AppleSystemUIFont" w:hAnsi="AppleSystemUIFont" w:cs="AppleSystemUIFont"/>
          <w:sz w:val="26"/>
          <w:szCs w:val="26"/>
        </w:rPr>
        <w:t xml:space="preserve"> </w:t>
      </w:r>
    </w:p>
    <w:p w14:paraId="1C0EF457" w14:textId="456289D9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Samantha love November 26th</w:t>
      </w:r>
      <w:r>
        <w:rPr>
          <w:rFonts w:ascii="AppleSystemUIFont" w:hAnsi="AppleSystemUIFont" w:cs="AppleSystemUIFont"/>
          <w:sz w:val="26"/>
          <w:szCs w:val="26"/>
        </w:rPr>
        <w:t>, 2019</w:t>
      </w:r>
      <w:r>
        <w:rPr>
          <w:rFonts w:ascii="AppleSystemUIFont" w:hAnsi="AppleSystemUIFont" w:cs="AppleSystemUIFont"/>
          <w:sz w:val="26"/>
          <w:szCs w:val="26"/>
        </w:rPr>
        <w:t xml:space="preserve"> </w:t>
      </w:r>
    </w:p>
    <w:p w14:paraId="04C06E1F" w14:textId="3187E382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Date accessed January 2023</w:t>
      </w:r>
    </w:p>
    <w:p w14:paraId="452FCCE4" w14:textId="77777777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654D5DCC" w14:textId="270CCFAD" w:rsidR="00073CD1" w:rsidRDefault="00073CD1" w:rsidP="00073CD1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hyperlink r:id="rId21" w:history="1">
        <w:r>
          <w:rPr>
            <w:rFonts w:ascii="AppleSystemUIFont" w:hAnsi="AppleSystemUIFont" w:cs="AppleSystemUIFont"/>
            <w:color w:val="DCA10D"/>
            <w:sz w:val="26"/>
            <w:szCs w:val="26"/>
          </w:rPr>
          <w:t>https://thestudentlawyer.com/2013/05/31/is-trial-by-jury-outdated/</w:t>
        </w:r>
      </w:hyperlink>
      <w:r>
        <w:rPr>
          <w:rFonts w:ascii="AppleSystemUIFont" w:hAnsi="AppleSystemUIFont" w:cs="AppleSystemUIFont"/>
          <w:sz w:val="26"/>
          <w:szCs w:val="26"/>
        </w:rPr>
        <w:t xml:space="preserve"> 31st </w:t>
      </w:r>
      <w:r>
        <w:rPr>
          <w:rFonts w:ascii="AppleSystemUIFont" w:hAnsi="AppleSystemUIFont" w:cs="AppleSystemUIFont"/>
          <w:sz w:val="26"/>
          <w:szCs w:val="26"/>
        </w:rPr>
        <w:t>May</w:t>
      </w:r>
      <w:r>
        <w:rPr>
          <w:rFonts w:ascii="AppleSystemUIFont" w:hAnsi="AppleSystemUIFont" w:cs="AppleSystemUIFont"/>
          <w:sz w:val="26"/>
          <w:szCs w:val="26"/>
        </w:rPr>
        <w:t xml:space="preserve"> 2013</w:t>
      </w:r>
    </w:p>
    <w:p w14:paraId="2F78C060" w14:textId="77F50C4A" w:rsidR="00B1242A" w:rsidRDefault="00073CD1" w:rsidP="00073CD1">
      <w:r>
        <w:rPr>
          <w:rFonts w:ascii="AppleSystemUIFont" w:hAnsi="AppleSystemUIFont" w:cs="AppleSystemUIFont"/>
          <w:sz w:val="26"/>
          <w:szCs w:val="26"/>
        </w:rPr>
        <w:t>Date accessed 9th January 2023</w:t>
      </w:r>
      <w:r>
        <w:rPr>
          <w:rFonts w:ascii="AppleSystemUIFont" w:hAnsi="AppleSystemUIFont" w:cs="AppleSystemUIFont"/>
          <w:sz w:val="26"/>
          <w:szCs w:val="26"/>
        </w:rPr>
        <w:t>v</w:t>
      </w:r>
    </w:p>
    <w:sectPr w:rsidR="00B1242A" w:rsidSect="00007133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133"/>
    <w:rsid w:val="00007133"/>
    <w:rsid w:val="00014518"/>
    <w:rsid w:val="000247C6"/>
    <w:rsid w:val="00055D88"/>
    <w:rsid w:val="00056DAD"/>
    <w:rsid w:val="00071DBE"/>
    <w:rsid w:val="00073CD1"/>
    <w:rsid w:val="000A05B4"/>
    <w:rsid w:val="000A146F"/>
    <w:rsid w:val="000A305A"/>
    <w:rsid w:val="000A3919"/>
    <w:rsid w:val="000A460A"/>
    <w:rsid w:val="000C75FE"/>
    <w:rsid w:val="000D30ED"/>
    <w:rsid w:val="000F045E"/>
    <w:rsid w:val="0010344A"/>
    <w:rsid w:val="0011310E"/>
    <w:rsid w:val="0015367B"/>
    <w:rsid w:val="00153913"/>
    <w:rsid w:val="00154DFA"/>
    <w:rsid w:val="00154EE8"/>
    <w:rsid w:val="001614E6"/>
    <w:rsid w:val="00163498"/>
    <w:rsid w:val="00166CEC"/>
    <w:rsid w:val="00172018"/>
    <w:rsid w:val="00182191"/>
    <w:rsid w:val="00184B67"/>
    <w:rsid w:val="0019451B"/>
    <w:rsid w:val="001A2DD3"/>
    <w:rsid w:val="001A5FE5"/>
    <w:rsid w:val="001B08C4"/>
    <w:rsid w:val="001B1E25"/>
    <w:rsid w:val="001B30B2"/>
    <w:rsid w:val="001B5907"/>
    <w:rsid w:val="001C7BA2"/>
    <w:rsid w:val="001D0DD3"/>
    <w:rsid w:val="001D6F35"/>
    <w:rsid w:val="001F1DFB"/>
    <w:rsid w:val="001F408E"/>
    <w:rsid w:val="001F6023"/>
    <w:rsid w:val="00200E91"/>
    <w:rsid w:val="00205B6A"/>
    <w:rsid w:val="0021764E"/>
    <w:rsid w:val="002203A7"/>
    <w:rsid w:val="00222DB8"/>
    <w:rsid w:val="0023414E"/>
    <w:rsid w:val="00253955"/>
    <w:rsid w:val="002601A4"/>
    <w:rsid w:val="00265B98"/>
    <w:rsid w:val="00265D77"/>
    <w:rsid w:val="002676D7"/>
    <w:rsid w:val="00270143"/>
    <w:rsid w:val="0027572E"/>
    <w:rsid w:val="0027657B"/>
    <w:rsid w:val="00281B6E"/>
    <w:rsid w:val="00282B61"/>
    <w:rsid w:val="002A472F"/>
    <w:rsid w:val="002D75DD"/>
    <w:rsid w:val="002E4AF9"/>
    <w:rsid w:val="002E5220"/>
    <w:rsid w:val="00314665"/>
    <w:rsid w:val="00317162"/>
    <w:rsid w:val="003261FC"/>
    <w:rsid w:val="00326C9C"/>
    <w:rsid w:val="00332227"/>
    <w:rsid w:val="003431D9"/>
    <w:rsid w:val="00352C0D"/>
    <w:rsid w:val="00361D35"/>
    <w:rsid w:val="00363FB7"/>
    <w:rsid w:val="00387C64"/>
    <w:rsid w:val="003917A7"/>
    <w:rsid w:val="00393B13"/>
    <w:rsid w:val="003A46DD"/>
    <w:rsid w:val="003D216D"/>
    <w:rsid w:val="003E1103"/>
    <w:rsid w:val="003E1129"/>
    <w:rsid w:val="003E1F0C"/>
    <w:rsid w:val="003E53B4"/>
    <w:rsid w:val="00402BAE"/>
    <w:rsid w:val="00421AB3"/>
    <w:rsid w:val="00433967"/>
    <w:rsid w:val="004534BA"/>
    <w:rsid w:val="004557F9"/>
    <w:rsid w:val="00467D6B"/>
    <w:rsid w:val="00493058"/>
    <w:rsid w:val="00495D98"/>
    <w:rsid w:val="004A06F1"/>
    <w:rsid w:val="004A2A0E"/>
    <w:rsid w:val="004A6062"/>
    <w:rsid w:val="004B200A"/>
    <w:rsid w:val="004C255E"/>
    <w:rsid w:val="004E2F43"/>
    <w:rsid w:val="005020FE"/>
    <w:rsid w:val="0050682A"/>
    <w:rsid w:val="005229A2"/>
    <w:rsid w:val="0052554C"/>
    <w:rsid w:val="00540FEF"/>
    <w:rsid w:val="00547330"/>
    <w:rsid w:val="00556CFB"/>
    <w:rsid w:val="00572BFC"/>
    <w:rsid w:val="005809D2"/>
    <w:rsid w:val="0058551B"/>
    <w:rsid w:val="00597EDD"/>
    <w:rsid w:val="005B2744"/>
    <w:rsid w:val="005B5104"/>
    <w:rsid w:val="005B79F5"/>
    <w:rsid w:val="005C33A8"/>
    <w:rsid w:val="005E1211"/>
    <w:rsid w:val="005E79B1"/>
    <w:rsid w:val="005F033B"/>
    <w:rsid w:val="005F201D"/>
    <w:rsid w:val="005F56E9"/>
    <w:rsid w:val="005F6E78"/>
    <w:rsid w:val="00603FAE"/>
    <w:rsid w:val="00613B88"/>
    <w:rsid w:val="006169A5"/>
    <w:rsid w:val="0061769E"/>
    <w:rsid w:val="006207AB"/>
    <w:rsid w:val="006306A2"/>
    <w:rsid w:val="006553B3"/>
    <w:rsid w:val="00660B18"/>
    <w:rsid w:val="00661695"/>
    <w:rsid w:val="00675C6C"/>
    <w:rsid w:val="00682EDD"/>
    <w:rsid w:val="006906A2"/>
    <w:rsid w:val="006A3A12"/>
    <w:rsid w:val="006E1CFD"/>
    <w:rsid w:val="006E4D05"/>
    <w:rsid w:val="006E584B"/>
    <w:rsid w:val="007062C7"/>
    <w:rsid w:val="00712BF1"/>
    <w:rsid w:val="00756018"/>
    <w:rsid w:val="00757333"/>
    <w:rsid w:val="0076068D"/>
    <w:rsid w:val="007614F3"/>
    <w:rsid w:val="00765A04"/>
    <w:rsid w:val="007751BA"/>
    <w:rsid w:val="007845A7"/>
    <w:rsid w:val="00787572"/>
    <w:rsid w:val="007A60A8"/>
    <w:rsid w:val="007D0191"/>
    <w:rsid w:val="007D5730"/>
    <w:rsid w:val="007D7DD0"/>
    <w:rsid w:val="007F61DD"/>
    <w:rsid w:val="00806BC3"/>
    <w:rsid w:val="008354D3"/>
    <w:rsid w:val="008364DD"/>
    <w:rsid w:val="00847A58"/>
    <w:rsid w:val="00847DC2"/>
    <w:rsid w:val="008620CE"/>
    <w:rsid w:val="00887479"/>
    <w:rsid w:val="008A1C3E"/>
    <w:rsid w:val="008C0EE8"/>
    <w:rsid w:val="008D4B34"/>
    <w:rsid w:val="008F032D"/>
    <w:rsid w:val="008F0C01"/>
    <w:rsid w:val="008F1116"/>
    <w:rsid w:val="00934DA1"/>
    <w:rsid w:val="0094240C"/>
    <w:rsid w:val="00945CC8"/>
    <w:rsid w:val="00947DDF"/>
    <w:rsid w:val="0095413D"/>
    <w:rsid w:val="00973E3C"/>
    <w:rsid w:val="009769E6"/>
    <w:rsid w:val="009A72E6"/>
    <w:rsid w:val="009C5DBA"/>
    <w:rsid w:val="009D285A"/>
    <w:rsid w:val="009E586B"/>
    <w:rsid w:val="009F0922"/>
    <w:rsid w:val="00A015D1"/>
    <w:rsid w:val="00A025A6"/>
    <w:rsid w:val="00A061CA"/>
    <w:rsid w:val="00A116CF"/>
    <w:rsid w:val="00A14BA6"/>
    <w:rsid w:val="00A16A21"/>
    <w:rsid w:val="00A23F61"/>
    <w:rsid w:val="00A24ABC"/>
    <w:rsid w:val="00A251CB"/>
    <w:rsid w:val="00A36897"/>
    <w:rsid w:val="00A458D2"/>
    <w:rsid w:val="00A45EB8"/>
    <w:rsid w:val="00A734A5"/>
    <w:rsid w:val="00A85AA3"/>
    <w:rsid w:val="00A91E2F"/>
    <w:rsid w:val="00A9426C"/>
    <w:rsid w:val="00AA6942"/>
    <w:rsid w:val="00AA7032"/>
    <w:rsid w:val="00AB6A37"/>
    <w:rsid w:val="00AC52CF"/>
    <w:rsid w:val="00AC6A7E"/>
    <w:rsid w:val="00AD0E51"/>
    <w:rsid w:val="00AD25E7"/>
    <w:rsid w:val="00AD7EA6"/>
    <w:rsid w:val="00AF3731"/>
    <w:rsid w:val="00AF4F01"/>
    <w:rsid w:val="00B1242A"/>
    <w:rsid w:val="00B1587C"/>
    <w:rsid w:val="00B35F9C"/>
    <w:rsid w:val="00B37BEF"/>
    <w:rsid w:val="00B5097B"/>
    <w:rsid w:val="00B544D7"/>
    <w:rsid w:val="00B602B9"/>
    <w:rsid w:val="00B622F7"/>
    <w:rsid w:val="00B64446"/>
    <w:rsid w:val="00B80C93"/>
    <w:rsid w:val="00B80CAB"/>
    <w:rsid w:val="00B8231B"/>
    <w:rsid w:val="00B831B5"/>
    <w:rsid w:val="00BA6CB3"/>
    <w:rsid w:val="00BA761B"/>
    <w:rsid w:val="00BB2C0E"/>
    <w:rsid w:val="00BC58B0"/>
    <w:rsid w:val="00BC6EEE"/>
    <w:rsid w:val="00C060F6"/>
    <w:rsid w:val="00C22C1F"/>
    <w:rsid w:val="00C23652"/>
    <w:rsid w:val="00C30EAD"/>
    <w:rsid w:val="00C46E6D"/>
    <w:rsid w:val="00C46F2B"/>
    <w:rsid w:val="00C51339"/>
    <w:rsid w:val="00C60CDA"/>
    <w:rsid w:val="00C614EB"/>
    <w:rsid w:val="00C657C2"/>
    <w:rsid w:val="00C70369"/>
    <w:rsid w:val="00C95B57"/>
    <w:rsid w:val="00CA1C49"/>
    <w:rsid w:val="00CC374C"/>
    <w:rsid w:val="00CC44DC"/>
    <w:rsid w:val="00CD753A"/>
    <w:rsid w:val="00CE16FC"/>
    <w:rsid w:val="00CF7845"/>
    <w:rsid w:val="00D10B60"/>
    <w:rsid w:val="00D23FC7"/>
    <w:rsid w:val="00D34C40"/>
    <w:rsid w:val="00D34FF5"/>
    <w:rsid w:val="00D40548"/>
    <w:rsid w:val="00D426D2"/>
    <w:rsid w:val="00D5005F"/>
    <w:rsid w:val="00D80EF3"/>
    <w:rsid w:val="00D85FE1"/>
    <w:rsid w:val="00DA5304"/>
    <w:rsid w:val="00DB0DCB"/>
    <w:rsid w:val="00DB28D8"/>
    <w:rsid w:val="00DB73A1"/>
    <w:rsid w:val="00DE5106"/>
    <w:rsid w:val="00DF6B2A"/>
    <w:rsid w:val="00E005F4"/>
    <w:rsid w:val="00E154CC"/>
    <w:rsid w:val="00E21E35"/>
    <w:rsid w:val="00E34585"/>
    <w:rsid w:val="00E50950"/>
    <w:rsid w:val="00E83E8D"/>
    <w:rsid w:val="00E84890"/>
    <w:rsid w:val="00E945D7"/>
    <w:rsid w:val="00E95C90"/>
    <w:rsid w:val="00EB0897"/>
    <w:rsid w:val="00EB2857"/>
    <w:rsid w:val="00EB599A"/>
    <w:rsid w:val="00ED4315"/>
    <w:rsid w:val="00EF347B"/>
    <w:rsid w:val="00EF3B43"/>
    <w:rsid w:val="00F02815"/>
    <w:rsid w:val="00F100AA"/>
    <w:rsid w:val="00F1258B"/>
    <w:rsid w:val="00F15DE8"/>
    <w:rsid w:val="00F26816"/>
    <w:rsid w:val="00F34EA0"/>
    <w:rsid w:val="00F713CA"/>
    <w:rsid w:val="00F7797A"/>
    <w:rsid w:val="00F914D4"/>
    <w:rsid w:val="00FA47D5"/>
    <w:rsid w:val="00FB51B4"/>
    <w:rsid w:val="00FB6D7A"/>
    <w:rsid w:val="00FC4B1C"/>
    <w:rsid w:val="00FC789F"/>
    <w:rsid w:val="00FD0AB0"/>
    <w:rsid w:val="00FD1CA2"/>
    <w:rsid w:val="00FE594A"/>
    <w:rsid w:val="00FE5EC6"/>
    <w:rsid w:val="00FE7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9EFA8"/>
  <w15:chartTrackingRefBased/>
  <w15:docId w15:val="{B1B0DCD0-1047-BD46-90EB-031470012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07133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007133"/>
    <w:rPr>
      <w:rFonts w:eastAsiaTheme="minorEastAsia"/>
      <w:sz w:val="22"/>
      <w:szCs w:val="22"/>
      <w:lang w:val="en-US" w:eastAsia="zh-CN"/>
    </w:rPr>
  </w:style>
  <w:style w:type="character" w:styleId="Hyperlink">
    <w:name w:val="Hyperlink"/>
    <w:basedOn w:val="DefaultParagraphFont"/>
    <w:uiPriority w:val="99"/>
    <w:unhideWhenUsed/>
    <w:rsid w:val="00073CD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3C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jury-service/delaying-or-being-excused-from-jury-service#:~:text=Ask%20to%20be%20excused%20from%20jury%20service&amp;text=you%20have%20a%20serious%20illness,in%20the%20next%2012%20months" TargetMode="External"/><Relationship Id="rId13" Type="http://schemas.openxmlformats.org/officeDocument/2006/relationships/hyperlink" Target="https://theconversation.com/do-unbiased-jurors-exist-in-an-age-of-social-media-169125" TargetMode="External"/><Relationship Id="rId18" Type="http://schemas.openxmlformats.org/officeDocument/2006/relationships/hyperlink" Target="https://www.researchgate.net/publication/334144462_Trial_by_Social_Media_How_Do_You_Find_the_Jury_Guilty_or_Not_Guilty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thestudentlawyer.com/2013/05/31/is-trial-by-jury-outdated/" TargetMode="External"/><Relationship Id="rId7" Type="http://schemas.openxmlformats.org/officeDocument/2006/relationships/hyperlink" Target="https://www.courtroomadvice.co.uk/failure-attend-jury-service.html" TargetMode="External"/><Relationship Id="rId12" Type="http://schemas.openxmlformats.org/officeDocument/2006/relationships/hyperlink" Target="http://news.bbc.co.uk/1/hi/uk/8519995.stm" TargetMode="External"/><Relationship Id="rId17" Type="http://schemas.openxmlformats.org/officeDocument/2006/relationships/hyperlink" Target="https://www.tbsnews.net/features/panorama/johnny-depp-wins-how-much-can-media-break-or-make-you-43217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defence-barrister.co.uk/crown-court-trial-part-6-verdict" TargetMode="External"/><Relationship Id="rId20" Type="http://schemas.openxmlformats.org/officeDocument/2006/relationships/hyperlink" Target="https://www.oxford-royale.com/articles/scrap-jury-system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gov.uk/jury-service" TargetMode="External"/><Relationship Id="rId11" Type="http://schemas.openxmlformats.org/officeDocument/2006/relationships/hyperlink" Target="https://www.inbrief.co.uk/legal-system/jury-qualifications-and-disqualifications/" TargetMode="External"/><Relationship Id="rId5" Type="http://schemas.openxmlformats.org/officeDocument/2006/relationships/hyperlink" Target="https://www.cps.gov.uk/legal-guidance/jury-vetting" TargetMode="External"/><Relationship Id="rId15" Type="http://schemas.openxmlformats.org/officeDocument/2006/relationships/hyperlink" Target="https://www.advocatemagazine.com/article/2014-october/the-challenge-of-celebrity-clients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gov.uk/jury-service/delaying-or-being-excused-from-jury-service" TargetMode="External"/><Relationship Id="rId19" Type="http://schemas.openxmlformats.org/officeDocument/2006/relationships/hyperlink" Target="https://openoregon.pressbooks.pub/ccj230/chapter/1-11-types-of-crime/" TargetMode="External"/><Relationship Id="rId4" Type="http://schemas.openxmlformats.org/officeDocument/2006/relationships/hyperlink" Target="https://www.citizensinformation.ie/en/justice/courtroom/jury.html" TargetMode="External"/><Relationship Id="rId9" Type="http://schemas.openxmlformats.org/officeDocument/2006/relationships/hyperlink" Target="https://commonslibrary.parliament.uk/jury-service/" TargetMode="External"/><Relationship Id="rId14" Type="http://schemas.openxmlformats.org/officeDocument/2006/relationships/hyperlink" Target="https://eachother.org.uk/can-social-media-damage-right-fair-trial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6</Pages>
  <Words>1819</Words>
  <Characters>10374</Characters>
  <Application>Microsoft Office Word</Application>
  <DocSecurity>0</DocSecurity>
  <Lines>86</Lines>
  <Paragraphs>24</Paragraphs>
  <ScaleCrop>false</ScaleCrop>
  <Company/>
  <LinksUpToDate>false</LinksUpToDate>
  <CharactersWithSpaces>12169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Non- biased Jury: Do They Really Exist?</dc:title>
  <dc:subject>Legal Process (BML4006)</dc:subject>
  <dc:creator>Chloe Clark (2207404)</dc:creator>
  <cp:keywords/>
  <dc:description/>
  <cp:lastModifiedBy>Chloe Clark (2207404)</cp:lastModifiedBy>
  <cp:revision>280</cp:revision>
  <dcterms:created xsi:type="dcterms:W3CDTF">2023-01-07T17:52:00Z</dcterms:created>
  <dcterms:modified xsi:type="dcterms:W3CDTF">2023-01-11T16:39:00Z</dcterms:modified>
</cp:coreProperties>
</file>