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41711" w:rsidRDefault="00A41711" w:rsidP="00A41711">
      <w:pPr>
        <w:spacing w:line="360" w:lineRule="auto"/>
        <w:rPr>
          <w:b/>
          <w:sz w:val="28"/>
          <w:u w:val="single"/>
        </w:rPr>
      </w:pPr>
      <w:r w:rsidRPr="008A31B5">
        <w:rPr>
          <w:rFonts w:ascii="Calibri" w:eastAsia="Calibri" w:hAnsi="Calibri"/>
          <w:noProof/>
        </w:rPr>
        <w:drawing>
          <wp:inline distT="0" distB="0" distL="0" distR="0" wp14:anchorId="32F5632C" wp14:editId="0AEA5A97">
            <wp:extent cx="2303145" cy="923290"/>
            <wp:effectExtent l="0" t="0" r="1905" b="0"/>
            <wp:docPr id="18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145" cy="923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41711" w:rsidRPr="008A31B5" w:rsidRDefault="00A41711" w:rsidP="00A41711">
      <w:pPr>
        <w:rPr>
          <w:rFonts w:ascii="Calibri" w:eastAsia="Calibri" w:hAnsi="Calibri"/>
        </w:rPr>
      </w:pPr>
    </w:p>
    <w:p w:rsidR="00A41711" w:rsidRPr="008A31B5" w:rsidRDefault="00A41711" w:rsidP="00A41711">
      <w:pPr>
        <w:rPr>
          <w:rFonts w:ascii="Calibri" w:eastAsia="Calibri" w:hAnsi="Calibri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A41711" w:rsidRPr="008A31B5" w:rsidTr="00AE1BA0">
        <w:trPr>
          <w:cantSplit/>
          <w:trHeight w:val="469"/>
        </w:trPr>
        <w:tc>
          <w:tcPr>
            <w:tcW w:w="4908" w:type="dxa"/>
            <w:hideMark/>
          </w:tcPr>
          <w:p w:rsidR="00A41711" w:rsidRPr="008A31B5" w:rsidRDefault="00A41711" w:rsidP="00AE1BA0">
            <w:pPr>
              <w:spacing w:after="240" w:line="259" w:lineRule="auto"/>
              <w:rPr>
                <w:rFonts w:asciiTheme="minorHAnsi" w:eastAsiaTheme="minorHAnsi" w:hAnsiTheme="minorHAnsi" w:cstheme="minorBidi"/>
                <w:b/>
                <w:caps/>
                <w:color w:val="FF0000"/>
                <w:szCs w:val="24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caps/>
                <w:szCs w:val="24"/>
              </w:rPr>
              <w:t>LOCATION:</w:t>
            </w:r>
            <w:r w:rsidRPr="008A31B5">
              <w:rPr>
                <w:rFonts w:asciiTheme="minorHAnsi" w:eastAsiaTheme="minorHAnsi" w:hAnsiTheme="minorHAnsi" w:cstheme="minorBidi"/>
                <w:caps/>
                <w:szCs w:val="24"/>
              </w:rPr>
              <w:t xml:space="preserve"> </w:t>
            </w:r>
            <w:r w:rsidRPr="008A31B5">
              <w:rPr>
                <w:rFonts w:asciiTheme="minorHAnsi" w:eastAsiaTheme="minorHAnsi" w:hAnsiTheme="minorHAnsi" w:cstheme="minorBidi"/>
                <w:b/>
                <w:caps/>
                <w:color w:val="FF0000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:rsidR="00A41711" w:rsidRPr="008A31B5" w:rsidRDefault="00A41711" w:rsidP="00AE1BA0">
            <w:pPr>
              <w:spacing w:after="240" w:line="259" w:lineRule="auto"/>
              <w:jc w:val="right"/>
              <w:rPr>
                <w:rFonts w:asciiTheme="minorHAnsi" w:eastAsiaTheme="minorHAnsi" w:hAnsiTheme="minorHAnsi" w:cstheme="minorBidi"/>
                <w:caps/>
                <w:szCs w:val="24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caps/>
                <w:szCs w:val="24"/>
              </w:rPr>
              <w:t xml:space="preserve">LLEOLIAD: </w:t>
            </w:r>
            <w:r w:rsidRPr="008A31B5">
              <w:rPr>
                <w:rFonts w:asciiTheme="minorHAnsi" w:eastAsiaTheme="minorHAnsi" w:hAnsiTheme="minorHAnsi" w:cstheme="minorBidi"/>
                <w:caps/>
                <w:szCs w:val="24"/>
              </w:rPr>
              <w:t xml:space="preserve"> </w:t>
            </w:r>
            <w:r w:rsidRPr="008A31B5">
              <w:rPr>
                <w:rFonts w:asciiTheme="minorHAnsi" w:eastAsiaTheme="minorHAnsi" w:hAnsiTheme="minorHAnsi" w:cstheme="minorBidi"/>
                <w:b/>
                <w:caps/>
                <w:color w:val="FF0000"/>
                <w:szCs w:val="24"/>
              </w:rPr>
              <w:t>abertawe</w:t>
            </w:r>
          </w:p>
        </w:tc>
      </w:tr>
      <w:tr w:rsidR="00A41711" w:rsidRPr="008A31B5" w:rsidTr="00AE1BA0">
        <w:trPr>
          <w:trHeight w:val="542"/>
        </w:trPr>
        <w:tc>
          <w:tcPr>
            <w:tcW w:w="4908" w:type="dxa"/>
            <w:hideMark/>
          </w:tcPr>
          <w:p w:rsidR="00A41711" w:rsidRPr="008A31B5" w:rsidRDefault="00A41711" w:rsidP="00AE1BA0">
            <w:pPr>
              <w:spacing w:after="240" w:line="259" w:lineRule="auto"/>
              <w:ind w:left="5760" w:hanging="5760"/>
              <w:rPr>
                <w:rFonts w:asciiTheme="minorHAnsi" w:eastAsiaTheme="minorHAnsi" w:hAnsiTheme="minorHAnsi" w:cstheme="minorBidi"/>
                <w:b/>
                <w:szCs w:val="22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szCs w:val="22"/>
              </w:rPr>
              <w:t xml:space="preserve">LEVEL </w:t>
            </w:r>
            <w:r>
              <w:rPr>
                <w:rFonts w:asciiTheme="minorHAnsi" w:eastAsiaTheme="minorHAnsi" w:hAnsiTheme="minorHAnsi" w:cstheme="minorBidi"/>
                <w:b/>
                <w:color w:val="FF0000"/>
                <w:szCs w:val="22"/>
              </w:rPr>
              <w:t>5</w:t>
            </w:r>
          </w:p>
        </w:tc>
        <w:tc>
          <w:tcPr>
            <w:tcW w:w="4259" w:type="dxa"/>
            <w:hideMark/>
          </w:tcPr>
          <w:p w:rsidR="00A41711" w:rsidRPr="008A31B5" w:rsidRDefault="00A41711" w:rsidP="00AE1BA0">
            <w:pPr>
              <w:spacing w:after="240" w:line="259" w:lineRule="auto"/>
              <w:ind w:left="5760" w:hanging="5760"/>
              <w:jc w:val="right"/>
              <w:rPr>
                <w:rFonts w:asciiTheme="minorHAnsi" w:eastAsiaTheme="minorHAnsi" w:hAnsiTheme="minorHAnsi" w:cstheme="minorBidi"/>
                <w:b/>
                <w:szCs w:val="22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szCs w:val="22"/>
              </w:rPr>
              <w:t xml:space="preserve">LEFEL </w:t>
            </w:r>
            <w:r>
              <w:rPr>
                <w:rFonts w:asciiTheme="minorHAnsi" w:eastAsiaTheme="minorHAnsi" w:hAnsiTheme="minorHAnsi" w:cstheme="minorBidi"/>
                <w:b/>
                <w:color w:val="FF0000"/>
                <w:szCs w:val="22"/>
              </w:rPr>
              <w:t>5</w:t>
            </w:r>
          </w:p>
        </w:tc>
      </w:tr>
      <w:tr w:rsidR="00A41711" w:rsidRPr="008A31B5" w:rsidTr="00AE1BA0">
        <w:trPr>
          <w:trHeight w:val="302"/>
        </w:trPr>
        <w:tc>
          <w:tcPr>
            <w:tcW w:w="4908" w:type="dxa"/>
            <w:hideMark/>
          </w:tcPr>
          <w:p w:rsidR="00A41711" w:rsidRPr="008A31B5" w:rsidRDefault="00A41711" w:rsidP="00AE1BA0">
            <w:pPr>
              <w:spacing w:after="160" w:line="259" w:lineRule="auto"/>
              <w:rPr>
                <w:rFonts w:asciiTheme="minorHAnsi" w:eastAsiaTheme="minorHAnsi" w:hAnsiTheme="minorHAnsi" w:cstheme="minorBidi"/>
                <w:b/>
                <w:caps/>
                <w:szCs w:val="22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caps/>
                <w:szCs w:val="22"/>
              </w:rPr>
              <w:t>EXAMINATION PERIOD</w:t>
            </w:r>
          </w:p>
        </w:tc>
        <w:tc>
          <w:tcPr>
            <w:tcW w:w="4259" w:type="dxa"/>
            <w:hideMark/>
          </w:tcPr>
          <w:p w:rsidR="00A41711" w:rsidRPr="008A31B5" w:rsidRDefault="00A41711" w:rsidP="00AE1BA0">
            <w:pPr>
              <w:spacing w:after="160" w:line="259" w:lineRule="auto"/>
              <w:jc w:val="right"/>
              <w:rPr>
                <w:rFonts w:asciiTheme="minorHAnsi" w:eastAsiaTheme="minorHAnsi" w:hAnsiTheme="minorHAnsi" w:cstheme="minorBidi"/>
                <w:b/>
                <w:caps/>
                <w:szCs w:val="22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caps/>
                <w:szCs w:val="22"/>
              </w:rPr>
              <w:t>CYFNOD ARHOLIADAU</w:t>
            </w:r>
          </w:p>
        </w:tc>
      </w:tr>
      <w:tr w:rsidR="00A41711" w:rsidRPr="008A31B5" w:rsidTr="00AE1BA0">
        <w:trPr>
          <w:trHeight w:val="863"/>
        </w:trPr>
        <w:tc>
          <w:tcPr>
            <w:tcW w:w="4908" w:type="dxa"/>
            <w:hideMark/>
          </w:tcPr>
          <w:p w:rsidR="00A41711" w:rsidRPr="008A31B5" w:rsidRDefault="00A41711" w:rsidP="00AE1BA0">
            <w:pPr>
              <w:spacing w:after="240" w:line="259" w:lineRule="auto"/>
              <w:jc w:val="both"/>
              <w:rPr>
                <w:rFonts w:asciiTheme="minorHAnsi" w:eastAsiaTheme="minorHAnsi" w:hAnsiTheme="minorHAnsi" w:cstheme="minorBidi"/>
                <w:b/>
                <w:caps/>
                <w:color w:val="FF0000"/>
                <w:szCs w:val="22"/>
              </w:rPr>
            </w:pPr>
            <w:r>
              <w:rPr>
                <w:rFonts w:asciiTheme="minorHAnsi" w:eastAsiaTheme="minorHAnsi" w:hAnsiTheme="minorHAnsi" w:cstheme="minorBidi"/>
                <w:b/>
                <w:caps/>
                <w:color w:val="FF0000"/>
                <w:szCs w:val="22"/>
              </w:rPr>
              <w:t>may 2023</w:t>
            </w:r>
          </w:p>
        </w:tc>
        <w:tc>
          <w:tcPr>
            <w:tcW w:w="4259" w:type="dxa"/>
            <w:hideMark/>
          </w:tcPr>
          <w:p w:rsidR="00A41711" w:rsidRPr="008A31B5" w:rsidRDefault="00A41711" w:rsidP="00AE1BA0">
            <w:pPr>
              <w:spacing w:after="240" w:line="259" w:lineRule="auto"/>
              <w:jc w:val="right"/>
              <w:rPr>
                <w:rFonts w:asciiTheme="minorHAnsi" w:eastAsiaTheme="minorHAnsi" w:hAnsiTheme="minorHAnsi" w:cstheme="minorBidi"/>
                <w:b/>
                <w:caps/>
                <w:color w:val="FF0000"/>
                <w:szCs w:val="22"/>
              </w:rPr>
            </w:pPr>
            <w:r>
              <w:rPr>
                <w:rFonts w:asciiTheme="minorHAnsi" w:eastAsiaTheme="minorHAnsi" w:hAnsiTheme="minorHAnsi" w:cstheme="minorBidi"/>
                <w:b/>
                <w:caps/>
                <w:color w:val="FF0000"/>
                <w:szCs w:val="22"/>
              </w:rPr>
              <w:t>mai 2023</w:t>
            </w:r>
          </w:p>
        </w:tc>
      </w:tr>
    </w:tbl>
    <w:p w:rsidR="00A41711" w:rsidRPr="008A31B5" w:rsidRDefault="00A41711" w:rsidP="00A41711">
      <w:pPr>
        <w:rPr>
          <w:b/>
          <w:caps/>
          <w:color w:val="FF0000"/>
          <w:sz w:val="28"/>
        </w:rPr>
      </w:pPr>
    </w:p>
    <w:p w:rsidR="00A41711" w:rsidRPr="008A31B5" w:rsidRDefault="00A41711" w:rsidP="00A41711">
      <w:pPr>
        <w:jc w:val="center"/>
        <w:rPr>
          <w:b/>
          <w:caps/>
          <w:color w:val="FF0000"/>
          <w:sz w:val="28"/>
          <w:szCs w:val="28"/>
        </w:rPr>
      </w:pPr>
      <w:r w:rsidRPr="008A31B5">
        <w:rPr>
          <w:b/>
          <w:caps/>
          <w:sz w:val="28"/>
        </w:rPr>
        <w:t xml:space="preserve">MODULE CODE: </w:t>
      </w:r>
      <w:r>
        <w:rPr>
          <w:b/>
          <w:color w:val="FF0000"/>
          <w:sz w:val="28"/>
          <w:szCs w:val="28"/>
        </w:rPr>
        <w:t>GOEE5003</w:t>
      </w:r>
    </w:p>
    <w:p w:rsidR="00A41711" w:rsidRDefault="00A41711" w:rsidP="00A41711">
      <w:pPr>
        <w:jc w:val="center"/>
        <w:rPr>
          <w:b/>
          <w:caps/>
          <w:sz w:val="28"/>
        </w:rPr>
      </w:pPr>
    </w:p>
    <w:p w:rsidR="00A41711" w:rsidRPr="008A31B5" w:rsidRDefault="00A41711" w:rsidP="00A41711">
      <w:pPr>
        <w:jc w:val="center"/>
        <w:rPr>
          <w:b/>
          <w:caps/>
          <w:sz w:val="28"/>
        </w:rPr>
      </w:pPr>
    </w:p>
    <w:p w:rsidR="00A41711" w:rsidRPr="005F3177" w:rsidRDefault="00A41711" w:rsidP="00A41711">
      <w:pPr>
        <w:pStyle w:val="Modname"/>
        <w:rPr>
          <w:color w:val="FF0000"/>
        </w:rPr>
      </w:pPr>
      <w:r w:rsidRPr="005F3177">
        <w:rPr>
          <w:color w:val="FF0000"/>
        </w:rPr>
        <w:t>DSP AND COMMUNICATIONS</w:t>
      </w:r>
    </w:p>
    <w:p w:rsidR="00A41711" w:rsidRDefault="00A41711" w:rsidP="00A41711">
      <w:pPr>
        <w:jc w:val="center"/>
        <w:rPr>
          <w:b/>
          <w:caps/>
          <w:sz w:val="28"/>
        </w:rPr>
      </w:pPr>
    </w:p>
    <w:p w:rsidR="00A41711" w:rsidRPr="008A31B5" w:rsidRDefault="00A41711" w:rsidP="00A41711">
      <w:pPr>
        <w:jc w:val="center"/>
        <w:rPr>
          <w:b/>
          <w:caps/>
          <w:sz w:val="28"/>
        </w:rPr>
      </w:pPr>
    </w:p>
    <w:p w:rsidR="00A41711" w:rsidRPr="008A31B5" w:rsidRDefault="00A41711" w:rsidP="00A41711">
      <w:pPr>
        <w:spacing w:after="240"/>
        <w:rPr>
          <w:b/>
          <w:caps/>
          <w:sz w:val="28"/>
        </w:rPr>
      </w:pPr>
      <w:r w:rsidRPr="008A31B5">
        <w:rPr>
          <w:b/>
          <w:caps/>
          <w:sz w:val="28"/>
        </w:rPr>
        <w:t xml:space="preserve">TIME:  </w:t>
      </w:r>
      <w:r w:rsidRPr="008A31B5">
        <w:rPr>
          <w:b/>
          <w:caps/>
          <w:color w:val="FF0000"/>
          <w:sz w:val="28"/>
        </w:rPr>
        <w:t>2 HOURS</w:t>
      </w:r>
      <w:r w:rsidRPr="008A31B5">
        <w:rPr>
          <w:b/>
          <w:caps/>
          <w:sz w:val="28"/>
        </w:rPr>
        <w:t xml:space="preserve"> </w:t>
      </w:r>
    </w:p>
    <w:p w:rsidR="00A41711" w:rsidRPr="008A31B5" w:rsidRDefault="00A41711" w:rsidP="00A41711">
      <w:pPr>
        <w:rPr>
          <w:b/>
          <w:caps/>
          <w:sz w:val="28"/>
        </w:rPr>
      </w:pPr>
    </w:p>
    <w:p w:rsidR="00A41711" w:rsidRPr="008A31B5" w:rsidRDefault="00A41711" w:rsidP="00A41711">
      <w:pPr>
        <w:rPr>
          <w:b/>
          <w:caps/>
          <w:sz w:val="28"/>
        </w:rPr>
      </w:pPr>
      <w:r w:rsidRPr="008A31B5">
        <w:rPr>
          <w:b/>
          <w:caps/>
          <w:sz w:val="28"/>
        </w:rPr>
        <w:t xml:space="preserve">answer </w:t>
      </w:r>
      <w:r w:rsidRPr="008A31B5">
        <w:rPr>
          <w:b/>
          <w:caps/>
          <w:color w:val="FF0000"/>
          <w:sz w:val="28"/>
          <w:u w:val="single"/>
        </w:rPr>
        <w:t>all</w:t>
      </w:r>
      <w:r w:rsidRPr="008A31B5">
        <w:rPr>
          <w:b/>
          <w:caps/>
          <w:sz w:val="28"/>
        </w:rPr>
        <w:t xml:space="preserve"> questions</w:t>
      </w:r>
    </w:p>
    <w:p w:rsidR="00A41711" w:rsidRPr="008A31B5" w:rsidRDefault="00A41711" w:rsidP="00A41711">
      <w:pPr>
        <w:rPr>
          <w:b/>
          <w:caps/>
          <w:sz w:val="28"/>
        </w:rPr>
      </w:pPr>
    </w:p>
    <w:p w:rsidR="00A41711" w:rsidRPr="008A31B5" w:rsidRDefault="00A41711" w:rsidP="00A41711">
      <w:pPr>
        <w:spacing w:after="120"/>
      </w:pPr>
    </w:p>
    <w:p w:rsidR="00A41711" w:rsidRPr="008A31B5" w:rsidRDefault="00A41711" w:rsidP="00A41711">
      <w:pPr>
        <w:spacing w:after="120"/>
        <w:rPr>
          <w:i/>
        </w:rPr>
      </w:pPr>
      <w:r w:rsidRPr="008A31B5">
        <w:rPr>
          <w:i/>
        </w:rPr>
        <w:t>Equipment or materials required – Calculator, Formula Sheet</w:t>
      </w:r>
      <w:r>
        <w:rPr>
          <w:i/>
        </w:rPr>
        <w:t>s</w:t>
      </w:r>
    </w:p>
    <w:p w:rsidR="00A41711" w:rsidRDefault="00A41711" w:rsidP="00070142">
      <w:pPr>
        <w:rPr>
          <w:b/>
          <w:color w:val="000000" w:themeColor="text1"/>
          <w:sz w:val="28"/>
          <w:szCs w:val="28"/>
          <w:u w:val="single"/>
        </w:rPr>
      </w:pPr>
    </w:p>
    <w:p w:rsidR="00A41711" w:rsidRDefault="00A41711" w:rsidP="00070142">
      <w:pPr>
        <w:rPr>
          <w:b/>
          <w:color w:val="000000" w:themeColor="text1"/>
          <w:sz w:val="28"/>
          <w:szCs w:val="28"/>
          <w:u w:val="single"/>
        </w:rPr>
      </w:pPr>
    </w:p>
    <w:p w:rsidR="00A41711" w:rsidRDefault="00A41711" w:rsidP="00070142">
      <w:pPr>
        <w:rPr>
          <w:b/>
          <w:color w:val="000000" w:themeColor="text1"/>
          <w:sz w:val="28"/>
          <w:szCs w:val="28"/>
          <w:u w:val="single"/>
        </w:rPr>
      </w:pPr>
    </w:p>
    <w:p w:rsidR="00A41711" w:rsidRDefault="00A41711" w:rsidP="00070142">
      <w:pPr>
        <w:rPr>
          <w:b/>
          <w:color w:val="000000" w:themeColor="text1"/>
          <w:sz w:val="28"/>
          <w:szCs w:val="28"/>
          <w:u w:val="single"/>
        </w:rPr>
      </w:pPr>
    </w:p>
    <w:p w:rsidR="00A41711" w:rsidRDefault="00A41711" w:rsidP="00070142">
      <w:pPr>
        <w:rPr>
          <w:b/>
          <w:color w:val="000000" w:themeColor="text1"/>
          <w:sz w:val="28"/>
          <w:szCs w:val="28"/>
          <w:u w:val="single"/>
        </w:rPr>
      </w:pPr>
    </w:p>
    <w:p w:rsidR="00A41711" w:rsidRDefault="00A41711" w:rsidP="00070142">
      <w:pPr>
        <w:rPr>
          <w:b/>
          <w:color w:val="000000" w:themeColor="text1"/>
          <w:sz w:val="28"/>
          <w:szCs w:val="28"/>
          <w:u w:val="single"/>
        </w:rPr>
      </w:pPr>
    </w:p>
    <w:p w:rsidR="00A41711" w:rsidRDefault="00A41711" w:rsidP="00070142">
      <w:pPr>
        <w:rPr>
          <w:b/>
          <w:color w:val="000000" w:themeColor="text1"/>
          <w:sz w:val="28"/>
          <w:szCs w:val="28"/>
          <w:u w:val="single"/>
        </w:rPr>
      </w:pPr>
    </w:p>
    <w:p w:rsidR="00A41711" w:rsidRDefault="00A41711" w:rsidP="00070142">
      <w:pPr>
        <w:rPr>
          <w:b/>
          <w:color w:val="000000" w:themeColor="text1"/>
          <w:sz w:val="28"/>
          <w:szCs w:val="28"/>
          <w:u w:val="single"/>
        </w:rPr>
      </w:pPr>
    </w:p>
    <w:p w:rsidR="00A41711" w:rsidRDefault="00A41711" w:rsidP="00070142">
      <w:pPr>
        <w:rPr>
          <w:b/>
          <w:color w:val="000000" w:themeColor="text1"/>
          <w:sz w:val="28"/>
          <w:szCs w:val="28"/>
          <w:u w:val="single"/>
        </w:rPr>
      </w:pPr>
    </w:p>
    <w:p w:rsidR="00A41711" w:rsidRDefault="00A41711" w:rsidP="00070142">
      <w:pPr>
        <w:rPr>
          <w:b/>
          <w:color w:val="000000" w:themeColor="text1"/>
          <w:sz w:val="28"/>
          <w:szCs w:val="28"/>
          <w:u w:val="single"/>
        </w:rPr>
      </w:pPr>
    </w:p>
    <w:p w:rsidR="00A41711" w:rsidRDefault="00A41711" w:rsidP="00070142">
      <w:pPr>
        <w:rPr>
          <w:b/>
          <w:color w:val="000000" w:themeColor="text1"/>
          <w:sz w:val="28"/>
          <w:szCs w:val="28"/>
          <w:u w:val="single"/>
        </w:rPr>
      </w:pPr>
    </w:p>
    <w:p w:rsidR="00A41711" w:rsidRDefault="00A41711" w:rsidP="00070142">
      <w:pPr>
        <w:rPr>
          <w:b/>
          <w:color w:val="000000" w:themeColor="text1"/>
          <w:sz w:val="28"/>
          <w:szCs w:val="28"/>
          <w:u w:val="single"/>
        </w:rPr>
      </w:pPr>
    </w:p>
    <w:p w:rsidR="00A41711" w:rsidRDefault="00A41711" w:rsidP="00070142">
      <w:pPr>
        <w:rPr>
          <w:b/>
          <w:color w:val="000000" w:themeColor="text1"/>
          <w:sz w:val="28"/>
          <w:szCs w:val="28"/>
          <w:u w:val="single"/>
        </w:rPr>
      </w:pPr>
    </w:p>
    <w:p w:rsidR="00070142" w:rsidRPr="00161967" w:rsidRDefault="00070142" w:rsidP="00070142">
      <w:pPr>
        <w:rPr>
          <w:b/>
          <w:color w:val="000000" w:themeColor="text1"/>
          <w:sz w:val="28"/>
          <w:szCs w:val="28"/>
          <w:u w:val="single"/>
        </w:rPr>
      </w:pPr>
      <w:r w:rsidRPr="00161967">
        <w:rPr>
          <w:b/>
          <w:color w:val="000000" w:themeColor="text1"/>
          <w:sz w:val="28"/>
          <w:szCs w:val="28"/>
          <w:u w:val="single"/>
        </w:rPr>
        <w:lastRenderedPageBreak/>
        <w:t>Q</w:t>
      </w:r>
      <w:r w:rsidR="00161967">
        <w:rPr>
          <w:b/>
          <w:color w:val="000000" w:themeColor="text1"/>
          <w:sz w:val="28"/>
          <w:szCs w:val="28"/>
          <w:u w:val="single"/>
        </w:rPr>
        <w:t>uestion One</w:t>
      </w:r>
      <w:r w:rsidR="00AE56A1" w:rsidRPr="00161967">
        <w:rPr>
          <w:b/>
          <w:color w:val="000000" w:themeColor="text1"/>
          <w:sz w:val="28"/>
          <w:szCs w:val="28"/>
          <w:u w:val="single"/>
        </w:rPr>
        <w:t xml:space="preserve"> (15 marks</w:t>
      </w:r>
      <w:r w:rsidRPr="00161967">
        <w:rPr>
          <w:b/>
          <w:color w:val="000000" w:themeColor="text1"/>
          <w:sz w:val="28"/>
          <w:szCs w:val="28"/>
          <w:u w:val="single"/>
        </w:rPr>
        <w:t>)</w:t>
      </w:r>
    </w:p>
    <w:p w:rsidR="00070142" w:rsidRDefault="00070142" w:rsidP="00070142">
      <w:pPr>
        <w:rPr>
          <w:b/>
          <w:color w:val="000000" w:themeColor="text1"/>
          <w:szCs w:val="24"/>
        </w:rPr>
      </w:pPr>
    </w:p>
    <w:p w:rsidR="00070142" w:rsidRPr="000F7F43" w:rsidRDefault="00070142" w:rsidP="00070142">
      <w:pPr>
        <w:rPr>
          <w:color w:val="FF0000"/>
          <w:szCs w:val="24"/>
        </w:rPr>
      </w:pPr>
      <w:r w:rsidRPr="00F31EA2">
        <w:rPr>
          <w:color w:val="000000" w:themeColor="text1"/>
          <w:szCs w:val="24"/>
        </w:rPr>
        <w:t>The input x[n] and output y[n] of a discrete-time system are related by</w:t>
      </w:r>
      <w:r w:rsidR="000F7F43" w:rsidRPr="006A11D5">
        <w:rPr>
          <w:color w:val="000000" w:themeColor="text1"/>
          <w:szCs w:val="24"/>
        </w:rPr>
        <w:t>:</w:t>
      </w:r>
    </w:p>
    <w:p w:rsidR="00070142" w:rsidRPr="00F31EA2" w:rsidRDefault="00070142" w:rsidP="00070142">
      <w:pPr>
        <w:rPr>
          <w:color w:val="000000" w:themeColor="text1"/>
          <w:szCs w:val="24"/>
        </w:rPr>
      </w:pPr>
    </w:p>
    <w:p w:rsidR="00070142" w:rsidRDefault="00070142" w:rsidP="00334EEF">
      <w:pPr>
        <w:ind w:left="1440"/>
        <w:rPr>
          <w:color w:val="000000" w:themeColor="text1"/>
          <w:szCs w:val="24"/>
        </w:rPr>
      </w:pPr>
      <w:r>
        <w:rPr>
          <w:color w:val="000000" w:themeColor="text1"/>
          <w:szCs w:val="24"/>
        </w:rPr>
        <w:t>y</w:t>
      </w:r>
      <w:r w:rsidRPr="00F31EA2">
        <w:rPr>
          <w:color w:val="000000" w:themeColor="text1"/>
          <w:szCs w:val="24"/>
        </w:rPr>
        <w:t>[n]=</w:t>
      </w:r>
      <w:r>
        <w:rPr>
          <w:color w:val="000000" w:themeColor="text1"/>
          <w:szCs w:val="24"/>
        </w:rPr>
        <w:t>x[2n]+8</w:t>
      </w:r>
    </w:p>
    <w:p w:rsidR="00070142" w:rsidRPr="00F31EA2" w:rsidRDefault="00070142" w:rsidP="00AE56A1">
      <w:pPr>
        <w:spacing w:line="360" w:lineRule="auto"/>
        <w:ind w:left="1440"/>
        <w:rPr>
          <w:color w:val="000000" w:themeColor="text1"/>
          <w:szCs w:val="24"/>
        </w:rPr>
      </w:pPr>
    </w:p>
    <w:p w:rsidR="00070142" w:rsidRPr="00F31EA2" w:rsidRDefault="00070142" w:rsidP="00AE56A1">
      <w:pPr>
        <w:pStyle w:val="ListParagraph"/>
        <w:numPr>
          <w:ilvl w:val="0"/>
          <w:numId w:val="39"/>
        </w:numPr>
        <w:spacing w:after="200" w:line="360" w:lineRule="auto"/>
        <w:contextualSpacing/>
        <w:rPr>
          <w:color w:val="000000" w:themeColor="text1"/>
          <w:szCs w:val="24"/>
        </w:rPr>
      </w:pPr>
      <w:r w:rsidRPr="00F31EA2">
        <w:rPr>
          <w:color w:val="000000" w:themeColor="text1"/>
          <w:szCs w:val="24"/>
        </w:rPr>
        <w:t>Is the system Linear? Justify your answer.</w:t>
      </w:r>
      <w:r w:rsidR="00AE56A1">
        <w:rPr>
          <w:color w:val="000000" w:themeColor="text1"/>
          <w:szCs w:val="24"/>
        </w:rPr>
        <w:t xml:space="preserve">  </w:t>
      </w:r>
      <w:r w:rsidR="00AE56A1">
        <w:rPr>
          <w:color w:val="000000" w:themeColor="text1"/>
          <w:szCs w:val="24"/>
        </w:rPr>
        <w:tab/>
      </w:r>
      <w:r w:rsidR="00AE56A1">
        <w:rPr>
          <w:color w:val="000000" w:themeColor="text1"/>
          <w:szCs w:val="24"/>
        </w:rPr>
        <w:tab/>
      </w:r>
      <w:r w:rsidR="00AE56A1">
        <w:rPr>
          <w:color w:val="000000" w:themeColor="text1"/>
          <w:szCs w:val="24"/>
        </w:rPr>
        <w:tab/>
      </w:r>
      <w:r w:rsidR="00AE56A1">
        <w:rPr>
          <w:color w:val="000000" w:themeColor="text1"/>
          <w:szCs w:val="24"/>
        </w:rPr>
        <w:tab/>
      </w:r>
      <w:r w:rsidR="00AE56A1">
        <w:rPr>
          <w:color w:val="000000" w:themeColor="text1"/>
          <w:szCs w:val="24"/>
        </w:rPr>
        <w:tab/>
        <w:t>[5]</w:t>
      </w:r>
    </w:p>
    <w:p w:rsidR="00070142" w:rsidRPr="00F31EA2" w:rsidRDefault="00070142" w:rsidP="00AE56A1">
      <w:pPr>
        <w:pStyle w:val="ListParagraph"/>
        <w:numPr>
          <w:ilvl w:val="0"/>
          <w:numId w:val="39"/>
        </w:numPr>
        <w:spacing w:after="200" w:line="360" w:lineRule="auto"/>
        <w:contextualSpacing/>
        <w:rPr>
          <w:color w:val="000000" w:themeColor="text1"/>
          <w:szCs w:val="24"/>
        </w:rPr>
      </w:pPr>
      <w:r w:rsidRPr="00F31EA2">
        <w:rPr>
          <w:color w:val="000000" w:themeColor="text1"/>
          <w:szCs w:val="24"/>
        </w:rPr>
        <w:t>Is the system Causal? Justify your answer.</w:t>
      </w:r>
      <w:r w:rsidR="00AE56A1">
        <w:rPr>
          <w:color w:val="000000" w:themeColor="text1"/>
          <w:szCs w:val="24"/>
        </w:rPr>
        <w:tab/>
      </w:r>
      <w:r w:rsidR="00AE56A1">
        <w:rPr>
          <w:color w:val="000000" w:themeColor="text1"/>
          <w:szCs w:val="24"/>
        </w:rPr>
        <w:tab/>
      </w:r>
      <w:r w:rsidR="00AE56A1">
        <w:rPr>
          <w:color w:val="000000" w:themeColor="text1"/>
          <w:szCs w:val="24"/>
        </w:rPr>
        <w:tab/>
      </w:r>
      <w:r w:rsidR="00AE56A1">
        <w:rPr>
          <w:color w:val="000000" w:themeColor="text1"/>
          <w:szCs w:val="24"/>
        </w:rPr>
        <w:tab/>
      </w:r>
      <w:r w:rsidR="00AE56A1">
        <w:rPr>
          <w:color w:val="000000" w:themeColor="text1"/>
          <w:szCs w:val="24"/>
        </w:rPr>
        <w:tab/>
        <w:t>[5]</w:t>
      </w:r>
    </w:p>
    <w:p w:rsidR="00070142" w:rsidRPr="00D52CBC" w:rsidRDefault="00070142" w:rsidP="00D52CBC">
      <w:pPr>
        <w:pStyle w:val="ListParagraph"/>
        <w:numPr>
          <w:ilvl w:val="0"/>
          <w:numId w:val="39"/>
        </w:numPr>
        <w:spacing w:after="200" w:line="360" w:lineRule="auto"/>
        <w:contextualSpacing/>
        <w:rPr>
          <w:color w:val="000000" w:themeColor="text1"/>
          <w:szCs w:val="24"/>
        </w:rPr>
      </w:pPr>
      <w:r w:rsidRPr="00F31EA2">
        <w:rPr>
          <w:color w:val="000000" w:themeColor="text1"/>
          <w:szCs w:val="24"/>
        </w:rPr>
        <w:t>Is the system time Invariant? Justify your answer.</w:t>
      </w:r>
      <w:r w:rsidR="00AE56A1">
        <w:rPr>
          <w:color w:val="000000" w:themeColor="text1"/>
          <w:szCs w:val="24"/>
        </w:rPr>
        <w:t xml:space="preserve"> </w:t>
      </w:r>
      <w:r w:rsidR="00AE56A1">
        <w:rPr>
          <w:color w:val="000000" w:themeColor="text1"/>
          <w:szCs w:val="24"/>
        </w:rPr>
        <w:tab/>
      </w:r>
      <w:r w:rsidR="00AE56A1">
        <w:rPr>
          <w:color w:val="000000" w:themeColor="text1"/>
          <w:szCs w:val="24"/>
        </w:rPr>
        <w:tab/>
      </w:r>
      <w:r w:rsidR="00AE56A1">
        <w:rPr>
          <w:color w:val="000000" w:themeColor="text1"/>
          <w:szCs w:val="24"/>
        </w:rPr>
        <w:tab/>
      </w:r>
      <w:r w:rsidR="00AE56A1">
        <w:rPr>
          <w:color w:val="000000" w:themeColor="text1"/>
          <w:szCs w:val="24"/>
        </w:rPr>
        <w:tab/>
        <w:t>[5]</w:t>
      </w:r>
    </w:p>
    <w:p w:rsidR="00070142" w:rsidRPr="00F31EA2" w:rsidRDefault="00070142" w:rsidP="00070142">
      <w:pPr>
        <w:pStyle w:val="ListParagraph"/>
        <w:ind w:left="0"/>
        <w:rPr>
          <w:color w:val="000000" w:themeColor="text1"/>
          <w:szCs w:val="24"/>
        </w:rPr>
      </w:pPr>
    </w:p>
    <w:p w:rsidR="00070142" w:rsidRPr="00161967" w:rsidRDefault="00070142" w:rsidP="00070142">
      <w:pPr>
        <w:rPr>
          <w:b/>
          <w:color w:val="000000" w:themeColor="text1"/>
          <w:sz w:val="28"/>
          <w:szCs w:val="28"/>
          <w:u w:val="single"/>
        </w:rPr>
      </w:pPr>
      <w:r w:rsidRPr="00F31EA2">
        <w:rPr>
          <w:b/>
          <w:color w:val="000000" w:themeColor="text1"/>
          <w:szCs w:val="24"/>
        </w:rPr>
        <w:t xml:space="preserve"> </w:t>
      </w:r>
      <w:r w:rsidR="00161967">
        <w:rPr>
          <w:b/>
          <w:color w:val="000000" w:themeColor="text1"/>
          <w:sz w:val="28"/>
          <w:szCs w:val="28"/>
          <w:u w:val="single"/>
        </w:rPr>
        <w:t>Question Two</w:t>
      </w:r>
      <w:r w:rsidRPr="00161967">
        <w:rPr>
          <w:b/>
          <w:color w:val="000000" w:themeColor="text1"/>
          <w:sz w:val="28"/>
          <w:szCs w:val="28"/>
          <w:u w:val="single"/>
        </w:rPr>
        <w:t xml:space="preserve"> (15 mark</w:t>
      </w:r>
      <w:r w:rsidR="00FE4675" w:rsidRPr="00161967">
        <w:rPr>
          <w:b/>
          <w:color w:val="000000" w:themeColor="text1"/>
          <w:sz w:val="28"/>
          <w:szCs w:val="28"/>
          <w:u w:val="single"/>
        </w:rPr>
        <w:t>s</w:t>
      </w:r>
      <w:r w:rsidR="001F1EFC" w:rsidRPr="00161967">
        <w:rPr>
          <w:b/>
          <w:color w:val="000000" w:themeColor="text1"/>
          <w:sz w:val="28"/>
          <w:szCs w:val="28"/>
          <w:u w:val="single"/>
        </w:rPr>
        <w:t>)</w:t>
      </w:r>
    </w:p>
    <w:p w:rsidR="00E34502" w:rsidRPr="00F31EA2" w:rsidRDefault="00E34502" w:rsidP="00070142">
      <w:pPr>
        <w:rPr>
          <w:b/>
          <w:color w:val="000000" w:themeColor="text1"/>
          <w:szCs w:val="24"/>
        </w:rPr>
      </w:pPr>
    </w:p>
    <w:p w:rsidR="00070142" w:rsidRPr="000F7F43" w:rsidRDefault="00070142" w:rsidP="00070142">
      <w:pPr>
        <w:jc w:val="both"/>
        <w:rPr>
          <w:color w:val="FF0000"/>
        </w:rPr>
      </w:pPr>
      <w:r>
        <w:t>A causal discrete ti</w:t>
      </w:r>
      <w:r w:rsidR="001F1EFC">
        <w:t>me (LTI)</w:t>
      </w:r>
      <w:r>
        <w:t xml:space="preserve"> phase FIR filter is described by the impulse response</w:t>
      </w:r>
      <w:r w:rsidR="000F7F43" w:rsidRPr="006A11D5">
        <w:rPr>
          <w:color w:val="000000" w:themeColor="text1"/>
        </w:rPr>
        <w:t>:</w:t>
      </w:r>
    </w:p>
    <w:p w:rsidR="00070142" w:rsidRPr="00F31EA2" w:rsidRDefault="00070142" w:rsidP="00070142">
      <w:pPr>
        <w:pStyle w:val="ListParagraph"/>
        <w:rPr>
          <w:color w:val="000000" w:themeColor="text1"/>
          <w:szCs w:val="24"/>
        </w:rPr>
      </w:pPr>
    </w:p>
    <w:p w:rsidR="00070142" w:rsidRPr="00F31EA2" w:rsidRDefault="00070142" w:rsidP="00334EEF">
      <w:pPr>
        <w:pStyle w:val="ListParagraph"/>
        <w:ind w:left="1440"/>
        <w:rPr>
          <w:color w:val="000000" w:themeColor="text1"/>
          <w:szCs w:val="24"/>
        </w:rPr>
      </w:pPr>
      <w:r w:rsidRPr="00F31EA2">
        <w:rPr>
          <w:color w:val="000000" w:themeColor="text1"/>
          <w:szCs w:val="24"/>
        </w:rPr>
        <w:t>h[n]</w:t>
      </w:r>
      <w:r>
        <w:rPr>
          <w:color w:val="000000" w:themeColor="text1"/>
          <w:szCs w:val="24"/>
        </w:rPr>
        <w:t>=[2 -1 1 2</w:t>
      </w:r>
      <w:r w:rsidRPr="00F31EA2">
        <w:rPr>
          <w:color w:val="000000" w:themeColor="text1"/>
          <w:szCs w:val="24"/>
        </w:rPr>
        <w:t xml:space="preserve">]   </w:t>
      </w:r>
    </w:p>
    <w:p w:rsidR="00070142" w:rsidRPr="00F31EA2" w:rsidRDefault="00070142" w:rsidP="00070142">
      <w:pPr>
        <w:pStyle w:val="ListParagraph"/>
        <w:rPr>
          <w:color w:val="000000" w:themeColor="text1"/>
          <w:szCs w:val="24"/>
        </w:rPr>
      </w:pPr>
    </w:p>
    <w:p w:rsidR="00070142" w:rsidRDefault="00070142" w:rsidP="00070142">
      <w:pPr>
        <w:pStyle w:val="ListParagraph"/>
        <w:ind w:left="0"/>
        <w:rPr>
          <w:color w:val="000000" w:themeColor="text1"/>
          <w:szCs w:val="24"/>
        </w:rPr>
      </w:pPr>
      <w:r w:rsidRPr="00F31EA2">
        <w:rPr>
          <w:color w:val="000000" w:themeColor="text1"/>
          <w:szCs w:val="24"/>
        </w:rPr>
        <w:t>If the system input is given by:</w:t>
      </w:r>
    </w:p>
    <w:p w:rsidR="00070142" w:rsidRPr="00F31EA2" w:rsidRDefault="00070142" w:rsidP="00070142">
      <w:pPr>
        <w:pStyle w:val="ListParagraph"/>
        <w:rPr>
          <w:color w:val="000000" w:themeColor="text1"/>
          <w:szCs w:val="24"/>
        </w:rPr>
      </w:pPr>
    </w:p>
    <w:p w:rsidR="00070142" w:rsidRDefault="00070142" w:rsidP="00334EEF">
      <w:pPr>
        <w:pStyle w:val="ListParagraph"/>
        <w:ind w:left="1440"/>
        <w:rPr>
          <w:color w:val="000000" w:themeColor="text1"/>
          <w:szCs w:val="24"/>
        </w:rPr>
      </w:pPr>
      <w:r>
        <w:rPr>
          <w:color w:val="000000" w:themeColor="text1"/>
          <w:szCs w:val="24"/>
        </w:rPr>
        <w:t>x[n]=[1 -2 3 2</w:t>
      </w:r>
      <w:r w:rsidRPr="00F31EA2">
        <w:rPr>
          <w:color w:val="000000" w:themeColor="text1"/>
          <w:szCs w:val="24"/>
        </w:rPr>
        <w:t>]</w:t>
      </w:r>
    </w:p>
    <w:p w:rsidR="00070142" w:rsidRPr="00F31EA2" w:rsidRDefault="00070142" w:rsidP="00070142">
      <w:pPr>
        <w:pStyle w:val="ListParagraph"/>
        <w:rPr>
          <w:color w:val="000000" w:themeColor="text1"/>
          <w:szCs w:val="24"/>
        </w:rPr>
      </w:pPr>
    </w:p>
    <w:p w:rsidR="00070142" w:rsidRPr="00070142" w:rsidRDefault="00070142" w:rsidP="00AE56A1">
      <w:pPr>
        <w:pStyle w:val="ListParagraph"/>
        <w:numPr>
          <w:ilvl w:val="0"/>
          <w:numId w:val="42"/>
        </w:numPr>
        <w:spacing w:line="360" w:lineRule="auto"/>
        <w:rPr>
          <w:color w:val="000000" w:themeColor="text1"/>
          <w:szCs w:val="24"/>
        </w:rPr>
      </w:pPr>
      <w:r>
        <w:t>Sketch the impulse response of the filter (</w:t>
      </w:r>
      <m:oMath>
        <m:r>
          <w:rPr>
            <w:rFonts w:ascii="Cambria Math" w:hAnsi="Cambria Math"/>
          </w:rPr>
          <m:t>h[n])</m:t>
        </m:r>
      </m:oMath>
      <w:r w:rsidR="000F7F43" w:rsidRPr="006A11D5">
        <w:rPr>
          <w:color w:val="000000" w:themeColor="text1"/>
        </w:rPr>
        <w:t>.</w:t>
      </w:r>
      <w:r w:rsidR="00AE56A1">
        <w:tab/>
      </w:r>
      <w:r w:rsidR="00AE56A1">
        <w:tab/>
      </w:r>
      <w:r w:rsidR="001F1EFC">
        <w:tab/>
      </w:r>
      <w:r w:rsidR="001F1EFC">
        <w:tab/>
      </w:r>
      <w:r w:rsidR="001F1EFC">
        <w:tab/>
      </w:r>
      <w:r w:rsidR="00AE56A1">
        <w:t>[</w:t>
      </w:r>
      <w:r w:rsidR="00FE4675">
        <w:t>2</w:t>
      </w:r>
      <w:r w:rsidR="00AE56A1">
        <w:t>]</w:t>
      </w:r>
    </w:p>
    <w:p w:rsidR="00070142" w:rsidRDefault="00070142" w:rsidP="00AE56A1">
      <w:pPr>
        <w:pStyle w:val="ListParagraph"/>
        <w:numPr>
          <w:ilvl w:val="0"/>
          <w:numId w:val="42"/>
        </w:numPr>
        <w:spacing w:line="360" w:lineRule="auto"/>
        <w:rPr>
          <w:color w:val="000000" w:themeColor="text1"/>
          <w:szCs w:val="24"/>
        </w:rPr>
      </w:pPr>
      <w:r>
        <w:t>Determine the signals</w:t>
      </w:r>
      <m:oMath>
        <m:r>
          <w:rPr>
            <w:rFonts w:ascii="Cambria Math" w:hAnsi="Cambria Math"/>
          </w:rPr>
          <m:t xml:space="preserve">  h[n-2]</m:t>
        </m:r>
      </m:oMath>
      <w:r>
        <w:t xml:space="preserve">, </w:t>
      </w:r>
      <m:oMath>
        <m:r>
          <w:rPr>
            <w:rFonts w:ascii="Cambria Math" w:hAnsi="Cambria Math"/>
          </w:rPr>
          <m:t>h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n+2</m:t>
            </m:r>
          </m:e>
        </m:d>
        <m:r>
          <w:rPr>
            <w:rFonts w:ascii="Cambria Math" w:hAnsi="Cambria Math"/>
          </w:rPr>
          <m:t xml:space="preserve"> </m:t>
        </m:r>
      </m:oMath>
      <w:r>
        <w:t>and sketch i</w:t>
      </w:r>
      <w:r w:rsidRPr="006A11D5">
        <w:rPr>
          <w:color w:val="000000" w:themeColor="text1"/>
        </w:rPr>
        <w:t>t</w:t>
      </w:r>
      <w:r w:rsidR="000F7F43" w:rsidRPr="006A11D5">
        <w:rPr>
          <w:color w:val="000000" w:themeColor="text1"/>
        </w:rPr>
        <w:t>.</w:t>
      </w:r>
      <w:r>
        <w:tab/>
      </w:r>
      <w:r w:rsidR="00AE56A1">
        <w:t xml:space="preserve">                                    [</w:t>
      </w:r>
      <w:r w:rsidR="00FE4675">
        <w:t>4</w:t>
      </w:r>
      <w:r w:rsidR="00AE56A1">
        <w:t>]</w:t>
      </w:r>
    </w:p>
    <w:p w:rsidR="00070142" w:rsidRDefault="00070142" w:rsidP="00AE56A1">
      <w:pPr>
        <w:pStyle w:val="ListParagraph"/>
        <w:numPr>
          <w:ilvl w:val="0"/>
          <w:numId w:val="42"/>
        </w:numPr>
        <w:spacing w:line="360" w:lineRule="auto"/>
        <w:rPr>
          <w:color w:val="000000" w:themeColor="text1"/>
          <w:szCs w:val="24"/>
        </w:rPr>
      </w:pPr>
      <w:r w:rsidRPr="00F31EA2">
        <w:rPr>
          <w:color w:val="000000" w:themeColor="text1"/>
          <w:szCs w:val="24"/>
        </w:rPr>
        <w:t>Use tabulate time domain convolution to find the system output</w:t>
      </w:r>
      <w:r>
        <w:rPr>
          <w:color w:val="000000" w:themeColor="text1"/>
          <w:szCs w:val="24"/>
        </w:rPr>
        <w:t xml:space="preserve"> y[n]</w:t>
      </w:r>
      <w:r w:rsidRPr="00F31EA2">
        <w:rPr>
          <w:color w:val="000000" w:themeColor="text1"/>
          <w:szCs w:val="24"/>
        </w:rPr>
        <w:t>.</w:t>
      </w:r>
      <w:r w:rsidR="00AE56A1">
        <w:rPr>
          <w:color w:val="000000" w:themeColor="text1"/>
          <w:szCs w:val="24"/>
        </w:rPr>
        <w:t xml:space="preserve">                     [</w:t>
      </w:r>
      <w:r w:rsidR="00FE4675">
        <w:rPr>
          <w:color w:val="000000" w:themeColor="text1"/>
          <w:szCs w:val="24"/>
        </w:rPr>
        <w:t>9</w:t>
      </w:r>
      <w:r w:rsidR="00AE56A1">
        <w:rPr>
          <w:color w:val="000000" w:themeColor="text1"/>
          <w:szCs w:val="24"/>
        </w:rPr>
        <w:t>]</w:t>
      </w:r>
    </w:p>
    <w:p w:rsidR="00E34502" w:rsidRPr="00ED51C7" w:rsidRDefault="00E34502" w:rsidP="00ED51C7">
      <w:pPr>
        <w:rPr>
          <w:color w:val="000000" w:themeColor="text1"/>
          <w:szCs w:val="24"/>
        </w:rPr>
      </w:pPr>
    </w:p>
    <w:p w:rsidR="00070142" w:rsidRPr="00161967" w:rsidRDefault="00161967" w:rsidP="00070142">
      <w:pPr>
        <w:pStyle w:val="ListParagraph"/>
        <w:ind w:left="0"/>
        <w:rPr>
          <w:b/>
          <w:color w:val="000000" w:themeColor="text1"/>
          <w:sz w:val="28"/>
          <w:szCs w:val="28"/>
          <w:u w:val="single"/>
        </w:rPr>
      </w:pPr>
      <w:r>
        <w:rPr>
          <w:b/>
          <w:color w:val="000000" w:themeColor="text1"/>
          <w:sz w:val="28"/>
          <w:szCs w:val="28"/>
          <w:u w:val="single"/>
        </w:rPr>
        <w:t>Question Three</w:t>
      </w:r>
      <w:r w:rsidR="00070142" w:rsidRPr="00161967">
        <w:rPr>
          <w:b/>
          <w:color w:val="000000" w:themeColor="text1"/>
          <w:sz w:val="28"/>
          <w:szCs w:val="28"/>
          <w:u w:val="single"/>
        </w:rPr>
        <w:t xml:space="preserve"> (</w:t>
      </w:r>
      <w:r w:rsidR="00FE4675" w:rsidRPr="00161967">
        <w:rPr>
          <w:b/>
          <w:color w:val="000000" w:themeColor="text1"/>
          <w:sz w:val="28"/>
          <w:szCs w:val="28"/>
          <w:u w:val="single"/>
        </w:rPr>
        <w:t>3</w:t>
      </w:r>
      <w:r w:rsidR="005B07F0" w:rsidRPr="00161967">
        <w:rPr>
          <w:b/>
          <w:color w:val="000000" w:themeColor="text1"/>
          <w:sz w:val="28"/>
          <w:szCs w:val="28"/>
          <w:u w:val="single"/>
        </w:rPr>
        <w:t>0 mark</w:t>
      </w:r>
      <w:r w:rsidR="00070142" w:rsidRPr="00161967">
        <w:rPr>
          <w:b/>
          <w:color w:val="000000" w:themeColor="text1"/>
          <w:sz w:val="28"/>
          <w:szCs w:val="28"/>
          <w:u w:val="single"/>
        </w:rPr>
        <w:t>)</w:t>
      </w:r>
    </w:p>
    <w:p w:rsidR="00070142" w:rsidRPr="00F31EA2" w:rsidRDefault="00070142" w:rsidP="00070142">
      <w:pPr>
        <w:pStyle w:val="ListParagraph"/>
        <w:ind w:left="0"/>
        <w:rPr>
          <w:color w:val="000000" w:themeColor="text1"/>
          <w:szCs w:val="24"/>
        </w:rPr>
      </w:pPr>
    </w:p>
    <w:p w:rsidR="00070142" w:rsidRPr="00367BFD" w:rsidRDefault="005E6377" w:rsidP="00070142">
      <w:pPr>
        <w:pStyle w:val="ListParagraph"/>
        <w:numPr>
          <w:ilvl w:val="0"/>
          <w:numId w:val="40"/>
        </w:numPr>
        <w:spacing w:after="200" w:line="276" w:lineRule="auto"/>
        <w:contextualSpacing/>
        <w:rPr>
          <w:color w:val="000000" w:themeColor="text1"/>
          <w:szCs w:val="24"/>
        </w:rPr>
      </w:pPr>
      <w:r w:rsidRPr="00367BFD">
        <w:rPr>
          <w:color w:val="000000" w:themeColor="text1"/>
          <w:szCs w:val="24"/>
        </w:rPr>
        <w:t>Use the</w:t>
      </w:r>
      <w:r w:rsidR="00070142" w:rsidRPr="00367BFD">
        <w:rPr>
          <w:color w:val="000000" w:themeColor="text1"/>
          <w:szCs w:val="24"/>
        </w:rPr>
        <w:t xml:space="preserve"> z-transform table</w:t>
      </w:r>
      <w:r w:rsidRPr="00367BFD">
        <w:rPr>
          <w:color w:val="000000" w:themeColor="text1"/>
          <w:szCs w:val="24"/>
        </w:rPr>
        <w:t xml:space="preserve"> provided</w:t>
      </w:r>
      <w:r w:rsidR="00070142" w:rsidRPr="00367BFD">
        <w:rPr>
          <w:color w:val="000000" w:themeColor="text1"/>
          <w:szCs w:val="24"/>
        </w:rPr>
        <w:t xml:space="preserve"> to find the z-tran</w:t>
      </w:r>
      <w:r w:rsidRPr="00367BFD">
        <w:rPr>
          <w:color w:val="000000" w:themeColor="text1"/>
          <w:szCs w:val="24"/>
        </w:rPr>
        <w:t>sform of the following sequence:</w:t>
      </w:r>
    </w:p>
    <w:p w:rsidR="00070142" w:rsidRPr="00F31EA2" w:rsidRDefault="00070142" w:rsidP="00334EEF">
      <w:pPr>
        <w:ind w:left="1440"/>
        <w:rPr>
          <w:color w:val="000000" w:themeColor="text1"/>
          <w:szCs w:val="24"/>
        </w:rPr>
      </w:pPr>
      <w:r w:rsidRPr="00367BFD">
        <w:rPr>
          <w:color w:val="000000" w:themeColor="text1"/>
          <w:szCs w:val="24"/>
        </w:rPr>
        <w:t>x(n)=25sin(0.</w:t>
      </w:r>
      <w:r w:rsidR="00D15FE1">
        <w:rPr>
          <w:color w:val="000000" w:themeColor="text1"/>
          <w:szCs w:val="24"/>
        </w:rPr>
        <w:t>167</w:t>
      </w:r>
      <w:r w:rsidRPr="00367BFD">
        <w:rPr>
          <w:rFonts w:ascii="Cambria Math" w:hAnsi="Cambria Math" w:cs="Cambria Math"/>
          <w:color w:val="000000" w:themeColor="text1"/>
          <w:szCs w:val="24"/>
        </w:rPr>
        <w:t>𝝅</w:t>
      </w:r>
      <w:r w:rsidR="0042315D">
        <w:rPr>
          <w:color w:val="000000" w:themeColor="text1"/>
          <w:szCs w:val="24"/>
        </w:rPr>
        <w:t>n</w:t>
      </w:r>
      <w:r w:rsidRPr="00367BFD">
        <w:rPr>
          <w:color w:val="000000" w:themeColor="text1"/>
          <w:szCs w:val="24"/>
        </w:rPr>
        <w:t>)u(n)</w:t>
      </w:r>
      <w:r w:rsidR="00334EEF" w:rsidRPr="00367BFD">
        <w:rPr>
          <w:color w:val="000000" w:themeColor="text1"/>
          <w:szCs w:val="24"/>
        </w:rPr>
        <w:t xml:space="preserve"> </w:t>
      </w:r>
      <w:r w:rsidR="00334EEF" w:rsidRPr="00367BFD">
        <w:rPr>
          <w:color w:val="000000" w:themeColor="text1"/>
          <w:szCs w:val="24"/>
        </w:rPr>
        <w:tab/>
      </w:r>
      <w:r w:rsidR="00334EEF">
        <w:rPr>
          <w:color w:val="000000" w:themeColor="text1"/>
          <w:szCs w:val="24"/>
        </w:rPr>
        <w:tab/>
      </w:r>
      <w:r w:rsidR="00334EEF">
        <w:rPr>
          <w:color w:val="000000" w:themeColor="text1"/>
          <w:szCs w:val="24"/>
        </w:rPr>
        <w:tab/>
      </w:r>
      <w:r w:rsidR="00FE4675">
        <w:rPr>
          <w:color w:val="000000" w:themeColor="text1"/>
          <w:szCs w:val="24"/>
        </w:rPr>
        <w:tab/>
      </w:r>
      <w:r w:rsidR="00FE4675">
        <w:rPr>
          <w:color w:val="000000" w:themeColor="text1"/>
          <w:szCs w:val="24"/>
        </w:rPr>
        <w:tab/>
      </w:r>
      <w:r w:rsidR="00FE4675">
        <w:rPr>
          <w:color w:val="000000" w:themeColor="text1"/>
          <w:szCs w:val="24"/>
        </w:rPr>
        <w:tab/>
        <w:t xml:space="preserve">          [6]</w:t>
      </w:r>
    </w:p>
    <w:p w:rsidR="00070142" w:rsidRPr="00F31EA2" w:rsidRDefault="00070142" w:rsidP="00070142">
      <w:pPr>
        <w:pStyle w:val="ListParagraph"/>
        <w:ind w:left="1440"/>
        <w:rPr>
          <w:color w:val="000000" w:themeColor="text1"/>
          <w:szCs w:val="24"/>
        </w:rPr>
      </w:pPr>
    </w:p>
    <w:p w:rsidR="00070142" w:rsidRPr="00F31EA2" w:rsidRDefault="00070142" w:rsidP="00070142">
      <w:pPr>
        <w:pStyle w:val="ListParagraph"/>
        <w:numPr>
          <w:ilvl w:val="0"/>
          <w:numId w:val="40"/>
        </w:numPr>
        <w:spacing w:after="200" w:line="276" w:lineRule="auto"/>
        <w:contextualSpacing/>
        <w:rPr>
          <w:color w:val="000000" w:themeColor="text1"/>
          <w:szCs w:val="24"/>
        </w:rPr>
      </w:pPr>
      <w:r w:rsidRPr="00F31EA2">
        <w:rPr>
          <w:color w:val="000000" w:themeColor="text1"/>
          <w:szCs w:val="24"/>
        </w:rPr>
        <w:t>The input x[n] and output y[n] of a causal discrete time LTI system are related by the following difference equation</w:t>
      </w:r>
      <w:r w:rsidR="006A1A86" w:rsidRPr="006A11D5">
        <w:rPr>
          <w:color w:val="000000" w:themeColor="text1"/>
          <w:szCs w:val="24"/>
        </w:rPr>
        <w:t>:</w:t>
      </w:r>
    </w:p>
    <w:p w:rsidR="00070142" w:rsidRPr="00F31EA2" w:rsidRDefault="00070142" w:rsidP="00070142">
      <w:pPr>
        <w:pStyle w:val="ListParagraph"/>
        <w:ind w:left="0"/>
        <w:rPr>
          <w:color w:val="000000" w:themeColor="text1"/>
          <w:szCs w:val="24"/>
        </w:rPr>
      </w:pPr>
    </w:p>
    <w:p w:rsidR="00070142" w:rsidRPr="00F31EA2" w:rsidRDefault="00070142" w:rsidP="00334EEF">
      <w:pPr>
        <w:pStyle w:val="ListParagraph"/>
        <w:rPr>
          <w:color w:val="000000" w:themeColor="text1"/>
          <w:szCs w:val="24"/>
        </w:rPr>
      </w:pPr>
      <w:r w:rsidRPr="00F31EA2">
        <w:rPr>
          <w:color w:val="000000" w:themeColor="text1"/>
          <w:szCs w:val="24"/>
        </w:rPr>
        <w:tab/>
        <w:t>y[n]+1.</w:t>
      </w:r>
      <w:r w:rsidR="00367BFD">
        <w:rPr>
          <w:color w:val="000000" w:themeColor="text1"/>
          <w:szCs w:val="24"/>
        </w:rPr>
        <w:t>2y[n-1]+0.3</w:t>
      </w:r>
      <w:r w:rsidRPr="00F31EA2">
        <w:rPr>
          <w:color w:val="000000" w:themeColor="text1"/>
          <w:szCs w:val="24"/>
        </w:rPr>
        <w:t>y[n-2]-x[n</w:t>
      </w:r>
      <w:r w:rsidR="00367BFD">
        <w:rPr>
          <w:color w:val="000000" w:themeColor="text1"/>
          <w:szCs w:val="24"/>
        </w:rPr>
        <w:t>-1</w:t>
      </w:r>
      <w:r w:rsidRPr="00F31EA2">
        <w:rPr>
          <w:color w:val="000000" w:themeColor="text1"/>
          <w:szCs w:val="24"/>
        </w:rPr>
        <w:t>]+x[n-</w:t>
      </w:r>
      <w:r w:rsidR="00367BFD">
        <w:rPr>
          <w:color w:val="000000" w:themeColor="text1"/>
          <w:szCs w:val="24"/>
        </w:rPr>
        <w:t>3</w:t>
      </w:r>
      <w:r w:rsidRPr="00F31EA2">
        <w:rPr>
          <w:color w:val="000000" w:themeColor="text1"/>
          <w:szCs w:val="24"/>
        </w:rPr>
        <w:t>]=0</w:t>
      </w:r>
    </w:p>
    <w:p w:rsidR="00070142" w:rsidRPr="00F31EA2" w:rsidRDefault="00070142" w:rsidP="00070142">
      <w:pPr>
        <w:pStyle w:val="ListParagraph"/>
        <w:ind w:left="0"/>
        <w:rPr>
          <w:color w:val="000000" w:themeColor="text1"/>
          <w:szCs w:val="24"/>
        </w:rPr>
      </w:pPr>
      <w:r w:rsidRPr="00F31EA2">
        <w:rPr>
          <w:color w:val="000000" w:themeColor="text1"/>
          <w:szCs w:val="24"/>
        </w:rPr>
        <w:t xml:space="preserve">         </w:t>
      </w:r>
    </w:p>
    <w:p w:rsidR="00070142" w:rsidRPr="00F31EA2" w:rsidRDefault="00070142" w:rsidP="00070142">
      <w:pPr>
        <w:pStyle w:val="ListParagraph"/>
        <w:rPr>
          <w:color w:val="000000" w:themeColor="text1"/>
          <w:szCs w:val="24"/>
        </w:rPr>
      </w:pPr>
      <w:r w:rsidRPr="00F31EA2">
        <w:rPr>
          <w:color w:val="000000" w:themeColor="text1"/>
          <w:szCs w:val="24"/>
        </w:rPr>
        <w:t>Find the transfer function H(z).</w:t>
      </w:r>
      <w:r w:rsidR="00FE4675">
        <w:rPr>
          <w:color w:val="000000" w:themeColor="text1"/>
          <w:szCs w:val="24"/>
        </w:rPr>
        <w:t xml:space="preserve">  </w:t>
      </w:r>
      <w:r w:rsidR="00FE4675">
        <w:rPr>
          <w:color w:val="000000" w:themeColor="text1"/>
          <w:szCs w:val="24"/>
        </w:rPr>
        <w:tab/>
      </w:r>
      <w:r w:rsidR="00FE4675">
        <w:rPr>
          <w:color w:val="000000" w:themeColor="text1"/>
          <w:szCs w:val="24"/>
        </w:rPr>
        <w:tab/>
      </w:r>
      <w:r w:rsidR="00FE4675">
        <w:rPr>
          <w:color w:val="000000" w:themeColor="text1"/>
          <w:szCs w:val="24"/>
        </w:rPr>
        <w:tab/>
      </w:r>
      <w:r w:rsidR="00FE4675">
        <w:rPr>
          <w:color w:val="000000" w:themeColor="text1"/>
          <w:szCs w:val="24"/>
        </w:rPr>
        <w:tab/>
      </w:r>
      <w:r w:rsidR="00FE4675">
        <w:rPr>
          <w:color w:val="000000" w:themeColor="text1"/>
          <w:szCs w:val="24"/>
        </w:rPr>
        <w:tab/>
      </w:r>
      <w:r w:rsidR="00FE4675">
        <w:rPr>
          <w:color w:val="000000" w:themeColor="text1"/>
          <w:szCs w:val="24"/>
        </w:rPr>
        <w:tab/>
        <w:t xml:space="preserve">         [12]</w:t>
      </w:r>
    </w:p>
    <w:p w:rsidR="00070142" w:rsidRPr="00F31EA2" w:rsidRDefault="00070142" w:rsidP="00070142">
      <w:pPr>
        <w:pStyle w:val="ListParagraph"/>
        <w:rPr>
          <w:color w:val="000000" w:themeColor="text1"/>
          <w:szCs w:val="24"/>
        </w:rPr>
      </w:pPr>
    </w:p>
    <w:p w:rsidR="00070142" w:rsidRPr="00F31EA2" w:rsidRDefault="00070142" w:rsidP="00070142">
      <w:pPr>
        <w:rPr>
          <w:color w:val="000000" w:themeColor="text1"/>
          <w:szCs w:val="24"/>
        </w:rPr>
      </w:pPr>
    </w:p>
    <w:p w:rsidR="00070142" w:rsidRPr="00F31EA2" w:rsidRDefault="00070142" w:rsidP="00070142">
      <w:pPr>
        <w:pStyle w:val="ListParagraph"/>
        <w:numPr>
          <w:ilvl w:val="0"/>
          <w:numId w:val="40"/>
        </w:numPr>
        <w:spacing w:after="200" w:line="276" w:lineRule="auto"/>
        <w:contextualSpacing/>
        <w:rPr>
          <w:color w:val="000000" w:themeColor="text1"/>
          <w:szCs w:val="24"/>
        </w:rPr>
      </w:pPr>
      <w:r w:rsidRPr="00F31EA2">
        <w:rPr>
          <w:color w:val="000000" w:themeColor="text1"/>
          <w:szCs w:val="24"/>
        </w:rPr>
        <w:t>The input x[n] and output y[n] of a continuous-time LTI system is given by</w:t>
      </w:r>
      <w:r w:rsidRPr="00F31EA2">
        <w:rPr>
          <w:szCs w:val="24"/>
        </w:rPr>
        <w:t xml:space="preserve"> </w:t>
      </w:r>
      <w:r w:rsidRPr="00F31EA2">
        <w:rPr>
          <w:color w:val="000000" w:themeColor="text1"/>
          <w:szCs w:val="24"/>
        </w:rPr>
        <w:t xml:space="preserve"> the following difference equation</w:t>
      </w:r>
      <w:r w:rsidR="006A1A86" w:rsidRPr="006A11D5">
        <w:rPr>
          <w:color w:val="000000" w:themeColor="text1"/>
          <w:szCs w:val="24"/>
        </w:rPr>
        <w:t>:</w:t>
      </w:r>
    </w:p>
    <w:p w:rsidR="00070142" w:rsidRPr="00F31EA2" w:rsidRDefault="00070142" w:rsidP="00070142">
      <w:pPr>
        <w:pStyle w:val="ListParagraph"/>
        <w:rPr>
          <w:color w:val="000000" w:themeColor="text1"/>
          <w:szCs w:val="24"/>
        </w:rPr>
      </w:pPr>
    </w:p>
    <w:p w:rsidR="00070142" w:rsidRPr="00F31EA2" w:rsidRDefault="00070142" w:rsidP="00334EEF">
      <w:pPr>
        <w:pStyle w:val="ListParagraph"/>
        <w:ind w:left="1440"/>
        <w:rPr>
          <w:color w:val="000000" w:themeColor="text1"/>
          <w:szCs w:val="24"/>
        </w:rPr>
      </w:pPr>
      <w:r w:rsidRPr="00F31EA2">
        <w:rPr>
          <w:color w:val="000000" w:themeColor="text1"/>
          <w:szCs w:val="24"/>
        </w:rPr>
        <w:t>y[n]-(</w:t>
      </w:r>
      <m:oMath>
        <m:f>
          <m:fPr>
            <m:ctrlPr>
              <w:rPr>
                <w:rFonts w:ascii="Cambria Math" w:hAnsi="Cambria Math"/>
                <w:i/>
                <w:color w:val="000000" w:themeColor="text1"/>
                <w:szCs w:val="24"/>
              </w:rPr>
            </m:ctrlPr>
          </m:fPr>
          <m:num>
            <m:r>
              <w:rPr>
                <w:rFonts w:ascii="Cambria Math" w:hAnsi="Cambria Math"/>
                <w:color w:val="000000" w:themeColor="text1"/>
                <w:szCs w:val="24"/>
              </w:rPr>
              <m:t>1</m:t>
            </m:r>
          </m:num>
          <m:den>
            <m:r>
              <w:rPr>
                <w:rFonts w:ascii="Cambria Math" w:hAnsi="Cambria Math"/>
                <w:color w:val="000000" w:themeColor="text1"/>
                <w:szCs w:val="24"/>
              </w:rPr>
              <m:t>2</m:t>
            </m:r>
          </m:den>
        </m:f>
      </m:oMath>
      <w:r w:rsidRPr="00F31EA2">
        <w:rPr>
          <w:color w:val="000000" w:themeColor="text1"/>
          <w:szCs w:val="24"/>
        </w:rPr>
        <w:t>)y[n-1</w:t>
      </w:r>
      <w:r>
        <w:rPr>
          <w:color w:val="000000" w:themeColor="text1"/>
          <w:szCs w:val="24"/>
        </w:rPr>
        <w:t>]</w:t>
      </w:r>
      <w:r w:rsidRPr="00F31EA2">
        <w:rPr>
          <w:color w:val="000000" w:themeColor="text1"/>
          <w:szCs w:val="24"/>
        </w:rPr>
        <w:t>+(</w:t>
      </w:r>
      <m:oMath>
        <m:f>
          <m:fPr>
            <m:ctrlPr>
              <w:rPr>
                <w:rFonts w:ascii="Cambria Math" w:hAnsi="Cambria Math"/>
                <w:i/>
                <w:color w:val="000000" w:themeColor="text1"/>
                <w:szCs w:val="24"/>
              </w:rPr>
            </m:ctrlPr>
          </m:fPr>
          <m:num>
            <m:r>
              <w:rPr>
                <w:rFonts w:ascii="Cambria Math" w:hAnsi="Cambria Math"/>
                <w:color w:val="000000" w:themeColor="text1"/>
                <w:szCs w:val="24"/>
              </w:rPr>
              <m:t>1</m:t>
            </m:r>
          </m:num>
          <m:den>
            <m:r>
              <w:rPr>
                <w:rFonts w:ascii="Cambria Math" w:hAnsi="Cambria Math"/>
                <w:color w:val="000000" w:themeColor="text1"/>
                <w:szCs w:val="24"/>
              </w:rPr>
              <m:t>16</m:t>
            </m:r>
          </m:den>
        </m:f>
      </m:oMath>
      <w:r w:rsidRPr="00F31EA2">
        <w:rPr>
          <w:color w:val="000000" w:themeColor="text1"/>
          <w:szCs w:val="24"/>
        </w:rPr>
        <w:t>)y[n-2]-x[n]=0</w:t>
      </w:r>
    </w:p>
    <w:p w:rsidR="00070142" w:rsidRPr="00F31EA2" w:rsidRDefault="00070142" w:rsidP="00070142">
      <w:pPr>
        <w:pStyle w:val="ListParagraph"/>
        <w:rPr>
          <w:color w:val="000000" w:themeColor="text1"/>
          <w:szCs w:val="24"/>
        </w:rPr>
      </w:pPr>
    </w:p>
    <w:p w:rsidR="00070142" w:rsidRDefault="00070142" w:rsidP="007F7FB3">
      <w:pPr>
        <w:pStyle w:val="ListParagraph"/>
        <w:rPr>
          <w:color w:val="000000" w:themeColor="text1"/>
          <w:szCs w:val="24"/>
        </w:rPr>
      </w:pPr>
      <w:r w:rsidRPr="00F31EA2">
        <w:rPr>
          <w:szCs w:val="24"/>
        </w:rPr>
        <w:t xml:space="preserve">Produce an expression for </w:t>
      </w:r>
      <w:r w:rsidRPr="00F31EA2">
        <w:rPr>
          <w:color w:val="000000" w:themeColor="text1"/>
          <w:szCs w:val="24"/>
        </w:rPr>
        <w:t xml:space="preserve">the frequency response </w:t>
      </w:r>
      <w:r>
        <w:rPr>
          <w:color w:val="000000" w:themeColor="text1"/>
          <w:szCs w:val="24"/>
        </w:rPr>
        <w:t xml:space="preserve">function </w:t>
      </w:r>
      <w:r w:rsidRPr="00F31EA2">
        <w:rPr>
          <w:color w:val="000000" w:themeColor="text1"/>
          <w:szCs w:val="24"/>
        </w:rPr>
        <w:t>of the system</w:t>
      </w:r>
      <w:r w:rsidRPr="00683C8C">
        <w:t xml:space="preserve"> </w:t>
      </w:r>
      <w:r w:rsidRPr="00683C8C">
        <w:rPr>
          <w:color w:val="000000" w:themeColor="text1"/>
          <w:szCs w:val="24"/>
        </w:rPr>
        <w:t>H(</w:t>
      </w:r>
      <m:oMath>
        <m:sSup>
          <m:sSupPr>
            <m:ctrlPr>
              <w:rPr>
                <w:rFonts w:ascii="Cambria Math" w:eastAsiaTheme="minorHAnsi" w:hAnsi="Cambria Math"/>
                <w:i/>
                <w:color w:val="000000" w:themeColor="text1"/>
                <w:szCs w:val="24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  <w:szCs w:val="24"/>
              </w:rPr>
              <m:t>e</m:t>
            </m:r>
          </m:e>
          <m:sup>
            <m:r>
              <w:rPr>
                <w:rFonts w:ascii="Cambria Math" w:hAnsi="Cambria Math"/>
                <w:color w:val="000000" w:themeColor="text1"/>
                <w:szCs w:val="24"/>
              </w:rPr>
              <m:t>jω</m:t>
            </m:r>
          </m:sup>
        </m:sSup>
      </m:oMath>
      <w:r w:rsidRPr="00683C8C">
        <w:rPr>
          <w:color w:val="000000" w:themeColor="text1"/>
          <w:szCs w:val="24"/>
        </w:rPr>
        <w:t>)</w:t>
      </w:r>
      <w:r>
        <w:rPr>
          <w:color w:val="000000" w:themeColor="text1"/>
          <w:szCs w:val="24"/>
        </w:rPr>
        <w:t xml:space="preserve"> </w:t>
      </w:r>
      <w:r w:rsidRPr="00F31EA2">
        <w:rPr>
          <w:color w:val="000000" w:themeColor="text1"/>
          <w:szCs w:val="24"/>
        </w:rPr>
        <w:t>.</w:t>
      </w:r>
    </w:p>
    <w:p w:rsidR="00070142" w:rsidRPr="00161967" w:rsidRDefault="00FE4675" w:rsidP="00161967">
      <w:pPr>
        <w:pStyle w:val="ListParagraph"/>
        <w:ind w:left="7920"/>
        <w:rPr>
          <w:color w:val="000000" w:themeColor="text1"/>
          <w:szCs w:val="24"/>
        </w:rPr>
      </w:pPr>
      <w:r>
        <w:rPr>
          <w:szCs w:val="24"/>
        </w:rPr>
        <w:t xml:space="preserve">         [12]</w:t>
      </w:r>
    </w:p>
    <w:p w:rsidR="00070142" w:rsidRPr="00161967" w:rsidRDefault="00161967" w:rsidP="00070142">
      <w:pPr>
        <w:pStyle w:val="ListParagraph"/>
        <w:ind w:left="0"/>
        <w:rPr>
          <w:b/>
          <w:color w:val="000000" w:themeColor="text1"/>
          <w:sz w:val="28"/>
          <w:szCs w:val="28"/>
          <w:u w:val="single"/>
        </w:rPr>
      </w:pPr>
      <w:r>
        <w:rPr>
          <w:b/>
          <w:color w:val="000000" w:themeColor="text1"/>
          <w:sz w:val="28"/>
          <w:szCs w:val="28"/>
          <w:u w:val="single"/>
        </w:rPr>
        <w:lastRenderedPageBreak/>
        <w:t>Question Four</w:t>
      </w:r>
      <w:r w:rsidR="00FE4675" w:rsidRPr="00161967">
        <w:rPr>
          <w:b/>
          <w:color w:val="000000" w:themeColor="text1"/>
          <w:sz w:val="28"/>
          <w:szCs w:val="28"/>
          <w:u w:val="single"/>
        </w:rPr>
        <w:t xml:space="preserve"> (40 marks</w:t>
      </w:r>
      <w:r w:rsidR="00070142" w:rsidRPr="00161967">
        <w:rPr>
          <w:b/>
          <w:color w:val="000000" w:themeColor="text1"/>
          <w:sz w:val="28"/>
          <w:szCs w:val="28"/>
          <w:u w:val="single"/>
        </w:rPr>
        <w:t>)</w:t>
      </w:r>
    </w:p>
    <w:p w:rsidR="00070142" w:rsidRPr="00F31EA2" w:rsidRDefault="00070142" w:rsidP="00070142">
      <w:pPr>
        <w:pStyle w:val="ListParagraph"/>
        <w:rPr>
          <w:color w:val="000000" w:themeColor="text1"/>
          <w:szCs w:val="24"/>
        </w:rPr>
      </w:pPr>
    </w:p>
    <w:p w:rsidR="00070142" w:rsidRPr="00F31EA2" w:rsidRDefault="00070142" w:rsidP="00070142">
      <w:pPr>
        <w:pStyle w:val="ListParagraph"/>
        <w:numPr>
          <w:ilvl w:val="0"/>
          <w:numId w:val="41"/>
        </w:numPr>
        <w:spacing w:after="200" w:line="276" w:lineRule="auto"/>
        <w:contextualSpacing/>
        <w:rPr>
          <w:color w:val="000000" w:themeColor="text1"/>
          <w:szCs w:val="24"/>
        </w:rPr>
      </w:pPr>
      <w:r w:rsidRPr="00F31EA2">
        <w:rPr>
          <w:color w:val="000000" w:themeColor="text1"/>
          <w:szCs w:val="24"/>
        </w:rPr>
        <w:t xml:space="preserve">Calculate the filter coefficients for a 3-tap ideal FIR low pass filter with a </w:t>
      </w:r>
      <w:r w:rsidR="007F7FB3" w:rsidRPr="00F31EA2">
        <w:rPr>
          <w:color w:val="000000" w:themeColor="text1"/>
          <w:szCs w:val="24"/>
        </w:rPr>
        <w:t>cut off</w:t>
      </w:r>
      <w:r w:rsidRPr="00F31EA2">
        <w:rPr>
          <w:color w:val="000000" w:themeColor="text1"/>
          <w:szCs w:val="24"/>
        </w:rPr>
        <w:t xml:space="preserve"> frequency of 1000 Hz and a sampling rate of 10000 Hz using the Fourier Transform method.</w:t>
      </w:r>
      <w:r w:rsidR="00FE4675">
        <w:rPr>
          <w:color w:val="000000" w:themeColor="text1"/>
          <w:szCs w:val="24"/>
        </w:rPr>
        <w:t xml:space="preserve">                                                                                           [10]</w:t>
      </w:r>
    </w:p>
    <w:p w:rsidR="00070142" w:rsidRPr="00B10CDE" w:rsidRDefault="00070142" w:rsidP="00070142">
      <w:pPr>
        <w:pStyle w:val="NormalWeb"/>
        <w:numPr>
          <w:ilvl w:val="0"/>
          <w:numId w:val="41"/>
        </w:numPr>
        <w:spacing w:before="0" w:beforeAutospacing="0" w:after="0" w:afterAutospacing="0"/>
        <w:rPr>
          <w:color w:val="000000" w:themeColor="text1"/>
        </w:rPr>
      </w:pPr>
      <w:r w:rsidRPr="00F31EA2">
        <w:rPr>
          <w:rFonts w:eastAsiaTheme="minorEastAsia"/>
          <w:color w:val="000000" w:themeColor="text1"/>
          <w:kern w:val="24"/>
        </w:rPr>
        <w:t>Designs a 5-tap band</w:t>
      </w:r>
      <w:r w:rsidR="007F7FB3">
        <w:rPr>
          <w:rFonts w:eastAsiaTheme="minorEastAsia"/>
          <w:color w:val="000000" w:themeColor="text1"/>
          <w:kern w:val="24"/>
        </w:rPr>
        <w:t>pass</w:t>
      </w:r>
      <w:r w:rsidRPr="00F31EA2">
        <w:rPr>
          <w:rFonts w:eastAsiaTheme="minorEastAsia"/>
          <w:color w:val="000000" w:themeColor="text1"/>
          <w:kern w:val="24"/>
        </w:rPr>
        <w:t xml:space="preserve"> </w:t>
      </w:r>
      <w:r>
        <w:rPr>
          <w:rFonts w:eastAsiaTheme="minorEastAsia"/>
          <w:color w:val="000000" w:themeColor="text1"/>
          <w:kern w:val="24"/>
        </w:rPr>
        <w:t xml:space="preserve">FIR </w:t>
      </w:r>
      <w:r w:rsidRPr="00F31EA2">
        <w:rPr>
          <w:rFonts w:eastAsiaTheme="minorEastAsia"/>
          <w:color w:val="000000" w:themeColor="text1"/>
          <w:kern w:val="24"/>
        </w:rPr>
        <w:t>filter who’s lower and upper cut off frequencies are 1000 Hz, and 12</w:t>
      </w:r>
      <w:r>
        <w:rPr>
          <w:rFonts w:eastAsiaTheme="minorEastAsia"/>
          <w:color w:val="000000" w:themeColor="text1"/>
          <w:kern w:val="24"/>
        </w:rPr>
        <w:t xml:space="preserve">50 Hz, respectively. </w:t>
      </w:r>
      <w:r w:rsidRPr="00F31EA2">
        <w:rPr>
          <w:rFonts w:eastAsiaTheme="minorEastAsia"/>
          <w:color w:val="000000" w:themeColor="text1"/>
          <w:kern w:val="24"/>
        </w:rPr>
        <w:t>Assume the sampling frequency is 5000 Hz,</w:t>
      </w:r>
      <w:r w:rsidRPr="00F31EA2">
        <w:rPr>
          <w:color w:val="000000" w:themeColor="text1"/>
        </w:rPr>
        <w:t xml:space="preserve"> </w:t>
      </w:r>
      <w:r w:rsidRPr="00F31EA2">
        <w:rPr>
          <w:rFonts w:eastAsiaTheme="minorEastAsia"/>
          <w:color w:val="000000" w:themeColor="text1"/>
          <w:kern w:val="24"/>
        </w:rPr>
        <w:t>list the FIR filter coefficients</w:t>
      </w:r>
      <w:r w:rsidR="00FE4675">
        <w:rPr>
          <w:rFonts w:eastAsiaTheme="minorEastAsia"/>
          <w:color w:val="000000" w:themeColor="text1"/>
          <w:kern w:val="24"/>
        </w:rPr>
        <w:t xml:space="preserve">. </w:t>
      </w:r>
      <w:r w:rsidR="00FE4675">
        <w:rPr>
          <w:rFonts w:eastAsiaTheme="minorEastAsia"/>
          <w:color w:val="000000" w:themeColor="text1"/>
          <w:kern w:val="24"/>
        </w:rPr>
        <w:tab/>
      </w:r>
      <w:r w:rsidR="00FE4675">
        <w:rPr>
          <w:rFonts w:eastAsiaTheme="minorEastAsia"/>
          <w:color w:val="000000" w:themeColor="text1"/>
          <w:kern w:val="24"/>
        </w:rPr>
        <w:tab/>
      </w:r>
      <w:r w:rsidR="00FE4675">
        <w:rPr>
          <w:rFonts w:eastAsiaTheme="minorEastAsia"/>
          <w:color w:val="000000" w:themeColor="text1"/>
          <w:kern w:val="24"/>
        </w:rPr>
        <w:tab/>
      </w:r>
      <w:r w:rsidR="00FE4675">
        <w:rPr>
          <w:rFonts w:eastAsiaTheme="minorEastAsia"/>
          <w:color w:val="000000" w:themeColor="text1"/>
          <w:kern w:val="24"/>
        </w:rPr>
        <w:tab/>
      </w:r>
      <w:r w:rsidR="00FE4675">
        <w:rPr>
          <w:rFonts w:eastAsiaTheme="minorEastAsia"/>
          <w:color w:val="000000" w:themeColor="text1"/>
          <w:kern w:val="24"/>
        </w:rPr>
        <w:tab/>
      </w:r>
      <w:r w:rsidR="00FE4675">
        <w:rPr>
          <w:rFonts w:eastAsiaTheme="minorEastAsia"/>
          <w:color w:val="000000" w:themeColor="text1"/>
          <w:kern w:val="24"/>
        </w:rPr>
        <w:tab/>
        <w:t xml:space="preserve">        [15]</w:t>
      </w:r>
    </w:p>
    <w:p w:rsidR="00B10CDE" w:rsidRPr="00FE4675" w:rsidRDefault="00B10CDE" w:rsidP="00B10CDE">
      <w:pPr>
        <w:pStyle w:val="NormalWeb"/>
        <w:spacing w:before="0" w:beforeAutospacing="0" w:after="0" w:afterAutospacing="0"/>
        <w:ind w:left="1080"/>
        <w:rPr>
          <w:color w:val="000000" w:themeColor="text1"/>
        </w:rPr>
      </w:pPr>
    </w:p>
    <w:p w:rsidR="00FE4675" w:rsidRPr="0085431E" w:rsidRDefault="00FE4675" w:rsidP="005B07F0">
      <w:pPr>
        <w:pStyle w:val="ListParagraph"/>
        <w:numPr>
          <w:ilvl w:val="0"/>
          <w:numId w:val="41"/>
        </w:numPr>
        <w:spacing w:after="200" w:line="276" w:lineRule="auto"/>
        <w:contextualSpacing/>
        <w:rPr>
          <w:color w:val="000000" w:themeColor="text1"/>
          <w:szCs w:val="24"/>
        </w:rPr>
      </w:pPr>
      <w:r w:rsidRPr="0085431E">
        <w:rPr>
          <w:color w:val="000000" w:themeColor="text1"/>
          <w:szCs w:val="24"/>
        </w:rPr>
        <w:t>Briefly explain the meaning of :</w:t>
      </w:r>
    </w:p>
    <w:p w:rsidR="00FE4675" w:rsidRDefault="00FE4675" w:rsidP="00FE4675">
      <w:pPr>
        <w:pStyle w:val="ListParagraph"/>
        <w:rPr>
          <w:color w:val="000000" w:themeColor="text1"/>
          <w:szCs w:val="24"/>
        </w:rPr>
      </w:pPr>
    </w:p>
    <w:p w:rsidR="00FE4675" w:rsidRPr="004F748C" w:rsidRDefault="00FE4675" w:rsidP="00FE4675">
      <w:pPr>
        <w:pStyle w:val="ListParagraph"/>
        <w:numPr>
          <w:ilvl w:val="2"/>
          <w:numId w:val="45"/>
        </w:numPr>
        <w:spacing w:after="200" w:line="276" w:lineRule="auto"/>
        <w:contextualSpacing/>
        <w:rPr>
          <w:color w:val="000000" w:themeColor="text1"/>
          <w:szCs w:val="24"/>
        </w:rPr>
      </w:pPr>
      <w:r w:rsidRPr="004F748C">
        <w:rPr>
          <w:color w:val="000000" w:themeColor="text1"/>
          <w:szCs w:val="24"/>
        </w:rPr>
        <w:t>Time Division Multiplexing TDM</w:t>
      </w:r>
    </w:p>
    <w:p w:rsidR="00FE4675" w:rsidRPr="004F748C" w:rsidRDefault="00FE4675" w:rsidP="00FE4675">
      <w:pPr>
        <w:pStyle w:val="ListParagraph"/>
        <w:numPr>
          <w:ilvl w:val="2"/>
          <w:numId w:val="45"/>
        </w:numPr>
        <w:spacing w:after="200" w:line="276" w:lineRule="auto"/>
        <w:contextualSpacing/>
        <w:rPr>
          <w:color w:val="000000" w:themeColor="text1"/>
          <w:szCs w:val="24"/>
        </w:rPr>
      </w:pPr>
      <w:r w:rsidRPr="004F748C">
        <w:rPr>
          <w:color w:val="000000" w:themeColor="text1"/>
          <w:szCs w:val="24"/>
        </w:rPr>
        <w:t>Modulation and demodulation</w:t>
      </w:r>
    </w:p>
    <w:p w:rsidR="00FE4675" w:rsidRPr="004F748C" w:rsidRDefault="00FE4675" w:rsidP="00FE4675">
      <w:pPr>
        <w:pStyle w:val="ListParagraph"/>
        <w:numPr>
          <w:ilvl w:val="2"/>
          <w:numId w:val="45"/>
        </w:numPr>
        <w:spacing w:after="200" w:line="276" w:lineRule="auto"/>
        <w:contextualSpacing/>
        <w:rPr>
          <w:color w:val="000000" w:themeColor="text1"/>
          <w:szCs w:val="24"/>
        </w:rPr>
      </w:pPr>
      <w:r w:rsidRPr="004F748C">
        <w:rPr>
          <w:color w:val="000000" w:themeColor="text1"/>
          <w:szCs w:val="24"/>
        </w:rPr>
        <w:t>ASK digital modulation</w:t>
      </w:r>
    </w:p>
    <w:p w:rsidR="00FE4675" w:rsidRDefault="00FE4675" w:rsidP="00FE4675">
      <w:pPr>
        <w:pStyle w:val="ListParagraph"/>
        <w:numPr>
          <w:ilvl w:val="2"/>
          <w:numId w:val="45"/>
        </w:numPr>
        <w:spacing w:after="200" w:line="276" w:lineRule="auto"/>
        <w:contextualSpacing/>
        <w:rPr>
          <w:color w:val="000000" w:themeColor="text1"/>
          <w:szCs w:val="24"/>
        </w:rPr>
      </w:pPr>
      <w:r w:rsidRPr="004F748C">
        <w:rPr>
          <w:color w:val="000000" w:themeColor="text1"/>
          <w:szCs w:val="24"/>
        </w:rPr>
        <w:t>FSK digital modulation</w:t>
      </w:r>
    </w:p>
    <w:p w:rsidR="00FE4675" w:rsidRPr="0085431E" w:rsidRDefault="00FE4675" w:rsidP="00FE4675">
      <w:pPr>
        <w:pStyle w:val="ListParagraph"/>
        <w:numPr>
          <w:ilvl w:val="2"/>
          <w:numId w:val="45"/>
        </w:numPr>
        <w:spacing w:after="200" w:line="276" w:lineRule="auto"/>
        <w:contextualSpacing/>
        <w:rPr>
          <w:color w:val="000000" w:themeColor="text1"/>
          <w:szCs w:val="24"/>
        </w:rPr>
      </w:pPr>
      <w:r w:rsidRPr="0085431E">
        <w:rPr>
          <w:color w:val="000000" w:themeColor="text1"/>
          <w:szCs w:val="24"/>
        </w:rPr>
        <w:t xml:space="preserve">Baseband System </w:t>
      </w:r>
    </w:p>
    <w:p w:rsidR="00FE4675" w:rsidRPr="00F31EA2" w:rsidRDefault="00FE4675" w:rsidP="00FE4675">
      <w:pPr>
        <w:pStyle w:val="NormalWeb"/>
        <w:spacing w:before="0" w:beforeAutospacing="0" w:after="0" w:afterAutospacing="0"/>
        <w:ind w:left="7920"/>
        <w:rPr>
          <w:color w:val="000000" w:themeColor="text1"/>
        </w:rPr>
      </w:pPr>
      <w:r>
        <w:rPr>
          <w:color w:val="000000" w:themeColor="text1"/>
        </w:rPr>
        <w:t xml:space="preserve">        [15]</w:t>
      </w:r>
    </w:p>
    <w:p w:rsidR="000E67FC" w:rsidRPr="00160A38" w:rsidRDefault="000E67FC" w:rsidP="000E67FC">
      <w:pPr>
        <w:pStyle w:val="ListParagraph"/>
        <w:ind w:left="1429"/>
        <w:rPr>
          <w:color w:val="FF0000"/>
        </w:rPr>
      </w:pPr>
      <w:r>
        <w:rPr>
          <w:color w:val="FF0000"/>
        </w:rPr>
        <w:t xml:space="preserve"> </w:t>
      </w:r>
    </w:p>
    <w:p w:rsidR="007816A7" w:rsidRPr="00160A38" w:rsidRDefault="007816A7" w:rsidP="00054163">
      <w:pPr>
        <w:ind w:left="709"/>
        <w:rPr>
          <w:b/>
          <w:lang w:val="en-US"/>
        </w:rPr>
      </w:pPr>
    </w:p>
    <w:p w:rsidR="006C3E12" w:rsidRDefault="006C3E12" w:rsidP="004E1460">
      <w:pPr>
        <w:rPr>
          <w:b/>
        </w:rPr>
      </w:pPr>
    </w:p>
    <w:p w:rsidR="00817DB3" w:rsidRPr="00012B71" w:rsidRDefault="00817DB3" w:rsidP="00817DB3">
      <w:pPr>
        <w:pStyle w:val="ListParagraph"/>
        <w:jc w:val="right"/>
      </w:pPr>
    </w:p>
    <w:p w:rsidR="00817DB3" w:rsidRDefault="00817DB3" w:rsidP="00817DB3"/>
    <w:p w:rsidR="00817DB3" w:rsidRDefault="00817DB3" w:rsidP="00817DB3"/>
    <w:p w:rsidR="00817DB3" w:rsidRDefault="00817DB3" w:rsidP="00817DB3">
      <w:pPr>
        <w:jc w:val="center"/>
        <w:rPr>
          <w:b/>
        </w:rPr>
      </w:pPr>
      <w:r w:rsidRPr="008A2A4F">
        <w:rPr>
          <w:b/>
        </w:rPr>
        <w:t>Diwedd/End</w:t>
      </w:r>
    </w:p>
    <w:p w:rsidR="00817DB3" w:rsidRDefault="00817DB3" w:rsidP="00DC66C3">
      <w:pPr>
        <w:ind w:left="426"/>
        <w:jc w:val="center"/>
        <w:rPr>
          <w:szCs w:val="24"/>
        </w:rPr>
      </w:pPr>
    </w:p>
    <w:p w:rsidR="00817DB3" w:rsidRDefault="00817DB3" w:rsidP="00DC66C3">
      <w:pPr>
        <w:ind w:left="426"/>
        <w:jc w:val="center"/>
        <w:rPr>
          <w:szCs w:val="24"/>
        </w:rPr>
      </w:pPr>
    </w:p>
    <w:p w:rsidR="00817DB3" w:rsidRDefault="00817DB3" w:rsidP="00DC66C3">
      <w:pPr>
        <w:ind w:left="426"/>
        <w:jc w:val="center"/>
        <w:rPr>
          <w:szCs w:val="24"/>
        </w:rPr>
      </w:pPr>
    </w:p>
    <w:p w:rsidR="00817DB3" w:rsidRDefault="00817DB3" w:rsidP="00DC66C3">
      <w:pPr>
        <w:ind w:left="426"/>
        <w:jc w:val="center"/>
        <w:rPr>
          <w:szCs w:val="24"/>
        </w:rPr>
      </w:pPr>
    </w:p>
    <w:p w:rsidR="009840FB" w:rsidRDefault="009840FB" w:rsidP="008A2A4F">
      <w:pPr>
        <w:jc w:val="center"/>
        <w:rPr>
          <w:b/>
        </w:rPr>
      </w:pPr>
    </w:p>
    <w:p w:rsidR="00203B73" w:rsidRDefault="00203B73" w:rsidP="008A2A4F">
      <w:pPr>
        <w:jc w:val="center"/>
        <w:rPr>
          <w:b/>
        </w:rPr>
      </w:pPr>
    </w:p>
    <w:p w:rsidR="00203B73" w:rsidRDefault="00203B73" w:rsidP="008A2A4F">
      <w:pPr>
        <w:jc w:val="center"/>
        <w:rPr>
          <w:b/>
        </w:rPr>
      </w:pPr>
    </w:p>
    <w:p w:rsidR="00203B73" w:rsidRDefault="00203B73" w:rsidP="008A2A4F">
      <w:pPr>
        <w:jc w:val="center"/>
        <w:rPr>
          <w:b/>
        </w:rPr>
      </w:pPr>
    </w:p>
    <w:p w:rsidR="00203B73" w:rsidRDefault="00203B73" w:rsidP="008A2A4F">
      <w:pPr>
        <w:jc w:val="center"/>
        <w:rPr>
          <w:b/>
        </w:rPr>
      </w:pPr>
    </w:p>
    <w:p w:rsidR="00203B73" w:rsidRDefault="00203B73" w:rsidP="008A2A4F">
      <w:pPr>
        <w:jc w:val="center"/>
        <w:rPr>
          <w:b/>
        </w:rPr>
      </w:pPr>
    </w:p>
    <w:p w:rsidR="00203B73" w:rsidRDefault="00203B73" w:rsidP="008A2A4F">
      <w:pPr>
        <w:jc w:val="center"/>
        <w:rPr>
          <w:b/>
        </w:rPr>
      </w:pPr>
    </w:p>
    <w:p w:rsidR="00203B73" w:rsidRDefault="00203B73" w:rsidP="008A2A4F">
      <w:pPr>
        <w:jc w:val="center"/>
        <w:rPr>
          <w:b/>
        </w:rPr>
      </w:pPr>
    </w:p>
    <w:p w:rsidR="00203B73" w:rsidRDefault="00203B73" w:rsidP="00203B73">
      <w:pPr>
        <w:rPr>
          <w:b/>
        </w:rPr>
      </w:pPr>
    </w:p>
    <w:p w:rsidR="00203B73" w:rsidRDefault="00203B73" w:rsidP="00203B73">
      <w:pPr>
        <w:rPr>
          <w:b/>
        </w:rPr>
      </w:pPr>
    </w:p>
    <w:p w:rsidR="00203B73" w:rsidRDefault="00203B73" w:rsidP="00203B73">
      <w:pPr>
        <w:rPr>
          <w:b/>
        </w:rPr>
      </w:pPr>
    </w:p>
    <w:p w:rsidR="00203B73" w:rsidRDefault="00203B73" w:rsidP="00203B73">
      <w:pPr>
        <w:rPr>
          <w:b/>
        </w:rPr>
      </w:pPr>
    </w:p>
    <w:p w:rsidR="00203B73" w:rsidRDefault="00203B73" w:rsidP="00203B73">
      <w:pPr>
        <w:rPr>
          <w:b/>
        </w:rPr>
      </w:pPr>
    </w:p>
    <w:p w:rsidR="00203B73" w:rsidRDefault="00203B73" w:rsidP="00203B73">
      <w:pPr>
        <w:rPr>
          <w:b/>
        </w:rPr>
      </w:pPr>
    </w:p>
    <w:p w:rsidR="00203B73" w:rsidRDefault="00203B73" w:rsidP="00203B73">
      <w:pPr>
        <w:rPr>
          <w:b/>
        </w:rPr>
      </w:pPr>
    </w:p>
    <w:p w:rsidR="00203B73" w:rsidRDefault="00203B73" w:rsidP="00203B73">
      <w:pPr>
        <w:rPr>
          <w:b/>
        </w:rPr>
      </w:pPr>
    </w:p>
    <w:p w:rsidR="00203B73" w:rsidRDefault="00203B73" w:rsidP="00203B73">
      <w:pPr>
        <w:rPr>
          <w:b/>
        </w:rPr>
      </w:pPr>
    </w:p>
    <w:p w:rsidR="00203B73" w:rsidRDefault="00203B73" w:rsidP="00203B73">
      <w:pPr>
        <w:rPr>
          <w:b/>
        </w:rPr>
      </w:pPr>
    </w:p>
    <w:p w:rsidR="00203B73" w:rsidRDefault="00203B73" w:rsidP="008A2A4F">
      <w:pPr>
        <w:jc w:val="center"/>
        <w:rPr>
          <w:b/>
        </w:rPr>
      </w:pPr>
    </w:p>
    <w:p w:rsidR="007A12A1" w:rsidRDefault="007A12A1" w:rsidP="00F707CB">
      <w:pPr>
        <w:rPr>
          <w:b/>
        </w:rPr>
      </w:pPr>
      <w:r w:rsidRPr="007A12A1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2483233" wp14:editId="76BA8572">
                <wp:simplePos x="0" y="0"/>
                <wp:positionH relativeFrom="column">
                  <wp:posOffset>295275</wp:posOffset>
                </wp:positionH>
                <wp:positionV relativeFrom="paragraph">
                  <wp:posOffset>-314325</wp:posOffset>
                </wp:positionV>
                <wp:extent cx="4445000" cy="461645"/>
                <wp:effectExtent l="0" t="0" r="0" b="0"/>
                <wp:wrapNone/>
                <wp:docPr id="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45000" cy="46164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7A12A1" w:rsidRPr="007A12A1" w:rsidRDefault="007A12A1" w:rsidP="007A12A1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7A12A1">
                              <w:rPr>
                                <w:rFonts w:eastAsiaTheme="majorEastAsia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  <w14:shadow w14:blurRad="38100" w14:dist="38100" w14:dir="2700000" w14:sx="100000" w14:sy="100000" w14:kx="0" w14:ky="0" w14:algn="tl">
                                  <w14:srgbClr w14:val="000000">
                                    <w14:alpha w14:val="57000"/>
                                  </w14:srgbClr>
                                </w14:shadow>
                              </w:rPr>
                              <w:t xml:space="preserve">Properties of z-transform table </w:t>
                            </w:r>
                          </w:p>
                        </w:txbxContent>
                      </wps:txbx>
                      <wps:bodyPr wrap="non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2483233" id="Rectangle 1" o:spid="_x0000_s1026" style="position:absolute;margin-left:23.25pt;margin-top:-24.75pt;width:350pt;height:36.35pt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" filled="f" stroked="f">
                <v:textbox style="mso-fit-shape-to-text:t">
                  <w:txbxContent>
                    <w:p w:rsidR="007A12A1" w:rsidRPr="007A12A1" w:rsidRDefault="007A12A1" w:rsidP="007A12A1">
                      <w:pPr>
                        <w:pStyle w:val="NormalWeb"/>
                        <w:spacing w:before="0" w:beforeAutospacing="0" w:after="0" w:afterAutospacing="0"/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  <w:r w:rsidRPr="007A12A1">
                        <w:rPr>
                          <w:rFonts w:eastAsiaTheme="majorEastAsia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  <w14:shadow w14:blurRad="38100" w14:dist="38100" w14:dir="2700000" w14:sx="100000" w14:sy="100000" w14:kx="0" w14:ky="0" w14:algn="tl">
                            <w14:srgbClr w14:val="000000">
                              <w14:alpha w14:val="57000"/>
                            </w14:srgbClr>
                          </w14:shadow>
                        </w:rPr>
                        <w:t xml:space="preserve">Properties of z-transform table </w:t>
                      </w:r>
                    </w:p>
                  </w:txbxContent>
                </v:textbox>
              </v:rect>
            </w:pict>
          </mc:Fallback>
        </mc:AlternateContent>
      </w:r>
    </w:p>
    <w:p w:rsidR="007A12A1" w:rsidRDefault="007A12A1" w:rsidP="008A2A4F">
      <w:pPr>
        <w:jc w:val="center"/>
        <w:rPr>
          <w:b/>
        </w:rPr>
      </w:pPr>
    </w:p>
    <w:tbl>
      <w:tblPr>
        <w:tblW w:w="10100" w:type="dxa"/>
        <w:tblInd w:w="-533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780"/>
        <w:gridCol w:w="4200"/>
        <w:gridCol w:w="3560"/>
        <w:gridCol w:w="1560"/>
      </w:tblGrid>
      <w:tr w:rsidR="00F707CB" w:rsidRPr="0022584B" w:rsidTr="00E1648F">
        <w:trPr>
          <w:trHeight w:val="763"/>
        </w:trPr>
        <w:tc>
          <w:tcPr>
            <w:tcW w:w="780" w:type="dxa"/>
            <w:tcBorders>
              <w:top w:val="single" w:sz="8" w:space="0" w:color="4BACC6"/>
              <w:left w:val="nil"/>
              <w:bottom w:val="single" w:sz="8" w:space="0" w:color="4BACC6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Line No.</w:t>
            </w:r>
          </w:p>
        </w:tc>
        <w:tc>
          <w:tcPr>
            <w:tcW w:w="4200" w:type="dxa"/>
            <w:tcBorders>
              <w:top w:val="single" w:sz="8" w:space="0" w:color="4BACC6"/>
              <w:left w:val="nil"/>
              <w:bottom w:val="single" w:sz="8" w:space="0" w:color="4BACC6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Signal</w:t>
            </w:r>
          </w:p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x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b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n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,  n≥0</m:t>
                </m:r>
              </m:oMath>
            </m:oMathPara>
          </w:p>
        </w:tc>
        <w:tc>
          <w:tcPr>
            <w:tcW w:w="3560" w:type="dxa"/>
            <w:tcBorders>
              <w:top w:val="single" w:sz="8" w:space="0" w:color="4BACC6"/>
              <w:left w:val="nil"/>
              <w:bottom w:val="single" w:sz="8" w:space="0" w:color="4BACC6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z-Transform</w:t>
            </w:r>
          </w:p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X(z)</m:t>
                </m:r>
              </m:oMath>
            </m:oMathPara>
          </w:p>
        </w:tc>
        <w:tc>
          <w:tcPr>
            <w:tcW w:w="1560" w:type="dxa"/>
            <w:tcBorders>
              <w:top w:val="single" w:sz="8" w:space="0" w:color="4BACC6"/>
              <w:left w:val="nil"/>
              <w:bottom w:val="single" w:sz="8" w:space="0" w:color="4BACC6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Region of Convergence</w:t>
            </w:r>
          </w:p>
        </w:tc>
      </w:tr>
      <w:tr w:rsidR="00F707CB" w:rsidRPr="0022584B" w:rsidTr="00E1648F">
        <w:trPr>
          <w:trHeight w:val="943"/>
        </w:trPr>
        <w:tc>
          <w:tcPr>
            <w:tcW w:w="780" w:type="dxa"/>
            <w:tcBorders>
              <w:top w:val="single" w:sz="8" w:space="0" w:color="4BACC6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1</w:t>
            </w:r>
          </w:p>
        </w:tc>
        <w:tc>
          <w:tcPr>
            <w:tcW w:w="4200" w:type="dxa"/>
            <w:tcBorders>
              <w:top w:val="single" w:sz="8" w:space="0" w:color="4BACC6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x(n)</m:t>
                </m:r>
              </m:oMath>
            </m:oMathPara>
          </w:p>
        </w:tc>
        <w:tc>
          <w:tcPr>
            <w:tcW w:w="3560" w:type="dxa"/>
            <w:tcBorders>
              <w:top w:val="single" w:sz="8" w:space="0" w:color="4BACC6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nary>
                  <m:naryPr>
                    <m:chr m:val="∑"/>
                    <m:limLoc m:val="undOvr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naryPr>
                  <m:sub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n=0</m:t>
                    </m:r>
                  </m:sub>
                  <m: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∞</m:t>
                    </m:r>
                  </m:sup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x</m:t>
                    </m:r>
                    <m:d>
                      <m:d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d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n</m:t>
                        </m:r>
                      </m:e>
                    </m:d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 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z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-n</m:t>
                        </m:r>
                      </m:sup>
                    </m:sSup>
                  </m:e>
                </m:nary>
              </m:oMath>
            </m:oMathPara>
          </w:p>
        </w:tc>
        <w:tc>
          <w:tcPr>
            <w:tcW w:w="1560" w:type="dxa"/>
            <w:tcBorders>
              <w:top w:val="single" w:sz="8" w:space="0" w:color="4BACC6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bCs/>
                <w:iCs/>
                <w:color w:val="002060"/>
                <w:kern w:val="24"/>
                <w:szCs w:val="24"/>
              </w:rPr>
              <w:t> </w:t>
            </w:r>
          </w:p>
        </w:tc>
      </w:tr>
      <w:tr w:rsidR="00F707CB" w:rsidRPr="0022584B" w:rsidTr="00E1648F">
        <w:trPr>
          <w:trHeight w:val="671"/>
        </w:trPr>
        <w:tc>
          <w:tcPr>
            <w:tcW w:w="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2</w:t>
            </w:r>
          </w:p>
        </w:tc>
        <w:tc>
          <w:tcPr>
            <w:tcW w:w="4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δ(n)</m:t>
                </m:r>
              </m:oMath>
            </m:oMathPara>
          </w:p>
        </w:tc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bCs/>
                <w:iCs/>
                <w:color w:val="002060"/>
                <w:kern w:val="24"/>
                <w:szCs w:val="24"/>
              </w:rPr>
              <w:t>1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bCs/>
                <w:iCs/>
                <w:color w:val="002060"/>
                <w:kern w:val="24"/>
                <w:szCs w:val="24"/>
              </w:rPr>
              <w:t>Entire z-plane</w:t>
            </w:r>
          </w:p>
        </w:tc>
      </w:tr>
      <w:tr w:rsidR="00F707CB" w:rsidRPr="0022584B" w:rsidTr="00E1648F">
        <w:trPr>
          <w:trHeight w:val="595"/>
        </w:trPr>
        <w:tc>
          <w:tcPr>
            <w:tcW w:w="78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3</w:t>
            </w:r>
          </w:p>
        </w:tc>
        <w:tc>
          <w:tcPr>
            <w:tcW w:w="420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a u(n)</m:t>
                </m:r>
              </m:oMath>
            </m:oMathPara>
          </w:p>
        </w:tc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f>
                  <m:f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az</m:t>
                    </m:r>
                  </m:num>
                  <m:den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z-1</m:t>
                    </m:r>
                  </m:den>
                </m:f>
              </m:oMath>
            </m:oMathPara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&gt;1</m:t>
                </m:r>
              </m:oMath>
            </m:oMathPara>
          </w:p>
        </w:tc>
      </w:tr>
      <w:tr w:rsidR="00F707CB" w:rsidRPr="0022584B" w:rsidTr="00E1648F">
        <w:trPr>
          <w:trHeight w:val="644"/>
        </w:trPr>
        <w:tc>
          <w:tcPr>
            <w:tcW w:w="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4</w:t>
            </w:r>
          </w:p>
        </w:tc>
        <w:tc>
          <w:tcPr>
            <w:tcW w:w="4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n u(n)</m:t>
                </m:r>
              </m:oMath>
            </m:oMathPara>
          </w:p>
        </w:tc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f>
                  <m:f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b/>
                                <w:bCs/>
                                <w:i/>
                                <w:iCs/>
                                <w:color w:val="002060"/>
                                <w:kern w:val="24"/>
                                <w:szCs w:val="24"/>
                              </w:rPr>
                            </m:ctrlPr>
                          </m:d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z-1</m:t>
                            </m:r>
                          </m:e>
                        </m:d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2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&gt;1</m:t>
                </m:r>
              </m:oMath>
            </m:oMathPara>
          </w:p>
        </w:tc>
      </w:tr>
      <w:tr w:rsidR="00F707CB" w:rsidRPr="0022584B" w:rsidTr="00E1648F">
        <w:trPr>
          <w:trHeight w:val="708"/>
        </w:trPr>
        <w:tc>
          <w:tcPr>
            <w:tcW w:w="78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5</w:t>
            </w:r>
          </w:p>
        </w:tc>
        <w:tc>
          <w:tcPr>
            <w:tcW w:w="420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sSup>
                  <m:sSup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n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2</m:t>
                    </m:r>
                  </m:sup>
                </m:sSup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 u(n)</m:t>
                </m:r>
              </m:oMath>
            </m:oMathPara>
          </w:p>
        </w:tc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f>
                  <m:f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z(z+1)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b/>
                                <w:bCs/>
                                <w:i/>
                                <w:iCs/>
                                <w:color w:val="002060"/>
                                <w:kern w:val="24"/>
                                <w:szCs w:val="24"/>
                              </w:rPr>
                            </m:ctrlPr>
                          </m:d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z-1</m:t>
                            </m:r>
                          </m:e>
                        </m:d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3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&gt;1</m:t>
                </m:r>
              </m:oMath>
            </m:oMathPara>
          </w:p>
        </w:tc>
      </w:tr>
      <w:tr w:rsidR="00F707CB" w:rsidRPr="0022584B" w:rsidTr="00E1648F">
        <w:trPr>
          <w:trHeight w:val="595"/>
        </w:trPr>
        <w:tc>
          <w:tcPr>
            <w:tcW w:w="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6</w:t>
            </w:r>
          </w:p>
        </w:tc>
        <w:tc>
          <w:tcPr>
            <w:tcW w:w="4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sSup>
                  <m:sSup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a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n</m:t>
                    </m:r>
                  </m:sup>
                </m:sSup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 u(n)</m:t>
                </m:r>
              </m:oMath>
            </m:oMathPara>
          </w:p>
        </w:tc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f>
                  <m:f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</m:t>
                    </m:r>
                  </m:num>
                  <m:den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z-a</m:t>
                    </m:r>
                  </m:den>
                </m:f>
              </m:oMath>
            </m:oMathPara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&gt;</m:t>
                </m:r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a</m:t>
                    </m:r>
                  </m:e>
                </m:d>
              </m:oMath>
            </m:oMathPara>
          </w:p>
        </w:tc>
      </w:tr>
      <w:tr w:rsidR="00F707CB" w:rsidRPr="0022584B" w:rsidTr="00E1648F">
        <w:trPr>
          <w:trHeight w:val="684"/>
        </w:trPr>
        <w:tc>
          <w:tcPr>
            <w:tcW w:w="78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7</w:t>
            </w:r>
          </w:p>
        </w:tc>
        <w:tc>
          <w:tcPr>
            <w:tcW w:w="420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sSup>
                  <m:sSup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e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-na</m:t>
                    </m:r>
                  </m:sup>
                </m:sSup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 u(n)</m:t>
                </m:r>
              </m:oMath>
            </m:oMathPara>
          </w:p>
        </w:tc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f>
                  <m:f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</m:t>
                    </m:r>
                  </m:num>
                  <m:den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z-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e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-a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&gt;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e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-a</m:t>
                    </m:r>
                  </m:sup>
                </m:sSup>
              </m:oMath>
            </m:oMathPara>
          </w:p>
        </w:tc>
      </w:tr>
      <w:tr w:rsidR="00F707CB" w:rsidRPr="0022584B" w:rsidTr="00E1648F">
        <w:trPr>
          <w:trHeight w:val="646"/>
        </w:trPr>
        <w:tc>
          <w:tcPr>
            <w:tcW w:w="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8</w:t>
            </w:r>
          </w:p>
        </w:tc>
        <w:tc>
          <w:tcPr>
            <w:tcW w:w="4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sSup>
                  <m:sSup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n a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n</m:t>
                    </m:r>
                  </m:sup>
                </m:sSup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 u(n)</m:t>
                </m:r>
              </m:oMath>
            </m:oMathPara>
          </w:p>
        </w:tc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f>
                  <m:f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az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b/>
                                <w:bCs/>
                                <w:i/>
                                <w:iCs/>
                                <w:color w:val="002060"/>
                                <w:kern w:val="24"/>
                                <w:szCs w:val="24"/>
                              </w:rPr>
                            </m:ctrlPr>
                          </m:d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z-a</m:t>
                            </m:r>
                          </m:e>
                        </m:d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2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&gt;</m:t>
                </m:r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a</m:t>
                    </m:r>
                  </m:e>
                </m:d>
              </m:oMath>
            </m:oMathPara>
          </w:p>
        </w:tc>
      </w:tr>
      <w:tr w:rsidR="00F707CB" w:rsidRPr="0022584B" w:rsidTr="00E1648F">
        <w:trPr>
          <w:trHeight w:val="720"/>
        </w:trPr>
        <w:tc>
          <w:tcPr>
            <w:tcW w:w="78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9</w:t>
            </w:r>
          </w:p>
        </w:tc>
        <w:tc>
          <w:tcPr>
            <w:tcW w:w="420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sin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an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 u(n)</m:t>
                </m:r>
              </m:oMath>
            </m:oMathPara>
          </w:p>
        </w:tc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f>
                  <m:f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 sin</m:t>
                    </m:r>
                    <m:d>
                      <m:d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d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a</m:t>
                        </m:r>
                      </m:e>
                    </m:d>
                  </m:num>
                  <m:den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z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2</m:t>
                        </m:r>
                      </m:sup>
                    </m:s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-2</m:t>
                    </m:r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 cos</m:t>
                    </m:r>
                    <m:d>
                      <m:d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d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a</m:t>
                        </m:r>
                      </m:e>
                    </m:d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+1</m:t>
                    </m:r>
                  </m:den>
                </m:f>
              </m:oMath>
            </m:oMathPara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&gt;</m:t>
                </m:r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1</m:t>
                    </m:r>
                  </m:e>
                </m:d>
              </m:oMath>
            </m:oMathPara>
          </w:p>
        </w:tc>
      </w:tr>
      <w:tr w:rsidR="00F707CB" w:rsidRPr="0022584B" w:rsidTr="00E1648F">
        <w:trPr>
          <w:trHeight w:val="763"/>
        </w:trPr>
        <w:tc>
          <w:tcPr>
            <w:tcW w:w="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10</w:t>
            </w:r>
          </w:p>
        </w:tc>
        <w:tc>
          <w:tcPr>
            <w:tcW w:w="4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cos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an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 u(n)</m:t>
                </m:r>
              </m:oMath>
            </m:oMathPara>
          </w:p>
        </w:tc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f>
                  <m:f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 </m:t>
                    </m:r>
                    <m:d>
                      <m:d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d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z-cos</m:t>
                        </m:r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b/>
                                <w:bCs/>
                                <w:i/>
                                <w:iCs/>
                                <w:color w:val="002060"/>
                                <w:kern w:val="24"/>
                                <w:szCs w:val="24"/>
                              </w:rPr>
                            </m:ctrlPr>
                          </m:d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a</m:t>
                            </m:r>
                          </m:e>
                        </m:d>
                      </m:e>
                    </m:d>
                  </m:num>
                  <m:den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z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2</m:t>
                        </m:r>
                      </m:sup>
                    </m:s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-2</m:t>
                    </m:r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 cos</m:t>
                    </m:r>
                    <m:d>
                      <m:d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d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a</m:t>
                        </m:r>
                      </m:e>
                    </m:d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+1</m:t>
                    </m:r>
                  </m:den>
                </m:f>
              </m:oMath>
            </m:oMathPara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&gt;</m:t>
                </m:r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1</m:t>
                    </m:r>
                  </m:e>
                </m:d>
              </m:oMath>
            </m:oMathPara>
          </w:p>
        </w:tc>
      </w:tr>
      <w:tr w:rsidR="00F707CB" w:rsidRPr="0022584B" w:rsidTr="00E1648F">
        <w:trPr>
          <w:trHeight w:val="721"/>
        </w:trPr>
        <w:tc>
          <w:tcPr>
            <w:tcW w:w="78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11</w:t>
            </w:r>
          </w:p>
        </w:tc>
        <w:tc>
          <w:tcPr>
            <w:tcW w:w="420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sSup>
                  <m:sSup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a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n</m:t>
                    </m:r>
                  </m:sup>
                </m:sSup>
                <m:r>
                  <m:rPr>
                    <m:sty m:val="b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 </m:t>
                </m:r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sin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bn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 u(n)</m:t>
                </m:r>
              </m:oMath>
            </m:oMathPara>
          </w:p>
        </w:tc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f>
                  <m:f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fPr>
                  <m:num>
                    <m:d>
                      <m:dPr>
                        <m:begChr m:val="["/>
                        <m:endChr m:val="]"/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d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a sin</m:t>
                        </m:r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b/>
                                <w:bCs/>
                                <w:i/>
                                <w:iCs/>
                                <w:color w:val="002060"/>
                                <w:kern w:val="24"/>
                                <w:szCs w:val="24"/>
                              </w:rPr>
                            </m:ctrlPr>
                          </m:d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b</m:t>
                            </m:r>
                          </m:e>
                        </m:d>
                      </m:e>
                    </m:d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 z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z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2</m:t>
                        </m:r>
                      </m:sup>
                    </m:s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-</m:t>
                    </m:r>
                    <m:d>
                      <m:dPr>
                        <m:begChr m:val="["/>
                        <m:endChr m:val="]"/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d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2</m:t>
                        </m:r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a cos</m:t>
                        </m:r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b/>
                                <w:bCs/>
                                <w:i/>
                                <w:iCs/>
                                <w:color w:val="002060"/>
                                <w:kern w:val="24"/>
                                <w:szCs w:val="24"/>
                              </w:rPr>
                            </m:ctrlPr>
                          </m:d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b</m:t>
                            </m:r>
                          </m:e>
                        </m:d>
                      </m:e>
                    </m:d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 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a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2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&gt;</m:t>
                </m:r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a</m:t>
                    </m:r>
                  </m:e>
                </m:d>
              </m:oMath>
            </m:oMathPara>
          </w:p>
        </w:tc>
      </w:tr>
      <w:tr w:rsidR="00F707CB" w:rsidRPr="0022584B" w:rsidTr="00E1648F">
        <w:trPr>
          <w:trHeight w:val="721"/>
        </w:trPr>
        <w:tc>
          <w:tcPr>
            <w:tcW w:w="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12</w:t>
            </w:r>
          </w:p>
        </w:tc>
        <w:tc>
          <w:tcPr>
            <w:tcW w:w="4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sSup>
                  <m:sSup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a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n</m:t>
                    </m:r>
                  </m:sup>
                </m:sSup>
                <m:r>
                  <m:rPr>
                    <m:sty m:val="b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 </m:t>
                </m:r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cos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bn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 u(n)</m:t>
                </m:r>
              </m:oMath>
            </m:oMathPara>
          </w:p>
        </w:tc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f>
                  <m:f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 </m:t>
                    </m:r>
                    <m:d>
                      <m:dPr>
                        <m:begChr m:val="["/>
                        <m:endChr m:val="]"/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d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z-a cos</m:t>
                        </m:r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b/>
                                <w:bCs/>
                                <w:i/>
                                <w:iCs/>
                                <w:color w:val="002060"/>
                                <w:kern w:val="24"/>
                                <w:szCs w:val="24"/>
                              </w:rPr>
                            </m:ctrlPr>
                          </m:d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b</m:t>
                            </m:r>
                          </m:e>
                        </m:d>
                      </m:e>
                    </m:d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 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z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2</m:t>
                        </m:r>
                      </m:sup>
                    </m:s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-</m:t>
                    </m:r>
                    <m:d>
                      <m:dPr>
                        <m:begChr m:val="["/>
                        <m:endChr m:val="]"/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d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2</m:t>
                        </m:r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a cos</m:t>
                        </m:r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b/>
                                <w:bCs/>
                                <w:i/>
                                <w:iCs/>
                                <w:color w:val="002060"/>
                                <w:kern w:val="24"/>
                                <w:szCs w:val="24"/>
                              </w:rPr>
                            </m:ctrlPr>
                          </m:d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b</m:t>
                            </m:r>
                          </m:e>
                        </m:d>
                      </m:e>
                    </m:d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 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a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2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&gt;</m:t>
                </m:r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a</m:t>
                    </m:r>
                  </m:e>
                </m:d>
              </m:oMath>
            </m:oMathPara>
          </w:p>
        </w:tc>
      </w:tr>
      <w:tr w:rsidR="00F707CB" w:rsidRPr="0022584B" w:rsidTr="00E1648F">
        <w:trPr>
          <w:trHeight w:val="721"/>
        </w:trPr>
        <w:tc>
          <w:tcPr>
            <w:tcW w:w="78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13</w:t>
            </w:r>
          </w:p>
        </w:tc>
        <w:tc>
          <w:tcPr>
            <w:tcW w:w="420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sSup>
                  <m:sSup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e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-an</m:t>
                    </m:r>
                  </m:sup>
                </m:sSup>
                <m:r>
                  <m:rPr>
                    <m:sty m:val="b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 </m:t>
                </m:r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sin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bn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 u(n)</m:t>
                </m:r>
              </m:oMath>
            </m:oMathPara>
          </w:p>
        </w:tc>
        <w:tc>
          <w:tcPr>
            <w:tcW w:w="356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f>
                  <m:f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fPr>
                  <m:num>
                    <m:d>
                      <m:dPr>
                        <m:begChr m:val="["/>
                        <m:endChr m:val="]"/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dPr>
                      <m:e>
                        <m:sSup>
                          <m:sSupPr>
                            <m:ctrlPr>
                              <w:rPr>
                                <w:rFonts w:ascii="Cambria Math" w:eastAsiaTheme="minorEastAsia" w:hAnsi="Cambria Math"/>
                                <w:b/>
                                <w:bCs/>
                                <w:i/>
                                <w:iCs/>
                                <w:color w:val="002060"/>
                                <w:kern w:val="24"/>
                                <w:szCs w:val="24"/>
                              </w:rPr>
                            </m:ctrlPr>
                          </m:sSup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e</m:t>
                            </m:r>
                          </m:e>
                          <m:sup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-a</m:t>
                            </m:r>
                          </m:sup>
                        </m:s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 sin</m:t>
                        </m:r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b/>
                                <w:bCs/>
                                <w:i/>
                                <w:iCs/>
                                <w:color w:val="002060"/>
                                <w:kern w:val="24"/>
                                <w:szCs w:val="24"/>
                              </w:rPr>
                            </m:ctrlPr>
                          </m:d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b</m:t>
                            </m:r>
                          </m:e>
                        </m:d>
                      </m:e>
                    </m:d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 z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z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2</m:t>
                        </m:r>
                      </m:sup>
                    </m:s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-</m:t>
                    </m:r>
                    <m:d>
                      <m:dPr>
                        <m:begChr m:val="["/>
                        <m:endChr m:val="]"/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d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2</m:t>
                        </m:r>
                        <m:sSup>
                          <m:sSupPr>
                            <m:ctrlPr>
                              <w:rPr>
                                <w:rFonts w:ascii="Cambria Math" w:eastAsiaTheme="minorEastAsia" w:hAnsi="Cambria Math"/>
                                <w:b/>
                                <w:bCs/>
                                <w:i/>
                                <w:iCs/>
                                <w:color w:val="002060"/>
                                <w:kern w:val="24"/>
                                <w:szCs w:val="24"/>
                              </w:rPr>
                            </m:ctrlPr>
                          </m:sSup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e</m:t>
                            </m:r>
                          </m:e>
                          <m:sup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-a</m:t>
                            </m:r>
                          </m:sup>
                        </m:s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 cos</m:t>
                        </m:r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b/>
                                <w:bCs/>
                                <w:i/>
                                <w:iCs/>
                                <w:color w:val="002060"/>
                                <w:kern w:val="24"/>
                                <w:szCs w:val="24"/>
                              </w:rPr>
                            </m:ctrlPr>
                          </m:d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b</m:t>
                            </m:r>
                          </m:e>
                        </m:d>
                      </m:e>
                    </m:d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 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e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-2</m:t>
                        </m:r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a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D2EAF1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&gt;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e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-a</m:t>
                    </m:r>
                  </m:sup>
                </m:sSup>
              </m:oMath>
            </m:oMathPara>
          </w:p>
        </w:tc>
      </w:tr>
      <w:tr w:rsidR="00F707CB" w:rsidRPr="0022584B" w:rsidTr="00E1648F">
        <w:trPr>
          <w:trHeight w:val="721"/>
        </w:trPr>
        <w:tc>
          <w:tcPr>
            <w:tcW w:w="780" w:type="dxa"/>
            <w:tcBorders>
              <w:top w:val="nil"/>
              <w:left w:val="nil"/>
              <w:bottom w:val="single" w:sz="8" w:space="0" w:color="4BACC6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707CB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w:r w:rsidRPr="0022584B"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  <w:t>14</w:t>
            </w:r>
          </w:p>
        </w:tc>
        <w:tc>
          <w:tcPr>
            <w:tcW w:w="4200" w:type="dxa"/>
            <w:tcBorders>
              <w:top w:val="nil"/>
              <w:left w:val="nil"/>
              <w:bottom w:val="single" w:sz="8" w:space="0" w:color="4BACC6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sSup>
                  <m:sSup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e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-an</m:t>
                    </m:r>
                  </m:sup>
                </m:sSup>
                <m:r>
                  <m:rPr>
                    <m:sty m:val="b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 </m:t>
                </m:r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cos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bn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 u(n)</m:t>
                </m:r>
              </m:oMath>
            </m:oMathPara>
          </w:p>
        </w:tc>
        <w:tc>
          <w:tcPr>
            <w:tcW w:w="3560" w:type="dxa"/>
            <w:tcBorders>
              <w:top w:val="nil"/>
              <w:left w:val="nil"/>
              <w:bottom w:val="single" w:sz="8" w:space="0" w:color="4BACC6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f>
                  <m:f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 </m:t>
                    </m:r>
                    <m:d>
                      <m:dPr>
                        <m:begChr m:val="["/>
                        <m:endChr m:val="]"/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dPr>
                      <m:e>
                        <m:sSup>
                          <m:sSupPr>
                            <m:ctrlPr>
                              <w:rPr>
                                <w:rFonts w:ascii="Cambria Math" w:eastAsiaTheme="minorEastAsia" w:hAnsi="Cambria Math"/>
                                <w:b/>
                                <w:bCs/>
                                <w:i/>
                                <w:iCs/>
                                <w:color w:val="002060"/>
                                <w:kern w:val="24"/>
                                <w:szCs w:val="24"/>
                              </w:rPr>
                            </m:ctrlPr>
                          </m:sSup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z-e</m:t>
                            </m:r>
                          </m:e>
                          <m:sup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-a</m:t>
                            </m:r>
                          </m:sup>
                        </m:s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 cos</m:t>
                        </m:r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b/>
                                <w:bCs/>
                                <w:i/>
                                <w:iCs/>
                                <w:color w:val="002060"/>
                                <w:kern w:val="24"/>
                                <w:szCs w:val="24"/>
                              </w:rPr>
                            </m:ctrlPr>
                          </m:d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b</m:t>
                            </m:r>
                          </m:e>
                        </m:d>
                      </m:e>
                    </m:d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 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z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2</m:t>
                        </m:r>
                      </m:sup>
                    </m:s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-</m:t>
                    </m:r>
                    <m:d>
                      <m:dPr>
                        <m:begChr m:val="["/>
                        <m:endChr m:val="]"/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d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2</m:t>
                        </m:r>
                        <m:sSup>
                          <m:sSupPr>
                            <m:ctrlPr>
                              <w:rPr>
                                <w:rFonts w:ascii="Cambria Math" w:eastAsiaTheme="minorEastAsia" w:hAnsi="Cambria Math"/>
                                <w:b/>
                                <w:bCs/>
                                <w:i/>
                                <w:iCs/>
                                <w:color w:val="002060"/>
                                <w:kern w:val="24"/>
                                <w:szCs w:val="24"/>
                              </w:rPr>
                            </m:ctrlPr>
                          </m:sSup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e</m:t>
                            </m:r>
                          </m:e>
                          <m:sup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-a</m:t>
                            </m:r>
                          </m:sup>
                        </m:s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 cos</m:t>
                        </m:r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b/>
                                <w:bCs/>
                                <w:i/>
                                <w:iCs/>
                                <w:color w:val="002060"/>
                                <w:kern w:val="24"/>
                                <w:szCs w:val="24"/>
                              </w:rPr>
                            </m:ctrlPr>
                          </m:d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/>
                                <w:color w:val="002060"/>
                                <w:kern w:val="24"/>
                                <w:szCs w:val="24"/>
                              </w:rPr>
                              <m:t>b</m:t>
                            </m:r>
                          </m:e>
                        </m:d>
                      </m:e>
                    </m:d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 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iCs/>
                            <w:color w:val="002060"/>
                            <w:kern w:val="24"/>
                            <w:szCs w:val="24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e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-2</m:t>
                        </m:r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color w:val="002060"/>
                            <w:kern w:val="24"/>
                            <w:szCs w:val="24"/>
                          </w:rPr>
                          <m:t>a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1560" w:type="dxa"/>
            <w:tcBorders>
              <w:top w:val="nil"/>
              <w:left w:val="nil"/>
              <w:bottom w:val="single" w:sz="8" w:space="0" w:color="4BACC6"/>
              <w:right w:val="nil"/>
            </w:tcBorders>
            <w:shd w:val="clear" w:color="auto" w:fill="auto"/>
            <w:tcMar>
              <w:top w:w="15" w:type="dxa"/>
              <w:left w:w="78" w:type="dxa"/>
              <w:bottom w:w="0" w:type="dxa"/>
              <w:right w:w="78" w:type="dxa"/>
            </w:tcMar>
            <w:vAlign w:val="center"/>
            <w:hideMark/>
          </w:tcPr>
          <w:p w:rsidR="00F707CB" w:rsidRPr="0022584B" w:rsidRDefault="00F23D72" w:rsidP="00E1648F">
            <w:pPr>
              <w:rPr>
                <w:rFonts w:eastAsiaTheme="minorEastAsia"/>
                <w:b/>
                <w:iCs/>
                <w:color w:val="002060"/>
                <w:kern w:val="24"/>
                <w:szCs w:val="24"/>
              </w:rPr>
            </w:pPr>
            <m:oMathPara>
              <m:oMathParaPr>
                <m:jc m:val="centerGroup"/>
              </m:oMathParaPr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z</m:t>
                    </m:r>
                  </m:e>
                </m:d>
                <m:r>
                  <m:rPr>
                    <m:sty m:val="bi"/>
                  </m:rPr>
                  <w:rPr>
                    <w:rFonts w:ascii="Cambria Math" w:eastAsiaTheme="minorEastAsia" w:hAnsi="Cambria Math"/>
                    <w:color w:val="002060"/>
                    <w:kern w:val="24"/>
                    <w:szCs w:val="24"/>
                  </w:rPr>
                  <m:t>&gt;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color w:val="002060"/>
                        <w:kern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e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color w:val="002060"/>
                        <w:kern w:val="24"/>
                        <w:szCs w:val="24"/>
                      </w:rPr>
                      <m:t>-a</m:t>
                    </m:r>
                  </m:sup>
                </m:sSup>
              </m:oMath>
            </m:oMathPara>
          </w:p>
        </w:tc>
      </w:tr>
    </w:tbl>
    <w:p w:rsidR="00ED51C7" w:rsidRDefault="00ED51C7" w:rsidP="008A2A4F">
      <w:pPr>
        <w:jc w:val="center"/>
        <w:rPr>
          <w:b/>
        </w:rPr>
      </w:pPr>
    </w:p>
    <w:p w:rsidR="00ED51C7" w:rsidRDefault="00ED51C7" w:rsidP="008A2A4F">
      <w:pPr>
        <w:jc w:val="center"/>
        <w:rPr>
          <w:b/>
        </w:rPr>
      </w:pPr>
    </w:p>
    <w:p w:rsidR="00ED51C7" w:rsidRDefault="00ED51C7" w:rsidP="008A2A4F">
      <w:pPr>
        <w:jc w:val="center"/>
        <w:rPr>
          <w:b/>
        </w:rPr>
      </w:pPr>
    </w:p>
    <w:p w:rsidR="00ED51C7" w:rsidRDefault="00ED51C7" w:rsidP="008A2A4F">
      <w:pPr>
        <w:jc w:val="center"/>
        <w:rPr>
          <w:b/>
        </w:rPr>
      </w:pPr>
    </w:p>
    <w:p w:rsidR="00ED51C7" w:rsidRDefault="00ED51C7" w:rsidP="008A2A4F">
      <w:pPr>
        <w:jc w:val="center"/>
        <w:rPr>
          <w:b/>
        </w:rPr>
      </w:pPr>
    </w:p>
    <w:p w:rsidR="007A12A1" w:rsidRDefault="007A12A1" w:rsidP="008A2A4F">
      <w:pPr>
        <w:jc w:val="center"/>
        <w:rPr>
          <w:b/>
        </w:rPr>
      </w:pPr>
    </w:p>
    <w:p w:rsidR="007A12A1" w:rsidRDefault="007A12A1" w:rsidP="008A2A4F">
      <w:pPr>
        <w:jc w:val="center"/>
        <w:rPr>
          <w:b/>
        </w:rPr>
      </w:pPr>
    </w:p>
    <w:p w:rsidR="00161967" w:rsidRDefault="00161967" w:rsidP="00F707CB">
      <w:pPr>
        <w:rPr>
          <w:b/>
        </w:rPr>
      </w:pPr>
    </w:p>
    <w:p w:rsidR="00F707CB" w:rsidRDefault="00F707CB" w:rsidP="00F707CB">
      <w:pPr>
        <w:rPr>
          <w:b/>
        </w:rPr>
      </w:pPr>
    </w:p>
    <w:p w:rsidR="00203B73" w:rsidRDefault="00203B73" w:rsidP="00203B73">
      <w:pPr>
        <w:rPr>
          <w:b/>
        </w:rPr>
      </w:pPr>
      <w:r w:rsidRPr="00203B73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BE210A0" wp14:editId="2AA4CBD4">
                <wp:simplePos x="0" y="0"/>
                <wp:positionH relativeFrom="column">
                  <wp:posOffset>30480</wp:posOffset>
                </wp:positionH>
                <wp:positionV relativeFrom="paragraph">
                  <wp:posOffset>13970</wp:posOffset>
                </wp:positionV>
                <wp:extent cx="7776845" cy="400050"/>
                <wp:effectExtent l="0" t="0" r="0" b="0"/>
                <wp:wrapNone/>
                <wp:docPr id="3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76845" cy="400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203B73" w:rsidRPr="007A12A1" w:rsidRDefault="00203B73" w:rsidP="00203B73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7A12A1">
                              <w:rPr>
                                <w:rFonts w:eastAsia="+mn-ea"/>
                                <w:bCs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Formulas for Ideal FIR filter coefficient calculations.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BE210A0" id="Rectangle 2" o:spid="_x0000_s1027" style="position:absolute;margin-left:2.4pt;margin-top:1.1pt;width:612.35pt;height:31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" filled="f" stroked="f">
                <v:textbox style="mso-fit-shape-to-text:t">
                  <w:txbxContent>
                    <w:p w:rsidR="00203B73" w:rsidRPr="007A12A1" w:rsidRDefault="00203B73" w:rsidP="00203B73">
                      <w:pPr>
                        <w:pStyle w:val="NormalWeb"/>
                        <w:spacing w:before="0" w:beforeAutospacing="0" w:after="0" w:afterAutospacing="0"/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  <w:r w:rsidRPr="007A12A1">
                        <w:rPr>
                          <w:rFonts w:eastAsia="+mn-ea"/>
                          <w:bCs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Formulas for Ideal FIR filter coefficient calculations.</w:t>
                      </w:r>
                    </w:p>
                  </w:txbxContent>
                </v:textbox>
              </v:rect>
            </w:pict>
          </mc:Fallback>
        </mc:AlternateContent>
      </w:r>
    </w:p>
    <w:p w:rsidR="00203B73" w:rsidRDefault="00203B73" w:rsidP="008A2A4F">
      <w:pPr>
        <w:jc w:val="center"/>
        <w:rPr>
          <w:b/>
        </w:rPr>
      </w:pPr>
    </w:p>
    <w:tbl>
      <w:tblPr>
        <w:tblW w:w="9710" w:type="dxa"/>
        <w:tblInd w:w="-351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299"/>
        <w:gridCol w:w="7411"/>
      </w:tblGrid>
      <w:tr w:rsidR="00F707CB" w:rsidRPr="004F09E3" w:rsidTr="00E1648F">
        <w:trPr>
          <w:trHeight w:val="654"/>
        </w:trPr>
        <w:tc>
          <w:tcPr>
            <w:tcW w:w="2299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F81BD"/>
            <w:tcMar>
              <w:top w:w="15" w:type="dxa"/>
              <w:left w:w="94" w:type="dxa"/>
              <w:bottom w:w="0" w:type="dxa"/>
              <w:right w:w="94" w:type="dxa"/>
            </w:tcMar>
            <w:hideMark/>
          </w:tcPr>
          <w:p w:rsidR="00F707CB" w:rsidRPr="004F09E3" w:rsidRDefault="00F707CB" w:rsidP="00E1648F">
            <w:pPr>
              <w:rPr>
                <w:rFonts w:eastAsiaTheme="minorEastAsia"/>
                <w:b/>
                <w:sz w:val="32"/>
                <w:szCs w:val="32"/>
              </w:rPr>
            </w:pPr>
            <w:r w:rsidRPr="004F09E3"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>Filter Type</w:t>
            </w:r>
          </w:p>
        </w:tc>
        <w:tc>
          <w:tcPr>
            <w:tcW w:w="741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F81BD"/>
            <w:tcMar>
              <w:top w:w="15" w:type="dxa"/>
              <w:left w:w="94" w:type="dxa"/>
              <w:bottom w:w="0" w:type="dxa"/>
              <w:right w:w="94" w:type="dxa"/>
            </w:tcMar>
            <w:hideMark/>
          </w:tcPr>
          <w:p w:rsidR="00F707CB" w:rsidRPr="004F09E3" w:rsidRDefault="00F707CB" w:rsidP="00E1648F">
            <w:pPr>
              <w:rPr>
                <w:rFonts w:eastAsiaTheme="minorEastAsia"/>
                <w:b/>
                <w:sz w:val="32"/>
                <w:szCs w:val="32"/>
              </w:rPr>
            </w:pPr>
            <w:r w:rsidRPr="004F09E3"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>Ideal Impulse Response</w:t>
            </w:r>
          </w:p>
          <w:p w:rsidR="00F707CB" w:rsidRPr="004F09E3" w:rsidRDefault="00F707CB" w:rsidP="00E1648F">
            <w:pPr>
              <w:rPr>
                <w:rFonts w:eastAsiaTheme="minorEastAsia"/>
                <w:b/>
                <w:sz w:val="32"/>
                <w:szCs w:val="32"/>
              </w:rPr>
            </w:pPr>
            <m:oMath>
              <m:r>
                <m:rPr>
                  <m:sty m:val="bi"/>
                </m:rPr>
                <w:rPr>
                  <w:rFonts w:ascii="Cambria Math" w:eastAsiaTheme="minorEastAsia" w:hAnsi="Cambria Math"/>
                  <w:sz w:val="32"/>
                  <w:szCs w:val="32"/>
                  <w:lang w:val="en-US"/>
                </w:rPr>
                <m:t>h</m:t>
              </m:r>
              <m:d>
                <m:d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  <w:iCs/>
                      <w:sz w:val="32"/>
                      <w:szCs w:val="32"/>
                    </w:rPr>
                  </m:ctrlPr>
                </m:dPr>
                <m:e>
                  <m:r>
                    <m:rPr>
                      <m:sty m:val="b"/>
                    </m:rPr>
                    <w:rPr>
                      <w:rFonts w:ascii="Cambria Math" w:eastAsiaTheme="minorEastAsia" w:hAnsi="Cambria Math"/>
                      <w:sz w:val="32"/>
                      <w:szCs w:val="32"/>
                    </w:rPr>
                    <m:t>k</m:t>
                  </m:r>
                </m:e>
              </m:d>
            </m:oMath>
            <w:r w:rsidRPr="004F09E3"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 xml:space="preserve"> (non-causal FIR coefficients)</w:t>
            </w:r>
          </w:p>
        </w:tc>
      </w:tr>
      <w:tr w:rsidR="00F707CB" w:rsidRPr="004F09E3" w:rsidTr="00E1648F">
        <w:trPr>
          <w:trHeight w:val="1514"/>
        </w:trPr>
        <w:tc>
          <w:tcPr>
            <w:tcW w:w="2299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F81BD"/>
            <w:tcMar>
              <w:top w:w="15" w:type="dxa"/>
              <w:left w:w="94" w:type="dxa"/>
              <w:bottom w:w="0" w:type="dxa"/>
              <w:right w:w="94" w:type="dxa"/>
            </w:tcMar>
            <w:hideMark/>
          </w:tcPr>
          <w:p w:rsidR="00F707CB" w:rsidRPr="004F09E3" w:rsidRDefault="00F707CB" w:rsidP="00E1648F">
            <w:pPr>
              <w:rPr>
                <w:rFonts w:eastAsiaTheme="minorEastAsia"/>
                <w:b/>
                <w:sz w:val="32"/>
                <w:szCs w:val="32"/>
              </w:rPr>
            </w:pPr>
            <w:r w:rsidRPr="004F09E3"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>Lowpass</w:t>
            </w:r>
          </w:p>
        </w:tc>
        <w:tc>
          <w:tcPr>
            <w:tcW w:w="741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8E8"/>
            <w:tcMar>
              <w:top w:w="15" w:type="dxa"/>
              <w:left w:w="94" w:type="dxa"/>
              <w:bottom w:w="0" w:type="dxa"/>
              <w:right w:w="94" w:type="dxa"/>
            </w:tcMar>
            <w:hideMark/>
          </w:tcPr>
          <w:p w:rsidR="00F707CB" w:rsidRPr="004F09E3" w:rsidRDefault="00F707CB" w:rsidP="00E1648F">
            <w:pPr>
              <w:rPr>
                <w:rFonts w:eastAsiaTheme="minorEastAsia"/>
                <w:b/>
                <w:sz w:val="32"/>
                <w:szCs w:val="32"/>
              </w:rPr>
            </w:pPr>
            <m:oMathPara>
              <m:oMathParaPr>
                <m:jc m:val="centerGroup"/>
              </m:oMathParaPr>
              <m:oMath>
                <m:r>
                  <m:rPr>
                    <m:sty m:val="bi"/>
                  </m:rPr>
                  <w:rPr>
                    <w:rFonts w:ascii="Cambria Math" w:eastAsiaTheme="minorEastAsia" w:hAnsi="Cambria Math"/>
                    <w:sz w:val="32"/>
                    <w:szCs w:val="32"/>
                    <w:lang w:val="en-US"/>
                  </w:rPr>
                  <m:t>h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b/>
                        <w:i/>
                        <w:iCs/>
                        <w:sz w:val="32"/>
                        <w:szCs w:val="32"/>
                      </w:rPr>
                    </m:ctrlPr>
                  </m:dPr>
                  <m:e>
                    <m:r>
                      <m:rPr>
                        <m:sty m:val="b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k</m:t>
                    </m:r>
                  </m:e>
                </m:d>
                <m:r>
                  <m:rPr>
                    <m:sty m:val="b"/>
                  </m:rPr>
                  <w:rPr>
                    <w:rFonts w:ascii="Cambria Math" w:eastAsiaTheme="minorEastAsia" w:hAnsi="Cambria Math"/>
                    <w:sz w:val="32"/>
                    <w:szCs w:val="32"/>
                    <w:lang w:val="en-US"/>
                  </w:rPr>
                  <m:t>=</m:t>
                </m:r>
                <m:d>
                  <m:dPr>
                    <m:begChr m:val="{"/>
                    <m:endChr m:val=""/>
                    <m:ctrlPr>
                      <w:rPr>
                        <w:rFonts w:ascii="Cambria Math" w:eastAsiaTheme="minorEastAsia" w:hAnsi="Cambria Math"/>
                        <w:b/>
                        <w:i/>
                        <w:iCs/>
                        <w:sz w:val="32"/>
                        <w:szCs w:val="32"/>
                      </w:rPr>
                    </m:ctrlPr>
                  </m:dPr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eastAsiaTheme="minorEastAsia" w:hAnsi="Cambria Math"/>
                            <w:b/>
                            <w:i/>
                            <w:iCs/>
                            <w:sz w:val="32"/>
                            <w:szCs w:val="32"/>
                          </w:rPr>
                        </m:ctrlPr>
                      </m:mPr>
                      <m:mr>
                        <m:e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b/>
                                  <w:i/>
                                  <w:iCs/>
                                  <w:sz w:val="32"/>
                                  <w:szCs w:val="32"/>
                                </w:rPr>
                              </m:ctrlPr>
                            </m:fPr>
                            <m:num>
                              <m:sSub>
                                <m:sSubPr>
                                  <m:ctrlPr>
                                    <w:rPr>
                                      <w:rFonts w:ascii="Cambria Math" w:eastAsiaTheme="minorEastAsia" w:hAnsi="Cambria Math"/>
                                      <w:b/>
                                      <w:i/>
                                      <w:iCs/>
                                      <w:sz w:val="32"/>
                                      <w:szCs w:val="32"/>
                                    </w:rPr>
                                  </m:ctrlPr>
                                </m:sSubPr>
                                <m:e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l-GR"/>
                                    </w:rPr>
                                    <m:t>ω</m:t>
                                  </m:r>
                                </m:e>
                                <m:sub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n-US"/>
                                    </w:rPr>
                                    <m:t>c</m:t>
                                  </m:r>
                                </m:sub>
                              </m:sSub>
                            </m:num>
                            <m:den>
                              <m:r>
                                <m:rPr>
                                  <m:sty m:val="b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  <w:lang w:val="en-US"/>
                                </w:rPr>
                                <m:t>π</m:t>
                              </m:r>
                            </m:den>
                          </m:f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,</m:t>
                          </m:r>
                        </m:e>
                        <m:e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</w:rPr>
                            <m:t>k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=0</m:t>
                          </m:r>
                        </m:e>
                      </m:mr>
                      <m:mr>
                        <m:e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b/>
                                  <w:i/>
                                  <w:iCs/>
                                  <w:sz w:val="32"/>
                                  <w:szCs w:val="32"/>
                                </w:rPr>
                              </m:ctrlPr>
                            </m:fPr>
                            <m:num>
                              <m:r>
                                <m:rPr>
                                  <m:nor/>
                                </m:rPr>
                                <w:rPr>
                                  <w:rFonts w:eastAsiaTheme="minorEastAsia"/>
                                  <w:b/>
                                  <w:sz w:val="32"/>
                                  <w:szCs w:val="32"/>
                                  <w:lang w:val="en-US"/>
                                </w:rPr>
                                <m:t>sin</m:t>
                              </m:r>
                              <m:d>
                                <m:dPr>
                                  <m:ctrlPr>
                                    <w:rPr>
                                      <w:rFonts w:ascii="Cambria Math" w:eastAsiaTheme="minorEastAsia" w:hAnsi="Cambria Math"/>
                                      <w:b/>
                                      <w:i/>
                                      <w:iCs/>
                                      <w:sz w:val="32"/>
                                      <w:szCs w:val="32"/>
                                    </w:rPr>
                                  </m:ctrlPr>
                                </m:dPr>
                                <m:e>
                                  <m:sSub>
                                    <m:sSubPr>
                                      <m:ctrlPr>
                                        <w:rPr>
                                          <w:rFonts w:ascii="Cambria Math" w:eastAsiaTheme="minorEastAsia" w:hAnsi="Cambria Math"/>
                                          <w:b/>
                                          <w:i/>
                                          <w:iCs/>
                                          <w:sz w:val="32"/>
                                          <w:szCs w:val="32"/>
                                        </w:rPr>
                                      </m:ctrlPr>
                                    </m:sSubPr>
                                    <m:e>
                                      <m:r>
                                        <m:rPr>
                                          <m:sty m:val="bi"/>
                                        </m:rPr>
                                        <w:rPr>
                                          <w:rFonts w:ascii="Cambria Math" w:eastAsiaTheme="minorEastAsia" w:hAnsi="Cambria Math"/>
                                          <w:sz w:val="32"/>
                                          <w:szCs w:val="32"/>
                                          <w:lang w:val="el-GR"/>
                                        </w:rPr>
                                        <m:t>ω</m:t>
                                      </m:r>
                                    </m:e>
                                    <m:sub>
                                      <m:r>
                                        <m:rPr>
                                          <m:sty m:val="b"/>
                                        </m:rPr>
                                        <w:rPr>
                                          <w:rFonts w:ascii="Cambria Math" w:eastAsiaTheme="minorEastAsia" w:hAnsi="Cambria Math"/>
                                          <w:sz w:val="32"/>
                                          <w:szCs w:val="32"/>
                                          <w:lang w:val="en-US"/>
                                        </w:rPr>
                                        <m:t>c</m:t>
                                      </m:r>
                                    </m:sub>
                                  </m:sSub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n-US"/>
                                    </w:rPr>
                                    <m:t> </m:t>
                                  </m:r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</w:rPr>
                                    <m:t>k</m:t>
                                  </m:r>
                                </m:e>
                              </m:d>
                            </m:num>
                            <m:den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  <w:lang w:val="en-US"/>
                                </w:rPr>
                                <m:t>π</m:t>
                              </m:r>
                              <m:r>
                                <m:rPr>
                                  <m:sty m:val="b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</w:rPr>
                                <m:t>k</m:t>
                              </m:r>
                            </m:den>
                          </m:f>
                        </m:e>
                        <m:e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-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M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≤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</w:rPr>
                            <m:t>k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≤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M</m:t>
                          </m:r>
                        </m:e>
                      </m:mr>
                    </m:m>
                  </m:e>
                </m:d>
              </m:oMath>
            </m:oMathPara>
          </w:p>
        </w:tc>
      </w:tr>
      <w:tr w:rsidR="00F707CB" w:rsidRPr="004F09E3" w:rsidTr="00E1648F">
        <w:trPr>
          <w:trHeight w:val="1514"/>
        </w:trPr>
        <w:tc>
          <w:tcPr>
            <w:tcW w:w="229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F81BD"/>
            <w:tcMar>
              <w:top w:w="15" w:type="dxa"/>
              <w:left w:w="94" w:type="dxa"/>
              <w:bottom w:w="0" w:type="dxa"/>
              <w:right w:w="94" w:type="dxa"/>
            </w:tcMar>
            <w:hideMark/>
          </w:tcPr>
          <w:p w:rsidR="00F707CB" w:rsidRPr="004F09E3" w:rsidRDefault="00F707CB" w:rsidP="00E1648F">
            <w:pPr>
              <w:rPr>
                <w:rFonts w:eastAsiaTheme="minorEastAsia"/>
                <w:b/>
                <w:sz w:val="32"/>
                <w:szCs w:val="32"/>
              </w:rPr>
            </w:pPr>
            <w:r w:rsidRPr="004F09E3"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>Highpass</w:t>
            </w:r>
          </w:p>
        </w:tc>
        <w:tc>
          <w:tcPr>
            <w:tcW w:w="741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DF4"/>
            <w:tcMar>
              <w:top w:w="15" w:type="dxa"/>
              <w:left w:w="94" w:type="dxa"/>
              <w:bottom w:w="0" w:type="dxa"/>
              <w:right w:w="94" w:type="dxa"/>
            </w:tcMar>
            <w:hideMark/>
          </w:tcPr>
          <w:p w:rsidR="00F707CB" w:rsidRPr="004F09E3" w:rsidRDefault="00F707CB" w:rsidP="00E1648F">
            <w:pPr>
              <w:rPr>
                <w:rFonts w:eastAsiaTheme="minorEastAsia"/>
                <w:b/>
                <w:sz w:val="32"/>
                <w:szCs w:val="32"/>
              </w:rPr>
            </w:pPr>
            <m:oMathPara>
              <m:oMathParaPr>
                <m:jc m:val="centerGroup"/>
              </m:oMathParaPr>
              <m:oMath>
                <m:r>
                  <m:rPr>
                    <m:sty m:val="bi"/>
                  </m:rPr>
                  <w:rPr>
                    <w:rFonts w:ascii="Cambria Math" w:eastAsiaTheme="minorEastAsia" w:hAnsi="Cambria Math"/>
                    <w:sz w:val="32"/>
                    <w:szCs w:val="32"/>
                    <w:lang w:val="en-US"/>
                  </w:rPr>
                  <m:t>h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b/>
                        <w:i/>
                        <w:iCs/>
                        <w:sz w:val="32"/>
                        <w:szCs w:val="32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k</m:t>
                    </m:r>
                  </m:e>
                </m:d>
                <m:r>
                  <m:rPr>
                    <m:sty m:val="b"/>
                  </m:rPr>
                  <w:rPr>
                    <w:rFonts w:ascii="Cambria Math" w:eastAsiaTheme="minorEastAsia" w:hAnsi="Cambria Math"/>
                    <w:sz w:val="32"/>
                    <w:szCs w:val="32"/>
                    <w:lang w:val="en-US"/>
                  </w:rPr>
                  <m:t>=</m:t>
                </m:r>
                <m:d>
                  <m:dPr>
                    <m:begChr m:val="{"/>
                    <m:endChr m:val=""/>
                    <m:ctrlPr>
                      <w:rPr>
                        <w:rFonts w:ascii="Cambria Math" w:eastAsiaTheme="minorEastAsia" w:hAnsi="Cambria Math"/>
                        <w:b/>
                        <w:i/>
                        <w:iCs/>
                        <w:sz w:val="32"/>
                        <w:szCs w:val="32"/>
                      </w:rPr>
                    </m:ctrlPr>
                  </m:dPr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eastAsiaTheme="minorEastAsia" w:hAnsi="Cambria Math"/>
                            <w:b/>
                            <w:i/>
                            <w:iCs/>
                            <w:sz w:val="32"/>
                            <w:szCs w:val="32"/>
                          </w:rPr>
                        </m:ctrlPr>
                      </m:mPr>
                      <m:mr>
                        <m:e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b/>
                                  <w:i/>
                                  <w:iCs/>
                                  <w:sz w:val="32"/>
                                  <w:szCs w:val="32"/>
                                </w:rPr>
                              </m:ctrlPr>
                            </m:fPr>
                            <m:num>
                              <m:sSub>
                                <m:sSubPr>
                                  <m:ctrlPr>
                                    <w:rPr>
                                      <w:rFonts w:ascii="Cambria Math" w:eastAsiaTheme="minorEastAsia" w:hAnsi="Cambria Math"/>
                                      <w:b/>
                                      <w:i/>
                                      <w:iCs/>
                                      <w:sz w:val="32"/>
                                      <w:szCs w:val="32"/>
                                    </w:rPr>
                                  </m:ctrlPr>
                                </m:sSubPr>
                                <m:e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n-US"/>
                                    </w:rPr>
                                    <m:t>π-</m:t>
                                  </m:r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l-GR"/>
                                    </w:rPr>
                                    <m:t>ω</m:t>
                                  </m:r>
                                </m:e>
                                <m:sub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n-US"/>
                                    </w:rPr>
                                    <m:t>c</m:t>
                                  </m:r>
                                </m:sub>
                              </m:sSub>
                            </m:num>
                            <m:den>
                              <m:r>
                                <m:rPr>
                                  <m:sty m:val="b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  <w:lang w:val="en-US"/>
                                </w:rPr>
                                <m:t>π</m:t>
                              </m:r>
                            </m:den>
                          </m:f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,</m:t>
                          </m:r>
                        </m:e>
                        <m:e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</w:rPr>
                            <m:t>k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=0</m:t>
                          </m:r>
                        </m:e>
                      </m:mr>
                      <m:mr>
                        <m:e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-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b/>
                                  <w:i/>
                                  <w:iCs/>
                                  <w:sz w:val="32"/>
                                  <w:szCs w:val="32"/>
                                </w:rPr>
                              </m:ctrlPr>
                            </m:fPr>
                            <m:num>
                              <m:r>
                                <m:rPr>
                                  <m:nor/>
                                </m:rPr>
                                <w:rPr>
                                  <w:rFonts w:eastAsiaTheme="minorEastAsia"/>
                                  <w:b/>
                                  <w:sz w:val="32"/>
                                  <w:szCs w:val="32"/>
                                  <w:lang w:val="en-US"/>
                                </w:rPr>
                                <m:t>sin</m:t>
                              </m:r>
                              <m:d>
                                <m:dPr>
                                  <m:ctrlPr>
                                    <w:rPr>
                                      <w:rFonts w:ascii="Cambria Math" w:eastAsiaTheme="minorEastAsia" w:hAnsi="Cambria Math"/>
                                      <w:b/>
                                      <w:i/>
                                      <w:iCs/>
                                      <w:sz w:val="32"/>
                                      <w:szCs w:val="32"/>
                                    </w:rPr>
                                  </m:ctrlPr>
                                </m:dPr>
                                <m:e>
                                  <m:sSub>
                                    <m:sSubPr>
                                      <m:ctrlPr>
                                        <w:rPr>
                                          <w:rFonts w:ascii="Cambria Math" w:eastAsiaTheme="minorEastAsia" w:hAnsi="Cambria Math"/>
                                          <w:b/>
                                          <w:i/>
                                          <w:iCs/>
                                          <w:sz w:val="32"/>
                                          <w:szCs w:val="32"/>
                                        </w:rPr>
                                      </m:ctrlPr>
                                    </m:sSubPr>
                                    <m:e>
                                      <m:r>
                                        <m:rPr>
                                          <m:sty m:val="bi"/>
                                        </m:rPr>
                                        <w:rPr>
                                          <w:rFonts w:ascii="Cambria Math" w:eastAsiaTheme="minorEastAsia" w:hAnsi="Cambria Math"/>
                                          <w:sz w:val="32"/>
                                          <w:szCs w:val="32"/>
                                          <w:lang w:val="el-GR"/>
                                        </w:rPr>
                                        <m:t>ω</m:t>
                                      </m:r>
                                    </m:e>
                                    <m:sub>
                                      <m:r>
                                        <m:rPr>
                                          <m:sty m:val="b"/>
                                        </m:rPr>
                                        <w:rPr>
                                          <w:rFonts w:ascii="Cambria Math" w:eastAsiaTheme="minorEastAsia" w:hAnsi="Cambria Math"/>
                                          <w:sz w:val="32"/>
                                          <w:szCs w:val="32"/>
                                          <w:lang w:val="en-US"/>
                                        </w:rPr>
                                        <m:t>c</m:t>
                                      </m:r>
                                    </m:sub>
                                  </m:sSub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n-US"/>
                                    </w:rPr>
                                    <m:t> </m:t>
                                  </m:r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</w:rPr>
                                    <m:t>k</m:t>
                                  </m:r>
                                </m:e>
                              </m:d>
                            </m:num>
                            <m:den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  <w:lang w:val="en-US"/>
                                </w:rPr>
                                <m:t>π</m:t>
                              </m:r>
                              <m:r>
                                <m:rPr>
                                  <m:sty m:val="b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</w:rPr>
                                <m:t>k</m:t>
                              </m:r>
                            </m:den>
                          </m:f>
                        </m:e>
                        <m:e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-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M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≤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</w:rPr>
                            <m:t>k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≤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M</m:t>
                          </m:r>
                        </m:e>
                      </m:mr>
                    </m:m>
                  </m:e>
                </m:d>
              </m:oMath>
            </m:oMathPara>
          </w:p>
        </w:tc>
      </w:tr>
      <w:tr w:rsidR="00F707CB" w:rsidRPr="004F09E3" w:rsidTr="00E1648F">
        <w:trPr>
          <w:trHeight w:val="1514"/>
        </w:trPr>
        <w:tc>
          <w:tcPr>
            <w:tcW w:w="229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F81BD"/>
            <w:tcMar>
              <w:top w:w="15" w:type="dxa"/>
              <w:left w:w="94" w:type="dxa"/>
              <w:bottom w:w="0" w:type="dxa"/>
              <w:right w:w="94" w:type="dxa"/>
            </w:tcMar>
            <w:hideMark/>
          </w:tcPr>
          <w:p w:rsidR="00F707CB" w:rsidRPr="004F09E3" w:rsidRDefault="00F707CB" w:rsidP="00E1648F">
            <w:pPr>
              <w:rPr>
                <w:rFonts w:eastAsiaTheme="minorEastAsia"/>
                <w:b/>
                <w:sz w:val="32"/>
                <w:szCs w:val="32"/>
              </w:rPr>
            </w:pPr>
            <w:r w:rsidRPr="004F09E3"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>Bandpass</w:t>
            </w:r>
          </w:p>
        </w:tc>
        <w:tc>
          <w:tcPr>
            <w:tcW w:w="741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8E8"/>
            <w:tcMar>
              <w:top w:w="15" w:type="dxa"/>
              <w:left w:w="94" w:type="dxa"/>
              <w:bottom w:w="0" w:type="dxa"/>
              <w:right w:w="94" w:type="dxa"/>
            </w:tcMar>
            <w:hideMark/>
          </w:tcPr>
          <w:p w:rsidR="00F707CB" w:rsidRPr="004F09E3" w:rsidRDefault="00F707CB" w:rsidP="00E1648F">
            <w:pPr>
              <w:rPr>
                <w:rFonts w:eastAsiaTheme="minorEastAsia"/>
                <w:b/>
                <w:sz w:val="32"/>
                <w:szCs w:val="32"/>
              </w:rPr>
            </w:pPr>
            <m:oMathPara>
              <m:oMathParaPr>
                <m:jc m:val="centerGroup"/>
              </m:oMathParaPr>
              <m:oMath>
                <m:r>
                  <m:rPr>
                    <m:sty m:val="bi"/>
                  </m:rPr>
                  <w:rPr>
                    <w:rFonts w:ascii="Cambria Math" w:eastAsiaTheme="minorEastAsia" w:hAnsi="Cambria Math"/>
                    <w:sz w:val="32"/>
                    <w:szCs w:val="32"/>
                    <w:lang w:val="en-US"/>
                  </w:rPr>
                  <m:t>h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b/>
                        <w:i/>
                        <w:iCs/>
                        <w:sz w:val="32"/>
                        <w:szCs w:val="32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k</m:t>
                    </m:r>
                  </m:e>
                </m:d>
                <m:r>
                  <m:rPr>
                    <m:sty m:val="b"/>
                  </m:rPr>
                  <w:rPr>
                    <w:rFonts w:ascii="Cambria Math" w:eastAsiaTheme="minorEastAsia" w:hAnsi="Cambria Math"/>
                    <w:sz w:val="32"/>
                    <w:szCs w:val="32"/>
                    <w:lang w:val="en-US"/>
                  </w:rPr>
                  <m:t>=</m:t>
                </m:r>
                <m:d>
                  <m:dPr>
                    <m:begChr m:val="{"/>
                    <m:endChr m:val=""/>
                    <m:ctrlPr>
                      <w:rPr>
                        <w:rFonts w:ascii="Cambria Math" w:eastAsiaTheme="minorEastAsia" w:hAnsi="Cambria Math"/>
                        <w:b/>
                        <w:i/>
                        <w:iCs/>
                        <w:sz w:val="32"/>
                        <w:szCs w:val="32"/>
                      </w:rPr>
                    </m:ctrlPr>
                  </m:dPr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eastAsiaTheme="minorEastAsia" w:hAnsi="Cambria Math"/>
                            <w:b/>
                            <w:i/>
                            <w:iCs/>
                            <w:sz w:val="32"/>
                            <w:szCs w:val="32"/>
                          </w:rPr>
                        </m:ctrlPr>
                      </m:mPr>
                      <m:mr>
                        <m:e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b/>
                                  <w:i/>
                                  <w:iCs/>
                                  <w:sz w:val="32"/>
                                  <w:szCs w:val="32"/>
                                </w:rPr>
                              </m:ctrlPr>
                            </m:fPr>
                            <m:num>
                              <m:sSub>
                                <m:sSubPr>
                                  <m:ctrlPr>
                                    <w:rPr>
                                      <w:rFonts w:ascii="Cambria Math" w:eastAsiaTheme="minorEastAsia" w:hAnsi="Cambria Math"/>
                                      <w:b/>
                                      <w:i/>
                                      <w:iCs/>
                                      <w:sz w:val="32"/>
                                      <w:szCs w:val="32"/>
                                    </w:rPr>
                                  </m:ctrlPr>
                                </m:sSubPr>
                                <m:e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l-GR"/>
                                    </w:rPr>
                                    <m:t>ω</m:t>
                                  </m:r>
                                </m:e>
                                <m:sub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n-US"/>
                                    </w:rPr>
                                    <m:t>H</m:t>
                                  </m:r>
                                </m:sub>
                              </m:sSub>
                              <m:r>
                                <m:rPr>
                                  <m:sty m:val="b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  <w:lang w:val="en-US"/>
                                </w:rPr>
                                <m:t>-</m:t>
                              </m:r>
                              <m:sSub>
                                <m:sSubPr>
                                  <m:ctrlPr>
                                    <w:rPr>
                                      <w:rFonts w:ascii="Cambria Math" w:eastAsiaTheme="minorEastAsia" w:hAnsi="Cambria Math"/>
                                      <w:b/>
                                      <w:i/>
                                      <w:iCs/>
                                      <w:sz w:val="32"/>
                                      <w:szCs w:val="32"/>
                                    </w:rPr>
                                  </m:ctrlPr>
                                </m:sSubPr>
                                <m:e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l-GR"/>
                                    </w:rPr>
                                    <m:t>ω</m:t>
                                  </m:r>
                                </m:e>
                                <m:sub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n-US"/>
                                    </w:rPr>
                                    <m:t>L</m:t>
                                  </m:r>
                                </m:sub>
                              </m:sSub>
                            </m:num>
                            <m:den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  <w:lang w:val="en-US"/>
                                </w:rPr>
                                <m:t>π</m:t>
                              </m:r>
                            </m:den>
                          </m:f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,</m:t>
                          </m:r>
                        </m:e>
                        <m:e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</w:rPr>
                            <m:t>k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=0</m:t>
                          </m:r>
                        </m:e>
                      </m:mr>
                      <m:mr>
                        <m:e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b/>
                                  <w:i/>
                                  <w:iCs/>
                                  <w:sz w:val="32"/>
                                  <w:szCs w:val="32"/>
                                </w:rPr>
                              </m:ctrlPr>
                            </m:fPr>
                            <m:num>
                              <m:r>
                                <m:rPr>
                                  <m:nor/>
                                </m:rPr>
                                <w:rPr>
                                  <w:rFonts w:eastAsiaTheme="minorEastAsia"/>
                                  <w:b/>
                                  <w:sz w:val="32"/>
                                  <w:szCs w:val="32"/>
                                  <w:lang w:val="en-US"/>
                                </w:rPr>
                                <m:t>sin</m:t>
                              </m:r>
                              <m:d>
                                <m:dPr>
                                  <m:ctrlPr>
                                    <w:rPr>
                                      <w:rFonts w:ascii="Cambria Math" w:eastAsiaTheme="minorEastAsia" w:hAnsi="Cambria Math"/>
                                      <w:b/>
                                      <w:i/>
                                      <w:iCs/>
                                      <w:sz w:val="32"/>
                                      <w:szCs w:val="32"/>
                                    </w:rPr>
                                  </m:ctrlPr>
                                </m:dPr>
                                <m:e>
                                  <m:sSub>
                                    <m:sSubPr>
                                      <m:ctrlPr>
                                        <w:rPr>
                                          <w:rFonts w:ascii="Cambria Math" w:eastAsiaTheme="minorEastAsia" w:hAnsi="Cambria Math"/>
                                          <w:b/>
                                          <w:i/>
                                          <w:iCs/>
                                          <w:sz w:val="32"/>
                                          <w:szCs w:val="32"/>
                                        </w:rPr>
                                      </m:ctrlPr>
                                    </m:sSubPr>
                                    <m:e>
                                      <m:r>
                                        <m:rPr>
                                          <m:sty m:val="bi"/>
                                        </m:rPr>
                                        <w:rPr>
                                          <w:rFonts w:ascii="Cambria Math" w:eastAsiaTheme="minorEastAsia" w:hAnsi="Cambria Math"/>
                                          <w:sz w:val="32"/>
                                          <w:szCs w:val="32"/>
                                          <w:lang w:val="el-GR"/>
                                        </w:rPr>
                                        <m:t>ω</m:t>
                                      </m:r>
                                    </m:e>
                                    <m:sub>
                                      <m:r>
                                        <m:rPr>
                                          <m:sty m:val="bi"/>
                                        </m:rPr>
                                        <w:rPr>
                                          <w:rFonts w:ascii="Cambria Math" w:eastAsiaTheme="minorEastAsia" w:hAnsi="Cambria Math"/>
                                          <w:sz w:val="32"/>
                                          <w:szCs w:val="32"/>
                                          <w:lang w:val="en-US"/>
                                        </w:rPr>
                                        <m:t>H</m:t>
                                      </m:r>
                                    </m:sub>
                                  </m:sSub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n-US"/>
                                    </w:rPr>
                                    <m:t> </m:t>
                                  </m:r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</w:rPr>
                                    <m:t>k</m:t>
                                  </m:r>
                                </m:e>
                              </m:d>
                            </m:num>
                            <m:den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  <w:lang w:val="en-US"/>
                                </w:rPr>
                                <m:t>π</m:t>
                              </m:r>
                              <m:r>
                                <m:rPr>
                                  <m:sty m:val="b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</w:rPr>
                                <m:t>k</m:t>
                              </m:r>
                            </m:den>
                          </m:f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-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b/>
                                  <w:i/>
                                  <w:iCs/>
                                  <w:sz w:val="32"/>
                                  <w:szCs w:val="32"/>
                                </w:rPr>
                              </m:ctrlPr>
                            </m:fPr>
                            <m:num>
                              <m:r>
                                <m:rPr>
                                  <m:nor/>
                                </m:rPr>
                                <w:rPr>
                                  <w:rFonts w:eastAsiaTheme="minorEastAsia"/>
                                  <w:b/>
                                  <w:sz w:val="32"/>
                                  <w:szCs w:val="32"/>
                                  <w:lang w:val="en-US"/>
                                </w:rPr>
                                <m:t>sin</m:t>
                              </m:r>
                              <m:d>
                                <m:dPr>
                                  <m:ctrlPr>
                                    <w:rPr>
                                      <w:rFonts w:ascii="Cambria Math" w:eastAsiaTheme="minorEastAsia" w:hAnsi="Cambria Math"/>
                                      <w:b/>
                                      <w:i/>
                                      <w:iCs/>
                                      <w:sz w:val="32"/>
                                      <w:szCs w:val="32"/>
                                    </w:rPr>
                                  </m:ctrlPr>
                                </m:dPr>
                                <m:e>
                                  <m:sSub>
                                    <m:sSubPr>
                                      <m:ctrlPr>
                                        <w:rPr>
                                          <w:rFonts w:ascii="Cambria Math" w:eastAsiaTheme="minorEastAsia" w:hAnsi="Cambria Math"/>
                                          <w:b/>
                                          <w:i/>
                                          <w:iCs/>
                                          <w:sz w:val="32"/>
                                          <w:szCs w:val="32"/>
                                        </w:rPr>
                                      </m:ctrlPr>
                                    </m:sSubPr>
                                    <m:e>
                                      <m:r>
                                        <m:rPr>
                                          <m:sty m:val="bi"/>
                                        </m:rPr>
                                        <w:rPr>
                                          <w:rFonts w:ascii="Cambria Math" w:eastAsiaTheme="minorEastAsia" w:hAnsi="Cambria Math"/>
                                          <w:sz w:val="32"/>
                                          <w:szCs w:val="32"/>
                                          <w:lang w:val="el-GR"/>
                                        </w:rPr>
                                        <m:t>ω</m:t>
                                      </m:r>
                                    </m:e>
                                    <m:sub>
                                      <m:r>
                                        <m:rPr>
                                          <m:sty m:val="bi"/>
                                        </m:rPr>
                                        <w:rPr>
                                          <w:rFonts w:ascii="Cambria Math" w:eastAsiaTheme="minorEastAsia" w:hAnsi="Cambria Math"/>
                                          <w:sz w:val="32"/>
                                          <w:szCs w:val="32"/>
                                          <w:lang w:val="en-US"/>
                                        </w:rPr>
                                        <m:t>L</m:t>
                                      </m:r>
                                    </m:sub>
                                  </m:sSub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n-US"/>
                                    </w:rPr>
                                    <m:t> </m:t>
                                  </m:r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n-US"/>
                                    </w:rPr>
                                    <m:t>k</m:t>
                                  </m:r>
                                </m:e>
                              </m:d>
                            </m:num>
                            <m:den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  <w:lang w:val="en-US"/>
                                </w:rPr>
                                <m:t>π</m:t>
                              </m:r>
                              <m:r>
                                <m:rPr>
                                  <m:sty m:val="b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</w:rPr>
                                <m:t>k</m:t>
                              </m:r>
                            </m:den>
                          </m:f>
                        </m:e>
                        <m:e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-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M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≤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</w:rPr>
                            <m:t>k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≤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M</m:t>
                          </m:r>
                        </m:e>
                      </m:mr>
                    </m:m>
                  </m:e>
                </m:d>
              </m:oMath>
            </m:oMathPara>
          </w:p>
        </w:tc>
      </w:tr>
      <w:tr w:rsidR="00F707CB" w:rsidRPr="004F09E3" w:rsidTr="00E1648F">
        <w:trPr>
          <w:trHeight w:val="1514"/>
        </w:trPr>
        <w:tc>
          <w:tcPr>
            <w:tcW w:w="229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F81BD"/>
            <w:tcMar>
              <w:top w:w="15" w:type="dxa"/>
              <w:left w:w="94" w:type="dxa"/>
              <w:bottom w:w="0" w:type="dxa"/>
              <w:right w:w="94" w:type="dxa"/>
            </w:tcMar>
            <w:hideMark/>
          </w:tcPr>
          <w:p w:rsidR="00F707CB" w:rsidRPr="004F09E3" w:rsidRDefault="00F707CB" w:rsidP="00E1648F">
            <w:pPr>
              <w:rPr>
                <w:rFonts w:eastAsiaTheme="minorEastAsia"/>
                <w:b/>
                <w:sz w:val="32"/>
                <w:szCs w:val="32"/>
              </w:rPr>
            </w:pPr>
            <w:r w:rsidRPr="004F09E3"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>Bandstop</w:t>
            </w:r>
          </w:p>
        </w:tc>
        <w:tc>
          <w:tcPr>
            <w:tcW w:w="741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DF4"/>
            <w:tcMar>
              <w:top w:w="15" w:type="dxa"/>
              <w:left w:w="94" w:type="dxa"/>
              <w:bottom w:w="0" w:type="dxa"/>
              <w:right w:w="94" w:type="dxa"/>
            </w:tcMar>
            <w:hideMark/>
          </w:tcPr>
          <w:p w:rsidR="00F707CB" w:rsidRPr="004F09E3" w:rsidRDefault="00F707CB" w:rsidP="00E1648F">
            <w:pPr>
              <w:rPr>
                <w:rFonts w:eastAsiaTheme="minorEastAsia"/>
                <w:b/>
                <w:sz w:val="32"/>
                <w:szCs w:val="32"/>
              </w:rPr>
            </w:pPr>
            <m:oMathPara>
              <m:oMathParaPr>
                <m:jc m:val="centerGroup"/>
              </m:oMathParaPr>
              <m:oMath>
                <m:r>
                  <m:rPr>
                    <m:sty m:val="bi"/>
                  </m:rPr>
                  <w:rPr>
                    <w:rFonts w:ascii="Cambria Math" w:eastAsiaTheme="minorEastAsia" w:hAnsi="Cambria Math"/>
                    <w:sz w:val="32"/>
                    <w:szCs w:val="32"/>
                    <w:lang w:val="en-US"/>
                  </w:rPr>
                  <m:t>h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b/>
                        <w:i/>
                        <w:iCs/>
                        <w:sz w:val="32"/>
                        <w:szCs w:val="32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k</m:t>
                    </m:r>
                  </m:e>
                </m:d>
                <m:r>
                  <m:rPr>
                    <m:sty m:val="b"/>
                  </m:rPr>
                  <w:rPr>
                    <w:rFonts w:ascii="Cambria Math" w:eastAsiaTheme="minorEastAsia" w:hAnsi="Cambria Math"/>
                    <w:sz w:val="32"/>
                    <w:szCs w:val="32"/>
                    <w:lang w:val="en-US"/>
                  </w:rPr>
                  <m:t>=</m:t>
                </m:r>
                <m:d>
                  <m:dPr>
                    <m:begChr m:val="{"/>
                    <m:endChr m:val=""/>
                    <m:ctrlPr>
                      <w:rPr>
                        <w:rFonts w:ascii="Cambria Math" w:eastAsiaTheme="minorEastAsia" w:hAnsi="Cambria Math"/>
                        <w:b/>
                        <w:i/>
                        <w:iCs/>
                        <w:sz w:val="32"/>
                        <w:szCs w:val="32"/>
                      </w:rPr>
                    </m:ctrlPr>
                  </m:dPr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eastAsiaTheme="minorEastAsia" w:hAnsi="Cambria Math"/>
                            <w:b/>
                            <w:i/>
                            <w:iCs/>
                            <w:sz w:val="32"/>
                            <w:szCs w:val="32"/>
                          </w:rPr>
                        </m:ctrlPr>
                      </m:mPr>
                      <m:mr>
                        <m:e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b/>
                                  <w:i/>
                                  <w:iCs/>
                                  <w:sz w:val="32"/>
                                  <w:szCs w:val="32"/>
                                </w:rPr>
                              </m:ctrlPr>
                            </m:fPr>
                            <m:num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  <w:lang w:val="en-US"/>
                                </w:rPr>
                                <m:t>π</m:t>
                              </m:r>
                              <m:r>
                                <m:rPr>
                                  <m:sty m:val="b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  <w:lang w:val="en-US"/>
                                </w:rPr>
                                <m:t>-</m:t>
                              </m:r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  <w:lang w:val="el-GR"/>
                                </w:rPr>
                                <m:t>ω</m:t>
                              </m:r>
                              <m:r>
                                <m:rPr>
                                  <m:sty m:val="b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  <w:lang w:val="en-US"/>
                                </w:rPr>
                                <m:t>+</m:t>
                              </m:r>
                              <m:sSub>
                                <m:sSubPr>
                                  <m:ctrlPr>
                                    <w:rPr>
                                      <w:rFonts w:ascii="Cambria Math" w:eastAsiaTheme="minorEastAsia" w:hAnsi="Cambria Math"/>
                                      <w:b/>
                                      <w:i/>
                                      <w:iCs/>
                                      <w:sz w:val="32"/>
                                      <w:szCs w:val="32"/>
                                    </w:rPr>
                                  </m:ctrlPr>
                                </m:sSubPr>
                                <m:e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l-GR"/>
                                    </w:rPr>
                                    <m:t>ω</m:t>
                                  </m:r>
                                </m:e>
                                <m:sub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n-US"/>
                                    </w:rPr>
                                    <m:t>L</m:t>
                                  </m:r>
                                </m:sub>
                              </m:sSub>
                            </m:num>
                            <m:den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  <w:lang w:val="en-US"/>
                                </w:rPr>
                                <m:t>π</m:t>
                              </m:r>
                            </m:den>
                          </m:f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,</m:t>
                          </m:r>
                        </m:e>
                        <m:e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</w:rPr>
                            <m:t>k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=0</m:t>
                          </m:r>
                        </m:e>
                      </m:mr>
                      <m:mr>
                        <m:e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-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b/>
                                  <w:i/>
                                  <w:iCs/>
                                  <w:sz w:val="32"/>
                                  <w:szCs w:val="32"/>
                                </w:rPr>
                              </m:ctrlPr>
                            </m:fPr>
                            <m:num>
                              <m:r>
                                <m:rPr>
                                  <m:nor/>
                                </m:rPr>
                                <w:rPr>
                                  <w:rFonts w:eastAsiaTheme="minorEastAsia"/>
                                  <w:b/>
                                  <w:sz w:val="32"/>
                                  <w:szCs w:val="32"/>
                                  <w:lang w:val="en-US"/>
                                </w:rPr>
                                <m:t>sin</m:t>
                              </m:r>
                              <m:d>
                                <m:dPr>
                                  <m:ctrlPr>
                                    <w:rPr>
                                      <w:rFonts w:ascii="Cambria Math" w:eastAsiaTheme="minorEastAsia" w:hAnsi="Cambria Math"/>
                                      <w:b/>
                                      <w:i/>
                                      <w:iCs/>
                                      <w:sz w:val="32"/>
                                      <w:szCs w:val="32"/>
                                    </w:rPr>
                                  </m:ctrlPr>
                                </m:dPr>
                                <m:e>
                                  <m:sSub>
                                    <m:sSubPr>
                                      <m:ctrlPr>
                                        <w:rPr>
                                          <w:rFonts w:ascii="Cambria Math" w:eastAsiaTheme="minorEastAsia" w:hAnsi="Cambria Math"/>
                                          <w:b/>
                                          <w:i/>
                                          <w:iCs/>
                                          <w:sz w:val="32"/>
                                          <w:szCs w:val="32"/>
                                        </w:rPr>
                                      </m:ctrlPr>
                                    </m:sSubPr>
                                    <m:e>
                                      <m:r>
                                        <m:rPr>
                                          <m:sty m:val="bi"/>
                                        </m:rPr>
                                        <w:rPr>
                                          <w:rFonts w:ascii="Cambria Math" w:eastAsiaTheme="minorEastAsia" w:hAnsi="Cambria Math"/>
                                          <w:sz w:val="32"/>
                                          <w:szCs w:val="32"/>
                                          <w:lang w:val="el-GR"/>
                                        </w:rPr>
                                        <m:t>ω</m:t>
                                      </m:r>
                                    </m:e>
                                    <m:sub>
                                      <m:r>
                                        <m:rPr>
                                          <m:sty m:val="bi"/>
                                        </m:rPr>
                                        <w:rPr>
                                          <w:rFonts w:ascii="Cambria Math" w:eastAsiaTheme="minorEastAsia" w:hAnsi="Cambria Math"/>
                                          <w:sz w:val="32"/>
                                          <w:szCs w:val="32"/>
                                          <w:lang w:val="en-US"/>
                                        </w:rPr>
                                        <m:t>H</m:t>
                                      </m:r>
                                    </m:sub>
                                  </m:sSub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n-US"/>
                                    </w:rPr>
                                    <m:t> </m:t>
                                  </m:r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</w:rPr>
                                    <m:t>k</m:t>
                                  </m:r>
                                </m:e>
                              </m:d>
                            </m:num>
                            <m:den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  <w:lang w:val="en-US"/>
                                </w:rPr>
                                <m:t>π</m:t>
                              </m:r>
                              <m:r>
                                <m:rPr>
                                  <m:sty m:val="b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</w:rPr>
                                <m:t>k</m:t>
                              </m:r>
                            </m:den>
                          </m:f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+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b/>
                                  <w:i/>
                                  <w:iCs/>
                                  <w:sz w:val="32"/>
                                  <w:szCs w:val="32"/>
                                </w:rPr>
                              </m:ctrlPr>
                            </m:fPr>
                            <m:num>
                              <m:r>
                                <m:rPr>
                                  <m:nor/>
                                </m:rPr>
                                <w:rPr>
                                  <w:rFonts w:eastAsiaTheme="minorEastAsia"/>
                                  <w:b/>
                                  <w:sz w:val="32"/>
                                  <w:szCs w:val="32"/>
                                  <w:lang w:val="en-US"/>
                                </w:rPr>
                                <m:t>sin</m:t>
                              </m:r>
                              <m:d>
                                <m:dPr>
                                  <m:ctrlPr>
                                    <w:rPr>
                                      <w:rFonts w:ascii="Cambria Math" w:eastAsiaTheme="minorEastAsia" w:hAnsi="Cambria Math"/>
                                      <w:b/>
                                      <w:i/>
                                      <w:iCs/>
                                      <w:sz w:val="32"/>
                                      <w:szCs w:val="32"/>
                                    </w:rPr>
                                  </m:ctrlPr>
                                </m:dPr>
                                <m:e>
                                  <m:sSub>
                                    <m:sSubPr>
                                      <m:ctrlPr>
                                        <w:rPr>
                                          <w:rFonts w:ascii="Cambria Math" w:eastAsiaTheme="minorEastAsia" w:hAnsi="Cambria Math"/>
                                          <w:b/>
                                          <w:i/>
                                          <w:iCs/>
                                          <w:sz w:val="32"/>
                                          <w:szCs w:val="32"/>
                                        </w:rPr>
                                      </m:ctrlPr>
                                    </m:sSubPr>
                                    <m:e>
                                      <m:r>
                                        <m:rPr>
                                          <m:sty m:val="bi"/>
                                        </m:rPr>
                                        <w:rPr>
                                          <w:rFonts w:ascii="Cambria Math" w:eastAsiaTheme="minorEastAsia" w:hAnsi="Cambria Math"/>
                                          <w:sz w:val="32"/>
                                          <w:szCs w:val="32"/>
                                          <w:lang w:val="el-GR"/>
                                        </w:rPr>
                                        <m:t>ω</m:t>
                                      </m:r>
                                    </m:e>
                                    <m:sub>
                                      <m:r>
                                        <m:rPr>
                                          <m:sty m:val="bi"/>
                                        </m:rPr>
                                        <w:rPr>
                                          <w:rFonts w:ascii="Cambria Math" w:eastAsiaTheme="minorEastAsia" w:hAnsi="Cambria Math"/>
                                          <w:sz w:val="32"/>
                                          <w:szCs w:val="32"/>
                                          <w:lang w:val="en-US"/>
                                        </w:rPr>
                                        <m:t>L</m:t>
                                      </m:r>
                                    </m:sub>
                                  </m:sSub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  <w:lang w:val="en-US"/>
                                    </w:rPr>
                                    <m:t> </m:t>
                                  </m:r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eastAsiaTheme="minorEastAsia" w:hAnsi="Cambria Math"/>
                                      <w:sz w:val="32"/>
                                      <w:szCs w:val="32"/>
                                    </w:rPr>
                                    <m:t>k</m:t>
                                  </m:r>
                                </m:e>
                              </m:d>
                            </m:num>
                            <m:den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  <w:lang w:val="en-US"/>
                                </w:rPr>
                                <m:t>π</m:t>
                              </m:r>
                              <m:r>
                                <m:rPr>
                                  <m:sty m:val="b"/>
                                </m:rPr>
                                <w:rPr>
                                  <w:rFonts w:ascii="Cambria Math" w:eastAsiaTheme="minorEastAsia" w:hAnsi="Cambria Math"/>
                                  <w:sz w:val="32"/>
                                  <w:szCs w:val="32"/>
                                </w:rPr>
                                <m:t>k</m:t>
                              </m:r>
                            </m:den>
                          </m:f>
                        </m:e>
                        <m:e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-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M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≤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</w:rPr>
                            <m:t>k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≤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/>
                              <w:sz w:val="32"/>
                              <w:szCs w:val="32"/>
                              <w:lang w:val="en-US"/>
                            </w:rPr>
                            <m:t>M</m:t>
                          </m:r>
                        </m:e>
                      </m:mr>
                    </m:m>
                  </m:e>
                </m:d>
              </m:oMath>
            </m:oMathPara>
          </w:p>
        </w:tc>
      </w:tr>
      <w:tr w:rsidR="00F707CB" w:rsidRPr="004F09E3" w:rsidTr="00E1648F">
        <w:trPr>
          <w:trHeight w:val="1427"/>
        </w:trPr>
        <w:tc>
          <w:tcPr>
            <w:tcW w:w="9710" w:type="dxa"/>
            <w:gridSpan w:val="2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4F81BD"/>
            <w:tcMar>
              <w:top w:w="15" w:type="dxa"/>
              <w:left w:w="94" w:type="dxa"/>
              <w:bottom w:w="0" w:type="dxa"/>
              <w:right w:w="94" w:type="dxa"/>
            </w:tcMar>
            <w:hideMark/>
          </w:tcPr>
          <w:p w:rsidR="00F707CB" w:rsidRPr="004F09E3" w:rsidRDefault="00F23D72" w:rsidP="00E1648F">
            <w:pPr>
              <w:rPr>
                <w:rFonts w:eastAsiaTheme="minorEastAsia"/>
                <w:b/>
                <w:sz w:val="32"/>
                <w:szCs w:val="32"/>
              </w:rPr>
            </w:pPr>
            <w:r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>Ca</w:t>
            </w:r>
            <w:r w:rsidR="00DE664A" w:rsidRPr="004F09E3"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>u</w:t>
            </w:r>
            <w:r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>s</w:t>
            </w:r>
            <w:r w:rsidR="00DE664A" w:rsidRPr="004F09E3"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>al</w:t>
            </w:r>
            <w:r w:rsidR="00F707CB" w:rsidRPr="004F09E3"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 xml:space="preserve"> FIR filter coefficients: shift</w:t>
            </w:r>
            <w:bookmarkStart w:id="0" w:name="_GoBack"/>
            <w:bookmarkEnd w:id="0"/>
            <w:r w:rsidR="00F707CB" w:rsidRPr="004F09E3"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>ing</w:t>
            </w:r>
            <m:oMath>
              <m:r>
                <m:rPr>
                  <m:sty m:val="b"/>
                </m:rPr>
                <w:rPr>
                  <w:rFonts w:ascii="Cambria Math" w:eastAsiaTheme="minorEastAsia" w:hAnsi="Cambria Math"/>
                  <w:sz w:val="32"/>
                  <w:szCs w:val="32"/>
                  <w:lang w:val="en-US"/>
                </w:rPr>
                <m:t> </m:t>
              </m:r>
              <m:r>
                <m:rPr>
                  <m:sty m:val="bi"/>
                </m:rPr>
                <w:rPr>
                  <w:rFonts w:ascii="Cambria Math" w:eastAsiaTheme="minorEastAsia" w:hAnsi="Cambria Math"/>
                  <w:sz w:val="32"/>
                  <w:szCs w:val="32"/>
                  <w:lang w:val="en-US"/>
                </w:rPr>
                <m:t>h</m:t>
              </m:r>
              <m:d>
                <m:d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  <w:iCs/>
                      <w:sz w:val="32"/>
                      <w:szCs w:val="32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32"/>
                      <w:szCs w:val="32"/>
                      <w:lang w:val="en-US"/>
                    </w:rPr>
                    <m:t>n</m:t>
                  </m:r>
                </m:e>
              </m:d>
            </m:oMath>
            <w:r w:rsidR="00F707CB" w:rsidRPr="004F09E3"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 xml:space="preserve"> to the right by samples.</w:t>
            </w:r>
          </w:p>
          <w:p w:rsidR="00F707CB" w:rsidRPr="004F09E3" w:rsidRDefault="00F707CB" w:rsidP="00E1648F">
            <w:pPr>
              <w:rPr>
                <w:rFonts w:eastAsiaTheme="minorEastAsia"/>
                <w:b/>
                <w:sz w:val="32"/>
                <w:szCs w:val="32"/>
              </w:rPr>
            </w:pPr>
            <w:r w:rsidRPr="004F09E3"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>Transfer Function:</w:t>
            </w:r>
          </w:p>
          <w:p w:rsidR="00F707CB" w:rsidRPr="004F09E3" w:rsidRDefault="00F707CB" w:rsidP="00E1648F">
            <w:pPr>
              <w:rPr>
                <w:rFonts w:eastAsiaTheme="minorEastAsia"/>
                <w:b/>
                <w:sz w:val="32"/>
                <w:szCs w:val="32"/>
              </w:rPr>
            </w:pPr>
            <m:oMathPara>
              <m:oMathParaPr>
                <m:jc m:val="centerGroup"/>
              </m:oMathParaPr>
              <m:oMath>
                <m:r>
                  <m:rPr>
                    <m:sty m:val="bi"/>
                  </m:rPr>
                  <w:rPr>
                    <w:rFonts w:ascii="Cambria Math" w:eastAsiaTheme="minorEastAsia" w:hAnsi="Cambria Math"/>
                    <w:sz w:val="32"/>
                    <w:szCs w:val="32"/>
                    <w:lang w:val="en-US"/>
                  </w:rPr>
                  <m:t>H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sz w:val="32"/>
                        <w:szCs w:val="32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z</m:t>
                    </m:r>
                  </m:e>
                </m:d>
                <m:r>
                  <m:rPr>
                    <m:sty m:val="b"/>
                  </m:rPr>
                  <w:rPr>
                    <w:rFonts w:ascii="Cambria Math" w:eastAsiaTheme="minorEastAsia" w:hAnsi="Cambria Math"/>
                    <w:sz w:val="32"/>
                    <w:szCs w:val="32"/>
                    <w:lang w:val="en-US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sz w:val="32"/>
                        <w:szCs w:val="32"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b</m:t>
                    </m:r>
                  </m:e>
                  <m:sub>
                    <m:r>
                      <m:rPr>
                        <m:sty m:val="b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0</m:t>
                    </m:r>
                  </m:sub>
                </m:sSub>
                <m:r>
                  <m:rPr>
                    <m:sty m:val="b"/>
                  </m:rPr>
                  <w:rPr>
                    <w:rFonts w:ascii="Cambria Math" w:eastAsiaTheme="minorEastAsia" w:hAnsi="Cambria Math"/>
                    <w:sz w:val="32"/>
                    <w:szCs w:val="32"/>
                    <w:lang w:val="en-US"/>
                  </w:rPr>
                  <m:t>+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sz w:val="32"/>
                        <w:szCs w:val="32"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b</m:t>
                    </m:r>
                  </m:e>
                  <m:sub>
                    <m:r>
                      <m:rPr>
                        <m:sty m:val="b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1</m:t>
                    </m:r>
                  </m:sub>
                </m:sSub>
                <m:sSup>
                  <m:sSup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sz w:val="32"/>
                        <w:szCs w:val="32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z</m:t>
                    </m:r>
                  </m:e>
                  <m:sup>
                    <m:r>
                      <m:rPr>
                        <m:sty m:val="b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-1</m:t>
                    </m:r>
                  </m:sup>
                </m:sSup>
                <m:r>
                  <m:rPr>
                    <m:sty m:val="b"/>
                  </m:rPr>
                  <w:rPr>
                    <w:rFonts w:ascii="Cambria Math" w:eastAsiaTheme="minorEastAsia" w:hAnsi="Cambria Math"/>
                    <w:sz w:val="32"/>
                    <w:szCs w:val="32"/>
                    <w:lang w:val="en-US"/>
                  </w:rPr>
                  <m:t>+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sz w:val="32"/>
                        <w:szCs w:val="32"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b</m:t>
                    </m:r>
                  </m:e>
                  <m:sub>
                    <m:r>
                      <m:rPr>
                        <m:sty m:val="b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2</m:t>
                    </m:r>
                  </m:sub>
                </m:sSub>
                <m:sSup>
                  <m:sSup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sz w:val="32"/>
                        <w:szCs w:val="32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z</m:t>
                    </m:r>
                  </m:e>
                  <m:sup>
                    <m:r>
                      <m:rPr>
                        <m:sty m:val="b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-2</m:t>
                    </m:r>
                  </m:sup>
                </m:sSup>
                <m:r>
                  <m:rPr>
                    <m:sty m:val="b"/>
                  </m:rPr>
                  <w:rPr>
                    <w:rFonts w:ascii="Cambria Math" w:eastAsiaTheme="minorEastAsia" w:hAnsi="Cambria Math"/>
                    <w:sz w:val="32"/>
                    <w:szCs w:val="32"/>
                    <w:lang w:val="en-US"/>
                  </w:rPr>
                  <m:t>+⋯+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sz w:val="32"/>
                        <w:szCs w:val="32"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b</m:t>
                    </m:r>
                  </m:e>
                  <m:sub>
                    <m:r>
                      <m:rPr>
                        <m:sty m:val="b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2</m:t>
                    </m:r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M</m:t>
                    </m:r>
                  </m:sub>
                </m:sSub>
                <m:sSup>
                  <m:sSup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iCs/>
                        <w:sz w:val="32"/>
                        <w:szCs w:val="32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z</m:t>
                    </m:r>
                  </m:e>
                  <m:sup>
                    <m:r>
                      <m:rPr>
                        <m:sty m:val="b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-2</m:t>
                    </m:r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  <w:lang w:val="en-US"/>
                      </w:rPr>
                      <m:t>M</m:t>
                    </m:r>
                  </m:sup>
                </m:sSup>
              </m:oMath>
            </m:oMathPara>
          </w:p>
          <w:p w:rsidR="00F707CB" w:rsidRPr="004F09E3" w:rsidRDefault="00F707CB" w:rsidP="00E1648F">
            <w:pPr>
              <w:rPr>
                <w:rFonts w:eastAsiaTheme="minorEastAsia"/>
                <w:b/>
                <w:sz w:val="32"/>
                <w:szCs w:val="32"/>
              </w:rPr>
            </w:pPr>
            <w:r w:rsidRPr="004F09E3"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>Where</w:t>
            </w:r>
            <m:oMath>
              <m:r>
                <m:rPr>
                  <m:sty m:val="b"/>
                </m:rPr>
                <w:rPr>
                  <w:rFonts w:ascii="Cambria Math" w:eastAsiaTheme="minorEastAsia" w:hAnsi="Cambria Math"/>
                  <w:sz w:val="32"/>
                  <w:szCs w:val="32"/>
                  <w:lang w:val="en-US"/>
                </w:rPr>
                <m:t>  </m:t>
              </m:r>
              <m:sSub>
                <m:sSub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  <w:iCs/>
                      <w:sz w:val="32"/>
                      <w:szCs w:val="32"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32"/>
                      <w:szCs w:val="32"/>
                      <w:lang w:val="en-US"/>
                    </w:rPr>
                    <m:t>b</m:t>
                  </m:r>
                </m:e>
                <m:sub>
                  <m:r>
                    <m:rPr>
                      <m:sty m:val="b"/>
                    </m:rPr>
                    <w:rPr>
                      <w:rFonts w:ascii="Cambria Math" w:eastAsiaTheme="minorEastAsia" w:hAnsi="Cambria Math"/>
                      <w:sz w:val="32"/>
                      <w:szCs w:val="32"/>
                    </w:rPr>
                    <m:t>k</m:t>
                  </m:r>
                </m:sub>
              </m:sSub>
              <m:r>
                <m:rPr>
                  <m:sty m:val="b"/>
                </m:rPr>
                <w:rPr>
                  <w:rFonts w:ascii="Cambria Math" w:eastAsiaTheme="minorEastAsia" w:hAnsi="Cambria Math"/>
                  <w:sz w:val="32"/>
                  <w:szCs w:val="32"/>
                  <w:lang w:val="en-US"/>
                </w:rPr>
                <m:t>=</m:t>
              </m:r>
              <m:r>
                <m:rPr>
                  <m:sty m:val="bi"/>
                </m:rPr>
                <w:rPr>
                  <w:rFonts w:ascii="Cambria Math" w:eastAsiaTheme="minorEastAsia" w:hAnsi="Cambria Math"/>
                  <w:sz w:val="32"/>
                  <w:szCs w:val="32"/>
                  <w:lang w:val="en-US"/>
                </w:rPr>
                <m:t>h</m:t>
              </m:r>
              <m:d>
                <m:d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  <w:iCs/>
                      <w:sz w:val="32"/>
                      <w:szCs w:val="32"/>
                    </w:rPr>
                  </m:ctrlPr>
                </m:dPr>
                <m:e>
                  <m:r>
                    <m:rPr>
                      <m:sty m:val="b"/>
                    </m:rPr>
                    <w:rPr>
                      <w:rFonts w:ascii="Cambria Math" w:eastAsiaTheme="minorEastAsia" w:hAnsi="Cambria Math"/>
                      <w:sz w:val="32"/>
                      <w:szCs w:val="32"/>
                    </w:rPr>
                    <m:t>k</m:t>
                  </m:r>
                  <m:r>
                    <m:rPr>
                      <m:sty m:val="b"/>
                    </m:rPr>
                    <w:rPr>
                      <w:rFonts w:ascii="Cambria Math" w:eastAsiaTheme="minorEastAsia" w:hAnsi="Cambria Math"/>
                      <w:sz w:val="32"/>
                      <w:szCs w:val="32"/>
                      <w:lang w:val="en-US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32"/>
                      <w:szCs w:val="32"/>
                      <w:lang w:val="en-US"/>
                    </w:rPr>
                    <m:t>M</m:t>
                  </m:r>
                </m:e>
              </m:d>
              <m:r>
                <m:rPr>
                  <m:sty m:val="b"/>
                </m:rPr>
                <w:rPr>
                  <w:rFonts w:ascii="Cambria Math" w:eastAsiaTheme="minorEastAsia" w:hAnsi="Cambria Math"/>
                  <w:sz w:val="32"/>
                  <w:szCs w:val="32"/>
                  <w:lang w:val="en-US"/>
                </w:rPr>
                <m:t>   </m:t>
              </m:r>
              <m:r>
                <m:rPr>
                  <m:nor/>
                </m:rPr>
                <w:rPr>
                  <w:rFonts w:eastAsiaTheme="minorEastAsia"/>
                  <w:b/>
                  <w:bCs/>
                  <w:sz w:val="32"/>
                  <w:szCs w:val="32"/>
                  <w:lang w:val="en-US"/>
                </w:rPr>
                <m:t>for</m:t>
              </m:r>
              <m:r>
                <m:rPr>
                  <m:sty m:val="b"/>
                </m:rPr>
                <w:rPr>
                  <w:rFonts w:ascii="Cambria Math" w:eastAsiaTheme="minorEastAsia" w:hAnsi="Cambria Math"/>
                  <w:sz w:val="32"/>
                  <w:szCs w:val="32"/>
                  <w:lang w:val="en-US"/>
                </w:rPr>
                <m:t>   </m:t>
              </m:r>
              <m:r>
                <m:rPr>
                  <m:sty m:val="b"/>
                </m:rPr>
                <w:rPr>
                  <w:rFonts w:ascii="Cambria Math" w:eastAsiaTheme="minorEastAsia" w:hAnsi="Cambria Math"/>
                  <w:sz w:val="32"/>
                  <w:szCs w:val="32"/>
                </w:rPr>
                <m:t>k</m:t>
              </m:r>
              <m:r>
                <m:rPr>
                  <m:sty m:val="b"/>
                </m:rPr>
                <w:rPr>
                  <w:rFonts w:ascii="Cambria Math" w:eastAsiaTheme="minorEastAsia" w:hAnsi="Cambria Math"/>
                  <w:sz w:val="32"/>
                  <w:szCs w:val="32"/>
                  <w:lang w:val="en-US"/>
                </w:rPr>
                <m:t>=0,1,2,⋯,2</m:t>
              </m:r>
            </m:oMath>
            <w:r w:rsidRPr="004F09E3">
              <w:rPr>
                <w:rFonts w:eastAsiaTheme="minorEastAsia"/>
                <w:b/>
                <w:bCs/>
                <w:sz w:val="32"/>
                <w:szCs w:val="32"/>
                <w:lang w:val="en-US"/>
              </w:rPr>
              <w:t xml:space="preserve"> </w:t>
            </w:r>
          </w:p>
        </w:tc>
      </w:tr>
    </w:tbl>
    <w:p w:rsidR="00203B73" w:rsidRDefault="00203B73" w:rsidP="008A2A4F">
      <w:pPr>
        <w:jc w:val="center"/>
        <w:rPr>
          <w:b/>
        </w:rPr>
      </w:pPr>
    </w:p>
    <w:p w:rsidR="00203B73" w:rsidRPr="008A2A4F" w:rsidRDefault="00203B73" w:rsidP="008A2A4F">
      <w:pPr>
        <w:jc w:val="center"/>
        <w:rPr>
          <w:b/>
        </w:rPr>
      </w:pPr>
    </w:p>
    <w:sectPr w:rsidR="00203B73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A5899" w:rsidRDefault="003A5899">
      <w:r>
        <w:separator/>
      </w:r>
    </w:p>
  </w:endnote>
  <w:endnote w:type="continuationSeparator" w:id="0">
    <w:p w:rsidR="003A5899" w:rsidRDefault="003A589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+mn-ea">
    <w:altName w:val="Times New Roman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7C6370" w:rsidRPr="00C52BDC" w:rsidRDefault="007C6370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23D72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23D72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7C6370" w:rsidRPr="00A72458" w:rsidRDefault="007C6370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A5899" w:rsidRDefault="003A5899">
      <w:r>
        <w:separator/>
      </w:r>
    </w:p>
  </w:footnote>
  <w:footnote w:type="continuationSeparator" w:id="0">
    <w:p w:rsidR="003A5899" w:rsidRDefault="003A589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3A3C3A"/>
    <w:multiLevelType w:val="hybridMultilevel"/>
    <w:tmpl w:val="63F079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9A07DA"/>
    <w:multiLevelType w:val="hybridMultilevel"/>
    <w:tmpl w:val="3D8ED918"/>
    <w:lvl w:ilvl="0" w:tplc="299E2052">
      <w:start w:val="1"/>
      <w:numFmt w:val="decimal"/>
      <w:lvlText w:val="(%1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93F6C2E"/>
    <w:multiLevelType w:val="hybridMultilevel"/>
    <w:tmpl w:val="2548B2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766CD2"/>
    <w:multiLevelType w:val="hybridMultilevel"/>
    <w:tmpl w:val="D7A466E4"/>
    <w:lvl w:ilvl="0" w:tplc="3D262FE6">
      <w:start w:val="1"/>
      <w:numFmt w:val="lowerLetter"/>
      <w:lvlText w:val="%1)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2C0B96"/>
    <w:multiLevelType w:val="hybridMultilevel"/>
    <w:tmpl w:val="6E60E4F0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5" w15:restartNumberingAfterBreak="0">
    <w:nsid w:val="21643519"/>
    <w:multiLevelType w:val="hybridMultilevel"/>
    <w:tmpl w:val="59BAAB1E"/>
    <w:lvl w:ilvl="0" w:tplc="2936670A">
      <w:start w:val="1"/>
      <w:numFmt w:val="lowerLetter"/>
      <w:lvlText w:val="%1)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6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25A569F0"/>
    <w:multiLevelType w:val="hybridMultilevel"/>
    <w:tmpl w:val="CBB44FFC"/>
    <w:lvl w:ilvl="0" w:tplc="E4763FD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5B36D18"/>
    <w:multiLevelType w:val="hybridMultilevel"/>
    <w:tmpl w:val="6DC8ED12"/>
    <w:lvl w:ilvl="0" w:tplc="A190ABE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8AC07CB"/>
    <w:multiLevelType w:val="hybridMultilevel"/>
    <w:tmpl w:val="082824B6"/>
    <w:lvl w:ilvl="0" w:tplc="B7AA84B6">
      <w:start w:val="1"/>
      <w:numFmt w:val="lowerLetter"/>
      <w:lvlText w:val="%1)"/>
      <w:lvlJc w:val="left"/>
      <w:pPr>
        <w:ind w:left="1789" w:hanging="360"/>
      </w:pPr>
      <w:rPr>
        <w:rFonts w:hint="default"/>
        <w:b/>
        <w:bCs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2509" w:hanging="360"/>
      </w:pPr>
    </w:lvl>
    <w:lvl w:ilvl="2" w:tplc="0809001B" w:tentative="1">
      <w:start w:val="1"/>
      <w:numFmt w:val="lowerRoman"/>
      <w:lvlText w:val="%3."/>
      <w:lvlJc w:val="right"/>
      <w:pPr>
        <w:ind w:left="3229" w:hanging="180"/>
      </w:pPr>
    </w:lvl>
    <w:lvl w:ilvl="3" w:tplc="0809000F" w:tentative="1">
      <w:start w:val="1"/>
      <w:numFmt w:val="decimal"/>
      <w:lvlText w:val="%4."/>
      <w:lvlJc w:val="left"/>
      <w:pPr>
        <w:ind w:left="3949" w:hanging="360"/>
      </w:pPr>
    </w:lvl>
    <w:lvl w:ilvl="4" w:tplc="08090019" w:tentative="1">
      <w:start w:val="1"/>
      <w:numFmt w:val="lowerLetter"/>
      <w:lvlText w:val="%5."/>
      <w:lvlJc w:val="left"/>
      <w:pPr>
        <w:ind w:left="4669" w:hanging="360"/>
      </w:pPr>
    </w:lvl>
    <w:lvl w:ilvl="5" w:tplc="0809001B" w:tentative="1">
      <w:start w:val="1"/>
      <w:numFmt w:val="lowerRoman"/>
      <w:lvlText w:val="%6."/>
      <w:lvlJc w:val="right"/>
      <w:pPr>
        <w:ind w:left="5389" w:hanging="180"/>
      </w:pPr>
    </w:lvl>
    <w:lvl w:ilvl="6" w:tplc="0809000F" w:tentative="1">
      <w:start w:val="1"/>
      <w:numFmt w:val="decimal"/>
      <w:lvlText w:val="%7."/>
      <w:lvlJc w:val="left"/>
      <w:pPr>
        <w:ind w:left="6109" w:hanging="360"/>
      </w:pPr>
    </w:lvl>
    <w:lvl w:ilvl="7" w:tplc="08090019" w:tentative="1">
      <w:start w:val="1"/>
      <w:numFmt w:val="lowerLetter"/>
      <w:lvlText w:val="%8."/>
      <w:lvlJc w:val="left"/>
      <w:pPr>
        <w:ind w:left="6829" w:hanging="360"/>
      </w:pPr>
    </w:lvl>
    <w:lvl w:ilvl="8" w:tplc="0809001B" w:tentative="1">
      <w:start w:val="1"/>
      <w:numFmt w:val="lowerRoman"/>
      <w:lvlText w:val="%9."/>
      <w:lvlJc w:val="right"/>
      <w:pPr>
        <w:ind w:left="7549" w:hanging="180"/>
      </w:pPr>
    </w:lvl>
  </w:abstractNum>
  <w:abstractNum w:abstractNumId="10" w15:restartNumberingAfterBreak="0">
    <w:nsid w:val="2D9262DD"/>
    <w:multiLevelType w:val="hybridMultilevel"/>
    <w:tmpl w:val="6774369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D962173"/>
    <w:multiLevelType w:val="hybridMultilevel"/>
    <w:tmpl w:val="757206B2"/>
    <w:lvl w:ilvl="0" w:tplc="9754DDA4">
      <w:start w:val="1"/>
      <w:numFmt w:val="lowerLetter"/>
      <w:lvlText w:val="%1)"/>
      <w:lvlJc w:val="left"/>
      <w:pPr>
        <w:ind w:left="121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1" w:hanging="360"/>
      </w:pPr>
    </w:lvl>
    <w:lvl w:ilvl="2" w:tplc="0809001B" w:tentative="1">
      <w:start w:val="1"/>
      <w:numFmt w:val="lowerRoman"/>
      <w:lvlText w:val="%3."/>
      <w:lvlJc w:val="right"/>
      <w:pPr>
        <w:ind w:left="2651" w:hanging="180"/>
      </w:pPr>
    </w:lvl>
    <w:lvl w:ilvl="3" w:tplc="0809000F" w:tentative="1">
      <w:start w:val="1"/>
      <w:numFmt w:val="decimal"/>
      <w:lvlText w:val="%4."/>
      <w:lvlJc w:val="left"/>
      <w:pPr>
        <w:ind w:left="3371" w:hanging="360"/>
      </w:pPr>
    </w:lvl>
    <w:lvl w:ilvl="4" w:tplc="08090019" w:tentative="1">
      <w:start w:val="1"/>
      <w:numFmt w:val="lowerLetter"/>
      <w:lvlText w:val="%5."/>
      <w:lvlJc w:val="left"/>
      <w:pPr>
        <w:ind w:left="4091" w:hanging="360"/>
      </w:pPr>
    </w:lvl>
    <w:lvl w:ilvl="5" w:tplc="0809001B" w:tentative="1">
      <w:start w:val="1"/>
      <w:numFmt w:val="lowerRoman"/>
      <w:lvlText w:val="%6."/>
      <w:lvlJc w:val="right"/>
      <w:pPr>
        <w:ind w:left="4811" w:hanging="180"/>
      </w:pPr>
    </w:lvl>
    <w:lvl w:ilvl="6" w:tplc="0809000F" w:tentative="1">
      <w:start w:val="1"/>
      <w:numFmt w:val="decimal"/>
      <w:lvlText w:val="%7."/>
      <w:lvlJc w:val="left"/>
      <w:pPr>
        <w:ind w:left="5531" w:hanging="360"/>
      </w:pPr>
    </w:lvl>
    <w:lvl w:ilvl="7" w:tplc="08090019" w:tentative="1">
      <w:start w:val="1"/>
      <w:numFmt w:val="lowerLetter"/>
      <w:lvlText w:val="%8."/>
      <w:lvlJc w:val="left"/>
      <w:pPr>
        <w:ind w:left="6251" w:hanging="360"/>
      </w:pPr>
    </w:lvl>
    <w:lvl w:ilvl="8" w:tplc="0809001B" w:tentative="1">
      <w:start w:val="1"/>
      <w:numFmt w:val="lowerRoman"/>
      <w:lvlText w:val="%9."/>
      <w:lvlJc w:val="right"/>
      <w:pPr>
        <w:ind w:left="6971" w:hanging="180"/>
      </w:pPr>
    </w:lvl>
  </w:abstractNum>
  <w:abstractNum w:abstractNumId="12" w15:restartNumberingAfterBreak="0">
    <w:nsid w:val="2E9F5044"/>
    <w:multiLevelType w:val="hybridMultilevel"/>
    <w:tmpl w:val="6A54AE60"/>
    <w:lvl w:ilvl="0" w:tplc="08090017">
      <w:start w:val="1"/>
      <w:numFmt w:val="lowerLetter"/>
      <w:lvlText w:val="%1)"/>
      <w:lvlJc w:val="left"/>
      <w:pPr>
        <w:ind w:left="1710" w:hanging="360"/>
      </w:pPr>
    </w:lvl>
    <w:lvl w:ilvl="1" w:tplc="08090019" w:tentative="1">
      <w:start w:val="1"/>
      <w:numFmt w:val="lowerLetter"/>
      <w:lvlText w:val="%2."/>
      <w:lvlJc w:val="left"/>
      <w:pPr>
        <w:ind w:left="2430" w:hanging="360"/>
      </w:pPr>
    </w:lvl>
    <w:lvl w:ilvl="2" w:tplc="0809001B" w:tentative="1">
      <w:start w:val="1"/>
      <w:numFmt w:val="lowerRoman"/>
      <w:lvlText w:val="%3."/>
      <w:lvlJc w:val="right"/>
      <w:pPr>
        <w:ind w:left="3150" w:hanging="180"/>
      </w:pPr>
    </w:lvl>
    <w:lvl w:ilvl="3" w:tplc="0809000F" w:tentative="1">
      <w:start w:val="1"/>
      <w:numFmt w:val="decimal"/>
      <w:lvlText w:val="%4."/>
      <w:lvlJc w:val="left"/>
      <w:pPr>
        <w:ind w:left="3870" w:hanging="360"/>
      </w:pPr>
    </w:lvl>
    <w:lvl w:ilvl="4" w:tplc="08090019" w:tentative="1">
      <w:start w:val="1"/>
      <w:numFmt w:val="lowerLetter"/>
      <w:lvlText w:val="%5."/>
      <w:lvlJc w:val="left"/>
      <w:pPr>
        <w:ind w:left="4590" w:hanging="360"/>
      </w:pPr>
    </w:lvl>
    <w:lvl w:ilvl="5" w:tplc="0809001B" w:tentative="1">
      <w:start w:val="1"/>
      <w:numFmt w:val="lowerRoman"/>
      <w:lvlText w:val="%6."/>
      <w:lvlJc w:val="right"/>
      <w:pPr>
        <w:ind w:left="5310" w:hanging="180"/>
      </w:pPr>
    </w:lvl>
    <w:lvl w:ilvl="6" w:tplc="0809000F" w:tentative="1">
      <w:start w:val="1"/>
      <w:numFmt w:val="decimal"/>
      <w:lvlText w:val="%7."/>
      <w:lvlJc w:val="left"/>
      <w:pPr>
        <w:ind w:left="6030" w:hanging="360"/>
      </w:pPr>
    </w:lvl>
    <w:lvl w:ilvl="7" w:tplc="08090019" w:tentative="1">
      <w:start w:val="1"/>
      <w:numFmt w:val="lowerLetter"/>
      <w:lvlText w:val="%8."/>
      <w:lvlJc w:val="left"/>
      <w:pPr>
        <w:ind w:left="6750" w:hanging="360"/>
      </w:pPr>
    </w:lvl>
    <w:lvl w:ilvl="8" w:tplc="0809001B" w:tentative="1">
      <w:start w:val="1"/>
      <w:numFmt w:val="lowerRoman"/>
      <w:lvlText w:val="%9."/>
      <w:lvlJc w:val="right"/>
      <w:pPr>
        <w:ind w:left="7470" w:hanging="180"/>
      </w:pPr>
    </w:lvl>
  </w:abstractNum>
  <w:abstractNum w:abstractNumId="13" w15:restartNumberingAfterBreak="0">
    <w:nsid w:val="2F503E52"/>
    <w:multiLevelType w:val="hybridMultilevel"/>
    <w:tmpl w:val="79E23A5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F6C7CC7"/>
    <w:multiLevelType w:val="hybridMultilevel"/>
    <w:tmpl w:val="046847E2"/>
    <w:lvl w:ilvl="0" w:tplc="C2EA45BE">
      <w:start w:val="5"/>
      <w:numFmt w:val="lowerLetter"/>
      <w:lvlText w:val="%1)"/>
      <w:lvlJc w:val="left"/>
      <w:pPr>
        <w:ind w:left="139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11" w:hanging="360"/>
      </w:pPr>
    </w:lvl>
    <w:lvl w:ilvl="2" w:tplc="0809001B" w:tentative="1">
      <w:start w:val="1"/>
      <w:numFmt w:val="lowerRoman"/>
      <w:lvlText w:val="%3."/>
      <w:lvlJc w:val="right"/>
      <w:pPr>
        <w:ind w:left="2831" w:hanging="180"/>
      </w:pPr>
    </w:lvl>
    <w:lvl w:ilvl="3" w:tplc="0809000F" w:tentative="1">
      <w:start w:val="1"/>
      <w:numFmt w:val="decimal"/>
      <w:lvlText w:val="%4."/>
      <w:lvlJc w:val="left"/>
      <w:pPr>
        <w:ind w:left="3551" w:hanging="360"/>
      </w:pPr>
    </w:lvl>
    <w:lvl w:ilvl="4" w:tplc="08090019" w:tentative="1">
      <w:start w:val="1"/>
      <w:numFmt w:val="lowerLetter"/>
      <w:lvlText w:val="%5."/>
      <w:lvlJc w:val="left"/>
      <w:pPr>
        <w:ind w:left="4271" w:hanging="360"/>
      </w:pPr>
    </w:lvl>
    <w:lvl w:ilvl="5" w:tplc="0809001B" w:tentative="1">
      <w:start w:val="1"/>
      <w:numFmt w:val="lowerRoman"/>
      <w:lvlText w:val="%6."/>
      <w:lvlJc w:val="right"/>
      <w:pPr>
        <w:ind w:left="4991" w:hanging="180"/>
      </w:pPr>
    </w:lvl>
    <w:lvl w:ilvl="6" w:tplc="0809000F" w:tentative="1">
      <w:start w:val="1"/>
      <w:numFmt w:val="decimal"/>
      <w:lvlText w:val="%7."/>
      <w:lvlJc w:val="left"/>
      <w:pPr>
        <w:ind w:left="5711" w:hanging="360"/>
      </w:pPr>
    </w:lvl>
    <w:lvl w:ilvl="7" w:tplc="08090019" w:tentative="1">
      <w:start w:val="1"/>
      <w:numFmt w:val="lowerLetter"/>
      <w:lvlText w:val="%8."/>
      <w:lvlJc w:val="left"/>
      <w:pPr>
        <w:ind w:left="6431" w:hanging="360"/>
      </w:pPr>
    </w:lvl>
    <w:lvl w:ilvl="8" w:tplc="0809001B" w:tentative="1">
      <w:start w:val="1"/>
      <w:numFmt w:val="lowerRoman"/>
      <w:lvlText w:val="%9."/>
      <w:lvlJc w:val="right"/>
      <w:pPr>
        <w:ind w:left="7151" w:hanging="180"/>
      </w:pPr>
    </w:lvl>
  </w:abstractNum>
  <w:abstractNum w:abstractNumId="15" w15:restartNumberingAfterBreak="0">
    <w:nsid w:val="30282685"/>
    <w:multiLevelType w:val="hybridMultilevel"/>
    <w:tmpl w:val="70084C50"/>
    <w:lvl w:ilvl="0" w:tplc="333C1024">
      <w:start w:val="1"/>
      <w:numFmt w:val="lowerLetter"/>
      <w:lvlText w:val="%1)"/>
      <w:lvlJc w:val="left"/>
      <w:pPr>
        <w:ind w:left="177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98" w:hanging="360"/>
      </w:pPr>
    </w:lvl>
    <w:lvl w:ilvl="2" w:tplc="0809001B" w:tentative="1">
      <w:start w:val="1"/>
      <w:numFmt w:val="lowerRoman"/>
      <w:lvlText w:val="%3."/>
      <w:lvlJc w:val="right"/>
      <w:pPr>
        <w:ind w:left="3218" w:hanging="180"/>
      </w:pPr>
    </w:lvl>
    <w:lvl w:ilvl="3" w:tplc="0809000F" w:tentative="1">
      <w:start w:val="1"/>
      <w:numFmt w:val="decimal"/>
      <w:lvlText w:val="%4."/>
      <w:lvlJc w:val="left"/>
      <w:pPr>
        <w:ind w:left="3938" w:hanging="360"/>
      </w:pPr>
    </w:lvl>
    <w:lvl w:ilvl="4" w:tplc="08090019" w:tentative="1">
      <w:start w:val="1"/>
      <w:numFmt w:val="lowerLetter"/>
      <w:lvlText w:val="%5."/>
      <w:lvlJc w:val="left"/>
      <w:pPr>
        <w:ind w:left="4658" w:hanging="360"/>
      </w:pPr>
    </w:lvl>
    <w:lvl w:ilvl="5" w:tplc="0809001B" w:tentative="1">
      <w:start w:val="1"/>
      <w:numFmt w:val="lowerRoman"/>
      <w:lvlText w:val="%6."/>
      <w:lvlJc w:val="right"/>
      <w:pPr>
        <w:ind w:left="5378" w:hanging="180"/>
      </w:pPr>
    </w:lvl>
    <w:lvl w:ilvl="6" w:tplc="0809000F" w:tentative="1">
      <w:start w:val="1"/>
      <w:numFmt w:val="decimal"/>
      <w:lvlText w:val="%7."/>
      <w:lvlJc w:val="left"/>
      <w:pPr>
        <w:ind w:left="6098" w:hanging="360"/>
      </w:pPr>
    </w:lvl>
    <w:lvl w:ilvl="7" w:tplc="08090019" w:tentative="1">
      <w:start w:val="1"/>
      <w:numFmt w:val="lowerLetter"/>
      <w:lvlText w:val="%8."/>
      <w:lvlJc w:val="left"/>
      <w:pPr>
        <w:ind w:left="6818" w:hanging="360"/>
      </w:pPr>
    </w:lvl>
    <w:lvl w:ilvl="8" w:tplc="0809001B" w:tentative="1">
      <w:start w:val="1"/>
      <w:numFmt w:val="lowerRoman"/>
      <w:lvlText w:val="%9."/>
      <w:lvlJc w:val="right"/>
      <w:pPr>
        <w:ind w:left="7538" w:hanging="180"/>
      </w:pPr>
    </w:lvl>
  </w:abstractNum>
  <w:abstractNum w:abstractNumId="16" w15:restartNumberingAfterBreak="0">
    <w:nsid w:val="344273EA"/>
    <w:multiLevelType w:val="hybridMultilevel"/>
    <w:tmpl w:val="A6CC905A"/>
    <w:lvl w:ilvl="0" w:tplc="38906C8C">
      <w:start w:val="5"/>
      <w:numFmt w:val="decimal"/>
      <w:lvlText w:val="(%1"/>
      <w:lvlJc w:val="left"/>
      <w:pPr>
        <w:ind w:left="112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45" w:hanging="360"/>
      </w:pPr>
    </w:lvl>
    <w:lvl w:ilvl="2" w:tplc="0809001B" w:tentative="1">
      <w:start w:val="1"/>
      <w:numFmt w:val="lowerRoman"/>
      <w:lvlText w:val="%3."/>
      <w:lvlJc w:val="right"/>
      <w:pPr>
        <w:ind w:left="2565" w:hanging="180"/>
      </w:pPr>
    </w:lvl>
    <w:lvl w:ilvl="3" w:tplc="0809000F" w:tentative="1">
      <w:start w:val="1"/>
      <w:numFmt w:val="decimal"/>
      <w:lvlText w:val="%4."/>
      <w:lvlJc w:val="left"/>
      <w:pPr>
        <w:ind w:left="3285" w:hanging="360"/>
      </w:pPr>
    </w:lvl>
    <w:lvl w:ilvl="4" w:tplc="08090019" w:tentative="1">
      <w:start w:val="1"/>
      <w:numFmt w:val="lowerLetter"/>
      <w:lvlText w:val="%5."/>
      <w:lvlJc w:val="left"/>
      <w:pPr>
        <w:ind w:left="4005" w:hanging="360"/>
      </w:pPr>
    </w:lvl>
    <w:lvl w:ilvl="5" w:tplc="0809001B" w:tentative="1">
      <w:start w:val="1"/>
      <w:numFmt w:val="lowerRoman"/>
      <w:lvlText w:val="%6."/>
      <w:lvlJc w:val="right"/>
      <w:pPr>
        <w:ind w:left="4725" w:hanging="180"/>
      </w:pPr>
    </w:lvl>
    <w:lvl w:ilvl="6" w:tplc="0809000F" w:tentative="1">
      <w:start w:val="1"/>
      <w:numFmt w:val="decimal"/>
      <w:lvlText w:val="%7."/>
      <w:lvlJc w:val="left"/>
      <w:pPr>
        <w:ind w:left="5445" w:hanging="360"/>
      </w:pPr>
    </w:lvl>
    <w:lvl w:ilvl="7" w:tplc="08090019" w:tentative="1">
      <w:start w:val="1"/>
      <w:numFmt w:val="lowerLetter"/>
      <w:lvlText w:val="%8."/>
      <w:lvlJc w:val="left"/>
      <w:pPr>
        <w:ind w:left="6165" w:hanging="360"/>
      </w:pPr>
    </w:lvl>
    <w:lvl w:ilvl="8" w:tplc="0809001B" w:tentative="1">
      <w:start w:val="1"/>
      <w:numFmt w:val="lowerRoman"/>
      <w:lvlText w:val="%9."/>
      <w:lvlJc w:val="right"/>
      <w:pPr>
        <w:ind w:left="6885" w:hanging="180"/>
      </w:pPr>
    </w:lvl>
  </w:abstractNum>
  <w:abstractNum w:abstractNumId="17" w15:restartNumberingAfterBreak="0">
    <w:nsid w:val="39F65EA0"/>
    <w:multiLevelType w:val="hybridMultilevel"/>
    <w:tmpl w:val="D128A496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8" w15:restartNumberingAfterBreak="0">
    <w:nsid w:val="3A9702AB"/>
    <w:multiLevelType w:val="hybridMultilevel"/>
    <w:tmpl w:val="09486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0F">
      <w:start w:val="1"/>
      <w:numFmt w:val="decimal"/>
      <w:lvlText w:val="%3."/>
      <w:lvlJc w:val="lef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B5B475E"/>
    <w:multiLevelType w:val="hybridMultilevel"/>
    <w:tmpl w:val="990ABF60"/>
    <w:lvl w:ilvl="0" w:tplc="E5548EB8">
      <w:start w:val="1"/>
      <w:numFmt w:val="lowerLetter"/>
      <w:lvlText w:val="%1)"/>
      <w:lvlJc w:val="left"/>
      <w:pPr>
        <w:ind w:left="178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09" w:hanging="360"/>
      </w:pPr>
    </w:lvl>
    <w:lvl w:ilvl="2" w:tplc="0809001B" w:tentative="1">
      <w:start w:val="1"/>
      <w:numFmt w:val="lowerRoman"/>
      <w:lvlText w:val="%3."/>
      <w:lvlJc w:val="right"/>
      <w:pPr>
        <w:ind w:left="3229" w:hanging="180"/>
      </w:pPr>
    </w:lvl>
    <w:lvl w:ilvl="3" w:tplc="0809000F" w:tentative="1">
      <w:start w:val="1"/>
      <w:numFmt w:val="decimal"/>
      <w:lvlText w:val="%4."/>
      <w:lvlJc w:val="left"/>
      <w:pPr>
        <w:ind w:left="3949" w:hanging="360"/>
      </w:pPr>
    </w:lvl>
    <w:lvl w:ilvl="4" w:tplc="08090019" w:tentative="1">
      <w:start w:val="1"/>
      <w:numFmt w:val="lowerLetter"/>
      <w:lvlText w:val="%5."/>
      <w:lvlJc w:val="left"/>
      <w:pPr>
        <w:ind w:left="4669" w:hanging="360"/>
      </w:pPr>
    </w:lvl>
    <w:lvl w:ilvl="5" w:tplc="0809001B" w:tentative="1">
      <w:start w:val="1"/>
      <w:numFmt w:val="lowerRoman"/>
      <w:lvlText w:val="%6."/>
      <w:lvlJc w:val="right"/>
      <w:pPr>
        <w:ind w:left="5389" w:hanging="180"/>
      </w:pPr>
    </w:lvl>
    <w:lvl w:ilvl="6" w:tplc="0809000F" w:tentative="1">
      <w:start w:val="1"/>
      <w:numFmt w:val="decimal"/>
      <w:lvlText w:val="%7."/>
      <w:lvlJc w:val="left"/>
      <w:pPr>
        <w:ind w:left="6109" w:hanging="360"/>
      </w:pPr>
    </w:lvl>
    <w:lvl w:ilvl="7" w:tplc="08090019" w:tentative="1">
      <w:start w:val="1"/>
      <w:numFmt w:val="lowerLetter"/>
      <w:lvlText w:val="%8."/>
      <w:lvlJc w:val="left"/>
      <w:pPr>
        <w:ind w:left="6829" w:hanging="360"/>
      </w:pPr>
    </w:lvl>
    <w:lvl w:ilvl="8" w:tplc="0809001B" w:tentative="1">
      <w:start w:val="1"/>
      <w:numFmt w:val="lowerRoman"/>
      <w:lvlText w:val="%9."/>
      <w:lvlJc w:val="right"/>
      <w:pPr>
        <w:ind w:left="7549" w:hanging="180"/>
      </w:pPr>
    </w:lvl>
  </w:abstractNum>
  <w:abstractNum w:abstractNumId="20" w15:restartNumberingAfterBreak="0">
    <w:nsid w:val="3D331529"/>
    <w:multiLevelType w:val="hybridMultilevel"/>
    <w:tmpl w:val="B2B66F04"/>
    <w:lvl w:ilvl="0" w:tplc="875C5502">
      <w:start w:val="6"/>
      <w:numFmt w:val="decimal"/>
      <w:lvlText w:val="(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3D3564DD"/>
    <w:multiLevelType w:val="hybridMultilevel"/>
    <w:tmpl w:val="6EF87FFC"/>
    <w:lvl w:ilvl="0" w:tplc="29504C8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3ECB3938"/>
    <w:multiLevelType w:val="hybridMultilevel"/>
    <w:tmpl w:val="C0F05C18"/>
    <w:lvl w:ilvl="0" w:tplc="736442CA">
      <w:start w:val="5"/>
      <w:numFmt w:val="decimal"/>
      <w:lvlText w:val="(%1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23" w15:restartNumberingAfterBreak="0">
    <w:nsid w:val="41BE49A5"/>
    <w:multiLevelType w:val="hybridMultilevel"/>
    <w:tmpl w:val="8952B458"/>
    <w:lvl w:ilvl="0" w:tplc="33EE9E46">
      <w:start w:val="1"/>
      <w:numFmt w:val="lowerLetter"/>
      <w:lvlText w:val="%1)"/>
      <w:lvlJc w:val="left"/>
      <w:pPr>
        <w:ind w:left="121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1" w:hanging="360"/>
      </w:pPr>
    </w:lvl>
    <w:lvl w:ilvl="2" w:tplc="0809001B" w:tentative="1">
      <w:start w:val="1"/>
      <w:numFmt w:val="lowerRoman"/>
      <w:lvlText w:val="%3."/>
      <w:lvlJc w:val="right"/>
      <w:pPr>
        <w:ind w:left="2651" w:hanging="180"/>
      </w:pPr>
    </w:lvl>
    <w:lvl w:ilvl="3" w:tplc="0809000F" w:tentative="1">
      <w:start w:val="1"/>
      <w:numFmt w:val="decimal"/>
      <w:lvlText w:val="%4."/>
      <w:lvlJc w:val="left"/>
      <w:pPr>
        <w:ind w:left="3371" w:hanging="360"/>
      </w:pPr>
    </w:lvl>
    <w:lvl w:ilvl="4" w:tplc="08090019" w:tentative="1">
      <w:start w:val="1"/>
      <w:numFmt w:val="lowerLetter"/>
      <w:lvlText w:val="%5."/>
      <w:lvlJc w:val="left"/>
      <w:pPr>
        <w:ind w:left="4091" w:hanging="360"/>
      </w:pPr>
    </w:lvl>
    <w:lvl w:ilvl="5" w:tplc="0809001B" w:tentative="1">
      <w:start w:val="1"/>
      <w:numFmt w:val="lowerRoman"/>
      <w:lvlText w:val="%6."/>
      <w:lvlJc w:val="right"/>
      <w:pPr>
        <w:ind w:left="4811" w:hanging="180"/>
      </w:pPr>
    </w:lvl>
    <w:lvl w:ilvl="6" w:tplc="0809000F" w:tentative="1">
      <w:start w:val="1"/>
      <w:numFmt w:val="decimal"/>
      <w:lvlText w:val="%7."/>
      <w:lvlJc w:val="left"/>
      <w:pPr>
        <w:ind w:left="5531" w:hanging="360"/>
      </w:pPr>
    </w:lvl>
    <w:lvl w:ilvl="7" w:tplc="08090019" w:tentative="1">
      <w:start w:val="1"/>
      <w:numFmt w:val="lowerLetter"/>
      <w:lvlText w:val="%8."/>
      <w:lvlJc w:val="left"/>
      <w:pPr>
        <w:ind w:left="6251" w:hanging="360"/>
      </w:pPr>
    </w:lvl>
    <w:lvl w:ilvl="8" w:tplc="0809001B" w:tentative="1">
      <w:start w:val="1"/>
      <w:numFmt w:val="lowerRoman"/>
      <w:lvlText w:val="%9."/>
      <w:lvlJc w:val="right"/>
      <w:pPr>
        <w:ind w:left="6971" w:hanging="180"/>
      </w:pPr>
    </w:lvl>
  </w:abstractNum>
  <w:abstractNum w:abstractNumId="24" w15:restartNumberingAfterBreak="0">
    <w:nsid w:val="44583486"/>
    <w:multiLevelType w:val="hybridMultilevel"/>
    <w:tmpl w:val="BF1652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5575FED"/>
    <w:multiLevelType w:val="hybridMultilevel"/>
    <w:tmpl w:val="C972AE90"/>
    <w:lvl w:ilvl="0" w:tplc="A2CCD3B2">
      <w:start w:val="1"/>
      <w:numFmt w:val="decimal"/>
      <w:lvlText w:val="(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49283891"/>
    <w:multiLevelType w:val="hybridMultilevel"/>
    <w:tmpl w:val="FA228334"/>
    <w:lvl w:ilvl="0" w:tplc="2808265C">
      <w:start w:val="8"/>
      <w:numFmt w:val="decimal"/>
      <w:lvlText w:val="(%1"/>
      <w:lvlJc w:val="left"/>
      <w:pPr>
        <w:ind w:left="76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27" w15:restartNumberingAfterBreak="0">
    <w:nsid w:val="4C0761C6"/>
    <w:multiLevelType w:val="hybridMultilevel"/>
    <w:tmpl w:val="579EA018"/>
    <w:lvl w:ilvl="0" w:tplc="415E23A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8" w15:restartNumberingAfterBreak="0">
    <w:nsid w:val="4C9D588B"/>
    <w:multiLevelType w:val="hybridMultilevel"/>
    <w:tmpl w:val="226E2F58"/>
    <w:lvl w:ilvl="0" w:tplc="2BEE987C">
      <w:start w:val="3"/>
      <w:numFmt w:val="decimal"/>
      <w:lvlText w:val="(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5BEC3E85"/>
    <w:multiLevelType w:val="hybridMultilevel"/>
    <w:tmpl w:val="F4144740"/>
    <w:lvl w:ilvl="0" w:tplc="C1B84142">
      <w:start w:val="1"/>
      <w:numFmt w:val="lowerLetter"/>
      <w:lvlText w:val="%1)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30" w15:restartNumberingAfterBreak="0">
    <w:nsid w:val="5D875A32"/>
    <w:multiLevelType w:val="hybridMultilevel"/>
    <w:tmpl w:val="F4C6D566"/>
    <w:lvl w:ilvl="0" w:tplc="0809001B">
      <w:start w:val="1"/>
      <w:numFmt w:val="lowerRoman"/>
      <w:lvlText w:val="%1."/>
      <w:lvlJc w:val="righ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1" w15:restartNumberingAfterBreak="0">
    <w:nsid w:val="644E4A59"/>
    <w:multiLevelType w:val="hybridMultilevel"/>
    <w:tmpl w:val="4372E2DE"/>
    <w:lvl w:ilvl="0" w:tplc="89CE4ABA">
      <w:start w:val="1"/>
      <w:numFmt w:val="lowerLetter"/>
      <w:lvlText w:val="%1)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67734DC"/>
    <w:multiLevelType w:val="hybridMultilevel"/>
    <w:tmpl w:val="70084C50"/>
    <w:lvl w:ilvl="0" w:tplc="333C1024">
      <w:start w:val="1"/>
      <w:numFmt w:val="lowerLetter"/>
      <w:lvlText w:val="%1)"/>
      <w:lvlJc w:val="left"/>
      <w:pPr>
        <w:ind w:left="177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98" w:hanging="360"/>
      </w:pPr>
    </w:lvl>
    <w:lvl w:ilvl="2" w:tplc="0809001B" w:tentative="1">
      <w:start w:val="1"/>
      <w:numFmt w:val="lowerRoman"/>
      <w:lvlText w:val="%3."/>
      <w:lvlJc w:val="right"/>
      <w:pPr>
        <w:ind w:left="3218" w:hanging="180"/>
      </w:pPr>
    </w:lvl>
    <w:lvl w:ilvl="3" w:tplc="0809000F" w:tentative="1">
      <w:start w:val="1"/>
      <w:numFmt w:val="decimal"/>
      <w:lvlText w:val="%4."/>
      <w:lvlJc w:val="left"/>
      <w:pPr>
        <w:ind w:left="3938" w:hanging="360"/>
      </w:pPr>
    </w:lvl>
    <w:lvl w:ilvl="4" w:tplc="08090019" w:tentative="1">
      <w:start w:val="1"/>
      <w:numFmt w:val="lowerLetter"/>
      <w:lvlText w:val="%5."/>
      <w:lvlJc w:val="left"/>
      <w:pPr>
        <w:ind w:left="4658" w:hanging="360"/>
      </w:pPr>
    </w:lvl>
    <w:lvl w:ilvl="5" w:tplc="0809001B" w:tentative="1">
      <w:start w:val="1"/>
      <w:numFmt w:val="lowerRoman"/>
      <w:lvlText w:val="%6."/>
      <w:lvlJc w:val="right"/>
      <w:pPr>
        <w:ind w:left="5378" w:hanging="180"/>
      </w:pPr>
    </w:lvl>
    <w:lvl w:ilvl="6" w:tplc="0809000F" w:tentative="1">
      <w:start w:val="1"/>
      <w:numFmt w:val="decimal"/>
      <w:lvlText w:val="%7."/>
      <w:lvlJc w:val="left"/>
      <w:pPr>
        <w:ind w:left="6098" w:hanging="360"/>
      </w:pPr>
    </w:lvl>
    <w:lvl w:ilvl="7" w:tplc="08090019" w:tentative="1">
      <w:start w:val="1"/>
      <w:numFmt w:val="lowerLetter"/>
      <w:lvlText w:val="%8."/>
      <w:lvlJc w:val="left"/>
      <w:pPr>
        <w:ind w:left="6818" w:hanging="360"/>
      </w:pPr>
    </w:lvl>
    <w:lvl w:ilvl="8" w:tplc="0809001B" w:tentative="1">
      <w:start w:val="1"/>
      <w:numFmt w:val="lowerRoman"/>
      <w:lvlText w:val="%9."/>
      <w:lvlJc w:val="right"/>
      <w:pPr>
        <w:ind w:left="7538" w:hanging="180"/>
      </w:pPr>
    </w:lvl>
  </w:abstractNum>
  <w:abstractNum w:abstractNumId="33" w15:restartNumberingAfterBreak="0">
    <w:nsid w:val="67991ED0"/>
    <w:multiLevelType w:val="hybridMultilevel"/>
    <w:tmpl w:val="FD4045D6"/>
    <w:lvl w:ilvl="0" w:tplc="67B4EF7C">
      <w:start w:val="1"/>
      <w:numFmt w:val="lowerLetter"/>
      <w:lvlText w:val="%1)"/>
      <w:lvlJc w:val="left"/>
      <w:pPr>
        <w:ind w:left="16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00" w:hanging="360"/>
      </w:pPr>
    </w:lvl>
    <w:lvl w:ilvl="2" w:tplc="0809001B" w:tentative="1">
      <w:start w:val="1"/>
      <w:numFmt w:val="lowerRoman"/>
      <w:lvlText w:val="%3."/>
      <w:lvlJc w:val="right"/>
      <w:pPr>
        <w:ind w:left="3120" w:hanging="180"/>
      </w:pPr>
    </w:lvl>
    <w:lvl w:ilvl="3" w:tplc="0809000F" w:tentative="1">
      <w:start w:val="1"/>
      <w:numFmt w:val="decimal"/>
      <w:lvlText w:val="%4."/>
      <w:lvlJc w:val="left"/>
      <w:pPr>
        <w:ind w:left="3840" w:hanging="360"/>
      </w:pPr>
    </w:lvl>
    <w:lvl w:ilvl="4" w:tplc="08090019" w:tentative="1">
      <w:start w:val="1"/>
      <w:numFmt w:val="lowerLetter"/>
      <w:lvlText w:val="%5."/>
      <w:lvlJc w:val="left"/>
      <w:pPr>
        <w:ind w:left="4560" w:hanging="360"/>
      </w:pPr>
    </w:lvl>
    <w:lvl w:ilvl="5" w:tplc="0809001B" w:tentative="1">
      <w:start w:val="1"/>
      <w:numFmt w:val="lowerRoman"/>
      <w:lvlText w:val="%6."/>
      <w:lvlJc w:val="right"/>
      <w:pPr>
        <w:ind w:left="5280" w:hanging="180"/>
      </w:pPr>
    </w:lvl>
    <w:lvl w:ilvl="6" w:tplc="0809000F" w:tentative="1">
      <w:start w:val="1"/>
      <w:numFmt w:val="decimal"/>
      <w:lvlText w:val="%7."/>
      <w:lvlJc w:val="left"/>
      <w:pPr>
        <w:ind w:left="6000" w:hanging="360"/>
      </w:pPr>
    </w:lvl>
    <w:lvl w:ilvl="7" w:tplc="08090019" w:tentative="1">
      <w:start w:val="1"/>
      <w:numFmt w:val="lowerLetter"/>
      <w:lvlText w:val="%8."/>
      <w:lvlJc w:val="left"/>
      <w:pPr>
        <w:ind w:left="6720" w:hanging="360"/>
      </w:pPr>
    </w:lvl>
    <w:lvl w:ilvl="8" w:tplc="0809001B" w:tentative="1">
      <w:start w:val="1"/>
      <w:numFmt w:val="lowerRoman"/>
      <w:lvlText w:val="%9."/>
      <w:lvlJc w:val="right"/>
      <w:pPr>
        <w:ind w:left="7440" w:hanging="180"/>
      </w:pPr>
    </w:lvl>
  </w:abstractNum>
  <w:abstractNum w:abstractNumId="34" w15:restartNumberingAfterBreak="0">
    <w:nsid w:val="696048E6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AEB7A8E"/>
    <w:multiLevelType w:val="hybridMultilevel"/>
    <w:tmpl w:val="FD821ED6"/>
    <w:lvl w:ilvl="0" w:tplc="31560932">
      <w:start w:val="1"/>
      <w:numFmt w:val="lowerRoman"/>
      <w:lvlText w:val="%1."/>
      <w:lvlJc w:val="left"/>
      <w:pPr>
        <w:ind w:left="1931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91" w:hanging="360"/>
      </w:pPr>
    </w:lvl>
    <w:lvl w:ilvl="2" w:tplc="0809001B" w:tentative="1">
      <w:start w:val="1"/>
      <w:numFmt w:val="lowerRoman"/>
      <w:lvlText w:val="%3."/>
      <w:lvlJc w:val="right"/>
      <w:pPr>
        <w:ind w:left="3011" w:hanging="180"/>
      </w:pPr>
    </w:lvl>
    <w:lvl w:ilvl="3" w:tplc="0809000F" w:tentative="1">
      <w:start w:val="1"/>
      <w:numFmt w:val="decimal"/>
      <w:lvlText w:val="%4."/>
      <w:lvlJc w:val="left"/>
      <w:pPr>
        <w:ind w:left="3731" w:hanging="360"/>
      </w:pPr>
    </w:lvl>
    <w:lvl w:ilvl="4" w:tplc="08090019" w:tentative="1">
      <w:start w:val="1"/>
      <w:numFmt w:val="lowerLetter"/>
      <w:lvlText w:val="%5."/>
      <w:lvlJc w:val="left"/>
      <w:pPr>
        <w:ind w:left="4451" w:hanging="360"/>
      </w:pPr>
    </w:lvl>
    <w:lvl w:ilvl="5" w:tplc="0809001B" w:tentative="1">
      <w:start w:val="1"/>
      <w:numFmt w:val="lowerRoman"/>
      <w:lvlText w:val="%6."/>
      <w:lvlJc w:val="right"/>
      <w:pPr>
        <w:ind w:left="5171" w:hanging="180"/>
      </w:pPr>
    </w:lvl>
    <w:lvl w:ilvl="6" w:tplc="0809000F" w:tentative="1">
      <w:start w:val="1"/>
      <w:numFmt w:val="decimal"/>
      <w:lvlText w:val="%7."/>
      <w:lvlJc w:val="left"/>
      <w:pPr>
        <w:ind w:left="5891" w:hanging="360"/>
      </w:pPr>
    </w:lvl>
    <w:lvl w:ilvl="7" w:tplc="08090019" w:tentative="1">
      <w:start w:val="1"/>
      <w:numFmt w:val="lowerLetter"/>
      <w:lvlText w:val="%8."/>
      <w:lvlJc w:val="left"/>
      <w:pPr>
        <w:ind w:left="6611" w:hanging="360"/>
      </w:pPr>
    </w:lvl>
    <w:lvl w:ilvl="8" w:tplc="0809001B" w:tentative="1">
      <w:start w:val="1"/>
      <w:numFmt w:val="lowerRoman"/>
      <w:lvlText w:val="%9."/>
      <w:lvlJc w:val="right"/>
      <w:pPr>
        <w:ind w:left="7331" w:hanging="180"/>
      </w:pPr>
    </w:lvl>
  </w:abstractNum>
  <w:abstractNum w:abstractNumId="3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8" w15:restartNumberingAfterBreak="0">
    <w:nsid w:val="717B421B"/>
    <w:multiLevelType w:val="hybridMultilevel"/>
    <w:tmpl w:val="6E1809E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3932AB5"/>
    <w:multiLevelType w:val="hybridMultilevel"/>
    <w:tmpl w:val="B2FAC4DE"/>
    <w:lvl w:ilvl="0" w:tplc="AFF4C3B6">
      <w:start w:val="1"/>
      <w:numFmt w:val="lowerLetter"/>
      <w:lvlText w:val="%1)"/>
      <w:lvlJc w:val="left"/>
      <w:pPr>
        <w:ind w:left="1425" w:hanging="43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70" w:hanging="360"/>
      </w:pPr>
    </w:lvl>
    <w:lvl w:ilvl="2" w:tplc="0809001B" w:tentative="1">
      <w:start w:val="1"/>
      <w:numFmt w:val="lowerRoman"/>
      <w:lvlText w:val="%3."/>
      <w:lvlJc w:val="right"/>
      <w:pPr>
        <w:ind w:left="2790" w:hanging="180"/>
      </w:pPr>
    </w:lvl>
    <w:lvl w:ilvl="3" w:tplc="0809000F" w:tentative="1">
      <w:start w:val="1"/>
      <w:numFmt w:val="decimal"/>
      <w:lvlText w:val="%4."/>
      <w:lvlJc w:val="left"/>
      <w:pPr>
        <w:ind w:left="3510" w:hanging="360"/>
      </w:pPr>
    </w:lvl>
    <w:lvl w:ilvl="4" w:tplc="08090019" w:tentative="1">
      <w:start w:val="1"/>
      <w:numFmt w:val="lowerLetter"/>
      <w:lvlText w:val="%5."/>
      <w:lvlJc w:val="left"/>
      <w:pPr>
        <w:ind w:left="4230" w:hanging="360"/>
      </w:pPr>
    </w:lvl>
    <w:lvl w:ilvl="5" w:tplc="0809001B" w:tentative="1">
      <w:start w:val="1"/>
      <w:numFmt w:val="lowerRoman"/>
      <w:lvlText w:val="%6."/>
      <w:lvlJc w:val="right"/>
      <w:pPr>
        <w:ind w:left="4950" w:hanging="180"/>
      </w:pPr>
    </w:lvl>
    <w:lvl w:ilvl="6" w:tplc="0809000F" w:tentative="1">
      <w:start w:val="1"/>
      <w:numFmt w:val="decimal"/>
      <w:lvlText w:val="%7."/>
      <w:lvlJc w:val="left"/>
      <w:pPr>
        <w:ind w:left="5670" w:hanging="360"/>
      </w:pPr>
    </w:lvl>
    <w:lvl w:ilvl="7" w:tplc="08090019" w:tentative="1">
      <w:start w:val="1"/>
      <w:numFmt w:val="lowerLetter"/>
      <w:lvlText w:val="%8."/>
      <w:lvlJc w:val="left"/>
      <w:pPr>
        <w:ind w:left="6390" w:hanging="360"/>
      </w:pPr>
    </w:lvl>
    <w:lvl w:ilvl="8" w:tplc="0809001B" w:tentative="1">
      <w:start w:val="1"/>
      <w:numFmt w:val="lowerRoman"/>
      <w:lvlText w:val="%9."/>
      <w:lvlJc w:val="right"/>
      <w:pPr>
        <w:ind w:left="7110" w:hanging="180"/>
      </w:pPr>
    </w:lvl>
  </w:abstractNum>
  <w:abstractNum w:abstractNumId="40" w15:restartNumberingAfterBreak="0">
    <w:nsid w:val="784676BE"/>
    <w:multiLevelType w:val="hybridMultilevel"/>
    <w:tmpl w:val="1BBC5AB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DFB483D"/>
    <w:multiLevelType w:val="hybridMultilevel"/>
    <w:tmpl w:val="1A26747A"/>
    <w:lvl w:ilvl="0" w:tplc="0809001B">
      <w:start w:val="1"/>
      <w:numFmt w:val="lowerRoman"/>
      <w:lvlText w:val="%1."/>
      <w:lvlJc w:val="right"/>
      <w:pPr>
        <w:ind w:left="1827" w:hanging="360"/>
      </w:pPr>
    </w:lvl>
    <w:lvl w:ilvl="1" w:tplc="08090019" w:tentative="1">
      <w:start w:val="1"/>
      <w:numFmt w:val="lowerLetter"/>
      <w:lvlText w:val="%2."/>
      <w:lvlJc w:val="left"/>
      <w:pPr>
        <w:ind w:left="2547" w:hanging="360"/>
      </w:pPr>
    </w:lvl>
    <w:lvl w:ilvl="2" w:tplc="0809001B" w:tentative="1">
      <w:start w:val="1"/>
      <w:numFmt w:val="lowerRoman"/>
      <w:lvlText w:val="%3."/>
      <w:lvlJc w:val="right"/>
      <w:pPr>
        <w:ind w:left="3267" w:hanging="180"/>
      </w:pPr>
    </w:lvl>
    <w:lvl w:ilvl="3" w:tplc="0809000F" w:tentative="1">
      <w:start w:val="1"/>
      <w:numFmt w:val="decimal"/>
      <w:lvlText w:val="%4."/>
      <w:lvlJc w:val="left"/>
      <w:pPr>
        <w:ind w:left="3987" w:hanging="360"/>
      </w:pPr>
    </w:lvl>
    <w:lvl w:ilvl="4" w:tplc="08090019" w:tentative="1">
      <w:start w:val="1"/>
      <w:numFmt w:val="lowerLetter"/>
      <w:lvlText w:val="%5."/>
      <w:lvlJc w:val="left"/>
      <w:pPr>
        <w:ind w:left="4707" w:hanging="360"/>
      </w:pPr>
    </w:lvl>
    <w:lvl w:ilvl="5" w:tplc="0809001B" w:tentative="1">
      <w:start w:val="1"/>
      <w:numFmt w:val="lowerRoman"/>
      <w:lvlText w:val="%6."/>
      <w:lvlJc w:val="right"/>
      <w:pPr>
        <w:ind w:left="5427" w:hanging="180"/>
      </w:pPr>
    </w:lvl>
    <w:lvl w:ilvl="6" w:tplc="0809000F" w:tentative="1">
      <w:start w:val="1"/>
      <w:numFmt w:val="decimal"/>
      <w:lvlText w:val="%7."/>
      <w:lvlJc w:val="left"/>
      <w:pPr>
        <w:ind w:left="6147" w:hanging="360"/>
      </w:pPr>
    </w:lvl>
    <w:lvl w:ilvl="7" w:tplc="08090019" w:tentative="1">
      <w:start w:val="1"/>
      <w:numFmt w:val="lowerLetter"/>
      <w:lvlText w:val="%8."/>
      <w:lvlJc w:val="left"/>
      <w:pPr>
        <w:ind w:left="6867" w:hanging="360"/>
      </w:pPr>
    </w:lvl>
    <w:lvl w:ilvl="8" w:tplc="0809001B" w:tentative="1">
      <w:start w:val="1"/>
      <w:numFmt w:val="lowerRoman"/>
      <w:lvlText w:val="%9."/>
      <w:lvlJc w:val="right"/>
      <w:pPr>
        <w:ind w:left="7587" w:hanging="180"/>
      </w:pPr>
    </w:lvl>
  </w:abstractNum>
  <w:abstractNum w:abstractNumId="42" w15:restartNumberingAfterBreak="0">
    <w:nsid w:val="7E0C744A"/>
    <w:multiLevelType w:val="hybridMultilevel"/>
    <w:tmpl w:val="9210D2F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EA30B42"/>
    <w:multiLevelType w:val="hybridMultilevel"/>
    <w:tmpl w:val="5B8C74F0"/>
    <w:lvl w:ilvl="0" w:tplc="FBC2CA7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4" w15:restartNumberingAfterBreak="0">
    <w:nsid w:val="7F2F0341"/>
    <w:multiLevelType w:val="hybridMultilevel"/>
    <w:tmpl w:val="37B8E5F2"/>
    <w:lvl w:ilvl="0" w:tplc="1C74EF5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6"/>
  </w:num>
  <w:num w:numId="2">
    <w:abstractNumId w:val="37"/>
  </w:num>
  <w:num w:numId="3">
    <w:abstractNumId w:val="6"/>
  </w:num>
  <w:num w:numId="4">
    <w:abstractNumId w:val="2"/>
  </w:num>
  <w:num w:numId="5">
    <w:abstractNumId w:val="7"/>
  </w:num>
  <w:num w:numId="6">
    <w:abstractNumId w:val="43"/>
  </w:num>
  <w:num w:numId="7">
    <w:abstractNumId w:val="13"/>
  </w:num>
  <w:num w:numId="8">
    <w:abstractNumId w:val="21"/>
  </w:num>
  <w:num w:numId="9">
    <w:abstractNumId w:val="8"/>
  </w:num>
  <w:num w:numId="10">
    <w:abstractNumId w:val="39"/>
  </w:num>
  <w:num w:numId="11">
    <w:abstractNumId w:val="11"/>
  </w:num>
  <w:num w:numId="12">
    <w:abstractNumId w:val="14"/>
  </w:num>
  <w:num w:numId="13">
    <w:abstractNumId w:val="23"/>
  </w:num>
  <w:num w:numId="14">
    <w:abstractNumId w:val="41"/>
  </w:num>
  <w:num w:numId="15">
    <w:abstractNumId w:val="35"/>
  </w:num>
  <w:num w:numId="16">
    <w:abstractNumId w:val="31"/>
  </w:num>
  <w:num w:numId="17">
    <w:abstractNumId w:val="29"/>
  </w:num>
  <w:num w:numId="18">
    <w:abstractNumId w:val="5"/>
  </w:num>
  <w:num w:numId="19">
    <w:abstractNumId w:val="24"/>
  </w:num>
  <w:num w:numId="20">
    <w:abstractNumId w:val="10"/>
  </w:num>
  <w:num w:numId="21">
    <w:abstractNumId w:val="3"/>
  </w:num>
  <w:num w:numId="22">
    <w:abstractNumId w:val="40"/>
  </w:num>
  <w:num w:numId="23">
    <w:abstractNumId w:val="26"/>
  </w:num>
  <w:num w:numId="24">
    <w:abstractNumId w:val="28"/>
  </w:num>
  <w:num w:numId="25">
    <w:abstractNumId w:val="20"/>
  </w:num>
  <w:num w:numId="26">
    <w:abstractNumId w:val="16"/>
  </w:num>
  <w:num w:numId="27">
    <w:abstractNumId w:val="34"/>
  </w:num>
  <w:num w:numId="28">
    <w:abstractNumId w:val="22"/>
  </w:num>
  <w:num w:numId="29">
    <w:abstractNumId w:val="25"/>
  </w:num>
  <w:num w:numId="30">
    <w:abstractNumId w:val="1"/>
  </w:num>
  <w:num w:numId="31">
    <w:abstractNumId w:val="17"/>
  </w:num>
  <w:num w:numId="32">
    <w:abstractNumId w:val="4"/>
  </w:num>
  <w:num w:numId="33">
    <w:abstractNumId w:val="19"/>
  </w:num>
  <w:num w:numId="34">
    <w:abstractNumId w:val="12"/>
  </w:num>
  <w:num w:numId="35">
    <w:abstractNumId w:val="32"/>
  </w:num>
  <w:num w:numId="36">
    <w:abstractNumId w:val="15"/>
  </w:num>
  <w:num w:numId="37">
    <w:abstractNumId w:val="33"/>
  </w:num>
  <w:num w:numId="38">
    <w:abstractNumId w:val="9"/>
  </w:num>
  <w:num w:numId="39">
    <w:abstractNumId w:val="30"/>
  </w:num>
  <w:num w:numId="40">
    <w:abstractNumId w:val="42"/>
  </w:num>
  <w:num w:numId="41">
    <w:abstractNumId w:val="27"/>
  </w:num>
  <w:num w:numId="42">
    <w:abstractNumId w:val="38"/>
  </w:num>
  <w:num w:numId="43">
    <w:abstractNumId w:val="18"/>
  </w:num>
  <w:num w:numId="44">
    <w:abstractNumId w:val="44"/>
  </w:num>
  <w:num w:numId="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2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17A83"/>
    <w:rsid w:val="00022EBF"/>
    <w:rsid w:val="00026396"/>
    <w:rsid w:val="000335CD"/>
    <w:rsid w:val="00035768"/>
    <w:rsid w:val="00037AE5"/>
    <w:rsid w:val="00045281"/>
    <w:rsid w:val="0005302D"/>
    <w:rsid w:val="00054163"/>
    <w:rsid w:val="0006217E"/>
    <w:rsid w:val="00062C3F"/>
    <w:rsid w:val="00070142"/>
    <w:rsid w:val="000818B7"/>
    <w:rsid w:val="0009720B"/>
    <w:rsid w:val="000B219A"/>
    <w:rsid w:val="000D2292"/>
    <w:rsid w:val="000D65A5"/>
    <w:rsid w:val="000E5EE2"/>
    <w:rsid w:val="000E67FC"/>
    <w:rsid w:val="000E7182"/>
    <w:rsid w:val="000F215B"/>
    <w:rsid w:val="000F461F"/>
    <w:rsid w:val="000F7F43"/>
    <w:rsid w:val="00102614"/>
    <w:rsid w:val="001218CB"/>
    <w:rsid w:val="001234B0"/>
    <w:rsid w:val="00126C51"/>
    <w:rsid w:val="001338B4"/>
    <w:rsid w:val="00147666"/>
    <w:rsid w:val="0014784D"/>
    <w:rsid w:val="00147A36"/>
    <w:rsid w:val="00152726"/>
    <w:rsid w:val="0015414A"/>
    <w:rsid w:val="0015599E"/>
    <w:rsid w:val="00160A38"/>
    <w:rsid w:val="00161967"/>
    <w:rsid w:val="001707F2"/>
    <w:rsid w:val="0018202B"/>
    <w:rsid w:val="0018265B"/>
    <w:rsid w:val="00185997"/>
    <w:rsid w:val="0018747C"/>
    <w:rsid w:val="001A54D7"/>
    <w:rsid w:val="001C0B59"/>
    <w:rsid w:val="001C60E5"/>
    <w:rsid w:val="001E3CBC"/>
    <w:rsid w:val="001E7253"/>
    <w:rsid w:val="001F00E2"/>
    <w:rsid w:val="001F04C9"/>
    <w:rsid w:val="001F1EFC"/>
    <w:rsid w:val="001F2651"/>
    <w:rsid w:val="00203B73"/>
    <w:rsid w:val="002076C3"/>
    <w:rsid w:val="00211082"/>
    <w:rsid w:val="0023184F"/>
    <w:rsid w:val="00233A75"/>
    <w:rsid w:val="0023603E"/>
    <w:rsid w:val="002432C0"/>
    <w:rsid w:val="00250F5B"/>
    <w:rsid w:val="0025252C"/>
    <w:rsid w:val="00255415"/>
    <w:rsid w:val="00256113"/>
    <w:rsid w:val="00267C96"/>
    <w:rsid w:val="00274D58"/>
    <w:rsid w:val="00280103"/>
    <w:rsid w:val="00285714"/>
    <w:rsid w:val="00285A57"/>
    <w:rsid w:val="00286B77"/>
    <w:rsid w:val="00287805"/>
    <w:rsid w:val="002B0191"/>
    <w:rsid w:val="002C2CC3"/>
    <w:rsid w:val="002D3C39"/>
    <w:rsid w:val="002E72EF"/>
    <w:rsid w:val="002F02CD"/>
    <w:rsid w:val="002F1081"/>
    <w:rsid w:val="002F26C1"/>
    <w:rsid w:val="002F2E69"/>
    <w:rsid w:val="002F6674"/>
    <w:rsid w:val="00300E6A"/>
    <w:rsid w:val="0032140D"/>
    <w:rsid w:val="00334EEF"/>
    <w:rsid w:val="00337C61"/>
    <w:rsid w:val="003538EC"/>
    <w:rsid w:val="00353E57"/>
    <w:rsid w:val="00355330"/>
    <w:rsid w:val="00361A4F"/>
    <w:rsid w:val="0036641A"/>
    <w:rsid w:val="00366ABC"/>
    <w:rsid w:val="00367BFD"/>
    <w:rsid w:val="00371299"/>
    <w:rsid w:val="00373E3F"/>
    <w:rsid w:val="003840FF"/>
    <w:rsid w:val="003919B4"/>
    <w:rsid w:val="003968B1"/>
    <w:rsid w:val="003972D5"/>
    <w:rsid w:val="003A3BFA"/>
    <w:rsid w:val="003A43F8"/>
    <w:rsid w:val="003A5899"/>
    <w:rsid w:val="003A5D4D"/>
    <w:rsid w:val="003B03DA"/>
    <w:rsid w:val="003B0F5A"/>
    <w:rsid w:val="003B54C8"/>
    <w:rsid w:val="003B7622"/>
    <w:rsid w:val="003B7FE5"/>
    <w:rsid w:val="003F4D06"/>
    <w:rsid w:val="003F6D14"/>
    <w:rsid w:val="00405A9E"/>
    <w:rsid w:val="004076C4"/>
    <w:rsid w:val="00407BDD"/>
    <w:rsid w:val="00410939"/>
    <w:rsid w:val="00415ED4"/>
    <w:rsid w:val="0042315D"/>
    <w:rsid w:val="00451825"/>
    <w:rsid w:val="00464504"/>
    <w:rsid w:val="00470188"/>
    <w:rsid w:val="00471545"/>
    <w:rsid w:val="0047361F"/>
    <w:rsid w:val="0047567D"/>
    <w:rsid w:val="00476A66"/>
    <w:rsid w:val="00496213"/>
    <w:rsid w:val="004A3624"/>
    <w:rsid w:val="004A39CF"/>
    <w:rsid w:val="004A425E"/>
    <w:rsid w:val="004A6C5A"/>
    <w:rsid w:val="004B09F4"/>
    <w:rsid w:val="004C1A2E"/>
    <w:rsid w:val="004C1CA2"/>
    <w:rsid w:val="004C39A6"/>
    <w:rsid w:val="004E1460"/>
    <w:rsid w:val="004F45CD"/>
    <w:rsid w:val="004F4B61"/>
    <w:rsid w:val="004F54FE"/>
    <w:rsid w:val="00500829"/>
    <w:rsid w:val="00504B0F"/>
    <w:rsid w:val="005106D5"/>
    <w:rsid w:val="005108B3"/>
    <w:rsid w:val="00511135"/>
    <w:rsid w:val="00515D0E"/>
    <w:rsid w:val="00531FF5"/>
    <w:rsid w:val="00533A71"/>
    <w:rsid w:val="0054119B"/>
    <w:rsid w:val="005440DD"/>
    <w:rsid w:val="00544AB0"/>
    <w:rsid w:val="0055088C"/>
    <w:rsid w:val="00551E82"/>
    <w:rsid w:val="0056046A"/>
    <w:rsid w:val="005672D9"/>
    <w:rsid w:val="0057205F"/>
    <w:rsid w:val="0057434C"/>
    <w:rsid w:val="005826C9"/>
    <w:rsid w:val="005876B5"/>
    <w:rsid w:val="0059225F"/>
    <w:rsid w:val="00594F31"/>
    <w:rsid w:val="005A5B33"/>
    <w:rsid w:val="005B07F0"/>
    <w:rsid w:val="005B4884"/>
    <w:rsid w:val="005D2E24"/>
    <w:rsid w:val="005D40D2"/>
    <w:rsid w:val="005E4344"/>
    <w:rsid w:val="005E6377"/>
    <w:rsid w:val="0062759D"/>
    <w:rsid w:val="0063282B"/>
    <w:rsid w:val="006375E3"/>
    <w:rsid w:val="006503B0"/>
    <w:rsid w:val="0065234B"/>
    <w:rsid w:val="0065660F"/>
    <w:rsid w:val="00674612"/>
    <w:rsid w:val="006858EA"/>
    <w:rsid w:val="00685E99"/>
    <w:rsid w:val="00686BCD"/>
    <w:rsid w:val="00691586"/>
    <w:rsid w:val="00694A0A"/>
    <w:rsid w:val="006A11D5"/>
    <w:rsid w:val="006A1A86"/>
    <w:rsid w:val="006A4705"/>
    <w:rsid w:val="006B6615"/>
    <w:rsid w:val="006C0BBD"/>
    <w:rsid w:val="006C3E12"/>
    <w:rsid w:val="006C579E"/>
    <w:rsid w:val="006D1161"/>
    <w:rsid w:val="006D4DD5"/>
    <w:rsid w:val="006E14DA"/>
    <w:rsid w:val="006F3197"/>
    <w:rsid w:val="00703C9F"/>
    <w:rsid w:val="00711505"/>
    <w:rsid w:val="00714E22"/>
    <w:rsid w:val="0071656A"/>
    <w:rsid w:val="00720F98"/>
    <w:rsid w:val="007228A4"/>
    <w:rsid w:val="00734DFF"/>
    <w:rsid w:val="00741F51"/>
    <w:rsid w:val="0074297A"/>
    <w:rsid w:val="007574FF"/>
    <w:rsid w:val="00761781"/>
    <w:rsid w:val="00762E20"/>
    <w:rsid w:val="007638C7"/>
    <w:rsid w:val="00764EE8"/>
    <w:rsid w:val="007816A7"/>
    <w:rsid w:val="00781F6D"/>
    <w:rsid w:val="00785B6C"/>
    <w:rsid w:val="00792B18"/>
    <w:rsid w:val="00793568"/>
    <w:rsid w:val="007A12A1"/>
    <w:rsid w:val="007A1555"/>
    <w:rsid w:val="007A2DC0"/>
    <w:rsid w:val="007B1962"/>
    <w:rsid w:val="007B420E"/>
    <w:rsid w:val="007C4355"/>
    <w:rsid w:val="007C6370"/>
    <w:rsid w:val="007D1B44"/>
    <w:rsid w:val="007D542B"/>
    <w:rsid w:val="007D5972"/>
    <w:rsid w:val="007D6F88"/>
    <w:rsid w:val="007E3A8E"/>
    <w:rsid w:val="007F7FB3"/>
    <w:rsid w:val="008029EE"/>
    <w:rsid w:val="00815D9B"/>
    <w:rsid w:val="00817DB3"/>
    <w:rsid w:val="008300DF"/>
    <w:rsid w:val="00834110"/>
    <w:rsid w:val="00835EE3"/>
    <w:rsid w:val="008402E6"/>
    <w:rsid w:val="008526DB"/>
    <w:rsid w:val="0085708E"/>
    <w:rsid w:val="008616E4"/>
    <w:rsid w:val="008662C5"/>
    <w:rsid w:val="00883BC4"/>
    <w:rsid w:val="00892A78"/>
    <w:rsid w:val="0089434A"/>
    <w:rsid w:val="008A2A4F"/>
    <w:rsid w:val="008B1911"/>
    <w:rsid w:val="008C73B8"/>
    <w:rsid w:val="008E1296"/>
    <w:rsid w:val="008F0F4A"/>
    <w:rsid w:val="008F3E79"/>
    <w:rsid w:val="008F62A4"/>
    <w:rsid w:val="009003C6"/>
    <w:rsid w:val="00917F06"/>
    <w:rsid w:val="009202FF"/>
    <w:rsid w:val="009240CF"/>
    <w:rsid w:val="00924EE1"/>
    <w:rsid w:val="00931114"/>
    <w:rsid w:val="009427E5"/>
    <w:rsid w:val="0094799D"/>
    <w:rsid w:val="00952CB7"/>
    <w:rsid w:val="0095405E"/>
    <w:rsid w:val="00955A24"/>
    <w:rsid w:val="0095743F"/>
    <w:rsid w:val="0097229A"/>
    <w:rsid w:val="009840FB"/>
    <w:rsid w:val="00986A51"/>
    <w:rsid w:val="009948F4"/>
    <w:rsid w:val="00996632"/>
    <w:rsid w:val="00997EDB"/>
    <w:rsid w:val="009A4608"/>
    <w:rsid w:val="009B2E59"/>
    <w:rsid w:val="009B3B0D"/>
    <w:rsid w:val="009C0039"/>
    <w:rsid w:val="009C2D32"/>
    <w:rsid w:val="009C6334"/>
    <w:rsid w:val="009D29B2"/>
    <w:rsid w:val="009D3393"/>
    <w:rsid w:val="009D4287"/>
    <w:rsid w:val="009D4B92"/>
    <w:rsid w:val="009E3655"/>
    <w:rsid w:val="009F2326"/>
    <w:rsid w:val="00A02B71"/>
    <w:rsid w:val="00A113C1"/>
    <w:rsid w:val="00A123FF"/>
    <w:rsid w:val="00A16BB7"/>
    <w:rsid w:val="00A23173"/>
    <w:rsid w:val="00A243CC"/>
    <w:rsid w:val="00A411CE"/>
    <w:rsid w:val="00A41711"/>
    <w:rsid w:val="00A47238"/>
    <w:rsid w:val="00A530AC"/>
    <w:rsid w:val="00A5347B"/>
    <w:rsid w:val="00A5468E"/>
    <w:rsid w:val="00A56C4C"/>
    <w:rsid w:val="00A662B9"/>
    <w:rsid w:val="00A72458"/>
    <w:rsid w:val="00A85C60"/>
    <w:rsid w:val="00A96C88"/>
    <w:rsid w:val="00AB41F7"/>
    <w:rsid w:val="00AD168D"/>
    <w:rsid w:val="00AD2A94"/>
    <w:rsid w:val="00AD3FE6"/>
    <w:rsid w:val="00AE1B55"/>
    <w:rsid w:val="00AE56A1"/>
    <w:rsid w:val="00AE6674"/>
    <w:rsid w:val="00AE6EAB"/>
    <w:rsid w:val="00AF097E"/>
    <w:rsid w:val="00AF4E92"/>
    <w:rsid w:val="00AF78FF"/>
    <w:rsid w:val="00B0348C"/>
    <w:rsid w:val="00B05C5D"/>
    <w:rsid w:val="00B07A8D"/>
    <w:rsid w:val="00B07C41"/>
    <w:rsid w:val="00B10CDE"/>
    <w:rsid w:val="00B21CBC"/>
    <w:rsid w:val="00B22B43"/>
    <w:rsid w:val="00B230F7"/>
    <w:rsid w:val="00B47787"/>
    <w:rsid w:val="00B51DD6"/>
    <w:rsid w:val="00B53808"/>
    <w:rsid w:val="00B64FDF"/>
    <w:rsid w:val="00B65D64"/>
    <w:rsid w:val="00B674C4"/>
    <w:rsid w:val="00B83785"/>
    <w:rsid w:val="00B877AD"/>
    <w:rsid w:val="00B90DA5"/>
    <w:rsid w:val="00BA07AB"/>
    <w:rsid w:val="00BA48DE"/>
    <w:rsid w:val="00BC030D"/>
    <w:rsid w:val="00BC1B8C"/>
    <w:rsid w:val="00BC4889"/>
    <w:rsid w:val="00BD440E"/>
    <w:rsid w:val="00C00C82"/>
    <w:rsid w:val="00C02687"/>
    <w:rsid w:val="00C12EE2"/>
    <w:rsid w:val="00C266FC"/>
    <w:rsid w:val="00C339D4"/>
    <w:rsid w:val="00C43F08"/>
    <w:rsid w:val="00C52093"/>
    <w:rsid w:val="00C52BDC"/>
    <w:rsid w:val="00C53820"/>
    <w:rsid w:val="00C5464C"/>
    <w:rsid w:val="00C61E63"/>
    <w:rsid w:val="00C66EAF"/>
    <w:rsid w:val="00C671DD"/>
    <w:rsid w:val="00C7178E"/>
    <w:rsid w:val="00C91F70"/>
    <w:rsid w:val="00C9341B"/>
    <w:rsid w:val="00C93467"/>
    <w:rsid w:val="00C96858"/>
    <w:rsid w:val="00CA70AE"/>
    <w:rsid w:val="00CB0CDD"/>
    <w:rsid w:val="00CB215A"/>
    <w:rsid w:val="00CB4484"/>
    <w:rsid w:val="00CC051B"/>
    <w:rsid w:val="00CC4CAC"/>
    <w:rsid w:val="00CC6DEF"/>
    <w:rsid w:val="00CD1EF2"/>
    <w:rsid w:val="00CD4D72"/>
    <w:rsid w:val="00CD7C06"/>
    <w:rsid w:val="00D00220"/>
    <w:rsid w:val="00D15FE1"/>
    <w:rsid w:val="00D202B9"/>
    <w:rsid w:val="00D206AB"/>
    <w:rsid w:val="00D24F98"/>
    <w:rsid w:val="00D30279"/>
    <w:rsid w:val="00D31A6E"/>
    <w:rsid w:val="00D3412D"/>
    <w:rsid w:val="00D36E75"/>
    <w:rsid w:val="00D410A8"/>
    <w:rsid w:val="00D42181"/>
    <w:rsid w:val="00D429DD"/>
    <w:rsid w:val="00D43636"/>
    <w:rsid w:val="00D52CBC"/>
    <w:rsid w:val="00D60BAE"/>
    <w:rsid w:val="00D6332D"/>
    <w:rsid w:val="00D66BEA"/>
    <w:rsid w:val="00D67CD0"/>
    <w:rsid w:val="00D7009C"/>
    <w:rsid w:val="00D81D94"/>
    <w:rsid w:val="00D855AB"/>
    <w:rsid w:val="00DB3DDF"/>
    <w:rsid w:val="00DC3A55"/>
    <w:rsid w:val="00DC66C3"/>
    <w:rsid w:val="00DE4120"/>
    <w:rsid w:val="00DE664A"/>
    <w:rsid w:val="00DE6CFF"/>
    <w:rsid w:val="00DF6569"/>
    <w:rsid w:val="00E026F9"/>
    <w:rsid w:val="00E02AE4"/>
    <w:rsid w:val="00E05E03"/>
    <w:rsid w:val="00E0685E"/>
    <w:rsid w:val="00E17B9E"/>
    <w:rsid w:val="00E24192"/>
    <w:rsid w:val="00E253C7"/>
    <w:rsid w:val="00E305F9"/>
    <w:rsid w:val="00E30914"/>
    <w:rsid w:val="00E326F6"/>
    <w:rsid w:val="00E34502"/>
    <w:rsid w:val="00E3721F"/>
    <w:rsid w:val="00E3779B"/>
    <w:rsid w:val="00E435D2"/>
    <w:rsid w:val="00E45DF0"/>
    <w:rsid w:val="00E5105E"/>
    <w:rsid w:val="00E51801"/>
    <w:rsid w:val="00E56755"/>
    <w:rsid w:val="00E615AD"/>
    <w:rsid w:val="00E6279E"/>
    <w:rsid w:val="00E767E1"/>
    <w:rsid w:val="00E77028"/>
    <w:rsid w:val="00E86EF1"/>
    <w:rsid w:val="00E9772F"/>
    <w:rsid w:val="00EA0B9D"/>
    <w:rsid w:val="00EA2B5A"/>
    <w:rsid w:val="00EC0A0F"/>
    <w:rsid w:val="00ED267A"/>
    <w:rsid w:val="00ED51C7"/>
    <w:rsid w:val="00EF3425"/>
    <w:rsid w:val="00F20EC1"/>
    <w:rsid w:val="00F21167"/>
    <w:rsid w:val="00F23D72"/>
    <w:rsid w:val="00F327CC"/>
    <w:rsid w:val="00F55B9A"/>
    <w:rsid w:val="00F5653E"/>
    <w:rsid w:val="00F571FC"/>
    <w:rsid w:val="00F611D2"/>
    <w:rsid w:val="00F70009"/>
    <w:rsid w:val="00F707CB"/>
    <w:rsid w:val="00F810B8"/>
    <w:rsid w:val="00F86B3B"/>
    <w:rsid w:val="00F93162"/>
    <w:rsid w:val="00FB7047"/>
    <w:rsid w:val="00FB755C"/>
    <w:rsid w:val="00FC520D"/>
    <w:rsid w:val="00FC743E"/>
    <w:rsid w:val="00FD5317"/>
    <w:rsid w:val="00FD7A28"/>
    <w:rsid w:val="00FE1FD1"/>
    <w:rsid w:val="00FE4675"/>
    <w:rsid w:val="00FE5E00"/>
    <w:rsid w:val="00FF6D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2529"/>
    <o:shapelayout v:ext="edit">
      <o:idmap v:ext="edit" data="1"/>
    </o:shapelayout>
  </w:shapeDefaults>
  <w:decimalSymbol w:val="."/>
  <w:listSeparator w:val=","/>
  <w14:docId w14:val="747833E4"/>
  <w15:docId w15:val="{D9EB1C41-4070-4FD8-8DEB-725C49C2C3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9D4287"/>
    <w:pPr>
      <w:ind w:left="720"/>
    </w:pPr>
    <w:rPr>
      <w:lang w:eastAsia="en-US"/>
    </w:rPr>
  </w:style>
  <w:style w:type="character" w:styleId="PlaceholderText">
    <w:name w:val="Placeholder Text"/>
    <w:basedOn w:val="DefaultParagraphFont"/>
    <w:uiPriority w:val="99"/>
    <w:semiHidden/>
    <w:rsid w:val="00F70009"/>
    <w:rPr>
      <w:color w:val="808080"/>
    </w:rPr>
  </w:style>
  <w:style w:type="character" w:customStyle="1" w:styleId="sda2bed1f2">
    <w:name w:val="sda2bed1f2"/>
    <w:basedOn w:val="DefaultParagraphFont"/>
    <w:rsid w:val="008F3E79"/>
  </w:style>
  <w:style w:type="character" w:customStyle="1" w:styleId="s5c5ed6392">
    <w:name w:val="s5c5ed6392"/>
    <w:basedOn w:val="DefaultParagraphFont"/>
    <w:rsid w:val="009003C6"/>
  </w:style>
  <w:style w:type="character" w:customStyle="1" w:styleId="sb94ba2362">
    <w:name w:val="sb94ba2362"/>
    <w:basedOn w:val="DefaultParagraphFont"/>
    <w:rsid w:val="009003C6"/>
  </w:style>
  <w:style w:type="paragraph" w:styleId="NormalWeb">
    <w:name w:val="Normal (Web)"/>
    <w:basedOn w:val="Normal"/>
    <w:uiPriority w:val="99"/>
    <w:semiHidden/>
    <w:unhideWhenUsed/>
    <w:rsid w:val="00070142"/>
    <w:pPr>
      <w:spacing w:before="100" w:beforeAutospacing="1" w:after="100" w:afterAutospacing="1"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2540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727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6785996">
              <w:marLeft w:val="0"/>
              <w:marRight w:val="0"/>
              <w:marTop w:val="3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967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18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212769">
              <w:marLeft w:val="0"/>
              <w:marRight w:val="0"/>
              <w:marTop w:val="3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455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416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8505599">
              <w:marLeft w:val="0"/>
              <w:marRight w:val="0"/>
              <w:marTop w:val="3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7816762-E5B2-4510-980F-5F2E29E186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5</Pages>
  <Words>601</Words>
  <Characters>3426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Rabya  Kadhim</cp:lastModifiedBy>
  <cp:revision>12</cp:revision>
  <cp:lastPrinted>2020-05-12T08:16:00Z</cp:lastPrinted>
  <dcterms:created xsi:type="dcterms:W3CDTF">2023-04-30T19:34:00Z</dcterms:created>
  <dcterms:modified xsi:type="dcterms:W3CDTF">2023-05-22T11:53:00Z</dcterms:modified>
</cp:coreProperties>
</file>