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ackground w:color="FFFFFF"/>
  <w:body>
    <w:p w:rsidR="2A727538" w:rsidP="2A727538" w:rsidRDefault="2A727538" w14:paraId="4A0268A2" w14:textId="02850595">
      <w:pPr>
        <w:pStyle w:val="NoSpacing"/>
        <w:jc w:val="center"/>
        <w:rPr>
          <w:rFonts w:ascii="Times New Roman" w:hAnsi="Times New Roman" w:cs="Times New Roman"/>
          <w:b w:val="1"/>
          <w:bCs w:val="1"/>
          <w:color w:val="000000" w:themeColor="text1" w:themeTint="FF" w:themeShade="FF"/>
          <w:sz w:val="32"/>
          <w:szCs w:val="32"/>
        </w:rPr>
      </w:pPr>
    </w:p>
    <w:p w:rsidR="54D02F00" w:rsidP="2A727538" w:rsidRDefault="54D02F00" w14:paraId="0F3776B8" w14:textId="4C700E51">
      <w:pPr>
        <w:pStyle w:val="NoSpacing"/>
        <w:spacing w:before="0" w:beforeAutospacing="on" w:line="360" w:lineRule="auto"/>
        <w:ind w:left="0" w:right="0"/>
        <w:jc w:val="both"/>
        <w:rPr>
          <w:rFonts w:ascii="Times New Roman" w:hAnsi="Times New Roman" w:eastAsia="Times New Roman" w:cs="Times New Roman"/>
          <w:b w:val="1"/>
          <w:bCs w:val="1"/>
          <w:i w:val="1"/>
          <w:iCs w:val="1"/>
          <w:color w:val="000000" w:themeColor="text1" w:themeTint="FF" w:themeShade="FF"/>
          <w:sz w:val="32"/>
          <w:szCs w:val="32"/>
        </w:rPr>
      </w:pPr>
      <w:r w:rsidRPr="2A727538" w:rsidR="54D02F00">
        <w:rPr>
          <w:rFonts w:ascii="Times New Roman" w:hAnsi="Times New Roman" w:eastAsia="Times New Roman" w:cs="Times New Roman"/>
          <w:b w:val="1"/>
          <w:bCs w:val="1"/>
          <w:i w:val="1"/>
          <w:iCs w:val="1"/>
          <w:color w:val="000000" w:themeColor="text1" w:themeTint="FF" w:themeShade="FF"/>
          <w:sz w:val="36"/>
          <w:szCs w:val="36"/>
        </w:rPr>
        <w:t>Module</w:t>
      </w:r>
      <w:r w:rsidRPr="2A727538" w:rsidR="54D02F00">
        <w:rPr>
          <w:rFonts w:ascii="Times New Roman" w:hAnsi="Times New Roman" w:eastAsia="Times New Roman" w:cs="Times New Roman"/>
          <w:b w:val="1"/>
          <w:bCs w:val="1"/>
          <w:i w:val="1"/>
          <w:iCs w:val="1"/>
          <w:color w:val="000000" w:themeColor="text1" w:themeTint="FF" w:themeShade="FF"/>
          <w:sz w:val="36"/>
          <w:szCs w:val="36"/>
        </w:rPr>
        <w:t>:</w:t>
      </w:r>
      <w:r w:rsidRPr="2A727538" w:rsidR="54D02F00">
        <w:rPr>
          <w:rFonts w:ascii="Times New Roman" w:hAnsi="Times New Roman" w:eastAsia="Times New Roman" w:cs="Times New Roman"/>
          <w:b w:val="1"/>
          <w:bCs w:val="1"/>
          <w:i w:val="1"/>
          <w:iCs w:val="1"/>
          <w:color w:val="000000" w:themeColor="text1" w:themeTint="FF" w:themeShade="FF"/>
          <w:sz w:val="32"/>
          <w:szCs w:val="32"/>
        </w:rPr>
        <w:t xml:space="preserve"> Entre</w:t>
      </w:r>
      <w:r w:rsidRPr="2A727538" w:rsidR="2A698C8E">
        <w:rPr>
          <w:rFonts w:ascii="Times New Roman" w:hAnsi="Times New Roman" w:eastAsia="Times New Roman" w:cs="Times New Roman"/>
          <w:b w:val="1"/>
          <w:bCs w:val="1"/>
          <w:i w:val="1"/>
          <w:iCs w:val="1"/>
          <w:color w:val="000000" w:themeColor="text1" w:themeTint="FF" w:themeShade="FF"/>
          <w:sz w:val="32"/>
          <w:szCs w:val="32"/>
        </w:rPr>
        <w:t>preneurship</w:t>
      </w:r>
    </w:p>
    <w:p w:rsidR="3A52086C" w:rsidP="2A727538" w:rsidRDefault="3A52086C" w14:paraId="43C0BA14" w14:textId="5B9EE800">
      <w:pPr>
        <w:pStyle w:val="NoSpacing"/>
        <w:spacing w:before="0" w:beforeAutospacing="on" w:line="360" w:lineRule="auto"/>
        <w:ind w:left="0" w:right="0"/>
        <w:jc w:val="both"/>
        <w:rPr>
          <w:rFonts w:ascii="Times New Roman" w:hAnsi="Times New Roman" w:eastAsia="Times New Roman" w:cs="Times New Roman"/>
          <w:b w:val="1"/>
          <w:bCs w:val="1"/>
          <w:i w:val="1"/>
          <w:iCs w:val="1"/>
          <w:color w:val="000000" w:themeColor="text1" w:themeTint="FF" w:themeShade="FF"/>
          <w:sz w:val="32"/>
          <w:szCs w:val="32"/>
        </w:rPr>
      </w:pPr>
      <w:r w:rsidRPr="2A727538" w:rsidR="3A52086C">
        <w:rPr>
          <w:rFonts w:ascii="Times New Roman" w:hAnsi="Times New Roman" w:eastAsia="Times New Roman" w:cs="Times New Roman"/>
          <w:b w:val="1"/>
          <w:bCs w:val="1"/>
          <w:i w:val="1"/>
          <w:iCs w:val="1"/>
          <w:color w:val="000000" w:themeColor="text1" w:themeTint="FF" w:themeShade="FF"/>
          <w:sz w:val="36"/>
          <w:szCs w:val="36"/>
        </w:rPr>
        <w:t>Module code</w:t>
      </w:r>
      <w:r w:rsidRPr="2A727538" w:rsidR="3A52086C">
        <w:rPr>
          <w:rFonts w:ascii="Times New Roman" w:hAnsi="Times New Roman" w:eastAsia="Times New Roman" w:cs="Times New Roman"/>
          <w:b w:val="1"/>
          <w:bCs w:val="1"/>
          <w:i w:val="1"/>
          <w:iCs w:val="1"/>
          <w:color w:val="000000" w:themeColor="text1" w:themeTint="FF" w:themeShade="FF"/>
          <w:sz w:val="32"/>
          <w:szCs w:val="32"/>
        </w:rPr>
        <w:t>: LCBB5001</w:t>
      </w:r>
    </w:p>
    <w:p w:rsidR="3A52086C" w:rsidP="2A727538" w:rsidRDefault="3A52086C" w14:paraId="48EA27D5" w14:textId="5276DE8E">
      <w:pPr>
        <w:pStyle w:val="NoSpacing"/>
        <w:spacing w:before="0" w:beforeAutospacing="on" w:line="360" w:lineRule="auto"/>
        <w:ind w:left="0" w:right="0"/>
        <w:jc w:val="both"/>
        <w:rPr>
          <w:rFonts w:ascii="Times New Roman" w:hAnsi="Times New Roman" w:eastAsia="Times New Roman" w:cs="Times New Roman"/>
          <w:b w:val="1"/>
          <w:bCs w:val="1"/>
          <w:i w:val="1"/>
          <w:iCs w:val="1"/>
          <w:color w:val="000000" w:themeColor="text1" w:themeTint="FF" w:themeShade="FF"/>
          <w:sz w:val="32"/>
          <w:szCs w:val="32"/>
        </w:rPr>
      </w:pPr>
      <w:r w:rsidRPr="2A727538" w:rsidR="3A52086C">
        <w:rPr>
          <w:rFonts w:ascii="Times New Roman" w:hAnsi="Times New Roman" w:eastAsia="Times New Roman" w:cs="Times New Roman"/>
          <w:b w:val="1"/>
          <w:bCs w:val="1"/>
          <w:i w:val="1"/>
          <w:iCs w:val="1"/>
          <w:color w:val="000000" w:themeColor="text1" w:themeTint="FF" w:themeShade="FF"/>
          <w:sz w:val="36"/>
          <w:szCs w:val="36"/>
        </w:rPr>
        <w:t>Lecturer:</w:t>
      </w:r>
      <w:r w:rsidRPr="2A727538" w:rsidR="3A52086C">
        <w:rPr>
          <w:rFonts w:ascii="Times New Roman" w:hAnsi="Times New Roman" w:eastAsia="Times New Roman" w:cs="Times New Roman"/>
          <w:b w:val="1"/>
          <w:bCs w:val="1"/>
          <w:i w:val="1"/>
          <w:iCs w:val="1"/>
          <w:color w:val="000000" w:themeColor="text1" w:themeTint="FF" w:themeShade="FF"/>
          <w:sz w:val="32"/>
          <w:szCs w:val="32"/>
        </w:rPr>
        <w:t xml:space="preserve"> Dr John-P</w:t>
      </w:r>
      <w:r w:rsidRPr="2A727538" w:rsidR="3FB76AEA">
        <w:rPr>
          <w:rFonts w:ascii="Times New Roman" w:hAnsi="Times New Roman" w:eastAsia="Times New Roman" w:cs="Times New Roman"/>
          <w:b w:val="1"/>
          <w:bCs w:val="1"/>
          <w:i w:val="1"/>
          <w:iCs w:val="1"/>
          <w:color w:val="000000" w:themeColor="text1" w:themeTint="FF" w:themeShade="FF"/>
          <w:sz w:val="32"/>
          <w:szCs w:val="32"/>
        </w:rPr>
        <w:t>aul Okeke</w:t>
      </w:r>
    </w:p>
    <w:p w:rsidR="3FB76AEA" w:rsidP="2A727538" w:rsidRDefault="3FB76AEA" w14:paraId="055566DF" w14:textId="575BF814">
      <w:pPr>
        <w:pStyle w:val="NoSpacing"/>
        <w:spacing w:before="0" w:beforeAutospacing="on" w:line="360" w:lineRule="auto"/>
        <w:ind w:left="0" w:right="0"/>
        <w:jc w:val="both"/>
        <w:rPr>
          <w:rFonts w:ascii="Times New Roman" w:hAnsi="Times New Roman" w:eastAsia="Times New Roman" w:cs="Times New Roman"/>
          <w:b w:val="1"/>
          <w:bCs w:val="1"/>
          <w:i w:val="1"/>
          <w:iCs w:val="1"/>
          <w:color w:val="000000" w:themeColor="text1" w:themeTint="FF" w:themeShade="FF"/>
          <w:sz w:val="32"/>
          <w:szCs w:val="32"/>
        </w:rPr>
      </w:pPr>
      <w:r w:rsidRPr="2A727538" w:rsidR="3FB76AEA">
        <w:rPr>
          <w:rFonts w:ascii="Times New Roman" w:hAnsi="Times New Roman" w:eastAsia="Times New Roman" w:cs="Times New Roman"/>
          <w:b w:val="1"/>
          <w:bCs w:val="1"/>
          <w:i w:val="1"/>
          <w:iCs w:val="1"/>
          <w:color w:val="000000" w:themeColor="text1" w:themeTint="FF" w:themeShade="FF"/>
          <w:sz w:val="36"/>
          <w:szCs w:val="36"/>
        </w:rPr>
        <w:t>Student:</w:t>
      </w:r>
      <w:r w:rsidRPr="2A727538" w:rsidR="44DD2FDC">
        <w:rPr>
          <w:rFonts w:ascii="Times New Roman" w:hAnsi="Times New Roman" w:eastAsia="Times New Roman" w:cs="Times New Roman"/>
          <w:b w:val="1"/>
          <w:bCs w:val="1"/>
          <w:i w:val="1"/>
          <w:iCs w:val="1"/>
          <w:color w:val="000000" w:themeColor="text1" w:themeTint="FF" w:themeShade="FF"/>
          <w:sz w:val="32"/>
          <w:szCs w:val="32"/>
        </w:rPr>
        <w:t xml:space="preserve"> Yoana Dimitrova</w:t>
      </w:r>
    </w:p>
    <w:p w:rsidR="44DD2FDC" w:rsidP="2A727538" w:rsidRDefault="44DD2FDC" w14:paraId="63CBD936" w14:textId="34C6B594">
      <w:pPr>
        <w:pStyle w:val="NoSpacing"/>
        <w:spacing w:before="0" w:beforeAutospacing="on" w:line="360" w:lineRule="auto"/>
        <w:ind w:left="0" w:right="0"/>
        <w:jc w:val="both"/>
        <w:rPr>
          <w:rFonts w:ascii="Times New Roman" w:hAnsi="Times New Roman" w:eastAsia="Times New Roman" w:cs="Times New Roman"/>
          <w:b w:val="1"/>
          <w:bCs w:val="1"/>
          <w:i w:val="1"/>
          <w:iCs w:val="1"/>
          <w:color w:val="000000" w:themeColor="text1" w:themeTint="FF" w:themeShade="FF"/>
          <w:sz w:val="32"/>
          <w:szCs w:val="32"/>
        </w:rPr>
      </w:pPr>
      <w:r w:rsidRPr="2A727538" w:rsidR="44DD2FDC">
        <w:rPr>
          <w:rFonts w:ascii="Times New Roman" w:hAnsi="Times New Roman" w:eastAsia="Times New Roman" w:cs="Times New Roman"/>
          <w:b w:val="1"/>
          <w:bCs w:val="1"/>
          <w:i w:val="1"/>
          <w:iCs w:val="1"/>
          <w:color w:val="000000" w:themeColor="text1" w:themeTint="FF" w:themeShade="FF"/>
          <w:sz w:val="36"/>
          <w:szCs w:val="36"/>
        </w:rPr>
        <w:t xml:space="preserve">Student number: </w:t>
      </w:r>
      <w:r w:rsidRPr="2A727538" w:rsidR="44DD2FDC">
        <w:rPr>
          <w:rFonts w:ascii="Times New Roman" w:hAnsi="Times New Roman" w:eastAsia="Times New Roman" w:cs="Times New Roman"/>
          <w:b w:val="1"/>
          <w:bCs w:val="1"/>
          <w:i w:val="1"/>
          <w:iCs w:val="1"/>
          <w:color w:val="000000" w:themeColor="text1" w:themeTint="FF" w:themeShade="FF"/>
          <w:sz w:val="32"/>
          <w:szCs w:val="32"/>
        </w:rPr>
        <w:t>2021302</w:t>
      </w:r>
    </w:p>
    <w:p xmlns:wp14="http://schemas.microsoft.com/office/word/2010/wordml" w:rsidR="00066952" w:rsidP="2A727538" w:rsidRDefault="00066952" w14:paraId="0A37501D" wp14:textId="77777777" wp14:noSpellErr="1">
      <w:pPr>
        <w:pStyle w:val="NoSpacing"/>
        <w:spacing w:before="0" w:beforeAutospacing="on" w:line="240" w:lineRule="auto"/>
        <w:ind w:left="0" w:right="0"/>
        <w:jc w:val="both"/>
        <w:rPr>
          <w:rFonts w:ascii="Times New Roman" w:hAnsi="Times New Roman" w:eastAsia="Times New Roman" w:cs="Times New Roman"/>
          <w:b w:val="1"/>
          <w:bCs w:val="1"/>
          <w:i w:val="1"/>
          <w:iCs w:val="1"/>
          <w:color w:val="000000"/>
          <w:sz w:val="96"/>
          <w:szCs w:val="96"/>
        </w:rPr>
      </w:pPr>
    </w:p>
    <w:p xmlns:wp14="http://schemas.microsoft.com/office/word/2010/wordml" w:rsidR="00066952" w:rsidRDefault="00066952" w14:paraId="5DAB6C7B" wp14:textId="77777777">
      <w:pPr>
        <w:pStyle w:val="NoSpacing"/>
        <w:jc w:val="center"/>
        <w:rPr>
          <w:rFonts w:ascii="Times New Roman" w:hAnsi="Times New Roman" w:cs="Times New Roman"/>
          <w:b/>
          <w:bCs/>
          <w:color w:val="000000"/>
          <w:sz w:val="96"/>
          <w:szCs w:val="96"/>
        </w:rPr>
      </w:pPr>
    </w:p>
    <w:p xmlns:wp14="http://schemas.microsoft.com/office/word/2010/wordml" w:rsidR="00066952" w:rsidP="2A727538" w:rsidRDefault="0073548D" w14:paraId="11816C7A" wp14:textId="5CFF399F">
      <w:pPr>
        <w:pStyle w:val="NoSpacing"/>
        <w:jc w:val="center"/>
        <w:rPr>
          <w:rFonts w:ascii="Times New Roman" w:hAnsi="Times New Roman" w:cs="Times New Roman"/>
          <w:b w:val="1"/>
          <w:bCs w:val="1"/>
          <w:i w:val="1"/>
          <w:iCs w:val="1"/>
          <w:color w:val="000000"/>
          <w:sz w:val="96"/>
          <w:szCs w:val="96"/>
        </w:rPr>
      </w:pPr>
    </w:p>
    <w:p xmlns:wp14="http://schemas.microsoft.com/office/word/2010/wordml" w:rsidR="00066952" w:rsidRDefault="00066952" w14:paraId="02EB378F" wp14:textId="77777777">
      <w:pPr>
        <w:pStyle w:val="NoSpacing"/>
        <w:jc w:val="right"/>
        <w:rPr>
          <w:rFonts w:ascii="Times New Roman" w:hAnsi="Times New Roman" w:cs="Times New Roman"/>
          <w:color w:val="000000"/>
          <w:sz w:val="96"/>
          <w:szCs w:val="96"/>
        </w:rPr>
      </w:pPr>
    </w:p>
    <w:p xmlns:wp14="http://schemas.microsoft.com/office/word/2010/wordml" w:rsidR="00066952" w:rsidRDefault="00066952" w14:paraId="6A05A809" wp14:textId="77777777">
      <w:pPr>
        <w:pStyle w:val="NoSpacing"/>
        <w:jc w:val="right"/>
        <w:rPr>
          <w:rFonts w:ascii="Times New Roman" w:hAnsi="Times New Roman" w:cs="Times New Roman"/>
          <w:color w:val="000000"/>
          <w:sz w:val="96"/>
          <w:szCs w:val="96"/>
        </w:rPr>
      </w:pPr>
    </w:p>
    <w:p xmlns:wp14="http://schemas.microsoft.com/office/word/2010/wordml" w:rsidR="00066952" w:rsidRDefault="00066952" w14:paraId="5A39BBE3" wp14:textId="77777777">
      <w:pPr>
        <w:pStyle w:val="NoSpacing"/>
        <w:jc w:val="right"/>
        <w:rPr>
          <w:rFonts w:ascii="Times New Roman" w:hAnsi="Times New Roman" w:cs="Times New Roman"/>
          <w:color w:val="000000"/>
          <w:sz w:val="96"/>
          <w:szCs w:val="96"/>
        </w:rPr>
      </w:pPr>
    </w:p>
    <w:p xmlns:wp14="http://schemas.microsoft.com/office/word/2010/wordml" w:rsidR="007438C9" w:rsidRDefault="007438C9" w14:paraId="41C8F396" wp14:textId="77777777">
      <w:pPr>
        <w:jc w:val="center"/>
        <w:rPr>
          <w:b/>
          <w:bCs/>
          <w:sz w:val="72"/>
          <w:szCs w:val="72"/>
        </w:rPr>
      </w:pPr>
      <w:r>
        <w:rPr>
          <w:b/>
          <w:bCs/>
          <w:sz w:val="72"/>
          <w:szCs w:val="72"/>
        </w:rPr>
        <w:br w:type="page"/>
      </w:r>
    </w:p>
    <w:p xmlns:wp14="http://schemas.microsoft.com/office/word/2010/wordml" w:rsidR="007438C9" w:rsidRDefault="007438C9" w14:paraId="406425CA" wp14:textId="77777777">
      <w:pPr>
        <w:pStyle w:val="TOCHeading"/>
      </w:pPr>
      <w:r>
        <w:t>Contents</w:t>
      </w:r>
    </w:p>
    <w:p xmlns:wp14="http://schemas.microsoft.com/office/word/2010/wordml" w:rsidR="007438C9" w:rsidRDefault="007438C9" w14:paraId="285592C9" wp14:textId="77777777">
      <w:pPr>
        <w:pStyle w:val="TOC1"/>
        <w:tabs>
          <w:tab w:val="right" w:leader="dot" w:pos="9350"/>
        </w:tabs>
        <w:rPr>
          <w:noProof/>
        </w:rPr>
      </w:pPr>
      <w:r>
        <w:fldChar w:fldCharType="begin"/>
      </w:r>
      <w:r>
        <w:instrText xml:space="preserve"> TOC \o "1-3" \h \z \u </w:instrText>
      </w:r>
      <w:r>
        <w:fldChar w:fldCharType="separate"/>
      </w:r>
      <w:hyperlink w:history="1" w:anchor="_Toc108908009">
        <w:r w:rsidRPr="008F01E7">
          <w:rPr>
            <w:rStyle w:val="Hyperlink"/>
            <w:noProof/>
          </w:rPr>
          <w:t>INTRODUCTION</w:t>
        </w:r>
        <w:r>
          <w:rPr>
            <w:noProof/>
            <w:webHidden/>
          </w:rPr>
          <w:tab/>
        </w:r>
        <w:r>
          <w:rPr>
            <w:noProof/>
            <w:webHidden/>
          </w:rPr>
          <w:fldChar w:fldCharType="begin"/>
        </w:r>
        <w:r>
          <w:rPr>
            <w:noProof/>
            <w:webHidden/>
          </w:rPr>
          <w:instrText xml:space="preserve"> PAGEREF _Toc108908009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7438C9" w:rsidRDefault="007438C9" w14:paraId="3E4014FC" wp14:textId="77777777">
      <w:pPr>
        <w:pStyle w:val="TOC1"/>
        <w:tabs>
          <w:tab w:val="right" w:leader="dot" w:pos="9350"/>
        </w:tabs>
        <w:rPr>
          <w:noProof/>
        </w:rPr>
      </w:pPr>
      <w:hyperlink w:history="1" w:anchor="_Toc108908010">
        <w:r w:rsidRPr="008F01E7">
          <w:rPr>
            <w:rStyle w:val="Hyperlink"/>
            <w:noProof/>
            <w:shd w:val="clear" w:color="auto" w:fill="FFFFFF"/>
          </w:rPr>
          <w:t>TASK</w:t>
        </w:r>
        <w:r>
          <w:rPr>
            <w:noProof/>
            <w:webHidden/>
          </w:rPr>
          <w:tab/>
        </w:r>
        <w:r>
          <w:rPr>
            <w:noProof/>
            <w:webHidden/>
          </w:rPr>
          <w:fldChar w:fldCharType="begin"/>
        </w:r>
        <w:r>
          <w:rPr>
            <w:noProof/>
            <w:webHidden/>
          </w:rPr>
          <w:instrText xml:space="preserve"> PAGEREF _Toc108908010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7438C9" w:rsidRDefault="007438C9" w14:paraId="13357083" wp14:textId="77777777">
      <w:pPr>
        <w:pStyle w:val="TOC1"/>
        <w:tabs>
          <w:tab w:val="right" w:leader="dot" w:pos="9350"/>
        </w:tabs>
        <w:rPr>
          <w:noProof/>
        </w:rPr>
      </w:pPr>
      <w:hyperlink w:history="1" w:anchor="_Toc108908011">
        <w:r w:rsidRPr="008F01E7">
          <w:rPr>
            <w:rStyle w:val="Hyperlink"/>
            <w:noProof/>
          </w:rPr>
          <w:t>Business description</w:t>
        </w:r>
        <w:r>
          <w:rPr>
            <w:noProof/>
            <w:webHidden/>
          </w:rPr>
          <w:tab/>
        </w:r>
        <w:r>
          <w:rPr>
            <w:noProof/>
            <w:webHidden/>
          </w:rPr>
          <w:fldChar w:fldCharType="begin"/>
        </w:r>
        <w:r>
          <w:rPr>
            <w:noProof/>
            <w:webHidden/>
          </w:rPr>
          <w:instrText xml:space="preserve"> PAGEREF _Toc108908011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7438C9" w:rsidRDefault="007438C9" w14:paraId="2415CF23" wp14:textId="77777777">
      <w:pPr>
        <w:pStyle w:val="TOC1"/>
        <w:tabs>
          <w:tab w:val="right" w:leader="dot" w:pos="9350"/>
        </w:tabs>
        <w:rPr>
          <w:noProof/>
        </w:rPr>
      </w:pPr>
      <w:hyperlink w:history="1" w:anchor="_Toc108908012">
        <w:r w:rsidRPr="008F01E7">
          <w:rPr>
            <w:rStyle w:val="Hyperlink"/>
            <w:noProof/>
          </w:rPr>
          <w:t>Industry analysis</w:t>
        </w:r>
        <w:r>
          <w:rPr>
            <w:noProof/>
            <w:webHidden/>
          </w:rPr>
          <w:tab/>
        </w:r>
        <w:r>
          <w:rPr>
            <w:noProof/>
            <w:webHidden/>
          </w:rPr>
          <w:fldChar w:fldCharType="begin"/>
        </w:r>
        <w:r>
          <w:rPr>
            <w:noProof/>
            <w:webHidden/>
          </w:rPr>
          <w:instrText xml:space="preserve"> PAGEREF _Toc108908012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7438C9" w:rsidRDefault="007438C9" w14:paraId="37FC6089" wp14:textId="77777777">
      <w:pPr>
        <w:pStyle w:val="TOC2"/>
        <w:tabs>
          <w:tab w:val="right" w:leader="dot" w:pos="9350"/>
        </w:tabs>
        <w:rPr>
          <w:noProof/>
        </w:rPr>
      </w:pPr>
      <w:hyperlink w:history="1" w:anchor="_Toc108908013">
        <w:r w:rsidRPr="008F01E7">
          <w:rPr>
            <w:rStyle w:val="Hyperlink"/>
            <w:b/>
            <w:noProof/>
          </w:rPr>
          <w:t>Porters five force</w:t>
        </w:r>
        <w:r>
          <w:rPr>
            <w:noProof/>
            <w:webHidden/>
          </w:rPr>
          <w:tab/>
        </w:r>
        <w:r>
          <w:rPr>
            <w:noProof/>
            <w:webHidden/>
          </w:rPr>
          <w:fldChar w:fldCharType="begin"/>
        </w:r>
        <w:r>
          <w:rPr>
            <w:noProof/>
            <w:webHidden/>
          </w:rPr>
          <w:instrText xml:space="preserve"> PAGEREF _Toc108908013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7438C9" w:rsidRDefault="007438C9" w14:paraId="36055462" wp14:textId="77777777">
      <w:pPr>
        <w:pStyle w:val="TOC1"/>
        <w:tabs>
          <w:tab w:val="right" w:leader="dot" w:pos="9350"/>
        </w:tabs>
        <w:rPr>
          <w:noProof/>
        </w:rPr>
      </w:pPr>
      <w:hyperlink w:history="1" w:anchor="_Toc108908014">
        <w:r w:rsidRPr="008F01E7">
          <w:rPr>
            <w:rStyle w:val="Hyperlink"/>
            <w:noProof/>
          </w:rPr>
          <w:t>Operational and management plan</w:t>
        </w:r>
        <w:r>
          <w:rPr>
            <w:noProof/>
            <w:webHidden/>
          </w:rPr>
          <w:tab/>
        </w:r>
        <w:r>
          <w:rPr>
            <w:noProof/>
            <w:webHidden/>
          </w:rPr>
          <w:fldChar w:fldCharType="begin"/>
        </w:r>
        <w:r>
          <w:rPr>
            <w:noProof/>
            <w:webHidden/>
          </w:rPr>
          <w:instrText xml:space="preserve"> PAGEREF _Toc108908014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7438C9" w:rsidRDefault="007438C9" w14:paraId="0A5E2DD3" wp14:textId="77777777">
      <w:pPr>
        <w:pStyle w:val="TOC1"/>
        <w:tabs>
          <w:tab w:val="right" w:leader="dot" w:pos="9350"/>
        </w:tabs>
        <w:rPr>
          <w:noProof/>
        </w:rPr>
      </w:pPr>
      <w:hyperlink w:history="1" w:anchor="_Toc108908015">
        <w:r w:rsidRPr="008F01E7">
          <w:rPr>
            <w:rStyle w:val="Hyperlink"/>
            <w:noProof/>
          </w:rPr>
          <w:t>Marketing plan</w:t>
        </w:r>
        <w:r>
          <w:rPr>
            <w:noProof/>
            <w:webHidden/>
          </w:rPr>
          <w:tab/>
        </w:r>
        <w:r>
          <w:rPr>
            <w:noProof/>
            <w:webHidden/>
          </w:rPr>
          <w:fldChar w:fldCharType="begin"/>
        </w:r>
        <w:r>
          <w:rPr>
            <w:noProof/>
            <w:webHidden/>
          </w:rPr>
          <w:instrText xml:space="preserve"> PAGEREF _Toc108908015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7438C9" w:rsidRDefault="007438C9" w14:paraId="6D3DFDDF" wp14:textId="77777777">
      <w:pPr>
        <w:pStyle w:val="TOC2"/>
        <w:tabs>
          <w:tab w:val="right" w:leader="dot" w:pos="9350"/>
        </w:tabs>
        <w:rPr>
          <w:noProof/>
        </w:rPr>
      </w:pPr>
      <w:hyperlink w:history="1" w:anchor="_Toc108908016">
        <w:r w:rsidRPr="008F01E7">
          <w:rPr>
            <w:rStyle w:val="Hyperlink"/>
            <w:b/>
            <w:noProof/>
          </w:rPr>
          <w:t>The 4 Ps of marketing</w:t>
        </w:r>
        <w:r>
          <w:rPr>
            <w:noProof/>
            <w:webHidden/>
          </w:rPr>
          <w:tab/>
        </w:r>
        <w:r>
          <w:rPr>
            <w:noProof/>
            <w:webHidden/>
          </w:rPr>
          <w:fldChar w:fldCharType="begin"/>
        </w:r>
        <w:r>
          <w:rPr>
            <w:noProof/>
            <w:webHidden/>
          </w:rPr>
          <w:instrText xml:space="preserve"> PAGEREF _Toc108908016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7438C9" w:rsidRDefault="007438C9" w14:paraId="5FF9A4C2" wp14:textId="77777777">
      <w:pPr>
        <w:pStyle w:val="TOC1"/>
        <w:tabs>
          <w:tab w:val="right" w:leader="dot" w:pos="9350"/>
        </w:tabs>
        <w:rPr>
          <w:noProof/>
        </w:rPr>
      </w:pPr>
      <w:hyperlink w:history="1" w:anchor="_Toc108908017">
        <w:r w:rsidRPr="008F01E7">
          <w:rPr>
            <w:rStyle w:val="Hyperlink"/>
            <w:noProof/>
          </w:rPr>
          <w:t>Financial plan</w:t>
        </w:r>
        <w:r>
          <w:rPr>
            <w:noProof/>
            <w:webHidden/>
          </w:rPr>
          <w:tab/>
        </w:r>
        <w:r>
          <w:rPr>
            <w:noProof/>
            <w:webHidden/>
          </w:rPr>
          <w:fldChar w:fldCharType="begin"/>
        </w:r>
        <w:r>
          <w:rPr>
            <w:noProof/>
            <w:webHidden/>
          </w:rPr>
          <w:instrText xml:space="preserve"> PAGEREF _Toc108908017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7438C9" w:rsidRDefault="007438C9" w14:paraId="6202EF82" wp14:textId="77777777">
      <w:pPr>
        <w:pStyle w:val="TOC1"/>
        <w:tabs>
          <w:tab w:val="right" w:leader="dot" w:pos="9350"/>
        </w:tabs>
        <w:rPr>
          <w:noProof/>
        </w:rPr>
      </w:pPr>
      <w:hyperlink w:history="1" w:anchor="_Toc108908018">
        <w:r w:rsidRPr="008F01E7">
          <w:rPr>
            <w:rStyle w:val="Hyperlink"/>
            <w:noProof/>
          </w:rPr>
          <w:t>Market research</w:t>
        </w:r>
        <w:r>
          <w:rPr>
            <w:noProof/>
            <w:webHidden/>
          </w:rPr>
          <w:tab/>
        </w:r>
        <w:r>
          <w:rPr>
            <w:noProof/>
            <w:webHidden/>
          </w:rPr>
          <w:fldChar w:fldCharType="begin"/>
        </w:r>
        <w:r>
          <w:rPr>
            <w:noProof/>
            <w:webHidden/>
          </w:rPr>
          <w:instrText xml:space="preserve"> PAGEREF _Toc108908018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7438C9" w:rsidRDefault="007438C9" w14:paraId="02516F99" wp14:textId="77777777">
      <w:pPr>
        <w:pStyle w:val="TOC1"/>
        <w:tabs>
          <w:tab w:val="right" w:leader="dot" w:pos="9350"/>
        </w:tabs>
        <w:rPr>
          <w:noProof/>
        </w:rPr>
      </w:pPr>
      <w:hyperlink w:history="1" w:anchor="_Toc108908019">
        <w:r w:rsidRPr="008F01E7">
          <w:rPr>
            <w:rStyle w:val="Hyperlink"/>
            <w:noProof/>
          </w:rPr>
          <w:t>REFERENCES</w:t>
        </w:r>
        <w:r>
          <w:rPr>
            <w:noProof/>
            <w:webHidden/>
          </w:rPr>
          <w:tab/>
        </w:r>
        <w:r>
          <w:rPr>
            <w:noProof/>
            <w:webHidden/>
          </w:rPr>
          <w:fldChar w:fldCharType="begin"/>
        </w:r>
        <w:r>
          <w:rPr>
            <w:noProof/>
            <w:webHidden/>
          </w:rPr>
          <w:instrText xml:space="preserve"> PAGEREF _Toc108908019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7438C9" w:rsidRDefault="007438C9" w14:paraId="72A3D3EC" wp14:textId="77777777">
      <w:r>
        <w:fldChar w:fldCharType="end"/>
      </w:r>
    </w:p>
    <w:p xmlns:wp14="http://schemas.microsoft.com/office/word/2010/wordml" w:rsidR="00066952" w:rsidRDefault="00066952" w14:paraId="0D0B940D" wp14:textId="77777777">
      <w:pPr>
        <w:jc w:val="center"/>
        <w:rPr>
          <w:b/>
          <w:bCs/>
          <w:sz w:val="72"/>
          <w:szCs w:val="72"/>
        </w:rPr>
      </w:pPr>
    </w:p>
    <w:p xmlns:wp14="http://schemas.microsoft.com/office/word/2010/wordml" w:rsidR="00A26798" w:rsidP="00A26798" w:rsidRDefault="00A26798" w14:paraId="3776BDA8" wp14:textId="77777777">
      <w:pPr>
        <w:pStyle w:val="Heading1"/>
        <w:pageBreakBefore/>
        <w:numPr>
          <w:ilvl w:val="0"/>
          <w:numId w:val="8"/>
        </w:numPr>
      </w:pPr>
      <w:bookmarkStart w:name="_Toc108908009" w:id="0"/>
      <w:r>
        <w:t>INTRODUCTION</w:t>
      </w:r>
      <w:bookmarkEnd w:id="0"/>
      <w:r>
        <w:t xml:space="preserve"> </w:t>
      </w:r>
    </w:p>
    <w:p xmlns:wp14="http://schemas.microsoft.com/office/word/2010/wordml" w:rsidRPr="0073548D" w:rsidR="0073548D" w:rsidP="0073548D" w:rsidRDefault="0073548D" w14:paraId="7F2B50F8" wp14:textId="77777777">
      <w:r>
        <w:t xml:space="preserve">New business management is important for the launch of new product development and this also has the involvement of coordinating </w:t>
      </w:r>
      <w:r w:rsidR="00BA727A">
        <w:t>and</w:t>
      </w:r>
      <w:r>
        <w:t xml:space="preserve"> the aligning of the small business management. As </w:t>
      </w:r>
      <w:proofErr w:type="spellStart"/>
      <w:r>
        <w:t>tis</w:t>
      </w:r>
      <w:proofErr w:type="spellEnd"/>
      <w:r>
        <w:t xml:space="preserve"> also involves the management of different </w:t>
      </w:r>
      <w:r w:rsidR="00BA727A">
        <w:t>functions</w:t>
      </w:r>
      <w:r>
        <w:t xml:space="preserve"> and the operational management. In an business it is required to perform various activities and functions of business and this can also be used in an effective business plan. As this is important for the better performance and the productivity level of business and this </w:t>
      </w:r>
      <w:r w:rsidR="00BA727A">
        <w:t>can</w:t>
      </w:r>
      <w:r>
        <w:t xml:space="preserve"> also build better growth of business and this can also expand the business at global level. </w:t>
      </w:r>
      <w:r w:rsidR="00BA727A">
        <w:t xml:space="preserve">This report is about the bags and t shirts which is produced by Traditional Bulgarian and this is an small business. This report is about the business plan and this is to identify the external and internal environment and the management and the operational </w:t>
      </w:r>
      <w:proofErr w:type="spellStart"/>
      <w:r w:rsidR="00BA727A">
        <w:t>analysation</w:t>
      </w:r>
      <w:proofErr w:type="spellEnd"/>
      <w:r w:rsidR="00BA727A">
        <w:t xml:space="preserve"> and this also involve the marketing and the financial plan. </w:t>
      </w:r>
    </w:p>
    <w:p xmlns:wp14="http://schemas.microsoft.com/office/word/2010/wordml" w:rsidR="00D00DA6" w:rsidP="00D00DA6" w:rsidRDefault="00A26798" w14:paraId="0E27B00A" wp14:textId="77777777">
      <w:r>
        <w:tab/>
      </w:r>
      <w:bookmarkStart w:name="__RefHeading__156845_1913057660" w:id="1"/>
      <w:bookmarkEnd w:id="1"/>
    </w:p>
    <w:p xmlns:wp14="http://schemas.microsoft.com/office/word/2010/wordml" w:rsidR="00A26798" w:rsidP="00D00DA6" w:rsidRDefault="00D00DA6" w14:paraId="4C49EF98" wp14:textId="77777777">
      <w:pPr>
        <w:pStyle w:val="Heading1"/>
        <w:rPr>
          <w:shd w:val="clear" w:color="auto" w:fill="FFFFFF"/>
        </w:rPr>
      </w:pPr>
      <w:r>
        <w:br w:type="page"/>
      </w:r>
      <w:bookmarkStart w:name="_Toc108908010" w:id="2"/>
      <w:r w:rsidR="00A26798">
        <w:rPr>
          <w:shd w:val="clear" w:color="auto" w:fill="FFFFFF"/>
        </w:rPr>
        <w:t>TASK</w:t>
      </w:r>
      <w:bookmarkEnd w:id="2"/>
      <w:r w:rsidR="00A26798">
        <w:rPr>
          <w:shd w:val="clear" w:color="auto" w:fill="FFFFFF"/>
        </w:rPr>
        <w:t xml:space="preserve"> </w:t>
      </w:r>
    </w:p>
    <w:p xmlns:wp14="http://schemas.microsoft.com/office/word/2010/wordml" w:rsidR="00BA727A" w:rsidP="007438C9" w:rsidRDefault="00BA727A" w14:paraId="7405E289" wp14:textId="77777777">
      <w:pPr>
        <w:pStyle w:val="Heading1"/>
      </w:pPr>
      <w:bookmarkStart w:name="_Toc108908011" w:id="3"/>
      <w:r>
        <w:t>Business description</w:t>
      </w:r>
      <w:bookmarkEnd w:id="3"/>
    </w:p>
    <w:p xmlns:wp14="http://schemas.microsoft.com/office/word/2010/wordml" w:rsidR="00272952" w:rsidP="00BA727A" w:rsidRDefault="00BA727A" w14:paraId="38795801" wp14:textId="77777777">
      <w:r>
        <w:t xml:space="preserve">As this is the small business and this has the product of bags and t shirt as this business is </w:t>
      </w:r>
      <w:r w:rsidR="00272952">
        <w:t>fulfilling</w:t>
      </w:r>
      <w:r>
        <w:t xml:space="preserve"> the </w:t>
      </w:r>
      <w:r w:rsidR="00BB7E6E">
        <w:t xml:space="preserve">requirements of the society and this has the mission of providing the alternative options for the society with the </w:t>
      </w:r>
      <w:r w:rsidR="00272952">
        <w:t>reusable</w:t>
      </w:r>
      <w:r w:rsidR="00BB7E6E">
        <w:t xml:space="preserve"> </w:t>
      </w:r>
      <w:r w:rsidR="00272952">
        <w:t>bags</w:t>
      </w:r>
      <w:r w:rsidR="00BB7E6E">
        <w:t xml:space="preserve"> and th</w:t>
      </w:r>
      <w:r w:rsidR="006F61C6">
        <w:t>e t shirts as this has also done for educating the society about reducing the textile</w:t>
      </w:r>
      <w:r w:rsidR="00272952">
        <w:t xml:space="preserve"> </w:t>
      </w:r>
      <w:r w:rsidR="006F61C6">
        <w:t xml:space="preserve">and the plastic wastage as this is highly impacting in the </w:t>
      </w:r>
      <w:r w:rsidR="00272952">
        <w:t>environment</w:t>
      </w:r>
      <w:r w:rsidR="006F61C6">
        <w:t xml:space="preserve"> and this can also has an impact in the global warming. AS this organisation main vision is to provide the society to make the durable and </w:t>
      </w:r>
      <w:r w:rsidR="00272952">
        <w:t>reusable</w:t>
      </w:r>
      <w:r w:rsidR="006F61C6">
        <w:t xml:space="preserve"> t shirts and </w:t>
      </w:r>
      <w:r w:rsidR="00272952">
        <w:t>bags</w:t>
      </w:r>
      <w:r w:rsidR="006F61C6">
        <w:t xml:space="preserve"> and </w:t>
      </w:r>
      <w:proofErr w:type="spellStart"/>
      <w:r w:rsidR="006F61C6">
        <w:t>tis</w:t>
      </w:r>
      <w:proofErr w:type="spellEnd"/>
      <w:r w:rsidR="006F61C6">
        <w:t xml:space="preserve"> can also be </w:t>
      </w:r>
      <w:r w:rsidR="00272952">
        <w:t>environmental</w:t>
      </w:r>
      <w:r w:rsidR="006F61C6">
        <w:t xml:space="preserve"> friendly. This business also has the key values to increase the customer experience and provide the best quality services tot  here customers. The main goal of this business is to make this an inspiration and motivate people to use these products effectively and this can also make an change to the business and the society</w:t>
      </w:r>
      <w:r w:rsidR="007438C9">
        <w:rPr>
          <w:rFonts w:ascii="Arial" w:hAnsi="Arial" w:cs="Arial"/>
          <w:color w:val="222222"/>
          <w:sz w:val="20"/>
          <w:szCs w:val="20"/>
          <w:shd w:val="clear" w:color="auto" w:fill="FFFFFF"/>
        </w:rPr>
        <w:t>(Barrow, Barrow, and Brown, 2018)</w:t>
      </w:r>
      <w:r w:rsidR="006F61C6">
        <w:t xml:space="preserve">. This brand is mainly for the people who are font of </w:t>
      </w:r>
      <w:r w:rsidR="00272952">
        <w:t>reusable</w:t>
      </w:r>
      <w:r w:rsidR="006F61C6">
        <w:t xml:space="preserve"> things and is interested </w:t>
      </w:r>
      <w:r w:rsidR="00272952">
        <w:t>in wearing</w:t>
      </w:r>
      <w:r w:rsidR="006F61C6">
        <w:t xml:space="preserve"> t shirts and accessorising </w:t>
      </w:r>
      <w:r w:rsidR="00272952">
        <w:t>reusable</w:t>
      </w:r>
      <w:r w:rsidR="006F61C6">
        <w:t xml:space="preserve"> bags. This is also saving the landfill and this is also made and </w:t>
      </w:r>
      <w:r w:rsidR="00272952">
        <w:t>brought</w:t>
      </w:r>
      <w:r w:rsidR="006F61C6">
        <w:t xml:space="preserve"> into industry as this is for making the product </w:t>
      </w:r>
      <w:r w:rsidR="00272952">
        <w:t>reusable</w:t>
      </w:r>
      <w:r w:rsidR="006F61C6">
        <w:t xml:space="preserve"> and can accessorize with different outfits and can never get bored out of it and can be used as for an day to day life. </w:t>
      </w:r>
      <w:r w:rsidR="00272952">
        <w:t xml:space="preserve">This also leads in reducing the wastages of the plastic and saving the environment and is up cycling the needs and requirement of the society </w:t>
      </w:r>
      <w:r w:rsidR="007438C9">
        <w:t>and</w:t>
      </w:r>
      <w:r w:rsidR="00272952">
        <w:t xml:space="preserve"> this </w:t>
      </w:r>
      <w:r w:rsidR="007438C9">
        <w:t>is</w:t>
      </w:r>
      <w:r w:rsidR="00272952">
        <w:t xml:space="preserve"> also giving the better growth to the business. This new innovative idea can also give better innovation and the better change to the business and this can also make an special place to the business and can make an space in the market and can achieve high market share and growth for the idea</w:t>
      </w:r>
      <w:r w:rsidR="007438C9">
        <w:rPr>
          <w:rFonts w:ascii="Arial" w:hAnsi="Arial" w:cs="Arial"/>
          <w:color w:val="222222"/>
          <w:sz w:val="20"/>
          <w:szCs w:val="20"/>
          <w:shd w:val="clear" w:color="auto" w:fill="FFFFFF"/>
        </w:rPr>
        <w:t>(</w:t>
      </w:r>
      <w:proofErr w:type="spellStart"/>
      <w:r w:rsidR="007438C9">
        <w:rPr>
          <w:rFonts w:ascii="Arial" w:hAnsi="Arial" w:cs="Arial"/>
          <w:color w:val="222222"/>
          <w:sz w:val="20"/>
          <w:szCs w:val="20"/>
          <w:shd w:val="clear" w:color="auto" w:fill="FFFFFF"/>
        </w:rPr>
        <w:t>Masciocchi</w:t>
      </w:r>
      <w:proofErr w:type="spellEnd"/>
      <w:r w:rsidR="007438C9">
        <w:rPr>
          <w:rFonts w:ascii="Arial" w:hAnsi="Arial" w:cs="Arial"/>
          <w:color w:val="222222"/>
          <w:sz w:val="20"/>
          <w:szCs w:val="20"/>
          <w:shd w:val="clear" w:color="auto" w:fill="FFFFFF"/>
        </w:rPr>
        <w:t>, 2020)</w:t>
      </w:r>
      <w:r w:rsidR="00272952">
        <w:t xml:space="preserve">. This is also making it to an fashionable and the durable products and this is also making effective changes with time and this can also impact in the idea and change management of the business and this is performed by using various </w:t>
      </w:r>
      <w:proofErr w:type="spellStart"/>
      <w:r w:rsidR="00272952">
        <w:t>analysation</w:t>
      </w:r>
      <w:proofErr w:type="spellEnd"/>
      <w:r w:rsidR="00272952">
        <w:t>. This is an single owned organisation and in this all the profit and loss is shared by the owner.</w:t>
      </w:r>
    </w:p>
    <w:p xmlns:wp14="http://schemas.microsoft.com/office/word/2010/wordml" w:rsidR="00272952" w:rsidP="00BA727A" w:rsidRDefault="00272952" w14:paraId="60061E4C" wp14:textId="77777777"/>
    <w:p xmlns:wp14="http://schemas.microsoft.com/office/word/2010/wordml" w:rsidR="00272952" w:rsidP="007438C9" w:rsidRDefault="00272952" w14:paraId="30BB2A5F" wp14:textId="77777777">
      <w:pPr>
        <w:pStyle w:val="Heading1"/>
      </w:pPr>
      <w:bookmarkStart w:name="_Toc108908012" w:id="4"/>
      <w:r>
        <w:t>Industry analysis</w:t>
      </w:r>
      <w:bookmarkEnd w:id="4"/>
    </w:p>
    <w:p xmlns:wp14="http://schemas.microsoft.com/office/word/2010/wordml" w:rsidR="006B14A6" w:rsidP="00BA727A" w:rsidRDefault="006B14A6" w14:paraId="18FB0A00" wp14:textId="77777777">
      <w:r>
        <w:t xml:space="preserve">As this business is having small size as this is an start up and this has many responsibilities and this is not an expanded or high growth market and this is also starting from the basis and this </w:t>
      </w:r>
      <w:proofErr w:type="spellStart"/>
      <w:r>
        <w:t>si</w:t>
      </w:r>
      <w:proofErr w:type="spellEnd"/>
      <w:r>
        <w:t xml:space="preserve"> also giving better change. As for developing an sustainable business it is </w:t>
      </w:r>
      <w:proofErr w:type="spellStart"/>
      <w:r>
        <w:t>improntat</w:t>
      </w:r>
      <w:proofErr w:type="spellEnd"/>
      <w:r>
        <w:t xml:space="preserve"> to analyse all the factors of the industry and this can also make an positive impact in the business. As this organisation is also having an good and average growth rate as for the innovative idea and the change as the growth rate of this business is estimating 18% and this can also make the better business and this is also giving an rapid development and enhancing the power of business in industry</w:t>
      </w:r>
      <w:r w:rsidR="007438C9">
        <w:rPr>
          <w:rFonts w:ascii="Arial" w:hAnsi="Arial" w:cs="Arial"/>
          <w:color w:val="222222"/>
          <w:sz w:val="20"/>
          <w:szCs w:val="20"/>
          <w:shd w:val="clear" w:color="auto" w:fill="FFFFFF"/>
        </w:rPr>
        <w:t>(</w:t>
      </w:r>
      <w:proofErr w:type="spellStart"/>
      <w:r w:rsidR="007438C9">
        <w:rPr>
          <w:rFonts w:ascii="Arial" w:hAnsi="Arial" w:cs="Arial"/>
          <w:color w:val="222222"/>
          <w:sz w:val="20"/>
          <w:szCs w:val="20"/>
          <w:shd w:val="clear" w:color="auto" w:fill="FFFFFF"/>
        </w:rPr>
        <w:t>Souto</w:t>
      </w:r>
      <w:proofErr w:type="spellEnd"/>
      <w:r w:rsidR="007438C9">
        <w:rPr>
          <w:rFonts w:ascii="Arial" w:hAnsi="Arial" w:cs="Arial"/>
          <w:color w:val="222222"/>
          <w:sz w:val="20"/>
          <w:szCs w:val="20"/>
          <w:shd w:val="clear" w:color="auto" w:fill="FFFFFF"/>
        </w:rPr>
        <w:t>, and Rodriguez-Lopez, 2021)</w:t>
      </w:r>
      <w:r>
        <w:t>.</w:t>
      </w:r>
    </w:p>
    <w:p xmlns:wp14="http://schemas.microsoft.com/office/word/2010/wordml" w:rsidRPr="007438C9" w:rsidR="006B14A6" w:rsidP="007438C9" w:rsidRDefault="006B14A6" w14:paraId="31FC84B4" wp14:textId="77777777">
      <w:pPr>
        <w:pStyle w:val="Heading2"/>
        <w:rPr>
          <w:b/>
        </w:rPr>
      </w:pPr>
      <w:bookmarkStart w:name="_Toc108908013" w:id="5"/>
      <w:r w:rsidRPr="007438C9">
        <w:rPr>
          <w:b/>
        </w:rPr>
        <w:t>Porters five force</w:t>
      </w:r>
      <w:bookmarkEnd w:id="5"/>
    </w:p>
    <w:p xmlns:wp14="http://schemas.microsoft.com/office/word/2010/wordml" w:rsidRPr="007438C9" w:rsidR="006B14A6" w:rsidP="00BA727A" w:rsidRDefault="006B14A6" w14:paraId="4A7E73AB" wp14:textId="77777777">
      <w:pPr>
        <w:rPr>
          <w:b/>
        </w:rPr>
      </w:pPr>
      <w:r w:rsidRPr="007438C9">
        <w:rPr>
          <w:b/>
        </w:rPr>
        <w:t>Bargaining power of suppliers</w:t>
      </w:r>
    </w:p>
    <w:p xmlns:wp14="http://schemas.microsoft.com/office/word/2010/wordml" w:rsidR="006C64BF" w:rsidP="00BA727A" w:rsidRDefault="006B14A6" w14:paraId="31444DC0" wp14:textId="77777777">
      <w:r>
        <w:t>This is known as the negotiation power which an supplier can have as this</w:t>
      </w:r>
      <w:r w:rsidR="006C64BF">
        <w:t xml:space="preserve"> business</w:t>
      </w:r>
      <w:r>
        <w:t xml:space="preserve"> sis having high bargaining power of suppliers as for the start in business it is required to made the supply chain management and these raw product an start up can get from specific areas. </w:t>
      </w:r>
    </w:p>
    <w:p xmlns:wp14="http://schemas.microsoft.com/office/word/2010/wordml" w:rsidRPr="007438C9" w:rsidR="006C64BF" w:rsidP="00BA727A" w:rsidRDefault="006C64BF" w14:paraId="73B543DA" wp14:textId="77777777">
      <w:pPr>
        <w:rPr>
          <w:b/>
        </w:rPr>
      </w:pPr>
      <w:r w:rsidRPr="007438C9">
        <w:rPr>
          <w:b/>
        </w:rPr>
        <w:t>Bargaining power of buyers</w:t>
      </w:r>
    </w:p>
    <w:p xmlns:wp14="http://schemas.microsoft.com/office/word/2010/wordml" w:rsidR="006C64BF" w:rsidP="00BA727A" w:rsidRDefault="006C64BF" w14:paraId="6312323C" wp14:textId="77777777">
      <w:r>
        <w:t>As this is the negotiation power of the buyers and this can impact in the customer base of the business. AS this organisation us having less bargaining power of the suppliers as this business is selling unique products and with an innovative idea which is hard to find everywhere.</w:t>
      </w:r>
      <w:r w:rsidR="006B14A6">
        <w:t xml:space="preserve"> </w:t>
      </w:r>
    </w:p>
    <w:p xmlns:wp14="http://schemas.microsoft.com/office/word/2010/wordml" w:rsidRPr="007438C9" w:rsidR="006C64BF" w:rsidP="00BA727A" w:rsidRDefault="006C64BF" w14:paraId="7DBF1598" wp14:textId="77777777">
      <w:pPr>
        <w:rPr>
          <w:b/>
        </w:rPr>
      </w:pPr>
      <w:r w:rsidRPr="007438C9">
        <w:rPr>
          <w:b/>
        </w:rPr>
        <w:t>Threat of new entrant</w:t>
      </w:r>
    </w:p>
    <w:p xmlns:wp14="http://schemas.microsoft.com/office/word/2010/wordml" w:rsidR="006C64BF" w:rsidP="00BA727A" w:rsidRDefault="006C64BF" w14:paraId="35299DE6" wp14:textId="77777777">
      <w:r>
        <w:t xml:space="preserve">This is known as the barrier which is related to the new entry or the similar industry </w:t>
      </w:r>
      <w:proofErr w:type="spellStart"/>
      <w:r>
        <w:t>whi</w:t>
      </w:r>
      <w:proofErr w:type="spellEnd"/>
      <w:r>
        <w:t xml:space="preserve"> ca take the place of the business and can easily take place of business in the market. As this business has high threat of entrant as this idea is now exposed in the market so new entrant can copy this and can innovate it effectively and can become threat to this business</w:t>
      </w:r>
      <w:r w:rsidR="007438C9">
        <w:rPr>
          <w:rFonts w:ascii="Arial" w:hAnsi="Arial" w:cs="Arial"/>
          <w:color w:val="222222"/>
          <w:sz w:val="20"/>
          <w:szCs w:val="20"/>
          <w:shd w:val="clear" w:color="auto" w:fill="FFFFFF"/>
        </w:rPr>
        <w:t>(</w:t>
      </w:r>
      <w:proofErr w:type="spellStart"/>
      <w:r w:rsidR="007438C9">
        <w:rPr>
          <w:rFonts w:ascii="Arial" w:hAnsi="Arial" w:cs="Arial"/>
          <w:color w:val="222222"/>
          <w:sz w:val="20"/>
          <w:szCs w:val="20"/>
          <w:shd w:val="clear" w:color="auto" w:fill="FFFFFF"/>
        </w:rPr>
        <w:t>Hopp</w:t>
      </w:r>
      <w:proofErr w:type="spellEnd"/>
      <w:r w:rsidR="007438C9">
        <w:rPr>
          <w:rFonts w:ascii="Arial" w:hAnsi="Arial" w:cs="Arial"/>
          <w:color w:val="222222"/>
          <w:sz w:val="20"/>
          <w:szCs w:val="20"/>
          <w:shd w:val="clear" w:color="auto" w:fill="FFFFFF"/>
        </w:rPr>
        <w:t>, and Greene, 2018)</w:t>
      </w:r>
      <w:r>
        <w:t xml:space="preserve">. </w:t>
      </w:r>
    </w:p>
    <w:p xmlns:wp14="http://schemas.microsoft.com/office/word/2010/wordml" w:rsidRPr="007438C9" w:rsidR="006C64BF" w:rsidP="00BA727A" w:rsidRDefault="006C64BF" w14:paraId="34A8BB2D" wp14:textId="77777777">
      <w:pPr>
        <w:rPr>
          <w:b/>
        </w:rPr>
      </w:pPr>
      <w:r w:rsidRPr="007438C9">
        <w:rPr>
          <w:b/>
        </w:rPr>
        <w:t>Threat of substitute</w:t>
      </w:r>
    </w:p>
    <w:p xmlns:wp14="http://schemas.microsoft.com/office/word/2010/wordml" w:rsidR="006C64BF" w:rsidP="00BA727A" w:rsidRDefault="006C64BF" w14:paraId="5DE3A0BE" wp14:textId="77777777">
      <w:r>
        <w:t xml:space="preserve">As this is known as the ability of customer choosing different or alternative options of these products can reduce the customer base of business. As this business is having low threat of substitute as there are various organisation who is selling recycled products but not with the same idea as this business is different with </w:t>
      </w:r>
      <w:proofErr w:type="spellStart"/>
      <w:r>
        <w:t>there</w:t>
      </w:r>
      <w:proofErr w:type="spellEnd"/>
      <w:r>
        <w:t xml:space="preserve"> vision and providing a unique product.</w:t>
      </w:r>
    </w:p>
    <w:p xmlns:wp14="http://schemas.microsoft.com/office/word/2010/wordml" w:rsidRPr="007438C9" w:rsidR="006C64BF" w:rsidP="00BA727A" w:rsidRDefault="006C64BF" w14:paraId="02B7442E" wp14:textId="77777777">
      <w:pPr>
        <w:rPr>
          <w:b/>
        </w:rPr>
      </w:pPr>
      <w:r w:rsidRPr="007438C9">
        <w:rPr>
          <w:b/>
        </w:rPr>
        <w:t>Competitive rivalry</w:t>
      </w:r>
    </w:p>
    <w:p xmlns:wp14="http://schemas.microsoft.com/office/word/2010/wordml" w:rsidR="006C64BF" w:rsidP="00BA727A" w:rsidRDefault="006C64BF" w14:paraId="5A456D58" wp14:textId="77777777">
      <w:r>
        <w:t xml:space="preserve">This is known as the players which is in the industry and ca reduce the profit level and the goodwill power of business. </w:t>
      </w:r>
      <w:r w:rsidR="006B53CA">
        <w:t>As this business is having high competition in the market as big business and industry is having high goodwill which ca snatch the market share and market growth of the business</w:t>
      </w:r>
      <w:r w:rsidR="007438C9">
        <w:rPr>
          <w:rFonts w:ascii="Arial" w:hAnsi="Arial" w:cs="Arial"/>
          <w:color w:val="222222"/>
          <w:sz w:val="20"/>
          <w:szCs w:val="20"/>
          <w:shd w:val="clear" w:color="auto" w:fill="FFFFFF"/>
        </w:rPr>
        <w:t>(Finch, 2022)</w:t>
      </w:r>
      <w:r w:rsidR="006B53CA">
        <w:t xml:space="preserve">.  </w:t>
      </w:r>
      <w:r>
        <w:t xml:space="preserve"> </w:t>
      </w:r>
    </w:p>
    <w:p xmlns:wp14="http://schemas.microsoft.com/office/word/2010/wordml" w:rsidR="006B53CA" w:rsidP="00BA727A" w:rsidRDefault="006B53CA" w14:paraId="44EAFD9C" wp14:textId="77777777"/>
    <w:p xmlns:wp14="http://schemas.microsoft.com/office/word/2010/wordml" w:rsidR="006B53CA" w:rsidP="007438C9" w:rsidRDefault="006B53CA" w14:paraId="37801724" wp14:textId="77777777">
      <w:pPr>
        <w:pStyle w:val="Heading1"/>
      </w:pPr>
      <w:bookmarkStart w:name="_Toc108908014" w:id="6"/>
      <w:r>
        <w:t>Operational and management plan</w:t>
      </w:r>
      <w:bookmarkEnd w:id="6"/>
    </w:p>
    <w:p xmlns:wp14="http://schemas.microsoft.com/office/word/2010/wordml" w:rsidR="00C7110A" w:rsidP="00BA727A" w:rsidRDefault="006B53CA" w14:paraId="797802AC" wp14:textId="77777777">
      <w:r>
        <w:t xml:space="preserve">As operational management of this organisation as this can be started by analysing the capital and the expenses for </w:t>
      </w:r>
      <w:proofErr w:type="spellStart"/>
      <w:r>
        <w:t>anlaysing</w:t>
      </w:r>
      <w:proofErr w:type="spellEnd"/>
      <w:r>
        <w:t xml:space="preserve"> the better pricing of the products and this </w:t>
      </w:r>
      <w:proofErr w:type="spellStart"/>
      <w:r>
        <w:t>cna</w:t>
      </w:r>
      <w:proofErr w:type="spellEnd"/>
      <w:r>
        <w:t xml:space="preserve"> also analyse the budget of the production and the operational management. </w:t>
      </w:r>
      <w:r w:rsidR="00C7110A">
        <w:t>As this keeps the balance in the inventory control and this can also lead in better growth with the proper use of the pricing method and this is also helping the business in measuring each metrics in business management. This can also make the start up management effective and this also involves the human resource of the business as they are the essential part of the business and this can give and better and professional experience to the business</w:t>
      </w:r>
      <w:r w:rsidR="007438C9">
        <w:rPr>
          <w:rFonts w:ascii="Arial" w:hAnsi="Arial" w:cs="Arial"/>
          <w:color w:val="222222"/>
          <w:sz w:val="20"/>
          <w:szCs w:val="20"/>
          <w:shd w:val="clear" w:color="auto" w:fill="FFFFFF"/>
        </w:rPr>
        <w:t>(</w:t>
      </w:r>
      <w:proofErr w:type="spellStart"/>
      <w:r w:rsidR="007438C9">
        <w:rPr>
          <w:rFonts w:ascii="Arial" w:hAnsi="Arial" w:cs="Arial"/>
          <w:color w:val="222222"/>
          <w:sz w:val="20"/>
          <w:szCs w:val="20"/>
          <w:shd w:val="clear" w:color="auto" w:fill="FFFFFF"/>
        </w:rPr>
        <w:t>Cristino</w:t>
      </w:r>
      <w:proofErr w:type="spellEnd"/>
      <w:r w:rsidR="007438C9">
        <w:rPr>
          <w:rFonts w:ascii="Arial" w:hAnsi="Arial" w:cs="Arial"/>
          <w:color w:val="222222"/>
          <w:sz w:val="20"/>
          <w:szCs w:val="20"/>
          <w:shd w:val="clear" w:color="auto" w:fill="FFFFFF"/>
        </w:rPr>
        <w:t>, 2019)</w:t>
      </w:r>
      <w:r w:rsidR="00C7110A">
        <w:t xml:space="preserve">. This also involves the use of latest and essential technology for the better growth and advanced product and this can be done by the use of latest software’s and maintaining the working allocations in business. For the better survival of the start ups it is important to analyse all the important factors of the business and this can give better advantage to the business and this also leads in the better growth and expansion quickly. For the effective operational management of business can be influenced by the process and the elements of the business and this can also lead </w:t>
      </w:r>
      <w:proofErr w:type="spellStart"/>
      <w:r w:rsidR="00C7110A">
        <w:t>i</w:t>
      </w:r>
      <w:proofErr w:type="spellEnd"/>
      <w:r w:rsidR="00C7110A">
        <w:t xml:space="preserve"> the sustainable business. The legal structure of this business is sole proprietorship as this is the easiest form to entre and this also not have the complex paperwork and this is also owned and operated with an individual and the profit and loss is also gained by single owner and this also has personal liability</w:t>
      </w:r>
      <w:r w:rsidR="007438C9">
        <w:rPr>
          <w:rFonts w:ascii="Arial" w:hAnsi="Arial" w:cs="Arial"/>
          <w:color w:val="222222"/>
          <w:sz w:val="20"/>
          <w:szCs w:val="20"/>
          <w:shd w:val="clear" w:color="auto" w:fill="FFFFFF"/>
        </w:rPr>
        <w:t>(</w:t>
      </w:r>
      <w:proofErr w:type="spellStart"/>
      <w:r w:rsidR="007438C9">
        <w:rPr>
          <w:rFonts w:ascii="Arial" w:hAnsi="Arial" w:cs="Arial"/>
          <w:color w:val="222222"/>
          <w:sz w:val="20"/>
          <w:szCs w:val="20"/>
          <w:shd w:val="clear" w:color="auto" w:fill="FFFFFF"/>
        </w:rPr>
        <w:t>Teixeira</w:t>
      </w:r>
      <w:proofErr w:type="spellEnd"/>
      <w:r w:rsidR="007438C9">
        <w:rPr>
          <w:rFonts w:ascii="Arial" w:hAnsi="Arial" w:cs="Arial"/>
          <w:color w:val="222222"/>
          <w:sz w:val="20"/>
          <w:szCs w:val="20"/>
          <w:shd w:val="clear" w:color="auto" w:fill="FFFFFF"/>
        </w:rPr>
        <w:t>, and Pereira, 2019)</w:t>
      </w:r>
      <w:r w:rsidR="00C7110A">
        <w:t>.</w:t>
      </w:r>
    </w:p>
    <w:p xmlns:wp14="http://schemas.microsoft.com/office/word/2010/wordml" w:rsidR="00C7110A" w:rsidP="00BA727A" w:rsidRDefault="00C7110A" w14:paraId="4B94D5A5" wp14:textId="77777777"/>
    <w:p xmlns:wp14="http://schemas.microsoft.com/office/word/2010/wordml" w:rsidR="00C7110A" w:rsidP="007438C9" w:rsidRDefault="00C7110A" w14:paraId="0F5339FE" wp14:textId="77777777">
      <w:pPr>
        <w:pStyle w:val="Heading1"/>
      </w:pPr>
      <w:bookmarkStart w:name="_Toc108908015" w:id="7"/>
      <w:r>
        <w:t>Marketing plan</w:t>
      </w:r>
      <w:bookmarkEnd w:id="7"/>
    </w:p>
    <w:p xmlns:wp14="http://schemas.microsoft.com/office/word/2010/wordml" w:rsidR="002F581A" w:rsidP="00BA727A" w:rsidRDefault="00C7110A" w14:paraId="1BCD6549" wp14:textId="77777777">
      <w:r>
        <w:t xml:space="preserve">As marketing plan is known as the comparison of the strategies and this also helps the business in promoting the products of business effectively. </w:t>
      </w:r>
      <w:r w:rsidR="002F581A">
        <w:t>This also helps in identifying all the channels of marketing and this can also analyze the targeting market and this can also give  better growth to the business and this can also evaluate the marketing strategy and this can also make the competitors and knowing the business. The is also identifying the customers of the business and his can also track the journey of the business and this can be done by effective tools and techniques of business</w:t>
      </w:r>
      <w:r w:rsidR="007438C9">
        <w:rPr>
          <w:rFonts w:ascii="Arial" w:hAnsi="Arial" w:cs="Arial"/>
          <w:color w:val="222222"/>
          <w:sz w:val="20"/>
          <w:szCs w:val="20"/>
          <w:shd w:val="clear" w:color="auto" w:fill="FFFFFF"/>
        </w:rPr>
        <w:t>(Yi, 2022)</w:t>
      </w:r>
      <w:r w:rsidR="002F581A">
        <w:t xml:space="preserve">. As social media is the main  marketing channel and this is also increasing he profit of business and increasing </w:t>
      </w:r>
      <w:proofErr w:type="spellStart"/>
      <w:r w:rsidR="002F581A">
        <w:t>he</w:t>
      </w:r>
      <w:proofErr w:type="spellEnd"/>
      <w:r w:rsidR="002F581A">
        <w:t xml:space="preserve"> potential of business by increasing the awareness of business. This business is also using paid marketing and this is targeting the business and this is also encouraging the business products. </w:t>
      </w:r>
    </w:p>
    <w:p xmlns:wp14="http://schemas.microsoft.com/office/word/2010/wordml" w:rsidRPr="007438C9" w:rsidR="002F581A" w:rsidP="007438C9" w:rsidRDefault="002F581A" w14:paraId="43BBC6B2" wp14:textId="77777777">
      <w:pPr>
        <w:pStyle w:val="Heading2"/>
        <w:rPr>
          <w:b/>
        </w:rPr>
      </w:pPr>
      <w:bookmarkStart w:name="_Toc108908016" w:id="8"/>
      <w:r w:rsidRPr="007438C9">
        <w:rPr>
          <w:b/>
        </w:rPr>
        <w:t>The 4 Ps of marketing</w:t>
      </w:r>
      <w:bookmarkEnd w:id="8"/>
    </w:p>
    <w:p xmlns:wp14="http://schemas.microsoft.com/office/word/2010/wordml" w:rsidRPr="007438C9" w:rsidR="00474E79" w:rsidP="00BA727A" w:rsidRDefault="00474E79" w14:paraId="34FB80BF" wp14:textId="77777777">
      <w:pPr>
        <w:rPr>
          <w:b/>
        </w:rPr>
      </w:pPr>
      <w:r w:rsidRPr="007438C9">
        <w:rPr>
          <w:b/>
        </w:rPr>
        <w:t>Product</w:t>
      </w:r>
    </w:p>
    <w:p xmlns:wp14="http://schemas.microsoft.com/office/word/2010/wordml" w:rsidR="00474E79" w:rsidP="00BA727A" w:rsidRDefault="00474E79" w14:paraId="3382C4A5" wp14:textId="77777777">
      <w:r>
        <w:t>As this business is having the reusable product range of t shirts for men and women and this also involves the reusable bags and this is making an effective difference in the market and industry and this is also fulfilling the objectives of the business and requirements of the customers effectively. As these products are designed with the reusable and environmental friendly materials and unique designs for making it different in the industry</w:t>
      </w:r>
      <w:r w:rsidR="007438C9">
        <w:rPr>
          <w:rFonts w:ascii="Arial" w:hAnsi="Arial" w:cs="Arial"/>
          <w:color w:val="222222"/>
          <w:sz w:val="20"/>
          <w:szCs w:val="20"/>
          <w:shd w:val="clear" w:color="auto" w:fill="FFFFFF"/>
        </w:rPr>
        <w:t>(Strickland, 2018)</w:t>
      </w:r>
      <w:r>
        <w:t>.</w:t>
      </w:r>
    </w:p>
    <w:p xmlns:wp14="http://schemas.microsoft.com/office/word/2010/wordml" w:rsidRPr="007438C9" w:rsidR="00474E79" w:rsidP="00BA727A" w:rsidRDefault="00474E79" w14:paraId="7BD80BA2" wp14:textId="77777777">
      <w:pPr>
        <w:rPr>
          <w:b/>
        </w:rPr>
      </w:pPr>
      <w:r w:rsidRPr="007438C9">
        <w:rPr>
          <w:b/>
        </w:rPr>
        <w:t>Price</w:t>
      </w:r>
    </w:p>
    <w:p xmlns:wp14="http://schemas.microsoft.com/office/word/2010/wordml" w:rsidR="00474E79" w:rsidP="00BA727A" w:rsidRDefault="00474E79" w14:paraId="79FEA07D" wp14:textId="77777777">
      <w:r>
        <w:t xml:space="preserve">As this </w:t>
      </w:r>
      <w:proofErr w:type="spellStart"/>
      <w:r>
        <w:t>si</w:t>
      </w:r>
      <w:proofErr w:type="spellEnd"/>
      <w:r>
        <w:t xml:space="preserve"> an pricing strategy which is required to set the price adjustments and this also involves the different pricing and discount methods of business. As this business is selling the products as high prime cost and this is also balancing the manufacturing and thee production cost of business for optimizing the profit margin. This is also based on the target group as this business is mainly focussing on the basis of demographic age group from 14 to 25 age group</w:t>
      </w:r>
      <w:r w:rsidR="007438C9">
        <w:rPr>
          <w:rFonts w:ascii="Arial" w:hAnsi="Arial" w:cs="Arial"/>
          <w:color w:val="222222"/>
          <w:sz w:val="20"/>
          <w:szCs w:val="20"/>
          <w:shd w:val="clear" w:color="auto" w:fill="FFFFFF"/>
        </w:rPr>
        <w:t>(</w:t>
      </w:r>
      <w:proofErr w:type="spellStart"/>
      <w:r w:rsidR="007438C9">
        <w:rPr>
          <w:rFonts w:ascii="Arial" w:hAnsi="Arial" w:cs="Arial"/>
          <w:color w:val="222222"/>
          <w:sz w:val="20"/>
          <w:szCs w:val="20"/>
          <w:shd w:val="clear" w:color="auto" w:fill="FFFFFF"/>
        </w:rPr>
        <w:t>Götz</w:t>
      </w:r>
      <w:proofErr w:type="spellEnd"/>
      <w:r w:rsidR="007438C9">
        <w:rPr>
          <w:rFonts w:ascii="Arial" w:hAnsi="Arial" w:cs="Arial"/>
          <w:color w:val="222222"/>
          <w:sz w:val="20"/>
          <w:szCs w:val="20"/>
          <w:shd w:val="clear" w:color="auto" w:fill="FFFFFF"/>
        </w:rPr>
        <w:t>, 2020)</w:t>
      </w:r>
      <w:r w:rsidR="007438C9">
        <w:t xml:space="preserve"> </w:t>
      </w:r>
      <w:r w:rsidR="007438C9">
        <w:rPr>
          <w:rFonts w:ascii="Arial" w:hAnsi="Arial" w:cs="Arial"/>
          <w:color w:val="222222"/>
          <w:sz w:val="20"/>
          <w:szCs w:val="20"/>
          <w:shd w:val="clear" w:color="auto" w:fill="FFFFFF"/>
        </w:rPr>
        <w:t>(Marques, 2021</w:t>
      </w:r>
      <w:r w:rsidR="007438C9">
        <w:t>)</w:t>
      </w:r>
      <w:r>
        <w:t>.</w:t>
      </w:r>
    </w:p>
    <w:p xmlns:wp14="http://schemas.microsoft.com/office/word/2010/wordml" w:rsidRPr="007438C9" w:rsidR="00474E79" w:rsidP="00BA727A" w:rsidRDefault="00474E79" w14:paraId="02148DB9" wp14:textId="77777777">
      <w:pPr>
        <w:rPr>
          <w:b/>
        </w:rPr>
      </w:pPr>
      <w:r w:rsidRPr="007438C9">
        <w:rPr>
          <w:b/>
        </w:rPr>
        <w:t>Place</w:t>
      </w:r>
    </w:p>
    <w:p xmlns:wp14="http://schemas.microsoft.com/office/word/2010/wordml" w:rsidR="00474E79" w:rsidP="00BA727A" w:rsidRDefault="00474E79" w14:paraId="43A52FAB" wp14:textId="77777777">
      <w:r>
        <w:t>As this is an distribution strategy of the marketing mix and this is known as the determination of the place in which customers can reach to the product. As this has different channels. As</w:t>
      </w:r>
      <w:r w:rsidR="00E76A02">
        <w:t xml:space="preserve"> </w:t>
      </w:r>
      <w:r>
        <w:t>this is</w:t>
      </w:r>
      <w:r w:rsidR="00E76A02">
        <w:t xml:space="preserve"> selling the direct sales of the business and this is also making the direct contact with the customers and this business is point with the </w:t>
      </w:r>
      <w:proofErr w:type="spellStart"/>
      <w:r w:rsidR="00E76A02">
        <w:t>alaysation</w:t>
      </w:r>
      <w:proofErr w:type="spellEnd"/>
      <w:r w:rsidR="00E76A02">
        <w:t xml:space="preserve"> of the point of sales</w:t>
      </w:r>
      <w:r w:rsidR="007438C9">
        <w:rPr>
          <w:rFonts w:ascii="Arial" w:hAnsi="Arial" w:cs="Arial"/>
          <w:color w:val="222222"/>
          <w:sz w:val="20"/>
          <w:szCs w:val="20"/>
          <w:shd w:val="clear" w:color="auto" w:fill="FFFFFF"/>
        </w:rPr>
        <w:t>(</w:t>
      </w:r>
      <w:proofErr w:type="spellStart"/>
      <w:r w:rsidR="007438C9">
        <w:rPr>
          <w:rFonts w:ascii="Arial" w:hAnsi="Arial" w:cs="Arial"/>
          <w:color w:val="222222"/>
          <w:sz w:val="20"/>
          <w:szCs w:val="20"/>
          <w:shd w:val="clear" w:color="auto" w:fill="FFFFFF"/>
        </w:rPr>
        <w:t>Mariani</w:t>
      </w:r>
      <w:proofErr w:type="spellEnd"/>
      <w:r w:rsidR="007438C9">
        <w:rPr>
          <w:rFonts w:ascii="Arial" w:hAnsi="Arial" w:cs="Arial"/>
          <w:color w:val="222222"/>
          <w:sz w:val="20"/>
          <w:szCs w:val="20"/>
          <w:shd w:val="clear" w:color="auto" w:fill="FFFFFF"/>
        </w:rPr>
        <w:t xml:space="preserve">, </w:t>
      </w:r>
      <w:proofErr w:type="spellStart"/>
      <w:r w:rsidR="007438C9">
        <w:rPr>
          <w:rFonts w:ascii="Arial" w:hAnsi="Arial" w:cs="Arial"/>
          <w:color w:val="222222"/>
          <w:sz w:val="20"/>
          <w:szCs w:val="20"/>
          <w:shd w:val="clear" w:color="auto" w:fill="FFFFFF"/>
        </w:rPr>
        <w:t>Bartoloni</w:t>
      </w:r>
      <w:proofErr w:type="spellEnd"/>
      <w:r w:rsidR="007438C9">
        <w:rPr>
          <w:rFonts w:ascii="Arial" w:hAnsi="Arial" w:cs="Arial"/>
          <w:color w:val="222222"/>
          <w:sz w:val="20"/>
          <w:szCs w:val="20"/>
          <w:shd w:val="clear" w:color="auto" w:fill="FFFFFF"/>
        </w:rPr>
        <w:t xml:space="preserve">, and </w:t>
      </w:r>
      <w:proofErr w:type="spellStart"/>
      <w:r w:rsidR="007438C9">
        <w:rPr>
          <w:rFonts w:ascii="Arial" w:hAnsi="Arial" w:cs="Arial"/>
          <w:color w:val="222222"/>
          <w:sz w:val="20"/>
          <w:szCs w:val="20"/>
          <w:shd w:val="clear" w:color="auto" w:fill="FFFFFF"/>
        </w:rPr>
        <w:t>Morelli</w:t>
      </w:r>
      <w:proofErr w:type="spellEnd"/>
      <w:r w:rsidR="007438C9">
        <w:rPr>
          <w:rFonts w:ascii="Arial" w:hAnsi="Arial" w:cs="Arial"/>
          <w:color w:val="222222"/>
          <w:sz w:val="20"/>
          <w:szCs w:val="20"/>
          <w:shd w:val="clear" w:color="auto" w:fill="FFFFFF"/>
        </w:rPr>
        <w:t>, 2019)</w:t>
      </w:r>
      <w:r w:rsidR="00E76A02">
        <w:t>.</w:t>
      </w:r>
      <w:r>
        <w:t xml:space="preserve"> </w:t>
      </w:r>
    </w:p>
    <w:p xmlns:wp14="http://schemas.microsoft.com/office/word/2010/wordml" w:rsidRPr="007438C9" w:rsidR="00E76A02" w:rsidP="00BA727A" w:rsidRDefault="00E76A02" w14:paraId="2CF4DA72" wp14:textId="77777777">
      <w:pPr>
        <w:rPr>
          <w:b/>
        </w:rPr>
      </w:pPr>
      <w:r w:rsidRPr="007438C9">
        <w:rPr>
          <w:b/>
        </w:rPr>
        <w:t>Promotion</w:t>
      </w:r>
    </w:p>
    <w:p xmlns:wp14="http://schemas.microsoft.com/office/word/2010/wordml" w:rsidR="00E76A02" w:rsidP="00BA727A" w:rsidRDefault="00E76A02" w14:paraId="6D58B591" wp14:textId="77777777">
      <w:r>
        <w:t xml:space="preserve">This </w:t>
      </w:r>
      <w:proofErr w:type="spellStart"/>
      <w:r>
        <w:t>si</w:t>
      </w:r>
      <w:proofErr w:type="spellEnd"/>
      <w:r>
        <w:t xml:space="preserve"> the main part as this can enhance the sales of the business and builds awareness of the products and this is also enhancing he goodwill and the power of business by using  various medium and with the is range of communication in business. As this business is using various communication channels as these involve the online and of line advertising and this can also be done by social media marketing.  </w:t>
      </w:r>
    </w:p>
    <w:p xmlns:wp14="http://schemas.microsoft.com/office/word/2010/wordml" w:rsidR="00E76A02" w:rsidP="00BA727A" w:rsidRDefault="00E76A02" w14:paraId="3DEEC669" wp14:textId="77777777"/>
    <w:p xmlns:wp14="http://schemas.microsoft.com/office/word/2010/wordml" w:rsidR="00E76A02" w:rsidP="007438C9" w:rsidRDefault="00E76A02" w14:paraId="28759528" wp14:textId="77777777">
      <w:pPr>
        <w:pStyle w:val="Heading1"/>
      </w:pPr>
      <w:bookmarkStart w:name="_Toc108908017" w:id="9"/>
      <w:r>
        <w:t>Financial plan</w:t>
      </w:r>
      <w:bookmarkEnd w:id="9"/>
    </w:p>
    <w:p xmlns:wp14="http://schemas.microsoft.com/office/word/2010/wordml" w:rsidR="007438C9" w:rsidP="007438C9" w:rsidRDefault="00E31869" w14:paraId="3656B9AB" wp14:textId="77777777">
      <w:pPr>
        <w:keepNext/>
      </w:pPr>
      <w:r>
        <w:rPr>
          <w:noProof/>
        </w:rPr>
        <w:drawing>
          <wp:inline xmlns:wp14="http://schemas.microsoft.com/office/word/2010/wordprocessingDrawing" distT="0" distB="0" distL="0" distR="0" wp14:anchorId="69B305B3" wp14:editId="7777777">
            <wp:extent cx="5933440" cy="4646930"/>
            <wp:effectExtent l="0" t="0" r="0" b="0"/>
            <wp:docPr id="1" name="Picture 1" descr="How to create a financial forecast for a clothing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create a financial forecast for a clothing lin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33440" cy="4646930"/>
                    </a:xfrm>
                    <a:prstGeom prst="rect">
                      <a:avLst/>
                    </a:prstGeom>
                    <a:noFill/>
                    <a:ln>
                      <a:noFill/>
                    </a:ln>
                  </pic:spPr>
                </pic:pic>
              </a:graphicData>
            </a:graphic>
          </wp:inline>
        </w:drawing>
      </w:r>
    </w:p>
    <w:p xmlns:wp14="http://schemas.microsoft.com/office/word/2010/wordml" w:rsidR="00E76A02" w:rsidP="007438C9" w:rsidRDefault="007438C9" w14:paraId="3C6CDA56" wp14:textId="77777777">
      <w:pPr>
        <w:pStyle w:val="Caption"/>
        <w:ind w:left="2160" w:firstLine="720"/>
      </w:pPr>
      <w:r>
        <w:t xml:space="preserve">Figure </w:t>
      </w:r>
      <w:r>
        <w:fldChar w:fldCharType="begin"/>
      </w:r>
      <w:r>
        <w:instrText xml:space="preserve"> SEQ Figure \* ARABIC </w:instrText>
      </w:r>
      <w:r>
        <w:fldChar w:fldCharType="separate"/>
      </w:r>
      <w:r>
        <w:rPr>
          <w:noProof/>
        </w:rPr>
        <w:t>1</w:t>
      </w:r>
      <w:r>
        <w:fldChar w:fldCharType="end"/>
      </w:r>
      <w:r>
        <w:t>Buisiness plan,2022</w:t>
      </w:r>
    </w:p>
    <w:p xmlns:wp14="http://schemas.microsoft.com/office/word/2010/wordml" w:rsidR="00474E79" w:rsidP="00BA727A" w:rsidRDefault="00474E79" w14:paraId="45FB0818" wp14:textId="77777777"/>
    <w:p xmlns:wp14="http://schemas.microsoft.com/office/word/2010/wordml" w:rsidR="007438C9" w:rsidP="007438C9" w:rsidRDefault="00E31869" w14:paraId="049F31CB" wp14:textId="77777777">
      <w:pPr>
        <w:keepNext/>
      </w:pPr>
      <w:r>
        <w:rPr>
          <w:noProof/>
        </w:rPr>
        <w:drawing>
          <wp:inline xmlns:wp14="http://schemas.microsoft.com/office/word/2010/wordprocessingDrawing" distT="0" distB="0" distL="0" distR="0" wp14:anchorId="4D5CE39B" wp14:editId="7777777">
            <wp:extent cx="5239385" cy="3028315"/>
            <wp:effectExtent l="0" t="0" r="0" b="0"/>
            <wp:docPr id="2" name="Picture 2" descr="Family Clothing Business Plan - Financial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amily Clothing Business Plan - Financial Pla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39385" cy="3028315"/>
                    </a:xfrm>
                    <a:prstGeom prst="rect">
                      <a:avLst/>
                    </a:prstGeom>
                    <a:noFill/>
                    <a:ln>
                      <a:noFill/>
                    </a:ln>
                  </pic:spPr>
                </pic:pic>
              </a:graphicData>
            </a:graphic>
          </wp:inline>
        </w:drawing>
      </w:r>
    </w:p>
    <w:p xmlns:wp14="http://schemas.microsoft.com/office/word/2010/wordml" w:rsidR="007438C9" w:rsidP="007438C9" w:rsidRDefault="007438C9" w14:paraId="7563FBF8" wp14:textId="77777777">
      <w:pPr>
        <w:pStyle w:val="Caption"/>
        <w:ind w:left="2160" w:firstLine="720"/>
      </w:pPr>
      <w:r>
        <w:t xml:space="preserve">Figure </w:t>
      </w:r>
      <w:r>
        <w:fldChar w:fldCharType="begin"/>
      </w:r>
      <w:r>
        <w:instrText xml:space="preserve"> SEQ Figure \* ARABIC </w:instrText>
      </w:r>
      <w:r>
        <w:fldChar w:fldCharType="separate"/>
      </w:r>
      <w:r>
        <w:rPr>
          <w:noProof/>
        </w:rPr>
        <w:t>2</w:t>
      </w:r>
      <w:r>
        <w:fldChar w:fldCharType="end"/>
      </w:r>
      <w:r>
        <w:t>Business plan,2022</w:t>
      </w:r>
    </w:p>
    <w:p xmlns:wp14="http://schemas.microsoft.com/office/word/2010/wordml" w:rsidR="006B53CA" w:rsidP="00BA727A" w:rsidRDefault="002F581A" w14:paraId="2F0DDD35" wp14:textId="77777777">
      <w:r>
        <w:t xml:space="preserve">   </w:t>
      </w:r>
      <w:r w:rsidR="00C7110A">
        <w:t xml:space="preserve">      </w:t>
      </w:r>
      <w:r w:rsidR="006B53CA">
        <w:t xml:space="preserve"> </w:t>
      </w:r>
    </w:p>
    <w:p xmlns:wp14="http://schemas.microsoft.com/office/word/2010/wordml" w:rsidR="006C64BF" w:rsidP="007438C9" w:rsidRDefault="00E76A02" w14:paraId="234D61CB" wp14:textId="77777777">
      <w:pPr>
        <w:pStyle w:val="Heading1"/>
      </w:pPr>
      <w:bookmarkStart w:name="_Toc108908018" w:id="10"/>
      <w:r>
        <w:t>Market research</w:t>
      </w:r>
      <w:bookmarkEnd w:id="10"/>
    </w:p>
    <w:p xmlns:wp14="http://schemas.microsoft.com/office/word/2010/wordml" w:rsidR="00E76A02" w:rsidP="00BA727A" w:rsidRDefault="00FC6D7C" w14:paraId="782FD551" wp14:textId="77777777">
      <w:r>
        <w:t xml:space="preserve">Macro environmental factors of business in the </w:t>
      </w:r>
      <w:proofErr w:type="spellStart"/>
      <w:r>
        <w:t>analysation</w:t>
      </w:r>
      <w:proofErr w:type="spellEnd"/>
      <w:r>
        <w:t xml:space="preserve"> of the environmental factors as this can also help in decision-making process of business and this can also impact in the business activates. As the first factor which can impact the business is economic factors as this has the involvement of the inflation and the demand and supply of the business products and this can also impact in the business demographics</w:t>
      </w:r>
      <w:r w:rsidR="007438C9">
        <w:rPr>
          <w:rFonts w:ascii="Arial" w:hAnsi="Arial" w:cs="Arial"/>
          <w:color w:val="222222"/>
          <w:sz w:val="20"/>
          <w:szCs w:val="20"/>
          <w:shd w:val="clear" w:color="auto" w:fill="FFFFFF"/>
        </w:rPr>
        <w:t>(Hang, 2022)</w:t>
      </w:r>
      <w:r>
        <w:t xml:space="preserve">. As technological factors is also impacting the business as this business is sing the latest technology and this is done by increasing the engine performance and the automation efficiency of the business. This business is also impacting by the physical and the natural forces as this involves the availability of the renewable resources and this is also impacted with the environmental friendly measures and this can also help the business in gaining various advantages this also increases the goodwill of business. This is also impacting by the political factors of business as this has the involvement of the different laws which is impacting the business operations and functions as </w:t>
      </w:r>
      <w:proofErr w:type="spellStart"/>
      <w:r>
        <w:t>Brexit</w:t>
      </w:r>
      <w:proofErr w:type="spellEnd"/>
      <w:r>
        <w:t xml:space="preserve"> is the major issue facing in UK. This also involves the cultural and the social factors as this involves the factors which is according to the different lifestyles and changing trends in the industry</w:t>
      </w:r>
      <w:r w:rsidR="007438C9">
        <w:rPr>
          <w:rFonts w:ascii="Arial" w:hAnsi="Arial" w:cs="Arial"/>
          <w:color w:val="222222"/>
          <w:sz w:val="20"/>
          <w:szCs w:val="20"/>
          <w:shd w:val="clear" w:color="auto" w:fill="FFFFFF"/>
        </w:rPr>
        <w:t>(</w:t>
      </w:r>
      <w:proofErr w:type="spellStart"/>
      <w:r w:rsidR="007438C9">
        <w:rPr>
          <w:rFonts w:ascii="Arial" w:hAnsi="Arial" w:cs="Arial"/>
          <w:color w:val="222222"/>
          <w:sz w:val="20"/>
          <w:szCs w:val="20"/>
          <w:shd w:val="clear" w:color="auto" w:fill="FFFFFF"/>
        </w:rPr>
        <w:t>Huwald</w:t>
      </w:r>
      <w:proofErr w:type="spellEnd"/>
      <w:r w:rsidR="007438C9">
        <w:rPr>
          <w:rFonts w:ascii="Arial" w:hAnsi="Arial" w:cs="Arial"/>
          <w:color w:val="222222"/>
          <w:sz w:val="20"/>
          <w:szCs w:val="20"/>
          <w:shd w:val="clear" w:color="auto" w:fill="FFFFFF"/>
        </w:rPr>
        <w:t>, 2022)</w:t>
      </w:r>
      <w:r>
        <w:t xml:space="preserve">. </w:t>
      </w:r>
    </w:p>
    <w:p xmlns:wp14="http://schemas.microsoft.com/office/word/2010/wordml" w:rsidR="006C64BF" w:rsidP="00BA727A" w:rsidRDefault="006C64BF" w14:paraId="53128261" wp14:textId="77777777"/>
    <w:p xmlns:wp14="http://schemas.microsoft.com/office/word/2010/wordml" w:rsidR="00BA727A" w:rsidP="00BA727A" w:rsidRDefault="00272952" w14:paraId="29D6B04F" wp14:textId="77777777">
      <w:r>
        <w:t xml:space="preserve"> </w:t>
      </w:r>
    </w:p>
    <w:p xmlns:wp14="http://schemas.microsoft.com/office/word/2010/wordml" w:rsidR="00272952" w:rsidP="00BA727A" w:rsidRDefault="00272952" w14:paraId="62486C05" wp14:textId="77777777"/>
    <w:p xmlns:wp14="http://schemas.microsoft.com/office/word/2010/wordml" w:rsidRPr="00BA727A" w:rsidR="00272952" w:rsidP="00BA727A" w:rsidRDefault="00272952" w14:paraId="4101652C" wp14:textId="77777777"/>
    <w:p xmlns:wp14="http://schemas.microsoft.com/office/word/2010/wordml" w:rsidR="00066952" w:rsidRDefault="00066952" w14:paraId="4B99056E" wp14:textId="77777777">
      <w:pPr>
        <w:rPr>
          <w:b/>
          <w:bCs/>
        </w:rPr>
      </w:pPr>
      <w:bookmarkStart w:name="__RefHeading__156847_1913057660" w:id="11"/>
      <w:bookmarkStart w:name="__RefHeading__156851_1913057660" w:id="12"/>
      <w:bookmarkEnd w:id="11"/>
      <w:bookmarkEnd w:id="12"/>
    </w:p>
    <w:p xmlns:wp14="http://schemas.microsoft.com/office/word/2010/wordml" w:rsidR="00066952" w:rsidRDefault="00066952" w14:paraId="1299C43A" wp14:textId="77777777">
      <w:pPr>
        <w:rPr>
          <w:b/>
          <w:bCs/>
        </w:rPr>
      </w:pPr>
    </w:p>
    <w:p xmlns:wp14="http://schemas.microsoft.com/office/word/2010/wordml" w:rsidR="00066952" w:rsidRDefault="00D00DA6" w14:paraId="5982921E" wp14:textId="77777777">
      <w:pPr>
        <w:rPr>
          <w:b/>
          <w:bCs/>
          <w:sz w:val="28"/>
          <w:szCs w:val="28"/>
        </w:rPr>
      </w:pPr>
      <w:r>
        <w:rPr>
          <w:b/>
          <w:bCs/>
        </w:rPr>
        <w:br w:type="page"/>
      </w:r>
      <w:r w:rsidRPr="00D00DA6">
        <w:rPr>
          <w:b/>
          <w:bCs/>
          <w:sz w:val="28"/>
          <w:szCs w:val="28"/>
        </w:rPr>
        <w:t>CONCLUSION</w:t>
      </w:r>
    </w:p>
    <w:p xmlns:wp14="http://schemas.microsoft.com/office/word/2010/wordml" w:rsidRPr="00FC6D7C" w:rsidR="00FC6D7C" w:rsidRDefault="00FC6D7C" w14:paraId="60A5B6A9" wp14:textId="77777777">
      <w:pPr>
        <w:rPr>
          <w:bCs/>
          <w:szCs w:val="24"/>
        </w:rPr>
      </w:pPr>
      <w:r>
        <w:rPr>
          <w:bCs/>
          <w:szCs w:val="24"/>
        </w:rPr>
        <w:t xml:space="preserve">This report has concluded that in an business it is important </w:t>
      </w:r>
      <w:r w:rsidR="007122A0">
        <w:rPr>
          <w:bCs/>
          <w:szCs w:val="24"/>
        </w:rPr>
        <w:t xml:space="preserve">to develop an business plan before launching the products or services in the market and this can also enhance the chances of  gaining profit in business. As this has the involvement of the different </w:t>
      </w:r>
      <w:proofErr w:type="spellStart"/>
      <w:r w:rsidR="007122A0">
        <w:rPr>
          <w:bCs/>
          <w:szCs w:val="24"/>
        </w:rPr>
        <w:t>analysation</w:t>
      </w:r>
      <w:proofErr w:type="spellEnd"/>
      <w:r w:rsidR="007122A0">
        <w:rPr>
          <w:bCs/>
          <w:szCs w:val="24"/>
        </w:rPr>
        <w:t xml:space="preserve"> of the macro and micro factors in the business which can help the business in developing strategies and techniques as this can also build up the </w:t>
      </w:r>
      <w:proofErr w:type="spellStart"/>
      <w:r w:rsidR="007122A0">
        <w:rPr>
          <w:bCs/>
          <w:szCs w:val="24"/>
        </w:rPr>
        <w:t>analysation</w:t>
      </w:r>
      <w:proofErr w:type="spellEnd"/>
      <w:r w:rsidR="007122A0">
        <w:rPr>
          <w:bCs/>
          <w:szCs w:val="24"/>
        </w:rPr>
        <w:t xml:space="preserve"> for the decision making process. This report has also concluded that marketing plan and the </w:t>
      </w:r>
      <w:proofErr w:type="spellStart"/>
      <w:r w:rsidR="007122A0">
        <w:rPr>
          <w:bCs/>
          <w:szCs w:val="24"/>
        </w:rPr>
        <w:t>analysation</w:t>
      </w:r>
      <w:proofErr w:type="spellEnd"/>
      <w:r w:rsidR="007122A0">
        <w:rPr>
          <w:bCs/>
          <w:szCs w:val="24"/>
        </w:rPr>
        <w:t xml:space="preserve"> of the financial plan for managing the cost of the business.  </w:t>
      </w:r>
    </w:p>
    <w:p xmlns:wp14="http://schemas.microsoft.com/office/word/2010/wordml" w:rsidR="00066952" w:rsidRDefault="00066952" w14:paraId="4DDBEF00" wp14:textId="77777777">
      <w:pPr>
        <w:pStyle w:val="Heading1"/>
        <w:rPr>
          <w:b w:val="0"/>
          <w:bCs w:val="0"/>
          <w:shd w:val="clear" w:color="auto" w:fill="FFFFFF"/>
        </w:rPr>
      </w:pPr>
    </w:p>
    <w:p xmlns:wp14="http://schemas.microsoft.com/office/word/2010/wordml" w:rsidR="00066952" w:rsidRDefault="00066952" w14:paraId="7797E7DE" wp14:textId="77777777">
      <w:pPr>
        <w:pStyle w:val="Heading1"/>
        <w:pageBreakBefore/>
        <w:rPr>
          <w:b w:val="0"/>
          <w:bCs w:val="0"/>
          <w:u w:val="single"/>
        </w:rPr>
      </w:pPr>
      <w:bookmarkStart w:name="_Toc108908019" w:id="13"/>
      <w:r>
        <w:t>REFERENCES</w:t>
      </w:r>
      <w:bookmarkEnd w:id="13"/>
    </w:p>
    <w:p xmlns:wp14="http://schemas.microsoft.com/office/word/2010/wordml" w:rsidR="00066952" w:rsidRDefault="00066952" w14:paraId="6746BE41" wp14:textId="77777777">
      <w:r>
        <w:rPr>
          <w:u w:val="single"/>
        </w:rPr>
        <w:t>Books and Journals</w:t>
      </w:r>
    </w:p>
    <w:p xmlns:wp14="http://schemas.microsoft.com/office/word/2010/wordml" w:rsidR="00066952" w:rsidRDefault="007122A0" w14:paraId="23FAE1AC" wp14:textId="77777777">
      <w:pPr>
        <w:ind w:left="853" w:hanging="837"/>
        <w:rPr>
          <w:rFonts w:ascii="Arial" w:hAnsi="Arial" w:cs="Arial"/>
          <w:color w:val="222222"/>
          <w:sz w:val="20"/>
          <w:szCs w:val="20"/>
          <w:shd w:val="clear" w:color="auto" w:fill="FFFFFF"/>
        </w:rPr>
      </w:pPr>
      <w:r>
        <w:rPr>
          <w:rFonts w:ascii="Arial" w:hAnsi="Arial" w:cs="Arial"/>
          <w:color w:val="222222"/>
          <w:sz w:val="20"/>
          <w:szCs w:val="20"/>
          <w:shd w:val="clear" w:color="auto" w:fill="FFFFFF"/>
        </w:rPr>
        <w:t>Barrow, C., Barrow, P. and Brown, R., 2018. </w:t>
      </w:r>
      <w:r>
        <w:rPr>
          <w:rFonts w:ascii="Arial" w:hAnsi="Arial" w:cs="Arial"/>
          <w:i/>
          <w:iCs/>
          <w:color w:val="222222"/>
          <w:sz w:val="20"/>
          <w:szCs w:val="20"/>
          <w:shd w:val="clear" w:color="auto" w:fill="FFFFFF"/>
        </w:rPr>
        <w:t>The Business Plan Workbook: A Step-By-Step Guide to Creating and Developing a Successful Business</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Kogan</w:t>
      </w:r>
      <w:proofErr w:type="spellEnd"/>
      <w:r>
        <w:rPr>
          <w:rFonts w:ascii="Arial" w:hAnsi="Arial" w:cs="Arial"/>
          <w:color w:val="222222"/>
          <w:sz w:val="20"/>
          <w:szCs w:val="20"/>
          <w:shd w:val="clear" w:color="auto" w:fill="FFFFFF"/>
        </w:rPr>
        <w:t xml:space="preserve"> Page Publishers.</w:t>
      </w:r>
    </w:p>
    <w:p xmlns:wp14="http://schemas.microsoft.com/office/word/2010/wordml" w:rsidR="007122A0" w:rsidRDefault="007122A0" w14:paraId="4C9CCC0F" wp14:textId="77777777">
      <w:pPr>
        <w:ind w:left="853" w:hanging="837"/>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Masciocchi</w:t>
      </w:r>
      <w:proofErr w:type="spellEnd"/>
      <w:r>
        <w:rPr>
          <w:rFonts w:ascii="Arial" w:hAnsi="Arial" w:cs="Arial"/>
          <w:color w:val="222222"/>
          <w:sz w:val="20"/>
          <w:szCs w:val="20"/>
          <w:shd w:val="clear" w:color="auto" w:fill="FFFFFF"/>
        </w:rPr>
        <w:t>, B., 2020. How to make a business plan. In </w:t>
      </w:r>
      <w:r>
        <w:rPr>
          <w:rFonts w:ascii="Arial" w:hAnsi="Arial" w:cs="Arial"/>
          <w:i/>
          <w:iCs/>
          <w:color w:val="222222"/>
          <w:sz w:val="20"/>
          <w:szCs w:val="20"/>
          <w:shd w:val="clear" w:color="auto" w:fill="FFFFFF"/>
        </w:rPr>
        <w:t>Studies in Surface Science and Catalysis</w:t>
      </w:r>
      <w:r>
        <w:rPr>
          <w:rFonts w:ascii="Arial" w:hAnsi="Arial" w:cs="Arial"/>
          <w:color w:val="222222"/>
          <w:sz w:val="20"/>
          <w:szCs w:val="20"/>
          <w:shd w:val="clear" w:color="auto" w:fill="FFFFFF"/>
        </w:rPr>
        <w:t> (Vol. 179, pp. 465-484). Elsevier.</w:t>
      </w:r>
    </w:p>
    <w:p xmlns:wp14="http://schemas.microsoft.com/office/word/2010/wordml" w:rsidR="007122A0" w:rsidRDefault="007122A0" w14:paraId="382AA34B" wp14:textId="77777777">
      <w:pPr>
        <w:ind w:left="853" w:hanging="837"/>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Souto</w:t>
      </w:r>
      <w:proofErr w:type="spellEnd"/>
      <w:r>
        <w:rPr>
          <w:rFonts w:ascii="Arial" w:hAnsi="Arial" w:cs="Arial"/>
          <w:color w:val="222222"/>
          <w:sz w:val="20"/>
          <w:szCs w:val="20"/>
          <w:shd w:val="clear" w:color="auto" w:fill="FFFFFF"/>
        </w:rPr>
        <w:t>, J.E. and Rodriguez-Lopez, A., 2021. Entrepreneurial learning in an experiential and competences training context: A business plan in Bachelor thesis. </w:t>
      </w:r>
      <w:r>
        <w:rPr>
          <w:rFonts w:ascii="Arial" w:hAnsi="Arial" w:cs="Arial"/>
          <w:i/>
          <w:iCs/>
          <w:color w:val="222222"/>
          <w:sz w:val="20"/>
          <w:szCs w:val="20"/>
          <w:shd w:val="clear" w:color="auto" w:fill="FFFFFF"/>
        </w:rPr>
        <w:t>The International Journal of Management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(3), p.100513.</w:t>
      </w:r>
    </w:p>
    <w:p xmlns:wp14="http://schemas.microsoft.com/office/word/2010/wordml" w:rsidR="007122A0" w:rsidRDefault="007122A0" w14:paraId="5A87075B" wp14:textId="77777777">
      <w:pPr>
        <w:ind w:left="853" w:hanging="837"/>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Hopp</w:t>
      </w:r>
      <w:proofErr w:type="spellEnd"/>
      <w:r>
        <w:rPr>
          <w:rFonts w:ascii="Arial" w:hAnsi="Arial" w:cs="Arial"/>
          <w:color w:val="222222"/>
          <w:sz w:val="20"/>
          <w:szCs w:val="20"/>
          <w:shd w:val="clear" w:color="auto" w:fill="FFFFFF"/>
        </w:rPr>
        <w:t xml:space="preserve">, C. and Greene, F.J., 2018. In pursuit of time: Business plan sequencing, duration and </w:t>
      </w:r>
      <w:proofErr w:type="spellStart"/>
      <w:r>
        <w:rPr>
          <w:rFonts w:ascii="Arial" w:hAnsi="Arial" w:cs="Arial"/>
          <w:color w:val="222222"/>
          <w:sz w:val="20"/>
          <w:szCs w:val="20"/>
          <w:shd w:val="clear" w:color="auto" w:fill="FFFFFF"/>
        </w:rPr>
        <w:t>intraentrainment</w:t>
      </w:r>
      <w:proofErr w:type="spellEnd"/>
      <w:r>
        <w:rPr>
          <w:rFonts w:ascii="Arial" w:hAnsi="Arial" w:cs="Arial"/>
          <w:color w:val="222222"/>
          <w:sz w:val="20"/>
          <w:szCs w:val="20"/>
          <w:shd w:val="clear" w:color="auto" w:fill="FFFFFF"/>
        </w:rPr>
        <w:t xml:space="preserve"> effects on new venture viability. </w:t>
      </w:r>
      <w:r>
        <w:rPr>
          <w:rFonts w:ascii="Arial" w:hAnsi="Arial" w:cs="Arial"/>
          <w:i/>
          <w:iCs/>
          <w:color w:val="222222"/>
          <w:sz w:val="20"/>
          <w:szCs w:val="20"/>
          <w:shd w:val="clear" w:color="auto" w:fill="FFFFFF"/>
        </w:rPr>
        <w:t>Journal of Management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(2), pp.320-351.</w:t>
      </w:r>
    </w:p>
    <w:p xmlns:wp14="http://schemas.microsoft.com/office/word/2010/wordml" w:rsidR="007122A0" w:rsidRDefault="007122A0" w14:paraId="0F400DF0" wp14:textId="77777777">
      <w:pPr>
        <w:ind w:left="853" w:hanging="837"/>
        <w:rPr>
          <w:rFonts w:ascii="Arial" w:hAnsi="Arial" w:cs="Arial"/>
          <w:color w:val="222222"/>
          <w:sz w:val="20"/>
          <w:szCs w:val="20"/>
          <w:shd w:val="clear" w:color="auto" w:fill="FFFFFF"/>
        </w:rPr>
      </w:pPr>
      <w:r>
        <w:rPr>
          <w:rFonts w:ascii="Arial" w:hAnsi="Arial" w:cs="Arial"/>
          <w:color w:val="222222"/>
          <w:sz w:val="20"/>
          <w:szCs w:val="20"/>
          <w:shd w:val="clear" w:color="auto" w:fill="FFFFFF"/>
        </w:rPr>
        <w:t>Finch, B., 2022. </w:t>
      </w:r>
      <w:r>
        <w:rPr>
          <w:rFonts w:ascii="Arial" w:hAnsi="Arial" w:cs="Arial"/>
          <w:i/>
          <w:iCs/>
          <w:color w:val="222222"/>
          <w:sz w:val="20"/>
          <w:szCs w:val="20"/>
          <w:shd w:val="clear" w:color="auto" w:fill="FFFFFF"/>
        </w:rPr>
        <w:t>How to write a business plan: win backing and support for your ideas and ventures</w:t>
      </w:r>
      <w:r>
        <w:rPr>
          <w:rFonts w:ascii="Arial" w:hAnsi="Arial" w:cs="Arial"/>
          <w:color w:val="222222"/>
          <w:sz w:val="20"/>
          <w:szCs w:val="20"/>
          <w:shd w:val="clear" w:color="auto" w:fill="FFFFFF"/>
        </w:rPr>
        <w:t xml:space="preserve"> (Vol. 1). </w:t>
      </w:r>
      <w:proofErr w:type="spellStart"/>
      <w:r>
        <w:rPr>
          <w:rFonts w:ascii="Arial" w:hAnsi="Arial" w:cs="Arial"/>
          <w:color w:val="222222"/>
          <w:sz w:val="20"/>
          <w:szCs w:val="20"/>
          <w:shd w:val="clear" w:color="auto" w:fill="FFFFFF"/>
        </w:rPr>
        <w:t>Kogan</w:t>
      </w:r>
      <w:proofErr w:type="spellEnd"/>
      <w:r>
        <w:rPr>
          <w:rFonts w:ascii="Arial" w:hAnsi="Arial" w:cs="Arial"/>
          <w:color w:val="222222"/>
          <w:sz w:val="20"/>
          <w:szCs w:val="20"/>
          <w:shd w:val="clear" w:color="auto" w:fill="FFFFFF"/>
        </w:rPr>
        <w:t xml:space="preserve"> Page Publishers.</w:t>
      </w:r>
    </w:p>
    <w:p xmlns:wp14="http://schemas.microsoft.com/office/word/2010/wordml" w:rsidR="007122A0" w:rsidRDefault="007122A0" w14:paraId="5AC582FC" wp14:textId="77777777">
      <w:pPr>
        <w:ind w:left="853" w:hanging="837"/>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Cristino</w:t>
      </w:r>
      <w:proofErr w:type="spellEnd"/>
      <w:r>
        <w:rPr>
          <w:rFonts w:ascii="Arial" w:hAnsi="Arial" w:cs="Arial"/>
          <w:color w:val="222222"/>
          <w:sz w:val="20"/>
          <w:szCs w:val="20"/>
          <w:shd w:val="clear" w:color="auto" w:fill="FFFFFF"/>
        </w:rPr>
        <w:t>, M.S., 2019. </w:t>
      </w:r>
      <w:r>
        <w:rPr>
          <w:rFonts w:ascii="Arial" w:hAnsi="Arial" w:cs="Arial"/>
          <w:i/>
          <w:iCs/>
          <w:color w:val="222222"/>
          <w:sz w:val="20"/>
          <w:szCs w:val="20"/>
          <w:shd w:val="clear" w:color="auto" w:fill="FFFFFF"/>
        </w:rPr>
        <w:t>A business plan for a new business model in the food delivery market</w:t>
      </w:r>
      <w:r>
        <w:rPr>
          <w:rFonts w:ascii="Arial" w:hAnsi="Arial" w:cs="Arial"/>
          <w:color w:val="222222"/>
          <w:sz w:val="20"/>
          <w:szCs w:val="20"/>
          <w:shd w:val="clear" w:color="auto" w:fill="FFFFFF"/>
        </w:rPr>
        <w:t> (Doctoral dissertation).</w:t>
      </w:r>
    </w:p>
    <w:p xmlns:wp14="http://schemas.microsoft.com/office/word/2010/wordml" w:rsidR="007122A0" w:rsidRDefault="007122A0" w14:paraId="5B5A8DCC" wp14:textId="77777777">
      <w:pPr>
        <w:ind w:left="853" w:hanging="837"/>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Teixeira</w:t>
      </w:r>
      <w:proofErr w:type="spellEnd"/>
      <w:r>
        <w:rPr>
          <w:rFonts w:ascii="Arial" w:hAnsi="Arial" w:cs="Arial"/>
          <w:color w:val="222222"/>
          <w:sz w:val="20"/>
          <w:szCs w:val="20"/>
          <w:shd w:val="clear" w:color="auto" w:fill="FFFFFF"/>
        </w:rPr>
        <w:t>, A.A. and Pereira, I., 2019. The perceived usefulness of the business plan in formal entrepreneurship education: the perspective of alumni entrepreneurs. </w:t>
      </w:r>
      <w:r>
        <w:rPr>
          <w:rFonts w:ascii="Arial" w:hAnsi="Arial" w:cs="Arial"/>
          <w:i/>
          <w:iCs/>
          <w:color w:val="222222"/>
          <w:sz w:val="20"/>
          <w:szCs w:val="20"/>
          <w:shd w:val="clear" w:color="auto" w:fill="FFFFFF"/>
        </w:rPr>
        <w:t>Entrepreneurship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(3), pp.91-133.</w:t>
      </w:r>
    </w:p>
    <w:p xmlns:wp14="http://schemas.microsoft.com/office/word/2010/wordml" w:rsidR="007122A0" w:rsidRDefault="007122A0" w14:paraId="4483FF7F" wp14:textId="77777777">
      <w:pPr>
        <w:ind w:left="853" w:hanging="837"/>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Yi, J., 2022. Business Plan: </w:t>
      </w:r>
      <w:proofErr w:type="spellStart"/>
      <w:r>
        <w:rPr>
          <w:rFonts w:ascii="Arial" w:hAnsi="Arial" w:cs="Arial"/>
          <w:color w:val="222222"/>
          <w:sz w:val="20"/>
          <w:szCs w:val="20"/>
          <w:shd w:val="clear" w:color="auto" w:fill="FFFFFF"/>
        </w:rPr>
        <w:t>Artese</w:t>
      </w:r>
      <w:proofErr w:type="spellEnd"/>
      <w:r>
        <w:rPr>
          <w:rFonts w:ascii="Arial" w:hAnsi="Arial" w:cs="Arial"/>
          <w:color w:val="222222"/>
          <w:sz w:val="20"/>
          <w:szCs w:val="20"/>
          <w:shd w:val="clear" w:color="auto" w:fill="FFFFFF"/>
        </w:rPr>
        <w:t>.</w:t>
      </w:r>
    </w:p>
    <w:p xmlns:wp14="http://schemas.microsoft.com/office/word/2010/wordml" w:rsidR="007122A0" w:rsidRDefault="007122A0" w14:paraId="2B115AB7" wp14:textId="77777777">
      <w:pPr>
        <w:ind w:left="853" w:hanging="837"/>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Strickland, L., 2018. The </w:t>
      </w:r>
      <w:proofErr w:type="spellStart"/>
      <w:r>
        <w:rPr>
          <w:rFonts w:ascii="Arial" w:hAnsi="Arial" w:cs="Arial"/>
          <w:color w:val="222222"/>
          <w:sz w:val="20"/>
          <w:szCs w:val="20"/>
          <w:shd w:val="clear" w:color="auto" w:fill="FFFFFF"/>
        </w:rPr>
        <w:t>Rellington</w:t>
      </w:r>
      <w:proofErr w:type="spellEnd"/>
      <w:r>
        <w:rPr>
          <w:rFonts w:ascii="Arial" w:hAnsi="Arial" w:cs="Arial"/>
          <w:color w:val="222222"/>
          <w:sz w:val="20"/>
          <w:szCs w:val="20"/>
          <w:shd w:val="clear" w:color="auto" w:fill="FFFFFF"/>
        </w:rPr>
        <w:t xml:space="preserve"> Event </w:t>
      </w:r>
      <w:proofErr w:type="spellStart"/>
      <w:r>
        <w:rPr>
          <w:rFonts w:ascii="Arial" w:hAnsi="Arial" w:cs="Arial"/>
          <w:color w:val="222222"/>
          <w:sz w:val="20"/>
          <w:szCs w:val="20"/>
          <w:shd w:val="clear" w:color="auto" w:fill="FFFFFF"/>
        </w:rPr>
        <w:t>Center</w:t>
      </w:r>
      <w:proofErr w:type="spellEnd"/>
      <w:r>
        <w:rPr>
          <w:rFonts w:ascii="Arial" w:hAnsi="Arial" w:cs="Arial"/>
          <w:color w:val="222222"/>
          <w:sz w:val="20"/>
          <w:szCs w:val="20"/>
          <w:shd w:val="clear" w:color="auto" w:fill="FFFFFF"/>
        </w:rPr>
        <w:t xml:space="preserve"> Formal Business Plan.</w:t>
      </w:r>
    </w:p>
    <w:p xmlns:wp14="http://schemas.microsoft.com/office/word/2010/wordml" w:rsidR="007122A0" w:rsidRDefault="007122A0" w14:paraId="35BC244F" wp14:textId="77777777">
      <w:pPr>
        <w:ind w:left="853" w:hanging="837"/>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Mariani</w:t>
      </w:r>
      <w:proofErr w:type="spellEnd"/>
      <w:r>
        <w:rPr>
          <w:rFonts w:ascii="Arial" w:hAnsi="Arial" w:cs="Arial"/>
          <w:color w:val="222222"/>
          <w:sz w:val="20"/>
          <w:szCs w:val="20"/>
          <w:shd w:val="clear" w:color="auto" w:fill="FFFFFF"/>
        </w:rPr>
        <w:t xml:space="preserve">, G., </w:t>
      </w:r>
      <w:proofErr w:type="spellStart"/>
      <w:r>
        <w:rPr>
          <w:rFonts w:ascii="Arial" w:hAnsi="Arial" w:cs="Arial"/>
          <w:color w:val="222222"/>
          <w:sz w:val="20"/>
          <w:szCs w:val="20"/>
          <w:shd w:val="clear" w:color="auto" w:fill="FFFFFF"/>
        </w:rPr>
        <w:t>Bartoloni</w:t>
      </w:r>
      <w:proofErr w:type="spellEnd"/>
      <w:r>
        <w:rPr>
          <w:rFonts w:ascii="Arial" w:hAnsi="Arial" w:cs="Arial"/>
          <w:color w:val="222222"/>
          <w:sz w:val="20"/>
          <w:szCs w:val="20"/>
          <w:shd w:val="clear" w:color="auto" w:fill="FFFFFF"/>
        </w:rPr>
        <w:t xml:space="preserve">, L. and </w:t>
      </w:r>
      <w:proofErr w:type="spellStart"/>
      <w:r>
        <w:rPr>
          <w:rFonts w:ascii="Arial" w:hAnsi="Arial" w:cs="Arial"/>
          <w:color w:val="222222"/>
          <w:sz w:val="20"/>
          <w:szCs w:val="20"/>
          <w:shd w:val="clear" w:color="auto" w:fill="FFFFFF"/>
        </w:rPr>
        <w:t>Morelli</w:t>
      </w:r>
      <w:proofErr w:type="spellEnd"/>
      <w:r>
        <w:rPr>
          <w:rFonts w:ascii="Arial" w:hAnsi="Arial" w:cs="Arial"/>
          <w:color w:val="222222"/>
          <w:sz w:val="20"/>
          <w:szCs w:val="20"/>
          <w:shd w:val="clear" w:color="auto" w:fill="FFFFFF"/>
        </w:rPr>
        <w:t>, D., 2019. Managing uncertainty in the start-up environment: is a business plan an incentive or a limitation?. </w:t>
      </w:r>
      <w:r>
        <w:rPr>
          <w:rFonts w:ascii="Arial" w:hAnsi="Arial" w:cs="Arial"/>
          <w:i/>
          <w:iCs/>
          <w:color w:val="222222"/>
          <w:sz w:val="20"/>
          <w:szCs w:val="20"/>
          <w:shd w:val="clear" w:color="auto" w:fill="FFFFFF"/>
        </w:rPr>
        <w:t>Managing uncertainty in the start-up environment: is a business plan an incentive or a limitation?</w:t>
      </w:r>
      <w:r>
        <w:rPr>
          <w:rFonts w:ascii="Arial" w:hAnsi="Arial" w:cs="Arial"/>
          <w:color w:val="222222"/>
          <w:sz w:val="20"/>
          <w:szCs w:val="20"/>
          <w:shd w:val="clear" w:color="auto" w:fill="FFFFFF"/>
        </w:rPr>
        <w:t>, pp.73-96.</w:t>
      </w:r>
    </w:p>
    <w:p xmlns:wp14="http://schemas.microsoft.com/office/word/2010/wordml" w:rsidR="007122A0" w:rsidRDefault="007122A0" w14:paraId="68D0187A" wp14:textId="77777777">
      <w:pPr>
        <w:ind w:left="853" w:hanging="837"/>
        <w:rPr>
          <w:rFonts w:ascii="Arial" w:hAnsi="Arial" w:cs="Arial"/>
          <w:color w:val="222222"/>
          <w:sz w:val="20"/>
          <w:szCs w:val="20"/>
          <w:shd w:val="clear" w:color="auto" w:fill="FFFFFF"/>
        </w:rPr>
      </w:pPr>
      <w:r>
        <w:rPr>
          <w:rFonts w:ascii="Arial" w:hAnsi="Arial" w:cs="Arial"/>
          <w:color w:val="222222"/>
          <w:sz w:val="20"/>
          <w:szCs w:val="20"/>
          <w:shd w:val="clear" w:color="auto" w:fill="FFFFFF"/>
        </w:rPr>
        <w:t>Hang, P., 2022. Business Plan and Mobile App for a Fast Food Restaurant in Helsinki, Finland.</w:t>
      </w:r>
    </w:p>
    <w:p xmlns:wp14="http://schemas.microsoft.com/office/word/2010/wordml" w:rsidR="007122A0" w:rsidRDefault="007122A0" w14:paraId="43C98D28" wp14:textId="77777777">
      <w:pPr>
        <w:ind w:left="853" w:hanging="837"/>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Huwald</w:t>
      </w:r>
      <w:proofErr w:type="spellEnd"/>
      <w:r>
        <w:rPr>
          <w:rFonts w:ascii="Arial" w:hAnsi="Arial" w:cs="Arial"/>
          <w:color w:val="222222"/>
          <w:sz w:val="20"/>
          <w:szCs w:val="20"/>
          <w:shd w:val="clear" w:color="auto" w:fill="FFFFFF"/>
        </w:rPr>
        <w:t>, G., 2022. </w:t>
      </w:r>
      <w:r>
        <w:rPr>
          <w:rFonts w:ascii="Arial" w:hAnsi="Arial" w:cs="Arial"/>
          <w:i/>
          <w:iCs/>
          <w:color w:val="222222"/>
          <w:sz w:val="20"/>
          <w:szCs w:val="20"/>
          <w:shd w:val="clear" w:color="auto" w:fill="FFFFFF"/>
        </w:rPr>
        <w:t>Innovative business plan: Digital learning solution services for mid-sized German-based freight forwarding companies operating in Europe</w:t>
      </w:r>
      <w:r>
        <w:rPr>
          <w:rFonts w:ascii="Arial" w:hAnsi="Arial" w:cs="Arial"/>
          <w:color w:val="222222"/>
          <w:sz w:val="20"/>
          <w:szCs w:val="20"/>
          <w:shd w:val="clear" w:color="auto" w:fill="FFFFFF"/>
        </w:rPr>
        <w:t> (Doctoral dissertation).</w:t>
      </w:r>
    </w:p>
    <w:p xmlns:wp14="http://schemas.microsoft.com/office/word/2010/wordml" w:rsidR="007122A0" w:rsidRDefault="007122A0" w14:paraId="679DD61C" wp14:textId="77777777">
      <w:pPr>
        <w:ind w:left="853" w:hanging="837"/>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Götz</w:t>
      </w:r>
      <w:proofErr w:type="spellEnd"/>
      <w:r>
        <w:rPr>
          <w:rFonts w:ascii="Arial" w:hAnsi="Arial" w:cs="Arial"/>
          <w:color w:val="222222"/>
          <w:sz w:val="20"/>
          <w:szCs w:val="20"/>
          <w:shd w:val="clear" w:color="auto" w:fill="FFFFFF"/>
        </w:rPr>
        <w:t>, J., 2020. Business Plan. In </w:t>
      </w:r>
      <w:r>
        <w:rPr>
          <w:rFonts w:ascii="Arial" w:hAnsi="Arial" w:cs="Arial"/>
          <w:i/>
          <w:iCs/>
          <w:color w:val="222222"/>
          <w:sz w:val="20"/>
          <w:szCs w:val="20"/>
          <w:shd w:val="clear" w:color="auto" w:fill="FFFFFF"/>
        </w:rPr>
        <w:t>Seasonal Affective Disorder and Light Therapy</w:t>
      </w:r>
      <w:r>
        <w:rPr>
          <w:rFonts w:ascii="Arial" w:hAnsi="Arial" w:cs="Arial"/>
          <w:color w:val="222222"/>
          <w:sz w:val="20"/>
          <w:szCs w:val="20"/>
          <w:shd w:val="clear" w:color="auto" w:fill="FFFFFF"/>
        </w:rPr>
        <w:t> (pp. 165-203). Springer, Wiesbaden.</w:t>
      </w:r>
    </w:p>
    <w:p xmlns:wp14="http://schemas.microsoft.com/office/word/2010/wordml" w:rsidR="007122A0" w:rsidRDefault="007122A0" w14:paraId="3524B1B8" wp14:textId="77777777">
      <w:pPr>
        <w:ind w:left="853" w:hanging="837"/>
        <w:rPr>
          <w:rFonts w:ascii="Arial" w:hAnsi="Arial" w:cs="Arial"/>
          <w:color w:val="222222"/>
          <w:sz w:val="20"/>
          <w:szCs w:val="20"/>
          <w:shd w:val="clear" w:color="auto" w:fill="FFFFFF"/>
        </w:rPr>
      </w:pPr>
      <w:r>
        <w:rPr>
          <w:rFonts w:ascii="Arial" w:hAnsi="Arial" w:cs="Arial"/>
          <w:color w:val="222222"/>
          <w:sz w:val="20"/>
          <w:szCs w:val="20"/>
          <w:shd w:val="clear" w:color="auto" w:fill="FFFFFF"/>
        </w:rPr>
        <w:t>Marques, J.D.A., 2021. </w:t>
      </w:r>
      <w:r>
        <w:rPr>
          <w:rFonts w:ascii="Arial" w:hAnsi="Arial" w:cs="Arial"/>
          <w:i/>
          <w:iCs/>
          <w:color w:val="222222"/>
          <w:sz w:val="20"/>
          <w:szCs w:val="20"/>
          <w:shd w:val="clear" w:color="auto" w:fill="FFFFFF"/>
        </w:rPr>
        <w:t xml:space="preserve">Business plan: </w:t>
      </w:r>
      <w:proofErr w:type="spellStart"/>
      <w:r>
        <w:rPr>
          <w:rFonts w:ascii="Arial" w:hAnsi="Arial" w:cs="Arial"/>
          <w:i/>
          <w:iCs/>
          <w:color w:val="222222"/>
          <w:sz w:val="20"/>
          <w:szCs w:val="20"/>
          <w:shd w:val="clear" w:color="auto" w:fill="FFFFFF"/>
        </w:rPr>
        <w:t>Sportigest</w:t>
      </w:r>
      <w:proofErr w:type="spellEnd"/>
      <w:r>
        <w:rPr>
          <w:rFonts w:ascii="Arial" w:hAnsi="Arial" w:cs="Arial"/>
          <w:color w:val="222222"/>
          <w:sz w:val="20"/>
          <w:szCs w:val="20"/>
          <w:shd w:val="clear" w:color="auto" w:fill="FFFFFF"/>
        </w:rPr>
        <w:t> (Doctoral dissertation).</w:t>
      </w:r>
    </w:p>
    <w:p xmlns:wp14="http://schemas.microsoft.com/office/word/2010/wordml" w:rsidR="007122A0" w:rsidRDefault="007122A0" w14:paraId="3461D779" wp14:textId="77777777">
      <w:pPr>
        <w:ind w:left="853" w:hanging="837"/>
        <w:rPr>
          <w:rFonts w:ascii="Arial" w:hAnsi="Arial" w:cs="Arial"/>
          <w:color w:val="222222"/>
          <w:sz w:val="20"/>
          <w:szCs w:val="20"/>
          <w:shd w:val="clear" w:color="auto" w:fill="FFFFFF"/>
        </w:rPr>
      </w:pPr>
    </w:p>
    <w:p xmlns:wp14="http://schemas.microsoft.com/office/word/2010/wordml" w:rsidR="007122A0" w:rsidP="007122A0" w:rsidRDefault="007122A0" w14:paraId="3CF2D8B6" wp14:textId="77777777"/>
    <w:sectPr w:rsidR="007122A0">
      <w:pgSz w:w="12240" w:h="15840" w:orient="portrait"/>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Tinos">
    <w:altName w:val="MS Gothic"/>
    <w:charset w:val="80"/>
    <w:family w:val="roman"/>
    <w:pitch w:val="variable"/>
  </w:font>
  <w:font w:name="Cambria">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8"/>
    <w:multiLevelType w:val="multilevel"/>
    <w:tmpl w:val="0000000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1518616517">
    <w:abstractNumId w:val="0"/>
  </w:num>
  <w:num w:numId="2" w16cid:durableId="901135866">
    <w:abstractNumId w:val="1"/>
  </w:num>
  <w:num w:numId="3" w16cid:durableId="1356267636">
    <w:abstractNumId w:val="3"/>
  </w:num>
  <w:num w:numId="4" w16cid:durableId="224528935">
    <w:abstractNumId w:val="4"/>
  </w:num>
  <w:num w:numId="5" w16cid:durableId="964001229">
    <w:abstractNumId w:val="5"/>
  </w:num>
  <w:num w:numId="6" w16cid:durableId="36592969">
    <w:abstractNumId w:val="6"/>
  </w:num>
  <w:num w:numId="7" w16cid:durableId="360016539">
    <w:abstractNumId w:val="7"/>
  </w:num>
  <w:num w:numId="8" w16cid:durableId="35265594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5056051">
    <w:abstractNumId w:val="2"/>
    <w:lvlOverride w:ilvl="0"/>
    <w:lvlOverride w:ilvl="1"/>
    <w:lvlOverride w:ilvl="2"/>
    <w:lvlOverride w:ilvl="3"/>
    <w:lvlOverride w:ilvl="4"/>
    <w:lvlOverride w:ilvl="5"/>
    <w:lvlOverride w:ilvl="6"/>
    <w:lvlOverride w:ilvl="7"/>
    <w:lvlOverride w:ilvl="8"/>
  </w:num>
  <w:num w:numId="10" w16cid:durableId="501089463">
    <w:abstractNumId w:val="3"/>
    <w:lvlOverride w:ilvl="0"/>
    <w:lvlOverride w:ilvl="1"/>
    <w:lvlOverride w:ilvl="2"/>
    <w:lvlOverride w:ilvl="3"/>
    <w:lvlOverride w:ilvl="4"/>
    <w:lvlOverride w:ilvl="5"/>
    <w:lvlOverride w:ilvl="6"/>
    <w:lvlOverride w:ilvl="7"/>
    <w:lvlOverride w:ilvl="8"/>
  </w:num>
  <w:num w:numId="11" w16cid:durableId="252015895">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displayBackgroundShape/>
  <w:embedSystemFonts/>
  <w:proofState w:spelling="clean" w:grammar="dirty"/>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472"/>
    <w:rsid w:val="00066952"/>
    <w:rsid w:val="000B5AF2"/>
    <w:rsid w:val="000B6D0A"/>
    <w:rsid w:val="000B6E2D"/>
    <w:rsid w:val="00180E44"/>
    <w:rsid w:val="002410CA"/>
    <w:rsid w:val="00272952"/>
    <w:rsid w:val="002F581A"/>
    <w:rsid w:val="003F762E"/>
    <w:rsid w:val="00474E79"/>
    <w:rsid w:val="0047626D"/>
    <w:rsid w:val="00496964"/>
    <w:rsid w:val="005E1028"/>
    <w:rsid w:val="006A12BB"/>
    <w:rsid w:val="006B14A6"/>
    <w:rsid w:val="006B53CA"/>
    <w:rsid w:val="006C64BF"/>
    <w:rsid w:val="006F61C6"/>
    <w:rsid w:val="007122A0"/>
    <w:rsid w:val="0073548D"/>
    <w:rsid w:val="007438C9"/>
    <w:rsid w:val="00781AB0"/>
    <w:rsid w:val="00951B0A"/>
    <w:rsid w:val="00997E31"/>
    <w:rsid w:val="009A4745"/>
    <w:rsid w:val="00A26798"/>
    <w:rsid w:val="00A56472"/>
    <w:rsid w:val="00BA727A"/>
    <w:rsid w:val="00BB7E6E"/>
    <w:rsid w:val="00BE72B2"/>
    <w:rsid w:val="00BF1EE7"/>
    <w:rsid w:val="00C64958"/>
    <w:rsid w:val="00C7110A"/>
    <w:rsid w:val="00CA234F"/>
    <w:rsid w:val="00CF18FF"/>
    <w:rsid w:val="00D00DA6"/>
    <w:rsid w:val="00E31869"/>
    <w:rsid w:val="00E76A02"/>
    <w:rsid w:val="00F00A8C"/>
    <w:rsid w:val="00FC6D7C"/>
    <w:rsid w:val="0121B158"/>
    <w:rsid w:val="1713DA7C"/>
    <w:rsid w:val="22676353"/>
    <w:rsid w:val="240333B4"/>
    <w:rsid w:val="259F0415"/>
    <w:rsid w:val="273AD476"/>
    <w:rsid w:val="27A27762"/>
    <w:rsid w:val="2A698C8E"/>
    <w:rsid w:val="2A727538"/>
    <w:rsid w:val="34106ED4"/>
    <w:rsid w:val="35BD1565"/>
    <w:rsid w:val="392DCF14"/>
    <w:rsid w:val="3A31CFC4"/>
    <w:rsid w:val="3A52086C"/>
    <w:rsid w:val="3C7D9B19"/>
    <w:rsid w:val="3CAC5CBE"/>
    <w:rsid w:val="3ED3ED47"/>
    <w:rsid w:val="3FB76AEA"/>
    <w:rsid w:val="41D2751C"/>
    <w:rsid w:val="44DD2FDC"/>
    <w:rsid w:val="53625840"/>
    <w:rsid w:val="54D02F00"/>
    <w:rsid w:val="57153BBF"/>
    <w:rsid w:val="58B10C20"/>
    <w:rsid w:val="6274A444"/>
    <w:rsid w:val="68DB3AA8"/>
    <w:rsid w:val="69EFAB14"/>
    <w:rsid w:val="6B8B7B75"/>
    <w:rsid w:val="6F67CFA6"/>
    <w:rsid w:val="74E47D27"/>
    <w:rsid w:val="7FB3DA9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17A0586C"/>
  <w15:chartTrackingRefBased/>
  <w15:docId w15:val="{B9754D75-0109-4FB8-8EA0-E950731E3A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cs="OpenSymbol"/>
    </w:rPr>
  </w:style>
  <w:style w:type="character" w:styleId="WW8Num2z1" w:customStyle="1">
    <w:name w:val="WW8Num2z1"/>
    <w:rPr>
      <w:rFonts w:ascii="OpenSymbol" w:hAnsi="OpenSymbol" w:cs="OpenSymbol"/>
    </w:rPr>
  </w:style>
  <w:style w:type="character" w:styleId="WW8Num2z2" w:customStyle="1">
    <w:name w:val="WW8Num2z2"/>
  </w:style>
  <w:style w:type="character" w:styleId="WW8Num2z3" w:customStyle="1">
    <w:name w:val="WW8Num2z3"/>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8Num3z0" w:customStyle="1">
    <w:name w:val="WW8Num3z0"/>
    <w:rPr>
      <w:rFonts w:ascii="Symbol" w:hAnsi="Symbol" w:cs="OpenSymbol"/>
    </w:rPr>
  </w:style>
  <w:style w:type="character" w:styleId="WW8Num3z1" w:customStyle="1">
    <w:name w:val="WW8Num3z1"/>
    <w:rPr>
      <w:rFonts w:ascii="OpenSymbol" w:hAnsi="OpenSymbol" w:cs="OpenSymbol"/>
    </w:rPr>
  </w:style>
  <w:style w:type="character" w:styleId="WW8Num3z2" w:customStyle="1">
    <w:name w:val="WW8Num3z2"/>
  </w:style>
  <w:style w:type="character" w:styleId="WW8Num3z3" w:customStyle="1">
    <w:name w:val="WW8Num3z3"/>
  </w:style>
  <w:style w:type="character" w:styleId="WW8Num3z4" w:customStyle="1">
    <w:name w:val="WW8Num3z4"/>
  </w:style>
  <w:style w:type="character" w:styleId="WW8Num3z5" w:customStyle="1">
    <w:name w:val="WW8Num3z5"/>
  </w:style>
  <w:style w:type="character" w:styleId="WW8Num3z6" w:customStyle="1">
    <w:name w:val="WW8Num3z6"/>
  </w:style>
  <w:style w:type="character" w:styleId="WW8Num3z7" w:customStyle="1">
    <w:name w:val="WW8Num3z7"/>
  </w:style>
  <w:style w:type="character" w:styleId="WW8Num3z8" w:customStyle="1">
    <w:name w:val="WW8Num3z8"/>
  </w:style>
  <w:style w:type="character" w:styleId="DefaultParagraphFont0">
    <w:name w:val="Default Paragraph Font0"/>
  </w:style>
  <w:style w:type="character" w:styleId="WW-DefaultParagraphFont" w:customStyle="1">
    <w:name w:val="WW-Default Paragraph Font"/>
  </w:style>
  <w:style w:type="character" w:styleId="WW-DefaultParagraphFont1" w:customStyle="1">
    <w:name w:val="WW-Default Paragraph Font1"/>
  </w:style>
  <w:style w:type="character" w:styleId="HeaderChar" w:customStyle="1">
    <w:name w:val="Header Char"/>
    <w:basedOn w:val="WW-DefaultParagraphFont1"/>
  </w:style>
  <w:style w:type="character" w:styleId="FooterChar" w:customStyle="1">
    <w:name w:val="Footer Char"/>
    <w:basedOn w:val="WW-DefaultParagraphFont1"/>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Hyperlink">
    <w:name w:val="Hyperlink"/>
    <w:uiPriority w:val="99"/>
    <w:rPr>
      <w:color w:val="000080"/>
      <w:u w:val="single"/>
      <w:lang/>
    </w:rPr>
  </w:style>
  <w:style w:type="character" w:styleId="NumberingSymbols" w:customStyle="1">
    <w:name w:val="Numbering Symbols"/>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ContentsHeading" w:customStyle="1">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hAnsi="Tinos" w:eastAsia="Droid Sans" w:cs="DejaVu Sans"/>
      <w:sz w:val="24"/>
      <w:szCs w:val="24"/>
      <w:lang w:val="en-GB" w:eastAsia="hi-IN" w:bidi="hi-IN"/>
    </w:rPr>
  </w:style>
  <w:style w:type="paragraph" w:styleId="Heading10" w:customStyle="1">
    <w:name w:val="Heading 10"/>
    <w:basedOn w:val="Heading"/>
    <w:next w:val="BodyText"/>
    <w:pPr>
      <w:numPr>
        <w:numId w:val="2"/>
      </w:numPr>
    </w:pPr>
    <w:rPr>
      <w:b/>
      <w:bCs/>
      <w:sz w:val="21"/>
      <w:szCs w:val="21"/>
    </w:rPr>
  </w:style>
  <w:style w:type="paragraph" w:styleId="TOCHeading">
    <w:name w:val="TOC Heading"/>
    <w:basedOn w:val="Heading1"/>
    <w:next w:val="Normal"/>
    <w:uiPriority w:val="39"/>
    <w:semiHidden/>
    <w:unhideWhenUsed/>
    <w:qFormat/>
    <w:rsid w:val="007438C9"/>
    <w:pPr>
      <w:numPr>
        <w:numId w:val="0"/>
      </w:numPr>
      <w:suppressAutoHyphens w:val="0"/>
      <w:spacing w:before="480" w:line="276" w:lineRule="auto"/>
      <w:jc w:val="left"/>
      <w:outlineLvl w:val="9"/>
    </w:pPr>
    <w:rPr>
      <w:rFonts w:ascii="Cambria" w:hAnsi="Cambria"/>
      <w:color w:val="365F91"/>
      <w:lang w:val="en-US" w:eastAsia="en-US"/>
    </w:rPr>
  </w:style>
  <w:style w:type="paragraph" w:styleId="TOC1">
    <w:name w:val="toc 1"/>
    <w:basedOn w:val="Normal"/>
    <w:next w:val="Normal"/>
    <w:autoRedefine/>
    <w:uiPriority w:val="39"/>
    <w:unhideWhenUsed/>
    <w:rsid w:val="007438C9"/>
  </w:style>
  <w:style w:type="paragraph" w:styleId="TOC2">
    <w:name w:val="toc 2"/>
    <w:basedOn w:val="Normal"/>
    <w:next w:val="Normal"/>
    <w:autoRedefine/>
    <w:uiPriority w:val="39"/>
    <w:unhideWhenUsed/>
    <w:rsid w:val="007438C9"/>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2878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file>

<file path=customXml/itemProps1.xml><?xml version="1.0" encoding="utf-8"?>
<ds:datastoreItem xmlns:ds="http://schemas.openxmlformats.org/officeDocument/2006/customXml" ds:itemID="{FE8150AF-4FB1-4349-8723-81E569DD9E5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sejal</dc:creator>
  <keywords/>
  <lastModifiedBy>Yoana  Peneva Dimitrova (2021302)</lastModifiedBy>
  <revision>3</revision>
  <lastPrinted>1601-01-01T00:00:00.0000000Z</lastPrinted>
  <dcterms:created xsi:type="dcterms:W3CDTF">2022-09-02T08:05:00.0000000Z</dcterms:created>
  <dcterms:modified xsi:type="dcterms:W3CDTF">2022-09-02T08:31:35.5187619Z</dcterms:modified>
</coreProperties>
</file>