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C7978" w:rsidRDefault="008C7978" w:rsidP="00835772">
      <w:pPr>
        <w:pStyle w:val="Titlu1"/>
        <w:jc w:val="center"/>
        <w:rPr>
          <w:rFonts w:ascii="Arial" w:hAnsi="Arial" w:cs="Arial"/>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C7978" w:rsidRDefault="008C7978" w:rsidP="00835772">
      <w:pPr>
        <w:pStyle w:val="Titlu1"/>
        <w:jc w:val="center"/>
        <w:rPr>
          <w:rFonts w:ascii="Arial" w:hAnsi="Arial" w:cs="Arial"/>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35772" w:rsidRDefault="008C7978" w:rsidP="00835772">
      <w:pPr>
        <w:pStyle w:val="Titlu1"/>
        <w:jc w:val="center"/>
        <w:rPr>
          <w:rFonts w:ascii="Arial" w:hAnsi="Arial" w:cs="Arial"/>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28378872"/>
      <w:r>
        <w:rPr>
          <w:rFonts w:ascii="Arial" w:hAnsi="Arial" w:cs="Arial"/>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REFLECTIVE REPORT</w:t>
      </w:r>
      <w:bookmarkEnd w:id="0"/>
    </w:p>
    <w:p w:rsidR="00714C8A" w:rsidRPr="00714C8A" w:rsidRDefault="00714C8A" w:rsidP="00714C8A"/>
    <w:p w:rsidR="008C7978" w:rsidRPr="00714C8A" w:rsidRDefault="008C7978" w:rsidP="00714C8A">
      <w:pPr>
        <w:pStyle w:val="Titlu2"/>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7666917"/>
      <w:bookmarkStart w:id="2" w:name="_Toc28378873"/>
      <w:r w:rsidRPr="00714C8A">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TRINTY SAINT DAVID</w:t>
      </w:r>
      <w:bookmarkEnd w:id="1"/>
      <w:bookmarkEnd w:id="2"/>
    </w:p>
    <w:p w:rsidR="00835772" w:rsidRDefault="00835772" w:rsidP="00714C8A">
      <w:pPr>
        <w:rPr>
          <w:rFonts w:ascii="Arial" w:hAnsi="Arial" w:cs="Arial"/>
          <w:sz w:val="40"/>
          <w:szCs w:val="40"/>
        </w:rPr>
      </w:pPr>
    </w:p>
    <w:p w:rsidR="00714C8A" w:rsidRDefault="00714C8A" w:rsidP="00714C8A">
      <w:pPr>
        <w:rPr>
          <w:rFonts w:ascii="Arial" w:hAnsi="Arial" w:cs="Arial"/>
          <w:sz w:val="40"/>
          <w:szCs w:val="40"/>
        </w:rPr>
      </w:pPr>
    </w:p>
    <w:p w:rsidR="00714C8A" w:rsidRDefault="00714C8A" w:rsidP="00714C8A">
      <w:pPr>
        <w:rPr>
          <w:rFonts w:ascii="Arial" w:hAnsi="Arial" w:cs="Arial"/>
          <w:sz w:val="40"/>
          <w:szCs w:val="40"/>
        </w:rPr>
      </w:pPr>
    </w:p>
    <w:p w:rsidR="00714C8A" w:rsidRPr="00714C8A" w:rsidRDefault="00714C8A" w:rsidP="00714C8A">
      <w:pPr>
        <w:rPr>
          <w:rFonts w:ascii="Arial" w:hAnsi="Arial" w:cs="Arial"/>
          <w:sz w:val="40"/>
          <w:szCs w:val="40"/>
        </w:rPr>
      </w:pPr>
    </w:p>
    <w:p w:rsidR="00835772" w:rsidRPr="00714C8A" w:rsidRDefault="00835772" w:rsidP="00714C8A">
      <w:pPr>
        <w:rPr>
          <w:rFonts w:ascii="Arial" w:hAnsi="Arial" w:cs="Arial"/>
          <w:sz w:val="40"/>
          <w:szCs w:val="40"/>
        </w:rPr>
      </w:pPr>
      <w:r w:rsidRPr="00714C8A">
        <w:rPr>
          <w:rFonts w:ascii="Arial" w:hAnsi="Arial" w:cs="Arial"/>
          <w:sz w:val="40"/>
          <w:szCs w:val="40"/>
        </w:rPr>
        <w:t>ACADEMIC AND EMPLOYABILITY SKILLS (BMSW4001)</w:t>
      </w:r>
    </w:p>
    <w:p w:rsidR="00835772" w:rsidRPr="00714C8A" w:rsidRDefault="00835772" w:rsidP="00714C8A">
      <w:pPr>
        <w:rPr>
          <w:rFonts w:ascii="Arial" w:hAnsi="Arial" w:cs="Arial"/>
          <w:sz w:val="40"/>
          <w:szCs w:val="40"/>
        </w:rPr>
      </w:pPr>
      <w:r w:rsidRPr="00714C8A">
        <w:rPr>
          <w:rFonts w:ascii="Arial" w:hAnsi="Arial" w:cs="Arial"/>
          <w:sz w:val="40"/>
          <w:szCs w:val="40"/>
        </w:rPr>
        <w:t>DANIELA RADU 1818175</w:t>
      </w:r>
    </w:p>
    <w:p w:rsidR="00835772" w:rsidRPr="00714C8A" w:rsidRDefault="00835772" w:rsidP="00714C8A">
      <w:pPr>
        <w:rPr>
          <w:rFonts w:ascii="Arial" w:hAnsi="Arial" w:cs="Arial"/>
          <w:sz w:val="40"/>
          <w:szCs w:val="40"/>
        </w:rPr>
      </w:pPr>
      <w:r w:rsidRPr="00714C8A">
        <w:rPr>
          <w:rFonts w:ascii="Arial" w:hAnsi="Arial" w:cs="Arial"/>
          <w:sz w:val="40"/>
          <w:szCs w:val="40"/>
        </w:rPr>
        <w:t>LECTURER: SHAO-LAN YUEN</w:t>
      </w:r>
    </w:p>
    <w:p w:rsidR="00835772" w:rsidRPr="00714C8A" w:rsidRDefault="00714C8A" w:rsidP="00714C8A">
      <w:pPr>
        <w:rPr>
          <w:rFonts w:ascii="Arial" w:hAnsi="Arial" w:cs="Arial"/>
          <w:sz w:val="40"/>
          <w:szCs w:val="40"/>
        </w:rPr>
      </w:pPr>
      <w:r w:rsidRPr="00714C8A">
        <w:rPr>
          <w:rFonts w:ascii="Arial" w:hAnsi="Arial" w:cs="Arial"/>
          <w:sz w:val="40"/>
          <w:szCs w:val="40"/>
        </w:rPr>
        <w:t xml:space="preserve">DATE: </w:t>
      </w:r>
      <w:r w:rsidR="00835772" w:rsidRPr="00714C8A">
        <w:rPr>
          <w:rFonts w:ascii="Arial" w:hAnsi="Arial" w:cs="Arial"/>
          <w:sz w:val="40"/>
          <w:szCs w:val="40"/>
        </w:rPr>
        <w:t>03 JANUARY 2020</w:t>
      </w:r>
    </w:p>
    <w:p w:rsidR="008C7978" w:rsidRDefault="008C7978" w:rsidP="008C7978"/>
    <w:p w:rsidR="008C7978" w:rsidRDefault="008C7978" w:rsidP="008C7978"/>
    <w:p w:rsidR="008C7978" w:rsidRDefault="008C7978" w:rsidP="008C7978"/>
    <w:p w:rsidR="008C7978" w:rsidRDefault="008C7978" w:rsidP="008C7978"/>
    <w:sdt>
      <w:sdtPr>
        <w:rPr>
          <w:rFonts w:asciiTheme="minorHAnsi" w:eastAsiaTheme="minorHAnsi" w:hAnsiTheme="minorHAnsi" w:cstheme="minorBidi"/>
          <w:color w:val="auto"/>
          <w:sz w:val="22"/>
          <w:szCs w:val="22"/>
          <w:lang w:val="ro-RO"/>
        </w:rPr>
        <w:id w:val="534777705"/>
        <w:docPartObj>
          <w:docPartGallery w:val="Table of Contents"/>
          <w:docPartUnique/>
        </w:docPartObj>
      </w:sdtPr>
      <w:sdtEndPr>
        <w:rPr>
          <w:b/>
          <w:bCs/>
        </w:rPr>
      </w:sdtEndPr>
      <w:sdtContent>
        <w:p w:rsidR="004733F9" w:rsidRPr="004733F9" w:rsidRDefault="004733F9" w:rsidP="004733F9">
          <w:pPr>
            <w:pStyle w:val="Titlucuprins"/>
            <w:spacing w:line="360" w:lineRule="auto"/>
            <w:rPr>
              <w:rFonts w:ascii="Arial" w:hAnsi="Arial" w:cs="Arial"/>
              <w:b/>
              <w:bCs/>
              <w:color w:val="000000" w:themeColor="text1"/>
              <w:sz w:val="44"/>
              <w:szCs w:val="44"/>
            </w:rPr>
          </w:pPr>
          <w:r w:rsidRPr="004733F9">
            <w:rPr>
              <w:rFonts w:ascii="Arial" w:hAnsi="Arial" w:cs="Arial"/>
              <w:b/>
              <w:bCs/>
              <w:color w:val="000000" w:themeColor="text1"/>
              <w:sz w:val="44"/>
              <w:szCs w:val="44"/>
              <w:lang w:val="ro-RO"/>
            </w:rPr>
            <w:t xml:space="preserve">Table of </w:t>
          </w:r>
          <w:r w:rsidR="00CA061C" w:rsidRPr="004733F9">
            <w:rPr>
              <w:rFonts w:ascii="Arial" w:hAnsi="Arial" w:cs="Arial"/>
              <w:b/>
              <w:bCs/>
              <w:color w:val="000000" w:themeColor="text1"/>
              <w:sz w:val="44"/>
              <w:szCs w:val="44"/>
              <w:lang w:val="ro-RO"/>
            </w:rPr>
            <w:t>content</w:t>
          </w:r>
          <w:r w:rsidRPr="004733F9">
            <w:rPr>
              <w:rFonts w:ascii="Arial" w:hAnsi="Arial" w:cs="Arial"/>
              <w:b/>
              <w:bCs/>
              <w:color w:val="000000" w:themeColor="text1"/>
              <w:sz w:val="44"/>
              <w:szCs w:val="44"/>
              <w:lang w:val="ro-RO"/>
            </w:rPr>
            <w:t>:</w:t>
          </w:r>
        </w:p>
        <w:p w:rsidR="004733F9" w:rsidRPr="004733F9" w:rsidRDefault="004733F9" w:rsidP="00CA061C">
          <w:pPr>
            <w:pStyle w:val="Cuprins1"/>
            <w:rPr>
              <w:rFonts w:eastAsiaTheme="minorEastAsia"/>
            </w:rPr>
          </w:pPr>
          <w:r w:rsidRPr="004733F9">
            <w:fldChar w:fldCharType="begin"/>
          </w:r>
          <w:r w:rsidRPr="004733F9">
            <w:instrText xml:space="preserve"> TOC \o "1-3" \h \z \u </w:instrText>
          </w:r>
          <w:r w:rsidRPr="004733F9">
            <w:fldChar w:fldCharType="separate"/>
          </w:r>
        </w:p>
        <w:p w:rsidR="004733F9" w:rsidRPr="00CA061C" w:rsidRDefault="00DD6189" w:rsidP="00CA061C">
          <w:pPr>
            <w:pStyle w:val="Cuprins1"/>
            <w:rPr>
              <w:rFonts w:eastAsiaTheme="minorEastAsia"/>
            </w:rPr>
          </w:pPr>
          <w:hyperlink w:anchor="_Toc28378875" w:history="1">
            <w:r w:rsidR="004733F9" w:rsidRPr="00CA061C">
              <w:rPr>
                <w:rStyle w:val="Hyperlink"/>
                <w:color w:val="000000" w:themeColor="text1"/>
              </w:rPr>
              <w:t>I</w:t>
            </w:r>
            <w:r w:rsidR="004733F9" w:rsidRPr="00CA061C">
              <w:rPr>
                <w:rStyle w:val="Hyperlink"/>
                <w:color w:val="000000" w:themeColor="text1"/>
                <w:u w:val="none"/>
              </w:rPr>
              <w:t>ntroduction</w:t>
            </w:r>
            <w:r w:rsidR="004733F9" w:rsidRPr="00CA061C">
              <w:rPr>
                <w:webHidden/>
              </w:rPr>
              <w:tab/>
            </w:r>
            <w:r w:rsidR="004733F9" w:rsidRPr="00CA061C">
              <w:rPr>
                <w:webHidden/>
              </w:rPr>
              <w:fldChar w:fldCharType="begin"/>
            </w:r>
            <w:r w:rsidR="004733F9" w:rsidRPr="00CA061C">
              <w:rPr>
                <w:webHidden/>
              </w:rPr>
              <w:instrText xml:space="preserve"> PAGEREF _Toc28378875 \h </w:instrText>
            </w:r>
            <w:r w:rsidR="004733F9" w:rsidRPr="00CA061C">
              <w:rPr>
                <w:webHidden/>
              </w:rPr>
            </w:r>
            <w:r w:rsidR="004733F9" w:rsidRPr="00CA061C">
              <w:rPr>
                <w:webHidden/>
              </w:rPr>
              <w:fldChar w:fldCharType="separate"/>
            </w:r>
            <w:r w:rsidR="00BD0E33">
              <w:rPr>
                <w:webHidden/>
              </w:rPr>
              <w:t>3</w:t>
            </w:r>
            <w:r w:rsidR="004733F9" w:rsidRPr="00CA061C">
              <w:rPr>
                <w:webHidden/>
              </w:rPr>
              <w:fldChar w:fldCharType="end"/>
            </w:r>
          </w:hyperlink>
        </w:p>
        <w:p w:rsidR="004733F9" w:rsidRPr="004733F9" w:rsidRDefault="00DD6189" w:rsidP="00CA061C">
          <w:pPr>
            <w:pStyle w:val="Cuprins1"/>
            <w:rPr>
              <w:rFonts w:eastAsiaTheme="minorEastAsia"/>
            </w:rPr>
          </w:pPr>
          <w:hyperlink w:anchor="_Toc28378876" w:history="1">
            <w:r w:rsidR="004733F9" w:rsidRPr="004733F9">
              <w:rPr>
                <w:rStyle w:val="Hyperlink"/>
                <w:color w:val="000000" w:themeColor="text1"/>
              </w:rPr>
              <w:t>Curriculum vitae</w:t>
            </w:r>
            <w:r w:rsidR="004733F9" w:rsidRPr="004733F9">
              <w:rPr>
                <w:webHidden/>
              </w:rPr>
              <w:tab/>
            </w:r>
            <w:r w:rsidR="004733F9" w:rsidRPr="004733F9">
              <w:rPr>
                <w:webHidden/>
              </w:rPr>
              <w:fldChar w:fldCharType="begin"/>
            </w:r>
            <w:r w:rsidR="004733F9" w:rsidRPr="004733F9">
              <w:rPr>
                <w:webHidden/>
              </w:rPr>
              <w:instrText xml:space="preserve"> PAGEREF _Toc28378876 \h </w:instrText>
            </w:r>
            <w:r w:rsidR="004733F9" w:rsidRPr="004733F9">
              <w:rPr>
                <w:webHidden/>
              </w:rPr>
            </w:r>
            <w:r w:rsidR="004733F9" w:rsidRPr="004733F9">
              <w:rPr>
                <w:webHidden/>
              </w:rPr>
              <w:fldChar w:fldCharType="separate"/>
            </w:r>
            <w:r w:rsidR="00BD0E33">
              <w:rPr>
                <w:webHidden/>
              </w:rPr>
              <w:t>3</w:t>
            </w:r>
            <w:r w:rsidR="004733F9" w:rsidRPr="004733F9">
              <w:rPr>
                <w:webHidden/>
              </w:rPr>
              <w:fldChar w:fldCharType="end"/>
            </w:r>
          </w:hyperlink>
        </w:p>
        <w:p w:rsidR="004733F9" w:rsidRPr="004733F9" w:rsidRDefault="00DD6189" w:rsidP="00CA061C">
          <w:pPr>
            <w:pStyle w:val="Cuprins1"/>
            <w:rPr>
              <w:rFonts w:eastAsiaTheme="minorEastAsia"/>
            </w:rPr>
          </w:pPr>
          <w:hyperlink w:anchor="_Toc28378878" w:history="1">
            <w:r w:rsidR="004733F9" w:rsidRPr="004733F9">
              <w:rPr>
                <w:rStyle w:val="Hyperlink"/>
                <w:color w:val="000000" w:themeColor="text1"/>
                <w:shd w:val="clear" w:color="auto" w:fill="FFFFFF"/>
              </w:rPr>
              <w:t>Cover letter</w:t>
            </w:r>
            <w:r w:rsidR="004733F9" w:rsidRPr="004733F9">
              <w:rPr>
                <w:webHidden/>
              </w:rPr>
              <w:tab/>
            </w:r>
            <w:r w:rsidR="004733F9" w:rsidRPr="004733F9">
              <w:rPr>
                <w:webHidden/>
              </w:rPr>
              <w:fldChar w:fldCharType="begin"/>
            </w:r>
            <w:r w:rsidR="004733F9" w:rsidRPr="004733F9">
              <w:rPr>
                <w:webHidden/>
              </w:rPr>
              <w:instrText xml:space="preserve"> PAGEREF _Toc28378878 \h </w:instrText>
            </w:r>
            <w:r w:rsidR="004733F9" w:rsidRPr="004733F9">
              <w:rPr>
                <w:webHidden/>
              </w:rPr>
            </w:r>
            <w:r w:rsidR="004733F9" w:rsidRPr="004733F9">
              <w:rPr>
                <w:webHidden/>
              </w:rPr>
              <w:fldChar w:fldCharType="separate"/>
            </w:r>
            <w:r w:rsidR="00BD0E33">
              <w:rPr>
                <w:webHidden/>
              </w:rPr>
              <w:t>5</w:t>
            </w:r>
            <w:r w:rsidR="004733F9" w:rsidRPr="004733F9">
              <w:rPr>
                <w:webHidden/>
              </w:rPr>
              <w:fldChar w:fldCharType="end"/>
            </w:r>
          </w:hyperlink>
        </w:p>
        <w:p w:rsidR="004733F9" w:rsidRPr="004733F9" w:rsidRDefault="00DD6189" w:rsidP="00CA061C">
          <w:pPr>
            <w:pStyle w:val="Cuprins1"/>
            <w:rPr>
              <w:rFonts w:eastAsiaTheme="minorEastAsia"/>
            </w:rPr>
          </w:pPr>
          <w:hyperlink w:anchor="_Toc28378879" w:history="1">
            <w:r w:rsidR="004733F9" w:rsidRPr="004733F9">
              <w:rPr>
                <w:rStyle w:val="Hyperlink"/>
                <w:color w:val="000000" w:themeColor="text1"/>
              </w:rPr>
              <w:t>Presentation</w:t>
            </w:r>
            <w:r w:rsidR="004733F9" w:rsidRPr="004733F9">
              <w:rPr>
                <w:webHidden/>
              </w:rPr>
              <w:tab/>
            </w:r>
            <w:r w:rsidR="004733F9" w:rsidRPr="004733F9">
              <w:rPr>
                <w:webHidden/>
              </w:rPr>
              <w:fldChar w:fldCharType="begin"/>
            </w:r>
            <w:r w:rsidR="004733F9" w:rsidRPr="004733F9">
              <w:rPr>
                <w:webHidden/>
              </w:rPr>
              <w:instrText xml:space="preserve"> PAGEREF _Toc28378879 \h </w:instrText>
            </w:r>
            <w:r w:rsidR="004733F9" w:rsidRPr="004733F9">
              <w:rPr>
                <w:webHidden/>
              </w:rPr>
            </w:r>
            <w:r w:rsidR="004733F9" w:rsidRPr="004733F9">
              <w:rPr>
                <w:webHidden/>
              </w:rPr>
              <w:fldChar w:fldCharType="separate"/>
            </w:r>
            <w:r w:rsidR="00BD0E33">
              <w:rPr>
                <w:webHidden/>
              </w:rPr>
              <w:t>6</w:t>
            </w:r>
            <w:r w:rsidR="004733F9" w:rsidRPr="004733F9">
              <w:rPr>
                <w:webHidden/>
              </w:rPr>
              <w:fldChar w:fldCharType="end"/>
            </w:r>
          </w:hyperlink>
        </w:p>
        <w:p w:rsidR="004733F9" w:rsidRPr="004733F9" w:rsidRDefault="00DD6189" w:rsidP="00CA061C">
          <w:pPr>
            <w:pStyle w:val="Cuprins1"/>
            <w:rPr>
              <w:rFonts w:eastAsiaTheme="minorEastAsia"/>
            </w:rPr>
          </w:pPr>
          <w:hyperlink w:anchor="_Toc28378880" w:history="1">
            <w:r w:rsidR="004733F9" w:rsidRPr="004733F9">
              <w:rPr>
                <w:rStyle w:val="Hyperlink"/>
                <w:color w:val="000000" w:themeColor="text1"/>
              </w:rPr>
              <w:t>Conclusion</w:t>
            </w:r>
            <w:r w:rsidR="004733F9" w:rsidRPr="004733F9">
              <w:rPr>
                <w:webHidden/>
              </w:rPr>
              <w:tab/>
            </w:r>
            <w:r w:rsidR="004733F9" w:rsidRPr="004733F9">
              <w:rPr>
                <w:webHidden/>
              </w:rPr>
              <w:fldChar w:fldCharType="begin"/>
            </w:r>
            <w:r w:rsidR="004733F9" w:rsidRPr="004733F9">
              <w:rPr>
                <w:webHidden/>
              </w:rPr>
              <w:instrText xml:space="preserve"> PAGEREF _Toc28378880 \h </w:instrText>
            </w:r>
            <w:r w:rsidR="004733F9" w:rsidRPr="004733F9">
              <w:rPr>
                <w:webHidden/>
              </w:rPr>
            </w:r>
            <w:r w:rsidR="004733F9" w:rsidRPr="004733F9">
              <w:rPr>
                <w:webHidden/>
              </w:rPr>
              <w:fldChar w:fldCharType="separate"/>
            </w:r>
            <w:r w:rsidR="00BD0E33">
              <w:rPr>
                <w:webHidden/>
              </w:rPr>
              <w:t>7</w:t>
            </w:r>
            <w:r w:rsidR="004733F9" w:rsidRPr="004733F9">
              <w:rPr>
                <w:webHidden/>
              </w:rPr>
              <w:fldChar w:fldCharType="end"/>
            </w:r>
          </w:hyperlink>
        </w:p>
        <w:p w:rsidR="004733F9" w:rsidRPr="004733F9" w:rsidRDefault="00DD6189" w:rsidP="00CA061C">
          <w:pPr>
            <w:pStyle w:val="Cuprins1"/>
            <w:rPr>
              <w:rFonts w:eastAsiaTheme="minorEastAsia"/>
            </w:rPr>
          </w:pPr>
          <w:hyperlink w:anchor="_Toc28378881" w:history="1">
            <w:r w:rsidR="004733F9" w:rsidRPr="004733F9">
              <w:rPr>
                <w:rStyle w:val="Hyperlink"/>
                <w:color w:val="000000" w:themeColor="text1"/>
              </w:rPr>
              <w:t>References</w:t>
            </w:r>
            <w:r w:rsidR="004733F9" w:rsidRPr="004733F9">
              <w:rPr>
                <w:webHidden/>
              </w:rPr>
              <w:tab/>
            </w:r>
            <w:r w:rsidR="004733F9" w:rsidRPr="004733F9">
              <w:rPr>
                <w:webHidden/>
              </w:rPr>
              <w:fldChar w:fldCharType="begin"/>
            </w:r>
            <w:r w:rsidR="004733F9" w:rsidRPr="004733F9">
              <w:rPr>
                <w:webHidden/>
              </w:rPr>
              <w:instrText xml:space="preserve"> PAGEREF _Toc28378881 \h </w:instrText>
            </w:r>
            <w:r w:rsidR="004733F9" w:rsidRPr="004733F9">
              <w:rPr>
                <w:webHidden/>
              </w:rPr>
            </w:r>
            <w:r w:rsidR="004733F9" w:rsidRPr="004733F9">
              <w:rPr>
                <w:webHidden/>
              </w:rPr>
              <w:fldChar w:fldCharType="separate"/>
            </w:r>
            <w:r w:rsidR="00BD0E33">
              <w:rPr>
                <w:webHidden/>
              </w:rPr>
              <w:t>7</w:t>
            </w:r>
            <w:r w:rsidR="004733F9" w:rsidRPr="004733F9">
              <w:rPr>
                <w:webHidden/>
              </w:rPr>
              <w:fldChar w:fldCharType="end"/>
            </w:r>
          </w:hyperlink>
        </w:p>
        <w:p w:rsidR="004733F9" w:rsidRPr="004733F9" w:rsidRDefault="00DD6189" w:rsidP="00CA061C">
          <w:pPr>
            <w:pStyle w:val="Cuprins1"/>
            <w:rPr>
              <w:rFonts w:eastAsiaTheme="minorEastAsia"/>
            </w:rPr>
          </w:pPr>
          <w:hyperlink w:anchor="_Toc28378882" w:history="1">
            <w:r w:rsidR="004733F9" w:rsidRPr="004733F9">
              <w:rPr>
                <w:rStyle w:val="Hyperlink"/>
                <w:color w:val="000000" w:themeColor="text1"/>
              </w:rPr>
              <w:t>Appendix</w:t>
            </w:r>
            <w:r w:rsidR="004733F9" w:rsidRPr="004733F9">
              <w:rPr>
                <w:webHidden/>
              </w:rPr>
              <w:tab/>
            </w:r>
            <w:r w:rsidR="004733F9" w:rsidRPr="004733F9">
              <w:rPr>
                <w:webHidden/>
              </w:rPr>
              <w:fldChar w:fldCharType="begin"/>
            </w:r>
            <w:r w:rsidR="004733F9" w:rsidRPr="004733F9">
              <w:rPr>
                <w:webHidden/>
              </w:rPr>
              <w:instrText xml:space="preserve"> PAGEREF _Toc28378882 \h </w:instrText>
            </w:r>
            <w:r w:rsidR="004733F9" w:rsidRPr="004733F9">
              <w:rPr>
                <w:webHidden/>
              </w:rPr>
            </w:r>
            <w:r w:rsidR="004733F9" w:rsidRPr="004733F9">
              <w:rPr>
                <w:webHidden/>
              </w:rPr>
              <w:fldChar w:fldCharType="separate"/>
            </w:r>
            <w:r w:rsidR="00BD0E33">
              <w:rPr>
                <w:webHidden/>
              </w:rPr>
              <w:t>9</w:t>
            </w:r>
            <w:r w:rsidR="004733F9" w:rsidRPr="004733F9">
              <w:rPr>
                <w:webHidden/>
              </w:rPr>
              <w:fldChar w:fldCharType="end"/>
            </w:r>
          </w:hyperlink>
        </w:p>
        <w:p w:rsidR="004733F9" w:rsidRDefault="004733F9" w:rsidP="004733F9">
          <w:pPr>
            <w:spacing w:line="360" w:lineRule="auto"/>
          </w:pPr>
          <w:r w:rsidRPr="004733F9">
            <w:rPr>
              <w:rFonts w:ascii="Arial" w:hAnsi="Arial" w:cs="Arial"/>
              <w:color w:val="000000" w:themeColor="text1"/>
              <w:sz w:val="40"/>
              <w:szCs w:val="40"/>
              <w:lang w:val="ro-RO"/>
            </w:rPr>
            <w:fldChar w:fldCharType="end"/>
          </w:r>
        </w:p>
      </w:sdtContent>
    </w:sdt>
    <w:p w:rsidR="008C7978" w:rsidRDefault="008C7978" w:rsidP="008C7978"/>
    <w:p w:rsidR="008C7978" w:rsidRDefault="008C7978" w:rsidP="008C7978"/>
    <w:p w:rsidR="008C7978" w:rsidRDefault="008C7978" w:rsidP="008C7978"/>
    <w:p w:rsidR="008C7978" w:rsidRDefault="008C7978" w:rsidP="008C7978"/>
    <w:p w:rsidR="008C7978" w:rsidRDefault="008C7978" w:rsidP="008C7978"/>
    <w:p w:rsidR="008C7978" w:rsidRDefault="008C7978" w:rsidP="008C7978"/>
    <w:p w:rsidR="008C7978" w:rsidRDefault="008C7978" w:rsidP="008C7978"/>
    <w:p w:rsidR="008C7978" w:rsidRDefault="008C7978" w:rsidP="008C7978"/>
    <w:p w:rsidR="008C7978" w:rsidRDefault="008C7978" w:rsidP="008C7978"/>
    <w:p w:rsidR="004733F9" w:rsidRDefault="004733F9" w:rsidP="004733F9"/>
    <w:p w:rsidR="004733F9" w:rsidRPr="004733F9" w:rsidRDefault="004733F9" w:rsidP="004733F9"/>
    <w:p w:rsidR="008C7978" w:rsidRPr="00CA061C" w:rsidRDefault="00714C8A" w:rsidP="00463F27">
      <w:pPr>
        <w:pStyle w:val="Titlu1"/>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28378875"/>
      <w:r w:rsidRPr="00CA061C">
        <w:rPr>
          <w:rFonts w:ascii="Arial" w:hAnsi="Arial" w:cs="Arial"/>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3"/>
    </w:p>
    <w:p w:rsidR="00F3541A" w:rsidRPr="00463F27" w:rsidRDefault="00F3541A" w:rsidP="00463F27">
      <w:pPr>
        <w:rPr>
          <w:sz w:val="24"/>
          <w:szCs w:val="24"/>
        </w:rPr>
      </w:pPr>
    </w:p>
    <w:p w:rsidR="00F3541A" w:rsidRDefault="00F44EDA" w:rsidP="00F97905">
      <w:pPr>
        <w:spacing w:line="360" w:lineRule="auto"/>
        <w:rPr>
          <w:rFonts w:ascii="Arial" w:hAnsi="Arial" w:cs="Arial"/>
          <w:sz w:val="24"/>
          <w:szCs w:val="24"/>
        </w:rPr>
      </w:pPr>
      <w:r w:rsidRPr="00463F27">
        <w:rPr>
          <w:rFonts w:ascii="Arial" w:hAnsi="Arial" w:cs="Arial"/>
          <w:sz w:val="24"/>
          <w:szCs w:val="24"/>
        </w:rPr>
        <w:t xml:space="preserve"> </w:t>
      </w:r>
      <w:r w:rsidR="00F3541A" w:rsidRPr="00463F27">
        <w:rPr>
          <w:rFonts w:ascii="Arial" w:hAnsi="Arial" w:cs="Arial"/>
          <w:sz w:val="24"/>
          <w:szCs w:val="24"/>
        </w:rPr>
        <w:t xml:space="preserve">This report </w:t>
      </w:r>
      <w:r w:rsidR="008320D9" w:rsidRPr="00463F27">
        <w:rPr>
          <w:rFonts w:ascii="Arial" w:hAnsi="Arial" w:cs="Arial"/>
          <w:sz w:val="24"/>
          <w:szCs w:val="24"/>
        </w:rPr>
        <w:t xml:space="preserve">reflects what I have learn during the second term at the University in this module, how it </w:t>
      </w:r>
      <w:r w:rsidR="0006549C" w:rsidRPr="00463F27">
        <w:rPr>
          <w:rFonts w:ascii="Arial" w:hAnsi="Arial" w:cs="Arial"/>
          <w:sz w:val="24"/>
          <w:szCs w:val="24"/>
        </w:rPr>
        <w:t>boosts</w:t>
      </w:r>
      <w:r w:rsidR="008320D9" w:rsidRPr="00463F27">
        <w:rPr>
          <w:rFonts w:ascii="Arial" w:hAnsi="Arial" w:cs="Arial"/>
          <w:sz w:val="24"/>
          <w:szCs w:val="24"/>
        </w:rPr>
        <w:t xml:space="preserve"> my knowledge </w:t>
      </w:r>
      <w:r w:rsidR="00E931A6" w:rsidRPr="00463F27">
        <w:rPr>
          <w:rFonts w:ascii="Arial" w:hAnsi="Arial" w:cs="Arial"/>
          <w:sz w:val="24"/>
          <w:szCs w:val="24"/>
        </w:rPr>
        <w:t>and the way it changed my perspective</w:t>
      </w:r>
      <w:r w:rsidR="006D0075" w:rsidRPr="00463F27">
        <w:rPr>
          <w:rFonts w:ascii="Arial" w:hAnsi="Arial" w:cs="Arial"/>
          <w:sz w:val="24"/>
          <w:szCs w:val="24"/>
        </w:rPr>
        <w:t xml:space="preserve"> about how to write a proper curriculum vitae, cover letter and how to deliver </w:t>
      </w:r>
      <w:r w:rsidR="00501C37" w:rsidRPr="00463F27">
        <w:rPr>
          <w:rFonts w:ascii="Arial" w:hAnsi="Arial" w:cs="Arial"/>
          <w:sz w:val="24"/>
          <w:szCs w:val="24"/>
        </w:rPr>
        <w:t>a better</w:t>
      </w:r>
      <w:r w:rsidR="006D0075" w:rsidRPr="00463F27">
        <w:rPr>
          <w:rFonts w:ascii="Arial" w:hAnsi="Arial" w:cs="Arial"/>
          <w:sz w:val="24"/>
          <w:szCs w:val="24"/>
        </w:rPr>
        <w:t xml:space="preserve"> presentation.</w:t>
      </w:r>
      <w:r w:rsidR="00501C37" w:rsidRPr="00463F27">
        <w:rPr>
          <w:rFonts w:ascii="Arial" w:hAnsi="Arial" w:cs="Arial"/>
          <w:sz w:val="24"/>
          <w:szCs w:val="24"/>
        </w:rPr>
        <w:t xml:space="preserve"> Also reflecting writing is not something I am very good at, but t</w:t>
      </w:r>
      <w:r w:rsidRPr="00463F27">
        <w:rPr>
          <w:rFonts w:ascii="Arial" w:hAnsi="Arial" w:cs="Arial"/>
          <w:sz w:val="24"/>
          <w:szCs w:val="24"/>
        </w:rPr>
        <w:t xml:space="preserve">he benefit of writing a reflection is that I will get better at the end of it, furthermore it helps me see my evolution, how I used to thing and if it changed something during the process </w:t>
      </w:r>
      <w:r w:rsidR="00273B83" w:rsidRPr="00463F27">
        <w:rPr>
          <w:rFonts w:ascii="Arial" w:hAnsi="Arial" w:cs="Arial"/>
          <w:sz w:val="24"/>
          <w:szCs w:val="24"/>
        </w:rPr>
        <w:t>,</w:t>
      </w:r>
      <w:r w:rsidRPr="00463F27">
        <w:rPr>
          <w:rFonts w:ascii="Arial" w:hAnsi="Arial" w:cs="Arial"/>
          <w:sz w:val="24"/>
          <w:szCs w:val="24"/>
        </w:rPr>
        <w:t xml:space="preserve"> what is the result</w:t>
      </w:r>
      <w:r w:rsidR="00774CDF" w:rsidRPr="00463F27">
        <w:rPr>
          <w:rFonts w:ascii="Arial" w:hAnsi="Arial" w:cs="Arial"/>
          <w:sz w:val="24"/>
          <w:szCs w:val="24"/>
        </w:rPr>
        <w:t xml:space="preserve">, I will </w:t>
      </w:r>
      <w:r w:rsidR="006E0357" w:rsidRPr="00463F27">
        <w:rPr>
          <w:rFonts w:ascii="Arial" w:hAnsi="Arial" w:cs="Arial"/>
          <w:sz w:val="24"/>
          <w:szCs w:val="24"/>
        </w:rPr>
        <w:t>find out these by using</w:t>
      </w:r>
      <w:r w:rsidR="00C26AC8" w:rsidRPr="00463F27">
        <w:rPr>
          <w:rFonts w:ascii="Arial" w:hAnsi="Arial" w:cs="Arial"/>
          <w:sz w:val="24"/>
          <w:szCs w:val="24"/>
        </w:rPr>
        <w:t xml:space="preserve"> the </w:t>
      </w:r>
      <w:r w:rsidR="00774CDF" w:rsidRPr="00463F27">
        <w:rPr>
          <w:rFonts w:ascii="Arial" w:hAnsi="Arial" w:cs="Arial"/>
          <w:sz w:val="24"/>
          <w:szCs w:val="24"/>
        </w:rPr>
        <w:t>Kolb’s  reflec</w:t>
      </w:r>
      <w:r w:rsidR="00704FA6" w:rsidRPr="00463F27">
        <w:rPr>
          <w:rFonts w:ascii="Arial" w:hAnsi="Arial" w:cs="Arial"/>
          <w:sz w:val="24"/>
          <w:szCs w:val="24"/>
        </w:rPr>
        <w:t>tive</w:t>
      </w:r>
      <w:r w:rsidR="00774CDF" w:rsidRPr="00463F27">
        <w:rPr>
          <w:rFonts w:ascii="Arial" w:hAnsi="Arial" w:cs="Arial"/>
          <w:sz w:val="24"/>
          <w:szCs w:val="24"/>
        </w:rPr>
        <w:t xml:space="preserve"> model</w:t>
      </w:r>
      <w:r w:rsidR="006E0357" w:rsidRPr="00463F27">
        <w:rPr>
          <w:rFonts w:ascii="Arial" w:hAnsi="Arial" w:cs="Arial"/>
          <w:sz w:val="24"/>
          <w:szCs w:val="24"/>
        </w:rPr>
        <w:t>.</w:t>
      </w:r>
    </w:p>
    <w:p w:rsidR="006665E0" w:rsidRPr="00463F27" w:rsidRDefault="006665E0" w:rsidP="00F97905">
      <w:pPr>
        <w:spacing w:line="360" w:lineRule="auto"/>
        <w:rPr>
          <w:rFonts w:ascii="Arial" w:hAnsi="Arial" w:cs="Arial"/>
          <w:sz w:val="24"/>
          <w:szCs w:val="24"/>
        </w:rPr>
      </w:pPr>
      <w:r w:rsidRPr="006665E0">
        <w:rPr>
          <w:rFonts w:ascii="Arial" w:hAnsi="Arial" w:cs="Arial"/>
          <w:sz w:val="24"/>
          <w:szCs w:val="24"/>
        </w:rPr>
        <w:t>Reflection intensifies the learning process. The process of thinking is one that helps us to consider what we have learned, why we have learned it, and how this particular rise in learning has taken place.</w:t>
      </w:r>
      <w:r w:rsidRPr="006665E0">
        <w:t xml:space="preserve"> </w:t>
      </w:r>
      <w:r w:rsidRPr="006665E0">
        <w:rPr>
          <w:rFonts w:ascii="Arial" w:hAnsi="Arial" w:cs="Arial"/>
          <w:sz w:val="24"/>
          <w:szCs w:val="24"/>
        </w:rPr>
        <w:t>Reflection is widely regarded as a valuable transferable ability and is highly valued by society, both in the workplace and in life in general</w:t>
      </w:r>
      <w:r>
        <w:rPr>
          <w:rFonts w:ascii="Arial" w:hAnsi="Arial" w:cs="Arial"/>
          <w:sz w:val="24"/>
          <w:szCs w:val="24"/>
        </w:rPr>
        <w:t xml:space="preserve"> (</w:t>
      </w:r>
      <w:proofErr w:type="spellStart"/>
      <w:r>
        <w:rPr>
          <w:rFonts w:ascii="Arial" w:hAnsi="Arial" w:cs="Arial"/>
          <w:sz w:val="24"/>
          <w:szCs w:val="24"/>
        </w:rPr>
        <w:t>Klimova</w:t>
      </w:r>
      <w:proofErr w:type="spellEnd"/>
      <w:r>
        <w:rPr>
          <w:rFonts w:ascii="Arial" w:hAnsi="Arial" w:cs="Arial"/>
          <w:sz w:val="24"/>
          <w:szCs w:val="24"/>
        </w:rPr>
        <w:t>, 2014).</w:t>
      </w:r>
    </w:p>
    <w:p w:rsidR="004C783F" w:rsidRPr="00BD0E33" w:rsidRDefault="00C97FA8" w:rsidP="00BD0E33">
      <w:pPr>
        <w:spacing w:line="360" w:lineRule="auto"/>
        <w:rPr>
          <w:rFonts w:ascii="Arial" w:hAnsi="Arial" w:cs="Arial"/>
          <w:sz w:val="24"/>
          <w:szCs w:val="24"/>
        </w:rPr>
      </w:pPr>
      <w:r w:rsidRPr="00C97FA8">
        <w:rPr>
          <w:rFonts w:ascii="Arial" w:hAnsi="Arial" w:cs="Arial"/>
          <w:sz w:val="24"/>
          <w:szCs w:val="24"/>
        </w:rPr>
        <w:t>Reflection is described as a process by which we consider and analyses ourselves, our viewpoints, qualities, experiences and behavior. This allows us to gain insight and see how to continue</w:t>
      </w:r>
      <w:r w:rsidR="006E0357" w:rsidRPr="00463F27">
        <w:rPr>
          <w:rFonts w:ascii="Arial" w:hAnsi="Arial" w:cs="Arial"/>
          <w:sz w:val="24"/>
          <w:szCs w:val="24"/>
        </w:rPr>
        <w:t xml:space="preserve"> (GALLAGHER, 2013</w:t>
      </w:r>
      <w:r w:rsidR="00235C3C" w:rsidRPr="00463F27">
        <w:rPr>
          <w:rFonts w:ascii="Arial" w:hAnsi="Arial" w:cs="Arial"/>
          <w:sz w:val="24"/>
          <w:szCs w:val="24"/>
        </w:rPr>
        <w:t xml:space="preserve">). Kolb’s </w:t>
      </w:r>
      <w:r w:rsidR="004C783F" w:rsidRPr="00463F27">
        <w:rPr>
          <w:rFonts w:ascii="Arial" w:hAnsi="Arial" w:cs="Arial"/>
          <w:sz w:val="24"/>
          <w:szCs w:val="24"/>
        </w:rPr>
        <w:t xml:space="preserve">reflective model is a continuous learning process </w:t>
      </w:r>
      <w:r w:rsidR="00235C3C" w:rsidRPr="00463F27">
        <w:rPr>
          <w:rFonts w:ascii="Arial" w:hAnsi="Arial" w:cs="Arial"/>
          <w:sz w:val="24"/>
          <w:szCs w:val="24"/>
        </w:rPr>
        <w:t>of four main activities: practical experience, reflective evaluation,</w:t>
      </w:r>
      <w:r w:rsidR="00E5049C" w:rsidRPr="00463F27">
        <w:rPr>
          <w:rFonts w:ascii="Arial" w:hAnsi="Arial" w:cs="Arial"/>
          <w:sz w:val="24"/>
          <w:szCs w:val="24"/>
        </w:rPr>
        <w:t xml:space="preserve"> abstract conceptualization and active experimentation</w:t>
      </w:r>
      <w:r w:rsidR="00FC6757" w:rsidRPr="00463F27">
        <w:rPr>
          <w:rFonts w:ascii="Arial" w:hAnsi="Arial" w:cs="Arial"/>
          <w:sz w:val="24"/>
          <w:szCs w:val="24"/>
        </w:rPr>
        <w:t xml:space="preserve"> </w:t>
      </w:r>
      <w:r w:rsidR="00E5049C" w:rsidRPr="00463F27">
        <w:rPr>
          <w:rFonts w:ascii="Arial" w:hAnsi="Arial" w:cs="Arial"/>
          <w:sz w:val="24"/>
          <w:szCs w:val="24"/>
        </w:rPr>
        <w:t>(McLeod, 2017).</w:t>
      </w:r>
      <w:r w:rsidR="00704FA6" w:rsidRPr="00463F27">
        <w:rPr>
          <w:rFonts w:ascii="Arial" w:hAnsi="Arial" w:cs="Arial"/>
          <w:sz w:val="24"/>
          <w:szCs w:val="24"/>
        </w:rPr>
        <w:t xml:space="preserve"> </w:t>
      </w:r>
      <w:r w:rsidR="00C501C2">
        <w:rPr>
          <w:rFonts w:ascii="Arial" w:hAnsi="Arial" w:cs="Arial"/>
          <w:sz w:val="24"/>
          <w:szCs w:val="24"/>
        </w:rPr>
        <w:t>Therefore, Kolb’s reflection model is about our experiences, reflecting on the experience, concluding and putting in practice what we have learned</w:t>
      </w:r>
      <w:r w:rsidR="00C46899">
        <w:rPr>
          <w:rFonts w:ascii="Arial" w:hAnsi="Arial" w:cs="Arial"/>
          <w:sz w:val="24"/>
          <w:szCs w:val="24"/>
        </w:rPr>
        <w:t>.</w:t>
      </w:r>
    </w:p>
    <w:p w:rsidR="004C783F" w:rsidRPr="00CA061C" w:rsidRDefault="004C783F" w:rsidP="00463F27">
      <w:pPr>
        <w:pStyle w:val="Titlu1"/>
        <w:rPr>
          <w:rFonts w:ascii="Arial" w:hAnsi="Arial" w:cs="Arial"/>
          <w:b/>
          <w:bCs/>
          <w:color w:val="000000" w:themeColor="text1"/>
          <w:sz w:val="40"/>
          <w:szCs w:val="40"/>
        </w:rPr>
      </w:pPr>
      <w:bookmarkStart w:id="4" w:name="_Toc28378876"/>
      <w:r w:rsidRPr="00CA061C">
        <w:rPr>
          <w:rFonts w:ascii="Arial" w:hAnsi="Arial" w:cs="Arial"/>
          <w:b/>
          <w:bCs/>
          <w:color w:val="000000" w:themeColor="text1"/>
          <w:sz w:val="40"/>
          <w:szCs w:val="40"/>
        </w:rPr>
        <w:t>C</w:t>
      </w:r>
      <w:r w:rsidR="00DA6C80" w:rsidRPr="00CA061C">
        <w:rPr>
          <w:rFonts w:ascii="Arial" w:hAnsi="Arial" w:cs="Arial"/>
          <w:b/>
          <w:bCs/>
          <w:color w:val="000000" w:themeColor="text1"/>
          <w:sz w:val="40"/>
          <w:szCs w:val="40"/>
        </w:rPr>
        <w:t>urriculum vitae</w:t>
      </w:r>
      <w:bookmarkEnd w:id="4"/>
    </w:p>
    <w:p w:rsidR="00DA6C80" w:rsidRPr="00463F27" w:rsidRDefault="00DA6C80" w:rsidP="00463F27">
      <w:pPr>
        <w:rPr>
          <w:rFonts w:ascii="Arial" w:hAnsi="Arial" w:cs="Arial"/>
          <w:sz w:val="24"/>
          <w:szCs w:val="24"/>
        </w:rPr>
      </w:pPr>
    </w:p>
    <w:p w:rsidR="00773B5C" w:rsidRPr="00463F27" w:rsidRDefault="00DA6C80" w:rsidP="00F97905">
      <w:pPr>
        <w:spacing w:line="360" w:lineRule="auto"/>
        <w:rPr>
          <w:rFonts w:ascii="Arial" w:hAnsi="Arial" w:cs="Arial"/>
          <w:sz w:val="24"/>
          <w:szCs w:val="24"/>
        </w:rPr>
      </w:pPr>
      <w:r w:rsidRPr="00463F27">
        <w:rPr>
          <w:rStyle w:val="word"/>
          <w:rFonts w:ascii="Arial" w:hAnsi="Arial" w:cs="Arial"/>
          <w:sz w:val="24"/>
          <w:szCs w:val="24"/>
          <w:shd w:val="clear" w:color="auto" w:fill="FFFFFF"/>
        </w:rPr>
        <w:t>CV is a document that seeks to persuade a company that you, your skills, your </w:t>
      </w:r>
      <w:r w:rsidR="00773B5C" w:rsidRPr="00463F27">
        <w:rPr>
          <w:rStyle w:val="word"/>
          <w:rFonts w:ascii="Arial" w:hAnsi="Arial" w:cs="Arial"/>
          <w:sz w:val="24"/>
          <w:szCs w:val="24"/>
          <w:shd w:val="clear" w:color="auto" w:fill="FFFFFF"/>
        </w:rPr>
        <w:t xml:space="preserve">             </w:t>
      </w:r>
      <w:r w:rsidRPr="00463F27">
        <w:rPr>
          <w:rStyle w:val="word"/>
          <w:rFonts w:ascii="Arial" w:hAnsi="Arial" w:cs="Arial"/>
          <w:sz w:val="24"/>
          <w:szCs w:val="24"/>
          <w:shd w:val="clear" w:color="auto" w:fill="FFFFFF"/>
        </w:rPr>
        <w:t>professional experience and your abilities make it worthwhile for them to give you either work experience or the opportunity to move forward in a defined selection process (Morgan,</w:t>
      </w:r>
      <w:r w:rsidRPr="00463F27">
        <w:rPr>
          <w:rFonts w:ascii="Arial" w:hAnsi="Arial" w:cs="Arial"/>
          <w:sz w:val="24"/>
          <w:szCs w:val="24"/>
        </w:rPr>
        <w:t>2017).</w:t>
      </w:r>
      <w:r w:rsidR="00773B5C" w:rsidRPr="00463F27">
        <w:rPr>
          <w:rFonts w:ascii="Arial" w:hAnsi="Arial" w:cs="Arial"/>
          <w:sz w:val="24"/>
          <w:szCs w:val="24"/>
        </w:rPr>
        <w:t xml:space="preserve">The way I used to write a CV is different than now, I </w:t>
      </w:r>
      <w:r w:rsidR="00183F1E" w:rsidRPr="00463F27">
        <w:rPr>
          <w:rFonts w:ascii="Arial" w:hAnsi="Arial" w:cs="Arial"/>
          <w:sz w:val="24"/>
          <w:szCs w:val="24"/>
        </w:rPr>
        <w:t>believed</w:t>
      </w:r>
      <w:r w:rsidR="00773B5C" w:rsidRPr="00463F27">
        <w:rPr>
          <w:rFonts w:ascii="Arial" w:hAnsi="Arial" w:cs="Arial"/>
          <w:sz w:val="24"/>
          <w:szCs w:val="24"/>
        </w:rPr>
        <w:t xml:space="preserve"> that  a CV </w:t>
      </w:r>
      <w:r w:rsidR="00773B5C" w:rsidRPr="00463F27">
        <w:rPr>
          <w:rFonts w:ascii="Arial" w:hAnsi="Arial" w:cs="Arial"/>
          <w:sz w:val="24"/>
          <w:szCs w:val="24"/>
        </w:rPr>
        <w:lastRenderedPageBreak/>
        <w:t>is all about me,</w:t>
      </w:r>
      <w:r w:rsidR="00C136F2" w:rsidRPr="00463F27">
        <w:rPr>
          <w:rFonts w:ascii="Arial" w:hAnsi="Arial" w:cs="Arial"/>
          <w:sz w:val="24"/>
          <w:szCs w:val="24"/>
        </w:rPr>
        <w:t xml:space="preserve"> </w:t>
      </w:r>
      <w:r w:rsidR="00773B5C" w:rsidRPr="00463F27">
        <w:rPr>
          <w:rFonts w:ascii="Arial" w:hAnsi="Arial" w:cs="Arial"/>
          <w:sz w:val="24"/>
          <w:szCs w:val="24"/>
        </w:rPr>
        <w:t xml:space="preserve">my experience, my qualifications and my skills, what </w:t>
      </w:r>
      <w:r w:rsidR="00C136F2" w:rsidRPr="00463F27">
        <w:rPr>
          <w:rFonts w:ascii="Arial" w:hAnsi="Arial" w:cs="Arial"/>
          <w:sz w:val="24"/>
          <w:szCs w:val="24"/>
        </w:rPr>
        <w:t xml:space="preserve">I am good at </w:t>
      </w:r>
      <w:r w:rsidR="003B3A9E" w:rsidRPr="00463F27">
        <w:rPr>
          <w:rFonts w:ascii="Arial" w:hAnsi="Arial" w:cs="Arial"/>
          <w:sz w:val="24"/>
          <w:szCs w:val="24"/>
        </w:rPr>
        <w:t xml:space="preserve">and that I can write one CV and used it for </w:t>
      </w:r>
      <w:r w:rsidR="00183F1E" w:rsidRPr="00463F27">
        <w:rPr>
          <w:rFonts w:ascii="Arial" w:hAnsi="Arial" w:cs="Arial"/>
          <w:sz w:val="24"/>
          <w:szCs w:val="24"/>
        </w:rPr>
        <w:t>each</w:t>
      </w:r>
      <w:r w:rsidR="003B3A9E" w:rsidRPr="00463F27">
        <w:rPr>
          <w:rFonts w:ascii="Arial" w:hAnsi="Arial" w:cs="Arial"/>
          <w:sz w:val="24"/>
          <w:szCs w:val="24"/>
        </w:rPr>
        <w:t xml:space="preserve"> job I apply,</w:t>
      </w:r>
      <w:r w:rsidR="00183F1E" w:rsidRPr="00463F27">
        <w:rPr>
          <w:rFonts w:ascii="Arial" w:hAnsi="Arial" w:cs="Arial"/>
          <w:sz w:val="24"/>
          <w:szCs w:val="24"/>
        </w:rPr>
        <w:t xml:space="preserve"> then</w:t>
      </w:r>
      <w:r w:rsidR="00C136F2" w:rsidRPr="00463F27">
        <w:rPr>
          <w:rFonts w:ascii="Arial" w:hAnsi="Arial" w:cs="Arial"/>
          <w:sz w:val="24"/>
          <w:szCs w:val="24"/>
        </w:rPr>
        <w:t xml:space="preserve"> our lecturer show us </w:t>
      </w:r>
      <w:r w:rsidR="003B3A9E" w:rsidRPr="00463F27">
        <w:rPr>
          <w:rFonts w:ascii="Arial" w:hAnsi="Arial" w:cs="Arial"/>
          <w:sz w:val="24"/>
          <w:szCs w:val="24"/>
        </w:rPr>
        <w:t>the right</w:t>
      </w:r>
      <w:r w:rsidR="00C136F2" w:rsidRPr="00463F27">
        <w:rPr>
          <w:rFonts w:ascii="Arial" w:hAnsi="Arial" w:cs="Arial"/>
          <w:sz w:val="24"/>
          <w:szCs w:val="24"/>
        </w:rPr>
        <w:t xml:space="preserve"> method  on how to write a proper CV. </w:t>
      </w:r>
      <w:r w:rsidR="00183F1E" w:rsidRPr="00463F27">
        <w:rPr>
          <w:rFonts w:ascii="Arial" w:hAnsi="Arial" w:cs="Arial"/>
          <w:sz w:val="24"/>
          <w:szCs w:val="24"/>
        </w:rPr>
        <w:t xml:space="preserve">According to Morgan (2017) people think that a Curriculum vitae is a list of everything you have ever done </w:t>
      </w:r>
      <w:r w:rsidR="00352490" w:rsidRPr="00463F27">
        <w:rPr>
          <w:rFonts w:ascii="Arial" w:hAnsi="Arial" w:cs="Arial"/>
          <w:sz w:val="24"/>
          <w:szCs w:val="24"/>
        </w:rPr>
        <w:t xml:space="preserve"> and that it </w:t>
      </w:r>
      <w:r w:rsidR="00183F1E" w:rsidRPr="00463F27">
        <w:rPr>
          <w:rFonts w:ascii="Arial" w:hAnsi="Arial" w:cs="Arial"/>
          <w:sz w:val="24"/>
          <w:szCs w:val="24"/>
        </w:rPr>
        <w:t xml:space="preserve">can be used for any work you apply, it shows that I am not the only person that </w:t>
      </w:r>
      <w:r w:rsidR="007C0FA2" w:rsidRPr="00463F27">
        <w:rPr>
          <w:rFonts w:ascii="Arial" w:hAnsi="Arial" w:cs="Arial"/>
          <w:sz w:val="24"/>
          <w:szCs w:val="24"/>
        </w:rPr>
        <w:t>thought the same</w:t>
      </w:r>
      <w:r w:rsidR="00352490" w:rsidRPr="00463F27">
        <w:rPr>
          <w:rFonts w:ascii="Arial" w:hAnsi="Arial" w:cs="Arial"/>
          <w:sz w:val="24"/>
          <w:szCs w:val="24"/>
        </w:rPr>
        <w:t xml:space="preserve"> about the CV writing and  its purpose.</w:t>
      </w:r>
    </w:p>
    <w:p w:rsidR="00261336" w:rsidRPr="00463F27" w:rsidRDefault="007C0FA2" w:rsidP="00F97905">
      <w:pPr>
        <w:spacing w:line="360" w:lineRule="auto"/>
        <w:rPr>
          <w:rFonts w:ascii="Arial" w:hAnsi="Arial" w:cs="Arial"/>
          <w:sz w:val="24"/>
          <w:szCs w:val="24"/>
        </w:rPr>
      </w:pPr>
      <w:r w:rsidRPr="00463F27">
        <w:rPr>
          <w:rFonts w:ascii="Arial" w:hAnsi="Arial" w:cs="Arial"/>
          <w:sz w:val="24"/>
          <w:szCs w:val="24"/>
        </w:rPr>
        <w:t xml:space="preserve">I have learned from our lecturer that </w:t>
      </w:r>
      <w:r w:rsidR="001B486F">
        <w:rPr>
          <w:rFonts w:ascii="Arial" w:hAnsi="Arial" w:cs="Arial"/>
          <w:sz w:val="24"/>
          <w:szCs w:val="24"/>
        </w:rPr>
        <w:t>a</w:t>
      </w:r>
      <w:r w:rsidRPr="00463F27">
        <w:rPr>
          <w:rFonts w:ascii="Arial" w:hAnsi="Arial" w:cs="Arial"/>
          <w:sz w:val="24"/>
          <w:szCs w:val="24"/>
        </w:rPr>
        <w:t xml:space="preserve"> CV will convey a significant first impression to </w:t>
      </w:r>
      <w:r w:rsidR="001B486F">
        <w:rPr>
          <w:rFonts w:ascii="Arial" w:hAnsi="Arial" w:cs="Arial"/>
          <w:sz w:val="24"/>
          <w:szCs w:val="24"/>
        </w:rPr>
        <w:t>the</w:t>
      </w:r>
      <w:r w:rsidRPr="00463F27">
        <w:rPr>
          <w:rFonts w:ascii="Arial" w:hAnsi="Arial" w:cs="Arial"/>
          <w:sz w:val="24"/>
          <w:szCs w:val="24"/>
        </w:rPr>
        <w:t xml:space="preserve"> potential employer when applying for a new position. </w:t>
      </w:r>
      <w:r w:rsidR="001B486F" w:rsidRPr="001B486F">
        <w:rPr>
          <w:rFonts w:ascii="Arial" w:hAnsi="Arial" w:cs="Arial"/>
          <w:sz w:val="24"/>
          <w:szCs w:val="24"/>
        </w:rPr>
        <w:t xml:space="preserve">The first step we must take when applying for a job is to complete an appealing Curriculum Vitae to make the recruiter feel interested </w:t>
      </w:r>
      <w:r w:rsidR="001B486F">
        <w:rPr>
          <w:rFonts w:ascii="Arial" w:hAnsi="Arial" w:cs="Arial"/>
          <w:sz w:val="24"/>
          <w:szCs w:val="24"/>
        </w:rPr>
        <w:t>.</w:t>
      </w:r>
      <w:r w:rsidRPr="00463F27">
        <w:rPr>
          <w:rFonts w:ascii="Arial" w:hAnsi="Arial" w:cs="Arial"/>
          <w:sz w:val="24"/>
          <w:szCs w:val="24"/>
        </w:rPr>
        <w:t>The</w:t>
      </w:r>
      <w:r w:rsidR="000F795C" w:rsidRPr="00463F27">
        <w:rPr>
          <w:rFonts w:ascii="Arial" w:hAnsi="Arial" w:cs="Arial"/>
          <w:sz w:val="24"/>
          <w:szCs w:val="24"/>
        </w:rPr>
        <w:t xml:space="preserve"> employer may face hundreds of applications for one position and I want mine to go straight into the stack to be interviewed, not the one destinated for waste paper</w:t>
      </w:r>
      <w:r w:rsidR="007475CD" w:rsidRPr="00463F27">
        <w:rPr>
          <w:rFonts w:ascii="Arial" w:hAnsi="Arial" w:cs="Arial"/>
          <w:sz w:val="24"/>
          <w:szCs w:val="24"/>
        </w:rPr>
        <w:t>. An employer who goes through a stack of resumes will spend just over 20 to 30 seconds for each one, so it is essential to present yourself as effectively as possible (Hybels and Weaver, 2004)</w:t>
      </w:r>
      <w:r w:rsidR="000F795C" w:rsidRPr="00463F27">
        <w:rPr>
          <w:rFonts w:ascii="Arial" w:hAnsi="Arial" w:cs="Arial"/>
          <w:sz w:val="24"/>
          <w:szCs w:val="24"/>
        </w:rPr>
        <w:t xml:space="preserve">. </w:t>
      </w:r>
      <w:r w:rsidR="00352490" w:rsidRPr="00463F27">
        <w:rPr>
          <w:rFonts w:ascii="Arial" w:hAnsi="Arial" w:cs="Arial"/>
          <w:sz w:val="24"/>
          <w:szCs w:val="24"/>
        </w:rPr>
        <w:t>Therefore,</w:t>
      </w:r>
      <w:r w:rsidR="00DD3020" w:rsidRPr="00463F27">
        <w:rPr>
          <w:rFonts w:ascii="Arial" w:hAnsi="Arial" w:cs="Arial"/>
          <w:sz w:val="24"/>
          <w:szCs w:val="24"/>
        </w:rPr>
        <w:t xml:space="preserve"> the successful method on how to </w:t>
      </w:r>
      <w:r w:rsidR="00352490" w:rsidRPr="00463F27">
        <w:rPr>
          <w:rFonts w:ascii="Arial" w:hAnsi="Arial" w:cs="Arial"/>
          <w:sz w:val="24"/>
          <w:szCs w:val="24"/>
        </w:rPr>
        <w:t>compose a</w:t>
      </w:r>
      <w:r w:rsidR="00DD3020" w:rsidRPr="00463F27">
        <w:rPr>
          <w:rFonts w:ascii="Arial" w:hAnsi="Arial" w:cs="Arial"/>
          <w:sz w:val="24"/>
          <w:szCs w:val="24"/>
        </w:rPr>
        <w:t xml:space="preserve"> CV that will get me an interview with the employer, get me the job that I want, the job that I dreamed of,</w:t>
      </w:r>
      <w:r w:rsidR="00261336" w:rsidRPr="00463F27">
        <w:rPr>
          <w:rFonts w:ascii="Arial" w:hAnsi="Arial" w:cs="Arial"/>
          <w:sz w:val="24"/>
          <w:szCs w:val="24"/>
        </w:rPr>
        <w:t xml:space="preserve"> the CV that makes the employer say ” I want to work with this person!”,</w:t>
      </w:r>
      <w:r w:rsidR="00DD3020" w:rsidRPr="00463F27">
        <w:rPr>
          <w:rFonts w:ascii="Arial" w:hAnsi="Arial" w:cs="Arial"/>
          <w:sz w:val="24"/>
          <w:szCs w:val="24"/>
        </w:rPr>
        <w:t xml:space="preserve"> is to write a CV in the employer perspective.</w:t>
      </w:r>
    </w:p>
    <w:p w:rsidR="008A55DC" w:rsidRPr="00463F27" w:rsidRDefault="00167E65" w:rsidP="00F97905">
      <w:pPr>
        <w:spacing w:line="360" w:lineRule="auto"/>
        <w:rPr>
          <w:rStyle w:val="Titlu1Caracter"/>
          <w:rFonts w:ascii="Arial" w:hAnsi="Arial" w:cs="Arial"/>
          <w:color w:val="252525"/>
          <w:sz w:val="24"/>
          <w:szCs w:val="24"/>
          <w:shd w:val="clear" w:color="auto" w:fill="FFFFFF"/>
        </w:rPr>
      </w:pPr>
      <w:r w:rsidRPr="00463F27">
        <w:rPr>
          <w:rFonts w:ascii="Arial" w:hAnsi="Arial" w:cs="Arial"/>
          <w:sz w:val="24"/>
          <w:szCs w:val="24"/>
        </w:rPr>
        <w:t>The important elements</w:t>
      </w:r>
      <w:r w:rsidR="00514BA9" w:rsidRPr="00463F27">
        <w:rPr>
          <w:rFonts w:ascii="Arial" w:hAnsi="Arial" w:cs="Arial"/>
          <w:sz w:val="24"/>
          <w:szCs w:val="24"/>
        </w:rPr>
        <w:t xml:space="preserve"> </w:t>
      </w:r>
      <w:r w:rsidRPr="00463F27">
        <w:rPr>
          <w:rFonts w:ascii="Arial" w:hAnsi="Arial" w:cs="Arial"/>
          <w:sz w:val="24"/>
          <w:szCs w:val="24"/>
        </w:rPr>
        <w:t>of a CV are contact details,</w:t>
      </w:r>
      <w:r w:rsidR="00194F40" w:rsidRPr="00463F27">
        <w:rPr>
          <w:rFonts w:ascii="Arial" w:hAnsi="Arial" w:cs="Arial"/>
          <w:sz w:val="24"/>
          <w:szCs w:val="24"/>
        </w:rPr>
        <w:t xml:space="preserve"> personal profile</w:t>
      </w:r>
      <w:r w:rsidR="007452ED" w:rsidRPr="00463F27">
        <w:rPr>
          <w:rFonts w:ascii="Arial" w:hAnsi="Arial" w:cs="Arial"/>
          <w:sz w:val="24"/>
          <w:szCs w:val="24"/>
        </w:rPr>
        <w:t>,</w:t>
      </w:r>
      <w:r w:rsidRPr="00463F27">
        <w:rPr>
          <w:rFonts w:ascii="Arial" w:hAnsi="Arial" w:cs="Arial"/>
          <w:sz w:val="24"/>
          <w:szCs w:val="24"/>
        </w:rPr>
        <w:t xml:space="preserve"> work experience, qualifications and skills,</w:t>
      </w:r>
      <w:r w:rsidR="00514BA9" w:rsidRPr="00463F27">
        <w:rPr>
          <w:rFonts w:ascii="Arial" w:hAnsi="Arial" w:cs="Arial"/>
          <w:sz w:val="24"/>
          <w:szCs w:val="24"/>
        </w:rPr>
        <w:t xml:space="preserve"> however the tips </w:t>
      </w:r>
      <w:r w:rsidRPr="00463F27">
        <w:rPr>
          <w:rFonts w:ascii="Arial" w:hAnsi="Arial" w:cs="Arial"/>
          <w:sz w:val="24"/>
          <w:szCs w:val="24"/>
        </w:rPr>
        <w:t xml:space="preserve"> to grab the reader attention is  to be unique, </w:t>
      </w:r>
      <w:r w:rsidR="00514BA9" w:rsidRPr="00463F27">
        <w:rPr>
          <w:rFonts w:ascii="Arial" w:hAnsi="Arial" w:cs="Arial"/>
          <w:sz w:val="24"/>
          <w:szCs w:val="24"/>
        </w:rPr>
        <w:t>choose your words wisely , be concise ,</w:t>
      </w:r>
      <w:r w:rsidRPr="00463F27">
        <w:rPr>
          <w:rFonts w:ascii="Arial" w:hAnsi="Arial" w:cs="Arial"/>
          <w:sz w:val="24"/>
          <w:szCs w:val="24"/>
        </w:rPr>
        <w:t>show that your education, abilities and  experience are a match with the position you applied,</w:t>
      </w:r>
      <w:r w:rsidR="0023227E" w:rsidRPr="00463F27">
        <w:rPr>
          <w:rFonts w:ascii="Arial" w:hAnsi="Arial" w:cs="Arial"/>
          <w:sz w:val="24"/>
          <w:szCs w:val="24"/>
        </w:rPr>
        <w:t xml:space="preserve"> also highlighting   the achievements</w:t>
      </w:r>
      <w:r w:rsidR="00514BA9" w:rsidRPr="00463F27">
        <w:rPr>
          <w:rFonts w:ascii="Arial" w:hAnsi="Arial" w:cs="Arial"/>
          <w:sz w:val="24"/>
          <w:szCs w:val="24"/>
        </w:rPr>
        <w:t xml:space="preserve"> but with results of your hard work</w:t>
      </w:r>
      <w:r w:rsidR="004D7998" w:rsidRPr="00463F27">
        <w:rPr>
          <w:rFonts w:ascii="Arial" w:hAnsi="Arial" w:cs="Arial"/>
          <w:sz w:val="24"/>
          <w:szCs w:val="24"/>
        </w:rPr>
        <w:t xml:space="preserve">, </w:t>
      </w:r>
      <w:r w:rsidR="00514BA9" w:rsidRPr="00463F27">
        <w:rPr>
          <w:rFonts w:ascii="Arial" w:hAnsi="Arial" w:cs="Arial"/>
          <w:sz w:val="24"/>
          <w:szCs w:val="24"/>
        </w:rPr>
        <w:t xml:space="preserve"> </w:t>
      </w:r>
      <w:r w:rsidR="0023227E" w:rsidRPr="00463F27">
        <w:rPr>
          <w:rFonts w:ascii="Arial" w:hAnsi="Arial" w:cs="Arial"/>
          <w:sz w:val="24"/>
          <w:szCs w:val="24"/>
        </w:rPr>
        <w:t xml:space="preserve">all of </w:t>
      </w:r>
      <w:r w:rsidRPr="00463F27">
        <w:rPr>
          <w:rFonts w:ascii="Arial" w:hAnsi="Arial" w:cs="Arial"/>
          <w:sz w:val="24"/>
          <w:szCs w:val="24"/>
        </w:rPr>
        <w:t xml:space="preserve">this information should </w:t>
      </w:r>
      <w:r w:rsidR="0023227E" w:rsidRPr="00463F27">
        <w:rPr>
          <w:rFonts w:ascii="Arial" w:hAnsi="Arial" w:cs="Arial"/>
          <w:sz w:val="24"/>
          <w:szCs w:val="24"/>
        </w:rPr>
        <w:t>demo</w:t>
      </w:r>
      <w:r w:rsidR="004D7998" w:rsidRPr="00463F27">
        <w:rPr>
          <w:rFonts w:ascii="Arial" w:hAnsi="Arial" w:cs="Arial"/>
          <w:sz w:val="24"/>
          <w:szCs w:val="24"/>
        </w:rPr>
        <w:t>n</w:t>
      </w:r>
      <w:r w:rsidR="0023227E" w:rsidRPr="00463F27">
        <w:rPr>
          <w:rFonts w:ascii="Arial" w:hAnsi="Arial" w:cs="Arial"/>
          <w:sz w:val="24"/>
          <w:szCs w:val="24"/>
        </w:rPr>
        <w:t xml:space="preserve">strate </w:t>
      </w:r>
      <w:r w:rsidRPr="00463F27">
        <w:rPr>
          <w:rFonts w:ascii="Arial" w:hAnsi="Arial" w:cs="Arial"/>
          <w:sz w:val="24"/>
          <w:szCs w:val="24"/>
        </w:rPr>
        <w:t xml:space="preserve">to your employer </w:t>
      </w:r>
      <w:r w:rsidR="0023227E" w:rsidRPr="00463F27">
        <w:rPr>
          <w:rFonts w:ascii="Arial" w:hAnsi="Arial" w:cs="Arial"/>
          <w:sz w:val="24"/>
          <w:szCs w:val="24"/>
        </w:rPr>
        <w:t xml:space="preserve">that </w:t>
      </w:r>
      <w:r w:rsidR="00514BA9" w:rsidRPr="00463F27">
        <w:rPr>
          <w:rFonts w:ascii="Arial" w:hAnsi="Arial" w:cs="Arial"/>
          <w:sz w:val="24"/>
          <w:szCs w:val="24"/>
        </w:rPr>
        <w:t xml:space="preserve">you </w:t>
      </w:r>
      <w:r w:rsidR="004D7998" w:rsidRPr="00463F27">
        <w:rPr>
          <w:rFonts w:ascii="Arial" w:hAnsi="Arial" w:cs="Arial"/>
          <w:sz w:val="24"/>
          <w:szCs w:val="24"/>
        </w:rPr>
        <w:t>are someone they need, somebody they want to know and want to work with.</w:t>
      </w:r>
      <w:r w:rsidR="0023227E" w:rsidRPr="00463F27">
        <w:rPr>
          <w:rFonts w:ascii="Arial" w:hAnsi="Arial" w:cs="Arial"/>
          <w:sz w:val="24"/>
          <w:szCs w:val="24"/>
        </w:rPr>
        <w:t xml:space="preserve"> </w:t>
      </w:r>
      <w:r w:rsidR="00B36600" w:rsidRPr="00463F27">
        <w:rPr>
          <w:rFonts w:ascii="Arial" w:hAnsi="Arial" w:cs="Arial"/>
          <w:sz w:val="24"/>
          <w:szCs w:val="24"/>
        </w:rPr>
        <w:t xml:space="preserve">People can spend hours, days or weeks writing a CV, but that does not guarantee that all the hard work will result in a CV that meets the needs of the employers. A strong resume not only highlights your work; it meets recruiters and hiring managers expectations, clearly demonstrates that you are a </w:t>
      </w:r>
      <w:r w:rsidR="00C97FA8">
        <w:rPr>
          <w:rFonts w:ascii="Arial" w:hAnsi="Arial" w:cs="Arial"/>
          <w:sz w:val="24"/>
          <w:szCs w:val="24"/>
        </w:rPr>
        <w:t>perfect</w:t>
      </w:r>
      <w:r w:rsidR="00B36600" w:rsidRPr="00463F27">
        <w:rPr>
          <w:rFonts w:ascii="Arial" w:hAnsi="Arial" w:cs="Arial"/>
          <w:sz w:val="24"/>
          <w:szCs w:val="24"/>
        </w:rPr>
        <w:t xml:space="preserve"> fit for the role and, above all, is easy to read and understand (Burry, 2019). </w:t>
      </w:r>
      <w:r w:rsidR="004D7998" w:rsidRPr="00463F27">
        <w:rPr>
          <w:rFonts w:ascii="Arial" w:hAnsi="Arial" w:cs="Arial"/>
          <w:sz w:val="24"/>
          <w:szCs w:val="24"/>
        </w:rPr>
        <w:t>The employer wants to know how you can help the company,</w:t>
      </w:r>
      <w:r w:rsidR="00194F40" w:rsidRPr="00463F27">
        <w:rPr>
          <w:rFonts w:ascii="Arial" w:hAnsi="Arial" w:cs="Arial"/>
          <w:sz w:val="24"/>
          <w:szCs w:val="24"/>
        </w:rPr>
        <w:t xml:space="preserve"> </w:t>
      </w:r>
      <w:r w:rsidR="004D7998" w:rsidRPr="00463F27">
        <w:rPr>
          <w:rFonts w:ascii="Arial" w:hAnsi="Arial" w:cs="Arial"/>
          <w:sz w:val="24"/>
          <w:szCs w:val="24"/>
        </w:rPr>
        <w:t xml:space="preserve">how will you contribute to its success, </w:t>
      </w:r>
      <w:r w:rsidR="00194F40" w:rsidRPr="00463F27">
        <w:rPr>
          <w:rFonts w:ascii="Arial" w:hAnsi="Arial" w:cs="Arial"/>
          <w:sz w:val="24"/>
          <w:szCs w:val="24"/>
        </w:rPr>
        <w:t>what differentiate you from other candidates</w:t>
      </w:r>
      <w:r w:rsidR="0031751C" w:rsidRPr="00463F27">
        <w:rPr>
          <w:rFonts w:ascii="Arial" w:hAnsi="Arial" w:cs="Arial"/>
          <w:sz w:val="24"/>
          <w:szCs w:val="24"/>
        </w:rPr>
        <w:t xml:space="preserve">. A curriculum vitae is your own advertising. </w:t>
      </w:r>
      <w:r w:rsidR="0031751C" w:rsidRPr="00463F27">
        <w:rPr>
          <w:rFonts w:ascii="Arial" w:hAnsi="Arial" w:cs="Arial"/>
          <w:sz w:val="24"/>
          <w:szCs w:val="24"/>
        </w:rPr>
        <w:lastRenderedPageBreak/>
        <w:t>There is no ideal or standardized way to write a curriculum vitae, but it will be remarkable if its written good (Morgan, 2017)</w:t>
      </w:r>
      <w:r w:rsidR="0031751C" w:rsidRPr="00463F27">
        <w:rPr>
          <w:rStyle w:val="Titlu1Caracter"/>
          <w:rFonts w:ascii="Arial" w:hAnsi="Arial" w:cs="Arial"/>
          <w:color w:val="252525"/>
          <w:sz w:val="24"/>
          <w:szCs w:val="24"/>
          <w:shd w:val="clear" w:color="auto" w:fill="FFFFFF"/>
        </w:rPr>
        <w:t>.</w:t>
      </w:r>
    </w:p>
    <w:p w:rsidR="0060370D" w:rsidRDefault="00090843" w:rsidP="00CA061C">
      <w:pPr>
        <w:spacing w:line="360" w:lineRule="auto"/>
        <w:rPr>
          <w:rStyle w:val="Titlu1Caracter"/>
          <w:rFonts w:ascii="Arial" w:hAnsi="Arial" w:cs="Arial"/>
          <w:color w:val="252525"/>
          <w:sz w:val="24"/>
          <w:szCs w:val="24"/>
          <w:shd w:val="clear" w:color="auto" w:fill="FFFFFF"/>
        </w:rPr>
      </w:pPr>
      <w:r w:rsidRPr="00463F27">
        <w:rPr>
          <w:rStyle w:val="Titlu1Caracter"/>
          <w:rFonts w:ascii="Arial" w:hAnsi="Arial" w:cs="Arial"/>
          <w:color w:val="252525"/>
          <w:sz w:val="24"/>
          <w:szCs w:val="24"/>
          <w:shd w:val="clear" w:color="auto" w:fill="FFFFFF"/>
        </w:rPr>
        <w:t xml:space="preserve"> </w:t>
      </w:r>
      <w:bookmarkStart w:id="5" w:name="_Toc28378877"/>
      <w:r w:rsidRPr="00463F27">
        <w:rPr>
          <w:rStyle w:val="Titlu1Caracter"/>
          <w:rFonts w:ascii="Arial" w:hAnsi="Arial" w:cs="Arial"/>
          <w:color w:val="252525"/>
          <w:sz w:val="24"/>
          <w:szCs w:val="24"/>
          <w:shd w:val="clear" w:color="auto" w:fill="FFFFFF"/>
        </w:rPr>
        <w:t xml:space="preserve">I have </w:t>
      </w:r>
      <w:r w:rsidR="002C5BF2" w:rsidRPr="00463F27">
        <w:rPr>
          <w:rStyle w:val="Titlu1Caracter"/>
          <w:rFonts w:ascii="Arial" w:hAnsi="Arial" w:cs="Arial"/>
          <w:color w:val="252525"/>
          <w:sz w:val="24"/>
          <w:szCs w:val="24"/>
          <w:shd w:val="clear" w:color="auto" w:fill="FFFFFF"/>
        </w:rPr>
        <w:t>rewritten</w:t>
      </w:r>
      <w:r w:rsidRPr="00463F27">
        <w:rPr>
          <w:rStyle w:val="Titlu1Caracter"/>
          <w:rFonts w:ascii="Arial" w:hAnsi="Arial" w:cs="Arial"/>
          <w:color w:val="252525"/>
          <w:sz w:val="24"/>
          <w:szCs w:val="24"/>
          <w:shd w:val="clear" w:color="auto" w:fill="FFFFFF"/>
        </w:rPr>
        <w:t xml:space="preserve"> my CV and because</w:t>
      </w:r>
      <w:r w:rsidR="00F44D45" w:rsidRPr="00463F27">
        <w:rPr>
          <w:rStyle w:val="Titlu1Caracter"/>
          <w:rFonts w:ascii="Arial" w:hAnsi="Arial" w:cs="Arial"/>
          <w:color w:val="252525"/>
          <w:sz w:val="24"/>
          <w:szCs w:val="24"/>
          <w:shd w:val="clear" w:color="auto" w:fill="FFFFFF"/>
        </w:rPr>
        <w:t xml:space="preserve"> of</w:t>
      </w:r>
      <w:r w:rsidRPr="00463F27">
        <w:rPr>
          <w:rStyle w:val="Titlu1Caracter"/>
          <w:rFonts w:ascii="Arial" w:hAnsi="Arial" w:cs="Arial"/>
          <w:color w:val="252525"/>
          <w:sz w:val="24"/>
          <w:szCs w:val="24"/>
          <w:shd w:val="clear" w:color="auto" w:fill="FFFFFF"/>
        </w:rPr>
        <w:t xml:space="preserve"> all this essential information</w:t>
      </w:r>
      <w:r w:rsidR="00F44D45" w:rsidRPr="00463F27">
        <w:rPr>
          <w:rStyle w:val="Titlu1Caracter"/>
          <w:rFonts w:ascii="Arial" w:hAnsi="Arial" w:cs="Arial"/>
          <w:color w:val="252525"/>
          <w:sz w:val="24"/>
          <w:szCs w:val="24"/>
          <w:shd w:val="clear" w:color="auto" w:fill="FFFFFF"/>
        </w:rPr>
        <w:t xml:space="preserve"> I gained </w:t>
      </w:r>
      <w:r w:rsidRPr="00463F27">
        <w:rPr>
          <w:rStyle w:val="Titlu1Caracter"/>
          <w:rFonts w:ascii="Arial" w:hAnsi="Arial" w:cs="Arial"/>
          <w:color w:val="252525"/>
          <w:sz w:val="24"/>
          <w:szCs w:val="24"/>
          <w:shd w:val="clear" w:color="auto" w:fill="FFFFFF"/>
        </w:rPr>
        <w:t>about how to write an outstanding CV my chances of getting a</w:t>
      </w:r>
      <w:r w:rsidR="00F44D45" w:rsidRPr="00463F27">
        <w:rPr>
          <w:rStyle w:val="Titlu1Caracter"/>
          <w:rFonts w:ascii="Arial" w:hAnsi="Arial" w:cs="Arial"/>
          <w:color w:val="252525"/>
          <w:sz w:val="24"/>
          <w:szCs w:val="24"/>
          <w:shd w:val="clear" w:color="auto" w:fill="FFFFFF"/>
        </w:rPr>
        <w:t xml:space="preserve"> j</w:t>
      </w:r>
      <w:r w:rsidRPr="00463F27">
        <w:rPr>
          <w:rStyle w:val="Titlu1Caracter"/>
          <w:rFonts w:ascii="Arial" w:hAnsi="Arial" w:cs="Arial"/>
          <w:color w:val="252525"/>
          <w:sz w:val="24"/>
          <w:szCs w:val="24"/>
          <w:shd w:val="clear" w:color="auto" w:fill="FFFFFF"/>
        </w:rPr>
        <w:t>ob have significantly increased</w:t>
      </w:r>
      <w:r w:rsidR="0060370D" w:rsidRPr="00463F27">
        <w:rPr>
          <w:rStyle w:val="Titlu1Caracter"/>
          <w:rFonts w:ascii="Arial" w:hAnsi="Arial" w:cs="Arial"/>
          <w:color w:val="252525"/>
          <w:sz w:val="24"/>
          <w:szCs w:val="24"/>
          <w:shd w:val="clear" w:color="auto" w:fill="FFFFFF"/>
        </w:rPr>
        <w:t>, also I have improved o</w:t>
      </w:r>
      <w:r w:rsidR="00EF3851" w:rsidRPr="00463F27">
        <w:rPr>
          <w:rStyle w:val="Titlu1Caracter"/>
          <w:rFonts w:ascii="Arial" w:hAnsi="Arial" w:cs="Arial"/>
          <w:color w:val="252525"/>
          <w:sz w:val="24"/>
          <w:szCs w:val="24"/>
          <w:shd w:val="clear" w:color="auto" w:fill="FFFFFF"/>
        </w:rPr>
        <w:t>n how to compose a cover letter as well, as i</w:t>
      </w:r>
      <w:r w:rsidR="0060370D" w:rsidRPr="00463F27">
        <w:rPr>
          <w:rStyle w:val="Titlu1Caracter"/>
          <w:rFonts w:ascii="Arial" w:hAnsi="Arial" w:cs="Arial"/>
          <w:color w:val="252525"/>
          <w:sz w:val="24"/>
          <w:szCs w:val="24"/>
          <w:shd w:val="clear" w:color="auto" w:fill="FFFFFF"/>
        </w:rPr>
        <w:t>n most cases, when submitting a CV, a cover letter is expected</w:t>
      </w:r>
      <w:r w:rsidR="00EF3851" w:rsidRPr="00463F27">
        <w:rPr>
          <w:rStyle w:val="Titlu1Caracter"/>
          <w:rFonts w:ascii="Arial" w:hAnsi="Arial" w:cs="Arial"/>
          <w:color w:val="252525"/>
          <w:sz w:val="24"/>
          <w:szCs w:val="24"/>
          <w:shd w:val="clear" w:color="auto" w:fill="FFFFFF"/>
        </w:rPr>
        <w:t>.</w:t>
      </w:r>
      <w:bookmarkEnd w:id="5"/>
    </w:p>
    <w:p w:rsidR="00CA061C" w:rsidRPr="00CA061C" w:rsidRDefault="00CA061C" w:rsidP="00CA061C">
      <w:pPr>
        <w:spacing w:line="360" w:lineRule="auto"/>
        <w:rPr>
          <w:rStyle w:val="Titlu1Caracter"/>
          <w:rFonts w:ascii="Arial" w:hAnsi="Arial" w:cs="Arial"/>
          <w:color w:val="252525"/>
          <w:sz w:val="24"/>
          <w:szCs w:val="24"/>
          <w:shd w:val="clear" w:color="auto" w:fill="FFFFFF"/>
        </w:rPr>
      </w:pPr>
    </w:p>
    <w:p w:rsidR="0060370D" w:rsidRPr="00CA061C" w:rsidRDefault="0060370D" w:rsidP="00463F27">
      <w:pPr>
        <w:pStyle w:val="Titlu1"/>
        <w:rPr>
          <w:rStyle w:val="Titlu1Caracter"/>
          <w:rFonts w:ascii="Arial" w:hAnsi="Arial" w:cs="Arial"/>
          <w:b/>
          <w:bCs/>
          <w:color w:val="252525"/>
          <w:sz w:val="40"/>
          <w:szCs w:val="40"/>
          <w:shd w:val="clear" w:color="auto" w:fill="FFFFFF"/>
        </w:rPr>
      </w:pPr>
      <w:bookmarkStart w:id="6" w:name="_Toc28378878"/>
      <w:r w:rsidRPr="00CA061C">
        <w:rPr>
          <w:rStyle w:val="Titlu1Caracter"/>
          <w:rFonts w:ascii="Arial" w:hAnsi="Arial" w:cs="Arial"/>
          <w:b/>
          <w:bCs/>
          <w:color w:val="252525"/>
          <w:sz w:val="40"/>
          <w:szCs w:val="40"/>
          <w:shd w:val="clear" w:color="auto" w:fill="FFFFFF"/>
        </w:rPr>
        <w:t>Cover letter</w:t>
      </w:r>
      <w:bookmarkEnd w:id="6"/>
    </w:p>
    <w:p w:rsidR="003C74D7" w:rsidRPr="00C97FA8" w:rsidRDefault="003C74D7" w:rsidP="00463F27">
      <w:pPr>
        <w:rPr>
          <w:rFonts w:ascii="Arial" w:hAnsi="Arial" w:cs="Arial"/>
          <w:sz w:val="24"/>
          <w:szCs w:val="24"/>
        </w:rPr>
      </w:pPr>
    </w:p>
    <w:p w:rsidR="00676224" w:rsidRPr="00463F27" w:rsidRDefault="003C74D7" w:rsidP="00F97905">
      <w:pPr>
        <w:spacing w:line="360" w:lineRule="auto"/>
        <w:rPr>
          <w:rFonts w:ascii="Arial" w:hAnsi="Arial" w:cs="Arial"/>
          <w:sz w:val="24"/>
          <w:szCs w:val="24"/>
        </w:rPr>
      </w:pPr>
      <w:r w:rsidRPr="00C97FA8">
        <w:rPr>
          <w:rFonts w:ascii="Arial" w:hAnsi="Arial" w:cs="Arial"/>
          <w:sz w:val="24"/>
          <w:szCs w:val="24"/>
        </w:rPr>
        <w:t xml:space="preserve">The </w:t>
      </w:r>
      <w:r w:rsidR="000A3FEA" w:rsidRPr="00C97FA8">
        <w:rPr>
          <w:rFonts w:ascii="Arial" w:hAnsi="Arial" w:cs="Arial"/>
          <w:sz w:val="24"/>
          <w:szCs w:val="24"/>
        </w:rPr>
        <w:t>cover letter is</w:t>
      </w:r>
      <w:r w:rsidRPr="00C97FA8">
        <w:rPr>
          <w:rFonts w:ascii="Arial" w:hAnsi="Arial" w:cs="Arial"/>
          <w:sz w:val="24"/>
          <w:szCs w:val="24"/>
        </w:rPr>
        <w:t xml:space="preserve"> defined</w:t>
      </w:r>
      <w:r w:rsidR="000A3FEA" w:rsidRPr="00C97FA8">
        <w:rPr>
          <w:rFonts w:ascii="Arial" w:hAnsi="Arial" w:cs="Arial"/>
          <w:sz w:val="24"/>
          <w:szCs w:val="24"/>
        </w:rPr>
        <w:t xml:space="preserve"> </w:t>
      </w:r>
      <w:r w:rsidRPr="00C97FA8">
        <w:rPr>
          <w:rFonts w:ascii="Arial" w:hAnsi="Arial" w:cs="Arial"/>
          <w:sz w:val="24"/>
          <w:szCs w:val="24"/>
        </w:rPr>
        <w:t>as a business letter</w:t>
      </w:r>
      <w:r w:rsidR="000A3FEA" w:rsidRPr="00C97FA8">
        <w:rPr>
          <w:rFonts w:ascii="Arial" w:hAnsi="Arial" w:cs="Arial"/>
          <w:sz w:val="24"/>
          <w:szCs w:val="24"/>
        </w:rPr>
        <w:t xml:space="preserve"> that </w:t>
      </w:r>
      <w:r w:rsidRPr="00C97FA8">
        <w:rPr>
          <w:rFonts w:ascii="Arial" w:hAnsi="Arial" w:cs="Arial"/>
          <w:sz w:val="24"/>
          <w:szCs w:val="24"/>
        </w:rPr>
        <w:t>introduces</w:t>
      </w:r>
      <w:r w:rsidR="000A3FEA" w:rsidRPr="00C97FA8">
        <w:rPr>
          <w:rFonts w:ascii="Arial" w:hAnsi="Arial" w:cs="Arial"/>
          <w:sz w:val="24"/>
          <w:szCs w:val="24"/>
        </w:rPr>
        <w:t xml:space="preserve"> an accompanying Resume to an employer</w:t>
      </w:r>
      <w:r w:rsidRPr="00C97FA8">
        <w:rPr>
          <w:rFonts w:ascii="Arial" w:hAnsi="Arial" w:cs="Arial"/>
          <w:sz w:val="24"/>
          <w:szCs w:val="24"/>
        </w:rPr>
        <w:t xml:space="preserve"> (Morgan, 2019). I have </w:t>
      </w:r>
      <w:r w:rsidR="009A1141" w:rsidRPr="00C97FA8">
        <w:rPr>
          <w:rFonts w:ascii="Arial" w:hAnsi="Arial" w:cs="Arial"/>
          <w:sz w:val="24"/>
          <w:szCs w:val="24"/>
        </w:rPr>
        <w:t>written</w:t>
      </w:r>
      <w:r w:rsidRPr="00C97FA8">
        <w:rPr>
          <w:rFonts w:ascii="Arial" w:hAnsi="Arial" w:cs="Arial"/>
          <w:sz w:val="24"/>
          <w:szCs w:val="24"/>
        </w:rPr>
        <w:t xml:space="preserve"> a cover letter just once in my life about five or six years ago and </w:t>
      </w:r>
      <w:r w:rsidR="00B87726" w:rsidRPr="00C97FA8">
        <w:rPr>
          <w:rFonts w:ascii="Arial" w:hAnsi="Arial" w:cs="Arial"/>
          <w:sz w:val="24"/>
          <w:szCs w:val="24"/>
        </w:rPr>
        <w:t xml:space="preserve">I did not know how important </w:t>
      </w:r>
      <w:r w:rsidR="00676224" w:rsidRPr="00C97FA8">
        <w:rPr>
          <w:rFonts w:ascii="Arial" w:hAnsi="Arial" w:cs="Arial"/>
          <w:sz w:val="24"/>
          <w:szCs w:val="24"/>
        </w:rPr>
        <w:t xml:space="preserve">it </w:t>
      </w:r>
      <w:r w:rsidR="00B87726" w:rsidRPr="00C97FA8">
        <w:rPr>
          <w:rFonts w:ascii="Arial" w:hAnsi="Arial" w:cs="Arial"/>
          <w:sz w:val="24"/>
          <w:szCs w:val="24"/>
        </w:rPr>
        <w:t>is.</w:t>
      </w:r>
      <w:r w:rsidR="00C97FA8" w:rsidRPr="00C97FA8">
        <w:rPr>
          <w:rFonts w:ascii="Arial" w:hAnsi="Arial" w:cs="Arial"/>
        </w:rPr>
        <w:t xml:space="preserve"> </w:t>
      </w:r>
      <w:r w:rsidR="00C97FA8" w:rsidRPr="00C97FA8">
        <w:rPr>
          <w:rFonts w:ascii="Arial" w:hAnsi="Arial" w:cs="Arial"/>
          <w:sz w:val="24"/>
          <w:szCs w:val="24"/>
        </w:rPr>
        <w:t>A cover letter will differentiate between getting a job interview or dismissing your resume, so it makes sense to spend the time and effort needed to write good cover letters</w:t>
      </w:r>
      <w:r w:rsidR="00C97FA8" w:rsidRPr="00C97FA8">
        <w:rPr>
          <w:sz w:val="24"/>
          <w:szCs w:val="24"/>
        </w:rPr>
        <w:t xml:space="preserve"> </w:t>
      </w:r>
      <w:r w:rsidR="009A1141" w:rsidRPr="00463F27">
        <w:rPr>
          <w:rFonts w:ascii="Arial" w:hAnsi="Arial" w:cs="Arial"/>
          <w:sz w:val="24"/>
          <w:szCs w:val="24"/>
        </w:rPr>
        <w:t>(Doyle, 2019).</w:t>
      </w:r>
    </w:p>
    <w:p w:rsidR="0074527E" w:rsidRPr="00463F27" w:rsidRDefault="005876B1" w:rsidP="00F97905">
      <w:pPr>
        <w:spacing w:line="360" w:lineRule="auto"/>
        <w:rPr>
          <w:rFonts w:ascii="Arial" w:hAnsi="Arial" w:cs="Arial"/>
          <w:sz w:val="24"/>
          <w:szCs w:val="24"/>
        </w:rPr>
      </w:pPr>
      <w:r w:rsidRPr="00463F27">
        <w:rPr>
          <w:rFonts w:ascii="Arial" w:hAnsi="Arial" w:cs="Arial"/>
          <w:sz w:val="24"/>
          <w:szCs w:val="24"/>
        </w:rPr>
        <w:t xml:space="preserve"> The cover letter summaries why we are suitable for the job we apply, it introduces us to the employer, so it is an important piece of paper. </w:t>
      </w:r>
      <w:r w:rsidR="006F38AB" w:rsidRPr="00463F27">
        <w:rPr>
          <w:rFonts w:ascii="Arial" w:hAnsi="Arial" w:cs="Arial"/>
          <w:sz w:val="24"/>
          <w:szCs w:val="24"/>
        </w:rPr>
        <w:t xml:space="preserve">The right way of starting </w:t>
      </w:r>
      <w:r w:rsidR="00762070" w:rsidRPr="00463F27">
        <w:rPr>
          <w:rFonts w:ascii="Arial" w:hAnsi="Arial" w:cs="Arial"/>
          <w:sz w:val="24"/>
          <w:szCs w:val="24"/>
        </w:rPr>
        <w:t>the cover letter</w:t>
      </w:r>
      <w:r w:rsidR="006F38AB" w:rsidRPr="00463F27">
        <w:rPr>
          <w:rFonts w:ascii="Arial" w:hAnsi="Arial" w:cs="Arial"/>
          <w:sz w:val="24"/>
          <w:szCs w:val="24"/>
        </w:rPr>
        <w:t xml:space="preserve"> is</w:t>
      </w:r>
      <w:r w:rsidR="00762070" w:rsidRPr="00463F27">
        <w:rPr>
          <w:rFonts w:ascii="Arial" w:hAnsi="Arial" w:cs="Arial"/>
          <w:sz w:val="24"/>
          <w:szCs w:val="24"/>
        </w:rPr>
        <w:t xml:space="preserve"> by suggesting that you are interested in a particular role. In the next or two paragraphs, underline why you qualify for this position by referring specifically to the skills and qualifications required in the job posting.</w:t>
      </w:r>
      <w:r w:rsidR="00762070" w:rsidRPr="00463F27">
        <w:rPr>
          <w:sz w:val="24"/>
          <w:szCs w:val="24"/>
        </w:rPr>
        <w:t xml:space="preserve"> </w:t>
      </w:r>
      <w:r w:rsidR="00762070" w:rsidRPr="00463F27">
        <w:rPr>
          <w:rFonts w:ascii="Arial" w:hAnsi="Arial" w:cs="Arial"/>
          <w:sz w:val="24"/>
          <w:szCs w:val="24"/>
        </w:rPr>
        <w:t>Finish the letter by expressing your desire to further discuss your skills during an interview (</w:t>
      </w:r>
      <w:proofErr w:type="spellStart"/>
      <w:r w:rsidR="00762070" w:rsidRPr="00463F27">
        <w:rPr>
          <w:rFonts w:ascii="Arial" w:hAnsi="Arial" w:cs="Arial"/>
          <w:sz w:val="24"/>
          <w:szCs w:val="24"/>
        </w:rPr>
        <w:t>Maund</w:t>
      </w:r>
      <w:proofErr w:type="spellEnd"/>
      <w:r w:rsidR="00762070" w:rsidRPr="00463F27">
        <w:rPr>
          <w:rFonts w:ascii="Arial" w:hAnsi="Arial" w:cs="Arial"/>
          <w:sz w:val="24"/>
          <w:szCs w:val="24"/>
        </w:rPr>
        <w:t xml:space="preserve">, </w:t>
      </w:r>
      <w:proofErr w:type="spellStart"/>
      <w:r w:rsidR="00762070" w:rsidRPr="00463F27">
        <w:rPr>
          <w:rFonts w:ascii="Arial" w:hAnsi="Arial" w:cs="Arial"/>
          <w:sz w:val="24"/>
          <w:szCs w:val="24"/>
        </w:rPr>
        <w:t>Schriek</w:t>
      </w:r>
      <w:proofErr w:type="spellEnd"/>
      <w:r w:rsidR="00762070" w:rsidRPr="00463F27">
        <w:rPr>
          <w:rFonts w:ascii="Arial" w:hAnsi="Arial" w:cs="Arial"/>
          <w:sz w:val="24"/>
          <w:szCs w:val="24"/>
        </w:rPr>
        <w:t xml:space="preserve"> and </w:t>
      </w:r>
      <w:proofErr w:type="spellStart"/>
      <w:r w:rsidR="00762070" w:rsidRPr="00463F27">
        <w:rPr>
          <w:rFonts w:ascii="Arial" w:hAnsi="Arial" w:cs="Arial"/>
          <w:sz w:val="24"/>
          <w:szCs w:val="24"/>
        </w:rPr>
        <w:t>Tinkler</w:t>
      </w:r>
      <w:proofErr w:type="spellEnd"/>
      <w:r w:rsidR="00762070" w:rsidRPr="00463F27">
        <w:rPr>
          <w:rFonts w:ascii="Arial" w:hAnsi="Arial" w:cs="Arial"/>
          <w:sz w:val="24"/>
          <w:szCs w:val="24"/>
        </w:rPr>
        <w:t>, 2017).</w:t>
      </w:r>
      <w:r w:rsidR="00896A6E" w:rsidRPr="00D57091">
        <w:rPr>
          <w:rFonts w:ascii="Arial" w:hAnsi="Arial" w:cs="Arial"/>
          <w:sz w:val="24"/>
          <w:szCs w:val="24"/>
        </w:rPr>
        <w:t xml:space="preserve"> </w:t>
      </w:r>
      <w:r w:rsidR="00D57091" w:rsidRPr="00D57091">
        <w:rPr>
          <w:rFonts w:ascii="Arial" w:hAnsi="Arial" w:cs="Arial"/>
          <w:sz w:val="24"/>
          <w:szCs w:val="24"/>
        </w:rPr>
        <w:t>Proving individuality, proving you have not only copied the "Web Developer" sample cover letter, wins big points with managers. Showing individuality with real examples makes you even more uniqu</w:t>
      </w:r>
      <w:r w:rsidR="00D57091">
        <w:rPr>
          <w:rFonts w:ascii="Arial" w:hAnsi="Arial" w:cs="Arial"/>
          <w:sz w:val="24"/>
          <w:szCs w:val="24"/>
        </w:rPr>
        <w:t>e ( Neville, 2010)</w:t>
      </w:r>
      <w:r w:rsidR="00D57091" w:rsidRPr="00D57091">
        <w:rPr>
          <w:sz w:val="24"/>
          <w:szCs w:val="24"/>
        </w:rPr>
        <w:t>.</w:t>
      </w:r>
      <w:r w:rsidR="00896A6E" w:rsidRPr="00463F27">
        <w:rPr>
          <w:rFonts w:ascii="Arial" w:hAnsi="Arial" w:cs="Arial"/>
          <w:sz w:val="24"/>
          <w:szCs w:val="24"/>
        </w:rPr>
        <w:t>In addition to all these basic steps, our professor discusses that we should bear in mind that the cover letter always deals with what the employer or the reader wants to hear, for example, if I understand the job duties, if I know what the employer is looking for in a candidate and how I can support them.</w:t>
      </w:r>
      <w:r w:rsidR="000D4FCC" w:rsidRPr="000D4FCC">
        <w:t xml:space="preserve"> </w:t>
      </w:r>
      <w:r w:rsidR="000D4FCC" w:rsidRPr="000D4FCC">
        <w:rPr>
          <w:rFonts w:ascii="Arial" w:hAnsi="Arial" w:cs="Arial"/>
          <w:sz w:val="24"/>
          <w:szCs w:val="24"/>
        </w:rPr>
        <w:t xml:space="preserve">Anyone who has had to burrow in hundreds of cover letters gets annoyed when people apply for jobs for which they are not even actually qualified. Of instance, </w:t>
      </w:r>
      <w:r w:rsidR="000D4FCC" w:rsidRPr="000D4FCC">
        <w:rPr>
          <w:rFonts w:ascii="Arial" w:hAnsi="Arial" w:cs="Arial"/>
          <w:sz w:val="24"/>
          <w:szCs w:val="24"/>
        </w:rPr>
        <w:lastRenderedPageBreak/>
        <w:t>managers often seek any possible skill that no person has. Until submitting, make sure you have at least the majority of skills</w:t>
      </w:r>
      <w:r w:rsidR="000D4FCC">
        <w:rPr>
          <w:rFonts w:ascii="Arial" w:hAnsi="Arial" w:cs="Arial"/>
          <w:sz w:val="24"/>
          <w:szCs w:val="24"/>
        </w:rPr>
        <w:t xml:space="preserve"> (Neville, 2010).</w:t>
      </w:r>
      <w:r w:rsidR="00D57091">
        <w:rPr>
          <w:rFonts w:ascii="Arial" w:hAnsi="Arial" w:cs="Arial"/>
          <w:sz w:val="24"/>
          <w:szCs w:val="24"/>
        </w:rPr>
        <w:t xml:space="preserve"> </w:t>
      </w:r>
      <w:r w:rsidR="00F97905">
        <w:rPr>
          <w:rFonts w:ascii="Arial" w:hAnsi="Arial" w:cs="Arial"/>
          <w:sz w:val="24"/>
          <w:szCs w:val="24"/>
        </w:rPr>
        <w:t xml:space="preserve">A good cover letter will increase </w:t>
      </w:r>
      <w:r w:rsidR="00D57091">
        <w:rPr>
          <w:rFonts w:ascii="Arial" w:hAnsi="Arial" w:cs="Arial"/>
          <w:sz w:val="24"/>
          <w:szCs w:val="24"/>
        </w:rPr>
        <w:t xml:space="preserve">the </w:t>
      </w:r>
      <w:bookmarkStart w:id="7" w:name="_GoBack"/>
      <w:bookmarkEnd w:id="7"/>
      <w:r w:rsidR="00F97905">
        <w:rPr>
          <w:rFonts w:ascii="Arial" w:hAnsi="Arial" w:cs="Arial"/>
          <w:sz w:val="24"/>
          <w:szCs w:val="24"/>
        </w:rPr>
        <w:t>chances of being invited to an interview.</w:t>
      </w:r>
    </w:p>
    <w:p w:rsidR="00D91C5D" w:rsidRPr="00463F27" w:rsidRDefault="00896A6E" w:rsidP="00F97905">
      <w:pPr>
        <w:spacing w:line="360" w:lineRule="auto"/>
        <w:rPr>
          <w:rFonts w:ascii="Arial" w:hAnsi="Arial" w:cs="Arial"/>
          <w:sz w:val="24"/>
          <w:szCs w:val="24"/>
        </w:rPr>
      </w:pPr>
      <w:r w:rsidRPr="00463F27">
        <w:rPr>
          <w:rFonts w:ascii="Arial" w:hAnsi="Arial" w:cs="Arial"/>
          <w:sz w:val="24"/>
          <w:szCs w:val="24"/>
        </w:rPr>
        <w:t>The cover letter exercise we had in class</w:t>
      </w:r>
      <w:r w:rsidR="0006549C" w:rsidRPr="00463F27">
        <w:rPr>
          <w:rFonts w:ascii="Arial" w:hAnsi="Arial" w:cs="Arial"/>
          <w:sz w:val="24"/>
          <w:szCs w:val="24"/>
        </w:rPr>
        <w:t xml:space="preserve">  was a good  practice for me, I did not expect to receive a good feedback from the  tutor, I felt I did not performed really well because  one hour is not enough to </w:t>
      </w:r>
      <w:r w:rsidR="00D91C5D" w:rsidRPr="00463F27">
        <w:rPr>
          <w:rFonts w:ascii="Arial" w:hAnsi="Arial" w:cs="Arial"/>
          <w:sz w:val="24"/>
          <w:szCs w:val="24"/>
        </w:rPr>
        <w:t>wri</w:t>
      </w:r>
      <w:r w:rsidR="0006549C" w:rsidRPr="00463F27">
        <w:rPr>
          <w:rFonts w:ascii="Arial" w:hAnsi="Arial" w:cs="Arial"/>
          <w:sz w:val="24"/>
          <w:szCs w:val="24"/>
        </w:rPr>
        <w:t>t</w:t>
      </w:r>
      <w:r w:rsidR="00D91C5D" w:rsidRPr="00463F27">
        <w:rPr>
          <w:rFonts w:ascii="Arial" w:hAnsi="Arial" w:cs="Arial"/>
          <w:sz w:val="24"/>
          <w:szCs w:val="24"/>
        </w:rPr>
        <w:t>e</w:t>
      </w:r>
      <w:r w:rsidR="0006549C" w:rsidRPr="00463F27">
        <w:rPr>
          <w:rFonts w:ascii="Arial" w:hAnsi="Arial" w:cs="Arial"/>
          <w:sz w:val="24"/>
          <w:szCs w:val="24"/>
        </w:rPr>
        <w:t xml:space="preserve"> a proper cover letter, when writing a cover letter </w:t>
      </w:r>
      <w:r w:rsidR="00D91C5D" w:rsidRPr="00463F27">
        <w:rPr>
          <w:rFonts w:ascii="Arial" w:hAnsi="Arial" w:cs="Arial"/>
          <w:sz w:val="24"/>
          <w:szCs w:val="24"/>
        </w:rPr>
        <w:t>the steps to follow that our lecturer teaches us require more time, also we needed to use our imagination about the job and company.</w:t>
      </w:r>
      <w:r w:rsidR="00D05E39" w:rsidRPr="00463F27">
        <w:rPr>
          <w:rFonts w:ascii="Arial" w:hAnsi="Arial" w:cs="Arial"/>
          <w:sz w:val="24"/>
          <w:szCs w:val="24"/>
        </w:rPr>
        <w:t xml:space="preserve"> When I received the feedback, I was impressed to hear that the lecturer felt that my cover letter sound confident. Now I am </w:t>
      </w:r>
      <w:r w:rsidR="005876B1" w:rsidRPr="00463F27">
        <w:rPr>
          <w:rFonts w:ascii="Arial" w:hAnsi="Arial" w:cs="Arial"/>
          <w:sz w:val="24"/>
          <w:szCs w:val="24"/>
        </w:rPr>
        <w:t>optimistic</w:t>
      </w:r>
      <w:r w:rsidR="00D05E39" w:rsidRPr="00463F27">
        <w:rPr>
          <w:rFonts w:ascii="Arial" w:hAnsi="Arial" w:cs="Arial"/>
          <w:sz w:val="24"/>
          <w:szCs w:val="24"/>
        </w:rPr>
        <w:t xml:space="preserve"> I can write an excellent cover letter that will </w:t>
      </w:r>
      <w:r w:rsidR="007452ED" w:rsidRPr="00463F27">
        <w:rPr>
          <w:rFonts w:ascii="Arial" w:hAnsi="Arial" w:cs="Arial"/>
          <w:sz w:val="24"/>
          <w:szCs w:val="24"/>
        </w:rPr>
        <w:t>attract</w:t>
      </w:r>
      <w:r w:rsidR="00D05E39" w:rsidRPr="00463F27">
        <w:rPr>
          <w:rFonts w:ascii="Arial" w:hAnsi="Arial" w:cs="Arial"/>
          <w:sz w:val="24"/>
          <w:szCs w:val="24"/>
        </w:rPr>
        <w:t xml:space="preserve"> the employer </w:t>
      </w:r>
      <w:r w:rsidR="007452ED" w:rsidRPr="00463F27">
        <w:rPr>
          <w:rFonts w:ascii="Arial" w:hAnsi="Arial" w:cs="Arial"/>
          <w:sz w:val="24"/>
          <w:szCs w:val="24"/>
        </w:rPr>
        <w:t>interest</w:t>
      </w:r>
      <w:r w:rsidR="00D05E39" w:rsidRPr="00463F27">
        <w:rPr>
          <w:rFonts w:ascii="Arial" w:hAnsi="Arial" w:cs="Arial"/>
          <w:sz w:val="24"/>
          <w:szCs w:val="24"/>
        </w:rPr>
        <w:t xml:space="preserve"> and will want to call me for an interview.</w:t>
      </w:r>
    </w:p>
    <w:p w:rsidR="00D05E39" w:rsidRPr="00CA061C" w:rsidRDefault="00D05E39" w:rsidP="00463F27">
      <w:pPr>
        <w:rPr>
          <w:rFonts w:ascii="Arial" w:hAnsi="Arial" w:cs="Arial"/>
          <w:b/>
          <w:bCs/>
          <w:sz w:val="24"/>
          <w:szCs w:val="24"/>
        </w:rPr>
      </w:pPr>
    </w:p>
    <w:p w:rsidR="00D05E39" w:rsidRPr="00CA061C" w:rsidRDefault="00D05E39" w:rsidP="00463F27">
      <w:pPr>
        <w:pStyle w:val="Titlu1"/>
        <w:rPr>
          <w:rFonts w:ascii="Arial" w:hAnsi="Arial" w:cs="Arial"/>
          <w:b/>
          <w:bCs/>
          <w:color w:val="000000" w:themeColor="text1"/>
          <w:sz w:val="40"/>
          <w:szCs w:val="40"/>
        </w:rPr>
      </w:pPr>
      <w:bookmarkStart w:id="8" w:name="_Toc28378879"/>
      <w:r w:rsidRPr="00CA061C">
        <w:rPr>
          <w:rFonts w:ascii="Arial" w:hAnsi="Arial" w:cs="Arial"/>
          <w:b/>
          <w:bCs/>
          <w:color w:val="000000" w:themeColor="text1"/>
          <w:sz w:val="40"/>
          <w:szCs w:val="40"/>
        </w:rPr>
        <w:t>Presentation</w:t>
      </w:r>
      <w:bookmarkEnd w:id="8"/>
    </w:p>
    <w:p w:rsidR="009B25C8" w:rsidRPr="00463F27" w:rsidRDefault="009B25C8" w:rsidP="00F97905">
      <w:pPr>
        <w:spacing w:line="360" w:lineRule="auto"/>
        <w:rPr>
          <w:sz w:val="24"/>
          <w:szCs w:val="24"/>
        </w:rPr>
      </w:pPr>
    </w:p>
    <w:p w:rsidR="007452ED" w:rsidRPr="00463F27" w:rsidRDefault="009B25C8" w:rsidP="00F97905">
      <w:pPr>
        <w:spacing w:line="360" w:lineRule="auto"/>
        <w:rPr>
          <w:rFonts w:ascii="Arial" w:hAnsi="Arial" w:cs="Arial"/>
          <w:sz w:val="24"/>
          <w:szCs w:val="24"/>
        </w:rPr>
      </w:pPr>
      <w:r w:rsidRPr="00463F27">
        <w:rPr>
          <w:rFonts w:ascii="Arial" w:hAnsi="Arial" w:cs="Arial"/>
          <w:sz w:val="24"/>
          <w:szCs w:val="24"/>
        </w:rPr>
        <w:t>The oral delivery of information in order to accomplish a specific goal is defined as a presentation (Morgan, 2017).</w:t>
      </w:r>
      <w:r w:rsidR="00723D82" w:rsidRPr="00463F27">
        <w:rPr>
          <w:rFonts w:ascii="Arial" w:hAnsi="Arial" w:cs="Arial"/>
          <w:sz w:val="24"/>
          <w:szCs w:val="24"/>
        </w:rPr>
        <w:t xml:space="preserve"> Sooner or later most people required to give a presentation, this can happen at </w:t>
      </w:r>
      <w:r w:rsidR="002121F1" w:rsidRPr="00463F27">
        <w:rPr>
          <w:rFonts w:ascii="Arial" w:hAnsi="Arial" w:cs="Arial"/>
          <w:sz w:val="24"/>
          <w:szCs w:val="24"/>
        </w:rPr>
        <w:t>work, or</w:t>
      </w:r>
      <w:r w:rsidR="00723D82" w:rsidRPr="00463F27">
        <w:rPr>
          <w:rFonts w:ascii="Arial" w:hAnsi="Arial" w:cs="Arial"/>
          <w:sz w:val="24"/>
          <w:szCs w:val="24"/>
        </w:rPr>
        <w:t xml:space="preserve"> university, either way not </w:t>
      </w:r>
      <w:r w:rsidR="002121F1" w:rsidRPr="00463F27">
        <w:rPr>
          <w:rFonts w:ascii="Arial" w:hAnsi="Arial" w:cs="Arial"/>
          <w:sz w:val="24"/>
          <w:szCs w:val="24"/>
        </w:rPr>
        <w:t>everyone</w:t>
      </w:r>
      <w:r w:rsidR="00723D82" w:rsidRPr="00463F27">
        <w:rPr>
          <w:rFonts w:ascii="Arial" w:hAnsi="Arial" w:cs="Arial"/>
          <w:sz w:val="24"/>
          <w:szCs w:val="24"/>
        </w:rPr>
        <w:t xml:space="preserve"> feel comfortable speaking in publi</w:t>
      </w:r>
      <w:r w:rsidR="002121F1" w:rsidRPr="00463F27">
        <w:rPr>
          <w:rFonts w:ascii="Arial" w:hAnsi="Arial" w:cs="Arial"/>
          <w:sz w:val="24"/>
          <w:szCs w:val="24"/>
        </w:rPr>
        <w:t>c,</w:t>
      </w:r>
      <w:r w:rsidR="00723D82" w:rsidRPr="00463F27">
        <w:rPr>
          <w:rFonts w:ascii="Arial" w:hAnsi="Arial" w:cs="Arial"/>
          <w:sz w:val="24"/>
          <w:szCs w:val="24"/>
        </w:rPr>
        <w:t xml:space="preserve"> and I am definitely </w:t>
      </w:r>
      <w:r w:rsidR="002121F1" w:rsidRPr="00463F27">
        <w:rPr>
          <w:rFonts w:ascii="Arial" w:hAnsi="Arial" w:cs="Arial"/>
          <w:sz w:val="24"/>
          <w:szCs w:val="24"/>
        </w:rPr>
        <w:t xml:space="preserve">one of the people that is not good at giving presentation. In many professions, the ability to deliver a presentation is a skill required (Cottrell, 2008).  </w:t>
      </w:r>
    </w:p>
    <w:p w:rsidR="00370193" w:rsidRPr="00463F27" w:rsidRDefault="002121F1" w:rsidP="00F97905">
      <w:pPr>
        <w:spacing w:line="360" w:lineRule="auto"/>
        <w:rPr>
          <w:rFonts w:ascii="Arial" w:hAnsi="Arial" w:cs="Arial"/>
          <w:sz w:val="24"/>
          <w:szCs w:val="24"/>
        </w:rPr>
      </w:pPr>
      <w:r w:rsidRPr="00463F27">
        <w:rPr>
          <w:rFonts w:ascii="Arial" w:hAnsi="Arial" w:cs="Arial"/>
          <w:sz w:val="24"/>
          <w:szCs w:val="24"/>
        </w:rPr>
        <w:t xml:space="preserve">I have never felt confident about delivering a presentation, I get nervous, forget </w:t>
      </w:r>
      <w:r w:rsidR="00370193" w:rsidRPr="00463F27">
        <w:rPr>
          <w:rFonts w:ascii="Arial" w:hAnsi="Arial" w:cs="Arial"/>
          <w:sz w:val="24"/>
          <w:szCs w:val="24"/>
        </w:rPr>
        <w:t>what I suppose</w:t>
      </w:r>
      <w:r w:rsidR="00810AB3">
        <w:rPr>
          <w:rFonts w:ascii="Arial" w:hAnsi="Arial" w:cs="Arial"/>
          <w:sz w:val="24"/>
          <w:szCs w:val="24"/>
        </w:rPr>
        <w:t>d</w:t>
      </w:r>
      <w:r w:rsidR="00370193" w:rsidRPr="00463F27">
        <w:rPr>
          <w:rFonts w:ascii="Arial" w:hAnsi="Arial" w:cs="Arial"/>
          <w:sz w:val="24"/>
          <w:szCs w:val="24"/>
        </w:rPr>
        <w:t xml:space="preserve"> to say,</w:t>
      </w:r>
      <w:r w:rsidR="00810AB3">
        <w:rPr>
          <w:rFonts w:ascii="Arial" w:hAnsi="Arial" w:cs="Arial"/>
          <w:sz w:val="24"/>
          <w:szCs w:val="24"/>
        </w:rPr>
        <w:t xml:space="preserve"> my fear is that I might sound stupid or I will be boring the audience, </w:t>
      </w:r>
      <w:r w:rsidR="00370193" w:rsidRPr="00463F27">
        <w:rPr>
          <w:rFonts w:ascii="Arial" w:hAnsi="Arial" w:cs="Arial"/>
          <w:sz w:val="24"/>
          <w:szCs w:val="24"/>
        </w:rPr>
        <w:t xml:space="preserve">also I </w:t>
      </w:r>
      <w:r w:rsidRPr="00463F27">
        <w:rPr>
          <w:rFonts w:ascii="Arial" w:hAnsi="Arial" w:cs="Arial"/>
          <w:sz w:val="24"/>
          <w:szCs w:val="24"/>
        </w:rPr>
        <w:t xml:space="preserve">do not like people staring at me. Before giving a </w:t>
      </w:r>
      <w:r w:rsidR="00B61A16" w:rsidRPr="00463F27">
        <w:rPr>
          <w:rFonts w:ascii="Arial" w:hAnsi="Arial" w:cs="Arial"/>
          <w:sz w:val="24"/>
          <w:szCs w:val="24"/>
        </w:rPr>
        <w:t>speech,</w:t>
      </w:r>
      <w:r w:rsidRPr="00463F27">
        <w:rPr>
          <w:rFonts w:ascii="Arial" w:hAnsi="Arial" w:cs="Arial"/>
          <w:sz w:val="24"/>
          <w:szCs w:val="24"/>
        </w:rPr>
        <w:t xml:space="preserve"> I practice </w:t>
      </w:r>
      <w:r w:rsidR="00370193" w:rsidRPr="00463F27">
        <w:rPr>
          <w:rFonts w:ascii="Arial" w:hAnsi="Arial" w:cs="Arial"/>
          <w:sz w:val="24"/>
          <w:szCs w:val="24"/>
        </w:rPr>
        <w:t>several</w:t>
      </w:r>
      <w:r w:rsidRPr="00463F27">
        <w:rPr>
          <w:rFonts w:ascii="Arial" w:hAnsi="Arial" w:cs="Arial"/>
          <w:sz w:val="24"/>
          <w:szCs w:val="24"/>
        </w:rPr>
        <w:t xml:space="preserve"> time</w:t>
      </w:r>
      <w:r w:rsidR="00370193" w:rsidRPr="00463F27">
        <w:rPr>
          <w:rFonts w:ascii="Arial" w:hAnsi="Arial" w:cs="Arial"/>
          <w:sz w:val="24"/>
          <w:szCs w:val="24"/>
        </w:rPr>
        <w:t>s</w:t>
      </w:r>
      <w:r w:rsidRPr="00463F27">
        <w:rPr>
          <w:rFonts w:ascii="Arial" w:hAnsi="Arial" w:cs="Arial"/>
          <w:sz w:val="24"/>
          <w:szCs w:val="24"/>
        </w:rPr>
        <w:t xml:space="preserve"> in front of a mirror, I sound confident and I am proud of </w:t>
      </w:r>
      <w:r w:rsidR="00A0206E" w:rsidRPr="00463F27">
        <w:rPr>
          <w:rFonts w:ascii="Arial" w:hAnsi="Arial" w:cs="Arial"/>
          <w:sz w:val="24"/>
          <w:szCs w:val="24"/>
        </w:rPr>
        <w:t>myself,</w:t>
      </w:r>
      <w:r w:rsidRPr="00463F27">
        <w:rPr>
          <w:rFonts w:ascii="Arial" w:hAnsi="Arial" w:cs="Arial"/>
          <w:sz w:val="24"/>
          <w:szCs w:val="24"/>
        </w:rPr>
        <w:t xml:space="preserve"> but it is not the same performance when I actually need to </w:t>
      </w:r>
      <w:r w:rsidR="00370193" w:rsidRPr="00463F27">
        <w:rPr>
          <w:rFonts w:ascii="Arial" w:hAnsi="Arial" w:cs="Arial"/>
          <w:sz w:val="24"/>
          <w:szCs w:val="24"/>
        </w:rPr>
        <w:t>deliver</w:t>
      </w:r>
      <w:r w:rsidRPr="00463F27">
        <w:rPr>
          <w:rFonts w:ascii="Arial" w:hAnsi="Arial" w:cs="Arial"/>
          <w:sz w:val="24"/>
          <w:szCs w:val="24"/>
        </w:rPr>
        <w:t xml:space="preserve"> the presentation in front of others</w:t>
      </w:r>
      <w:r w:rsidR="00A0206E" w:rsidRPr="00463F27">
        <w:rPr>
          <w:rFonts w:ascii="Arial" w:hAnsi="Arial" w:cs="Arial"/>
          <w:sz w:val="24"/>
          <w:szCs w:val="24"/>
        </w:rPr>
        <w:t>.</w:t>
      </w:r>
    </w:p>
    <w:p w:rsidR="00A0206E" w:rsidRDefault="00B61A16" w:rsidP="00F97905">
      <w:pPr>
        <w:spacing w:line="360" w:lineRule="auto"/>
        <w:rPr>
          <w:rFonts w:ascii="Arial" w:hAnsi="Arial" w:cs="Arial"/>
          <w:sz w:val="24"/>
          <w:szCs w:val="24"/>
        </w:rPr>
      </w:pPr>
      <w:r w:rsidRPr="00463F27">
        <w:rPr>
          <w:rFonts w:ascii="Arial" w:hAnsi="Arial" w:cs="Arial"/>
          <w:sz w:val="24"/>
          <w:szCs w:val="24"/>
        </w:rPr>
        <w:t>This beautiful words that my lecturer said , got stuck in my mind “</w:t>
      </w:r>
      <w:r w:rsidR="00A0206E" w:rsidRPr="00463F27">
        <w:rPr>
          <w:rFonts w:ascii="Arial" w:hAnsi="Arial" w:cs="Arial"/>
          <w:sz w:val="24"/>
          <w:szCs w:val="24"/>
        </w:rPr>
        <w:t xml:space="preserve">A good presentation is interesting, but an outstanding presentation inspire people </w:t>
      </w:r>
      <w:r w:rsidRPr="00463F27">
        <w:rPr>
          <w:rFonts w:ascii="Arial" w:hAnsi="Arial" w:cs="Arial"/>
          <w:sz w:val="24"/>
          <w:szCs w:val="24"/>
        </w:rPr>
        <w:t xml:space="preserve">and change </w:t>
      </w:r>
      <w:r w:rsidR="00A0206E" w:rsidRPr="00463F27">
        <w:rPr>
          <w:rFonts w:ascii="Arial" w:hAnsi="Arial" w:cs="Arial"/>
          <w:sz w:val="24"/>
          <w:szCs w:val="24"/>
        </w:rPr>
        <w:t>the way they think</w:t>
      </w:r>
      <w:r w:rsidRPr="00463F27">
        <w:rPr>
          <w:rFonts w:ascii="Arial" w:hAnsi="Arial" w:cs="Arial"/>
          <w:sz w:val="24"/>
          <w:szCs w:val="24"/>
        </w:rPr>
        <w:t xml:space="preserve"> “.I have learned that a presentation  should attract the audience attention, their </w:t>
      </w:r>
      <w:r w:rsidRPr="00463F27">
        <w:rPr>
          <w:rFonts w:ascii="Arial" w:hAnsi="Arial" w:cs="Arial"/>
          <w:sz w:val="24"/>
          <w:szCs w:val="24"/>
        </w:rPr>
        <w:lastRenderedPageBreak/>
        <w:t>interest and intention, managing to capture all of this I will deliver a remarkable presentation.</w:t>
      </w:r>
      <w:r w:rsidR="007A34E2" w:rsidRPr="00463F27">
        <w:rPr>
          <w:sz w:val="24"/>
          <w:szCs w:val="24"/>
        </w:rPr>
        <w:t xml:space="preserve"> </w:t>
      </w:r>
      <w:r w:rsidR="007A34E2" w:rsidRPr="00463F27">
        <w:rPr>
          <w:rFonts w:ascii="Arial" w:hAnsi="Arial" w:cs="Arial"/>
          <w:sz w:val="24"/>
          <w:szCs w:val="24"/>
        </w:rPr>
        <w:t>In business, the ability to deliver a good presentation is seen as a basic competence, without interaction it is difficult to lead, and presentation is a normal part of business and job skill (Morgan, 2017).</w:t>
      </w:r>
    </w:p>
    <w:p w:rsidR="00AA49E2" w:rsidRDefault="00AA49E2" w:rsidP="00F97905">
      <w:pPr>
        <w:spacing w:line="360" w:lineRule="auto"/>
        <w:rPr>
          <w:rFonts w:ascii="Arial" w:hAnsi="Arial" w:cs="Arial"/>
          <w:sz w:val="24"/>
          <w:szCs w:val="24"/>
        </w:rPr>
      </w:pPr>
      <w:r w:rsidRPr="00AA49E2">
        <w:rPr>
          <w:rFonts w:ascii="Arial" w:hAnsi="Arial" w:cs="Arial"/>
          <w:sz w:val="24"/>
          <w:szCs w:val="24"/>
        </w:rPr>
        <w:t>Conversation and delivery skills are independent of each other. We need presentation skills to be successful in conversation. Presentation skills help you interact with your client, manager, team members, students and teachers more efficiently and professionally</w:t>
      </w:r>
      <w:r>
        <w:rPr>
          <w:rFonts w:ascii="Arial" w:hAnsi="Arial" w:cs="Arial"/>
          <w:sz w:val="24"/>
          <w:szCs w:val="24"/>
        </w:rPr>
        <w:t xml:space="preserve"> (</w:t>
      </w:r>
      <w:r w:rsidR="0079363D">
        <w:rPr>
          <w:rFonts w:ascii="Arial" w:hAnsi="Arial" w:cs="Arial"/>
          <w:sz w:val="24"/>
          <w:szCs w:val="24"/>
        </w:rPr>
        <w:t>Sharma, 2018).</w:t>
      </w:r>
    </w:p>
    <w:p w:rsidR="007452ED" w:rsidRPr="00463F27" w:rsidRDefault="001D775B" w:rsidP="00F97905">
      <w:pPr>
        <w:spacing w:line="360" w:lineRule="auto"/>
        <w:rPr>
          <w:sz w:val="24"/>
          <w:szCs w:val="24"/>
        </w:rPr>
      </w:pPr>
      <w:r w:rsidRPr="00463F27">
        <w:rPr>
          <w:rFonts w:ascii="Arial" w:hAnsi="Arial" w:cs="Arial"/>
          <w:sz w:val="24"/>
          <w:szCs w:val="24"/>
        </w:rPr>
        <w:t xml:space="preserve">We had  three presentation to deliver this term , two for this Moodle and one for another Moodle, </w:t>
      </w:r>
      <w:r w:rsidR="00463F27" w:rsidRPr="00463F27">
        <w:rPr>
          <w:rFonts w:ascii="Arial" w:hAnsi="Arial" w:cs="Arial"/>
          <w:sz w:val="24"/>
          <w:szCs w:val="24"/>
        </w:rPr>
        <w:t xml:space="preserve">I learned a lot from our lecture </w:t>
      </w:r>
      <w:r w:rsidRPr="00463F27">
        <w:rPr>
          <w:rFonts w:ascii="Arial" w:hAnsi="Arial" w:cs="Arial"/>
          <w:sz w:val="24"/>
          <w:szCs w:val="24"/>
        </w:rPr>
        <w:t>and</w:t>
      </w:r>
      <w:r w:rsidR="00463F27" w:rsidRPr="00463F27">
        <w:rPr>
          <w:rFonts w:ascii="Arial" w:hAnsi="Arial" w:cs="Arial"/>
          <w:sz w:val="24"/>
          <w:szCs w:val="24"/>
        </w:rPr>
        <w:t xml:space="preserve"> also </w:t>
      </w:r>
      <w:r w:rsidRPr="00463F27">
        <w:rPr>
          <w:rFonts w:ascii="Arial" w:hAnsi="Arial" w:cs="Arial"/>
          <w:sz w:val="24"/>
          <w:szCs w:val="24"/>
        </w:rPr>
        <w:t xml:space="preserve"> seeing other people methods of delivering a message to the audience, I feel I have improved my presentation skill, the feedback I have received from the lecturer made me feel more confident.</w:t>
      </w:r>
      <w:r w:rsidR="00463F27" w:rsidRPr="00463F27">
        <w:rPr>
          <w:rFonts w:ascii="Arial" w:hAnsi="Arial" w:cs="Arial"/>
          <w:sz w:val="24"/>
          <w:szCs w:val="24"/>
        </w:rPr>
        <w:t xml:space="preserve"> </w:t>
      </w:r>
      <w:r w:rsidR="0079363D" w:rsidRPr="00463F27">
        <w:rPr>
          <w:rFonts w:ascii="Arial" w:hAnsi="Arial" w:cs="Arial"/>
          <w:sz w:val="24"/>
          <w:szCs w:val="24"/>
        </w:rPr>
        <w:t>However,</w:t>
      </w:r>
      <w:r w:rsidR="0079363D" w:rsidRPr="0079363D">
        <w:rPr>
          <w:rFonts w:ascii="Arial" w:hAnsi="Arial" w:cs="Arial"/>
          <w:sz w:val="24"/>
          <w:szCs w:val="24"/>
        </w:rPr>
        <w:t xml:space="preserve"> I also see room for improvement and maybe with more practice I</w:t>
      </w:r>
      <w:r w:rsidR="0079363D">
        <w:rPr>
          <w:rFonts w:ascii="Arial" w:hAnsi="Arial" w:cs="Arial"/>
          <w:sz w:val="24"/>
          <w:szCs w:val="24"/>
        </w:rPr>
        <w:t xml:space="preserve"> a</w:t>
      </w:r>
      <w:r w:rsidR="0079363D" w:rsidRPr="0079363D">
        <w:rPr>
          <w:rFonts w:ascii="Arial" w:hAnsi="Arial" w:cs="Arial"/>
          <w:sz w:val="24"/>
          <w:szCs w:val="24"/>
        </w:rPr>
        <w:t xml:space="preserve">m not going to feel too </w:t>
      </w:r>
      <w:r w:rsidR="0079363D">
        <w:rPr>
          <w:rFonts w:ascii="Arial" w:hAnsi="Arial" w:cs="Arial"/>
          <w:sz w:val="24"/>
          <w:szCs w:val="24"/>
        </w:rPr>
        <w:t>anxious</w:t>
      </w:r>
      <w:r w:rsidR="0079363D" w:rsidRPr="0079363D">
        <w:rPr>
          <w:rFonts w:ascii="Arial" w:hAnsi="Arial" w:cs="Arial"/>
          <w:sz w:val="24"/>
          <w:szCs w:val="24"/>
        </w:rPr>
        <w:t xml:space="preserve"> when </w:t>
      </w:r>
      <w:r w:rsidR="0079363D">
        <w:rPr>
          <w:rFonts w:ascii="Arial" w:hAnsi="Arial" w:cs="Arial"/>
          <w:sz w:val="24"/>
          <w:szCs w:val="24"/>
        </w:rPr>
        <w:t>speaking</w:t>
      </w:r>
      <w:r w:rsidR="0079363D" w:rsidRPr="0079363D">
        <w:rPr>
          <w:rFonts w:ascii="Arial" w:hAnsi="Arial" w:cs="Arial"/>
          <w:sz w:val="24"/>
          <w:szCs w:val="24"/>
        </w:rPr>
        <w:t>, I know I</w:t>
      </w:r>
      <w:r w:rsidR="0079363D">
        <w:rPr>
          <w:rFonts w:ascii="Arial" w:hAnsi="Arial" w:cs="Arial"/>
          <w:sz w:val="24"/>
          <w:szCs w:val="24"/>
        </w:rPr>
        <w:t xml:space="preserve"> a</w:t>
      </w:r>
      <w:r w:rsidR="0079363D" w:rsidRPr="0079363D">
        <w:rPr>
          <w:rFonts w:ascii="Arial" w:hAnsi="Arial" w:cs="Arial"/>
          <w:sz w:val="24"/>
          <w:szCs w:val="24"/>
        </w:rPr>
        <w:t>m going to get much better, more relaxed after performing several times.</w:t>
      </w:r>
    </w:p>
    <w:p w:rsidR="0006549C" w:rsidRDefault="0006549C" w:rsidP="00773B5C">
      <w:pPr>
        <w:spacing w:line="360" w:lineRule="auto"/>
        <w:rPr>
          <w:rFonts w:ascii="Arial" w:hAnsi="Arial" w:cs="Arial"/>
          <w:sz w:val="24"/>
          <w:szCs w:val="24"/>
        </w:rPr>
      </w:pPr>
    </w:p>
    <w:p w:rsidR="0005272C" w:rsidRPr="00CA061C" w:rsidRDefault="0005272C" w:rsidP="00463F27">
      <w:pPr>
        <w:pStyle w:val="Titlu1"/>
        <w:rPr>
          <w:rFonts w:ascii="Arial" w:hAnsi="Arial" w:cs="Arial"/>
          <w:b/>
          <w:bCs/>
          <w:color w:val="000000" w:themeColor="text1"/>
          <w:sz w:val="40"/>
          <w:szCs w:val="40"/>
        </w:rPr>
      </w:pPr>
      <w:bookmarkStart w:id="9" w:name="_Toc28378880"/>
      <w:r w:rsidRPr="00CA061C">
        <w:rPr>
          <w:rFonts w:ascii="Arial" w:hAnsi="Arial" w:cs="Arial"/>
          <w:b/>
          <w:bCs/>
          <w:color w:val="000000" w:themeColor="text1"/>
          <w:sz w:val="40"/>
          <w:szCs w:val="40"/>
        </w:rPr>
        <w:t>Conclusion</w:t>
      </w:r>
      <w:bookmarkEnd w:id="9"/>
    </w:p>
    <w:p w:rsidR="0005272C" w:rsidRPr="0005272C" w:rsidRDefault="0005272C" w:rsidP="0005272C"/>
    <w:p w:rsidR="00E5049C" w:rsidRPr="0006549C" w:rsidRDefault="00676224" w:rsidP="0006549C">
      <w:pPr>
        <w:spacing w:line="360" w:lineRule="auto"/>
        <w:rPr>
          <w:rFonts w:ascii="Arial" w:hAnsi="Arial" w:cs="Arial"/>
          <w:sz w:val="24"/>
          <w:szCs w:val="24"/>
        </w:rPr>
      </w:pPr>
      <w:r>
        <w:rPr>
          <w:rFonts w:ascii="Arial" w:hAnsi="Arial" w:cs="Arial"/>
          <w:sz w:val="24"/>
          <w:szCs w:val="24"/>
        </w:rPr>
        <w:t xml:space="preserve">The way our lecturer teaches is </w:t>
      </w:r>
      <w:r w:rsidR="00896A6E">
        <w:rPr>
          <w:rFonts w:ascii="Arial" w:hAnsi="Arial" w:cs="Arial"/>
          <w:sz w:val="24"/>
          <w:szCs w:val="24"/>
        </w:rPr>
        <w:t xml:space="preserve">interesting </w:t>
      </w:r>
      <w:r>
        <w:rPr>
          <w:rFonts w:ascii="Arial" w:hAnsi="Arial" w:cs="Arial"/>
          <w:sz w:val="24"/>
          <w:szCs w:val="24"/>
        </w:rPr>
        <w:t xml:space="preserve">and I have learn a lot this semester, things that are very </w:t>
      </w:r>
      <w:r w:rsidR="0005272C">
        <w:rPr>
          <w:rFonts w:ascii="Arial" w:hAnsi="Arial" w:cs="Arial"/>
          <w:sz w:val="24"/>
          <w:szCs w:val="24"/>
        </w:rPr>
        <w:t>useful</w:t>
      </w:r>
      <w:r>
        <w:rPr>
          <w:rFonts w:ascii="Arial" w:hAnsi="Arial" w:cs="Arial"/>
          <w:sz w:val="24"/>
          <w:szCs w:val="24"/>
        </w:rPr>
        <w:t xml:space="preserve"> and </w:t>
      </w:r>
      <w:r w:rsidR="0005272C">
        <w:rPr>
          <w:rFonts w:ascii="Arial" w:hAnsi="Arial" w:cs="Arial"/>
          <w:sz w:val="24"/>
          <w:szCs w:val="24"/>
        </w:rPr>
        <w:t>important</w:t>
      </w:r>
      <w:r>
        <w:rPr>
          <w:rFonts w:ascii="Arial" w:hAnsi="Arial" w:cs="Arial"/>
          <w:sz w:val="24"/>
          <w:szCs w:val="24"/>
        </w:rPr>
        <w:t xml:space="preserve"> in life and society , I am very grateful and I appreciate everything see shared with us , she </w:t>
      </w:r>
      <w:r w:rsidR="00896A6E">
        <w:rPr>
          <w:rFonts w:ascii="Arial" w:hAnsi="Arial" w:cs="Arial"/>
          <w:sz w:val="24"/>
          <w:szCs w:val="24"/>
        </w:rPr>
        <w:t>helped</w:t>
      </w:r>
      <w:r>
        <w:rPr>
          <w:rFonts w:ascii="Arial" w:hAnsi="Arial" w:cs="Arial"/>
          <w:sz w:val="24"/>
          <w:szCs w:val="24"/>
        </w:rPr>
        <w:t xml:space="preserve"> us see things different</w:t>
      </w:r>
      <w:r w:rsidR="0005272C">
        <w:rPr>
          <w:rFonts w:ascii="Arial" w:hAnsi="Arial" w:cs="Arial"/>
          <w:sz w:val="24"/>
          <w:szCs w:val="24"/>
        </w:rPr>
        <w:t xml:space="preserve">, to see the problems from different angles, </w:t>
      </w:r>
      <w:r>
        <w:rPr>
          <w:rFonts w:ascii="Arial" w:hAnsi="Arial" w:cs="Arial"/>
          <w:sz w:val="24"/>
          <w:szCs w:val="24"/>
        </w:rPr>
        <w:t xml:space="preserve">not just from </w:t>
      </w:r>
      <w:r w:rsidR="0005272C">
        <w:rPr>
          <w:rFonts w:ascii="Arial" w:hAnsi="Arial" w:cs="Arial"/>
          <w:sz w:val="24"/>
          <w:szCs w:val="24"/>
        </w:rPr>
        <w:t>our</w:t>
      </w:r>
      <w:r>
        <w:rPr>
          <w:rFonts w:ascii="Arial" w:hAnsi="Arial" w:cs="Arial"/>
          <w:sz w:val="24"/>
          <w:szCs w:val="24"/>
        </w:rPr>
        <w:t xml:space="preserve"> point of view, from employers and manager</w:t>
      </w:r>
      <w:r w:rsidR="005876B1">
        <w:rPr>
          <w:rFonts w:ascii="Arial" w:hAnsi="Arial" w:cs="Arial"/>
          <w:sz w:val="24"/>
          <w:szCs w:val="24"/>
        </w:rPr>
        <w:t>s</w:t>
      </w:r>
      <w:r w:rsidR="0005272C">
        <w:rPr>
          <w:rFonts w:ascii="Arial" w:hAnsi="Arial" w:cs="Arial"/>
          <w:sz w:val="24"/>
          <w:szCs w:val="24"/>
        </w:rPr>
        <w:t xml:space="preserve"> </w:t>
      </w:r>
      <w:r>
        <w:rPr>
          <w:rFonts w:ascii="Arial" w:hAnsi="Arial" w:cs="Arial"/>
          <w:sz w:val="24"/>
          <w:szCs w:val="24"/>
        </w:rPr>
        <w:t xml:space="preserve"> </w:t>
      </w:r>
      <w:r w:rsidR="0005272C">
        <w:rPr>
          <w:rFonts w:ascii="Arial" w:hAnsi="Arial" w:cs="Arial"/>
          <w:sz w:val="24"/>
          <w:szCs w:val="24"/>
        </w:rPr>
        <w:t>viewpoint.</w:t>
      </w:r>
      <w:r w:rsidR="00C46899" w:rsidRPr="00C46899">
        <w:rPr>
          <w:rFonts w:ascii="Arial" w:hAnsi="Arial" w:cs="Arial"/>
          <w:sz w:val="24"/>
          <w:szCs w:val="24"/>
        </w:rPr>
        <w:t xml:space="preserve"> </w:t>
      </w:r>
      <w:r w:rsidR="00C46899">
        <w:rPr>
          <w:rFonts w:ascii="Arial" w:hAnsi="Arial" w:cs="Arial"/>
          <w:sz w:val="24"/>
          <w:szCs w:val="24"/>
        </w:rPr>
        <w:t xml:space="preserve">Creating a strong curriculum vitae, writing a good cover letter and deliver a remarkable presentation shows my job skills well to potential employer. </w:t>
      </w:r>
      <w:r w:rsidR="00DA460D" w:rsidRPr="00DA460D">
        <w:rPr>
          <w:rFonts w:ascii="Arial" w:hAnsi="Arial" w:cs="Arial"/>
          <w:sz w:val="24"/>
          <w:szCs w:val="24"/>
        </w:rPr>
        <w:t xml:space="preserve">The experience I have acquired makes me feel more comfortable, I have strengthened my employability skills and I can also see a substantial change from the first </w:t>
      </w:r>
      <w:r w:rsidR="00896A6E" w:rsidRPr="00DA460D">
        <w:rPr>
          <w:rFonts w:ascii="Arial" w:hAnsi="Arial" w:cs="Arial"/>
          <w:sz w:val="24"/>
          <w:szCs w:val="24"/>
        </w:rPr>
        <w:t>term,</w:t>
      </w:r>
      <w:r w:rsidR="00DA460D" w:rsidRPr="00DA460D">
        <w:rPr>
          <w:rFonts w:ascii="Arial" w:hAnsi="Arial" w:cs="Arial"/>
          <w:sz w:val="24"/>
          <w:szCs w:val="24"/>
        </w:rPr>
        <w:t xml:space="preserve"> and I</w:t>
      </w:r>
      <w:r w:rsidR="00DA460D">
        <w:rPr>
          <w:rFonts w:ascii="Arial" w:hAnsi="Arial" w:cs="Arial"/>
          <w:sz w:val="24"/>
          <w:szCs w:val="24"/>
        </w:rPr>
        <w:t xml:space="preserve"> a</w:t>
      </w:r>
      <w:r w:rsidR="00DA460D" w:rsidRPr="00DA460D">
        <w:rPr>
          <w:rFonts w:ascii="Arial" w:hAnsi="Arial" w:cs="Arial"/>
          <w:sz w:val="24"/>
          <w:szCs w:val="24"/>
        </w:rPr>
        <w:t>m excited to see what the next term can bring.</w:t>
      </w:r>
    </w:p>
    <w:p w:rsidR="00CA061C" w:rsidRDefault="00CA061C" w:rsidP="00E5049C">
      <w:pPr>
        <w:pStyle w:val="Titlu1"/>
        <w:rPr>
          <w:rFonts w:ascii="Arial" w:hAnsi="Arial" w:cs="Arial"/>
          <w:b/>
          <w:bCs/>
          <w:color w:val="auto"/>
          <w:sz w:val="40"/>
          <w:szCs w:val="40"/>
        </w:rPr>
      </w:pPr>
      <w:bookmarkStart w:id="10" w:name="_Toc28378881"/>
    </w:p>
    <w:p w:rsidR="00E5049C" w:rsidRPr="00CA061C" w:rsidRDefault="00E5049C" w:rsidP="00E5049C">
      <w:pPr>
        <w:pStyle w:val="Titlu1"/>
        <w:rPr>
          <w:rFonts w:ascii="Arial" w:hAnsi="Arial" w:cs="Arial"/>
          <w:b/>
          <w:bCs/>
          <w:color w:val="auto"/>
          <w:sz w:val="40"/>
          <w:szCs w:val="40"/>
        </w:rPr>
      </w:pPr>
      <w:r w:rsidRPr="00CA061C">
        <w:rPr>
          <w:rFonts w:ascii="Arial" w:hAnsi="Arial" w:cs="Arial"/>
          <w:b/>
          <w:bCs/>
          <w:color w:val="auto"/>
          <w:sz w:val="40"/>
          <w:szCs w:val="40"/>
        </w:rPr>
        <w:t>References</w:t>
      </w:r>
      <w:bookmarkEnd w:id="10"/>
    </w:p>
    <w:p w:rsidR="00E5049C" w:rsidRDefault="00E5049C" w:rsidP="00E5049C"/>
    <w:p w:rsidR="00E5049C" w:rsidRDefault="00E5049C" w:rsidP="00B36600">
      <w:pPr>
        <w:spacing w:line="360" w:lineRule="auto"/>
        <w:rPr>
          <w:rFonts w:ascii="Arial" w:hAnsi="Arial" w:cs="Arial"/>
          <w:sz w:val="24"/>
          <w:szCs w:val="24"/>
        </w:rPr>
      </w:pPr>
      <w:r w:rsidRPr="00B36600">
        <w:rPr>
          <w:rFonts w:ascii="Arial" w:hAnsi="Arial" w:cs="Arial"/>
          <w:sz w:val="24"/>
          <w:szCs w:val="24"/>
        </w:rPr>
        <w:t xml:space="preserve">Gallagher, K. (2013) </w:t>
      </w:r>
      <w:r w:rsidRPr="00B36600">
        <w:rPr>
          <w:rFonts w:ascii="Arial" w:hAnsi="Arial" w:cs="Arial"/>
          <w:i/>
          <w:iCs/>
          <w:sz w:val="24"/>
          <w:szCs w:val="24"/>
        </w:rPr>
        <w:t xml:space="preserve">Skills development for business and management students. </w:t>
      </w:r>
      <w:r w:rsidRPr="00B36600">
        <w:rPr>
          <w:rFonts w:ascii="Arial" w:hAnsi="Arial" w:cs="Arial"/>
          <w:sz w:val="24"/>
          <w:szCs w:val="24"/>
        </w:rPr>
        <w:t>Oxford: Oxford University Press</w:t>
      </w:r>
    </w:p>
    <w:p w:rsidR="00762070" w:rsidRDefault="00762070" w:rsidP="00B36600">
      <w:pPr>
        <w:spacing w:line="360" w:lineRule="auto"/>
        <w:rPr>
          <w:rFonts w:ascii="Arial" w:hAnsi="Arial" w:cs="Arial"/>
          <w:color w:val="000000" w:themeColor="text1"/>
          <w:sz w:val="24"/>
          <w:szCs w:val="24"/>
        </w:rPr>
      </w:pPr>
      <w:proofErr w:type="spellStart"/>
      <w:r w:rsidRPr="004E5349">
        <w:rPr>
          <w:rFonts w:ascii="Arial" w:hAnsi="Arial" w:cs="Arial"/>
          <w:color w:val="000000" w:themeColor="text1"/>
          <w:sz w:val="24"/>
          <w:szCs w:val="24"/>
        </w:rPr>
        <w:t>Maund</w:t>
      </w:r>
      <w:proofErr w:type="spellEnd"/>
      <w:r w:rsidRPr="004E5349">
        <w:rPr>
          <w:rFonts w:ascii="Arial" w:hAnsi="Arial" w:cs="Arial"/>
          <w:color w:val="000000" w:themeColor="text1"/>
          <w:sz w:val="24"/>
          <w:szCs w:val="24"/>
        </w:rPr>
        <w:t xml:space="preserve">, A., </w:t>
      </w:r>
      <w:proofErr w:type="spellStart"/>
      <w:r w:rsidRPr="004E5349">
        <w:rPr>
          <w:rFonts w:ascii="Arial" w:hAnsi="Arial" w:cs="Arial"/>
          <w:color w:val="000000" w:themeColor="text1"/>
          <w:sz w:val="24"/>
          <w:szCs w:val="24"/>
        </w:rPr>
        <w:t>Schriek</w:t>
      </w:r>
      <w:proofErr w:type="spellEnd"/>
      <w:r w:rsidRPr="004E5349">
        <w:rPr>
          <w:rFonts w:ascii="Arial" w:hAnsi="Arial" w:cs="Arial"/>
          <w:color w:val="000000" w:themeColor="text1"/>
          <w:sz w:val="24"/>
          <w:szCs w:val="24"/>
        </w:rPr>
        <w:t xml:space="preserve">, M., </w:t>
      </w:r>
      <w:proofErr w:type="spellStart"/>
      <w:r w:rsidRPr="004E5349">
        <w:rPr>
          <w:rFonts w:ascii="Arial" w:hAnsi="Arial" w:cs="Arial"/>
          <w:color w:val="000000" w:themeColor="text1"/>
          <w:sz w:val="24"/>
          <w:szCs w:val="24"/>
        </w:rPr>
        <w:t>Tinkler</w:t>
      </w:r>
      <w:proofErr w:type="spellEnd"/>
      <w:r w:rsidRPr="004E5349">
        <w:rPr>
          <w:rFonts w:ascii="Arial" w:hAnsi="Arial" w:cs="Arial"/>
          <w:color w:val="000000" w:themeColor="text1"/>
          <w:sz w:val="24"/>
          <w:szCs w:val="24"/>
        </w:rPr>
        <w:t xml:space="preserve">, P. K. (2017) </w:t>
      </w:r>
      <w:r w:rsidRPr="004E5349">
        <w:rPr>
          <w:rFonts w:ascii="Arial" w:hAnsi="Arial" w:cs="Arial"/>
          <w:i/>
          <w:iCs/>
          <w:color w:val="000000" w:themeColor="text1"/>
          <w:sz w:val="24"/>
          <w:szCs w:val="24"/>
        </w:rPr>
        <w:t>Certificate in the higher education: skills for the workplace student yearbook</w:t>
      </w:r>
      <w:r w:rsidRPr="004E5349">
        <w:rPr>
          <w:rFonts w:ascii="Arial" w:hAnsi="Arial" w:cs="Arial"/>
          <w:color w:val="000000" w:themeColor="text1"/>
          <w:sz w:val="24"/>
          <w:szCs w:val="24"/>
        </w:rPr>
        <w:t>. London: Sage Publication Ltd.</w:t>
      </w:r>
      <w:r w:rsidR="001B486F">
        <w:rPr>
          <w:rFonts w:ascii="Arial" w:hAnsi="Arial" w:cs="Arial"/>
          <w:color w:val="000000" w:themeColor="text1"/>
          <w:sz w:val="24"/>
          <w:szCs w:val="24"/>
        </w:rPr>
        <w:t xml:space="preserve"> </w:t>
      </w:r>
    </w:p>
    <w:p w:rsidR="001B486F" w:rsidRPr="00762070" w:rsidRDefault="001B486F" w:rsidP="00B36600">
      <w:pPr>
        <w:spacing w:line="360" w:lineRule="auto"/>
        <w:rPr>
          <w:rFonts w:ascii="Arial" w:hAnsi="Arial" w:cs="Arial"/>
          <w:color w:val="000000" w:themeColor="text1"/>
          <w:sz w:val="24"/>
          <w:szCs w:val="24"/>
        </w:rPr>
      </w:pPr>
      <w:r>
        <w:rPr>
          <w:rFonts w:ascii="Arial" w:hAnsi="Arial" w:cs="Arial"/>
          <w:color w:val="000000" w:themeColor="text1"/>
          <w:sz w:val="24"/>
          <w:szCs w:val="24"/>
        </w:rPr>
        <w:t>Cottrel</w:t>
      </w:r>
      <w:r w:rsidR="00261B5E">
        <w:rPr>
          <w:rFonts w:ascii="Arial" w:hAnsi="Arial" w:cs="Arial"/>
          <w:color w:val="000000" w:themeColor="text1"/>
          <w:sz w:val="24"/>
          <w:szCs w:val="24"/>
        </w:rPr>
        <w:t>l</w:t>
      </w:r>
      <w:r>
        <w:rPr>
          <w:rFonts w:ascii="Arial" w:hAnsi="Arial" w:cs="Arial"/>
          <w:color w:val="000000" w:themeColor="text1"/>
          <w:sz w:val="24"/>
          <w:szCs w:val="24"/>
        </w:rPr>
        <w:t>, S.</w:t>
      </w:r>
      <w:r w:rsidR="00EE176F">
        <w:rPr>
          <w:rFonts w:ascii="Arial" w:hAnsi="Arial" w:cs="Arial"/>
          <w:color w:val="000000" w:themeColor="text1"/>
          <w:sz w:val="24"/>
          <w:szCs w:val="24"/>
        </w:rPr>
        <w:t xml:space="preserve"> </w:t>
      </w:r>
      <w:r>
        <w:rPr>
          <w:rFonts w:ascii="Arial" w:hAnsi="Arial" w:cs="Arial"/>
          <w:color w:val="000000" w:themeColor="text1"/>
          <w:sz w:val="24"/>
          <w:szCs w:val="24"/>
        </w:rPr>
        <w:t xml:space="preserve">(2008) </w:t>
      </w:r>
      <w:r w:rsidRPr="001B486F">
        <w:rPr>
          <w:rFonts w:ascii="Arial" w:hAnsi="Arial" w:cs="Arial"/>
          <w:i/>
          <w:iCs/>
          <w:color w:val="000000" w:themeColor="text1"/>
          <w:sz w:val="24"/>
          <w:szCs w:val="24"/>
        </w:rPr>
        <w:t>The study skills handbook</w:t>
      </w:r>
      <w:r w:rsidR="00261B5E">
        <w:rPr>
          <w:rFonts w:ascii="Arial" w:hAnsi="Arial" w:cs="Arial"/>
          <w:i/>
          <w:iCs/>
          <w:color w:val="000000" w:themeColor="text1"/>
          <w:sz w:val="24"/>
          <w:szCs w:val="24"/>
        </w:rPr>
        <w:t xml:space="preserve">. </w:t>
      </w:r>
      <w:r w:rsidR="00261B5E" w:rsidRPr="00261B5E">
        <w:rPr>
          <w:rFonts w:ascii="Arial" w:hAnsi="Arial" w:cs="Arial"/>
          <w:color w:val="000000" w:themeColor="text1"/>
          <w:sz w:val="24"/>
          <w:szCs w:val="24"/>
        </w:rPr>
        <w:t>(</w:t>
      </w:r>
      <w:r w:rsidR="00EE176F" w:rsidRPr="00EE176F">
        <w:rPr>
          <w:rFonts w:ascii="Arial" w:hAnsi="Arial" w:cs="Arial"/>
          <w:color w:val="000000" w:themeColor="text1"/>
          <w:sz w:val="24"/>
          <w:szCs w:val="24"/>
        </w:rPr>
        <w:t>3rd ed</w:t>
      </w:r>
      <w:r w:rsidR="00261B5E">
        <w:rPr>
          <w:rFonts w:ascii="Arial" w:hAnsi="Arial" w:cs="Arial"/>
          <w:color w:val="000000" w:themeColor="text1"/>
          <w:sz w:val="24"/>
          <w:szCs w:val="24"/>
        </w:rPr>
        <w:t xml:space="preserve">.). </w:t>
      </w:r>
      <w:r w:rsidR="00EE176F" w:rsidRPr="00EE176F">
        <w:rPr>
          <w:rFonts w:ascii="Arial" w:hAnsi="Arial" w:cs="Arial"/>
          <w:color w:val="000000" w:themeColor="text1"/>
          <w:sz w:val="24"/>
          <w:szCs w:val="24"/>
        </w:rPr>
        <w:t>Hampshire</w:t>
      </w:r>
      <w:r w:rsidR="00261B5E">
        <w:rPr>
          <w:rFonts w:ascii="Arial" w:hAnsi="Arial" w:cs="Arial"/>
          <w:color w:val="000000" w:themeColor="text1"/>
          <w:sz w:val="24"/>
          <w:szCs w:val="24"/>
        </w:rPr>
        <w:t>:</w:t>
      </w:r>
      <w:r w:rsidR="00EE176F" w:rsidRPr="00EE176F">
        <w:rPr>
          <w:rFonts w:ascii="Arial" w:hAnsi="Arial" w:cs="Arial"/>
          <w:color w:val="000000" w:themeColor="text1"/>
          <w:sz w:val="24"/>
          <w:szCs w:val="24"/>
        </w:rPr>
        <w:t xml:space="preserve"> Palgrave M</w:t>
      </w:r>
      <w:r w:rsidR="00261B5E">
        <w:rPr>
          <w:rFonts w:ascii="Arial" w:hAnsi="Arial" w:cs="Arial"/>
          <w:color w:val="000000" w:themeColor="text1"/>
          <w:sz w:val="24"/>
          <w:szCs w:val="24"/>
        </w:rPr>
        <w:t>a</w:t>
      </w:r>
      <w:r w:rsidR="00EE176F" w:rsidRPr="00EE176F">
        <w:rPr>
          <w:rFonts w:ascii="Arial" w:hAnsi="Arial" w:cs="Arial"/>
          <w:color w:val="000000" w:themeColor="text1"/>
          <w:sz w:val="24"/>
          <w:szCs w:val="24"/>
        </w:rPr>
        <w:t>cmillan</w:t>
      </w:r>
    </w:p>
    <w:p w:rsidR="00773B5C" w:rsidRPr="00B36600" w:rsidRDefault="00773B5C" w:rsidP="00B36600">
      <w:pPr>
        <w:spacing w:line="360" w:lineRule="auto"/>
        <w:rPr>
          <w:rFonts w:ascii="Arial" w:hAnsi="Arial" w:cs="Arial"/>
          <w:color w:val="000000" w:themeColor="text1"/>
          <w:sz w:val="24"/>
          <w:szCs w:val="24"/>
        </w:rPr>
      </w:pPr>
      <w:r w:rsidRPr="00B36600">
        <w:rPr>
          <w:rFonts w:ascii="Arial" w:hAnsi="Arial" w:cs="Arial"/>
          <w:color w:val="000000" w:themeColor="text1"/>
          <w:sz w:val="24"/>
          <w:szCs w:val="24"/>
        </w:rPr>
        <w:t xml:space="preserve">Morgan, P. (2017) </w:t>
      </w:r>
      <w:r w:rsidRPr="00B36600">
        <w:rPr>
          <w:rFonts w:ascii="Arial" w:hAnsi="Arial" w:cs="Arial"/>
          <w:i/>
          <w:iCs/>
          <w:color w:val="000000" w:themeColor="text1"/>
          <w:sz w:val="24"/>
          <w:szCs w:val="24"/>
        </w:rPr>
        <w:t>The business student’s guide to study and employability</w:t>
      </w:r>
      <w:r w:rsidRPr="00B36600">
        <w:rPr>
          <w:rFonts w:ascii="Arial" w:hAnsi="Arial" w:cs="Arial"/>
          <w:color w:val="000000" w:themeColor="text1"/>
          <w:sz w:val="24"/>
          <w:szCs w:val="24"/>
        </w:rPr>
        <w:t>. London: Sage Publications Ltd.</w:t>
      </w:r>
    </w:p>
    <w:p w:rsidR="007475CD" w:rsidRPr="00B36600" w:rsidRDefault="007475CD" w:rsidP="00B36600">
      <w:pPr>
        <w:spacing w:line="360" w:lineRule="auto"/>
        <w:rPr>
          <w:rFonts w:ascii="Arial" w:hAnsi="Arial" w:cs="Arial"/>
          <w:color w:val="000000" w:themeColor="text1"/>
          <w:sz w:val="24"/>
          <w:szCs w:val="24"/>
          <w:shd w:val="clear" w:color="auto" w:fill="FFFFFF"/>
        </w:rPr>
      </w:pPr>
      <w:r w:rsidRPr="00B36600">
        <w:rPr>
          <w:rFonts w:ascii="Arial" w:hAnsi="Arial" w:cs="Arial"/>
          <w:color w:val="000000" w:themeColor="text1"/>
          <w:sz w:val="24"/>
          <w:szCs w:val="24"/>
          <w:shd w:val="clear" w:color="auto" w:fill="FFFFFF"/>
        </w:rPr>
        <w:t xml:space="preserve">Hybels, S and Weaver 2, R.L (2004) </w:t>
      </w:r>
      <w:r w:rsidRPr="00B36600">
        <w:rPr>
          <w:rFonts w:ascii="Arial" w:hAnsi="Arial" w:cs="Arial"/>
          <w:i/>
          <w:iCs/>
          <w:color w:val="000000" w:themeColor="text1"/>
          <w:sz w:val="24"/>
          <w:szCs w:val="24"/>
          <w:shd w:val="clear" w:color="auto" w:fill="FFFFFF"/>
        </w:rPr>
        <w:t>Communicating effectively.</w:t>
      </w:r>
      <w:r w:rsidRPr="00B36600">
        <w:rPr>
          <w:rFonts w:ascii="Arial" w:hAnsi="Arial" w:cs="Arial"/>
          <w:color w:val="000000" w:themeColor="text1"/>
          <w:sz w:val="24"/>
          <w:szCs w:val="24"/>
          <w:shd w:val="clear" w:color="auto" w:fill="FFFFFF"/>
        </w:rPr>
        <w:t> (7th ed.). Boston: Mc Graw-Hill</w:t>
      </w:r>
    </w:p>
    <w:p w:rsidR="00E5049C" w:rsidRPr="00B36600" w:rsidRDefault="00E5049C" w:rsidP="00B36600">
      <w:pPr>
        <w:spacing w:line="360" w:lineRule="auto"/>
        <w:rPr>
          <w:rFonts w:ascii="Arial" w:hAnsi="Arial" w:cs="Arial"/>
          <w:sz w:val="24"/>
          <w:szCs w:val="24"/>
        </w:rPr>
      </w:pPr>
      <w:r w:rsidRPr="00B36600">
        <w:rPr>
          <w:rFonts w:ascii="Arial" w:hAnsi="Arial" w:cs="Arial"/>
          <w:sz w:val="24"/>
          <w:szCs w:val="24"/>
        </w:rPr>
        <w:t xml:space="preserve">McLeod, S.(2017) </w:t>
      </w:r>
      <w:r w:rsidRPr="00B36600">
        <w:rPr>
          <w:rFonts w:ascii="Arial" w:hAnsi="Arial" w:cs="Arial"/>
          <w:i/>
          <w:iCs/>
          <w:sz w:val="24"/>
          <w:szCs w:val="24"/>
        </w:rPr>
        <w:t xml:space="preserve">Kolb's </w:t>
      </w:r>
      <w:r w:rsidR="00B36600" w:rsidRPr="00B36600">
        <w:rPr>
          <w:rFonts w:ascii="Arial" w:hAnsi="Arial" w:cs="Arial"/>
          <w:i/>
          <w:iCs/>
          <w:sz w:val="24"/>
          <w:szCs w:val="24"/>
        </w:rPr>
        <w:t>l</w:t>
      </w:r>
      <w:r w:rsidRPr="00B36600">
        <w:rPr>
          <w:rFonts w:ascii="Arial" w:hAnsi="Arial" w:cs="Arial"/>
          <w:i/>
          <w:iCs/>
          <w:sz w:val="24"/>
          <w:szCs w:val="24"/>
        </w:rPr>
        <w:t xml:space="preserve">earning </w:t>
      </w:r>
      <w:r w:rsidR="00B36600" w:rsidRPr="00B36600">
        <w:rPr>
          <w:rFonts w:ascii="Arial" w:hAnsi="Arial" w:cs="Arial"/>
          <w:i/>
          <w:iCs/>
          <w:sz w:val="24"/>
          <w:szCs w:val="24"/>
        </w:rPr>
        <w:t>s</w:t>
      </w:r>
      <w:r w:rsidRPr="00B36600">
        <w:rPr>
          <w:rFonts w:ascii="Arial" w:hAnsi="Arial" w:cs="Arial"/>
          <w:i/>
          <w:iCs/>
          <w:sz w:val="24"/>
          <w:szCs w:val="24"/>
        </w:rPr>
        <w:t xml:space="preserve">tyles and </w:t>
      </w:r>
      <w:r w:rsidR="00B36600" w:rsidRPr="00B36600">
        <w:rPr>
          <w:rFonts w:ascii="Arial" w:hAnsi="Arial" w:cs="Arial"/>
          <w:i/>
          <w:iCs/>
          <w:sz w:val="24"/>
          <w:szCs w:val="24"/>
        </w:rPr>
        <w:t>e</w:t>
      </w:r>
      <w:r w:rsidRPr="00B36600">
        <w:rPr>
          <w:rFonts w:ascii="Arial" w:hAnsi="Arial" w:cs="Arial"/>
          <w:i/>
          <w:iCs/>
          <w:sz w:val="24"/>
          <w:szCs w:val="24"/>
        </w:rPr>
        <w:t xml:space="preserve">xperiential </w:t>
      </w:r>
      <w:r w:rsidR="00B36600" w:rsidRPr="00B36600">
        <w:rPr>
          <w:rFonts w:ascii="Arial" w:hAnsi="Arial" w:cs="Arial"/>
          <w:i/>
          <w:iCs/>
          <w:sz w:val="24"/>
          <w:szCs w:val="24"/>
        </w:rPr>
        <w:t>l</w:t>
      </w:r>
      <w:r w:rsidRPr="00B36600">
        <w:rPr>
          <w:rFonts w:ascii="Arial" w:hAnsi="Arial" w:cs="Arial"/>
          <w:i/>
          <w:iCs/>
          <w:sz w:val="24"/>
          <w:szCs w:val="24"/>
        </w:rPr>
        <w:t xml:space="preserve">earning </w:t>
      </w:r>
      <w:r w:rsidR="00B36600" w:rsidRPr="00B36600">
        <w:rPr>
          <w:rFonts w:ascii="Arial" w:hAnsi="Arial" w:cs="Arial"/>
          <w:i/>
          <w:iCs/>
          <w:sz w:val="24"/>
          <w:szCs w:val="24"/>
        </w:rPr>
        <w:t>c</w:t>
      </w:r>
      <w:r w:rsidRPr="00B36600">
        <w:rPr>
          <w:rFonts w:ascii="Arial" w:hAnsi="Arial" w:cs="Arial"/>
          <w:i/>
          <w:iCs/>
          <w:sz w:val="24"/>
          <w:szCs w:val="24"/>
        </w:rPr>
        <w:t>ycle</w:t>
      </w:r>
      <w:r w:rsidRPr="00B36600">
        <w:rPr>
          <w:rFonts w:ascii="Arial" w:hAnsi="Arial" w:cs="Arial"/>
          <w:sz w:val="24"/>
          <w:szCs w:val="24"/>
        </w:rPr>
        <w:t xml:space="preserve"> [Online] Available from: </w:t>
      </w:r>
      <w:hyperlink r:id="rId8" w:history="1">
        <w:r w:rsidRPr="00B36600">
          <w:rPr>
            <w:rStyle w:val="Hyperlink"/>
            <w:rFonts w:ascii="Arial" w:hAnsi="Arial" w:cs="Arial"/>
            <w:color w:val="auto"/>
            <w:sz w:val="24"/>
            <w:szCs w:val="24"/>
          </w:rPr>
          <w:t>https://www.simplypsychology.org/learning-kolb.html</w:t>
        </w:r>
      </w:hyperlink>
      <w:r w:rsidRPr="00B36600">
        <w:rPr>
          <w:rFonts w:ascii="Arial" w:hAnsi="Arial" w:cs="Arial"/>
          <w:sz w:val="24"/>
          <w:szCs w:val="24"/>
        </w:rPr>
        <w:t xml:space="preserve">  (Accessed:04 December, 2019).</w:t>
      </w:r>
    </w:p>
    <w:p w:rsidR="00B36600" w:rsidRPr="00B36600" w:rsidRDefault="00B36600" w:rsidP="00B36600">
      <w:pPr>
        <w:spacing w:line="360" w:lineRule="auto"/>
        <w:rPr>
          <w:rFonts w:ascii="Arial" w:hAnsi="Arial" w:cs="Arial"/>
          <w:color w:val="000000" w:themeColor="text1"/>
          <w:sz w:val="24"/>
          <w:szCs w:val="24"/>
        </w:rPr>
      </w:pPr>
      <w:r w:rsidRPr="00B36600">
        <w:rPr>
          <w:rFonts w:ascii="Arial" w:hAnsi="Arial" w:cs="Arial"/>
          <w:color w:val="000000" w:themeColor="text1"/>
          <w:sz w:val="24"/>
          <w:szCs w:val="24"/>
        </w:rPr>
        <w:t xml:space="preserve">Burry, M. (2019) </w:t>
      </w:r>
      <w:r w:rsidRPr="00B36600">
        <w:rPr>
          <w:rStyle w:val="comp"/>
          <w:rFonts w:ascii="Arial" w:hAnsi="Arial" w:cs="Arial"/>
          <w:i/>
          <w:iCs/>
          <w:color w:val="000000" w:themeColor="text1"/>
          <w:sz w:val="24"/>
          <w:szCs w:val="24"/>
        </w:rPr>
        <w:t>What employers look for in a resume</w:t>
      </w:r>
      <w:r w:rsidRPr="00B36600">
        <w:rPr>
          <w:rStyle w:val="comp"/>
          <w:rFonts w:ascii="Arial" w:hAnsi="Arial" w:cs="Arial"/>
          <w:color w:val="000000" w:themeColor="text1"/>
          <w:sz w:val="24"/>
          <w:szCs w:val="24"/>
        </w:rPr>
        <w:t xml:space="preserve"> [Online] Available from:</w:t>
      </w:r>
      <w:r w:rsidRPr="00B36600">
        <w:rPr>
          <w:rFonts w:ascii="Arial" w:hAnsi="Arial" w:cs="Arial"/>
          <w:color w:val="000000" w:themeColor="text1"/>
          <w:sz w:val="24"/>
          <w:szCs w:val="24"/>
        </w:rPr>
        <w:t xml:space="preserve"> </w:t>
      </w:r>
      <w:hyperlink r:id="rId9" w:history="1">
        <w:r w:rsidRPr="00B36600">
          <w:rPr>
            <w:rStyle w:val="Hyperlink"/>
            <w:rFonts w:ascii="Arial" w:hAnsi="Arial" w:cs="Arial"/>
            <w:color w:val="000000" w:themeColor="text1"/>
            <w:sz w:val="24"/>
            <w:szCs w:val="24"/>
          </w:rPr>
          <w:t>https://www.thebalancecareers.com/what-do-employers-look-for-in-a-resume-4050949</w:t>
        </w:r>
      </w:hyperlink>
    </w:p>
    <w:p w:rsidR="00B36600" w:rsidRDefault="00B36600" w:rsidP="00B36600">
      <w:pPr>
        <w:spacing w:line="360" w:lineRule="auto"/>
        <w:rPr>
          <w:rFonts w:ascii="Arial" w:hAnsi="Arial" w:cs="Arial"/>
          <w:sz w:val="24"/>
          <w:szCs w:val="24"/>
        </w:rPr>
      </w:pPr>
      <w:r w:rsidRPr="00B36600">
        <w:rPr>
          <w:rFonts w:ascii="Arial" w:hAnsi="Arial" w:cs="Arial"/>
          <w:sz w:val="24"/>
          <w:szCs w:val="24"/>
        </w:rPr>
        <w:t>(Accessed: 27 December 2019).</w:t>
      </w:r>
    </w:p>
    <w:p w:rsidR="009A1141" w:rsidRDefault="009A1141" w:rsidP="00B36600">
      <w:pPr>
        <w:spacing w:line="360" w:lineRule="auto"/>
        <w:rPr>
          <w:rFonts w:ascii="Arial" w:hAnsi="Arial" w:cs="Arial"/>
          <w:color w:val="000000" w:themeColor="text1"/>
          <w:sz w:val="24"/>
          <w:szCs w:val="24"/>
        </w:rPr>
      </w:pPr>
      <w:r>
        <w:rPr>
          <w:rFonts w:ascii="Arial" w:hAnsi="Arial" w:cs="Arial"/>
          <w:sz w:val="24"/>
          <w:szCs w:val="24"/>
        </w:rPr>
        <w:t xml:space="preserve">Doyle, A. (2019) </w:t>
      </w:r>
      <w:r w:rsidRPr="009A1141">
        <w:rPr>
          <w:rFonts w:ascii="Arial" w:hAnsi="Arial" w:cs="Arial"/>
          <w:i/>
          <w:iCs/>
          <w:sz w:val="24"/>
          <w:szCs w:val="24"/>
        </w:rPr>
        <w:t>How to write a cover letter</w:t>
      </w:r>
      <w:r>
        <w:rPr>
          <w:rFonts w:ascii="Arial" w:hAnsi="Arial" w:cs="Arial"/>
          <w:sz w:val="24"/>
          <w:szCs w:val="24"/>
        </w:rPr>
        <w:t xml:space="preserve"> [Online] Available from:</w:t>
      </w:r>
      <w:r w:rsidRPr="009A1141">
        <w:t xml:space="preserve"> </w:t>
      </w:r>
      <w:hyperlink r:id="rId10" w:history="1">
        <w:r w:rsidRPr="009A1141">
          <w:rPr>
            <w:rStyle w:val="Hyperlink"/>
            <w:rFonts w:ascii="Arial" w:hAnsi="Arial" w:cs="Arial"/>
            <w:color w:val="000000" w:themeColor="text1"/>
            <w:sz w:val="24"/>
            <w:szCs w:val="24"/>
          </w:rPr>
          <w:t>https://www.thebalancecareers.com/cover-letters-4161919</w:t>
        </w:r>
      </w:hyperlink>
      <w:r>
        <w:rPr>
          <w:rFonts w:ascii="Arial" w:hAnsi="Arial" w:cs="Arial"/>
          <w:color w:val="000000" w:themeColor="text1"/>
          <w:sz w:val="24"/>
          <w:szCs w:val="24"/>
        </w:rPr>
        <w:t xml:space="preserve"> (Accessed: 27 December</w:t>
      </w:r>
      <w:r w:rsidR="0079363D">
        <w:rPr>
          <w:rFonts w:ascii="Arial" w:hAnsi="Arial" w:cs="Arial"/>
          <w:color w:val="000000" w:themeColor="text1"/>
          <w:sz w:val="24"/>
          <w:szCs w:val="24"/>
        </w:rPr>
        <w:t xml:space="preserve"> 2019</w:t>
      </w:r>
      <w:r>
        <w:rPr>
          <w:rFonts w:ascii="Arial" w:hAnsi="Arial" w:cs="Arial"/>
          <w:color w:val="000000" w:themeColor="text1"/>
          <w:sz w:val="24"/>
          <w:szCs w:val="24"/>
        </w:rPr>
        <w:t>).</w:t>
      </w:r>
    </w:p>
    <w:p w:rsidR="0079363D" w:rsidRDefault="0079363D" w:rsidP="0079363D">
      <w:pPr>
        <w:pStyle w:val="Titlu1"/>
        <w:shd w:val="clear" w:color="auto" w:fill="FFFFFF"/>
        <w:spacing w:before="0" w:line="360" w:lineRule="auto"/>
        <w:rPr>
          <w:rFonts w:ascii="Arial" w:hAnsi="Arial" w:cs="Arial"/>
          <w:color w:val="000000" w:themeColor="text1"/>
          <w:sz w:val="24"/>
          <w:szCs w:val="24"/>
        </w:rPr>
      </w:pPr>
      <w:r w:rsidRPr="0079363D">
        <w:rPr>
          <w:rFonts w:ascii="Arial" w:hAnsi="Arial" w:cs="Arial"/>
          <w:color w:val="000000" w:themeColor="text1"/>
          <w:sz w:val="24"/>
          <w:szCs w:val="24"/>
        </w:rPr>
        <w:t xml:space="preserve">Sharma, V. K. (2018) </w:t>
      </w:r>
      <w:r w:rsidRPr="0079363D">
        <w:rPr>
          <w:rFonts w:ascii="Arial" w:hAnsi="Arial" w:cs="Arial"/>
          <w:i/>
          <w:iCs/>
          <w:color w:val="3D3C3C"/>
          <w:sz w:val="24"/>
          <w:szCs w:val="24"/>
        </w:rPr>
        <w:t>Importance of presentation skills – Effective Communication</w:t>
      </w:r>
      <w:r>
        <w:rPr>
          <w:rFonts w:ascii="Arial" w:hAnsi="Arial" w:cs="Arial"/>
          <w:i/>
          <w:iCs/>
          <w:color w:val="3D3C3C"/>
          <w:sz w:val="24"/>
          <w:szCs w:val="24"/>
        </w:rPr>
        <w:t xml:space="preserve"> </w:t>
      </w:r>
      <w:r>
        <w:rPr>
          <w:rFonts w:ascii="Arial" w:hAnsi="Arial" w:cs="Arial"/>
          <w:color w:val="3D3C3C"/>
          <w:sz w:val="24"/>
          <w:szCs w:val="24"/>
        </w:rPr>
        <w:t>[Online] Available from:</w:t>
      </w:r>
      <w:r w:rsidRPr="0079363D">
        <w:t xml:space="preserve"> </w:t>
      </w:r>
      <w:hyperlink r:id="rId11" w:history="1">
        <w:r w:rsidRPr="0079363D">
          <w:rPr>
            <w:rStyle w:val="Hyperlink"/>
            <w:rFonts w:ascii="Arial" w:hAnsi="Arial" w:cs="Arial"/>
            <w:color w:val="000000" w:themeColor="text1"/>
            <w:sz w:val="24"/>
            <w:szCs w:val="24"/>
          </w:rPr>
          <w:t>http://www.klientsolutech.com/importance-of-presentation-skills/</w:t>
        </w:r>
      </w:hyperlink>
      <w:r>
        <w:rPr>
          <w:rFonts w:ascii="Arial" w:hAnsi="Arial" w:cs="Arial"/>
          <w:color w:val="000000" w:themeColor="text1"/>
          <w:sz w:val="24"/>
          <w:szCs w:val="24"/>
        </w:rPr>
        <w:t xml:space="preserve"> (Accessed: 27 December 2019).</w:t>
      </w:r>
    </w:p>
    <w:p w:rsidR="006665E0" w:rsidRPr="00CA061C" w:rsidRDefault="006665E0" w:rsidP="00CA061C">
      <w:pPr>
        <w:spacing w:line="360" w:lineRule="auto"/>
        <w:rPr>
          <w:rFonts w:ascii="Arial" w:hAnsi="Arial" w:cs="Arial"/>
          <w:sz w:val="24"/>
          <w:szCs w:val="24"/>
        </w:rPr>
      </w:pPr>
    </w:p>
    <w:p w:rsidR="006665E0" w:rsidRDefault="006665E0" w:rsidP="00CA061C">
      <w:pPr>
        <w:spacing w:line="360" w:lineRule="auto"/>
        <w:rPr>
          <w:rFonts w:ascii="Arial" w:hAnsi="Arial" w:cs="Arial"/>
          <w:sz w:val="24"/>
          <w:szCs w:val="24"/>
        </w:rPr>
      </w:pPr>
      <w:proofErr w:type="spellStart"/>
      <w:r w:rsidRPr="00CA061C">
        <w:rPr>
          <w:rFonts w:ascii="Arial" w:hAnsi="Arial" w:cs="Arial"/>
          <w:sz w:val="24"/>
          <w:szCs w:val="24"/>
        </w:rPr>
        <w:lastRenderedPageBreak/>
        <w:t>Klimova</w:t>
      </w:r>
      <w:proofErr w:type="spellEnd"/>
      <w:r w:rsidRPr="00CA061C">
        <w:rPr>
          <w:rFonts w:ascii="Arial" w:hAnsi="Arial" w:cs="Arial"/>
          <w:sz w:val="24"/>
          <w:szCs w:val="24"/>
        </w:rPr>
        <w:t>, B. F. (2014)</w:t>
      </w:r>
      <w:r w:rsidR="00CE4684">
        <w:rPr>
          <w:rFonts w:ascii="Arial" w:hAnsi="Arial" w:cs="Arial"/>
          <w:sz w:val="24"/>
          <w:szCs w:val="24"/>
        </w:rPr>
        <w:t xml:space="preserve"> </w:t>
      </w:r>
      <w:r w:rsidR="00BD0E33">
        <w:rPr>
          <w:rFonts w:ascii="Arial" w:hAnsi="Arial" w:cs="Arial"/>
          <w:sz w:val="24"/>
          <w:szCs w:val="24"/>
        </w:rPr>
        <w:t>”S</w:t>
      </w:r>
      <w:r w:rsidRPr="008B00F6">
        <w:rPr>
          <w:rFonts w:ascii="Arial" w:hAnsi="Arial" w:cs="Arial"/>
          <w:sz w:val="24"/>
          <w:szCs w:val="24"/>
        </w:rPr>
        <w:t>elf-reflection in the Course Evaluation</w:t>
      </w:r>
      <w:r w:rsidR="00BD0E33">
        <w:rPr>
          <w:rFonts w:ascii="Arial" w:hAnsi="Arial" w:cs="Arial"/>
          <w:sz w:val="24"/>
          <w:szCs w:val="24"/>
        </w:rPr>
        <w:t>”</w:t>
      </w:r>
      <w:r w:rsidR="008B00F6">
        <w:rPr>
          <w:rFonts w:ascii="Arial" w:hAnsi="Arial" w:cs="Arial"/>
          <w:sz w:val="24"/>
          <w:szCs w:val="24"/>
        </w:rPr>
        <w:t>,</w:t>
      </w:r>
      <w:r w:rsidRPr="00CA061C">
        <w:rPr>
          <w:rFonts w:ascii="Arial" w:hAnsi="Arial" w:cs="Arial"/>
          <w:sz w:val="24"/>
          <w:szCs w:val="24"/>
        </w:rPr>
        <w:t xml:space="preserve"> </w:t>
      </w:r>
      <w:r w:rsidRPr="008B00F6">
        <w:rPr>
          <w:rFonts w:ascii="Arial" w:hAnsi="Arial" w:cs="Arial"/>
          <w:i/>
          <w:iCs/>
          <w:sz w:val="24"/>
          <w:szCs w:val="24"/>
        </w:rPr>
        <w:t>Procedia -</w:t>
      </w:r>
      <w:r w:rsidRPr="00CA061C">
        <w:rPr>
          <w:rFonts w:ascii="Arial" w:hAnsi="Arial" w:cs="Arial"/>
          <w:sz w:val="24"/>
          <w:szCs w:val="24"/>
        </w:rPr>
        <w:t xml:space="preserve"> </w:t>
      </w:r>
      <w:r w:rsidRPr="008B00F6">
        <w:rPr>
          <w:rFonts w:ascii="Arial" w:hAnsi="Arial" w:cs="Arial"/>
          <w:i/>
          <w:iCs/>
          <w:sz w:val="24"/>
          <w:szCs w:val="24"/>
        </w:rPr>
        <w:t>Social and Behavioral Sciences</w:t>
      </w:r>
      <w:r w:rsidR="00BD0E33">
        <w:rPr>
          <w:rFonts w:ascii="Arial" w:hAnsi="Arial" w:cs="Arial"/>
          <w:i/>
          <w:iCs/>
          <w:sz w:val="24"/>
          <w:szCs w:val="24"/>
        </w:rPr>
        <w:t xml:space="preserve">, </w:t>
      </w:r>
      <w:r w:rsidR="00BD0E33" w:rsidRPr="00BD0E33">
        <w:rPr>
          <w:rFonts w:ascii="Arial" w:hAnsi="Arial" w:cs="Arial"/>
          <w:sz w:val="24"/>
          <w:szCs w:val="24"/>
        </w:rPr>
        <w:t>119-123.</w:t>
      </w:r>
      <w:r w:rsidR="00BD0E33">
        <w:rPr>
          <w:rFonts w:ascii="Arial" w:hAnsi="Arial" w:cs="Arial"/>
          <w:sz w:val="24"/>
          <w:szCs w:val="24"/>
        </w:rPr>
        <w:t xml:space="preserve"> [Online] Available from:</w:t>
      </w:r>
      <w:r w:rsidR="00BD0E33" w:rsidRPr="00BD0E33">
        <w:t xml:space="preserve"> </w:t>
      </w:r>
      <w:hyperlink r:id="rId12" w:history="1">
        <w:r w:rsidR="00BD0E33" w:rsidRPr="00BD0E33">
          <w:rPr>
            <w:rStyle w:val="Hyperlink"/>
            <w:rFonts w:ascii="Arial" w:hAnsi="Arial" w:cs="Arial"/>
            <w:color w:val="auto"/>
            <w:sz w:val="24"/>
            <w:szCs w:val="24"/>
          </w:rPr>
          <w:t>https://www.researchgate.net/publication/265387522_Self-reflection_in_the_Course_Evaluation</w:t>
        </w:r>
      </w:hyperlink>
      <w:r w:rsidR="00BD0E33">
        <w:rPr>
          <w:rFonts w:ascii="Arial" w:hAnsi="Arial" w:cs="Arial"/>
          <w:sz w:val="24"/>
          <w:szCs w:val="24"/>
        </w:rPr>
        <w:t xml:space="preserve"> (Accessed:26 December 2019).</w:t>
      </w:r>
    </w:p>
    <w:p w:rsidR="000D4FCC" w:rsidRPr="000D4FCC" w:rsidRDefault="000D4FCC" w:rsidP="000D4FCC">
      <w:pPr>
        <w:pStyle w:val="Titlu1"/>
        <w:shd w:val="clear" w:color="auto" w:fill="FFFFFF"/>
        <w:spacing w:before="0" w:line="360" w:lineRule="auto"/>
        <w:rPr>
          <w:rFonts w:ascii="Arial" w:hAnsi="Arial" w:cs="Arial"/>
          <w:color w:val="auto"/>
          <w:sz w:val="24"/>
          <w:szCs w:val="24"/>
        </w:rPr>
      </w:pPr>
      <w:r w:rsidRPr="000D4FCC">
        <w:rPr>
          <w:rFonts w:ascii="Arial" w:hAnsi="Arial" w:cs="Arial"/>
          <w:color w:val="auto"/>
          <w:sz w:val="24"/>
          <w:szCs w:val="24"/>
        </w:rPr>
        <w:t xml:space="preserve">Neville, K. (2010) </w:t>
      </w:r>
      <w:r w:rsidRPr="000D4FCC">
        <w:rPr>
          <w:rFonts w:ascii="Arial" w:hAnsi="Arial" w:cs="Arial"/>
          <w:i/>
          <w:iCs/>
          <w:color w:val="auto"/>
          <w:sz w:val="24"/>
          <w:szCs w:val="24"/>
        </w:rPr>
        <w:t xml:space="preserve">What </w:t>
      </w:r>
      <w:r>
        <w:rPr>
          <w:rFonts w:ascii="Arial" w:hAnsi="Arial" w:cs="Arial"/>
          <w:i/>
          <w:iCs/>
          <w:color w:val="auto"/>
          <w:sz w:val="24"/>
          <w:szCs w:val="24"/>
        </w:rPr>
        <w:t>ma</w:t>
      </w:r>
      <w:r w:rsidRPr="000D4FCC">
        <w:rPr>
          <w:rFonts w:ascii="Arial" w:hAnsi="Arial" w:cs="Arial"/>
          <w:i/>
          <w:iCs/>
          <w:color w:val="auto"/>
          <w:sz w:val="24"/>
          <w:szCs w:val="24"/>
        </w:rPr>
        <w:t xml:space="preserve">kes </w:t>
      </w:r>
      <w:r>
        <w:rPr>
          <w:rFonts w:ascii="Arial" w:hAnsi="Arial" w:cs="Arial"/>
          <w:i/>
          <w:iCs/>
          <w:color w:val="auto"/>
          <w:sz w:val="24"/>
          <w:szCs w:val="24"/>
        </w:rPr>
        <w:t>a g</w:t>
      </w:r>
      <w:r w:rsidRPr="000D4FCC">
        <w:rPr>
          <w:rFonts w:ascii="Arial" w:hAnsi="Arial" w:cs="Arial"/>
          <w:i/>
          <w:iCs/>
          <w:color w:val="auto"/>
          <w:sz w:val="24"/>
          <w:szCs w:val="24"/>
        </w:rPr>
        <w:t xml:space="preserve">reat </w:t>
      </w:r>
      <w:r>
        <w:rPr>
          <w:rFonts w:ascii="Arial" w:hAnsi="Arial" w:cs="Arial"/>
          <w:i/>
          <w:iCs/>
          <w:color w:val="auto"/>
          <w:sz w:val="24"/>
          <w:szCs w:val="24"/>
        </w:rPr>
        <w:t>c</w:t>
      </w:r>
      <w:r w:rsidRPr="000D4FCC">
        <w:rPr>
          <w:rFonts w:ascii="Arial" w:hAnsi="Arial" w:cs="Arial"/>
          <w:i/>
          <w:iCs/>
          <w:color w:val="auto"/>
          <w:sz w:val="24"/>
          <w:szCs w:val="24"/>
        </w:rPr>
        <w:t xml:space="preserve">over </w:t>
      </w:r>
      <w:r>
        <w:rPr>
          <w:rFonts w:ascii="Arial" w:hAnsi="Arial" w:cs="Arial"/>
          <w:i/>
          <w:iCs/>
          <w:color w:val="auto"/>
          <w:sz w:val="24"/>
          <w:szCs w:val="24"/>
        </w:rPr>
        <w:t>l</w:t>
      </w:r>
      <w:r w:rsidRPr="000D4FCC">
        <w:rPr>
          <w:rFonts w:ascii="Arial" w:hAnsi="Arial" w:cs="Arial"/>
          <w:i/>
          <w:iCs/>
          <w:color w:val="auto"/>
          <w:sz w:val="24"/>
          <w:szCs w:val="24"/>
        </w:rPr>
        <w:t xml:space="preserve">etter, </w:t>
      </w:r>
      <w:r>
        <w:rPr>
          <w:rFonts w:ascii="Arial" w:hAnsi="Arial" w:cs="Arial"/>
          <w:i/>
          <w:iCs/>
          <w:color w:val="auto"/>
          <w:sz w:val="24"/>
          <w:szCs w:val="24"/>
        </w:rPr>
        <w:t>a</w:t>
      </w:r>
      <w:r w:rsidRPr="000D4FCC">
        <w:rPr>
          <w:rFonts w:ascii="Arial" w:hAnsi="Arial" w:cs="Arial"/>
          <w:i/>
          <w:iCs/>
          <w:color w:val="auto"/>
          <w:sz w:val="24"/>
          <w:szCs w:val="24"/>
        </w:rPr>
        <w:t xml:space="preserve">ccording </w:t>
      </w:r>
      <w:r>
        <w:rPr>
          <w:rFonts w:ascii="Arial" w:hAnsi="Arial" w:cs="Arial"/>
          <w:i/>
          <w:iCs/>
          <w:color w:val="auto"/>
          <w:sz w:val="24"/>
          <w:szCs w:val="24"/>
        </w:rPr>
        <w:t>t</w:t>
      </w:r>
      <w:r w:rsidRPr="000D4FCC">
        <w:rPr>
          <w:rFonts w:ascii="Arial" w:hAnsi="Arial" w:cs="Arial"/>
          <w:i/>
          <w:iCs/>
          <w:color w:val="auto"/>
          <w:sz w:val="24"/>
          <w:szCs w:val="24"/>
        </w:rPr>
        <w:t xml:space="preserve">o </w:t>
      </w:r>
      <w:r>
        <w:rPr>
          <w:rFonts w:ascii="Arial" w:hAnsi="Arial" w:cs="Arial"/>
          <w:i/>
          <w:iCs/>
          <w:color w:val="auto"/>
          <w:sz w:val="24"/>
          <w:szCs w:val="24"/>
        </w:rPr>
        <w:t>c</w:t>
      </w:r>
      <w:r w:rsidRPr="000D4FCC">
        <w:rPr>
          <w:rFonts w:ascii="Arial" w:hAnsi="Arial" w:cs="Arial"/>
          <w:i/>
          <w:iCs/>
          <w:color w:val="auto"/>
          <w:sz w:val="24"/>
          <w:szCs w:val="24"/>
        </w:rPr>
        <w:t>ompanies?</w:t>
      </w:r>
      <w:r>
        <w:rPr>
          <w:rFonts w:ascii="Arial" w:hAnsi="Arial" w:cs="Arial"/>
          <w:i/>
          <w:iCs/>
          <w:color w:val="auto"/>
          <w:sz w:val="24"/>
          <w:szCs w:val="24"/>
        </w:rPr>
        <w:t xml:space="preserve"> </w:t>
      </w:r>
      <w:r>
        <w:rPr>
          <w:rFonts w:ascii="Arial" w:hAnsi="Arial" w:cs="Arial"/>
          <w:color w:val="auto"/>
          <w:sz w:val="24"/>
          <w:szCs w:val="24"/>
        </w:rPr>
        <w:t xml:space="preserve">[Online] </w:t>
      </w:r>
      <w:r w:rsidRPr="000D4FCC">
        <w:rPr>
          <w:rFonts w:ascii="Arial" w:hAnsi="Arial" w:cs="Arial"/>
          <w:color w:val="auto"/>
          <w:sz w:val="24"/>
          <w:szCs w:val="24"/>
        </w:rPr>
        <w:t xml:space="preserve">Available from: </w:t>
      </w:r>
      <w:hyperlink r:id="rId13" w:history="1">
        <w:r w:rsidRPr="000D4FCC">
          <w:rPr>
            <w:rStyle w:val="Hyperlink"/>
            <w:rFonts w:ascii="Arial" w:hAnsi="Arial" w:cs="Arial"/>
            <w:color w:val="auto"/>
            <w:sz w:val="24"/>
            <w:szCs w:val="24"/>
          </w:rPr>
          <w:t>https://www.smashingmagazine.com/2010/03/what-makes-a-great-cover-letter-according-to-companies/</w:t>
        </w:r>
      </w:hyperlink>
      <w:r>
        <w:rPr>
          <w:rFonts w:ascii="Arial" w:hAnsi="Arial" w:cs="Arial"/>
          <w:color w:val="auto"/>
          <w:sz w:val="24"/>
          <w:szCs w:val="24"/>
        </w:rPr>
        <w:t xml:space="preserve"> ( Accessed:27 December,2019).</w:t>
      </w:r>
    </w:p>
    <w:p w:rsidR="000D4FCC" w:rsidRPr="00CA061C" w:rsidRDefault="000D4FCC" w:rsidP="00CA061C">
      <w:pPr>
        <w:spacing w:line="360" w:lineRule="auto"/>
        <w:rPr>
          <w:rFonts w:ascii="Arial" w:hAnsi="Arial" w:cs="Arial"/>
          <w:sz w:val="24"/>
          <w:szCs w:val="24"/>
        </w:rPr>
      </w:pPr>
    </w:p>
    <w:p w:rsidR="001B486F" w:rsidRPr="001B486F" w:rsidRDefault="006665E0" w:rsidP="001B486F">
      <w:r>
        <w:t xml:space="preserve"> </w:t>
      </w:r>
    </w:p>
    <w:p w:rsidR="0079363D" w:rsidRDefault="0079363D" w:rsidP="00B36600">
      <w:pPr>
        <w:spacing w:line="360" w:lineRule="auto"/>
        <w:rPr>
          <w:rFonts w:ascii="Arial" w:hAnsi="Arial" w:cs="Arial"/>
          <w:color w:val="000000" w:themeColor="text1"/>
          <w:sz w:val="24"/>
          <w:szCs w:val="24"/>
        </w:rPr>
      </w:pPr>
    </w:p>
    <w:p w:rsidR="001D775B" w:rsidRDefault="001D775B" w:rsidP="00B36600">
      <w:pPr>
        <w:spacing w:line="360" w:lineRule="auto"/>
        <w:rPr>
          <w:rFonts w:ascii="Arial" w:hAnsi="Arial" w:cs="Arial"/>
          <w:color w:val="000000" w:themeColor="text1"/>
          <w:sz w:val="24"/>
          <w:szCs w:val="24"/>
        </w:rPr>
      </w:pPr>
    </w:p>
    <w:p w:rsidR="00FE0674" w:rsidRDefault="00FE0674" w:rsidP="001D775B">
      <w:pPr>
        <w:pStyle w:val="Titlu1"/>
        <w:rPr>
          <w:rFonts w:ascii="Arial" w:hAnsi="Arial" w:cs="Arial"/>
          <w:color w:val="000000" w:themeColor="text1"/>
          <w:sz w:val="40"/>
          <w:szCs w:val="40"/>
        </w:rPr>
      </w:pPr>
      <w:bookmarkStart w:id="11" w:name="_Toc28378882"/>
    </w:p>
    <w:p w:rsidR="00FE0674" w:rsidRDefault="00FE0674" w:rsidP="001D775B">
      <w:pPr>
        <w:pStyle w:val="Titlu1"/>
        <w:rPr>
          <w:rFonts w:ascii="Arial" w:hAnsi="Arial" w:cs="Arial"/>
          <w:color w:val="000000" w:themeColor="text1"/>
          <w:sz w:val="40"/>
          <w:szCs w:val="40"/>
        </w:rPr>
      </w:pPr>
    </w:p>
    <w:p w:rsidR="001D775B" w:rsidRPr="00CA061C" w:rsidRDefault="001D775B" w:rsidP="001D775B">
      <w:pPr>
        <w:pStyle w:val="Titlu1"/>
        <w:rPr>
          <w:rFonts w:ascii="Arial" w:hAnsi="Arial" w:cs="Arial"/>
          <w:b/>
          <w:bCs/>
          <w:color w:val="000000" w:themeColor="text1"/>
          <w:sz w:val="40"/>
          <w:szCs w:val="40"/>
        </w:rPr>
      </w:pPr>
      <w:r w:rsidRPr="00CA061C">
        <w:rPr>
          <w:rFonts w:ascii="Arial" w:hAnsi="Arial" w:cs="Arial"/>
          <w:b/>
          <w:bCs/>
          <w:color w:val="000000" w:themeColor="text1"/>
          <w:sz w:val="40"/>
          <w:szCs w:val="40"/>
        </w:rPr>
        <w:t>Appendix</w:t>
      </w:r>
      <w:bookmarkEnd w:id="11"/>
    </w:p>
    <w:p w:rsidR="001D775B" w:rsidRDefault="001D775B" w:rsidP="001D775B"/>
    <w:p w:rsidR="001D775B" w:rsidRDefault="001D775B" w:rsidP="001D775B"/>
    <w:p w:rsidR="001D775B" w:rsidRPr="001D775B" w:rsidRDefault="00FE0674" w:rsidP="001D775B">
      <w:r>
        <w:rPr>
          <w:noProof/>
        </w:rPr>
        <w:lastRenderedPageBreak/>
        <w:drawing>
          <wp:anchor distT="0" distB="0" distL="114300" distR="114300" simplePos="0" relativeHeight="251661312" behindDoc="0" locked="0" layoutInCell="1" allowOverlap="0" wp14:anchorId="64A72BAB" wp14:editId="7C432CAA">
            <wp:simplePos x="0" y="0"/>
            <wp:positionH relativeFrom="margin">
              <wp:align>center</wp:align>
            </wp:positionH>
            <wp:positionV relativeFrom="page">
              <wp:align>top</wp:align>
            </wp:positionV>
            <wp:extent cx="6743700" cy="10506075"/>
            <wp:effectExtent l="0" t="0" r="0" b="9525"/>
            <wp:wrapTopAndBottom/>
            <wp:docPr id="12" name="Picture 12"/>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4"/>
                    <a:stretch>
                      <a:fillRect/>
                    </a:stretch>
                  </pic:blipFill>
                  <pic:spPr>
                    <a:xfrm>
                      <a:off x="0" y="0"/>
                      <a:ext cx="6743700" cy="10506075"/>
                    </a:xfrm>
                    <a:prstGeom prst="rect">
                      <a:avLst/>
                    </a:prstGeom>
                  </pic:spPr>
                </pic:pic>
              </a:graphicData>
            </a:graphic>
            <wp14:sizeRelV relativeFrom="margin">
              <wp14:pctHeight>0</wp14:pctHeight>
            </wp14:sizeRelV>
          </wp:anchor>
        </w:drawing>
      </w:r>
    </w:p>
    <w:p w:rsidR="00FE0674" w:rsidRDefault="00E83FDC" w:rsidP="00E5049C">
      <w:r>
        <w:rPr>
          <w:noProof/>
        </w:rPr>
        <w:lastRenderedPageBreak/>
        <w:drawing>
          <wp:anchor distT="0" distB="0" distL="114300" distR="114300" simplePos="0" relativeHeight="251663360" behindDoc="0" locked="0" layoutInCell="1" allowOverlap="0" wp14:anchorId="06ABCD17" wp14:editId="07E78FC6">
            <wp:simplePos x="0" y="0"/>
            <wp:positionH relativeFrom="margin">
              <wp:posOffset>-590550</wp:posOffset>
            </wp:positionH>
            <wp:positionV relativeFrom="margin">
              <wp:posOffset>-295275</wp:posOffset>
            </wp:positionV>
            <wp:extent cx="6896100" cy="9429750"/>
            <wp:effectExtent l="0" t="0" r="0" b="0"/>
            <wp:wrapTopAndBottom/>
            <wp:docPr id="17" name="Picture 17"/>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5"/>
                    <a:stretch>
                      <a:fillRect/>
                    </a:stretch>
                  </pic:blipFill>
                  <pic:spPr>
                    <a:xfrm>
                      <a:off x="0" y="0"/>
                      <a:ext cx="6896100" cy="9429750"/>
                    </a:xfrm>
                    <a:prstGeom prst="rect">
                      <a:avLst/>
                    </a:prstGeom>
                  </pic:spPr>
                </pic:pic>
              </a:graphicData>
            </a:graphic>
            <wp14:sizeRelV relativeFrom="margin">
              <wp14:pctHeight>0</wp14:pctHeight>
            </wp14:sizeRelV>
          </wp:anchor>
        </w:drawing>
      </w:r>
    </w:p>
    <w:p w:rsidR="00FE0674" w:rsidRDefault="00FE0674" w:rsidP="00E5049C"/>
    <w:p w:rsidR="00FE0674" w:rsidRDefault="00FE0674" w:rsidP="00E5049C"/>
    <w:p w:rsidR="00FE0674" w:rsidRDefault="00FE0674" w:rsidP="00E5049C"/>
    <w:p w:rsidR="00FE0674" w:rsidRDefault="00FE0674" w:rsidP="00E5049C"/>
    <w:p w:rsidR="00FE0674" w:rsidRDefault="00FE0674" w:rsidP="00E5049C"/>
    <w:p w:rsidR="00FE0674" w:rsidRDefault="00FE0674" w:rsidP="00E5049C"/>
    <w:p w:rsidR="00FE0674" w:rsidRDefault="00FE0674" w:rsidP="00E5049C"/>
    <w:p w:rsidR="00FE0674" w:rsidRDefault="00FE0674" w:rsidP="00E5049C"/>
    <w:p w:rsidR="00E5049C" w:rsidRPr="00E5049C" w:rsidRDefault="00FE0674" w:rsidP="00E5049C">
      <w:r>
        <w:rPr>
          <w:noProof/>
        </w:rPr>
        <w:drawing>
          <wp:anchor distT="0" distB="0" distL="114300" distR="114300" simplePos="0" relativeHeight="251659264" behindDoc="0" locked="0" layoutInCell="1" allowOverlap="0" wp14:anchorId="1A4176B8" wp14:editId="5C7421D8">
            <wp:simplePos x="0" y="0"/>
            <wp:positionH relativeFrom="page">
              <wp:align>right</wp:align>
            </wp:positionH>
            <wp:positionV relativeFrom="page">
              <wp:posOffset>1362075</wp:posOffset>
            </wp:positionV>
            <wp:extent cx="7556500" cy="5562600"/>
            <wp:effectExtent l="0" t="0" r="6350" b="0"/>
            <wp:wrapTopAndBottom/>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6"/>
                    <a:stretch>
                      <a:fillRect/>
                    </a:stretch>
                  </pic:blipFill>
                  <pic:spPr>
                    <a:xfrm>
                      <a:off x="0" y="0"/>
                      <a:ext cx="7556500" cy="5562600"/>
                    </a:xfrm>
                    <a:prstGeom prst="rect">
                      <a:avLst/>
                    </a:prstGeom>
                  </pic:spPr>
                </pic:pic>
              </a:graphicData>
            </a:graphic>
          </wp:anchor>
        </w:drawing>
      </w:r>
    </w:p>
    <w:sectPr w:rsidR="00E5049C" w:rsidRPr="00E5049C" w:rsidSect="008C7978">
      <w:headerReference w:type="default" r:id="rId17"/>
      <w:footerReference w:type="default" r:id="rId18"/>
      <w:footerReference w:type="first" r:id="rId1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D6189" w:rsidRDefault="00DD6189" w:rsidP="00835772">
      <w:pPr>
        <w:spacing w:after="0" w:line="240" w:lineRule="auto"/>
      </w:pPr>
      <w:r>
        <w:separator/>
      </w:r>
    </w:p>
  </w:endnote>
  <w:endnote w:type="continuationSeparator" w:id="0">
    <w:p w:rsidR="00DD6189" w:rsidRDefault="00DD6189" w:rsidP="008357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35772" w:rsidRDefault="008C7978">
    <w:pPr>
      <w:pStyle w:val="Subsol"/>
    </w:pPr>
    <w:r>
      <w:rPr>
        <w:noProof/>
        <w:color w:val="4472C4" w:themeColor="accent1"/>
      </w:rPr>
      <mc:AlternateContent>
        <mc:Choice Requires="wps">
          <w:drawing>
            <wp:anchor distT="0" distB="0" distL="114300" distR="114300" simplePos="0" relativeHeight="251663360"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Dreptunghi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64337B5" id="Dreptunghi 452" o:spid="_x0000_s1026" style="position:absolute;margin-left:0;margin-top:0;width:579.9pt;height:750.3pt;z-index:25166336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" filled="f" strokecolor="#747070 [1614]" strokeweight="1.25pt">
              <w10:wrap anchorx="page" anchory="page"/>
            </v:rect>
          </w:pict>
        </mc:Fallback>
      </mc:AlternateContent>
    </w:r>
    <w:r>
      <w:rPr>
        <w:color w:val="4472C4" w:themeColor="accent1"/>
        <w:lang w:val="ro-RO"/>
      </w:rPr>
      <w:t xml:space="preserve">DANIELA RADU 1818175                                            </w:t>
    </w:r>
    <w:r>
      <w:rPr>
        <w:rFonts w:asciiTheme="majorHAnsi" w:eastAsiaTheme="majorEastAsia" w:hAnsiTheme="majorHAnsi" w:cstheme="majorBidi"/>
        <w:color w:val="4472C4" w:themeColor="accent1"/>
        <w:sz w:val="20"/>
        <w:szCs w:val="20"/>
        <w:lang w:val="ro-RO"/>
      </w:rPr>
      <w:t xml:space="preserve">pag. </w:t>
    </w:r>
    <w:r>
      <w:rPr>
        <w:rFonts w:eastAsiaTheme="minorEastAsia"/>
        <w:color w:val="4472C4" w:themeColor="accent1"/>
        <w:sz w:val="20"/>
        <w:szCs w:val="20"/>
      </w:rPr>
      <w:fldChar w:fldCharType="begin"/>
    </w:r>
    <w:r>
      <w:rPr>
        <w:color w:val="4472C4" w:themeColor="accent1"/>
        <w:sz w:val="20"/>
        <w:szCs w:val="20"/>
      </w:rPr>
      <w:instrText>PAGE    \* MERGEFORMAT</w:instrText>
    </w:r>
    <w:r>
      <w:rPr>
        <w:rFonts w:eastAsiaTheme="minorEastAsia"/>
        <w:color w:val="4472C4" w:themeColor="accent1"/>
        <w:sz w:val="20"/>
        <w:szCs w:val="20"/>
      </w:rPr>
      <w:fldChar w:fldCharType="separate"/>
    </w:r>
    <w:r>
      <w:rPr>
        <w:rFonts w:asciiTheme="majorHAnsi" w:eastAsiaTheme="majorEastAsia" w:hAnsiTheme="majorHAnsi" w:cstheme="majorBidi"/>
        <w:color w:val="4472C4" w:themeColor="accent1"/>
        <w:sz w:val="20"/>
        <w:szCs w:val="20"/>
        <w:lang w:val="ro-RO"/>
      </w:rPr>
      <w:t>2</w:t>
    </w:r>
    <w:r>
      <w:rPr>
        <w:rFonts w:asciiTheme="majorHAnsi" w:eastAsiaTheme="majorEastAsia" w:hAnsiTheme="majorHAnsi" w:cstheme="majorBidi"/>
        <w:color w:val="4472C4" w:themeColor="accent1"/>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7978" w:rsidRDefault="008C7978">
    <w:pPr>
      <w:pStyle w:val="Subsol"/>
    </w:pPr>
    <w:r>
      <w:rPr>
        <w:noProof/>
        <w:color w:val="4472C4" w:themeColor="accent1"/>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page">
                <wp:align>center</wp:align>
              </wp:positionV>
              <wp:extent cx="7364730" cy="9528810"/>
              <wp:effectExtent l="0" t="0" r="26670" b="26670"/>
              <wp:wrapNone/>
              <wp:docPr id="1" name="Dreptunghi 1"/>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E4508FF" id="Dreptunghi 1" o:spid="_x0000_s1026"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" filled="f" strokecolor="#747070 [1614]" strokeweight="1.25pt">
              <w10:wrap anchorx="page" anchory="page"/>
            </v:rect>
          </w:pict>
        </mc:Fallback>
      </mc:AlternateContent>
    </w:r>
    <w:r>
      <w:rPr>
        <w:rFonts w:asciiTheme="majorHAnsi" w:eastAsiaTheme="majorEastAsia" w:hAnsiTheme="majorHAnsi" w:cstheme="majorBidi"/>
        <w:color w:val="4472C4" w:themeColor="accent1"/>
        <w:sz w:val="20"/>
        <w:szCs w:val="20"/>
        <w:lang w:val="ro-RO"/>
      </w:rPr>
      <w:t xml:space="preserve">DANIELA RADU 1818175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D6189" w:rsidRDefault="00DD6189" w:rsidP="00835772">
      <w:pPr>
        <w:spacing w:after="0" w:line="240" w:lineRule="auto"/>
      </w:pPr>
      <w:r>
        <w:separator/>
      </w:r>
    </w:p>
  </w:footnote>
  <w:footnote w:type="continuationSeparator" w:id="0">
    <w:p w:rsidR="00DD6189" w:rsidRDefault="00DD6189" w:rsidP="008357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7978" w:rsidRDefault="008C7978" w:rsidP="008C7978">
    <w:pPr>
      <w:spacing w:line="264" w:lineRule="auto"/>
      <w:jc w:val="center"/>
    </w:pPr>
    <w:r>
      <w:rPr>
        <w:noProof/>
        <w:color w:val="000000"/>
      </w:rPr>
      <mc:AlternateContent>
        <mc:Choice Requires="wps">
          <w:drawing>
            <wp:anchor distT="0" distB="0" distL="114300" distR="114300" simplePos="0" relativeHeight="251665408" behindDoc="0" locked="0" layoutInCell="1" allowOverlap="1">
              <wp:simplePos x="0" y="0"/>
              <wp:positionH relativeFrom="page">
                <wp:align>center</wp:align>
              </wp:positionH>
              <wp:positionV relativeFrom="page">
                <wp:align>center</wp:align>
              </wp:positionV>
              <wp:extent cx="7376160" cy="9555480"/>
              <wp:effectExtent l="0" t="0" r="26670" b="26670"/>
              <wp:wrapNone/>
              <wp:docPr id="222" name="Dreptunghi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A56A860" id="Dreptunghi 222" o:spid="_x0000_s1026" style="position:absolute;margin-left:0;margin-top:0;width:580.8pt;height:752.4pt;z-index:251665408;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" filled="f" strokecolor="#747070 [1614]" strokeweight="1.25pt">
              <w10:wrap anchorx="page" anchory="page"/>
            </v:rect>
          </w:pict>
        </mc:Fallback>
      </mc:AlternateContent>
    </w:r>
    <w:sdt>
      <w:sdtPr>
        <w:rPr>
          <w:rFonts w:ascii="Arial" w:hAnsi="Arial" w:cs="Arial"/>
          <w:b/>
          <w:bCs/>
          <w:color w:val="4472C4" w:themeColor="accent1"/>
          <w:sz w:val="48"/>
          <w:szCs w:val="48"/>
        </w:rPr>
        <w:alias w:val="Titlu"/>
        <w:id w:val="15524250"/>
        <w:placeholder>
          <w:docPart w:val="37672951ABE9446194C15928EECD4279"/>
        </w:placeholder>
        <w:dataBinding w:prefixMappings="xmlns:ns0='http://schemas.openxmlformats.org/package/2006/metadata/core-properties' xmlns:ns1='http://purl.org/dc/elements/1.1/'" w:xpath="/ns0:coreProperties[1]/ns1:title[1]" w:storeItemID="{6C3C8BC8-F283-45AE-878A-BAB7291924A1}"/>
        <w:text/>
      </w:sdtPr>
      <w:sdtEndPr/>
      <w:sdtContent>
        <w:r w:rsidRPr="008C7978">
          <w:rPr>
            <w:rFonts w:ascii="Arial" w:hAnsi="Arial" w:cs="Arial"/>
            <w:b/>
            <w:bCs/>
            <w:color w:val="4472C4" w:themeColor="accent1"/>
            <w:sz w:val="48"/>
            <w:szCs w:val="48"/>
          </w:rPr>
          <w:t>REFLECTIVE REPORT</w:t>
        </w:r>
      </w:sdtContent>
    </w:sdt>
  </w:p>
  <w:p w:rsidR="008C7978" w:rsidRDefault="008C7978">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64276D"/>
    <w:multiLevelType w:val="hybridMultilevel"/>
    <w:tmpl w:val="6A64E22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711053B8"/>
    <w:multiLevelType w:val="hybridMultilevel"/>
    <w:tmpl w:val="1F56A8A4"/>
    <w:lvl w:ilvl="0" w:tplc="23D63DB4">
      <w:start w:val="1"/>
      <w:numFmt w:val="bullet"/>
      <w:lvlText w:val="•"/>
      <w:lvlJc w:val="left"/>
      <w:pPr>
        <w:tabs>
          <w:tab w:val="num" w:pos="720"/>
        </w:tabs>
        <w:ind w:left="720" w:hanging="360"/>
      </w:pPr>
      <w:rPr>
        <w:rFonts w:ascii="Arial" w:hAnsi="Arial" w:hint="default"/>
      </w:rPr>
    </w:lvl>
    <w:lvl w:ilvl="1" w:tplc="9C260F3A" w:tentative="1">
      <w:start w:val="1"/>
      <w:numFmt w:val="bullet"/>
      <w:lvlText w:val="•"/>
      <w:lvlJc w:val="left"/>
      <w:pPr>
        <w:tabs>
          <w:tab w:val="num" w:pos="1440"/>
        </w:tabs>
        <w:ind w:left="1440" w:hanging="360"/>
      </w:pPr>
      <w:rPr>
        <w:rFonts w:ascii="Arial" w:hAnsi="Arial" w:hint="default"/>
      </w:rPr>
    </w:lvl>
    <w:lvl w:ilvl="2" w:tplc="91586C1A" w:tentative="1">
      <w:start w:val="1"/>
      <w:numFmt w:val="bullet"/>
      <w:lvlText w:val="•"/>
      <w:lvlJc w:val="left"/>
      <w:pPr>
        <w:tabs>
          <w:tab w:val="num" w:pos="2160"/>
        </w:tabs>
        <w:ind w:left="2160" w:hanging="360"/>
      </w:pPr>
      <w:rPr>
        <w:rFonts w:ascii="Arial" w:hAnsi="Arial" w:hint="default"/>
      </w:rPr>
    </w:lvl>
    <w:lvl w:ilvl="3" w:tplc="C17E8E02" w:tentative="1">
      <w:start w:val="1"/>
      <w:numFmt w:val="bullet"/>
      <w:lvlText w:val="•"/>
      <w:lvlJc w:val="left"/>
      <w:pPr>
        <w:tabs>
          <w:tab w:val="num" w:pos="2880"/>
        </w:tabs>
        <w:ind w:left="2880" w:hanging="360"/>
      </w:pPr>
      <w:rPr>
        <w:rFonts w:ascii="Arial" w:hAnsi="Arial" w:hint="default"/>
      </w:rPr>
    </w:lvl>
    <w:lvl w:ilvl="4" w:tplc="5CBC3468" w:tentative="1">
      <w:start w:val="1"/>
      <w:numFmt w:val="bullet"/>
      <w:lvlText w:val="•"/>
      <w:lvlJc w:val="left"/>
      <w:pPr>
        <w:tabs>
          <w:tab w:val="num" w:pos="3600"/>
        </w:tabs>
        <w:ind w:left="3600" w:hanging="360"/>
      </w:pPr>
      <w:rPr>
        <w:rFonts w:ascii="Arial" w:hAnsi="Arial" w:hint="default"/>
      </w:rPr>
    </w:lvl>
    <w:lvl w:ilvl="5" w:tplc="C084FADE" w:tentative="1">
      <w:start w:val="1"/>
      <w:numFmt w:val="bullet"/>
      <w:lvlText w:val="•"/>
      <w:lvlJc w:val="left"/>
      <w:pPr>
        <w:tabs>
          <w:tab w:val="num" w:pos="4320"/>
        </w:tabs>
        <w:ind w:left="4320" w:hanging="360"/>
      </w:pPr>
      <w:rPr>
        <w:rFonts w:ascii="Arial" w:hAnsi="Arial" w:hint="default"/>
      </w:rPr>
    </w:lvl>
    <w:lvl w:ilvl="6" w:tplc="C78CE1D2" w:tentative="1">
      <w:start w:val="1"/>
      <w:numFmt w:val="bullet"/>
      <w:lvlText w:val="•"/>
      <w:lvlJc w:val="left"/>
      <w:pPr>
        <w:tabs>
          <w:tab w:val="num" w:pos="5040"/>
        </w:tabs>
        <w:ind w:left="5040" w:hanging="360"/>
      </w:pPr>
      <w:rPr>
        <w:rFonts w:ascii="Arial" w:hAnsi="Arial" w:hint="default"/>
      </w:rPr>
    </w:lvl>
    <w:lvl w:ilvl="7" w:tplc="FB684EFA" w:tentative="1">
      <w:start w:val="1"/>
      <w:numFmt w:val="bullet"/>
      <w:lvlText w:val="•"/>
      <w:lvlJc w:val="left"/>
      <w:pPr>
        <w:tabs>
          <w:tab w:val="num" w:pos="5760"/>
        </w:tabs>
        <w:ind w:left="5760" w:hanging="360"/>
      </w:pPr>
      <w:rPr>
        <w:rFonts w:ascii="Arial" w:hAnsi="Arial" w:hint="default"/>
      </w:rPr>
    </w:lvl>
    <w:lvl w:ilvl="8" w:tplc="30D4B548"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772"/>
    <w:rsid w:val="0005272C"/>
    <w:rsid w:val="0006549C"/>
    <w:rsid w:val="00090843"/>
    <w:rsid w:val="00093378"/>
    <w:rsid w:val="00097177"/>
    <w:rsid w:val="000A3FEA"/>
    <w:rsid w:val="000D4FCC"/>
    <w:rsid w:val="000F29E6"/>
    <w:rsid w:val="000F795C"/>
    <w:rsid w:val="00123E55"/>
    <w:rsid w:val="00136521"/>
    <w:rsid w:val="00167E65"/>
    <w:rsid w:val="00183F1E"/>
    <w:rsid w:val="00194F40"/>
    <w:rsid w:val="001B486F"/>
    <w:rsid w:val="001D775B"/>
    <w:rsid w:val="002121F1"/>
    <w:rsid w:val="0023227E"/>
    <w:rsid w:val="00235C3C"/>
    <w:rsid w:val="00261336"/>
    <w:rsid w:val="00261B5E"/>
    <w:rsid w:val="00273B83"/>
    <w:rsid w:val="002C5BF2"/>
    <w:rsid w:val="0031751C"/>
    <w:rsid w:val="00352490"/>
    <w:rsid w:val="00370193"/>
    <w:rsid w:val="003B3A9E"/>
    <w:rsid w:val="003C74D7"/>
    <w:rsid w:val="003E4C21"/>
    <w:rsid w:val="00463F27"/>
    <w:rsid w:val="004733F9"/>
    <w:rsid w:val="00482667"/>
    <w:rsid w:val="004C23A1"/>
    <w:rsid w:val="004C783F"/>
    <w:rsid w:val="004D7998"/>
    <w:rsid w:val="00501C37"/>
    <w:rsid w:val="00514BA9"/>
    <w:rsid w:val="005876B1"/>
    <w:rsid w:val="0059581A"/>
    <w:rsid w:val="005F4C47"/>
    <w:rsid w:val="0060370D"/>
    <w:rsid w:val="00632463"/>
    <w:rsid w:val="00663EF7"/>
    <w:rsid w:val="006665E0"/>
    <w:rsid w:val="00676224"/>
    <w:rsid w:val="00682326"/>
    <w:rsid w:val="006D0075"/>
    <w:rsid w:val="006E0357"/>
    <w:rsid w:val="006F38AB"/>
    <w:rsid w:val="00704FA6"/>
    <w:rsid w:val="00714C8A"/>
    <w:rsid w:val="00723D82"/>
    <w:rsid w:val="0074527E"/>
    <w:rsid w:val="007452ED"/>
    <w:rsid w:val="007475CD"/>
    <w:rsid w:val="00762070"/>
    <w:rsid w:val="00773B5C"/>
    <w:rsid w:val="00774CDF"/>
    <w:rsid w:val="0079363D"/>
    <w:rsid w:val="007A34E2"/>
    <w:rsid w:val="007C0FA2"/>
    <w:rsid w:val="00810AB3"/>
    <w:rsid w:val="008320D9"/>
    <w:rsid w:val="00835772"/>
    <w:rsid w:val="00896A6E"/>
    <w:rsid w:val="008A55DC"/>
    <w:rsid w:val="008B00F6"/>
    <w:rsid w:val="008C7978"/>
    <w:rsid w:val="009655B0"/>
    <w:rsid w:val="009A1141"/>
    <w:rsid w:val="009B25C8"/>
    <w:rsid w:val="00A0206E"/>
    <w:rsid w:val="00A253D2"/>
    <w:rsid w:val="00A92628"/>
    <w:rsid w:val="00AA49E2"/>
    <w:rsid w:val="00AB12AF"/>
    <w:rsid w:val="00B36600"/>
    <w:rsid w:val="00B41560"/>
    <w:rsid w:val="00B61A16"/>
    <w:rsid w:val="00B87726"/>
    <w:rsid w:val="00B91B59"/>
    <w:rsid w:val="00BD0E33"/>
    <w:rsid w:val="00C136F2"/>
    <w:rsid w:val="00C26AC8"/>
    <w:rsid w:val="00C46899"/>
    <w:rsid w:val="00C501C2"/>
    <w:rsid w:val="00C97FA8"/>
    <w:rsid w:val="00CA061C"/>
    <w:rsid w:val="00CD06AE"/>
    <w:rsid w:val="00CE4684"/>
    <w:rsid w:val="00D05E39"/>
    <w:rsid w:val="00D57091"/>
    <w:rsid w:val="00D8408E"/>
    <w:rsid w:val="00D91C5D"/>
    <w:rsid w:val="00DA18C8"/>
    <w:rsid w:val="00DA460D"/>
    <w:rsid w:val="00DA6C80"/>
    <w:rsid w:val="00DD3020"/>
    <w:rsid w:val="00DD6189"/>
    <w:rsid w:val="00E27BA0"/>
    <w:rsid w:val="00E5049C"/>
    <w:rsid w:val="00E83FDC"/>
    <w:rsid w:val="00E931A6"/>
    <w:rsid w:val="00EB4713"/>
    <w:rsid w:val="00EE176F"/>
    <w:rsid w:val="00EF3851"/>
    <w:rsid w:val="00F3541A"/>
    <w:rsid w:val="00F44D45"/>
    <w:rsid w:val="00F44EDA"/>
    <w:rsid w:val="00F83131"/>
    <w:rsid w:val="00F97905"/>
    <w:rsid w:val="00FC6757"/>
    <w:rsid w:val="00FE0674"/>
    <w:rsid w:val="00FE5C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B4BB23"/>
  <w15:chartTrackingRefBased/>
  <w15:docId w15:val="{5E51B861-4796-4768-9793-EEC3838AC0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8357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83577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835772"/>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uiPriority w:val="9"/>
    <w:rsid w:val="00835772"/>
    <w:rPr>
      <w:rFonts w:asciiTheme="majorHAnsi" w:eastAsiaTheme="majorEastAsia" w:hAnsiTheme="majorHAnsi" w:cstheme="majorBidi"/>
      <w:color w:val="2F5496" w:themeColor="accent1" w:themeShade="BF"/>
      <w:sz w:val="26"/>
      <w:szCs w:val="26"/>
    </w:rPr>
  </w:style>
  <w:style w:type="paragraph" w:styleId="Antet">
    <w:name w:val="header"/>
    <w:basedOn w:val="Normal"/>
    <w:link w:val="AntetCaracter"/>
    <w:uiPriority w:val="99"/>
    <w:unhideWhenUsed/>
    <w:rsid w:val="00835772"/>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835772"/>
  </w:style>
  <w:style w:type="paragraph" w:styleId="Subsol">
    <w:name w:val="footer"/>
    <w:basedOn w:val="Normal"/>
    <w:link w:val="SubsolCaracter"/>
    <w:uiPriority w:val="99"/>
    <w:unhideWhenUsed/>
    <w:rsid w:val="00835772"/>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835772"/>
  </w:style>
  <w:style w:type="paragraph" w:styleId="Listparagraf">
    <w:name w:val="List Paragraph"/>
    <w:basedOn w:val="Normal"/>
    <w:uiPriority w:val="34"/>
    <w:qFormat/>
    <w:rsid w:val="008C7978"/>
    <w:pPr>
      <w:ind w:left="720"/>
      <w:contextualSpacing/>
    </w:pPr>
  </w:style>
  <w:style w:type="paragraph" w:styleId="Titlucuprins">
    <w:name w:val="TOC Heading"/>
    <w:basedOn w:val="Titlu1"/>
    <w:next w:val="Normal"/>
    <w:uiPriority w:val="39"/>
    <w:unhideWhenUsed/>
    <w:qFormat/>
    <w:rsid w:val="00663EF7"/>
    <w:pPr>
      <w:outlineLvl w:val="9"/>
    </w:pPr>
  </w:style>
  <w:style w:type="paragraph" w:styleId="Cuprins1">
    <w:name w:val="toc 1"/>
    <w:basedOn w:val="Normal"/>
    <w:next w:val="Normal"/>
    <w:autoRedefine/>
    <w:uiPriority w:val="39"/>
    <w:unhideWhenUsed/>
    <w:rsid w:val="00CA061C"/>
    <w:pPr>
      <w:tabs>
        <w:tab w:val="right" w:leader="dot" w:pos="9350"/>
      </w:tabs>
      <w:spacing w:after="100" w:line="360" w:lineRule="auto"/>
    </w:pPr>
    <w:rPr>
      <w:rFonts w:ascii="Arial" w:hAnsi="Arial" w:cs="Arial"/>
      <w:b/>
      <w:bCs/>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Cuprins2">
    <w:name w:val="toc 2"/>
    <w:basedOn w:val="Normal"/>
    <w:next w:val="Normal"/>
    <w:autoRedefine/>
    <w:uiPriority w:val="39"/>
    <w:unhideWhenUsed/>
    <w:rsid w:val="00663EF7"/>
    <w:pPr>
      <w:spacing w:after="100"/>
      <w:ind w:left="220"/>
    </w:pPr>
  </w:style>
  <w:style w:type="character" w:styleId="Hyperlink">
    <w:name w:val="Hyperlink"/>
    <w:basedOn w:val="Fontdeparagrafimplicit"/>
    <w:uiPriority w:val="99"/>
    <w:unhideWhenUsed/>
    <w:rsid w:val="00663EF7"/>
    <w:rPr>
      <w:color w:val="0563C1" w:themeColor="hyperlink"/>
      <w:u w:val="single"/>
    </w:rPr>
  </w:style>
  <w:style w:type="paragraph" w:styleId="Cuprins3">
    <w:name w:val="toc 3"/>
    <w:basedOn w:val="Normal"/>
    <w:next w:val="Normal"/>
    <w:autoRedefine/>
    <w:uiPriority w:val="39"/>
    <w:unhideWhenUsed/>
    <w:rsid w:val="00663EF7"/>
    <w:pPr>
      <w:spacing w:after="100"/>
      <w:ind w:left="440"/>
    </w:pPr>
    <w:rPr>
      <w:rFonts w:eastAsiaTheme="minorEastAsia" w:cs="Times New Roman"/>
    </w:rPr>
  </w:style>
  <w:style w:type="character" w:customStyle="1" w:styleId="word">
    <w:name w:val="word"/>
    <w:basedOn w:val="Fontdeparagrafimplicit"/>
    <w:rsid w:val="00632463"/>
  </w:style>
  <w:style w:type="character" w:styleId="MeniuneNerezolvat">
    <w:name w:val="Unresolved Mention"/>
    <w:basedOn w:val="Fontdeparagrafimplicit"/>
    <w:uiPriority w:val="99"/>
    <w:semiHidden/>
    <w:unhideWhenUsed/>
    <w:rsid w:val="00E5049C"/>
    <w:rPr>
      <w:color w:val="605E5C"/>
      <w:shd w:val="clear" w:color="auto" w:fill="E1DFDD"/>
    </w:rPr>
  </w:style>
  <w:style w:type="character" w:customStyle="1" w:styleId="comp">
    <w:name w:val="comp"/>
    <w:basedOn w:val="Fontdeparagrafimplicit"/>
    <w:rsid w:val="00B366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171091">
      <w:bodyDiv w:val="1"/>
      <w:marLeft w:val="0"/>
      <w:marRight w:val="0"/>
      <w:marTop w:val="0"/>
      <w:marBottom w:val="0"/>
      <w:divBdr>
        <w:top w:val="none" w:sz="0" w:space="0" w:color="auto"/>
        <w:left w:val="none" w:sz="0" w:space="0" w:color="auto"/>
        <w:bottom w:val="none" w:sz="0" w:space="0" w:color="auto"/>
        <w:right w:val="none" w:sz="0" w:space="0" w:color="auto"/>
      </w:divBdr>
    </w:div>
    <w:div w:id="328484369">
      <w:bodyDiv w:val="1"/>
      <w:marLeft w:val="0"/>
      <w:marRight w:val="0"/>
      <w:marTop w:val="0"/>
      <w:marBottom w:val="0"/>
      <w:divBdr>
        <w:top w:val="none" w:sz="0" w:space="0" w:color="auto"/>
        <w:left w:val="none" w:sz="0" w:space="0" w:color="auto"/>
        <w:bottom w:val="none" w:sz="0" w:space="0" w:color="auto"/>
        <w:right w:val="none" w:sz="0" w:space="0" w:color="auto"/>
      </w:divBdr>
      <w:divsChild>
        <w:div w:id="1845439411">
          <w:marLeft w:val="446"/>
          <w:marRight w:val="0"/>
          <w:marTop w:val="0"/>
          <w:marBottom w:val="200"/>
          <w:divBdr>
            <w:top w:val="none" w:sz="0" w:space="0" w:color="auto"/>
            <w:left w:val="none" w:sz="0" w:space="0" w:color="auto"/>
            <w:bottom w:val="none" w:sz="0" w:space="0" w:color="auto"/>
            <w:right w:val="none" w:sz="0" w:space="0" w:color="auto"/>
          </w:divBdr>
        </w:div>
        <w:div w:id="1336957185">
          <w:marLeft w:val="446"/>
          <w:marRight w:val="0"/>
          <w:marTop w:val="0"/>
          <w:marBottom w:val="200"/>
          <w:divBdr>
            <w:top w:val="none" w:sz="0" w:space="0" w:color="auto"/>
            <w:left w:val="none" w:sz="0" w:space="0" w:color="auto"/>
            <w:bottom w:val="none" w:sz="0" w:space="0" w:color="auto"/>
            <w:right w:val="none" w:sz="0" w:space="0" w:color="auto"/>
          </w:divBdr>
        </w:div>
      </w:divsChild>
    </w:div>
    <w:div w:id="1032070291">
      <w:bodyDiv w:val="1"/>
      <w:marLeft w:val="0"/>
      <w:marRight w:val="0"/>
      <w:marTop w:val="0"/>
      <w:marBottom w:val="0"/>
      <w:divBdr>
        <w:top w:val="none" w:sz="0" w:space="0" w:color="auto"/>
        <w:left w:val="none" w:sz="0" w:space="0" w:color="auto"/>
        <w:bottom w:val="none" w:sz="0" w:space="0" w:color="auto"/>
        <w:right w:val="none" w:sz="0" w:space="0" w:color="auto"/>
      </w:divBdr>
    </w:div>
    <w:div w:id="1350378013">
      <w:bodyDiv w:val="1"/>
      <w:marLeft w:val="0"/>
      <w:marRight w:val="0"/>
      <w:marTop w:val="0"/>
      <w:marBottom w:val="0"/>
      <w:divBdr>
        <w:top w:val="none" w:sz="0" w:space="0" w:color="auto"/>
        <w:left w:val="none" w:sz="0" w:space="0" w:color="auto"/>
        <w:bottom w:val="none" w:sz="0" w:space="0" w:color="auto"/>
        <w:right w:val="none" w:sz="0" w:space="0" w:color="auto"/>
      </w:divBdr>
    </w:div>
    <w:div w:id="1752040041">
      <w:bodyDiv w:val="1"/>
      <w:marLeft w:val="0"/>
      <w:marRight w:val="0"/>
      <w:marTop w:val="0"/>
      <w:marBottom w:val="0"/>
      <w:divBdr>
        <w:top w:val="none" w:sz="0" w:space="0" w:color="auto"/>
        <w:left w:val="none" w:sz="0" w:space="0" w:color="auto"/>
        <w:bottom w:val="none" w:sz="0" w:space="0" w:color="auto"/>
        <w:right w:val="none" w:sz="0" w:space="0" w:color="auto"/>
      </w:divBdr>
    </w:div>
    <w:div w:id="2105762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learning-kolb.html" TargetMode="External"/><Relationship Id="rId13" Type="http://schemas.openxmlformats.org/officeDocument/2006/relationships/hyperlink" Target="https://www.smashingmagazine.com/2010/03/what-makes-a-great-cover-letter-according-to-companies/"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hyperlink" Target="https://www.researchgate.net/publication/265387522_Self-reflection_in_the_Course_Evaluation"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3.jp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klientsolutech.com/importance-of-presentation-skills/" TargetMode="External"/><Relationship Id="rId5" Type="http://schemas.openxmlformats.org/officeDocument/2006/relationships/webSettings" Target="webSettings.xml"/><Relationship Id="rId15" Type="http://schemas.openxmlformats.org/officeDocument/2006/relationships/image" Target="media/image2.jpg"/><Relationship Id="rId10" Type="http://schemas.openxmlformats.org/officeDocument/2006/relationships/hyperlink" Target="https://www.thebalancecareers.com/cover-letters-4161919"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thebalancecareers.com/what-do-employers-look-for-in-a-resume-4050949" TargetMode="External"/><Relationship Id="rId14" Type="http://schemas.openxmlformats.org/officeDocument/2006/relationships/image" Target="media/image1.jp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7672951ABE9446194C15928EECD4279"/>
        <w:category>
          <w:name w:val="General"/>
          <w:gallery w:val="placeholder"/>
        </w:category>
        <w:types>
          <w:type w:val="bbPlcHdr"/>
        </w:types>
        <w:behaviors>
          <w:behavior w:val="content"/>
        </w:behaviors>
        <w:guid w:val="{30FBDB00-AA7B-4F38-8F81-A5A4D1038E7E}"/>
      </w:docPartPr>
      <w:docPartBody>
        <w:p w:rsidR="00A1119A" w:rsidRDefault="00FE55B9" w:rsidP="00FE55B9">
          <w:pPr>
            <w:pStyle w:val="37672951ABE9446194C15928EECD4279"/>
          </w:pPr>
          <w:r>
            <w:rPr>
              <w:color w:val="4472C4" w:themeColor="accent1"/>
              <w:sz w:val="20"/>
              <w:szCs w:val="20"/>
              <w:lang w:val="ro-RO"/>
            </w:rPr>
            <w:t>[Titlu document]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5B9"/>
    <w:rsid w:val="0032261C"/>
    <w:rsid w:val="00334B19"/>
    <w:rsid w:val="00410590"/>
    <w:rsid w:val="00535646"/>
    <w:rsid w:val="007343FA"/>
    <w:rsid w:val="00A1119A"/>
    <w:rsid w:val="00A5164F"/>
    <w:rsid w:val="00AB10CD"/>
    <w:rsid w:val="00BA27B5"/>
    <w:rsid w:val="00CB7D88"/>
    <w:rsid w:val="00D23200"/>
    <w:rsid w:val="00DA6F3C"/>
    <w:rsid w:val="00F25680"/>
    <w:rsid w:val="00F338A3"/>
    <w:rsid w:val="00FC2E53"/>
    <w:rsid w:val="00FE55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F35EEFEA0B2A4D8CB3A3C6E07F4A6306">
    <w:name w:val="F35EEFEA0B2A4D8CB3A3C6E07F4A6306"/>
    <w:rsid w:val="00FE55B9"/>
  </w:style>
  <w:style w:type="paragraph" w:customStyle="1" w:styleId="F514674A8B724A70AC7DC01D75837562">
    <w:name w:val="F514674A8B724A70AC7DC01D75837562"/>
    <w:rsid w:val="00FE55B9"/>
  </w:style>
  <w:style w:type="paragraph" w:customStyle="1" w:styleId="37672951ABE9446194C15928EECD4279">
    <w:name w:val="37672951ABE9446194C15928EECD4279"/>
    <w:rsid w:val="00FE55B9"/>
  </w:style>
  <w:style w:type="paragraph" w:customStyle="1" w:styleId="69F1A9EFCD6A4674A13A612DA1CBD75D">
    <w:name w:val="69F1A9EFCD6A4674A13A612DA1CBD75D"/>
    <w:rsid w:val="00FE55B9"/>
  </w:style>
  <w:style w:type="paragraph" w:customStyle="1" w:styleId="8EB59F8C57604D9389956EFA0809B38B">
    <w:name w:val="8EB59F8C57604D9389956EFA0809B38B"/>
    <w:rsid w:val="00FE55B9"/>
  </w:style>
  <w:style w:type="paragraph" w:customStyle="1" w:styleId="EB0BE2B9DC764209AED9F98C8EB5867C">
    <w:name w:val="EB0BE2B9DC764209AED9F98C8EB5867C"/>
    <w:rsid w:val="00FE55B9"/>
  </w:style>
  <w:style w:type="paragraph" w:customStyle="1" w:styleId="E26C123495F241859CDE6295843A2884">
    <w:name w:val="E26C123495F241859CDE6295843A2884"/>
    <w:rsid w:val="00FE55B9"/>
  </w:style>
  <w:style w:type="paragraph" w:customStyle="1" w:styleId="3DCEA66995F94F78A904B5126ACBD1E8">
    <w:name w:val="3DCEA66995F94F78A904B5126ACBD1E8"/>
    <w:rsid w:val="00FE55B9"/>
  </w:style>
  <w:style w:type="paragraph" w:customStyle="1" w:styleId="202B5B0BEFB340828CC0E61411B0967C">
    <w:name w:val="202B5B0BEFB340828CC0E61411B0967C"/>
    <w:rsid w:val="00FE55B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F85C392-8BA9-4479-B7B6-56D5E8C4A4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1465</TotalTime>
  <Pages>12</Pages>
  <Words>2021</Words>
  <Characters>11525</Characters>
  <Application>Microsoft Office Word</Application>
  <DocSecurity>0</DocSecurity>
  <Lines>96</Lines>
  <Paragraphs>27</Paragraphs>
  <ScaleCrop>false</ScaleCrop>
  <HeadingPairs>
    <vt:vector size="2" baseType="variant">
      <vt:variant>
        <vt:lpstr>Titlu</vt:lpstr>
      </vt:variant>
      <vt:variant>
        <vt:i4>1</vt:i4>
      </vt:variant>
    </vt:vector>
  </HeadingPairs>
  <TitlesOfParts>
    <vt:vector size="1" baseType="lpstr">
      <vt:lpstr>REFLECTIVE REPORT</vt:lpstr>
    </vt:vector>
  </TitlesOfParts>
  <Company/>
  <LinksUpToDate>false</LinksUpToDate>
  <CharactersWithSpaces>13519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
  <dc:creator>Daniela Radu (1818175)</dc:creator>
  <cp:keywords/>
  <dc:description/>
  <cp:lastModifiedBy>Daniela Radu (1818175)</cp:lastModifiedBy>
  <cp:revision>25</cp:revision>
  <dcterms:created xsi:type="dcterms:W3CDTF">2019-12-18T14:44:00Z</dcterms:created>
  <dcterms:modified xsi:type="dcterms:W3CDTF">2020-01-03T15:47:00Z</dcterms:modified>
</cp:coreProperties>
</file>