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6055E" w14:textId="77777777" w:rsidR="00CD642C" w:rsidRPr="002633D8" w:rsidRDefault="005D1783" w:rsidP="00AA3B1A">
      <w:pPr>
        <w:rPr>
          <w:noProof/>
        </w:rPr>
      </w:pPr>
      <w:r>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633D8" w:rsidRDefault="00CD642C">
      <w:pPr>
        <w:jc w:val="center"/>
        <w:rPr>
          <w:rFonts w:cs="Arial"/>
          <w:b/>
          <w:noProof/>
        </w:rPr>
      </w:pPr>
    </w:p>
    <w:p w14:paraId="31F50240" w14:textId="77777777" w:rsidR="00CD642C" w:rsidRPr="002633D8" w:rsidRDefault="00CD642C">
      <w:pPr>
        <w:jc w:val="center"/>
        <w:rPr>
          <w:rFonts w:cs="Arial"/>
          <w:b/>
          <w:noProof/>
        </w:rPr>
      </w:pPr>
    </w:p>
    <w:p w14:paraId="1F642F4A" w14:textId="77777777" w:rsidR="00CD642C" w:rsidRPr="002633D8" w:rsidRDefault="00CD642C">
      <w:pPr>
        <w:jc w:val="center"/>
        <w:rPr>
          <w:rFonts w:cs="Arial"/>
          <w:b/>
          <w:noProof/>
        </w:rPr>
      </w:pPr>
    </w:p>
    <w:p w14:paraId="6176DBC9" w14:textId="77777777" w:rsidR="00CD642C" w:rsidRPr="002633D8" w:rsidRDefault="00CD642C">
      <w:pPr>
        <w:jc w:val="center"/>
        <w:rPr>
          <w:rFonts w:cs="Arial"/>
          <w:b/>
          <w:noProof/>
        </w:rPr>
      </w:pPr>
    </w:p>
    <w:p w14:paraId="27DA86D0" w14:textId="77777777" w:rsidR="00CD642C" w:rsidRPr="002633D8" w:rsidRDefault="00CD642C">
      <w:pPr>
        <w:jc w:val="center"/>
        <w:rPr>
          <w:rFonts w:cs="Arial"/>
          <w:b/>
          <w:noProof/>
        </w:rPr>
      </w:pPr>
    </w:p>
    <w:p w14:paraId="05729668"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800DA24" w14:textId="77777777" w:rsidR="00CD642C" w:rsidRPr="00E917C3" w:rsidRDefault="00CD642C">
      <w:pPr>
        <w:ind w:right="-957"/>
        <w:rPr>
          <w:rFonts w:cs="Arial"/>
          <w:b/>
          <w:sz w:val="44"/>
          <w:szCs w:val="44"/>
        </w:rPr>
      </w:pPr>
    </w:p>
    <w:p w14:paraId="73BD600E" w14:textId="77777777" w:rsidR="00CD642C" w:rsidRPr="00E917C3" w:rsidRDefault="00CD642C">
      <w:pPr>
        <w:ind w:right="-957"/>
        <w:rPr>
          <w:rFonts w:cs="Arial"/>
          <w:b/>
          <w:sz w:val="44"/>
          <w:szCs w:val="44"/>
        </w:rPr>
      </w:pPr>
    </w:p>
    <w:p w14:paraId="431AF624" w14:textId="77777777" w:rsidR="00E917C3" w:rsidRDefault="00E917C3" w:rsidP="00AA3B1A">
      <w:pPr>
        <w:ind w:right="-957"/>
        <w:rPr>
          <w:rFonts w:cs="Arial"/>
          <w:b/>
          <w:sz w:val="40"/>
        </w:rPr>
      </w:pPr>
    </w:p>
    <w:p w14:paraId="7C61A30F" w14:textId="3E36BFCB" w:rsidR="00CD642C" w:rsidRPr="00E917C3" w:rsidRDefault="00CD642C" w:rsidP="00AA3B1A">
      <w:pPr>
        <w:ind w:right="-957"/>
        <w:rPr>
          <w:rFonts w:cs="Arial"/>
          <w:b/>
          <w:sz w:val="44"/>
          <w:szCs w:val="44"/>
        </w:rPr>
      </w:pPr>
      <w:r w:rsidRPr="00E917C3">
        <w:rPr>
          <w:rFonts w:cs="Arial"/>
          <w:b/>
          <w:sz w:val="44"/>
          <w:szCs w:val="44"/>
        </w:rPr>
        <w:t xml:space="preserve">LEVEL </w:t>
      </w:r>
      <w:r w:rsidR="002867E4">
        <w:rPr>
          <w:rFonts w:cs="Arial"/>
          <w:b/>
          <w:sz w:val="44"/>
          <w:szCs w:val="44"/>
        </w:rPr>
        <w:t>7</w:t>
      </w:r>
    </w:p>
    <w:p w14:paraId="48B96A70" w14:textId="77777777" w:rsidR="00CD642C" w:rsidRPr="00E917C3" w:rsidRDefault="00CD642C">
      <w:pPr>
        <w:ind w:right="-957"/>
        <w:rPr>
          <w:rFonts w:cs="Arial"/>
          <w:b/>
          <w:sz w:val="44"/>
          <w:szCs w:val="44"/>
        </w:rPr>
      </w:pPr>
    </w:p>
    <w:p w14:paraId="5DA38766" w14:textId="77777777" w:rsidR="00FC1BD0" w:rsidRDefault="00FC1BD0" w:rsidP="00FC1BD0">
      <w:pPr>
        <w:rPr>
          <w:rFonts w:cs="Arial"/>
          <w:b/>
          <w:sz w:val="40"/>
          <w:szCs w:val="40"/>
        </w:rPr>
      </w:pPr>
      <w:r>
        <w:rPr>
          <w:rFonts w:cs="Arial"/>
          <w:b/>
          <w:sz w:val="40"/>
          <w:szCs w:val="40"/>
        </w:rPr>
        <w:t xml:space="preserve">MA Education Studies </w:t>
      </w:r>
    </w:p>
    <w:p w14:paraId="59321126" w14:textId="77777777" w:rsidR="00EF54F6" w:rsidRDefault="00EF54F6" w:rsidP="002F0C94">
      <w:pPr>
        <w:ind w:right="-957"/>
        <w:rPr>
          <w:rFonts w:cs="Arial"/>
          <w:b/>
          <w:sz w:val="28"/>
          <w:szCs w:val="28"/>
        </w:rPr>
      </w:pPr>
    </w:p>
    <w:p w14:paraId="1463A821" w14:textId="5D678036" w:rsidR="00EF54F6" w:rsidRDefault="00EF54F6">
      <w:pPr>
        <w:ind w:right="-957"/>
        <w:rPr>
          <w:rFonts w:cs="Arial"/>
          <w:b/>
          <w:sz w:val="40"/>
          <w:szCs w:val="40"/>
        </w:rPr>
      </w:pPr>
    </w:p>
    <w:p w14:paraId="689ABCFF" w14:textId="77777777" w:rsidR="00EF54F6" w:rsidRDefault="00EF54F6">
      <w:pPr>
        <w:ind w:right="-957"/>
        <w:rPr>
          <w:rFonts w:cs="Arial"/>
          <w:b/>
          <w:sz w:val="40"/>
          <w:szCs w:val="40"/>
        </w:rPr>
      </w:pPr>
    </w:p>
    <w:p w14:paraId="2C8CF3D0" w14:textId="630C4407" w:rsidR="00CD642C" w:rsidRPr="00EF54F6" w:rsidRDefault="00EF54F6">
      <w:pPr>
        <w:ind w:right="-957"/>
        <w:rPr>
          <w:rFonts w:cs="Arial"/>
          <w:b/>
          <w:sz w:val="40"/>
          <w:szCs w:val="40"/>
        </w:rPr>
      </w:pPr>
      <w:r w:rsidRPr="00EF54F6">
        <w:rPr>
          <w:rFonts w:cs="Arial"/>
          <w:b/>
          <w:sz w:val="40"/>
          <w:szCs w:val="40"/>
        </w:rPr>
        <w:t>Centre for Professional Learning &amp; Leadership</w:t>
      </w:r>
    </w:p>
    <w:p w14:paraId="3F2A5F45" w14:textId="6F8354E6" w:rsidR="00CD642C" w:rsidRPr="00E917C3" w:rsidRDefault="00CD642C">
      <w:pPr>
        <w:ind w:right="-957"/>
        <w:rPr>
          <w:rFonts w:cs="Arial"/>
          <w:b/>
          <w:sz w:val="44"/>
          <w:szCs w:val="44"/>
        </w:rPr>
      </w:pPr>
    </w:p>
    <w:p w14:paraId="5795A7D7" w14:textId="0FF1D33F" w:rsidR="00CD642C" w:rsidRPr="00E917C3" w:rsidRDefault="002F0C94" w:rsidP="51272383">
      <w:pPr>
        <w:ind w:right="-957"/>
        <w:rPr>
          <w:rFonts w:cs="Arial"/>
          <w:b/>
          <w:bCs/>
          <w:sz w:val="44"/>
          <w:szCs w:val="44"/>
        </w:rPr>
      </w:pPr>
      <w:proofErr w:type="spellStart"/>
      <w:r>
        <w:rPr>
          <w:rFonts w:cs="Arial"/>
          <w:b/>
          <w:bCs/>
          <w:sz w:val="44"/>
          <w:szCs w:val="44"/>
        </w:rPr>
        <w:t>Yr</w:t>
      </w:r>
      <w:proofErr w:type="spellEnd"/>
      <w:r>
        <w:rPr>
          <w:rFonts w:cs="Arial"/>
          <w:b/>
          <w:bCs/>
          <w:sz w:val="44"/>
          <w:szCs w:val="44"/>
        </w:rPr>
        <w:t xml:space="preserve"> </w:t>
      </w:r>
      <w:proofErr w:type="spellStart"/>
      <w:r>
        <w:rPr>
          <w:rFonts w:cs="Arial"/>
          <w:b/>
          <w:bCs/>
          <w:sz w:val="44"/>
          <w:szCs w:val="44"/>
        </w:rPr>
        <w:t>Athrofa</w:t>
      </w:r>
      <w:proofErr w:type="spellEnd"/>
    </w:p>
    <w:p w14:paraId="2354D1C7" w14:textId="77777777" w:rsidR="00CD642C" w:rsidRPr="00E917C3" w:rsidRDefault="00CD642C">
      <w:pPr>
        <w:ind w:right="-957"/>
        <w:rPr>
          <w:rFonts w:cs="Arial"/>
          <w:b/>
          <w:sz w:val="44"/>
          <w:szCs w:val="44"/>
        </w:rPr>
      </w:pPr>
    </w:p>
    <w:p w14:paraId="4B194109" w14:textId="2907595D" w:rsidR="00CD642C" w:rsidRPr="00E917C3" w:rsidRDefault="002C0D18">
      <w:pPr>
        <w:ind w:right="-957"/>
        <w:rPr>
          <w:rFonts w:cs="Arial"/>
          <w:b/>
          <w:sz w:val="44"/>
          <w:szCs w:val="44"/>
        </w:rPr>
      </w:pPr>
      <w:r>
        <w:rPr>
          <w:rFonts w:cs="Arial"/>
          <w:b/>
          <w:sz w:val="44"/>
          <w:szCs w:val="44"/>
        </w:rPr>
        <w:t>202</w:t>
      </w:r>
      <w:r w:rsidR="005927CA">
        <w:rPr>
          <w:rFonts w:cs="Arial"/>
          <w:b/>
          <w:sz w:val="44"/>
          <w:szCs w:val="44"/>
        </w:rPr>
        <w:t>2</w:t>
      </w:r>
      <w:r>
        <w:rPr>
          <w:rFonts w:cs="Arial"/>
          <w:b/>
          <w:sz w:val="44"/>
          <w:szCs w:val="44"/>
        </w:rPr>
        <w:t>-202</w:t>
      </w:r>
      <w:r w:rsidR="005927CA">
        <w:rPr>
          <w:rFonts w:cs="Arial"/>
          <w:b/>
          <w:sz w:val="44"/>
          <w:szCs w:val="44"/>
        </w:rPr>
        <w:t>3</w:t>
      </w:r>
    </w:p>
    <w:p w14:paraId="22E0C6D2" w14:textId="77777777" w:rsidR="00CD642C" w:rsidRPr="00AA3B1A" w:rsidRDefault="00CD642C" w:rsidP="00AA3B1A">
      <w:pPr>
        <w:jc w:val="center"/>
        <w:rPr>
          <w:b/>
        </w:rPr>
      </w:pPr>
      <w:r w:rsidRPr="002633D8">
        <w:br w:type="page"/>
      </w:r>
      <w:r w:rsidRPr="00AA3B1A">
        <w:rPr>
          <w:b/>
        </w:rPr>
        <w:lastRenderedPageBreak/>
        <w:t>CONTENTS PAGE</w:t>
      </w:r>
    </w:p>
    <w:p w14:paraId="243823E2" w14:textId="77777777" w:rsidR="00CD642C" w:rsidRPr="00AA3B1A" w:rsidRDefault="00CD642C" w:rsidP="00AA3B1A">
      <w:pPr>
        <w:rPr>
          <w:b/>
          <w:noProof/>
        </w:rPr>
      </w:pPr>
    </w:p>
    <w:p w14:paraId="18C5546B" w14:textId="77777777" w:rsidR="00CD642C" w:rsidRPr="00AA3B1A" w:rsidRDefault="00CD642C" w:rsidP="00AA3B1A">
      <w:pPr>
        <w:jc w:val="right"/>
        <w:rPr>
          <w:b/>
        </w:rPr>
      </w:pPr>
      <w:r w:rsidRPr="00AA3B1A">
        <w:rPr>
          <w:b/>
        </w:rPr>
        <w:t>Page No</w:t>
      </w:r>
    </w:p>
    <w:p w14:paraId="65445301" w14:textId="77777777" w:rsidR="00AA3B1A" w:rsidRDefault="00AA3B1A" w:rsidP="002D6D45">
      <w:pPr>
        <w:ind w:right="-57"/>
        <w:rPr>
          <w:rFonts w:cs="Arial"/>
          <w:b/>
          <w:noProof/>
          <w:szCs w:val="22"/>
        </w:rPr>
      </w:pPr>
    </w:p>
    <w:p w14:paraId="093127CE" w14:textId="77777777"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14:paraId="3DD0C687" w14:textId="77777777" w:rsidR="00A9728B" w:rsidRPr="00052B29" w:rsidRDefault="00AA039B">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14:paraId="0D5D07D5" w14:textId="77777777"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4502213D" w14:textId="77777777" w:rsidR="00CD642C" w:rsidRPr="004C0775" w:rsidRDefault="00CD642C" w:rsidP="004C0775">
      <w:pPr>
        <w:pStyle w:val="Heading1"/>
      </w:pPr>
      <w:bookmarkStart w:id="0" w:name="_Toc452113305"/>
      <w:r w:rsidRPr="004C0775">
        <w:lastRenderedPageBreak/>
        <w:t>INTRODUCTION</w:t>
      </w:r>
      <w:bookmarkEnd w:id="0"/>
    </w:p>
    <w:p w14:paraId="7DC1F719" w14:textId="43351121"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2867E4">
        <w:rPr>
          <w:rFonts w:cs="Arial"/>
          <w:szCs w:val="22"/>
        </w:rPr>
        <w:t>7</w:t>
      </w:r>
      <w:r w:rsidR="006636BE" w:rsidRPr="00C12D12">
        <w:rPr>
          <w:rFonts w:cs="Arial"/>
          <w:szCs w:val="22"/>
        </w:rPr>
        <w:t xml:space="preserve"> within the </w:t>
      </w:r>
      <w:r w:rsidR="001F212B" w:rsidRPr="00C12D12">
        <w:rPr>
          <w:rFonts w:cs="Arial"/>
          <w:szCs w:val="22"/>
        </w:rPr>
        <w:t>Academic Discipline</w:t>
      </w:r>
      <w:r w:rsidR="006636BE" w:rsidRPr="00C12D12">
        <w:rPr>
          <w:rFonts w:cs="Arial"/>
          <w:szCs w:val="22"/>
        </w:rPr>
        <w:t xml:space="preserve"> of </w:t>
      </w:r>
      <w:r w:rsidR="00EF54F6" w:rsidRPr="00C12D12">
        <w:rPr>
          <w:rFonts w:cs="Arial"/>
          <w:szCs w:val="22"/>
        </w:rPr>
        <w:t>the Centre for Professional Learning &amp; Leadership</w:t>
      </w:r>
      <w:r w:rsidR="006636BE">
        <w:rPr>
          <w:rFonts w:cs="Arial"/>
          <w:szCs w:val="22"/>
        </w:rPr>
        <w:t xml:space="preserve"> </w:t>
      </w:r>
      <w:r w:rsidRPr="002633D8">
        <w:rPr>
          <w:rFonts w:cs="Arial"/>
          <w:szCs w:val="22"/>
        </w:rPr>
        <w:t>in the academic year 20</w:t>
      </w:r>
      <w:r w:rsidR="000B101B">
        <w:rPr>
          <w:rFonts w:cs="Arial"/>
          <w:szCs w:val="22"/>
        </w:rPr>
        <w:t>2</w:t>
      </w:r>
      <w:r w:rsidR="005927CA">
        <w:rPr>
          <w:rFonts w:cs="Arial"/>
          <w:szCs w:val="22"/>
        </w:rPr>
        <w:t>2</w:t>
      </w:r>
      <w:r w:rsidR="002C0D18">
        <w:rPr>
          <w:rFonts w:cs="Arial"/>
          <w:szCs w:val="22"/>
        </w:rPr>
        <w:t>-202</w:t>
      </w:r>
      <w:r w:rsidR="005927CA">
        <w:rPr>
          <w:rFonts w:cs="Arial"/>
          <w:szCs w:val="22"/>
        </w:rPr>
        <w:t>3</w:t>
      </w:r>
      <w:r w:rsidRPr="002633D8">
        <w:rPr>
          <w:rFonts w:cs="Arial"/>
          <w:szCs w:val="22"/>
        </w:rPr>
        <w:t>.</w:t>
      </w:r>
    </w:p>
    <w:p w14:paraId="15318766" w14:textId="77777777" w:rsidR="00CD642C" w:rsidRPr="002633D8" w:rsidRDefault="00CD642C">
      <w:pPr>
        <w:jc w:val="both"/>
        <w:rPr>
          <w:rFonts w:cs="Arial"/>
          <w:szCs w:val="22"/>
        </w:rPr>
      </w:pPr>
    </w:p>
    <w:p w14:paraId="28241DB6"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0C9497CD" w14:textId="6B032EB8" w:rsidR="006636BE" w:rsidRDefault="006636BE">
      <w:pPr>
        <w:jc w:val="both"/>
        <w:rPr>
          <w:rFonts w:cs="Arial"/>
          <w:szCs w:val="22"/>
        </w:rPr>
      </w:pPr>
    </w:p>
    <w:p w14:paraId="3B904E4B"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633D8" w:rsidRDefault="00CD642C">
      <w:pPr>
        <w:jc w:val="both"/>
        <w:rPr>
          <w:rFonts w:cs="Arial"/>
          <w:szCs w:val="22"/>
        </w:rPr>
      </w:pPr>
    </w:p>
    <w:p w14:paraId="03BF31F5" w14:textId="77777777" w:rsidR="00CD642C" w:rsidRPr="002633D8" w:rsidRDefault="00CD642C">
      <w:pPr>
        <w:jc w:val="both"/>
        <w:rPr>
          <w:rFonts w:cs="Arial"/>
          <w:szCs w:val="22"/>
        </w:rPr>
      </w:pPr>
    </w:p>
    <w:p w14:paraId="58EC2A37" w14:textId="77777777" w:rsidR="00CD642C" w:rsidRPr="002633D8" w:rsidRDefault="00CD642C">
      <w:pPr>
        <w:jc w:val="both"/>
        <w:rPr>
          <w:rFonts w:cs="Arial"/>
          <w:szCs w:val="22"/>
        </w:rPr>
      </w:pPr>
    </w:p>
    <w:p w14:paraId="771C723E" w14:textId="77777777" w:rsidR="00CD642C" w:rsidRPr="002633D8" w:rsidRDefault="00CD642C">
      <w:pPr>
        <w:jc w:val="both"/>
        <w:rPr>
          <w:rFonts w:cs="Arial"/>
          <w:szCs w:val="22"/>
        </w:rPr>
      </w:pPr>
    </w:p>
    <w:p w14:paraId="1957B4CE" w14:textId="77777777" w:rsidR="006636BE" w:rsidRPr="0059260A" w:rsidRDefault="006636BE" w:rsidP="0059260A">
      <w:pPr>
        <w:pStyle w:val="Heading1"/>
      </w:pPr>
      <w:r>
        <w:rPr>
          <w:rFonts w:cs="Arial"/>
          <w:szCs w:val="22"/>
        </w:rPr>
        <w:br w:type="page"/>
      </w:r>
      <w:bookmarkStart w:id="1" w:name="_Toc452113306"/>
      <w:r w:rsidRPr="0059260A">
        <w:lastRenderedPageBreak/>
        <w:t>MODULES</w:t>
      </w:r>
      <w:bookmarkEnd w:id="1"/>
    </w:p>
    <w:p w14:paraId="28618069" w14:textId="00B744E4" w:rsidR="00C12D12" w:rsidRPr="00D85E02" w:rsidRDefault="00D85E02" w:rsidP="00C12D12">
      <w:pPr>
        <w:tabs>
          <w:tab w:val="num" w:pos="720"/>
          <w:tab w:val="left" w:pos="1440"/>
        </w:tabs>
        <w:jc w:val="both"/>
        <w:rPr>
          <w:rFonts w:cs="Arial"/>
          <w:b/>
          <w:u w:val="single"/>
        </w:rPr>
      </w:pPr>
      <w:r w:rsidRPr="00D85E02">
        <w:rPr>
          <w:rFonts w:cs="Arial"/>
          <w:b/>
          <w:u w:val="single"/>
        </w:rPr>
        <w:t>Full-Time</w:t>
      </w:r>
    </w:p>
    <w:p w14:paraId="1FF11B47" w14:textId="7C45CE32" w:rsidR="00C12D12" w:rsidRDefault="00C12D12" w:rsidP="00C12D12">
      <w:pPr>
        <w:tabs>
          <w:tab w:val="num" w:pos="720"/>
          <w:tab w:val="left" w:pos="1440"/>
        </w:tabs>
        <w:jc w:val="both"/>
        <w:rPr>
          <w:rFonts w:cs="Arial"/>
        </w:rPr>
      </w:pPr>
    </w:p>
    <w:tbl>
      <w:tblPr>
        <w:tblStyle w:val="TableGrid"/>
        <w:tblW w:w="9060" w:type="dxa"/>
        <w:tblLayout w:type="fixed"/>
        <w:tblLook w:val="04A0" w:firstRow="1" w:lastRow="0" w:firstColumn="1" w:lastColumn="0" w:noHBand="0" w:noVBand="1"/>
      </w:tblPr>
      <w:tblGrid>
        <w:gridCol w:w="1696"/>
        <w:gridCol w:w="4099"/>
        <w:gridCol w:w="1055"/>
        <w:gridCol w:w="2210"/>
      </w:tblGrid>
      <w:tr w:rsidR="00B20CEE" w14:paraId="3B4CAE7F" w14:textId="77777777" w:rsidTr="003F3E50">
        <w:tc>
          <w:tcPr>
            <w:tcW w:w="9060" w:type="dxa"/>
            <w:gridSpan w:val="4"/>
            <w:shd w:val="clear" w:color="auto" w:fill="DEEAF6" w:themeFill="accent1" w:themeFillTint="33"/>
          </w:tcPr>
          <w:p w14:paraId="40BA0488" w14:textId="77777777" w:rsidR="00B20CEE" w:rsidRPr="00413716" w:rsidRDefault="00B20CEE" w:rsidP="003F3E50">
            <w:pPr>
              <w:spacing w:after="120"/>
              <w:jc w:val="center"/>
              <w:rPr>
                <w:rFonts w:cs="Arial"/>
                <w:b/>
              </w:rPr>
            </w:pPr>
            <w:r w:rsidRPr="00413716">
              <w:rPr>
                <w:rFonts w:cs="Arial"/>
                <w:b/>
              </w:rPr>
              <w:t>MA Education Studies</w:t>
            </w:r>
          </w:p>
        </w:tc>
      </w:tr>
      <w:tr w:rsidR="00B20CEE" w14:paraId="5BDFD943" w14:textId="77777777" w:rsidTr="003F3E50">
        <w:tc>
          <w:tcPr>
            <w:tcW w:w="1696" w:type="dxa"/>
            <w:shd w:val="clear" w:color="auto" w:fill="DEEAF6" w:themeFill="accent1" w:themeFillTint="33"/>
          </w:tcPr>
          <w:p w14:paraId="07CF16DB" w14:textId="77777777" w:rsidR="00B20CEE" w:rsidRPr="00413716" w:rsidRDefault="00B20CEE" w:rsidP="003F3E50">
            <w:pPr>
              <w:spacing w:after="120"/>
              <w:jc w:val="both"/>
              <w:rPr>
                <w:rFonts w:cs="Arial"/>
                <w:b/>
              </w:rPr>
            </w:pPr>
            <w:r w:rsidRPr="00413716">
              <w:rPr>
                <w:rFonts w:cs="Arial"/>
                <w:b/>
              </w:rPr>
              <w:t>Module Code</w:t>
            </w:r>
          </w:p>
        </w:tc>
        <w:tc>
          <w:tcPr>
            <w:tcW w:w="4099" w:type="dxa"/>
            <w:shd w:val="clear" w:color="auto" w:fill="DEEAF6" w:themeFill="accent1" w:themeFillTint="33"/>
          </w:tcPr>
          <w:p w14:paraId="2EAC856F" w14:textId="77777777" w:rsidR="00B20CEE" w:rsidRPr="00413716" w:rsidRDefault="00B20CEE" w:rsidP="003F3E50">
            <w:pPr>
              <w:spacing w:after="120"/>
              <w:jc w:val="both"/>
              <w:rPr>
                <w:rFonts w:cs="Arial"/>
                <w:b/>
              </w:rPr>
            </w:pPr>
            <w:r w:rsidRPr="00413716">
              <w:rPr>
                <w:rFonts w:cs="Arial"/>
                <w:b/>
              </w:rPr>
              <w:t>Title</w:t>
            </w:r>
          </w:p>
        </w:tc>
        <w:tc>
          <w:tcPr>
            <w:tcW w:w="1055" w:type="dxa"/>
            <w:shd w:val="clear" w:color="auto" w:fill="DEEAF6" w:themeFill="accent1" w:themeFillTint="33"/>
          </w:tcPr>
          <w:p w14:paraId="2B87BDCE" w14:textId="77777777" w:rsidR="00B20CEE" w:rsidRPr="00413716" w:rsidRDefault="00B20CEE" w:rsidP="003F3E50">
            <w:pPr>
              <w:spacing w:after="120"/>
              <w:jc w:val="center"/>
              <w:rPr>
                <w:rFonts w:cs="Arial"/>
                <w:b/>
              </w:rPr>
            </w:pPr>
            <w:r w:rsidRPr="00413716">
              <w:rPr>
                <w:rFonts w:cs="Arial"/>
                <w:b/>
              </w:rPr>
              <w:t>Credits</w:t>
            </w:r>
          </w:p>
        </w:tc>
        <w:tc>
          <w:tcPr>
            <w:tcW w:w="2210" w:type="dxa"/>
            <w:shd w:val="clear" w:color="auto" w:fill="DEEAF6" w:themeFill="accent1" w:themeFillTint="33"/>
          </w:tcPr>
          <w:p w14:paraId="11895072" w14:textId="77777777" w:rsidR="00B20CEE" w:rsidRPr="00413716" w:rsidRDefault="00B20CEE" w:rsidP="003F3E50">
            <w:pPr>
              <w:spacing w:after="120"/>
              <w:jc w:val="center"/>
              <w:rPr>
                <w:rFonts w:cs="Arial"/>
                <w:b/>
              </w:rPr>
            </w:pPr>
            <w:r>
              <w:rPr>
                <w:rFonts w:cs="Arial"/>
                <w:b/>
              </w:rPr>
              <w:t>Status</w:t>
            </w:r>
          </w:p>
        </w:tc>
      </w:tr>
      <w:tr w:rsidR="00B20CEE" w14:paraId="29323D58" w14:textId="77777777" w:rsidTr="003F3E50">
        <w:tc>
          <w:tcPr>
            <w:tcW w:w="9060" w:type="dxa"/>
            <w:gridSpan w:val="4"/>
            <w:shd w:val="clear" w:color="auto" w:fill="DEEAF6" w:themeFill="accent1" w:themeFillTint="33"/>
          </w:tcPr>
          <w:p w14:paraId="359ED3DB" w14:textId="77777777" w:rsidR="00B20CEE" w:rsidRDefault="00B20CEE" w:rsidP="003F3E50">
            <w:pPr>
              <w:spacing w:after="120"/>
              <w:jc w:val="center"/>
              <w:rPr>
                <w:rFonts w:cs="Arial"/>
                <w:b/>
              </w:rPr>
            </w:pPr>
            <w:r>
              <w:rPr>
                <w:rFonts w:cs="Arial"/>
                <w:b/>
              </w:rPr>
              <w:t xml:space="preserve">Part 1: </w:t>
            </w:r>
            <w:r w:rsidRPr="00413716">
              <w:rPr>
                <w:rFonts w:cs="Arial"/>
                <w:b/>
              </w:rPr>
              <w:t>Semester 1</w:t>
            </w:r>
          </w:p>
        </w:tc>
      </w:tr>
      <w:tr w:rsidR="00B20CEE" w14:paraId="41FC51AF" w14:textId="77777777" w:rsidTr="003F3E50">
        <w:tc>
          <w:tcPr>
            <w:tcW w:w="9060" w:type="dxa"/>
            <w:gridSpan w:val="4"/>
            <w:shd w:val="clear" w:color="auto" w:fill="DEEAF6" w:themeFill="accent1" w:themeFillTint="33"/>
          </w:tcPr>
          <w:p w14:paraId="07682912" w14:textId="77777777" w:rsidR="00B20CEE" w:rsidRDefault="00B20CEE" w:rsidP="003F3E50">
            <w:pPr>
              <w:rPr>
                <w:rFonts w:cs="Arial"/>
                <w:b/>
              </w:rPr>
            </w:pPr>
            <w:r>
              <w:rPr>
                <w:rFonts w:cs="Arial"/>
                <w:b/>
              </w:rPr>
              <w:t>Select from one of the following:</w:t>
            </w:r>
          </w:p>
        </w:tc>
      </w:tr>
      <w:tr w:rsidR="00B20CEE" w14:paraId="67499A61" w14:textId="77777777" w:rsidTr="00B20CEE">
        <w:tc>
          <w:tcPr>
            <w:tcW w:w="1696" w:type="dxa"/>
            <w:shd w:val="clear" w:color="auto" w:fill="auto"/>
          </w:tcPr>
          <w:p w14:paraId="07D67E9E" w14:textId="77777777" w:rsidR="00B20CEE" w:rsidRPr="00770701" w:rsidRDefault="00B20CEE" w:rsidP="003F3E50">
            <w:pPr>
              <w:jc w:val="both"/>
              <w:rPr>
                <w:rFonts w:cs="Arial"/>
              </w:rPr>
            </w:pPr>
            <w:r>
              <w:rPr>
                <w:rFonts w:cs="Arial"/>
              </w:rPr>
              <w:t>ECWB7001</w:t>
            </w:r>
          </w:p>
        </w:tc>
        <w:tc>
          <w:tcPr>
            <w:tcW w:w="4099" w:type="dxa"/>
          </w:tcPr>
          <w:p w14:paraId="4AC43748" w14:textId="77777777" w:rsidR="00B20CEE" w:rsidRPr="00770701" w:rsidRDefault="00B20CEE" w:rsidP="003F3E50">
            <w:pPr>
              <w:rPr>
                <w:rFonts w:cs="Arial"/>
              </w:rPr>
            </w:pPr>
            <w:r>
              <w:rPr>
                <w:rFonts w:cs="Arial"/>
              </w:rPr>
              <w:t xml:space="preserve">Introduction to Master’s Study </w:t>
            </w:r>
          </w:p>
        </w:tc>
        <w:tc>
          <w:tcPr>
            <w:tcW w:w="1055" w:type="dxa"/>
          </w:tcPr>
          <w:p w14:paraId="6489B4B9" w14:textId="77777777" w:rsidR="00B20CEE" w:rsidRPr="000C7F86" w:rsidRDefault="00B20CEE" w:rsidP="003F3E50">
            <w:pPr>
              <w:jc w:val="center"/>
              <w:rPr>
                <w:rFonts w:cs="Arial"/>
              </w:rPr>
            </w:pPr>
            <w:r>
              <w:rPr>
                <w:rFonts w:cs="Arial"/>
              </w:rPr>
              <w:t>2</w:t>
            </w:r>
            <w:r w:rsidRPr="000C7F86">
              <w:rPr>
                <w:rFonts w:cs="Arial"/>
              </w:rPr>
              <w:t>0</w:t>
            </w:r>
          </w:p>
        </w:tc>
        <w:tc>
          <w:tcPr>
            <w:tcW w:w="2210" w:type="dxa"/>
          </w:tcPr>
          <w:p w14:paraId="11E708CF" w14:textId="77777777" w:rsidR="00B20CEE" w:rsidRPr="000C7F86" w:rsidRDefault="00B20CEE" w:rsidP="003F3E50">
            <w:pPr>
              <w:jc w:val="center"/>
              <w:rPr>
                <w:rFonts w:cs="Arial"/>
              </w:rPr>
            </w:pPr>
            <w:r>
              <w:rPr>
                <w:rFonts w:cs="Arial"/>
              </w:rPr>
              <w:t>Optional</w:t>
            </w:r>
          </w:p>
        </w:tc>
      </w:tr>
      <w:tr w:rsidR="00B20CEE" w14:paraId="6F8CCD05" w14:textId="77777777" w:rsidTr="00B20CEE">
        <w:tc>
          <w:tcPr>
            <w:tcW w:w="1696" w:type="dxa"/>
            <w:shd w:val="clear" w:color="auto" w:fill="auto"/>
          </w:tcPr>
          <w:p w14:paraId="0DB46963" w14:textId="77777777" w:rsidR="00B20CEE" w:rsidDel="00A35C06" w:rsidRDefault="00B20CEE" w:rsidP="003F3E50">
            <w:pPr>
              <w:jc w:val="both"/>
              <w:rPr>
                <w:rFonts w:cs="Arial"/>
              </w:rPr>
            </w:pPr>
            <w:r>
              <w:rPr>
                <w:rFonts w:cs="Arial"/>
              </w:rPr>
              <w:t>ECWB7002</w:t>
            </w:r>
          </w:p>
        </w:tc>
        <w:tc>
          <w:tcPr>
            <w:tcW w:w="4099" w:type="dxa"/>
          </w:tcPr>
          <w:p w14:paraId="5D3BAEE4" w14:textId="77777777" w:rsidR="00B20CEE" w:rsidRDefault="00B20CEE" w:rsidP="003F3E50">
            <w:pPr>
              <w:rPr>
                <w:rFonts w:cs="Arial"/>
              </w:rPr>
            </w:pPr>
            <w:r>
              <w:rPr>
                <w:rFonts w:cs="Arial"/>
              </w:rPr>
              <w:t xml:space="preserve">Educational Project </w:t>
            </w:r>
          </w:p>
        </w:tc>
        <w:tc>
          <w:tcPr>
            <w:tcW w:w="1055" w:type="dxa"/>
          </w:tcPr>
          <w:p w14:paraId="55B135F2" w14:textId="77777777" w:rsidR="00B20CEE" w:rsidRDefault="00B20CEE" w:rsidP="003F3E50">
            <w:pPr>
              <w:jc w:val="center"/>
              <w:rPr>
                <w:rFonts w:cs="Arial"/>
              </w:rPr>
            </w:pPr>
            <w:r>
              <w:rPr>
                <w:rFonts w:cs="Arial"/>
              </w:rPr>
              <w:t>20</w:t>
            </w:r>
          </w:p>
        </w:tc>
        <w:tc>
          <w:tcPr>
            <w:tcW w:w="2210" w:type="dxa"/>
          </w:tcPr>
          <w:p w14:paraId="0A6F6BF2" w14:textId="77777777" w:rsidR="00B20CEE" w:rsidDel="00340BE3" w:rsidRDefault="00B20CEE" w:rsidP="003F3E50">
            <w:pPr>
              <w:jc w:val="center"/>
              <w:rPr>
                <w:rFonts w:cs="Arial"/>
              </w:rPr>
            </w:pPr>
            <w:r>
              <w:rPr>
                <w:rFonts w:cs="Arial"/>
              </w:rPr>
              <w:t xml:space="preserve">Optional </w:t>
            </w:r>
          </w:p>
        </w:tc>
      </w:tr>
      <w:tr w:rsidR="00B20CEE" w14:paraId="75EB0121" w14:textId="77777777" w:rsidTr="003F3E50">
        <w:tc>
          <w:tcPr>
            <w:tcW w:w="9060" w:type="dxa"/>
            <w:gridSpan w:val="4"/>
            <w:shd w:val="clear" w:color="auto" w:fill="DEEAF6" w:themeFill="accent1" w:themeFillTint="33"/>
          </w:tcPr>
          <w:p w14:paraId="07A23C2B" w14:textId="77777777" w:rsidR="00B20CEE" w:rsidRPr="0006653A" w:rsidRDefault="00B20CEE" w:rsidP="003F3E50">
            <w:pPr>
              <w:rPr>
                <w:rFonts w:cs="Arial"/>
                <w:b/>
                <w:bCs/>
              </w:rPr>
            </w:pPr>
            <w:r w:rsidRPr="0006653A">
              <w:rPr>
                <w:rFonts w:cs="Arial"/>
                <w:b/>
                <w:bCs/>
              </w:rPr>
              <w:t>Plus:</w:t>
            </w:r>
          </w:p>
        </w:tc>
      </w:tr>
      <w:tr w:rsidR="00B20CEE" w14:paraId="4E6B32DE" w14:textId="77777777" w:rsidTr="00B20CEE">
        <w:tc>
          <w:tcPr>
            <w:tcW w:w="1696" w:type="dxa"/>
            <w:shd w:val="clear" w:color="auto" w:fill="auto"/>
          </w:tcPr>
          <w:p w14:paraId="53974214" w14:textId="77777777" w:rsidR="00B20CEE" w:rsidDel="00A35C06" w:rsidRDefault="00B20CEE" w:rsidP="003F3E50">
            <w:pPr>
              <w:jc w:val="both"/>
              <w:rPr>
                <w:rFonts w:cs="Arial"/>
              </w:rPr>
            </w:pPr>
            <w:r>
              <w:rPr>
                <w:rFonts w:cs="Arial"/>
              </w:rPr>
              <w:t>ECWB7003</w:t>
            </w:r>
          </w:p>
        </w:tc>
        <w:tc>
          <w:tcPr>
            <w:tcW w:w="4099" w:type="dxa"/>
          </w:tcPr>
          <w:p w14:paraId="6CCED31A" w14:textId="77777777" w:rsidR="00B20CEE" w:rsidRDefault="00B20CEE" w:rsidP="003F3E50">
            <w:pPr>
              <w:rPr>
                <w:rFonts w:cs="Arial"/>
              </w:rPr>
            </w:pPr>
            <w:r>
              <w:rPr>
                <w:rFonts w:cs="Arial"/>
              </w:rPr>
              <w:t xml:space="preserve">Transforming </w:t>
            </w:r>
            <w:r w:rsidRPr="000C7F86">
              <w:rPr>
                <w:rFonts w:cs="Arial"/>
              </w:rPr>
              <w:t xml:space="preserve">Education: Effective Change in Leadership and Management </w:t>
            </w:r>
          </w:p>
        </w:tc>
        <w:tc>
          <w:tcPr>
            <w:tcW w:w="1055" w:type="dxa"/>
          </w:tcPr>
          <w:p w14:paraId="5585847B" w14:textId="77777777" w:rsidR="00B20CEE" w:rsidRDefault="00B20CEE" w:rsidP="003F3E50">
            <w:pPr>
              <w:jc w:val="center"/>
              <w:rPr>
                <w:rFonts w:cs="Arial"/>
              </w:rPr>
            </w:pPr>
            <w:r>
              <w:rPr>
                <w:rFonts w:cs="Arial"/>
              </w:rPr>
              <w:t>20</w:t>
            </w:r>
          </w:p>
        </w:tc>
        <w:tc>
          <w:tcPr>
            <w:tcW w:w="2210" w:type="dxa"/>
          </w:tcPr>
          <w:p w14:paraId="7E383C38" w14:textId="77777777" w:rsidR="00B20CEE" w:rsidDel="00340BE3" w:rsidRDefault="00B20CEE" w:rsidP="003F3E50">
            <w:pPr>
              <w:jc w:val="center"/>
              <w:rPr>
                <w:rFonts w:cs="Arial"/>
              </w:rPr>
            </w:pPr>
            <w:r>
              <w:rPr>
                <w:rFonts w:cs="Arial"/>
              </w:rPr>
              <w:t xml:space="preserve">Compulsory </w:t>
            </w:r>
          </w:p>
        </w:tc>
      </w:tr>
      <w:tr w:rsidR="00B20CEE" w14:paraId="14E079AA" w14:textId="77777777" w:rsidTr="00B20CEE">
        <w:tc>
          <w:tcPr>
            <w:tcW w:w="1696" w:type="dxa"/>
            <w:shd w:val="clear" w:color="auto" w:fill="auto"/>
          </w:tcPr>
          <w:p w14:paraId="018B58AD" w14:textId="77777777" w:rsidR="00B20CEE" w:rsidRDefault="00B20CEE" w:rsidP="003F3E50">
            <w:pPr>
              <w:jc w:val="both"/>
              <w:rPr>
                <w:rFonts w:cs="Arial"/>
              </w:rPr>
            </w:pPr>
            <w:r>
              <w:rPr>
                <w:rFonts w:cs="Arial"/>
              </w:rPr>
              <w:t>ECWB7004</w:t>
            </w:r>
          </w:p>
          <w:p w14:paraId="59D59925" w14:textId="77777777" w:rsidR="00B20CEE" w:rsidRPr="000C7F86" w:rsidRDefault="00B20CEE" w:rsidP="003F3E50">
            <w:pPr>
              <w:jc w:val="both"/>
              <w:rPr>
                <w:rFonts w:cs="Arial"/>
              </w:rPr>
            </w:pPr>
          </w:p>
        </w:tc>
        <w:tc>
          <w:tcPr>
            <w:tcW w:w="4099" w:type="dxa"/>
          </w:tcPr>
          <w:p w14:paraId="72611866" w14:textId="77777777" w:rsidR="00B20CEE" w:rsidRPr="000C7F86" w:rsidRDefault="00B20CEE" w:rsidP="003F3E50">
            <w:pPr>
              <w:rPr>
                <w:rFonts w:cs="Arial"/>
              </w:rPr>
            </w:pPr>
            <w:r>
              <w:rPr>
                <w:rFonts w:cs="Arial"/>
              </w:rPr>
              <w:t xml:space="preserve">Global Citizenship and  Sustainability </w:t>
            </w:r>
          </w:p>
        </w:tc>
        <w:tc>
          <w:tcPr>
            <w:tcW w:w="1055" w:type="dxa"/>
          </w:tcPr>
          <w:p w14:paraId="11F2054E" w14:textId="77777777" w:rsidR="00B20CEE" w:rsidRPr="000C7F86" w:rsidRDefault="00B20CEE" w:rsidP="003F3E50">
            <w:pPr>
              <w:jc w:val="center"/>
              <w:rPr>
                <w:rFonts w:cs="Arial"/>
              </w:rPr>
            </w:pPr>
            <w:r>
              <w:rPr>
                <w:rFonts w:cs="Arial"/>
              </w:rPr>
              <w:t>2</w:t>
            </w:r>
            <w:r w:rsidRPr="000C7F86">
              <w:rPr>
                <w:rFonts w:cs="Arial"/>
              </w:rPr>
              <w:t>0</w:t>
            </w:r>
          </w:p>
        </w:tc>
        <w:tc>
          <w:tcPr>
            <w:tcW w:w="2210" w:type="dxa"/>
          </w:tcPr>
          <w:p w14:paraId="0CC24BBE" w14:textId="77777777" w:rsidR="00B20CEE" w:rsidRPr="000C7F86" w:rsidRDefault="00B20CEE" w:rsidP="003F3E50">
            <w:pPr>
              <w:jc w:val="center"/>
              <w:rPr>
                <w:rFonts w:cs="Arial"/>
              </w:rPr>
            </w:pPr>
            <w:r>
              <w:rPr>
                <w:rFonts w:cs="Arial"/>
              </w:rPr>
              <w:t>Compulsory</w:t>
            </w:r>
          </w:p>
        </w:tc>
      </w:tr>
      <w:tr w:rsidR="00B20CEE" w14:paraId="07E2A1B7" w14:textId="77777777" w:rsidTr="003F3E50">
        <w:tc>
          <w:tcPr>
            <w:tcW w:w="9060" w:type="dxa"/>
            <w:gridSpan w:val="4"/>
            <w:shd w:val="clear" w:color="auto" w:fill="DEEAF6" w:themeFill="accent1" w:themeFillTint="33"/>
          </w:tcPr>
          <w:p w14:paraId="02A826BC" w14:textId="77777777" w:rsidR="00B20CEE" w:rsidRDefault="00B20CEE" w:rsidP="003F3E50">
            <w:pPr>
              <w:spacing w:after="120"/>
              <w:jc w:val="center"/>
              <w:rPr>
                <w:rFonts w:cs="Arial"/>
                <w:b/>
              </w:rPr>
            </w:pPr>
            <w:r>
              <w:rPr>
                <w:rFonts w:cs="Arial"/>
                <w:b/>
              </w:rPr>
              <w:t xml:space="preserve">Part 1: </w:t>
            </w:r>
            <w:r w:rsidRPr="00413716">
              <w:rPr>
                <w:rFonts w:cs="Arial"/>
                <w:b/>
              </w:rPr>
              <w:t>Semester 2</w:t>
            </w:r>
          </w:p>
        </w:tc>
      </w:tr>
      <w:tr w:rsidR="00B20CEE" w14:paraId="2DFB9AD6" w14:textId="77777777" w:rsidTr="00B20CEE">
        <w:trPr>
          <w:trHeight w:val="273"/>
        </w:trPr>
        <w:tc>
          <w:tcPr>
            <w:tcW w:w="1696" w:type="dxa"/>
            <w:tcBorders>
              <w:bottom w:val="single" w:sz="4" w:space="0" w:color="auto"/>
              <w:right w:val="single" w:sz="4" w:space="0" w:color="auto"/>
            </w:tcBorders>
          </w:tcPr>
          <w:p w14:paraId="1C628B6E" w14:textId="77777777" w:rsidR="00B20CEE" w:rsidRPr="00413716" w:rsidRDefault="00B20CEE" w:rsidP="003F3E50">
            <w:pPr>
              <w:jc w:val="both"/>
              <w:rPr>
                <w:rFonts w:cs="Arial"/>
              </w:rPr>
            </w:pPr>
            <w:r>
              <w:rPr>
                <w:rFonts w:cs="Arial"/>
              </w:rPr>
              <w:t>ECES7004</w:t>
            </w:r>
          </w:p>
        </w:tc>
        <w:tc>
          <w:tcPr>
            <w:tcW w:w="4099" w:type="dxa"/>
            <w:tcBorders>
              <w:left w:val="single" w:sz="4" w:space="0" w:color="auto"/>
              <w:bottom w:val="single" w:sz="4" w:space="0" w:color="auto"/>
              <w:right w:val="single" w:sz="4" w:space="0" w:color="auto"/>
            </w:tcBorders>
          </w:tcPr>
          <w:p w14:paraId="0B8BA9EF" w14:textId="77777777" w:rsidR="00B20CEE" w:rsidRPr="0006653A" w:rsidRDefault="00B20CEE" w:rsidP="003F3E50">
            <w:pPr>
              <w:rPr>
                <w:rFonts w:cs="Arial"/>
                <w:bCs/>
                <w:iCs/>
              </w:rPr>
            </w:pPr>
            <w:r w:rsidRPr="0006653A">
              <w:rPr>
                <w:rFonts w:cs="Arial"/>
                <w:bCs/>
                <w:iCs/>
              </w:rPr>
              <w:t>Principles of Pedagogy, Teaching, &amp; Learning</w:t>
            </w:r>
          </w:p>
        </w:tc>
        <w:tc>
          <w:tcPr>
            <w:tcW w:w="1055" w:type="dxa"/>
            <w:tcBorders>
              <w:left w:val="single" w:sz="4" w:space="0" w:color="auto"/>
              <w:bottom w:val="single" w:sz="4" w:space="0" w:color="auto"/>
            </w:tcBorders>
          </w:tcPr>
          <w:p w14:paraId="0802FC26" w14:textId="77777777" w:rsidR="00B20CEE" w:rsidRPr="00413716" w:rsidRDefault="00B20CEE" w:rsidP="003F3E50">
            <w:pPr>
              <w:jc w:val="center"/>
              <w:rPr>
                <w:rFonts w:cs="Arial"/>
              </w:rPr>
            </w:pPr>
            <w:r>
              <w:rPr>
                <w:rFonts w:cs="Arial"/>
              </w:rPr>
              <w:t>30</w:t>
            </w:r>
          </w:p>
        </w:tc>
        <w:tc>
          <w:tcPr>
            <w:tcW w:w="2210" w:type="dxa"/>
            <w:tcBorders>
              <w:left w:val="single" w:sz="4" w:space="0" w:color="auto"/>
              <w:bottom w:val="single" w:sz="4" w:space="0" w:color="auto"/>
            </w:tcBorders>
          </w:tcPr>
          <w:p w14:paraId="758FF01E" w14:textId="77777777" w:rsidR="00B20CEE" w:rsidRDefault="00B20CEE" w:rsidP="003F3E50">
            <w:pPr>
              <w:jc w:val="center"/>
              <w:rPr>
                <w:rFonts w:cs="Arial"/>
              </w:rPr>
            </w:pPr>
            <w:r>
              <w:rPr>
                <w:rFonts w:cs="Arial"/>
              </w:rPr>
              <w:t>Compulsory</w:t>
            </w:r>
          </w:p>
        </w:tc>
      </w:tr>
      <w:tr w:rsidR="00B20CEE" w14:paraId="2A2D7939" w14:textId="77777777" w:rsidTr="00B20CEE">
        <w:trPr>
          <w:trHeight w:val="525"/>
        </w:trPr>
        <w:tc>
          <w:tcPr>
            <w:tcW w:w="1696" w:type="dxa"/>
            <w:tcBorders>
              <w:top w:val="single" w:sz="4" w:space="0" w:color="auto"/>
              <w:right w:val="single" w:sz="4" w:space="0" w:color="auto"/>
            </w:tcBorders>
          </w:tcPr>
          <w:p w14:paraId="286FBD37" w14:textId="77777777" w:rsidR="00B20CEE" w:rsidRDefault="00B20CEE" w:rsidP="003F3E50">
            <w:pPr>
              <w:jc w:val="both"/>
              <w:rPr>
                <w:rFonts w:cs="Arial"/>
              </w:rPr>
            </w:pPr>
            <w:r>
              <w:rPr>
                <w:rFonts w:cs="Arial"/>
              </w:rPr>
              <w:t>ECGE7005P</w:t>
            </w:r>
          </w:p>
          <w:p w14:paraId="61BAA6AB" w14:textId="77777777" w:rsidR="00B20CEE" w:rsidRPr="00413716" w:rsidRDefault="00B20CEE" w:rsidP="003F3E50">
            <w:pPr>
              <w:jc w:val="both"/>
              <w:rPr>
                <w:rFonts w:cs="Arial"/>
              </w:rPr>
            </w:pPr>
          </w:p>
        </w:tc>
        <w:tc>
          <w:tcPr>
            <w:tcW w:w="4099" w:type="dxa"/>
            <w:tcBorders>
              <w:top w:val="single" w:sz="4" w:space="0" w:color="auto"/>
              <w:left w:val="single" w:sz="4" w:space="0" w:color="auto"/>
              <w:right w:val="single" w:sz="4" w:space="0" w:color="auto"/>
            </w:tcBorders>
          </w:tcPr>
          <w:p w14:paraId="5098D718" w14:textId="77777777" w:rsidR="00B20CEE" w:rsidRDefault="00B20CEE" w:rsidP="003F3E50">
            <w:pPr>
              <w:rPr>
                <w:rFonts w:cs="Arial"/>
              </w:rPr>
            </w:pPr>
            <w:r w:rsidRPr="000C7F86">
              <w:rPr>
                <w:rFonts w:cs="Arial"/>
              </w:rPr>
              <w:t xml:space="preserve">The Philosophy and Practice of Social Research </w:t>
            </w:r>
          </w:p>
          <w:p w14:paraId="12809FEB" w14:textId="77777777" w:rsidR="00B20CEE" w:rsidRPr="00413716" w:rsidRDefault="00B20CEE" w:rsidP="003F3E50">
            <w:pPr>
              <w:rPr>
                <w:rFonts w:cs="Arial"/>
              </w:rPr>
            </w:pPr>
          </w:p>
        </w:tc>
        <w:tc>
          <w:tcPr>
            <w:tcW w:w="1055" w:type="dxa"/>
            <w:tcBorders>
              <w:top w:val="single" w:sz="4" w:space="0" w:color="auto"/>
              <w:left w:val="single" w:sz="4" w:space="0" w:color="auto"/>
            </w:tcBorders>
          </w:tcPr>
          <w:p w14:paraId="6B83B8EF" w14:textId="77777777" w:rsidR="00B20CEE" w:rsidRDefault="00B20CEE" w:rsidP="003F3E50">
            <w:pPr>
              <w:jc w:val="center"/>
              <w:rPr>
                <w:rFonts w:cs="Arial"/>
              </w:rPr>
            </w:pPr>
            <w:r>
              <w:rPr>
                <w:rFonts w:cs="Arial"/>
              </w:rPr>
              <w:t>30</w:t>
            </w:r>
          </w:p>
        </w:tc>
        <w:tc>
          <w:tcPr>
            <w:tcW w:w="2210" w:type="dxa"/>
            <w:tcBorders>
              <w:top w:val="single" w:sz="4" w:space="0" w:color="auto"/>
              <w:left w:val="single" w:sz="4" w:space="0" w:color="auto"/>
            </w:tcBorders>
          </w:tcPr>
          <w:p w14:paraId="375A9C5D" w14:textId="77777777" w:rsidR="00B20CEE" w:rsidRDefault="00B20CEE" w:rsidP="003F3E50">
            <w:pPr>
              <w:jc w:val="center"/>
              <w:rPr>
                <w:rFonts w:cs="Arial"/>
              </w:rPr>
            </w:pPr>
            <w:r>
              <w:rPr>
                <w:rFonts w:cs="Arial"/>
              </w:rPr>
              <w:t xml:space="preserve">Compulsory </w:t>
            </w:r>
          </w:p>
        </w:tc>
      </w:tr>
      <w:tr w:rsidR="00B20CEE" w14:paraId="12F0E241" w14:textId="77777777" w:rsidTr="003F3E50">
        <w:tc>
          <w:tcPr>
            <w:tcW w:w="9060" w:type="dxa"/>
            <w:gridSpan w:val="4"/>
            <w:shd w:val="clear" w:color="auto" w:fill="DEEAF6" w:themeFill="accent1" w:themeFillTint="33"/>
          </w:tcPr>
          <w:p w14:paraId="2D904697" w14:textId="77777777" w:rsidR="00B20CEE" w:rsidRPr="00413716" w:rsidRDefault="00B20CEE" w:rsidP="003F3E50">
            <w:pPr>
              <w:spacing w:after="120"/>
              <w:jc w:val="center"/>
              <w:rPr>
                <w:rFonts w:cs="Arial"/>
                <w:b/>
              </w:rPr>
            </w:pPr>
            <w:r w:rsidRPr="00413716">
              <w:rPr>
                <w:rFonts w:cs="Arial"/>
                <w:b/>
              </w:rPr>
              <w:t>Part 2</w:t>
            </w:r>
          </w:p>
        </w:tc>
      </w:tr>
      <w:tr w:rsidR="00B20CEE" w14:paraId="59E79FEA" w14:textId="77777777" w:rsidTr="00B20CEE">
        <w:trPr>
          <w:trHeight w:val="480"/>
        </w:trPr>
        <w:tc>
          <w:tcPr>
            <w:tcW w:w="1696" w:type="dxa"/>
            <w:shd w:val="clear" w:color="auto" w:fill="auto"/>
          </w:tcPr>
          <w:p w14:paraId="3E249175" w14:textId="77777777" w:rsidR="00B20CEE" w:rsidRPr="0006226F" w:rsidRDefault="00B20CEE" w:rsidP="003F3E50">
            <w:pPr>
              <w:jc w:val="both"/>
              <w:rPr>
                <w:rFonts w:cs="Arial"/>
              </w:rPr>
            </w:pPr>
            <w:r>
              <w:rPr>
                <w:rFonts w:cs="Arial"/>
              </w:rPr>
              <w:t>ECGE7002P</w:t>
            </w:r>
          </w:p>
        </w:tc>
        <w:tc>
          <w:tcPr>
            <w:tcW w:w="4099" w:type="dxa"/>
          </w:tcPr>
          <w:p w14:paraId="1BED180A" w14:textId="77777777" w:rsidR="00B20CEE" w:rsidRPr="0006226F" w:rsidRDefault="00B20CEE" w:rsidP="003F3E50">
            <w:pPr>
              <w:rPr>
                <w:rFonts w:cs="Arial"/>
                <w:sz w:val="20"/>
              </w:rPr>
            </w:pPr>
            <w:r w:rsidRPr="0006226F">
              <w:rPr>
                <w:rFonts w:cs="Arial"/>
              </w:rPr>
              <w:t xml:space="preserve">Faculty of Education and Communities: Dissertation </w:t>
            </w:r>
          </w:p>
        </w:tc>
        <w:tc>
          <w:tcPr>
            <w:tcW w:w="1055" w:type="dxa"/>
          </w:tcPr>
          <w:p w14:paraId="71BFE5A3" w14:textId="77777777" w:rsidR="00B20CEE" w:rsidRDefault="00B20CEE" w:rsidP="003F3E50">
            <w:pPr>
              <w:jc w:val="center"/>
              <w:rPr>
                <w:rFonts w:cs="Arial"/>
              </w:rPr>
            </w:pPr>
            <w:r>
              <w:rPr>
                <w:rFonts w:cs="Arial"/>
              </w:rPr>
              <w:t>60</w:t>
            </w:r>
          </w:p>
        </w:tc>
        <w:tc>
          <w:tcPr>
            <w:tcW w:w="2210" w:type="dxa"/>
          </w:tcPr>
          <w:p w14:paraId="69D98C48" w14:textId="77777777" w:rsidR="00B20CEE" w:rsidRDefault="00B20CEE" w:rsidP="003F3E50">
            <w:pPr>
              <w:jc w:val="center"/>
              <w:rPr>
                <w:rFonts w:cs="Arial"/>
              </w:rPr>
            </w:pPr>
            <w:r>
              <w:rPr>
                <w:rFonts w:cs="Arial"/>
              </w:rPr>
              <w:t>Compulsory</w:t>
            </w:r>
          </w:p>
        </w:tc>
      </w:tr>
    </w:tbl>
    <w:p w14:paraId="1D045FFC" w14:textId="23F9BAB0" w:rsidR="00C12D12" w:rsidRDefault="00C12D12" w:rsidP="00C12D12">
      <w:pPr>
        <w:tabs>
          <w:tab w:val="num" w:pos="720"/>
          <w:tab w:val="left" w:pos="1440"/>
        </w:tabs>
        <w:jc w:val="both"/>
        <w:rPr>
          <w:rFonts w:cs="Arial"/>
        </w:rPr>
      </w:pPr>
    </w:p>
    <w:p w14:paraId="3E7BC868" w14:textId="6D574038" w:rsidR="00D85E02" w:rsidRDefault="00D85E02" w:rsidP="00C12D12">
      <w:pPr>
        <w:tabs>
          <w:tab w:val="num" w:pos="720"/>
          <w:tab w:val="left" w:pos="1440"/>
        </w:tabs>
        <w:jc w:val="both"/>
        <w:rPr>
          <w:rFonts w:cs="Arial"/>
          <w:b/>
          <w:u w:val="single"/>
        </w:rPr>
      </w:pPr>
      <w:r w:rsidRPr="00D85E02">
        <w:rPr>
          <w:rFonts w:cs="Arial"/>
          <w:b/>
          <w:u w:val="single"/>
        </w:rPr>
        <w:t>Part-Time</w:t>
      </w:r>
    </w:p>
    <w:p w14:paraId="47478D2B" w14:textId="77777777" w:rsidR="00D85E02" w:rsidRPr="00D85E02" w:rsidRDefault="00D85E02" w:rsidP="00C12D12">
      <w:pPr>
        <w:tabs>
          <w:tab w:val="num" w:pos="720"/>
          <w:tab w:val="left" w:pos="1440"/>
        </w:tabs>
        <w:jc w:val="both"/>
        <w:rPr>
          <w:rFonts w:cs="Arial"/>
          <w:b/>
          <w:u w:val="single"/>
        </w:rPr>
      </w:pPr>
    </w:p>
    <w:tbl>
      <w:tblPr>
        <w:tblStyle w:val="TableGrid"/>
        <w:tblW w:w="0" w:type="auto"/>
        <w:tblLayout w:type="fixed"/>
        <w:tblLook w:val="04A0" w:firstRow="1" w:lastRow="0" w:firstColumn="1" w:lastColumn="0" w:noHBand="0" w:noVBand="1"/>
      </w:tblPr>
      <w:tblGrid>
        <w:gridCol w:w="1838"/>
        <w:gridCol w:w="3957"/>
        <w:gridCol w:w="1055"/>
        <w:gridCol w:w="2210"/>
      </w:tblGrid>
      <w:tr w:rsidR="00B20CEE" w:rsidRPr="00413716" w14:paraId="4DFC7517" w14:textId="77777777" w:rsidTr="003F3E50">
        <w:tc>
          <w:tcPr>
            <w:tcW w:w="9060" w:type="dxa"/>
            <w:gridSpan w:val="4"/>
            <w:shd w:val="clear" w:color="auto" w:fill="BDD6EE" w:themeFill="accent1" w:themeFillTint="66"/>
          </w:tcPr>
          <w:p w14:paraId="4FA6D314" w14:textId="77777777" w:rsidR="00B20CEE" w:rsidRPr="00413716" w:rsidRDefault="00B20CEE" w:rsidP="003F3E50">
            <w:pPr>
              <w:spacing w:after="120"/>
              <w:jc w:val="center"/>
              <w:rPr>
                <w:rFonts w:cs="Arial"/>
                <w:b/>
              </w:rPr>
            </w:pPr>
            <w:r w:rsidRPr="00413716">
              <w:rPr>
                <w:rFonts w:cs="Arial"/>
                <w:b/>
              </w:rPr>
              <w:t>MA Education Studies</w:t>
            </w:r>
          </w:p>
        </w:tc>
      </w:tr>
      <w:tr w:rsidR="00B20CEE" w:rsidRPr="00413716" w14:paraId="58D3F6C1" w14:textId="77777777" w:rsidTr="003F3E50">
        <w:tc>
          <w:tcPr>
            <w:tcW w:w="1838" w:type="dxa"/>
            <w:shd w:val="clear" w:color="auto" w:fill="BDD6EE" w:themeFill="accent1" w:themeFillTint="66"/>
          </w:tcPr>
          <w:p w14:paraId="6924D07D" w14:textId="77777777" w:rsidR="00B20CEE" w:rsidRPr="00413716" w:rsidRDefault="00B20CEE" w:rsidP="003F3E50">
            <w:pPr>
              <w:jc w:val="both"/>
              <w:rPr>
                <w:rFonts w:cs="Arial"/>
                <w:b/>
              </w:rPr>
            </w:pPr>
            <w:r w:rsidRPr="00413716">
              <w:rPr>
                <w:rFonts w:cs="Arial"/>
                <w:b/>
              </w:rPr>
              <w:t>Module Code</w:t>
            </w:r>
          </w:p>
        </w:tc>
        <w:tc>
          <w:tcPr>
            <w:tcW w:w="3957" w:type="dxa"/>
            <w:shd w:val="clear" w:color="auto" w:fill="BDD6EE" w:themeFill="accent1" w:themeFillTint="66"/>
          </w:tcPr>
          <w:p w14:paraId="445F4325" w14:textId="77777777" w:rsidR="00B20CEE" w:rsidRPr="00413716" w:rsidRDefault="00B20CEE" w:rsidP="003F3E50">
            <w:pPr>
              <w:spacing w:after="120"/>
              <w:jc w:val="both"/>
              <w:rPr>
                <w:rFonts w:cs="Arial"/>
                <w:b/>
              </w:rPr>
            </w:pPr>
            <w:r w:rsidRPr="00413716">
              <w:rPr>
                <w:rFonts w:cs="Arial"/>
                <w:b/>
              </w:rPr>
              <w:t>Title</w:t>
            </w:r>
          </w:p>
        </w:tc>
        <w:tc>
          <w:tcPr>
            <w:tcW w:w="1055" w:type="dxa"/>
            <w:shd w:val="clear" w:color="auto" w:fill="BDD6EE" w:themeFill="accent1" w:themeFillTint="66"/>
          </w:tcPr>
          <w:p w14:paraId="159FC653" w14:textId="77777777" w:rsidR="00B20CEE" w:rsidRPr="00413716" w:rsidRDefault="00B20CEE" w:rsidP="003F3E50">
            <w:pPr>
              <w:jc w:val="center"/>
              <w:rPr>
                <w:rFonts w:cs="Arial"/>
                <w:b/>
              </w:rPr>
            </w:pPr>
            <w:r w:rsidRPr="00413716">
              <w:rPr>
                <w:rFonts w:cs="Arial"/>
                <w:b/>
              </w:rPr>
              <w:t>Credits</w:t>
            </w:r>
          </w:p>
        </w:tc>
        <w:tc>
          <w:tcPr>
            <w:tcW w:w="2210" w:type="dxa"/>
            <w:shd w:val="clear" w:color="auto" w:fill="BDD6EE" w:themeFill="accent1" w:themeFillTint="66"/>
          </w:tcPr>
          <w:p w14:paraId="2D881680" w14:textId="77777777" w:rsidR="00B20CEE" w:rsidRPr="00413716" w:rsidRDefault="00B20CEE" w:rsidP="003F3E50">
            <w:pPr>
              <w:jc w:val="center"/>
              <w:rPr>
                <w:rFonts w:cs="Arial"/>
                <w:b/>
              </w:rPr>
            </w:pPr>
            <w:r>
              <w:rPr>
                <w:rFonts w:cs="Arial"/>
                <w:b/>
              </w:rPr>
              <w:t>Status</w:t>
            </w:r>
          </w:p>
        </w:tc>
      </w:tr>
      <w:tr w:rsidR="00B20CEE" w14:paraId="71AEB8EC" w14:textId="77777777" w:rsidTr="003F3E50">
        <w:tc>
          <w:tcPr>
            <w:tcW w:w="9060" w:type="dxa"/>
            <w:gridSpan w:val="4"/>
            <w:shd w:val="clear" w:color="auto" w:fill="BDD6EE" w:themeFill="accent1" w:themeFillTint="66"/>
          </w:tcPr>
          <w:p w14:paraId="56AE242D" w14:textId="77777777" w:rsidR="00B20CEE" w:rsidRDefault="00B20CEE" w:rsidP="003F3E50">
            <w:pPr>
              <w:spacing w:after="120"/>
              <w:rPr>
                <w:rFonts w:cs="Arial"/>
                <w:b/>
              </w:rPr>
            </w:pPr>
            <w:r>
              <w:rPr>
                <w:rFonts w:cs="Arial"/>
                <w:b/>
              </w:rPr>
              <w:t>Year 1                                                Part 1: Semester 1</w:t>
            </w:r>
          </w:p>
        </w:tc>
      </w:tr>
      <w:tr w:rsidR="00B20CEE" w:rsidRPr="000C7F86" w14:paraId="2F0D0B8A" w14:textId="77777777" w:rsidTr="003F3E50">
        <w:tc>
          <w:tcPr>
            <w:tcW w:w="1838" w:type="dxa"/>
            <w:shd w:val="clear" w:color="auto" w:fill="auto"/>
          </w:tcPr>
          <w:p w14:paraId="56F9291F" w14:textId="77777777" w:rsidR="00B20CEE" w:rsidRPr="00770701" w:rsidRDefault="00B20CEE" w:rsidP="003F3E50">
            <w:pPr>
              <w:jc w:val="both"/>
              <w:rPr>
                <w:rFonts w:cs="Arial"/>
              </w:rPr>
            </w:pPr>
            <w:r>
              <w:rPr>
                <w:rFonts w:cs="Arial"/>
              </w:rPr>
              <w:t>ECWB7001</w:t>
            </w:r>
          </w:p>
        </w:tc>
        <w:tc>
          <w:tcPr>
            <w:tcW w:w="3957" w:type="dxa"/>
          </w:tcPr>
          <w:p w14:paraId="2FAB7FFA" w14:textId="77777777" w:rsidR="00B20CEE" w:rsidRPr="00770701" w:rsidRDefault="00B20CEE" w:rsidP="003F3E50">
            <w:pPr>
              <w:rPr>
                <w:rFonts w:cs="Arial"/>
              </w:rPr>
            </w:pPr>
            <w:r>
              <w:rPr>
                <w:rFonts w:cs="Arial"/>
              </w:rPr>
              <w:t>Introduction to Master’s Study</w:t>
            </w:r>
          </w:p>
        </w:tc>
        <w:tc>
          <w:tcPr>
            <w:tcW w:w="1055" w:type="dxa"/>
          </w:tcPr>
          <w:p w14:paraId="61595B02" w14:textId="77777777" w:rsidR="00B20CEE" w:rsidRPr="000C7F86" w:rsidRDefault="00B20CEE" w:rsidP="003F3E50">
            <w:pPr>
              <w:jc w:val="center"/>
              <w:rPr>
                <w:rFonts w:cs="Arial"/>
              </w:rPr>
            </w:pPr>
            <w:r>
              <w:rPr>
                <w:rFonts w:cs="Arial"/>
              </w:rPr>
              <w:t>2</w:t>
            </w:r>
            <w:r w:rsidRPr="000C7F86">
              <w:rPr>
                <w:rFonts w:cs="Arial"/>
              </w:rPr>
              <w:t>0</w:t>
            </w:r>
          </w:p>
        </w:tc>
        <w:tc>
          <w:tcPr>
            <w:tcW w:w="2210" w:type="dxa"/>
          </w:tcPr>
          <w:p w14:paraId="3C05369D" w14:textId="77777777" w:rsidR="00B20CEE" w:rsidRPr="000C7F86" w:rsidRDefault="00B20CEE" w:rsidP="003F3E50">
            <w:pPr>
              <w:jc w:val="center"/>
              <w:rPr>
                <w:rFonts w:cs="Arial"/>
              </w:rPr>
            </w:pPr>
            <w:r>
              <w:rPr>
                <w:rFonts w:cs="Arial"/>
              </w:rPr>
              <w:t>Optional</w:t>
            </w:r>
          </w:p>
        </w:tc>
      </w:tr>
      <w:tr w:rsidR="00B20CEE" w:rsidRPr="0006653A" w14:paraId="34CFF246" w14:textId="77777777" w:rsidTr="003F3E50">
        <w:tc>
          <w:tcPr>
            <w:tcW w:w="9060" w:type="dxa"/>
            <w:gridSpan w:val="4"/>
            <w:shd w:val="clear" w:color="auto" w:fill="BDD6EE" w:themeFill="accent1" w:themeFillTint="66"/>
          </w:tcPr>
          <w:p w14:paraId="22807331" w14:textId="77777777" w:rsidR="00B20CEE" w:rsidRPr="0006653A" w:rsidRDefault="00B20CEE" w:rsidP="003F3E50">
            <w:pPr>
              <w:jc w:val="center"/>
              <w:rPr>
                <w:rFonts w:cs="Arial"/>
                <w:b/>
                <w:bCs/>
              </w:rPr>
            </w:pPr>
            <w:r w:rsidRPr="0006653A">
              <w:rPr>
                <w:rFonts w:cs="Arial"/>
                <w:b/>
                <w:bCs/>
              </w:rPr>
              <w:t>Or</w:t>
            </w:r>
          </w:p>
        </w:tc>
      </w:tr>
      <w:tr w:rsidR="00B20CEE" w14:paraId="16043DA9" w14:textId="77777777" w:rsidTr="003F3E50">
        <w:tc>
          <w:tcPr>
            <w:tcW w:w="1838" w:type="dxa"/>
            <w:shd w:val="clear" w:color="auto" w:fill="auto"/>
          </w:tcPr>
          <w:p w14:paraId="288E283F" w14:textId="77777777" w:rsidR="00B20CEE" w:rsidRPr="000C7F86" w:rsidRDefault="00B20CEE" w:rsidP="003F3E50">
            <w:pPr>
              <w:jc w:val="both"/>
              <w:rPr>
                <w:rFonts w:cs="Arial"/>
              </w:rPr>
            </w:pPr>
            <w:r>
              <w:rPr>
                <w:rFonts w:cs="Arial"/>
              </w:rPr>
              <w:t>ECWB7002</w:t>
            </w:r>
          </w:p>
        </w:tc>
        <w:tc>
          <w:tcPr>
            <w:tcW w:w="3957" w:type="dxa"/>
          </w:tcPr>
          <w:p w14:paraId="70AAB0EE" w14:textId="77777777" w:rsidR="00B20CEE" w:rsidRPr="000C7F86" w:rsidRDefault="00B20CEE" w:rsidP="003F3E50">
            <w:pPr>
              <w:rPr>
                <w:rFonts w:cs="Arial"/>
              </w:rPr>
            </w:pPr>
            <w:r>
              <w:rPr>
                <w:rFonts w:cs="Arial"/>
              </w:rPr>
              <w:t xml:space="preserve">Educational Project </w:t>
            </w:r>
          </w:p>
        </w:tc>
        <w:tc>
          <w:tcPr>
            <w:tcW w:w="1055" w:type="dxa"/>
          </w:tcPr>
          <w:p w14:paraId="5F529591" w14:textId="77777777" w:rsidR="00B20CEE" w:rsidRPr="000C7F86" w:rsidRDefault="00B20CEE" w:rsidP="003F3E50">
            <w:pPr>
              <w:jc w:val="center"/>
              <w:rPr>
                <w:rFonts w:cs="Arial"/>
              </w:rPr>
            </w:pPr>
            <w:r>
              <w:rPr>
                <w:rFonts w:cs="Arial"/>
              </w:rPr>
              <w:t>20</w:t>
            </w:r>
          </w:p>
        </w:tc>
        <w:tc>
          <w:tcPr>
            <w:tcW w:w="2210" w:type="dxa"/>
          </w:tcPr>
          <w:p w14:paraId="7E40C64C" w14:textId="77777777" w:rsidR="00B20CEE" w:rsidRDefault="00B20CEE" w:rsidP="003F3E50">
            <w:pPr>
              <w:jc w:val="center"/>
              <w:rPr>
                <w:rFonts w:cs="Arial"/>
              </w:rPr>
            </w:pPr>
            <w:r>
              <w:rPr>
                <w:rFonts w:cs="Arial"/>
              </w:rPr>
              <w:t xml:space="preserve">Optional </w:t>
            </w:r>
          </w:p>
        </w:tc>
      </w:tr>
      <w:tr w:rsidR="00B20CEE" w:rsidRPr="0006653A" w14:paraId="09D7D458" w14:textId="77777777" w:rsidTr="003F3E50">
        <w:tc>
          <w:tcPr>
            <w:tcW w:w="9060" w:type="dxa"/>
            <w:gridSpan w:val="4"/>
            <w:shd w:val="clear" w:color="auto" w:fill="BDD6EE" w:themeFill="accent1" w:themeFillTint="66"/>
          </w:tcPr>
          <w:p w14:paraId="3BBE2D2C" w14:textId="77777777" w:rsidR="00B20CEE" w:rsidRPr="0006653A" w:rsidRDefault="00B20CEE" w:rsidP="003F3E50">
            <w:pPr>
              <w:jc w:val="center"/>
              <w:rPr>
                <w:rFonts w:cs="Arial"/>
                <w:b/>
                <w:bCs/>
              </w:rPr>
            </w:pPr>
            <w:r w:rsidRPr="0006653A">
              <w:rPr>
                <w:rFonts w:cs="Arial"/>
                <w:b/>
                <w:bCs/>
                <w:shd w:val="clear" w:color="auto" w:fill="D9D9D9" w:themeFill="background1" w:themeFillShade="D9"/>
              </w:rPr>
              <w:t>Plus</w:t>
            </w:r>
            <w:r w:rsidRPr="0006653A">
              <w:rPr>
                <w:rFonts w:cs="Arial"/>
                <w:b/>
                <w:bCs/>
              </w:rPr>
              <w:t xml:space="preserve"> </w:t>
            </w:r>
          </w:p>
        </w:tc>
      </w:tr>
      <w:tr w:rsidR="00B20CEE" w14:paraId="4C3ADF76" w14:textId="77777777" w:rsidTr="003F3E50">
        <w:tc>
          <w:tcPr>
            <w:tcW w:w="1838" w:type="dxa"/>
            <w:shd w:val="clear" w:color="auto" w:fill="auto"/>
          </w:tcPr>
          <w:p w14:paraId="37F9E1E7" w14:textId="77777777" w:rsidR="00B20CEE" w:rsidRDefault="00B20CEE" w:rsidP="003F3E50">
            <w:pPr>
              <w:jc w:val="both"/>
              <w:rPr>
                <w:rFonts w:cs="Arial"/>
              </w:rPr>
            </w:pPr>
            <w:r>
              <w:rPr>
                <w:rFonts w:cs="Arial"/>
              </w:rPr>
              <w:t>ECWB7003</w:t>
            </w:r>
          </w:p>
        </w:tc>
        <w:tc>
          <w:tcPr>
            <w:tcW w:w="3957" w:type="dxa"/>
          </w:tcPr>
          <w:p w14:paraId="085C1BA9" w14:textId="77777777" w:rsidR="00B20CEE" w:rsidRDefault="00B20CEE" w:rsidP="003F3E50">
            <w:pPr>
              <w:rPr>
                <w:rFonts w:cs="Arial"/>
              </w:rPr>
            </w:pPr>
            <w:r>
              <w:rPr>
                <w:rFonts w:cs="Arial"/>
              </w:rPr>
              <w:t xml:space="preserve">Transforming </w:t>
            </w:r>
            <w:r w:rsidRPr="000C7F86">
              <w:rPr>
                <w:rFonts w:cs="Arial"/>
              </w:rPr>
              <w:t xml:space="preserve">Education: Effective Change in Leadership and Management </w:t>
            </w:r>
          </w:p>
        </w:tc>
        <w:tc>
          <w:tcPr>
            <w:tcW w:w="1055" w:type="dxa"/>
          </w:tcPr>
          <w:p w14:paraId="509DD379" w14:textId="77777777" w:rsidR="00B20CEE" w:rsidRDefault="00B20CEE" w:rsidP="003F3E50">
            <w:pPr>
              <w:jc w:val="center"/>
              <w:rPr>
                <w:rFonts w:cs="Arial"/>
              </w:rPr>
            </w:pPr>
            <w:r>
              <w:rPr>
                <w:rFonts w:cs="Arial"/>
              </w:rPr>
              <w:t>20</w:t>
            </w:r>
          </w:p>
        </w:tc>
        <w:tc>
          <w:tcPr>
            <w:tcW w:w="2210" w:type="dxa"/>
          </w:tcPr>
          <w:p w14:paraId="51C6A1D2" w14:textId="77777777" w:rsidR="00B20CEE" w:rsidRDefault="00B20CEE" w:rsidP="003F3E50">
            <w:pPr>
              <w:jc w:val="center"/>
              <w:rPr>
                <w:rFonts w:cs="Arial"/>
              </w:rPr>
            </w:pPr>
            <w:r>
              <w:rPr>
                <w:rFonts w:cs="Arial"/>
              </w:rPr>
              <w:t xml:space="preserve">Compulsory </w:t>
            </w:r>
          </w:p>
        </w:tc>
      </w:tr>
      <w:tr w:rsidR="00B20CEE" w14:paraId="3181B6F3" w14:textId="77777777" w:rsidTr="003F3E50">
        <w:tc>
          <w:tcPr>
            <w:tcW w:w="9060" w:type="dxa"/>
            <w:gridSpan w:val="4"/>
            <w:shd w:val="clear" w:color="auto" w:fill="BDD6EE" w:themeFill="accent1" w:themeFillTint="66"/>
          </w:tcPr>
          <w:p w14:paraId="099B9A79" w14:textId="77777777" w:rsidR="00B20CEE" w:rsidRDefault="00B20CEE" w:rsidP="003F3E50">
            <w:pPr>
              <w:rPr>
                <w:rFonts w:cs="Arial"/>
                <w:b/>
              </w:rPr>
            </w:pPr>
            <w:r>
              <w:rPr>
                <w:rFonts w:cs="Arial"/>
                <w:b/>
              </w:rPr>
              <w:t xml:space="preserve">Year 1                                                Part 1: </w:t>
            </w:r>
            <w:r w:rsidRPr="00413716">
              <w:rPr>
                <w:rFonts w:cs="Arial"/>
                <w:b/>
              </w:rPr>
              <w:t>Semester 2</w:t>
            </w:r>
          </w:p>
        </w:tc>
      </w:tr>
      <w:tr w:rsidR="00B20CEE" w:rsidRPr="00413716" w14:paraId="05879B6E" w14:textId="77777777" w:rsidTr="003F3E50">
        <w:tc>
          <w:tcPr>
            <w:tcW w:w="1838" w:type="dxa"/>
            <w:tcBorders>
              <w:bottom w:val="single" w:sz="4" w:space="0" w:color="auto"/>
            </w:tcBorders>
          </w:tcPr>
          <w:p w14:paraId="58545B72" w14:textId="77777777" w:rsidR="00B20CEE" w:rsidRPr="00413716" w:rsidRDefault="00B20CEE" w:rsidP="003F3E50">
            <w:pPr>
              <w:jc w:val="both"/>
              <w:rPr>
                <w:rFonts w:cs="Arial"/>
              </w:rPr>
            </w:pPr>
            <w:r>
              <w:rPr>
                <w:rFonts w:cs="Arial"/>
              </w:rPr>
              <w:t>ECES7004</w:t>
            </w:r>
          </w:p>
        </w:tc>
        <w:tc>
          <w:tcPr>
            <w:tcW w:w="3957" w:type="dxa"/>
            <w:tcBorders>
              <w:bottom w:val="single" w:sz="4" w:space="0" w:color="auto"/>
            </w:tcBorders>
          </w:tcPr>
          <w:p w14:paraId="37451615" w14:textId="77777777" w:rsidR="00B20CEE" w:rsidRPr="00413716" w:rsidRDefault="00B20CEE" w:rsidP="003F3E50">
            <w:pPr>
              <w:jc w:val="both"/>
              <w:rPr>
                <w:rFonts w:cs="Arial"/>
              </w:rPr>
            </w:pPr>
            <w:r>
              <w:rPr>
                <w:rFonts w:cs="Arial"/>
              </w:rPr>
              <w:t>Principles of Pedagogy, Teaching, &amp; Learning</w:t>
            </w:r>
          </w:p>
        </w:tc>
        <w:tc>
          <w:tcPr>
            <w:tcW w:w="1055" w:type="dxa"/>
            <w:tcBorders>
              <w:bottom w:val="single" w:sz="4" w:space="0" w:color="auto"/>
            </w:tcBorders>
          </w:tcPr>
          <w:p w14:paraId="706CEC28" w14:textId="77777777" w:rsidR="00B20CEE" w:rsidRPr="00413716" w:rsidRDefault="00B20CEE" w:rsidP="003F3E50">
            <w:pPr>
              <w:jc w:val="center"/>
              <w:rPr>
                <w:rFonts w:cs="Arial"/>
              </w:rPr>
            </w:pPr>
            <w:r>
              <w:rPr>
                <w:rFonts w:cs="Arial"/>
              </w:rPr>
              <w:t>3</w:t>
            </w:r>
            <w:r w:rsidRPr="00413716">
              <w:rPr>
                <w:rFonts w:cs="Arial"/>
              </w:rPr>
              <w:t>0</w:t>
            </w:r>
          </w:p>
        </w:tc>
        <w:tc>
          <w:tcPr>
            <w:tcW w:w="2210" w:type="dxa"/>
            <w:tcBorders>
              <w:bottom w:val="single" w:sz="4" w:space="0" w:color="auto"/>
            </w:tcBorders>
          </w:tcPr>
          <w:p w14:paraId="1DACB424" w14:textId="77777777" w:rsidR="00B20CEE" w:rsidRPr="00413716" w:rsidRDefault="00B20CEE" w:rsidP="003F3E50">
            <w:pPr>
              <w:jc w:val="center"/>
              <w:rPr>
                <w:rFonts w:cs="Arial"/>
              </w:rPr>
            </w:pPr>
            <w:r>
              <w:rPr>
                <w:rFonts w:cs="Arial"/>
              </w:rPr>
              <w:t>Compulsory</w:t>
            </w:r>
          </w:p>
        </w:tc>
      </w:tr>
      <w:tr w:rsidR="00B20CEE" w:rsidRPr="007C6DED" w14:paraId="616E9951" w14:textId="77777777" w:rsidTr="003F3E50">
        <w:tc>
          <w:tcPr>
            <w:tcW w:w="9060" w:type="dxa"/>
            <w:gridSpan w:val="4"/>
            <w:tcBorders>
              <w:bottom w:val="single" w:sz="4" w:space="0" w:color="auto"/>
            </w:tcBorders>
            <w:shd w:val="clear" w:color="auto" w:fill="BDD6EE" w:themeFill="accent1" w:themeFillTint="66"/>
          </w:tcPr>
          <w:p w14:paraId="3E626FFA" w14:textId="77777777" w:rsidR="00B20CEE" w:rsidRPr="007C6DED" w:rsidRDefault="00B20CEE" w:rsidP="003F3E50">
            <w:pPr>
              <w:rPr>
                <w:rFonts w:cs="Arial"/>
                <w:b/>
              </w:rPr>
            </w:pPr>
            <w:r w:rsidRPr="007C6DED">
              <w:rPr>
                <w:rFonts w:cs="Arial"/>
                <w:b/>
              </w:rPr>
              <w:t>Year 2                                                Part 1: Semester 1</w:t>
            </w:r>
          </w:p>
        </w:tc>
      </w:tr>
      <w:tr w:rsidR="00B20CEE" w14:paraId="757EB173" w14:textId="77777777" w:rsidTr="003F3E50">
        <w:tc>
          <w:tcPr>
            <w:tcW w:w="1838" w:type="dxa"/>
            <w:tcBorders>
              <w:bottom w:val="single" w:sz="4" w:space="0" w:color="auto"/>
            </w:tcBorders>
            <w:shd w:val="clear" w:color="auto" w:fill="auto"/>
          </w:tcPr>
          <w:p w14:paraId="6AFCADE9" w14:textId="77777777" w:rsidR="00B20CEE" w:rsidRDefault="00B20CEE" w:rsidP="003F3E50">
            <w:pPr>
              <w:jc w:val="both"/>
              <w:rPr>
                <w:rFonts w:cs="Arial"/>
              </w:rPr>
            </w:pPr>
            <w:r w:rsidRPr="00413716">
              <w:rPr>
                <w:rFonts w:cs="Arial"/>
              </w:rPr>
              <w:t>EC</w:t>
            </w:r>
            <w:r>
              <w:rPr>
                <w:rFonts w:cs="Arial"/>
              </w:rPr>
              <w:t>WB7004</w:t>
            </w:r>
          </w:p>
          <w:p w14:paraId="7AA8BCA7" w14:textId="77777777" w:rsidR="00B20CEE" w:rsidRPr="00413716" w:rsidRDefault="00B20CEE" w:rsidP="003F3E50">
            <w:pPr>
              <w:jc w:val="both"/>
              <w:rPr>
                <w:rFonts w:cs="Arial"/>
              </w:rPr>
            </w:pPr>
          </w:p>
        </w:tc>
        <w:tc>
          <w:tcPr>
            <w:tcW w:w="3957" w:type="dxa"/>
            <w:tcBorders>
              <w:bottom w:val="single" w:sz="4" w:space="0" w:color="auto"/>
            </w:tcBorders>
          </w:tcPr>
          <w:p w14:paraId="365A39FF" w14:textId="77777777" w:rsidR="00B20CEE" w:rsidRDefault="00B20CEE" w:rsidP="003F3E50">
            <w:pPr>
              <w:jc w:val="both"/>
              <w:rPr>
                <w:rFonts w:cs="Arial"/>
              </w:rPr>
            </w:pPr>
            <w:r w:rsidRPr="00413716">
              <w:rPr>
                <w:rFonts w:cs="Arial"/>
              </w:rPr>
              <w:t xml:space="preserve">Global Citizenship </w:t>
            </w:r>
            <w:r>
              <w:rPr>
                <w:rFonts w:cs="Arial"/>
              </w:rPr>
              <w:t>and Sustainability</w:t>
            </w:r>
          </w:p>
          <w:p w14:paraId="3E6FB1B2" w14:textId="77777777" w:rsidR="00B20CEE" w:rsidRPr="00413716" w:rsidRDefault="00B20CEE" w:rsidP="003F3E50">
            <w:pPr>
              <w:jc w:val="both"/>
              <w:rPr>
                <w:rFonts w:cs="Arial"/>
              </w:rPr>
            </w:pPr>
          </w:p>
        </w:tc>
        <w:tc>
          <w:tcPr>
            <w:tcW w:w="1055" w:type="dxa"/>
            <w:tcBorders>
              <w:bottom w:val="single" w:sz="4" w:space="0" w:color="auto"/>
            </w:tcBorders>
          </w:tcPr>
          <w:p w14:paraId="5E00CD22" w14:textId="77777777" w:rsidR="00B20CEE" w:rsidRPr="00413716" w:rsidRDefault="00B20CEE" w:rsidP="003F3E50">
            <w:pPr>
              <w:jc w:val="center"/>
              <w:rPr>
                <w:rFonts w:cs="Arial"/>
              </w:rPr>
            </w:pPr>
            <w:r>
              <w:rPr>
                <w:rFonts w:cs="Arial"/>
              </w:rPr>
              <w:t>2</w:t>
            </w:r>
            <w:r w:rsidRPr="00413716">
              <w:rPr>
                <w:rFonts w:cs="Arial"/>
              </w:rPr>
              <w:t>0</w:t>
            </w:r>
          </w:p>
        </w:tc>
        <w:tc>
          <w:tcPr>
            <w:tcW w:w="2210" w:type="dxa"/>
            <w:tcBorders>
              <w:bottom w:val="single" w:sz="4" w:space="0" w:color="auto"/>
            </w:tcBorders>
          </w:tcPr>
          <w:p w14:paraId="5FCA7887" w14:textId="77777777" w:rsidR="00B20CEE" w:rsidRDefault="00B20CEE" w:rsidP="003F3E50">
            <w:pPr>
              <w:jc w:val="center"/>
              <w:rPr>
                <w:rFonts w:cs="Arial"/>
              </w:rPr>
            </w:pPr>
            <w:r>
              <w:rPr>
                <w:rFonts w:cs="Arial"/>
              </w:rPr>
              <w:t>Compulsory</w:t>
            </w:r>
          </w:p>
        </w:tc>
      </w:tr>
      <w:tr w:rsidR="00B20CEE" w14:paraId="49525FB9" w14:textId="77777777" w:rsidTr="003F3E50">
        <w:tc>
          <w:tcPr>
            <w:tcW w:w="9060" w:type="dxa"/>
            <w:gridSpan w:val="4"/>
            <w:tcBorders>
              <w:bottom w:val="single" w:sz="4" w:space="0" w:color="auto"/>
            </w:tcBorders>
            <w:shd w:val="clear" w:color="auto" w:fill="BDD6EE" w:themeFill="accent1" w:themeFillTint="66"/>
          </w:tcPr>
          <w:p w14:paraId="186A83E3" w14:textId="77777777" w:rsidR="00B20CEE" w:rsidRDefault="00B20CEE" w:rsidP="003F3E50">
            <w:pPr>
              <w:rPr>
                <w:rFonts w:cs="Arial"/>
              </w:rPr>
            </w:pPr>
            <w:r w:rsidRPr="007C6DED">
              <w:rPr>
                <w:rFonts w:cs="Arial"/>
                <w:b/>
              </w:rPr>
              <w:t xml:space="preserve">Year 2                                                Part 1: Semester </w:t>
            </w:r>
            <w:r>
              <w:rPr>
                <w:rFonts w:cs="Arial"/>
                <w:b/>
              </w:rPr>
              <w:t>2</w:t>
            </w:r>
          </w:p>
        </w:tc>
      </w:tr>
      <w:tr w:rsidR="00B20CEE" w14:paraId="09E52C53" w14:textId="77777777" w:rsidTr="003F3E50">
        <w:trPr>
          <w:trHeight w:val="525"/>
        </w:trPr>
        <w:tc>
          <w:tcPr>
            <w:tcW w:w="1838" w:type="dxa"/>
            <w:tcBorders>
              <w:top w:val="single" w:sz="4" w:space="0" w:color="auto"/>
              <w:right w:val="single" w:sz="4" w:space="0" w:color="auto"/>
            </w:tcBorders>
          </w:tcPr>
          <w:p w14:paraId="782F2840" w14:textId="77777777" w:rsidR="00B20CEE" w:rsidRDefault="00B20CEE" w:rsidP="003F3E50">
            <w:pPr>
              <w:jc w:val="both"/>
              <w:rPr>
                <w:rFonts w:cs="Arial"/>
              </w:rPr>
            </w:pPr>
            <w:r w:rsidRPr="000C7F86">
              <w:rPr>
                <w:rFonts w:cs="Arial"/>
              </w:rPr>
              <w:t>ECGE700</w:t>
            </w:r>
            <w:r>
              <w:rPr>
                <w:rFonts w:cs="Arial"/>
              </w:rPr>
              <w:t>5P</w:t>
            </w:r>
          </w:p>
          <w:p w14:paraId="44281C9B" w14:textId="77777777" w:rsidR="00B20CEE" w:rsidRDefault="00B20CEE" w:rsidP="003F3E50">
            <w:pPr>
              <w:jc w:val="both"/>
              <w:rPr>
                <w:rFonts w:cs="Arial"/>
              </w:rPr>
            </w:pPr>
          </w:p>
          <w:p w14:paraId="51DE3BCD" w14:textId="77777777" w:rsidR="00B20CEE" w:rsidRPr="00413716" w:rsidRDefault="00B20CEE" w:rsidP="003F3E50">
            <w:pPr>
              <w:jc w:val="both"/>
              <w:rPr>
                <w:rFonts w:cs="Arial"/>
              </w:rPr>
            </w:pPr>
          </w:p>
        </w:tc>
        <w:tc>
          <w:tcPr>
            <w:tcW w:w="3957" w:type="dxa"/>
            <w:tcBorders>
              <w:top w:val="single" w:sz="4" w:space="0" w:color="auto"/>
              <w:left w:val="single" w:sz="4" w:space="0" w:color="auto"/>
              <w:right w:val="single" w:sz="4" w:space="0" w:color="auto"/>
            </w:tcBorders>
          </w:tcPr>
          <w:p w14:paraId="55A90AFA" w14:textId="77777777" w:rsidR="00B20CEE" w:rsidRPr="00413716" w:rsidRDefault="00B20CEE" w:rsidP="003F3E50">
            <w:pPr>
              <w:rPr>
                <w:rFonts w:cs="Arial"/>
              </w:rPr>
            </w:pPr>
            <w:r w:rsidRPr="000C7F86">
              <w:rPr>
                <w:rFonts w:cs="Arial"/>
              </w:rPr>
              <w:t xml:space="preserve">The Philosophy and Practice of Social Research </w:t>
            </w:r>
          </w:p>
        </w:tc>
        <w:tc>
          <w:tcPr>
            <w:tcW w:w="1055" w:type="dxa"/>
            <w:tcBorders>
              <w:top w:val="single" w:sz="4" w:space="0" w:color="auto"/>
              <w:left w:val="single" w:sz="4" w:space="0" w:color="auto"/>
            </w:tcBorders>
          </w:tcPr>
          <w:p w14:paraId="5116FB0D" w14:textId="77777777" w:rsidR="00B20CEE" w:rsidRDefault="00B20CEE" w:rsidP="003F3E50">
            <w:pPr>
              <w:jc w:val="center"/>
              <w:rPr>
                <w:rFonts w:cs="Arial"/>
              </w:rPr>
            </w:pPr>
            <w:r>
              <w:rPr>
                <w:rFonts w:cs="Arial"/>
              </w:rPr>
              <w:t>30</w:t>
            </w:r>
          </w:p>
        </w:tc>
        <w:tc>
          <w:tcPr>
            <w:tcW w:w="2210" w:type="dxa"/>
            <w:tcBorders>
              <w:top w:val="single" w:sz="4" w:space="0" w:color="auto"/>
              <w:left w:val="single" w:sz="4" w:space="0" w:color="auto"/>
            </w:tcBorders>
          </w:tcPr>
          <w:p w14:paraId="79AA0094" w14:textId="77777777" w:rsidR="00B20CEE" w:rsidRDefault="00B20CEE" w:rsidP="003F3E50">
            <w:pPr>
              <w:jc w:val="center"/>
              <w:rPr>
                <w:rFonts w:cs="Arial"/>
              </w:rPr>
            </w:pPr>
            <w:r>
              <w:rPr>
                <w:rFonts w:cs="Arial"/>
              </w:rPr>
              <w:t>Compulsory</w:t>
            </w:r>
          </w:p>
        </w:tc>
      </w:tr>
      <w:tr w:rsidR="00B20CEE" w:rsidRPr="00413716" w14:paraId="77B382DE" w14:textId="77777777" w:rsidTr="003F3E50">
        <w:tc>
          <w:tcPr>
            <w:tcW w:w="9060" w:type="dxa"/>
            <w:gridSpan w:val="4"/>
            <w:shd w:val="clear" w:color="auto" w:fill="BDD6EE" w:themeFill="accent1" w:themeFillTint="66"/>
          </w:tcPr>
          <w:p w14:paraId="37E217B0" w14:textId="77777777" w:rsidR="00B20CEE" w:rsidRPr="00413716" w:rsidRDefault="00B20CEE" w:rsidP="003F3E50">
            <w:pPr>
              <w:jc w:val="center"/>
              <w:rPr>
                <w:rFonts w:cs="Arial"/>
                <w:b/>
              </w:rPr>
            </w:pPr>
            <w:r w:rsidRPr="00413716">
              <w:rPr>
                <w:rFonts w:cs="Arial"/>
                <w:b/>
              </w:rPr>
              <w:t>Part 2</w:t>
            </w:r>
          </w:p>
        </w:tc>
      </w:tr>
      <w:tr w:rsidR="00B20CEE" w14:paraId="21F4AECD" w14:textId="77777777" w:rsidTr="003F3E50">
        <w:trPr>
          <w:trHeight w:val="480"/>
        </w:trPr>
        <w:tc>
          <w:tcPr>
            <w:tcW w:w="1838" w:type="dxa"/>
            <w:shd w:val="clear" w:color="auto" w:fill="auto"/>
          </w:tcPr>
          <w:p w14:paraId="3CB066E0" w14:textId="77777777" w:rsidR="00B20CEE" w:rsidRPr="0006226F" w:rsidRDefault="00B20CEE" w:rsidP="003F3E50">
            <w:pPr>
              <w:jc w:val="both"/>
              <w:rPr>
                <w:rFonts w:cs="Arial"/>
              </w:rPr>
            </w:pPr>
            <w:r>
              <w:rPr>
                <w:rFonts w:cs="Arial"/>
              </w:rPr>
              <w:lastRenderedPageBreak/>
              <w:t>ECGE7002P</w:t>
            </w:r>
          </w:p>
        </w:tc>
        <w:tc>
          <w:tcPr>
            <w:tcW w:w="3957" w:type="dxa"/>
          </w:tcPr>
          <w:p w14:paraId="56676C53" w14:textId="77777777" w:rsidR="00B20CEE" w:rsidRPr="0006226F" w:rsidRDefault="00B20CEE" w:rsidP="003F3E50">
            <w:pPr>
              <w:rPr>
                <w:rFonts w:cs="Arial"/>
                <w:sz w:val="20"/>
              </w:rPr>
            </w:pPr>
            <w:r w:rsidRPr="0006226F">
              <w:rPr>
                <w:rFonts w:cs="Arial"/>
              </w:rPr>
              <w:t xml:space="preserve">Faculty of Education and Communities: Dissertation </w:t>
            </w:r>
          </w:p>
        </w:tc>
        <w:tc>
          <w:tcPr>
            <w:tcW w:w="1055" w:type="dxa"/>
          </w:tcPr>
          <w:p w14:paraId="58B39AE5" w14:textId="77777777" w:rsidR="00B20CEE" w:rsidRDefault="00B20CEE" w:rsidP="003F3E50">
            <w:pPr>
              <w:jc w:val="center"/>
              <w:rPr>
                <w:rFonts w:cs="Arial"/>
              </w:rPr>
            </w:pPr>
            <w:r>
              <w:rPr>
                <w:rFonts w:cs="Arial"/>
              </w:rPr>
              <w:t>60</w:t>
            </w:r>
          </w:p>
        </w:tc>
        <w:tc>
          <w:tcPr>
            <w:tcW w:w="2210" w:type="dxa"/>
          </w:tcPr>
          <w:p w14:paraId="7D4A2EDC" w14:textId="77777777" w:rsidR="00B20CEE" w:rsidRDefault="00B20CEE" w:rsidP="003F3E50">
            <w:pPr>
              <w:jc w:val="center"/>
              <w:rPr>
                <w:rFonts w:cs="Arial"/>
              </w:rPr>
            </w:pPr>
            <w:r>
              <w:rPr>
                <w:rFonts w:cs="Arial"/>
              </w:rPr>
              <w:t>Compulsory</w:t>
            </w:r>
          </w:p>
        </w:tc>
      </w:tr>
    </w:tbl>
    <w:p w14:paraId="29160E7A" w14:textId="09D53BBE" w:rsidR="00D85E02" w:rsidRDefault="00D85E02" w:rsidP="00C12D12">
      <w:pPr>
        <w:tabs>
          <w:tab w:val="num" w:pos="720"/>
          <w:tab w:val="left" w:pos="1440"/>
        </w:tabs>
        <w:jc w:val="both"/>
        <w:rPr>
          <w:rFonts w:cs="Arial"/>
        </w:rPr>
      </w:pPr>
    </w:p>
    <w:p w14:paraId="54619E58" w14:textId="77777777" w:rsidR="00D85E02" w:rsidRDefault="00D85E02">
      <w:pPr>
        <w:rPr>
          <w:rFonts w:cs="Arial"/>
        </w:rPr>
      </w:pPr>
      <w:r>
        <w:rPr>
          <w:rFonts w:cs="Arial"/>
        </w:rPr>
        <w:br w:type="page"/>
      </w:r>
    </w:p>
    <w:p w14:paraId="50849858" w14:textId="77777777" w:rsidR="00E63977" w:rsidRDefault="00E63977" w:rsidP="00C12D12">
      <w:pPr>
        <w:tabs>
          <w:tab w:val="num" w:pos="720"/>
          <w:tab w:val="left" w:pos="1440"/>
        </w:tabs>
        <w:jc w:val="both"/>
        <w:rPr>
          <w:rFonts w:cs="Arial"/>
        </w:rPr>
      </w:pPr>
      <w:bookmarkStart w:id="2" w:name="_GoBack"/>
      <w:bookmarkEnd w:id="2"/>
    </w:p>
    <w:tbl>
      <w:tblPr>
        <w:tblStyle w:val="TableGrid"/>
        <w:tblW w:w="0" w:type="auto"/>
        <w:tblLook w:val="04A0" w:firstRow="1" w:lastRow="0" w:firstColumn="1" w:lastColumn="0" w:noHBand="0" w:noVBand="1"/>
      </w:tblPr>
      <w:tblGrid>
        <w:gridCol w:w="1806"/>
        <w:gridCol w:w="6491"/>
      </w:tblGrid>
      <w:tr w:rsidR="003F3E50" w:rsidRPr="001F084F" w14:paraId="27FC3F75" w14:textId="77777777" w:rsidTr="003F3E50">
        <w:tc>
          <w:tcPr>
            <w:tcW w:w="1838" w:type="dxa"/>
          </w:tcPr>
          <w:p w14:paraId="27A2D051"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Module Code</w:t>
            </w:r>
          </w:p>
        </w:tc>
        <w:tc>
          <w:tcPr>
            <w:tcW w:w="6822" w:type="dxa"/>
          </w:tcPr>
          <w:p w14:paraId="2C1E785D"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ECWB7001</w:t>
            </w:r>
          </w:p>
        </w:tc>
      </w:tr>
      <w:tr w:rsidR="003F3E50" w:rsidRPr="001F084F" w14:paraId="61514743" w14:textId="77777777" w:rsidTr="003F3E50">
        <w:tc>
          <w:tcPr>
            <w:tcW w:w="1838" w:type="dxa"/>
          </w:tcPr>
          <w:p w14:paraId="131B43C6"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Title</w:t>
            </w:r>
          </w:p>
        </w:tc>
        <w:tc>
          <w:tcPr>
            <w:tcW w:w="6822" w:type="dxa"/>
          </w:tcPr>
          <w:p w14:paraId="1803B55C"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Introduction to Master’s Study</w:t>
            </w:r>
          </w:p>
        </w:tc>
      </w:tr>
      <w:tr w:rsidR="003F3E50" w:rsidRPr="001F084F" w14:paraId="1DF44A71" w14:textId="77777777" w:rsidTr="003F3E50">
        <w:tc>
          <w:tcPr>
            <w:tcW w:w="1838" w:type="dxa"/>
          </w:tcPr>
          <w:p w14:paraId="0627C211"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Date</w:t>
            </w:r>
          </w:p>
        </w:tc>
        <w:sdt>
          <w:sdtPr>
            <w:rPr>
              <w:rFonts w:ascii="Arial" w:hAnsi="Arial" w:cs="Arial"/>
              <w:sz w:val="22"/>
              <w:szCs w:val="22"/>
            </w:rPr>
            <w:id w:val="-113291360"/>
            <w:placeholder>
              <w:docPart w:val="9850657249EF4B1993B861F94E332EE3"/>
            </w:placeholder>
            <w:date w:fullDate="2020-07-23T00:00:00Z">
              <w:dateFormat w:val="dd/MM/yyyy"/>
              <w:lid w:val="en-GB"/>
              <w:storeMappedDataAs w:val="dateTime"/>
              <w:calendar w:val="gregorian"/>
            </w:date>
          </w:sdtPr>
          <w:sdtEndPr/>
          <w:sdtContent>
            <w:tc>
              <w:tcPr>
                <w:tcW w:w="6822" w:type="dxa"/>
              </w:tcPr>
              <w:p w14:paraId="3E4CA8CB"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23/07/2020</w:t>
                </w:r>
              </w:p>
            </w:tc>
          </w:sdtContent>
        </w:sdt>
      </w:tr>
      <w:tr w:rsidR="003F3E50" w:rsidRPr="001F084F" w14:paraId="38ACC704" w14:textId="77777777" w:rsidTr="003F3E50">
        <w:tc>
          <w:tcPr>
            <w:tcW w:w="1838" w:type="dxa"/>
          </w:tcPr>
          <w:p w14:paraId="3FD88A99"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Level</w:t>
            </w:r>
          </w:p>
        </w:tc>
        <w:sdt>
          <w:sdtPr>
            <w:rPr>
              <w:rFonts w:ascii="Arial" w:hAnsi="Arial" w:cs="Arial"/>
              <w:sz w:val="22"/>
              <w:szCs w:val="22"/>
            </w:rPr>
            <w:id w:val="152345256"/>
            <w:placeholder>
              <w:docPart w:val="D9FB9ABC3757417181EB3660291827D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149D63D"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7</w:t>
                </w:r>
              </w:p>
            </w:tc>
          </w:sdtContent>
        </w:sdt>
      </w:tr>
      <w:tr w:rsidR="003F3E50" w:rsidRPr="001F084F" w14:paraId="19CBC931" w14:textId="77777777" w:rsidTr="003F3E50">
        <w:tc>
          <w:tcPr>
            <w:tcW w:w="1838" w:type="dxa"/>
          </w:tcPr>
          <w:p w14:paraId="575BAACF"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Credits</w:t>
            </w:r>
          </w:p>
        </w:tc>
        <w:tc>
          <w:tcPr>
            <w:tcW w:w="6822" w:type="dxa"/>
          </w:tcPr>
          <w:p w14:paraId="72B4B68A"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20</w:t>
            </w:r>
          </w:p>
        </w:tc>
      </w:tr>
      <w:tr w:rsidR="003F3E50" w:rsidRPr="001F084F" w14:paraId="656EAAA7" w14:textId="77777777" w:rsidTr="003F3E50">
        <w:tc>
          <w:tcPr>
            <w:tcW w:w="1838" w:type="dxa"/>
          </w:tcPr>
          <w:p w14:paraId="39F2166C"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Pre-Requisites</w:t>
            </w:r>
          </w:p>
        </w:tc>
        <w:tc>
          <w:tcPr>
            <w:tcW w:w="6822" w:type="dxa"/>
          </w:tcPr>
          <w:p w14:paraId="1752FADD"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None</w:t>
            </w:r>
          </w:p>
        </w:tc>
      </w:tr>
    </w:tbl>
    <w:p w14:paraId="6195B59D" w14:textId="77777777" w:rsidR="003F3E50" w:rsidRPr="001F084F" w:rsidRDefault="003F3E50" w:rsidP="003F3E50">
      <w:pPr>
        <w:pBdr>
          <w:bottom w:val="single" w:sz="6" w:space="1" w:color="auto"/>
        </w:pBdr>
        <w:rPr>
          <w:rFonts w:cs="Arial"/>
        </w:rPr>
      </w:pPr>
    </w:p>
    <w:p w14:paraId="476525EC" w14:textId="77777777" w:rsidR="003F3E50" w:rsidRPr="001F084F" w:rsidRDefault="003F3E50" w:rsidP="003F3E50">
      <w:pPr>
        <w:pStyle w:val="bullet"/>
        <w:spacing w:before="0"/>
        <w:ind w:left="0" w:firstLine="0"/>
        <w:rPr>
          <w:rFonts w:ascii="Arial" w:hAnsi="Arial" w:cs="Arial"/>
          <w:b/>
          <w:sz w:val="22"/>
          <w:szCs w:val="22"/>
        </w:rPr>
      </w:pPr>
    </w:p>
    <w:p w14:paraId="0E6C9911" w14:textId="77777777" w:rsidR="003F3E50" w:rsidRPr="001F084F" w:rsidRDefault="003F3E50" w:rsidP="003F3E50">
      <w:pPr>
        <w:pStyle w:val="bullet"/>
        <w:spacing w:before="0"/>
        <w:ind w:left="0" w:firstLine="0"/>
        <w:rPr>
          <w:rFonts w:ascii="Arial" w:hAnsi="Arial" w:cs="Arial"/>
          <w:b/>
          <w:sz w:val="22"/>
          <w:szCs w:val="22"/>
        </w:rPr>
      </w:pPr>
      <w:r w:rsidRPr="001F084F">
        <w:rPr>
          <w:rFonts w:ascii="Arial" w:hAnsi="Arial" w:cs="Arial"/>
          <w:b/>
          <w:sz w:val="22"/>
          <w:szCs w:val="22"/>
        </w:rPr>
        <w:t>AIM(S)</w:t>
      </w:r>
    </w:p>
    <w:p w14:paraId="7738DBD7" w14:textId="77777777" w:rsidR="003F3E50" w:rsidRPr="001F084F" w:rsidRDefault="003F3E50" w:rsidP="00744E62">
      <w:pPr>
        <w:pStyle w:val="bullet"/>
        <w:numPr>
          <w:ilvl w:val="0"/>
          <w:numId w:val="1"/>
        </w:numPr>
        <w:spacing w:before="240"/>
        <w:ind w:left="851" w:hanging="567"/>
        <w:rPr>
          <w:rFonts w:ascii="Arial" w:hAnsi="Arial" w:cs="Arial"/>
          <w:b/>
          <w:sz w:val="22"/>
          <w:szCs w:val="22"/>
        </w:rPr>
      </w:pPr>
      <w:r w:rsidRPr="001F084F">
        <w:rPr>
          <w:rFonts w:ascii="Arial" w:hAnsi="Arial" w:cs="Arial"/>
          <w:sz w:val="22"/>
          <w:szCs w:val="22"/>
        </w:rPr>
        <w:t>To develop the academic knowledge and practical skills required to successfully engage in postgraduate study and research.</w:t>
      </w:r>
    </w:p>
    <w:p w14:paraId="5B56CFEC" w14:textId="77777777" w:rsidR="003F3E50" w:rsidRPr="001F084F" w:rsidRDefault="003F3E50" w:rsidP="003F3E50">
      <w:pPr>
        <w:pStyle w:val="bullet"/>
        <w:spacing w:before="0"/>
        <w:ind w:left="0" w:firstLine="0"/>
        <w:rPr>
          <w:rFonts w:ascii="Arial" w:hAnsi="Arial" w:cs="Arial"/>
          <w:b/>
          <w:sz w:val="22"/>
          <w:szCs w:val="22"/>
        </w:rPr>
      </w:pPr>
    </w:p>
    <w:p w14:paraId="2C7384A6" w14:textId="77777777" w:rsidR="003F3E50" w:rsidRPr="001F084F" w:rsidRDefault="003F3E50" w:rsidP="003F3E50">
      <w:pPr>
        <w:pStyle w:val="bullet"/>
        <w:spacing w:before="0"/>
        <w:ind w:left="0" w:firstLine="0"/>
        <w:rPr>
          <w:rFonts w:ascii="Arial" w:hAnsi="Arial" w:cs="Arial"/>
          <w:b/>
          <w:sz w:val="22"/>
          <w:szCs w:val="22"/>
        </w:rPr>
      </w:pPr>
      <w:r w:rsidRPr="001F084F">
        <w:rPr>
          <w:rFonts w:ascii="Arial" w:hAnsi="Arial" w:cs="Arial"/>
          <w:b/>
          <w:sz w:val="22"/>
          <w:szCs w:val="22"/>
        </w:rPr>
        <w:t>LEARNING OUTCOMES</w:t>
      </w:r>
    </w:p>
    <w:p w14:paraId="66B4AE11" w14:textId="77777777" w:rsidR="003F3E50" w:rsidRPr="001F084F" w:rsidRDefault="003F3E50" w:rsidP="003F3E50">
      <w:pPr>
        <w:pStyle w:val="bullet"/>
        <w:spacing w:before="0"/>
        <w:ind w:left="0" w:firstLine="0"/>
        <w:rPr>
          <w:rFonts w:ascii="Arial" w:hAnsi="Arial" w:cs="Arial"/>
          <w:b/>
          <w:sz w:val="22"/>
          <w:szCs w:val="22"/>
        </w:rPr>
      </w:pPr>
    </w:p>
    <w:p w14:paraId="3C86B33E" w14:textId="77777777" w:rsidR="003F3E50" w:rsidRPr="001F084F" w:rsidRDefault="003F3E50" w:rsidP="003F3E50">
      <w:pPr>
        <w:rPr>
          <w:rFonts w:cs="Arial"/>
        </w:rPr>
      </w:pPr>
      <w:r w:rsidRPr="001F084F">
        <w:rPr>
          <w:rFonts w:cs="Arial"/>
        </w:rPr>
        <w:t>Upon the successful completion of this module, the student should be able to:</w:t>
      </w:r>
    </w:p>
    <w:p w14:paraId="16972F09" w14:textId="77777777" w:rsidR="003F3E50" w:rsidRPr="001F084F" w:rsidRDefault="003F3E50" w:rsidP="00744E62">
      <w:pPr>
        <w:pStyle w:val="bullet"/>
        <w:numPr>
          <w:ilvl w:val="0"/>
          <w:numId w:val="1"/>
        </w:numPr>
        <w:spacing w:before="240"/>
        <w:ind w:left="851" w:hanging="567"/>
        <w:rPr>
          <w:rFonts w:ascii="Arial" w:hAnsi="Arial" w:cs="Arial"/>
          <w:sz w:val="22"/>
          <w:szCs w:val="22"/>
        </w:rPr>
      </w:pPr>
      <w:r w:rsidRPr="001F084F">
        <w:rPr>
          <w:rFonts w:ascii="Arial" w:hAnsi="Arial" w:cs="Arial"/>
          <w:sz w:val="22"/>
          <w:szCs w:val="22"/>
        </w:rPr>
        <w:t>Demonstrate a systematic understanding of the academic skills necessary to undertake further postgraduate study.</w:t>
      </w:r>
    </w:p>
    <w:p w14:paraId="40F43A1F" w14:textId="77777777" w:rsidR="003F3E50" w:rsidRPr="001F084F" w:rsidRDefault="003F3E50" w:rsidP="00744E62">
      <w:pPr>
        <w:pStyle w:val="bullet"/>
        <w:numPr>
          <w:ilvl w:val="0"/>
          <w:numId w:val="1"/>
        </w:numPr>
        <w:spacing w:before="240"/>
        <w:ind w:left="851" w:hanging="567"/>
        <w:rPr>
          <w:rFonts w:ascii="Arial" w:hAnsi="Arial" w:cs="Arial"/>
          <w:sz w:val="22"/>
          <w:szCs w:val="22"/>
        </w:rPr>
      </w:pPr>
      <w:r w:rsidRPr="001F084F">
        <w:rPr>
          <w:rFonts w:ascii="Arial" w:hAnsi="Arial" w:cs="Arial"/>
          <w:sz w:val="22"/>
          <w:szCs w:val="22"/>
        </w:rPr>
        <w:t xml:space="preserve">Demonstrate competency in systematically reflecting on critical reading and writing skills and develop key targets for developing own practice. </w:t>
      </w:r>
    </w:p>
    <w:p w14:paraId="74668688" w14:textId="77777777" w:rsidR="003F3E50" w:rsidRPr="001F084F" w:rsidRDefault="003F3E50" w:rsidP="003F3E50">
      <w:pPr>
        <w:rPr>
          <w:rFonts w:cs="Arial"/>
        </w:rPr>
      </w:pPr>
    </w:p>
    <w:p w14:paraId="1C44165B" w14:textId="77777777" w:rsidR="003F3E50" w:rsidRPr="001F084F" w:rsidRDefault="003F3E50" w:rsidP="003F3E50">
      <w:pPr>
        <w:pStyle w:val="fixed"/>
        <w:rPr>
          <w:rFonts w:ascii="Arial" w:hAnsi="Arial" w:cs="Arial"/>
          <w:sz w:val="22"/>
          <w:szCs w:val="22"/>
        </w:rPr>
      </w:pPr>
      <w:r w:rsidRPr="001F084F">
        <w:rPr>
          <w:rFonts w:ascii="Arial" w:hAnsi="Arial" w:cs="Arial"/>
          <w:sz w:val="22"/>
          <w:szCs w:val="22"/>
        </w:rPr>
        <w:t>INDICATIVE CONTENT</w:t>
      </w:r>
    </w:p>
    <w:p w14:paraId="7B1A59C7" w14:textId="77777777" w:rsidR="003F3E50" w:rsidRPr="001F084F" w:rsidRDefault="003F3E50" w:rsidP="00744E62">
      <w:pPr>
        <w:pStyle w:val="ListParagraph"/>
        <w:numPr>
          <w:ilvl w:val="0"/>
          <w:numId w:val="2"/>
        </w:numPr>
        <w:spacing w:before="240" w:after="0" w:line="240" w:lineRule="auto"/>
        <w:ind w:left="851" w:hanging="567"/>
        <w:contextualSpacing w:val="0"/>
        <w:rPr>
          <w:rFonts w:ascii="Arial" w:hAnsi="Arial" w:cs="Arial"/>
        </w:rPr>
      </w:pPr>
      <w:r w:rsidRPr="001F084F">
        <w:rPr>
          <w:rFonts w:ascii="Arial" w:hAnsi="Arial" w:cs="Arial"/>
        </w:rPr>
        <w:t>Critical reading and writing skills</w:t>
      </w:r>
    </w:p>
    <w:p w14:paraId="3CF31464" w14:textId="77777777" w:rsidR="003F3E50" w:rsidRPr="001F084F" w:rsidRDefault="003F3E50" w:rsidP="00744E62">
      <w:pPr>
        <w:pStyle w:val="ListParagraph"/>
        <w:numPr>
          <w:ilvl w:val="0"/>
          <w:numId w:val="2"/>
        </w:numPr>
        <w:spacing w:before="240" w:after="0" w:line="240" w:lineRule="auto"/>
        <w:ind w:left="851" w:hanging="567"/>
        <w:contextualSpacing w:val="0"/>
        <w:rPr>
          <w:rFonts w:ascii="Arial" w:hAnsi="Arial" w:cs="Arial"/>
        </w:rPr>
      </w:pPr>
      <w:r w:rsidRPr="001F084F">
        <w:rPr>
          <w:rFonts w:ascii="Arial" w:hAnsi="Arial" w:cs="Arial"/>
        </w:rPr>
        <w:t>The representation of thinking at postgraduate level</w:t>
      </w:r>
    </w:p>
    <w:p w14:paraId="546205C9" w14:textId="77777777" w:rsidR="003F3E50" w:rsidRPr="001F084F" w:rsidRDefault="003F3E50" w:rsidP="00744E62">
      <w:pPr>
        <w:pStyle w:val="ListParagraph"/>
        <w:numPr>
          <w:ilvl w:val="0"/>
          <w:numId w:val="2"/>
        </w:numPr>
        <w:spacing w:before="240" w:after="0" w:line="240" w:lineRule="auto"/>
        <w:ind w:left="851" w:hanging="567"/>
        <w:contextualSpacing w:val="0"/>
        <w:rPr>
          <w:rFonts w:ascii="Arial" w:hAnsi="Arial" w:cs="Arial"/>
        </w:rPr>
      </w:pPr>
      <w:r w:rsidRPr="001F084F">
        <w:rPr>
          <w:rFonts w:ascii="Arial" w:hAnsi="Arial" w:cs="Arial"/>
        </w:rPr>
        <w:t>The role of authorial voice and written communication for master’s level study</w:t>
      </w:r>
    </w:p>
    <w:p w14:paraId="4F84D878" w14:textId="77777777" w:rsidR="003F3E50" w:rsidRPr="001F084F" w:rsidRDefault="003F3E50" w:rsidP="00744E62">
      <w:pPr>
        <w:pStyle w:val="ListParagraph"/>
        <w:numPr>
          <w:ilvl w:val="0"/>
          <w:numId w:val="2"/>
        </w:numPr>
        <w:spacing w:before="240" w:after="0" w:line="240" w:lineRule="auto"/>
        <w:ind w:left="851" w:hanging="567"/>
        <w:contextualSpacing w:val="0"/>
        <w:rPr>
          <w:rFonts w:ascii="Arial" w:hAnsi="Arial" w:cs="Arial"/>
        </w:rPr>
      </w:pPr>
      <w:r w:rsidRPr="001F084F">
        <w:rPr>
          <w:rFonts w:ascii="Arial" w:hAnsi="Arial" w:cs="Arial"/>
        </w:rPr>
        <w:t xml:space="preserve">Time management and autonomous learning </w:t>
      </w:r>
    </w:p>
    <w:p w14:paraId="36715560" w14:textId="77777777" w:rsidR="003F3E50" w:rsidRPr="001F084F" w:rsidRDefault="003F3E50" w:rsidP="00744E62">
      <w:pPr>
        <w:pStyle w:val="ListParagraph"/>
        <w:numPr>
          <w:ilvl w:val="0"/>
          <w:numId w:val="2"/>
        </w:numPr>
        <w:spacing w:before="240" w:after="0" w:line="240" w:lineRule="auto"/>
        <w:ind w:left="851" w:hanging="567"/>
        <w:contextualSpacing w:val="0"/>
        <w:jc w:val="both"/>
        <w:rPr>
          <w:rFonts w:ascii="Arial" w:hAnsi="Arial" w:cs="Arial"/>
        </w:rPr>
      </w:pPr>
      <w:r w:rsidRPr="001F084F">
        <w:rPr>
          <w:rFonts w:ascii="Arial" w:hAnsi="Arial" w:cs="Arial"/>
        </w:rPr>
        <w:t>Reflective learning and understanding yourself as a learner and postgraduate student</w:t>
      </w:r>
    </w:p>
    <w:p w14:paraId="34E51F4A" w14:textId="77777777" w:rsidR="003F3E50" w:rsidRPr="001F084F" w:rsidRDefault="003F3E50" w:rsidP="00744E62">
      <w:pPr>
        <w:pStyle w:val="ListParagraph"/>
        <w:numPr>
          <w:ilvl w:val="0"/>
          <w:numId w:val="2"/>
        </w:numPr>
        <w:spacing w:before="240" w:after="0" w:line="240" w:lineRule="auto"/>
        <w:ind w:left="851" w:hanging="567"/>
        <w:contextualSpacing w:val="0"/>
        <w:rPr>
          <w:rFonts w:ascii="Arial" w:hAnsi="Arial" w:cs="Arial"/>
        </w:rPr>
      </w:pPr>
      <w:r w:rsidRPr="001F084F">
        <w:rPr>
          <w:rFonts w:ascii="Arial" w:hAnsi="Arial" w:cs="Arial"/>
        </w:rPr>
        <w:t>Practical research skills and organising information for research activity</w:t>
      </w:r>
    </w:p>
    <w:p w14:paraId="54EE246F" w14:textId="77777777" w:rsidR="003F3E50" w:rsidRPr="001F084F" w:rsidRDefault="003F3E50" w:rsidP="00744E62">
      <w:pPr>
        <w:pStyle w:val="ListParagraph"/>
        <w:numPr>
          <w:ilvl w:val="0"/>
          <w:numId w:val="2"/>
        </w:numPr>
        <w:spacing w:before="240" w:after="0" w:line="240" w:lineRule="auto"/>
        <w:ind w:left="851" w:hanging="567"/>
        <w:contextualSpacing w:val="0"/>
        <w:rPr>
          <w:rFonts w:ascii="Arial" w:hAnsi="Arial" w:cs="Arial"/>
        </w:rPr>
      </w:pPr>
      <w:r w:rsidRPr="001F084F">
        <w:rPr>
          <w:rFonts w:ascii="Arial" w:hAnsi="Arial" w:cs="Arial"/>
        </w:rPr>
        <w:t>Employability skills for postgraduates</w:t>
      </w:r>
    </w:p>
    <w:p w14:paraId="4EF8AC43" w14:textId="77777777" w:rsidR="003F3E50" w:rsidRPr="001F084F" w:rsidRDefault="003F3E50" w:rsidP="003F3E50">
      <w:pPr>
        <w:pStyle w:val="fixed"/>
        <w:ind w:left="0" w:firstLine="0"/>
        <w:rPr>
          <w:rFonts w:ascii="Arial" w:hAnsi="Arial" w:cs="Arial"/>
          <w:sz w:val="22"/>
          <w:szCs w:val="22"/>
        </w:rPr>
      </w:pPr>
    </w:p>
    <w:p w14:paraId="34F55C6F" w14:textId="77777777" w:rsidR="003F3E50" w:rsidRPr="001F084F" w:rsidRDefault="003F3E50" w:rsidP="003F3E50">
      <w:pPr>
        <w:pStyle w:val="fixed"/>
        <w:ind w:left="0" w:firstLine="0"/>
        <w:rPr>
          <w:rFonts w:ascii="Arial" w:hAnsi="Arial" w:cs="Arial"/>
          <w:sz w:val="22"/>
          <w:szCs w:val="22"/>
        </w:rPr>
      </w:pPr>
    </w:p>
    <w:p w14:paraId="43E7DCD9"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Study Time Allocation</w:t>
      </w:r>
    </w:p>
    <w:p w14:paraId="31105876" w14:textId="77777777" w:rsidR="003F3E50" w:rsidRPr="001F084F" w:rsidRDefault="003F3E50" w:rsidP="003F3E50">
      <w:pPr>
        <w:keepNext/>
        <w:rPr>
          <w:rFonts w:cs="Arial"/>
        </w:rPr>
      </w:pPr>
      <w:r w:rsidRPr="001F084F">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F3E50" w:rsidRPr="001F084F" w14:paraId="4BC74504" w14:textId="77777777" w:rsidTr="003F3E50">
        <w:tc>
          <w:tcPr>
            <w:tcW w:w="3969" w:type="dxa"/>
            <w:tcBorders>
              <w:top w:val="single" w:sz="4" w:space="0" w:color="auto"/>
              <w:left w:val="single" w:sz="4" w:space="0" w:color="auto"/>
            </w:tcBorders>
          </w:tcPr>
          <w:p w14:paraId="5B1E625C" w14:textId="77777777" w:rsidR="003F3E50" w:rsidRPr="001F084F" w:rsidRDefault="003F3E50" w:rsidP="003F3E50">
            <w:pPr>
              <w:keepNext/>
              <w:rPr>
                <w:rFonts w:cs="Arial"/>
                <w:b/>
              </w:rPr>
            </w:pPr>
            <w:r w:rsidRPr="001F084F">
              <w:rPr>
                <w:rFonts w:cs="Arial"/>
                <w:b/>
              </w:rPr>
              <w:t>Activity type</w:t>
            </w:r>
          </w:p>
        </w:tc>
        <w:tc>
          <w:tcPr>
            <w:tcW w:w="1701" w:type="dxa"/>
            <w:tcBorders>
              <w:top w:val="single" w:sz="4" w:space="0" w:color="auto"/>
            </w:tcBorders>
          </w:tcPr>
          <w:p w14:paraId="37B045CE" w14:textId="77777777" w:rsidR="003F3E50" w:rsidRPr="001F084F" w:rsidRDefault="003F3E50" w:rsidP="003F3E50">
            <w:pPr>
              <w:keepNext/>
              <w:jc w:val="center"/>
              <w:rPr>
                <w:rFonts w:cs="Arial"/>
                <w:b/>
              </w:rPr>
            </w:pPr>
            <w:r w:rsidRPr="001F084F">
              <w:rPr>
                <w:rFonts w:cs="Arial"/>
                <w:b/>
              </w:rPr>
              <w:t>Hours</w:t>
            </w:r>
          </w:p>
        </w:tc>
        <w:tc>
          <w:tcPr>
            <w:tcW w:w="1843" w:type="dxa"/>
            <w:tcBorders>
              <w:top w:val="single" w:sz="4" w:space="0" w:color="auto"/>
            </w:tcBorders>
          </w:tcPr>
          <w:p w14:paraId="0072B646" w14:textId="77777777" w:rsidR="003F3E50" w:rsidRPr="001F084F" w:rsidRDefault="003F3E50" w:rsidP="003F3E50">
            <w:pPr>
              <w:keepNext/>
              <w:jc w:val="center"/>
              <w:rPr>
                <w:rFonts w:cs="Arial"/>
                <w:b/>
              </w:rPr>
            </w:pPr>
            <w:r w:rsidRPr="001F084F">
              <w:rPr>
                <w:rFonts w:cs="Arial"/>
                <w:b/>
              </w:rPr>
              <w:t>Percentage</w:t>
            </w:r>
          </w:p>
        </w:tc>
      </w:tr>
      <w:tr w:rsidR="003F3E50" w:rsidRPr="001F084F" w14:paraId="3CF14EAB" w14:textId="77777777" w:rsidTr="003F3E50">
        <w:tc>
          <w:tcPr>
            <w:tcW w:w="3969" w:type="dxa"/>
          </w:tcPr>
          <w:p w14:paraId="36AF7D07" w14:textId="77777777" w:rsidR="003F3E50" w:rsidRPr="001F084F" w:rsidRDefault="003F3E50" w:rsidP="003F3E50">
            <w:pPr>
              <w:keepNext/>
              <w:rPr>
                <w:rFonts w:cs="Arial"/>
              </w:rPr>
            </w:pPr>
            <w:r w:rsidRPr="001F084F">
              <w:rPr>
                <w:rFonts w:cs="Arial"/>
              </w:rPr>
              <w:t>Scheduled learning</w:t>
            </w:r>
          </w:p>
        </w:tc>
        <w:tc>
          <w:tcPr>
            <w:tcW w:w="1701" w:type="dxa"/>
          </w:tcPr>
          <w:p w14:paraId="055C3AEE" w14:textId="77777777" w:rsidR="003F3E50" w:rsidRPr="001F084F" w:rsidRDefault="003F3E50" w:rsidP="003F3E50">
            <w:pPr>
              <w:keepNext/>
              <w:jc w:val="center"/>
              <w:rPr>
                <w:rFonts w:cs="Arial"/>
              </w:rPr>
            </w:pPr>
            <w:r w:rsidRPr="001F084F">
              <w:rPr>
                <w:rFonts w:cs="Arial"/>
              </w:rPr>
              <w:t>20</w:t>
            </w:r>
          </w:p>
        </w:tc>
        <w:tc>
          <w:tcPr>
            <w:tcW w:w="1843" w:type="dxa"/>
          </w:tcPr>
          <w:p w14:paraId="3E4D7794" w14:textId="77777777" w:rsidR="003F3E50" w:rsidRPr="001F084F" w:rsidRDefault="003F3E50" w:rsidP="003F3E50">
            <w:pPr>
              <w:keepNext/>
              <w:jc w:val="center"/>
              <w:rPr>
                <w:rFonts w:cs="Arial"/>
              </w:rPr>
            </w:pPr>
            <w:r w:rsidRPr="001F084F">
              <w:rPr>
                <w:rFonts w:cs="Arial"/>
              </w:rPr>
              <w:t>10%</w:t>
            </w:r>
          </w:p>
        </w:tc>
      </w:tr>
      <w:tr w:rsidR="003F3E50" w:rsidRPr="001F084F" w14:paraId="471F7EA6" w14:textId="77777777" w:rsidTr="003F3E50">
        <w:tc>
          <w:tcPr>
            <w:tcW w:w="3969" w:type="dxa"/>
          </w:tcPr>
          <w:p w14:paraId="1063D12A" w14:textId="77777777" w:rsidR="003F3E50" w:rsidRPr="001F084F" w:rsidRDefault="003F3E50" w:rsidP="003F3E50">
            <w:pPr>
              <w:keepNext/>
              <w:rPr>
                <w:rFonts w:cs="Arial"/>
              </w:rPr>
            </w:pPr>
            <w:r w:rsidRPr="001F084F">
              <w:rPr>
                <w:rFonts w:cs="Arial"/>
              </w:rPr>
              <w:t>Independent learning</w:t>
            </w:r>
          </w:p>
        </w:tc>
        <w:tc>
          <w:tcPr>
            <w:tcW w:w="1701" w:type="dxa"/>
          </w:tcPr>
          <w:p w14:paraId="605BDFF8" w14:textId="77777777" w:rsidR="003F3E50" w:rsidRPr="001F084F" w:rsidRDefault="003F3E50" w:rsidP="003F3E50">
            <w:pPr>
              <w:keepNext/>
              <w:jc w:val="center"/>
              <w:rPr>
                <w:rFonts w:cs="Arial"/>
              </w:rPr>
            </w:pPr>
            <w:r w:rsidRPr="001F084F">
              <w:rPr>
                <w:rFonts w:cs="Arial"/>
              </w:rPr>
              <w:t>180</w:t>
            </w:r>
          </w:p>
        </w:tc>
        <w:tc>
          <w:tcPr>
            <w:tcW w:w="1843" w:type="dxa"/>
          </w:tcPr>
          <w:p w14:paraId="3FAC1146" w14:textId="77777777" w:rsidR="003F3E50" w:rsidRPr="001F084F" w:rsidRDefault="003F3E50" w:rsidP="003F3E50">
            <w:pPr>
              <w:keepNext/>
              <w:jc w:val="center"/>
              <w:rPr>
                <w:rFonts w:cs="Arial"/>
              </w:rPr>
            </w:pPr>
            <w:r w:rsidRPr="001F084F">
              <w:rPr>
                <w:rFonts w:cs="Arial"/>
              </w:rPr>
              <w:t>90%</w:t>
            </w:r>
          </w:p>
        </w:tc>
      </w:tr>
      <w:tr w:rsidR="003F3E50" w:rsidRPr="001F084F" w14:paraId="1147F55C" w14:textId="77777777" w:rsidTr="003F3E50">
        <w:tc>
          <w:tcPr>
            <w:tcW w:w="3969" w:type="dxa"/>
          </w:tcPr>
          <w:p w14:paraId="1E4A8671" w14:textId="77777777" w:rsidR="003F3E50" w:rsidRPr="001F084F" w:rsidRDefault="003F3E50" w:rsidP="003F3E50">
            <w:pPr>
              <w:keepNext/>
              <w:rPr>
                <w:rFonts w:cs="Arial"/>
              </w:rPr>
            </w:pPr>
            <w:r w:rsidRPr="001F084F">
              <w:rPr>
                <w:rFonts w:cs="Arial"/>
              </w:rPr>
              <w:t>Placement learning</w:t>
            </w:r>
          </w:p>
        </w:tc>
        <w:tc>
          <w:tcPr>
            <w:tcW w:w="1701" w:type="dxa"/>
          </w:tcPr>
          <w:p w14:paraId="2C145240" w14:textId="77777777" w:rsidR="003F3E50" w:rsidRPr="001F084F" w:rsidRDefault="003F3E50" w:rsidP="003F3E50">
            <w:pPr>
              <w:keepNext/>
              <w:jc w:val="center"/>
              <w:rPr>
                <w:rFonts w:cs="Arial"/>
              </w:rPr>
            </w:pPr>
          </w:p>
        </w:tc>
        <w:tc>
          <w:tcPr>
            <w:tcW w:w="1843" w:type="dxa"/>
          </w:tcPr>
          <w:p w14:paraId="22A439BE" w14:textId="77777777" w:rsidR="003F3E50" w:rsidRPr="001F084F" w:rsidRDefault="003F3E50" w:rsidP="003F3E50">
            <w:pPr>
              <w:keepNext/>
              <w:jc w:val="center"/>
              <w:rPr>
                <w:rFonts w:cs="Arial"/>
              </w:rPr>
            </w:pPr>
          </w:p>
        </w:tc>
      </w:tr>
      <w:tr w:rsidR="003F3E50" w:rsidRPr="001F084F" w14:paraId="743CD8FB" w14:textId="77777777" w:rsidTr="003F3E50">
        <w:tc>
          <w:tcPr>
            <w:tcW w:w="3969" w:type="dxa"/>
          </w:tcPr>
          <w:p w14:paraId="109C7AE7" w14:textId="77777777" w:rsidR="003F3E50" w:rsidRPr="001F084F" w:rsidRDefault="003F3E50" w:rsidP="003F3E50">
            <w:pPr>
              <w:keepNext/>
              <w:rPr>
                <w:rFonts w:cs="Arial"/>
              </w:rPr>
            </w:pPr>
            <w:r w:rsidRPr="001F084F">
              <w:rPr>
                <w:rFonts w:cs="Arial"/>
                <w:b/>
              </w:rPr>
              <w:t>TOTAL</w:t>
            </w:r>
          </w:p>
        </w:tc>
        <w:tc>
          <w:tcPr>
            <w:tcW w:w="1701" w:type="dxa"/>
          </w:tcPr>
          <w:p w14:paraId="5E23B766" w14:textId="77777777" w:rsidR="003F3E50" w:rsidRPr="001F084F" w:rsidRDefault="003F3E50" w:rsidP="003F3E50">
            <w:pPr>
              <w:keepNext/>
              <w:jc w:val="center"/>
              <w:rPr>
                <w:rFonts w:cs="Arial"/>
                <w:b/>
              </w:rPr>
            </w:pPr>
            <w:r w:rsidRPr="001F084F">
              <w:rPr>
                <w:rFonts w:cs="Arial"/>
                <w:b/>
              </w:rPr>
              <w:t>200</w:t>
            </w:r>
          </w:p>
        </w:tc>
        <w:tc>
          <w:tcPr>
            <w:tcW w:w="1843" w:type="dxa"/>
          </w:tcPr>
          <w:p w14:paraId="1B3FA8D6" w14:textId="77777777" w:rsidR="003F3E50" w:rsidRPr="001F084F" w:rsidRDefault="003F3E50" w:rsidP="003F3E50">
            <w:pPr>
              <w:keepNext/>
              <w:jc w:val="center"/>
              <w:rPr>
                <w:rFonts w:cs="Arial"/>
                <w:b/>
              </w:rPr>
            </w:pPr>
            <w:r w:rsidRPr="001F084F">
              <w:rPr>
                <w:rFonts w:cs="Arial"/>
                <w:b/>
              </w:rPr>
              <w:t>100%</w:t>
            </w:r>
          </w:p>
        </w:tc>
      </w:tr>
    </w:tbl>
    <w:p w14:paraId="5D5CFAB6" w14:textId="77777777" w:rsidR="003F3E50" w:rsidRPr="001F084F" w:rsidRDefault="003F3E50" w:rsidP="003F3E50">
      <w:pPr>
        <w:pStyle w:val="fixed"/>
        <w:ind w:left="0" w:firstLine="0"/>
        <w:rPr>
          <w:rFonts w:ascii="Arial" w:hAnsi="Arial" w:cs="Arial"/>
          <w:sz w:val="22"/>
          <w:szCs w:val="22"/>
        </w:rPr>
      </w:pPr>
    </w:p>
    <w:p w14:paraId="530AF6C0" w14:textId="77777777" w:rsidR="003F3E50" w:rsidRPr="001F084F" w:rsidRDefault="003F3E50" w:rsidP="003F3E50">
      <w:pPr>
        <w:pStyle w:val="fixed"/>
        <w:ind w:left="0" w:firstLine="0"/>
        <w:rPr>
          <w:rFonts w:ascii="Arial" w:hAnsi="Arial" w:cs="Arial"/>
          <w:sz w:val="22"/>
          <w:szCs w:val="22"/>
        </w:rPr>
      </w:pPr>
    </w:p>
    <w:p w14:paraId="66A90D66" w14:textId="77777777" w:rsidR="003F3E50" w:rsidRPr="001F084F" w:rsidRDefault="003F3E50" w:rsidP="003F3E50">
      <w:pPr>
        <w:pStyle w:val="fixed"/>
        <w:ind w:left="0" w:firstLine="0"/>
        <w:rPr>
          <w:rFonts w:ascii="Arial" w:hAnsi="Arial" w:cs="Arial"/>
          <w:sz w:val="22"/>
          <w:szCs w:val="22"/>
        </w:rPr>
      </w:pPr>
    </w:p>
    <w:p w14:paraId="7E73E03C" w14:textId="77777777" w:rsidR="003F3E50" w:rsidRPr="001F084F" w:rsidRDefault="003F3E50" w:rsidP="003F3E50">
      <w:pPr>
        <w:pStyle w:val="fixed"/>
        <w:ind w:left="0" w:firstLine="0"/>
        <w:rPr>
          <w:rFonts w:ascii="Arial" w:hAnsi="Arial" w:cs="Arial"/>
          <w:sz w:val="22"/>
          <w:szCs w:val="22"/>
        </w:rPr>
      </w:pPr>
      <w:r w:rsidRPr="001F084F">
        <w:rPr>
          <w:rFonts w:ascii="Arial" w:hAnsi="Arial" w:cs="Arial"/>
          <w:sz w:val="22"/>
          <w:szCs w:val="22"/>
        </w:rPr>
        <w:t>ASSESSMENT</w:t>
      </w:r>
    </w:p>
    <w:p w14:paraId="3E6E6A5D" w14:textId="77777777" w:rsidR="003F3E50" w:rsidRPr="001F084F" w:rsidRDefault="003F3E50" w:rsidP="003F3E50">
      <w:pPr>
        <w:pStyle w:val="fixed"/>
        <w:ind w:left="0"/>
        <w:rPr>
          <w:rFonts w:ascii="Arial" w:hAnsi="Arial" w:cs="Arial"/>
          <w:sz w:val="22"/>
          <w:szCs w:val="22"/>
        </w:rPr>
      </w:pPr>
    </w:p>
    <w:p w14:paraId="2CF34256" w14:textId="77777777" w:rsidR="003F3E50" w:rsidRPr="001F084F" w:rsidRDefault="003F3E50" w:rsidP="003F3E50">
      <w:pPr>
        <w:rPr>
          <w:rFonts w:cs="Arial"/>
          <w:b/>
        </w:rPr>
      </w:pPr>
      <w:r w:rsidRPr="001F084F">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1F084F" w14:paraId="32A3FF11" w14:textId="77777777" w:rsidTr="003F3E50">
        <w:sdt>
          <w:sdtPr>
            <w:rPr>
              <w:rFonts w:cs="Arial"/>
            </w:rPr>
            <w:id w:val="1993594011"/>
            <w14:checkbox>
              <w14:checked w14:val="0"/>
              <w14:checkedState w14:val="2612" w14:font="MS Gothic"/>
              <w14:uncheckedState w14:val="2610" w14:font="MS Gothic"/>
            </w14:checkbox>
          </w:sdtPr>
          <w:sdtEndPr/>
          <w:sdtContent>
            <w:tc>
              <w:tcPr>
                <w:tcW w:w="562" w:type="dxa"/>
              </w:tcPr>
              <w:p w14:paraId="0B449AD6" w14:textId="77777777" w:rsidR="003F3E50" w:rsidRPr="001F084F" w:rsidRDefault="003F3E50" w:rsidP="003F3E50">
                <w:pPr>
                  <w:rPr>
                    <w:rFonts w:cs="Arial"/>
                    <w:b/>
                  </w:rPr>
                </w:pPr>
                <w:r w:rsidRPr="001F084F">
                  <w:rPr>
                    <w:rFonts w:ascii="Segoe UI Symbol" w:eastAsia="MS Gothic" w:hAnsi="Segoe UI Symbol" w:cs="Segoe UI Symbol"/>
                  </w:rPr>
                  <w:t>☐</w:t>
                </w:r>
              </w:p>
            </w:tc>
          </w:sdtContent>
        </w:sdt>
        <w:tc>
          <w:tcPr>
            <w:tcW w:w="2458" w:type="dxa"/>
          </w:tcPr>
          <w:p w14:paraId="61F4C30E" w14:textId="77777777" w:rsidR="003F3E50" w:rsidRPr="001F084F" w:rsidRDefault="003F3E50" w:rsidP="003F3E50">
            <w:pPr>
              <w:rPr>
                <w:rFonts w:cs="Arial"/>
                <w:b/>
              </w:rPr>
            </w:pPr>
            <w:r w:rsidRPr="001F084F">
              <w:rPr>
                <w:rFonts w:cs="Arial"/>
                <w:b/>
              </w:rPr>
              <w:t>Written exam</w:t>
            </w:r>
          </w:p>
        </w:tc>
        <w:sdt>
          <w:sdtPr>
            <w:rPr>
              <w:rFonts w:cs="Arial"/>
            </w:rPr>
            <w:id w:val="-1381087810"/>
            <w14:checkbox>
              <w14:checked w14:val="1"/>
              <w14:checkedState w14:val="2612" w14:font="MS Gothic"/>
              <w14:uncheckedState w14:val="2610" w14:font="MS Gothic"/>
            </w14:checkbox>
          </w:sdtPr>
          <w:sdtEndPr/>
          <w:sdtContent>
            <w:tc>
              <w:tcPr>
                <w:tcW w:w="538" w:type="dxa"/>
              </w:tcPr>
              <w:p w14:paraId="05EBDC96" w14:textId="77777777" w:rsidR="003F3E50" w:rsidRPr="001F084F" w:rsidRDefault="003F3E50" w:rsidP="003F3E50">
                <w:pPr>
                  <w:rPr>
                    <w:rFonts w:cs="Arial"/>
                    <w:b/>
                  </w:rPr>
                </w:pPr>
                <w:r w:rsidRPr="001F084F">
                  <w:rPr>
                    <w:rFonts w:ascii="Segoe UI Symbol" w:eastAsia="MS Gothic" w:hAnsi="Segoe UI Symbol" w:cs="Segoe UI Symbol"/>
                  </w:rPr>
                  <w:t>☒</w:t>
                </w:r>
              </w:p>
            </w:tc>
          </w:sdtContent>
        </w:sdt>
        <w:tc>
          <w:tcPr>
            <w:tcW w:w="2482" w:type="dxa"/>
          </w:tcPr>
          <w:p w14:paraId="447A1A91" w14:textId="77777777" w:rsidR="003F3E50" w:rsidRPr="001F084F" w:rsidRDefault="003F3E50" w:rsidP="003F3E50">
            <w:pPr>
              <w:rPr>
                <w:rFonts w:cs="Arial"/>
                <w:b/>
              </w:rPr>
            </w:pPr>
            <w:r w:rsidRPr="001F084F">
              <w:rPr>
                <w:rFonts w:cs="Arial"/>
                <w:b/>
              </w:rPr>
              <w:t>Coursework</w:t>
            </w:r>
          </w:p>
        </w:tc>
        <w:sdt>
          <w:sdtPr>
            <w:rPr>
              <w:rFonts w:cs="Arial"/>
            </w:rPr>
            <w:id w:val="-547605474"/>
            <w14:checkbox>
              <w14:checked w14:val="0"/>
              <w14:checkedState w14:val="2612" w14:font="MS Gothic"/>
              <w14:uncheckedState w14:val="2610" w14:font="MS Gothic"/>
            </w14:checkbox>
          </w:sdtPr>
          <w:sdtEndPr/>
          <w:sdtContent>
            <w:tc>
              <w:tcPr>
                <w:tcW w:w="538" w:type="dxa"/>
              </w:tcPr>
              <w:p w14:paraId="1B5A0FBC" w14:textId="77777777" w:rsidR="003F3E50" w:rsidRPr="001F084F" w:rsidRDefault="003F3E50" w:rsidP="003F3E50">
                <w:pPr>
                  <w:rPr>
                    <w:rFonts w:cs="Arial"/>
                    <w:b/>
                  </w:rPr>
                </w:pPr>
                <w:r w:rsidRPr="001F084F">
                  <w:rPr>
                    <w:rFonts w:ascii="Segoe UI Symbol" w:eastAsia="MS Gothic" w:hAnsi="Segoe UI Symbol" w:cs="Segoe UI Symbol"/>
                  </w:rPr>
                  <w:t>☐</w:t>
                </w:r>
              </w:p>
            </w:tc>
          </w:sdtContent>
        </w:sdt>
        <w:tc>
          <w:tcPr>
            <w:tcW w:w="2482" w:type="dxa"/>
          </w:tcPr>
          <w:p w14:paraId="691A57B7" w14:textId="77777777" w:rsidR="003F3E50" w:rsidRPr="001F084F" w:rsidRDefault="003F3E50" w:rsidP="003F3E50">
            <w:pPr>
              <w:rPr>
                <w:rFonts w:cs="Arial"/>
                <w:b/>
              </w:rPr>
            </w:pPr>
            <w:r w:rsidRPr="001F084F">
              <w:rPr>
                <w:rFonts w:cs="Arial"/>
                <w:b/>
              </w:rPr>
              <w:t>Practical</w:t>
            </w:r>
          </w:p>
        </w:tc>
      </w:tr>
    </w:tbl>
    <w:p w14:paraId="587D051E" w14:textId="77777777" w:rsidR="003F3E50" w:rsidRPr="001F084F" w:rsidRDefault="003F3E50" w:rsidP="003F3E50">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3F3E50" w:rsidRPr="001F084F" w14:paraId="56DD87C6" w14:textId="77777777" w:rsidTr="003F3E50">
        <w:tc>
          <w:tcPr>
            <w:tcW w:w="3256" w:type="dxa"/>
          </w:tcPr>
          <w:p w14:paraId="4F3A36D9" w14:textId="77777777" w:rsidR="003F3E50" w:rsidRPr="001F084F" w:rsidRDefault="003F3E50" w:rsidP="003F3E50">
            <w:pPr>
              <w:jc w:val="center"/>
              <w:rPr>
                <w:rFonts w:cs="Arial"/>
                <w:b/>
              </w:rPr>
            </w:pPr>
            <w:r w:rsidRPr="001F084F">
              <w:rPr>
                <w:rFonts w:cs="Arial"/>
                <w:b/>
              </w:rPr>
              <w:t>Mode of assessment</w:t>
            </w:r>
          </w:p>
        </w:tc>
        <w:tc>
          <w:tcPr>
            <w:tcW w:w="3969" w:type="dxa"/>
          </w:tcPr>
          <w:p w14:paraId="075712B4" w14:textId="77777777" w:rsidR="003F3E50" w:rsidRPr="001F084F" w:rsidRDefault="003F3E50" w:rsidP="003F3E50">
            <w:pPr>
              <w:rPr>
                <w:rFonts w:cs="Arial"/>
              </w:rPr>
            </w:pPr>
            <w:r w:rsidRPr="001F084F">
              <w:rPr>
                <w:rFonts w:cs="Arial"/>
                <w:b/>
              </w:rPr>
              <w:t>Volume</w:t>
            </w:r>
          </w:p>
        </w:tc>
        <w:tc>
          <w:tcPr>
            <w:tcW w:w="1559" w:type="dxa"/>
          </w:tcPr>
          <w:p w14:paraId="32753E23" w14:textId="77777777" w:rsidR="003F3E50" w:rsidRPr="001F084F" w:rsidRDefault="003F3E50" w:rsidP="003F3E50">
            <w:pPr>
              <w:rPr>
                <w:rFonts w:cs="Arial"/>
              </w:rPr>
            </w:pPr>
            <w:r w:rsidRPr="001F084F">
              <w:rPr>
                <w:rFonts w:cs="Arial"/>
                <w:b/>
              </w:rPr>
              <w:t>Weighting</w:t>
            </w:r>
          </w:p>
        </w:tc>
      </w:tr>
      <w:tr w:rsidR="003F3E50" w:rsidRPr="001F084F" w14:paraId="3FCE2274" w14:textId="77777777" w:rsidTr="003F3E50">
        <w:tc>
          <w:tcPr>
            <w:tcW w:w="3256" w:type="dxa"/>
          </w:tcPr>
          <w:p w14:paraId="0BAEA694" w14:textId="77777777" w:rsidR="003F3E50" w:rsidRPr="001F084F" w:rsidRDefault="003F3E50" w:rsidP="003F3E50">
            <w:pPr>
              <w:jc w:val="center"/>
              <w:rPr>
                <w:rFonts w:cs="Arial"/>
              </w:rPr>
            </w:pPr>
            <w:r w:rsidRPr="001F084F">
              <w:rPr>
                <w:rFonts w:cs="Arial"/>
              </w:rPr>
              <w:t xml:space="preserve">Portfolio </w:t>
            </w:r>
          </w:p>
        </w:tc>
        <w:tc>
          <w:tcPr>
            <w:tcW w:w="3969" w:type="dxa"/>
          </w:tcPr>
          <w:p w14:paraId="4639219B" w14:textId="77777777" w:rsidR="003F3E50" w:rsidRPr="001F084F" w:rsidRDefault="003F3E50" w:rsidP="003F3E50">
            <w:pPr>
              <w:rPr>
                <w:rFonts w:cs="Arial"/>
                <w:highlight w:val="yellow"/>
              </w:rPr>
            </w:pPr>
            <w:r w:rsidRPr="001F084F">
              <w:rPr>
                <w:rFonts w:cs="Arial"/>
              </w:rPr>
              <w:t>4 elements (equivalent to 2500 words)</w:t>
            </w:r>
          </w:p>
        </w:tc>
        <w:tc>
          <w:tcPr>
            <w:tcW w:w="1559" w:type="dxa"/>
          </w:tcPr>
          <w:p w14:paraId="18CB06BC" w14:textId="77777777" w:rsidR="003F3E50" w:rsidRPr="001F084F" w:rsidRDefault="003F3E50" w:rsidP="003F3E50">
            <w:pPr>
              <w:rPr>
                <w:rFonts w:cs="Arial"/>
              </w:rPr>
            </w:pPr>
            <w:r w:rsidRPr="001F084F">
              <w:rPr>
                <w:rFonts w:cs="Arial"/>
              </w:rPr>
              <w:t>50%</w:t>
            </w:r>
          </w:p>
        </w:tc>
      </w:tr>
    </w:tbl>
    <w:p w14:paraId="620C92E8" w14:textId="77777777" w:rsidR="003F3E50" w:rsidRPr="001F084F" w:rsidRDefault="003F3E50" w:rsidP="003F3E50">
      <w:pPr>
        <w:rPr>
          <w:rFonts w:cs="Arial"/>
          <w:b/>
        </w:rPr>
      </w:pPr>
    </w:p>
    <w:p w14:paraId="176CB529" w14:textId="77777777" w:rsidR="003F3E50" w:rsidRPr="001F084F" w:rsidRDefault="003F3E50" w:rsidP="003F3E50">
      <w:pPr>
        <w:rPr>
          <w:rFonts w:cs="Arial"/>
          <w:b/>
        </w:rPr>
      </w:pPr>
      <w:r w:rsidRPr="001F084F">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1F084F" w14:paraId="4DC4FBBC" w14:textId="77777777" w:rsidTr="003F3E50">
        <w:sdt>
          <w:sdtPr>
            <w:rPr>
              <w:rFonts w:cs="Arial"/>
            </w:rPr>
            <w:id w:val="-1447537715"/>
            <w14:checkbox>
              <w14:checked w14:val="0"/>
              <w14:checkedState w14:val="2612" w14:font="MS Gothic"/>
              <w14:uncheckedState w14:val="2610" w14:font="MS Gothic"/>
            </w14:checkbox>
          </w:sdtPr>
          <w:sdtEndPr/>
          <w:sdtContent>
            <w:tc>
              <w:tcPr>
                <w:tcW w:w="562" w:type="dxa"/>
              </w:tcPr>
              <w:p w14:paraId="406EA86E" w14:textId="77777777" w:rsidR="003F3E50" w:rsidRPr="001F084F" w:rsidRDefault="003F3E50" w:rsidP="003F3E50">
                <w:pPr>
                  <w:rPr>
                    <w:rFonts w:cs="Arial"/>
                    <w:b/>
                  </w:rPr>
                </w:pPr>
                <w:r w:rsidRPr="001F084F">
                  <w:rPr>
                    <w:rFonts w:ascii="Segoe UI Symbol" w:eastAsia="MS Gothic" w:hAnsi="Segoe UI Symbol" w:cs="Segoe UI Symbol"/>
                  </w:rPr>
                  <w:t>☐</w:t>
                </w:r>
              </w:p>
            </w:tc>
          </w:sdtContent>
        </w:sdt>
        <w:tc>
          <w:tcPr>
            <w:tcW w:w="2458" w:type="dxa"/>
          </w:tcPr>
          <w:p w14:paraId="70406930" w14:textId="77777777" w:rsidR="003F3E50" w:rsidRPr="001F084F" w:rsidRDefault="003F3E50" w:rsidP="003F3E50">
            <w:pPr>
              <w:rPr>
                <w:rFonts w:cs="Arial"/>
                <w:b/>
              </w:rPr>
            </w:pPr>
            <w:r w:rsidRPr="001F084F">
              <w:rPr>
                <w:rFonts w:cs="Arial"/>
                <w:b/>
              </w:rPr>
              <w:t>Written exam</w:t>
            </w:r>
          </w:p>
        </w:tc>
        <w:sdt>
          <w:sdtPr>
            <w:rPr>
              <w:rFonts w:cs="Arial"/>
            </w:rPr>
            <w:id w:val="1174529126"/>
            <w14:checkbox>
              <w14:checked w14:val="1"/>
              <w14:checkedState w14:val="2612" w14:font="MS Gothic"/>
              <w14:uncheckedState w14:val="2610" w14:font="MS Gothic"/>
            </w14:checkbox>
          </w:sdtPr>
          <w:sdtEndPr/>
          <w:sdtContent>
            <w:tc>
              <w:tcPr>
                <w:tcW w:w="538" w:type="dxa"/>
              </w:tcPr>
              <w:p w14:paraId="72103F7C" w14:textId="77777777" w:rsidR="003F3E50" w:rsidRPr="001F084F" w:rsidRDefault="003F3E50" w:rsidP="003F3E50">
                <w:pPr>
                  <w:rPr>
                    <w:rFonts w:cs="Arial"/>
                    <w:b/>
                  </w:rPr>
                </w:pPr>
                <w:r w:rsidRPr="001F084F">
                  <w:rPr>
                    <w:rFonts w:ascii="Segoe UI Symbol" w:eastAsia="MS Gothic" w:hAnsi="Segoe UI Symbol" w:cs="Segoe UI Symbol"/>
                  </w:rPr>
                  <w:t>☒</w:t>
                </w:r>
              </w:p>
            </w:tc>
          </w:sdtContent>
        </w:sdt>
        <w:tc>
          <w:tcPr>
            <w:tcW w:w="2482" w:type="dxa"/>
          </w:tcPr>
          <w:p w14:paraId="74606B5C" w14:textId="77777777" w:rsidR="003F3E50" w:rsidRPr="001F084F" w:rsidRDefault="003F3E50" w:rsidP="003F3E50">
            <w:pPr>
              <w:rPr>
                <w:rFonts w:cs="Arial"/>
                <w:b/>
              </w:rPr>
            </w:pPr>
            <w:r w:rsidRPr="001F084F">
              <w:rPr>
                <w:rFonts w:cs="Arial"/>
                <w:b/>
              </w:rPr>
              <w:t>Coursework</w:t>
            </w:r>
          </w:p>
        </w:tc>
        <w:sdt>
          <w:sdtPr>
            <w:rPr>
              <w:rFonts w:cs="Arial"/>
            </w:rPr>
            <w:id w:val="-1825807462"/>
            <w14:checkbox>
              <w14:checked w14:val="0"/>
              <w14:checkedState w14:val="2612" w14:font="MS Gothic"/>
              <w14:uncheckedState w14:val="2610" w14:font="MS Gothic"/>
            </w14:checkbox>
          </w:sdtPr>
          <w:sdtEndPr/>
          <w:sdtContent>
            <w:tc>
              <w:tcPr>
                <w:tcW w:w="538" w:type="dxa"/>
              </w:tcPr>
              <w:p w14:paraId="3203973E" w14:textId="77777777" w:rsidR="003F3E50" w:rsidRPr="001F084F" w:rsidRDefault="003F3E50" w:rsidP="003F3E50">
                <w:pPr>
                  <w:rPr>
                    <w:rFonts w:cs="Arial"/>
                    <w:b/>
                  </w:rPr>
                </w:pPr>
                <w:r w:rsidRPr="001F084F">
                  <w:rPr>
                    <w:rFonts w:ascii="Segoe UI Symbol" w:eastAsia="MS Gothic" w:hAnsi="Segoe UI Symbol" w:cs="Segoe UI Symbol"/>
                  </w:rPr>
                  <w:t>☐</w:t>
                </w:r>
              </w:p>
            </w:tc>
          </w:sdtContent>
        </w:sdt>
        <w:tc>
          <w:tcPr>
            <w:tcW w:w="2482" w:type="dxa"/>
          </w:tcPr>
          <w:p w14:paraId="4ECDF1E0" w14:textId="77777777" w:rsidR="003F3E50" w:rsidRPr="001F084F" w:rsidRDefault="003F3E50" w:rsidP="003F3E50">
            <w:pPr>
              <w:rPr>
                <w:rFonts w:cs="Arial"/>
                <w:b/>
              </w:rPr>
            </w:pPr>
            <w:r w:rsidRPr="001F084F">
              <w:rPr>
                <w:rFonts w:cs="Arial"/>
                <w:b/>
              </w:rPr>
              <w:t>Practical</w:t>
            </w:r>
          </w:p>
        </w:tc>
      </w:tr>
    </w:tbl>
    <w:p w14:paraId="18FA4194" w14:textId="77777777" w:rsidR="003F3E50" w:rsidRPr="001F084F" w:rsidRDefault="003F3E50" w:rsidP="003F3E50">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3F3E50" w:rsidRPr="001F084F" w14:paraId="7A266C86" w14:textId="77777777" w:rsidTr="003F3E50">
        <w:tc>
          <w:tcPr>
            <w:tcW w:w="3256" w:type="dxa"/>
          </w:tcPr>
          <w:p w14:paraId="53B27BEB" w14:textId="77777777" w:rsidR="003F3E50" w:rsidRPr="001F084F" w:rsidRDefault="003F3E50" w:rsidP="003F3E50">
            <w:pPr>
              <w:jc w:val="center"/>
              <w:rPr>
                <w:rFonts w:cs="Arial"/>
                <w:b/>
              </w:rPr>
            </w:pPr>
            <w:r w:rsidRPr="001F084F">
              <w:rPr>
                <w:rFonts w:cs="Arial"/>
                <w:b/>
              </w:rPr>
              <w:t>Mode of assessment</w:t>
            </w:r>
          </w:p>
        </w:tc>
        <w:tc>
          <w:tcPr>
            <w:tcW w:w="3969" w:type="dxa"/>
          </w:tcPr>
          <w:p w14:paraId="0148C635" w14:textId="77777777" w:rsidR="003F3E50" w:rsidRPr="001F084F" w:rsidRDefault="003F3E50" w:rsidP="003F3E50">
            <w:pPr>
              <w:rPr>
                <w:rFonts w:cs="Arial"/>
              </w:rPr>
            </w:pPr>
            <w:r w:rsidRPr="001F084F">
              <w:rPr>
                <w:rFonts w:cs="Arial"/>
                <w:b/>
              </w:rPr>
              <w:t>Volume</w:t>
            </w:r>
          </w:p>
        </w:tc>
        <w:tc>
          <w:tcPr>
            <w:tcW w:w="1559" w:type="dxa"/>
          </w:tcPr>
          <w:p w14:paraId="5FE89EF1" w14:textId="77777777" w:rsidR="003F3E50" w:rsidRPr="001F084F" w:rsidRDefault="003F3E50" w:rsidP="003F3E50">
            <w:pPr>
              <w:rPr>
                <w:rFonts w:cs="Arial"/>
              </w:rPr>
            </w:pPr>
            <w:r w:rsidRPr="001F084F">
              <w:rPr>
                <w:rFonts w:cs="Arial"/>
                <w:b/>
              </w:rPr>
              <w:t>Weighting</w:t>
            </w:r>
          </w:p>
        </w:tc>
      </w:tr>
      <w:tr w:rsidR="003F3E50" w:rsidRPr="001F084F" w14:paraId="298612CB" w14:textId="77777777" w:rsidTr="003F3E50">
        <w:tc>
          <w:tcPr>
            <w:tcW w:w="3256" w:type="dxa"/>
          </w:tcPr>
          <w:p w14:paraId="2F1E4857" w14:textId="77777777" w:rsidR="003F3E50" w:rsidRPr="001F084F" w:rsidRDefault="003F3E50" w:rsidP="003F3E50">
            <w:pPr>
              <w:jc w:val="center"/>
              <w:rPr>
                <w:rFonts w:cs="Arial"/>
              </w:rPr>
            </w:pPr>
            <w:r w:rsidRPr="001F084F">
              <w:rPr>
                <w:rFonts w:cs="Arial"/>
              </w:rPr>
              <w:t xml:space="preserve">Blog </w:t>
            </w:r>
          </w:p>
        </w:tc>
        <w:tc>
          <w:tcPr>
            <w:tcW w:w="3969" w:type="dxa"/>
          </w:tcPr>
          <w:p w14:paraId="37CA0E98" w14:textId="77777777" w:rsidR="003F3E50" w:rsidRPr="001F084F" w:rsidRDefault="003F3E50" w:rsidP="003F3E50">
            <w:pPr>
              <w:rPr>
                <w:rFonts w:cs="Arial"/>
                <w:highlight w:val="yellow"/>
              </w:rPr>
            </w:pPr>
            <w:r w:rsidRPr="001F084F">
              <w:rPr>
                <w:rFonts w:cs="Arial"/>
              </w:rPr>
              <w:t>4 entries (equivalent to 2500 words)</w:t>
            </w:r>
          </w:p>
        </w:tc>
        <w:tc>
          <w:tcPr>
            <w:tcW w:w="1559" w:type="dxa"/>
          </w:tcPr>
          <w:p w14:paraId="5D9EA0A7" w14:textId="77777777" w:rsidR="003F3E50" w:rsidRPr="001F084F" w:rsidRDefault="003F3E50" w:rsidP="003F3E50">
            <w:pPr>
              <w:rPr>
                <w:rFonts w:cs="Arial"/>
              </w:rPr>
            </w:pPr>
            <w:r w:rsidRPr="001F084F">
              <w:rPr>
                <w:rFonts w:cs="Arial"/>
              </w:rPr>
              <w:t>50%</w:t>
            </w:r>
          </w:p>
        </w:tc>
      </w:tr>
    </w:tbl>
    <w:p w14:paraId="178BAD58" w14:textId="77777777" w:rsidR="003F3E50" w:rsidRPr="001F084F" w:rsidRDefault="003F3E50" w:rsidP="003F3E50">
      <w:pPr>
        <w:pStyle w:val="fixed"/>
        <w:keepNext/>
        <w:ind w:left="0" w:firstLine="0"/>
        <w:jc w:val="both"/>
        <w:rPr>
          <w:rFonts w:ascii="Arial" w:hAnsi="Arial" w:cs="Arial"/>
          <w:sz w:val="22"/>
          <w:szCs w:val="22"/>
        </w:rPr>
      </w:pPr>
    </w:p>
    <w:p w14:paraId="6485DA44" w14:textId="77777777" w:rsidR="003F3E50" w:rsidRPr="001F084F" w:rsidRDefault="003F3E50" w:rsidP="003F3E50">
      <w:pPr>
        <w:pStyle w:val="fixed"/>
        <w:keepNext/>
        <w:ind w:left="0" w:firstLine="0"/>
        <w:jc w:val="both"/>
        <w:rPr>
          <w:rFonts w:ascii="Arial" w:hAnsi="Arial" w:cs="Arial"/>
          <w:sz w:val="22"/>
          <w:szCs w:val="22"/>
        </w:rPr>
      </w:pPr>
      <w:r w:rsidRPr="001F084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F3E50" w:rsidRPr="001F084F" w14:paraId="129DAA9B" w14:textId="77777777" w:rsidTr="003F3E50">
        <w:tc>
          <w:tcPr>
            <w:tcW w:w="3261" w:type="dxa"/>
            <w:tcBorders>
              <w:top w:val="single" w:sz="4" w:space="0" w:color="auto"/>
              <w:left w:val="single" w:sz="4" w:space="0" w:color="auto"/>
            </w:tcBorders>
          </w:tcPr>
          <w:p w14:paraId="7E133F9C" w14:textId="77777777" w:rsidR="003F3E50" w:rsidRPr="001F084F" w:rsidRDefault="003F3E50" w:rsidP="003F3E50">
            <w:pPr>
              <w:keepNext/>
              <w:rPr>
                <w:rFonts w:cs="Arial"/>
                <w:b/>
              </w:rPr>
            </w:pPr>
            <w:r w:rsidRPr="001F084F">
              <w:rPr>
                <w:rFonts w:cs="Arial"/>
                <w:b/>
              </w:rPr>
              <w:t>Activity type</w:t>
            </w:r>
          </w:p>
        </w:tc>
        <w:tc>
          <w:tcPr>
            <w:tcW w:w="1842" w:type="dxa"/>
          </w:tcPr>
          <w:p w14:paraId="437C4CDE" w14:textId="77777777" w:rsidR="003F3E50" w:rsidRPr="001F084F" w:rsidRDefault="003F3E50" w:rsidP="003F3E50">
            <w:pPr>
              <w:keepNext/>
              <w:jc w:val="center"/>
              <w:rPr>
                <w:rFonts w:cs="Arial"/>
                <w:b/>
              </w:rPr>
            </w:pPr>
            <w:r w:rsidRPr="001F084F">
              <w:rPr>
                <w:rFonts w:cs="Arial"/>
                <w:b/>
              </w:rPr>
              <w:t>Percentage</w:t>
            </w:r>
          </w:p>
        </w:tc>
      </w:tr>
      <w:tr w:rsidR="003F3E50" w:rsidRPr="001F084F" w14:paraId="42C81D0E" w14:textId="77777777" w:rsidTr="003F3E50">
        <w:tc>
          <w:tcPr>
            <w:tcW w:w="3261" w:type="dxa"/>
          </w:tcPr>
          <w:p w14:paraId="45A6BA80" w14:textId="77777777" w:rsidR="003F3E50" w:rsidRPr="001F084F" w:rsidRDefault="003F3E50" w:rsidP="003F3E50">
            <w:pPr>
              <w:keepNext/>
              <w:rPr>
                <w:rFonts w:cs="Arial"/>
              </w:rPr>
            </w:pPr>
            <w:r w:rsidRPr="001F084F">
              <w:rPr>
                <w:rFonts w:cs="Arial"/>
              </w:rPr>
              <w:t>Written exam</w:t>
            </w:r>
          </w:p>
        </w:tc>
        <w:tc>
          <w:tcPr>
            <w:tcW w:w="1842" w:type="dxa"/>
          </w:tcPr>
          <w:p w14:paraId="284D9133" w14:textId="77777777" w:rsidR="003F3E50" w:rsidRPr="001F084F" w:rsidRDefault="003F3E50" w:rsidP="003F3E50">
            <w:pPr>
              <w:keepNext/>
              <w:jc w:val="center"/>
              <w:rPr>
                <w:rFonts w:cs="Arial"/>
              </w:rPr>
            </w:pPr>
          </w:p>
        </w:tc>
      </w:tr>
      <w:tr w:rsidR="003F3E50" w:rsidRPr="001F084F" w14:paraId="3681ADB5" w14:textId="77777777" w:rsidTr="003F3E50">
        <w:tc>
          <w:tcPr>
            <w:tcW w:w="3261" w:type="dxa"/>
          </w:tcPr>
          <w:p w14:paraId="120F7F86" w14:textId="77777777" w:rsidR="003F3E50" w:rsidRPr="001F084F" w:rsidRDefault="003F3E50" w:rsidP="003F3E50">
            <w:pPr>
              <w:keepNext/>
              <w:rPr>
                <w:rFonts w:cs="Arial"/>
              </w:rPr>
            </w:pPr>
            <w:r w:rsidRPr="001F084F">
              <w:rPr>
                <w:rFonts w:cs="Arial"/>
              </w:rPr>
              <w:t>Coursework</w:t>
            </w:r>
          </w:p>
        </w:tc>
        <w:tc>
          <w:tcPr>
            <w:tcW w:w="1842" w:type="dxa"/>
          </w:tcPr>
          <w:p w14:paraId="779BFE8F" w14:textId="77777777" w:rsidR="003F3E50" w:rsidRPr="001F084F" w:rsidRDefault="003F3E50" w:rsidP="003F3E50">
            <w:pPr>
              <w:keepNext/>
              <w:jc w:val="center"/>
              <w:rPr>
                <w:rFonts w:cs="Arial"/>
              </w:rPr>
            </w:pPr>
            <w:r w:rsidRPr="001F084F">
              <w:rPr>
                <w:rFonts w:cs="Arial"/>
              </w:rPr>
              <w:t>100%</w:t>
            </w:r>
          </w:p>
        </w:tc>
      </w:tr>
      <w:tr w:rsidR="003F3E50" w:rsidRPr="001F084F" w14:paraId="5E3CB0D0" w14:textId="77777777" w:rsidTr="003F3E50">
        <w:tc>
          <w:tcPr>
            <w:tcW w:w="3261" w:type="dxa"/>
          </w:tcPr>
          <w:p w14:paraId="27F1D90A" w14:textId="77777777" w:rsidR="003F3E50" w:rsidRPr="001F084F" w:rsidRDefault="003F3E50" w:rsidP="003F3E50">
            <w:pPr>
              <w:keepNext/>
              <w:rPr>
                <w:rFonts w:cs="Arial"/>
              </w:rPr>
            </w:pPr>
            <w:r w:rsidRPr="001F084F">
              <w:rPr>
                <w:rFonts w:cs="Arial"/>
              </w:rPr>
              <w:t>Practical</w:t>
            </w:r>
          </w:p>
        </w:tc>
        <w:tc>
          <w:tcPr>
            <w:tcW w:w="1842" w:type="dxa"/>
          </w:tcPr>
          <w:p w14:paraId="042017C6" w14:textId="77777777" w:rsidR="003F3E50" w:rsidRPr="001F084F" w:rsidRDefault="003F3E50" w:rsidP="003F3E50">
            <w:pPr>
              <w:keepNext/>
              <w:jc w:val="center"/>
              <w:rPr>
                <w:rFonts w:cs="Arial"/>
              </w:rPr>
            </w:pPr>
          </w:p>
        </w:tc>
      </w:tr>
      <w:tr w:rsidR="003F3E50" w:rsidRPr="001F084F" w14:paraId="7C8E05AD" w14:textId="77777777" w:rsidTr="003F3E50">
        <w:tc>
          <w:tcPr>
            <w:tcW w:w="3261" w:type="dxa"/>
          </w:tcPr>
          <w:p w14:paraId="59580A01" w14:textId="77777777" w:rsidR="003F3E50" w:rsidRPr="001F084F" w:rsidRDefault="003F3E50" w:rsidP="003F3E50">
            <w:pPr>
              <w:keepNext/>
              <w:rPr>
                <w:rFonts w:cs="Arial"/>
              </w:rPr>
            </w:pPr>
            <w:r w:rsidRPr="001F084F">
              <w:rPr>
                <w:rFonts w:cs="Arial"/>
                <w:b/>
              </w:rPr>
              <w:t>TOTAL</w:t>
            </w:r>
          </w:p>
        </w:tc>
        <w:tc>
          <w:tcPr>
            <w:tcW w:w="1842" w:type="dxa"/>
          </w:tcPr>
          <w:p w14:paraId="2184BE87" w14:textId="77777777" w:rsidR="003F3E50" w:rsidRPr="001F084F" w:rsidRDefault="003F3E50" w:rsidP="003F3E50">
            <w:pPr>
              <w:keepNext/>
              <w:jc w:val="center"/>
              <w:rPr>
                <w:rFonts w:cs="Arial"/>
                <w:b/>
              </w:rPr>
            </w:pPr>
            <w:r w:rsidRPr="001F084F">
              <w:rPr>
                <w:rFonts w:cs="Arial"/>
                <w:b/>
              </w:rPr>
              <w:t>100%</w:t>
            </w:r>
          </w:p>
        </w:tc>
      </w:tr>
    </w:tbl>
    <w:p w14:paraId="6F7CA65F" w14:textId="77777777" w:rsidR="003F3E50" w:rsidRPr="001F084F" w:rsidRDefault="003F3E50" w:rsidP="003F3E50">
      <w:pPr>
        <w:rPr>
          <w:rFonts w:cs="Arial"/>
        </w:rPr>
      </w:pPr>
    </w:p>
    <w:p w14:paraId="1C077357" w14:textId="77777777" w:rsidR="003F3E50" w:rsidRPr="001F084F" w:rsidRDefault="003F3E50" w:rsidP="003F3E50">
      <w:pPr>
        <w:rPr>
          <w:rFonts w:cs="Arial"/>
        </w:rPr>
      </w:pPr>
      <w:r w:rsidRPr="001F084F">
        <w:rPr>
          <w:rFonts w:cs="Arial"/>
        </w:rPr>
        <w:t>This module has been developed in alignment with descriptor 1 the UK Professional Standards Framework (2011) for practitioners within the higher education sector wishing to attain fellowship of Advance HE.</w:t>
      </w:r>
    </w:p>
    <w:p w14:paraId="64E08893" w14:textId="77777777" w:rsidR="003F3E50" w:rsidRPr="001F084F" w:rsidRDefault="003F3E50" w:rsidP="003F3E50">
      <w:pPr>
        <w:rPr>
          <w:rFonts w:cs="Arial"/>
          <w:b/>
        </w:rPr>
      </w:pPr>
      <w:r w:rsidRPr="001F084F">
        <w:rPr>
          <w:rFonts w:cs="Arial"/>
          <w:b/>
        </w:rPr>
        <w:t>INDICATIVE READING LIST</w:t>
      </w:r>
    </w:p>
    <w:tbl>
      <w:tblPr>
        <w:tblStyle w:val="TableGrid"/>
        <w:tblW w:w="0" w:type="auto"/>
        <w:tblLook w:val="04A0" w:firstRow="1" w:lastRow="0" w:firstColumn="1" w:lastColumn="0" w:noHBand="0" w:noVBand="1"/>
      </w:tblPr>
      <w:tblGrid>
        <w:gridCol w:w="1685"/>
        <w:gridCol w:w="5246"/>
        <w:gridCol w:w="1366"/>
      </w:tblGrid>
      <w:tr w:rsidR="003F3E50" w:rsidRPr="001F084F" w14:paraId="54F2042D" w14:textId="77777777" w:rsidTr="003F3E50">
        <w:tc>
          <w:tcPr>
            <w:tcW w:w="1689" w:type="dxa"/>
            <w:shd w:val="clear" w:color="auto" w:fill="BFBFBF" w:themeFill="background1" w:themeFillShade="BF"/>
          </w:tcPr>
          <w:p w14:paraId="14E4638B" w14:textId="77777777" w:rsidR="003F3E50" w:rsidRPr="001F084F" w:rsidRDefault="003F3E50" w:rsidP="003F3E50">
            <w:pPr>
              <w:tabs>
                <w:tab w:val="num" w:pos="720"/>
                <w:tab w:val="left" w:pos="1440"/>
              </w:tabs>
              <w:rPr>
                <w:rFonts w:cs="Arial"/>
                <w:b/>
              </w:rPr>
            </w:pPr>
            <w:r w:rsidRPr="001F084F">
              <w:rPr>
                <w:rFonts w:cs="Arial"/>
                <w:b/>
              </w:rPr>
              <w:t>Module Code</w:t>
            </w:r>
          </w:p>
        </w:tc>
        <w:tc>
          <w:tcPr>
            <w:tcW w:w="6971" w:type="dxa"/>
            <w:gridSpan w:val="2"/>
          </w:tcPr>
          <w:p w14:paraId="18CB93CE" w14:textId="77777777" w:rsidR="003F3E50" w:rsidRPr="001F084F" w:rsidRDefault="003F3E50" w:rsidP="003F3E50">
            <w:pPr>
              <w:tabs>
                <w:tab w:val="num" w:pos="720"/>
                <w:tab w:val="left" w:pos="1440"/>
              </w:tabs>
              <w:rPr>
                <w:rFonts w:cs="Arial"/>
                <w:b/>
              </w:rPr>
            </w:pPr>
            <w:r w:rsidRPr="001F084F">
              <w:rPr>
                <w:rFonts w:cs="Arial"/>
                <w:b/>
              </w:rPr>
              <w:t>ECWB7001</w:t>
            </w:r>
          </w:p>
        </w:tc>
      </w:tr>
      <w:tr w:rsidR="003F3E50" w:rsidRPr="001F084F" w14:paraId="24D70791" w14:textId="77777777" w:rsidTr="003F3E50">
        <w:tc>
          <w:tcPr>
            <w:tcW w:w="1689" w:type="dxa"/>
            <w:shd w:val="clear" w:color="auto" w:fill="BFBFBF" w:themeFill="background1" w:themeFillShade="BF"/>
          </w:tcPr>
          <w:p w14:paraId="639710FB" w14:textId="77777777" w:rsidR="003F3E50" w:rsidRPr="001F084F" w:rsidRDefault="003F3E50" w:rsidP="003F3E50">
            <w:pPr>
              <w:tabs>
                <w:tab w:val="num" w:pos="720"/>
                <w:tab w:val="left" w:pos="1440"/>
              </w:tabs>
              <w:rPr>
                <w:rFonts w:cs="Arial"/>
                <w:b/>
              </w:rPr>
            </w:pPr>
            <w:r w:rsidRPr="001F084F">
              <w:rPr>
                <w:rFonts w:cs="Arial"/>
                <w:b/>
              </w:rPr>
              <w:t>Module Title</w:t>
            </w:r>
          </w:p>
        </w:tc>
        <w:tc>
          <w:tcPr>
            <w:tcW w:w="6971" w:type="dxa"/>
            <w:gridSpan w:val="2"/>
          </w:tcPr>
          <w:p w14:paraId="357356D5" w14:textId="77777777" w:rsidR="003F3E50" w:rsidRPr="001F084F" w:rsidRDefault="003F3E50" w:rsidP="003F3E50">
            <w:pPr>
              <w:tabs>
                <w:tab w:val="num" w:pos="720"/>
                <w:tab w:val="left" w:pos="1440"/>
              </w:tabs>
              <w:rPr>
                <w:rFonts w:cs="Arial"/>
                <w:b/>
              </w:rPr>
            </w:pPr>
            <w:r w:rsidRPr="001F084F">
              <w:rPr>
                <w:rFonts w:cs="Arial"/>
                <w:b/>
              </w:rPr>
              <w:t>Introduction to Master’s Study</w:t>
            </w:r>
          </w:p>
        </w:tc>
      </w:tr>
      <w:tr w:rsidR="003F3E50" w:rsidRPr="001F084F" w14:paraId="799A42F7" w14:textId="77777777" w:rsidTr="003F3E50">
        <w:tc>
          <w:tcPr>
            <w:tcW w:w="1689" w:type="dxa"/>
            <w:shd w:val="clear" w:color="auto" w:fill="BFBFBF" w:themeFill="background1" w:themeFillShade="BF"/>
          </w:tcPr>
          <w:p w14:paraId="684A0583" w14:textId="77777777" w:rsidR="003F3E50" w:rsidRPr="001F084F" w:rsidRDefault="003F3E50" w:rsidP="003F3E50">
            <w:pPr>
              <w:tabs>
                <w:tab w:val="num" w:pos="720"/>
                <w:tab w:val="left" w:pos="1440"/>
              </w:tabs>
              <w:rPr>
                <w:rFonts w:cs="Arial"/>
                <w:b/>
              </w:rPr>
            </w:pPr>
            <w:r w:rsidRPr="001F084F">
              <w:rPr>
                <w:rFonts w:cs="Arial"/>
                <w:b/>
              </w:rPr>
              <w:t>Classification</w:t>
            </w:r>
          </w:p>
        </w:tc>
        <w:tc>
          <w:tcPr>
            <w:tcW w:w="5605" w:type="dxa"/>
            <w:shd w:val="clear" w:color="auto" w:fill="BFBFBF" w:themeFill="background1" w:themeFillShade="BF"/>
          </w:tcPr>
          <w:p w14:paraId="7AC2697F" w14:textId="77777777" w:rsidR="003F3E50" w:rsidRPr="001F084F" w:rsidRDefault="003F3E50" w:rsidP="003F3E50">
            <w:pPr>
              <w:tabs>
                <w:tab w:val="num" w:pos="720"/>
                <w:tab w:val="left" w:pos="1440"/>
              </w:tabs>
              <w:rPr>
                <w:rFonts w:cs="Arial"/>
                <w:b/>
              </w:rPr>
            </w:pPr>
            <w:r w:rsidRPr="001F084F">
              <w:rPr>
                <w:rFonts w:cs="Arial"/>
                <w:b/>
              </w:rPr>
              <w:t>Reading List entry</w:t>
            </w:r>
          </w:p>
        </w:tc>
        <w:tc>
          <w:tcPr>
            <w:tcW w:w="1366" w:type="dxa"/>
            <w:shd w:val="clear" w:color="auto" w:fill="BFBFBF" w:themeFill="background1" w:themeFillShade="BF"/>
          </w:tcPr>
          <w:p w14:paraId="0F563775" w14:textId="77777777" w:rsidR="003F3E50" w:rsidRPr="001F084F" w:rsidRDefault="003F3E50" w:rsidP="003F3E50">
            <w:pPr>
              <w:tabs>
                <w:tab w:val="num" w:pos="720"/>
                <w:tab w:val="left" w:pos="1440"/>
              </w:tabs>
              <w:rPr>
                <w:rFonts w:cs="Arial"/>
                <w:b/>
              </w:rPr>
            </w:pPr>
            <w:r w:rsidRPr="001F084F">
              <w:rPr>
                <w:rFonts w:cs="Arial"/>
                <w:b/>
              </w:rPr>
              <w:t>Electronic*</w:t>
            </w:r>
          </w:p>
        </w:tc>
      </w:tr>
      <w:tr w:rsidR="003F3E50" w:rsidRPr="001F084F" w14:paraId="594D9D70" w14:textId="77777777" w:rsidTr="003F3E50">
        <w:tc>
          <w:tcPr>
            <w:tcW w:w="1689" w:type="dxa"/>
          </w:tcPr>
          <w:p w14:paraId="2E07F82A" w14:textId="77777777" w:rsidR="003F3E50" w:rsidRPr="001F084F" w:rsidRDefault="003F3E50" w:rsidP="003F3E50">
            <w:pPr>
              <w:tabs>
                <w:tab w:val="num" w:pos="720"/>
                <w:tab w:val="left" w:pos="1440"/>
              </w:tabs>
              <w:rPr>
                <w:rFonts w:cs="Arial"/>
              </w:rPr>
            </w:pPr>
            <w:r w:rsidRPr="001F084F">
              <w:rPr>
                <w:rFonts w:cs="Arial"/>
              </w:rPr>
              <w:t>Essential</w:t>
            </w:r>
          </w:p>
        </w:tc>
        <w:tc>
          <w:tcPr>
            <w:tcW w:w="5605" w:type="dxa"/>
          </w:tcPr>
          <w:p w14:paraId="02C8359C" w14:textId="77777777" w:rsidR="003F3E50" w:rsidRPr="001F084F" w:rsidRDefault="003F3E50" w:rsidP="003F3E50">
            <w:pPr>
              <w:pStyle w:val="Heading1"/>
              <w:shd w:val="clear" w:color="auto" w:fill="FFFFFF"/>
              <w:spacing w:before="0" w:after="0"/>
              <w:outlineLvl w:val="0"/>
              <w:rPr>
                <w:rFonts w:cs="Arial"/>
                <w:b w:val="0"/>
                <w:color w:val="111111"/>
                <w:szCs w:val="22"/>
              </w:rPr>
            </w:pPr>
            <w:r w:rsidRPr="001F084F">
              <w:rPr>
                <w:rFonts w:cs="Arial"/>
                <w:b w:val="0"/>
                <w:szCs w:val="22"/>
              </w:rPr>
              <w:t xml:space="preserve">Katz, L. (2018) </w:t>
            </w:r>
            <w:r w:rsidRPr="001F084F">
              <w:rPr>
                <w:rFonts w:cs="Arial"/>
                <w:b w:val="0"/>
                <w:color w:val="111111"/>
                <w:szCs w:val="22"/>
              </w:rPr>
              <w:t>Critical Thinking and Persuasive Writing for Postgraduates (Macmillan Study Skills). London: Palgrave.</w:t>
            </w:r>
          </w:p>
        </w:tc>
        <w:tc>
          <w:tcPr>
            <w:tcW w:w="1366" w:type="dxa"/>
          </w:tcPr>
          <w:sdt>
            <w:sdtPr>
              <w:rPr>
                <w:rFonts w:cs="Arial"/>
              </w:rPr>
              <w:id w:val="1427391317"/>
              <w14:checkbox>
                <w14:checked w14:val="1"/>
                <w14:checkedState w14:val="2612" w14:font="MS Gothic"/>
                <w14:uncheckedState w14:val="2610" w14:font="MS Gothic"/>
              </w14:checkbox>
            </w:sdtPr>
            <w:sdtEndPr/>
            <w:sdtContent>
              <w:p w14:paraId="55BD46AF"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r w:rsidR="003F3E50" w:rsidRPr="001F084F" w14:paraId="2D6B6E7E" w14:textId="77777777" w:rsidTr="003F3E50">
        <w:tc>
          <w:tcPr>
            <w:tcW w:w="1689" w:type="dxa"/>
          </w:tcPr>
          <w:p w14:paraId="119DB7D1" w14:textId="77777777" w:rsidR="003F3E50" w:rsidRPr="001F084F" w:rsidRDefault="003F3E50" w:rsidP="003F3E50">
            <w:pPr>
              <w:tabs>
                <w:tab w:val="num" w:pos="720"/>
                <w:tab w:val="left" w:pos="1440"/>
              </w:tabs>
              <w:rPr>
                <w:rFonts w:cs="Arial"/>
              </w:rPr>
            </w:pPr>
            <w:r w:rsidRPr="001F084F">
              <w:rPr>
                <w:rFonts w:cs="Arial"/>
              </w:rPr>
              <w:t>Essential</w:t>
            </w:r>
          </w:p>
        </w:tc>
        <w:tc>
          <w:tcPr>
            <w:tcW w:w="5605" w:type="dxa"/>
          </w:tcPr>
          <w:p w14:paraId="6AA19681" w14:textId="77777777" w:rsidR="003F3E50" w:rsidRPr="001F084F" w:rsidRDefault="003F3E50" w:rsidP="003F3E50">
            <w:pPr>
              <w:pStyle w:val="Heading1"/>
              <w:shd w:val="clear" w:color="auto" w:fill="FFFFFF"/>
              <w:spacing w:before="0" w:after="0"/>
              <w:outlineLvl w:val="0"/>
              <w:rPr>
                <w:rFonts w:cs="Arial"/>
                <w:b w:val="0"/>
                <w:color w:val="111111"/>
                <w:szCs w:val="22"/>
              </w:rPr>
            </w:pPr>
            <w:r w:rsidRPr="001F084F">
              <w:rPr>
                <w:rFonts w:cs="Arial"/>
                <w:b w:val="0"/>
                <w:szCs w:val="22"/>
              </w:rPr>
              <w:t xml:space="preserve">Wallace, M., &amp; Wray, A. (2016) </w:t>
            </w:r>
            <w:r w:rsidRPr="001F084F">
              <w:rPr>
                <w:rStyle w:val="a-size-extra-large"/>
                <w:rFonts w:cs="Arial"/>
                <w:color w:val="111111"/>
                <w:szCs w:val="22"/>
              </w:rPr>
              <w:t>Critical Reading and Writing for Postgraduates: 3</w:t>
            </w:r>
            <w:r w:rsidRPr="001F084F">
              <w:rPr>
                <w:rStyle w:val="a-size-extra-large"/>
                <w:rFonts w:cs="Arial"/>
                <w:color w:val="111111"/>
                <w:szCs w:val="22"/>
                <w:vertAlign w:val="superscript"/>
              </w:rPr>
              <w:t>rd</w:t>
            </w:r>
            <w:r w:rsidRPr="001F084F">
              <w:rPr>
                <w:rStyle w:val="a-size-extra-large"/>
                <w:rFonts w:cs="Arial"/>
                <w:color w:val="111111"/>
                <w:szCs w:val="22"/>
              </w:rPr>
              <w:t xml:space="preserve"> Edition. London: Sage.</w:t>
            </w:r>
          </w:p>
        </w:tc>
        <w:tc>
          <w:tcPr>
            <w:tcW w:w="1366" w:type="dxa"/>
          </w:tcPr>
          <w:sdt>
            <w:sdtPr>
              <w:rPr>
                <w:rFonts w:cs="Arial"/>
              </w:rPr>
              <w:id w:val="1594353182"/>
              <w14:checkbox>
                <w14:checked w14:val="1"/>
                <w14:checkedState w14:val="2612" w14:font="MS Gothic"/>
                <w14:uncheckedState w14:val="2610" w14:font="MS Gothic"/>
              </w14:checkbox>
            </w:sdtPr>
            <w:sdtEndPr/>
            <w:sdtContent>
              <w:p w14:paraId="5417BAF0"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r w:rsidR="003F3E50" w:rsidRPr="001F084F" w14:paraId="6C58AFDE" w14:textId="77777777" w:rsidTr="003F3E50">
        <w:tc>
          <w:tcPr>
            <w:tcW w:w="1689" w:type="dxa"/>
          </w:tcPr>
          <w:p w14:paraId="0D7AA16E" w14:textId="77777777" w:rsidR="003F3E50" w:rsidRPr="001F084F" w:rsidRDefault="003F3E50" w:rsidP="003F3E50">
            <w:pPr>
              <w:tabs>
                <w:tab w:val="num" w:pos="720"/>
                <w:tab w:val="left" w:pos="1440"/>
              </w:tabs>
              <w:rPr>
                <w:rFonts w:cs="Arial"/>
              </w:rPr>
            </w:pPr>
            <w:r w:rsidRPr="001F084F">
              <w:rPr>
                <w:rFonts w:cs="Arial"/>
              </w:rPr>
              <w:t>Essential</w:t>
            </w:r>
          </w:p>
        </w:tc>
        <w:tc>
          <w:tcPr>
            <w:tcW w:w="5605" w:type="dxa"/>
          </w:tcPr>
          <w:p w14:paraId="348FC1A4" w14:textId="77777777" w:rsidR="003F3E50" w:rsidRPr="001F084F" w:rsidRDefault="003F3E50" w:rsidP="003F3E50">
            <w:pPr>
              <w:pStyle w:val="Heading1"/>
              <w:shd w:val="clear" w:color="auto" w:fill="FFFFFF"/>
              <w:spacing w:before="0" w:after="0"/>
              <w:outlineLvl w:val="0"/>
              <w:rPr>
                <w:rFonts w:cs="Arial"/>
                <w:b w:val="0"/>
                <w:color w:val="111111"/>
                <w:szCs w:val="22"/>
              </w:rPr>
            </w:pPr>
            <w:r w:rsidRPr="001F084F">
              <w:rPr>
                <w:rFonts w:cs="Arial"/>
                <w:b w:val="0"/>
                <w:szCs w:val="22"/>
              </w:rPr>
              <w:t xml:space="preserve">Elliott, G. (2018) </w:t>
            </w:r>
            <w:r w:rsidRPr="001F084F">
              <w:rPr>
                <w:rStyle w:val="a-size-extra-large"/>
                <w:rFonts w:cs="Arial"/>
                <w:color w:val="111111"/>
                <w:szCs w:val="22"/>
              </w:rPr>
              <w:t>Your Guide to Successful Postgraduate Study (Student Success). London: Sage.</w:t>
            </w:r>
          </w:p>
        </w:tc>
        <w:tc>
          <w:tcPr>
            <w:tcW w:w="1366" w:type="dxa"/>
          </w:tcPr>
          <w:sdt>
            <w:sdtPr>
              <w:rPr>
                <w:rFonts w:cs="Arial"/>
              </w:rPr>
              <w:id w:val="-1979068100"/>
              <w14:checkbox>
                <w14:checked w14:val="1"/>
                <w14:checkedState w14:val="2612" w14:font="MS Gothic"/>
                <w14:uncheckedState w14:val="2610" w14:font="MS Gothic"/>
              </w14:checkbox>
            </w:sdtPr>
            <w:sdtEndPr/>
            <w:sdtContent>
              <w:p w14:paraId="0A0491C4"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r w:rsidR="003F3E50" w:rsidRPr="001F084F" w14:paraId="5E5CB4EF" w14:textId="77777777" w:rsidTr="003F3E50">
        <w:tc>
          <w:tcPr>
            <w:tcW w:w="1689" w:type="dxa"/>
          </w:tcPr>
          <w:p w14:paraId="215FC32C" w14:textId="77777777" w:rsidR="003F3E50" w:rsidRPr="001F084F" w:rsidRDefault="003F3E50" w:rsidP="003F3E50">
            <w:pPr>
              <w:tabs>
                <w:tab w:val="num" w:pos="720"/>
                <w:tab w:val="left" w:pos="1440"/>
              </w:tabs>
              <w:rPr>
                <w:rFonts w:cs="Arial"/>
              </w:rPr>
            </w:pPr>
            <w:r w:rsidRPr="001F084F">
              <w:rPr>
                <w:rFonts w:cs="Arial"/>
              </w:rPr>
              <w:t>Further</w:t>
            </w:r>
          </w:p>
        </w:tc>
        <w:tc>
          <w:tcPr>
            <w:tcW w:w="5605" w:type="dxa"/>
          </w:tcPr>
          <w:p w14:paraId="71CF3BA2" w14:textId="77777777" w:rsidR="003F3E50" w:rsidRPr="001F084F" w:rsidRDefault="003F3E50" w:rsidP="003F3E50">
            <w:pPr>
              <w:tabs>
                <w:tab w:val="num" w:pos="720"/>
                <w:tab w:val="left" w:pos="1440"/>
              </w:tabs>
              <w:rPr>
                <w:rFonts w:cs="Arial"/>
              </w:rPr>
            </w:pPr>
            <w:r w:rsidRPr="001F084F">
              <w:rPr>
                <w:rFonts w:cs="Arial"/>
              </w:rPr>
              <w:t xml:space="preserve">Bolton, G. (2018) </w:t>
            </w:r>
            <w:r w:rsidRPr="001F084F">
              <w:rPr>
                <w:rFonts w:cs="Arial"/>
                <w:i/>
              </w:rPr>
              <w:t>Reflective Practice: Writing and Professional Development. 5</w:t>
            </w:r>
            <w:r w:rsidRPr="001F084F">
              <w:rPr>
                <w:rFonts w:cs="Arial"/>
                <w:i/>
                <w:vertAlign w:val="superscript"/>
              </w:rPr>
              <w:t>th</w:t>
            </w:r>
            <w:r w:rsidRPr="001F084F">
              <w:rPr>
                <w:rFonts w:cs="Arial"/>
                <w:i/>
              </w:rPr>
              <w:t xml:space="preserve"> Edition</w:t>
            </w:r>
            <w:r w:rsidRPr="001F084F">
              <w:rPr>
                <w:rFonts w:cs="Arial"/>
              </w:rPr>
              <w:t>. Abingdon: Routledge.</w:t>
            </w:r>
          </w:p>
        </w:tc>
        <w:tc>
          <w:tcPr>
            <w:tcW w:w="1366" w:type="dxa"/>
          </w:tcPr>
          <w:sdt>
            <w:sdtPr>
              <w:rPr>
                <w:rFonts w:cs="Arial"/>
              </w:rPr>
              <w:id w:val="1078711474"/>
              <w14:checkbox>
                <w14:checked w14:val="1"/>
                <w14:checkedState w14:val="2612" w14:font="MS Gothic"/>
                <w14:uncheckedState w14:val="2610" w14:font="MS Gothic"/>
              </w14:checkbox>
            </w:sdtPr>
            <w:sdtEndPr/>
            <w:sdtContent>
              <w:p w14:paraId="362FAF16"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r w:rsidR="003F3E50" w:rsidRPr="001F084F" w14:paraId="1CD92868" w14:textId="77777777" w:rsidTr="003F3E50">
        <w:tc>
          <w:tcPr>
            <w:tcW w:w="1689" w:type="dxa"/>
          </w:tcPr>
          <w:p w14:paraId="25961BC7" w14:textId="77777777" w:rsidR="003F3E50" w:rsidRPr="001F084F" w:rsidRDefault="003F3E50" w:rsidP="003F3E50">
            <w:pPr>
              <w:tabs>
                <w:tab w:val="num" w:pos="720"/>
                <w:tab w:val="left" w:pos="1440"/>
              </w:tabs>
              <w:rPr>
                <w:rFonts w:cs="Arial"/>
              </w:rPr>
            </w:pPr>
            <w:r w:rsidRPr="001F084F">
              <w:rPr>
                <w:rFonts w:cs="Arial"/>
              </w:rPr>
              <w:t>Further</w:t>
            </w:r>
          </w:p>
        </w:tc>
        <w:tc>
          <w:tcPr>
            <w:tcW w:w="5605" w:type="dxa"/>
          </w:tcPr>
          <w:p w14:paraId="0AB46ACD" w14:textId="77777777" w:rsidR="003F3E50" w:rsidRPr="001F084F" w:rsidRDefault="003F3E50" w:rsidP="003F3E50">
            <w:pPr>
              <w:tabs>
                <w:tab w:val="num" w:pos="720"/>
                <w:tab w:val="left" w:pos="1440"/>
              </w:tabs>
              <w:rPr>
                <w:rFonts w:cs="Arial"/>
              </w:rPr>
            </w:pPr>
            <w:proofErr w:type="spellStart"/>
            <w:r w:rsidRPr="001F084F">
              <w:rPr>
                <w:rFonts w:cs="Arial"/>
              </w:rPr>
              <w:t>Bassot</w:t>
            </w:r>
            <w:proofErr w:type="spellEnd"/>
            <w:r w:rsidRPr="001F084F">
              <w:rPr>
                <w:rFonts w:cs="Arial"/>
              </w:rPr>
              <w:t xml:space="preserve">, B. (2016) </w:t>
            </w:r>
            <w:r w:rsidRPr="001F084F">
              <w:rPr>
                <w:rFonts w:cs="Arial"/>
                <w:i/>
              </w:rPr>
              <w:t>The Reflective Practice Guide: An Introduction to Critical Reflection</w:t>
            </w:r>
            <w:r w:rsidRPr="001F084F">
              <w:rPr>
                <w:rFonts w:cs="Arial"/>
              </w:rPr>
              <w:t>. Abingdon: Routledge</w:t>
            </w:r>
          </w:p>
        </w:tc>
        <w:tc>
          <w:tcPr>
            <w:tcW w:w="1366" w:type="dxa"/>
          </w:tcPr>
          <w:sdt>
            <w:sdtPr>
              <w:rPr>
                <w:rFonts w:cs="Arial"/>
              </w:rPr>
              <w:id w:val="317387852"/>
              <w14:checkbox>
                <w14:checked w14:val="1"/>
                <w14:checkedState w14:val="2612" w14:font="MS Gothic"/>
                <w14:uncheckedState w14:val="2610" w14:font="MS Gothic"/>
              </w14:checkbox>
            </w:sdtPr>
            <w:sdtEndPr/>
            <w:sdtContent>
              <w:p w14:paraId="4671F537"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r w:rsidR="003F3E50" w:rsidRPr="001F084F" w14:paraId="1C7D0CE6" w14:textId="77777777" w:rsidTr="003F3E50">
        <w:tc>
          <w:tcPr>
            <w:tcW w:w="1689" w:type="dxa"/>
          </w:tcPr>
          <w:p w14:paraId="51EFE70F" w14:textId="77777777" w:rsidR="003F3E50" w:rsidRPr="001F084F" w:rsidRDefault="003F3E50" w:rsidP="003F3E50">
            <w:pPr>
              <w:tabs>
                <w:tab w:val="num" w:pos="720"/>
                <w:tab w:val="left" w:pos="1440"/>
              </w:tabs>
              <w:rPr>
                <w:rFonts w:cs="Arial"/>
              </w:rPr>
            </w:pPr>
            <w:r w:rsidRPr="001F084F">
              <w:rPr>
                <w:rFonts w:cs="Arial"/>
              </w:rPr>
              <w:t>Further</w:t>
            </w:r>
          </w:p>
        </w:tc>
        <w:tc>
          <w:tcPr>
            <w:tcW w:w="5605" w:type="dxa"/>
          </w:tcPr>
          <w:p w14:paraId="7B801D03" w14:textId="77777777" w:rsidR="003F3E50" w:rsidRPr="001F084F" w:rsidRDefault="003F3E50" w:rsidP="003F3E50">
            <w:pPr>
              <w:pStyle w:val="Heading1"/>
              <w:shd w:val="clear" w:color="auto" w:fill="FFFFFF"/>
              <w:spacing w:before="0" w:after="0"/>
              <w:outlineLvl w:val="0"/>
              <w:rPr>
                <w:rFonts w:cs="Arial"/>
                <w:b w:val="0"/>
                <w:color w:val="111111"/>
                <w:szCs w:val="22"/>
              </w:rPr>
            </w:pPr>
            <w:r w:rsidRPr="001F084F">
              <w:rPr>
                <w:rFonts w:cs="Arial"/>
                <w:b w:val="0"/>
                <w:szCs w:val="22"/>
              </w:rPr>
              <w:t>Greenfield, T. (</w:t>
            </w:r>
            <w:proofErr w:type="spellStart"/>
            <w:r w:rsidRPr="001F084F">
              <w:rPr>
                <w:rFonts w:cs="Arial"/>
                <w:b w:val="0"/>
                <w:szCs w:val="22"/>
              </w:rPr>
              <w:t>eds</w:t>
            </w:r>
            <w:proofErr w:type="spellEnd"/>
            <w:r w:rsidRPr="001F084F">
              <w:rPr>
                <w:rFonts w:cs="Arial"/>
                <w:b w:val="0"/>
                <w:szCs w:val="22"/>
              </w:rPr>
              <w:t xml:space="preserve">) (2016) </w:t>
            </w:r>
            <w:r w:rsidRPr="001F084F">
              <w:rPr>
                <w:rStyle w:val="a-size-extra-large"/>
                <w:rFonts w:cs="Arial"/>
                <w:color w:val="111111"/>
                <w:szCs w:val="22"/>
              </w:rPr>
              <w:t>Research Methods for Postgraduates: 3</w:t>
            </w:r>
            <w:r w:rsidRPr="001F084F">
              <w:rPr>
                <w:rStyle w:val="a-size-extra-large"/>
                <w:rFonts w:cs="Arial"/>
                <w:color w:val="111111"/>
                <w:szCs w:val="22"/>
                <w:vertAlign w:val="superscript"/>
              </w:rPr>
              <w:t>rd</w:t>
            </w:r>
            <w:r w:rsidRPr="001F084F">
              <w:rPr>
                <w:rStyle w:val="a-size-extra-large"/>
                <w:rFonts w:cs="Arial"/>
                <w:color w:val="111111"/>
                <w:szCs w:val="22"/>
              </w:rPr>
              <w:t xml:space="preserve"> Edition. Chichester: Wiley.</w:t>
            </w:r>
          </w:p>
        </w:tc>
        <w:tc>
          <w:tcPr>
            <w:tcW w:w="1366" w:type="dxa"/>
          </w:tcPr>
          <w:sdt>
            <w:sdtPr>
              <w:rPr>
                <w:rFonts w:cs="Arial"/>
              </w:rPr>
              <w:id w:val="1803355706"/>
              <w14:checkbox>
                <w14:checked w14:val="1"/>
                <w14:checkedState w14:val="2612" w14:font="MS Gothic"/>
                <w14:uncheckedState w14:val="2610" w14:font="MS Gothic"/>
              </w14:checkbox>
            </w:sdtPr>
            <w:sdtEndPr/>
            <w:sdtContent>
              <w:p w14:paraId="7CE5F1E0"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r w:rsidR="003F3E50" w:rsidRPr="001F084F" w14:paraId="1D4D96A6" w14:textId="77777777" w:rsidTr="003F3E50">
        <w:tc>
          <w:tcPr>
            <w:tcW w:w="1689" w:type="dxa"/>
          </w:tcPr>
          <w:p w14:paraId="0464840A" w14:textId="77777777" w:rsidR="003F3E50" w:rsidRPr="001F084F" w:rsidRDefault="003F3E50" w:rsidP="003F3E50">
            <w:pPr>
              <w:tabs>
                <w:tab w:val="num" w:pos="720"/>
                <w:tab w:val="left" w:pos="1440"/>
              </w:tabs>
              <w:rPr>
                <w:rFonts w:cs="Arial"/>
              </w:rPr>
            </w:pPr>
            <w:r w:rsidRPr="001F084F">
              <w:rPr>
                <w:rFonts w:cs="Arial"/>
              </w:rPr>
              <w:t>Further</w:t>
            </w:r>
          </w:p>
        </w:tc>
        <w:tc>
          <w:tcPr>
            <w:tcW w:w="5605" w:type="dxa"/>
          </w:tcPr>
          <w:p w14:paraId="1F2A14C1" w14:textId="77777777" w:rsidR="003F3E50" w:rsidRPr="001F084F" w:rsidRDefault="003F3E50" w:rsidP="003F3E50">
            <w:pPr>
              <w:tabs>
                <w:tab w:val="num" w:pos="720"/>
                <w:tab w:val="left" w:pos="1440"/>
              </w:tabs>
              <w:rPr>
                <w:rFonts w:cs="Arial"/>
              </w:rPr>
            </w:pPr>
            <w:proofErr w:type="spellStart"/>
            <w:r w:rsidRPr="001F084F">
              <w:rPr>
                <w:rFonts w:cs="Arial"/>
              </w:rPr>
              <w:t>Craswell</w:t>
            </w:r>
            <w:proofErr w:type="spellEnd"/>
            <w:r w:rsidRPr="001F084F">
              <w:rPr>
                <w:rFonts w:cs="Arial"/>
              </w:rPr>
              <w:t xml:space="preserve">, G., </w:t>
            </w:r>
            <w:proofErr w:type="spellStart"/>
            <w:r w:rsidRPr="001F084F">
              <w:rPr>
                <w:rFonts w:cs="Arial"/>
              </w:rPr>
              <w:t>Poore</w:t>
            </w:r>
            <w:proofErr w:type="spellEnd"/>
            <w:r w:rsidRPr="001F084F">
              <w:rPr>
                <w:rFonts w:cs="Arial"/>
              </w:rPr>
              <w:t>, M. (2011) Writing for Academic Success: 2</w:t>
            </w:r>
            <w:r w:rsidRPr="001F084F">
              <w:rPr>
                <w:rFonts w:cs="Arial"/>
                <w:vertAlign w:val="superscript"/>
              </w:rPr>
              <w:t>nd</w:t>
            </w:r>
            <w:r w:rsidRPr="001F084F">
              <w:rPr>
                <w:rFonts w:cs="Arial"/>
              </w:rPr>
              <w:t xml:space="preserve"> Edition. London: Sage. </w:t>
            </w:r>
          </w:p>
        </w:tc>
        <w:tc>
          <w:tcPr>
            <w:tcW w:w="1366" w:type="dxa"/>
          </w:tcPr>
          <w:sdt>
            <w:sdtPr>
              <w:rPr>
                <w:rFonts w:cs="Arial"/>
              </w:rPr>
              <w:id w:val="433176020"/>
              <w14:checkbox>
                <w14:checked w14:val="1"/>
                <w14:checkedState w14:val="2612" w14:font="MS Gothic"/>
                <w14:uncheckedState w14:val="2610" w14:font="MS Gothic"/>
              </w14:checkbox>
            </w:sdtPr>
            <w:sdtEndPr/>
            <w:sdtContent>
              <w:p w14:paraId="2C6AEE88" w14:textId="77777777" w:rsidR="003F3E50" w:rsidRPr="001F084F" w:rsidRDefault="003F3E50" w:rsidP="003F3E50">
                <w:pPr>
                  <w:jc w:val="center"/>
                  <w:rPr>
                    <w:rFonts w:cs="Arial"/>
                  </w:rPr>
                </w:pPr>
                <w:r w:rsidRPr="001F084F">
                  <w:rPr>
                    <w:rFonts w:ascii="Segoe UI Symbol" w:eastAsia="MS Gothic" w:hAnsi="Segoe UI Symbol" w:cs="Segoe UI Symbol"/>
                  </w:rPr>
                  <w:t>☒</w:t>
                </w:r>
              </w:p>
            </w:sdtContent>
          </w:sdt>
        </w:tc>
      </w:tr>
    </w:tbl>
    <w:p w14:paraId="44991D78" w14:textId="77777777" w:rsidR="003F3E50" w:rsidRPr="000E2EFC" w:rsidRDefault="003F3E50" w:rsidP="003F3E50">
      <w:pPr>
        <w:pStyle w:val="HTMLPreformatted"/>
        <w:rPr>
          <w:rFonts w:cs="Arial"/>
        </w:rPr>
      </w:pPr>
    </w:p>
    <w:p w14:paraId="410C6327" w14:textId="77777777" w:rsidR="003F3E50" w:rsidRPr="00A74B3E" w:rsidRDefault="003F3E50" w:rsidP="003F3E50">
      <w:pPr>
        <w:rPr>
          <w:rFonts w:cs="Arial"/>
        </w:rPr>
      </w:pPr>
    </w:p>
    <w:p w14:paraId="694FD755" w14:textId="452BC0CD" w:rsidR="003F3E50" w:rsidRDefault="003F3E50">
      <w:pPr>
        <w:rPr>
          <w:rFonts w:cs="Arial"/>
        </w:rPr>
      </w:pPr>
      <w:r>
        <w:rPr>
          <w:rFonts w:cs="Arial"/>
        </w:rPr>
        <w:br w:type="page"/>
      </w:r>
    </w:p>
    <w:tbl>
      <w:tblPr>
        <w:tblStyle w:val="TableGrid"/>
        <w:tblW w:w="0" w:type="auto"/>
        <w:tblLook w:val="04A0" w:firstRow="1" w:lastRow="0" w:firstColumn="1" w:lastColumn="0" w:noHBand="0" w:noVBand="1"/>
      </w:tblPr>
      <w:tblGrid>
        <w:gridCol w:w="1807"/>
        <w:gridCol w:w="6490"/>
      </w:tblGrid>
      <w:tr w:rsidR="003F3E50" w:rsidRPr="00326BE6" w14:paraId="214724DD"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52CF7BED"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7CD20CEF"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ECWB7002</w:t>
            </w:r>
          </w:p>
        </w:tc>
      </w:tr>
      <w:tr w:rsidR="003F3E50" w:rsidRPr="00326BE6" w14:paraId="7D92426A"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415DE576"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4A38BC07"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 xml:space="preserve">Educational Project </w:t>
            </w:r>
          </w:p>
        </w:tc>
      </w:tr>
      <w:tr w:rsidR="003F3E50" w:rsidRPr="00326BE6" w14:paraId="61F5D2FB"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6F0ACF98"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Date</w:t>
            </w:r>
          </w:p>
        </w:tc>
        <w:sdt>
          <w:sdtPr>
            <w:rPr>
              <w:rFonts w:ascii="Arial" w:hAnsi="Arial" w:cs="Arial"/>
              <w:sz w:val="22"/>
              <w:szCs w:val="22"/>
            </w:rPr>
            <w:id w:val="-812484907"/>
            <w:placeholder>
              <w:docPart w:val="EFCCD05BFAF74FE6AB7A8E78371DA80A"/>
            </w:placeholder>
            <w:date w:fullDate="2020-07-23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0CCAFA6D"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23/07/2020</w:t>
                </w:r>
              </w:p>
            </w:tc>
          </w:sdtContent>
        </w:sdt>
      </w:tr>
      <w:tr w:rsidR="003F3E50" w:rsidRPr="00326BE6" w14:paraId="63988512"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2EABC78B"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Level</w:t>
            </w:r>
          </w:p>
        </w:tc>
        <w:sdt>
          <w:sdtPr>
            <w:rPr>
              <w:rFonts w:ascii="Arial" w:hAnsi="Arial" w:cs="Arial"/>
              <w:sz w:val="22"/>
              <w:szCs w:val="22"/>
            </w:rPr>
            <w:id w:val="466099707"/>
            <w:placeholder>
              <w:docPart w:val="917B98C78598467B84F585987D00BFB9"/>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0F12E99A"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7</w:t>
                </w:r>
              </w:p>
            </w:tc>
          </w:sdtContent>
        </w:sdt>
      </w:tr>
      <w:tr w:rsidR="003F3E50" w:rsidRPr="00326BE6" w14:paraId="06F2CC93"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6D35F25B"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499F7FB3"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20</w:t>
            </w:r>
          </w:p>
        </w:tc>
      </w:tr>
      <w:tr w:rsidR="003F3E50" w:rsidRPr="00326BE6" w14:paraId="562CF203"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2B9ECF03"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tcPr>
          <w:p w14:paraId="067874FE" w14:textId="77777777" w:rsidR="003F3E50" w:rsidRPr="00326BE6" w:rsidRDefault="003F3E50" w:rsidP="003F3E50">
            <w:pPr>
              <w:pStyle w:val="fixed"/>
              <w:ind w:left="0" w:firstLine="0"/>
              <w:rPr>
                <w:rFonts w:ascii="Arial" w:hAnsi="Arial" w:cs="Arial"/>
                <w:sz w:val="22"/>
                <w:szCs w:val="22"/>
              </w:rPr>
            </w:pPr>
          </w:p>
        </w:tc>
      </w:tr>
    </w:tbl>
    <w:p w14:paraId="154D50B5" w14:textId="77777777" w:rsidR="003F3E50" w:rsidRPr="00326BE6" w:rsidRDefault="003F3E50" w:rsidP="003F3E50">
      <w:pPr>
        <w:pBdr>
          <w:bottom w:val="single" w:sz="6" w:space="1" w:color="auto"/>
        </w:pBdr>
        <w:rPr>
          <w:rFonts w:cs="Arial"/>
        </w:rPr>
      </w:pPr>
    </w:p>
    <w:p w14:paraId="521DEDA5" w14:textId="77777777" w:rsidR="003F3E50" w:rsidRPr="00326BE6" w:rsidRDefault="003F3E50" w:rsidP="003F3E50">
      <w:pPr>
        <w:pStyle w:val="bullet"/>
        <w:spacing w:before="0"/>
        <w:ind w:left="0" w:firstLine="0"/>
        <w:rPr>
          <w:rFonts w:ascii="Arial" w:hAnsi="Arial" w:cs="Arial"/>
          <w:b/>
          <w:sz w:val="22"/>
          <w:szCs w:val="22"/>
        </w:rPr>
      </w:pPr>
    </w:p>
    <w:p w14:paraId="6132AE21" w14:textId="77777777" w:rsidR="003F3E50" w:rsidRPr="00326BE6" w:rsidRDefault="003F3E50" w:rsidP="003F3E50">
      <w:pPr>
        <w:pStyle w:val="bullet"/>
        <w:spacing w:before="0"/>
        <w:ind w:left="0" w:firstLine="0"/>
        <w:rPr>
          <w:rFonts w:ascii="Arial" w:hAnsi="Arial" w:cs="Arial"/>
          <w:b/>
          <w:sz w:val="22"/>
          <w:szCs w:val="22"/>
        </w:rPr>
      </w:pPr>
      <w:r w:rsidRPr="00326BE6">
        <w:rPr>
          <w:rFonts w:ascii="Arial" w:hAnsi="Arial" w:cs="Arial"/>
          <w:b/>
          <w:sz w:val="22"/>
          <w:szCs w:val="22"/>
        </w:rPr>
        <w:t>AIM(S)</w:t>
      </w:r>
    </w:p>
    <w:p w14:paraId="704F03FF" w14:textId="77777777" w:rsidR="003F3E50" w:rsidRPr="00326BE6" w:rsidRDefault="003F3E50" w:rsidP="003F3E50">
      <w:pPr>
        <w:pStyle w:val="bullet"/>
        <w:spacing w:before="0"/>
        <w:ind w:left="0" w:firstLine="0"/>
        <w:rPr>
          <w:rFonts w:ascii="Arial" w:hAnsi="Arial" w:cs="Arial"/>
          <w:b/>
          <w:sz w:val="22"/>
          <w:szCs w:val="22"/>
        </w:rPr>
      </w:pPr>
    </w:p>
    <w:p w14:paraId="22594FF0" w14:textId="77777777" w:rsidR="003F3E50" w:rsidRPr="00326BE6" w:rsidRDefault="003F3E50" w:rsidP="00744E62">
      <w:pPr>
        <w:pStyle w:val="bullet"/>
        <w:numPr>
          <w:ilvl w:val="0"/>
          <w:numId w:val="13"/>
        </w:numPr>
        <w:autoSpaceDN w:val="0"/>
        <w:spacing w:before="0"/>
        <w:rPr>
          <w:rFonts w:ascii="Arial" w:hAnsi="Arial" w:cs="Arial"/>
          <w:b/>
          <w:sz w:val="22"/>
          <w:szCs w:val="22"/>
        </w:rPr>
      </w:pPr>
      <w:r w:rsidRPr="00326BE6">
        <w:rPr>
          <w:rFonts w:ascii="Arial" w:hAnsi="Arial" w:cs="Arial"/>
          <w:sz w:val="22"/>
          <w:szCs w:val="22"/>
        </w:rPr>
        <w:t>To provide students with the opportunity to engage in a systematic enquiry of an identified topic pertinent to an identified area of interest.</w:t>
      </w:r>
    </w:p>
    <w:p w14:paraId="575C7F3B" w14:textId="77777777" w:rsidR="003F3E50" w:rsidRPr="00326BE6" w:rsidRDefault="003F3E50" w:rsidP="003F3E50">
      <w:pPr>
        <w:pStyle w:val="bullet"/>
        <w:spacing w:before="0"/>
        <w:ind w:left="720" w:firstLine="0"/>
        <w:rPr>
          <w:rFonts w:ascii="Arial" w:hAnsi="Arial" w:cs="Arial"/>
          <w:b/>
          <w:sz w:val="22"/>
          <w:szCs w:val="22"/>
        </w:rPr>
      </w:pPr>
    </w:p>
    <w:p w14:paraId="1289DA7F" w14:textId="77777777" w:rsidR="003F3E50" w:rsidRPr="00326BE6" w:rsidRDefault="003F3E50" w:rsidP="003F3E50">
      <w:pPr>
        <w:pStyle w:val="bullet"/>
        <w:spacing w:before="0"/>
        <w:ind w:left="0" w:firstLine="0"/>
        <w:rPr>
          <w:rFonts w:ascii="Arial" w:hAnsi="Arial" w:cs="Arial"/>
          <w:b/>
          <w:sz w:val="22"/>
          <w:szCs w:val="22"/>
        </w:rPr>
      </w:pPr>
      <w:r w:rsidRPr="00326BE6">
        <w:rPr>
          <w:rFonts w:ascii="Arial" w:hAnsi="Arial" w:cs="Arial"/>
          <w:b/>
          <w:sz w:val="22"/>
          <w:szCs w:val="22"/>
        </w:rPr>
        <w:t>LEARNING OUTCOMES</w:t>
      </w:r>
    </w:p>
    <w:p w14:paraId="4D8FE85E" w14:textId="77777777" w:rsidR="003F3E50" w:rsidRPr="00326BE6" w:rsidRDefault="003F3E50" w:rsidP="003F3E50">
      <w:pPr>
        <w:rPr>
          <w:rFonts w:cs="Arial"/>
        </w:rPr>
      </w:pPr>
    </w:p>
    <w:p w14:paraId="24D23AC3" w14:textId="77777777" w:rsidR="003F3E50" w:rsidRPr="00326BE6" w:rsidRDefault="003F3E50" w:rsidP="003F3E50">
      <w:pPr>
        <w:rPr>
          <w:rFonts w:cs="Arial"/>
        </w:rPr>
      </w:pPr>
      <w:r w:rsidRPr="00326BE6">
        <w:rPr>
          <w:rFonts w:cs="Arial"/>
        </w:rPr>
        <w:t>Upon the successful completion of this module, the student should be able to:</w:t>
      </w:r>
    </w:p>
    <w:p w14:paraId="302511CC" w14:textId="77777777" w:rsidR="003F3E50" w:rsidRPr="00326BE6" w:rsidRDefault="003F3E50" w:rsidP="00744E62">
      <w:pPr>
        <w:pStyle w:val="bullet"/>
        <w:numPr>
          <w:ilvl w:val="0"/>
          <w:numId w:val="1"/>
        </w:numPr>
        <w:autoSpaceDN w:val="0"/>
        <w:spacing w:before="240"/>
        <w:ind w:left="851" w:hanging="567"/>
        <w:rPr>
          <w:rFonts w:ascii="Arial" w:hAnsi="Arial" w:cs="Arial"/>
          <w:sz w:val="22"/>
          <w:szCs w:val="22"/>
        </w:rPr>
      </w:pPr>
      <w:r w:rsidRPr="00326BE6">
        <w:rPr>
          <w:rFonts w:ascii="Arial" w:hAnsi="Arial" w:cs="Arial"/>
          <w:sz w:val="22"/>
          <w:szCs w:val="22"/>
        </w:rPr>
        <w:t>Research and critically investigate a relevant topic of personal and/or professional interest.</w:t>
      </w:r>
    </w:p>
    <w:p w14:paraId="1928997A" w14:textId="77777777" w:rsidR="003F3E50" w:rsidRPr="00326BE6" w:rsidRDefault="003F3E50" w:rsidP="00744E62">
      <w:pPr>
        <w:pStyle w:val="bullet"/>
        <w:numPr>
          <w:ilvl w:val="0"/>
          <w:numId w:val="1"/>
        </w:numPr>
        <w:autoSpaceDN w:val="0"/>
        <w:spacing w:before="240"/>
        <w:ind w:left="851" w:hanging="567"/>
        <w:rPr>
          <w:rFonts w:ascii="Arial" w:hAnsi="Arial" w:cs="Arial"/>
          <w:sz w:val="22"/>
          <w:szCs w:val="22"/>
        </w:rPr>
      </w:pPr>
      <w:r w:rsidRPr="00326BE6">
        <w:rPr>
          <w:rFonts w:ascii="Arial" w:hAnsi="Arial" w:cs="Arial"/>
          <w:sz w:val="22"/>
          <w:szCs w:val="22"/>
        </w:rPr>
        <w:t>Critically consider the role of reflection within the research process through presenting their work appropriately, within ethical and research frameworks, and with an understanding of the requirements of critical thinking.</w:t>
      </w:r>
    </w:p>
    <w:p w14:paraId="4594930B" w14:textId="77777777" w:rsidR="003F3E50" w:rsidRPr="00326BE6" w:rsidRDefault="003F3E50" w:rsidP="003F3E50">
      <w:pPr>
        <w:pStyle w:val="fixed"/>
        <w:rPr>
          <w:rFonts w:ascii="Arial" w:hAnsi="Arial" w:cs="Arial"/>
          <w:sz w:val="22"/>
          <w:szCs w:val="22"/>
        </w:rPr>
      </w:pPr>
    </w:p>
    <w:p w14:paraId="6FD9EFE6" w14:textId="77777777" w:rsidR="003F3E50" w:rsidRPr="00326BE6" w:rsidRDefault="003F3E50" w:rsidP="003F3E50">
      <w:pPr>
        <w:pStyle w:val="fixed"/>
        <w:rPr>
          <w:rFonts w:ascii="Arial" w:hAnsi="Arial" w:cs="Arial"/>
          <w:sz w:val="22"/>
          <w:szCs w:val="22"/>
        </w:rPr>
      </w:pPr>
      <w:r w:rsidRPr="00326BE6">
        <w:rPr>
          <w:rFonts w:ascii="Arial" w:hAnsi="Arial" w:cs="Arial"/>
          <w:sz w:val="22"/>
          <w:szCs w:val="22"/>
        </w:rPr>
        <w:t>INDICATIVE CONTENT</w:t>
      </w:r>
    </w:p>
    <w:p w14:paraId="16D541C5" w14:textId="77777777" w:rsidR="003F3E50" w:rsidRPr="00326BE6" w:rsidRDefault="003F3E50" w:rsidP="00744E62">
      <w:pPr>
        <w:pStyle w:val="ListParagraph"/>
        <w:numPr>
          <w:ilvl w:val="0"/>
          <w:numId w:val="2"/>
        </w:numPr>
        <w:spacing w:before="240" w:after="0" w:line="240" w:lineRule="auto"/>
        <w:ind w:left="851" w:hanging="567"/>
        <w:jc w:val="both"/>
        <w:rPr>
          <w:rFonts w:ascii="Arial" w:hAnsi="Arial" w:cs="Arial"/>
        </w:rPr>
      </w:pPr>
      <w:r w:rsidRPr="00326BE6">
        <w:rPr>
          <w:rFonts w:ascii="Arial" w:hAnsi="Arial" w:cs="Arial"/>
        </w:rPr>
        <w:t>Content of this module will be linked to the student’s own area of interest either personally or professionally and they will be expected to demonstrate an understanding of the literature and/or policy surrounding the chosen area.</w:t>
      </w:r>
    </w:p>
    <w:p w14:paraId="0E48D5BF" w14:textId="77777777" w:rsidR="003F3E50" w:rsidRPr="00326BE6" w:rsidRDefault="003F3E50" w:rsidP="00744E62">
      <w:pPr>
        <w:pStyle w:val="ListParagraph"/>
        <w:numPr>
          <w:ilvl w:val="0"/>
          <w:numId w:val="2"/>
        </w:numPr>
        <w:spacing w:before="240" w:after="0" w:line="240" w:lineRule="auto"/>
        <w:ind w:left="851" w:hanging="567"/>
        <w:jc w:val="both"/>
        <w:rPr>
          <w:rFonts w:ascii="Arial" w:hAnsi="Arial" w:cs="Arial"/>
        </w:rPr>
      </w:pPr>
      <w:r w:rsidRPr="00326BE6">
        <w:rPr>
          <w:rFonts w:ascii="Arial" w:hAnsi="Arial" w:cs="Arial"/>
        </w:rPr>
        <w:t xml:space="preserve">Ethical research, this will be a general overview to the subject as it is not anticipated that this project will involve data collection and primary research. </w:t>
      </w:r>
      <w:proofErr w:type="gramStart"/>
      <w:r w:rsidRPr="00326BE6">
        <w:rPr>
          <w:rFonts w:ascii="Arial" w:hAnsi="Arial" w:cs="Arial"/>
        </w:rPr>
        <w:t>However</w:t>
      </w:r>
      <w:proofErr w:type="gramEnd"/>
      <w:r w:rsidRPr="00326BE6">
        <w:rPr>
          <w:rFonts w:ascii="Arial" w:hAnsi="Arial" w:cs="Arial"/>
        </w:rPr>
        <w:t xml:space="preserve"> this is to be negotiated with the individual student dependent on chosen area and staff/student expertise. Should the collection of data be appropriate to the project undertaken, it will be necessary for the student to proceed through the University ethics process to obtain formal clearance prior to beginning the project.</w:t>
      </w:r>
    </w:p>
    <w:p w14:paraId="1B3CB630" w14:textId="77777777" w:rsidR="003F3E50" w:rsidRPr="00326BE6" w:rsidRDefault="003F3E50" w:rsidP="00744E62">
      <w:pPr>
        <w:pStyle w:val="ListParagraph"/>
        <w:numPr>
          <w:ilvl w:val="0"/>
          <w:numId w:val="2"/>
        </w:numPr>
        <w:spacing w:before="240" w:after="0" w:line="240" w:lineRule="auto"/>
        <w:ind w:left="851" w:hanging="567"/>
        <w:rPr>
          <w:rFonts w:ascii="Arial" w:hAnsi="Arial" w:cs="Arial"/>
        </w:rPr>
      </w:pPr>
      <w:r w:rsidRPr="00326BE6">
        <w:rPr>
          <w:rFonts w:ascii="Arial" w:hAnsi="Arial" w:cs="Arial"/>
        </w:rPr>
        <w:t xml:space="preserve">Reflection and research. </w:t>
      </w:r>
    </w:p>
    <w:p w14:paraId="032612F4" w14:textId="77777777" w:rsidR="003F3E50" w:rsidRPr="00326BE6" w:rsidRDefault="003F3E50" w:rsidP="00744E62">
      <w:pPr>
        <w:pStyle w:val="ListParagraph"/>
        <w:numPr>
          <w:ilvl w:val="0"/>
          <w:numId w:val="2"/>
        </w:numPr>
        <w:spacing w:before="240" w:after="0" w:line="240" w:lineRule="auto"/>
        <w:ind w:left="851" w:hanging="567"/>
        <w:rPr>
          <w:rFonts w:ascii="Arial" w:hAnsi="Arial" w:cs="Arial"/>
        </w:rPr>
      </w:pPr>
      <w:r w:rsidRPr="00326BE6">
        <w:rPr>
          <w:rFonts w:ascii="Arial" w:hAnsi="Arial" w:cs="Arial"/>
        </w:rPr>
        <w:t>Research tools and techniques.</w:t>
      </w:r>
    </w:p>
    <w:p w14:paraId="66B1C100" w14:textId="77777777" w:rsidR="003F3E50" w:rsidRPr="00326BE6" w:rsidRDefault="003F3E50" w:rsidP="003F3E50">
      <w:pPr>
        <w:rPr>
          <w:rFonts w:cs="Arial"/>
        </w:rPr>
      </w:pPr>
    </w:p>
    <w:p w14:paraId="4C461D34" w14:textId="77777777" w:rsidR="003F3E50" w:rsidRPr="00326BE6" w:rsidRDefault="003F3E50" w:rsidP="003F3E50">
      <w:pPr>
        <w:pStyle w:val="fixed"/>
        <w:spacing w:after="120"/>
        <w:rPr>
          <w:rFonts w:ascii="Arial" w:hAnsi="Arial" w:cs="Arial"/>
          <w:sz w:val="22"/>
          <w:szCs w:val="22"/>
        </w:rPr>
      </w:pPr>
      <w:r w:rsidRPr="00326BE6">
        <w:rPr>
          <w:rFonts w:ascii="Arial" w:hAnsi="Arial" w:cs="Arial"/>
          <w:sz w:val="22"/>
          <w:szCs w:val="22"/>
        </w:rPr>
        <w:t>Study Time Allocation</w:t>
      </w:r>
    </w:p>
    <w:p w14:paraId="38DB3C91" w14:textId="77777777" w:rsidR="003F3E50" w:rsidRPr="00326BE6" w:rsidRDefault="003F3E50" w:rsidP="003F3E50">
      <w:pPr>
        <w:keepNext/>
        <w:rPr>
          <w:rFonts w:cs="Arial"/>
        </w:rPr>
      </w:pPr>
      <w:r w:rsidRPr="00326BE6">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F3E50" w:rsidRPr="00326BE6" w14:paraId="77F1746D"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4DAF5700" w14:textId="77777777" w:rsidR="003F3E50" w:rsidRPr="00326BE6" w:rsidRDefault="003F3E50" w:rsidP="003F3E50">
            <w:pPr>
              <w:keepNext/>
              <w:rPr>
                <w:rFonts w:cs="Arial"/>
                <w:b/>
              </w:rPr>
            </w:pPr>
            <w:r w:rsidRPr="00326BE6">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5AA96A0C" w14:textId="77777777" w:rsidR="003F3E50" w:rsidRPr="00326BE6" w:rsidRDefault="003F3E50" w:rsidP="003F3E50">
            <w:pPr>
              <w:keepNext/>
              <w:jc w:val="center"/>
              <w:rPr>
                <w:rFonts w:cs="Arial"/>
                <w:b/>
              </w:rPr>
            </w:pPr>
            <w:r w:rsidRPr="00326BE6">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30564067" w14:textId="77777777" w:rsidR="003F3E50" w:rsidRPr="00326BE6" w:rsidRDefault="003F3E50" w:rsidP="003F3E50">
            <w:pPr>
              <w:keepNext/>
              <w:jc w:val="center"/>
              <w:rPr>
                <w:rFonts w:cs="Arial"/>
                <w:b/>
              </w:rPr>
            </w:pPr>
            <w:r w:rsidRPr="00326BE6">
              <w:rPr>
                <w:rFonts w:cs="Arial"/>
                <w:b/>
              </w:rPr>
              <w:t>Percentage</w:t>
            </w:r>
          </w:p>
        </w:tc>
      </w:tr>
      <w:tr w:rsidR="003F3E50" w:rsidRPr="00326BE6" w14:paraId="01550B01"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050C5E9B" w14:textId="77777777" w:rsidR="003F3E50" w:rsidRPr="00326BE6" w:rsidRDefault="003F3E50" w:rsidP="003F3E50">
            <w:pPr>
              <w:keepNext/>
              <w:rPr>
                <w:rFonts w:cs="Arial"/>
              </w:rPr>
            </w:pPr>
            <w:r w:rsidRPr="00326BE6">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46960E17" w14:textId="77777777" w:rsidR="003F3E50" w:rsidRPr="00326BE6" w:rsidRDefault="003F3E50" w:rsidP="003F3E50">
            <w:pPr>
              <w:keepNext/>
              <w:jc w:val="center"/>
              <w:rPr>
                <w:rFonts w:cs="Arial"/>
              </w:rPr>
            </w:pPr>
            <w:r w:rsidRPr="00326BE6">
              <w:rPr>
                <w:rFonts w:cs="Arial"/>
              </w:rPr>
              <w:t>12</w:t>
            </w:r>
          </w:p>
        </w:tc>
        <w:tc>
          <w:tcPr>
            <w:tcW w:w="1843" w:type="dxa"/>
            <w:tcBorders>
              <w:top w:val="single" w:sz="4" w:space="0" w:color="auto"/>
              <w:left w:val="single" w:sz="4" w:space="0" w:color="auto"/>
              <w:bottom w:val="single" w:sz="4" w:space="0" w:color="auto"/>
              <w:right w:val="single" w:sz="4" w:space="0" w:color="auto"/>
            </w:tcBorders>
            <w:hideMark/>
          </w:tcPr>
          <w:p w14:paraId="05A76186" w14:textId="77777777" w:rsidR="003F3E50" w:rsidRPr="00326BE6" w:rsidRDefault="003F3E50" w:rsidP="003F3E50">
            <w:pPr>
              <w:keepNext/>
              <w:jc w:val="center"/>
              <w:rPr>
                <w:rFonts w:cs="Arial"/>
              </w:rPr>
            </w:pPr>
            <w:r w:rsidRPr="00326BE6">
              <w:rPr>
                <w:rFonts w:cs="Arial"/>
              </w:rPr>
              <w:t>6%</w:t>
            </w:r>
          </w:p>
        </w:tc>
      </w:tr>
      <w:tr w:rsidR="003F3E50" w:rsidRPr="00326BE6" w14:paraId="6B8A0759"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3693D71E" w14:textId="77777777" w:rsidR="003F3E50" w:rsidRPr="00326BE6" w:rsidRDefault="003F3E50" w:rsidP="003F3E50">
            <w:pPr>
              <w:keepNext/>
              <w:rPr>
                <w:rFonts w:cs="Arial"/>
              </w:rPr>
            </w:pPr>
            <w:r w:rsidRPr="00326BE6">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60B064C0" w14:textId="77777777" w:rsidR="003F3E50" w:rsidRPr="00326BE6" w:rsidRDefault="003F3E50" w:rsidP="003F3E50">
            <w:pPr>
              <w:keepNext/>
              <w:jc w:val="center"/>
              <w:rPr>
                <w:rFonts w:cs="Arial"/>
              </w:rPr>
            </w:pPr>
            <w:r w:rsidRPr="00326BE6">
              <w:rPr>
                <w:rFonts w:cs="Arial"/>
              </w:rPr>
              <w:t>188</w:t>
            </w:r>
          </w:p>
        </w:tc>
        <w:tc>
          <w:tcPr>
            <w:tcW w:w="1843" w:type="dxa"/>
            <w:tcBorders>
              <w:top w:val="single" w:sz="4" w:space="0" w:color="auto"/>
              <w:left w:val="single" w:sz="4" w:space="0" w:color="auto"/>
              <w:bottom w:val="single" w:sz="4" w:space="0" w:color="auto"/>
              <w:right w:val="single" w:sz="4" w:space="0" w:color="auto"/>
            </w:tcBorders>
            <w:hideMark/>
          </w:tcPr>
          <w:p w14:paraId="6A1610A9" w14:textId="77777777" w:rsidR="003F3E50" w:rsidRPr="00326BE6" w:rsidRDefault="003F3E50" w:rsidP="003F3E50">
            <w:pPr>
              <w:keepNext/>
              <w:jc w:val="center"/>
              <w:rPr>
                <w:rFonts w:cs="Arial"/>
              </w:rPr>
            </w:pPr>
            <w:r w:rsidRPr="00326BE6">
              <w:rPr>
                <w:rFonts w:cs="Arial"/>
              </w:rPr>
              <w:t>94%</w:t>
            </w:r>
          </w:p>
        </w:tc>
      </w:tr>
      <w:tr w:rsidR="003F3E50" w:rsidRPr="00326BE6" w14:paraId="43772D63"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2948C703" w14:textId="77777777" w:rsidR="003F3E50" w:rsidRPr="00326BE6" w:rsidRDefault="003F3E50" w:rsidP="003F3E50">
            <w:pPr>
              <w:keepNext/>
              <w:rPr>
                <w:rFonts w:cs="Arial"/>
              </w:rPr>
            </w:pPr>
            <w:r w:rsidRPr="00326BE6">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6807844C" w14:textId="77777777" w:rsidR="003F3E50" w:rsidRPr="00326BE6" w:rsidRDefault="003F3E50" w:rsidP="003F3E50">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14:paraId="036B3905" w14:textId="77777777" w:rsidR="003F3E50" w:rsidRPr="00326BE6" w:rsidRDefault="003F3E50" w:rsidP="003F3E50">
            <w:pPr>
              <w:keepNext/>
              <w:jc w:val="center"/>
              <w:rPr>
                <w:rFonts w:cs="Arial"/>
              </w:rPr>
            </w:pPr>
          </w:p>
        </w:tc>
      </w:tr>
      <w:tr w:rsidR="003F3E50" w:rsidRPr="00326BE6" w14:paraId="1F6B9606"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4E150E20" w14:textId="77777777" w:rsidR="003F3E50" w:rsidRPr="00326BE6" w:rsidRDefault="003F3E50" w:rsidP="003F3E50">
            <w:pPr>
              <w:keepNext/>
              <w:rPr>
                <w:rFonts w:cs="Arial"/>
              </w:rPr>
            </w:pPr>
            <w:r w:rsidRPr="00326BE6">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18CBAF54" w14:textId="77777777" w:rsidR="003F3E50" w:rsidRPr="00326BE6" w:rsidRDefault="003F3E50" w:rsidP="003F3E50">
            <w:pPr>
              <w:keepNext/>
              <w:jc w:val="center"/>
              <w:rPr>
                <w:rFonts w:cs="Arial"/>
                <w:b/>
              </w:rPr>
            </w:pPr>
            <w:r w:rsidRPr="00326BE6">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5911EADA" w14:textId="77777777" w:rsidR="003F3E50" w:rsidRPr="00326BE6" w:rsidRDefault="003F3E50" w:rsidP="003F3E50">
            <w:pPr>
              <w:keepNext/>
              <w:jc w:val="center"/>
              <w:rPr>
                <w:rFonts w:cs="Arial"/>
                <w:b/>
              </w:rPr>
            </w:pPr>
            <w:r w:rsidRPr="00326BE6">
              <w:rPr>
                <w:rFonts w:cs="Arial"/>
                <w:b/>
              </w:rPr>
              <w:t>100%</w:t>
            </w:r>
          </w:p>
        </w:tc>
      </w:tr>
    </w:tbl>
    <w:p w14:paraId="7D671C13" w14:textId="77777777" w:rsidR="003F3E50" w:rsidRPr="00326BE6" w:rsidRDefault="003F3E50" w:rsidP="003F3E50">
      <w:pPr>
        <w:pStyle w:val="fixed"/>
        <w:ind w:left="0" w:firstLine="0"/>
        <w:rPr>
          <w:rFonts w:ascii="Arial" w:hAnsi="Arial" w:cs="Arial"/>
          <w:sz w:val="22"/>
          <w:szCs w:val="22"/>
        </w:rPr>
      </w:pPr>
    </w:p>
    <w:p w14:paraId="77ACF212" w14:textId="77777777" w:rsidR="003F3E50" w:rsidRPr="00326BE6" w:rsidRDefault="003F3E50" w:rsidP="003F3E50">
      <w:pPr>
        <w:pStyle w:val="fixed"/>
        <w:ind w:left="0" w:firstLine="0"/>
        <w:rPr>
          <w:rFonts w:ascii="Arial" w:hAnsi="Arial" w:cs="Arial"/>
          <w:sz w:val="22"/>
          <w:szCs w:val="22"/>
        </w:rPr>
      </w:pPr>
    </w:p>
    <w:p w14:paraId="40CF8F68" w14:textId="77777777" w:rsidR="003F3E50" w:rsidRPr="00326BE6" w:rsidRDefault="003F3E50" w:rsidP="003F3E50">
      <w:pPr>
        <w:pStyle w:val="fixed"/>
        <w:ind w:left="0" w:firstLine="0"/>
        <w:rPr>
          <w:rFonts w:ascii="Arial" w:hAnsi="Arial" w:cs="Arial"/>
          <w:sz w:val="22"/>
          <w:szCs w:val="22"/>
        </w:rPr>
      </w:pPr>
    </w:p>
    <w:p w14:paraId="75BD4DCA" w14:textId="77777777" w:rsidR="003F3E50" w:rsidRPr="00326BE6" w:rsidRDefault="003F3E50" w:rsidP="003F3E50">
      <w:pPr>
        <w:pStyle w:val="fixed"/>
        <w:ind w:left="0" w:firstLine="0"/>
        <w:rPr>
          <w:rFonts w:ascii="Arial" w:hAnsi="Arial" w:cs="Arial"/>
          <w:sz w:val="22"/>
          <w:szCs w:val="22"/>
        </w:rPr>
      </w:pPr>
    </w:p>
    <w:p w14:paraId="7A5E2362" w14:textId="77777777" w:rsidR="003F3E50" w:rsidRPr="00326BE6" w:rsidRDefault="003F3E50" w:rsidP="003F3E50">
      <w:pPr>
        <w:pStyle w:val="fixed"/>
        <w:ind w:left="0" w:firstLine="0"/>
        <w:rPr>
          <w:rFonts w:ascii="Arial" w:hAnsi="Arial" w:cs="Arial"/>
          <w:sz w:val="22"/>
          <w:szCs w:val="22"/>
        </w:rPr>
      </w:pPr>
      <w:r w:rsidRPr="00326BE6">
        <w:rPr>
          <w:rFonts w:ascii="Arial" w:hAnsi="Arial" w:cs="Arial"/>
          <w:sz w:val="22"/>
          <w:szCs w:val="22"/>
        </w:rPr>
        <w:t>ASSESSMENT</w:t>
      </w:r>
    </w:p>
    <w:p w14:paraId="0880611D" w14:textId="77777777" w:rsidR="003F3E50" w:rsidRPr="00326BE6" w:rsidRDefault="003F3E50" w:rsidP="003F3E50">
      <w:pPr>
        <w:pStyle w:val="fixed"/>
        <w:ind w:left="0"/>
        <w:rPr>
          <w:rFonts w:ascii="Arial" w:hAnsi="Arial" w:cs="Arial"/>
          <w:sz w:val="22"/>
          <w:szCs w:val="22"/>
        </w:rPr>
      </w:pPr>
    </w:p>
    <w:p w14:paraId="401A4869" w14:textId="77777777" w:rsidR="003F3E50" w:rsidRPr="00326BE6" w:rsidRDefault="003F3E50" w:rsidP="003F3E50">
      <w:pPr>
        <w:rPr>
          <w:rFonts w:cs="Arial"/>
          <w:b/>
        </w:rPr>
      </w:pPr>
      <w:r w:rsidRPr="00326BE6">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326BE6" w14:paraId="5CA2B044" w14:textId="77777777" w:rsidTr="003F3E50">
        <w:sdt>
          <w:sdtPr>
            <w:rPr>
              <w:rFonts w:cs="Arial"/>
            </w:rPr>
            <w:id w:val="1670522766"/>
            <w14:checkbox>
              <w14:checked w14:val="0"/>
              <w14:checkedState w14:val="2612" w14:font="MS Gothic"/>
              <w14:uncheckedState w14:val="2610" w14:font="MS Gothic"/>
            </w14:checkbox>
          </w:sdtPr>
          <w:sdtEndPr/>
          <w:sdtContent>
            <w:tc>
              <w:tcPr>
                <w:tcW w:w="562" w:type="dxa"/>
                <w:hideMark/>
              </w:tcPr>
              <w:p w14:paraId="4B58CACC" w14:textId="77777777" w:rsidR="003F3E50" w:rsidRPr="00326BE6" w:rsidRDefault="003F3E50" w:rsidP="003F3E50">
                <w:pPr>
                  <w:rPr>
                    <w:rFonts w:cs="Arial"/>
                  </w:rPr>
                </w:pPr>
                <w:r w:rsidRPr="00326BE6">
                  <w:rPr>
                    <w:rFonts w:ascii="Segoe UI Symbol" w:eastAsia="MS Gothic" w:hAnsi="Segoe UI Symbol" w:cs="Segoe UI Symbol"/>
                  </w:rPr>
                  <w:t>☐</w:t>
                </w:r>
              </w:p>
            </w:tc>
          </w:sdtContent>
        </w:sdt>
        <w:tc>
          <w:tcPr>
            <w:tcW w:w="2458" w:type="dxa"/>
            <w:hideMark/>
          </w:tcPr>
          <w:p w14:paraId="2868C81B" w14:textId="77777777" w:rsidR="003F3E50" w:rsidRPr="00326BE6" w:rsidRDefault="003F3E50" w:rsidP="003F3E50">
            <w:pPr>
              <w:rPr>
                <w:rFonts w:cs="Arial"/>
                <w:b/>
              </w:rPr>
            </w:pPr>
            <w:r w:rsidRPr="00326BE6">
              <w:rPr>
                <w:rFonts w:cs="Arial"/>
                <w:b/>
              </w:rPr>
              <w:t>Written exam</w:t>
            </w:r>
          </w:p>
        </w:tc>
        <w:sdt>
          <w:sdtPr>
            <w:rPr>
              <w:rFonts w:cs="Arial"/>
            </w:rPr>
            <w:id w:val="-917239672"/>
            <w14:checkbox>
              <w14:checked w14:val="1"/>
              <w14:checkedState w14:val="2612" w14:font="MS Gothic"/>
              <w14:uncheckedState w14:val="2610" w14:font="MS Gothic"/>
            </w14:checkbox>
          </w:sdtPr>
          <w:sdtEndPr/>
          <w:sdtContent>
            <w:tc>
              <w:tcPr>
                <w:tcW w:w="538" w:type="dxa"/>
                <w:hideMark/>
              </w:tcPr>
              <w:p w14:paraId="56D17F09" w14:textId="77777777" w:rsidR="003F3E50" w:rsidRPr="00326BE6" w:rsidRDefault="003F3E50" w:rsidP="003F3E50">
                <w:pPr>
                  <w:rPr>
                    <w:rFonts w:cs="Arial"/>
                  </w:rPr>
                </w:pPr>
                <w:r w:rsidRPr="00326BE6">
                  <w:rPr>
                    <w:rFonts w:ascii="Segoe UI Symbol" w:eastAsia="MS Gothic" w:hAnsi="Segoe UI Symbol" w:cs="Segoe UI Symbol"/>
                  </w:rPr>
                  <w:t>☒</w:t>
                </w:r>
              </w:p>
            </w:tc>
          </w:sdtContent>
        </w:sdt>
        <w:tc>
          <w:tcPr>
            <w:tcW w:w="2482" w:type="dxa"/>
            <w:hideMark/>
          </w:tcPr>
          <w:p w14:paraId="3E036432" w14:textId="77777777" w:rsidR="003F3E50" w:rsidRPr="00326BE6" w:rsidRDefault="003F3E50" w:rsidP="003F3E50">
            <w:pPr>
              <w:rPr>
                <w:rFonts w:cs="Arial"/>
                <w:b/>
              </w:rPr>
            </w:pPr>
            <w:r w:rsidRPr="00326BE6">
              <w:rPr>
                <w:rFonts w:cs="Arial"/>
                <w:b/>
              </w:rPr>
              <w:t>Coursework</w:t>
            </w:r>
          </w:p>
        </w:tc>
        <w:sdt>
          <w:sdtPr>
            <w:rPr>
              <w:rFonts w:cs="Arial"/>
            </w:rPr>
            <w:id w:val="-1777172409"/>
            <w14:checkbox>
              <w14:checked w14:val="0"/>
              <w14:checkedState w14:val="2612" w14:font="MS Gothic"/>
              <w14:uncheckedState w14:val="2610" w14:font="MS Gothic"/>
            </w14:checkbox>
          </w:sdtPr>
          <w:sdtEndPr/>
          <w:sdtContent>
            <w:tc>
              <w:tcPr>
                <w:tcW w:w="538" w:type="dxa"/>
                <w:hideMark/>
              </w:tcPr>
              <w:p w14:paraId="2327A988" w14:textId="77777777" w:rsidR="003F3E50" w:rsidRPr="00326BE6" w:rsidRDefault="003F3E50" w:rsidP="003F3E50">
                <w:pPr>
                  <w:rPr>
                    <w:rFonts w:cs="Arial"/>
                  </w:rPr>
                </w:pPr>
                <w:r w:rsidRPr="00326BE6">
                  <w:rPr>
                    <w:rFonts w:ascii="Segoe UI Symbol" w:eastAsia="MS Gothic" w:hAnsi="Segoe UI Symbol" w:cs="Segoe UI Symbol"/>
                  </w:rPr>
                  <w:t>☐</w:t>
                </w:r>
              </w:p>
            </w:tc>
          </w:sdtContent>
        </w:sdt>
        <w:tc>
          <w:tcPr>
            <w:tcW w:w="2482" w:type="dxa"/>
            <w:hideMark/>
          </w:tcPr>
          <w:p w14:paraId="439F984E" w14:textId="77777777" w:rsidR="003F3E50" w:rsidRPr="00326BE6" w:rsidRDefault="003F3E50" w:rsidP="003F3E50">
            <w:pPr>
              <w:rPr>
                <w:rFonts w:cs="Arial"/>
                <w:b/>
              </w:rPr>
            </w:pPr>
            <w:r w:rsidRPr="00326BE6">
              <w:rPr>
                <w:rFonts w:cs="Arial"/>
                <w:b/>
              </w:rPr>
              <w:t>Practical</w:t>
            </w:r>
          </w:p>
        </w:tc>
      </w:tr>
    </w:tbl>
    <w:p w14:paraId="685108ED" w14:textId="77777777" w:rsidR="003F3E50" w:rsidRPr="00326BE6" w:rsidRDefault="003F3E50" w:rsidP="003F3E50">
      <w:pPr>
        <w:rPr>
          <w:rFonts w:cs="Arial"/>
          <w:b/>
        </w:rPr>
      </w:pPr>
    </w:p>
    <w:tbl>
      <w:tblPr>
        <w:tblStyle w:val="TableGrid"/>
        <w:tblW w:w="8790" w:type="dxa"/>
        <w:tblLayout w:type="fixed"/>
        <w:tblLook w:val="04A0" w:firstRow="1" w:lastRow="0" w:firstColumn="1" w:lastColumn="0" w:noHBand="0" w:noVBand="1"/>
      </w:tblPr>
      <w:tblGrid>
        <w:gridCol w:w="3258"/>
        <w:gridCol w:w="3972"/>
        <w:gridCol w:w="1560"/>
      </w:tblGrid>
      <w:tr w:rsidR="003F3E50" w:rsidRPr="00326BE6" w14:paraId="76C04E06" w14:textId="77777777" w:rsidTr="003F3E50">
        <w:tc>
          <w:tcPr>
            <w:tcW w:w="3256" w:type="dxa"/>
            <w:tcBorders>
              <w:top w:val="single" w:sz="4" w:space="0" w:color="auto"/>
              <w:left w:val="single" w:sz="4" w:space="0" w:color="auto"/>
              <w:bottom w:val="single" w:sz="4" w:space="0" w:color="auto"/>
              <w:right w:val="single" w:sz="4" w:space="0" w:color="auto"/>
            </w:tcBorders>
            <w:hideMark/>
          </w:tcPr>
          <w:p w14:paraId="07D05F57" w14:textId="77777777" w:rsidR="003F3E50" w:rsidRPr="00326BE6" w:rsidRDefault="003F3E50" w:rsidP="003F3E50">
            <w:pPr>
              <w:jc w:val="center"/>
              <w:rPr>
                <w:rFonts w:cs="Arial"/>
                <w:b/>
              </w:rPr>
            </w:pPr>
            <w:r w:rsidRPr="00326BE6">
              <w:rPr>
                <w:rFonts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FE64E04" w14:textId="77777777" w:rsidR="003F3E50" w:rsidRPr="00326BE6" w:rsidRDefault="003F3E50" w:rsidP="003F3E50">
            <w:pPr>
              <w:rPr>
                <w:rFonts w:cs="Arial"/>
              </w:rPr>
            </w:pPr>
            <w:r w:rsidRPr="00326BE6">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214BDF40" w14:textId="77777777" w:rsidR="003F3E50" w:rsidRPr="00326BE6" w:rsidRDefault="003F3E50" w:rsidP="003F3E50">
            <w:pPr>
              <w:rPr>
                <w:rFonts w:cs="Arial"/>
              </w:rPr>
            </w:pPr>
            <w:r w:rsidRPr="00326BE6">
              <w:rPr>
                <w:rFonts w:cs="Arial"/>
                <w:b/>
              </w:rPr>
              <w:t>Weighting</w:t>
            </w:r>
          </w:p>
        </w:tc>
      </w:tr>
      <w:tr w:rsidR="003F3E50" w:rsidRPr="00326BE6" w14:paraId="6DE9CACE" w14:textId="77777777" w:rsidTr="003F3E50">
        <w:tc>
          <w:tcPr>
            <w:tcW w:w="3256" w:type="dxa"/>
            <w:tcBorders>
              <w:top w:val="single" w:sz="4" w:space="0" w:color="auto"/>
              <w:left w:val="single" w:sz="4" w:space="0" w:color="auto"/>
              <w:bottom w:val="single" w:sz="4" w:space="0" w:color="auto"/>
              <w:right w:val="single" w:sz="4" w:space="0" w:color="auto"/>
            </w:tcBorders>
            <w:hideMark/>
          </w:tcPr>
          <w:p w14:paraId="4A7E29B9" w14:textId="77777777" w:rsidR="003F3E50" w:rsidRPr="00326BE6" w:rsidRDefault="003F3E50" w:rsidP="003F3E50">
            <w:pPr>
              <w:jc w:val="center"/>
              <w:rPr>
                <w:rFonts w:cs="Arial"/>
              </w:rPr>
            </w:pPr>
            <w:r w:rsidRPr="00326BE6">
              <w:rPr>
                <w:rFonts w:cs="Arial"/>
              </w:rPr>
              <w:t>Written Assignment</w:t>
            </w:r>
          </w:p>
        </w:tc>
        <w:tc>
          <w:tcPr>
            <w:tcW w:w="3969" w:type="dxa"/>
            <w:tcBorders>
              <w:top w:val="single" w:sz="4" w:space="0" w:color="auto"/>
              <w:left w:val="single" w:sz="4" w:space="0" w:color="auto"/>
              <w:bottom w:val="single" w:sz="4" w:space="0" w:color="auto"/>
              <w:right w:val="single" w:sz="4" w:space="0" w:color="auto"/>
            </w:tcBorders>
            <w:hideMark/>
          </w:tcPr>
          <w:p w14:paraId="65138DA0" w14:textId="77777777" w:rsidR="003F3E50" w:rsidRPr="00326BE6" w:rsidRDefault="003F3E50" w:rsidP="003F3E50">
            <w:pPr>
              <w:rPr>
                <w:rFonts w:cs="Arial"/>
                <w:highlight w:val="yellow"/>
              </w:rPr>
            </w:pPr>
            <w:r w:rsidRPr="00326BE6">
              <w:rPr>
                <w:rFonts w:cs="Arial"/>
              </w:rPr>
              <w:t xml:space="preserve">5000 words </w:t>
            </w:r>
          </w:p>
        </w:tc>
        <w:tc>
          <w:tcPr>
            <w:tcW w:w="1559" w:type="dxa"/>
            <w:tcBorders>
              <w:top w:val="single" w:sz="4" w:space="0" w:color="auto"/>
              <w:left w:val="single" w:sz="4" w:space="0" w:color="auto"/>
              <w:bottom w:val="single" w:sz="4" w:space="0" w:color="auto"/>
              <w:right w:val="single" w:sz="4" w:space="0" w:color="auto"/>
            </w:tcBorders>
            <w:hideMark/>
          </w:tcPr>
          <w:p w14:paraId="3A2D10C9" w14:textId="77777777" w:rsidR="003F3E50" w:rsidRPr="00326BE6" w:rsidRDefault="003F3E50" w:rsidP="003F3E50">
            <w:pPr>
              <w:rPr>
                <w:rFonts w:cs="Arial"/>
              </w:rPr>
            </w:pPr>
            <w:r w:rsidRPr="00326BE6">
              <w:rPr>
                <w:rFonts w:cs="Arial"/>
              </w:rPr>
              <w:t>100%</w:t>
            </w:r>
          </w:p>
        </w:tc>
      </w:tr>
    </w:tbl>
    <w:p w14:paraId="3D162E3B" w14:textId="77777777" w:rsidR="003F3E50" w:rsidRPr="00326BE6" w:rsidRDefault="003F3E50" w:rsidP="003F3E50">
      <w:pPr>
        <w:rPr>
          <w:rFonts w:cs="Arial"/>
          <w:b/>
          <w:highlight w:val="cyan"/>
        </w:rPr>
      </w:pPr>
    </w:p>
    <w:p w14:paraId="16F86EC5" w14:textId="77777777" w:rsidR="003F3E50" w:rsidRPr="00326BE6" w:rsidRDefault="003F3E50" w:rsidP="003F3E50">
      <w:pPr>
        <w:pStyle w:val="fixed"/>
        <w:keepNext/>
        <w:ind w:left="0" w:firstLine="0"/>
        <w:jc w:val="both"/>
        <w:rPr>
          <w:rFonts w:ascii="Arial" w:hAnsi="Arial" w:cs="Arial"/>
          <w:sz w:val="22"/>
          <w:szCs w:val="22"/>
        </w:rPr>
      </w:pPr>
      <w:r w:rsidRPr="00326BE6">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F3E50" w:rsidRPr="00326BE6" w14:paraId="0A37443F"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53BE2D2B" w14:textId="77777777" w:rsidR="003F3E50" w:rsidRPr="00326BE6" w:rsidRDefault="003F3E50" w:rsidP="003F3E50">
            <w:pPr>
              <w:keepNext/>
              <w:rPr>
                <w:rFonts w:cs="Arial"/>
                <w:b/>
              </w:rPr>
            </w:pPr>
            <w:r w:rsidRPr="00326BE6">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1D7ADE7" w14:textId="77777777" w:rsidR="003F3E50" w:rsidRPr="00326BE6" w:rsidRDefault="003F3E50" w:rsidP="003F3E50">
            <w:pPr>
              <w:keepNext/>
              <w:jc w:val="center"/>
              <w:rPr>
                <w:rFonts w:cs="Arial"/>
                <w:b/>
              </w:rPr>
            </w:pPr>
            <w:r w:rsidRPr="00326BE6">
              <w:rPr>
                <w:rFonts w:cs="Arial"/>
                <w:b/>
              </w:rPr>
              <w:t>Percentage</w:t>
            </w:r>
          </w:p>
        </w:tc>
      </w:tr>
      <w:tr w:rsidR="003F3E50" w:rsidRPr="00326BE6" w14:paraId="41770D87"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0541E9C0" w14:textId="77777777" w:rsidR="003F3E50" w:rsidRPr="00326BE6" w:rsidRDefault="003F3E50" w:rsidP="003F3E50">
            <w:pPr>
              <w:keepNext/>
              <w:rPr>
                <w:rFonts w:cs="Arial"/>
              </w:rPr>
            </w:pPr>
            <w:r w:rsidRPr="00326BE6">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4CB11B74" w14:textId="77777777" w:rsidR="003F3E50" w:rsidRPr="00326BE6" w:rsidRDefault="003F3E50" w:rsidP="003F3E50">
            <w:pPr>
              <w:keepNext/>
              <w:jc w:val="center"/>
              <w:rPr>
                <w:rFonts w:cs="Arial"/>
              </w:rPr>
            </w:pPr>
          </w:p>
        </w:tc>
      </w:tr>
      <w:tr w:rsidR="003F3E50" w:rsidRPr="00326BE6" w14:paraId="5F183165"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0F4ECC76" w14:textId="77777777" w:rsidR="003F3E50" w:rsidRPr="00326BE6" w:rsidRDefault="003F3E50" w:rsidP="003F3E50">
            <w:pPr>
              <w:keepNext/>
              <w:rPr>
                <w:rFonts w:cs="Arial"/>
              </w:rPr>
            </w:pPr>
            <w:r w:rsidRPr="00326BE6">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5D068B3B" w14:textId="77777777" w:rsidR="003F3E50" w:rsidRPr="00326BE6" w:rsidRDefault="003F3E50" w:rsidP="003F3E50">
            <w:pPr>
              <w:keepNext/>
              <w:jc w:val="center"/>
              <w:rPr>
                <w:rFonts w:cs="Arial"/>
              </w:rPr>
            </w:pPr>
            <w:r w:rsidRPr="00326BE6">
              <w:rPr>
                <w:rFonts w:cs="Arial"/>
              </w:rPr>
              <w:t>100%</w:t>
            </w:r>
          </w:p>
        </w:tc>
      </w:tr>
      <w:tr w:rsidR="003F3E50" w:rsidRPr="00326BE6" w14:paraId="5A879002"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3E2BDD29" w14:textId="77777777" w:rsidR="003F3E50" w:rsidRPr="00326BE6" w:rsidRDefault="003F3E50" w:rsidP="003F3E50">
            <w:pPr>
              <w:keepNext/>
              <w:rPr>
                <w:rFonts w:cs="Arial"/>
              </w:rPr>
            </w:pPr>
            <w:r w:rsidRPr="00326BE6">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33D05632" w14:textId="77777777" w:rsidR="003F3E50" w:rsidRPr="00326BE6" w:rsidRDefault="003F3E50" w:rsidP="003F3E50">
            <w:pPr>
              <w:keepNext/>
              <w:jc w:val="center"/>
              <w:rPr>
                <w:rFonts w:cs="Arial"/>
              </w:rPr>
            </w:pPr>
          </w:p>
        </w:tc>
      </w:tr>
      <w:tr w:rsidR="003F3E50" w:rsidRPr="00326BE6" w14:paraId="2EFDE166"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1DAC8062" w14:textId="77777777" w:rsidR="003F3E50" w:rsidRPr="00326BE6" w:rsidRDefault="003F3E50" w:rsidP="003F3E50">
            <w:pPr>
              <w:keepNext/>
              <w:rPr>
                <w:rFonts w:cs="Arial"/>
              </w:rPr>
            </w:pPr>
            <w:r w:rsidRPr="00326BE6">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7DC5F967" w14:textId="77777777" w:rsidR="003F3E50" w:rsidRPr="00326BE6" w:rsidRDefault="003F3E50" w:rsidP="003F3E50">
            <w:pPr>
              <w:keepNext/>
              <w:jc w:val="center"/>
              <w:rPr>
                <w:rFonts w:cs="Arial"/>
                <w:b/>
              </w:rPr>
            </w:pPr>
            <w:r w:rsidRPr="00326BE6">
              <w:rPr>
                <w:rFonts w:cs="Arial"/>
                <w:b/>
              </w:rPr>
              <w:t>100%</w:t>
            </w:r>
          </w:p>
        </w:tc>
      </w:tr>
    </w:tbl>
    <w:p w14:paraId="5CBCDEFE" w14:textId="77777777" w:rsidR="003F3E50" w:rsidRPr="00326BE6" w:rsidRDefault="003F3E50" w:rsidP="003F3E50">
      <w:pPr>
        <w:rPr>
          <w:rFonts w:cs="Arial"/>
        </w:rPr>
      </w:pPr>
    </w:p>
    <w:p w14:paraId="54C3A76A" w14:textId="77777777" w:rsidR="003F3E50" w:rsidRPr="00326BE6" w:rsidRDefault="003F3E50" w:rsidP="003F3E50">
      <w:pPr>
        <w:rPr>
          <w:rFonts w:cs="Arial"/>
        </w:rPr>
      </w:pPr>
      <w:r w:rsidRPr="00326BE6">
        <w:rPr>
          <w:rFonts w:cs="Arial"/>
        </w:rPr>
        <w:t>This module has been developed in alignment with descriptor 1 the UK Professional Standards Framework (2011) for practitioners within the higher education sector wishing to attain fellowship of Advance HE.</w:t>
      </w:r>
    </w:p>
    <w:p w14:paraId="70FA71FC" w14:textId="77777777" w:rsidR="003F3E50" w:rsidRPr="00326BE6" w:rsidRDefault="003F3E50" w:rsidP="003F3E50">
      <w:pPr>
        <w:rPr>
          <w:rFonts w:cs="Arial"/>
          <w:b/>
        </w:rPr>
      </w:pPr>
      <w:r w:rsidRPr="00326BE6">
        <w:rPr>
          <w:rFonts w:cs="Arial"/>
          <w:b/>
        </w:rPr>
        <w:t>INDICATIVE READING LIST</w:t>
      </w:r>
    </w:p>
    <w:tbl>
      <w:tblPr>
        <w:tblStyle w:val="TableGrid"/>
        <w:tblW w:w="0" w:type="auto"/>
        <w:tblLook w:val="04A0" w:firstRow="1" w:lastRow="0" w:firstColumn="1" w:lastColumn="0" w:noHBand="0" w:noVBand="1"/>
      </w:tblPr>
      <w:tblGrid>
        <w:gridCol w:w="1684"/>
        <w:gridCol w:w="5247"/>
        <w:gridCol w:w="1366"/>
      </w:tblGrid>
      <w:tr w:rsidR="003F3E50" w:rsidRPr="00326BE6" w14:paraId="5A7E4521" w14:textId="77777777" w:rsidTr="003F3E50">
        <w:trPr>
          <w:trHeight w:val="159"/>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2F3C0A4" w14:textId="77777777" w:rsidR="003F3E50" w:rsidRPr="00326BE6" w:rsidRDefault="003F3E50" w:rsidP="003F3E50">
            <w:pPr>
              <w:tabs>
                <w:tab w:val="num" w:pos="720"/>
                <w:tab w:val="left" w:pos="1440"/>
              </w:tabs>
              <w:rPr>
                <w:rFonts w:cs="Arial"/>
                <w:b/>
              </w:rPr>
            </w:pPr>
            <w:r w:rsidRPr="00326BE6">
              <w:rPr>
                <w:rFonts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6C322339" w14:textId="77777777" w:rsidR="003F3E50" w:rsidRPr="00326BE6" w:rsidRDefault="003F3E50" w:rsidP="003F3E50">
            <w:pPr>
              <w:tabs>
                <w:tab w:val="num" w:pos="720"/>
                <w:tab w:val="left" w:pos="1440"/>
              </w:tabs>
              <w:rPr>
                <w:rFonts w:cs="Arial"/>
                <w:b/>
              </w:rPr>
            </w:pPr>
            <w:r w:rsidRPr="00326BE6">
              <w:rPr>
                <w:rFonts w:cs="Arial"/>
                <w:b/>
              </w:rPr>
              <w:t>ECWB7002</w:t>
            </w:r>
          </w:p>
        </w:tc>
      </w:tr>
      <w:tr w:rsidR="003F3E50" w:rsidRPr="00326BE6" w14:paraId="678BD9A6" w14:textId="77777777" w:rsidTr="003F3E50">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2EF3E8" w14:textId="77777777" w:rsidR="003F3E50" w:rsidRPr="00326BE6" w:rsidRDefault="003F3E50" w:rsidP="003F3E50">
            <w:pPr>
              <w:tabs>
                <w:tab w:val="num" w:pos="720"/>
                <w:tab w:val="left" w:pos="1440"/>
              </w:tabs>
              <w:rPr>
                <w:rFonts w:cs="Arial"/>
                <w:b/>
              </w:rPr>
            </w:pPr>
            <w:r w:rsidRPr="00326BE6">
              <w:rPr>
                <w:rFonts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594FDADB" w14:textId="77777777" w:rsidR="003F3E50" w:rsidRPr="00326BE6" w:rsidRDefault="003F3E50" w:rsidP="003F3E50">
            <w:pPr>
              <w:tabs>
                <w:tab w:val="num" w:pos="720"/>
                <w:tab w:val="left" w:pos="1440"/>
              </w:tabs>
              <w:rPr>
                <w:rFonts w:cs="Arial"/>
                <w:b/>
              </w:rPr>
            </w:pPr>
            <w:r w:rsidRPr="00326BE6">
              <w:rPr>
                <w:rFonts w:cs="Arial"/>
                <w:b/>
              </w:rPr>
              <w:t>Educational Project</w:t>
            </w:r>
          </w:p>
        </w:tc>
      </w:tr>
      <w:tr w:rsidR="003F3E50" w:rsidRPr="00326BE6" w14:paraId="13F0E865" w14:textId="77777777" w:rsidTr="003F3E50">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29AA31" w14:textId="77777777" w:rsidR="003F3E50" w:rsidRPr="00326BE6" w:rsidRDefault="003F3E50" w:rsidP="003F3E50">
            <w:pPr>
              <w:tabs>
                <w:tab w:val="num" w:pos="720"/>
                <w:tab w:val="left" w:pos="1440"/>
              </w:tabs>
              <w:rPr>
                <w:rFonts w:cs="Arial"/>
                <w:b/>
              </w:rPr>
            </w:pPr>
            <w:r w:rsidRPr="00326BE6">
              <w:rPr>
                <w:rFonts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73016E" w14:textId="77777777" w:rsidR="003F3E50" w:rsidRPr="00326BE6" w:rsidRDefault="003F3E50" w:rsidP="003F3E50">
            <w:pPr>
              <w:tabs>
                <w:tab w:val="num" w:pos="720"/>
                <w:tab w:val="left" w:pos="1440"/>
              </w:tabs>
              <w:rPr>
                <w:rFonts w:cs="Arial"/>
                <w:b/>
              </w:rPr>
            </w:pPr>
            <w:r w:rsidRPr="00326BE6">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0A9488" w14:textId="77777777" w:rsidR="003F3E50" w:rsidRPr="00326BE6" w:rsidRDefault="003F3E50" w:rsidP="003F3E50">
            <w:pPr>
              <w:tabs>
                <w:tab w:val="num" w:pos="720"/>
                <w:tab w:val="left" w:pos="1440"/>
              </w:tabs>
              <w:rPr>
                <w:rFonts w:cs="Arial"/>
                <w:b/>
              </w:rPr>
            </w:pPr>
            <w:r w:rsidRPr="00326BE6">
              <w:rPr>
                <w:rFonts w:cs="Arial"/>
                <w:b/>
              </w:rPr>
              <w:t>Electronic*</w:t>
            </w:r>
          </w:p>
        </w:tc>
      </w:tr>
      <w:tr w:rsidR="003F3E50" w:rsidRPr="00326BE6" w14:paraId="68867296"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1C102D01" w14:textId="77777777" w:rsidR="003F3E50" w:rsidRPr="00326BE6" w:rsidRDefault="003F3E50" w:rsidP="003F3E50">
            <w:pPr>
              <w:tabs>
                <w:tab w:val="num" w:pos="720"/>
                <w:tab w:val="left" w:pos="1440"/>
              </w:tabs>
              <w:rPr>
                <w:rFonts w:cs="Arial"/>
              </w:rPr>
            </w:pPr>
            <w:r w:rsidRPr="00326BE6">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339B4FB0" w14:textId="77777777" w:rsidR="003F3E50" w:rsidRPr="00326BE6" w:rsidRDefault="003F3E50" w:rsidP="003F3E50">
            <w:pPr>
              <w:tabs>
                <w:tab w:val="num" w:pos="720"/>
                <w:tab w:val="left" w:pos="1440"/>
              </w:tabs>
              <w:rPr>
                <w:rFonts w:cs="Arial"/>
              </w:rPr>
            </w:pPr>
            <w:r w:rsidRPr="00326BE6">
              <w:rPr>
                <w:rFonts w:eastAsia="Times New Roman" w:cs="Arial"/>
              </w:rPr>
              <w:t xml:space="preserve">Bell, J. (2014) </w:t>
            </w:r>
            <w:r w:rsidRPr="00326BE6">
              <w:rPr>
                <w:rFonts w:eastAsia="Times New Roman" w:cs="Arial"/>
                <w:i/>
              </w:rPr>
              <w:t>Doing your research project: a guide for first time researchers in education and social science</w:t>
            </w:r>
            <w:r w:rsidRPr="00326BE6">
              <w:rPr>
                <w:rFonts w:eastAsia="Times New Roman" w:cs="Arial"/>
              </w:rPr>
              <w:t xml:space="preserve"> (6th </w:t>
            </w:r>
            <w:proofErr w:type="spellStart"/>
            <w:r w:rsidRPr="00326BE6">
              <w:rPr>
                <w:rFonts w:eastAsia="Times New Roman" w:cs="Arial"/>
              </w:rPr>
              <w:t>ed</w:t>
            </w:r>
            <w:proofErr w:type="spellEnd"/>
            <w:r w:rsidRPr="00326BE6">
              <w:rPr>
                <w:rFonts w:eastAsia="Times New Roman" w:cs="Arial"/>
              </w:rPr>
              <w:t>).   Milton Keynes: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838613680"/>
              <w14:checkbox>
                <w14:checked w14:val="1"/>
                <w14:checkedState w14:val="2612" w14:font="MS Gothic"/>
                <w14:uncheckedState w14:val="2610" w14:font="MS Gothic"/>
              </w14:checkbox>
            </w:sdtPr>
            <w:sdtEndPr/>
            <w:sdtContent>
              <w:p w14:paraId="684CE1FC"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2731AAB6"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08E6CFDE" w14:textId="77777777" w:rsidR="003F3E50" w:rsidRPr="00326BE6" w:rsidRDefault="003F3E50" w:rsidP="003F3E50">
            <w:pPr>
              <w:tabs>
                <w:tab w:val="num" w:pos="720"/>
                <w:tab w:val="left" w:pos="1440"/>
              </w:tabs>
              <w:rPr>
                <w:rFonts w:cs="Arial"/>
              </w:rPr>
            </w:pPr>
            <w:r w:rsidRPr="00326BE6">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19C1364B" w14:textId="77777777" w:rsidR="003F3E50" w:rsidRPr="00326BE6" w:rsidRDefault="003F3E50" w:rsidP="003F3E50">
            <w:pPr>
              <w:tabs>
                <w:tab w:val="num" w:pos="720"/>
                <w:tab w:val="left" w:pos="1440"/>
              </w:tabs>
              <w:rPr>
                <w:rFonts w:cs="Arial"/>
              </w:rPr>
            </w:pPr>
            <w:r w:rsidRPr="00326BE6">
              <w:rPr>
                <w:rFonts w:eastAsia="Times New Roman" w:cs="Arial"/>
              </w:rPr>
              <w:t xml:space="preserve">Cohen, L. and </w:t>
            </w:r>
            <w:proofErr w:type="spellStart"/>
            <w:r w:rsidRPr="00326BE6">
              <w:rPr>
                <w:rFonts w:eastAsia="Times New Roman" w:cs="Arial"/>
              </w:rPr>
              <w:t>Manion</w:t>
            </w:r>
            <w:proofErr w:type="spellEnd"/>
            <w:r w:rsidRPr="00326BE6">
              <w:rPr>
                <w:rFonts w:eastAsia="Times New Roman" w:cs="Arial"/>
              </w:rPr>
              <w:t xml:space="preserve">, L. (2011) </w:t>
            </w:r>
            <w:r w:rsidRPr="00326BE6">
              <w:rPr>
                <w:rFonts w:eastAsia="Times New Roman" w:cs="Arial"/>
                <w:i/>
              </w:rPr>
              <w:t>Research Methods in Education</w:t>
            </w:r>
            <w:r w:rsidRPr="00326BE6">
              <w:rPr>
                <w:rFonts w:eastAsia="Times New Roman" w:cs="Arial"/>
              </w:rPr>
              <w:t xml:space="preserve"> (7th </w:t>
            </w:r>
            <w:proofErr w:type="spellStart"/>
            <w:r w:rsidRPr="00326BE6">
              <w:rPr>
                <w:rFonts w:eastAsia="Times New Roman" w:cs="Arial"/>
              </w:rPr>
              <w:t>ed</w:t>
            </w:r>
            <w:proofErr w:type="spellEnd"/>
            <w:r w:rsidRPr="00326BE6">
              <w:rPr>
                <w:rFonts w:eastAsia="Times New Roman" w:cs="Arial"/>
              </w:rPr>
              <w:t xml:space="preserve">). London: Routledge.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78452031"/>
              <w14:checkbox>
                <w14:checked w14:val="1"/>
                <w14:checkedState w14:val="2612" w14:font="MS Gothic"/>
                <w14:uncheckedState w14:val="2610" w14:font="MS Gothic"/>
              </w14:checkbox>
            </w:sdtPr>
            <w:sdtEndPr/>
            <w:sdtContent>
              <w:p w14:paraId="244C8908"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2D6E1563"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376EC170" w14:textId="77777777" w:rsidR="003F3E50" w:rsidRPr="00326BE6" w:rsidRDefault="003F3E50" w:rsidP="003F3E50">
            <w:pPr>
              <w:tabs>
                <w:tab w:val="num" w:pos="720"/>
                <w:tab w:val="left" w:pos="1440"/>
              </w:tabs>
              <w:rPr>
                <w:rFonts w:cs="Arial"/>
              </w:rPr>
            </w:pPr>
            <w:r w:rsidRPr="00326BE6">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EFFBDCE" w14:textId="77777777" w:rsidR="003F3E50" w:rsidRPr="00326BE6" w:rsidRDefault="003F3E50" w:rsidP="003F3E50">
            <w:pPr>
              <w:tabs>
                <w:tab w:val="num" w:pos="720"/>
                <w:tab w:val="left" w:pos="1440"/>
              </w:tabs>
              <w:rPr>
                <w:rFonts w:cs="Arial"/>
              </w:rPr>
            </w:pPr>
            <w:proofErr w:type="spellStart"/>
            <w:r w:rsidRPr="00326BE6">
              <w:rPr>
                <w:rFonts w:cs="Arial"/>
              </w:rPr>
              <w:t>McNiff</w:t>
            </w:r>
            <w:proofErr w:type="spellEnd"/>
            <w:r w:rsidRPr="00326BE6">
              <w:rPr>
                <w:rFonts w:cs="Arial"/>
              </w:rPr>
              <w:t xml:space="preserve">, J. (2017) </w:t>
            </w:r>
            <w:r w:rsidRPr="00326BE6">
              <w:rPr>
                <w:rFonts w:cs="Arial"/>
                <w:i/>
              </w:rPr>
              <w:t>Action Research: All You Need to Know</w:t>
            </w:r>
            <w:r w:rsidRPr="00326BE6">
              <w:rPr>
                <w:rFonts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6674899"/>
              <w14:checkbox>
                <w14:checked w14:val="1"/>
                <w14:checkedState w14:val="2612" w14:font="MS Gothic"/>
                <w14:uncheckedState w14:val="2610" w14:font="MS Gothic"/>
              </w14:checkbox>
            </w:sdtPr>
            <w:sdtEndPr/>
            <w:sdtContent>
              <w:p w14:paraId="242152B1"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14B028E1"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73373C92" w14:textId="77777777" w:rsidR="003F3E50" w:rsidRPr="00326BE6" w:rsidRDefault="003F3E50" w:rsidP="003F3E50">
            <w:pPr>
              <w:tabs>
                <w:tab w:val="num" w:pos="720"/>
                <w:tab w:val="left" w:pos="1440"/>
              </w:tabs>
              <w:rPr>
                <w:rFonts w:cs="Arial"/>
              </w:rPr>
            </w:pPr>
            <w:r w:rsidRPr="00326BE6">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91BA36D" w14:textId="77777777" w:rsidR="003F3E50" w:rsidRPr="00326BE6" w:rsidRDefault="003F3E50" w:rsidP="003F3E50">
            <w:pPr>
              <w:tabs>
                <w:tab w:val="num" w:pos="720"/>
                <w:tab w:val="left" w:pos="1440"/>
              </w:tabs>
              <w:rPr>
                <w:rFonts w:cs="Arial"/>
              </w:rPr>
            </w:pPr>
            <w:r w:rsidRPr="00326BE6">
              <w:rPr>
                <w:rFonts w:eastAsia="Times New Roman" w:cs="Arial"/>
              </w:rPr>
              <w:t xml:space="preserve">British Educational Research Association </w:t>
            </w:r>
            <w:hyperlink r:id="rId11" w:history="1">
              <w:r w:rsidRPr="00326BE6">
                <w:rPr>
                  <w:rStyle w:val="Hyperlink"/>
                  <w:rFonts w:cs="Arial"/>
                </w:rPr>
                <w:t>https://www.bera.ac.uk/</w:t>
              </w:r>
            </w:hyperlink>
            <w:r w:rsidRPr="00326BE6">
              <w:rPr>
                <w:rFonts w:eastAsia="Times New Roman" w:cs="Arial"/>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649128327"/>
              <w14:checkbox>
                <w14:checked w14:val="1"/>
                <w14:checkedState w14:val="2612" w14:font="MS Gothic"/>
                <w14:uncheckedState w14:val="2610" w14:font="MS Gothic"/>
              </w14:checkbox>
            </w:sdtPr>
            <w:sdtEndPr/>
            <w:sdtContent>
              <w:p w14:paraId="24596624"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19E0FF12"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451D0340" w14:textId="77777777" w:rsidR="003F3E50" w:rsidRPr="00326BE6" w:rsidRDefault="003F3E50" w:rsidP="003F3E50">
            <w:pPr>
              <w:tabs>
                <w:tab w:val="num" w:pos="720"/>
                <w:tab w:val="left" w:pos="1440"/>
              </w:tabs>
              <w:rPr>
                <w:rFonts w:cs="Arial"/>
              </w:rPr>
            </w:pPr>
            <w:r w:rsidRPr="00326BE6">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5127AFB" w14:textId="77777777" w:rsidR="003F3E50" w:rsidRPr="00326BE6" w:rsidRDefault="003F3E50" w:rsidP="003F3E50">
            <w:pPr>
              <w:tabs>
                <w:tab w:val="num" w:pos="720"/>
                <w:tab w:val="left" w:pos="1440"/>
              </w:tabs>
              <w:rPr>
                <w:rFonts w:cs="Arial"/>
              </w:rPr>
            </w:pPr>
            <w:r w:rsidRPr="00326BE6">
              <w:rPr>
                <w:rFonts w:eastAsia="Times New Roman" w:cs="Arial"/>
              </w:rPr>
              <w:t xml:space="preserve">Creswell, J. W. (2013) </w:t>
            </w:r>
            <w:r w:rsidRPr="00326BE6">
              <w:rPr>
                <w:rFonts w:eastAsia="Times New Roman" w:cs="Arial"/>
                <w:i/>
              </w:rPr>
              <w:t>Research Design: Qualitative, Quantitative, and Mixed Methods Approaches</w:t>
            </w:r>
            <w:r w:rsidRPr="00326BE6">
              <w:rPr>
                <w:rFonts w:eastAsia="Times New Roman" w:cs="Arial"/>
              </w:rPr>
              <w:t xml:space="preserve"> (4th </w:t>
            </w:r>
            <w:proofErr w:type="spellStart"/>
            <w:r w:rsidRPr="00326BE6">
              <w:rPr>
                <w:rFonts w:eastAsia="Times New Roman" w:cs="Arial"/>
              </w:rPr>
              <w:t>ed</w:t>
            </w:r>
            <w:proofErr w:type="spellEnd"/>
            <w:r w:rsidRPr="00326BE6">
              <w:rPr>
                <w:rFonts w:eastAsia="Times New Roman" w:cs="Arial"/>
              </w:rPr>
              <w:t>).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15083455"/>
              <w14:checkbox>
                <w14:checked w14:val="0"/>
                <w14:checkedState w14:val="2612" w14:font="MS Gothic"/>
                <w14:uncheckedState w14:val="2610" w14:font="MS Gothic"/>
              </w14:checkbox>
            </w:sdtPr>
            <w:sdtEndPr/>
            <w:sdtContent>
              <w:p w14:paraId="3104A2A9"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1DF8A777"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67A60890" w14:textId="77777777" w:rsidR="003F3E50" w:rsidRPr="00326BE6" w:rsidRDefault="003F3E50" w:rsidP="003F3E50">
            <w:pPr>
              <w:tabs>
                <w:tab w:val="num" w:pos="720"/>
                <w:tab w:val="left" w:pos="1440"/>
              </w:tabs>
              <w:rPr>
                <w:rFonts w:cs="Arial"/>
              </w:rPr>
            </w:pPr>
            <w:r w:rsidRPr="00326BE6">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7A370E6" w14:textId="77777777" w:rsidR="003F3E50" w:rsidRPr="00326BE6" w:rsidRDefault="003F3E50" w:rsidP="003F3E50">
            <w:pPr>
              <w:tabs>
                <w:tab w:val="num" w:pos="720"/>
                <w:tab w:val="left" w:pos="1440"/>
              </w:tabs>
              <w:rPr>
                <w:rFonts w:cs="Arial"/>
              </w:rPr>
            </w:pPr>
            <w:proofErr w:type="spellStart"/>
            <w:r w:rsidRPr="00326BE6">
              <w:rPr>
                <w:rFonts w:eastAsia="Times New Roman" w:cs="Arial"/>
              </w:rPr>
              <w:t>Denscombe</w:t>
            </w:r>
            <w:proofErr w:type="spellEnd"/>
            <w:r w:rsidRPr="00326BE6">
              <w:rPr>
                <w:rFonts w:eastAsia="Times New Roman" w:cs="Arial"/>
              </w:rPr>
              <w:t xml:space="preserve">, M. (2014). </w:t>
            </w:r>
            <w:hyperlink r:id="rId12" w:history="1">
              <w:r w:rsidRPr="00326BE6">
                <w:rPr>
                  <w:rStyle w:val="Hyperlink"/>
                  <w:rFonts w:cs="Arial"/>
                  <w:i/>
                </w:rPr>
                <w:t>The good research guide: for small-scale social research projects</w:t>
              </w:r>
            </w:hyperlink>
            <w:r w:rsidRPr="00326BE6">
              <w:rPr>
                <w:rFonts w:eastAsia="Times New Roman" w:cs="Arial"/>
              </w:rPr>
              <w:t xml:space="preserve"> (5th </w:t>
            </w:r>
            <w:proofErr w:type="spellStart"/>
            <w:r w:rsidRPr="00326BE6">
              <w:rPr>
                <w:rFonts w:eastAsia="Times New Roman" w:cs="Arial"/>
              </w:rPr>
              <w:t>ed</w:t>
            </w:r>
            <w:proofErr w:type="spellEnd"/>
            <w:r w:rsidRPr="00326BE6">
              <w:rPr>
                <w:rFonts w:eastAsia="Times New Roman" w:cs="Arial"/>
              </w:rPr>
              <w:t>). Maidenhead:  McGraw-Hill/Open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51076923"/>
              <w14:checkbox>
                <w14:checked w14:val="0"/>
                <w14:checkedState w14:val="2612" w14:font="MS Gothic"/>
                <w14:uncheckedState w14:val="2610" w14:font="MS Gothic"/>
              </w14:checkbox>
            </w:sdtPr>
            <w:sdtEndPr/>
            <w:sdtContent>
              <w:p w14:paraId="042F19AD"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7AF91931"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673D3ABF" w14:textId="77777777" w:rsidR="003F3E50" w:rsidRPr="00326BE6" w:rsidRDefault="003F3E50" w:rsidP="003F3E50">
            <w:pPr>
              <w:tabs>
                <w:tab w:val="num" w:pos="720"/>
                <w:tab w:val="left" w:pos="1440"/>
              </w:tabs>
              <w:rPr>
                <w:rFonts w:cs="Arial"/>
              </w:rPr>
            </w:pPr>
            <w:r w:rsidRPr="00326BE6">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303AC45" w14:textId="77777777" w:rsidR="003F3E50" w:rsidRPr="00326BE6" w:rsidRDefault="003F3E50" w:rsidP="003F3E50">
            <w:pPr>
              <w:tabs>
                <w:tab w:val="num" w:pos="720"/>
                <w:tab w:val="left" w:pos="1440"/>
              </w:tabs>
              <w:rPr>
                <w:rFonts w:cs="Arial"/>
              </w:rPr>
            </w:pPr>
            <w:proofErr w:type="spellStart"/>
            <w:r w:rsidRPr="00326BE6">
              <w:rPr>
                <w:rFonts w:cs="Arial"/>
              </w:rPr>
              <w:t>Kemmis</w:t>
            </w:r>
            <w:proofErr w:type="spellEnd"/>
            <w:r w:rsidRPr="00326BE6">
              <w:rPr>
                <w:rFonts w:cs="Arial"/>
              </w:rPr>
              <w:t xml:space="preserve">, S., </w:t>
            </w:r>
            <w:proofErr w:type="spellStart"/>
            <w:r w:rsidRPr="00326BE6">
              <w:rPr>
                <w:rFonts w:cs="Arial"/>
              </w:rPr>
              <w:t>McTaggart</w:t>
            </w:r>
            <w:proofErr w:type="spellEnd"/>
            <w:r w:rsidRPr="00326BE6">
              <w:rPr>
                <w:rFonts w:cs="Arial"/>
              </w:rPr>
              <w:t xml:space="preserve">, R., Nixon, R. (2016) </w:t>
            </w:r>
            <w:r w:rsidRPr="00326BE6">
              <w:rPr>
                <w:rStyle w:val="a-size-large"/>
                <w:rFonts w:cs="Arial"/>
                <w:i/>
                <w:color w:val="111111"/>
              </w:rPr>
              <w:t>The Action Research Planner: Doing Critical Participatory Action Research</w:t>
            </w:r>
            <w:r w:rsidRPr="00326BE6">
              <w:rPr>
                <w:rStyle w:val="a-size-large"/>
                <w:rFonts w:cs="Arial"/>
                <w:color w:val="111111"/>
              </w:rPr>
              <w:t>. London: Springer.</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67921177"/>
              <w14:checkbox>
                <w14:checked w14:val="1"/>
                <w14:checkedState w14:val="2612" w14:font="MS Gothic"/>
                <w14:uncheckedState w14:val="2610" w14:font="MS Gothic"/>
              </w14:checkbox>
            </w:sdtPr>
            <w:sdtEndPr/>
            <w:sdtContent>
              <w:p w14:paraId="2EF4A8B6"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0A722EEB"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41486D27" w14:textId="77777777" w:rsidR="003F3E50" w:rsidRPr="00326BE6" w:rsidRDefault="003F3E50" w:rsidP="003F3E50">
            <w:pPr>
              <w:tabs>
                <w:tab w:val="num" w:pos="720"/>
                <w:tab w:val="left" w:pos="1440"/>
              </w:tabs>
              <w:rPr>
                <w:rFonts w:cs="Arial"/>
              </w:rPr>
            </w:pPr>
            <w:r w:rsidRPr="00326BE6">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129050DB" w14:textId="77777777" w:rsidR="003F3E50" w:rsidRPr="00326BE6" w:rsidRDefault="003F3E50" w:rsidP="003F3E50">
            <w:pPr>
              <w:tabs>
                <w:tab w:val="num" w:pos="720"/>
                <w:tab w:val="left" w:pos="1440"/>
              </w:tabs>
              <w:rPr>
                <w:rFonts w:cs="Arial"/>
              </w:rPr>
            </w:pPr>
            <w:r w:rsidRPr="00326BE6">
              <w:rPr>
                <w:rFonts w:eastAsia="Times New Roman" w:cs="Arial"/>
              </w:rPr>
              <w:t xml:space="preserve">Punch. K. F. (2013) </w:t>
            </w:r>
            <w:r w:rsidRPr="00326BE6">
              <w:rPr>
                <w:rFonts w:eastAsia="Times New Roman" w:cs="Arial"/>
                <w:i/>
              </w:rPr>
              <w:t>Introduction to Social Research: Quantitative and Qualitative Approaches</w:t>
            </w:r>
            <w:r w:rsidRPr="00326BE6">
              <w:rPr>
                <w:rFonts w:eastAsia="Times New Roman" w:cs="Arial"/>
              </w:rPr>
              <w:t xml:space="preserve"> (3rd </w:t>
            </w:r>
            <w:proofErr w:type="spellStart"/>
            <w:r w:rsidRPr="00326BE6">
              <w:rPr>
                <w:rFonts w:eastAsia="Times New Roman" w:cs="Arial"/>
              </w:rPr>
              <w:t>ed</w:t>
            </w:r>
            <w:proofErr w:type="spellEnd"/>
            <w:r w:rsidRPr="00326BE6">
              <w:rPr>
                <w:rFonts w:eastAsia="Times New Roman" w:cs="Arial"/>
              </w:rPr>
              <w:t>).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91059214"/>
              <w14:checkbox>
                <w14:checked w14:val="1"/>
                <w14:checkedState w14:val="2612" w14:font="MS Gothic"/>
                <w14:uncheckedState w14:val="2610" w14:font="MS Gothic"/>
              </w14:checkbox>
            </w:sdtPr>
            <w:sdtEndPr/>
            <w:sdtContent>
              <w:p w14:paraId="457A9350"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r w:rsidR="003F3E50" w:rsidRPr="00326BE6" w14:paraId="4938877D"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597EB274" w14:textId="77777777" w:rsidR="003F3E50" w:rsidRPr="00326BE6" w:rsidRDefault="003F3E50" w:rsidP="003F3E50">
            <w:pPr>
              <w:tabs>
                <w:tab w:val="num" w:pos="720"/>
                <w:tab w:val="left" w:pos="1440"/>
              </w:tabs>
              <w:rPr>
                <w:rFonts w:cs="Arial"/>
              </w:rPr>
            </w:pPr>
            <w:r w:rsidRPr="00326BE6">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C90F81C" w14:textId="77777777" w:rsidR="003F3E50" w:rsidRPr="00326BE6" w:rsidRDefault="003F3E50" w:rsidP="00744E62">
            <w:pPr>
              <w:pStyle w:val="Heading1"/>
              <w:numPr>
                <w:ilvl w:val="0"/>
                <w:numId w:val="16"/>
              </w:numPr>
              <w:shd w:val="clear" w:color="auto" w:fill="FFFFFF"/>
              <w:spacing w:before="0" w:after="0"/>
              <w:outlineLvl w:val="0"/>
              <w:rPr>
                <w:rFonts w:cs="Arial"/>
                <w:b w:val="0"/>
                <w:color w:val="111111"/>
                <w:szCs w:val="22"/>
              </w:rPr>
            </w:pPr>
            <w:proofErr w:type="spellStart"/>
            <w:r w:rsidRPr="00326BE6">
              <w:rPr>
                <w:rFonts w:cs="Arial"/>
                <w:b w:val="0"/>
                <w:szCs w:val="22"/>
              </w:rPr>
              <w:t>Luker</w:t>
            </w:r>
            <w:proofErr w:type="spellEnd"/>
            <w:r w:rsidRPr="00326BE6">
              <w:rPr>
                <w:rFonts w:cs="Arial"/>
                <w:b w:val="0"/>
                <w:szCs w:val="22"/>
              </w:rPr>
              <w:t xml:space="preserve">, K. (2010) </w:t>
            </w:r>
            <w:r w:rsidRPr="00326BE6">
              <w:rPr>
                <w:rFonts w:cs="Arial"/>
                <w:b w:val="0"/>
                <w:color w:val="111111"/>
                <w:szCs w:val="22"/>
              </w:rPr>
              <w:t>Salsa Dancing into the Social Sciences. Cambridge: Harvard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500347775"/>
              <w14:checkbox>
                <w14:checked w14:val="1"/>
                <w14:checkedState w14:val="2612" w14:font="MS Gothic"/>
                <w14:uncheckedState w14:val="2610" w14:font="MS Gothic"/>
              </w14:checkbox>
            </w:sdtPr>
            <w:sdtEndPr/>
            <w:sdtContent>
              <w:p w14:paraId="108B4090" w14:textId="77777777" w:rsidR="003F3E50" w:rsidRPr="00326BE6" w:rsidRDefault="003F3E50" w:rsidP="003F3E50">
                <w:pPr>
                  <w:jc w:val="center"/>
                  <w:rPr>
                    <w:rFonts w:cs="Arial"/>
                  </w:rPr>
                </w:pPr>
                <w:r w:rsidRPr="00326BE6">
                  <w:rPr>
                    <w:rFonts w:ascii="Segoe UI Symbol" w:eastAsia="MS Gothic" w:hAnsi="Segoe UI Symbol" w:cs="Segoe UI Symbol"/>
                  </w:rPr>
                  <w:t>☒</w:t>
                </w:r>
              </w:p>
            </w:sdtContent>
          </w:sdt>
        </w:tc>
      </w:tr>
    </w:tbl>
    <w:p w14:paraId="18B2A293" w14:textId="77777777" w:rsidR="003F3E50" w:rsidRDefault="003F3E50" w:rsidP="003F3E50">
      <w:pPr>
        <w:pStyle w:val="HTMLPreformatted"/>
        <w:rPr>
          <w:rFonts w:cs="Arial"/>
        </w:rPr>
      </w:pPr>
    </w:p>
    <w:p w14:paraId="3A905815" w14:textId="0DA08F9C" w:rsidR="003F3E50" w:rsidRDefault="003F3E50">
      <w:pPr>
        <w:rPr>
          <w:rFonts w:cs="Arial"/>
        </w:rPr>
      </w:pPr>
      <w:r>
        <w:rPr>
          <w:rFonts w:cs="Arial"/>
        </w:rPr>
        <w:br w:type="page"/>
      </w:r>
    </w:p>
    <w:tbl>
      <w:tblPr>
        <w:tblStyle w:val="TableGrid"/>
        <w:tblW w:w="0" w:type="auto"/>
        <w:tblLook w:val="04A0" w:firstRow="1" w:lastRow="0" w:firstColumn="1" w:lastColumn="0" w:noHBand="0" w:noVBand="1"/>
      </w:tblPr>
      <w:tblGrid>
        <w:gridCol w:w="1806"/>
        <w:gridCol w:w="6491"/>
      </w:tblGrid>
      <w:tr w:rsidR="003F3E50" w:rsidRPr="00B86D5E" w14:paraId="477A75CF"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521829E1"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040B7B01"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ECWB7003</w:t>
            </w:r>
          </w:p>
        </w:tc>
      </w:tr>
      <w:tr w:rsidR="003F3E50" w:rsidRPr="00B86D5E" w14:paraId="0DF74C4D"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400652A0"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4D9CA874"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 xml:space="preserve">Transforming Education: Effective Change in Leadership and Management </w:t>
            </w:r>
          </w:p>
        </w:tc>
      </w:tr>
      <w:tr w:rsidR="003F3E50" w:rsidRPr="00B86D5E" w14:paraId="03156E03"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6336D780"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Date</w:t>
            </w:r>
          </w:p>
        </w:tc>
        <w:sdt>
          <w:sdtPr>
            <w:rPr>
              <w:rFonts w:ascii="Arial" w:hAnsi="Arial" w:cs="Arial"/>
              <w:sz w:val="22"/>
              <w:szCs w:val="22"/>
            </w:rPr>
            <w:id w:val="-22399021"/>
            <w:placeholder>
              <w:docPart w:val="03B8E64F2EC24762B7EFF34F2B92480D"/>
            </w:placeholder>
            <w:date w:fullDate="2020-07-23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49F625D0"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23/07/2020</w:t>
                </w:r>
              </w:p>
            </w:tc>
          </w:sdtContent>
        </w:sdt>
      </w:tr>
      <w:tr w:rsidR="003F3E50" w:rsidRPr="00B86D5E" w14:paraId="239B03E8"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682A2D92"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Level</w:t>
            </w:r>
          </w:p>
        </w:tc>
        <w:sdt>
          <w:sdtPr>
            <w:rPr>
              <w:rFonts w:ascii="Arial" w:hAnsi="Arial" w:cs="Arial"/>
              <w:sz w:val="22"/>
              <w:szCs w:val="22"/>
            </w:rPr>
            <w:id w:val="-540277950"/>
            <w:placeholder>
              <w:docPart w:val="1B903CBD13864970BAC59FEA75A0C6F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35233AFE"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7</w:t>
                </w:r>
              </w:p>
            </w:tc>
          </w:sdtContent>
        </w:sdt>
      </w:tr>
      <w:tr w:rsidR="003F3E50" w:rsidRPr="00B86D5E" w14:paraId="1C126542"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0CF1A8C3"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2DE3ED46"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20</w:t>
            </w:r>
          </w:p>
        </w:tc>
      </w:tr>
      <w:tr w:rsidR="003F3E50" w:rsidRPr="00B86D5E" w14:paraId="2A4C4725" w14:textId="77777777" w:rsidTr="003F3E50">
        <w:tc>
          <w:tcPr>
            <w:tcW w:w="1838" w:type="dxa"/>
            <w:tcBorders>
              <w:top w:val="single" w:sz="4" w:space="0" w:color="auto"/>
              <w:left w:val="single" w:sz="4" w:space="0" w:color="auto"/>
              <w:bottom w:val="single" w:sz="4" w:space="0" w:color="auto"/>
              <w:right w:val="single" w:sz="4" w:space="0" w:color="auto"/>
            </w:tcBorders>
            <w:hideMark/>
          </w:tcPr>
          <w:p w14:paraId="08C34BC1"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473DD61F"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None</w:t>
            </w:r>
          </w:p>
        </w:tc>
      </w:tr>
    </w:tbl>
    <w:p w14:paraId="4B520ECA" w14:textId="77777777" w:rsidR="003F3E50" w:rsidRPr="00B86D5E" w:rsidRDefault="003F3E50" w:rsidP="003F3E50">
      <w:pPr>
        <w:pBdr>
          <w:bottom w:val="single" w:sz="6" w:space="1" w:color="auto"/>
        </w:pBdr>
        <w:rPr>
          <w:rFonts w:cs="Arial"/>
        </w:rPr>
      </w:pPr>
    </w:p>
    <w:p w14:paraId="260E25A3" w14:textId="77777777" w:rsidR="003F3E50" w:rsidRPr="00B86D5E" w:rsidRDefault="003F3E50" w:rsidP="003F3E50">
      <w:pPr>
        <w:pStyle w:val="bullet"/>
        <w:spacing w:before="0"/>
        <w:ind w:left="0" w:firstLine="0"/>
        <w:rPr>
          <w:rFonts w:ascii="Arial" w:hAnsi="Arial" w:cs="Arial"/>
          <w:b/>
          <w:sz w:val="22"/>
          <w:szCs w:val="22"/>
        </w:rPr>
      </w:pPr>
    </w:p>
    <w:p w14:paraId="07C6B848" w14:textId="77777777" w:rsidR="003F3E50" w:rsidRPr="00B86D5E" w:rsidRDefault="003F3E50" w:rsidP="003F3E50">
      <w:pPr>
        <w:pStyle w:val="bullet"/>
        <w:spacing w:before="0"/>
        <w:ind w:left="0" w:firstLine="0"/>
        <w:rPr>
          <w:rFonts w:ascii="Arial" w:hAnsi="Arial" w:cs="Arial"/>
          <w:b/>
          <w:sz w:val="22"/>
          <w:szCs w:val="22"/>
        </w:rPr>
      </w:pPr>
      <w:r w:rsidRPr="00B86D5E">
        <w:rPr>
          <w:rFonts w:ascii="Arial" w:hAnsi="Arial" w:cs="Arial"/>
          <w:b/>
          <w:sz w:val="22"/>
          <w:szCs w:val="22"/>
        </w:rPr>
        <w:t>AIM(S)</w:t>
      </w:r>
    </w:p>
    <w:p w14:paraId="6D98625E" w14:textId="77777777" w:rsidR="003F3E50" w:rsidRPr="00B86D5E" w:rsidRDefault="003F3E50" w:rsidP="00744E62">
      <w:pPr>
        <w:numPr>
          <w:ilvl w:val="0"/>
          <w:numId w:val="1"/>
        </w:numPr>
        <w:overflowPunct w:val="0"/>
        <w:autoSpaceDE w:val="0"/>
        <w:autoSpaceDN w:val="0"/>
        <w:adjustRightInd w:val="0"/>
        <w:spacing w:before="240"/>
        <w:ind w:left="851" w:hanging="567"/>
        <w:jc w:val="both"/>
        <w:rPr>
          <w:rFonts w:cs="Arial"/>
        </w:rPr>
      </w:pPr>
      <w:r w:rsidRPr="00B86D5E">
        <w:rPr>
          <w:rFonts w:cs="Arial"/>
        </w:rPr>
        <w:t>To have critical understanding of management, leadership and change in the organisation of educational institutions.</w:t>
      </w:r>
    </w:p>
    <w:p w14:paraId="0A02A38B" w14:textId="77777777" w:rsidR="003F3E50" w:rsidRPr="00B86D5E" w:rsidRDefault="003F3E50" w:rsidP="003F3E50">
      <w:pPr>
        <w:pStyle w:val="bullet"/>
        <w:spacing w:before="0"/>
        <w:ind w:left="0" w:firstLine="0"/>
        <w:rPr>
          <w:rFonts w:ascii="Arial" w:hAnsi="Arial" w:cs="Arial"/>
          <w:b/>
          <w:sz w:val="22"/>
          <w:szCs w:val="22"/>
        </w:rPr>
      </w:pPr>
    </w:p>
    <w:p w14:paraId="2248B47C" w14:textId="77777777" w:rsidR="003F3E50" w:rsidRPr="00B86D5E" w:rsidRDefault="003F3E50" w:rsidP="003F3E50">
      <w:pPr>
        <w:pStyle w:val="bullet"/>
        <w:spacing w:before="0"/>
        <w:ind w:left="0" w:firstLine="0"/>
        <w:rPr>
          <w:rFonts w:ascii="Arial" w:hAnsi="Arial" w:cs="Arial"/>
          <w:b/>
          <w:sz w:val="22"/>
          <w:szCs w:val="22"/>
        </w:rPr>
      </w:pPr>
      <w:r w:rsidRPr="00B86D5E">
        <w:rPr>
          <w:rFonts w:ascii="Arial" w:hAnsi="Arial" w:cs="Arial"/>
          <w:b/>
          <w:sz w:val="22"/>
          <w:szCs w:val="22"/>
        </w:rPr>
        <w:t>LEARNING OUTCOMES</w:t>
      </w:r>
    </w:p>
    <w:p w14:paraId="5A40BA3C" w14:textId="77777777" w:rsidR="003F3E50" w:rsidRPr="00B86D5E" w:rsidRDefault="003F3E50" w:rsidP="003F3E50">
      <w:pPr>
        <w:rPr>
          <w:rFonts w:cs="Arial"/>
          <w:b/>
        </w:rPr>
      </w:pPr>
    </w:p>
    <w:p w14:paraId="00356AB0" w14:textId="77777777" w:rsidR="003F3E50" w:rsidRPr="00B86D5E" w:rsidRDefault="003F3E50" w:rsidP="003F3E50">
      <w:pPr>
        <w:rPr>
          <w:rFonts w:cs="Arial"/>
        </w:rPr>
      </w:pPr>
      <w:r w:rsidRPr="00B86D5E">
        <w:rPr>
          <w:rFonts w:cs="Arial"/>
        </w:rPr>
        <w:t>Upon the successful completion of this module, the student should be able to:</w:t>
      </w:r>
    </w:p>
    <w:p w14:paraId="1C4AA214" w14:textId="77777777" w:rsidR="003F3E50" w:rsidRPr="00B86D5E" w:rsidRDefault="003F3E50" w:rsidP="00744E62">
      <w:pPr>
        <w:pStyle w:val="ListParagraph"/>
        <w:numPr>
          <w:ilvl w:val="0"/>
          <w:numId w:val="14"/>
        </w:numPr>
        <w:jc w:val="both"/>
        <w:rPr>
          <w:rFonts w:ascii="Arial" w:hAnsi="Arial" w:cs="Arial"/>
          <w:lang w:eastAsia="en-GB"/>
        </w:rPr>
      </w:pPr>
      <w:r w:rsidRPr="00B86D5E">
        <w:rPr>
          <w:rFonts w:ascii="Arial" w:hAnsi="Arial" w:cs="Arial"/>
          <w:lang w:eastAsia="en-GB"/>
        </w:rPr>
        <w:t>Critically analyse the macro-contexts of change in education; models of change; nature and elements of change in educational institutions; leading and management of change.</w:t>
      </w:r>
    </w:p>
    <w:p w14:paraId="76389F52" w14:textId="77777777" w:rsidR="003F3E50" w:rsidRPr="00B86D5E" w:rsidRDefault="003F3E50" w:rsidP="003F3E50">
      <w:pPr>
        <w:pStyle w:val="ListParagraph"/>
        <w:jc w:val="both"/>
        <w:rPr>
          <w:rFonts w:ascii="Arial" w:hAnsi="Arial" w:cs="Arial"/>
          <w:lang w:eastAsia="en-GB"/>
        </w:rPr>
      </w:pPr>
    </w:p>
    <w:p w14:paraId="75451501" w14:textId="77777777" w:rsidR="003F3E50" w:rsidRPr="00B86D5E" w:rsidRDefault="003F3E50" w:rsidP="00744E62">
      <w:pPr>
        <w:pStyle w:val="ListParagraph"/>
        <w:numPr>
          <w:ilvl w:val="0"/>
          <w:numId w:val="14"/>
        </w:numPr>
        <w:jc w:val="both"/>
        <w:rPr>
          <w:rFonts w:ascii="Arial" w:hAnsi="Arial" w:cs="Arial"/>
          <w:lang w:eastAsia="en-GB"/>
        </w:rPr>
      </w:pPr>
      <w:r w:rsidRPr="00B86D5E">
        <w:rPr>
          <w:rFonts w:ascii="Arial" w:hAnsi="Arial" w:cs="Arial"/>
          <w:lang w:eastAsia="en-GB"/>
        </w:rPr>
        <w:t xml:space="preserve">Critically review and reflect upon some of the main theories of the management and leadership of change, challenging the relationship between theory and practice of educational leadership, management and transformation, where appropriate.  </w:t>
      </w:r>
    </w:p>
    <w:p w14:paraId="7643D041" w14:textId="77777777" w:rsidR="003F3E50" w:rsidRPr="00B86D5E" w:rsidRDefault="003F3E50" w:rsidP="003F3E50">
      <w:pPr>
        <w:pStyle w:val="ListParagraph"/>
        <w:jc w:val="both"/>
        <w:rPr>
          <w:rFonts w:ascii="Arial" w:hAnsi="Arial" w:cs="Arial"/>
          <w:lang w:eastAsia="en-GB"/>
        </w:rPr>
      </w:pPr>
    </w:p>
    <w:p w14:paraId="2299486C" w14:textId="77777777" w:rsidR="003F3E50" w:rsidRPr="00B86D5E" w:rsidRDefault="003F3E50" w:rsidP="00744E62">
      <w:pPr>
        <w:pStyle w:val="ListParagraph"/>
        <w:numPr>
          <w:ilvl w:val="0"/>
          <w:numId w:val="14"/>
        </w:numPr>
        <w:jc w:val="both"/>
        <w:rPr>
          <w:rFonts w:ascii="Arial" w:hAnsi="Arial" w:cs="Arial"/>
          <w:lang w:eastAsia="en-GB"/>
        </w:rPr>
      </w:pPr>
      <w:r w:rsidRPr="00B86D5E">
        <w:rPr>
          <w:rFonts w:ascii="Arial" w:hAnsi="Arial" w:cs="Arial"/>
          <w:lang w:eastAsia="en-GB"/>
        </w:rPr>
        <w:t>Analyse and evaluate the management and leadership of change with educational contexts and formulate, analyse and solve contemporary problems within education in Wales and UK.</w:t>
      </w:r>
    </w:p>
    <w:p w14:paraId="6D7C25FB"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INDICATIVE CONTENT</w:t>
      </w:r>
    </w:p>
    <w:p w14:paraId="4ECA0AB7" w14:textId="77777777" w:rsidR="003F3E50" w:rsidRPr="00B86D5E" w:rsidRDefault="003F3E50" w:rsidP="003F3E50">
      <w:pPr>
        <w:pStyle w:val="fixed"/>
        <w:ind w:left="0" w:firstLine="0"/>
        <w:rPr>
          <w:rFonts w:ascii="Arial" w:hAnsi="Arial" w:cs="Arial"/>
          <w:sz w:val="22"/>
          <w:szCs w:val="22"/>
        </w:rPr>
      </w:pPr>
    </w:p>
    <w:p w14:paraId="3809E420"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Contemporary contexts of educational change</w:t>
      </w:r>
    </w:p>
    <w:p w14:paraId="6E816AB3" w14:textId="77777777" w:rsidR="003F3E50" w:rsidRPr="00B86D5E" w:rsidRDefault="003F3E50" w:rsidP="003F3E50">
      <w:pPr>
        <w:pStyle w:val="ListParagraph"/>
        <w:rPr>
          <w:rFonts w:ascii="Arial" w:hAnsi="Arial" w:cs="Arial"/>
        </w:rPr>
      </w:pPr>
    </w:p>
    <w:p w14:paraId="75E75560"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Politics and micro-politics in considering change</w:t>
      </w:r>
    </w:p>
    <w:p w14:paraId="46C349EC" w14:textId="77777777" w:rsidR="003F3E50" w:rsidRPr="00B86D5E" w:rsidRDefault="003F3E50" w:rsidP="003F3E50">
      <w:pPr>
        <w:pStyle w:val="ListParagraph"/>
        <w:rPr>
          <w:rFonts w:ascii="Arial" w:hAnsi="Arial" w:cs="Arial"/>
        </w:rPr>
      </w:pPr>
    </w:p>
    <w:p w14:paraId="4CF7BAED"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Management and leadership styles in the search for quality</w:t>
      </w:r>
    </w:p>
    <w:p w14:paraId="56CAE7EB" w14:textId="77777777" w:rsidR="003F3E50" w:rsidRPr="00B86D5E" w:rsidRDefault="003F3E50" w:rsidP="003F3E50">
      <w:pPr>
        <w:pStyle w:val="ListParagraph"/>
        <w:rPr>
          <w:rFonts w:ascii="Arial" w:hAnsi="Arial" w:cs="Arial"/>
        </w:rPr>
      </w:pPr>
    </w:p>
    <w:p w14:paraId="413009B3"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Quality development in educational practice</w:t>
      </w:r>
    </w:p>
    <w:p w14:paraId="6AF0DE02" w14:textId="77777777" w:rsidR="003F3E50" w:rsidRPr="00B86D5E" w:rsidRDefault="003F3E50" w:rsidP="003F3E50">
      <w:pPr>
        <w:pStyle w:val="ListParagraph"/>
        <w:rPr>
          <w:rFonts w:ascii="Arial" w:hAnsi="Arial" w:cs="Arial"/>
        </w:rPr>
      </w:pPr>
    </w:p>
    <w:p w14:paraId="3581E598"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Conceptualising change in education</w:t>
      </w:r>
    </w:p>
    <w:p w14:paraId="5351BD3A" w14:textId="77777777" w:rsidR="003F3E50" w:rsidRPr="00B86D5E" w:rsidRDefault="003F3E50" w:rsidP="003F3E50">
      <w:pPr>
        <w:pStyle w:val="ListParagraph"/>
        <w:rPr>
          <w:rFonts w:ascii="Arial" w:hAnsi="Arial" w:cs="Arial"/>
        </w:rPr>
      </w:pPr>
    </w:p>
    <w:p w14:paraId="01D53F14"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Planning, mapping and evaluating change and innovation</w:t>
      </w:r>
    </w:p>
    <w:p w14:paraId="6CE1900B" w14:textId="77777777" w:rsidR="003F3E50" w:rsidRPr="00B86D5E" w:rsidRDefault="003F3E50" w:rsidP="003F3E50">
      <w:pPr>
        <w:pStyle w:val="ListParagraph"/>
        <w:rPr>
          <w:rFonts w:ascii="Arial" w:hAnsi="Arial" w:cs="Arial"/>
        </w:rPr>
      </w:pPr>
    </w:p>
    <w:p w14:paraId="245FF587"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Barriers to and the facilitators of change</w:t>
      </w:r>
    </w:p>
    <w:p w14:paraId="105B0C72" w14:textId="77777777" w:rsidR="003F3E50" w:rsidRPr="00B86D5E" w:rsidRDefault="003F3E50" w:rsidP="003F3E50">
      <w:pPr>
        <w:pStyle w:val="ListParagraph"/>
        <w:rPr>
          <w:rFonts w:ascii="Arial" w:hAnsi="Arial" w:cs="Arial"/>
        </w:rPr>
      </w:pPr>
    </w:p>
    <w:p w14:paraId="0FF92112"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Teamwork and leadership in the management of change</w:t>
      </w:r>
    </w:p>
    <w:p w14:paraId="63767718" w14:textId="77777777" w:rsidR="003F3E50" w:rsidRPr="00B86D5E" w:rsidRDefault="003F3E50" w:rsidP="003F3E50">
      <w:pPr>
        <w:pStyle w:val="ListParagraph"/>
        <w:rPr>
          <w:rFonts w:ascii="Arial" w:hAnsi="Arial" w:cs="Arial"/>
        </w:rPr>
      </w:pPr>
    </w:p>
    <w:p w14:paraId="52C3BF77" w14:textId="77777777" w:rsidR="003F3E50" w:rsidRPr="00B86D5E" w:rsidRDefault="003F3E50" w:rsidP="00744E62">
      <w:pPr>
        <w:pStyle w:val="ListParagraph"/>
        <w:numPr>
          <w:ilvl w:val="0"/>
          <w:numId w:val="15"/>
        </w:numPr>
        <w:rPr>
          <w:rFonts w:ascii="Arial" w:hAnsi="Arial" w:cs="Arial"/>
        </w:rPr>
      </w:pPr>
      <w:r w:rsidRPr="00B86D5E">
        <w:rPr>
          <w:rFonts w:ascii="Arial" w:hAnsi="Arial" w:cs="Arial"/>
        </w:rPr>
        <w:t>Strategies and models of change within current education</w:t>
      </w:r>
    </w:p>
    <w:p w14:paraId="3A9519B6" w14:textId="77777777" w:rsidR="003F3E50" w:rsidRPr="00B86D5E" w:rsidRDefault="003F3E50" w:rsidP="003F3E50">
      <w:pPr>
        <w:pStyle w:val="fixed"/>
        <w:rPr>
          <w:rFonts w:ascii="Arial" w:hAnsi="Arial" w:cs="Arial"/>
          <w:sz w:val="22"/>
          <w:szCs w:val="22"/>
        </w:rPr>
      </w:pPr>
      <w:r w:rsidRPr="00B86D5E">
        <w:rPr>
          <w:rFonts w:ascii="Arial" w:hAnsi="Arial" w:cs="Arial"/>
          <w:sz w:val="22"/>
          <w:szCs w:val="22"/>
        </w:rPr>
        <w:lastRenderedPageBreak/>
        <w:t>Study Time Allocation</w:t>
      </w:r>
    </w:p>
    <w:p w14:paraId="05084106" w14:textId="77777777" w:rsidR="003F3E50" w:rsidRPr="00B86D5E" w:rsidRDefault="003F3E50" w:rsidP="003F3E50">
      <w:pPr>
        <w:pStyle w:val="fixed"/>
        <w:rPr>
          <w:rFonts w:ascii="Arial" w:hAnsi="Arial" w:cs="Arial"/>
          <w:sz w:val="22"/>
          <w:szCs w:val="22"/>
        </w:rPr>
      </w:pPr>
    </w:p>
    <w:p w14:paraId="28B337DB" w14:textId="77777777" w:rsidR="003F3E50" w:rsidRPr="00B86D5E" w:rsidRDefault="003F3E50" w:rsidP="003F3E50">
      <w:pPr>
        <w:keepNext/>
        <w:rPr>
          <w:rFonts w:cs="Arial"/>
        </w:rPr>
      </w:pPr>
      <w:r w:rsidRPr="00B86D5E">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F3E50" w:rsidRPr="00B86D5E" w14:paraId="48B1DBA1"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7E729AA1" w14:textId="77777777" w:rsidR="003F3E50" w:rsidRPr="00B86D5E" w:rsidRDefault="003F3E50" w:rsidP="003F3E50">
            <w:pPr>
              <w:keepNext/>
              <w:rPr>
                <w:rFonts w:cs="Arial"/>
                <w:b/>
              </w:rPr>
            </w:pPr>
            <w:r w:rsidRPr="00B86D5E">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0DA31D09" w14:textId="77777777" w:rsidR="003F3E50" w:rsidRPr="00B86D5E" w:rsidRDefault="003F3E50" w:rsidP="003F3E50">
            <w:pPr>
              <w:keepNext/>
              <w:jc w:val="center"/>
              <w:rPr>
                <w:rFonts w:cs="Arial"/>
                <w:b/>
              </w:rPr>
            </w:pPr>
            <w:r w:rsidRPr="00B86D5E">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459D9033" w14:textId="77777777" w:rsidR="003F3E50" w:rsidRPr="00B86D5E" w:rsidRDefault="003F3E50" w:rsidP="003F3E50">
            <w:pPr>
              <w:keepNext/>
              <w:jc w:val="center"/>
              <w:rPr>
                <w:rFonts w:cs="Arial"/>
                <w:b/>
              </w:rPr>
            </w:pPr>
            <w:r w:rsidRPr="00B86D5E">
              <w:rPr>
                <w:rFonts w:cs="Arial"/>
                <w:b/>
              </w:rPr>
              <w:t>Percentage</w:t>
            </w:r>
          </w:p>
        </w:tc>
      </w:tr>
      <w:tr w:rsidR="003F3E50" w:rsidRPr="00B86D5E" w14:paraId="637A83C0"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6A4386ED" w14:textId="77777777" w:rsidR="003F3E50" w:rsidRPr="00B86D5E" w:rsidRDefault="003F3E50" w:rsidP="003F3E50">
            <w:pPr>
              <w:keepNext/>
              <w:rPr>
                <w:rFonts w:cs="Arial"/>
              </w:rPr>
            </w:pPr>
            <w:r w:rsidRPr="00B86D5E">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B9C3154" w14:textId="77777777" w:rsidR="003F3E50" w:rsidRPr="00B86D5E" w:rsidRDefault="003F3E50" w:rsidP="003F3E50">
            <w:pPr>
              <w:keepNext/>
              <w:jc w:val="center"/>
              <w:rPr>
                <w:rFonts w:cs="Arial"/>
              </w:rPr>
            </w:pPr>
            <w:r w:rsidRPr="00B86D5E">
              <w:rPr>
                <w:rFonts w:cs="Arial"/>
              </w:rPr>
              <w:t>20</w:t>
            </w:r>
          </w:p>
        </w:tc>
        <w:tc>
          <w:tcPr>
            <w:tcW w:w="1843" w:type="dxa"/>
            <w:tcBorders>
              <w:top w:val="single" w:sz="4" w:space="0" w:color="auto"/>
              <w:left w:val="single" w:sz="4" w:space="0" w:color="auto"/>
              <w:bottom w:val="single" w:sz="4" w:space="0" w:color="auto"/>
              <w:right w:val="single" w:sz="4" w:space="0" w:color="auto"/>
            </w:tcBorders>
            <w:hideMark/>
          </w:tcPr>
          <w:p w14:paraId="721D2753" w14:textId="77777777" w:rsidR="003F3E50" w:rsidRPr="00B86D5E" w:rsidRDefault="003F3E50" w:rsidP="003F3E50">
            <w:pPr>
              <w:keepNext/>
              <w:jc w:val="center"/>
              <w:rPr>
                <w:rFonts w:cs="Arial"/>
              </w:rPr>
            </w:pPr>
            <w:r w:rsidRPr="00B86D5E">
              <w:rPr>
                <w:rFonts w:cs="Arial"/>
              </w:rPr>
              <w:t>10%</w:t>
            </w:r>
          </w:p>
        </w:tc>
      </w:tr>
      <w:tr w:rsidR="003F3E50" w:rsidRPr="00B86D5E" w14:paraId="24EB7F93"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6E1D4C77" w14:textId="77777777" w:rsidR="003F3E50" w:rsidRPr="00B86D5E" w:rsidRDefault="003F3E50" w:rsidP="003F3E50">
            <w:pPr>
              <w:keepNext/>
              <w:rPr>
                <w:rFonts w:cs="Arial"/>
              </w:rPr>
            </w:pPr>
            <w:r w:rsidRPr="00B86D5E">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50B6AC3" w14:textId="77777777" w:rsidR="003F3E50" w:rsidRPr="00B86D5E" w:rsidRDefault="003F3E50" w:rsidP="003F3E50">
            <w:pPr>
              <w:keepNext/>
              <w:jc w:val="center"/>
              <w:rPr>
                <w:rFonts w:cs="Arial"/>
              </w:rPr>
            </w:pPr>
            <w:r w:rsidRPr="00B86D5E">
              <w:rPr>
                <w:rFonts w:cs="Arial"/>
              </w:rPr>
              <w:t>180</w:t>
            </w:r>
          </w:p>
        </w:tc>
        <w:tc>
          <w:tcPr>
            <w:tcW w:w="1843" w:type="dxa"/>
            <w:tcBorders>
              <w:top w:val="single" w:sz="4" w:space="0" w:color="auto"/>
              <w:left w:val="single" w:sz="4" w:space="0" w:color="auto"/>
              <w:bottom w:val="single" w:sz="4" w:space="0" w:color="auto"/>
              <w:right w:val="single" w:sz="4" w:space="0" w:color="auto"/>
            </w:tcBorders>
            <w:hideMark/>
          </w:tcPr>
          <w:p w14:paraId="520BACA8" w14:textId="77777777" w:rsidR="003F3E50" w:rsidRPr="00B86D5E" w:rsidRDefault="003F3E50" w:rsidP="003F3E50">
            <w:pPr>
              <w:keepNext/>
              <w:jc w:val="center"/>
              <w:rPr>
                <w:rFonts w:cs="Arial"/>
              </w:rPr>
            </w:pPr>
            <w:r w:rsidRPr="00B86D5E">
              <w:rPr>
                <w:rFonts w:cs="Arial"/>
              </w:rPr>
              <w:t>90%</w:t>
            </w:r>
          </w:p>
        </w:tc>
      </w:tr>
      <w:tr w:rsidR="003F3E50" w:rsidRPr="00B86D5E" w14:paraId="15FFBB65"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7989FC5F" w14:textId="77777777" w:rsidR="003F3E50" w:rsidRPr="00B86D5E" w:rsidRDefault="003F3E50" w:rsidP="003F3E50">
            <w:pPr>
              <w:keepNext/>
              <w:rPr>
                <w:rFonts w:cs="Arial"/>
              </w:rPr>
            </w:pPr>
            <w:r w:rsidRPr="00B86D5E">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3DA3BDC6" w14:textId="77777777" w:rsidR="003F3E50" w:rsidRPr="00B86D5E" w:rsidRDefault="003F3E50" w:rsidP="003F3E50">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14:paraId="4DB4391C" w14:textId="77777777" w:rsidR="003F3E50" w:rsidRPr="00B86D5E" w:rsidRDefault="003F3E50" w:rsidP="003F3E50">
            <w:pPr>
              <w:keepNext/>
              <w:jc w:val="center"/>
              <w:rPr>
                <w:rFonts w:cs="Arial"/>
              </w:rPr>
            </w:pPr>
          </w:p>
        </w:tc>
      </w:tr>
      <w:tr w:rsidR="003F3E50" w:rsidRPr="00B86D5E" w14:paraId="7589FE78" w14:textId="77777777" w:rsidTr="003F3E50">
        <w:tc>
          <w:tcPr>
            <w:tcW w:w="3969" w:type="dxa"/>
            <w:tcBorders>
              <w:top w:val="single" w:sz="4" w:space="0" w:color="auto"/>
              <w:left w:val="single" w:sz="4" w:space="0" w:color="auto"/>
              <w:bottom w:val="single" w:sz="4" w:space="0" w:color="auto"/>
              <w:right w:val="single" w:sz="4" w:space="0" w:color="auto"/>
            </w:tcBorders>
            <w:hideMark/>
          </w:tcPr>
          <w:p w14:paraId="0EC4CB77" w14:textId="77777777" w:rsidR="003F3E50" w:rsidRPr="00B86D5E" w:rsidRDefault="003F3E50" w:rsidP="003F3E50">
            <w:pPr>
              <w:keepNext/>
              <w:rPr>
                <w:rFonts w:cs="Arial"/>
              </w:rPr>
            </w:pPr>
            <w:r w:rsidRPr="00B86D5E">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2EBE496E" w14:textId="77777777" w:rsidR="003F3E50" w:rsidRPr="00B86D5E" w:rsidRDefault="003F3E50" w:rsidP="003F3E50">
            <w:pPr>
              <w:keepNext/>
              <w:jc w:val="center"/>
              <w:rPr>
                <w:rFonts w:cs="Arial"/>
                <w:b/>
              </w:rPr>
            </w:pPr>
            <w:r w:rsidRPr="00B86D5E">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5513D973" w14:textId="77777777" w:rsidR="003F3E50" w:rsidRPr="00B86D5E" w:rsidRDefault="003F3E50" w:rsidP="003F3E50">
            <w:pPr>
              <w:keepNext/>
              <w:jc w:val="center"/>
              <w:rPr>
                <w:rFonts w:cs="Arial"/>
                <w:b/>
              </w:rPr>
            </w:pPr>
            <w:r w:rsidRPr="00B86D5E">
              <w:rPr>
                <w:rFonts w:cs="Arial"/>
                <w:b/>
              </w:rPr>
              <w:t>100%</w:t>
            </w:r>
          </w:p>
        </w:tc>
      </w:tr>
    </w:tbl>
    <w:p w14:paraId="49F43ECC" w14:textId="77777777" w:rsidR="003F3E50" w:rsidRPr="00B86D5E" w:rsidRDefault="003F3E50" w:rsidP="003F3E50">
      <w:pPr>
        <w:pStyle w:val="fixed"/>
        <w:ind w:left="0" w:firstLine="0"/>
        <w:rPr>
          <w:rFonts w:ascii="Arial" w:hAnsi="Arial" w:cs="Arial"/>
          <w:sz w:val="22"/>
          <w:szCs w:val="22"/>
        </w:rPr>
      </w:pPr>
    </w:p>
    <w:p w14:paraId="3A1A0608"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ASSESSMENT</w:t>
      </w:r>
    </w:p>
    <w:p w14:paraId="1366264B" w14:textId="77777777" w:rsidR="003F3E50" w:rsidRPr="00B86D5E" w:rsidRDefault="003F3E50" w:rsidP="003F3E50">
      <w:pPr>
        <w:pStyle w:val="fixed"/>
        <w:ind w:left="0"/>
        <w:rPr>
          <w:rFonts w:ascii="Arial" w:hAnsi="Arial" w:cs="Arial"/>
          <w:sz w:val="22"/>
          <w:szCs w:val="22"/>
        </w:rPr>
      </w:pPr>
    </w:p>
    <w:p w14:paraId="50D7C65D" w14:textId="77777777" w:rsidR="003F3E50" w:rsidRPr="00B86D5E" w:rsidRDefault="003F3E50" w:rsidP="003F3E50">
      <w:pPr>
        <w:rPr>
          <w:rFonts w:cs="Arial"/>
          <w:b/>
        </w:rPr>
      </w:pPr>
      <w:r w:rsidRPr="00B86D5E">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B86D5E" w14:paraId="71250EF6" w14:textId="77777777" w:rsidTr="003F3E50">
        <w:sdt>
          <w:sdtPr>
            <w:rPr>
              <w:rFonts w:cs="Arial"/>
            </w:rPr>
            <w:id w:val="1171830589"/>
            <w14:checkbox>
              <w14:checked w14:val="0"/>
              <w14:checkedState w14:val="2612" w14:font="MS Gothic"/>
              <w14:uncheckedState w14:val="2610" w14:font="MS Gothic"/>
            </w14:checkbox>
          </w:sdtPr>
          <w:sdtEndPr/>
          <w:sdtContent>
            <w:tc>
              <w:tcPr>
                <w:tcW w:w="562" w:type="dxa"/>
                <w:hideMark/>
              </w:tcPr>
              <w:p w14:paraId="00E1C3B1" w14:textId="77777777" w:rsidR="003F3E50" w:rsidRPr="00B86D5E" w:rsidRDefault="003F3E50" w:rsidP="003F3E50">
                <w:pPr>
                  <w:rPr>
                    <w:rFonts w:cs="Arial"/>
                  </w:rPr>
                </w:pPr>
                <w:r w:rsidRPr="00B86D5E">
                  <w:rPr>
                    <w:rFonts w:ascii="Segoe UI Symbol" w:eastAsia="MS Gothic" w:hAnsi="Segoe UI Symbol" w:cs="Segoe UI Symbol"/>
                  </w:rPr>
                  <w:t>☐</w:t>
                </w:r>
              </w:p>
            </w:tc>
          </w:sdtContent>
        </w:sdt>
        <w:tc>
          <w:tcPr>
            <w:tcW w:w="2458" w:type="dxa"/>
            <w:hideMark/>
          </w:tcPr>
          <w:p w14:paraId="701D11F9" w14:textId="77777777" w:rsidR="003F3E50" w:rsidRPr="00B86D5E" w:rsidRDefault="003F3E50" w:rsidP="003F3E50">
            <w:pPr>
              <w:rPr>
                <w:rFonts w:cs="Arial"/>
                <w:b/>
              </w:rPr>
            </w:pPr>
            <w:r w:rsidRPr="00B86D5E">
              <w:rPr>
                <w:rFonts w:cs="Arial"/>
                <w:b/>
              </w:rPr>
              <w:t>Written exam</w:t>
            </w:r>
          </w:p>
        </w:tc>
        <w:sdt>
          <w:sdtPr>
            <w:rPr>
              <w:rFonts w:cs="Arial"/>
            </w:rPr>
            <w:id w:val="-47927766"/>
            <w14:checkbox>
              <w14:checked w14:val="1"/>
              <w14:checkedState w14:val="2612" w14:font="MS Gothic"/>
              <w14:uncheckedState w14:val="2610" w14:font="MS Gothic"/>
            </w14:checkbox>
          </w:sdtPr>
          <w:sdtEndPr/>
          <w:sdtContent>
            <w:tc>
              <w:tcPr>
                <w:tcW w:w="538" w:type="dxa"/>
                <w:hideMark/>
              </w:tcPr>
              <w:p w14:paraId="264771E6" w14:textId="77777777" w:rsidR="003F3E50" w:rsidRPr="00B86D5E" w:rsidRDefault="003F3E50" w:rsidP="003F3E50">
                <w:pPr>
                  <w:rPr>
                    <w:rFonts w:cs="Arial"/>
                  </w:rPr>
                </w:pPr>
                <w:r w:rsidRPr="00B86D5E">
                  <w:rPr>
                    <w:rFonts w:ascii="Segoe UI Symbol" w:eastAsia="MS Gothic" w:hAnsi="Segoe UI Symbol" w:cs="Segoe UI Symbol"/>
                  </w:rPr>
                  <w:t>☒</w:t>
                </w:r>
              </w:p>
            </w:tc>
          </w:sdtContent>
        </w:sdt>
        <w:tc>
          <w:tcPr>
            <w:tcW w:w="2482" w:type="dxa"/>
            <w:hideMark/>
          </w:tcPr>
          <w:p w14:paraId="1DE94DE9" w14:textId="77777777" w:rsidR="003F3E50" w:rsidRPr="00B86D5E" w:rsidRDefault="003F3E50" w:rsidP="003F3E50">
            <w:pPr>
              <w:rPr>
                <w:rFonts w:cs="Arial"/>
                <w:b/>
              </w:rPr>
            </w:pPr>
            <w:r w:rsidRPr="00B86D5E">
              <w:rPr>
                <w:rFonts w:cs="Arial"/>
                <w:b/>
              </w:rPr>
              <w:t>Coursework</w:t>
            </w:r>
          </w:p>
        </w:tc>
        <w:sdt>
          <w:sdtPr>
            <w:rPr>
              <w:rFonts w:cs="Arial"/>
            </w:rPr>
            <w:id w:val="-719432480"/>
            <w14:checkbox>
              <w14:checked w14:val="0"/>
              <w14:checkedState w14:val="2612" w14:font="MS Gothic"/>
              <w14:uncheckedState w14:val="2610" w14:font="MS Gothic"/>
            </w14:checkbox>
          </w:sdtPr>
          <w:sdtEndPr/>
          <w:sdtContent>
            <w:tc>
              <w:tcPr>
                <w:tcW w:w="538" w:type="dxa"/>
                <w:hideMark/>
              </w:tcPr>
              <w:p w14:paraId="1A5EB6D1" w14:textId="77777777" w:rsidR="003F3E50" w:rsidRPr="00B86D5E" w:rsidRDefault="003F3E50" w:rsidP="003F3E50">
                <w:pPr>
                  <w:rPr>
                    <w:rFonts w:cs="Arial"/>
                  </w:rPr>
                </w:pPr>
                <w:r w:rsidRPr="00B86D5E">
                  <w:rPr>
                    <w:rFonts w:ascii="Segoe UI Symbol" w:eastAsia="MS Gothic" w:hAnsi="Segoe UI Symbol" w:cs="Segoe UI Symbol"/>
                  </w:rPr>
                  <w:t>☐</w:t>
                </w:r>
              </w:p>
            </w:tc>
          </w:sdtContent>
        </w:sdt>
        <w:tc>
          <w:tcPr>
            <w:tcW w:w="2482" w:type="dxa"/>
            <w:hideMark/>
          </w:tcPr>
          <w:p w14:paraId="3E983B3B" w14:textId="77777777" w:rsidR="003F3E50" w:rsidRPr="00B86D5E" w:rsidRDefault="003F3E50" w:rsidP="003F3E50">
            <w:pPr>
              <w:rPr>
                <w:rFonts w:cs="Arial"/>
                <w:b/>
              </w:rPr>
            </w:pPr>
            <w:r w:rsidRPr="00B86D5E">
              <w:rPr>
                <w:rFonts w:cs="Arial"/>
                <w:b/>
              </w:rPr>
              <w:t>Practical</w:t>
            </w:r>
          </w:p>
        </w:tc>
      </w:tr>
    </w:tbl>
    <w:p w14:paraId="35BBECFA" w14:textId="77777777" w:rsidR="003F3E50" w:rsidRPr="00B86D5E" w:rsidRDefault="003F3E50" w:rsidP="003F3E50">
      <w:pPr>
        <w:rPr>
          <w:rFonts w:cs="Arial"/>
          <w:b/>
        </w:rPr>
      </w:pPr>
    </w:p>
    <w:tbl>
      <w:tblPr>
        <w:tblStyle w:val="TableGrid"/>
        <w:tblW w:w="8790" w:type="dxa"/>
        <w:tblLayout w:type="fixed"/>
        <w:tblLook w:val="04A0" w:firstRow="1" w:lastRow="0" w:firstColumn="1" w:lastColumn="0" w:noHBand="0" w:noVBand="1"/>
      </w:tblPr>
      <w:tblGrid>
        <w:gridCol w:w="3258"/>
        <w:gridCol w:w="3972"/>
        <w:gridCol w:w="1560"/>
      </w:tblGrid>
      <w:tr w:rsidR="003F3E50" w:rsidRPr="00B86D5E" w14:paraId="45082EB3" w14:textId="77777777" w:rsidTr="003F3E50">
        <w:tc>
          <w:tcPr>
            <w:tcW w:w="3256" w:type="dxa"/>
            <w:tcBorders>
              <w:top w:val="single" w:sz="4" w:space="0" w:color="auto"/>
              <w:left w:val="single" w:sz="4" w:space="0" w:color="auto"/>
              <w:bottom w:val="single" w:sz="4" w:space="0" w:color="auto"/>
              <w:right w:val="single" w:sz="4" w:space="0" w:color="auto"/>
            </w:tcBorders>
            <w:hideMark/>
          </w:tcPr>
          <w:p w14:paraId="057F052C" w14:textId="77777777" w:rsidR="003F3E50" w:rsidRPr="00B86D5E" w:rsidRDefault="003F3E50" w:rsidP="003F3E50">
            <w:pPr>
              <w:jc w:val="center"/>
              <w:rPr>
                <w:rFonts w:cs="Arial"/>
                <w:b/>
              </w:rPr>
            </w:pPr>
            <w:r w:rsidRPr="00B86D5E">
              <w:rPr>
                <w:rFonts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74F60DFF" w14:textId="77777777" w:rsidR="003F3E50" w:rsidRPr="00B86D5E" w:rsidRDefault="003F3E50" w:rsidP="003F3E50">
            <w:pPr>
              <w:rPr>
                <w:rFonts w:cs="Arial"/>
              </w:rPr>
            </w:pPr>
            <w:r w:rsidRPr="00B86D5E">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1E83E580" w14:textId="77777777" w:rsidR="003F3E50" w:rsidRPr="00B86D5E" w:rsidRDefault="003F3E50" w:rsidP="003F3E50">
            <w:pPr>
              <w:rPr>
                <w:rFonts w:cs="Arial"/>
              </w:rPr>
            </w:pPr>
            <w:r w:rsidRPr="00B86D5E">
              <w:rPr>
                <w:rFonts w:cs="Arial"/>
                <w:b/>
              </w:rPr>
              <w:t>Weighting</w:t>
            </w:r>
          </w:p>
        </w:tc>
      </w:tr>
      <w:tr w:rsidR="003F3E50" w:rsidRPr="00B86D5E" w14:paraId="1C45A97B" w14:textId="77777777" w:rsidTr="003F3E50">
        <w:tc>
          <w:tcPr>
            <w:tcW w:w="3256" w:type="dxa"/>
            <w:tcBorders>
              <w:top w:val="single" w:sz="4" w:space="0" w:color="auto"/>
              <w:left w:val="single" w:sz="4" w:space="0" w:color="auto"/>
              <w:bottom w:val="single" w:sz="4" w:space="0" w:color="auto"/>
              <w:right w:val="single" w:sz="4" w:space="0" w:color="auto"/>
            </w:tcBorders>
            <w:hideMark/>
          </w:tcPr>
          <w:p w14:paraId="65F462A4" w14:textId="77777777" w:rsidR="003F3E50" w:rsidRPr="00B86D5E" w:rsidRDefault="003F3E50" w:rsidP="003F3E50">
            <w:pPr>
              <w:jc w:val="center"/>
              <w:rPr>
                <w:rFonts w:cs="Arial"/>
              </w:rPr>
            </w:pPr>
            <w:r w:rsidRPr="00B86D5E">
              <w:rPr>
                <w:rFonts w:cs="Arial"/>
              </w:rPr>
              <w:t xml:space="preserve">Written Assignment  </w:t>
            </w:r>
          </w:p>
        </w:tc>
        <w:tc>
          <w:tcPr>
            <w:tcW w:w="3969" w:type="dxa"/>
            <w:tcBorders>
              <w:top w:val="single" w:sz="4" w:space="0" w:color="auto"/>
              <w:left w:val="single" w:sz="4" w:space="0" w:color="auto"/>
              <w:bottom w:val="single" w:sz="4" w:space="0" w:color="auto"/>
              <w:right w:val="single" w:sz="4" w:space="0" w:color="auto"/>
            </w:tcBorders>
            <w:hideMark/>
          </w:tcPr>
          <w:p w14:paraId="6B7910B5" w14:textId="77777777" w:rsidR="003F3E50" w:rsidRPr="00B86D5E" w:rsidRDefault="003F3E50" w:rsidP="003F3E50">
            <w:pPr>
              <w:rPr>
                <w:rFonts w:cs="Arial"/>
                <w:highlight w:val="yellow"/>
              </w:rPr>
            </w:pPr>
            <w:r w:rsidRPr="00B86D5E">
              <w:rPr>
                <w:rFonts w:cs="Arial"/>
              </w:rPr>
              <w:t xml:space="preserve">2500 words </w:t>
            </w:r>
          </w:p>
        </w:tc>
        <w:tc>
          <w:tcPr>
            <w:tcW w:w="1559" w:type="dxa"/>
            <w:tcBorders>
              <w:top w:val="single" w:sz="4" w:space="0" w:color="auto"/>
              <w:left w:val="single" w:sz="4" w:space="0" w:color="auto"/>
              <w:bottom w:val="single" w:sz="4" w:space="0" w:color="auto"/>
              <w:right w:val="single" w:sz="4" w:space="0" w:color="auto"/>
            </w:tcBorders>
            <w:hideMark/>
          </w:tcPr>
          <w:p w14:paraId="1E82D582" w14:textId="77777777" w:rsidR="003F3E50" w:rsidRPr="00B86D5E" w:rsidRDefault="003F3E50" w:rsidP="003F3E50">
            <w:pPr>
              <w:rPr>
                <w:rFonts w:cs="Arial"/>
              </w:rPr>
            </w:pPr>
            <w:r w:rsidRPr="00B86D5E">
              <w:rPr>
                <w:rFonts w:cs="Arial"/>
              </w:rPr>
              <w:t>50%</w:t>
            </w:r>
          </w:p>
        </w:tc>
      </w:tr>
    </w:tbl>
    <w:p w14:paraId="37839193" w14:textId="77777777" w:rsidR="003F3E50" w:rsidRPr="00B86D5E" w:rsidRDefault="003F3E50" w:rsidP="003F3E50">
      <w:pPr>
        <w:pStyle w:val="fixed"/>
        <w:ind w:left="0" w:firstLine="0"/>
        <w:rPr>
          <w:rFonts w:ascii="Arial" w:hAnsi="Arial" w:cs="Arial"/>
          <w:b w:val="0"/>
          <w:sz w:val="22"/>
          <w:szCs w:val="22"/>
        </w:rPr>
      </w:pPr>
    </w:p>
    <w:p w14:paraId="4D748F97" w14:textId="77777777" w:rsidR="003F3E50" w:rsidRPr="00B86D5E" w:rsidRDefault="003F3E50" w:rsidP="003F3E50">
      <w:pPr>
        <w:rPr>
          <w:rFonts w:cs="Arial"/>
          <w:b/>
        </w:rPr>
      </w:pPr>
      <w:r w:rsidRPr="00B86D5E">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B86D5E" w14:paraId="007F231D" w14:textId="77777777" w:rsidTr="003F3E50">
        <w:sdt>
          <w:sdtPr>
            <w:rPr>
              <w:rFonts w:cs="Arial"/>
            </w:rPr>
            <w:id w:val="1758392699"/>
            <w14:checkbox>
              <w14:checked w14:val="0"/>
              <w14:checkedState w14:val="2612" w14:font="MS Gothic"/>
              <w14:uncheckedState w14:val="2610" w14:font="MS Gothic"/>
            </w14:checkbox>
          </w:sdtPr>
          <w:sdtEndPr/>
          <w:sdtContent>
            <w:tc>
              <w:tcPr>
                <w:tcW w:w="562" w:type="dxa"/>
                <w:hideMark/>
              </w:tcPr>
              <w:p w14:paraId="0BB56FDF" w14:textId="77777777" w:rsidR="003F3E50" w:rsidRPr="00B86D5E" w:rsidRDefault="003F3E50" w:rsidP="003F3E50">
                <w:pPr>
                  <w:rPr>
                    <w:rFonts w:cs="Arial"/>
                  </w:rPr>
                </w:pPr>
                <w:r w:rsidRPr="00B86D5E">
                  <w:rPr>
                    <w:rFonts w:ascii="Segoe UI Symbol" w:eastAsia="MS Gothic" w:hAnsi="Segoe UI Symbol" w:cs="Segoe UI Symbol"/>
                  </w:rPr>
                  <w:t>☐</w:t>
                </w:r>
              </w:p>
            </w:tc>
          </w:sdtContent>
        </w:sdt>
        <w:tc>
          <w:tcPr>
            <w:tcW w:w="2458" w:type="dxa"/>
            <w:hideMark/>
          </w:tcPr>
          <w:p w14:paraId="4A917396" w14:textId="77777777" w:rsidR="003F3E50" w:rsidRPr="00B86D5E" w:rsidRDefault="003F3E50" w:rsidP="003F3E50">
            <w:pPr>
              <w:rPr>
                <w:rFonts w:cs="Arial"/>
                <w:b/>
              </w:rPr>
            </w:pPr>
            <w:r w:rsidRPr="00B86D5E">
              <w:rPr>
                <w:rFonts w:cs="Arial"/>
                <w:b/>
              </w:rPr>
              <w:t>Written exam</w:t>
            </w:r>
          </w:p>
        </w:tc>
        <w:sdt>
          <w:sdtPr>
            <w:rPr>
              <w:rFonts w:cs="Arial"/>
            </w:rPr>
            <w:id w:val="1497226484"/>
            <w14:checkbox>
              <w14:checked w14:val="0"/>
              <w14:checkedState w14:val="2612" w14:font="MS Gothic"/>
              <w14:uncheckedState w14:val="2610" w14:font="MS Gothic"/>
            </w14:checkbox>
          </w:sdtPr>
          <w:sdtEndPr/>
          <w:sdtContent>
            <w:tc>
              <w:tcPr>
                <w:tcW w:w="538" w:type="dxa"/>
                <w:hideMark/>
              </w:tcPr>
              <w:p w14:paraId="490C1676" w14:textId="77777777" w:rsidR="003F3E50" w:rsidRPr="00B86D5E" w:rsidRDefault="003F3E50" w:rsidP="003F3E50">
                <w:pPr>
                  <w:rPr>
                    <w:rFonts w:cs="Arial"/>
                  </w:rPr>
                </w:pPr>
                <w:r w:rsidRPr="00B86D5E">
                  <w:rPr>
                    <w:rFonts w:ascii="Segoe UI Symbol" w:eastAsia="MS Gothic" w:hAnsi="Segoe UI Symbol" w:cs="Segoe UI Symbol"/>
                  </w:rPr>
                  <w:t>☐</w:t>
                </w:r>
              </w:p>
            </w:tc>
          </w:sdtContent>
        </w:sdt>
        <w:tc>
          <w:tcPr>
            <w:tcW w:w="2482" w:type="dxa"/>
            <w:hideMark/>
          </w:tcPr>
          <w:p w14:paraId="6FC685F4" w14:textId="77777777" w:rsidR="003F3E50" w:rsidRPr="00B86D5E" w:rsidRDefault="003F3E50" w:rsidP="003F3E50">
            <w:pPr>
              <w:rPr>
                <w:rFonts w:cs="Arial"/>
                <w:b/>
              </w:rPr>
            </w:pPr>
            <w:r w:rsidRPr="00B86D5E">
              <w:rPr>
                <w:rFonts w:cs="Arial"/>
                <w:b/>
              </w:rPr>
              <w:t>Coursework</w:t>
            </w:r>
          </w:p>
        </w:tc>
        <w:sdt>
          <w:sdtPr>
            <w:rPr>
              <w:rFonts w:cs="Arial"/>
            </w:rPr>
            <w:id w:val="-255053705"/>
            <w14:checkbox>
              <w14:checked w14:val="1"/>
              <w14:checkedState w14:val="2612" w14:font="MS Gothic"/>
              <w14:uncheckedState w14:val="2610" w14:font="MS Gothic"/>
            </w14:checkbox>
          </w:sdtPr>
          <w:sdtEndPr/>
          <w:sdtContent>
            <w:tc>
              <w:tcPr>
                <w:tcW w:w="538" w:type="dxa"/>
                <w:hideMark/>
              </w:tcPr>
              <w:p w14:paraId="2E0DE0B8" w14:textId="77777777" w:rsidR="003F3E50" w:rsidRPr="00B86D5E" w:rsidRDefault="003F3E50" w:rsidP="003F3E50">
                <w:pPr>
                  <w:rPr>
                    <w:rFonts w:cs="Arial"/>
                  </w:rPr>
                </w:pPr>
                <w:r w:rsidRPr="00B86D5E">
                  <w:rPr>
                    <w:rFonts w:ascii="Segoe UI Symbol" w:eastAsia="MS Gothic" w:hAnsi="Segoe UI Symbol" w:cs="Segoe UI Symbol"/>
                  </w:rPr>
                  <w:t>☒</w:t>
                </w:r>
              </w:p>
            </w:tc>
          </w:sdtContent>
        </w:sdt>
        <w:tc>
          <w:tcPr>
            <w:tcW w:w="2482" w:type="dxa"/>
            <w:hideMark/>
          </w:tcPr>
          <w:p w14:paraId="6572CF14" w14:textId="77777777" w:rsidR="003F3E50" w:rsidRPr="00B86D5E" w:rsidRDefault="003F3E50" w:rsidP="003F3E50">
            <w:pPr>
              <w:rPr>
                <w:rFonts w:cs="Arial"/>
                <w:b/>
              </w:rPr>
            </w:pPr>
            <w:r w:rsidRPr="00B86D5E">
              <w:rPr>
                <w:rFonts w:cs="Arial"/>
                <w:b/>
              </w:rPr>
              <w:t>Practical</w:t>
            </w:r>
          </w:p>
        </w:tc>
      </w:tr>
    </w:tbl>
    <w:p w14:paraId="2872B1C7" w14:textId="77777777" w:rsidR="003F3E50" w:rsidRPr="00B86D5E" w:rsidRDefault="003F3E50" w:rsidP="003F3E50">
      <w:pPr>
        <w:rPr>
          <w:rFonts w:cs="Arial"/>
          <w:b/>
        </w:rPr>
      </w:pPr>
    </w:p>
    <w:tbl>
      <w:tblPr>
        <w:tblStyle w:val="TableGrid"/>
        <w:tblW w:w="8790" w:type="dxa"/>
        <w:tblLayout w:type="fixed"/>
        <w:tblLook w:val="04A0" w:firstRow="1" w:lastRow="0" w:firstColumn="1" w:lastColumn="0" w:noHBand="0" w:noVBand="1"/>
      </w:tblPr>
      <w:tblGrid>
        <w:gridCol w:w="3258"/>
        <w:gridCol w:w="3972"/>
        <w:gridCol w:w="1560"/>
      </w:tblGrid>
      <w:tr w:rsidR="003F3E50" w:rsidRPr="00B86D5E" w14:paraId="2714286F" w14:textId="77777777" w:rsidTr="003F3E50">
        <w:tc>
          <w:tcPr>
            <w:tcW w:w="3256" w:type="dxa"/>
            <w:tcBorders>
              <w:top w:val="single" w:sz="4" w:space="0" w:color="auto"/>
              <w:left w:val="single" w:sz="4" w:space="0" w:color="auto"/>
              <w:bottom w:val="single" w:sz="4" w:space="0" w:color="auto"/>
              <w:right w:val="single" w:sz="4" w:space="0" w:color="auto"/>
            </w:tcBorders>
            <w:hideMark/>
          </w:tcPr>
          <w:p w14:paraId="531AF982" w14:textId="77777777" w:rsidR="003F3E50" w:rsidRPr="00B86D5E" w:rsidRDefault="003F3E50" w:rsidP="003F3E50">
            <w:pPr>
              <w:jc w:val="center"/>
              <w:rPr>
                <w:rFonts w:cs="Arial"/>
                <w:b/>
              </w:rPr>
            </w:pPr>
            <w:r w:rsidRPr="00B86D5E">
              <w:rPr>
                <w:rFonts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4CE2C9E1" w14:textId="77777777" w:rsidR="003F3E50" w:rsidRPr="00B86D5E" w:rsidRDefault="003F3E50" w:rsidP="003F3E50">
            <w:pPr>
              <w:rPr>
                <w:rFonts w:cs="Arial"/>
              </w:rPr>
            </w:pPr>
            <w:r w:rsidRPr="00B86D5E">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33679036" w14:textId="77777777" w:rsidR="003F3E50" w:rsidRPr="00B86D5E" w:rsidRDefault="003F3E50" w:rsidP="003F3E50">
            <w:pPr>
              <w:rPr>
                <w:rFonts w:cs="Arial"/>
              </w:rPr>
            </w:pPr>
            <w:r w:rsidRPr="00B86D5E">
              <w:rPr>
                <w:rFonts w:cs="Arial"/>
                <w:b/>
              </w:rPr>
              <w:t>Weighting</w:t>
            </w:r>
          </w:p>
        </w:tc>
      </w:tr>
      <w:tr w:rsidR="003F3E50" w:rsidRPr="00B86D5E" w14:paraId="697AD4F8" w14:textId="77777777" w:rsidTr="003F3E50">
        <w:tc>
          <w:tcPr>
            <w:tcW w:w="3256" w:type="dxa"/>
            <w:tcBorders>
              <w:top w:val="single" w:sz="4" w:space="0" w:color="auto"/>
              <w:left w:val="single" w:sz="4" w:space="0" w:color="auto"/>
              <w:bottom w:val="single" w:sz="4" w:space="0" w:color="auto"/>
              <w:right w:val="single" w:sz="4" w:space="0" w:color="auto"/>
            </w:tcBorders>
            <w:hideMark/>
          </w:tcPr>
          <w:p w14:paraId="4B5FE25F" w14:textId="77777777" w:rsidR="003F3E50" w:rsidRPr="00B86D5E" w:rsidRDefault="003F3E50" w:rsidP="003F3E50">
            <w:pPr>
              <w:jc w:val="center"/>
              <w:rPr>
                <w:rFonts w:cs="Arial"/>
              </w:rPr>
            </w:pPr>
            <w:r w:rsidRPr="00B86D5E">
              <w:rPr>
                <w:rFonts w:cs="Arial"/>
              </w:rPr>
              <w:t xml:space="preserve">Presentation </w:t>
            </w:r>
          </w:p>
        </w:tc>
        <w:tc>
          <w:tcPr>
            <w:tcW w:w="3969" w:type="dxa"/>
            <w:tcBorders>
              <w:top w:val="single" w:sz="4" w:space="0" w:color="auto"/>
              <w:left w:val="single" w:sz="4" w:space="0" w:color="auto"/>
              <w:bottom w:val="single" w:sz="4" w:space="0" w:color="auto"/>
              <w:right w:val="single" w:sz="4" w:space="0" w:color="auto"/>
            </w:tcBorders>
            <w:hideMark/>
          </w:tcPr>
          <w:p w14:paraId="387C2B42" w14:textId="77777777" w:rsidR="003F3E50" w:rsidRPr="00B86D5E" w:rsidRDefault="003F3E50" w:rsidP="003F3E50">
            <w:pPr>
              <w:rPr>
                <w:rFonts w:cs="Arial"/>
                <w:highlight w:val="yellow"/>
              </w:rPr>
            </w:pPr>
            <w:r w:rsidRPr="00B86D5E">
              <w:rPr>
                <w:rFonts w:cs="Arial"/>
              </w:rPr>
              <w:t xml:space="preserve">15 minutes </w:t>
            </w:r>
          </w:p>
        </w:tc>
        <w:tc>
          <w:tcPr>
            <w:tcW w:w="1559" w:type="dxa"/>
            <w:tcBorders>
              <w:top w:val="single" w:sz="4" w:space="0" w:color="auto"/>
              <w:left w:val="single" w:sz="4" w:space="0" w:color="auto"/>
              <w:bottom w:val="single" w:sz="4" w:space="0" w:color="auto"/>
              <w:right w:val="single" w:sz="4" w:space="0" w:color="auto"/>
            </w:tcBorders>
            <w:hideMark/>
          </w:tcPr>
          <w:p w14:paraId="0E94472A" w14:textId="77777777" w:rsidR="003F3E50" w:rsidRPr="00B86D5E" w:rsidRDefault="003F3E50" w:rsidP="003F3E50">
            <w:pPr>
              <w:rPr>
                <w:rFonts w:cs="Arial"/>
              </w:rPr>
            </w:pPr>
            <w:r w:rsidRPr="00B86D5E">
              <w:rPr>
                <w:rFonts w:cs="Arial"/>
              </w:rPr>
              <w:t>50%</w:t>
            </w:r>
          </w:p>
        </w:tc>
      </w:tr>
    </w:tbl>
    <w:p w14:paraId="28492F92" w14:textId="77777777" w:rsidR="003F3E50" w:rsidRPr="00B86D5E" w:rsidRDefault="003F3E50" w:rsidP="003F3E50">
      <w:pPr>
        <w:spacing w:after="120"/>
        <w:rPr>
          <w:rFonts w:cs="Arial"/>
          <w:b/>
          <w:highlight w:val="cyan"/>
        </w:rPr>
      </w:pPr>
    </w:p>
    <w:p w14:paraId="1AB2C916" w14:textId="77777777" w:rsidR="003F3E50" w:rsidRPr="00B86D5E" w:rsidRDefault="003F3E50" w:rsidP="003F3E50">
      <w:pPr>
        <w:pStyle w:val="fixed"/>
        <w:keepNext/>
        <w:ind w:left="0" w:firstLine="0"/>
        <w:jc w:val="both"/>
        <w:rPr>
          <w:rFonts w:ascii="Arial" w:hAnsi="Arial" w:cs="Arial"/>
          <w:sz w:val="22"/>
          <w:szCs w:val="22"/>
        </w:rPr>
      </w:pPr>
      <w:r w:rsidRPr="00B86D5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F3E50" w:rsidRPr="00B86D5E" w14:paraId="75E1FC04"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57D90AB0" w14:textId="77777777" w:rsidR="003F3E50" w:rsidRPr="00B86D5E" w:rsidRDefault="003F3E50" w:rsidP="003F3E50">
            <w:pPr>
              <w:keepNext/>
              <w:rPr>
                <w:rFonts w:cs="Arial"/>
                <w:b/>
              </w:rPr>
            </w:pPr>
            <w:r w:rsidRPr="00B86D5E">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C7BD688" w14:textId="77777777" w:rsidR="003F3E50" w:rsidRPr="00B86D5E" w:rsidRDefault="003F3E50" w:rsidP="003F3E50">
            <w:pPr>
              <w:keepNext/>
              <w:jc w:val="center"/>
              <w:rPr>
                <w:rFonts w:cs="Arial"/>
                <w:b/>
              </w:rPr>
            </w:pPr>
            <w:r w:rsidRPr="00B86D5E">
              <w:rPr>
                <w:rFonts w:cs="Arial"/>
                <w:b/>
              </w:rPr>
              <w:t>Percentage</w:t>
            </w:r>
          </w:p>
        </w:tc>
      </w:tr>
      <w:tr w:rsidR="003F3E50" w:rsidRPr="00B86D5E" w14:paraId="0B47C948"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798E12C5" w14:textId="77777777" w:rsidR="003F3E50" w:rsidRPr="00B86D5E" w:rsidRDefault="003F3E50" w:rsidP="003F3E50">
            <w:pPr>
              <w:keepNext/>
              <w:rPr>
                <w:rFonts w:cs="Arial"/>
              </w:rPr>
            </w:pPr>
            <w:r w:rsidRPr="00B86D5E">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5A73105E" w14:textId="77777777" w:rsidR="003F3E50" w:rsidRPr="00B86D5E" w:rsidRDefault="003F3E50" w:rsidP="003F3E50">
            <w:pPr>
              <w:keepNext/>
              <w:jc w:val="center"/>
              <w:rPr>
                <w:rFonts w:cs="Arial"/>
              </w:rPr>
            </w:pPr>
          </w:p>
        </w:tc>
      </w:tr>
      <w:tr w:rsidR="003F3E50" w:rsidRPr="00B86D5E" w14:paraId="4F0F7CAF"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5C018E8B" w14:textId="77777777" w:rsidR="003F3E50" w:rsidRPr="00B86D5E" w:rsidRDefault="003F3E50" w:rsidP="003F3E50">
            <w:pPr>
              <w:keepNext/>
              <w:rPr>
                <w:rFonts w:cs="Arial"/>
              </w:rPr>
            </w:pPr>
            <w:r w:rsidRPr="00B86D5E">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42C65DF6" w14:textId="77777777" w:rsidR="003F3E50" w:rsidRPr="00B86D5E" w:rsidRDefault="003F3E50" w:rsidP="003F3E50">
            <w:pPr>
              <w:keepNext/>
              <w:jc w:val="center"/>
              <w:rPr>
                <w:rFonts w:cs="Arial"/>
              </w:rPr>
            </w:pPr>
            <w:r w:rsidRPr="00B86D5E">
              <w:rPr>
                <w:rFonts w:cs="Arial"/>
              </w:rPr>
              <w:t>50%</w:t>
            </w:r>
          </w:p>
        </w:tc>
      </w:tr>
      <w:tr w:rsidR="003F3E50" w:rsidRPr="00B86D5E" w14:paraId="0A506B1C"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202F2902" w14:textId="77777777" w:rsidR="003F3E50" w:rsidRPr="00B86D5E" w:rsidRDefault="003F3E50" w:rsidP="003F3E50">
            <w:pPr>
              <w:keepNext/>
              <w:rPr>
                <w:rFonts w:cs="Arial"/>
              </w:rPr>
            </w:pPr>
            <w:r w:rsidRPr="00B86D5E">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14:paraId="4C44E6A0" w14:textId="77777777" w:rsidR="003F3E50" w:rsidRPr="00B86D5E" w:rsidRDefault="003F3E50" w:rsidP="003F3E50">
            <w:pPr>
              <w:keepNext/>
              <w:jc w:val="center"/>
              <w:rPr>
                <w:rFonts w:cs="Arial"/>
              </w:rPr>
            </w:pPr>
            <w:r w:rsidRPr="00B86D5E">
              <w:rPr>
                <w:rFonts w:cs="Arial"/>
              </w:rPr>
              <w:t>50%</w:t>
            </w:r>
          </w:p>
        </w:tc>
      </w:tr>
      <w:tr w:rsidR="003F3E50" w:rsidRPr="00B86D5E" w14:paraId="3B3B562A" w14:textId="77777777" w:rsidTr="003F3E50">
        <w:tc>
          <w:tcPr>
            <w:tcW w:w="3261" w:type="dxa"/>
            <w:tcBorders>
              <w:top w:val="single" w:sz="4" w:space="0" w:color="auto"/>
              <w:left w:val="single" w:sz="4" w:space="0" w:color="auto"/>
              <w:bottom w:val="single" w:sz="4" w:space="0" w:color="auto"/>
              <w:right w:val="single" w:sz="4" w:space="0" w:color="auto"/>
            </w:tcBorders>
            <w:hideMark/>
          </w:tcPr>
          <w:p w14:paraId="4A29C2A0" w14:textId="77777777" w:rsidR="003F3E50" w:rsidRPr="00B86D5E" w:rsidRDefault="003F3E50" w:rsidP="003F3E50">
            <w:pPr>
              <w:keepNext/>
              <w:rPr>
                <w:rFonts w:cs="Arial"/>
              </w:rPr>
            </w:pPr>
            <w:r w:rsidRPr="00B86D5E">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3F1C4978" w14:textId="77777777" w:rsidR="003F3E50" w:rsidRPr="00B86D5E" w:rsidRDefault="003F3E50" w:rsidP="003F3E50">
            <w:pPr>
              <w:keepNext/>
              <w:jc w:val="center"/>
              <w:rPr>
                <w:rFonts w:cs="Arial"/>
                <w:b/>
              </w:rPr>
            </w:pPr>
            <w:r w:rsidRPr="00B86D5E">
              <w:rPr>
                <w:rFonts w:cs="Arial"/>
                <w:b/>
              </w:rPr>
              <w:t>100%</w:t>
            </w:r>
          </w:p>
        </w:tc>
      </w:tr>
    </w:tbl>
    <w:p w14:paraId="6E654D5D" w14:textId="77777777" w:rsidR="003F3E50" w:rsidRPr="00B86D5E" w:rsidRDefault="003F3E50" w:rsidP="003F3E50">
      <w:pPr>
        <w:rPr>
          <w:rFonts w:cs="Arial"/>
        </w:rPr>
      </w:pPr>
    </w:p>
    <w:p w14:paraId="3F55ED42" w14:textId="77777777" w:rsidR="003F3E50" w:rsidRPr="00B86D5E" w:rsidRDefault="003F3E50" w:rsidP="003F3E50">
      <w:pPr>
        <w:rPr>
          <w:rFonts w:cs="Arial"/>
        </w:rPr>
      </w:pPr>
      <w:r w:rsidRPr="00B86D5E">
        <w:rPr>
          <w:rFonts w:cs="Arial"/>
        </w:rPr>
        <w:t>This module has been developed in alignment with descriptor 1 the UK Professional Standards Framework (2011) for practitioners within the higher education sector wishing to attain fellowship of Advance HE.</w:t>
      </w:r>
    </w:p>
    <w:p w14:paraId="5E7BDC35" w14:textId="77777777" w:rsidR="003F3E50" w:rsidRDefault="003F3E50" w:rsidP="003F3E50">
      <w:pPr>
        <w:rPr>
          <w:rFonts w:cs="Arial"/>
          <w:b/>
        </w:rPr>
      </w:pPr>
    </w:p>
    <w:p w14:paraId="50BBD849" w14:textId="77777777" w:rsidR="003F3E50" w:rsidRDefault="003F3E50" w:rsidP="003F3E50">
      <w:pPr>
        <w:rPr>
          <w:rFonts w:cs="Arial"/>
          <w:b/>
        </w:rPr>
      </w:pPr>
    </w:p>
    <w:p w14:paraId="51654C19" w14:textId="77777777" w:rsidR="003F3E50" w:rsidRPr="00B86D5E" w:rsidRDefault="003F3E50" w:rsidP="003F3E50">
      <w:pPr>
        <w:rPr>
          <w:rFonts w:cs="Arial"/>
          <w:b/>
        </w:rPr>
      </w:pPr>
    </w:p>
    <w:p w14:paraId="36254448" w14:textId="77777777" w:rsidR="003F3E50" w:rsidRPr="00B86D5E" w:rsidRDefault="003F3E50" w:rsidP="003F3E50">
      <w:pPr>
        <w:rPr>
          <w:rFonts w:cs="Arial"/>
          <w:b/>
        </w:rPr>
      </w:pPr>
      <w:r w:rsidRPr="00B86D5E">
        <w:rPr>
          <w:rFonts w:cs="Arial"/>
          <w:b/>
        </w:rPr>
        <w:t>INDICATIVE READING LIST</w:t>
      </w:r>
    </w:p>
    <w:tbl>
      <w:tblPr>
        <w:tblStyle w:val="TableGrid"/>
        <w:tblW w:w="0" w:type="auto"/>
        <w:tblLook w:val="04A0" w:firstRow="1" w:lastRow="0" w:firstColumn="1" w:lastColumn="0" w:noHBand="0" w:noVBand="1"/>
      </w:tblPr>
      <w:tblGrid>
        <w:gridCol w:w="1685"/>
        <w:gridCol w:w="5246"/>
        <w:gridCol w:w="1366"/>
      </w:tblGrid>
      <w:tr w:rsidR="003F3E50" w:rsidRPr="00B86D5E" w14:paraId="48DFDDC7" w14:textId="77777777" w:rsidTr="003F3E50">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B958E5" w14:textId="77777777" w:rsidR="003F3E50" w:rsidRPr="00B86D5E" w:rsidRDefault="003F3E50" w:rsidP="003F3E50">
            <w:pPr>
              <w:tabs>
                <w:tab w:val="num" w:pos="720"/>
                <w:tab w:val="left" w:pos="1440"/>
              </w:tabs>
              <w:rPr>
                <w:rFonts w:cs="Arial"/>
                <w:b/>
              </w:rPr>
            </w:pPr>
            <w:r w:rsidRPr="00B86D5E">
              <w:rPr>
                <w:rFonts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379421C2" w14:textId="77777777" w:rsidR="003F3E50" w:rsidRPr="00B86D5E" w:rsidRDefault="003F3E50" w:rsidP="003F3E50">
            <w:pPr>
              <w:tabs>
                <w:tab w:val="num" w:pos="720"/>
                <w:tab w:val="left" w:pos="1440"/>
              </w:tabs>
              <w:rPr>
                <w:rFonts w:cs="Arial"/>
                <w:b/>
              </w:rPr>
            </w:pPr>
            <w:r w:rsidRPr="00B86D5E">
              <w:rPr>
                <w:rFonts w:cs="Arial"/>
                <w:b/>
              </w:rPr>
              <w:t>ECWB7003</w:t>
            </w:r>
          </w:p>
        </w:tc>
      </w:tr>
      <w:tr w:rsidR="003F3E50" w:rsidRPr="00B86D5E" w14:paraId="4EAED2F5" w14:textId="77777777" w:rsidTr="003F3E50">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4BEE03" w14:textId="77777777" w:rsidR="003F3E50" w:rsidRPr="00B86D5E" w:rsidRDefault="003F3E50" w:rsidP="003F3E50">
            <w:pPr>
              <w:tabs>
                <w:tab w:val="num" w:pos="720"/>
                <w:tab w:val="left" w:pos="1440"/>
              </w:tabs>
              <w:rPr>
                <w:rFonts w:cs="Arial"/>
                <w:b/>
              </w:rPr>
            </w:pPr>
            <w:r w:rsidRPr="00B86D5E">
              <w:rPr>
                <w:rFonts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2EF6D750" w14:textId="77777777" w:rsidR="003F3E50" w:rsidRPr="00B86D5E" w:rsidRDefault="003F3E50" w:rsidP="003F3E50">
            <w:pPr>
              <w:tabs>
                <w:tab w:val="num" w:pos="720"/>
                <w:tab w:val="left" w:pos="1440"/>
              </w:tabs>
              <w:rPr>
                <w:rFonts w:cs="Arial"/>
                <w:b/>
              </w:rPr>
            </w:pPr>
            <w:r w:rsidRPr="00B86D5E">
              <w:rPr>
                <w:rFonts w:cs="Arial"/>
                <w:b/>
              </w:rPr>
              <w:t xml:space="preserve">Transforming Education: Effective Change in Leadership and Management </w:t>
            </w:r>
          </w:p>
        </w:tc>
      </w:tr>
      <w:tr w:rsidR="003F3E50" w:rsidRPr="00B86D5E" w14:paraId="676049E4" w14:textId="77777777" w:rsidTr="003F3E50">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DFD201" w14:textId="77777777" w:rsidR="003F3E50" w:rsidRPr="00B86D5E" w:rsidRDefault="003F3E50" w:rsidP="003F3E50">
            <w:pPr>
              <w:tabs>
                <w:tab w:val="num" w:pos="720"/>
                <w:tab w:val="left" w:pos="1440"/>
              </w:tabs>
              <w:rPr>
                <w:rFonts w:cs="Arial"/>
                <w:b/>
              </w:rPr>
            </w:pPr>
            <w:r w:rsidRPr="00B86D5E">
              <w:rPr>
                <w:rFonts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883166" w14:textId="77777777" w:rsidR="003F3E50" w:rsidRPr="00B86D5E" w:rsidRDefault="003F3E50" w:rsidP="003F3E50">
            <w:pPr>
              <w:tabs>
                <w:tab w:val="num" w:pos="720"/>
                <w:tab w:val="left" w:pos="1440"/>
              </w:tabs>
              <w:rPr>
                <w:rFonts w:cs="Arial"/>
                <w:b/>
              </w:rPr>
            </w:pPr>
            <w:r w:rsidRPr="00B86D5E">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DC095E" w14:textId="77777777" w:rsidR="003F3E50" w:rsidRPr="00B86D5E" w:rsidRDefault="003F3E50" w:rsidP="003F3E50">
            <w:pPr>
              <w:tabs>
                <w:tab w:val="num" w:pos="720"/>
                <w:tab w:val="left" w:pos="1440"/>
              </w:tabs>
              <w:rPr>
                <w:rFonts w:cs="Arial"/>
                <w:b/>
              </w:rPr>
            </w:pPr>
            <w:r w:rsidRPr="00B86D5E">
              <w:rPr>
                <w:rFonts w:cs="Arial"/>
                <w:b/>
              </w:rPr>
              <w:t>Electronic*</w:t>
            </w:r>
          </w:p>
        </w:tc>
      </w:tr>
      <w:tr w:rsidR="003F3E50" w:rsidRPr="00B86D5E" w14:paraId="513A7458"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73FF9BA6" w14:textId="77777777" w:rsidR="003F3E50" w:rsidRPr="00B86D5E" w:rsidRDefault="003F3E50" w:rsidP="003F3E50">
            <w:pPr>
              <w:tabs>
                <w:tab w:val="num" w:pos="720"/>
                <w:tab w:val="left" w:pos="1440"/>
              </w:tabs>
              <w:rPr>
                <w:rFonts w:cs="Arial"/>
              </w:rPr>
            </w:pPr>
            <w:r w:rsidRPr="00B86D5E">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300317C2" w14:textId="77777777" w:rsidR="003F3E50" w:rsidRPr="00B86D5E" w:rsidRDefault="003F3E50" w:rsidP="00744E62">
            <w:pPr>
              <w:pStyle w:val="Heading1"/>
              <w:numPr>
                <w:ilvl w:val="0"/>
                <w:numId w:val="16"/>
              </w:numPr>
              <w:shd w:val="clear" w:color="auto" w:fill="FFFFFF"/>
              <w:spacing w:before="0" w:after="0"/>
              <w:outlineLvl w:val="0"/>
              <w:rPr>
                <w:rFonts w:cs="Arial"/>
                <w:b w:val="0"/>
                <w:color w:val="111111"/>
                <w:szCs w:val="22"/>
              </w:rPr>
            </w:pPr>
            <w:proofErr w:type="spellStart"/>
            <w:r w:rsidRPr="00B86D5E">
              <w:rPr>
                <w:rFonts w:cs="Arial"/>
                <w:b w:val="0"/>
                <w:szCs w:val="22"/>
              </w:rPr>
              <w:t>Preedy</w:t>
            </w:r>
            <w:proofErr w:type="spellEnd"/>
            <w:r w:rsidRPr="00B86D5E">
              <w:rPr>
                <w:rFonts w:cs="Arial"/>
                <w:b w:val="0"/>
                <w:szCs w:val="22"/>
              </w:rPr>
              <w:t xml:space="preserve">, M. et al (2011) </w:t>
            </w:r>
            <w:r w:rsidRPr="00B86D5E">
              <w:rPr>
                <w:rFonts w:cs="Arial"/>
                <w:b w:val="0"/>
                <w:color w:val="111111"/>
                <w:szCs w:val="22"/>
              </w:rPr>
              <w:t>Educational Leadership: Context, Strategy and Collaboration. Milton Keynes: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20978637"/>
              <w14:checkbox>
                <w14:checked w14:val="1"/>
                <w14:checkedState w14:val="2612" w14:font="MS Gothic"/>
                <w14:uncheckedState w14:val="2610" w14:font="MS Gothic"/>
              </w14:checkbox>
            </w:sdtPr>
            <w:sdtEndPr/>
            <w:sdtContent>
              <w:p w14:paraId="01B3290C"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1FD1DD3A"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4A8E3CA5" w14:textId="77777777" w:rsidR="003F3E50" w:rsidRPr="00B86D5E" w:rsidRDefault="003F3E50" w:rsidP="003F3E50">
            <w:pPr>
              <w:tabs>
                <w:tab w:val="num" w:pos="720"/>
                <w:tab w:val="left" w:pos="1440"/>
              </w:tabs>
              <w:rPr>
                <w:rFonts w:cs="Arial"/>
              </w:rPr>
            </w:pPr>
            <w:r w:rsidRPr="00B86D5E">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DB96D44" w14:textId="77777777" w:rsidR="003F3E50" w:rsidRPr="00B86D5E" w:rsidRDefault="003F3E50" w:rsidP="00744E62">
            <w:pPr>
              <w:pStyle w:val="Heading1"/>
              <w:numPr>
                <w:ilvl w:val="0"/>
                <w:numId w:val="16"/>
              </w:numPr>
              <w:shd w:val="clear" w:color="auto" w:fill="FFFFFF"/>
              <w:spacing w:before="0" w:after="0"/>
              <w:outlineLvl w:val="0"/>
              <w:rPr>
                <w:rFonts w:cs="Arial"/>
                <w:b w:val="0"/>
                <w:color w:val="111111"/>
                <w:szCs w:val="22"/>
              </w:rPr>
            </w:pPr>
            <w:r w:rsidRPr="00B86D5E">
              <w:rPr>
                <w:rFonts w:cs="Arial"/>
                <w:b w:val="0"/>
                <w:szCs w:val="22"/>
              </w:rPr>
              <w:t>Bush, T. (</w:t>
            </w:r>
            <w:proofErr w:type="spellStart"/>
            <w:r w:rsidRPr="00B86D5E">
              <w:rPr>
                <w:rFonts w:cs="Arial"/>
                <w:b w:val="0"/>
                <w:szCs w:val="22"/>
              </w:rPr>
              <w:t>eds</w:t>
            </w:r>
            <w:proofErr w:type="spellEnd"/>
            <w:r w:rsidRPr="00B86D5E">
              <w:rPr>
                <w:rFonts w:cs="Arial"/>
                <w:b w:val="0"/>
                <w:szCs w:val="22"/>
              </w:rPr>
              <w:t xml:space="preserve">) (2019) </w:t>
            </w:r>
            <w:r w:rsidRPr="00B86D5E">
              <w:rPr>
                <w:rStyle w:val="a-size-extra-large"/>
                <w:rFonts w:cs="Arial"/>
                <w:color w:val="111111"/>
                <w:szCs w:val="22"/>
              </w:rPr>
              <w:t xml:space="preserve">Principles of Educational Leadership &amp; Management.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39581918"/>
              <w14:checkbox>
                <w14:checked w14:val="1"/>
                <w14:checkedState w14:val="2612" w14:font="MS Gothic"/>
                <w14:uncheckedState w14:val="2610" w14:font="MS Gothic"/>
              </w14:checkbox>
            </w:sdtPr>
            <w:sdtEndPr/>
            <w:sdtContent>
              <w:p w14:paraId="5DA1B60C"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0E3EFEBB"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5120BF01" w14:textId="77777777" w:rsidR="003F3E50" w:rsidRPr="00B86D5E" w:rsidRDefault="003F3E50" w:rsidP="003F3E50">
            <w:pPr>
              <w:tabs>
                <w:tab w:val="num" w:pos="720"/>
                <w:tab w:val="left" w:pos="1440"/>
              </w:tabs>
              <w:rPr>
                <w:rFonts w:cs="Arial"/>
              </w:rPr>
            </w:pPr>
            <w:r w:rsidRPr="00B86D5E">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704C6765" w14:textId="77777777" w:rsidR="003F3E50" w:rsidRPr="00B86D5E" w:rsidRDefault="003F3E50" w:rsidP="003F3E50">
            <w:pPr>
              <w:tabs>
                <w:tab w:val="num" w:pos="720"/>
                <w:tab w:val="left" w:pos="1440"/>
              </w:tabs>
              <w:rPr>
                <w:rFonts w:cs="Arial"/>
              </w:rPr>
            </w:pPr>
            <w:proofErr w:type="spellStart"/>
            <w:r w:rsidRPr="00B86D5E">
              <w:rPr>
                <w:rFonts w:cs="Arial"/>
              </w:rPr>
              <w:t>Fullan</w:t>
            </w:r>
            <w:proofErr w:type="spellEnd"/>
            <w:r w:rsidRPr="00B86D5E">
              <w:rPr>
                <w:rFonts w:cs="Arial"/>
              </w:rPr>
              <w:t>, M. (2015) The New Meaning of Educational Change: 5</w:t>
            </w:r>
            <w:r w:rsidRPr="00B86D5E">
              <w:rPr>
                <w:rFonts w:cs="Arial"/>
                <w:vertAlign w:val="superscript"/>
              </w:rPr>
              <w:t>th</w:t>
            </w:r>
            <w:r w:rsidRPr="00B86D5E">
              <w:rPr>
                <w:rFonts w:cs="Arial"/>
              </w:rPr>
              <w:t xml:space="preserve"> Edition.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50045316"/>
              <w14:checkbox>
                <w14:checked w14:val="1"/>
                <w14:checkedState w14:val="2612" w14:font="MS Gothic"/>
                <w14:uncheckedState w14:val="2610" w14:font="MS Gothic"/>
              </w14:checkbox>
            </w:sdtPr>
            <w:sdtEndPr/>
            <w:sdtContent>
              <w:p w14:paraId="3E278C52"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27B2AFB7"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21BF16B7"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AD72899" w14:textId="77777777" w:rsidR="003F3E50" w:rsidRPr="00B86D5E" w:rsidRDefault="003F3E50" w:rsidP="00744E62">
            <w:pPr>
              <w:pStyle w:val="Heading1"/>
              <w:numPr>
                <w:ilvl w:val="0"/>
                <w:numId w:val="16"/>
              </w:numPr>
              <w:shd w:val="clear" w:color="auto" w:fill="FFFFFF"/>
              <w:spacing w:before="0" w:after="0"/>
              <w:outlineLvl w:val="0"/>
              <w:rPr>
                <w:rFonts w:cs="Arial"/>
                <w:b w:val="0"/>
                <w:color w:val="111111"/>
                <w:szCs w:val="22"/>
              </w:rPr>
            </w:pPr>
            <w:r w:rsidRPr="00B86D5E">
              <w:rPr>
                <w:rFonts w:cs="Arial"/>
                <w:b w:val="0"/>
                <w:szCs w:val="22"/>
              </w:rPr>
              <w:t xml:space="preserve">Diem, S. (2020) </w:t>
            </w:r>
            <w:r w:rsidRPr="00B86D5E">
              <w:rPr>
                <w:rStyle w:val="a-size-extra-large"/>
                <w:rFonts w:cs="Arial"/>
                <w:color w:val="111111"/>
                <w:szCs w:val="22"/>
              </w:rPr>
              <w:t>Anti-Racist Educational Leadership and Policy: Addressing Racism in Public Education.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55005532"/>
              <w14:checkbox>
                <w14:checked w14:val="1"/>
                <w14:checkedState w14:val="2612" w14:font="MS Gothic"/>
                <w14:uncheckedState w14:val="2610" w14:font="MS Gothic"/>
              </w14:checkbox>
            </w:sdtPr>
            <w:sdtEndPr/>
            <w:sdtContent>
              <w:p w14:paraId="6B3D3F4F"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4843EB4F"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0D0BB642" w14:textId="77777777" w:rsidR="003F3E50" w:rsidRPr="00B86D5E" w:rsidRDefault="003F3E50" w:rsidP="003F3E50">
            <w:pPr>
              <w:tabs>
                <w:tab w:val="num" w:pos="720"/>
                <w:tab w:val="left" w:pos="1440"/>
              </w:tabs>
              <w:rPr>
                <w:rFonts w:cs="Arial"/>
              </w:rPr>
            </w:pPr>
            <w:r w:rsidRPr="00B86D5E">
              <w:rPr>
                <w:rFonts w:cs="Arial"/>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155BACFD" w14:textId="77777777" w:rsidR="003F3E50" w:rsidRPr="00B86D5E" w:rsidRDefault="003F3E50" w:rsidP="00744E62">
            <w:pPr>
              <w:pStyle w:val="Heading1"/>
              <w:numPr>
                <w:ilvl w:val="0"/>
                <w:numId w:val="16"/>
              </w:numPr>
              <w:shd w:val="clear" w:color="auto" w:fill="FFFFFF"/>
              <w:spacing w:before="0" w:after="0"/>
              <w:outlineLvl w:val="0"/>
              <w:rPr>
                <w:rFonts w:cs="Arial"/>
                <w:b w:val="0"/>
                <w:color w:val="111111"/>
                <w:szCs w:val="22"/>
              </w:rPr>
            </w:pPr>
            <w:r w:rsidRPr="00B86D5E">
              <w:rPr>
                <w:rFonts w:cs="Arial"/>
                <w:b w:val="0"/>
                <w:szCs w:val="22"/>
              </w:rPr>
              <w:t xml:space="preserve">Kirtman, L., </w:t>
            </w:r>
            <w:proofErr w:type="spellStart"/>
            <w:r w:rsidRPr="00B86D5E">
              <w:rPr>
                <w:rFonts w:cs="Arial"/>
                <w:b w:val="0"/>
                <w:szCs w:val="22"/>
              </w:rPr>
              <w:t>Fullan</w:t>
            </w:r>
            <w:proofErr w:type="spellEnd"/>
            <w:r w:rsidRPr="00B86D5E">
              <w:rPr>
                <w:rFonts w:cs="Arial"/>
                <w:b w:val="0"/>
                <w:szCs w:val="22"/>
              </w:rPr>
              <w:t xml:space="preserve">, M. (2015) </w:t>
            </w:r>
            <w:r w:rsidRPr="00B86D5E">
              <w:rPr>
                <w:rStyle w:val="a-size-extra-large"/>
                <w:rFonts w:cs="Arial"/>
                <w:color w:val="111111"/>
                <w:szCs w:val="22"/>
              </w:rPr>
              <w:t xml:space="preserve">Leadership: Key Competencies for Whole-System Change. Bloomington: Solution Tree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48712961"/>
              <w14:checkbox>
                <w14:checked w14:val="1"/>
                <w14:checkedState w14:val="2612" w14:font="MS Gothic"/>
                <w14:uncheckedState w14:val="2610" w14:font="MS Gothic"/>
              </w14:checkbox>
            </w:sdtPr>
            <w:sdtEndPr/>
            <w:sdtContent>
              <w:p w14:paraId="7908236C"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2656EEDD"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70A6FFF3"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1B60DB4" w14:textId="77777777" w:rsidR="003F3E50" w:rsidRPr="00B86D5E" w:rsidRDefault="003F3E50" w:rsidP="00744E62">
            <w:pPr>
              <w:pStyle w:val="Heading1"/>
              <w:numPr>
                <w:ilvl w:val="0"/>
                <w:numId w:val="16"/>
              </w:numPr>
              <w:shd w:val="clear" w:color="auto" w:fill="FFFFFF"/>
              <w:spacing w:before="0" w:after="0"/>
              <w:outlineLvl w:val="0"/>
              <w:rPr>
                <w:rFonts w:cs="Arial"/>
                <w:b w:val="0"/>
                <w:color w:val="111111"/>
                <w:szCs w:val="22"/>
              </w:rPr>
            </w:pPr>
            <w:proofErr w:type="spellStart"/>
            <w:r w:rsidRPr="00B86D5E">
              <w:rPr>
                <w:rFonts w:cs="Arial"/>
                <w:b w:val="0"/>
                <w:szCs w:val="22"/>
              </w:rPr>
              <w:t>Fullan</w:t>
            </w:r>
            <w:proofErr w:type="spellEnd"/>
            <w:r w:rsidRPr="00B86D5E">
              <w:rPr>
                <w:rFonts w:cs="Arial"/>
                <w:b w:val="0"/>
                <w:szCs w:val="22"/>
              </w:rPr>
              <w:t xml:space="preserve">, M. (2020) </w:t>
            </w:r>
            <w:r w:rsidRPr="00B86D5E">
              <w:rPr>
                <w:rStyle w:val="a-size-extra-large"/>
                <w:rFonts w:cs="Arial"/>
                <w:color w:val="111111"/>
                <w:szCs w:val="22"/>
              </w:rPr>
              <w:t>Leading in a Culture of Change: 2</w:t>
            </w:r>
            <w:r w:rsidRPr="00B86D5E">
              <w:rPr>
                <w:rStyle w:val="a-size-extra-large"/>
                <w:rFonts w:cs="Arial"/>
                <w:color w:val="111111"/>
                <w:szCs w:val="22"/>
                <w:vertAlign w:val="superscript"/>
              </w:rPr>
              <w:t>nd</w:t>
            </w:r>
            <w:r w:rsidRPr="00B86D5E">
              <w:rPr>
                <w:rStyle w:val="a-size-extra-large"/>
                <w:rFonts w:cs="Arial"/>
                <w:color w:val="111111"/>
                <w:szCs w:val="22"/>
              </w:rPr>
              <w:t xml:space="preserve"> Edition. Hoboken: </w:t>
            </w:r>
            <w:proofErr w:type="spellStart"/>
            <w:r w:rsidRPr="00B86D5E">
              <w:rPr>
                <w:rStyle w:val="a-size-extra-large"/>
                <w:rFonts w:cs="Arial"/>
                <w:color w:val="111111"/>
                <w:szCs w:val="22"/>
              </w:rPr>
              <w:t>Jossey</w:t>
            </w:r>
            <w:proofErr w:type="spellEnd"/>
            <w:r w:rsidRPr="00B86D5E">
              <w:rPr>
                <w:rStyle w:val="a-size-extra-large"/>
                <w:rFonts w:cs="Arial"/>
                <w:color w:val="111111"/>
                <w:szCs w:val="22"/>
              </w:rPr>
              <w:t>-Bass.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273828060"/>
              <w14:checkbox>
                <w14:checked w14:val="1"/>
                <w14:checkedState w14:val="2612" w14:font="MS Gothic"/>
                <w14:uncheckedState w14:val="2610" w14:font="MS Gothic"/>
              </w14:checkbox>
            </w:sdtPr>
            <w:sdtEndPr/>
            <w:sdtContent>
              <w:p w14:paraId="5038991E"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18800F89"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70165B64"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4BCF3A1" w14:textId="77777777" w:rsidR="003F3E50" w:rsidRPr="00B86D5E" w:rsidRDefault="003F3E50" w:rsidP="003F3E50">
            <w:pPr>
              <w:tabs>
                <w:tab w:val="num" w:pos="720"/>
                <w:tab w:val="left" w:pos="1440"/>
              </w:tabs>
              <w:rPr>
                <w:rFonts w:cs="Arial"/>
              </w:rPr>
            </w:pPr>
            <w:proofErr w:type="spellStart"/>
            <w:r w:rsidRPr="00B86D5E">
              <w:rPr>
                <w:rFonts w:cs="Arial"/>
              </w:rPr>
              <w:t>Northouse</w:t>
            </w:r>
            <w:proofErr w:type="spellEnd"/>
            <w:r w:rsidRPr="00B86D5E">
              <w:rPr>
                <w:rFonts w:cs="Arial"/>
              </w:rPr>
              <w:t>, P. (2018) Leadership: Theory &amp; Practice: 8</w:t>
            </w:r>
            <w:r w:rsidRPr="00B86D5E">
              <w:rPr>
                <w:rFonts w:cs="Arial"/>
                <w:vertAlign w:val="superscript"/>
              </w:rPr>
              <w:t>th</w:t>
            </w:r>
            <w:r w:rsidRPr="00B86D5E">
              <w:rPr>
                <w:rFonts w:cs="Arial"/>
              </w:rPr>
              <w:t xml:space="preserve"> Edition.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67235676"/>
              <w14:checkbox>
                <w14:checked w14:val="1"/>
                <w14:checkedState w14:val="2612" w14:font="MS Gothic"/>
                <w14:uncheckedState w14:val="2610" w14:font="MS Gothic"/>
              </w14:checkbox>
            </w:sdtPr>
            <w:sdtEndPr/>
            <w:sdtContent>
              <w:p w14:paraId="7FDB3B54"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610CD7A9" w14:textId="77777777" w:rsidTr="003F3E50">
        <w:tc>
          <w:tcPr>
            <w:tcW w:w="1689" w:type="dxa"/>
            <w:tcBorders>
              <w:top w:val="single" w:sz="4" w:space="0" w:color="auto"/>
              <w:left w:val="single" w:sz="4" w:space="0" w:color="auto"/>
              <w:bottom w:val="single" w:sz="4" w:space="0" w:color="auto"/>
              <w:right w:val="single" w:sz="4" w:space="0" w:color="auto"/>
            </w:tcBorders>
            <w:hideMark/>
          </w:tcPr>
          <w:p w14:paraId="03E0C4BA"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0E7D1C2" w14:textId="77777777" w:rsidR="003F3E50" w:rsidRPr="00B86D5E" w:rsidRDefault="003F3E50" w:rsidP="003F3E50">
            <w:pPr>
              <w:rPr>
                <w:rFonts w:cs="Arial"/>
              </w:rPr>
            </w:pPr>
            <w:r w:rsidRPr="00B86D5E">
              <w:rPr>
                <w:rFonts w:cs="Arial"/>
              </w:rPr>
              <w:t>Porritt, V., Featherstone, K. (</w:t>
            </w:r>
            <w:proofErr w:type="spellStart"/>
            <w:r w:rsidRPr="00B86D5E">
              <w:rPr>
                <w:rFonts w:cs="Arial"/>
              </w:rPr>
              <w:t>eds</w:t>
            </w:r>
            <w:proofErr w:type="spellEnd"/>
            <w:r w:rsidRPr="00B86D5E">
              <w:rPr>
                <w:rFonts w:cs="Arial"/>
              </w:rPr>
              <w:t xml:space="preserve">) (2019) </w:t>
            </w:r>
            <w:hyperlink r:id="rId13" w:history="1">
              <w:r w:rsidRPr="00B86D5E">
                <w:rPr>
                  <w:rStyle w:val="a-size-medium"/>
                  <w:rFonts w:cs="Arial"/>
                </w:rPr>
                <w:t>10% Braver: Inspiring Women to Lead Education</w:t>
              </w:r>
            </w:hyperlink>
            <w:r w:rsidRPr="00B86D5E">
              <w:rPr>
                <w:rFonts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77343102"/>
              <w14:checkbox>
                <w14:checked w14:val="1"/>
                <w14:checkedState w14:val="2612" w14:font="MS Gothic"/>
                <w14:uncheckedState w14:val="2610" w14:font="MS Gothic"/>
              </w14:checkbox>
            </w:sdtPr>
            <w:sdtEndPr/>
            <w:sdtContent>
              <w:p w14:paraId="3866F68A"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bl>
    <w:p w14:paraId="44BA4BD5" w14:textId="77777777" w:rsidR="003F3E50" w:rsidRDefault="003F3E50" w:rsidP="003F3E50">
      <w:pPr>
        <w:pStyle w:val="HTMLPreformatted"/>
        <w:rPr>
          <w:rFonts w:cs="Arial"/>
        </w:rPr>
      </w:pPr>
    </w:p>
    <w:p w14:paraId="39FBF143" w14:textId="77777777" w:rsidR="003F3E50" w:rsidRPr="008D66B2" w:rsidRDefault="003F3E50" w:rsidP="003F3E50">
      <w:pPr>
        <w:tabs>
          <w:tab w:val="num" w:pos="720"/>
          <w:tab w:val="left" w:pos="1440"/>
        </w:tabs>
        <w:jc w:val="both"/>
        <w:rPr>
          <w:rFonts w:cs="Arial"/>
        </w:rPr>
      </w:pPr>
    </w:p>
    <w:p w14:paraId="63B20858" w14:textId="638F6CD8" w:rsidR="003F3E50" w:rsidRDefault="003F3E50">
      <w:pPr>
        <w:rPr>
          <w:rFonts w:cs="Arial"/>
        </w:rPr>
      </w:pPr>
      <w:r>
        <w:rPr>
          <w:rFonts w:cs="Arial"/>
        </w:rPr>
        <w:br w:type="page"/>
      </w:r>
    </w:p>
    <w:tbl>
      <w:tblPr>
        <w:tblStyle w:val="TableGrid"/>
        <w:tblW w:w="0" w:type="auto"/>
        <w:tblLook w:val="04A0" w:firstRow="1" w:lastRow="0" w:firstColumn="1" w:lastColumn="0" w:noHBand="0" w:noVBand="1"/>
      </w:tblPr>
      <w:tblGrid>
        <w:gridCol w:w="1805"/>
        <w:gridCol w:w="6492"/>
      </w:tblGrid>
      <w:tr w:rsidR="003F3E50" w:rsidRPr="00B86D5E" w14:paraId="51688BBC" w14:textId="77777777" w:rsidTr="003F3E50">
        <w:tc>
          <w:tcPr>
            <w:tcW w:w="1838" w:type="dxa"/>
          </w:tcPr>
          <w:p w14:paraId="3EE8B0C8"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lastRenderedPageBreak/>
              <w:t>Module Code</w:t>
            </w:r>
          </w:p>
        </w:tc>
        <w:tc>
          <w:tcPr>
            <w:tcW w:w="6822" w:type="dxa"/>
          </w:tcPr>
          <w:p w14:paraId="7FD2B4A1"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 xml:space="preserve">ECWB7004 </w:t>
            </w:r>
          </w:p>
        </w:tc>
      </w:tr>
      <w:tr w:rsidR="003F3E50" w:rsidRPr="00B86D5E" w14:paraId="6310F802" w14:textId="77777777" w:rsidTr="003F3E50">
        <w:tc>
          <w:tcPr>
            <w:tcW w:w="1838" w:type="dxa"/>
          </w:tcPr>
          <w:p w14:paraId="32C57FE4"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Title</w:t>
            </w:r>
          </w:p>
        </w:tc>
        <w:tc>
          <w:tcPr>
            <w:tcW w:w="6822" w:type="dxa"/>
          </w:tcPr>
          <w:p w14:paraId="5DC82A70"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Global Citizenship and Sustainability</w:t>
            </w:r>
          </w:p>
        </w:tc>
      </w:tr>
      <w:tr w:rsidR="003F3E50" w:rsidRPr="00B86D5E" w14:paraId="00D19EF6" w14:textId="77777777" w:rsidTr="003F3E50">
        <w:tc>
          <w:tcPr>
            <w:tcW w:w="1838" w:type="dxa"/>
          </w:tcPr>
          <w:p w14:paraId="1D073F18"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Date</w:t>
            </w:r>
          </w:p>
        </w:tc>
        <w:sdt>
          <w:sdtPr>
            <w:rPr>
              <w:rFonts w:ascii="Arial" w:hAnsi="Arial" w:cs="Arial"/>
              <w:sz w:val="22"/>
              <w:szCs w:val="22"/>
            </w:rPr>
            <w:id w:val="2091657465"/>
            <w:placeholder>
              <w:docPart w:val="3503C814CAF64357A4BD9AABB0F05F58"/>
            </w:placeholder>
            <w:date w:fullDate="2020-07-23T00:00:00Z">
              <w:dateFormat w:val="dd/MM/yyyy"/>
              <w:lid w:val="en-GB"/>
              <w:storeMappedDataAs w:val="dateTime"/>
              <w:calendar w:val="gregorian"/>
            </w:date>
          </w:sdtPr>
          <w:sdtEndPr/>
          <w:sdtContent>
            <w:tc>
              <w:tcPr>
                <w:tcW w:w="6822" w:type="dxa"/>
              </w:tcPr>
              <w:p w14:paraId="3A0C3171"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23/07/2020</w:t>
                </w:r>
              </w:p>
            </w:tc>
          </w:sdtContent>
        </w:sdt>
      </w:tr>
      <w:tr w:rsidR="003F3E50" w:rsidRPr="00B86D5E" w14:paraId="615D3D15" w14:textId="77777777" w:rsidTr="003F3E50">
        <w:tc>
          <w:tcPr>
            <w:tcW w:w="1838" w:type="dxa"/>
          </w:tcPr>
          <w:p w14:paraId="04CBEDDB"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Level</w:t>
            </w:r>
          </w:p>
        </w:tc>
        <w:sdt>
          <w:sdtPr>
            <w:rPr>
              <w:rFonts w:ascii="Arial" w:hAnsi="Arial" w:cs="Arial"/>
              <w:sz w:val="22"/>
              <w:szCs w:val="22"/>
            </w:rPr>
            <w:id w:val="538860800"/>
            <w:placeholder>
              <w:docPart w:val="91683CE78A14432C9B2CA994BEC982B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E709DAA"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7</w:t>
                </w:r>
              </w:p>
            </w:tc>
          </w:sdtContent>
        </w:sdt>
      </w:tr>
      <w:tr w:rsidR="003F3E50" w:rsidRPr="00B86D5E" w14:paraId="03B56C87" w14:textId="77777777" w:rsidTr="003F3E50">
        <w:tc>
          <w:tcPr>
            <w:tcW w:w="1838" w:type="dxa"/>
          </w:tcPr>
          <w:p w14:paraId="50FD43A1"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Credits</w:t>
            </w:r>
          </w:p>
        </w:tc>
        <w:tc>
          <w:tcPr>
            <w:tcW w:w="6822" w:type="dxa"/>
          </w:tcPr>
          <w:p w14:paraId="1F18565A"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20</w:t>
            </w:r>
          </w:p>
        </w:tc>
      </w:tr>
      <w:tr w:rsidR="003F3E50" w:rsidRPr="00B86D5E" w14:paraId="3C7FDE00" w14:textId="77777777" w:rsidTr="003F3E50">
        <w:tc>
          <w:tcPr>
            <w:tcW w:w="1838" w:type="dxa"/>
          </w:tcPr>
          <w:p w14:paraId="62112280"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Pre-Requisites</w:t>
            </w:r>
          </w:p>
        </w:tc>
        <w:tc>
          <w:tcPr>
            <w:tcW w:w="6822" w:type="dxa"/>
          </w:tcPr>
          <w:p w14:paraId="46656FD3"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None</w:t>
            </w:r>
          </w:p>
        </w:tc>
      </w:tr>
    </w:tbl>
    <w:p w14:paraId="10747281" w14:textId="77777777" w:rsidR="003F3E50" w:rsidRPr="00B86D5E" w:rsidRDefault="003F3E50" w:rsidP="003F3E50">
      <w:pPr>
        <w:pBdr>
          <w:bottom w:val="single" w:sz="6" w:space="1" w:color="auto"/>
        </w:pBdr>
        <w:rPr>
          <w:rFonts w:cs="Arial"/>
        </w:rPr>
      </w:pPr>
    </w:p>
    <w:p w14:paraId="5E5983CC" w14:textId="77777777" w:rsidR="003F3E50" w:rsidRPr="00B86D5E" w:rsidRDefault="003F3E50" w:rsidP="003F3E50">
      <w:pPr>
        <w:pStyle w:val="bullet"/>
        <w:spacing w:before="0"/>
        <w:ind w:left="0" w:firstLine="0"/>
        <w:rPr>
          <w:rFonts w:ascii="Arial" w:hAnsi="Arial" w:cs="Arial"/>
          <w:b/>
          <w:sz w:val="22"/>
          <w:szCs w:val="22"/>
        </w:rPr>
      </w:pPr>
      <w:r w:rsidRPr="00B86D5E">
        <w:rPr>
          <w:rFonts w:ascii="Arial" w:hAnsi="Arial" w:cs="Arial"/>
          <w:b/>
          <w:sz w:val="22"/>
          <w:szCs w:val="22"/>
        </w:rPr>
        <w:t>AIM(S)</w:t>
      </w:r>
    </w:p>
    <w:p w14:paraId="2B220725" w14:textId="77777777" w:rsidR="003F3E50" w:rsidRPr="00B86D5E" w:rsidRDefault="003F3E50" w:rsidP="003F3E50">
      <w:pPr>
        <w:pStyle w:val="bullet"/>
        <w:spacing w:before="0"/>
        <w:ind w:left="0" w:firstLine="0"/>
        <w:rPr>
          <w:rFonts w:ascii="Arial" w:hAnsi="Arial" w:cs="Arial"/>
          <w:b/>
          <w:sz w:val="22"/>
          <w:szCs w:val="22"/>
        </w:rPr>
      </w:pPr>
    </w:p>
    <w:p w14:paraId="5378EEB5" w14:textId="77777777" w:rsidR="003F3E50" w:rsidRPr="00B86D5E" w:rsidRDefault="003F3E50" w:rsidP="00744E62">
      <w:pPr>
        <w:pStyle w:val="NoSpacing"/>
        <w:numPr>
          <w:ilvl w:val="0"/>
          <w:numId w:val="1"/>
        </w:numPr>
        <w:jc w:val="both"/>
        <w:rPr>
          <w:rFonts w:ascii="Arial" w:hAnsi="Arial" w:cs="Arial"/>
          <w:b/>
        </w:rPr>
      </w:pPr>
      <w:r w:rsidRPr="00B86D5E">
        <w:rPr>
          <w:rFonts w:ascii="Arial" w:hAnsi="Arial" w:cs="Arial"/>
        </w:rPr>
        <w:t>To critically examine and understand the meaning of a globally responsible citizen.</w:t>
      </w:r>
    </w:p>
    <w:p w14:paraId="616A6E8B" w14:textId="77777777" w:rsidR="003F3E50" w:rsidRPr="00B86D5E" w:rsidRDefault="003F3E50" w:rsidP="003F3E50">
      <w:pPr>
        <w:pStyle w:val="NoSpacing"/>
        <w:ind w:left="720"/>
        <w:rPr>
          <w:rFonts w:ascii="Arial" w:hAnsi="Arial" w:cs="Arial"/>
          <w:b/>
        </w:rPr>
      </w:pPr>
    </w:p>
    <w:p w14:paraId="4B1FADB3" w14:textId="77777777" w:rsidR="003F3E50" w:rsidRPr="00B86D5E" w:rsidRDefault="003F3E50" w:rsidP="00744E62">
      <w:pPr>
        <w:pStyle w:val="NoSpacing"/>
        <w:numPr>
          <w:ilvl w:val="0"/>
          <w:numId w:val="1"/>
        </w:numPr>
        <w:jc w:val="both"/>
        <w:rPr>
          <w:rFonts w:ascii="Arial" w:hAnsi="Arial" w:cs="Arial"/>
          <w:b/>
        </w:rPr>
      </w:pPr>
      <w:r w:rsidRPr="00B86D5E">
        <w:rPr>
          <w:rFonts w:ascii="Arial" w:hAnsi="Arial" w:cs="Arial"/>
        </w:rPr>
        <w:t>To gain an in-depth awareness of the historical and political background on global citizenship in the UK and internationally.</w:t>
      </w:r>
    </w:p>
    <w:p w14:paraId="195798C0" w14:textId="77777777" w:rsidR="003F3E50" w:rsidRDefault="003F3E50" w:rsidP="003F3E50">
      <w:pPr>
        <w:pStyle w:val="bullet"/>
        <w:spacing w:before="0"/>
        <w:ind w:left="0" w:firstLine="0"/>
        <w:rPr>
          <w:rFonts w:ascii="Arial" w:hAnsi="Arial" w:cs="Arial"/>
          <w:b/>
          <w:sz w:val="22"/>
          <w:szCs w:val="22"/>
        </w:rPr>
      </w:pPr>
    </w:p>
    <w:p w14:paraId="508BC6BB" w14:textId="77777777" w:rsidR="003F3E50" w:rsidRPr="00B86D5E" w:rsidRDefault="003F3E50" w:rsidP="003F3E50">
      <w:pPr>
        <w:pStyle w:val="bullet"/>
        <w:spacing w:before="0"/>
        <w:ind w:left="0" w:firstLine="0"/>
        <w:rPr>
          <w:rFonts w:ascii="Arial" w:hAnsi="Arial" w:cs="Arial"/>
          <w:b/>
          <w:sz w:val="22"/>
          <w:szCs w:val="22"/>
        </w:rPr>
      </w:pPr>
      <w:r w:rsidRPr="00B86D5E">
        <w:rPr>
          <w:rFonts w:ascii="Arial" w:hAnsi="Arial" w:cs="Arial"/>
          <w:b/>
          <w:sz w:val="22"/>
          <w:szCs w:val="22"/>
        </w:rPr>
        <w:t>LEARNING OUTCOMES</w:t>
      </w:r>
    </w:p>
    <w:p w14:paraId="1D53CAA1" w14:textId="77777777" w:rsidR="003F3E50" w:rsidRPr="00B86D5E" w:rsidRDefault="003F3E50" w:rsidP="003F3E50">
      <w:pPr>
        <w:spacing w:after="120"/>
        <w:rPr>
          <w:rFonts w:cs="Arial"/>
        </w:rPr>
      </w:pPr>
    </w:p>
    <w:p w14:paraId="32913C09" w14:textId="77777777" w:rsidR="003F3E50" w:rsidRPr="00B86D5E" w:rsidRDefault="003F3E50" w:rsidP="003F3E50">
      <w:pPr>
        <w:rPr>
          <w:rFonts w:cs="Arial"/>
        </w:rPr>
      </w:pPr>
      <w:r w:rsidRPr="00B86D5E">
        <w:rPr>
          <w:rFonts w:cs="Arial"/>
        </w:rPr>
        <w:t>Upon the successful completion of this module, the student should be able to:</w:t>
      </w:r>
    </w:p>
    <w:p w14:paraId="08B8EBEE" w14:textId="77777777" w:rsidR="003F3E50" w:rsidRPr="00B86D5E" w:rsidRDefault="003F3E50" w:rsidP="00744E62">
      <w:pPr>
        <w:pStyle w:val="NoSpacing"/>
        <w:numPr>
          <w:ilvl w:val="0"/>
          <w:numId w:val="9"/>
        </w:numPr>
        <w:jc w:val="both"/>
        <w:rPr>
          <w:rFonts w:ascii="Arial" w:hAnsi="Arial" w:cs="Arial"/>
        </w:rPr>
      </w:pPr>
      <w:r w:rsidRPr="00B86D5E">
        <w:rPr>
          <w:rFonts w:ascii="Arial" w:hAnsi="Arial" w:cs="Arial"/>
        </w:rPr>
        <w:t>Critically evaluate the implementation of ESGDC and sustainability into the curriculum from policy and practice perspectives.</w:t>
      </w:r>
    </w:p>
    <w:p w14:paraId="393FC7F4" w14:textId="77777777" w:rsidR="003F3E50" w:rsidRPr="00B86D5E" w:rsidRDefault="003F3E50" w:rsidP="003F3E50">
      <w:pPr>
        <w:pStyle w:val="NoSpacing"/>
        <w:ind w:left="720"/>
        <w:jc w:val="both"/>
        <w:rPr>
          <w:rFonts w:ascii="Arial" w:hAnsi="Arial" w:cs="Arial"/>
        </w:rPr>
      </w:pPr>
    </w:p>
    <w:p w14:paraId="5EE6A1D9" w14:textId="77777777" w:rsidR="003F3E50" w:rsidRPr="00B86D5E" w:rsidRDefault="003F3E50" w:rsidP="00744E62">
      <w:pPr>
        <w:pStyle w:val="NoSpacing"/>
        <w:numPr>
          <w:ilvl w:val="0"/>
          <w:numId w:val="9"/>
        </w:numPr>
        <w:jc w:val="both"/>
        <w:rPr>
          <w:rFonts w:ascii="Arial" w:hAnsi="Arial" w:cs="Arial"/>
        </w:rPr>
      </w:pPr>
      <w:r w:rsidRPr="00B86D5E">
        <w:rPr>
          <w:rFonts w:ascii="Arial" w:hAnsi="Arial" w:cs="Arial"/>
        </w:rPr>
        <w:t>Critically reflect on the impact and development of globalization and the challenges of becoming a globally responsible citizen in Wales and the wider world from both a theoretical and political perspective.</w:t>
      </w:r>
    </w:p>
    <w:p w14:paraId="50DBE33D" w14:textId="77777777" w:rsidR="003F3E50" w:rsidRPr="00B86D5E" w:rsidRDefault="003F3E50" w:rsidP="003F3E50">
      <w:pPr>
        <w:pStyle w:val="NoSpacing"/>
        <w:jc w:val="both"/>
        <w:rPr>
          <w:rFonts w:ascii="Arial" w:hAnsi="Arial" w:cs="Arial"/>
        </w:rPr>
      </w:pPr>
    </w:p>
    <w:p w14:paraId="1EA97A19" w14:textId="77777777" w:rsidR="003F3E50" w:rsidRPr="00B86D5E" w:rsidRDefault="003F3E50" w:rsidP="00744E62">
      <w:pPr>
        <w:pStyle w:val="NoSpacing"/>
        <w:numPr>
          <w:ilvl w:val="0"/>
          <w:numId w:val="9"/>
        </w:numPr>
        <w:jc w:val="both"/>
        <w:rPr>
          <w:rFonts w:ascii="Arial" w:eastAsia="Times New Roman" w:hAnsi="Arial" w:cs="Arial"/>
          <w:lang w:val="en-GB" w:eastAsia="en-GB"/>
        </w:rPr>
      </w:pPr>
      <w:r w:rsidRPr="00B86D5E">
        <w:rPr>
          <w:rFonts w:ascii="Arial" w:eastAsia="Times New Roman" w:hAnsi="Arial" w:cs="Arial"/>
          <w:lang w:val="en-GB" w:eastAsia="en-GB"/>
        </w:rPr>
        <w:t>Critically debate the issues relating to the characteristics of global citizenship and sustainability from a legislative, historical and contemporary perspective as well as the potential challenges for future generations.</w:t>
      </w:r>
    </w:p>
    <w:p w14:paraId="66BDC9E0" w14:textId="77777777" w:rsidR="003F3E50" w:rsidRPr="00B86D5E" w:rsidRDefault="003F3E50" w:rsidP="003F3E50">
      <w:pPr>
        <w:rPr>
          <w:rFonts w:cs="Arial"/>
        </w:rPr>
      </w:pPr>
    </w:p>
    <w:p w14:paraId="19F68A71" w14:textId="77777777" w:rsidR="003F3E50" w:rsidRPr="00B86D5E" w:rsidRDefault="003F3E50" w:rsidP="003F3E50">
      <w:pPr>
        <w:pStyle w:val="fixed"/>
        <w:rPr>
          <w:rFonts w:ascii="Arial" w:hAnsi="Arial" w:cs="Arial"/>
          <w:sz w:val="22"/>
          <w:szCs w:val="22"/>
        </w:rPr>
      </w:pPr>
      <w:r w:rsidRPr="00B86D5E">
        <w:rPr>
          <w:rFonts w:ascii="Arial" w:hAnsi="Arial" w:cs="Arial"/>
          <w:sz w:val="22"/>
          <w:szCs w:val="22"/>
        </w:rPr>
        <w:t>INDICATIVE CONTENT</w:t>
      </w:r>
    </w:p>
    <w:p w14:paraId="2229D264" w14:textId="77777777" w:rsidR="003F3E50" w:rsidRPr="00B86D5E" w:rsidRDefault="003F3E50" w:rsidP="003F3E50">
      <w:pPr>
        <w:pStyle w:val="fixed"/>
        <w:rPr>
          <w:rFonts w:ascii="Arial" w:hAnsi="Arial" w:cs="Arial"/>
          <w:sz w:val="22"/>
          <w:szCs w:val="22"/>
        </w:rPr>
      </w:pPr>
    </w:p>
    <w:p w14:paraId="397908CA"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Characteristics of global citizenship (diversity, ethnicity, race and gender equality)</w:t>
      </w:r>
    </w:p>
    <w:p w14:paraId="73530BA4" w14:textId="77777777" w:rsidR="003F3E50" w:rsidRPr="00B86D5E" w:rsidRDefault="003F3E50" w:rsidP="003F3E50">
      <w:pPr>
        <w:pStyle w:val="NoSpacing"/>
        <w:ind w:left="720"/>
        <w:jc w:val="both"/>
        <w:rPr>
          <w:rFonts w:ascii="Arial" w:hAnsi="Arial" w:cs="Arial"/>
        </w:rPr>
      </w:pPr>
    </w:p>
    <w:p w14:paraId="53F27FBF"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The Equality Act 2010</w:t>
      </w:r>
    </w:p>
    <w:p w14:paraId="191BB541" w14:textId="77777777" w:rsidR="003F3E50" w:rsidRPr="00B86D5E" w:rsidRDefault="003F3E50" w:rsidP="003F3E50">
      <w:pPr>
        <w:pStyle w:val="NoSpacing"/>
        <w:jc w:val="both"/>
        <w:rPr>
          <w:rFonts w:ascii="Arial" w:hAnsi="Arial" w:cs="Arial"/>
        </w:rPr>
      </w:pPr>
    </w:p>
    <w:p w14:paraId="5705438C"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Sustainable development, environmental and global stewardship and future thinking in Wales and beyond</w:t>
      </w:r>
    </w:p>
    <w:p w14:paraId="7FFD2FE4" w14:textId="77777777" w:rsidR="003F3E50" w:rsidRPr="00B86D5E" w:rsidRDefault="003F3E50" w:rsidP="003F3E50">
      <w:pPr>
        <w:pStyle w:val="NoSpacing"/>
        <w:jc w:val="both"/>
        <w:rPr>
          <w:rFonts w:ascii="Arial" w:hAnsi="Arial" w:cs="Arial"/>
        </w:rPr>
      </w:pPr>
    </w:p>
    <w:p w14:paraId="2F233C75"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Global concerns (poverty, health, war, conflict and peace)</w:t>
      </w:r>
    </w:p>
    <w:p w14:paraId="75D32D71" w14:textId="77777777" w:rsidR="003F3E50" w:rsidRPr="00B86D5E" w:rsidRDefault="003F3E50" w:rsidP="003F3E50">
      <w:pPr>
        <w:pStyle w:val="NoSpacing"/>
        <w:jc w:val="both"/>
        <w:rPr>
          <w:rFonts w:ascii="Arial" w:hAnsi="Arial" w:cs="Arial"/>
        </w:rPr>
      </w:pPr>
    </w:p>
    <w:p w14:paraId="41833931"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Theories of global citizenship and application in practice</w:t>
      </w:r>
    </w:p>
    <w:p w14:paraId="6235F16D" w14:textId="77777777" w:rsidR="003F3E50" w:rsidRPr="00B86D5E" w:rsidRDefault="003F3E50" w:rsidP="003F3E50">
      <w:pPr>
        <w:pStyle w:val="NoSpacing"/>
        <w:jc w:val="both"/>
        <w:rPr>
          <w:rFonts w:ascii="Arial" w:hAnsi="Arial" w:cs="Arial"/>
        </w:rPr>
      </w:pPr>
    </w:p>
    <w:p w14:paraId="4A7BE0A0"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The underpinnings of a globally responsible citizen</w:t>
      </w:r>
    </w:p>
    <w:p w14:paraId="0D6547E6" w14:textId="77777777" w:rsidR="003F3E50" w:rsidRPr="00B86D5E" w:rsidRDefault="003F3E50" w:rsidP="003F3E50">
      <w:pPr>
        <w:pStyle w:val="NoSpacing"/>
        <w:jc w:val="both"/>
        <w:rPr>
          <w:rFonts w:ascii="Arial" w:hAnsi="Arial" w:cs="Arial"/>
        </w:rPr>
      </w:pPr>
    </w:p>
    <w:p w14:paraId="0183FA01"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ESDGC framework and its implementation in Education</w:t>
      </w:r>
    </w:p>
    <w:p w14:paraId="3F1ABBB9" w14:textId="77777777" w:rsidR="003F3E50" w:rsidRPr="00B86D5E" w:rsidRDefault="003F3E50" w:rsidP="003F3E50">
      <w:pPr>
        <w:pStyle w:val="NoSpacing"/>
        <w:jc w:val="both"/>
        <w:rPr>
          <w:rFonts w:ascii="Arial" w:hAnsi="Arial" w:cs="Arial"/>
        </w:rPr>
      </w:pPr>
    </w:p>
    <w:p w14:paraId="7FA08D5C"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International perspective on human/children’s rights</w:t>
      </w:r>
    </w:p>
    <w:p w14:paraId="4D5BEFF7" w14:textId="77777777" w:rsidR="003F3E50" w:rsidRPr="00B86D5E" w:rsidRDefault="003F3E50" w:rsidP="003F3E50">
      <w:pPr>
        <w:pStyle w:val="NoSpacing"/>
        <w:jc w:val="both"/>
        <w:rPr>
          <w:rFonts w:ascii="Arial" w:hAnsi="Arial" w:cs="Arial"/>
        </w:rPr>
      </w:pPr>
    </w:p>
    <w:p w14:paraId="5B11C626"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The global North and global South, inequalities and social stratification</w:t>
      </w:r>
    </w:p>
    <w:p w14:paraId="53EB7D77" w14:textId="77777777" w:rsidR="003F3E50" w:rsidRPr="00B86D5E" w:rsidRDefault="003F3E50" w:rsidP="003F3E50">
      <w:pPr>
        <w:pStyle w:val="NoSpacing"/>
        <w:jc w:val="both"/>
        <w:rPr>
          <w:rFonts w:ascii="Arial" w:hAnsi="Arial" w:cs="Arial"/>
        </w:rPr>
      </w:pPr>
    </w:p>
    <w:p w14:paraId="0C391A05" w14:textId="77777777" w:rsidR="003F3E50" w:rsidRPr="00B86D5E" w:rsidRDefault="003F3E50" w:rsidP="00744E62">
      <w:pPr>
        <w:pStyle w:val="NoSpacing"/>
        <w:numPr>
          <w:ilvl w:val="0"/>
          <w:numId w:val="10"/>
        </w:numPr>
        <w:jc w:val="both"/>
        <w:rPr>
          <w:rFonts w:ascii="Arial" w:hAnsi="Arial" w:cs="Arial"/>
        </w:rPr>
      </w:pPr>
      <w:r w:rsidRPr="00B86D5E">
        <w:rPr>
          <w:rFonts w:ascii="Arial" w:hAnsi="Arial" w:cs="Arial"/>
        </w:rPr>
        <w:t xml:space="preserve">Education, knowledge and the global </w:t>
      </w:r>
      <w:proofErr w:type="spellStart"/>
      <w:r w:rsidRPr="00B86D5E">
        <w:rPr>
          <w:rFonts w:ascii="Arial" w:hAnsi="Arial" w:cs="Arial"/>
        </w:rPr>
        <w:t>labour</w:t>
      </w:r>
      <w:proofErr w:type="spellEnd"/>
      <w:r w:rsidRPr="00B86D5E">
        <w:rPr>
          <w:rFonts w:ascii="Arial" w:hAnsi="Arial" w:cs="Arial"/>
        </w:rPr>
        <w:t xml:space="preserve"> market</w:t>
      </w:r>
    </w:p>
    <w:p w14:paraId="05A7F8DA" w14:textId="77777777" w:rsidR="003F3E50" w:rsidRPr="00B86D5E" w:rsidRDefault="003F3E50" w:rsidP="003F3E50">
      <w:pPr>
        <w:pStyle w:val="fixed"/>
        <w:rPr>
          <w:rFonts w:ascii="Arial" w:hAnsi="Arial" w:cs="Arial"/>
          <w:sz w:val="22"/>
          <w:szCs w:val="22"/>
        </w:rPr>
      </w:pPr>
      <w:r w:rsidRPr="00B86D5E">
        <w:rPr>
          <w:rFonts w:ascii="Arial" w:hAnsi="Arial" w:cs="Arial"/>
          <w:sz w:val="22"/>
          <w:szCs w:val="22"/>
        </w:rPr>
        <w:t>Study Time Allocation</w:t>
      </w:r>
    </w:p>
    <w:p w14:paraId="18027E2B" w14:textId="77777777" w:rsidR="003F3E50" w:rsidRPr="00B86D5E" w:rsidRDefault="003F3E50" w:rsidP="003F3E50">
      <w:pPr>
        <w:pStyle w:val="fixed"/>
        <w:rPr>
          <w:rFonts w:ascii="Arial" w:hAnsi="Arial" w:cs="Arial"/>
          <w:sz w:val="22"/>
          <w:szCs w:val="22"/>
        </w:rPr>
      </w:pPr>
    </w:p>
    <w:p w14:paraId="32AEE93A" w14:textId="77777777" w:rsidR="003F3E50" w:rsidRPr="00B86D5E" w:rsidRDefault="003F3E50" w:rsidP="003F3E50">
      <w:pPr>
        <w:keepNext/>
        <w:rPr>
          <w:rFonts w:cs="Arial"/>
        </w:rPr>
      </w:pPr>
      <w:r w:rsidRPr="00B86D5E">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F3E50" w:rsidRPr="00B86D5E" w14:paraId="03A444E3" w14:textId="77777777" w:rsidTr="003F3E50">
        <w:tc>
          <w:tcPr>
            <w:tcW w:w="3969" w:type="dxa"/>
            <w:tcBorders>
              <w:top w:val="single" w:sz="4" w:space="0" w:color="auto"/>
              <w:left w:val="single" w:sz="4" w:space="0" w:color="auto"/>
            </w:tcBorders>
          </w:tcPr>
          <w:p w14:paraId="7B3612FC" w14:textId="77777777" w:rsidR="003F3E50" w:rsidRPr="00B86D5E" w:rsidRDefault="003F3E50" w:rsidP="003F3E50">
            <w:pPr>
              <w:keepNext/>
              <w:rPr>
                <w:rFonts w:cs="Arial"/>
                <w:b/>
              </w:rPr>
            </w:pPr>
            <w:r w:rsidRPr="00B86D5E">
              <w:rPr>
                <w:rFonts w:cs="Arial"/>
                <w:b/>
              </w:rPr>
              <w:t>Activity type</w:t>
            </w:r>
          </w:p>
        </w:tc>
        <w:tc>
          <w:tcPr>
            <w:tcW w:w="1701" w:type="dxa"/>
            <w:tcBorders>
              <w:top w:val="single" w:sz="4" w:space="0" w:color="auto"/>
            </w:tcBorders>
          </w:tcPr>
          <w:p w14:paraId="6483413C" w14:textId="77777777" w:rsidR="003F3E50" w:rsidRPr="00B86D5E" w:rsidRDefault="003F3E50" w:rsidP="003F3E50">
            <w:pPr>
              <w:keepNext/>
              <w:jc w:val="center"/>
              <w:rPr>
                <w:rFonts w:cs="Arial"/>
                <w:b/>
              </w:rPr>
            </w:pPr>
            <w:r w:rsidRPr="00B86D5E">
              <w:rPr>
                <w:rFonts w:cs="Arial"/>
                <w:b/>
              </w:rPr>
              <w:t>Hours</w:t>
            </w:r>
          </w:p>
        </w:tc>
        <w:tc>
          <w:tcPr>
            <w:tcW w:w="1843" w:type="dxa"/>
            <w:tcBorders>
              <w:top w:val="single" w:sz="4" w:space="0" w:color="auto"/>
            </w:tcBorders>
          </w:tcPr>
          <w:p w14:paraId="1A6A8606" w14:textId="77777777" w:rsidR="003F3E50" w:rsidRPr="00B86D5E" w:rsidRDefault="003F3E50" w:rsidP="003F3E50">
            <w:pPr>
              <w:keepNext/>
              <w:jc w:val="center"/>
              <w:rPr>
                <w:rFonts w:cs="Arial"/>
                <w:b/>
              </w:rPr>
            </w:pPr>
            <w:r w:rsidRPr="00B86D5E">
              <w:rPr>
                <w:rFonts w:cs="Arial"/>
                <w:b/>
              </w:rPr>
              <w:t>Percentage</w:t>
            </w:r>
          </w:p>
        </w:tc>
      </w:tr>
      <w:tr w:rsidR="003F3E50" w:rsidRPr="00B86D5E" w14:paraId="46084634" w14:textId="77777777" w:rsidTr="003F3E50">
        <w:tc>
          <w:tcPr>
            <w:tcW w:w="3969" w:type="dxa"/>
          </w:tcPr>
          <w:p w14:paraId="4FF36E7D" w14:textId="77777777" w:rsidR="003F3E50" w:rsidRPr="00B86D5E" w:rsidRDefault="003F3E50" w:rsidP="003F3E50">
            <w:pPr>
              <w:keepNext/>
              <w:rPr>
                <w:rFonts w:cs="Arial"/>
              </w:rPr>
            </w:pPr>
            <w:r w:rsidRPr="00B86D5E">
              <w:rPr>
                <w:rFonts w:cs="Arial"/>
              </w:rPr>
              <w:t>Scheduled learning</w:t>
            </w:r>
          </w:p>
        </w:tc>
        <w:tc>
          <w:tcPr>
            <w:tcW w:w="1701" w:type="dxa"/>
          </w:tcPr>
          <w:p w14:paraId="48E289D3" w14:textId="77777777" w:rsidR="003F3E50" w:rsidRPr="00B86D5E" w:rsidRDefault="003F3E50" w:rsidP="003F3E50">
            <w:pPr>
              <w:keepNext/>
              <w:jc w:val="center"/>
              <w:rPr>
                <w:rFonts w:cs="Arial"/>
              </w:rPr>
            </w:pPr>
            <w:r w:rsidRPr="00B86D5E">
              <w:rPr>
                <w:rFonts w:cs="Arial"/>
              </w:rPr>
              <w:t>20</w:t>
            </w:r>
          </w:p>
        </w:tc>
        <w:tc>
          <w:tcPr>
            <w:tcW w:w="1843" w:type="dxa"/>
          </w:tcPr>
          <w:p w14:paraId="35CE4A61" w14:textId="77777777" w:rsidR="003F3E50" w:rsidRPr="00B86D5E" w:rsidRDefault="003F3E50" w:rsidP="003F3E50">
            <w:pPr>
              <w:keepNext/>
              <w:jc w:val="center"/>
              <w:rPr>
                <w:rFonts w:cs="Arial"/>
              </w:rPr>
            </w:pPr>
            <w:r w:rsidRPr="00B86D5E">
              <w:rPr>
                <w:rFonts w:cs="Arial"/>
              </w:rPr>
              <w:t>10%</w:t>
            </w:r>
          </w:p>
        </w:tc>
      </w:tr>
      <w:tr w:rsidR="003F3E50" w:rsidRPr="00B86D5E" w14:paraId="10CC5E90" w14:textId="77777777" w:rsidTr="003F3E50">
        <w:tc>
          <w:tcPr>
            <w:tcW w:w="3969" w:type="dxa"/>
          </w:tcPr>
          <w:p w14:paraId="4679FFFF" w14:textId="77777777" w:rsidR="003F3E50" w:rsidRPr="00B86D5E" w:rsidRDefault="003F3E50" w:rsidP="003F3E50">
            <w:pPr>
              <w:keepNext/>
              <w:rPr>
                <w:rFonts w:cs="Arial"/>
              </w:rPr>
            </w:pPr>
            <w:r w:rsidRPr="00B86D5E">
              <w:rPr>
                <w:rFonts w:cs="Arial"/>
              </w:rPr>
              <w:t>Independent learning</w:t>
            </w:r>
          </w:p>
        </w:tc>
        <w:tc>
          <w:tcPr>
            <w:tcW w:w="1701" w:type="dxa"/>
          </w:tcPr>
          <w:p w14:paraId="515EC1F0" w14:textId="77777777" w:rsidR="003F3E50" w:rsidRPr="00B86D5E" w:rsidRDefault="003F3E50" w:rsidP="003F3E50">
            <w:pPr>
              <w:keepNext/>
              <w:jc w:val="center"/>
              <w:rPr>
                <w:rFonts w:cs="Arial"/>
              </w:rPr>
            </w:pPr>
            <w:r w:rsidRPr="00B86D5E">
              <w:rPr>
                <w:rFonts w:cs="Arial"/>
              </w:rPr>
              <w:t>180</w:t>
            </w:r>
          </w:p>
        </w:tc>
        <w:tc>
          <w:tcPr>
            <w:tcW w:w="1843" w:type="dxa"/>
          </w:tcPr>
          <w:p w14:paraId="3B42E808" w14:textId="77777777" w:rsidR="003F3E50" w:rsidRPr="00B86D5E" w:rsidRDefault="003F3E50" w:rsidP="003F3E50">
            <w:pPr>
              <w:keepNext/>
              <w:jc w:val="center"/>
              <w:rPr>
                <w:rFonts w:cs="Arial"/>
              </w:rPr>
            </w:pPr>
            <w:r w:rsidRPr="00B86D5E">
              <w:rPr>
                <w:rFonts w:cs="Arial"/>
              </w:rPr>
              <w:t>90%</w:t>
            </w:r>
          </w:p>
        </w:tc>
      </w:tr>
      <w:tr w:rsidR="003F3E50" w:rsidRPr="00B86D5E" w14:paraId="50EC8CF8" w14:textId="77777777" w:rsidTr="003F3E50">
        <w:tc>
          <w:tcPr>
            <w:tcW w:w="3969" w:type="dxa"/>
          </w:tcPr>
          <w:p w14:paraId="0B54841F" w14:textId="77777777" w:rsidR="003F3E50" w:rsidRPr="00B86D5E" w:rsidRDefault="003F3E50" w:rsidP="003F3E50">
            <w:pPr>
              <w:keepNext/>
              <w:rPr>
                <w:rFonts w:cs="Arial"/>
              </w:rPr>
            </w:pPr>
            <w:r w:rsidRPr="00B86D5E">
              <w:rPr>
                <w:rFonts w:cs="Arial"/>
              </w:rPr>
              <w:t>Placement learning</w:t>
            </w:r>
          </w:p>
        </w:tc>
        <w:tc>
          <w:tcPr>
            <w:tcW w:w="1701" w:type="dxa"/>
          </w:tcPr>
          <w:p w14:paraId="445D4984" w14:textId="77777777" w:rsidR="003F3E50" w:rsidRPr="00B86D5E" w:rsidRDefault="003F3E50" w:rsidP="003F3E50">
            <w:pPr>
              <w:keepNext/>
              <w:jc w:val="center"/>
              <w:rPr>
                <w:rFonts w:cs="Arial"/>
              </w:rPr>
            </w:pPr>
          </w:p>
        </w:tc>
        <w:tc>
          <w:tcPr>
            <w:tcW w:w="1843" w:type="dxa"/>
          </w:tcPr>
          <w:p w14:paraId="49DA25E5" w14:textId="77777777" w:rsidR="003F3E50" w:rsidRPr="00B86D5E" w:rsidRDefault="003F3E50" w:rsidP="003F3E50">
            <w:pPr>
              <w:keepNext/>
              <w:jc w:val="center"/>
              <w:rPr>
                <w:rFonts w:cs="Arial"/>
              </w:rPr>
            </w:pPr>
          </w:p>
        </w:tc>
      </w:tr>
      <w:tr w:rsidR="003F3E50" w:rsidRPr="00B86D5E" w14:paraId="74FDD00F" w14:textId="77777777" w:rsidTr="003F3E50">
        <w:tc>
          <w:tcPr>
            <w:tcW w:w="3969" w:type="dxa"/>
          </w:tcPr>
          <w:p w14:paraId="1DE8EA93" w14:textId="77777777" w:rsidR="003F3E50" w:rsidRPr="00B86D5E" w:rsidRDefault="003F3E50" w:rsidP="003F3E50">
            <w:pPr>
              <w:keepNext/>
              <w:rPr>
                <w:rFonts w:cs="Arial"/>
              </w:rPr>
            </w:pPr>
            <w:r w:rsidRPr="00B86D5E">
              <w:rPr>
                <w:rFonts w:cs="Arial"/>
                <w:b/>
              </w:rPr>
              <w:t>TOTAL</w:t>
            </w:r>
          </w:p>
        </w:tc>
        <w:tc>
          <w:tcPr>
            <w:tcW w:w="1701" w:type="dxa"/>
          </w:tcPr>
          <w:p w14:paraId="0B7BD323" w14:textId="77777777" w:rsidR="003F3E50" w:rsidRPr="00B86D5E" w:rsidRDefault="003F3E50" w:rsidP="003F3E50">
            <w:pPr>
              <w:keepNext/>
              <w:jc w:val="center"/>
              <w:rPr>
                <w:rFonts w:cs="Arial"/>
                <w:b/>
              </w:rPr>
            </w:pPr>
            <w:r w:rsidRPr="00B86D5E">
              <w:rPr>
                <w:rFonts w:cs="Arial"/>
                <w:b/>
              </w:rPr>
              <w:t>200</w:t>
            </w:r>
          </w:p>
        </w:tc>
        <w:tc>
          <w:tcPr>
            <w:tcW w:w="1843" w:type="dxa"/>
          </w:tcPr>
          <w:p w14:paraId="285F8F01" w14:textId="77777777" w:rsidR="003F3E50" w:rsidRPr="00B86D5E" w:rsidRDefault="003F3E50" w:rsidP="003F3E50">
            <w:pPr>
              <w:keepNext/>
              <w:jc w:val="center"/>
              <w:rPr>
                <w:rFonts w:cs="Arial"/>
                <w:b/>
              </w:rPr>
            </w:pPr>
            <w:r w:rsidRPr="00B86D5E">
              <w:rPr>
                <w:rFonts w:cs="Arial"/>
                <w:b/>
              </w:rPr>
              <w:t>100%</w:t>
            </w:r>
          </w:p>
        </w:tc>
      </w:tr>
    </w:tbl>
    <w:p w14:paraId="4823C037" w14:textId="77777777" w:rsidR="003F3E50" w:rsidRPr="00B86D5E" w:rsidRDefault="003F3E50" w:rsidP="003F3E50">
      <w:pPr>
        <w:pStyle w:val="fixed"/>
        <w:ind w:left="0" w:firstLine="0"/>
        <w:rPr>
          <w:rFonts w:ascii="Arial" w:hAnsi="Arial" w:cs="Arial"/>
          <w:sz w:val="22"/>
          <w:szCs w:val="22"/>
        </w:rPr>
      </w:pPr>
    </w:p>
    <w:p w14:paraId="1E91E60F" w14:textId="77777777" w:rsidR="003F3E50" w:rsidRPr="00B86D5E" w:rsidRDefault="003F3E50" w:rsidP="003F3E50">
      <w:pPr>
        <w:pStyle w:val="fixed"/>
        <w:ind w:left="0" w:firstLine="0"/>
        <w:rPr>
          <w:rFonts w:ascii="Arial" w:hAnsi="Arial" w:cs="Arial"/>
          <w:sz w:val="22"/>
          <w:szCs w:val="22"/>
        </w:rPr>
      </w:pPr>
      <w:r w:rsidRPr="00B86D5E">
        <w:rPr>
          <w:rFonts w:ascii="Arial" w:hAnsi="Arial" w:cs="Arial"/>
          <w:sz w:val="22"/>
          <w:szCs w:val="22"/>
        </w:rPr>
        <w:t>ASSESSMENT</w:t>
      </w:r>
    </w:p>
    <w:p w14:paraId="5E338C63" w14:textId="77777777" w:rsidR="003F3E50" w:rsidRPr="00B86D5E" w:rsidRDefault="003F3E50" w:rsidP="003F3E50">
      <w:pPr>
        <w:pStyle w:val="fixed"/>
        <w:ind w:left="0"/>
        <w:rPr>
          <w:rFonts w:ascii="Arial" w:hAnsi="Arial" w:cs="Arial"/>
          <w:sz w:val="22"/>
          <w:szCs w:val="22"/>
        </w:rPr>
      </w:pPr>
    </w:p>
    <w:p w14:paraId="7A9DA1FB" w14:textId="77777777" w:rsidR="003F3E50" w:rsidRPr="00B86D5E" w:rsidRDefault="003F3E50" w:rsidP="003F3E50">
      <w:pPr>
        <w:rPr>
          <w:rFonts w:cs="Arial"/>
          <w:b/>
        </w:rPr>
      </w:pPr>
      <w:r w:rsidRPr="00B86D5E">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B86D5E" w14:paraId="46EDAE5B" w14:textId="77777777" w:rsidTr="003F3E50">
        <w:sdt>
          <w:sdtPr>
            <w:rPr>
              <w:rFonts w:cs="Arial"/>
            </w:rPr>
            <w:id w:val="478429104"/>
            <w14:checkbox>
              <w14:checked w14:val="0"/>
              <w14:checkedState w14:val="2612" w14:font="MS Gothic"/>
              <w14:uncheckedState w14:val="2610" w14:font="MS Gothic"/>
            </w14:checkbox>
          </w:sdtPr>
          <w:sdtEndPr/>
          <w:sdtContent>
            <w:tc>
              <w:tcPr>
                <w:tcW w:w="562" w:type="dxa"/>
              </w:tcPr>
              <w:p w14:paraId="0C5C093B" w14:textId="77777777" w:rsidR="003F3E50" w:rsidRPr="00B86D5E" w:rsidRDefault="003F3E50" w:rsidP="003F3E50">
                <w:pPr>
                  <w:rPr>
                    <w:rFonts w:cs="Arial"/>
                    <w:b/>
                  </w:rPr>
                </w:pPr>
                <w:r w:rsidRPr="00B86D5E">
                  <w:rPr>
                    <w:rFonts w:ascii="Segoe UI Symbol" w:eastAsia="MS Gothic" w:hAnsi="Segoe UI Symbol" w:cs="Segoe UI Symbol"/>
                  </w:rPr>
                  <w:t>☐</w:t>
                </w:r>
              </w:p>
            </w:tc>
          </w:sdtContent>
        </w:sdt>
        <w:tc>
          <w:tcPr>
            <w:tcW w:w="2458" w:type="dxa"/>
          </w:tcPr>
          <w:p w14:paraId="41DAD767" w14:textId="77777777" w:rsidR="003F3E50" w:rsidRPr="00B86D5E" w:rsidRDefault="003F3E50" w:rsidP="003F3E50">
            <w:pPr>
              <w:rPr>
                <w:rFonts w:cs="Arial"/>
                <w:b/>
              </w:rPr>
            </w:pPr>
            <w:r w:rsidRPr="00B86D5E">
              <w:rPr>
                <w:rFonts w:cs="Arial"/>
                <w:b/>
              </w:rPr>
              <w:t>Written exam</w:t>
            </w:r>
          </w:p>
        </w:tc>
        <w:sdt>
          <w:sdtPr>
            <w:rPr>
              <w:rFonts w:cs="Arial"/>
            </w:rPr>
            <w:id w:val="-2098398057"/>
            <w14:checkbox>
              <w14:checked w14:val="1"/>
              <w14:checkedState w14:val="2612" w14:font="MS Gothic"/>
              <w14:uncheckedState w14:val="2610" w14:font="MS Gothic"/>
            </w14:checkbox>
          </w:sdtPr>
          <w:sdtEndPr/>
          <w:sdtContent>
            <w:tc>
              <w:tcPr>
                <w:tcW w:w="538" w:type="dxa"/>
              </w:tcPr>
              <w:p w14:paraId="03866263" w14:textId="77777777" w:rsidR="003F3E50" w:rsidRPr="00B86D5E" w:rsidRDefault="003F3E50" w:rsidP="003F3E50">
                <w:pPr>
                  <w:rPr>
                    <w:rFonts w:cs="Arial"/>
                    <w:b/>
                  </w:rPr>
                </w:pPr>
                <w:r w:rsidRPr="00B86D5E">
                  <w:rPr>
                    <w:rFonts w:ascii="Segoe UI Symbol" w:eastAsia="MS Gothic" w:hAnsi="Segoe UI Symbol" w:cs="Segoe UI Symbol"/>
                  </w:rPr>
                  <w:t>☒</w:t>
                </w:r>
              </w:p>
            </w:tc>
          </w:sdtContent>
        </w:sdt>
        <w:tc>
          <w:tcPr>
            <w:tcW w:w="2482" w:type="dxa"/>
          </w:tcPr>
          <w:p w14:paraId="55792CE1" w14:textId="77777777" w:rsidR="003F3E50" w:rsidRPr="00B86D5E" w:rsidRDefault="003F3E50" w:rsidP="003F3E50">
            <w:pPr>
              <w:rPr>
                <w:rFonts w:cs="Arial"/>
                <w:b/>
              </w:rPr>
            </w:pPr>
            <w:r w:rsidRPr="00B86D5E">
              <w:rPr>
                <w:rFonts w:cs="Arial"/>
                <w:b/>
              </w:rPr>
              <w:t>Coursework</w:t>
            </w:r>
          </w:p>
        </w:tc>
        <w:sdt>
          <w:sdtPr>
            <w:rPr>
              <w:rFonts w:cs="Arial"/>
            </w:rPr>
            <w:id w:val="-1602486509"/>
            <w14:checkbox>
              <w14:checked w14:val="0"/>
              <w14:checkedState w14:val="2612" w14:font="MS Gothic"/>
              <w14:uncheckedState w14:val="2610" w14:font="MS Gothic"/>
            </w14:checkbox>
          </w:sdtPr>
          <w:sdtEndPr/>
          <w:sdtContent>
            <w:tc>
              <w:tcPr>
                <w:tcW w:w="538" w:type="dxa"/>
              </w:tcPr>
              <w:p w14:paraId="24BBA76E" w14:textId="77777777" w:rsidR="003F3E50" w:rsidRPr="00B86D5E" w:rsidRDefault="003F3E50" w:rsidP="003F3E50">
                <w:pPr>
                  <w:rPr>
                    <w:rFonts w:cs="Arial"/>
                    <w:b/>
                  </w:rPr>
                </w:pPr>
                <w:r w:rsidRPr="00B86D5E">
                  <w:rPr>
                    <w:rFonts w:ascii="Segoe UI Symbol" w:eastAsia="MS Gothic" w:hAnsi="Segoe UI Symbol" w:cs="Segoe UI Symbol"/>
                  </w:rPr>
                  <w:t>☐</w:t>
                </w:r>
              </w:p>
            </w:tc>
          </w:sdtContent>
        </w:sdt>
        <w:tc>
          <w:tcPr>
            <w:tcW w:w="2482" w:type="dxa"/>
          </w:tcPr>
          <w:p w14:paraId="4E12EBD2" w14:textId="77777777" w:rsidR="003F3E50" w:rsidRPr="00B86D5E" w:rsidRDefault="003F3E50" w:rsidP="003F3E50">
            <w:pPr>
              <w:rPr>
                <w:rFonts w:cs="Arial"/>
                <w:b/>
              </w:rPr>
            </w:pPr>
            <w:r w:rsidRPr="00B86D5E">
              <w:rPr>
                <w:rFonts w:cs="Arial"/>
                <w:b/>
              </w:rPr>
              <w:t>Practical</w:t>
            </w:r>
          </w:p>
        </w:tc>
      </w:tr>
    </w:tbl>
    <w:p w14:paraId="2746B572" w14:textId="77777777" w:rsidR="003F3E50" w:rsidRPr="00B86D5E" w:rsidRDefault="003F3E50" w:rsidP="003F3E50">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3F3E50" w:rsidRPr="00B86D5E" w14:paraId="6423812A" w14:textId="77777777" w:rsidTr="003F3E50">
        <w:tc>
          <w:tcPr>
            <w:tcW w:w="3256" w:type="dxa"/>
          </w:tcPr>
          <w:p w14:paraId="5EABAED4" w14:textId="77777777" w:rsidR="003F3E50" w:rsidRPr="00B86D5E" w:rsidRDefault="003F3E50" w:rsidP="003F3E50">
            <w:pPr>
              <w:jc w:val="center"/>
              <w:rPr>
                <w:rFonts w:cs="Arial"/>
                <w:b/>
              </w:rPr>
            </w:pPr>
            <w:r w:rsidRPr="00B86D5E">
              <w:rPr>
                <w:rFonts w:cs="Arial"/>
                <w:b/>
              </w:rPr>
              <w:t>Mode of assessment</w:t>
            </w:r>
          </w:p>
        </w:tc>
        <w:tc>
          <w:tcPr>
            <w:tcW w:w="3969" w:type="dxa"/>
          </w:tcPr>
          <w:p w14:paraId="7B5EE1BD" w14:textId="77777777" w:rsidR="003F3E50" w:rsidRPr="00B86D5E" w:rsidRDefault="003F3E50" w:rsidP="003F3E50">
            <w:pPr>
              <w:rPr>
                <w:rFonts w:cs="Arial"/>
              </w:rPr>
            </w:pPr>
            <w:r w:rsidRPr="00B86D5E">
              <w:rPr>
                <w:rFonts w:cs="Arial"/>
                <w:b/>
              </w:rPr>
              <w:t>Volume</w:t>
            </w:r>
          </w:p>
        </w:tc>
        <w:tc>
          <w:tcPr>
            <w:tcW w:w="1559" w:type="dxa"/>
          </w:tcPr>
          <w:p w14:paraId="020710FE" w14:textId="77777777" w:rsidR="003F3E50" w:rsidRPr="00B86D5E" w:rsidRDefault="003F3E50" w:rsidP="003F3E50">
            <w:pPr>
              <w:rPr>
                <w:rFonts w:cs="Arial"/>
              </w:rPr>
            </w:pPr>
            <w:r w:rsidRPr="00B86D5E">
              <w:rPr>
                <w:rFonts w:cs="Arial"/>
                <w:b/>
              </w:rPr>
              <w:t>Weighting</w:t>
            </w:r>
          </w:p>
        </w:tc>
      </w:tr>
      <w:tr w:rsidR="003F3E50" w:rsidRPr="00B86D5E" w14:paraId="5C72875E" w14:textId="77777777" w:rsidTr="003F3E50">
        <w:tc>
          <w:tcPr>
            <w:tcW w:w="3256" w:type="dxa"/>
          </w:tcPr>
          <w:p w14:paraId="411F1E7F" w14:textId="77777777" w:rsidR="003F3E50" w:rsidRPr="00B86D5E" w:rsidRDefault="003F3E50" w:rsidP="003F3E50">
            <w:pPr>
              <w:jc w:val="center"/>
              <w:rPr>
                <w:rFonts w:cs="Arial"/>
              </w:rPr>
            </w:pPr>
            <w:r w:rsidRPr="00B86D5E">
              <w:rPr>
                <w:rFonts w:cs="Arial"/>
              </w:rPr>
              <w:t xml:space="preserve">Written Assignment  </w:t>
            </w:r>
          </w:p>
        </w:tc>
        <w:tc>
          <w:tcPr>
            <w:tcW w:w="3969" w:type="dxa"/>
          </w:tcPr>
          <w:p w14:paraId="61E1D0BE" w14:textId="77777777" w:rsidR="003F3E50" w:rsidRPr="00B86D5E" w:rsidRDefault="003F3E50" w:rsidP="003F3E50">
            <w:pPr>
              <w:rPr>
                <w:rFonts w:cs="Arial"/>
                <w:highlight w:val="yellow"/>
              </w:rPr>
            </w:pPr>
            <w:r w:rsidRPr="00B86D5E">
              <w:rPr>
                <w:rFonts w:cs="Arial"/>
              </w:rPr>
              <w:t xml:space="preserve"> 3500 words </w:t>
            </w:r>
          </w:p>
        </w:tc>
        <w:tc>
          <w:tcPr>
            <w:tcW w:w="1559" w:type="dxa"/>
          </w:tcPr>
          <w:p w14:paraId="2F11E45D" w14:textId="77777777" w:rsidR="003F3E50" w:rsidRPr="00B86D5E" w:rsidRDefault="003F3E50" w:rsidP="003F3E50">
            <w:pPr>
              <w:rPr>
                <w:rFonts w:cs="Arial"/>
              </w:rPr>
            </w:pPr>
            <w:r w:rsidRPr="00B86D5E">
              <w:rPr>
                <w:rFonts w:cs="Arial"/>
              </w:rPr>
              <w:t xml:space="preserve"> 70% </w:t>
            </w:r>
          </w:p>
        </w:tc>
      </w:tr>
    </w:tbl>
    <w:p w14:paraId="30C01B35" w14:textId="77777777" w:rsidR="003F3E50" w:rsidRPr="00B86D5E" w:rsidRDefault="003F3E50" w:rsidP="003F3E50">
      <w:pPr>
        <w:rPr>
          <w:rFonts w:cs="Arial"/>
          <w:b/>
        </w:rPr>
      </w:pPr>
    </w:p>
    <w:p w14:paraId="54E095F9" w14:textId="77777777" w:rsidR="003F3E50" w:rsidRPr="00B86D5E" w:rsidRDefault="003F3E50" w:rsidP="003F3E50">
      <w:pPr>
        <w:rPr>
          <w:rFonts w:cs="Arial"/>
          <w:b/>
        </w:rPr>
      </w:pPr>
      <w:r w:rsidRPr="00B86D5E">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F3E50" w:rsidRPr="00B86D5E" w14:paraId="638EF279" w14:textId="77777777" w:rsidTr="003F3E50">
        <w:sdt>
          <w:sdtPr>
            <w:rPr>
              <w:rFonts w:cs="Arial"/>
            </w:rPr>
            <w:id w:val="-68504726"/>
            <w14:checkbox>
              <w14:checked w14:val="0"/>
              <w14:checkedState w14:val="2612" w14:font="MS Gothic"/>
              <w14:uncheckedState w14:val="2610" w14:font="MS Gothic"/>
            </w14:checkbox>
          </w:sdtPr>
          <w:sdtEndPr/>
          <w:sdtContent>
            <w:tc>
              <w:tcPr>
                <w:tcW w:w="562" w:type="dxa"/>
              </w:tcPr>
              <w:p w14:paraId="46E64381" w14:textId="77777777" w:rsidR="003F3E50" w:rsidRPr="00B86D5E" w:rsidRDefault="003F3E50" w:rsidP="003F3E50">
                <w:pPr>
                  <w:rPr>
                    <w:rFonts w:cs="Arial"/>
                    <w:b/>
                  </w:rPr>
                </w:pPr>
                <w:r w:rsidRPr="00B86D5E">
                  <w:rPr>
                    <w:rFonts w:ascii="Segoe UI Symbol" w:eastAsia="MS Gothic" w:hAnsi="Segoe UI Symbol" w:cs="Segoe UI Symbol"/>
                  </w:rPr>
                  <w:t>☐</w:t>
                </w:r>
              </w:p>
            </w:tc>
          </w:sdtContent>
        </w:sdt>
        <w:tc>
          <w:tcPr>
            <w:tcW w:w="2458" w:type="dxa"/>
          </w:tcPr>
          <w:p w14:paraId="0AB881BC" w14:textId="77777777" w:rsidR="003F3E50" w:rsidRPr="00B86D5E" w:rsidRDefault="003F3E50" w:rsidP="003F3E50">
            <w:pPr>
              <w:rPr>
                <w:rFonts w:cs="Arial"/>
                <w:b/>
              </w:rPr>
            </w:pPr>
            <w:r w:rsidRPr="00B86D5E">
              <w:rPr>
                <w:rFonts w:cs="Arial"/>
                <w:b/>
              </w:rPr>
              <w:t>Written exam</w:t>
            </w:r>
          </w:p>
        </w:tc>
        <w:sdt>
          <w:sdtPr>
            <w:rPr>
              <w:rFonts w:cs="Arial"/>
            </w:rPr>
            <w:id w:val="1277747700"/>
            <w14:checkbox>
              <w14:checked w14:val="0"/>
              <w14:checkedState w14:val="2612" w14:font="MS Gothic"/>
              <w14:uncheckedState w14:val="2610" w14:font="MS Gothic"/>
            </w14:checkbox>
          </w:sdtPr>
          <w:sdtEndPr/>
          <w:sdtContent>
            <w:tc>
              <w:tcPr>
                <w:tcW w:w="538" w:type="dxa"/>
              </w:tcPr>
              <w:p w14:paraId="6355C2EA" w14:textId="77777777" w:rsidR="003F3E50" w:rsidRPr="00B86D5E" w:rsidRDefault="003F3E50" w:rsidP="003F3E50">
                <w:pPr>
                  <w:rPr>
                    <w:rFonts w:cs="Arial"/>
                    <w:b/>
                  </w:rPr>
                </w:pPr>
                <w:r w:rsidRPr="00B86D5E">
                  <w:rPr>
                    <w:rFonts w:ascii="Segoe UI Symbol" w:eastAsia="MS Gothic" w:hAnsi="Segoe UI Symbol" w:cs="Segoe UI Symbol"/>
                  </w:rPr>
                  <w:t>☐</w:t>
                </w:r>
              </w:p>
            </w:tc>
          </w:sdtContent>
        </w:sdt>
        <w:tc>
          <w:tcPr>
            <w:tcW w:w="2482" w:type="dxa"/>
          </w:tcPr>
          <w:p w14:paraId="6C237EFF" w14:textId="77777777" w:rsidR="003F3E50" w:rsidRPr="00B86D5E" w:rsidRDefault="003F3E50" w:rsidP="003F3E50">
            <w:pPr>
              <w:rPr>
                <w:rFonts w:cs="Arial"/>
                <w:b/>
              </w:rPr>
            </w:pPr>
            <w:r w:rsidRPr="00B86D5E">
              <w:rPr>
                <w:rFonts w:cs="Arial"/>
                <w:b/>
              </w:rPr>
              <w:t>Coursework</w:t>
            </w:r>
          </w:p>
        </w:tc>
        <w:sdt>
          <w:sdtPr>
            <w:rPr>
              <w:rFonts w:cs="Arial"/>
            </w:rPr>
            <w:id w:val="-1315170429"/>
            <w14:checkbox>
              <w14:checked w14:val="1"/>
              <w14:checkedState w14:val="2612" w14:font="MS Gothic"/>
              <w14:uncheckedState w14:val="2610" w14:font="MS Gothic"/>
            </w14:checkbox>
          </w:sdtPr>
          <w:sdtEndPr/>
          <w:sdtContent>
            <w:tc>
              <w:tcPr>
                <w:tcW w:w="538" w:type="dxa"/>
              </w:tcPr>
              <w:p w14:paraId="28CBDD5F" w14:textId="77777777" w:rsidR="003F3E50" w:rsidRPr="00B86D5E" w:rsidRDefault="003F3E50" w:rsidP="003F3E50">
                <w:pPr>
                  <w:rPr>
                    <w:rFonts w:cs="Arial"/>
                    <w:b/>
                  </w:rPr>
                </w:pPr>
                <w:r w:rsidRPr="00B86D5E">
                  <w:rPr>
                    <w:rFonts w:ascii="Segoe UI Symbol" w:eastAsia="MS Gothic" w:hAnsi="Segoe UI Symbol" w:cs="Segoe UI Symbol"/>
                  </w:rPr>
                  <w:t>☒</w:t>
                </w:r>
              </w:p>
            </w:tc>
          </w:sdtContent>
        </w:sdt>
        <w:tc>
          <w:tcPr>
            <w:tcW w:w="2482" w:type="dxa"/>
          </w:tcPr>
          <w:p w14:paraId="2FF84C2C" w14:textId="77777777" w:rsidR="003F3E50" w:rsidRPr="00B86D5E" w:rsidRDefault="003F3E50" w:rsidP="003F3E50">
            <w:pPr>
              <w:rPr>
                <w:rFonts w:cs="Arial"/>
                <w:b/>
              </w:rPr>
            </w:pPr>
            <w:r w:rsidRPr="00B86D5E">
              <w:rPr>
                <w:rFonts w:cs="Arial"/>
                <w:b/>
              </w:rPr>
              <w:t>Practical</w:t>
            </w:r>
          </w:p>
        </w:tc>
      </w:tr>
    </w:tbl>
    <w:p w14:paraId="7DF8F886" w14:textId="77777777" w:rsidR="003F3E50" w:rsidRPr="00B86D5E" w:rsidRDefault="003F3E50" w:rsidP="003F3E50">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3F3E50" w:rsidRPr="00B86D5E" w14:paraId="558F507E" w14:textId="77777777" w:rsidTr="003F3E50">
        <w:tc>
          <w:tcPr>
            <w:tcW w:w="3256" w:type="dxa"/>
          </w:tcPr>
          <w:p w14:paraId="53633473" w14:textId="77777777" w:rsidR="003F3E50" w:rsidRPr="00B86D5E" w:rsidRDefault="003F3E50" w:rsidP="003F3E50">
            <w:pPr>
              <w:jc w:val="center"/>
              <w:rPr>
                <w:rFonts w:cs="Arial"/>
                <w:b/>
              </w:rPr>
            </w:pPr>
            <w:r w:rsidRPr="00B86D5E">
              <w:rPr>
                <w:rFonts w:cs="Arial"/>
                <w:b/>
              </w:rPr>
              <w:t>Mode of assessment</w:t>
            </w:r>
          </w:p>
        </w:tc>
        <w:tc>
          <w:tcPr>
            <w:tcW w:w="3969" w:type="dxa"/>
          </w:tcPr>
          <w:p w14:paraId="1FDFFEB7" w14:textId="77777777" w:rsidR="003F3E50" w:rsidRPr="00B86D5E" w:rsidRDefault="003F3E50" w:rsidP="003F3E50">
            <w:pPr>
              <w:rPr>
                <w:rFonts w:cs="Arial"/>
              </w:rPr>
            </w:pPr>
            <w:r w:rsidRPr="00B86D5E">
              <w:rPr>
                <w:rFonts w:cs="Arial"/>
                <w:b/>
              </w:rPr>
              <w:t>Volume</w:t>
            </w:r>
          </w:p>
        </w:tc>
        <w:tc>
          <w:tcPr>
            <w:tcW w:w="1559" w:type="dxa"/>
          </w:tcPr>
          <w:p w14:paraId="6F3B6B46" w14:textId="77777777" w:rsidR="003F3E50" w:rsidRPr="00B86D5E" w:rsidRDefault="003F3E50" w:rsidP="003F3E50">
            <w:pPr>
              <w:rPr>
                <w:rFonts w:cs="Arial"/>
              </w:rPr>
            </w:pPr>
            <w:r w:rsidRPr="00B86D5E">
              <w:rPr>
                <w:rFonts w:cs="Arial"/>
                <w:b/>
              </w:rPr>
              <w:t>Weighting</w:t>
            </w:r>
          </w:p>
        </w:tc>
      </w:tr>
      <w:tr w:rsidR="003F3E50" w:rsidRPr="00B86D5E" w14:paraId="0F682362" w14:textId="77777777" w:rsidTr="003F3E50">
        <w:tc>
          <w:tcPr>
            <w:tcW w:w="3256" w:type="dxa"/>
          </w:tcPr>
          <w:p w14:paraId="760FD98C" w14:textId="77777777" w:rsidR="003F3E50" w:rsidRPr="00B86D5E" w:rsidRDefault="003F3E50" w:rsidP="003F3E50">
            <w:pPr>
              <w:jc w:val="center"/>
              <w:rPr>
                <w:rFonts w:cs="Arial"/>
              </w:rPr>
            </w:pPr>
            <w:r w:rsidRPr="00B86D5E">
              <w:rPr>
                <w:rFonts w:cs="Arial"/>
              </w:rPr>
              <w:t xml:space="preserve">Presentation </w:t>
            </w:r>
          </w:p>
        </w:tc>
        <w:tc>
          <w:tcPr>
            <w:tcW w:w="3969" w:type="dxa"/>
          </w:tcPr>
          <w:p w14:paraId="5919BFA7" w14:textId="77777777" w:rsidR="003F3E50" w:rsidRPr="00B86D5E" w:rsidRDefault="003F3E50" w:rsidP="003F3E50">
            <w:pPr>
              <w:rPr>
                <w:rFonts w:cs="Arial"/>
                <w:highlight w:val="yellow"/>
              </w:rPr>
            </w:pPr>
            <w:r w:rsidRPr="00B86D5E">
              <w:rPr>
                <w:rFonts w:cs="Arial"/>
              </w:rPr>
              <w:t xml:space="preserve">10 minutes  </w:t>
            </w:r>
          </w:p>
        </w:tc>
        <w:tc>
          <w:tcPr>
            <w:tcW w:w="1559" w:type="dxa"/>
          </w:tcPr>
          <w:p w14:paraId="4BDA43CE" w14:textId="77777777" w:rsidR="003F3E50" w:rsidRPr="00B86D5E" w:rsidRDefault="003F3E50" w:rsidP="003F3E50">
            <w:pPr>
              <w:rPr>
                <w:rFonts w:cs="Arial"/>
              </w:rPr>
            </w:pPr>
            <w:r w:rsidRPr="00B86D5E">
              <w:rPr>
                <w:rFonts w:cs="Arial"/>
              </w:rPr>
              <w:t xml:space="preserve"> 30%</w:t>
            </w:r>
          </w:p>
        </w:tc>
      </w:tr>
    </w:tbl>
    <w:p w14:paraId="29222F82" w14:textId="77777777" w:rsidR="003F3E50" w:rsidRPr="00B86D5E" w:rsidRDefault="003F3E50" w:rsidP="003F3E50">
      <w:pPr>
        <w:pStyle w:val="fixed"/>
        <w:keepNext/>
        <w:ind w:left="0" w:firstLine="0"/>
        <w:jc w:val="both"/>
        <w:rPr>
          <w:rFonts w:ascii="Arial" w:hAnsi="Arial" w:cs="Arial"/>
          <w:sz w:val="22"/>
          <w:szCs w:val="22"/>
        </w:rPr>
      </w:pPr>
    </w:p>
    <w:p w14:paraId="1F855DF4" w14:textId="77777777" w:rsidR="003F3E50" w:rsidRPr="00B86D5E" w:rsidRDefault="003F3E50" w:rsidP="003F3E50">
      <w:pPr>
        <w:pStyle w:val="fixed"/>
        <w:keepNext/>
        <w:ind w:left="0" w:firstLine="0"/>
        <w:jc w:val="both"/>
        <w:rPr>
          <w:rFonts w:ascii="Arial" w:hAnsi="Arial" w:cs="Arial"/>
          <w:sz w:val="22"/>
          <w:szCs w:val="22"/>
        </w:rPr>
      </w:pPr>
      <w:r w:rsidRPr="00B86D5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F3E50" w:rsidRPr="00B86D5E" w14:paraId="01DA4090" w14:textId="77777777" w:rsidTr="003F3E50">
        <w:tc>
          <w:tcPr>
            <w:tcW w:w="3261" w:type="dxa"/>
            <w:tcBorders>
              <w:top w:val="single" w:sz="4" w:space="0" w:color="auto"/>
              <w:left w:val="single" w:sz="4" w:space="0" w:color="auto"/>
            </w:tcBorders>
          </w:tcPr>
          <w:p w14:paraId="5A72174E" w14:textId="77777777" w:rsidR="003F3E50" w:rsidRPr="00B86D5E" w:rsidRDefault="003F3E50" w:rsidP="003F3E50">
            <w:pPr>
              <w:keepNext/>
              <w:rPr>
                <w:rFonts w:cs="Arial"/>
                <w:b/>
              </w:rPr>
            </w:pPr>
            <w:r w:rsidRPr="00B86D5E">
              <w:rPr>
                <w:rFonts w:cs="Arial"/>
                <w:b/>
              </w:rPr>
              <w:t>Activity type</w:t>
            </w:r>
          </w:p>
        </w:tc>
        <w:tc>
          <w:tcPr>
            <w:tcW w:w="1842" w:type="dxa"/>
          </w:tcPr>
          <w:p w14:paraId="65F4F7FB" w14:textId="77777777" w:rsidR="003F3E50" w:rsidRPr="00B86D5E" w:rsidRDefault="003F3E50" w:rsidP="003F3E50">
            <w:pPr>
              <w:keepNext/>
              <w:jc w:val="center"/>
              <w:rPr>
                <w:rFonts w:cs="Arial"/>
                <w:b/>
              </w:rPr>
            </w:pPr>
            <w:r w:rsidRPr="00B86D5E">
              <w:rPr>
                <w:rFonts w:cs="Arial"/>
                <w:b/>
              </w:rPr>
              <w:t>Percentage</w:t>
            </w:r>
          </w:p>
        </w:tc>
      </w:tr>
      <w:tr w:rsidR="003F3E50" w:rsidRPr="00B86D5E" w14:paraId="594BC40E" w14:textId="77777777" w:rsidTr="003F3E50">
        <w:tc>
          <w:tcPr>
            <w:tcW w:w="3261" w:type="dxa"/>
          </w:tcPr>
          <w:p w14:paraId="2CEB88C4" w14:textId="77777777" w:rsidR="003F3E50" w:rsidRPr="00B86D5E" w:rsidRDefault="003F3E50" w:rsidP="003F3E50">
            <w:pPr>
              <w:keepNext/>
              <w:rPr>
                <w:rFonts w:cs="Arial"/>
              </w:rPr>
            </w:pPr>
            <w:r w:rsidRPr="00B86D5E">
              <w:rPr>
                <w:rFonts w:cs="Arial"/>
              </w:rPr>
              <w:t>Written exam</w:t>
            </w:r>
          </w:p>
        </w:tc>
        <w:tc>
          <w:tcPr>
            <w:tcW w:w="1842" w:type="dxa"/>
          </w:tcPr>
          <w:p w14:paraId="62EA8060" w14:textId="77777777" w:rsidR="003F3E50" w:rsidRPr="00B86D5E" w:rsidRDefault="003F3E50" w:rsidP="003F3E50">
            <w:pPr>
              <w:keepNext/>
              <w:jc w:val="center"/>
              <w:rPr>
                <w:rFonts w:cs="Arial"/>
              </w:rPr>
            </w:pPr>
          </w:p>
        </w:tc>
      </w:tr>
      <w:tr w:rsidR="003F3E50" w:rsidRPr="00B86D5E" w14:paraId="2222970C" w14:textId="77777777" w:rsidTr="003F3E50">
        <w:tc>
          <w:tcPr>
            <w:tcW w:w="3261" w:type="dxa"/>
          </w:tcPr>
          <w:p w14:paraId="4AAD3D7A" w14:textId="77777777" w:rsidR="003F3E50" w:rsidRPr="00B86D5E" w:rsidRDefault="003F3E50" w:rsidP="003F3E50">
            <w:pPr>
              <w:keepNext/>
              <w:rPr>
                <w:rFonts w:cs="Arial"/>
              </w:rPr>
            </w:pPr>
            <w:r w:rsidRPr="00B86D5E">
              <w:rPr>
                <w:rFonts w:cs="Arial"/>
              </w:rPr>
              <w:t>Coursework</w:t>
            </w:r>
          </w:p>
        </w:tc>
        <w:tc>
          <w:tcPr>
            <w:tcW w:w="1842" w:type="dxa"/>
          </w:tcPr>
          <w:p w14:paraId="731C5CD7" w14:textId="77777777" w:rsidR="003F3E50" w:rsidRPr="00B86D5E" w:rsidRDefault="003F3E50" w:rsidP="003F3E50">
            <w:pPr>
              <w:keepNext/>
              <w:jc w:val="center"/>
              <w:rPr>
                <w:rFonts w:cs="Arial"/>
              </w:rPr>
            </w:pPr>
            <w:r w:rsidRPr="00B86D5E">
              <w:rPr>
                <w:rFonts w:cs="Arial"/>
              </w:rPr>
              <w:t>70%</w:t>
            </w:r>
          </w:p>
        </w:tc>
      </w:tr>
      <w:tr w:rsidR="003F3E50" w:rsidRPr="00B86D5E" w14:paraId="471E8909" w14:textId="77777777" w:rsidTr="003F3E50">
        <w:tc>
          <w:tcPr>
            <w:tcW w:w="3261" w:type="dxa"/>
          </w:tcPr>
          <w:p w14:paraId="2409736A" w14:textId="77777777" w:rsidR="003F3E50" w:rsidRPr="00B86D5E" w:rsidRDefault="003F3E50" w:rsidP="003F3E50">
            <w:pPr>
              <w:keepNext/>
              <w:rPr>
                <w:rFonts w:cs="Arial"/>
              </w:rPr>
            </w:pPr>
            <w:r w:rsidRPr="00B86D5E">
              <w:rPr>
                <w:rFonts w:cs="Arial"/>
              </w:rPr>
              <w:t>Practical</w:t>
            </w:r>
          </w:p>
        </w:tc>
        <w:tc>
          <w:tcPr>
            <w:tcW w:w="1842" w:type="dxa"/>
          </w:tcPr>
          <w:p w14:paraId="199D6AFF" w14:textId="77777777" w:rsidR="003F3E50" w:rsidRPr="00B86D5E" w:rsidRDefault="003F3E50" w:rsidP="003F3E50">
            <w:pPr>
              <w:keepNext/>
              <w:jc w:val="center"/>
              <w:rPr>
                <w:rFonts w:cs="Arial"/>
              </w:rPr>
            </w:pPr>
            <w:r w:rsidRPr="00B86D5E">
              <w:rPr>
                <w:rFonts w:cs="Arial"/>
              </w:rPr>
              <w:t>30%</w:t>
            </w:r>
          </w:p>
        </w:tc>
      </w:tr>
      <w:tr w:rsidR="003F3E50" w:rsidRPr="00B86D5E" w14:paraId="6F33EE82" w14:textId="77777777" w:rsidTr="003F3E50">
        <w:tc>
          <w:tcPr>
            <w:tcW w:w="3261" w:type="dxa"/>
          </w:tcPr>
          <w:p w14:paraId="797BF449" w14:textId="77777777" w:rsidR="003F3E50" w:rsidRPr="00B86D5E" w:rsidRDefault="003F3E50" w:rsidP="003F3E50">
            <w:pPr>
              <w:keepNext/>
              <w:rPr>
                <w:rFonts w:cs="Arial"/>
              </w:rPr>
            </w:pPr>
            <w:r w:rsidRPr="00B86D5E">
              <w:rPr>
                <w:rFonts w:cs="Arial"/>
                <w:b/>
              </w:rPr>
              <w:t>TOTAL</w:t>
            </w:r>
          </w:p>
        </w:tc>
        <w:tc>
          <w:tcPr>
            <w:tcW w:w="1842" w:type="dxa"/>
          </w:tcPr>
          <w:p w14:paraId="23578271" w14:textId="77777777" w:rsidR="003F3E50" w:rsidRPr="00B86D5E" w:rsidRDefault="003F3E50" w:rsidP="003F3E50">
            <w:pPr>
              <w:keepNext/>
              <w:jc w:val="center"/>
              <w:rPr>
                <w:rFonts w:cs="Arial"/>
                <w:b/>
              </w:rPr>
            </w:pPr>
            <w:r w:rsidRPr="00B86D5E">
              <w:rPr>
                <w:rFonts w:cs="Arial"/>
                <w:b/>
              </w:rPr>
              <w:t>100%</w:t>
            </w:r>
          </w:p>
        </w:tc>
      </w:tr>
    </w:tbl>
    <w:p w14:paraId="3651D9AD" w14:textId="77777777" w:rsidR="003F3E50" w:rsidRPr="00B86D5E" w:rsidRDefault="003F3E50" w:rsidP="003F3E50">
      <w:pPr>
        <w:rPr>
          <w:rFonts w:cs="Arial"/>
        </w:rPr>
      </w:pPr>
    </w:p>
    <w:p w14:paraId="7D18A3C7" w14:textId="77777777" w:rsidR="003F3E50" w:rsidRPr="00B86D5E" w:rsidRDefault="003F3E50" w:rsidP="003F3E50">
      <w:pPr>
        <w:rPr>
          <w:rFonts w:cs="Arial"/>
        </w:rPr>
      </w:pPr>
      <w:r w:rsidRPr="00B86D5E">
        <w:rPr>
          <w:rFonts w:cs="Arial"/>
        </w:rPr>
        <w:t>This module has been developed in alignment with descriptor 1 the UK Professional Standards Framework (2011) for practitioners within the higher education sector wishing to attain fellowship of Advance HE.</w:t>
      </w:r>
    </w:p>
    <w:p w14:paraId="354FF2A5" w14:textId="77777777" w:rsidR="003F3E50" w:rsidRPr="00B86D5E" w:rsidRDefault="003F3E50" w:rsidP="003F3E50">
      <w:pPr>
        <w:rPr>
          <w:rFonts w:cs="Arial"/>
          <w:b/>
        </w:rPr>
      </w:pPr>
      <w:r w:rsidRPr="00B86D5E">
        <w:rPr>
          <w:rFonts w:cs="Arial"/>
          <w:b/>
        </w:rPr>
        <w:t>INDICATIVE READING LIST</w:t>
      </w:r>
    </w:p>
    <w:tbl>
      <w:tblPr>
        <w:tblStyle w:val="TableGrid"/>
        <w:tblW w:w="0" w:type="auto"/>
        <w:tblLook w:val="04A0" w:firstRow="1" w:lastRow="0" w:firstColumn="1" w:lastColumn="0" w:noHBand="0" w:noVBand="1"/>
      </w:tblPr>
      <w:tblGrid>
        <w:gridCol w:w="1685"/>
        <w:gridCol w:w="5246"/>
        <w:gridCol w:w="1366"/>
      </w:tblGrid>
      <w:tr w:rsidR="003F3E50" w:rsidRPr="00B86D5E" w14:paraId="1E76E905" w14:textId="77777777" w:rsidTr="003F3E50">
        <w:tc>
          <w:tcPr>
            <w:tcW w:w="1689" w:type="dxa"/>
            <w:shd w:val="clear" w:color="auto" w:fill="BFBFBF" w:themeFill="background1" w:themeFillShade="BF"/>
          </w:tcPr>
          <w:p w14:paraId="571C6667" w14:textId="77777777" w:rsidR="003F3E50" w:rsidRPr="00B86D5E" w:rsidRDefault="003F3E50" w:rsidP="003F3E50">
            <w:pPr>
              <w:tabs>
                <w:tab w:val="num" w:pos="720"/>
                <w:tab w:val="left" w:pos="1440"/>
              </w:tabs>
              <w:rPr>
                <w:rFonts w:cs="Arial"/>
                <w:b/>
              </w:rPr>
            </w:pPr>
            <w:r w:rsidRPr="00B86D5E">
              <w:rPr>
                <w:rFonts w:cs="Arial"/>
                <w:b/>
              </w:rPr>
              <w:t>Module Code</w:t>
            </w:r>
          </w:p>
        </w:tc>
        <w:tc>
          <w:tcPr>
            <w:tcW w:w="6971" w:type="dxa"/>
            <w:gridSpan w:val="2"/>
          </w:tcPr>
          <w:p w14:paraId="77915BAD" w14:textId="77777777" w:rsidR="003F3E50" w:rsidRPr="00B86D5E" w:rsidRDefault="003F3E50" w:rsidP="003F3E50">
            <w:pPr>
              <w:tabs>
                <w:tab w:val="num" w:pos="720"/>
                <w:tab w:val="left" w:pos="1440"/>
              </w:tabs>
              <w:rPr>
                <w:rFonts w:cs="Arial"/>
                <w:b/>
              </w:rPr>
            </w:pPr>
            <w:r w:rsidRPr="00B86D5E">
              <w:rPr>
                <w:rFonts w:cs="Arial"/>
                <w:b/>
              </w:rPr>
              <w:t xml:space="preserve">ECWB7004 </w:t>
            </w:r>
          </w:p>
        </w:tc>
      </w:tr>
      <w:tr w:rsidR="003F3E50" w:rsidRPr="00B86D5E" w14:paraId="66B0263D" w14:textId="77777777" w:rsidTr="003F3E50">
        <w:tc>
          <w:tcPr>
            <w:tcW w:w="1689" w:type="dxa"/>
            <w:shd w:val="clear" w:color="auto" w:fill="BFBFBF" w:themeFill="background1" w:themeFillShade="BF"/>
          </w:tcPr>
          <w:p w14:paraId="52D63151" w14:textId="77777777" w:rsidR="003F3E50" w:rsidRPr="00B86D5E" w:rsidRDefault="003F3E50" w:rsidP="003F3E50">
            <w:pPr>
              <w:tabs>
                <w:tab w:val="num" w:pos="720"/>
                <w:tab w:val="left" w:pos="1440"/>
              </w:tabs>
              <w:rPr>
                <w:rFonts w:cs="Arial"/>
                <w:b/>
              </w:rPr>
            </w:pPr>
            <w:r w:rsidRPr="00B86D5E">
              <w:rPr>
                <w:rFonts w:cs="Arial"/>
                <w:b/>
              </w:rPr>
              <w:t>Module Title</w:t>
            </w:r>
          </w:p>
        </w:tc>
        <w:tc>
          <w:tcPr>
            <w:tcW w:w="6971" w:type="dxa"/>
            <w:gridSpan w:val="2"/>
          </w:tcPr>
          <w:p w14:paraId="7E2EDBB8" w14:textId="77777777" w:rsidR="003F3E50" w:rsidRPr="00B86D5E" w:rsidRDefault="003F3E50" w:rsidP="003F3E50">
            <w:pPr>
              <w:tabs>
                <w:tab w:val="num" w:pos="720"/>
                <w:tab w:val="left" w:pos="1440"/>
              </w:tabs>
              <w:rPr>
                <w:rFonts w:cs="Arial"/>
                <w:b/>
              </w:rPr>
            </w:pPr>
            <w:r w:rsidRPr="00B86D5E">
              <w:rPr>
                <w:rFonts w:cs="Arial"/>
                <w:b/>
              </w:rPr>
              <w:t>Global Citizenship and Sustainability</w:t>
            </w:r>
          </w:p>
        </w:tc>
      </w:tr>
      <w:tr w:rsidR="003F3E50" w:rsidRPr="00B86D5E" w14:paraId="31CE5B5D" w14:textId="77777777" w:rsidTr="003F3E50">
        <w:tc>
          <w:tcPr>
            <w:tcW w:w="1689" w:type="dxa"/>
            <w:shd w:val="clear" w:color="auto" w:fill="BFBFBF" w:themeFill="background1" w:themeFillShade="BF"/>
          </w:tcPr>
          <w:p w14:paraId="0EB7F0DE" w14:textId="77777777" w:rsidR="003F3E50" w:rsidRPr="00B86D5E" w:rsidRDefault="003F3E50" w:rsidP="003F3E50">
            <w:pPr>
              <w:tabs>
                <w:tab w:val="num" w:pos="720"/>
                <w:tab w:val="left" w:pos="1440"/>
              </w:tabs>
              <w:rPr>
                <w:rFonts w:cs="Arial"/>
                <w:b/>
              </w:rPr>
            </w:pPr>
            <w:r w:rsidRPr="00B86D5E">
              <w:rPr>
                <w:rFonts w:cs="Arial"/>
                <w:b/>
              </w:rPr>
              <w:t>Classification</w:t>
            </w:r>
          </w:p>
        </w:tc>
        <w:tc>
          <w:tcPr>
            <w:tcW w:w="5605" w:type="dxa"/>
            <w:shd w:val="clear" w:color="auto" w:fill="BFBFBF" w:themeFill="background1" w:themeFillShade="BF"/>
          </w:tcPr>
          <w:p w14:paraId="41A02E0B" w14:textId="77777777" w:rsidR="003F3E50" w:rsidRPr="00B86D5E" w:rsidRDefault="003F3E50" w:rsidP="003F3E50">
            <w:pPr>
              <w:tabs>
                <w:tab w:val="num" w:pos="720"/>
                <w:tab w:val="left" w:pos="1440"/>
              </w:tabs>
              <w:rPr>
                <w:rFonts w:cs="Arial"/>
                <w:b/>
              </w:rPr>
            </w:pPr>
            <w:r w:rsidRPr="00B86D5E">
              <w:rPr>
                <w:rFonts w:cs="Arial"/>
                <w:b/>
              </w:rPr>
              <w:t>Reading List entry</w:t>
            </w:r>
          </w:p>
        </w:tc>
        <w:tc>
          <w:tcPr>
            <w:tcW w:w="1366" w:type="dxa"/>
            <w:shd w:val="clear" w:color="auto" w:fill="BFBFBF" w:themeFill="background1" w:themeFillShade="BF"/>
          </w:tcPr>
          <w:p w14:paraId="39133B15" w14:textId="77777777" w:rsidR="003F3E50" w:rsidRPr="00B86D5E" w:rsidRDefault="003F3E50" w:rsidP="003F3E50">
            <w:pPr>
              <w:tabs>
                <w:tab w:val="num" w:pos="720"/>
                <w:tab w:val="left" w:pos="1440"/>
              </w:tabs>
              <w:rPr>
                <w:rFonts w:cs="Arial"/>
                <w:b/>
              </w:rPr>
            </w:pPr>
            <w:r w:rsidRPr="00B86D5E">
              <w:rPr>
                <w:rFonts w:cs="Arial"/>
                <w:b/>
              </w:rPr>
              <w:t>Electronic*</w:t>
            </w:r>
          </w:p>
        </w:tc>
      </w:tr>
      <w:tr w:rsidR="003F3E50" w:rsidRPr="00B86D5E" w14:paraId="09183F94" w14:textId="77777777" w:rsidTr="003F3E50">
        <w:tc>
          <w:tcPr>
            <w:tcW w:w="1689" w:type="dxa"/>
          </w:tcPr>
          <w:p w14:paraId="5493C43E" w14:textId="77777777" w:rsidR="003F3E50" w:rsidRPr="00B86D5E" w:rsidRDefault="003F3E50" w:rsidP="003F3E50">
            <w:pPr>
              <w:tabs>
                <w:tab w:val="num" w:pos="720"/>
                <w:tab w:val="left" w:pos="1440"/>
              </w:tabs>
              <w:rPr>
                <w:rFonts w:cs="Arial"/>
              </w:rPr>
            </w:pPr>
            <w:r w:rsidRPr="00B86D5E">
              <w:rPr>
                <w:rFonts w:cs="Arial"/>
              </w:rPr>
              <w:t>Essential</w:t>
            </w:r>
          </w:p>
        </w:tc>
        <w:tc>
          <w:tcPr>
            <w:tcW w:w="5605" w:type="dxa"/>
          </w:tcPr>
          <w:p w14:paraId="43DC66F9" w14:textId="77777777" w:rsidR="003F3E50" w:rsidRPr="00B86D5E" w:rsidRDefault="003F3E50" w:rsidP="003F3E50">
            <w:pPr>
              <w:tabs>
                <w:tab w:val="num" w:pos="720"/>
                <w:tab w:val="left" w:pos="1440"/>
              </w:tabs>
              <w:rPr>
                <w:rFonts w:cs="Arial"/>
              </w:rPr>
            </w:pPr>
            <w:r w:rsidRPr="00B86D5E">
              <w:rPr>
                <w:rFonts w:cs="Arial"/>
              </w:rPr>
              <w:t xml:space="preserve">Atkinson AB (2018) </w:t>
            </w:r>
            <w:r w:rsidRPr="00B86D5E">
              <w:rPr>
                <w:rFonts w:cs="Arial"/>
                <w:i/>
              </w:rPr>
              <w:t xml:space="preserve">Inequality, </w:t>
            </w:r>
            <w:r w:rsidRPr="00B86D5E">
              <w:rPr>
                <w:rFonts w:cs="Arial"/>
              </w:rPr>
              <w:t>Harvard: Harvard University Press.</w:t>
            </w:r>
          </w:p>
        </w:tc>
        <w:tc>
          <w:tcPr>
            <w:tcW w:w="1366" w:type="dxa"/>
          </w:tcPr>
          <w:sdt>
            <w:sdtPr>
              <w:rPr>
                <w:rFonts w:cs="Arial"/>
              </w:rPr>
              <w:id w:val="1340579371"/>
              <w14:checkbox>
                <w14:checked w14:val="0"/>
                <w14:checkedState w14:val="2612" w14:font="MS Gothic"/>
                <w14:uncheckedState w14:val="2610" w14:font="MS Gothic"/>
              </w14:checkbox>
            </w:sdtPr>
            <w:sdtEndPr/>
            <w:sdtContent>
              <w:p w14:paraId="7967403C"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1942AE74" w14:textId="77777777" w:rsidTr="003F3E50">
        <w:tc>
          <w:tcPr>
            <w:tcW w:w="1689" w:type="dxa"/>
          </w:tcPr>
          <w:p w14:paraId="024BB4F6" w14:textId="77777777" w:rsidR="003F3E50" w:rsidRPr="00B86D5E" w:rsidRDefault="003F3E50" w:rsidP="003F3E50">
            <w:pPr>
              <w:tabs>
                <w:tab w:val="num" w:pos="720"/>
                <w:tab w:val="left" w:pos="1440"/>
              </w:tabs>
              <w:rPr>
                <w:rFonts w:cs="Arial"/>
              </w:rPr>
            </w:pPr>
            <w:r w:rsidRPr="00B86D5E">
              <w:rPr>
                <w:rFonts w:cs="Arial"/>
              </w:rPr>
              <w:t>Essential</w:t>
            </w:r>
          </w:p>
        </w:tc>
        <w:tc>
          <w:tcPr>
            <w:tcW w:w="5605" w:type="dxa"/>
          </w:tcPr>
          <w:p w14:paraId="2D69EA94" w14:textId="77777777" w:rsidR="003F3E50" w:rsidRPr="00B86D5E" w:rsidRDefault="003F3E50" w:rsidP="003F3E50">
            <w:pPr>
              <w:tabs>
                <w:tab w:val="num" w:pos="720"/>
                <w:tab w:val="left" w:pos="1440"/>
              </w:tabs>
              <w:rPr>
                <w:rFonts w:cs="Arial"/>
              </w:rPr>
            </w:pPr>
            <w:r w:rsidRPr="00B86D5E">
              <w:rPr>
                <w:rFonts w:cs="Arial"/>
              </w:rPr>
              <w:t xml:space="preserve">Collins PH &amp; Bilge S (2016) </w:t>
            </w:r>
            <w:r w:rsidRPr="00B86D5E">
              <w:rPr>
                <w:rFonts w:cs="Arial"/>
                <w:i/>
              </w:rPr>
              <w:t xml:space="preserve">Intersectionality: Key Concepts, </w:t>
            </w:r>
            <w:r w:rsidRPr="00B86D5E">
              <w:rPr>
                <w:rFonts w:cs="Arial"/>
              </w:rPr>
              <w:t>Malden, MA: Polity Press.</w:t>
            </w:r>
          </w:p>
        </w:tc>
        <w:tc>
          <w:tcPr>
            <w:tcW w:w="1366" w:type="dxa"/>
          </w:tcPr>
          <w:sdt>
            <w:sdtPr>
              <w:rPr>
                <w:rFonts w:cs="Arial"/>
              </w:rPr>
              <w:id w:val="836031912"/>
              <w14:checkbox>
                <w14:checked w14:val="0"/>
                <w14:checkedState w14:val="2612" w14:font="MS Gothic"/>
                <w14:uncheckedState w14:val="2610" w14:font="MS Gothic"/>
              </w14:checkbox>
            </w:sdtPr>
            <w:sdtEndPr/>
            <w:sdtContent>
              <w:p w14:paraId="535905DC"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1B1AE277" w14:textId="77777777" w:rsidTr="003F3E50">
        <w:tc>
          <w:tcPr>
            <w:tcW w:w="1689" w:type="dxa"/>
          </w:tcPr>
          <w:p w14:paraId="2E2B5057" w14:textId="77777777" w:rsidR="003F3E50" w:rsidRPr="00B86D5E" w:rsidRDefault="003F3E50" w:rsidP="003F3E50">
            <w:pPr>
              <w:tabs>
                <w:tab w:val="num" w:pos="720"/>
                <w:tab w:val="left" w:pos="1440"/>
              </w:tabs>
              <w:rPr>
                <w:rFonts w:cs="Arial"/>
              </w:rPr>
            </w:pPr>
            <w:r w:rsidRPr="00B86D5E">
              <w:rPr>
                <w:rFonts w:cs="Arial"/>
              </w:rPr>
              <w:t>Essential</w:t>
            </w:r>
          </w:p>
        </w:tc>
        <w:tc>
          <w:tcPr>
            <w:tcW w:w="5605" w:type="dxa"/>
          </w:tcPr>
          <w:p w14:paraId="4EB5D5EC" w14:textId="77777777" w:rsidR="003F3E50" w:rsidRPr="00B86D5E" w:rsidRDefault="003F3E50" w:rsidP="003F3E50">
            <w:pPr>
              <w:tabs>
                <w:tab w:val="num" w:pos="720"/>
                <w:tab w:val="left" w:pos="1440"/>
              </w:tabs>
              <w:rPr>
                <w:rFonts w:cs="Arial"/>
              </w:rPr>
            </w:pPr>
            <w:proofErr w:type="spellStart"/>
            <w:r w:rsidRPr="00B86D5E">
              <w:rPr>
                <w:rFonts w:cs="Arial"/>
              </w:rPr>
              <w:t>Gaudelli</w:t>
            </w:r>
            <w:proofErr w:type="spellEnd"/>
            <w:r w:rsidRPr="00B86D5E">
              <w:rPr>
                <w:rFonts w:cs="Arial"/>
              </w:rPr>
              <w:t xml:space="preserve">, W. (2016) </w:t>
            </w:r>
            <w:r w:rsidRPr="00B86D5E">
              <w:rPr>
                <w:rFonts w:cs="Arial"/>
                <w:i/>
              </w:rPr>
              <w:t>Global Citizenship Education</w:t>
            </w:r>
            <w:r w:rsidRPr="00B86D5E">
              <w:rPr>
                <w:rFonts w:cs="Arial"/>
              </w:rPr>
              <w:t xml:space="preserve">. London: Routledge </w:t>
            </w:r>
          </w:p>
        </w:tc>
        <w:tc>
          <w:tcPr>
            <w:tcW w:w="1366" w:type="dxa"/>
          </w:tcPr>
          <w:sdt>
            <w:sdtPr>
              <w:rPr>
                <w:rFonts w:cs="Arial"/>
              </w:rPr>
              <w:id w:val="-44375343"/>
              <w14:checkbox>
                <w14:checked w14:val="0"/>
                <w14:checkedState w14:val="2612" w14:font="MS Gothic"/>
                <w14:uncheckedState w14:val="2610" w14:font="MS Gothic"/>
              </w14:checkbox>
            </w:sdtPr>
            <w:sdtEndPr/>
            <w:sdtContent>
              <w:p w14:paraId="30DCA10B"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15B19165" w14:textId="77777777" w:rsidTr="003F3E50">
        <w:tc>
          <w:tcPr>
            <w:tcW w:w="1689" w:type="dxa"/>
          </w:tcPr>
          <w:p w14:paraId="716E9CEF"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Pr>
          <w:p w14:paraId="3B877562" w14:textId="77777777" w:rsidR="003F3E50" w:rsidRPr="00B86D5E" w:rsidRDefault="003F3E50" w:rsidP="003F3E50">
            <w:pPr>
              <w:tabs>
                <w:tab w:val="num" w:pos="720"/>
                <w:tab w:val="left" w:pos="1440"/>
              </w:tabs>
              <w:rPr>
                <w:rFonts w:cs="Arial"/>
              </w:rPr>
            </w:pPr>
            <w:r w:rsidRPr="00B86D5E">
              <w:rPr>
                <w:rFonts w:cs="Arial"/>
              </w:rPr>
              <w:t xml:space="preserve">Wales: Welsh Government (2015) </w:t>
            </w:r>
            <w:r w:rsidRPr="00B86D5E">
              <w:rPr>
                <w:rFonts w:cs="Arial"/>
                <w:i/>
              </w:rPr>
              <w:t>Wellbeing of Future Generations Act (Wales) 2015</w:t>
            </w:r>
          </w:p>
        </w:tc>
        <w:tc>
          <w:tcPr>
            <w:tcW w:w="1366" w:type="dxa"/>
          </w:tcPr>
          <w:sdt>
            <w:sdtPr>
              <w:rPr>
                <w:rFonts w:cs="Arial"/>
              </w:rPr>
              <w:id w:val="-674961058"/>
              <w14:checkbox>
                <w14:checked w14:val="1"/>
                <w14:checkedState w14:val="2612" w14:font="MS Gothic"/>
                <w14:uncheckedState w14:val="2610" w14:font="MS Gothic"/>
              </w14:checkbox>
            </w:sdtPr>
            <w:sdtEndPr/>
            <w:sdtContent>
              <w:p w14:paraId="56AF147B"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5868A114" w14:textId="77777777" w:rsidTr="003F3E50">
        <w:tc>
          <w:tcPr>
            <w:tcW w:w="1689" w:type="dxa"/>
          </w:tcPr>
          <w:p w14:paraId="582399F2"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Pr>
          <w:p w14:paraId="68D5B2FA" w14:textId="77777777" w:rsidR="003F3E50" w:rsidRPr="00B86D5E" w:rsidRDefault="003F3E50" w:rsidP="003F3E50">
            <w:pPr>
              <w:tabs>
                <w:tab w:val="num" w:pos="720"/>
                <w:tab w:val="left" w:pos="1440"/>
              </w:tabs>
              <w:rPr>
                <w:rFonts w:cs="Arial"/>
              </w:rPr>
            </w:pPr>
            <w:r w:rsidRPr="00B86D5E">
              <w:rPr>
                <w:rFonts w:cs="Arial"/>
              </w:rPr>
              <w:t xml:space="preserve">Banerjee, A. </w:t>
            </w:r>
            <w:proofErr w:type="spellStart"/>
            <w:r w:rsidRPr="00B86D5E">
              <w:rPr>
                <w:rFonts w:cs="Arial"/>
              </w:rPr>
              <w:t>Duflo</w:t>
            </w:r>
            <w:proofErr w:type="spellEnd"/>
            <w:r w:rsidRPr="00B86D5E">
              <w:rPr>
                <w:rFonts w:cs="Arial"/>
              </w:rPr>
              <w:t xml:space="preserve">, E. (2011) </w:t>
            </w:r>
            <w:r w:rsidRPr="00B86D5E">
              <w:rPr>
                <w:rFonts w:cs="Arial"/>
                <w:i/>
              </w:rPr>
              <w:t>Poor Economics:</w:t>
            </w:r>
            <w:r w:rsidRPr="00B86D5E">
              <w:rPr>
                <w:rFonts w:cs="Arial"/>
              </w:rPr>
              <w:t xml:space="preserve"> </w:t>
            </w:r>
            <w:r w:rsidRPr="00B86D5E">
              <w:rPr>
                <w:rFonts w:cs="Arial"/>
                <w:i/>
              </w:rPr>
              <w:t>A Radical Rethinking of the Way to Fight Global Poverty</w:t>
            </w:r>
            <w:r w:rsidRPr="00B86D5E">
              <w:rPr>
                <w:rFonts w:cs="Arial"/>
              </w:rPr>
              <w:t>, New York: Public Affairs</w:t>
            </w:r>
          </w:p>
        </w:tc>
        <w:tc>
          <w:tcPr>
            <w:tcW w:w="1366" w:type="dxa"/>
          </w:tcPr>
          <w:sdt>
            <w:sdtPr>
              <w:rPr>
                <w:rFonts w:cs="Arial"/>
              </w:rPr>
              <w:id w:val="487068974"/>
              <w14:checkbox>
                <w14:checked w14:val="0"/>
                <w14:checkedState w14:val="2612" w14:font="MS Gothic"/>
                <w14:uncheckedState w14:val="2610" w14:font="MS Gothic"/>
              </w14:checkbox>
            </w:sdtPr>
            <w:sdtEndPr/>
            <w:sdtContent>
              <w:p w14:paraId="69400765"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25718D8F" w14:textId="77777777" w:rsidTr="003F3E50">
        <w:tc>
          <w:tcPr>
            <w:tcW w:w="1689" w:type="dxa"/>
          </w:tcPr>
          <w:p w14:paraId="40F871FA"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Pr>
          <w:p w14:paraId="16396B60" w14:textId="77777777" w:rsidR="003F3E50" w:rsidRPr="00B86D5E" w:rsidRDefault="003F3E50" w:rsidP="003F3E50">
            <w:pPr>
              <w:tabs>
                <w:tab w:val="num" w:pos="720"/>
                <w:tab w:val="left" w:pos="1440"/>
              </w:tabs>
              <w:rPr>
                <w:rFonts w:cs="Arial"/>
              </w:rPr>
            </w:pPr>
            <w:r w:rsidRPr="00B86D5E">
              <w:rPr>
                <w:rFonts w:cs="Arial"/>
              </w:rPr>
              <w:t xml:space="preserve">Smith, </w:t>
            </w:r>
            <w:proofErr w:type="spellStart"/>
            <w:r w:rsidRPr="00B86D5E">
              <w:rPr>
                <w:rFonts w:cs="Arial"/>
              </w:rPr>
              <w:t>Rhona</w:t>
            </w:r>
            <w:proofErr w:type="spellEnd"/>
            <w:r w:rsidRPr="00B86D5E">
              <w:rPr>
                <w:rFonts w:cs="Arial"/>
              </w:rPr>
              <w:t xml:space="preserve"> K.M. (2010) </w:t>
            </w:r>
            <w:r w:rsidRPr="00B86D5E">
              <w:rPr>
                <w:rFonts w:cs="Arial"/>
                <w:i/>
              </w:rPr>
              <w:t>Textbook on International Human Rights, 4</w:t>
            </w:r>
            <w:r w:rsidRPr="00B86D5E">
              <w:rPr>
                <w:rFonts w:cs="Arial"/>
                <w:i/>
                <w:vertAlign w:val="superscript"/>
              </w:rPr>
              <w:t>th</w:t>
            </w:r>
            <w:r w:rsidRPr="00B86D5E">
              <w:rPr>
                <w:rFonts w:cs="Arial"/>
                <w:i/>
              </w:rPr>
              <w:t xml:space="preserve"> edition,</w:t>
            </w:r>
            <w:r w:rsidRPr="00B86D5E">
              <w:rPr>
                <w:rFonts w:cs="Arial"/>
              </w:rPr>
              <w:t xml:space="preserve"> Oxford: Oxford University Press</w:t>
            </w:r>
          </w:p>
        </w:tc>
        <w:tc>
          <w:tcPr>
            <w:tcW w:w="1366" w:type="dxa"/>
          </w:tcPr>
          <w:sdt>
            <w:sdtPr>
              <w:rPr>
                <w:rFonts w:cs="Arial"/>
              </w:rPr>
              <w:id w:val="-701014223"/>
              <w14:checkbox>
                <w14:checked w14:val="0"/>
                <w14:checkedState w14:val="2612" w14:font="MS Gothic"/>
                <w14:uncheckedState w14:val="2610" w14:font="MS Gothic"/>
              </w14:checkbox>
            </w:sdtPr>
            <w:sdtEndPr/>
            <w:sdtContent>
              <w:p w14:paraId="33D8F667"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4428DA17" w14:textId="77777777" w:rsidTr="003F3E50">
        <w:tc>
          <w:tcPr>
            <w:tcW w:w="1689" w:type="dxa"/>
          </w:tcPr>
          <w:p w14:paraId="10506D03"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Pr>
          <w:p w14:paraId="7872B932" w14:textId="77777777" w:rsidR="003F3E50" w:rsidRPr="00B86D5E" w:rsidRDefault="003F3E50" w:rsidP="003F3E50">
            <w:pPr>
              <w:tabs>
                <w:tab w:val="num" w:pos="720"/>
                <w:tab w:val="left" w:pos="1440"/>
              </w:tabs>
              <w:rPr>
                <w:rFonts w:cs="Arial"/>
              </w:rPr>
            </w:pPr>
            <w:proofErr w:type="spellStart"/>
            <w:r w:rsidRPr="00B86D5E">
              <w:rPr>
                <w:rFonts w:cs="Arial"/>
              </w:rPr>
              <w:t>Bignold</w:t>
            </w:r>
            <w:proofErr w:type="spellEnd"/>
            <w:r w:rsidRPr="00B86D5E">
              <w:rPr>
                <w:rFonts w:cs="Arial"/>
              </w:rPr>
              <w:t xml:space="preserve">, W., and </w:t>
            </w:r>
            <w:proofErr w:type="spellStart"/>
            <w:r w:rsidRPr="00B86D5E">
              <w:rPr>
                <w:rFonts w:cs="Arial"/>
              </w:rPr>
              <w:t>Gayton</w:t>
            </w:r>
            <w:proofErr w:type="spellEnd"/>
            <w:r w:rsidRPr="00B86D5E">
              <w:rPr>
                <w:rFonts w:cs="Arial"/>
              </w:rPr>
              <w:t>, L., (</w:t>
            </w:r>
            <w:proofErr w:type="spellStart"/>
            <w:r w:rsidRPr="00B86D5E">
              <w:rPr>
                <w:rFonts w:cs="Arial"/>
              </w:rPr>
              <w:t>eds</w:t>
            </w:r>
            <w:proofErr w:type="spellEnd"/>
            <w:r w:rsidRPr="00B86D5E">
              <w:rPr>
                <w:rFonts w:cs="Arial"/>
              </w:rPr>
              <w:t xml:space="preserve">) (2009) </w:t>
            </w:r>
            <w:r w:rsidRPr="00B86D5E">
              <w:rPr>
                <w:rFonts w:cs="Arial"/>
                <w:i/>
              </w:rPr>
              <w:t>Global Issues and Comparative Education</w:t>
            </w:r>
            <w:r w:rsidRPr="00B86D5E">
              <w:rPr>
                <w:rFonts w:cs="Arial"/>
              </w:rPr>
              <w:t>, Exeter: Learning Matters.</w:t>
            </w:r>
          </w:p>
        </w:tc>
        <w:tc>
          <w:tcPr>
            <w:tcW w:w="1366" w:type="dxa"/>
          </w:tcPr>
          <w:sdt>
            <w:sdtPr>
              <w:rPr>
                <w:rFonts w:cs="Arial"/>
              </w:rPr>
              <w:id w:val="569304048"/>
              <w14:checkbox>
                <w14:checked w14:val="0"/>
                <w14:checkedState w14:val="2612" w14:font="MS Gothic"/>
                <w14:uncheckedState w14:val="2610" w14:font="MS Gothic"/>
              </w14:checkbox>
            </w:sdtPr>
            <w:sdtEndPr/>
            <w:sdtContent>
              <w:p w14:paraId="64379A57"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65C27784" w14:textId="77777777" w:rsidTr="003F3E50">
        <w:tc>
          <w:tcPr>
            <w:tcW w:w="1689" w:type="dxa"/>
          </w:tcPr>
          <w:p w14:paraId="6E438011" w14:textId="77777777" w:rsidR="003F3E50" w:rsidRPr="00B86D5E" w:rsidRDefault="003F3E50" w:rsidP="003F3E50">
            <w:pPr>
              <w:tabs>
                <w:tab w:val="num" w:pos="720"/>
                <w:tab w:val="left" w:pos="1440"/>
              </w:tabs>
              <w:rPr>
                <w:rFonts w:cs="Arial"/>
              </w:rPr>
            </w:pPr>
            <w:r w:rsidRPr="00B86D5E">
              <w:rPr>
                <w:rFonts w:cs="Arial"/>
              </w:rPr>
              <w:lastRenderedPageBreak/>
              <w:t>Further</w:t>
            </w:r>
          </w:p>
        </w:tc>
        <w:tc>
          <w:tcPr>
            <w:tcW w:w="5605" w:type="dxa"/>
          </w:tcPr>
          <w:p w14:paraId="2E94F29B" w14:textId="77777777" w:rsidR="003F3E50" w:rsidRPr="00B86D5E" w:rsidRDefault="003F3E50" w:rsidP="003F3E50">
            <w:pPr>
              <w:tabs>
                <w:tab w:val="num" w:pos="720"/>
                <w:tab w:val="left" w:pos="1440"/>
              </w:tabs>
              <w:rPr>
                <w:rFonts w:cs="Arial"/>
              </w:rPr>
            </w:pPr>
            <w:r w:rsidRPr="00B86D5E">
              <w:rPr>
                <w:rFonts w:cs="Arial"/>
              </w:rPr>
              <w:t xml:space="preserve">Elliot, J. (2012) </w:t>
            </w:r>
            <w:r w:rsidRPr="00B86D5E">
              <w:rPr>
                <w:rFonts w:cs="Arial"/>
                <w:i/>
              </w:rPr>
              <w:t>An introduction into sustainable development.</w:t>
            </w:r>
            <w:r w:rsidRPr="00B86D5E">
              <w:rPr>
                <w:rFonts w:cs="Arial"/>
              </w:rPr>
              <w:t xml:space="preserve"> London: Routledge</w:t>
            </w:r>
          </w:p>
        </w:tc>
        <w:tc>
          <w:tcPr>
            <w:tcW w:w="1366" w:type="dxa"/>
          </w:tcPr>
          <w:sdt>
            <w:sdtPr>
              <w:rPr>
                <w:rFonts w:cs="Arial"/>
              </w:rPr>
              <w:id w:val="-363992964"/>
              <w14:checkbox>
                <w14:checked w14:val="0"/>
                <w14:checkedState w14:val="2612" w14:font="MS Gothic"/>
                <w14:uncheckedState w14:val="2610" w14:font="MS Gothic"/>
              </w14:checkbox>
            </w:sdtPr>
            <w:sdtEndPr/>
            <w:sdtContent>
              <w:p w14:paraId="232BE37A"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71591B7D" w14:textId="77777777" w:rsidTr="003F3E50">
        <w:tc>
          <w:tcPr>
            <w:tcW w:w="1689" w:type="dxa"/>
          </w:tcPr>
          <w:p w14:paraId="706FE5A2"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Pr>
          <w:p w14:paraId="0FC95A29" w14:textId="77777777" w:rsidR="003F3E50" w:rsidRPr="00B86D5E" w:rsidRDefault="003F3E50" w:rsidP="003F3E50">
            <w:pPr>
              <w:tabs>
                <w:tab w:val="num" w:pos="720"/>
                <w:tab w:val="left" w:pos="1440"/>
              </w:tabs>
              <w:rPr>
                <w:rFonts w:cs="Arial"/>
              </w:rPr>
            </w:pPr>
            <w:r w:rsidRPr="00B86D5E">
              <w:rPr>
                <w:rFonts w:cs="Arial"/>
              </w:rPr>
              <w:t xml:space="preserve">Jones, P. Selby, D and </w:t>
            </w:r>
            <w:proofErr w:type="spellStart"/>
            <w:r w:rsidRPr="00B86D5E">
              <w:rPr>
                <w:rFonts w:cs="Arial"/>
              </w:rPr>
              <w:t>Stering</w:t>
            </w:r>
            <w:proofErr w:type="spellEnd"/>
            <w:r w:rsidRPr="00B86D5E">
              <w:rPr>
                <w:rFonts w:cs="Arial"/>
              </w:rPr>
              <w:t xml:space="preserve">, S. (2010) </w:t>
            </w:r>
            <w:r w:rsidRPr="00B86D5E">
              <w:rPr>
                <w:rFonts w:cs="Arial"/>
                <w:i/>
              </w:rPr>
              <w:t>Sustainability Education</w:t>
            </w:r>
            <w:r w:rsidRPr="00B86D5E">
              <w:rPr>
                <w:rFonts w:cs="Arial"/>
              </w:rPr>
              <w:t xml:space="preserve">: </w:t>
            </w:r>
            <w:r w:rsidRPr="00B86D5E">
              <w:rPr>
                <w:rFonts w:cs="Arial"/>
                <w:i/>
              </w:rPr>
              <w:t>Perspectives and Practice Across Higher Education,</w:t>
            </w:r>
            <w:r w:rsidRPr="00B86D5E">
              <w:rPr>
                <w:rFonts w:cs="Arial"/>
              </w:rPr>
              <w:t xml:space="preserve"> London: </w:t>
            </w:r>
            <w:proofErr w:type="spellStart"/>
            <w:r w:rsidRPr="00B86D5E">
              <w:rPr>
                <w:rFonts w:cs="Arial"/>
              </w:rPr>
              <w:t>Earthscan</w:t>
            </w:r>
            <w:proofErr w:type="spellEnd"/>
            <w:r w:rsidRPr="00B86D5E">
              <w:rPr>
                <w:rFonts w:cs="Arial"/>
              </w:rPr>
              <w:t>.</w:t>
            </w:r>
          </w:p>
        </w:tc>
        <w:tc>
          <w:tcPr>
            <w:tcW w:w="1366" w:type="dxa"/>
          </w:tcPr>
          <w:sdt>
            <w:sdtPr>
              <w:rPr>
                <w:rFonts w:cs="Arial"/>
              </w:rPr>
              <w:id w:val="-1928178614"/>
              <w14:checkbox>
                <w14:checked w14:val="0"/>
                <w14:checkedState w14:val="2612" w14:font="MS Gothic"/>
                <w14:uncheckedState w14:val="2610" w14:font="MS Gothic"/>
              </w14:checkbox>
            </w:sdtPr>
            <w:sdtEndPr/>
            <w:sdtContent>
              <w:p w14:paraId="3A94965C" w14:textId="77777777" w:rsidR="003F3E50" w:rsidRPr="00B86D5E" w:rsidRDefault="003F3E50" w:rsidP="003F3E50">
                <w:pPr>
                  <w:jc w:val="center"/>
                  <w:rPr>
                    <w:rFonts w:cs="Arial"/>
                  </w:rPr>
                </w:pPr>
                <w:r w:rsidRPr="00B86D5E">
                  <w:rPr>
                    <w:rFonts w:ascii="Segoe UI Symbol" w:eastAsia="MS Gothic" w:hAnsi="Segoe UI Symbol" w:cs="Segoe UI Symbol"/>
                  </w:rPr>
                  <w:t>☐</w:t>
                </w:r>
              </w:p>
            </w:sdtContent>
          </w:sdt>
        </w:tc>
      </w:tr>
      <w:tr w:rsidR="003F3E50" w:rsidRPr="00B86D5E" w14:paraId="084024E2" w14:textId="77777777" w:rsidTr="003F3E50">
        <w:tc>
          <w:tcPr>
            <w:tcW w:w="1689" w:type="dxa"/>
          </w:tcPr>
          <w:p w14:paraId="028082F9" w14:textId="77777777" w:rsidR="003F3E50" w:rsidRPr="00B86D5E" w:rsidRDefault="003F3E50" w:rsidP="003F3E50">
            <w:pPr>
              <w:tabs>
                <w:tab w:val="num" w:pos="720"/>
                <w:tab w:val="left" w:pos="1440"/>
              </w:tabs>
              <w:rPr>
                <w:rFonts w:cs="Arial"/>
              </w:rPr>
            </w:pPr>
            <w:r w:rsidRPr="00B86D5E">
              <w:rPr>
                <w:rFonts w:cs="Arial"/>
              </w:rPr>
              <w:t>Further</w:t>
            </w:r>
          </w:p>
        </w:tc>
        <w:tc>
          <w:tcPr>
            <w:tcW w:w="5605" w:type="dxa"/>
          </w:tcPr>
          <w:p w14:paraId="172D47FA" w14:textId="77777777" w:rsidR="003F3E50" w:rsidRPr="00B86D5E" w:rsidRDefault="003F3E50" w:rsidP="003F3E50">
            <w:pPr>
              <w:tabs>
                <w:tab w:val="num" w:pos="720"/>
                <w:tab w:val="left" w:pos="1440"/>
              </w:tabs>
              <w:rPr>
                <w:rFonts w:cs="Arial"/>
              </w:rPr>
            </w:pPr>
            <w:proofErr w:type="spellStart"/>
            <w:r w:rsidRPr="00B86D5E">
              <w:rPr>
                <w:rFonts w:eastAsia="Times New Roman" w:cs="Arial"/>
              </w:rPr>
              <w:t>Minujin</w:t>
            </w:r>
            <w:proofErr w:type="spellEnd"/>
            <w:r w:rsidRPr="00B86D5E">
              <w:rPr>
                <w:rFonts w:eastAsia="Times New Roman" w:cs="Arial"/>
              </w:rPr>
              <w:t xml:space="preserve">, A. and </w:t>
            </w:r>
            <w:proofErr w:type="spellStart"/>
            <w:r w:rsidRPr="00B86D5E">
              <w:rPr>
                <w:rFonts w:eastAsia="Times New Roman" w:cs="Arial"/>
              </w:rPr>
              <w:t>Nandy</w:t>
            </w:r>
            <w:proofErr w:type="spellEnd"/>
            <w:r w:rsidRPr="00B86D5E">
              <w:rPr>
                <w:rFonts w:eastAsia="Times New Roman" w:cs="Arial"/>
              </w:rPr>
              <w:t xml:space="preserve">, S. (2012) </w:t>
            </w:r>
            <w:r w:rsidRPr="00B86D5E">
              <w:rPr>
                <w:rFonts w:eastAsia="Times New Roman" w:cs="Arial"/>
                <w:bCs/>
                <w:i/>
              </w:rPr>
              <w:t>Global Child Poverty and Well-Being: Measurement, Concepts, Policy and Action.</w:t>
            </w:r>
            <w:r w:rsidRPr="00B86D5E">
              <w:rPr>
                <w:rFonts w:eastAsia="Times New Roman" w:cs="Arial"/>
              </w:rPr>
              <w:t xml:space="preserve"> Bristol: Policy Press</w:t>
            </w:r>
          </w:p>
        </w:tc>
        <w:tc>
          <w:tcPr>
            <w:tcW w:w="1366" w:type="dxa"/>
          </w:tcPr>
          <w:sdt>
            <w:sdtPr>
              <w:rPr>
                <w:rFonts w:cs="Arial"/>
              </w:rPr>
              <w:id w:val="-10994129"/>
              <w14:checkbox>
                <w14:checked w14:val="0"/>
                <w14:checkedState w14:val="2612" w14:font="MS Gothic"/>
                <w14:uncheckedState w14:val="2610" w14:font="MS Gothic"/>
              </w14:checkbox>
            </w:sdtPr>
            <w:sdtEndPr/>
            <w:sdtContent>
              <w:p w14:paraId="3F2EFA2B" w14:textId="77777777" w:rsidR="003F3E50" w:rsidRPr="00B86D5E" w:rsidRDefault="003F3E50" w:rsidP="003F3E50">
                <w:pPr>
                  <w:jc w:val="center"/>
                  <w:rPr>
                    <w:rFonts w:eastAsia="MS Gothic" w:cs="Arial"/>
                  </w:rPr>
                </w:pPr>
                <w:r w:rsidRPr="00B86D5E">
                  <w:rPr>
                    <w:rFonts w:ascii="Segoe UI Symbol" w:eastAsia="MS Gothic" w:hAnsi="Segoe UI Symbol" w:cs="Segoe UI Symbol"/>
                  </w:rPr>
                  <w:t>☐</w:t>
                </w:r>
              </w:p>
            </w:sdtContent>
          </w:sdt>
        </w:tc>
      </w:tr>
    </w:tbl>
    <w:p w14:paraId="104F865E" w14:textId="35FAD7F9" w:rsidR="003F3E50" w:rsidRDefault="003F3E50" w:rsidP="00C12D12">
      <w:pPr>
        <w:tabs>
          <w:tab w:val="num" w:pos="720"/>
          <w:tab w:val="left" w:pos="1440"/>
        </w:tabs>
        <w:jc w:val="both"/>
        <w:rPr>
          <w:rFonts w:cs="Arial"/>
        </w:rPr>
      </w:pPr>
    </w:p>
    <w:p w14:paraId="733C2BBE" w14:textId="77777777" w:rsidR="003F3E50" w:rsidRDefault="003F3E50">
      <w:pPr>
        <w:rPr>
          <w:rFonts w:cs="Arial"/>
        </w:rPr>
      </w:pPr>
      <w:r>
        <w:rPr>
          <w:rFonts w:cs="Arial"/>
        </w:rPr>
        <w:br w:type="page"/>
      </w:r>
    </w:p>
    <w:tbl>
      <w:tblPr>
        <w:tblStyle w:val="TableGrid"/>
        <w:tblW w:w="0" w:type="auto"/>
        <w:tblLook w:val="04A0" w:firstRow="1" w:lastRow="0" w:firstColumn="1" w:lastColumn="0" w:noHBand="0" w:noVBand="1"/>
      </w:tblPr>
      <w:tblGrid>
        <w:gridCol w:w="1807"/>
        <w:gridCol w:w="6490"/>
      </w:tblGrid>
      <w:tr w:rsidR="003F3E50" w14:paraId="3A6C1C63" w14:textId="77777777" w:rsidTr="003F3E50">
        <w:tc>
          <w:tcPr>
            <w:tcW w:w="1838" w:type="dxa"/>
          </w:tcPr>
          <w:p w14:paraId="3DBDE432" w14:textId="77777777" w:rsidR="003F3E50" w:rsidRDefault="003F3E50" w:rsidP="003F3E50">
            <w:pPr>
              <w:pStyle w:val="fixed"/>
              <w:ind w:left="0" w:firstLine="0"/>
              <w:rPr>
                <w:rFonts w:ascii="Arial" w:hAnsi="Arial" w:cs="Arial"/>
                <w:sz w:val="22"/>
                <w:szCs w:val="22"/>
              </w:rPr>
            </w:pPr>
            <w:bookmarkStart w:id="3" w:name="_Hlk80888326"/>
            <w:r>
              <w:rPr>
                <w:rFonts w:ascii="Arial" w:hAnsi="Arial" w:cs="Arial"/>
                <w:sz w:val="22"/>
                <w:szCs w:val="22"/>
              </w:rPr>
              <w:lastRenderedPageBreak/>
              <w:t>Module Code</w:t>
            </w:r>
          </w:p>
        </w:tc>
        <w:tc>
          <w:tcPr>
            <w:tcW w:w="6822" w:type="dxa"/>
          </w:tcPr>
          <w:p w14:paraId="38E814A0" w14:textId="77777777" w:rsidR="003F3E50" w:rsidRDefault="003F3E50" w:rsidP="003F3E50">
            <w:pPr>
              <w:pStyle w:val="fixed"/>
              <w:ind w:left="0" w:firstLine="0"/>
              <w:rPr>
                <w:rFonts w:ascii="Arial" w:hAnsi="Arial" w:cs="Arial"/>
                <w:sz w:val="22"/>
                <w:szCs w:val="22"/>
              </w:rPr>
            </w:pPr>
            <w:r>
              <w:rPr>
                <w:rFonts w:ascii="Arial" w:hAnsi="Arial" w:cs="Arial"/>
                <w:sz w:val="22"/>
                <w:szCs w:val="22"/>
              </w:rPr>
              <w:t>ECES7004</w:t>
            </w:r>
          </w:p>
        </w:tc>
      </w:tr>
      <w:tr w:rsidR="003F3E50" w14:paraId="042E2764" w14:textId="77777777" w:rsidTr="003F3E50">
        <w:tc>
          <w:tcPr>
            <w:tcW w:w="1838" w:type="dxa"/>
          </w:tcPr>
          <w:p w14:paraId="6089C8C5" w14:textId="77777777" w:rsidR="003F3E50" w:rsidRDefault="003F3E50" w:rsidP="003F3E50">
            <w:pPr>
              <w:pStyle w:val="fixed"/>
              <w:ind w:left="0" w:firstLine="0"/>
              <w:rPr>
                <w:rFonts w:ascii="Arial" w:hAnsi="Arial" w:cs="Arial"/>
                <w:sz w:val="22"/>
                <w:szCs w:val="22"/>
              </w:rPr>
            </w:pPr>
            <w:r>
              <w:rPr>
                <w:rFonts w:ascii="Arial" w:hAnsi="Arial" w:cs="Arial"/>
                <w:sz w:val="22"/>
                <w:szCs w:val="22"/>
              </w:rPr>
              <w:t>Title</w:t>
            </w:r>
          </w:p>
        </w:tc>
        <w:tc>
          <w:tcPr>
            <w:tcW w:w="6822" w:type="dxa"/>
          </w:tcPr>
          <w:p w14:paraId="20E8205C" w14:textId="77777777" w:rsidR="003F3E50" w:rsidRDefault="003F3E50" w:rsidP="003F3E50">
            <w:pPr>
              <w:pStyle w:val="fixed"/>
              <w:ind w:left="0" w:firstLine="0"/>
              <w:rPr>
                <w:rFonts w:ascii="Arial" w:hAnsi="Arial" w:cs="Arial"/>
                <w:sz w:val="22"/>
                <w:szCs w:val="22"/>
              </w:rPr>
            </w:pPr>
            <w:r>
              <w:rPr>
                <w:rFonts w:ascii="Arial" w:hAnsi="Arial" w:cs="Arial"/>
                <w:sz w:val="22"/>
                <w:szCs w:val="22"/>
              </w:rPr>
              <w:t xml:space="preserve">Principles of Pedagogy, Teaching &amp; Learning </w:t>
            </w:r>
          </w:p>
        </w:tc>
      </w:tr>
      <w:tr w:rsidR="003F3E50" w14:paraId="58F5588E" w14:textId="77777777" w:rsidTr="003F3E50">
        <w:tc>
          <w:tcPr>
            <w:tcW w:w="1838" w:type="dxa"/>
          </w:tcPr>
          <w:p w14:paraId="79A9E31E" w14:textId="77777777" w:rsidR="003F3E50" w:rsidRDefault="003F3E50" w:rsidP="003F3E50">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118342818"/>
            <w:placeholder>
              <w:docPart w:val="20C665FA52ED4894A9E530A4B22C190D"/>
            </w:placeholder>
            <w:date w:fullDate="2021-08-26T00:00:00Z">
              <w:dateFormat w:val="dd/MM/yyyy"/>
              <w:lid w:val="en-GB"/>
              <w:storeMappedDataAs w:val="dateTime"/>
              <w:calendar w:val="gregorian"/>
            </w:date>
          </w:sdtPr>
          <w:sdtEndPr/>
          <w:sdtContent>
            <w:tc>
              <w:tcPr>
                <w:tcW w:w="6822" w:type="dxa"/>
              </w:tcPr>
              <w:p w14:paraId="057AF428" w14:textId="77777777" w:rsidR="003F3E50" w:rsidRDefault="003F3E50" w:rsidP="003F3E50">
                <w:pPr>
                  <w:pStyle w:val="fixed"/>
                  <w:ind w:left="0" w:firstLine="0"/>
                  <w:rPr>
                    <w:rFonts w:ascii="Arial" w:hAnsi="Arial" w:cs="Arial"/>
                    <w:sz w:val="22"/>
                    <w:szCs w:val="22"/>
                  </w:rPr>
                </w:pPr>
                <w:r>
                  <w:rPr>
                    <w:rFonts w:ascii="Arial" w:hAnsi="Arial" w:cs="Arial"/>
                    <w:sz w:val="22"/>
                    <w:szCs w:val="22"/>
                  </w:rPr>
                  <w:t>26/08/2021</w:t>
                </w:r>
              </w:p>
            </w:tc>
          </w:sdtContent>
        </w:sdt>
      </w:tr>
      <w:tr w:rsidR="003F3E50" w14:paraId="29F22089" w14:textId="77777777" w:rsidTr="003F3E50">
        <w:tc>
          <w:tcPr>
            <w:tcW w:w="1838" w:type="dxa"/>
          </w:tcPr>
          <w:p w14:paraId="57531800" w14:textId="77777777" w:rsidR="003F3E50" w:rsidRDefault="003F3E50" w:rsidP="003F3E50">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530178610"/>
            <w:placeholder>
              <w:docPart w:val="5AF8DB615FFC4F32A1C14FEEA3E7D30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9CC9EBA" w14:textId="77777777" w:rsidR="003F3E50" w:rsidRDefault="003F3E50" w:rsidP="003F3E50">
                <w:pPr>
                  <w:pStyle w:val="fixed"/>
                  <w:ind w:left="0" w:firstLine="0"/>
                  <w:rPr>
                    <w:rFonts w:ascii="Arial" w:hAnsi="Arial" w:cs="Arial"/>
                    <w:sz w:val="22"/>
                    <w:szCs w:val="22"/>
                  </w:rPr>
                </w:pPr>
                <w:r>
                  <w:rPr>
                    <w:rFonts w:ascii="Arial" w:hAnsi="Arial" w:cs="Arial"/>
                    <w:sz w:val="22"/>
                    <w:szCs w:val="22"/>
                  </w:rPr>
                  <w:t>7</w:t>
                </w:r>
              </w:p>
            </w:tc>
          </w:sdtContent>
        </w:sdt>
      </w:tr>
      <w:tr w:rsidR="003F3E50" w14:paraId="517593B1" w14:textId="77777777" w:rsidTr="003F3E50">
        <w:tc>
          <w:tcPr>
            <w:tcW w:w="1838" w:type="dxa"/>
          </w:tcPr>
          <w:p w14:paraId="48D6EEE0" w14:textId="77777777" w:rsidR="003F3E50" w:rsidRDefault="003F3E50" w:rsidP="003F3E50">
            <w:pPr>
              <w:pStyle w:val="fixed"/>
              <w:ind w:left="0" w:firstLine="0"/>
              <w:rPr>
                <w:rFonts w:ascii="Arial" w:hAnsi="Arial" w:cs="Arial"/>
                <w:sz w:val="22"/>
                <w:szCs w:val="22"/>
              </w:rPr>
            </w:pPr>
            <w:r>
              <w:rPr>
                <w:rFonts w:ascii="Arial" w:hAnsi="Arial" w:cs="Arial"/>
                <w:sz w:val="22"/>
                <w:szCs w:val="22"/>
              </w:rPr>
              <w:t>Credits</w:t>
            </w:r>
          </w:p>
        </w:tc>
        <w:tc>
          <w:tcPr>
            <w:tcW w:w="6822" w:type="dxa"/>
          </w:tcPr>
          <w:p w14:paraId="7896EFAC" w14:textId="77777777" w:rsidR="003F3E50" w:rsidRDefault="003F3E50" w:rsidP="003F3E50">
            <w:pPr>
              <w:pStyle w:val="fixed"/>
              <w:ind w:left="0" w:firstLine="0"/>
              <w:rPr>
                <w:rFonts w:ascii="Arial" w:hAnsi="Arial" w:cs="Arial"/>
                <w:sz w:val="22"/>
                <w:szCs w:val="22"/>
              </w:rPr>
            </w:pPr>
            <w:r>
              <w:rPr>
                <w:rFonts w:ascii="Arial" w:hAnsi="Arial" w:cs="Arial"/>
                <w:sz w:val="22"/>
                <w:szCs w:val="22"/>
              </w:rPr>
              <w:t>30</w:t>
            </w:r>
          </w:p>
        </w:tc>
      </w:tr>
      <w:tr w:rsidR="003F3E50" w14:paraId="200815B6" w14:textId="77777777" w:rsidTr="003F3E50">
        <w:tc>
          <w:tcPr>
            <w:tcW w:w="1838" w:type="dxa"/>
          </w:tcPr>
          <w:p w14:paraId="26AFD108" w14:textId="77777777" w:rsidR="003F3E50" w:rsidRDefault="003F3E50" w:rsidP="003F3E50">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1F2F0AE" w14:textId="77777777" w:rsidR="003F3E50" w:rsidRDefault="003F3E50" w:rsidP="003F3E50">
            <w:pPr>
              <w:pStyle w:val="fixed"/>
              <w:ind w:left="0" w:firstLine="0"/>
              <w:rPr>
                <w:rFonts w:ascii="Arial" w:hAnsi="Arial" w:cs="Arial"/>
                <w:sz w:val="22"/>
                <w:szCs w:val="22"/>
              </w:rPr>
            </w:pPr>
          </w:p>
        </w:tc>
      </w:tr>
    </w:tbl>
    <w:p w14:paraId="71359A11" w14:textId="77777777" w:rsidR="003F3E50" w:rsidRPr="00203392" w:rsidRDefault="003F3E50" w:rsidP="003F3E50">
      <w:pPr>
        <w:pBdr>
          <w:bottom w:val="single" w:sz="6" w:space="1" w:color="auto"/>
        </w:pBdr>
        <w:rPr>
          <w:rFonts w:cs="Arial"/>
        </w:rPr>
      </w:pPr>
    </w:p>
    <w:p w14:paraId="30646BCC" w14:textId="77777777" w:rsidR="003F3E50" w:rsidRDefault="003F3E50" w:rsidP="003F3E50">
      <w:pPr>
        <w:pStyle w:val="bullet"/>
        <w:spacing w:before="0"/>
        <w:ind w:left="0" w:firstLine="0"/>
        <w:rPr>
          <w:rFonts w:ascii="Arial" w:hAnsi="Arial" w:cs="Arial"/>
          <w:b/>
          <w:sz w:val="22"/>
          <w:szCs w:val="22"/>
        </w:rPr>
      </w:pPr>
    </w:p>
    <w:p w14:paraId="17884110" w14:textId="77777777" w:rsidR="003F3E50" w:rsidRPr="00203392" w:rsidRDefault="003F3E50" w:rsidP="003F3E50">
      <w:pPr>
        <w:pStyle w:val="bullet"/>
        <w:spacing w:before="0"/>
        <w:ind w:left="0" w:firstLine="0"/>
        <w:rPr>
          <w:rFonts w:ascii="Arial" w:hAnsi="Arial" w:cs="Arial"/>
          <w:b/>
          <w:sz w:val="22"/>
          <w:szCs w:val="22"/>
        </w:rPr>
      </w:pPr>
      <w:r w:rsidRPr="00203392">
        <w:rPr>
          <w:rFonts w:ascii="Arial" w:hAnsi="Arial" w:cs="Arial"/>
          <w:b/>
          <w:sz w:val="22"/>
          <w:szCs w:val="22"/>
        </w:rPr>
        <w:t>AIM(S)</w:t>
      </w:r>
    </w:p>
    <w:p w14:paraId="6134AF05" w14:textId="77777777" w:rsidR="003F3E50" w:rsidRPr="00B1208A" w:rsidRDefault="003F3E50" w:rsidP="00744E62">
      <w:pPr>
        <w:pStyle w:val="bullet"/>
        <w:numPr>
          <w:ilvl w:val="0"/>
          <w:numId w:val="1"/>
        </w:numPr>
        <w:spacing w:before="240"/>
        <w:ind w:left="851" w:hanging="567"/>
        <w:rPr>
          <w:rFonts w:ascii="Arial" w:hAnsi="Arial" w:cs="Arial"/>
          <w:b/>
          <w:sz w:val="22"/>
          <w:szCs w:val="22"/>
        </w:rPr>
      </w:pPr>
      <w:r w:rsidRPr="00B1208A">
        <w:rPr>
          <w:rFonts w:ascii="Arial" w:hAnsi="Arial" w:cs="Arial"/>
          <w:sz w:val="22"/>
          <w:szCs w:val="22"/>
        </w:rPr>
        <w:t xml:space="preserve">To </w:t>
      </w:r>
      <w:r>
        <w:rPr>
          <w:rFonts w:ascii="Arial" w:hAnsi="Arial" w:cs="Arial"/>
          <w:sz w:val="22"/>
          <w:szCs w:val="22"/>
        </w:rPr>
        <w:t>develop a detailed critical knowledge of how to create and sustain effective learning environments for a range of learners within varied contexts.</w:t>
      </w:r>
    </w:p>
    <w:p w14:paraId="3D2B331A" w14:textId="77777777" w:rsidR="003F3E50" w:rsidRPr="00B1208A" w:rsidRDefault="003F3E50" w:rsidP="003F3E50">
      <w:pPr>
        <w:pStyle w:val="bullet"/>
        <w:spacing w:before="0"/>
        <w:ind w:left="0" w:firstLine="0"/>
        <w:rPr>
          <w:rFonts w:ascii="Arial" w:hAnsi="Arial" w:cs="Arial"/>
          <w:b/>
          <w:sz w:val="22"/>
          <w:szCs w:val="22"/>
        </w:rPr>
      </w:pPr>
    </w:p>
    <w:p w14:paraId="3D542F95" w14:textId="77777777" w:rsidR="003F3E50" w:rsidRPr="00B1208A" w:rsidRDefault="003F3E50" w:rsidP="003F3E50">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61B23760" w14:textId="77777777" w:rsidR="003F3E50" w:rsidRPr="00B1208A" w:rsidRDefault="003F3E50" w:rsidP="003F3E50">
      <w:pPr>
        <w:rPr>
          <w:rFonts w:cs="Arial"/>
          <w:b/>
        </w:rPr>
      </w:pPr>
    </w:p>
    <w:p w14:paraId="0D034C53" w14:textId="77777777" w:rsidR="003F3E50" w:rsidRPr="00B1208A" w:rsidRDefault="003F3E50" w:rsidP="003F3E50">
      <w:pPr>
        <w:rPr>
          <w:rFonts w:cs="Arial"/>
        </w:rPr>
      </w:pPr>
      <w:r w:rsidRPr="00B1208A">
        <w:rPr>
          <w:rFonts w:cs="Arial"/>
        </w:rPr>
        <w:t>Upon the successful completion of this module, the student should be able to:</w:t>
      </w:r>
    </w:p>
    <w:p w14:paraId="5293B596" w14:textId="77777777" w:rsidR="003F3E50" w:rsidRPr="00B1208A" w:rsidRDefault="003F3E50" w:rsidP="00744E62">
      <w:pPr>
        <w:pStyle w:val="bullet"/>
        <w:numPr>
          <w:ilvl w:val="0"/>
          <w:numId w:val="1"/>
        </w:numPr>
        <w:spacing w:before="240"/>
        <w:ind w:left="851" w:hanging="567"/>
        <w:rPr>
          <w:rFonts w:ascii="Arial" w:hAnsi="Arial" w:cs="Arial"/>
          <w:sz w:val="22"/>
          <w:szCs w:val="22"/>
        </w:rPr>
      </w:pPr>
      <w:r>
        <w:rPr>
          <w:rFonts w:ascii="Arial" w:hAnsi="Arial" w:cs="Arial"/>
          <w:sz w:val="22"/>
          <w:szCs w:val="22"/>
        </w:rPr>
        <w:t xml:space="preserve">Critically evaluate contemporary theories of learning and their application in practice </w:t>
      </w:r>
    </w:p>
    <w:p w14:paraId="07AA267E" w14:textId="77777777" w:rsidR="003F3E50" w:rsidRDefault="003F3E50" w:rsidP="00744E62">
      <w:pPr>
        <w:pStyle w:val="bullet"/>
        <w:numPr>
          <w:ilvl w:val="0"/>
          <w:numId w:val="1"/>
        </w:numPr>
        <w:spacing w:before="240"/>
        <w:ind w:left="851" w:hanging="567"/>
        <w:rPr>
          <w:rFonts w:ascii="Arial" w:hAnsi="Arial" w:cs="Arial"/>
          <w:sz w:val="22"/>
          <w:szCs w:val="22"/>
        </w:rPr>
      </w:pPr>
      <w:r>
        <w:rPr>
          <w:rFonts w:ascii="Arial" w:hAnsi="Arial" w:cs="Arial"/>
          <w:sz w:val="22"/>
          <w:szCs w:val="22"/>
        </w:rPr>
        <w:t>Critically examine and debate conceptualisations of pedagogy applicable to the modern digital era</w:t>
      </w:r>
    </w:p>
    <w:p w14:paraId="259371F0" w14:textId="77777777" w:rsidR="003F3E50" w:rsidRPr="00635376" w:rsidRDefault="003F3E50" w:rsidP="00744E62">
      <w:pPr>
        <w:pStyle w:val="bullet"/>
        <w:numPr>
          <w:ilvl w:val="0"/>
          <w:numId w:val="1"/>
        </w:numPr>
        <w:spacing w:before="240"/>
        <w:ind w:left="851" w:hanging="567"/>
        <w:rPr>
          <w:rFonts w:ascii="Arial" w:hAnsi="Arial" w:cs="Arial"/>
          <w:sz w:val="22"/>
          <w:szCs w:val="22"/>
        </w:rPr>
      </w:pPr>
      <w:r w:rsidRPr="00635376">
        <w:rPr>
          <w:rFonts w:ascii="Arial" w:hAnsi="Arial" w:cs="Arial"/>
          <w:sz w:val="22"/>
          <w:szCs w:val="22"/>
        </w:rPr>
        <w:t>Critically explore the personal, cultural and structural influences on</w:t>
      </w:r>
      <w:r>
        <w:rPr>
          <w:rFonts w:ascii="Arial" w:hAnsi="Arial" w:cs="Arial"/>
          <w:sz w:val="22"/>
          <w:szCs w:val="22"/>
        </w:rPr>
        <w:t xml:space="preserve"> learning and teaching</w:t>
      </w:r>
    </w:p>
    <w:p w14:paraId="2486C693" w14:textId="77777777" w:rsidR="003F3E50" w:rsidRPr="00B1208A" w:rsidRDefault="003F3E50" w:rsidP="003F3E50">
      <w:pPr>
        <w:rPr>
          <w:rFonts w:cs="Arial"/>
        </w:rPr>
      </w:pPr>
    </w:p>
    <w:p w14:paraId="617CCCB1" w14:textId="77777777" w:rsidR="003F3E50" w:rsidRPr="00B1208A" w:rsidRDefault="003F3E50" w:rsidP="003F3E50">
      <w:pPr>
        <w:pStyle w:val="fixed"/>
        <w:rPr>
          <w:rFonts w:ascii="Arial" w:hAnsi="Arial" w:cs="Arial"/>
          <w:sz w:val="22"/>
          <w:szCs w:val="22"/>
        </w:rPr>
      </w:pPr>
      <w:r w:rsidRPr="00B1208A">
        <w:rPr>
          <w:rFonts w:ascii="Arial" w:hAnsi="Arial" w:cs="Arial"/>
          <w:sz w:val="22"/>
          <w:szCs w:val="22"/>
        </w:rPr>
        <w:t>INDICATIVE CONTENT</w:t>
      </w:r>
    </w:p>
    <w:p w14:paraId="0BC59399" w14:textId="77777777" w:rsidR="003F3E50"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Culture, education and learning</w:t>
      </w:r>
    </w:p>
    <w:p w14:paraId="35BBFA46" w14:textId="77777777" w:rsidR="003F3E50"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 xml:space="preserve">Sociological theories of education and schooling </w:t>
      </w:r>
    </w:p>
    <w:p w14:paraId="077D10EC" w14:textId="77777777" w:rsidR="003F3E50" w:rsidRPr="00B1208A"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 xml:space="preserve">Theories of learning and intelligence </w:t>
      </w:r>
    </w:p>
    <w:p w14:paraId="63FED7C4" w14:textId="77777777" w:rsidR="003F3E50" w:rsidRPr="00B1208A"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 xml:space="preserve">Digital technology and educational practice </w:t>
      </w:r>
    </w:p>
    <w:p w14:paraId="42A87696" w14:textId="77777777" w:rsidR="003F3E50" w:rsidRPr="00B1208A"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The role of the teaching professional within educational settings</w:t>
      </w:r>
    </w:p>
    <w:p w14:paraId="53DA200C" w14:textId="77777777" w:rsidR="003F3E50"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Creating an effective framework for learning</w:t>
      </w:r>
    </w:p>
    <w:p w14:paraId="720C581B" w14:textId="77777777" w:rsidR="003F3E50" w:rsidRDefault="003F3E50" w:rsidP="00744E62">
      <w:pPr>
        <w:pStyle w:val="ListParagraph"/>
        <w:numPr>
          <w:ilvl w:val="0"/>
          <w:numId w:val="2"/>
        </w:numPr>
        <w:spacing w:before="240" w:after="0" w:line="240" w:lineRule="auto"/>
        <w:ind w:left="851" w:hanging="567"/>
        <w:contextualSpacing w:val="0"/>
        <w:rPr>
          <w:rFonts w:ascii="Arial" w:hAnsi="Arial" w:cs="Arial"/>
        </w:rPr>
      </w:pPr>
      <w:r>
        <w:rPr>
          <w:rFonts w:ascii="Arial" w:hAnsi="Arial" w:cs="Arial"/>
        </w:rPr>
        <w:t>Experience and pedagogy</w:t>
      </w:r>
    </w:p>
    <w:p w14:paraId="5E9CE54A" w14:textId="77777777" w:rsidR="003F3E50" w:rsidRPr="00B1208A" w:rsidRDefault="003F3E50" w:rsidP="00744E62">
      <w:pPr>
        <w:pStyle w:val="ListParagraph"/>
        <w:numPr>
          <w:ilvl w:val="0"/>
          <w:numId w:val="2"/>
        </w:numPr>
        <w:spacing w:before="240" w:after="0" w:line="240" w:lineRule="auto"/>
        <w:ind w:left="851" w:hanging="567"/>
        <w:contextualSpacing w:val="0"/>
        <w:rPr>
          <w:rFonts w:ascii="Arial" w:hAnsi="Arial" w:cs="Arial"/>
        </w:rPr>
      </w:pPr>
      <w:r w:rsidRPr="28DB8498">
        <w:rPr>
          <w:rFonts w:ascii="Arial" w:hAnsi="Arial" w:cs="Arial"/>
        </w:rPr>
        <w:t>The 21</w:t>
      </w:r>
      <w:r w:rsidRPr="28DB8498">
        <w:rPr>
          <w:rFonts w:ascii="Arial" w:hAnsi="Arial" w:cs="Arial"/>
          <w:vertAlign w:val="superscript"/>
        </w:rPr>
        <w:t>st</w:t>
      </w:r>
      <w:r w:rsidRPr="28DB8498">
        <w:rPr>
          <w:rFonts w:ascii="Arial" w:hAnsi="Arial" w:cs="Arial"/>
        </w:rPr>
        <w:t xml:space="preserve"> century learner</w:t>
      </w:r>
    </w:p>
    <w:p w14:paraId="44152DDC" w14:textId="77777777" w:rsidR="003F3E50" w:rsidRDefault="003F3E50" w:rsidP="00744E62">
      <w:pPr>
        <w:pStyle w:val="ListParagraph"/>
        <w:numPr>
          <w:ilvl w:val="0"/>
          <w:numId w:val="2"/>
        </w:numPr>
        <w:spacing w:before="240" w:after="0" w:line="240" w:lineRule="auto"/>
        <w:ind w:left="851" w:hanging="567"/>
        <w:contextualSpacing w:val="0"/>
        <w:rPr>
          <w:rFonts w:ascii="Arial" w:hAnsi="Arial" w:cs="Arial"/>
        </w:rPr>
      </w:pPr>
      <w:r w:rsidRPr="11FE4F55">
        <w:rPr>
          <w:rFonts w:ascii="Arial" w:hAnsi="Arial" w:cs="Arial"/>
        </w:rPr>
        <w:t>Critical pedagogy and the politics of education</w:t>
      </w:r>
    </w:p>
    <w:p w14:paraId="7B8D32ED" w14:textId="77777777" w:rsidR="003F3E50" w:rsidRPr="00AF6BA1" w:rsidRDefault="003F3E50" w:rsidP="003F3E50">
      <w:pPr>
        <w:pStyle w:val="ListParagraph"/>
        <w:spacing w:before="240" w:after="0" w:line="240" w:lineRule="auto"/>
        <w:ind w:left="851"/>
        <w:contextualSpacing w:val="0"/>
        <w:rPr>
          <w:rFonts w:ascii="Arial" w:hAnsi="Arial" w:cs="Arial"/>
        </w:rPr>
      </w:pPr>
    </w:p>
    <w:p w14:paraId="72E79E6A" w14:textId="77777777" w:rsidR="003F3E50" w:rsidRDefault="003F3E50" w:rsidP="003F3E50">
      <w:pPr>
        <w:pStyle w:val="fixed"/>
        <w:rPr>
          <w:rFonts w:ascii="Arial" w:hAnsi="Arial" w:cs="Arial"/>
          <w:sz w:val="22"/>
          <w:szCs w:val="22"/>
        </w:rPr>
      </w:pPr>
    </w:p>
    <w:p w14:paraId="3AB52D23" w14:textId="77777777" w:rsidR="003F3E50" w:rsidRDefault="003F3E50" w:rsidP="003F3E50">
      <w:pPr>
        <w:pStyle w:val="fixed"/>
        <w:rPr>
          <w:rFonts w:ascii="Arial" w:hAnsi="Arial" w:cs="Arial"/>
          <w:sz w:val="22"/>
          <w:szCs w:val="22"/>
        </w:rPr>
      </w:pPr>
    </w:p>
    <w:p w14:paraId="53916F74" w14:textId="77777777" w:rsidR="003F3E50" w:rsidRDefault="003F3E50" w:rsidP="003F3E50">
      <w:pPr>
        <w:pStyle w:val="fixed"/>
        <w:rPr>
          <w:rFonts w:ascii="Arial" w:hAnsi="Arial" w:cs="Arial"/>
          <w:sz w:val="22"/>
          <w:szCs w:val="22"/>
        </w:rPr>
      </w:pPr>
    </w:p>
    <w:p w14:paraId="0D6DA9E2" w14:textId="77777777" w:rsidR="003F3E50" w:rsidRDefault="003F3E50" w:rsidP="003F3E50">
      <w:pPr>
        <w:pStyle w:val="fixed"/>
        <w:rPr>
          <w:rFonts w:ascii="Arial" w:hAnsi="Arial" w:cs="Arial"/>
          <w:sz w:val="22"/>
          <w:szCs w:val="22"/>
        </w:rPr>
      </w:pPr>
    </w:p>
    <w:p w14:paraId="431AF66D" w14:textId="77777777" w:rsidR="003F3E50" w:rsidRDefault="003F3E50" w:rsidP="003F3E50">
      <w:pPr>
        <w:pStyle w:val="fixed"/>
        <w:rPr>
          <w:rFonts w:ascii="Arial" w:hAnsi="Arial" w:cs="Arial"/>
          <w:sz w:val="22"/>
          <w:szCs w:val="22"/>
        </w:rPr>
      </w:pPr>
    </w:p>
    <w:p w14:paraId="7C6C9DB1" w14:textId="77777777" w:rsidR="003F3E50" w:rsidRPr="00B1208A" w:rsidRDefault="003F3E50" w:rsidP="003F3E50">
      <w:pPr>
        <w:pStyle w:val="fixed"/>
        <w:spacing w:after="120"/>
        <w:rPr>
          <w:rFonts w:ascii="Arial" w:hAnsi="Arial" w:cs="Arial"/>
          <w:sz w:val="22"/>
          <w:szCs w:val="22"/>
        </w:rPr>
      </w:pPr>
      <w:r>
        <w:rPr>
          <w:rFonts w:ascii="Arial" w:hAnsi="Arial" w:cs="Arial"/>
          <w:sz w:val="22"/>
          <w:szCs w:val="22"/>
        </w:rPr>
        <w:t>Study Time Allocation</w:t>
      </w:r>
    </w:p>
    <w:p w14:paraId="6DEA974B" w14:textId="77777777" w:rsidR="003F3E50" w:rsidRPr="00B1208A" w:rsidRDefault="003F3E50" w:rsidP="003F3E50">
      <w:pPr>
        <w:keepNext/>
        <w:rPr>
          <w:rFonts w:cs="Arial"/>
        </w:rPr>
      </w:pPr>
      <w:r w:rsidRPr="00B1208A">
        <w:rPr>
          <w:rFonts w:cs="Arial"/>
        </w:rPr>
        <w:lastRenderedPageBreak/>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F3E50" w:rsidRPr="00B1208A" w14:paraId="281A967C" w14:textId="77777777" w:rsidTr="003F3E50">
        <w:tc>
          <w:tcPr>
            <w:tcW w:w="3969" w:type="dxa"/>
            <w:tcBorders>
              <w:top w:val="single" w:sz="4" w:space="0" w:color="auto"/>
              <w:left w:val="single" w:sz="4" w:space="0" w:color="auto"/>
            </w:tcBorders>
          </w:tcPr>
          <w:p w14:paraId="5BBB0C29" w14:textId="77777777" w:rsidR="003F3E50" w:rsidRPr="00B1208A" w:rsidRDefault="003F3E50" w:rsidP="003F3E50">
            <w:pPr>
              <w:keepNext/>
              <w:rPr>
                <w:rFonts w:cs="Arial"/>
                <w:b/>
              </w:rPr>
            </w:pPr>
            <w:r w:rsidRPr="00B1208A">
              <w:rPr>
                <w:rFonts w:cs="Arial"/>
                <w:b/>
              </w:rPr>
              <w:t>Activity type</w:t>
            </w:r>
          </w:p>
        </w:tc>
        <w:tc>
          <w:tcPr>
            <w:tcW w:w="1701" w:type="dxa"/>
            <w:tcBorders>
              <w:top w:val="single" w:sz="4" w:space="0" w:color="auto"/>
            </w:tcBorders>
          </w:tcPr>
          <w:p w14:paraId="31CE5ABC" w14:textId="77777777" w:rsidR="003F3E50" w:rsidRPr="00B1208A" w:rsidRDefault="003F3E50" w:rsidP="003F3E50">
            <w:pPr>
              <w:keepNext/>
              <w:jc w:val="center"/>
              <w:rPr>
                <w:rFonts w:cs="Arial"/>
                <w:b/>
              </w:rPr>
            </w:pPr>
            <w:r w:rsidRPr="00B1208A">
              <w:rPr>
                <w:rFonts w:cs="Arial"/>
                <w:b/>
              </w:rPr>
              <w:t>Hours</w:t>
            </w:r>
          </w:p>
        </w:tc>
        <w:tc>
          <w:tcPr>
            <w:tcW w:w="1843" w:type="dxa"/>
            <w:tcBorders>
              <w:top w:val="single" w:sz="4" w:space="0" w:color="auto"/>
            </w:tcBorders>
          </w:tcPr>
          <w:p w14:paraId="547BAFF8" w14:textId="77777777" w:rsidR="003F3E50" w:rsidRPr="00B1208A" w:rsidRDefault="003F3E50" w:rsidP="003F3E50">
            <w:pPr>
              <w:keepNext/>
              <w:jc w:val="center"/>
              <w:rPr>
                <w:rFonts w:cs="Arial"/>
                <w:b/>
              </w:rPr>
            </w:pPr>
            <w:r w:rsidRPr="00B1208A">
              <w:rPr>
                <w:rFonts w:cs="Arial"/>
                <w:b/>
              </w:rPr>
              <w:t>Percentage</w:t>
            </w:r>
          </w:p>
        </w:tc>
      </w:tr>
      <w:tr w:rsidR="003F3E50" w:rsidRPr="00B1208A" w14:paraId="265EA49B" w14:textId="77777777" w:rsidTr="003F3E50">
        <w:tc>
          <w:tcPr>
            <w:tcW w:w="3969" w:type="dxa"/>
          </w:tcPr>
          <w:p w14:paraId="1F0BE146" w14:textId="77777777" w:rsidR="003F3E50" w:rsidRPr="00B1208A" w:rsidRDefault="003F3E50" w:rsidP="003F3E50">
            <w:pPr>
              <w:keepNext/>
              <w:rPr>
                <w:rFonts w:cs="Arial"/>
              </w:rPr>
            </w:pPr>
            <w:r w:rsidRPr="00B1208A">
              <w:rPr>
                <w:rFonts w:cs="Arial"/>
              </w:rPr>
              <w:t>Scheduled learning</w:t>
            </w:r>
          </w:p>
        </w:tc>
        <w:tc>
          <w:tcPr>
            <w:tcW w:w="1701" w:type="dxa"/>
          </w:tcPr>
          <w:p w14:paraId="25CE062F" w14:textId="77777777" w:rsidR="003F3E50" w:rsidRPr="00B1208A" w:rsidRDefault="003F3E50" w:rsidP="003F3E50">
            <w:pPr>
              <w:keepNext/>
              <w:jc w:val="center"/>
              <w:rPr>
                <w:rFonts w:cs="Arial"/>
              </w:rPr>
            </w:pPr>
            <w:r>
              <w:rPr>
                <w:rFonts w:cs="Arial"/>
              </w:rPr>
              <w:t>30</w:t>
            </w:r>
          </w:p>
        </w:tc>
        <w:tc>
          <w:tcPr>
            <w:tcW w:w="1843" w:type="dxa"/>
          </w:tcPr>
          <w:p w14:paraId="6BD0050D" w14:textId="77777777" w:rsidR="003F3E50" w:rsidRPr="00B1208A" w:rsidRDefault="003F3E50" w:rsidP="003F3E50">
            <w:pPr>
              <w:keepNext/>
              <w:jc w:val="center"/>
              <w:rPr>
                <w:rFonts w:cs="Arial"/>
              </w:rPr>
            </w:pPr>
            <w:r>
              <w:rPr>
                <w:rFonts w:cs="Arial"/>
              </w:rPr>
              <w:t>10%</w:t>
            </w:r>
          </w:p>
        </w:tc>
      </w:tr>
      <w:tr w:rsidR="003F3E50" w:rsidRPr="00B1208A" w14:paraId="71534625" w14:textId="77777777" w:rsidTr="003F3E50">
        <w:tc>
          <w:tcPr>
            <w:tcW w:w="3969" w:type="dxa"/>
          </w:tcPr>
          <w:p w14:paraId="17DDA2E8" w14:textId="77777777" w:rsidR="003F3E50" w:rsidRPr="00B1208A" w:rsidRDefault="003F3E50" w:rsidP="003F3E50">
            <w:pPr>
              <w:keepNext/>
              <w:rPr>
                <w:rFonts w:cs="Arial"/>
              </w:rPr>
            </w:pPr>
            <w:r w:rsidRPr="00B1208A">
              <w:rPr>
                <w:rFonts w:cs="Arial"/>
              </w:rPr>
              <w:t>Independent learning</w:t>
            </w:r>
          </w:p>
        </w:tc>
        <w:tc>
          <w:tcPr>
            <w:tcW w:w="1701" w:type="dxa"/>
          </w:tcPr>
          <w:p w14:paraId="2CBF5488" w14:textId="77777777" w:rsidR="003F3E50" w:rsidRPr="00B1208A" w:rsidRDefault="003F3E50" w:rsidP="003F3E50">
            <w:pPr>
              <w:keepNext/>
              <w:jc w:val="center"/>
              <w:rPr>
                <w:rFonts w:cs="Arial"/>
              </w:rPr>
            </w:pPr>
            <w:r>
              <w:rPr>
                <w:rFonts w:cs="Arial"/>
              </w:rPr>
              <w:t>270</w:t>
            </w:r>
          </w:p>
        </w:tc>
        <w:tc>
          <w:tcPr>
            <w:tcW w:w="1843" w:type="dxa"/>
          </w:tcPr>
          <w:p w14:paraId="431AAC5D" w14:textId="77777777" w:rsidR="003F3E50" w:rsidRPr="00B1208A" w:rsidRDefault="003F3E50" w:rsidP="003F3E50">
            <w:pPr>
              <w:keepNext/>
              <w:jc w:val="center"/>
              <w:rPr>
                <w:rFonts w:cs="Arial"/>
              </w:rPr>
            </w:pPr>
            <w:r>
              <w:rPr>
                <w:rFonts w:cs="Arial"/>
              </w:rPr>
              <w:t>90%</w:t>
            </w:r>
          </w:p>
        </w:tc>
      </w:tr>
      <w:tr w:rsidR="003F3E50" w:rsidRPr="00B1208A" w14:paraId="46FFD3CC" w14:textId="77777777" w:rsidTr="003F3E50">
        <w:tc>
          <w:tcPr>
            <w:tcW w:w="3969" w:type="dxa"/>
          </w:tcPr>
          <w:p w14:paraId="22B6FBE5" w14:textId="77777777" w:rsidR="003F3E50" w:rsidRPr="00B1208A" w:rsidRDefault="003F3E50" w:rsidP="003F3E50">
            <w:pPr>
              <w:keepNext/>
              <w:rPr>
                <w:rFonts w:cs="Arial"/>
              </w:rPr>
            </w:pPr>
            <w:r w:rsidRPr="00B1208A">
              <w:rPr>
                <w:rFonts w:cs="Arial"/>
              </w:rPr>
              <w:t>Placement learning</w:t>
            </w:r>
          </w:p>
        </w:tc>
        <w:tc>
          <w:tcPr>
            <w:tcW w:w="1701" w:type="dxa"/>
          </w:tcPr>
          <w:p w14:paraId="60EA3CCF" w14:textId="77777777" w:rsidR="003F3E50" w:rsidRPr="00B1208A" w:rsidRDefault="003F3E50" w:rsidP="003F3E50">
            <w:pPr>
              <w:keepNext/>
              <w:jc w:val="center"/>
              <w:rPr>
                <w:rFonts w:cs="Arial"/>
              </w:rPr>
            </w:pPr>
          </w:p>
        </w:tc>
        <w:tc>
          <w:tcPr>
            <w:tcW w:w="1843" w:type="dxa"/>
          </w:tcPr>
          <w:p w14:paraId="152BA905" w14:textId="77777777" w:rsidR="003F3E50" w:rsidRPr="00B1208A" w:rsidRDefault="003F3E50" w:rsidP="003F3E50">
            <w:pPr>
              <w:keepNext/>
              <w:jc w:val="center"/>
              <w:rPr>
                <w:rFonts w:cs="Arial"/>
              </w:rPr>
            </w:pPr>
          </w:p>
        </w:tc>
      </w:tr>
      <w:tr w:rsidR="003F3E50" w:rsidRPr="00B1208A" w14:paraId="306796CA" w14:textId="77777777" w:rsidTr="003F3E50">
        <w:tc>
          <w:tcPr>
            <w:tcW w:w="3969" w:type="dxa"/>
          </w:tcPr>
          <w:p w14:paraId="5F6D0EAD" w14:textId="77777777" w:rsidR="003F3E50" w:rsidRPr="00B1208A" w:rsidRDefault="003F3E50" w:rsidP="003F3E50">
            <w:pPr>
              <w:keepNext/>
              <w:rPr>
                <w:rFonts w:cs="Arial"/>
              </w:rPr>
            </w:pPr>
            <w:r w:rsidRPr="00B1208A">
              <w:rPr>
                <w:rFonts w:cs="Arial"/>
                <w:b/>
              </w:rPr>
              <w:t>TOTAL</w:t>
            </w:r>
          </w:p>
        </w:tc>
        <w:tc>
          <w:tcPr>
            <w:tcW w:w="1701" w:type="dxa"/>
          </w:tcPr>
          <w:p w14:paraId="75D8ED51" w14:textId="77777777" w:rsidR="003F3E50" w:rsidRPr="00B1208A" w:rsidRDefault="003F3E50" w:rsidP="003F3E50">
            <w:pPr>
              <w:keepNext/>
              <w:jc w:val="center"/>
              <w:rPr>
                <w:rFonts w:cs="Arial"/>
                <w:b/>
              </w:rPr>
            </w:pPr>
            <w:r>
              <w:rPr>
                <w:rFonts w:cs="Arial"/>
                <w:b/>
              </w:rPr>
              <w:t>300</w:t>
            </w:r>
          </w:p>
        </w:tc>
        <w:tc>
          <w:tcPr>
            <w:tcW w:w="1843" w:type="dxa"/>
          </w:tcPr>
          <w:p w14:paraId="1E1540E7" w14:textId="77777777" w:rsidR="003F3E50" w:rsidRPr="00B1208A" w:rsidRDefault="003F3E50" w:rsidP="003F3E50">
            <w:pPr>
              <w:keepNext/>
              <w:jc w:val="center"/>
              <w:rPr>
                <w:rFonts w:cs="Arial"/>
                <w:b/>
              </w:rPr>
            </w:pPr>
            <w:r w:rsidRPr="00B1208A">
              <w:rPr>
                <w:rFonts w:cs="Arial"/>
                <w:b/>
              </w:rPr>
              <w:t>100%</w:t>
            </w:r>
          </w:p>
        </w:tc>
      </w:tr>
    </w:tbl>
    <w:p w14:paraId="1110980E" w14:textId="77777777" w:rsidR="003F3E50" w:rsidRPr="00B1208A" w:rsidRDefault="003F3E50" w:rsidP="003F3E50">
      <w:pPr>
        <w:pStyle w:val="fixed"/>
        <w:ind w:left="0" w:firstLine="0"/>
        <w:rPr>
          <w:rFonts w:ascii="Arial" w:hAnsi="Arial" w:cs="Arial"/>
          <w:sz w:val="22"/>
          <w:szCs w:val="22"/>
        </w:rPr>
      </w:pPr>
    </w:p>
    <w:p w14:paraId="44A60E4D" w14:textId="77777777" w:rsidR="003F3E50" w:rsidRPr="00B1208A" w:rsidRDefault="003F3E50" w:rsidP="003F3E50">
      <w:pPr>
        <w:pStyle w:val="fixed"/>
        <w:ind w:left="0" w:firstLine="0"/>
        <w:rPr>
          <w:rFonts w:ascii="Arial" w:hAnsi="Arial" w:cs="Arial"/>
          <w:sz w:val="22"/>
          <w:szCs w:val="22"/>
        </w:rPr>
      </w:pPr>
      <w:r w:rsidRPr="00B1208A">
        <w:rPr>
          <w:rFonts w:ascii="Arial" w:hAnsi="Arial" w:cs="Arial"/>
          <w:sz w:val="22"/>
          <w:szCs w:val="22"/>
        </w:rPr>
        <w:t>ASSESSMENT</w:t>
      </w:r>
    </w:p>
    <w:p w14:paraId="317F892C" w14:textId="77777777" w:rsidR="003F3E50" w:rsidRPr="00B1208A" w:rsidRDefault="003F3E50" w:rsidP="003F3E50">
      <w:pPr>
        <w:pStyle w:val="fixed"/>
        <w:ind w:left="0"/>
        <w:rPr>
          <w:rFonts w:ascii="Arial" w:hAnsi="Arial" w:cs="Arial"/>
          <w:sz w:val="22"/>
          <w:szCs w:val="22"/>
        </w:rPr>
      </w:pPr>
    </w:p>
    <w:p w14:paraId="04BE37BA" w14:textId="77777777" w:rsidR="003F3E50" w:rsidRPr="00B1208A" w:rsidRDefault="003F3E50" w:rsidP="003F3E50">
      <w:pPr>
        <w:rPr>
          <w:rFonts w:cs="Arial"/>
          <w:b/>
        </w:rPr>
      </w:pPr>
      <w:r w:rsidRPr="00B1208A">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3F3E50" w:rsidRPr="00B1208A" w14:paraId="29B1E4CB" w14:textId="77777777" w:rsidTr="003F3E50">
        <w:sdt>
          <w:sdtPr>
            <w:rPr>
              <w:rFonts w:cs="Arial"/>
            </w:rPr>
            <w:id w:val="-1504961790"/>
            <w14:checkbox>
              <w14:checked w14:val="0"/>
              <w14:checkedState w14:val="2612" w14:font="MS Gothic"/>
              <w14:uncheckedState w14:val="2610" w14:font="MS Gothic"/>
            </w14:checkbox>
          </w:sdtPr>
          <w:sdtEndPr/>
          <w:sdtContent>
            <w:tc>
              <w:tcPr>
                <w:tcW w:w="562" w:type="dxa"/>
              </w:tcPr>
              <w:p w14:paraId="106C8CC7" w14:textId="77777777" w:rsidR="003F3E50" w:rsidRPr="00B1208A" w:rsidRDefault="003F3E50" w:rsidP="003F3E50">
                <w:pPr>
                  <w:rPr>
                    <w:rFonts w:cs="Arial"/>
                    <w:b/>
                  </w:rPr>
                </w:pPr>
                <w:r>
                  <w:rPr>
                    <w:rFonts w:ascii="MS Gothic" w:eastAsia="MS Gothic" w:hAnsi="MS Gothic" w:cs="Arial" w:hint="eastAsia"/>
                  </w:rPr>
                  <w:t>☐</w:t>
                </w:r>
              </w:p>
            </w:tc>
          </w:sdtContent>
        </w:sdt>
        <w:tc>
          <w:tcPr>
            <w:tcW w:w="2458" w:type="dxa"/>
          </w:tcPr>
          <w:p w14:paraId="2F61563B" w14:textId="77777777" w:rsidR="003F3E50" w:rsidRPr="00B1208A" w:rsidRDefault="003F3E50" w:rsidP="003F3E50">
            <w:pPr>
              <w:rPr>
                <w:rFonts w:cs="Arial"/>
                <w:b/>
              </w:rPr>
            </w:pPr>
            <w:r w:rsidRPr="00B1208A">
              <w:rPr>
                <w:rFonts w:cs="Arial"/>
                <w:b/>
              </w:rPr>
              <w:t>Written exam</w:t>
            </w:r>
          </w:p>
        </w:tc>
        <w:sdt>
          <w:sdtPr>
            <w:rPr>
              <w:rFonts w:cs="Arial"/>
            </w:rPr>
            <w:id w:val="1558058267"/>
            <w14:checkbox>
              <w14:checked w14:val="1"/>
              <w14:checkedState w14:val="2612" w14:font="MS Gothic"/>
              <w14:uncheckedState w14:val="2610" w14:font="MS Gothic"/>
            </w14:checkbox>
          </w:sdtPr>
          <w:sdtEndPr/>
          <w:sdtContent>
            <w:tc>
              <w:tcPr>
                <w:tcW w:w="538" w:type="dxa"/>
              </w:tcPr>
              <w:p w14:paraId="4435E828" w14:textId="77777777" w:rsidR="003F3E50" w:rsidRPr="00B1208A" w:rsidRDefault="003F3E50" w:rsidP="003F3E50">
                <w:pPr>
                  <w:rPr>
                    <w:rFonts w:cs="Arial"/>
                    <w:b/>
                  </w:rPr>
                </w:pPr>
                <w:r>
                  <w:rPr>
                    <w:rFonts w:ascii="MS Gothic" w:eastAsia="MS Gothic" w:hAnsi="MS Gothic" w:cs="Arial" w:hint="eastAsia"/>
                  </w:rPr>
                  <w:t>☒</w:t>
                </w:r>
              </w:p>
            </w:tc>
          </w:sdtContent>
        </w:sdt>
        <w:tc>
          <w:tcPr>
            <w:tcW w:w="2482" w:type="dxa"/>
          </w:tcPr>
          <w:p w14:paraId="63180E63" w14:textId="77777777" w:rsidR="003F3E50" w:rsidRPr="00B1208A" w:rsidRDefault="003F3E50" w:rsidP="003F3E50">
            <w:pPr>
              <w:rPr>
                <w:rFonts w:cs="Arial"/>
                <w:b/>
              </w:rPr>
            </w:pPr>
            <w:r w:rsidRPr="00B1208A">
              <w:rPr>
                <w:rFonts w:cs="Arial"/>
                <w:b/>
              </w:rPr>
              <w:t>Coursework</w:t>
            </w:r>
          </w:p>
        </w:tc>
        <w:sdt>
          <w:sdtPr>
            <w:rPr>
              <w:rFonts w:cs="Arial"/>
            </w:rPr>
            <w:id w:val="140937671"/>
            <w14:checkbox>
              <w14:checked w14:val="0"/>
              <w14:checkedState w14:val="2612" w14:font="MS Gothic"/>
              <w14:uncheckedState w14:val="2610" w14:font="MS Gothic"/>
            </w14:checkbox>
          </w:sdtPr>
          <w:sdtEndPr/>
          <w:sdtContent>
            <w:tc>
              <w:tcPr>
                <w:tcW w:w="538" w:type="dxa"/>
              </w:tcPr>
              <w:p w14:paraId="2CECCD39" w14:textId="77777777" w:rsidR="003F3E50" w:rsidRPr="00B1208A" w:rsidRDefault="003F3E50" w:rsidP="003F3E50">
                <w:pPr>
                  <w:rPr>
                    <w:rFonts w:cs="Arial"/>
                    <w:b/>
                  </w:rPr>
                </w:pPr>
                <w:r>
                  <w:rPr>
                    <w:rFonts w:ascii="MS Gothic" w:eastAsia="MS Gothic" w:hAnsi="MS Gothic" w:cs="Arial" w:hint="eastAsia"/>
                  </w:rPr>
                  <w:t>☐</w:t>
                </w:r>
              </w:p>
            </w:tc>
          </w:sdtContent>
        </w:sdt>
        <w:tc>
          <w:tcPr>
            <w:tcW w:w="2482" w:type="dxa"/>
          </w:tcPr>
          <w:p w14:paraId="1389D4B5" w14:textId="77777777" w:rsidR="003F3E50" w:rsidRPr="00B1208A" w:rsidRDefault="003F3E50" w:rsidP="003F3E50">
            <w:pPr>
              <w:rPr>
                <w:rFonts w:cs="Arial"/>
                <w:b/>
              </w:rPr>
            </w:pPr>
            <w:r w:rsidRPr="00B1208A">
              <w:rPr>
                <w:rFonts w:cs="Arial"/>
                <w:b/>
              </w:rPr>
              <w:t>Practical</w:t>
            </w:r>
          </w:p>
        </w:tc>
      </w:tr>
    </w:tbl>
    <w:p w14:paraId="28A30CB3" w14:textId="77777777" w:rsidR="003F3E50" w:rsidRDefault="003F3E50" w:rsidP="003F3E50">
      <w:pPr>
        <w:rPr>
          <w:rFonts w:cs="Arial"/>
          <w:b/>
        </w:rPr>
      </w:pPr>
    </w:p>
    <w:tbl>
      <w:tblPr>
        <w:tblStyle w:val="TableGrid"/>
        <w:tblW w:w="0" w:type="auto"/>
        <w:tblLook w:val="04A0" w:firstRow="1" w:lastRow="0" w:firstColumn="1" w:lastColumn="0" w:noHBand="0" w:noVBand="1"/>
      </w:tblPr>
      <w:tblGrid>
        <w:gridCol w:w="3075"/>
        <w:gridCol w:w="3691"/>
        <w:gridCol w:w="1531"/>
      </w:tblGrid>
      <w:tr w:rsidR="003F3E50" w:rsidRPr="00B1208A" w14:paraId="0676D8B2" w14:textId="77777777" w:rsidTr="003F3E50">
        <w:tc>
          <w:tcPr>
            <w:tcW w:w="3256" w:type="dxa"/>
          </w:tcPr>
          <w:p w14:paraId="122AF769" w14:textId="77777777" w:rsidR="003F3E50" w:rsidRPr="00B1208A" w:rsidRDefault="003F3E50" w:rsidP="003F3E50">
            <w:pPr>
              <w:jc w:val="center"/>
              <w:rPr>
                <w:rFonts w:cs="Arial"/>
                <w:b/>
              </w:rPr>
            </w:pPr>
            <w:r>
              <w:rPr>
                <w:rFonts w:cs="Arial"/>
                <w:b/>
              </w:rPr>
              <w:t>Mode of a</w:t>
            </w:r>
            <w:r w:rsidRPr="00B1208A">
              <w:rPr>
                <w:rFonts w:cs="Arial"/>
                <w:b/>
              </w:rPr>
              <w:t>ssessment</w:t>
            </w:r>
          </w:p>
        </w:tc>
        <w:tc>
          <w:tcPr>
            <w:tcW w:w="3969" w:type="dxa"/>
          </w:tcPr>
          <w:p w14:paraId="15623C75" w14:textId="77777777" w:rsidR="003F3E50" w:rsidRPr="00B1208A" w:rsidRDefault="003F3E50" w:rsidP="003F3E50">
            <w:pPr>
              <w:rPr>
                <w:rFonts w:cs="Arial"/>
              </w:rPr>
            </w:pPr>
            <w:r>
              <w:rPr>
                <w:rFonts w:cs="Arial"/>
                <w:b/>
              </w:rPr>
              <w:t>Volume</w:t>
            </w:r>
          </w:p>
        </w:tc>
        <w:tc>
          <w:tcPr>
            <w:tcW w:w="1559" w:type="dxa"/>
          </w:tcPr>
          <w:p w14:paraId="74B608A7" w14:textId="77777777" w:rsidR="003F3E50" w:rsidRPr="00B1208A" w:rsidRDefault="003F3E50" w:rsidP="003F3E50">
            <w:pPr>
              <w:rPr>
                <w:rFonts w:cs="Arial"/>
              </w:rPr>
            </w:pPr>
            <w:r w:rsidRPr="00B1208A">
              <w:rPr>
                <w:rFonts w:cs="Arial"/>
                <w:b/>
              </w:rPr>
              <w:t>Weighting</w:t>
            </w:r>
          </w:p>
        </w:tc>
      </w:tr>
      <w:tr w:rsidR="003F3E50" w:rsidRPr="00B1208A" w14:paraId="4E3C56BC" w14:textId="77777777" w:rsidTr="003F3E50">
        <w:tc>
          <w:tcPr>
            <w:tcW w:w="3256" w:type="dxa"/>
          </w:tcPr>
          <w:p w14:paraId="1863D90B" w14:textId="77777777" w:rsidR="003F3E50" w:rsidRPr="00B1208A" w:rsidRDefault="003F3E50" w:rsidP="003F3E50">
            <w:pPr>
              <w:jc w:val="center"/>
              <w:rPr>
                <w:rFonts w:cs="Arial"/>
              </w:rPr>
            </w:pPr>
            <w:r>
              <w:rPr>
                <w:rFonts w:cs="Arial"/>
              </w:rPr>
              <w:t xml:space="preserve">Written assignment </w:t>
            </w:r>
          </w:p>
        </w:tc>
        <w:tc>
          <w:tcPr>
            <w:tcW w:w="3969" w:type="dxa"/>
            <w:shd w:val="clear" w:color="auto" w:fill="auto"/>
          </w:tcPr>
          <w:p w14:paraId="498A2D33" w14:textId="77777777" w:rsidR="003F3E50" w:rsidRPr="00F0221E" w:rsidRDefault="003F3E50" w:rsidP="003F3E50">
            <w:pPr>
              <w:rPr>
                <w:rFonts w:cs="Arial"/>
                <w:highlight w:val="yellow"/>
              </w:rPr>
            </w:pPr>
            <w:r>
              <w:rPr>
                <w:rFonts w:cs="Arial"/>
              </w:rPr>
              <w:t xml:space="preserve">4 elements, equivalent to </w:t>
            </w:r>
            <w:r w:rsidRPr="0029565F">
              <w:rPr>
                <w:rFonts w:cs="Arial"/>
              </w:rPr>
              <w:t xml:space="preserve">3750 words </w:t>
            </w:r>
          </w:p>
        </w:tc>
        <w:tc>
          <w:tcPr>
            <w:tcW w:w="1559" w:type="dxa"/>
          </w:tcPr>
          <w:p w14:paraId="54F4CBD4" w14:textId="77777777" w:rsidR="003F3E50" w:rsidRPr="00B1208A" w:rsidRDefault="003F3E50" w:rsidP="003F3E50">
            <w:pPr>
              <w:rPr>
                <w:rFonts w:cs="Arial"/>
              </w:rPr>
            </w:pPr>
            <w:r>
              <w:rPr>
                <w:rFonts w:cs="Arial"/>
              </w:rPr>
              <w:t xml:space="preserve">    50%</w:t>
            </w:r>
          </w:p>
        </w:tc>
      </w:tr>
    </w:tbl>
    <w:p w14:paraId="7BD85883" w14:textId="77777777" w:rsidR="003F3E50" w:rsidRDefault="003F3E50" w:rsidP="003F3E50">
      <w:pPr>
        <w:rPr>
          <w:rFonts w:cs="Arial"/>
          <w:b/>
        </w:rPr>
      </w:pPr>
    </w:p>
    <w:p w14:paraId="35C8A136" w14:textId="77777777" w:rsidR="003F3E50" w:rsidRPr="00B1208A" w:rsidRDefault="003F3E50" w:rsidP="003F3E50">
      <w:pPr>
        <w:rPr>
          <w:rFonts w:cs="Arial"/>
          <w:b/>
        </w:rPr>
      </w:pPr>
      <w:r w:rsidRPr="00B1208A">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3F3E50" w:rsidRPr="00B1208A" w14:paraId="1DD85E71" w14:textId="77777777" w:rsidTr="003F3E50">
        <w:sdt>
          <w:sdtPr>
            <w:rPr>
              <w:rFonts w:cs="Arial"/>
            </w:rPr>
            <w:id w:val="-18241043"/>
            <w14:checkbox>
              <w14:checked w14:val="0"/>
              <w14:checkedState w14:val="2612" w14:font="MS Gothic"/>
              <w14:uncheckedState w14:val="2610" w14:font="MS Gothic"/>
            </w14:checkbox>
          </w:sdtPr>
          <w:sdtEndPr/>
          <w:sdtContent>
            <w:tc>
              <w:tcPr>
                <w:tcW w:w="562" w:type="dxa"/>
              </w:tcPr>
              <w:p w14:paraId="6CDD65C3" w14:textId="77777777" w:rsidR="003F3E50" w:rsidRPr="00B1208A" w:rsidRDefault="003F3E50" w:rsidP="003F3E50">
                <w:pPr>
                  <w:rPr>
                    <w:rFonts w:cs="Arial"/>
                    <w:b/>
                  </w:rPr>
                </w:pPr>
                <w:r>
                  <w:rPr>
                    <w:rFonts w:ascii="MS Gothic" w:eastAsia="MS Gothic" w:hAnsi="MS Gothic" w:cs="Arial" w:hint="eastAsia"/>
                  </w:rPr>
                  <w:t>☐</w:t>
                </w:r>
              </w:p>
            </w:tc>
          </w:sdtContent>
        </w:sdt>
        <w:tc>
          <w:tcPr>
            <w:tcW w:w="2458" w:type="dxa"/>
          </w:tcPr>
          <w:p w14:paraId="0495DF2E" w14:textId="77777777" w:rsidR="003F3E50" w:rsidRPr="00B1208A" w:rsidRDefault="003F3E50" w:rsidP="003F3E50">
            <w:pPr>
              <w:rPr>
                <w:rFonts w:cs="Arial"/>
                <w:b/>
              </w:rPr>
            </w:pPr>
            <w:r w:rsidRPr="00B1208A">
              <w:rPr>
                <w:rFonts w:cs="Arial"/>
                <w:b/>
              </w:rPr>
              <w:t>Written exam</w:t>
            </w:r>
          </w:p>
        </w:tc>
        <w:sdt>
          <w:sdtPr>
            <w:rPr>
              <w:rFonts w:cs="Arial"/>
            </w:rPr>
            <w:id w:val="1158349908"/>
            <w14:checkbox>
              <w14:checked w14:val="1"/>
              <w14:checkedState w14:val="2612" w14:font="MS Gothic"/>
              <w14:uncheckedState w14:val="2610" w14:font="MS Gothic"/>
            </w14:checkbox>
          </w:sdtPr>
          <w:sdtEndPr/>
          <w:sdtContent>
            <w:tc>
              <w:tcPr>
                <w:tcW w:w="538" w:type="dxa"/>
              </w:tcPr>
              <w:p w14:paraId="049FAC93" w14:textId="77777777" w:rsidR="003F3E50" w:rsidRPr="00B1208A" w:rsidRDefault="003F3E50" w:rsidP="003F3E50">
                <w:pPr>
                  <w:rPr>
                    <w:rFonts w:cs="Arial"/>
                    <w:b/>
                  </w:rPr>
                </w:pPr>
                <w:r>
                  <w:rPr>
                    <w:rFonts w:ascii="MS Gothic" w:eastAsia="MS Gothic" w:hAnsi="MS Gothic" w:cs="Arial" w:hint="eastAsia"/>
                  </w:rPr>
                  <w:t>☒</w:t>
                </w:r>
              </w:p>
            </w:tc>
          </w:sdtContent>
        </w:sdt>
        <w:tc>
          <w:tcPr>
            <w:tcW w:w="2482" w:type="dxa"/>
          </w:tcPr>
          <w:p w14:paraId="7CAC341A" w14:textId="77777777" w:rsidR="003F3E50" w:rsidRPr="00B1208A" w:rsidRDefault="003F3E50" w:rsidP="003F3E50">
            <w:pPr>
              <w:rPr>
                <w:rFonts w:cs="Arial"/>
                <w:b/>
              </w:rPr>
            </w:pPr>
            <w:r w:rsidRPr="00B1208A">
              <w:rPr>
                <w:rFonts w:cs="Arial"/>
                <w:b/>
              </w:rPr>
              <w:t>Coursework</w:t>
            </w:r>
          </w:p>
        </w:tc>
        <w:sdt>
          <w:sdtPr>
            <w:rPr>
              <w:rFonts w:cs="Arial"/>
            </w:rPr>
            <w:id w:val="1558977279"/>
            <w14:checkbox>
              <w14:checked w14:val="0"/>
              <w14:checkedState w14:val="2612" w14:font="MS Gothic"/>
              <w14:uncheckedState w14:val="2610" w14:font="MS Gothic"/>
            </w14:checkbox>
          </w:sdtPr>
          <w:sdtEndPr/>
          <w:sdtContent>
            <w:tc>
              <w:tcPr>
                <w:tcW w:w="538" w:type="dxa"/>
              </w:tcPr>
              <w:p w14:paraId="7557CC31" w14:textId="77777777" w:rsidR="003F3E50" w:rsidRPr="00B1208A" w:rsidRDefault="003F3E50" w:rsidP="003F3E50">
                <w:pPr>
                  <w:rPr>
                    <w:rFonts w:cs="Arial"/>
                    <w:b/>
                  </w:rPr>
                </w:pPr>
                <w:r>
                  <w:rPr>
                    <w:rFonts w:ascii="MS Gothic" w:eastAsia="MS Gothic" w:hAnsi="MS Gothic" w:cs="Arial" w:hint="eastAsia"/>
                  </w:rPr>
                  <w:t>☐</w:t>
                </w:r>
              </w:p>
            </w:tc>
          </w:sdtContent>
        </w:sdt>
        <w:tc>
          <w:tcPr>
            <w:tcW w:w="2482" w:type="dxa"/>
          </w:tcPr>
          <w:p w14:paraId="444172A8" w14:textId="77777777" w:rsidR="003F3E50" w:rsidRPr="00B1208A" w:rsidRDefault="003F3E50" w:rsidP="003F3E50">
            <w:pPr>
              <w:rPr>
                <w:rFonts w:cs="Arial"/>
                <w:b/>
              </w:rPr>
            </w:pPr>
            <w:r w:rsidRPr="00B1208A">
              <w:rPr>
                <w:rFonts w:cs="Arial"/>
                <w:b/>
              </w:rPr>
              <w:t>Practical</w:t>
            </w:r>
          </w:p>
        </w:tc>
      </w:tr>
    </w:tbl>
    <w:p w14:paraId="10ABCC80" w14:textId="77777777" w:rsidR="003F3E50" w:rsidRDefault="003F3E50" w:rsidP="003F3E50">
      <w:pPr>
        <w:rPr>
          <w:rFonts w:cs="Arial"/>
          <w:b/>
          <w:highlight w:val="cyan"/>
        </w:rPr>
      </w:pPr>
    </w:p>
    <w:tbl>
      <w:tblPr>
        <w:tblStyle w:val="TableGrid"/>
        <w:tblW w:w="0" w:type="auto"/>
        <w:tblLook w:val="04A0" w:firstRow="1" w:lastRow="0" w:firstColumn="1" w:lastColumn="0" w:noHBand="0" w:noVBand="1"/>
      </w:tblPr>
      <w:tblGrid>
        <w:gridCol w:w="3075"/>
        <w:gridCol w:w="3691"/>
        <w:gridCol w:w="1531"/>
      </w:tblGrid>
      <w:tr w:rsidR="003F3E50" w:rsidRPr="00B1208A" w14:paraId="35EDEC78" w14:textId="77777777" w:rsidTr="003F3E50">
        <w:tc>
          <w:tcPr>
            <w:tcW w:w="3256" w:type="dxa"/>
          </w:tcPr>
          <w:p w14:paraId="29D10DDD" w14:textId="77777777" w:rsidR="003F3E50" w:rsidRPr="00B1208A" w:rsidRDefault="003F3E50" w:rsidP="003F3E50">
            <w:pPr>
              <w:jc w:val="center"/>
              <w:rPr>
                <w:rFonts w:cs="Arial"/>
                <w:b/>
              </w:rPr>
            </w:pPr>
            <w:r>
              <w:rPr>
                <w:rFonts w:cs="Arial"/>
                <w:b/>
              </w:rPr>
              <w:t>Mode of a</w:t>
            </w:r>
            <w:r w:rsidRPr="00B1208A">
              <w:rPr>
                <w:rFonts w:cs="Arial"/>
                <w:b/>
              </w:rPr>
              <w:t>ssessment</w:t>
            </w:r>
          </w:p>
        </w:tc>
        <w:tc>
          <w:tcPr>
            <w:tcW w:w="3969" w:type="dxa"/>
          </w:tcPr>
          <w:p w14:paraId="540D9613" w14:textId="77777777" w:rsidR="003F3E50" w:rsidRPr="00B1208A" w:rsidRDefault="003F3E50" w:rsidP="003F3E50">
            <w:pPr>
              <w:rPr>
                <w:rFonts w:cs="Arial"/>
              </w:rPr>
            </w:pPr>
            <w:r>
              <w:rPr>
                <w:rFonts w:cs="Arial"/>
                <w:b/>
              </w:rPr>
              <w:t>Volume</w:t>
            </w:r>
          </w:p>
        </w:tc>
        <w:tc>
          <w:tcPr>
            <w:tcW w:w="1559" w:type="dxa"/>
          </w:tcPr>
          <w:p w14:paraId="284338FC" w14:textId="77777777" w:rsidR="003F3E50" w:rsidRPr="00B1208A" w:rsidRDefault="003F3E50" w:rsidP="003F3E50">
            <w:pPr>
              <w:rPr>
                <w:rFonts w:cs="Arial"/>
              </w:rPr>
            </w:pPr>
            <w:r w:rsidRPr="00B1208A">
              <w:rPr>
                <w:rFonts w:cs="Arial"/>
                <w:b/>
              </w:rPr>
              <w:t>Weighting</w:t>
            </w:r>
          </w:p>
        </w:tc>
      </w:tr>
      <w:tr w:rsidR="003F3E50" w:rsidRPr="00B1208A" w14:paraId="76705C9C" w14:textId="77777777" w:rsidTr="003F3E50">
        <w:tc>
          <w:tcPr>
            <w:tcW w:w="3256" w:type="dxa"/>
          </w:tcPr>
          <w:p w14:paraId="03959808" w14:textId="77777777" w:rsidR="003F3E50" w:rsidRPr="00B1208A" w:rsidRDefault="003F3E50" w:rsidP="003F3E50">
            <w:pPr>
              <w:jc w:val="center"/>
              <w:rPr>
                <w:rFonts w:cs="Arial"/>
              </w:rPr>
            </w:pPr>
            <w:r>
              <w:rPr>
                <w:rFonts w:cs="Arial"/>
              </w:rPr>
              <w:t xml:space="preserve">Portfolio </w:t>
            </w:r>
          </w:p>
        </w:tc>
        <w:tc>
          <w:tcPr>
            <w:tcW w:w="3969" w:type="dxa"/>
          </w:tcPr>
          <w:p w14:paraId="1CF6159E" w14:textId="77777777" w:rsidR="003F3E50" w:rsidRPr="0029565F" w:rsidRDefault="003F3E50" w:rsidP="003F3E50">
            <w:pPr>
              <w:rPr>
                <w:rFonts w:cs="Arial"/>
              </w:rPr>
            </w:pPr>
            <w:r w:rsidRPr="0029565F">
              <w:rPr>
                <w:rFonts w:cs="Arial"/>
              </w:rPr>
              <w:t xml:space="preserve">4 </w:t>
            </w:r>
            <w:r>
              <w:rPr>
                <w:rFonts w:cs="Arial"/>
              </w:rPr>
              <w:t xml:space="preserve">entries, equivalent to </w:t>
            </w:r>
            <w:r w:rsidRPr="0029565F">
              <w:rPr>
                <w:rFonts w:cs="Arial"/>
              </w:rPr>
              <w:t xml:space="preserve">3750 words </w:t>
            </w:r>
          </w:p>
        </w:tc>
        <w:tc>
          <w:tcPr>
            <w:tcW w:w="1559" w:type="dxa"/>
          </w:tcPr>
          <w:p w14:paraId="27A81668" w14:textId="77777777" w:rsidR="003F3E50" w:rsidRPr="0029565F" w:rsidRDefault="003F3E50" w:rsidP="003F3E50">
            <w:pPr>
              <w:jc w:val="center"/>
              <w:rPr>
                <w:rFonts w:cs="Arial"/>
              </w:rPr>
            </w:pPr>
            <w:r w:rsidRPr="0029565F">
              <w:rPr>
                <w:rFonts w:cs="Arial"/>
              </w:rPr>
              <w:t>50%</w:t>
            </w:r>
          </w:p>
        </w:tc>
      </w:tr>
    </w:tbl>
    <w:p w14:paraId="4F9DBBCA" w14:textId="77777777" w:rsidR="003F3E50" w:rsidRDefault="003F3E50" w:rsidP="003F3E50">
      <w:pPr>
        <w:pStyle w:val="fixed"/>
        <w:keepNext/>
        <w:ind w:left="0" w:firstLine="0"/>
        <w:jc w:val="both"/>
        <w:rPr>
          <w:rFonts w:ascii="Arial" w:hAnsi="Arial" w:cs="Arial"/>
          <w:sz w:val="22"/>
          <w:szCs w:val="22"/>
        </w:rPr>
      </w:pPr>
    </w:p>
    <w:p w14:paraId="713A1C9B" w14:textId="77777777" w:rsidR="003F3E50" w:rsidRPr="00B1208A" w:rsidRDefault="003F3E50" w:rsidP="003F3E50">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F3E50" w:rsidRPr="00B1208A" w14:paraId="45A8F163" w14:textId="77777777" w:rsidTr="003F3E50">
        <w:tc>
          <w:tcPr>
            <w:tcW w:w="3261" w:type="dxa"/>
            <w:tcBorders>
              <w:top w:val="single" w:sz="4" w:space="0" w:color="auto"/>
              <w:left w:val="single" w:sz="4" w:space="0" w:color="auto"/>
            </w:tcBorders>
          </w:tcPr>
          <w:p w14:paraId="5D68598C" w14:textId="77777777" w:rsidR="003F3E50" w:rsidRPr="00B1208A" w:rsidRDefault="003F3E50" w:rsidP="003F3E50">
            <w:pPr>
              <w:keepNext/>
              <w:rPr>
                <w:rFonts w:cs="Arial"/>
                <w:b/>
              </w:rPr>
            </w:pPr>
            <w:r w:rsidRPr="00B1208A">
              <w:rPr>
                <w:rFonts w:cs="Arial"/>
                <w:b/>
              </w:rPr>
              <w:t>Activity type</w:t>
            </w:r>
          </w:p>
        </w:tc>
        <w:tc>
          <w:tcPr>
            <w:tcW w:w="1842" w:type="dxa"/>
          </w:tcPr>
          <w:p w14:paraId="074037CA" w14:textId="77777777" w:rsidR="003F3E50" w:rsidRPr="00B1208A" w:rsidRDefault="003F3E50" w:rsidP="003F3E50">
            <w:pPr>
              <w:keepNext/>
              <w:jc w:val="center"/>
              <w:rPr>
                <w:rFonts w:cs="Arial"/>
                <w:b/>
              </w:rPr>
            </w:pPr>
            <w:r w:rsidRPr="00B1208A">
              <w:rPr>
                <w:rFonts w:cs="Arial"/>
                <w:b/>
              </w:rPr>
              <w:t>Percentage</w:t>
            </w:r>
          </w:p>
        </w:tc>
      </w:tr>
      <w:tr w:rsidR="003F3E50" w:rsidRPr="00B1208A" w14:paraId="127B8835" w14:textId="77777777" w:rsidTr="003F3E50">
        <w:tc>
          <w:tcPr>
            <w:tcW w:w="3261" w:type="dxa"/>
          </w:tcPr>
          <w:p w14:paraId="7D4134DC" w14:textId="77777777" w:rsidR="003F3E50" w:rsidRPr="00B1208A" w:rsidRDefault="003F3E50" w:rsidP="003F3E50">
            <w:pPr>
              <w:keepNext/>
              <w:rPr>
                <w:rFonts w:cs="Arial"/>
              </w:rPr>
            </w:pPr>
            <w:r w:rsidRPr="00B1208A">
              <w:rPr>
                <w:rFonts w:cs="Arial"/>
              </w:rPr>
              <w:t>Written exam</w:t>
            </w:r>
          </w:p>
        </w:tc>
        <w:tc>
          <w:tcPr>
            <w:tcW w:w="1842" w:type="dxa"/>
          </w:tcPr>
          <w:p w14:paraId="4995CA37" w14:textId="77777777" w:rsidR="003F3E50" w:rsidRPr="00B1208A" w:rsidRDefault="003F3E50" w:rsidP="003F3E50">
            <w:pPr>
              <w:keepNext/>
              <w:jc w:val="center"/>
              <w:rPr>
                <w:rFonts w:cs="Arial"/>
              </w:rPr>
            </w:pPr>
          </w:p>
        </w:tc>
      </w:tr>
      <w:tr w:rsidR="003F3E50" w:rsidRPr="00B1208A" w14:paraId="6314D3A2" w14:textId="77777777" w:rsidTr="003F3E50">
        <w:tc>
          <w:tcPr>
            <w:tcW w:w="3261" w:type="dxa"/>
          </w:tcPr>
          <w:p w14:paraId="28252622" w14:textId="77777777" w:rsidR="003F3E50" w:rsidRPr="00B1208A" w:rsidRDefault="003F3E50" w:rsidP="003F3E50">
            <w:pPr>
              <w:keepNext/>
              <w:rPr>
                <w:rFonts w:cs="Arial"/>
              </w:rPr>
            </w:pPr>
            <w:r w:rsidRPr="00B1208A">
              <w:rPr>
                <w:rFonts w:cs="Arial"/>
              </w:rPr>
              <w:t>Coursework</w:t>
            </w:r>
          </w:p>
        </w:tc>
        <w:tc>
          <w:tcPr>
            <w:tcW w:w="1842" w:type="dxa"/>
          </w:tcPr>
          <w:p w14:paraId="3434A7C4" w14:textId="77777777" w:rsidR="003F3E50" w:rsidRPr="00B1208A" w:rsidRDefault="003F3E50" w:rsidP="003F3E50">
            <w:pPr>
              <w:keepNext/>
              <w:jc w:val="center"/>
              <w:rPr>
                <w:rFonts w:cs="Arial"/>
              </w:rPr>
            </w:pPr>
            <w:r>
              <w:rPr>
                <w:rFonts w:cs="Arial"/>
              </w:rPr>
              <w:t>100%</w:t>
            </w:r>
          </w:p>
        </w:tc>
      </w:tr>
      <w:tr w:rsidR="003F3E50" w:rsidRPr="00B1208A" w14:paraId="3E86AB69" w14:textId="77777777" w:rsidTr="003F3E50">
        <w:tc>
          <w:tcPr>
            <w:tcW w:w="3261" w:type="dxa"/>
          </w:tcPr>
          <w:p w14:paraId="3107C7FE" w14:textId="77777777" w:rsidR="003F3E50" w:rsidRPr="00B1208A" w:rsidRDefault="003F3E50" w:rsidP="003F3E50">
            <w:pPr>
              <w:keepNext/>
              <w:rPr>
                <w:rFonts w:cs="Arial"/>
              </w:rPr>
            </w:pPr>
            <w:r w:rsidRPr="00B1208A">
              <w:rPr>
                <w:rFonts w:cs="Arial"/>
              </w:rPr>
              <w:t>Practical</w:t>
            </w:r>
          </w:p>
        </w:tc>
        <w:tc>
          <w:tcPr>
            <w:tcW w:w="1842" w:type="dxa"/>
          </w:tcPr>
          <w:p w14:paraId="12902275" w14:textId="77777777" w:rsidR="003F3E50" w:rsidRPr="00B1208A" w:rsidRDefault="003F3E50" w:rsidP="003F3E50">
            <w:pPr>
              <w:keepNext/>
              <w:jc w:val="center"/>
              <w:rPr>
                <w:rFonts w:cs="Arial"/>
              </w:rPr>
            </w:pPr>
          </w:p>
        </w:tc>
      </w:tr>
      <w:tr w:rsidR="003F3E50" w:rsidRPr="00B1208A" w14:paraId="451CDB7E" w14:textId="77777777" w:rsidTr="003F3E50">
        <w:tc>
          <w:tcPr>
            <w:tcW w:w="3261" w:type="dxa"/>
          </w:tcPr>
          <w:p w14:paraId="4F6AAADE" w14:textId="77777777" w:rsidR="003F3E50" w:rsidRPr="00B1208A" w:rsidRDefault="003F3E50" w:rsidP="003F3E50">
            <w:pPr>
              <w:keepNext/>
              <w:rPr>
                <w:rFonts w:cs="Arial"/>
              </w:rPr>
            </w:pPr>
            <w:r w:rsidRPr="00B1208A">
              <w:rPr>
                <w:rFonts w:cs="Arial"/>
                <w:b/>
              </w:rPr>
              <w:t>TOTAL</w:t>
            </w:r>
          </w:p>
        </w:tc>
        <w:tc>
          <w:tcPr>
            <w:tcW w:w="1842" w:type="dxa"/>
          </w:tcPr>
          <w:p w14:paraId="4A29EAAD" w14:textId="77777777" w:rsidR="003F3E50" w:rsidRPr="00B1208A" w:rsidRDefault="003F3E50" w:rsidP="003F3E50">
            <w:pPr>
              <w:keepNext/>
              <w:jc w:val="center"/>
              <w:rPr>
                <w:rFonts w:cs="Arial"/>
                <w:b/>
              </w:rPr>
            </w:pPr>
            <w:r w:rsidRPr="00B1208A">
              <w:rPr>
                <w:rFonts w:cs="Arial"/>
                <w:b/>
              </w:rPr>
              <w:t>100%</w:t>
            </w:r>
          </w:p>
        </w:tc>
      </w:tr>
    </w:tbl>
    <w:p w14:paraId="7F1D5925" w14:textId="77777777" w:rsidR="003F3E50" w:rsidRDefault="003F3E50" w:rsidP="003F3E50">
      <w:pPr>
        <w:rPr>
          <w:rFonts w:cs="Arial"/>
        </w:rPr>
      </w:pPr>
    </w:p>
    <w:p w14:paraId="23F1E19F" w14:textId="77777777" w:rsidR="003F3E50" w:rsidRPr="00A74B3E" w:rsidRDefault="003F3E50" w:rsidP="003F3E50">
      <w:pPr>
        <w:rPr>
          <w:rFonts w:cs="Arial"/>
          <w:b/>
        </w:rPr>
      </w:pPr>
      <w:r>
        <w:rPr>
          <w:rFonts w:cs="Arial"/>
          <w:b/>
        </w:rPr>
        <w:t xml:space="preserve">INDICATIVE </w:t>
      </w:r>
      <w:r w:rsidRPr="00A74B3E">
        <w:rPr>
          <w:rFonts w:cs="Arial"/>
          <w:b/>
        </w:rPr>
        <w:t>READING LIST</w:t>
      </w:r>
    </w:p>
    <w:tbl>
      <w:tblPr>
        <w:tblStyle w:val="TableGrid"/>
        <w:tblW w:w="0" w:type="auto"/>
        <w:tblLook w:val="04A0" w:firstRow="1" w:lastRow="0" w:firstColumn="1" w:lastColumn="0" w:noHBand="0" w:noVBand="1"/>
      </w:tblPr>
      <w:tblGrid>
        <w:gridCol w:w="1685"/>
        <w:gridCol w:w="5246"/>
        <w:gridCol w:w="1366"/>
      </w:tblGrid>
      <w:tr w:rsidR="003F3E50" w:rsidRPr="00A74B3E" w14:paraId="10469976" w14:textId="77777777" w:rsidTr="003F3E50">
        <w:tc>
          <w:tcPr>
            <w:tcW w:w="1689" w:type="dxa"/>
            <w:shd w:val="clear" w:color="auto" w:fill="BFBFBF" w:themeFill="background1" w:themeFillShade="BF"/>
          </w:tcPr>
          <w:p w14:paraId="116949EF" w14:textId="77777777" w:rsidR="003F3E50" w:rsidRPr="00A74B3E" w:rsidRDefault="003F3E50" w:rsidP="003F3E50">
            <w:pPr>
              <w:tabs>
                <w:tab w:val="num" w:pos="720"/>
                <w:tab w:val="left" w:pos="1440"/>
              </w:tabs>
              <w:rPr>
                <w:rFonts w:cs="Arial"/>
                <w:b/>
              </w:rPr>
            </w:pPr>
            <w:r w:rsidRPr="00A74B3E">
              <w:rPr>
                <w:rFonts w:cs="Arial"/>
                <w:b/>
              </w:rPr>
              <w:t>Module Code</w:t>
            </w:r>
          </w:p>
        </w:tc>
        <w:tc>
          <w:tcPr>
            <w:tcW w:w="6971" w:type="dxa"/>
            <w:gridSpan w:val="2"/>
          </w:tcPr>
          <w:p w14:paraId="0F462002" w14:textId="77777777" w:rsidR="003F3E50" w:rsidRPr="00A74B3E" w:rsidRDefault="003F3E50" w:rsidP="003F3E50">
            <w:pPr>
              <w:tabs>
                <w:tab w:val="num" w:pos="720"/>
                <w:tab w:val="left" w:pos="1440"/>
              </w:tabs>
              <w:rPr>
                <w:rFonts w:cs="Arial"/>
                <w:b/>
              </w:rPr>
            </w:pPr>
            <w:r>
              <w:rPr>
                <w:rFonts w:cs="Arial"/>
                <w:b/>
              </w:rPr>
              <w:t>ECES7004</w:t>
            </w:r>
          </w:p>
        </w:tc>
      </w:tr>
      <w:tr w:rsidR="003F3E50" w:rsidRPr="00A74B3E" w14:paraId="26BECA72" w14:textId="77777777" w:rsidTr="003F3E50">
        <w:tc>
          <w:tcPr>
            <w:tcW w:w="1689" w:type="dxa"/>
            <w:shd w:val="clear" w:color="auto" w:fill="BFBFBF" w:themeFill="background1" w:themeFillShade="BF"/>
          </w:tcPr>
          <w:p w14:paraId="7F7A0833" w14:textId="77777777" w:rsidR="003F3E50" w:rsidRPr="00A74B3E" w:rsidRDefault="003F3E50" w:rsidP="003F3E50">
            <w:pPr>
              <w:tabs>
                <w:tab w:val="num" w:pos="720"/>
                <w:tab w:val="left" w:pos="1440"/>
              </w:tabs>
              <w:rPr>
                <w:rFonts w:cs="Arial"/>
                <w:b/>
              </w:rPr>
            </w:pPr>
            <w:r w:rsidRPr="00A74B3E">
              <w:rPr>
                <w:rFonts w:cs="Arial"/>
                <w:b/>
              </w:rPr>
              <w:t>Module Title</w:t>
            </w:r>
          </w:p>
        </w:tc>
        <w:tc>
          <w:tcPr>
            <w:tcW w:w="6971" w:type="dxa"/>
            <w:gridSpan w:val="2"/>
          </w:tcPr>
          <w:p w14:paraId="07997F8C" w14:textId="77777777" w:rsidR="003F3E50" w:rsidRPr="00A74B3E" w:rsidRDefault="003F3E50" w:rsidP="003F3E50">
            <w:pPr>
              <w:tabs>
                <w:tab w:val="num" w:pos="720"/>
                <w:tab w:val="left" w:pos="1440"/>
              </w:tabs>
              <w:rPr>
                <w:rFonts w:cs="Arial"/>
                <w:b/>
              </w:rPr>
            </w:pPr>
            <w:r>
              <w:rPr>
                <w:rFonts w:cs="Arial"/>
                <w:b/>
              </w:rPr>
              <w:t xml:space="preserve">Principles of Pedagogy, Teaching, &amp; Learning </w:t>
            </w:r>
          </w:p>
        </w:tc>
      </w:tr>
      <w:tr w:rsidR="003F3E50" w:rsidRPr="00A74B3E" w14:paraId="0C49785A" w14:textId="77777777" w:rsidTr="003F3E50">
        <w:tc>
          <w:tcPr>
            <w:tcW w:w="1689" w:type="dxa"/>
            <w:shd w:val="clear" w:color="auto" w:fill="BFBFBF" w:themeFill="background1" w:themeFillShade="BF"/>
          </w:tcPr>
          <w:p w14:paraId="00692DD1" w14:textId="77777777" w:rsidR="003F3E50" w:rsidRPr="00A74B3E" w:rsidRDefault="003F3E50" w:rsidP="003F3E50">
            <w:pPr>
              <w:tabs>
                <w:tab w:val="num" w:pos="720"/>
                <w:tab w:val="left" w:pos="1440"/>
              </w:tabs>
              <w:rPr>
                <w:rFonts w:cs="Arial"/>
                <w:b/>
              </w:rPr>
            </w:pPr>
            <w:r w:rsidRPr="00A74B3E">
              <w:rPr>
                <w:rFonts w:cs="Arial"/>
                <w:b/>
              </w:rPr>
              <w:t>Classification</w:t>
            </w:r>
          </w:p>
        </w:tc>
        <w:tc>
          <w:tcPr>
            <w:tcW w:w="5605" w:type="dxa"/>
            <w:shd w:val="clear" w:color="auto" w:fill="BFBFBF" w:themeFill="background1" w:themeFillShade="BF"/>
          </w:tcPr>
          <w:p w14:paraId="5E0F5974" w14:textId="77777777" w:rsidR="003F3E50" w:rsidRPr="00A74B3E" w:rsidRDefault="003F3E50" w:rsidP="003F3E50">
            <w:pPr>
              <w:tabs>
                <w:tab w:val="num" w:pos="720"/>
                <w:tab w:val="left" w:pos="1440"/>
              </w:tabs>
              <w:rPr>
                <w:rFonts w:cs="Arial"/>
                <w:b/>
              </w:rPr>
            </w:pPr>
            <w:r w:rsidRPr="00A74B3E">
              <w:rPr>
                <w:rFonts w:cs="Arial"/>
                <w:b/>
              </w:rPr>
              <w:t>Reading List entry</w:t>
            </w:r>
          </w:p>
        </w:tc>
        <w:tc>
          <w:tcPr>
            <w:tcW w:w="1366" w:type="dxa"/>
            <w:shd w:val="clear" w:color="auto" w:fill="BFBFBF" w:themeFill="background1" w:themeFillShade="BF"/>
          </w:tcPr>
          <w:p w14:paraId="0DE7AFA1" w14:textId="77777777" w:rsidR="003F3E50" w:rsidRPr="00A74B3E" w:rsidRDefault="003F3E50" w:rsidP="003F3E50">
            <w:pPr>
              <w:tabs>
                <w:tab w:val="num" w:pos="720"/>
                <w:tab w:val="left" w:pos="1440"/>
              </w:tabs>
              <w:rPr>
                <w:rFonts w:cs="Arial"/>
                <w:b/>
              </w:rPr>
            </w:pPr>
            <w:r w:rsidRPr="00A74B3E">
              <w:rPr>
                <w:rFonts w:cs="Arial"/>
                <w:b/>
              </w:rPr>
              <w:t>Electronic*</w:t>
            </w:r>
          </w:p>
        </w:tc>
      </w:tr>
      <w:tr w:rsidR="003F3E50" w:rsidRPr="00A74B3E" w14:paraId="62C2B7DB" w14:textId="77777777" w:rsidTr="003F3E50">
        <w:tc>
          <w:tcPr>
            <w:tcW w:w="1689" w:type="dxa"/>
          </w:tcPr>
          <w:p w14:paraId="799AC565" w14:textId="77777777" w:rsidR="003F3E50" w:rsidRPr="00A74B3E" w:rsidRDefault="003F3E50" w:rsidP="003F3E50">
            <w:pPr>
              <w:tabs>
                <w:tab w:val="num" w:pos="720"/>
                <w:tab w:val="left" w:pos="1440"/>
              </w:tabs>
              <w:rPr>
                <w:rFonts w:cs="Arial"/>
              </w:rPr>
            </w:pPr>
            <w:r w:rsidRPr="00A74B3E">
              <w:rPr>
                <w:rFonts w:cs="Arial"/>
              </w:rPr>
              <w:t>Essential</w:t>
            </w:r>
          </w:p>
        </w:tc>
        <w:tc>
          <w:tcPr>
            <w:tcW w:w="5605" w:type="dxa"/>
          </w:tcPr>
          <w:p w14:paraId="4193B671" w14:textId="77777777" w:rsidR="003F3E50" w:rsidRPr="00A74B3E" w:rsidRDefault="003F3E50" w:rsidP="003F3E50">
            <w:pPr>
              <w:tabs>
                <w:tab w:val="num" w:pos="720"/>
                <w:tab w:val="left" w:pos="1440"/>
              </w:tabs>
              <w:rPr>
                <w:rFonts w:cs="Arial"/>
              </w:rPr>
            </w:pPr>
            <w:proofErr w:type="spellStart"/>
            <w:r>
              <w:rPr>
                <w:rFonts w:cs="Arial"/>
              </w:rPr>
              <w:t>Illeris</w:t>
            </w:r>
            <w:proofErr w:type="spellEnd"/>
            <w:r>
              <w:rPr>
                <w:rFonts w:cs="Arial"/>
              </w:rPr>
              <w:t xml:space="preserve">, K. (2018) </w:t>
            </w:r>
            <w:r w:rsidRPr="00D55063">
              <w:rPr>
                <w:rFonts w:cs="Arial"/>
                <w:i/>
                <w:iCs/>
              </w:rPr>
              <w:t>Contemporary Theories of Learning: Learning Theories in their Own Words</w:t>
            </w:r>
            <w:r>
              <w:rPr>
                <w:rFonts w:cs="Arial"/>
              </w:rPr>
              <w:t>. London: Routledge.</w:t>
            </w:r>
          </w:p>
        </w:tc>
        <w:tc>
          <w:tcPr>
            <w:tcW w:w="1366" w:type="dxa"/>
          </w:tcPr>
          <w:sdt>
            <w:sdtPr>
              <w:rPr>
                <w:rFonts w:cs="Arial"/>
              </w:rPr>
              <w:id w:val="47972940"/>
              <w14:checkbox>
                <w14:checked w14:val="1"/>
                <w14:checkedState w14:val="2612" w14:font="MS Gothic"/>
                <w14:uncheckedState w14:val="2610" w14:font="MS Gothic"/>
              </w14:checkbox>
            </w:sdtPr>
            <w:sdtEndPr/>
            <w:sdtContent>
              <w:p w14:paraId="5ACAE58A" w14:textId="77777777" w:rsidR="003F3E50" w:rsidRPr="00A74B3E" w:rsidRDefault="003F3E50" w:rsidP="003F3E50">
                <w:pPr>
                  <w:jc w:val="center"/>
                  <w:rPr>
                    <w:rFonts w:cs="Arial"/>
                  </w:rPr>
                </w:pPr>
                <w:r>
                  <w:rPr>
                    <w:rFonts w:ascii="MS Gothic" w:eastAsia="MS Gothic" w:hAnsi="MS Gothic" w:cs="Arial" w:hint="eastAsia"/>
                  </w:rPr>
                  <w:t>☒</w:t>
                </w:r>
              </w:p>
            </w:sdtContent>
          </w:sdt>
          <w:p w14:paraId="34D4CCD4" w14:textId="77777777" w:rsidR="003F3E50" w:rsidRDefault="003F3E50" w:rsidP="003F3E50"/>
        </w:tc>
      </w:tr>
      <w:tr w:rsidR="003F3E50" w14:paraId="623B51BB" w14:textId="77777777" w:rsidTr="003F3E50">
        <w:tc>
          <w:tcPr>
            <w:tcW w:w="1689" w:type="dxa"/>
          </w:tcPr>
          <w:p w14:paraId="63143A67" w14:textId="77777777" w:rsidR="003F3E50" w:rsidRDefault="003F3E50" w:rsidP="003F3E50">
            <w:pPr>
              <w:rPr>
                <w:rFonts w:cs="Arial"/>
              </w:rPr>
            </w:pPr>
            <w:r w:rsidRPr="11FE4F55">
              <w:rPr>
                <w:rFonts w:cs="Arial"/>
              </w:rPr>
              <w:t xml:space="preserve">Essential </w:t>
            </w:r>
          </w:p>
        </w:tc>
        <w:tc>
          <w:tcPr>
            <w:tcW w:w="5605" w:type="dxa"/>
          </w:tcPr>
          <w:p w14:paraId="1A116633" w14:textId="77777777" w:rsidR="003F3E50" w:rsidRDefault="003F3E50" w:rsidP="003F3E50">
            <w:pPr>
              <w:rPr>
                <w:rFonts w:cs="Arial"/>
              </w:rPr>
            </w:pPr>
            <w:r w:rsidRPr="11FE4F55">
              <w:rPr>
                <w:rFonts w:cs="Arial"/>
              </w:rPr>
              <w:t xml:space="preserve">Giroux, H. (2020) </w:t>
            </w:r>
            <w:r w:rsidRPr="11FE4F55">
              <w:rPr>
                <w:rFonts w:cs="Arial"/>
                <w:i/>
                <w:iCs/>
              </w:rPr>
              <w:t>On Critical Pedagogy: 2</w:t>
            </w:r>
            <w:r w:rsidRPr="11FE4F55">
              <w:rPr>
                <w:rFonts w:cs="Arial"/>
                <w:i/>
                <w:iCs/>
                <w:vertAlign w:val="superscript"/>
              </w:rPr>
              <w:t>nd</w:t>
            </w:r>
            <w:r w:rsidRPr="11FE4F55">
              <w:rPr>
                <w:rFonts w:cs="Arial"/>
                <w:i/>
                <w:iCs/>
              </w:rPr>
              <w:t xml:space="preserve"> Edition.</w:t>
            </w:r>
            <w:r w:rsidRPr="11FE4F55">
              <w:rPr>
                <w:rFonts w:cs="Arial"/>
              </w:rPr>
              <w:t xml:space="preserve"> London: Bloomsbury Academic.</w:t>
            </w:r>
          </w:p>
        </w:tc>
        <w:tc>
          <w:tcPr>
            <w:tcW w:w="1366" w:type="dxa"/>
          </w:tcPr>
          <w:p w14:paraId="288A71C5" w14:textId="77777777" w:rsidR="003F3E50" w:rsidRDefault="003F3E50" w:rsidP="003F3E50">
            <w:pPr>
              <w:jc w:val="center"/>
              <w:rPr>
                <w:rFonts w:cs="Arial"/>
              </w:rPr>
            </w:pPr>
            <w:r w:rsidRPr="11FE4F55">
              <w:rPr>
                <w:rFonts w:ascii="MS Gothic" w:eastAsia="MS Gothic" w:hAnsi="MS Gothic" w:cs="Arial"/>
              </w:rPr>
              <w:t>☒</w:t>
            </w:r>
          </w:p>
        </w:tc>
      </w:tr>
      <w:tr w:rsidR="003F3E50" w:rsidRPr="00A74B3E" w14:paraId="5A76A697" w14:textId="77777777" w:rsidTr="003F3E50">
        <w:tc>
          <w:tcPr>
            <w:tcW w:w="1689" w:type="dxa"/>
          </w:tcPr>
          <w:p w14:paraId="18BB517F" w14:textId="77777777" w:rsidR="003F3E50" w:rsidRPr="00A74B3E" w:rsidRDefault="003F3E50" w:rsidP="003F3E50">
            <w:pPr>
              <w:tabs>
                <w:tab w:val="num" w:pos="720"/>
                <w:tab w:val="left" w:pos="1440"/>
              </w:tabs>
              <w:rPr>
                <w:rFonts w:cs="Arial"/>
              </w:rPr>
            </w:pPr>
            <w:r w:rsidRPr="00A74B3E">
              <w:rPr>
                <w:rFonts w:cs="Arial"/>
              </w:rPr>
              <w:t>Essential</w:t>
            </w:r>
          </w:p>
        </w:tc>
        <w:tc>
          <w:tcPr>
            <w:tcW w:w="5605" w:type="dxa"/>
          </w:tcPr>
          <w:p w14:paraId="65323174" w14:textId="77777777" w:rsidR="003F3E50" w:rsidRPr="00A74B3E" w:rsidRDefault="003F3E50" w:rsidP="003F3E50">
            <w:pPr>
              <w:tabs>
                <w:tab w:val="num" w:pos="720"/>
                <w:tab w:val="left" w:pos="1440"/>
              </w:tabs>
              <w:rPr>
                <w:rFonts w:cs="Arial"/>
              </w:rPr>
            </w:pPr>
            <w:proofErr w:type="spellStart"/>
            <w:r>
              <w:rPr>
                <w:rFonts w:cs="Arial"/>
              </w:rPr>
              <w:t>Kirschner</w:t>
            </w:r>
            <w:proofErr w:type="spellEnd"/>
            <w:r>
              <w:rPr>
                <w:rFonts w:cs="Arial"/>
              </w:rPr>
              <w:t xml:space="preserve">, P., Kendrick, C. (2020) </w:t>
            </w:r>
            <w:r w:rsidRPr="00410430">
              <w:rPr>
                <w:rFonts w:cs="Arial"/>
                <w:i/>
                <w:iCs/>
              </w:rPr>
              <w:t>How Learning Happens: Seminal Works in Educational Psychology and What They Mean in Practice</w:t>
            </w:r>
            <w:r>
              <w:rPr>
                <w:rFonts w:cs="Arial"/>
              </w:rPr>
              <w:t>. London: Routledge</w:t>
            </w:r>
          </w:p>
        </w:tc>
        <w:tc>
          <w:tcPr>
            <w:tcW w:w="1366" w:type="dxa"/>
          </w:tcPr>
          <w:sdt>
            <w:sdtPr>
              <w:rPr>
                <w:rFonts w:cs="Arial"/>
              </w:rPr>
              <w:id w:val="1414120386"/>
              <w14:checkbox>
                <w14:checked w14:val="1"/>
                <w14:checkedState w14:val="2612" w14:font="MS Gothic"/>
                <w14:uncheckedState w14:val="2610" w14:font="MS Gothic"/>
              </w14:checkbox>
            </w:sdtPr>
            <w:sdtEndPr/>
            <w:sdtContent>
              <w:p w14:paraId="51A01172" w14:textId="77777777" w:rsidR="003F3E50" w:rsidRPr="00A74B3E" w:rsidRDefault="003F3E50" w:rsidP="003F3E50">
                <w:pPr>
                  <w:jc w:val="center"/>
                  <w:rPr>
                    <w:rFonts w:cs="Arial"/>
                  </w:rPr>
                </w:pPr>
                <w:r>
                  <w:rPr>
                    <w:rFonts w:ascii="MS Gothic" w:eastAsia="MS Gothic" w:hAnsi="MS Gothic" w:cs="Arial" w:hint="eastAsia"/>
                  </w:rPr>
                  <w:t>☒</w:t>
                </w:r>
              </w:p>
            </w:sdtContent>
          </w:sdt>
          <w:p w14:paraId="04CA283F" w14:textId="77777777" w:rsidR="003F3E50" w:rsidRDefault="003F3E50" w:rsidP="003F3E50"/>
        </w:tc>
      </w:tr>
      <w:tr w:rsidR="003F3E50" w:rsidRPr="00A74B3E" w14:paraId="2E4FAA36" w14:textId="77777777" w:rsidTr="003F3E50">
        <w:tc>
          <w:tcPr>
            <w:tcW w:w="1689" w:type="dxa"/>
          </w:tcPr>
          <w:p w14:paraId="14E1E76B" w14:textId="77777777" w:rsidR="003F3E50" w:rsidRPr="00A74B3E" w:rsidRDefault="003F3E50" w:rsidP="003F3E50">
            <w:pPr>
              <w:tabs>
                <w:tab w:val="num" w:pos="720"/>
                <w:tab w:val="left" w:pos="1440"/>
              </w:tabs>
              <w:rPr>
                <w:rFonts w:cs="Arial"/>
              </w:rPr>
            </w:pPr>
            <w:r w:rsidRPr="00A74B3E">
              <w:rPr>
                <w:rFonts w:cs="Arial"/>
              </w:rPr>
              <w:t>Further</w:t>
            </w:r>
          </w:p>
        </w:tc>
        <w:tc>
          <w:tcPr>
            <w:tcW w:w="5605" w:type="dxa"/>
          </w:tcPr>
          <w:p w14:paraId="3977B150" w14:textId="77777777" w:rsidR="003F3E50" w:rsidRPr="00A74B3E" w:rsidRDefault="003F3E50" w:rsidP="003F3E50">
            <w:pPr>
              <w:tabs>
                <w:tab w:val="num" w:pos="720"/>
                <w:tab w:val="left" w:pos="1440"/>
              </w:tabs>
              <w:rPr>
                <w:rFonts w:cs="Arial"/>
              </w:rPr>
            </w:pPr>
            <w:r>
              <w:rPr>
                <w:rFonts w:cs="Arial"/>
              </w:rPr>
              <w:t xml:space="preserve">Aubrey, K., Riley, A. (2018) </w:t>
            </w:r>
            <w:r w:rsidRPr="00DF404D">
              <w:rPr>
                <w:rFonts w:cs="Arial"/>
                <w:i/>
                <w:iCs/>
              </w:rPr>
              <w:t>Understanding and Using Educational Theories</w:t>
            </w:r>
            <w:r>
              <w:rPr>
                <w:rFonts w:cs="Arial"/>
              </w:rPr>
              <w:t>. London: Sage.</w:t>
            </w:r>
          </w:p>
        </w:tc>
        <w:tc>
          <w:tcPr>
            <w:tcW w:w="1366" w:type="dxa"/>
          </w:tcPr>
          <w:sdt>
            <w:sdtPr>
              <w:rPr>
                <w:rFonts w:cs="Arial"/>
              </w:rPr>
              <w:id w:val="1310599573"/>
              <w14:checkbox>
                <w14:checked w14:val="1"/>
                <w14:checkedState w14:val="2612" w14:font="MS Gothic"/>
                <w14:uncheckedState w14:val="2610" w14:font="MS Gothic"/>
              </w14:checkbox>
            </w:sdtPr>
            <w:sdtEndPr/>
            <w:sdtContent>
              <w:p w14:paraId="3FDA21CE" w14:textId="77777777" w:rsidR="003F3E50" w:rsidRPr="0006653A" w:rsidRDefault="003F3E50" w:rsidP="003F3E50">
                <w:pPr>
                  <w:jc w:val="center"/>
                  <w:rPr>
                    <w:rFonts w:cs="Arial"/>
                  </w:rPr>
                </w:pPr>
                <w:r>
                  <w:rPr>
                    <w:rFonts w:ascii="MS Gothic" w:eastAsia="MS Gothic" w:hAnsi="MS Gothic" w:cs="Arial" w:hint="eastAsia"/>
                  </w:rPr>
                  <w:t>☒</w:t>
                </w:r>
              </w:p>
            </w:sdtContent>
          </w:sdt>
        </w:tc>
      </w:tr>
      <w:tr w:rsidR="003F3E50" w14:paraId="4F7F847B" w14:textId="77777777" w:rsidTr="003F3E50">
        <w:tc>
          <w:tcPr>
            <w:tcW w:w="1689" w:type="dxa"/>
          </w:tcPr>
          <w:p w14:paraId="4141B34E" w14:textId="77777777" w:rsidR="003F3E50" w:rsidRDefault="003F3E50" w:rsidP="003F3E50">
            <w:pPr>
              <w:rPr>
                <w:rFonts w:cs="Arial"/>
              </w:rPr>
            </w:pPr>
            <w:r w:rsidRPr="11FE4F55">
              <w:rPr>
                <w:rFonts w:cs="Arial"/>
              </w:rPr>
              <w:t xml:space="preserve">Further </w:t>
            </w:r>
          </w:p>
        </w:tc>
        <w:tc>
          <w:tcPr>
            <w:tcW w:w="5605" w:type="dxa"/>
          </w:tcPr>
          <w:p w14:paraId="1088A170" w14:textId="77777777" w:rsidR="003F3E50" w:rsidRDefault="003F3E50" w:rsidP="003F3E50">
            <w:pPr>
              <w:rPr>
                <w:rStyle w:val="normaltextrun"/>
                <w:color w:val="000000" w:themeColor="text1"/>
              </w:rPr>
            </w:pPr>
            <w:proofErr w:type="spellStart"/>
            <w:r>
              <w:rPr>
                <w:rStyle w:val="normaltextrun"/>
                <w:color w:val="000000"/>
                <w:shd w:val="clear" w:color="auto" w:fill="FFFFFF"/>
              </w:rPr>
              <w:t>Beetham</w:t>
            </w:r>
            <w:proofErr w:type="spellEnd"/>
            <w:r>
              <w:rPr>
                <w:rStyle w:val="normaltextrun"/>
                <w:color w:val="000000"/>
                <w:shd w:val="clear" w:color="auto" w:fill="FFFFFF"/>
              </w:rPr>
              <w:t>, H. (2019) </w:t>
            </w:r>
            <w:r>
              <w:rPr>
                <w:rStyle w:val="normaltextrun"/>
                <w:i/>
                <w:iCs/>
                <w:color w:val="000000"/>
                <w:shd w:val="clear" w:color="auto" w:fill="FFFFFF"/>
              </w:rPr>
              <w:t>Rethinking Pedagogy for a Digital Age</w:t>
            </w:r>
            <w:r>
              <w:rPr>
                <w:rStyle w:val="normaltextrun"/>
                <w:color w:val="000000"/>
                <w:shd w:val="clear" w:color="auto" w:fill="FFFFFF"/>
              </w:rPr>
              <w:t>. London: Routledge.</w:t>
            </w:r>
            <w:r>
              <w:rPr>
                <w:rStyle w:val="eop"/>
                <w:shd w:val="clear" w:color="auto" w:fill="FFFFFF"/>
              </w:rPr>
              <w:t> </w:t>
            </w:r>
          </w:p>
        </w:tc>
        <w:tc>
          <w:tcPr>
            <w:tcW w:w="1366" w:type="dxa"/>
          </w:tcPr>
          <w:sdt>
            <w:sdtPr>
              <w:rPr>
                <w:rFonts w:cs="Arial"/>
              </w:rPr>
              <w:id w:val="-1221506519"/>
              <w14:checkbox>
                <w14:checked w14:val="1"/>
                <w14:checkedState w14:val="2612" w14:font="MS Gothic"/>
                <w14:uncheckedState w14:val="2610" w14:font="MS Gothic"/>
              </w14:checkbox>
            </w:sdtPr>
            <w:sdtEndPr/>
            <w:sdtContent>
              <w:p w14:paraId="64A600F4" w14:textId="77777777" w:rsidR="003F3E50" w:rsidRPr="0006653A" w:rsidRDefault="003F3E50" w:rsidP="003F3E50">
                <w:pPr>
                  <w:jc w:val="center"/>
                  <w:rPr>
                    <w:rFonts w:cs="Arial"/>
                  </w:rPr>
                </w:pPr>
                <w:r>
                  <w:rPr>
                    <w:rFonts w:ascii="MS Gothic" w:eastAsia="MS Gothic" w:hAnsi="MS Gothic" w:cs="Arial" w:hint="eastAsia"/>
                  </w:rPr>
                  <w:t>☒</w:t>
                </w:r>
              </w:p>
            </w:sdtContent>
          </w:sdt>
        </w:tc>
      </w:tr>
      <w:tr w:rsidR="003F3E50" w:rsidRPr="00A74B3E" w14:paraId="5C15A728" w14:textId="77777777" w:rsidTr="003F3E50">
        <w:tc>
          <w:tcPr>
            <w:tcW w:w="1689" w:type="dxa"/>
          </w:tcPr>
          <w:p w14:paraId="6A0A357A" w14:textId="77777777" w:rsidR="003F3E50" w:rsidRPr="00A74B3E" w:rsidRDefault="003F3E50" w:rsidP="003F3E50">
            <w:pPr>
              <w:tabs>
                <w:tab w:val="num" w:pos="720"/>
                <w:tab w:val="left" w:pos="1440"/>
              </w:tabs>
              <w:rPr>
                <w:rFonts w:cs="Arial"/>
              </w:rPr>
            </w:pPr>
            <w:r w:rsidRPr="00A74B3E">
              <w:rPr>
                <w:rFonts w:cs="Arial"/>
              </w:rPr>
              <w:t>Further</w:t>
            </w:r>
          </w:p>
        </w:tc>
        <w:tc>
          <w:tcPr>
            <w:tcW w:w="5605" w:type="dxa"/>
          </w:tcPr>
          <w:p w14:paraId="24B27E83" w14:textId="77777777" w:rsidR="003F3E50" w:rsidRPr="00A74B3E" w:rsidRDefault="003F3E50" w:rsidP="003F3E50">
            <w:pPr>
              <w:tabs>
                <w:tab w:val="num" w:pos="720"/>
                <w:tab w:val="left" w:pos="1440"/>
              </w:tabs>
              <w:rPr>
                <w:rFonts w:cs="Arial"/>
              </w:rPr>
            </w:pPr>
            <w:r w:rsidRPr="11FE4F55">
              <w:rPr>
                <w:rStyle w:val="normaltextrun"/>
                <w:color w:val="000000" w:themeColor="text1"/>
              </w:rPr>
              <w:t xml:space="preserve">Freire, P. (2017) Pedagogy of the Oppressed (Penguin Modern Classics) London: Penguin </w:t>
            </w:r>
          </w:p>
        </w:tc>
        <w:tc>
          <w:tcPr>
            <w:tcW w:w="1366" w:type="dxa"/>
          </w:tcPr>
          <w:sdt>
            <w:sdtPr>
              <w:rPr>
                <w:rFonts w:cs="Arial"/>
              </w:rPr>
              <w:id w:val="-2128378444"/>
              <w14:checkbox>
                <w14:checked w14:val="0"/>
                <w14:checkedState w14:val="2612" w14:font="MS Gothic"/>
                <w14:uncheckedState w14:val="2610" w14:font="MS Gothic"/>
              </w14:checkbox>
            </w:sdtPr>
            <w:sdtEndPr/>
            <w:sdtContent>
              <w:p w14:paraId="6EAC1E5C" w14:textId="77777777" w:rsidR="003F3E50" w:rsidRPr="0006653A" w:rsidRDefault="003F3E50" w:rsidP="003F3E50">
                <w:pPr>
                  <w:jc w:val="center"/>
                  <w:rPr>
                    <w:rFonts w:cs="Arial"/>
                  </w:rPr>
                </w:pPr>
                <w:r w:rsidRPr="00A74B3E">
                  <w:rPr>
                    <w:rFonts w:ascii="Segoe UI Symbol" w:eastAsia="MS Gothic" w:hAnsi="Segoe UI Symbol" w:cs="Segoe UI Symbol"/>
                  </w:rPr>
                  <w:t>☐</w:t>
                </w:r>
              </w:p>
            </w:sdtContent>
          </w:sdt>
        </w:tc>
      </w:tr>
      <w:tr w:rsidR="003F3E50" w:rsidRPr="00A74B3E" w14:paraId="654BA008" w14:textId="77777777" w:rsidTr="003F3E50">
        <w:tc>
          <w:tcPr>
            <w:tcW w:w="1689" w:type="dxa"/>
          </w:tcPr>
          <w:p w14:paraId="45BA8D8F" w14:textId="77777777" w:rsidR="003F3E50" w:rsidRPr="00A74B3E" w:rsidRDefault="003F3E50" w:rsidP="003F3E50">
            <w:pPr>
              <w:tabs>
                <w:tab w:val="num" w:pos="720"/>
                <w:tab w:val="left" w:pos="1440"/>
              </w:tabs>
              <w:rPr>
                <w:rFonts w:cs="Arial"/>
              </w:rPr>
            </w:pPr>
            <w:r w:rsidRPr="00A74B3E">
              <w:rPr>
                <w:rFonts w:cs="Arial"/>
              </w:rPr>
              <w:t>Further</w:t>
            </w:r>
          </w:p>
        </w:tc>
        <w:tc>
          <w:tcPr>
            <w:tcW w:w="5605" w:type="dxa"/>
          </w:tcPr>
          <w:p w14:paraId="20D59399" w14:textId="77777777" w:rsidR="003F3E50" w:rsidRPr="00A74B3E" w:rsidRDefault="003F3E50" w:rsidP="003F3E50">
            <w:pPr>
              <w:tabs>
                <w:tab w:val="num" w:pos="720"/>
                <w:tab w:val="left" w:pos="1440"/>
              </w:tabs>
              <w:rPr>
                <w:rFonts w:cs="Arial"/>
              </w:rPr>
            </w:pPr>
            <w:r w:rsidRPr="705D4094">
              <w:rPr>
                <w:rFonts w:cs="Arial"/>
              </w:rPr>
              <w:t xml:space="preserve">Moore, </w:t>
            </w:r>
            <w:proofErr w:type="gramStart"/>
            <w:r w:rsidRPr="705D4094">
              <w:rPr>
                <w:rFonts w:cs="Arial"/>
              </w:rPr>
              <w:t>A</w:t>
            </w:r>
            <w:proofErr w:type="gramEnd"/>
            <w:r w:rsidRPr="705D4094">
              <w:rPr>
                <w:rFonts w:cs="Arial"/>
              </w:rPr>
              <w:t xml:space="preserve"> (2012) </w:t>
            </w:r>
            <w:r w:rsidRPr="705D4094">
              <w:rPr>
                <w:rFonts w:cs="Arial"/>
                <w:i/>
                <w:iCs/>
              </w:rPr>
              <w:t>Teaching and Learning: Pedagogy, Curriculum and Culture</w:t>
            </w:r>
            <w:r w:rsidRPr="705D4094">
              <w:rPr>
                <w:rFonts w:cs="Arial"/>
              </w:rPr>
              <w:t>. London: Routledge</w:t>
            </w:r>
          </w:p>
        </w:tc>
        <w:tc>
          <w:tcPr>
            <w:tcW w:w="1366" w:type="dxa"/>
          </w:tcPr>
          <w:sdt>
            <w:sdtPr>
              <w:rPr>
                <w:rFonts w:cs="Arial"/>
              </w:rPr>
              <w:id w:val="-1541579955"/>
              <w14:checkbox>
                <w14:checked w14:val="0"/>
                <w14:checkedState w14:val="2612" w14:font="MS Gothic"/>
                <w14:uncheckedState w14:val="2610" w14:font="MS Gothic"/>
              </w14:checkbox>
            </w:sdtPr>
            <w:sdtEndPr/>
            <w:sdtContent>
              <w:p w14:paraId="3C8C1698" w14:textId="77777777" w:rsidR="003F3E50" w:rsidRPr="0006653A" w:rsidRDefault="003F3E50" w:rsidP="003F3E50">
                <w:pPr>
                  <w:jc w:val="center"/>
                  <w:rPr>
                    <w:rFonts w:cs="Arial"/>
                  </w:rPr>
                </w:pPr>
                <w:r w:rsidRPr="00A74B3E">
                  <w:rPr>
                    <w:rFonts w:ascii="Segoe UI Symbol" w:eastAsia="MS Gothic" w:hAnsi="Segoe UI Symbol" w:cs="Segoe UI Symbol"/>
                  </w:rPr>
                  <w:t>☐</w:t>
                </w:r>
              </w:p>
            </w:sdtContent>
          </w:sdt>
        </w:tc>
      </w:tr>
      <w:tr w:rsidR="003F3E50" w:rsidRPr="00A74B3E" w14:paraId="679B22BD" w14:textId="77777777" w:rsidTr="003F3E50">
        <w:tc>
          <w:tcPr>
            <w:tcW w:w="1689" w:type="dxa"/>
          </w:tcPr>
          <w:p w14:paraId="21473271" w14:textId="77777777" w:rsidR="003F3E50" w:rsidRPr="00A74B3E" w:rsidRDefault="003F3E50" w:rsidP="003F3E50">
            <w:pPr>
              <w:tabs>
                <w:tab w:val="num" w:pos="720"/>
                <w:tab w:val="left" w:pos="1440"/>
              </w:tabs>
              <w:rPr>
                <w:rFonts w:cs="Arial"/>
              </w:rPr>
            </w:pPr>
            <w:r w:rsidRPr="00A74B3E">
              <w:rPr>
                <w:rFonts w:cs="Arial"/>
              </w:rPr>
              <w:t>Further</w:t>
            </w:r>
          </w:p>
        </w:tc>
        <w:tc>
          <w:tcPr>
            <w:tcW w:w="5605" w:type="dxa"/>
          </w:tcPr>
          <w:p w14:paraId="4366E33B" w14:textId="77777777" w:rsidR="003F3E50" w:rsidRPr="00A74B3E" w:rsidRDefault="003F3E50" w:rsidP="003F3E50">
            <w:pPr>
              <w:tabs>
                <w:tab w:val="num" w:pos="720"/>
                <w:tab w:val="left" w:pos="1440"/>
              </w:tabs>
              <w:rPr>
                <w:rFonts w:cs="Arial"/>
              </w:rPr>
            </w:pPr>
            <w:proofErr w:type="spellStart"/>
            <w:r>
              <w:rPr>
                <w:rFonts w:cs="Arial"/>
              </w:rPr>
              <w:t>Muijs</w:t>
            </w:r>
            <w:proofErr w:type="spellEnd"/>
            <w:r>
              <w:rPr>
                <w:rFonts w:cs="Arial"/>
              </w:rPr>
              <w:t xml:space="preserve">, D., Reynolds (2018) </w:t>
            </w:r>
            <w:r w:rsidRPr="005B4937">
              <w:rPr>
                <w:rFonts w:cs="Arial"/>
                <w:i/>
                <w:iCs/>
              </w:rPr>
              <w:t>Effective Teaching Evidence &amp; Practice: 4</w:t>
            </w:r>
            <w:r w:rsidRPr="005B4937">
              <w:rPr>
                <w:rFonts w:cs="Arial"/>
                <w:i/>
                <w:iCs/>
                <w:vertAlign w:val="superscript"/>
              </w:rPr>
              <w:t>th</w:t>
            </w:r>
            <w:r w:rsidRPr="005B4937">
              <w:rPr>
                <w:rFonts w:cs="Arial"/>
                <w:i/>
                <w:iCs/>
              </w:rPr>
              <w:t xml:space="preserve"> Edition</w:t>
            </w:r>
            <w:r>
              <w:rPr>
                <w:rFonts w:cs="Arial"/>
              </w:rPr>
              <w:t>. London: Sage.</w:t>
            </w:r>
          </w:p>
        </w:tc>
        <w:tc>
          <w:tcPr>
            <w:tcW w:w="1366" w:type="dxa"/>
          </w:tcPr>
          <w:sdt>
            <w:sdtPr>
              <w:rPr>
                <w:rFonts w:cs="Arial"/>
              </w:rPr>
              <w:id w:val="-289902739"/>
              <w14:checkbox>
                <w14:checked w14:val="0"/>
                <w14:checkedState w14:val="2612" w14:font="MS Gothic"/>
                <w14:uncheckedState w14:val="2610" w14:font="MS Gothic"/>
              </w14:checkbox>
            </w:sdtPr>
            <w:sdtEndPr/>
            <w:sdtContent>
              <w:p w14:paraId="5D282187" w14:textId="77777777" w:rsidR="003F3E50" w:rsidRPr="0006653A" w:rsidRDefault="003F3E50" w:rsidP="003F3E50">
                <w:pPr>
                  <w:jc w:val="center"/>
                  <w:rPr>
                    <w:rFonts w:cs="Arial"/>
                  </w:rPr>
                </w:pPr>
                <w:r>
                  <w:rPr>
                    <w:rFonts w:ascii="MS Gothic" w:eastAsia="MS Gothic" w:hAnsi="MS Gothic" w:cs="Arial" w:hint="eastAsia"/>
                  </w:rPr>
                  <w:t>☐</w:t>
                </w:r>
              </w:p>
            </w:sdtContent>
          </w:sdt>
        </w:tc>
      </w:tr>
      <w:tr w:rsidR="003F3E50" w:rsidRPr="00A74B3E" w14:paraId="4ABD203B" w14:textId="77777777" w:rsidTr="003F3E50">
        <w:tc>
          <w:tcPr>
            <w:tcW w:w="1689" w:type="dxa"/>
          </w:tcPr>
          <w:p w14:paraId="45909FAD" w14:textId="77777777" w:rsidR="003F3E50" w:rsidRPr="00A74B3E" w:rsidRDefault="003F3E50" w:rsidP="003F3E50">
            <w:pPr>
              <w:tabs>
                <w:tab w:val="num" w:pos="720"/>
                <w:tab w:val="left" w:pos="1440"/>
              </w:tabs>
              <w:rPr>
                <w:rFonts w:cs="Arial"/>
              </w:rPr>
            </w:pPr>
            <w:r w:rsidRPr="00A74B3E">
              <w:rPr>
                <w:rFonts w:cs="Arial"/>
              </w:rPr>
              <w:lastRenderedPageBreak/>
              <w:t>Further</w:t>
            </w:r>
          </w:p>
        </w:tc>
        <w:tc>
          <w:tcPr>
            <w:tcW w:w="5605" w:type="dxa"/>
          </w:tcPr>
          <w:p w14:paraId="584A82B8" w14:textId="77777777" w:rsidR="003F3E50" w:rsidRPr="00A74B3E" w:rsidRDefault="003F3E50" w:rsidP="003F3E50">
            <w:pPr>
              <w:tabs>
                <w:tab w:val="num" w:pos="720"/>
                <w:tab w:val="left" w:pos="1440"/>
              </w:tabs>
              <w:rPr>
                <w:rFonts w:cs="Arial"/>
              </w:rPr>
            </w:pPr>
            <w:r>
              <w:rPr>
                <w:rStyle w:val="normaltextrun"/>
                <w:color w:val="000000"/>
                <w:shd w:val="clear" w:color="auto" w:fill="FFFFFF"/>
              </w:rPr>
              <w:t>Selwyn, N. (2016) </w:t>
            </w:r>
            <w:r>
              <w:rPr>
                <w:rStyle w:val="normaltextrun"/>
                <w:i/>
                <w:iCs/>
                <w:color w:val="000000"/>
                <w:shd w:val="clear" w:color="auto" w:fill="FFFFFF"/>
              </w:rPr>
              <w:t>Education and Technology: 2</w:t>
            </w:r>
            <w:r>
              <w:rPr>
                <w:rStyle w:val="normaltextrun"/>
                <w:i/>
                <w:iCs/>
                <w:color w:val="000000"/>
                <w:sz w:val="17"/>
                <w:szCs w:val="17"/>
                <w:shd w:val="clear" w:color="auto" w:fill="FFFFFF"/>
                <w:vertAlign w:val="superscript"/>
              </w:rPr>
              <w:t>nd</w:t>
            </w:r>
            <w:r>
              <w:rPr>
                <w:rStyle w:val="normaltextrun"/>
                <w:i/>
                <w:iCs/>
                <w:color w:val="000000"/>
                <w:shd w:val="clear" w:color="auto" w:fill="FFFFFF"/>
              </w:rPr>
              <w:t> Edition.</w:t>
            </w:r>
            <w:r>
              <w:rPr>
                <w:rStyle w:val="normaltextrun"/>
                <w:color w:val="000000"/>
                <w:shd w:val="clear" w:color="auto" w:fill="FFFFFF"/>
              </w:rPr>
              <w:t> London: Bloomsbury</w:t>
            </w:r>
            <w:r>
              <w:rPr>
                <w:rStyle w:val="eop"/>
                <w:shd w:val="clear" w:color="auto" w:fill="FFFFFF"/>
              </w:rPr>
              <w:t> </w:t>
            </w:r>
          </w:p>
        </w:tc>
        <w:tc>
          <w:tcPr>
            <w:tcW w:w="1366" w:type="dxa"/>
          </w:tcPr>
          <w:sdt>
            <w:sdtPr>
              <w:rPr>
                <w:rFonts w:cs="Arial"/>
              </w:rPr>
              <w:id w:val="-71896592"/>
              <w14:checkbox>
                <w14:checked w14:val="1"/>
                <w14:checkedState w14:val="2612" w14:font="MS Gothic"/>
                <w14:uncheckedState w14:val="2610" w14:font="MS Gothic"/>
              </w14:checkbox>
            </w:sdtPr>
            <w:sdtEndPr/>
            <w:sdtContent>
              <w:p w14:paraId="3D85A2A3" w14:textId="77777777" w:rsidR="003F3E50" w:rsidRPr="0006653A" w:rsidRDefault="003F3E50" w:rsidP="003F3E50">
                <w:pPr>
                  <w:jc w:val="center"/>
                  <w:rPr>
                    <w:rFonts w:cs="Arial"/>
                  </w:rPr>
                </w:pPr>
                <w:r>
                  <w:rPr>
                    <w:rFonts w:ascii="MS Gothic" w:eastAsia="MS Gothic" w:hAnsi="MS Gothic" w:cs="Arial" w:hint="eastAsia"/>
                  </w:rPr>
                  <w:t>☒</w:t>
                </w:r>
              </w:p>
            </w:sdtContent>
          </w:sdt>
        </w:tc>
      </w:tr>
      <w:tr w:rsidR="003F3E50" w:rsidRPr="00A74B3E" w14:paraId="5BD8F6FE" w14:textId="77777777" w:rsidTr="003F3E50">
        <w:tc>
          <w:tcPr>
            <w:tcW w:w="1689" w:type="dxa"/>
          </w:tcPr>
          <w:p w14:paraId="548A492E" w14:textId="77777777" w:rsidR="003F3E50" w:rsidRPr="00A74B3E" w:rsidRDefault="003F3E50" w:rsidP="003F3E50">
            <w:pPr>
              <w:tabs>
                <w:tab w:val="num" w:pos="720"/>
                <w:tab w:val="left" w:pos="1440"/>
              </w:tabs>
              <w:rPr>
                <w:rFonts w:cs="Arial"/>
              </w:rPr>
            </w:pPr>
            <w:r w:rsidRPr="00A74B3E">
              <w:rPr>
                <w:rFonts w:cs="Arial"/>
              </w:rPr>
              <w:t>Further</w:t>
            </w:r>
          </w:p>
        </w:tc>
        <w:tc>
          <w:tcPr>
            <w:tcW w:w="5605" w:type="dxa"/>
          </w:tcPr>
          <w:p w14:paraId="58264A11" w14:textId="77777777" w:rsidR="003F3E50" w:rsidRPr="00A74B3E" w:rsidRDefault="003F3E50" w:rsidP="003F3E50">
            <w:pPr>
              <w:tabs>
                <w:tab w:val="num" w:pos="720"/>
                <w:tab w:val="left" w:pos="1440"/>
              </w:tabs>
              <w:rPr>
                <w:rFonts w:cs="Arial"/>
              </w:rPr>
            </w:pPr>
            <w:r>
              <w:rPr>
                <w:rFonts w:cs="Arial"/>
              </w:rPr>
              <w:t xml:space="preserve">Waring, M., Evans, C. (2014) </w:t>
            </w:r>
            <w:r w:rsidRPr="00663062">
              <w:rPr>
                <w:rFonts w:cs="Arial"/>
                <w:i/>
                <w:iCs/>
              </w:rPr>
              <w:t>Understanding Pedagogy: Developing a critical approach to teaching and learning</w:t>
            </w:r>
            <w:r>
              <w:rPr>
                <w:rFonts w:cs="Arial"/>
              </w:rPr>
              <w:t>. London: Routledge</w:t>
            </w:r>
          </w:p>
        </w:tc>
        <w:tc>
          <w:tcPr>
            <w:tcW w:w="1366" w:type="dxa"/>
          </w:tcPr>
          <w:sdt>
            <w:sdtPr>
              <w:rPr>
                <w:rFonts w:cs="Arial"/>
              </w:rPr>
              <w:id w:val="-476611593"/>
              <w14:checkbox>
                <w14:checked w14:val="1"/>
                <w14:checkedState w14:val="2612" w14:font="MS Gothic"/>
                <w14:uncheckedState w14:val="2610" w14:font="MS Gothic"/>
              </w14:checkbox>
            </w:sdtPr>
            <w:sdtEndPr/>
            <w:sdtContent>
              <w:p w14:paraId="4FF45EA4" w14:textId="77777777" w:rsidR="003F3E50" w:rsidRPr="00A74B3E" w:rsidRDefault="003F3E50" w:rsidP="003F3E50">
                <w:pPr>
                  <w:jc w:val="center"/>
                  <w:rPr>
                    <w:rFonts w:eastAsia="MS Gothic" w:cs="Arial"/>
                  </w:rPr>
                </w:pPr>
                <w:r>
                  <w:rPr>
                    <w:rFonts w:ascii="MS Gothic" w:eastAsia="MS Gothic" w:hAnsi="MS Gothic" w:cs="Arial" w:hint="eastAsia"/>
                  </w:rPr>
                  <w:t>☒</w:t>
                </w:r>
              </w:p>
            </w:sdtContent>
          </w:sdt>
          <w:p w14:paraId="6CDFAC11" w14:textId="77777777" w:rsidR="003F3E50" w:rsidRDefault="003F3E50" w:rsidP="003F3E50"/>
        </w:tc>
      </w:tr>
      <w:bookmarkEnd w:id="3"/>
    </w:tbl>
    <w:p w14:paraId="2D8860FD" w14:textId="77777777" w:rsidR="003F3E50" w:rsidRDefault="003F3E50" w:rsidP="003F3E50">
      <w:pPr>
        <w:pStyle w:val="fixed"/>
        <w:ind w:left="0" w:firstLine="0"/>
        <w:rPr>
          <w:rFonts w:cs="Arial"/>
          <w:sz w:val="22"/>
          <w:szCs w:val="22"/>
        </w:rPr>
      </w:pPr>
    </w:p>
    <w:p w14:paraId="3E0737F7" w14:textId="25C7DCA8" w:rsidR="00594E4F" w:rsidRDefault="00594E4F">
      <w:pPr>
        <w:rPr>
          <w:rFonts w:cs="Arial"/>
        </w:rPr>
      </w:pPr>
      <w:r>
        <w:rPr>
          <w:rFonts w:cs="Arial"/>
        </w:rPr>
        <w:br w:type="page"/>
      </w:r>
    </w:p>
    <w:tbl>
      <w:tblPr>
        <w:tblStyle w:val="TableGrid"/>
        <w:tblW w:w="0" w:type="auto"/>
        <w:tblLook w:val="04A0" w:firstRow="1" w:lastRow="0" w:firstColumn="1" w:lastColumn="0" w:noHBand="0" w:noVBand="1"/>
      </w:tblPr>
      <w:tblGrid>
        <w:gridCol w:w="1759"/>
        <w:gridCol w:w="6538"/>
      </w:tblGrid>
      <w:tr w:rsidR="00594E4F" w14:paraId="5EF2AD5D" w14:textId="77777777" w:rsidTr="00680903">
        <w:tc>
          <w:tcPr>
            <w:tcW w:w="1838" w:type="dxa"/>
          </w:tcPr>
          <w:p w14:paraId="0B7D45F8" w14:textId="77777777" w:rsidR="00594E4F" w:rsidRDefault="00594E4F" w:rsidP="00680903">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5FF1EBDF" w14:textId="77777777" w:rsidR="00594E4F" w:rsidRPr="00E65AFD" w:rsidRDefault="00594E4F" w:rsidP="00680903">
            <w:pPr>
              <w:pStyle w:val="fixed"/>
              <w:ind w:left="0" w:firstLine="0"/>
              <w:rPr>
                <w:rFonts w:ascii="Arial" w:hAnsi="Arial" w:cs="Arial"/>
                <w:sz w:val="22"/>
                <w:szCs w:val="22"/>
              </w:rPr>
            </w:pPr>
            <w:r w:rsidRPr="00E65AFD">
              <w:rPr>
                <w:rFonts w:ascii="Arial" w:hAnsi="Arial" w:cs="Arial"/>
                <w:sz w:val="22"/>
                <w:szCs w:val="22"/>
              </w:rPr>
              <w:t>ECGE7005P</w:t>
            </w:r>
          </w:p>
        </w:tc>
      </w:tr>
      <w:tr w:rsidR="00594E4F" w14:paraId="2876889C" w14:textId="77777777" w:rsidTr="00680903">
        <w:tc>
          <w:tcPr>
            <w:tcW w:w="1838" w:type="dxa"/>
          </w:tcPr>
          <w:p w14:paraId="1EF1C372" w14:textId="77777777" w:rsidR="00594E4F" w:rsidRDefault="00594E4F" w:rsidP="00680903">
            <w:pPr>
              <w:pStyle w:val="fixed"/>
              <w:ind w:left="0" w:firstLine="0"/>
              <w:rPr>
                <w:rFonts w:ascii="Arial" w:hAnsi="Arial" w:cs="Arial"/>
                <w:sz w:val="22"/>
                <w:szCs w:val="22"/>
              </w:rPr>
            </w:pPr>
            <w:r>
              <w:rPr>
                <w:rFonts w:ascii="Arial" w:hAnsi="Arial" w:cs="Arial"/>
                <w:sz w:val="22"/>
                <w:szCs w:val="22"/>
              </w:rPr>
              <w:t>Title</w:t>
            </w:r>
          </w:p>
        </w:tc>
        <w:tc>
          <w:tcPr>
            <w:tcW w:w="6822" w:type="dxa"/>
          </w:tcPr>
          <w:p w14:paraId="3BE3AD27" w14:textId="77777777" w:rsidR="00594E4F" w:rsidRPr="0017056C" w:rsidRDefault="00594E4F" w:rsidP="00680903">
            <w:pPr>
              <w:tabs>
                <w:tab w:val="left" w:pos="720"/>
                <w:tab w:val="left" w:pos="1440"/>
                <w:tab w:val="left" w:pos="2160"/>
                <w:tab w:val="left" w:pos="2880"/>
              </w:tabs>
              <w:ind w:left="3600" w:hanging="3600"/>
              <w:rPr>
                <w:rFonts w:cs="Arial"/>
                <w:b/>
              </w:rPr>
            </w:pPr>
            <w:r w:rsidRPr="0017056C">
              <w:rPr>
                <w:rFonts w:cs="Arial"/>
                <w:b/>
              </w:rPr>
              <w:t xml:space="preserve">The Philosophy and Practice of Social Research </w:t>
            </w:r>
          </w:p>
        </w:tc>
      </w:tr>
      <w:tr w:rsidR="00594E4F" w14:paraId="7E337C26" w14:textId="77777777" w:rsidTr="00680903">
        <w:tc>
          <w:tcPr>
            <w:tcW w:w="1838" w:type="dxa"/>
          </w:tcPr>
          <w:p w14:paraId="6663A189" w14:textId="77777777" w:rsidR="00594E4F" w:rsidRDefault="00594E4F" w:rsidP="00680903">
            <w:pPr>
              <w:pStyle w:val="fixed"/>
              <w:ind w:left="0" w:firstLine="0"/>
              <w:rPr>
                <w:rFonts w:ascii="Arial" w:hAnsi="Arial" w:cs="Arial"/>
                <w:sz w:val="22"/>
                <w:szCs w:val="22"/>
              </w:rPr>
            </w:pPr>
            <w:r>
              <w:rPr>
                <w:rFonts w:ascii="Arial" w:hAnsi="Arial" w:cs="Arial"/>
                <w:sz w:val="22"/>
                <w:szCs w:val="22"/>
              </w:rPr>
              <w:t>Date</w:t>
            </w:r>
          </w:p>
        </w:tc>
        <w:tc>
          <w:tcPr>
            <w:tcW w:w="6822" w:type="dxa"/>
          </w:tcPr>
          <w:p w14:paraId="1738EEF2" w14:textId="77777777" w:rsidR="00594E4F" w:rsidRPr="00E65AFD" w:rsidRDefault="00594E4F" w:rsidP="00680903">
            <w:pPr>
              <w:pStyle w:val="fixed"/>
              <w:ind w:left="0" w:firstLine="0"/>
              <w:rPr>
                <w:rFonts w:ascii="Arial" w:hAnsi="Arial" w:cs="Arial"/>
                <w:sz w:val="22"/>
                <w:szCs w:val="22"/>
              </w:rPr>
            </w:pPr>
            <w:r w:rsidRPr="00E65AFD">
              <w:rPr>
                <w:rFonts w:ascii="Arial" w:hAnsi="Arial" w:cs="Arial"/>
                <w:sz w:val="22"/>
                <w:szCs w:val="22"/>
              </w:rPr>
              <w:t>25/03/2020</w:t>
            </w:r>
          </w:p>
        </w:tc>
      </w:tr>
      <w:tr w:rsidR="00594E4F" w14:paraId="5DCD165E" w14:textId="77777777" w:rsidTr="00680903">
        <w:tc>
          <w:tcPr>
            <w:tcW w:w="1838" w:type="dxa"/>
          </w:tcPr>
          <w:p w14:paraId="182EAD87" w14:textId="77777777" w:rsidR="00594E4F" w:rsidRDefault="00594E4F" w:rsidP="00680903">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894F4B4565954B3493019A1D613A254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1C3C0ED" w14:textId="77777777" w:rsidR="00594E4F" w:rsidRPr="00E65AFD" w:rsidRDefault="00594E4F" w:rsidP="00680903">
                <w:pPr>
                  <w:pStyle w:val="fixed"/>
                  <w:ind w:left="0" w:firstLine="0"/>
                  <w:rPr>
                    <w:rFonts w:ascii="Arial" w:hAnsi="Arial" w:cs="Arial"/>
                    <w:sz w:val="22"/>
                    <w:szCs w:val="22"/>
                  </w:rPr>
                </w:pPr>
                <w:r w:rsidRPr="00E65AFD">
                  <w:rPr>
                    <w:rFonts w:ascii="Arial" w:hAnsi="Arial" w:cs="Arial"/>
                    <w:sz w:val="22"/>
                    <w:szCs w:val="22"/>
                  </w:rPr>
                  <w:t>7</w:t>
                </w:r>
              </w:p>
            </w:tc>
          </w:sdtContent>
        </w:sdt>
      </w:tr>
      <w:tr w:rsidR="00594E4F" w14:paraId="0A46ACD0" w14:textId="77777777" w:rsidTr="00680903">
        <w:tc>
          <w:tcPr>
            <w:tcW w:w="1838" w:type="dxa"/>
          </w:tcPr>
          <w:p w14:paraId="1FDFFEEC" w14:textId="77777777" w:rsidR="00594E4F" w:rsidRDefault="00594E4F" w:rsidP="00680903">
            <w:pPr>
              <w:pStyle w:val="fixed"/>
              <w:ind w:left="0" w:firstLine="0"/>
              <w:rPr>
                <w:rFonts w:ascii="Arial" w:hAnsi="Arial" w:cs="Arial"/>
                <w:sz w:val="22"/>
                <w:szCs w:val="22"/>
              </w:rPr>
            </w:pPr>
            <w:r>
              <w:rPr>
                <w:rFonts w:ascii="Arial" w:hAnsi="Arial" w:cs="Arial"/>
                <w:sz w:val="22"/>
                <w:szCs w:val="22"/>
              </w:rPr>
              <w:t>Credits</w:t>
            </w:r>
          </w:p>
        </w:tc>
        <w:tc>
          <w:tcPr>
            <w:tcW w:w="6822" w:type="dxa"/>
          </w:tcPr>
          <w:p w14:paraId="6F43775A" w14:textId="77777777" w:rsidR="00594E4F" w:rsidRDefault="00594E4F" w:rsidP="00680903">
            <w:pPr>
              <w:pStyle w:val="fixed"/>
              <w:ind w:left="0" w:firstLine="0"/>
              <w:rPr>
                <w:rFonts w:ascii="Arial" w:hAnsi="Arial" w:cs="Arial"/>
                <w:sz w:val="22"/>
                <w:szCs w:val="22"/>
              </w:rPr>
            </w:pPr>
            <w:r>
              <w:rPr>
                <w:rFonts w:ascii="Arial" w:hAnsi="Arial" w:cs="Arial"/>
                <w:sz w:val="22"/>
                <w:szCs w:val="22"/>
              </w:rPr>
              <w:t>30</w:t>
            </w:r>
          </w:p>
        </w:tc>
      </w:tr>
      <w:tr w:rsidR="00594E4F" w14:paraId="29F48EFA" w14:textId="77777777" w:rsidTr="00680903">
        <w:tc>
          <w:tcPr>
            <w:tcW w:w="1838" w:type="dxa"/>
          </w:tcPr>
          <w:p w14:paraId="54605771" w14:textId="77777777" w:rsidR="00594E4F" w:rsidRDefault="00594E4F" w:rsidP="00680903">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0F076684" w14:textId="77777777" w:rsidR="00594E4F" w:rsidRDefault="00594E4F" w:rsidP="00680903">
            <w:pPr>
              <w:pStyle w:val="fixed"/>
              <w:ind w:left="0" w:firstLine="0"/>
              <w:rPr>
                <w:rFonts w:ascii="Arial" w:hAnsi="Arial" w:cs="Arial"/>
                <w:sz w:val="22"/>
                <w:szCs w:val="22"/>
              </w:rPr>
            </w:pPr>
            <w:r>
              <w:rPr>
                <w:rFonts w:ascii="Arial" w:hAnsi="Arial" w:cs="Arial"/>
                <w:sz w:val="22"/>
                <w:szCs w:val="22"/>
              </w:rPr>
              <w:t>None</w:t>
            </w:r>
          </w:p>
        </w:tc>
      </w:tr>
    </w:tbl>
    <w:p w14:paraId="261DC911" w14:textId="77777777" w:rsidR="00594E4F" w:rsidRPr="00203392" w:rsidRDefault="00594E4F" w:rsidP="00594E4F">
      <w:pPr>
        <w:pBdr>
          <w:bottom w:val="single" w:sz="6" w:space="1" w:color="auto"/>
        </w:pBdr>
        <w:rPr>
          <w:rFonts w:cs="Arial"/>
        </w:rPr>
      </w:pPr>
    </w:p>
    <w:p w14:paraId="5FB74626" w14:textId="77777777" w:rsidR="00594E4F" w:rsidRPr="00203392" w:rsidRDefault="00594E4F" w:rsidP="00594E4F">
      <w:pPr>
        <w:pStyle w:val="bullet"/>
        <w:spacing w:before="0"/>
        <w:ind w:left="0" w:firstLine="0"/>
        <w:rPr>
          <w:rFonts w:ascii="Arial" w:hAnsi="Arial" w:cs="Arial"/>
          <w:b/>
          <w:sz w:val="22"/>
          <w:szCs w:val="22"/>
        </w:rPr>
      </w:pPr>
      <w:r w:rsidRPr="00203392">
        <w:rPr>
          <w:rFonts w:ascii="Arial" w:hAnsi="Arial" w:cs="Arial"/>
          <w:b/>
          <w:sz w:val="22"/>
          <w:szCs w:val="22"/>
        </w:rPr>
        <w:t>AIM(S)</w:t>
      </w:r>
    </w:p>
    <w:p w14:paraId="150B09C2" w14:textId="77777777" w:rsidR="00594E4F" w:rsidRPr="00E232D2" w:rsidRDefault="00594E4F" w:rsidP="00744E62">
      <w:pPr>
        <w:numPr>
          <w:ilvl w:val="0"/>
          <w:numId w:val="11"/>
        </w:numPr>
        <w:overflowPunct w:val="0"/>
        <w:autoSpaceDE w:val="0"/>
        <w:autoSpaceDN w:val="0"/>
        <w:adjustRightInd w:val="0"/>
        <w:spacing w:before="120"/>
        <w:contextualSpacing/>
        <w:jc w:val="both"/>
        <w:textAlignment w:val="baseline"/>
        <w:rPr>
          <w:rFonts w:cs="Arial"/>
        </w:rPr>
      </w:pPr>
      <w:r>
        <w:rPr>
          <w:rFonts w:cs="Arial"/>
        </w:rPr>
        <w:t xml:space="preserve">To develop </w:t>
      </w:r>
      <w:r w:rsidRPr="00E232D2">
        <w:rPr>
          <w:rFonts w:cs="Arial"/>
        </w:rPr>
        <w:t>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14:paraId="638204CE" w14:textId="77777777" w:rsidR="00594E4F" w:rsidRDefault="00594E4F" w:rsidP="00594E4F">
      <w:pPr>
        <w:pStyle w:val="bullet"/>
        <w:spacing w:before="0"/>
        <w:ind w:left="0" w:firstLine="0"/>
        <w:rPr>
          <w:rFonts w:ascii="Arial" w:hAnsi="Arial" w:cs="Arial"/>
          <w:sz w:val="22"/>
          <w:szCs w:val="22"/>
        </w:rPr>
      </w:pPr>
    </w:p>
    <w:p w14:paraId="0DFF4EEC" w14:textId="77777777" w:rsidR="00594E4F" w:rsidRDefault="00594E4F" w:rsidP="00594E4F">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16835F6C" w14:textId="77777777" w:rsidR="00594E4F" w:rsidRDefault="00594E4F" w:rsidP="00594E4F">
      <w:pPr>
        <w:pStyle w:val="bullet"/>
        <w:spacing w:before="0"/>
        <w:ind w:left="0" w:firstLine="0"/>
        <w:rPr>
          <w:rFonts w:ascii="Arial" w:hAnsi="Arial" w:cs="Arial"/>
          <w:b/>
          <w:sz w:val="22"/>
          <w:szCs w:val="22"/>
        </w:rPr>
      </w:pPr>
    </w:p>
    <w:p w14:paraId="48F061BD" w14:textId="77777777" w:rsidR="00594E4F" w:rsidRPr="00B1208A" w:rsidRDefault="00594E4F" w:rsidP="00594E4F">
      <w:pPr>
        <w:rPr>
          <w:rFonts w:cs="Arial"/>
        </w:rPr>
      </w:pPr>
      <w:r w:rsidRPr="00B1208A">
        <w:rPr>
          <w:rFonts w:cs="Arial"/>
        </w:rPr>
        <w:t>Upon the successful completion of this module, the student should be able to:</w:t>
      </w:r>
    </w:p>
    <w:p w14:paraId="48E26FA5" w14:textId="77777777" w:rsidR="00594E4F" w:rsidRDefault="00594E4F" w:rsidP="00744E62">
      <w:pPr>
        <w:numPr>
          <w:ilvl w:val="0"/>
          <w:numId w:val="7"/>
        </w:numPr>
        <w:overflowPunct w:val="0"/>
        <w:autoSpaceDE w:val="0"/>
        <w:autoSpaceDN w:val="0"/>
        <w:adjustRightInd w:val="0"/>
        <w:ind w:left="720"/>
        <w:contextualSpacing/>
        <w:jc w:val="both"/>
        <w:textAlignment w:val="baseline"/>
        <w:rPr>
          <w:rFonts w:cs="Arial"/>
        </w:rPr>
      </w:pPr>
      <w:r w:rsidRPr="00E232D2">
        <w:rPr>
          <w:rFonts w:cs="Arial"/>
        </w:rPr>
        <w:t>critically evaluate the nature of philosophical concepts in qualitative research and how they differ from concepts of quantitative research;</w:t>
      </w:r>
    </w:p>
    <w:p w14:paraId="31E1DA91" w14:textId="77777777" w:rsidR="00594E4F" w:rsidRPr="00E232D2" w:rsidRDefault="00594E4F" w:rsidP="00594E4F">
      <w:pPr>
        <w:ind w:left="720"/>
        <w:contextualSpacing/>
        <w:rPr>
          <w:rFonts w:cs="Arial"/>
        </w:rPr>
      </w:pPr>
    </w:p>
    <w:p w14:paraId="408ACD69" w14:textId="77777777" w:rsidR="00594E4F" w:rsidRDefault="00594E4F" w:rsidP="00744E62">
      <w:pPr>
        <w:numPr>
          <w:ilvl w:val="0"/>
          <w:numId w:val="7"/>
        </w:numPr>
        <w:overflowPunct w:val="0"/>
        <w:autoSpaceDE w:val="0"/>
        <w:autoSpaceDN w:val="0"/>
        <w:adjustRightInd w:val="0"/>
        <w:ind w:left="720"/>
        <w:contextualSpacing/>
        <w:jc w:val="both"/>
        <w:textAlignment w:val="baseline"/>
        <w:rPr>
          <w:rFonts w:cs="Arial"/>
        </w:rPr>
      </w:pPr>
      <w:r w:rsidRPr="00E232D2">
        <w:rPr>
          <w:rFonts w:cs="Arial"/>
        </w:rPr>
        <w:t>undertake critical analysis and evaluation of research methodology, identifying implications for practice and/or their applications in policies and contexts;</w:t>
      </w:r>
    </w:p>
    <w:p w14:paraId="27F6FBBB" w14:textId="77777777" w:rsidR="00594E4F" w:rsidRDefault="00594E4F" w:rsidP="00594E4F">
      <w:pPr>
        <w:overflowPunct w:val="0"/>
        <w:autoSpaceDE w:val="0"/>
        <w:autoSpaceDN w:val="0"/>
        <w:adjustRightInd w:val="0"/>
        <w:ind w:left="720"/>
        <w:contextualSpacing/>
        <w:jc w:val="both"/>
        <w:textAlignment w:val="baseline"/>
        <w:rPr>
          <w:rFonts w:cs="Arial"/>
        </w:rPr>
      </w:pPr>
    </w:p>
    <w:p w14:paraId="4923EC75" w14:textId="77777777" w:rsidR="00594E4F" w:rsidRDefault="00594E4F" w:rsidP="00744E62">
      <w:pPr>
        <w:numPr>
          <w:ilvl w:val="0"/>
          <w:numId w:val="7"/>
        </w:numPr>
        <w:overflowPunct w:val="0"/>
        <w:autoSpaceDE w:val="0"/>
        <w:autoSpaceDN w:val="0"/>
        <w:adjustRightInd w:val="0"/>
        <w:ind w:left="720"/>
        <w:contextualSpacing/>
        <w:jc w:val="both"/>
        <w:textAlignment w:val="baseline"/>
        <w:rPr>
          <w:rFonts w:cs="Arial"/>
        </w:rPr>
      </w:pPr>
      <w:r w:rsidRPr="00E232D2">
        <w:rPr>
          <w:rFonts w:cs="Arial"/>
        </w:rPr>
        <w:t>critically reflect on the complex ethical frameworks and legal implications which underpin all research and analyse specific ethical implications of research for and with young children, children, young people, adults and</w:t>
      </w:r>
      <w:r>
        <w:rPr>
          <w:rFonts w:cs="Arial"/>
        </w:rPr>
        <w:t>, for example,</w:t>
      </w:r>
      <w:r w:rsidRPr="00E232D2">
        <w:rPr>
          <w:rFonts w:cs="Arial"/>
        </w:rPr>
        <w:t xml:space="preserve"> groups who are at risk of exclusion, within wider community settings or educational contexts;</w:t>
      </w:r>
    </w:p>
    <w:p w14:paraId="02330ED6" w14:textId="77777777" w:rsidR="00594E4F" w:rsidRDefault="00594E4F" w:rsidP="00594E4F">
      <w:pPr>
        <w:overflowPunct w:val="0"/>
        <w:autoSpaceDE w:val="0"/>
        <w:autoSpaceDN w:val="0"/>
        <w:adjustRightInd w:val="0"/>
        <w:ind w:left="720"/>
        <w:contextualSpacing/>
        <w:jc w:val="both"/>
        <w:textAlignment w:val="baseline"/>
        <w:rPr>
          <w:rFonts w:cs="Arial"/>
        </w:rPr>
      </w:pPr>
    </w:p>
    <w:p w14:paraId="7BCCE268" w14:textId="77777777" w:rsidR="00594E4F" w:rsidRPr="00E232D2" w:rsidRDefault="00594E4F" w:rsidP="00744E62">
      <w:pPr>
        <w:numPr>
          <w:ilvl w:val="0"/>
          <w:numId w:val="7"/>
        </w:numPr>
        <w:overflowPunct w:val="0"/>
        <w:autoSpaceDE w:val="0"/>
        <w:autoSpaceDN w:val="0"/>
        <w:adjustRightInd w:val="0"/>
        <w:ind w:left="720"/>
        <w:contextualSpacing/>
        <w:jc w:val="both"/>
        <w:textAlignment w:val="baseline"/>
        <w:rPr>
          <w:rFonts w:cs="Arial"/>
        </w:rPr>
      </w:pPr>
      <w:r w:rsidRPr="00E232D2">
        <w:rPr>
          <w:rFonts w:cs="Arial"/>
        </w:rPr>
        <w:t>consider at a higher level the role of reflection within the research process through presenting their work appropriately, within ethical and research frameworks, and with an understanding of the requirements of critical thinking.</w:t>
      </w:r>
    </w:p>
    <w:p w14:paraId="7E16B899" w14:textId="77777777" w:rsidR="00594E4F" w:rsidRPr="00B1208A" w:rsidRDefault="00594E4F" w:rsidP="00594E4F">
      <w:pPr>
        <w:rPr>
          <w:rFonts w:cs="Arial"/>
          <w:b/>
        </w:rPr>
      </w:pPr>
    </w:p>
    <w:p w14:paraId="48B4D06D" w14:textId="77777777" w:rsidR="00594E4F" w:rsidRPr="00B1208A" w:rsidRDefault="00594E4F" w:rsidP="00594E4F">
      <w:pPr>
        <w:pStyle w:val="fixed"/>
        <w:rPr>
          <w:rFonts w:ascii="Arial" w:hAnsi="Arial" w:cs="Arial"/>
          <w:sz w:val="22"/>
          <w:szCs w:val="22"/>
        </w:rPr>
      </w:pPr>
      <w:r w:rsidRPr="00B1208A">
        <w:rPr>
          <w:rFonts w:ascii="Arial" w:hAnsi="Arial" w:cs="Arial"/>
          <w:sz w:val="22"/>
          <w:szCs w:val="22"/>
        </w:rPr>
        <w:t>INDICATIVE CONTENT</w:t>
      </w:r>
    </w:p>
    <w:p w14:paraId="5BACAF67" w14:textId="77777777" w:rsidR="00594E4F" w:rsidRDefault="00594E4F" w:rsidP="00594E4F">
      <w:pPr>
        <w:overflowPunct w:val="0"/>
        <w:autoSpaceDE w:val="0"/>
        <w:autoSpaceDN w:val="0"/>
        <w:adjustRightInd w:val="0"/>
        <w:ind w:left="709"/>
        <w:jc w:val="both"/>
        <w:textAlignment w:val="baseline"/>
        <w:rPr>
          <w:rFonts w:cs="Arial"/>
        </w:rPr>
      </w:pPr>
    </w:p>
    <w:p w14:paraId="0AD1D90A"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An in-depth evaluation of the paradigm debates of qualitative, quantitative and mixed methodologies.</w:t>
      </w:r>
    </w:p>
    <w:p w14:paraId="2F800736" w14:textId="77777777" w:rsidR="00594E4F" w:rsidRDefault="00594E4F" w:rsidP="00594E4F">
      <w:pPr>
        <w:overflowPunct w:val="0"/>
        <w:autoSpaceDE w:val="0"/>
        <w:autoSpaceDN w:val="0"/>
        <w:adjustRightInd w:val="0"/>
        <w:ind w:left="709"/>
        <w:jc w:val="both"/>
        <w:textAlignment w:val="baseline"/>
        <w:rPr>
          <w:rFonts w:cs="Arial"/>
        </w:rPr>
      </w:pPr>
    </w:p>
    <w:p w14:paraId="5DA16D65"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 xml:space="preserve">Analysis of research designs from both traditions e.g. grounded theory, ethnography, phenomenology, case study, emancipatory participatory research, survey research, experimental research and pragmatic research. </w:t>
      </w:r>
    </w:p>
    <w:p w14:paraId="14EEA02C" w14:textId="77777777" w:rsidR="00594E4F" w:rsidRDefault="00594E4F" w:rsidP="00594E4F">
      <w:pPr>
        <w:overflowPunct w:val="0"/>
        <w:autoSpaceDE w:val="0"/>
        <w:autoSpaceDN w:val="0"/>
        <w:adjustRightInd w:val="0"/>
        <w:ind w:left="709"/>
        <w:jc w:val="both"/>
        <w:textAlignment w:val="baseline"/>
        <w:rPr>
          <w:rFonts w:cs="Arial"/>
        </w:rPr>
      </w:pPr>
    </w:p>
    <w:p w14:paraId="218381B7"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14:paraId="4D141921" w14:textId="77777777" w:rsidR="00594E4F" w:rsidRDefault="00594E4F" w:rsidP="00594E4F">
      <w:pPr>
        <w:overflowPunct w:val="0"/>
        <w:autoSpaceDE w:val="0"/>
        <w:autoSpaceDN w:val="0"/>
        <w:adjustRightInd w:val="0"/>
        <w:ind w:left="709"/>
        <w:jc w:val="both"/>
        <w:textAlignment w:val="baseline"/>
        <w:rPr>
          <w:rFonts w:cs="Arial"/>
        </w:rPr>
      </w:pPr>
    </w:p>
    <w:p w14:paraId="1714E40D"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14:paraId="177D9121" w14:textId="77777777" w:rsidR="00594E4F" w:rsidRDefault="00594E4F" w:rsidP="00594E4F">
      <w:pPr>
        <w:overflowPunct w:val="0"/>
        <w:autoSpaceDE w:val="0"/>
        <w:autoSpaceDN w:val="0"/>
        <w:adjustRightInd w:val="0"/>
        <w:ind w:left="709"/>
        <w:jc w:val="both"/>
        <w:textAlignment w:val="baseline"/>
        <w:rPr>
          <w:rFonts w:cs="Arial"/>
        </w:rPr>
      </w:pPr>
    </w:p>
    <w:p w14:paraId="473560A0"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lastRenderedPageBreak/>
        <w:t xml:space="preserve">An investigation of critique research, including ownership, impact and purpose of research. An evaluation of the difference between critical discussion and descriptive comprehension within academic work and social policy. </w:t>
      </w:r>
    </w:p>
    <w:p w14:paraId="65C8B875" w14:textId="77777777" w:rsidR="00594E4F" w:rsidRDefault="00594E4F" w:rsidP="00594E4F">
      <w:pPr>
        <w:overflowPunct w:val="0"/>
        <w:autoSpaceDE w:val="0"/>
        <w:autoSpaceDN w:val="0"/>
        <w:adjustRightInd w:val="0"/>
        <w:ind w:left="709"/>
        <w:jc w:val="both"/>
        <w:textAlignment w:val="baseline"/>
        <w:rPr>
          <w:rFonts w:cs="Arial"/>
        </w:rPr>
      </w:pPr>
    </w:p>
    <w:p w14:paraId="605954A4"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14:paraId="5E11063F" w14:textId="77777777" w:rsidR="00594E4F" w:rsidRDefault="00594E4F" w:rsidP="00594E4F">
      <w:pPr>
        <w:overflowPunct w:val="0"/>
        <w:autoSpaceDE w:val="0"/>
        <w:autoSpaceDN w:val="0"/>
        <w:adjustRightInd w:val="0"/>
        <w:ind w:left="709"/>
        <w:jc w:val="both"/>
        <w:textAlignment w:val="baseline"/>
        <w:rPr>
          <w:rFonts w:cs="Arial"/>
        </w:rPr>
      </w:pPr>
    </w:p>
    <w:p w14:paraId="4E298397"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Critical exploration of the principles and practices of adopting participatory research methodologies that allow children’s, young people’s, excluded voices and communities to be heard in the research process.</w:t>
      </w:r>
    </w:p>
    <w:p w14:paraId="29AA167E" w14:textId="77777777" w:rsidR="00594E4F" w:rsidRDefault="00594E4F" w:rsidP="00594E4F">
      <w:pPr>
        <w:overflowPunct w:val="0"/>
        <w:autoSpaceDE w:val="0"/>
        <w:autoSpaceDN w:val="0"/>
        <w:adjustRightInd w:val="0"/>
        <w:ind w:left="709"/>
        <w:jc w:val="both"/>
        <w:textAlignment w:val="baseline"/>
        <w:rPr>
          <w:rFonts w:cs="Arial"/>
        </w:rPr>
      </w:pPr>
    </w:p>
    <w:p w14:paraId="7D2DA30E"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14:paraId="5AD554A2" w14:textId="77777777" w:rsidR="00594E4F" w:rsidRDefault="00594E4F" w:rsidP="00594E4F">
      <w:pPr>
        <w:overflowPunct w:val="0"/>
        <w:autoSpaceDE w:val="0"/>
        <w:autoSpaceDN w:val="0"/>
        <w:adjustRightInd w:val="0"/>
        <w:ind w:left="709"/>
        <w:jc w:val="both"/>
        <w:textAlignment w:val="baseline"/>
        <w:rPr>
          <w:rFonts w:cs="Arial"/>
        </w:rPr>
      </w:pPr>
    </w:p>
    <w:p w14:paraId="451CB121" w14:textId="77777777" w:rsidR="00594E4F" w:rsidRDefault="00594E4F" w:rsidP="00744E62">
      <w:pPr>
        <w:numPr>
          <w:ilvl w:val="0"/>
          <w:numId w:val="8"/>
        </w:numPr>
        <w:overflowPunct w:val="0"/>
        <w:autoSpaceDE w:val="0"/>
        <w:autoSpaceDN w:val="0"/>
        <w:adjustRightInd w:val="0"/>
        <w:ind w:left="709" w:hanging="283"/>
        <w:jc w:val="both"/>
        <w:textAlignment w:val="baseline"/>
        <w:rPr>
          <w:rFonts w:cs="Arial"/>
        </w:rPr>
      </w:pPr>
      <w:r w:rsidRPr="00E232D2">
        <w:rPr>
          <w:rFonts w:cs="Arial"/>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14:paraId="78C41680" w14:textId="77777777" w:rsidR="00594E4F" w:rsidRDefault="00594E4F" w:rsidP="00594E4F">
      <w:pPr>
        <w:rPr>
          <w:rFonts w:cs="Arial"/>
        </w:rPr>
      </w:pPr>
    </w:p>
    <w:p w14:paraId="15A032B3" w14:textId="77777777" w:rsidR="00594E4F" w:rsidRPr="00B1208A" w:rsidRDefault="00594E4F" w:rsidP="00594E4F">
      <w:pPr>
        <w:pStyle w:val="fixed"/>
        <w:rPr>
          <w:rFonts w:ascii="Arial" w:hAnsi="Arial" w:cs="Arial"/>
          <w:sz w:val="22"/>
          <w:szCs w:val="22"/>
        </w:rPr>
      </w:pPr>
      <w:r>
        <w:rPr>
          <w:rFonts w:ascii="Arial" w:hAnsi="Arial" w:cs="Arial"/>
          <w:sz w:val="22"/>
          <w:szCs w:val="22"/>
        </w:rPr>
        <w:t>Study Time Allocation</w:t>
      </w:r>
    </w:p>
    <w:p w14:paraId="3DC5BCCB" w14:textId="77777777" w:rsidR="00594E4F" w:rsidRPr="00B1208A" w:rsidRDefault="00594E4F" w:rsidP="00594E4F">
      <w:pPr>
        <w:pStyle w:val="fixed"/>
        <w:rPr>
          <w:rFonts w:ascii="Arial" w:hAnsi="Arial" w:cs="Arial"/>
          <w:sz w:val="22"/>
          <w:szCs w:val="22"/>
        </w:rPr>
      </w:pPr>
    </w:p>
    <w:p w14:paraId="65E88153" w14:textId="77777777" w:rsidR="00594E4F" w:rsidRPr="00B1208A" w:rsidRDefault="00594E4F" w:rsidP="00594E4F">
      <w:pPr>
        <w:keepNext/>
        <w:rPr>
          <w:rFonts w:cs="Arial"/>
        </w:rPr>
      </w:pPr>
      <w:r w:rsidRPr="00B1208A">
        <w:rPr>
          <w:rFonts w:cs="Arial"/>
        </w:rPr>
        <w:t>The study time for the module is divided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94E4F" w:rsidRPr="00E232D2" w14:paraId="552FF516" w14:textId="77777777" w:rsidTr="00680903">
        <w:tc>
          <w:tcPr>
            <w:tcW w:w="3969" w:type="dxa"/>
            <w:tcBorders>
              <w:top w:val="single" w:sz="4" w:space="0" w:color="auto"/>
              <w:left w:val="single" w:sz="4" w:space="0" w:color="auto"/>
            </w:tcBorders>
            <w:shd w:val="clear" w:color="auto" w:fill="auto"/>
          </w:tcPr>
          <w:p w14:paraId="23B6353B" w14:textId="77777777" w:rsidR="00594E4F" w:rsidRPr="00E232D2" w:rsidRDefault="00594E4F" w:rsidP="00680903">
            <w:pPr>
              <w:rPr>
                <w:rFonts w:cs="Arial"/>
                <w:b/>
              </w:rPr>
            </w:pPr>
            <w:r w:rsidRPr="00E232D2">
              <w:rPr>
                <w:rFonts w:cs="Arial"/>
                <w:b/>
              </w:rPr>
              <w:t>Activity type</w:t>
            </w:r>
          </w:p>
        </w:tc>
        <w:tc>
          <w:tcPr>
            <w:tcW w:w="1701" w:type="dxa"/>
            <w:tcBorders>
              <w:top w:val="single" w:sz="4" w:space="0" w:color="auto"/>
            </w:tcBorders>
            <w:shd w:val="clear" w:color="auto" w:fill="auto"/>
          </w:tcPr>
          <w:p w14:paraId="2024D760" w14:textId="77777777" w:rsidR="00594E4F" w:rsidRPr="00E232D2" w:rsidRDefault="00594E4F" w:rsidP="00680903">
            <w:pPr>
              <w:jc w:val="center"/>
              <w:rPr>
                <w:rFonts w:cs="Arial"/>
                <w:b/>
              </w:rPr>
            </w:pPr>
            <w:r w:rsidRPr="00E232D2">
              <w:rPr>
                <w:rFonts w:cs="Arial"/>
                <w:b/>
              </w:rPr>
              <w:t>Hours</w:t>
            </w:r>
          </w:p>
        </w:tc>
        <w:tc>
          <w:tcPr>
            <w:tcW w:w="1843" w:type="dxa"/>
            <w:tcBorders>
              <w:top w:val="single" w:sz="4" w:space="0" w:color="auto"/>
            </w:tcBorders>
            <w:shd w:val="clear" w:color="auto" w:fill="auto"/>
          </w:tcPr>
          <w:p w14:paraId="40674788" w14:textId="77777777" w:rsidR="00594E4F" w:rsidRPr="00E232D2" w:rsidRDefault="00594E4F" w:rsidP="00680903">
            <w:pPr>
              <w:jc w:val="center"/>
              <w:rPr>
                <w:rFonts w:cs="Arial"/>
                <w:b/>
              </w:rPr>
            </w:pPr>
            <w:r w:rsidRPr="00E232D2">
              <w:rPr>
                <w:rFonts w:cs="Arial"/>
                <w:b/>
              </w:rPr>
              <w:t>Percentage</w:t>
            </w:r>
          </w:p>
        </w:tc>
      </w:tr>
      <w:tr w:rsidR="00594E4F" w:rsidRPr="00E232D2" w14:paraId="608C19B4" w14:textId="77777777" w:rsidTr="00680903">
        <w:tc>
          <w:tcPr>
            <w:tcW w:w="3969" w:type="dxa"/>
            <w:shd w:val="clear" w:color="auto" w:fill="auto"/>
          </w:tcPr>
          <w:p w14:paraId="2BDA2E2D" w14:textId="77777777" w:rsidR="00594E4F" w:rsidRPr="00E232D2" w:rsidRDefault="00594E4F" w:rsidP="00680903">
            <w:pPr>
              <w:rPr>
                <w:rFonts w:cs="Arial"/>
              </w:rPr>
            </w:pPr>
            <w:r w:rsidRPr="00E232D2">
              <w:rPr>
                <w:rFonts w:cs="Arial"/>
              </w:rPr>
              <w:t>Scheduled learning</w:t>
            </w:r>
          </w:p>
        </w:tc>
        <w:tc>
          <w:tcPr>
            <w:tcW w:w="1701" w:type="dxa"/>
            <w:shd w:val="clear" w:color="auto" w:fill="auto"/>
          </w:tcPr>
          <w:p w14:paraId="6C2A3E60" w14:textId="77777777" w:rsidR="00594E4F" w:rsidRPr="00E232D2" w:rsidRDefault="00594E4F" w:rsidP="00680903">
            <w:pPr>
              <w:jc w:val="center"/>
              <w:rPr>
                <w:rFonts w:cs="Arial"/>
              </w:rPr>
            </w:pPr>
            <w:r w:rsidRPr="00E232D2">
              <w:rPr>
                <w:rFonts w:cs="Arial"/>
              </w:rPr>
              <w:t>30</w:t>
            </w:r>
          </w:p>
        </w:tc>
        <w:tc>
          <w:tcPr>
            <w:tcW w:w="1843" w:type="dxa"/>
            <w:shd w:val="clear" w:color="auto" w:fill="auto"/>
          </w:tcPr>
          <w:p w14:paraId="2BA7D466" w14:textId="77777777" w:rsidR="00594E4F" w:rsidRPr="00E232D2" w:rsidRDefault="00594E4F" w:rsidP="00680903">
            <w:pPr>
              <w:jc w:val="center"/>
              <w:rPr>
                <w:rFonts w:cs="Arial"/>
              </w:rPr>
            </w:pPr>
            <w:r w:rsidRPr="00E232D2">
              <w:rPr>
                <w:rFonts w:cs="Arial"/>
              </w:rPr>
              <w:t>10%</w:t>
            </w:r>
          </w:p>
        </w:tc>
      </w:tr>
      <w:tr w:rsidR="00594E4F" w:rsidRPr="00E232D2" w14:paraId="0EF50196" w14:textId="77777777" w:rsidTr="00680903">
        <w:tc>
          <w:tcPr>
            <w:tcW w:w="3969" w:type="dxa"/>
            <w:shd w:val="clear" w:color="auto" w:fill="auto"/>
          </w:tcPr>
          <w:p w14:paraId="79C3079F" w14:textId="77777777" w:rsidR="00594E4F" w:rsidRPr="00E232D2" w:rsidRDefault="00594E4F" w:rsidP="00680903">
            <w:pPr>
              <w:rPr>
                <w:rFonts w:cs="Arial"/>
              </w:rPr>
            </w:pPr>
            <w:r w:rsidRPr="00E232D2">
              <w:rPr>
                <w:rFonts w:cs="Arial"/>
              </w:rPr>
              <w:t>Independent learning</w:t>
            </w:r>
          </w:p>
        </w:tc>
        <w:tc>
          <w:tcPr>
            <w:tcW w:w="1701" w:type="dxa"/>
            <w:shd w:val="clear" w:color="auto" w:fill="auto"/>
          </w:tcPr>
          <w:p w14:paraId="4A085AEB" w14:textId="77777777" w:rsidR="00594E4F" w:rsidRPr="00E232D2" w:rsidRDefault="00594E4F" w:rsidP="00680903">
            <w:pPr>
              <w:jc w:val="center"/>
              <w:rPr>
                <w:rFonts w:cs="Arial"/>
              </w:rPr>
            </w:pPr>
            <w:r w:rsidRPr="00E232D2">
              <w:rPr>
                <w:rFonts w:cs="Arial"/>
              </w:rPr>
              <w:t>270</w:t>
            </w:r>
          </w:p>
        </w:tc>
        <w:tc>
          <w:tcPr>
            <w:tcW w:w="1843" w:type="dxa"/>
            <w:shd w:val="clear" w:color="auto" w:fill="auto"/>
          </w:tcPr>
          <w:p w14:paraId="3D94C276" w14:textId="77777777" w:rsidR="00594E4F" w:rsidRPr="00E232D2" w:rsidRDefault="00594E4F" w:rsidP="00680903">
            <w:pPr>
              <w:jc w:val="center"/>
              <w:rPr>
                <w:rFonts w:cs="Arial"/>
              </w:rPr>
            </w:pPr>
            <w:r w:rsidRPr="00E232D2">
              <w:rPr>
                <w:rFonts w:cs="Arial"/>
              </w:rPr>
              <w:t>90%</w:t>
            </w:r>
          </w:p>
        </w:tc>
      </w:tr>
      <w:tr w:rsidR="00594E4F" w:rsidRPr="00E232D2" w14:paraId="3025B8EF" w14:textId="77777777" w:rsidTr="00680903">
        <w:tc>
          <w:tcPr>
            <w:tcW w:w="3969" w:type="dxa"/>
            <w:shd w:val="clear" w:color="auto" w:fill="auto"/>
          </w:tcPr>
          <w:p w14:paraId="684A8D5D" w14:textId="77777777" w:rsidR="00594E4F" w:rsidRPr="00E232D2" w:rsidRDefault="00594E4F" w:rsidP="00680903">
            <w:pPr>
              <w:rPr>
                <w:rFonts w:cs="Arial"/>
              </w:rPr>
            </w:pPr>
            <w:r w:rsidRPr="00E232D2">
              <w:rPr>
                <w:rFonts w:cs="Arial"/>
              </w:rPr>
              <w:t>Placement learning</w:t>
            </w:r>
          </w:p>
        </w:tc>
        <w:tc>
          <w:tcPr>
            <w:tcW w:w="1701" w:type="dxa"/>
            <w:shd w:val="clear" w:color="auto" w:fill="auto"/>
          </w:tcPr>
          <w:p w14:paraId="0F1E19A1" w14:textId="77777777" w:rsidR="00594E4F" w:rsidRPr="00E232D2" w:rsidRDefault="00594E4F" w:rsidP="00680903">
            <w:pPr>
              <w:jc w:val="center"/>
              <w:rPr>
                <w:rFonts w:cs="Arial"/>
              </w:rPr>
            </w:pPr>
          </w:p>
        </w:tc>
        <w:tc>
          <w:tcPr>
            <w:tcW w:w="1843" w:type="dxa"/>
            <w:shd w:val="clear" w:color="auto" w:fill="auto"/>
          </w:tcPr>
          <w:p w14:paraId="10C9FE19" w14:textId="77777777" w:rsidR="00594E4F" w:rsidRPr="00E232D2" w:rsidRDefault="00594E4F" w:rsidP="00680903">
            <w:pPr>
              <w:jc w:val="center"/>
              <w:rPr>
                <w:rFonts w:cs="Arial"/>
              </w:rPr>
            </w:pPr>
          </w:p>
        </w:tc>
      </w:tr>
      <w:tr w:rsidR="00594E4F" w:rsidRPr="00E232D2" w14:paraId="7EE5B949" w14:textId="77777777" w:rsidTr="00680903">
        <w:tc>
          <w:tcPr>
            <w:tcW w:w="3969" w:type="dxa"/>
            <w:shd w:val="clear" w:color="auto" w:fill="auto"/>
          </w:tcPr>
          <w:p w14:paraId="323476FA" w14:textId="77777777" w:rsidR="00594E4F" w:rsidRPr="00E232D2" w:rsidRDefault="00594E4F" w:rsidP="00680903">
            <w:pPr>
              <w:rPr>
                <w:rFonts w:cs="Arial"/>
                <w:b/>
              </w:rPr>
            </w:pPr>
            <w:r w:rsidRPr="00E232D2">
              <w:rPr>
                <w:rFonts w:cs="Arial"/>
                <w:b/>
              </w:rPr>
              <w:t>TOTAL</w:t>
            </w:r>
          </w:p>
        </w:tc>
        <w:tc>
          <w:tcPr>
            <w:tcW w:w="1701" w:type="dxa"/>
            <w:shd w:val="clear" w:color="auto" w:fill="auto"/>
          </w:tcPr>
          <w:p w14:paraId="21C5199B" w14:textId="77777777" w:rsidR="00594E4F" w:rsidRPr="00E232D2" w:rsidRDefault="00594E4F" w:rsidP="00680903">
            <w:pPr>
              <w:jc w:val="center"/>
              <w:rPr>
                <w:rFonts w:cs="Arial"/>
                <w:b/>
              </w:rPr>
            </w:pPr>
            <w:r w:rsidRPr="00E232D2">
              <w:rPr>
                <w:rFonts w:cs="Arial"/>
                <w:b/>
              </w:rPr>
              <w:t>300</w:t>
            </w:r>
          </w:p>
        </w:tc>
        <w:tc>
          <w:tcPr>
            <w:tcW w:w="1843" w:type="dxa"/>
            <w:shd w:val="clear" w:color="auto" w:fill="auto"/>
          </w:tcPr>
          <w:p w14:paraId="21741F69" w14:textId="77777777" w:rsidR="00594E4F" w:rsidRPr="00E232D2" w:rsidRDefault="00594E4F" w:rsidP="00680903">
            <w:pPr>
              <w:jc w:val="center"/>
              <w:rPr>
                <w:rFonts w:cs="Arial"/>
                <w:b/>
              </w:rPr>
            </w:pPr>
            <w:r w:rsidRPr="00E232D2">
              <w:rPr>
                <w:rFonts w:cs="Arial"/>
                <w:b/>
              </w:rPr>
              <w:t>100%</w:t>
            </w:r>
          </w:p>
        </w:tc>
      </w:tr>
    </w:tbl>
    <w:p w14:paraId="4E0223EC" w14:textId="77777777" w:rsidR="00594E4F" w:rsidRDefault="00594E4F" w:rsidP="00594E4F">
      <w:pPr>
        <w:rPr>
          <w:rFonts w:cs="Arial"/>
          <w:b/>
        </w:rPr>
      </w:pPr>
    </w:p>
    <w:p w14:paraId="4328FF0F" w14:textId="77777777" w:rsidR="00594E4F" w:rsidRPr="00B1208A" w:rsidRDefault="00594E4F" w:rsidP="00594E4F">
      <w:pPr>
        <w:pStyle w:val="fixed"/>
        <w:ind w:left="0" w:firstLine="0"/>
        <w:rPr>
          <w:rFonts w:ascii="Arial" w:hAnsi="Arial" w:cs="Arial"/>
          <w:sz w:val="22"/>
          <w:szCs w:val="22"/>
        </w:rPr>
      </w:pPr>
      <w:r w:rsidRPr="00B1208A">
        <w:rPr>
          <w:rFonts w:ascii="Arial" w:hAnsi="Arial" w:cs="Arial"/>
          <w:sz w:val="22"/>
          <w:szCs w:val="22"/>
        </w:rPr>
        <w:t>ASSESSMENT</w:t>
      </w:r>
    </w:p>
    <w:p w14:paraId="16CDB2A0" w14:textId="77777777" w:rsidR="00594E4F" w:rsidRPr="00B1208A" w:rsidRDefault="00594E4F" w:rsidP="00594E4F">
      <w:pPr>
        <w:pStyle w:val="fixed"/>
        <w:ind w:left="0"/>
        <w:rPr>
          <w:rFonts w:ascii="Arial" w:hAnsi="Arial" w:cs="Arial"/>
          <w:sz w:val="22"/>
          <w:szCs w:val="22"/>
        </w:rPr>
      </w:pPr>
    </w:p>
    <w:p w14:paraId="6C4A653C" w14:textId="77777777" w:rsidR="00594E4F" w:rsidRPr="00B1208A" w:rsidRDefault="00594E4F" w:rsidP="00594E4F">
      <w:pPr>
        <w:rPr>
          <w:rFonts w:cs="Arial"/>
          <w:b/>
        </w:rPr>
      </w:pPr>
      <w:r w:rsidRPr="00B1208A">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94E4F" w:rsidRPr="00B1208A" w14:paraId="4648A6D9" w14:textId="77777777" w:rsidTr="00680903">
        <w:sdt>
          <w:sdtPr>
            <w:rPr>
              <w:rFonts w:cs="Arial"/>
            </w:rPr>
            <w:id w:val="1525437550"/>
            <w14:checkbox>
              <w14:checked w14:val="0"/>
              <w14:checkedState w14:val="2612" w14:font="MS Gothic"/>
              <w14:uncheckedState w14:val="2610" w14:font="MS Gothic"/>
            </w14:checkbox>
          </w:sdtPr>
          <w:sdtEndPr/>
          <w:sdtContent>
            <w:tc>
              <w:tcPr>
                <w:tcW w:w="562" w:type="dxa"/>
              </w:tcPr>
              <w:p w14:paraId="7D1AA914" w14:textId="77777777" w:rsidR="00594E4F" w:rsidRPr="00B1208A" w:rsidRDefault="00594E4F" w:rsidP="00680903">
                <w:pPr>
                  <w:rPr>
                    <w:rFonts w:cs="Arial"/>
                    <w:b/>
                  </w:rPr>
                </w:pPr>
                <w:r>
                  <w:rPr>
                    <w:rFonts w:ascii="MS Gothic" w:eastAsia="MS Gothic" w:hAnsi="MS Gothic" w:cs="Arial" w:hint="eastAsia"/>
                  </w:rPr>
                  <w:t>☐</w:t>
                </w:r>
              </w:p>
            </w:tc>
          </w:sdtContent>
        </w:sdt>
        <w:tc>
          <w:tcPr>
            <w:tcW w:w="2458" w:type="dxa"/>
          </w:tcPr>
          <w:p w14:paraId="02D54EE5" w14:textId="77777777" w:rsidR="00594E4F" w:rsidRPr="00B1208A" w:rsidRDefault="00594E4F" w:rsidP="00680903">
            <w:pPr>
              <w:rPr>
                <w:rFonts w:cs="Arial"/>
                <w:b/>
              </w:rPr>
            </w:pPr>
            <w:r w:rsidRPr="00B1208A">
              <w:rPr>
                <w:rFonts w:cs="Arial"/>
                <w:b/>
              </w:rPr>
              <w:t>Written exam</w:t>
            </w:r>
          </w:p>
        </w:tc>
        <w:sdt>
          <w:sdtPr>
            <w:rPr>
              <w:rFonts w:cs="Arial"/>
            </w:rPr>
            <w:id w:val="1775057043"/>
            <w14:checkbox>
              <w14:checked w14:val="1"/>
              <w14:checkedState w14:val="2612" w14:font="MS Gothic"/>
              <w14:uncheckedState w14:val="2610" w14:font="MS Gothic"/>
            </w14:checkbox>
          </w:sdtPr>
          <w:sdtEndPr/>
          <w:sdtContent>
            <w:tc>
              <w:tcPr>
                <w:tcW w:w="538" w:type="dxa"/>
              </w:tcPr>
              <w:p w14:paraId="4C404696" w14:textId="77777777" w:rsidR="00594E4F" w:rsidRPr="00B1208A" w:rsidRDefault="00594E4F" w:rsidP="00680903">
                <w:pPr>
                  <w:rPr>
                    <w:rFonts w:cs="Arial"/>
                    <w:b/>
                  </w:rPr>
                </w:pPr>
                <w:r>
                  <w:rPr>
                    <w:rFonts w:ascii="MS Gothic" w:eastAsia="MS Gothic" w:hAnsi="MS Gothic" w:cs="Arial" w:hint="eastAsia"/>
                  </w:rPr>
                  <w:t>☒</w:t>
                </w:r>
              </w:p>
            </w:tc>
          </w:sdtContent>
        </w:sdt>
        <w:tc>
          <w:tcPr>
            <w:tcW w:w="2482" w:type="dxa"/>
          </w:tcPr>
          <w:p w14:paraId="58E0C674" w14:textId="77777777" w:rsidR="00594E4F" w:rsidRPr="00B1208A" w:rsidRDefault="00594E4F" w:rsidP="00680903">
            <w:pPr>
              <w:rPr>
                <w:rFonts w:cs="Arial"/>
                <w:b/>
              </w:rPr>
            </w:pPr>
            <w:r w:rsidRPr="00B1208A">
              <w:rPr>
                <w:rFonts w:cs="Arial"/>
                <w:b/>
              </w:rPr>
              <w:t>Coursework</w:t>
            </w:r>
          </w:p>
        </w:tc>
        <w:sdt>
          <w:sdtPr>
            <w:rPr>
              <w:rFonts w:cs="Arial"/>
            </w:rPr>
            <w:id w:val="-773473919"/>
            <w14:checkbox>
              <w14:checked w14:val="0"/>
              <w14:checkedState w14:val="2612" w14:font="MS Gothic"/>
              <w14:uncheckedState w14:val="2610" w14:font="MS Gothic"/>
            </w14:checkbox>
          </w:sdtPr>
          <w:sdtEndPr/>
          <w:sdtContent>
            <w:tc>
              <w:tcPr>
                <w:tcW w:w="538" w:type="dxa"/>
              </w:tcPr>
              <w:p w14:paraId="422A3871" w14:textId="77777777" w:rsidR="00594E4F" w:rsidRPr="00B1208A" w:rsidRDefault="00594E4F" w:rsidP="00680903">
                <w:pPr>
                  <w:rPr>
                    <w:rFonts w:cs="Arial"/>
                    <w:b/>
                  </w:rPr>
                </w:pPr>
                <w:r>
                  <w:rPr>
                    <w:rFonts w:ascii="MS Gothic" w:eastAsia="MS Gothic" w:hAnsi="MS Gothic" w:cs="Arial" w:hint="eastAsia"/>
                  </w:rPr>
                  <w:t>☐</w:t>
                </w:r>
              </w:p>
            </w:tc>
          </w:sdtContent>
        </w:sdt>
        <w:tc>
          <w:tcPr>
            <w:tcW w:w="2482" w:type="dxa"/>
          </w:tcPr>
          <w:p w14:paraId="68C41AE5" w14:textId="77777777" w:rsidR="00594E4F" w:rsidRPr="00B1208A" w:rsidRDefault="00594E4F" w:rsidP="00680903">
            <w:pPr>
              <w:rPr>
                <w:rFonts w:cs="Arial"/>
                <w:b/>
              </w:rPr>
            </w:pPr>
            <w:r w:rsidRPr="00B1208A">
              <w:rPr>
                <w:rFonts w:cs="Arial"/>
                <w:b/>
              </w:rPr>
              <w:t>Practical</w:t>
            </w:r>
          </w:p>
        </w:tc>
      </w:tr>
    </w:tbl>
    <w:p w14:paraId="6C359CA2" w14:textId="77777777" w:rsidR="00594E4F" w:rsidRPr="00B1208A" w:rsidRDefault="00594E4F" w:rsidP="00594E4F">
      <w:pPr>
        <w:rPr>
          <w:rFonts w:cs="Arial"/>
          <w:b/>
        </w:rPr>
      </w:pPr>
    </w:p>
    <w:tbl>
      <w:tblPr>
        <w:tblStyle w:val="TableGrid"/>
        <w:tblW w:w="8784" w:type="dxa"/>
        <w:tblLayout w:type="fixed"/>
        <w:tblLook w:val="04A0" w:firstRow="1" w:lastRow="0" w:firstColumn="1" w:lastColumn="0" w:noHBand="0" w:noVBand="1"/>
      </w:tblPr>
      <w:tblGrid>
        <w:gridCol w:w="2972"/>
        <w:gridCol w:w="4253"/>
        <w:gridCol w:w="1559"/>
      </w:tblGrid>
      <w:tr w:rsidR="00594E4F" w:rsidRPr="00B1208A" w14:paraId="11AB724F" w14:textId="77777777" w:rsidTr="00680903">
        <w:tc>
          <w:tcPr>
            <w:tcW w:w="2972" w:type="dxa"/>
          </w:tcPr>
          <w:p w14:paraId="5FC6EFD5" w14:textId="77777777" w:rsidR="00594E4F" w:rsidRPr="00B1208A" w:rsidRDefault="00594E4F" w:rsidP="00680903">
            <w:pPr>
              <w:jc w:val="center"/>
              <w:rPr>
                <w:rFonts w:cs="Arial"/>
                <w:b/>
              </w:rPr>
            </w:pPr>
            <w:r>
              <w:rPr>
                <w:rFonts w:cs="Arial"/>
                <w:b/>
              </w:rPr>
              <w:t>Mode of a</w:t>
            </w:r>
            <w:r w:rsidRPr="00B1208A">
              <w:rPr>
                <w:rFonts w:cs="Arial"/>
                <w:b/>
              </w:rPr>
              <w:t>ssessment</w:t>
            </w:r>
          </w:p>
        </w:tc>
        <w:tc>
          <w:tcPr>
            <w:tcW w:w="4253" w:type="dxa"/>
          </w:tcPr>
          <w:p w14:paraId="6DEB9751" w14:textId="77777777" w:rsidR="00594E4F" w:rsidRPr="00B1208A" w:rsidRDefault="00594E4F" w:rsidP="00680903">
            <w:pPr>
              <w:rPr>
                <w:rFonts w:cs="Arial"/>
              </w:rPr>
            </w:pPr>
            <w:r>
              <w:rPr>
                <w:rFonts w:cs="Arial"/>
                <w:b/>
              </w:rPr>
              <w:t>Volume</w:t>
            </w:r>
          </w:p>
        </w:tc>
        <w:tc>
          <w:tcPr>
            <w:tcW w:w="1559" w:type="dxa"/>
          </w:tcPr>
          <w:p w14:paraId="0218EF92" w14:textId="77777777" w:rsidR="00594E4F" w:rsidRPr="00B1208A" w:rsidRDefault="00594E4F" w:rsidP="00680903">
            <w:pPr>
              <w:rPr>
                <w:rFonts w:cs="Arial"/>
              </w:rPr>
            </w:pPr>
            <w:r w:rsidRPr="00B1208A">
              <w:rPr>
                <w:rFonts w:cs="Arial"/>
                <w:b/>
              </w:rPr>
              <w:t>Weighting</w:t>
            </w:r>
          </w:p>
        </w:tc>
      </w:tr>
      <w:tr w:rsidR="00594E4F" w:rsidRPr="00E65AFD" w14:paraId="26D18B23" w14:textId="77777777" w:rsidTr="00680903">
        <w:tc>
          <w:tcPr>
            <w:tcW w:w="2972" w:type="dxa"/>
          </w:tcPr>
          <w:p w14:paraId="794CF200" w14:textId="77777777" w:rsidR="00594E4F" w:rsidRPr="00E65AFD" w:rsidRDefault="00594E4F" w:rsidP="00680903">
            <w:pPr>
              <w:rPr>
                <w:rFonts w:cs="Arial"/>
              </w:rPr>
            </w:pPr>
            <w:r w:rsidRPr="00E65AFD">
              <w:rPr>
                <w:rFonts w:cs="Arial"/>
              </w:rPr>
              <w:t>Written Assignment</w:t>
            </w:r>
          </w:p>
          <w:p w14:paraId="17ECEEC7" w14:textId="77777777" w:rsidR="00594E4F" w:rsidRPr="00E65AFD" w:rsidRDefault="00594E4F" w:rsidP="00680903">
            <w:pPr>
              <w:rPr>
                <w:rFonts w:cs="Arial"/>
              </w:rPr>
            </w:pPr>
          </w:p>
        </w:tc>
        <w:tc>
          <w:tcPr>
            <w:tcW w:w="4253" w:type="dxa"/>
          </w:tcPr>
          <w:p w14:paraId="7790F6AC" w14:textId="77777777" w:rsidR="00594E4F" w:rsidRPr="00E65AFD" w:rsidRDefault="00594E4F" w:rsidP="00680903">
            <w:pPr>
              <w:rPr>
                <w:rFonts w:cs="Arial"/>
              </w:rPr>
            </w:pPr>
            <w:r w:rsidRPr="00E65AFD">
              <w:rPr>
                <w:rFonts w:cs="Arial"/>
              </w:rPr>
              <w:t xml:space="preserve"> 3750 words</w:t>
            </w:r>
          </w:p>
        </w:tc>
        <w:tc>
          <w:tcPr>
            <w:tcW w:w="1559" w:type="dxa"/>
          </w:tcPr>
          <w:p w14:paraId="0F540F09" w14:textId="77777777" w:rsidR="00594E4F" w:rsidRPr="00E65AFD" w:rsidRDefault="00594E4F" w:rsidP="00680903">
            <w:pPr>
              <w:rPr>
                <w:rFonts w:cs="Arial"/>
              </w:rPr>
            </w:pPr>
            <w:r w:rsidRPr="00E65AFD">
              <w:rPr>
                <w:rFonts w:cs="Arial"/>
              </w:rPr>
              <w:t>50%</w:t>
            </w:r>
          </w:p>
        </w:tc>
      </w:tr>
    </w:tbl>
    <w:p w14:paraId="4FD38066" w14:textId="77777777" w:rsidR="00594E4F" w:rsidRDefault="00594E4F" w:rsidP="00594E4F">
      <w:pPr>
        <w:rPr>
          <w:rFonts w:cs="Arial"/>
          <w:b/>
        </w:rPr>
      </w:pPr>
    </w:p>
    <w:p w14:paraId="7FF1BC37" w14:textId="77777777" w:rsidR="00594E4F" w:rsidRPr="00E65AFD" w:rsidRDefault="00594E4F" w:rsidP="00594E4F">
      <w:pPr>
        <w:rPr>
          <w:rFonts w:cs="Arial"/>
          <w:b/>
        </w:rPr>
      </w:pPr>
    </w:p>
    <w:p w14:paraId="77CE9126" w14:textId="77777777" w:rsidR="00594E4F" w:rsidRPr="00E65AFD" w:rsidRDefault="00594E4F" w:rsidP="00594E4F">
      <w:pPr>
        <w:rPr>
          <w:rFonts w:cs="Arial"/>
          <w:b/>
        </w:rPr>
      </w:pPr>
      <w:r w:rsidRPr="00E65AFD">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94E4F" w:rsidRPr="00E65AFD" w14:paraId="1CB6B96D" w14:textId="77777777" w:rsidTr="00680903">
        <w:sdt>
          <w:sdtPr>
            <w:rPr>
              <w:rFonts w:cs="Arial"/>
            </w:rPr>
            <w:id w:val="1183473021"/>
            <w14:checkbox>
              <w14:checked w14:val="0"/>
              <w14:checkedState w14:val="2612" w14:font="MS Gothic"/>
              <w14:uncheckedState w14:val="2610" w14:font="MS Gothic"/>
            </w14:checkbox>
          </w:sdtPr>
          <w:sdtEndPr/>
          <w:sdtContent>
            <w:tc>
              <w:tcPr>
                <w:tcW w:w="562" w:type="dxa"/>
              </w:tcPr>
              <w:p w14:paraId="4AA352B8" w14:textId="77777777" w:rsidR="00594E4F" w:rsidRPr="00E65AFD" w:rsidRDefault="00594E4F" w:rsidP="00680903">
                <w:pPr>
                  <w:rPr>
                    <w:rFonts w:cs="Arial"/>
                    <w:b/>
                  </w:rPr>
                </w:pPr>
                <w:r w:rsidRPr="00E65AFD">
                  <w:rPr>
                    <w:rFonts w:ascii="MS Gothic" w:eastAsia="MS Gothic" w:hAnsi="MS Gothic" w:cs="Arial" w:hint="eastAsia"/>
                  </w:rPr>
                  <w:t>☐</w:t>
                </w:r>
              </w:p>
            </w:tc>
          </w:sdtContent>
        </w:sdt>
        <w:tc>
          <w:tcPr>
            <w:tcW w:w="2458" w:type="dxa"/>
          </w:tcPr>
          <w:p w14:paraId="76A936AE" w14:textId="77777777" w:rsidR="00594E4F" w:rsidRPr="00E65AFD" w:rsidRDefault="00594E4F" w:rsidP="00680903">
            <w:pPr>
              <w:rPr>
                <w:rFonts w:cs="Arial"/>
                <w:b/>
              </w:rPr>
            </w:pPr>
            <w:r w:rsidRPr="00E65AFD">
              <w:rPr>
                <w:rFonts w:cs="Arial"/>
                <w:b/>
              </w:rPr>
              <w:t>Written exam</w:t>
            </w:r>
          </w:p>
        </w:tc>
        <w:sdt>
          <w:sdtPr>
            <w:rPr>
              <w:rFonts w:cs="Arial"/>
            </w:rPr>
            <w:id w:val="-908610518"/>
            <w14:checkbox>
              <w14:checked w14:val="1"/>
              <w14:checkedState w14:val="2612" w14:font="MS Gothic"/>
              <w14:uncheckedState w14:val="2610" w14:font="MS Gothic"/>
            </w14:checkbox>
          </w:sdtPr>
          <w:sdtEndPr/>
          <w:sdtContent>
            <w:tc>
              <w:tcPr>
                <w:tcW w:w="538" w:type="dxa"/>
              </w:tcPr>
              <w:p w14:paraId="54A3A93F" w14:textId="77777777" w:rsidR="00594E4F" w:rsidRPr="00E65AFD" w:rsidRDefault="00594E4F" w:rsidP="00680903">
                <w:pPr>
                  <w:rPr>
                    <w:rFonts w:cs="Arial"/>
                    <w:b/>
                  </w:rPr>
                </w:pPr>
                <w:r w:rsidRPr="00E65AFD">
                  <w:rPr>
                    <w:rFonts w:ascii="MS Gothic" w:eastAsia="MS Gothic" w:hAnsi="MS Gothic" w:cs="Arial" w:hint="eastAsia"/>
                  </w:rPr>
                  <w:t>☒</w:t>
                </w:r>
              </w:p>
            </w:tc>
          </w:sdtContent>
        </w:sdt>
        <w:tc>
          <w:tcPr>
            <w:tcW w:w="2482" w:type="dxa"/>
          </w:tcPr>
          <w:p w14:paraId="25A0AF6E" w14:textId="77777777" w:rsidR="00594E4F" w:rsidRPr="00E65AFD" w:rsidRDefault="00594E4F" w:rsidP="00680903">
            <w:pPr>
              <w:rPr>
                <w:rFonts w:cs="Arial"/>
                <w:b/>
              </w:rPr>
            </w:pPr>
            <w:r w:rsidRPr="00E65AFD">
              <w:rPr>
                <w:rFonts w:cs="Arial"/>
                <w:b/>
              </w:rPr>
              <w:t>Coursework</w:t>
            </w:r>
          </w:p>
        </w:tc>
        <w:sdt>
          <w:sdtPr>
            <w:rPr>
              <w:rFonts w:cs="Arial"/>
            </w:rPr>
            <w:id w:val="-1041352471"/>
            <w14:checkbox>
              <w14:checked w14:val="0"/>
              <w14:checkedState w14:val="2612" w14:font="MS Gothic"/>
              <w14:uncheckedState w14:val="2610" w14:font="MS Gothic"/>
            </w14:checkbox>
          </w:sdtPr>
          <w:sdtEndPr/>
          <w:sdtContent>
            <w:tc>
              <w:tcPr>
                <w:tcW w:w="538" w:type="dxa"/>
              </w:tcPr>
              <w:p w14:paraId="2076C4C3" w14:textId="77777777" w:rsidR="00594E4F" w:rsidRPr="00E65AFD" w:rsidRDefault="00594E4F" w:rsidP="00680903">
                <w:pPr>
                  <w:rPr>
                    <w:rFonts w:cs="Arial"/>
                    <w:b/>
                  </w:rPr>
                </w:pPr>
                <w:r w:rsidRPr="00E65AFD">
                  <w:rPr>
                    <w:rFonts w:ascii="MS Gothic" w:eastAsia="MS Gothic" w:hAnsi="MS Gothic" w:cs="Arial" w:hint="eastAsia"/>
                  </w:rPr>
                  <w:t>☐</w:t>
                </w:r>
              </w:p>
            </w:tc>
          </w:sdtContent>
        </w:sdt>
        <w:tc>
          <w:tcPr>
            <w:tcW w:w="2482" w:type="dxa"/>
          </w:tcPr>
          <w:p w14:paraId="0767305B" w14:textId="77777777" w:rsidR="00594E4F" w:rsidRPr="00E65AFD" w:rsidRDefault="00594E4F" w:rsidP="00680903">
            <w:pPr>
              <w:rPr>
                <w:rFonts w:cs="Arial"/>
                <w:b/>
              </w:rPr>
            </w:pPr>
            <w:r w:rsidRPr="00E65AFD">
              <w:rPr>
                <w:rFonts w:cs="Arial"/>
                <w:b/>
              </w:rPr>
              <w:t>Practical</w:t>
            </w:r>
          </w:p>
        </w:tc>
      </w:tr>
    </w:tbl>
    <w:p w14:paraId="28F43E13" w14:textId="77777777" w:rsidR="00594E4F" w:rsidRPr="00E65AFD" w:rsidRDefault="00594E4F" w:rsidP="00594E4F">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594E4F" w:rsidRPr="00E65AFD" w14:paraId="6894A135" w14:textId="77777777" w:rsidTr="00680903">
        <w:tc>
          <w:tcPr>
            <w:tcW w:w="3256" w:type="dxa"/>
          </w:tcPr>
          <w:p w14:paraId="3CFE3093" w14:textId="77777777" w:rsidR="00594E4F" w:rsidRPr="00E65AFD" w:rsidRDefault="00594E4F" w:rsidP="00680903">
            <w:pPr>
              <w:jc w:val="center"/>
              <w:rPr>
                <w:rFonts w:cs="Arial"/>
                <w:b/>
              </w:rPr>
            </w:pPr>
            <w:r w:rsidRPr="00E65AFD">
              <w:rPr>
                <w:rFonts w:cs="Arial"/>
                <w:b/>
              </w:rPr>
              <w:t>Mode of assessment</w:t>
            </w:r>
          </w:p>
        </w:tc>
        <w:tc>
          <w:tcPr>
            <w:tcW w:w="3969" w:type="dxa"/>
          </w:tcPr>
          <w:p w14:paraId="7E9A50CA" w14:textId="77777777" w:rsidR="00594E4F" w:rsidRPr="00E65AFD" w:rsidRDefault="00594E4F" w:rsidP="00680903">
            <w:pPr>
              <w:rPr>
                <w:rFonts w:cs="Arial"/>
              </w:rPr>
            </w:pPr>
            <w:r w:rsidRPr="00E65AFD">
              <w:rPr>
                <w:rFonts w:cs="Arial"/>
                <w:b/>
              </w:rPr>
              <w:t>Volume</w:t>
            </w:r>
          </w:p>
        </w:tc>
        <w:tc>
          <w:tcPr>
            <w:tcW w:w="1559" w:type="dxa"/>
          </w:tcPr>
          <w:p w14:paraId="011A49FA" w14:textId="77777777" w:rsidR="00594E4F" w:rsidRPr="00E65AFD" w:rsidRDefault="00594E4F" w:rsidP="00680903">
            <w:pPr>
              <w:rPr>
                <w:rFonts w:cs="Arial"/>
              </w:rPr>
            </w:pPr>
            <w:r w:rsidRPr="00E65AFD">
              <w:rPr>
                <w:rFonts w:cs="Arial"/>
                <w:b/>
              </w:rPr>
              <w:t>Weighting</w:t>
            </w:r>
          </w:p>
        </w:tc>
      </w:tr>
      <w:tr w:rsidR="00594E4F" w:rsidRPr="00B1208A" w14:paraId="0DB61FA7" w14:textId="77777777" w:rsidTr="00680903">
        <w:tc>
          <w:tcPr>
            <w:tcW w:w="3256" w:type="dxa"/>
          </w:tcPr>
          <w:p w14:paraId="28F96099" w14:textId="77777777" w:rsidR="00594E4F" w:rsidRPr="00E65AFD" w:rsidRDefault="00594E4F" w:rsidP="00680903">
            <w:pPr>
              <w:rPr>
                <w:rFonts w:cs="Arial"/>
              </w:rPr>
            </w:pPr>
            <w:r w:rsidRPr="00E65AFD">
              <w:rPr>
                <w:rFonts w:cs="Arial"/>
              </w:rPr>
              <w:t xml:space="preserve">Written Assignment </w:t>
            </w:r>
          </w:p>
        </w:tc>
        <w:tc>
          <w:tcPr>
            <w:tcW w:w="3969" w:type="dxa"/>
          </w:tcPr>
          <w:p w14:paraId="01FB9392" w14:textId="77777777" w:rsidR="00594E4F" w:rsidRPr="00E65AFD" w:rsidRDefault="00594E4F" w:rsidP="00680903">
            <w:pPr>
              <w:rPr>
                <w:rFonts w:cs="Arial"/>
              </w:rPr>
            </w:pPr>
            <w:r w:rsidRPr="00E65AFD">
              <w:rPr>
                <w:rFonts w:cs="Arial"/>
              </w:rPr>
              <w:t xml:space="preserve">3750 words </w:t>
            </w:r>
          </w:p>
        </w:tc>
        <w:tc>
          <w:tcPr>
            <w:tcW w:w="1559" w:type="dxa"/>
          </w:tcPr>
          <w:p w14:paraId="2B58EE2E" w14:textId="77777777" w:rsidR="00594E4F" w:rsidRPr="00B83921" w:rsidRDefault="00594E4F" w:rsidP="00680903">
            <w:pPr>
              <w:rPr>
                <w:rFonts w:cs="Arial"/>
              </w:rPr>
            </w:pPr>
            <w:r w:rsidRPr="00E65AFD">
              <w:rPr>
                <w:rFonts w:cs="Arial"/>
              </w:rPr>
              <w:t>50%</w:t>
            </w:r>
          </w:p>
        </w:tc>
      </w:tr>
    </w:tbl>
    <w:p w14:paraId="1EE8F1FB" w14:textId="77777777" w:rsidR="00594E4F" w:rsidRDefault="00594E4F" w:rsidP="00594E4F">
      <w:pPr>
        <w:pStyle w:val="fixed"/>
        <w:keepNext/>
        <w:ind w:left="0" w:firstLine="0"/>
        <w:jc w:val="both"/>
        <w:rPr>
          <w:rFonts w:ascii="Arial" w:hAnsi="Arial" w:cs="Arial"/>
          <w:sz w:val="22"/>
          <w:szCs w:val="22"/>
        </w:rPr>
      </w:pPr>
    </w:p>
    <w:p w14:paraId="6997F961" w14:textId="77777777" w:rsidR="00594E4F" w:rsidRPr="00B1208A" w:rsidRDefault="00594E4F" w:rsidP="00594E4F">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94E4F" w:rsidRPr="00B1208A" w14:paraId="6DE782EC" w14:textId="77777777" w:rsidTr="00680903">
        <w:tc>
          <w:tcPr>
            <w:tcW w:w="3261" w:type="dxa"/>
            <w:tcBorders>
              <w:top w:val="single" w:sz="4" w:space="0" w:color="auto"/>
              <w:left w:val="single" w:sz="4" w:space="0" w:color="auto"/>
            </w:tcBorders>
          </w:tcPr>
          <w:p w14:paraId="0646FE38" w14:textId="77777777" w:rsidR="00594E4F" w:rsidRPr="00B1208A" w:rsidRDefault="00594E4F" w:rsidP="00680903">
            <w:pPr>
              <w:keepNext/>
              <w:rPr>
                <w:rFonts w:cs="Arial"/>
                <w:b/>
              </w:rPr>
            </w:pPr>
            <w:r w:rsidRPr="00B1208A">
              <w:rPr>
                <w:rFonts w:cs="Arial"/>
                <w:b/>
              </w:rPr>
              <w:t>Activity type</w:t>
            </w:r>
          </w:p>
        </w:tc>
        <w:tc>
          <w:tcPr>
            <w:tcW w:w="1842" w:type="dxa"/>
          </w:tcPr>
          <w:p w14:paraId="6C93671C" w14:textId="77777777" w:rsidR="00594E4F" w:rsidRPr="00B1208A" w:rsidRDefault="00594E4F" w:rsidP="00680903">
            <w:pPr>
              <w:keepNext/>
              <w:jc w:val="center"/>
              <w:rPr>
                <w:rFonts w:cs="Arial"/>
                <w:b/>
              </w:rPr>
            </w:pPr>
            <w:r w:rsidRPr="00B1208A">
              <w:rPr>
                <w:rFonts w:cs="Arial"/>
                <w:b/>
              </w:rPr>
              <w:t>Percentage</w:t>
            </w:r>
          </w:p>
        </w:tc>
      </w:tr>
      <w:tr w:rsidR="00594E4F" w:rsidRPr="00B1208A" w14:paraId="751B6A8C" w14:textId="77777777" w:rsidTr="00680903">
        <w:tc>
          <w:tcPr>
            <w:tcW w:w="3261" w:type="dxa"/>
          </w:tcPr>
          <w:p w14:paraId="65968B59" w14:textId="77777777" w:rsidR="00594E4F" w:rsidRPr="00B1208A" w:rsidRDefault="00594E4F" w:rsidP="00680903">
            <w:pPr>
              <w:keepNext/>
              <w:rPr>
                <w:rFonts w:cs="Arial"/>
              </w:rPr>
            </w:pPr>
            <w:r w:rsidRPr="00B1208A">
              <w:rPr>
                <w:rFonts w:cs="Arial"/>
              </w:rPr>
              <w:t>Written exam</w:t>
            </w:r>
          </w:p>
        </w:tc>
        <w:tc>
          <w:tcPr>
            <w:tcW w:w="1842" w:type="dxa"/>
          </w:tcPr>
          <w:p w14:paraId="5B6CB9A9" w14:textId="77777777" w:rsidR="00594E4F" w:rsidRPr="00B1208A" w:rsidRDefault="00594E4F" w:rsidP="00680903">
            <w:pPr>
              <w:keepNext/>
              <w:jc w:val="center"/>
              <w:rPr>
                <w:rFonts w:cs="Arial"/>
              </w:rPr>
            </w:pPr>
          </w:p>
        </w:tc>
      </w:tr>
      <w:tr w:rsidR="00594E4F" w:rsidRPr="00B1208A" w14:paraId="3A02AD27" w14:textId="77777777" w:rsidTr="00680903">
        <w:tc>
          <w:tcPr>
            <w:tcW w:w="3261" w:type="dxa"/>
          </w:tcPr>
          <w:p w14:paraId="37D37B1D" w14:textId="77777777" w:rsidR="00594E4F" w:rsidRPr="00B1208A" w:rsidRDefault="00594E4F" w:rsidP="00680903">
            <w:pPr>
              <w:keepNext/>
              <w:rPr>
                <w:rFonts w:cs="Arial"/>
              </w:rPr>
            </w:pPr>
            <w:r w:rsidRPr="00B1208A">
              <w:rPr>
                <w:rFonts w:cs="Arial"/>
              </w:rPr>
              <w:t>Coursework</w:t>
            </w:r>
          </w:p>
        </w:tc>
        <w:tc>
          <w:tcPr>
            <w:tcW w:w="1842" w:type="dxa"/>
          </w:tcPr>
          <w:p w14:paraId="4726E3EC" w14:textId="77777777" w:rsidR="00594E4F" w:rsidRPr="00B1208A" w:rsidRDefault="00594E4F" w:rsidP="00680903">
            <w:pPr>
              <w:keepNext/>
              <w:jc w:val="center"/>
              <w:rPr>
                <w:rFonts w:cs="Arial"/>
              </w:rPr>
            </w:pPr>
            <w:r>
              <w:rPr>
                <w:rFonts w:cs="Arial"/>
              </w:rPr>
              <w:t>100%</w:t>
            </w:r>
          </w:p>
        </w:tc>
      </w:tr>
      <w:tr w:rsidR="00594E4F" w:rsidRPr="00B1208A" w14:paraId="191C889F" w14:textId="77777777" w:rsidTr="00680903">
        <w:tc>
          <w:tcPr>
            <w:tcW w:w="3261" w:type="dxa"/>
          </w:tcPr>
          <w:p w14:paraId="13B97189" w14:textId="77777777" w:rsidR="00594E4F" w:rsidRPr="00B1208A" w:rsidRDefault="00594E4F" w:rsidP="00680903">
            <w:pPr>
              <w:keepNext/>
              <w:rPr>
                <w:rFonts w:cs="Arial"/>
              </w:rPr>
            </w:pPr>
            <w:r w:rsidRPr="00B1208A">
              <w:rPr>
                <w:rFonts w:cs="Arial"/>
              </w:rPr>
              <w:t>Practical</w:t>
            </w:r>
          </w:p>
        </w:tc>
        <w:tc>
          <w:tcPr>
            <w:tcW w:w="1842" w:type="dxa"/>
          </w:tcPr>
          <w:p w14:paraId="4C45495E" w14:textId="77777777" w:rsidR="00594E4F" w:rsidRPr="00B1208A" w:rsidRDefault="00594E4F" w:rsidP="00680903">
            <w:pPr>
              <w:keepNext/>
              <w:jc w:val="center"/>
              <w:rPr>
                <w:rFonts w:cs="Arial"/>
              </w:rPr>
            </w:pPr>
          </w:p>
        </w:tc>
      </w:tr>
      <w:tr w:rsidR="00594E4F" w:rsidRPr="00B1208A" w14:paraId="37C241BE" w14:textId="77777777" w:rsidTr="00680903">
        <w:tc>
          <w:tcPr>
            <w:tcW w:w="3261" w:type="dxa"/>
          </w:tcPr>
          <w:p w14:paraId="76B1FDB2" w14:textId="77777777" w:rsidR="00594E4F" w:rsidRPr="00B1208A" w:rsidRDefault="00594E4F" w:rsidP="00680903">
            <w:pPr>
              <w:keepNext/>
              <w:rPr>
                <w:rFonts w:cs="Arial"/>
              </w:rPr>
            </w:pPr>
            <w:r w:rsidRPr="00B1208A">
              <w:rPr>
                <w:rFonts w:cs="Arial"/>
                <w:b/>
              </w:rPr>
              <w:t>TOTAL</w:t>
            </w:r>
          </w:p>
        </w:tc>
        <w:tc>
          <w:tcPr>
            <w:tcW w:w="1842" w:type="dxa"/>
          </w:tcPr>
          <w:p w14:paraId="255E8FE0" w14:textId="77777777" w:rsidR="00594E4F" w:rsidRPr="00B1208A" w:rsidRDefault="00594E4F" w:rsidP="00680903">
            <w:pPr>
              <w:keepNext/>
              <w:jc w:val="center"/>
              <w:rPr>
                <w:rFonts w:cs="Arial"/>
                <w:b/>
              </w:rPr>
            </w:pPr>
            <w:r w:rsidRPr="00B1208A">
              <w:rPr>
                <w:rFonts w:cs="Arial"/>
                <w:b/>
              </w:rPr>
              <w:t>100%</w:t>
            </w:r>
          </w:p>
        </w:tc>
      </w:tr>
    </w:tbl>
    <w:p w14:paraId="3260E6CC" w14:textId="77777777" w:rsidR="00594E4F" w:rsidRPr="00B1208A" w:rsidRDefault="00594E4F" w:rsidP="00594E4F">
      <w:pPr>
        <w:rPr>
          <w:rFonts w:cs="Arial"/>
        </w:rPr>
      </w:pPr>
    </w:p>
    <w:p w14:paraId="4A82F29B" w14:textId="77777777" w:rsidR="00594E4F" w:rsidRPr="00A74B3E" w:rsidRDefault="00594E4F" w:rsidP="00594E4F">
      <w:pPr>
        <w:rPr>
          <w:rFonts w:cs="Arial"/>
          <w:b/>
        </w:rPr>
      </w:pPr>
      <w:r>
        <w:rPr>
          <w:rFonts w:cs="Arial"/>
          <w:b/>
        </w:rPr>
        <w:t xml:space="preserve">INDICATIVE </w:t>
      </w:r>
      <w:r w:rsidRPr="00A74B3E">
        <w:rPr>
          <w:rFonts w:cs="Arial"/>
          <w:b/>
        </w:rPr>
        <w:t>READING LIST</w:t>
      </w:r>
    </w:p>
    <w:tbl>
      <w:tblPr>
        <w:tblStyle w:val="TableGrid"/>
        <w:tblW w:w="9060" w:type="dxa"/>
        <w:tblLayout w:type="fixed"/>
        <w:tblLook w:val="04A0" w:firstRow="1" w:lastRow="0" w:firstColumn="1" w:lastColumn="0" w:noHBand="0" w:noVBand="1"/>
      </w:tblPr>
      <w:tblGrid>
        <w:gridCol w:w="1696"/>
        <w:gridCol w:w="5954"/>
        <w:gridCol w:w="1410"/>
      </w:tblGrid>
      <w:tr w:rsidR="00594E4F" w:rsidRPr="00E232D2" w14:paraId="4214417A" w14:textId="77777777" w:rsidTr="00680903">
        <w:tc>
          <w:tcPr>
            <w:tcW w:w="1696" w:type="dxa"/>
            <w:shd w:val="clear" w:color="auto" w:fill="BFBFBF" w:themeFill="background1" w:themeFillShade="BF"/>
          </w:tcPr>
          <w:p w14:paraId="1CA1FDA0" w14:textId="77777777" w:rsidR="00594E4F" w:rsidRPr="00E65AFD" w:rsidRDefault="00594E4F" w:rsidP="00680903">
            <w:pPr>
              <w:tabs>
                <w:tab w:val="num" w:pos="720"/>
                <w:tab w:val="left" w:pos="1440"/>
              </w:tabs>
              <w:rPr>
                <w:rFonts w:cs="Arial"/>
                <w:b/>
              </w:rPr>
            </w:pPr>
            <w:r w:rsidRPr="00E65AFD">
              <w:rPr>
                <w:rFonts w:cs="Arial"/>
                <w:b/>
              </w:rPr>
              <w:t>Module Code</w:t>
            </w:r>
          </w:p>
        </w:tc>
        <w:tc>
          <w:tcPr>
            <w:tcW w:w="7364" w:type="dxa"/>
            <w:gridSpan w:val="2"/>
          </w:tcPr>
          <w:p w14:paraId="0D8BAA63" w14:textId="77777777" w:rsidR="00594E4F" w:rsidRPr="00E65AFD" w:rsidRDefault="00594E4F" w:rsidP="00680903">
            <w:pPr>
              <w:tabs>
                <w:tab w:val="num" w:pos="720"/>
                <w:tab w:val="left" w:pos="1440"/>
              </w:tabs>
              <w:rPr>
                <w:rFonts w:cs="Arial"/>
                <w:b/>
              </w:rPr>
            </w:pPr>
            <w:r w:rsidRPr="00E65AFD">
              <w:rPr>
                <w:rFonts w:cs="Arial"/>
                <w:b/>
              </w:rPr>
              <w:t>ECGE7005P</w:t>
            </w:r>
          </w:p>
        </w:tc>
      </w:tr>
      <w:tr w:rsidR="00594E4F" w:rsidRPr="00E232D2" w14:paraId="3F0051D7" w14:textId="77777777" w:rsidTr="00680903">
        <w:tc>
          <w:tcPr>
            <w:tcW w:w="1696" w:type="dxa"/>
            <w:shd w:val="clear" w:color="auto" w:fill="BFBFBF" w:themeFill="background1" w:themeFillShade="BF"/>
          </w:tcPr>
          <w:p w14:paraId="1E20B0ED" w14:textId="77777777" w:rsidR="00594E4F" w:rsidRPr="00E232D2" w:rsidRDefault="00594E4F" w:rsidP="00680903">
            <w:pPr>
              <w:tabs>
                <w:tab w:val="num" w:pos="720"/>
                <w:tab w:val="left" w:pos="1440"/>
              </w:tabs>
              <w:rPr>
                <w:rFonts w:cs="Arial"/>
                <w:b/>
              </w:rPr>
            </w:pPr>
            <w:r w:rsidRPr="00E232D2">
              <w:rPr>
                <w:rFonts w:cs="Arial"/>
                <w:b/>
              </w:rPr>
              <w:t>Module Title</w:t>
            </w:r>
          </w:p>
        </w:tc>
        <w:tc>
          <w:tcPr>
            <w:tcW w:w="7364" w:type="dxa"/>
            <w:gridSpan w:val="2"/>
          </w:tcPr>
          <w:p w14:paraId="67303223" w14:textId="77777777" w:rsidR="00594E4F" w:rsidRPr="00E232D2" w:rsidRDefault="00594E4F" w:rsidP="00680903">
            <w:pPr>
              <w:tabs>
                <w:tab w:val="num" w:pos="720"/>
                <w:tab w:val="left" w:pos="1440"/>
              </w:tabs>
              <w:rPr>
                <w:rFonts w:cs="Arial"/>
                <w:b/>
              </w:rPr>
            </w:pPr>
            <w:r w:rsidRPr="00E232D2">
              <w:rPr>
                <w:rFonts w:cs="Arial"/>
                <w:b/>
              </w:rPr>
              <w:t>The Philosophy and Practice of Social Research</w:t>
            </w:r>
          </w:p>
        </w:tc>
      </w:tr>
      <w:tr w:rsidR="00594E4F" w:rsidRPr="00E232D2" w14:paraId="5B3D65E7" w14:textId="77777777" w:rsidTr="00680903">
        <w:tc>
          <w:tcPr>
            <w:tcW w:w="1696" w:type="dxa"/>
            <w:shd w:val="clear" w:color="auto" w:fill="BFBFBF" w:themeFill="background1" w:themeFillShade="BF"/>
          </w:tcPr>
          <w:p w14:paraId="0A5078E1" w14:textId="77777777" w:rsidR="00594E4F" w:rsidRPr="00E232D2" w:rsidRDefault="00594E4F" w:rsidP="00680903">
            <w:pPr>
              <w:tabs>
                <w:tab w:val="num" w:pos="720"/>
                <w:tab w:val="left" w:pos="1440"/>
              </w:tabs>
              <w:rPr>
                <w:rFonts w:cs="Arial"/>
                <w:b/>
              </w:rPr>
            </w:pPr>
            <w:r w:rsidRPr="00E232D2">
              <w:rPr>
                <w:rFonts w:cs="Arial"/>
                <w:b/>
              </w:rPr>
              <w:t>Classification</w:t>
            </w:r>
          </w:p>
        </w:tc>
        <w:tc>
          <w:tcPr>
            <w:tcW w:w="5954" w:type="dxa"/>
            <w:shd w:val="clear" w:color="auto" w:fill="BFBFBF" w:themeFill="background1" w:themeFillShade="BF"/>
          </w:tcPr>
          <w:p w14:paraId="4C3A0610" w14:textId="77777777" w:rsidR="00594E4F" w:rsidRPr="00E232D2" w:rsidRDefault="00594E4F" w:rsidP="00680903">
            <w:pPr>
              <w:tabs>
                <w:tab w:val="num" w:pos="720"/>
                <w:tab w:val="left" w:pos="1440"/>
              </w:tabs>
              <w:rPr>
                <w:rFonts w:cs="Arial"/>
                <w:b/>
              </w:rPr>
            </w:pPr>
            <w:r w:rsidRPr="00E232D2">
              <w:rPr>
                <w:rFonts w:cs="Arial"/>
                <w:b/>
              </w:rPr>
              <w:t>Reading List entry</w:t>
            </w:r>
          </w:p>
        </w:tc>
        <w:tc>
          <w:tcPr>
            <w:tcW w:w="1410" w:type="dxa"/>
            <w:shd w:val="clear" w:color="auto" w:fill="BFBFBF" w:themeFill="background1" w:themeFillShade="BF"/>
          </w:tcPr>
          <w:p w14:paraId="690761BC" w14:textId="77777777" w:rsidR="00594E4F" w:rsidRPr="00E232D2" w:rsidRDefault="00594E4F" w:rsidP="00680903">
            <w:pPr>
              <w:tabs>
                <w:tab w:val="num" w:pos="720"/>
                <w:tab w:val="left" w:pos="1440"/>
              </w:tabs>
              <w:rPr>
                <w:rFonts w:cs="Arial"/>
                <w:b/>
              </w:rPr>
            </w:pPr>
            <w:r w:rsidRPr="00E232D2">
              <w:rPr>
                <w:rFonts w:cs="Arial"/>
                <w:b/>
              </w:rPr>
              <w:t>Electronic*</w:t>
            </w:r>
          </w:p>
        </w:tc>
      </w:tr>
      <w:tr w:rsidR="00594E4F" w:rsidRPr="00E232D2" w14:paraId="04C18E7D" w14:textId="77777777" w:rsidTr="00680903">
        <w:tc>
          <w:tcPr>
            <w:tcW w:w="1696" w:type="dxa"/>
            <w:shd w:val="clear" w:color="auto" w:fill="auto"/>
          </w:tcPr>
          <w:p w14:paraId="5D7B2B61" w14:textId="77777777" w:rsidR="00594E4F" w:rsidRPr="00E232D2" w:rsidRDefault="00594E4F" w:rsidP="00680903">
            <w:pPr>
              <w:tabs>
                <w:tab w:val="num" w:pos="720"/>
                <w:tab w:val="left" w:pos="1440"/>
              </w:tabs>
              <w:rPr>
                <w:rFonts w:cs="Arial"/>
              </w:rPr>
            </w:pPr>
            <w:r w:rsidRPr="00E232D2">
              <w:rPr>
                <w:rFonts w:cs="Arial"/>
              </w:rPr>
              <w:t>Essential</w:t>
            </w:r>
          </w:p>
        </w:tc>
        <w:tc>
          <w:tcPr>
            <w:tcW w:w="5954" w:type="dxa"/>
            <w:shd w:val="clear" w:color="auto" w:fill="auto"/>
          </w:tcPr>
          <w:p w14:paraId="593C079F" w14:textId="77777777" w:rsidR="00594E4F" w:rsidRPr="00E232D2" w:rsidRDefault="00594E4F" w:rsidP="00680903">
            <w:pPr>
              <w:rPr>
                <w:rFonts w:cs="Arial"/>
              </w:rPr>
            </w:pPr>
            <w:r w:rsidRPr="00E232D2">
              <w:rPr>
                <w:rFonts w:cs="Arial"/>
              </w:rPr>
              <w:t>Bolton, G. E. J. (2014</w:t>
            </w:r>
            <w:r w:rsidRPr="00E232D2">
              <w:rPr>
                <w:rFonts w:cs="Arial"/>
                <w:i/>
              </w:rPr>
              <w:t>) Reflective Practice: Writing and Professional Development</w:t>
            </w:r>
            <w:r w:rsidRPr="00E232D2">
              <w:rPr>
                <w:rFonts w:cs="Arial"/>
              </w:rPr>
              <w:t xml:space="preserve"> (4th </w:t>
            </w:r>
            <w:proofErr w:type="spellStart"/>
            <w:r w:rsidRPr="00E232D2">
              <w:rPr>
                <w:rFonts w:cs="Arial"/>
              </w:rPr>
              <w:t>ed</w:t>
            </w:r>
            <w:proofErr w:type="spellEnd"/>
            <w:r w:rsidRPr="00E232D2">
              <w:rPr>
                <w:rFonts w:cs="Arial"/>
              </w:rPr>
              <w:t>). London: Sage Publications.</w:t>
            </w:r>
          </w:p>
        </w:tc>
        <w:tc>
          <w:tcPr>
            <w:tcW w:w="1410" w:type="dxa"/>
            <w:shd w:val="clear" w:color="auto" w:fill="auto"/>
          </w:tcPr>
          <w:sdt>
            <w:sdtPr>
              <w:rPr>
                <w:rFonts w:cs="Arial"/>
              </w:rPr>
              <w:id w:val="1556973372"/>
              <w14:checkbox>
                <w14:checked w14:val="0"/>
                <w14:checkedState w14:val="2612" w14:font="MS Gothic"/>
                <w14:uncheckedState w14:val="2610" w14:font="MS Gothic"/>
              </w14:checkbox>
            </w:sdtPr>
            <w:sdtEndPr/>
            <w:sdtContent>
              <w:p w14:paraId="6EFD415D"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400F57D5" w14:textId="77777777" w:rsidTr="00680903">
        <w:tc>
          <w:tcPr>
            <w:tcW w:w="1696" w:type="dxa"/>
          </w:tcPr>
          <w:p w14:paraId="10841513" w14:textId="77777777" w:rsidR="00594E4F" w:rsidRPr="00E232D2" w:rsidRDefault="00594E4F" w:rsidP="00680903">
            <w:pPr>
              <w:tabs>
                <w:tab w:val="num" w:pos="720"/>
                <w:tab w:val="left" w:pos="1440"/>
              </w:tabs>
              <w:rPr>
                <w:rFonts w:cs="Arial"/>
              </w:rPr>
            </w:pPr>
            <w:r w:rsidRPr="00E232D2">
              <w:rPr>
                <w:rFonts w:cs="Arial"/>
              </w:rPr>
              <w:t>Essential</w:t>
            </w:r>
          </w:p>
        </w:tc>
        <w:tc>
          <w:tcPr>
            <w:tcW w:w="5954" w:type="dxa"/>
          </w:tcPr>
          <w:p w14:paraId="36292E34" w14:textId="77777777" w:rsidR="00594E4F" w:rsidRPr="00E232D2" w:rsidRDefault="00594E4F" w:rsidP="00680903">
            <w:pPr>
              <w:rPr>
                <w:rFonts w:cs="Arial"/>
              </w:rPr>
            </w:pPr>
            <w:r w:rsidRPr="00E232D2">
              <w:rPr>
                <w:rFonts w:cs="Arial"/>
              </w:rPr>
              <w:t xml:space="preserve">Cohen, L. and </w:t>
            </w:r>
            <w:proofErr w:type="spellStart"/>
            <w:r w:rsidRPr="00E232D2">
              <w:rPr>
                <w:rFonts w:cs="Arial"/>
              </w:rPr>
              <w:t>Manion</w:t>
            </w:r>
            <w:proofErr w:type="spellEnd"/>
            <w:r w:rsidRPr="00E232D2">
              <w:rPr>
                <w:rFonts w:cs="Arial"/>
              </w:rPr>
              <w:t xml:space="preserve">, L. (2011) </w:t>
            </w:r>
            <w:r w:rsidRPr="00E232D2">
              <w:rPr>
                <w:rFonts w:cs="Arial"/>
                <w:i/>
              </w:rPr>
              <w:t>Research Methods in Education</w:t>
            </w:r>
            <w:r w:rsidRPr="00E232D2">
              <w:rPr>
                <w:rFonts w:cs="Arial"/>
              </w:rPr>
              <w:t xml:space="preserve"> (7th </w:t>
            </w:r>
            <w:proofErr w:type="spellStart"/>
            <w:r w:rsidRPr="00E232D2">
              <w:rPr>
                <w:rFonts w:cs="Arial"/>
              </w:rPr>
              <w:t>ed</w:t>
            </w:r>
            <w:proofErr w:type="spellEnd"/>
            <w:r w:rsidRPr="00E232D2">
              <w:rPr>
                <w:rFonts w:cs="Arial"/>
              </w:rPr>
              <w:t xml:space="preserve">). London: Routledge. </w:t>
            </w:r>
          </w:p>
        </w:tc>
        <w:tc>
          <w:tcPr>
            <w:tcW w:w="1410" w:type="dxa"/>
          </w:tcPr>
          <w:sdt>
            <w:sdtPr>
              <w:rPr>
                <w:rFonts w:cs="Arial"/>
              </w:rPr>
              <w:id w:val="1551343918"/>
              <w14:checkbox>
                <w14:checked w14:val="1"/>
                <w14:checkedState w14:val="2612" w14:font="MS Gothic"/>
                <w14:uncheckedState w14:val="2610" w14:font="MS Gothic"/>
              </w14:checkbox>
            </w:sdtPr>
            <w:sdtEndPr/>
            <w:sdtContent>
              <w:p w14:paraId="64DE527C"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1400886C" w14:textId="77777777" w:rsidTr="00680903">
        <w:tc>
          <w:tcPr>
            <w:tcW w:w="1696" w:type="dxa"/>
          </w:tcPr>
          <w:p w14:paraId="27A958BA" w14:textId="77777777" w:rsidR="00594E4F" w:rsidRPr="00E232D2" w:rsidRDefault="00594E4F" w:rsidP="00680903">
            <w:pPr>
              <w:tabs>
                <w:tab w:val="num" w:pos="720"/>
                <w:tab w:val="left" w:pos="1440"/>
              </w:tabs>
              <w:rPr>
                <w:rFonts w:cs="Arial"/>
              </w:rPr>
            </w:pPr>
            <w:r w:rsidRPr="00E232D2">
              <w:rPr>
                <w:rFonts w:cs="Arial"/>
              </w:rPr>
              <w:t>Essential</w:t>
            </w:r>
          </w:p>
        </w:tc>
        <w:tc>
          <w:tcPr>
            <w:tcW w:w="5954" w:type="dxa"/>
          </w:tcPr>
          <w:p w14:paraId="26BDA2F3" w14:textId="77777777" w:rsidR="00594E4F" w:rsidRPr="00E232D2" w:rsidRDefault="00594E4F" w:rsidP="00680903">
            <w:pPr>
              <w:rPr>
                <w:rFonts w:cs="Arial"/>
              </w:rPr>
            </w:pPr>
            <w:r w:rsidRPr="00E232D2">
              <w:rPr>
                <w:rFonts w:cs="Arial"/>
              </w:rPr>
              <w:t xml:space="preserve">Creswell, J. W. (2013) </w:t>
            </w:r>
            <w:r w:rsidRPr="00E232D2">
              <w:rPr>
                <w:rFonts w:cs="Arial"/>
                <w:i/>
              </w:rPr>
              <w:t>Research Design: Qualitative, Quantitative, and Mixed Methods Approaches</w:t>
            </w:r>
            <w:r w:rsidRPr="00E232D2">
              <w:rPr>
                <w:rFonts w:cs="Arial"/>
              </w:rPr>
              <w:t xml:space="preserve"> (4th </w:t>
            </w:r>
            <w:proofErr w:type="spellStart"/>
            <w:r w:rsidRPr="00E232D2">
              <w:rPr>
                <w:rFonts w:cs="Arial"/>
              </w:rPr>
              <w:t>ed</w:t>
            </w:r>
            <w:proofErr w:type="spellEnd"/>
            <w:r w:rsidRPr="00E232D2">
              <w:rPr>
                <w:rFonts w:cs="Arial"/>
              </w:rPr>
              <w:t xml:space="preserve">).  London: Sage Publications Ltd. </w:t>
            </w:r>
          </w:p>
        </w:tc>
        <w:tc>
          <w:tcPr>
            <w:tcW w:w="1410" w:type="dxa"/>
          </w:tcPr>
          <w:sdt>
            <w:sdtPr>
              <w:rPr>
                <w:rFonts w:cs="Arial"/>
              </w:rPr>
              <w:id w:val="-1082297031"/>
              <w14:checkbox>
                <w14:checked w14:val="0"/>
                <w14:checkedState w14:val="2612" w14:font="MS Gothic"/>
                <w14:uncheckedState w14:val="2610" w14:font="MS Gothic"/>
              </w14:checkbox>
            </w:sdtPr>
            <w:sdtEndPr/>
            <w:sdtContent>
              <w:p w14:paraId="542113C6"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216C8D6F" w14:textId="77777777" w:rsidTr="00680903">
        <w:tc>
          <w:tcPr>
            <w:tcW w:w="1696" w:type="dxa"/>
          </w:tcPr>
          <w:p w14:paraId="737E4384" w14:textId="77777777" w:rsidR="00594E4F" w:rsidRPr="00E232D2" w:rsidRDefault="00594E4F" w:rsidP="00680903">
            <w:pPr>
              <w:tabs>
                <w:tab w:val="num" w:pos="720"/>
                <w:tab w:val="left" w:pos="1440"/>
              </w:tabs>
              <w:rPr>
                <w:rFonts w:cs="Arial"/>
              </w:rPr>
            </w:pPr>
            <w:r w:rsidRPr="00E232D2">
              <w:rPr>
                <w:rFonts w:cs="Arial"/>
              </w:rPr>
              <w:t>Essential</w:t>
            </w:r>
          </w:p>
        </w:tc>
        <w:tc>
          <w:tcPr>
            <w:tcW w:w="5954" w:type="dxa"/>
          </w:tcPr>
          <w:p w14:paraId="4DF10634" w14:textId="77777777" w:rsidR="00594E4F" w:rsidRPr="00E232D2" w:rsidRDefault="00594E4F" w:rsidP="00680903">
            <w:pPr>
              <w:rPr>
                <w:rFonts w:cs="Arial"/>
              </w:rPr>
            </w:pPr>
            <w:proofErr w:type="spellStart"/>
            <w:r w:rsidRPr="00E232D2">
              <w:rPr>
                <w:rFonts w:cs="Arial"/>
              </w:rPr>
              <w:t>Mauthner</w:t>
            </w:r>
            <w:proofErr w:type="spellEnd"/>
            <w:r w:rsidRPr="00E232D2">
              <w:rPr>
                <w:rFonts w:cs="Arial"/>
              </w:rPr>
              <w:t>, M. L., Birch, M., Jessop, J. &amp; Miller, T. (</w:t>
            </w:r>
            <w:proofErr w:type="spellStart"/>
            <w:r w:rsidRPr="00E232D2">
              <w:rPr>
                <w:rFonts w:cs="Arial"/>
              </w:rPr>
              <w:t>eds</w:t>
            </w:r>
            <w:proofErr w:type="spellEnd"/>
            <w:r w:rsidRPr="00E232D2">
              <w:rPr>
                <w:rFonts w:cs="Arial"/>
              </w:rPr>
              <w:t xml:space="preserve">) (2012) </w:t>
            </w:r>
            <w:r w:rsidRPr="00E232D2">
              <w:rPr>
                <w:rFonts w:cs="Arial"/>
                <w:i/>
              </w:rPr>
              <w:t xml:space="preserve">Ethics in Qualitative Research. </w:t>
            </w:r>
            <w:r w:rsidRPr="00E232D2">
              <w:rPr>
                <w:rFonts w:cs="Arial"/>
              </w:rPr>
              <w:t>London: Sage Publications Ltd.</w:t>
            </w:r>
          </w:p>
        </w:tc>
        <w:tc>
          <w:tcPr>
            <w:tcW w:w="1410" w:type="dxa"/>
          </w:tcPr>
          <w:sdt>
            <w:sdtPr>
              <w:rPr>
                <w:rFonts w:cs="Arial"/>
              </w:rPr>
              <w:id w:val="1792399615"/>
              <w14:checkbox>
                <w14:checked w14:val="1"/>
                <w14:checkedState w14:val="2612" w14:font="MS Gothic"/>
                <w14:uncheckedState w14:val="2610" w14:font="MS Gothic"/>
              </w14:checkbox>
            </w:sdtPr>
            <w:sdtEndPr/>
            <w:sdtContent>
              <w:p w14:paraId="3287DE6B"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38462588" w14:textId="77777777" w:rsidTr="00680903">
        <w:tc>
          <w:tcPr>
            <w:tcW w:w="1696" w:type="dxa"/>
          </w:tcPr>
          <w:p w14:paraId="5C7A97A4" w14:textId="77777777" w:rsidR="00594E4F" w:rsidRPr="00E232D2" w:rsidRDefault="00594E4F" w:rsidP="00680903">
            <w:pPr>
              <w:tabs>
                <w:tab w:val="num" w:pos="720"/>
                <w:tab w:val="left" w:pos="1440"/>
              </w:tabs>
              <w:rPr>
                <w:rFonts w:cs="Arial"/>
              </w:rPr>
            </w:pPr>
            <w:r w:rsidRPr="00E232D2">
              <w:rPr>
                <w:rFonts w:cs="Arial"/>
              </w:rPr>
              <w:t>Essential</w:t>
            </w:r>
          </w:p>
        </w:tc>
        <w:tc>
          <w:tcPr>
            <w:tcW w:w="5954" w:type="dxa"/>
          </w:tcPr>
          <w:p w14:paraId="661850E2" w14:textId="77777777" w:rsidR="00594E4F" w:rsidRPr="00E232D2" w:rsidRDefault="00594E4F" w:rsidP="00680903">
            <w:pPr>
              <w:rPr>
                <w:rFonts w:cs="Arial"/>
              </w:rPr>
            </w:pPr>
            <w:r w:rsidRPr="00E232D2">
              <w:rPr>
                <w:rFonts w:cs="Arial"/>
              </w:rPr>
              <w:t xml:space="preserve">Punch. K. F. (2013) </w:t>
            </w:r>
            <w:r w:rsidRPr="00E232D2">
              <w:rPr>
                <w:rFonts w:cs="Arial"/>
                <w:i/>
              </w:rPr>
              <w:t>Introduction to Social Research: Quantitative and Qualitative Approaches</w:t>
            </w:r>
            <w:r w:rsidRPr="00E232D2">
              <w:rPr>
                <w:rFonts w:cs="Arial"/>
              </w:rPr>
              <w:t xml:space="preserve"> (3rd </w:t>
            </w:r>
            <w:proofErr w:type="spellStart"/>
            <w:r w:rsidRPr="00E232D2">
              <w:rPr>
                <w:rFonts w:cs="Arial"/>
              </w:rPr>
              <w:t>ed</w:t>
            </w:r>
            <w:proofErr w:type="spellEnd"/>
            <w:r w:rsidRPr="00E232D2">
              <w:rPr>
                <w:rFonts w:cs="Arial"/>
              </w:rPr>
              <w:t>). London: Sage Publications Ltd.</w:t>
            </w:r>
          </w:p>
        </w:tc>
        <w:tc>
          <w:tcPr>
            <w:tcW w:w="1410" w:type="dxa"/>
          </w:tcPr>
          <w:sdt>
            <w:sdtPr>
              <w:rPr>
                <w:rFonts w:cs="Arial"/>
              </w:rPr>
              <w:id w:val="292489333"/>
              <w14:checkbox>
                <w14:checked w14:val="0"/>
                <w14:checkedState w14:val="2612" w14:font="MS Gothic"/>
                <w14:uncheckedState w14:val="2610" w14:font="MS Gothic"/>
              </w14:checkbox>
            </w:sdtPr>
            <w:sdtEndPr/>
            <w:sdtContent>
              <w:p w14:paraId="4DE3D3EE"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16C8DC3A" w14:textId="77777777" w:rsidTr="00680903">
        <w:tc>
          <w:tcPr>
            <w:tcW w:w="1696" w:type="dxa"/>
          </w:tcPr>
          <w:p w14:paraId="761AA49A" w14:textId="77777777" w:rsidR="00594E4F" w:rsidRPr="00E232D2" w:rsidRDefault="00594E4F" w:rsidP="00680903">
            <w:pPr>
              <w:tabs>
                <w:tab w:val="num" w:pos="720"/>
                <w:tab w:val="left" w:pos="1440"/>
              </w:tabs>
              <w:rPr>
                <w:rFonts w:cs="Arial"/>
              </w:rPr>
            </w:pPr>
            <w:r w:rsidRPr="00E232D2">
              <w:rPr>
                <w:rFonts w:cs="Arial"/>
              </w:rPr>
              <w:t>Essential</w:t>
            </w:r>
          </w:p>
        </w:tc>
        <w:tc>
          <w:tcPr>
            <w:tcW w:w="5954" w:type="dxa"/>
          </w:tcPr>
          <w:p w14:paraId="77298BBF" w14:textId="77777777" w:rsidR="00594E4F" w:rsidRPr="00E232D2" w:rsidRDefault="00594E4F" w:rsidP="00680903">
            <w:pPr>
              <w:rPr>
                <w:rFonts w:cs="Arial"/>
              </w:rPr>
            </w:pPr>
            <w:r w:rsidRPr="00E232D2">
              <w:rPr>
                <w:rFonts w:cs="Arial"/>
              </w:rPr>
              <w:t xml:space="preserve">Welsh Government. (2015) </w:t>
            </w:r>
            <w:r w:rsidRPr="00E232D2">
              <w:rPr>
                <w:rFonts w:cs="Arial"/>
                <w:i/>
              </w:rPr>
              <w:t>Effective Use of Data and Research Evidence. Cardiff: Welsh Government</w:t>
            </w:r>
            <w:r w:rsidRPr="00E232D2">
              <w:rPr>
                <w:rFonts w:cs="Arial"/>
              </w:rPr>
              <w:t xml:space="preserve">. </w:t>
            </w:r>
            <w:hyperlink r:id="rId14" w:history="1">
              <w:r w:rsidRPr="00E232D2">
                <w:rPr>
                  <w:rFonts w:cs="Arial"/>
                </w:rPr>
                <w:t>http://learning.gov.wales/docs/learningwales/publications/150814-effective-use-of-data-en.pdf</w:t>
              </w:r>
            </w:hyperlink>
            <w:r>
              <w:rPr>
                <w:rFonts w:cs="Arial"/>
              </w:rPr>
              <w:t xml:space="preserve">  </w:t>
            </w:r>
            <w:r w:rsidRPr="00E232D2">
              <w:rPr>
                <w:rFonts w:cs="Arial"/>
              </w:rPr>
              <w:t xml:space="preserve"> </w:t>
            </w:r>
          </w:p>
        </w:tc>
        <w:tc>
          <w:tcPr>
            <w:tcW w:w="1410" w:type="dxa"/>
          </w:tcPr>
          <w:sdt>
            <w:sdtPr>
              <w:rPr>
                <w:rFonts w:cs="Arial"/>
              </w:rPr>
              <w:id w:val="-1176654019"/>
              <w14:checkbox>
                <w14:checked w14:val="1"/>
                <w14:checkedState w14:val="2612" w14:font="MS Gothic"/>
                <w14:uncheckedState w14:val="2610" w14:font="MS Gothic"/>
              </w14:checkbox>
            </w:sdtPr>
            <w:sdtEndPr/>
            <w:sdtContent>
              <w:p w14:paraId="0FE31C7F"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1A29B0CA" w14:textId="77777777" w:rsidTr="00680903">
        <w:tc>
          <w:tcPr>
            <w:tcW w:w="1696" w:type="dxa"/>
          </w:tcPr>
          <w:p w14:paraId="32B5575E"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71E570C3" w14:textId="77777777" w:rsidR="00594E4F" w:rsidRPr="00E232D2" w:rsidRDefault="00594E4F" w:rsidP="00680903">
            <w:pPr>
              <w:rPr>
                <w:rFonts w:cs="Arial"/>
              </w:rPr>
            </w:pPr>
            <w:r w:rsidRPr="00E232D2">
              <w:rPr>
                <w:rFonts w:cs="Arial"/>
              </w:rPr>
              <w:t xml:space="preserve">Alderson, P. &amp; Morrow, V. (2011) </w:t>
            </w:r>
            <w:hyperlink r:id="rId15" w:history="1">
              <w:r w:rsidRPr="00E232D2">
                <w:rPr>
                  <w:rFonts w:cs="Arial"/>
                  <w:i/>
                </w:rPr>
                <w:t>The ethics of research with children and young people : a practical handbook</w:t>
              </w:r>
            </w:hyperlink>
            <w:r w:rsidRPr="00E232D2">
              <w:rPr>
                <w:rFonts w:cs="Arial"/>
                <w:i/>
              </w:rPr>
              <w:t xml:space="preserve"> </w:t>
            </w:r>
            <w:r w:rsidRPr="00E232D2">
              <w:rPr>
                <w:rFonts w:cs="Arial"/>
              </w:rPr>
              <w:t xml:space="preserve">(2nd </w:t>
            </w:r>
            <w:proofErr w:type="spellStart"/>
            <w:r w:rsidRPr="00E232D2">
              <w:rPr>
                <w:rFonts w:cs="Arial"/>
              </w:rPr>
              <w:t>ed</w:t>
            </w:r>
            <w:proofErr w:type="spellEnd"/>
            <w:r w:rsidRPr="00E232D2">
              <w:rPr>
                <w:rFonts w:cs="Arial"/>
              </w:rPr>
              <w:t xml:space="preserve">). London: SAGE. </w:t>
            </w:r>
          </w:p>
        </w:tc>
        <w:tc>
          <w:tcPr>
            <w:tcW w:w="1410" w:type="dxa"/>
          </w:tcPr>
          <w:sdt>
            <w:sdtPr>
              <w:rPr>
                <w:rFonts w:cs="Arial"/>
              </w:rPr>
              <w:id w:val="725426498"/>
              <w14:checkbox>
                <w14:checked w14:val="1"/>
                <w14:checkedState w14:val="2612" w14:font="MS Gothic"/>
                <w14:uncheckedState w14:val="2610" w14:font="MS Gothic"/>
              </w14:checkbox>
            </w:sdtPr>
            <w:sdtEndPr/>
            <w:sdtContent>
              <w:p w14:paraId="0A23CADA"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573D74E4" w14:textId="77777777" w:rsidTr="00680903">
        <w:tc>
          <w:tcPr>
            <w:tcW w:w="1696" w:type="dxa"/>
          </w:tcPr>
          <w:p w14:paraId="4C6FF393"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7DE01F19" w14:textId="77777777" w:rsidR="00594E4F" w:rsidRPr="00E232D2" w:rsidRDefault="00594E4F" w:rsidP="00680903">
            <w:pPr>
              <w:rPr>
                <w:rFonts w:cs="Arial"/>
              </w:rPr>
            </w:pPr>
            <w:r w:rsidRPr="00E232D2">
              <w:rPr>
                <w:rFonts w:cs="Arial"/>
              </w:rPr>
              <w:t xml:space="preserve">Bell, J. (2014) </w:t>
            </w:r>
            <w:r w:rsidRPr="00E232D2">
              <w:rPr>
                <w:rFonts w:cs="Arial"/>
                <w:i/>
              </w:rPr>
              <w:t>Doing your research project: a guide for first time researchers in education and social science</w:t>
            </w:r>
            <w:r w:rsidRPr="00E232D2">
              <w:rPr>
                <w:rFonts w:cs="Arial"/>
              </w:rPr>
              <w:t xml:space="preserve"> (6th </w:t>
            </w:r>
            <w:proofErr w:type="spellStart"/>
            <w:r w:rsidRPr="00E232D2">
              <w:rPr>
                <w:rFonts w:cs="Arial"/>
              </w:rPr>
              <w:t>ed</w:t>
            </w:r>
            <w:proofErr w:type="spellEnd"/>
            <w:r w:rsidRPr="00E232D2">
              <w:rPr>
                <w:rFonts w:cs="Arial"/>
              </w:rPr>
              <w:t xml:space="preserve">).   Milton Keynes: Open University Press. </w:t>
            </w:r>
          </w:p>
        </w:tc>
        <w:tc>
          <w:tcPr>
            <w:tcW w:w="1410" w:type="dxa"/>
          </w:tcPr>
          <w:sdt>
            <w:sdtPr>
              <w:rPr>
                <w:rFonts w:cs="Arial"/>
              </w:rPr>
              <w:id w:val="731203927"/>
              <w14:checkbox>
                <w14:checked w14:val="0"/>
                <w14:checkedState w14:val="2612" w14:font="MS Gothic"/>
                <w14:uncheckedState w14:val="2610" w14:font="MS Gothic"/>
              </w14:checkbox>
            </w:sdtPr>
            <w:sdtEndPr/>
            <w:sdtContent>
              <w:p w14:paraId="1A15F3FA"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3FBEA354" w14:textId="77777777" w:rsidTr="00680903">
        <w:tc>
          <w:tcPr>
            <w:tcW w:w="1696" w:type="dxa"/>
          </w:tcPr>
          <w:p w14:paraId="6BBA3C12"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629F784C" w14:textId="77777777" w:rsidR="00594E4F" w:rsidRPr="00E232D2" w:rsidRDefault="00594E4F" w:rsidP="00680903">
            <w:pPr>
              <w:rPr>
                <w:rFonts w:cs="Arial"/>
              </w:rPr>
            </w:pPr>
            <w:r w:rsidRPr="00E232D2">
              <w:rPr>
                <w:rFonts w:cs="Arial"/>
              </w:rPr>
              <w:t xml:space="preserve">British Educational Research Association </w:t>
            </w:r>
            <w:hyperlink r:id="rId16" w:history="1">
              <w:r w:rsidRPr="00E232D2">
                <w:rPr>
                  <w:rFonts w:cs="Arial"/>
                </w:rPr>
                <w:t>https://www.bera.ac.uk/</w:t>
              </w:r>
            </w:hyperlink>
            <w:r>
              <w:rPr>
                <w:rFonts w:cs="Arial"/>
              </w:rPr>
              <w:t xml:space="preserve">  </w:t>
            </w:r>
            <w:r w:rsidRPr="00E232D2">
              <w:rPr>
                <w:rFonts w:cs="Arial"/>
              </w:rPr>
              <w:t xml:space="preserve"> </w:t>
            </w:r>
          </w:p>
        </w:tc>
        <w:tc>
          <w:tcPr>
            <w:tcW w:w="1410" w:type="dxa"/>
          </w:tcPr>
          <w:sdt>
            <w:sdtPr>
              <w:rPr>
                <w:rFonts w:cs="Arial"/>
              </w:rPr>
              <w:id w:val="-170026066"/>
              <w14:checkbox>
                <w14:checked w14:val="1"/>
                <w14:checkedState w14:val="2612" w14:font="MS Gothic"/>
                <w14:uncheckedState w14:val="2610" w14:font="MS Gothic"/>
              </w14:checkbox>
            </w:sdtPr>
            <w:sdtEndPr/>
            <w:sdtContent>
              <w:p w14:paraId="1AD6DBE5"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14847E6D" w14:textId="77777777" w:rsidTr="00680903">
        <w:tc>
          <w:tcPr>
            <w:tcW w:w="1696" w:type="dxa"/>
          </w:tcPr>
          <w:p w14:paraId="0F8C9DC4"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208D3049" w14:textId="77777777" w:rsidR="00594E4F" w:rsidRPr="00E232D2" w:rsidRDefault="00594E4F" w:rsidP="00680903">
            <w:pPr>
              <w:rPr>
                <w:rFonts w:cs="Arial"/>
              </w:rPr>
            </w:pPr>
            <w:proofErr w:type="spellStart"/>
            <w:r w:rsidRPr="00E232D2">
              <w:rPr>
                <w:rFonts w:cs="Arial"/>
              </w:rPr>
              <w:t>Bryman</w:t>
            </w:r>
            <w:proofErr w:type="spellEnd"/>
            <w:r w:rsidRPr="00E232D2">
              <w:rPr>
                <w:rFonts w:cs="Arial"/>
              </w:rPr>
              <w:t xml:space="preserve">, A. (2016) </w:t>
            </w:r>
            <w:r w:rsidRPr="00E232D2">
              <w:rPr>
                <w:rFonts w:cs="Arial"/>
                <w:i/>
              </w:rPr>
              <w:t>Social Research Methods</w:t>
            </w:r>
            <w:r w:rsidRPr="00E232D2">
              <w:rPr>
                <w:rFonts w:cs="Arial"/>
              </w:rPr>
              <w:t xml:space="preserve"> (5th </w:t>
            </w:r>
            <w:proofErr w:type="spellStart"/>
            <w:r w:rsidRPr="00E232D2">
              <w:rPr>
                <w:rFonts w:cs="Arial"/>
              </w:rPr>
              <w:t>ed</w:t>
            </w:r>
            <w:proofErr w:type="spellEnd"/>
            <w:r w:rsidRPr="00E232D2">
              <w:rPr>
                <w:rFonts w:cs="Arial"/>
              </w:rPr>
              <w:t>).  Oxford: Oxford University Press.</w:t>
            </w:r>
          </w:p>
        </w:tc>
        <w:tc>
          <w:tcPr>
            <w:tcW w:w="1410" w:type="dxa"/>
          </w:tcPr>
          <w:sdt>
            <w:sdtPr>
              <w:rPr>
                <w:rFonts w:cs="Arial"/>
              </w:rPr>
              <w:id w:val="-1168088836"/>
              <w14:checkbox>
                <w14:checked w14:val="0"/>
                <w14:checkedState w14:val="2612" w14:font="MS Gothic"/>
                <w14:uncheckedState w14:val="2610" w14:font="MS Gothic"/>
              </w14:checkbox>
            </w:sdtPr>
            <w:sdtEndPr/>
            <w:sdtContent>
              <w:p w14:paraId="63823051"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40C886B7" w14:textId="77777777" w:rsidTr="00680903">
        <w:tc>
          <w:tcPr>
            <w:tcW w:w="1696" w:type="dxa"/>
          </w:tcPr>
          <w:p w14:paraId="39F2DDC3"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3532443A" w14:textId="77777777" w:rsidR="00594E4F" w:rsidRPr="00E232D2" w:rsidRDefault="00594E4F" w:rsidP="00680903">
            <w:pPr>
              <w:rPr>
                <w:rFonts w:cs="Arial"/>
              </w:rPr>
            </w:pPr>
            <w:r w:rsidRPr="00E232D2">
              <w:rPr>
                <w:rFonts w:cs="Arial"/>
              </w:rPr>
              <w:t xml:space="preserve">Clough, P. &amp; </w:t>
            </w:r>
            <w:proofErr w:type="spellStart"/>
            <w:r w:rsidRPr="00E232D2">
              <w:rPr>
                <w:rFonts w:cs="Arial"/>
              </w:rPr>
              <w:t>Nutbrown</w:t>
            </w:r>
            <w:proofErr w:type="spellEnd"/>
            <w:r w:rsidRPr="00E232D2">
              <w:rPr>
                <w:rFonts w:cs="Arial"/>
              </w:rPr>
              <w:t xml:space="preserve">, C. A. (2012) </w:t>
            </w:r>
            <w:r w:rsidRPr="00E232D2">
              <w:rPr>
                <w:rFonts w:cs="Arial"/>
                <w:i/>
              </w:rPr>
              <w:t xml:space="preserve">Students’ Guide to Methodology </w:t>
            </w:r>
            <w:r w:rsidRPr="00E232D2">
              <w:rPr>
                <w:rFonts w:cs="Arial"/>
              </w:rPr>
              <w:t xml:space="preserve">(3rd </w:t>
            </w:r>
            <w:proofErr w:type="spellStart"/>
            <w:r w:rsidRPr="00E232D2">
              <w:rPr>
                <w:rFonts w:cs="Arial"/>
              </w:rPr>
              <w:t>ed</w:t>
            </w:r>
            <w:proofErr w:type="spellEnd"/>
            <w:r w:rsidRPr="00E232D2">
              <w:rPr>
                <w:rFonts w:cs="Arial"/>
              </w:rPr>
              <w:t xml:space="preserve">). London: Sage. </w:t>
            </w:r>
          </w:p>
        </w:tc>
        <w:tc>
          <w:tcPr>
            <w:tcW w:w="1410" w:type="dxa"/>
          </w:tcPr>
          <w:sdt>
            <w:sdtPr>
              <w:rPr>
                <w:rFonts w:cs="Arial"/>
              </w:rPr>
              <w:id w:val="75185342"/>
              <w14:checkbox>
                <w14:checked w14:val="0"/>
                <w14:checkedState w14:val="2612" w14:font="MS Gothic"/>
                <w14:uncheckedState w14:val="2610" w14:font="MS Gothic"/>
              </w14:checkbox>
            </w:sdtPr>
            <w:sdtEndPr/>
            <w:sdtContent>
              <w:p w14:paraId="64703C5C"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15426BE5" w14:textId="77777777" w:rsidTr="00680903">
        <w:tc>
          <w:tcPr>
            <w:tcW w:w="1696" w:type="dxa"/>
          </w:tcPr>
          <w:p w14:paraId="67E4E688"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536CD742" w14:textId="77777777" w:rsidR="00594E4F" w:rsidRPr="00E232D2" w:rsidRDefault="00594E4F" w:rsidP="00680903">
            <w:pPr>
              <w:rPr>
                <w:rFonts w:cs="Arial"/>
              </w:rPr>
            </w:pPr>
            <w:proofErr w:type="spellStart"/>
            <w:r w:rsidRPr="00E232D2">
              <w:rPr>
                <w:rFonts w:cs="Arial"/>
              </w:rPr>
              <w:t>Denscombe</w:t>
            </w:r>
            <w:proofErr w:type="spellEnd"/>
            <w:r w:rsidRPr="00E232D2">
              <w:rPr>
                <w:rFonts w:cs="Arial"/>
              </w:rPr>
              <w:t xml:space="preserve">, M. (2014). </w:t>
            </w:r>
            <w:hyperlink r:id="rId17" w:history="1">
              <w:r w:rsidRPr="00E232D2">
                <w:rPr>
                  <w:rFonts w:cs="Arial"/>
                  <w:i/>
                </w:rPr>
                <w:t>The good research guide: for small-scale social research projects</w:t>
              </w:r>
            </w:hyperlink>
            <w:r w:rsidRPr="00E232D2">
              <w:rPr>
                <w:rFonts w:cs="Arial"/>
              </w:rPr>
              <w:t xml:space="preserve"> (5th </w:t>
            </w:r>
            <w:proofErr w:type="spellStart"/>
            <w:r w:rsidRPr="00E232D2">
              <w:rPr>
                <w:rFonts w:cs="Arial"/>
              </w:rPr>
              <w:t>ed</w:t>
            </w:r>
            <w:proofErr w:type="spellEnd"/>
            <w:r w:rsidRPr="00E232D2">
              <w:rPr>
                <w:rFonts w:cs="Arial"/>
              </w:rPr>
              <w:t>). Maidenhead:  McGraw-Hill/Open University Press.</w:t>
            </w:r>
          </w:p>
        </w:tc>
        <w:tc>
          <w:tcPr>
            <w:tcW w:w="1410" w:type="dxa"/>
          </w:tcPr>
          <w:sdt>
            <w:sdtPr>
              <w:rPr>
                <w:rFonts w:cs="Arial"/>
              </w:rPr>
              <w:id w:val="-1862889026"/>
              <w14:checkbox>
                <w14:checked w14:val="0"/>
                <w14:checkedState w14:val="2612" w14:font="MS Gothic"/>
                <w14:uncheckedState w14:val="2610" w14:font="MS Gothic"/>
              </w14:checkbox>
            </w:sdtPr>
            <w:sdtEndPr/>
            <w:sdtContent>
              <w:p w14:paraId="118ACF61"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5ED93C48" w14:textId="77777777" w:rsidTr="00680903">
        <w:tc>
          <w:tcPr>
            <w:tcW w:w="1696" w:type="dxa"/>
          </w:tcPr>
          <w:p w14:paraId="3031F7C0"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07FA4623" w14:textId="77777777" w:rsidR="00594E4F" w:rsidRPr="00E232D2" w:rsidRDefault="00594E4F" w:rsidP="00680903">
            <w:pPr>
              <w:rPr>
                <w:rFonts w:cs="Arial"/>
              </w:rPr>
            </w:pPr>
            <w:proofErr w:type="spellStart"/>
            <w:r w:rsidRPr="00E232D2">
              <w:rPr>
                <w:rFonts w:cs="Arial"/>
              </w:rPr>
              <w:t>Denzin</w:t>
            </w:r>
            <w:proofErr w:type="spellEnd"/>
            <w:r w:rsidRPr="00E232D2">
              <w:rPr>
                <w:rFonts w:cs="Arial"/>
              </w:rPr>
              <w:t>, N. K. &amp; Lincoln, Y. S. (</w:t>
            </w:r>
            <w:proofErr w:type="spellStart"/>
            <w:r w:rsidRPr="00E232D2">
              <w:rPr>
                <w:rFonts w:cs="Arial"/>
              </w:rPr>
              <w:t>eds</w:t>
            </w:r>
            <w:proofErr w:type="spellEnd"/>
            <w:r w:rsidRPr="00E232D2">
              <w:rPr>
                <w:rFonts w:cs="Arial"/>
              </w:rPr>
              <w:t xml:space="preserve">), (2011) </w:t>
            </w:r>
            <w:r w:rsidRPr="00E232D2">
              <w:rPr>
                <w:rFonts w:cs="Arial"/>
                <w:i/>
              </w:rPr>
              <w:t>The Sage Handbook of Qualitative Research</w:t>
            </w:r>
            <w:r w:rsidRPr="00E232D2">
              <w:rPr>
                <w:rFonts w:cs="Arial"/>
              </w:rPr>
              <w:t xml:space="preserve"> (4th </w:t>
            </w:r>
            <w:proofErr w:type="spellStart"/>
            <w:r w:rsidRPr="00E232D2">
              <w:rPr>
                <w:rFonts w:cs="Arial"/>
              </w:rPr>
              <w:t>ed</w:t>
            </w:r>
            <w:proofErr w:type="spellEnd"/>
            <w:r w:rsidRPr="00E232D2">
              <w:rPr>
                <w:rFonts w:cs="Arial"/>
              </w:rPr>
              <w:t>). London: Sage Publications Ltd.</w:t>
            </w:r>
          </w:p>
        </w:tc>
        <w:tc>
          <w:tcPr>
            <w:tcW w:w="1410" w:type="dxa"/>
          </w:tcPr>
          <w:sdt>
            <w:sdtPr>
              <w:rPr>
                <w:rFonts w:cs="Arial"/>
              </w:rPr>
              <w:id w:val="-2099551749"/>
              <w14:checkbox>
                <w14:checked w14:val="0"/>
                <w14:checkedState w14:val="2612" w14:font="MS Gothic"/>
                <w14:uncheckedState w14:val="2610" w14:font="MS Gothic"/>
              </w14:checkbox>
            </w:sdtPr>
            <w:sdtEndPr/>
            <w:sdtContent>
              <w:p w14:paraId="276167D6" w14:textId="77777777" w:rsidR="00594E4F" w:rsidRPr="00E232D2" w:rsidRDefault="00594E4F" w:rsidP="00680903">
                <w:pPr>
                  <w:jc w:val="center"/>
                  <w:rPr>
                    <w:rFonts w:eastAsia="MS Gothic" w:cs="Arial"/>
                  </w:rPr>
                </w:pPr>
                <w:r w:rsidRPr="00E232D2">
                  <w:rPr>
                    <w:rFonts w:ascii="Segoe UI Symbol" w:eastAsia="MS Gothic" w:hAnsi="Segoe UI Symbol" w:cs="Segoe UI Symbol"/>
                  </w:rPr>
                  <w:t>☐</w:t>
                </w:r>
              </w:p>
            </w:sdtContent>
          </w:sdt>
        </w:tc>
      </w:tr>
      <w:tr w:rsidR="00594E4F" w:rsidRPr="00E232D2" w14:paraId="0032A6D4" w14:textId="77777777" w:rsidTr="00680903">
        <w:tc>
          <w:tcPr>
            <w:tcW w:w="1696" w:type="dxa"/>
          </w:tcPr>
          <w:p w14:paraId="4EEA7132"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1305593E" w14:textId="77777777" w:rsidR="00594E4F" w:rsidRPr="00E232D2" w:rsidRDefault="00594E4F" w:rsidP="00680903">
            <w:pPr>
              <w:rPr>
                <w:rFonts w:cs="Arial"/>
              </w:rPr>
            </w:pPr>
            <w:r w:rsidRPr="00E232D2">
              <w:rPr>
                <w:rFonts w:cs="Arial"/>
              </w:rPr>
              <w:t xml:space="preserve">Flick, U. (2015) </w:t>
            </w:r>
            <w:r w:rsidRPr="00E232D2">
              <w:rPr>
                <w:rFonts w:cs="Arial"/>
                <w:i/>
              </w:rPr>
              <w:t>Introducing Research Methodology</w:t>
            </w:r>
            <w:r w:rsidRPr="00E232D2">
              <w:rPr>
                <w:rFonts w:cs="Arial"/>
              </w:rPr>
              <w:t>. London: Sage.</w:t>
            </w:r>
          </w:p>
        </w:tc>
        <w:tc>
          <w:tcPr>
            <w:tcW w:w="1410" w:type="dxa"/>
          </w:tcPr>
          <w:sdt>
            <w:sdtPr>
              <w:rPr>
                <w:rFonts w:cs="Arial"/>
              </w:rPr>
              <w:id w:val="1095675641"/>
              <w14:checkbox>
                <w14:checked w14:val="0"/>
                <w14:checkedState w14:val="2612" w14:font="MS Gothic"/>
                <w14:uncheckedState w14:val="2610" w14:font="MS Gothic"/>
              </w14:checkbox>
            </w:sdtPr>
            <w:sdtEndPr/>
            <w:sdtContent>
              <w:p w14:paraId="4F3D5D57"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355DC457" w14:textId="77777777" w:rsidTr="00680903">
        <w:tc>
          <w:tcPr>
            <w:tcW w:w="1696" w:type="dxa"/>
          </w:tcPr>
          <w:p w14:paraId="3236CCC9"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7B5B1694" w14:textId="77777777" w:rsidR="00594E4F" w:rsidRPr="00E232D2" w:rsidRDefault="00594E4F" w:rsidP="00680903">
            <w:pPr>
              <w:rPr>
                <w:rFonts w:cs="Arial"/>
              </w:rPr>
            </w:pPr>
            <w:r w:rsidRPr="00E232D2">
              <w:rPr>
                <w:rFonts w:cs="Arial"/>
              </w:rPr>
              <w:t xml:space="preserve">Kara, H. (2015) </w:t>
            </w:r>
            <w:r w:rsidRPr="00E232D2">
              <w:rPr>
                <w:rFonts w:cs="Arial"/>
                <w:i/>
              </w:rPr>
              <w:t>Creative Research Methods in the Social Sciences: A Practical Guide</w:t>
            </w:r>
            <w:r w:rsidRPr="00E232D2">
              <w:rPr>
                <w:rFonts w:cs="Arial"/>
              </w:rPr>
              <w:t>. Bristol: Policy Press.</w:t>
            </w:r>
          </w:p>
        </w:tc>
        <w:tc>
          <w:tcPr>
            <w:tcW w:w="1410" w:type="dxa"/>
          </w:tcPr>
          <w:sdt>
            <w:sdtPr>
              <w:rPr>
                <w:rFonts w:cs="Arial"/>
              </w:rPr>
              <w:id w:val="-486854264"/>
              <w14:checkbox>
                <w14:checked w14:val="0"/>
                <w14:checkedState w14:val="2612" w14:font="MS Gothic"/>
                <w14:uncheckedState w14:val="2610" w14:font="MS Gothic"/>
              </w14:checkbox>
            </w:sdtPr>
            <w:sdtEndPr/>
            <w:sdtContent>
              <w:p w14:paraId="707E3901"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44736AE4" w14:textId="77777777" w:rsidTr="00680903">
        <w:tc>
          <w:tcPr>
            <w:tcW w:w="1696" w:type="dxa"/>
          </w:tcPr>
          <w:p w14:paraId="69420383" w14:textId="77777777" w:rsidR="00594E4F" w:rsidRPr="00E232D2" w:rsidRDefault="00594E4F" w:rsidP="00680903">
            <w:pPr>
              <w:tabs>
                <w:tab w:val="num" w:pos="720"/>
                <w:tab w:val="left" w:pos="1440"/>
              </w:tabs>
              <w:rPr>
                <w:rFonts w:cs="Arial"/>
              </w:rPr>
            </w:pPr>
            <w:r w:rsidRPr="00E232D2">
              <w:rPr>
                <w:rFonts w:cs="Arial"/>
              </w:rPr>
              <w:t>Further</w:t>
            </w:r>
          </w:p>
        </w:tc>
        <w:tc>
          <w:tcPr>
            <w:tcW w:w="5954" w:type="dxa"/>
          </w:tcPr>
          <w:p w14:paraId="248DA47D" w14:textId="77777777" w:rsidR="00594E4F" w:rsidRPr="00E232D2" w:rsidRDefault="00594E4F" w:rsidP="00680903">
            <w:pPr>
              <w:rPr>
                <w:rFonts w:cs="Arial"/>
              </w:rPr>
            </w:pPr>
            <w:r w:rsidRPr="00E232D2">
              <w:rPr>
                <w:rFonts w:cs="Arial"/>
              </w:rPr>
              <w:t xml:space="preserve">Punch, K. F. &amp; </w:t>
            </w:r>
            <w:proofErr w:type="spellStart"/>
            <w:r w:rsidRPr="00E232D2">
              <w:rPr>
                <w:rFonts w:cs="Arial"/>
              </w:rPr>
              <w:t>Oancea</w:t>
            </w:r>
            <w:proofErr w:type="spellEnd"/>
            <w:r w:rsidRPr="00E232D2">
              <w:rPr>
                <w:rFonts w:cs="Arial"/>
              </w:rPr>
              <w:t xml:space="preserve">, A. (2014) </w:t>
            </w:r>
            <w:r w:rsidRPr="00E232D2">
              <w:rPr>
                <w:rFonts w:cs="Arial"/>
                <w:i/>
              </w:rPr>
              <w:t>Introduction to Research Methods in Education.</w:t>
            </w:r>
            <w:r w:rsidRPr="00E232D2">
              <w:rPr>
                <w:rFonts w:cs="Arial"/>
              </w:rPr>
              <w:t xml:space="preserve"> (2nd </w:t>
            </w:r>
            <w:proofErr w:type="spellStart"/>
            <w:r w:rsidRPr="00E232D2">
              <w:rPr>
                <w:rFonts w:cs="Arial"/>
              </w:rPr>
              <w:t>ed</w:t>
            </w:r>
            <w:proofErr w:type="spellEnd"/>
            <w:r w:rsidRPr="00E232D2">
              <w:rPr>
                <w:rFonts w:cs="Arial"/>
              </w:rPr>
              <w:t>). London: Sage.</w:t>
            </w:r>
          </w:p>
        </w:tc>
        <w:tc>
          <w:tcPr>
            <w:tcW w:w="1410" w:type="dxa"/>
          </w:tcPr>
          <w:sdt>
            <w:sdtPr>
              <w:rPr>
                <w:rFonts w:cs="Arial"/>
              </w:rPr>
              <w:id w:val="-1955320157"/>
              <w14:checkbox>
                <w14:checked w14:val="0"/>
                <w14:checkedState w14:val="2612" w14:font="MS Gothic"/>
                <w14:uncheckedState w14:val="2610" w14:font="MS Gothic"/>
              </w14:checkbox>
            </w:sdtPr>
            <w:sdtEndPr/>
            <w:sdtContent>
              <w:p w14:paraId="68EC1877"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r w:rsidR="00594E4F" w:rsidRPr="00E232D2" w14:paraId="5E4E9A49" w14:textId="77777777" w:rsidTr="00680903">
        <w:tc>
          <w:tcPr>
            <w:tcW w:w="1696" w:type="dxa"/>
          </w:tcPr>
          <w:p w14:paraId="1AD8889E" w14:textId="77777777" w:rsidR="00594E4F" w:rsidRPr="00E232D2" w:rsidRDefault="00594E4F" w:rsidP="00680903">
            <w:pPr>
              <w:tabs>
                <w:tab w:val="num" w:pos="720"/>
                <w:tab w:val="left" w:pos="1440"/>
              </w:tabs>
              <w:rPr>
                <w:rFonts w:cs="Arial"/>
              </w:rPr>
            </w:pPr>
            <w:r w:rsidRPr="00E232D2">
              <w:rPr>
                <w:rFonts w:cs="Arial"/>
              </w:rPr>
              <w:lastRenderedPageBreak/>
              <w:t>Further</w:t>
            </w:r>
          </w:p>
        </w:tc>
        <w:tc>
          <w:tcPr>
            <w:tcW w:w="5954" w:type="dxa"/>
          </w:tcPr>
          <w:p w14:paraId="7FFDDC6D" w14:textId="77777777" w:rsidR="00594E4F" w:rsidRPr="00E232D2" w:rsidRDefault="00594E4F" w:rsidP="00680903">
            <w:pPr>
              <w:rPr>
                <w:rFonts w:cs="Arial"/>
              </w:rPr>
            </w:pPr>
            <w:proofErr w:type="spellStart"/>
            <w:r w:rsidRPr="00E232D2">
              <w:rPr>
                <w:rFonts w:cs="Arial"/>
              </w:rPr>
              <w:t>Salkind</w:t>
            </w:r>
            <w:proofErr w:type="spellEnd"/>
            <w:r w:rsidRPr="00E232D2">
              <w:rPr>
                <w:rFonts w:cs="Arial"/>
              </w:rPr>
              <w:t xml:space="preserve">, N. J. (2016) </w:t>
            </w:r>
            <w:r w:rsidRPr="00E232D2">
              <w:rPr>
                <w:rFonts w:cs="Arial"/>
                <w:i/>
              </w:rPr>
              <w:t xml:space="preserve">Statistics for People Who (Think They) Hate Statistics. </w:t>
            </w:r>
            <w:r w:rsidRPr="00E232D2">
              <w:rPr>
                <w:rFonts w:cs="Arial"/>
              </w:rPr>
              <w:t xml:space="preserve">(4th </w:t>
            </w:r>
            <w:proofErr w:type="spellStart"/>
            <w:r w:rsidRPr="00E232D2">
              <w:rPr>
                <w:rFonts w:cs="Arial"/>
              </w:rPr>
              <w:t>ed</w:t>
            </w:r>
            <w:proofErr w:type="spellEnd"/>
            <w:r w:rsidRPr="00E232D2">
              <w:rPr>
                <w:rFonts w:cs="Arial"/>
              </w:rPr>
              <w:t>) London: Sage.</w:t>
            </w:r>
          </w:p>
        </w:tc>
        <w:tc>
          <w:tcPr>
            <w:tcW w:w="1410" w:type="dxa"/>
          </w:tcPr>
          <w:sdt>
            <w:sdtPr>
              <w:rPr>
                <w:rFonts w:cs="Arial"/>
              </w:rPr>
              <w:id w:val="2141918858"/>
              <w14:checkbox>
                <w14:checked w14:val="0"/>
                <w14:checkedState w14:val="2612" w14:font="MS Gothic"/>
                <w14:uncheckedState w14:val="2610" w14:font="MS Gothic"/>
              </w14:checkbox>
            </w:sdtPr>
            <w:sdtEndPr/>
            <w:sdtContent>
              <w:p w14:paraId="48FE494B" w14:textId="77777777" w:rsidR="00594E4F" w:rsidRPr="00E232D2" w:rsidRDefault="00594E4F" w:rsidP="00680903">
                <w:pPr>
                  <w:jc w:val="center"/>
                  <w:rPr>
                    <w:rFonts w:cs="Arial"/>
                  </w:rPr>
                </w:pPr>
                <w:r w:rsidRPr="00E232D2">
                  <w:rPr>
                    <w:rFonts w:ascii="Segoe UI Symbol" w:eastAsia="MS Gothic" w:hAnsi="Segoe UI Symbol" w:cs="Segoe UI Symbol"/>
                  </w:rPr>
                  <w:t>☐</w:t>
                </w:r>
              </w:p>
            </w:sdtContent>
          </w:sdt>
        </w:tc>
      </w:tr>
    </w:tbl>
    <w:p w14:paraId="0881CCC6" w14:textId="77777777" w:rsidR="00594E4F" w:rsidRPr="00A74B3E" w:rsidRDefault="00594E4F" w:rsidP="00594E4F">
      <w:pPr>
        <w:pStyle w:val="fixed"/>
        <w:ind w:left="0" w:firstLine="0"/>
        <w:rPr>
          <w:rFonts w:cs="Arial"/>
          <w:sz w:val="22"/>
          <w:szCs w:val="22"/>
        </w:rPr>
      </w:pPr>
    </w:p>
    <w:p w14:paraId="418C732E" w14:textId="77777777" w:rsidR="00594E4F" w:rsidRPr="007562C6" w:rsidRDefault="00594E4F" w:rsidP="00594E4F">
      <w:pPr>
        <w:tabs>
          <w:tab w:val="left" w:pos="720"/>
          <w:tab w:val="left" w:pos="1440"/>
          <w:tab w:val="left" w:pos="2160"/>
          <w:tab w:val="left" w:pos="2880"/>
        </w:tabs>
        <w:rPr>
          <w:rFonts w:cs="Arial"/>
          <w:b/>
        </w:rPr>
      </w:pPr>
      <w:r>
        <w:rPr>
          <w:rFonts w:cs="Arial"/>
        </w:rPr>
        <w:br w:type="page"/>
      </w:r>
      <w:r w:rsidRPr="007562C6">
        <w:rPr>
          <w:rFonts w:cs="Arial"/>
          <w:b/>
        </w:rPr>
        <w:lastRenderedPageBreak/>
        <w:t>MODULE CODE:</w:t>
      </w:r>
      <w:r w:rsidRPr="007562C6">
        <w:rPr>
          <w:rFonts w:cs="Arial"/>
          <w:b/>
        </w:rPr>
        <w:tab/>
        <w:t>ECGE7002P</w:t>
      </w:r>
    </w:p>
    <w:p w14:paraId="442B743E" w14:textId="77777777" w:rsidR="00594E4F" w:rsidRPr="007562C6" w:rsidRDefault="00594E4F" w:rsidP="00594E4F">
      <w:pPr>
        <w:tabs>
          <w:tab w:val="left" w:pos="720"/>
          <w:tab w:val="left" w:pos="1440"/>
          <w:tab w:val="left" w:pos="2160"/>
          <w:tab w:val="left" w:pos="2880"/>
        </w:tabs>
        <w:outlineLvl w:val="1"/>
        <w:rPr>
          <w:rFonts w:cs="Arial"/>
          <w:b/>
        </w:rPr>
      </w:pPr>
      <w:r w:rsidRPr="007562C6">
        <w:rPr>
          <w:rFonts w:cs="Arial"/>
          <w:b/>
        </w:rPr>
        <w:t>TITLE:</w:t>
      </w:r>
      <w:r w:rsidRPr="007562C6">
        <w:rPr>
          <w:rFonts w:cs="Arial"/>
          <w:b/>
        </w:rPr>
        <w:tab/>
      </w:r>
      <w:r w:rsidRPr="007562C6">
        <w:rPr>
          <w:rFonts w:cs="Arial"/>
          <w:b/>
        </w:rPr>
        <w:tab/>
      </w:r>
      <w:r w:rsidRPr="007562C6">
        <w:rPr>
          <w:rFonts w:cs="Arial"/>
          <w:b/>
        </w:rPr>
        <w:tab/>
        <w:t xml:space="preserve">Faculty of Education and Communities: Dissertation </w:t>
      </w:r>
    </w:p>
    <w:p w14:paraId="521741C5" w14:textId="77777777" w:rsidR="00594E4F" w:rsidRPr="00BB75E6" w:rsidRDefault="00594E4F" w:rsidP="00594E4F">
      <w:pPr>
        <w:tabs>
          <w:tab w:val="left" w:pos="720"/>
          <w:tab w:val="left" w:pos="1440"/>
          <w:tab w:val="left" w:pos="2160"/>
          <w:tab w:val="left" w:pos="2880"/>
        </w:tabs>
        <w:ind w:left="3600" w:hanging="3600"/>
        <w:rPr>
          <w:rFonts w:cs="Arial"/>
          <w:b/>
        </w:rPr>
      </w:pPr>
      <w:r w:rsidRPr="007562C6">
        <w:rPr>
          <w:rFonts w:cs="Arial"/>
          <w:b/>
        </w:rPr>
        <w:t>DATED:</w:t>
      </w:r>
      <w:r w:rsidRPr="007562C6">
        <w:rPr>
          <w:rFonts w:cs="Arial"/>
          <w:b/>
        </w:rPr>
        <w:tab/>
      </w:r>
      <w:r w:rsidRPr="007562C6">
        <w:rPr>
          <w:rFonts w:cs="Arial"/>
          <w:b/>
        </w:rPr>
        <w:tab/>
      </w:r>
      <w:r w:rsidRPr="00BB75E6">
        <w:rPr>
          <w:rFonts w:cs="Arial"/>
          <w:b/>
        </w:rPr>
        <w:t>26/04/2018</w:t>
      </w:r>
      <w:r w:rsidRPr="00BB75E6">
        <w:rPr>
          <w:rFonts w:cs="Arial"/>
          <w:b/>
        </w:rPr>
        <w:fldChar w:fldCharType="begin"/>
      </w:r>
      <w:r w:rsidRPr="00BB75E6">
        <w:rPr>
          <w:rFonts w:cs="Arial"/>
          <w:b/>
        </w:rPr>
        <w:instrText xml:space="preserve"> FILLIN  DD/MM/YYYY \d DD/MM/YYYY  \* MERGEFORMAT </w:instrText>
      </w:r>
      <w:r w:rsidRPr="00BB75E6">
        <w:rPr>
          <w:rFonts w:cs="Arial"/>
          <w:b/>
        </w:rPr>
        <w:fldChar w:fldCharType="end"/>
      </w:r>
      <w:r w:rsidRPr="00BB75E6">
        <w:rPr>
          <w:rFonts w:cs="Arial"/>
          <w:b/>
        </w:rPr>
        <w:fldChar w:fldCharType="begin"/>
      </w:r>
      <w:r w:rsidRPr="00BB75E6">
        <w:rPr>
          <w:rFonts w:cs="Arial"/>
          <w:b/>
        </w:rPr>
        <w:instrText xml:space="preserve"> FILLIN  DD/MM/YYYY  \* MERGEFORMAT </w:instrText>
      </w:r>
      <w:r w:rsidRPr="00BB75E6">
        <w:rPr>
          <w:rFonts w:cs="Arial"/>
          <w:b/>
        </w:rPr>
        <w:fldChar w:fldCharType="end"/>
      </w:r>
    </w:p>
    <w:p w14:paraId="6142F4D6" w14:textId="77777777" w:rsidR="00594E4F" w:rsidRPr="007562C6" w:rsidRDefault="00594E4F" w:rsidP="00594E4F">
      <w:pPr>
        <w:tabs>
          <w:tab w:val="left" w:pos="720"/>
          <w:tab w:val="left" w:pos="1440"/>
          <w:tab w:val="left" w:pos="2160"/>
          <w:tab w:val="left" w:pos="2880"/>
        </w:tabs>
        <w:ind w:left="3600" w:hanging="3600"/>
        <w:rPr>
          <w:rFonts w:cs="Arial"/>
          <w:b/>
        </w:rPr>
      </w:pPr>
      <w:r w:rsidRPr="007562C6">
        <w:rPr>
          <w:rFonts w:cs="Arial"/>
          <w:b/>
        </w:rPr>
        <w:fldChar w:fldCharType="begin"/>
      </w:r>
      <w:r w:rsidRPr="007562C6">
        <w:rPr>
          <w:rFonts w:cs="Arial"/>
          <w:b/>
        </w:rPr>
        <w:instrText xml:space="preserve"> FILLIN  DD/MM/YYYY  \* MERGEFORMAT </w:instrText>
      </w:r>
      <w:r w:rsidRPr="007562C6">
        <w:rPr>
          <w:rFonts w:cs="Arial"/>
          <w:b/>
        </w:rPr>
        <w:fldChar w:fldCharType="end"/>
      </w:r>
    </w:p>
    <w:p w14:paraId="60B7A083" w14:textId="77777777" w:rsidR="00594E4F" w:rsidRPr="007562C6" w:rsidRDefault="00594E4F" w:rsidP="00594E4F">
      <w:pPr>
        <w:tabs>
          <w:tab w:val="left" w:pos="720"/>
          <w:tab w:val="left" w:pos="1440"/>
          <w:tab w:val="left" w:pos="2160"/>
          <w:tab w:val="left" w:pos="2880"/>
        </w:tabs>
        <w:rPr>
          <w:rFonts w:cs="Arial"/>
          <w:b/>
        </w:rPr>
      </w:pPr>
      <w:r w:rsidRPr="007562C6">
        <w:rPr>
          <w:rFonts w:cs="Arial"/>
          <w:b/>
        </w:rPr>
        <w:t xml:space="preserve">LEVEL:  </w:t>
      </w:r>
      <w:r w:rsidRPr="007562C6">
        <w:rPr>
          <w:rFonts w:cs="Arial"/>
          <w:b/>
        </w:rPr>
        <w:tab/>
      </w:r>
      <w:r w:rsidRPr="007562C6">
        <w:rPr>
          <w:rFonts w:cs="Arial"/>
          <w:b/>
        </w:rPr>
        <w:tab/>
        <w:t>7</w:t>
      </w:r>
      <w:r w:rsidRPr="007562C6">
        <w:rPr>
          <w:rFonts w:cs="Arial"/>
          <w:b/>
        </w:rPr>
        <w:tab/>
      </w:r>
    </w:p>
    <w:p w14:paraId="7F95BB92" w14:textId="77777777" w:rsidR="00594E4F" w:rsidRPr="007562C6" w:rsidRDefault="00594E4F" w:rsidP="00594E4F">
      <w:pPr>
        <w:tabs>
          <w:tab w:val="left" w:pos="720"/>
          <w:tab w:val="left" w:pos="1440"/>
          <w:tab w:val="left" w:pos="2160"/>
          <w:tab w:val="left" w:pos="2880"/>
        </w:tabs>
        <w:rPr>
          <w:rFonts w:cs="Arial"/>
          <w:b/>
        </w:rPr>
      </w:pPr>
      <w:r w:rsidRPr="007562C6">
        <w:rPr>
          <w:rFonts w:cs="Arial"/>
          <w:b/>
        </w:rPr>
        <w:t>CREDITS:</w:t>
      </w:r>
      <w:r w:rsidRPr="007562C6">
        <w:rPr>
          <w:rFonts w:cs="Arial"/>
          <w:b/>
        </w:rPr>
        <w:tab/>
      </w:r>
      <w:r w:rsidRPr="007562C6">
        <w:rPr>
          <w:rFonts w:cs="Arial"/>
          <w:b/>
        </w:rPr>
        <w:tab/>
        <w:t>60</w:t>
      </w:r>
      <w:r w:rsidRPr="007562C6">
        <w:rPr>
          <w:rFonts w:cs="Arial"/>
          <w:b/>
        </w:rPr>
        <w:tab/>
      </w:r>
    </w:p>
    <w:p w14:paraId="2E49C527" w14:textId="77777777" w:rsidR="00594E4F" w:rsidRPr="007562C6" w:rsidRDefault="00594E4F" w:rsidP="00594E4F">
      <w:pPr>
        <w:tabs>
          <w:tab w:val="left" w:pos="720"/>
          <w:tab w:val="left" w:pos="1440"/>
          <w:tab w:val="left" w:pos="2160"/>
          <w:tab w:val="left" w:pos="2880"/>
        </w:tabs>
        <w:rPr>
          <w:rFonts w:cs="Arial"/>
          <w:b/>
        </w:rPr>
      </w:pPr>
    </w:p>
    <w:p w14:paraId="5F1D3F69" w14:textId="77777777" w:rsidR="00594E4F" w:rsidRPr="007562C6" w:rsidRDefault="00594E4F" w:rsidP="00594E4F">
      <w:pPr>
        <w:pBdr>
          <w:bottom w:val="single" w:sz="6" w:space="1" w:color="auto"/>
        </w:pBdr>
        <w:rPr>
          <w:rFonts w:cs="Arial"/>
          <w:b/>
        </w:rPr>
      </w:pPr>
      <w:r w:rsidRPr="007562C6">
        <w:rPr>
          <w:rFonts w:cs="Arial"/>
          <w:b/>
        </w:rPr>
        <w:t>JACS CODE:</w:t>
      </w:r>
      <w:r w:rsidRPr="007562C6">
        <w:rPr>
          <w:rFonts w:cs="Arial"/>
          <w:b/>
        </w:rPr>
        <w:tab/>
      </w:r>
      <w:r w:rsidRPr="007562C6">
        <w:rPr>
          <w:rFonts w:cs="Arial"/>
          <w:b/>
        </w:rPr>
        <w:tab/>
        <w:t xml:space="preserve">X300 </w:t>
      </w:r>
    </w:p>
    <w:p w14:paraId="00167B9C" w14:textId="77777777" w:rsidR="00594E4F" w:rsidRPr="007562C6" w:rsidRDefault="00594E4F" w:rsidP="00594E4F">
      <w:pPr>
        <w:pBdr>
          <w:bottom w:val="single" w:sz="6" w:space="1" w:color="auto"/>
        </w:pBdr>
        <w:rPr>
          <w:rFonts w:cs="Arial"/>
        </w:rPr>
      </w:pPr>
    </w:p>
    <w:p w14:paraId="7990C8B0" w14:textId="77777777" w:rsidR="00594E4F" w:rsidRPr="007562C6" w:rsidRDefault="00594E4F" w:rsidP="00594E4F">
      <w:pPr>
        <w:rPr>
          <w:rFonts w:cs="Arial"/>
          <w:b/>
        </w:rPr>
      </w:pPr>
    </w:p>
    <w:p w14:paraId="427010E8" w14:textId="77777777" w:rsidR="00594E4F" w:rsidRDefault="00594E4F" w:rsidP="00594E4F">
      <w:pPr>
        <w:rPr>
          <w:rFonts w:cs="Arial"/>
          <w:b/>
        </w:rPr>
      </w:pPr>
      <w:r w:rsidRPr="007562C6">
        <w:rPr>
          <w:rFonts w:cs="Arial"/>
          <w:b/>
        </w:rPr>
        <w:t>AIM(S)</w:t>
      </w:r>
    </w:p>
    <w:p w14:paraId="60457D67" w14:textId="77777777" w:rsidR="00594E4F" w:rsidRPr="007562C6" w:rsidRDefault="00594E4F" w:rsidP="00594E4F">
      <w:pPr>
        <w:rPr>
          <w:rFonts w:cs="Arial"/>
          <w:b/>
        </w:rPr>
      </w:pPr>
    </w:p>
    <w:p w14:paraId="64E8D28D" w14:textId="77777777" w:rsidR="00594E4F" w:rsidRDefault="00594E4F" w:rsidP="00744E62">
      <w:pPr>
        <w:numPr>
          <w:ilvl w:val="0"/>
          <w:numId w:val="1"/>
        </w:numPr>
        <w:overflowPunct w:val="0"/>
        <w:autoSpaceDE w:val="0"/>
        <w:autoSpaceDN w:val="0"/>
        <w:adjustRightInd w:val="0"/>
        <w:jc w:val="both"/>
        <w:textAlignment w:val="baseline"/>
        <w:rPr>
          <w:rFonts w:cs="Arial"/>
        </w:rPr>
      </w:pPr>
      <w:r w:rsidRPr="007562C6">
        <w:rPr>
          <w:rFonts w:cs="Arial"/>
        </w:rPr>
        <w:t>To provide an opportunity for critical and evaluative research which engages with issues and debate relevant to the student’s degree scheme.</w:t>
      </w:r>
    </w:p>
    <w:p w14:paraId="52E247E8" w14:textId="77777777" w:rsidR="00594E4F" w:rsidRPr="007562C6" w:rsidRDefault="00594E4F" w:rsidP="00594E4F">
      <w:pPr>
        <w:overflowPunct w:val="0"/>
        <w:autoSpaceDE w:val="0"/>
        <w:autoSpaceDN w:val="0"/>
        <w:adjustRightInd w:val="0"/>
        <w:ind w:left="720"/>
        <w:jc w:val="both"/>
        <w:textAlignment w:val="baseline"/>
        <w:rPr>
          <w:rFonts w:cs="Arial"/>
        </w:rPr>
      </w:pPr>
    </w:p>
    <w:p w14:paraId="4DED8392" w14:textId="77777777" w:rsidR="00594E4F" w:rsidRPr="007562C6" w:rsidRDefault="00594E4F" w:rsidP="00744E62">
      <w:pPr>
        <w:numPr>
          <w:ilvl w:val="0"/>
          <w:numId w:val="1"/>
        </w:numPr>
        <w:overflowPunct w:val="0"/>
        <w:autoSpaceDE w:val="0"/>
        <w:autoSpaceDN w:val="0"/>
        <w:adjustRightInd w:val="0"/>
        <w:jc w:val="both"/>
        <w:textAlignment w:val="baseline"/>
        <w:rPr>
          <w:rFonts w:cs="Arial"/>
        </w:rPr>
      </w:pPr>
      <w:r w:rsidRPr="007562C6">
        <w:rPr>
          <w:rFonts w:cs="Arial"/>
        </w:rPr>
        <w:t>To provide a supportive and critically effective individual tutorial relationship to encourage structured, steady and satisfactory progression in knowledge, research skills and outcomes.</w:t>
      </w:r>
    </w:p>
    <w:p w14:paraId="2BDD4E48" w14:textId="77777777" w:rsidR="00594E4F" w:rsidRPr="007562C6" w:rsidRDefault="00594E4F" w:rsidP="00594E4F">
      <w:pPr>
        <w:rPr>
          <w:rFonts w:cs="Arial"/>
          <w:b/>
        </w:rPr>
      </w:pPr>
    </w:p>
    <w:p w14:paraId="6410FC9E" w14:textId="77777777" w:rsidR="00594E4F" w:rsidRPr="007562C6" w:rsidRDefault="00594E4F" w:rsidP="00594E4F">
      <w:pPr>
        <w:rPr>
          <w:rFonts w:cs="Arial"/>
          <w:b/>
        </w:rPr>
      </w:pPr>
      <w:r w:rsidRPr="007562C6">
        <w:rPr>
          <w:rFonts w:cs="Arial"/>
          <w:b/>
        </w:rPr>
        <w:t>LEARNING OUTCOMES</w:t>
      </w:r>
    </w:p>
    <w:p w14:paraId="7AB818C7" w14:textId="77777777" w:rsidR="00594E4F" w:rsidRDefault="00594E4F" w:rsidP="00594E4F">
      <w:pPr>
        <w:rPr>
          <w:rFonts w:cs="Arial"/>
          <w:b/>
        </w:rPr>
      </w:pPr>
    </w:p>
    <w:p w14:paraId="039B9344" w14:textId="77777777" w:rsidR="00594E4F" w:rsidRDefault="00594E4F" w:rsidP="00594E4F">
      <w:pPr>
        <w:rPr>
          <w:rFonts w:cs="Arial"/>
        </w:rPr>
      </w:pPr>
      <w:r w:rsidRPr="007562C6">
        <w:rPr>
          <w:rFonts w:cs="Arial"/>
        </w:rPr>
        <w:t>Upon the successful completion of this module</w:t>
      </w:r>
      <w:r>
        <w:rPr>
          <w:rFonts w:cs="Arial"/>
        </w:rPr>
        <w:t>, the student should be able to:</w:t>
      </w:r>
    </w:p>
    <w:p w14:paraId="026D4CAE" w14:textId="77777777" w:rsidR="00594E4F" w:rsidRPr="007562C6" w:rsidRDefault="00594E4F" w:rsidP="00594E4F">
      <w:pPr>
        <w:rPr>
          <w:rFonts w:cs="Arial"/>
        </w:rPr>
      </w:pPr>
    </w:p>
    <w:p w14:paraId="362372CC" w14:textId="77777777" w:rsidR="00594E4F" w:rsidRPr="007562C6" w:rsidRDefault="00594E4F" w:rsidP="00744E62">
      <w:pPr>
        <w:numPr>
          <w:ilvl w:val="0"/>
          <w:numId w:val="1"/>
        </w:numPr>
        <w:overflowPunct w:val="0"/>
        <w:autoSpaceDE w:val="0"/>
        <w:autoSpaceDN w:val="0"/>
        <w:adjustRightInd w:val="0"/>
        <w:jc w:val="both"/>
        <w:textAlignment w:val="baseline"/>
        <w:rPr>
          <w:rFonts w:cs="Arial"/>
        </w:rPr>
      </w:pPr>
      <w:r w:rsidRPr="007562C6">
        <w:rPr>
          <w:rFonts w:cs="Arial"/>
        </w:rPr>
        <w:t>complete a significant research project reflecting appropriate skills of assimilation, synthesis, argument, communication and presentation in a chosen field relevant to their degree scheme;</w:t>
      </w:r>
    </w:p>
    <w:p w14:paraId="08F7CFCF" w14:textId="77777777" w:rsidR="00594E4F" w:rsidRPr="007562C6" w:rsidRDefault="00594E4F" w:rsidP="00744E62">
      <w:pPr>
        <w:numPr>
          <w:ilvl w:val="0"/>
          <w:numId w:val="1"/>
        </w:numPr>
        <w:overflowPunct w:val="0"/>
        <w:autoSpaceDE w:val="0"/>
        <w:autoSpaceDN w:val="0"/>
        <w:adjustRightInd w:val="0"/>
        <w:jc w:val="both"/>
        <w:textAlignment w:val="baseline"/>
        <w:rPr>
          <w:rFonts w:cs="Arial"/>
        </w:rPr>
      </w:pPr>
      <w:r w:rsidRPr="007562C6">
        <w:rPr>
          <w:rFonts w:cs="Arial"/>
        </w:rPr>
        <w:t>complete their research and present a completed document within the defined timescale and to agreed standards;</w:t>
      </w:r>
    </w:p>
    <w:p w14:paraId="25EBFE8F" w14:textId="77777777" w:rsidR="00594E4F" w:rsidRPr="007562C6" w:rsidRDefault="00594E4F" w:rsidP="00744E62">
      <w:pPr>
        <w:numPr>
          <w:ilvl w:val="0"/>
          <w:numId w:val="1"/>
        </w:numPr>
        <w:overflowPunct w:val="0"/>
        <w:autoSpaceDE w:val="0"/>
        <w:autoSpaceDN w:val="0"/>
        <w:adjustRightInd w:val="0"/>
        <w:jc w:val="both"/>
        <w:textAlignment w:val="baseline"/>
        <w:rPr>
          <w:rFonts w:cs="Arial"/>
        </w:rPr>
      </w:pPr>
      <w:r w:rsidRPr="007562C6">
        <w:rPr>
          <w:rFonts w:cs="Arial"/>
        </w:rPr>
        <w:t>draw on concepts, principles and practices introduced in other modules and demonstrate linkages and relationships;</w:t>
      </w:r>
    </w:p>
    <w:p w14:paraId="69917CED" w14:textId="77777777" w:rsidR="00594E4F" w:rsidRPr="007562C6" w:rsidRDefault="00594E4F" w:rsidP="00744E62">
      <w:pPr>
        <w:numPr>
          <w:ilvl w:val="0"/>
          <w:numId w:val="1"/>
        </w:numPr>
        <w:overflowPunct w:val="0"/>
        <w:autoSpaceDE w:val="0"/>
        <w:autoSpaceDN w:val="0"/>
        <w:adjustRightInd w:val="0"/>
        <w:jc w:val="both"/>
        <w:textAlignment w:val="baseline"/>
        <w:rPr>
          <w:rFonts w:cs="Arial"/>
        </w:rPr>
      </w:pPr>
      <w:r w:rsidRPr="007562C6">
        <w:rPr>
          <w:rFonts w:cs="Arial"/>
        </w:rPr>
        <w:t>establish the present state of knowledge in a defined area and contribute to that knowledge.</w:t>
      </w:r>
    </w:p>
    <w:p w14:paraId="0D728D28" w14:textId="77777777" w:rsidR="00594E4F" w:rsidRPr="007562C6" w:rsidRDefault="00594E4F" w:rsidP="00594E4F">
      <w:pPr>
        <w:rPr>
          <w:rFonts w:cs="Arial"/>
        </w:rPr>
      </w:pPr>
    </w:p>
    <w:p w14:paraId="7E9DF113" w14:textId="77777777" w:rsidR="00594E4F" w:rsidRPr="007562C6" w:rsidRDefault="00594E4F" w:rsidP="00594E4F">
      <w:pPr>
        <w:tabs>
          <w:tab w:val="left" w:pos="720"/>
          <w:tab w:val="left" w:pos="1440"/>
          <w:tab w:val="left" w:pos="2160"/>
          <w:tab w:val="left" w:pos="2880"/>
        </w:tabs>
        <w:rPr>
          <w:rFonts w:cs="Arial"/>
          <w:b/>
        </w:rPr>
      </w:pPr>
      <w:r w:rsidRPr="007562C6">
        <w:rPr>
          <w:rFonts w:cs="Arial"/>
          <w:b/>
        </w:rPr>
        <w:t>INDICATIVE CONTENT</w:t>
      </w:r>
    </w:p>
    <w:p w14:paraId="0C3652ED" w14:textId="77777777" w:rsidR="00594E4F" w:rsidRPr="007562C6" w:rsidRDefault="00594E4F" w:rsidP="00594E4F">
      <w:pPr>
        <w:tabs>
          <w:tab w:val="left" w:pos="720"/>
          <w:tab w:val="left" w:pos="1440"/>
          <w:tab w:val="left" w:pos="2160"/>
          <w:tab w:val="left" w:pos="2880"/>
        </w:tabs>
        <w:rPr>
          <w:rFonts w:cs="Arial"/>
          <w:b/>
        </w:rPr>
      </w:pPr>
    </w:p>
    <w:p w14:paraId="1B180CAA" w14:textId="77777777" w:rsidR="00594E4F" w:rsidRPr="007562C6" w:rsidRDefault="00594E4F" w:rsidP="00744E62">
      <w:pPr>
        <w:numPr>
          <w:ilvl w:val="0"/>
          <w:numId w:val="2"/>
        </w:numPr>
        <w:overflowPunct w:val="0"/>
        <w:autoSpaceDE w:val="0"/>
        <w:autoSpaceDN w:val="0"/>
        <w:adjustRightInd w:val="0"/>
        <w:ind w:left="782" w:hanging="357"/>
        <w:jc w:val="both"/>
        <w:textAlignment w:val="baseline"/>
        <w:rPr>
          <w:rFonts w:cs="Arial"/>
        </w:rPr>
      </w:pPr>
      <w:r w:rsidRPr="007562C6">
        <w:rPr>
          <w:rFonts w:cs="Arial"/>
        </w:rPr>
        <w:t>Students will undertake research methodology workshop sessions which will address generic and specific research issues such as:</w:t>
      </w:r>
    </w:p>
    <w:p w14:paraId="04AAA2F0"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Identification of a research question/issue;</w:t>
      </w:r>
    </w:p>
    <w:p w14:paraId="2139881D"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literature review and critical appraisal;</w:t>
      </w:r>
    </w:p>
    <w:p w14:paraId="3727797B"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use of primary and secondary data;</w:t>
      </w:r>
    </w:p>
    <w:p w14:paraId="006C3F53"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selection of research methodology and tools;</w:t>
      </w:r>
    </w:p>
    <w:p w14:paraId="53C60C3F"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recognition of assumptions and limitation of study;</w:t>
      </w:r>
    </w:p>
    <w:p w14:paraId="6FD0B676"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research project design;</w:t>
      </w:r>
    </w:p>
    <w:p w14:paraId="34F4AF8C"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effective management of the research project;</w:t>
      </w:r>
    </w:p>
    <w:p w14:paraId="29FF703E"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structure, style and presentation;</w:t>
      </w:r>
    </w:p>
    <w:p w14:paraId="4781C0F5"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drawing conclusions and making deductions;</w:t>
      </w:r>
    </w:p>
    <w:p w14:paraId="57D446F4"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writing scientific/technical papers;</w:t>
      </w:r>
    </w:p>
    <w:p w14:paraId="05B2D137" w14:textId="77777777" w:rsidR="00594E4F" w:rsidRPr="007562C6" w:rsidRDefault="00594E4F" w:rsidP="00744E62">
      <w:pPr>
        <w:numPr>
          <w:ilvl w:val="1"/>
          <w:numId w:val="2"/>
        </w:numPr>
        <w:overflowPunct w:val="0"/>
        <w:autoSpaceDE w:val="0"/>
        <w:autoSpaceDN w:val="0"/>
        <w:adjustRightInd w:val="0"/>
        <w:jc w:val="both"/>
        <w:textAlignment w:val="baseline"/>
        <w:rPr>
          <w:rFonts w:cs="Arial"/>
        </w:rPr>
      </w:pPr>
      <w:r w:rsidRPr="007562C6">
        <w:rPr>
          <w:rFonts w:cs="Arial"/>
        </w:rPr>
        <w:t>ethical considerations.</w:t>
      </w:r>
    </w:p>
    <w:p w14:paraId="3810E4E7" w14:textId="77777777" w:rsidR="00594E4F" w:rsidRPr="007562C6" w:rsidRDefault="00594E4F" w:rsidP="00594E4F">
      <w:pPr>
        <w:tabs>
          <w:tab w:val="left" w:pos="720"/>
          <w:tab w:val="left" w:pos="1440"/>
          <w:tab w:val="left" w:pos="2160"/>
          <w:tab w:val="left" w:pos="2880"/>
        </w:tabs>
        <w:ind w:left="3600" w:hanging="3600"/>
        <w:rPr>
          <w:rFonts w:cs="Arial"/>
          <w:b/>
          <w:color w:val="000000"/>
        </w:rPr>
      </w:pPr>
    </w:p>
    <w:p w14:paraId="7B2A350D" w14:textId="77777777" w:rsidR="00594E4F" w:rsidRPr="007562C6" w:rsidRDefault="00594E4F" w:rsidP="00594E4F">
      <w:pPr>
        <w:tabs>
          <w:tab w:val="left" w:pos="720"/>
          <w:tab w:val="left" w:pos="1440"/>
          <w:tab w:val="left" w:pos="2160"/>
          <w:tab w:val="left" w:pos="2880"/>
        </w:tabs>
        <w:ind w:left="3600" w:hanging="3600"/>
        <w:rPr>
          <w:rFonts w:cs="Arial"/>
          <w:b/>
          <w:color w:val="000000"/>
        </w:rPr>
      </w:pPr>
    </w:p>
    <w:p w14:paraId="1D422A56" w14:textId="77777777" w:rsidR="00594E4F" w:rsidRDefault="00594E4F" w:rsidP="00594E4F">
      <w:pPr>
        <w:tabs>
          <w:tab w:val="left" w:pos="720"/>
          <w:tab w:val="left" w:pos="1440"/>
          <w:tab w:val="left" w:pos="2160"/>
          <w:tab w:val="left" w:pos="2880"/>
        </w:tabs>
        <w:ind w:left="3600" w:hanging="3600"/>
        <w:rPr>
          <w:rFonts w:cs="Arial"/>
          <w:b/>
          <w:color w:val="000000"/>
        </w:rPr>
      </w:pPr>
    </w:p>
    <w:p w14:paraId="0E5EED67" w14:textId="77777777" w:rsidR="00594E4F" w:rsidRPr="007562C6" w:rsidRDefault="00594E4F" w:rsidP="00594E4F">
      <w:pPr>
        <w:tabs>
          <w:tab w:val="left" w:pos="720"/>
          <w:tab w:val="left" w:pos="1440"/>
          <w:tab w:val="left" w:pos="2160"/>
          <w:tab w:val="left" w:pos="2880"/>
        </w:tabs>
        <w:ind w:left="3600" w:hanging="3600"/>
        <w:rPr>
          <w:rFonts w:cs="Arial"/>
          <w:b/>
          <w:color w:val="000000"/>
        </w:rPr>
      </w:pPr>
    </w:p>
    <w:p w14:paraId="6AC638D2" w14:textId="77777777" w:rsidR="00594E4F" w:rsidRPr="007562C6" w:rsidRDefault="00594E4F" w:rsidP="00594E4F">
      <w:pPr>
        <w:tabs>
          <w:tab w:val="left" w:pos="720"/>
          <w:tab w:val="left" w:pos="1440"/>
          <w:tab w:val="left" w:pos="2160"/>
          <w:tab w:val="left" w:pos="2880"/>
        </w:tabs>
        <w:ind w:left="3600" w:hanging="3600"/>
        <w:rPr>
          <w:rFonts w:cs="Arial"/>
          <w:b/>
          <w:color w:val="000000"/>
        </w:rPr>
      </w:pPr>
      <w:r w:rsidRPr="007562C6">
        <w:rPr>
          <w:rFonts w:cs="Arial"/>
          <w:b/>
          <w:color w:val="000000"/>
        </w:rPr>
        <w:t>SUPERVISION AND MANAGEMENT STRATEGY</w:t>
      </w:r>
    </w:p>
    <w:p w14:paraId="517EB72A" w14:textId="77777777" w:rsidR="00594E4F" w:rsidRPr="007562C6" w:rsidRDefault="00594E4F" w:rsidP="00594E4F">
      <w:pPr>
        <w:rPr>
          <w:rFonts w:cs="Arial"/>
          <w:color w:val="000000"/>
        </w:rPr>
      </w:pPr>
      <w:r w:rsidRPr="007562C6">
        <w:rPr>
          <w:rFonts w:cs="Arial"/>
          <w:color w:val="000000"/>
        </w:rPr>
        <w:lastRenderedPageBreak/>
        <w:t xml:space="preserve">Following attendance at the research methods workshops the student will have to produce a research proposal with a literature review, rationale, key questions/hypothesis, suggested methodology and research plan. The proposal should be presented on a Postgraduate Dissertation Proposal Form. On the basis of the research proposal a relevant supervisor will be appointed as well as a second 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University of Wales Trinity Saint David, using standard forms and procedures. A university ethics form must be submitted and approved before the student may begin on the research part of the dissertation. </w:t>
      </w:r>
    </w:p>
    <w:p w14:paraId="0545AF3C" w14:textId="77777777" w:rsidR="00594E4F" w:rsidRPr="007562C6" w:rsidRDefault="00594E4F" w:rsidP="00594E4F">
      <w:pPr>
        <w:rPr>
          <w:rFonts w:cs="Arial"/>
          <w:color w:val="000000"/>
        </w:rPr>
      </w:pPr>
      <w:r w:rsidRPr="007562C6">
        <w:rPr>
          <w:rFonts w:cs="Arial"/>
          <w:color w:val="000000"/>
        </w:rPr>
        <w:t>Subsequently a programme of individual and, where appropriate, small group tutorials will be agreed between the student and the supervisor, defining the nature and frequency of meetings, which will be agreed with the student.</w:t>
      </w:r>
    </w:p>
    <w:p w14:paraId="5D6056A1" w14:textId="77777777" w:rsidR="00594E4F" w:rsidRDefault="00594E4F" w:rsidP="00594E4F">
      <w:pPr>
        <w:rPr>
          <w:rFonts w:cs="Arial"/>
        </w:rPr>
      </w:pPr>
    </w:p>
    <w:p w14:paraId="53E8436A" w14:textId="77777777" w:rsidR="00594E4F" w:rsidRPr="007562C6" w:rsidRDefault="00594E4F" w:rsidP="00594E4F">
      <w:pPr>
        <w:rPr>
          <w:rFonts w:cs="Arial"/>
        </w:rPr>
      </w:pPr>
      <w:r w:rsidRPr="007562C6">
        <w:rPr>
          <w:rFonts w:cs="Arial"/>
        </w:rPr>
        <w:t>The role of the tutor/supervisor will be to:</w:t>
      </w:r>
    </w:p>
    <w:p w14:paraId="106F2D0D" w14:textId="77777777" w:rsidR="00594E4F" w:rsidRPr="007562C6" w:rsidRDefault="00594E4F" w:rsidP="00744E62">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rPr>
      </w:pPr>
      <w:r w:rsidRPr="007562C6">
        <w:rPr>
          <w:rFonts w:ascii="Arial" w:hAnsi="Arial" w:cs="Arial"/>
        </w:rPr>
        <w:t>encourage students to explore a range of possible research areas;</w:t>
      </w:r>
    </w:p>
    <w:p w14:paraId="142002A6" w14:textId="77777777" w:rsidR="00594E4F" w:rsidRPr="007562C6" w:rsidRDefault="00594E4F" w:rsidP="00744E62">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rPr>
      </w:pPr>
      <w:r w:rsidRPr="007562C6">
        <w:rPr>
          <w:rFonts w:ascii="Arial" w:hAnsi="Arial" w:cs="Arial"/>
        </w:rPr>
        <w:t>aid in selection of a definitive research area;</w:t>
      </w:r>
    </w:p>
    <w:p w14:paraId="2B125340" w14:textId="77777777" w:rsidR="00594E4F" w:rsidRPr="007562C6" w:rsidRDefault="00594E4F" w:rsidP="00744E62">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rPr>
      </w:pPr>
      <w:r w:rsidRPr="007562C6">
        <w:rPr>
          <w:rFonts w:ascii="Arial" w:hAnsi="Arial" w:cs="Arial"/>
        </w:rPr>
        <w:t>assist in clarification of aims and objectives;</w:t>
      </w:r>
    </w:p>
    <w:p w14:paraId="791099E2" w14:textId="77777777" w:rsidR="00594E4F" w:rsidRPr="007562C6" w:rsidRDefault="00594E4F" w:rsidP="00744E62">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rPr>
      </w:pPr>
      <w:r w:rsidRPr="007562C6">
        <w:rPr>
          <w:rFonts w:ascii="Arial" w:hAnsi="Arial" w:cs="Arial"/>
        </w:rPr>
        <w:t>recommend appropriate research sources and methods with emphasis on fitness for purpose;</w:t>
      </w:r>
    </w:p>
    <w:p w14:paraId="0CEC78ED" w14:textId="77777777" w:rsidR="00594E4F" w:rsidRPr="007562C6" w:rsidRDefault="00594E4F" w:rsidP="00744E62">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rPr>
      </w:pPr>
      <w:r w:rsidRPr="007562C6">
        <w:rPr>
          <w:rFonts w:ascii="Arial" w:hAnsi="Arial" w:cs="Arial"/>
        </w:rPr>
        <w:t>guide the structuring and presentation of the dissertation;</w:t>
      </w:r>
    </w:p>
    <w:p w14:paraId="66E7DF75" w14:textId="77777777" w:rsidR="00594E4F" w:rsidRPr="007562C6" w:rsidRDefault="00594E4F" w:rsidP="00744E62">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rPr>
      </w:pPr>
      <w:proofErr w:type="gramStart"/>
      <w:r w:rsidRPr="007562C6">
        <w:rPr>
          <w:rFonts w:ascii="Arial" w:hAnsi="Arial" w:cs="Arial"/>
        </w:rPr>
        <w:t>generally</w:t>
      </w:r>
      <w:proofErr w:type="gramEnd"/>
      <w:r w:rsidRPr="007562C6">
        <w:rPr>
          <w:rFonts w:ascii="Arial" w:hAnsi="Arial" w:cs="Arial"/>
        </w:rPr>
        <w:t xml:space="preserve"> support, encourage and motivate the students in their research.</w:t>
      </w:r>
    </w:p>
    <w:p w14:paraId="687470A8" w14:textId="77777777" w:rsidR="00594E4F" w:rsidRPr="007562C6" w:rsidRDefault="00594E4F" w:rsidP="00594E4F">
      <w:pPr>
        <w:ind w:left="720" w:hanging="720"/>
        <w:rPr>
          <w:rFonts w:cs="Arial"/>
        </w:rPr>
      </w:pPr>
    </w:p>
    <w:p w14:paraId="5612BF1D" w14:textId="77777777" w:rsidR="00594E4F" w:rsidRPr="007562C6" w:rsidRDefault="00594E4F" w:rsidP="00594E4F">
      <w:pPr>
        <w:rPr>
          <w:rFonts w:cs="Arial"/>
          <w:b/>
        </w:rPr>
      </w:pPr>
      <w:r w:rsidRPr="007562C6">
        <w:rPr>
          <w:rFonts w:cs="Arial"/>
          <w:b/>
        </w:rPr>
        <w:t xml:space="preserve">LEARNING AND TEACHING STRATEGY </w:t>
      </w:r>
    </w:p>
    <w:p w14:paraId="283A8C76" w14:textId="77777777" w:rsidR="00594E4F" w:rsidRDefault="00594E4F" w:rsidP="00594E4F">
      <w:pPr>
        <w:rPr>
          <w:rFonts w:cs="Arial"/>
        </w:rPr>
      </w:pPr>
    </w:p>
    <w:p w14:paraId="692B44EF" w14:textId="77777777" w:rsidR="00594E4F" w:rsidRDefault="00594E4F" w:rsidP="00594E4F">
      <w:pPr>
        <w:keepNext/>
        <w:rPr>
          <w:rFonts w:cs="Arial"/>
        </w:rPr>
      </w:pPr>
      <w:r>
        <w:rPr>
          <w:rFonts w:cs="Arial"/>
        </w:rPr>
        <w:t>The study time for the module is divided as follows</w:t>
      </w:r>
      <w:r w:rsidRPr="00203392">
        <w:rPr>
          <w:rFonts w:cs="Arial"/>
        </w:rPr>
        <w:t>:</w:t>
      </w:r>
    </w:p>
    <w:p w14:paraId="3C007C43" w14:textId="77777777" w:rsidR="00594E4F" w:rsidRPr="007562C6" w:rsidRDefault="00594E4F" w:rsidP="00594E4F">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94E4F" w:rsidRPr="007562C6" w14:paraId="17244C3E" w14:textId="77777777" w:rsidTr="00680903">
        <w:tc>
          <w:tcPr>
            <w:tcW w:w="3969" w:type="dxa"/>
            <w:tcBorders>
              <w:top w:val="single" w:sz="4" w:space="0" w:color="auto"/>
              <w:left w:val="single" w:sz="4" w:space="0" w:color="auto"/>
            </w:tcBorders>
            <w:shd w:val="clear" w:color="auto" w:fill="auto"/>
          </w:tcPr>
          <w:p w14:paraId="79ABDE58" w14:textId="77777777" w:rsidR="00594E4F" w:rsidRPr="007562C6" w:rsidRDefault="00594E4F" w:rsidP="00680903">
            <w:pPr>
              <w:rPr>
                <w:rFonts w:cs="Arial"/>
                <w:b/>
              </w:rPr>
            </w:pPr>
            <w:r w:rsidRPr="007562C6">
              <w:rPr>
                <w:rFonts w:cs="Arial"/>
                <w:b/>
              </w:rPr>
              <w:t>Activity type</w:t>
            </w:r>
          </w:p>
        </w:tc>
        <w:tc>
          <w:tcPr>
            <w:tcW w:w="1701" w:type="dxa"/>
            <w:tcBorders>
              <w:top w:val="single" w:sz="4" w:space="0" w:color="auto"/>
            </w:tcBorders>
            <w:shd w:val="clear" w:color="auto" w:fill="auto"/>
          </w:tcPr>
          <w:p w14:paraId="517DC529" w14:textId="77777777" w:rsidR="00594E4F" w:rsidRPr="007562C6" w:rsidRDefault="00594E4F" w:rsidP="00680903">
            <w:pPr>
              <w:jc w:val="center"/>
              <w:rPr>
                <w:rFonts w:cs="Arial"/>
                <w:b/>
              </w:rPr>
            </w:pPr>
            <w:r w:rsidRPr="007562C6">
              <w:rPr>
                <w:rFonts w:cs="Arial"/>
                <w:b/>
              </w:rPr>
              <w:t>Hours</w:t>
            </w:r>
          </w:p>
        </w:tc>
        <w:tc>
          <w:tcPr>
            <w:tcW w:w="1843" w:type="dxa"/>
            <w:tcBorders>
              <w:top w:val="single" w:sz="4" w:space="0" w:color="auto"/>
            </w:tcBorders>
            <w:shd w:val="clear" w:color="auto" w:fill="auto"/>
          </w:tcPr>
          <w:p w14:paraId="6101A503" w14:textId="77777777" w:rsidR="00594E4F" w:rsidRPr="007562C6" w:rsidRDefault="00594E4F" w:rsidP="00680903">
            <w:pPr>
              <w:jc w:val="center"/>
              <w:rPr>
                <w:rFonts w:cs="Arial"/>
                <w:b/>
              </w:rPr>
            </w:pPr>
            <w:r w:rsidRPr="007562C6">
              <w:rPr>
                <w:rFonts w:cs="Arial"/>
                <w:b/>
              </w:rPr>
              <w:t>Percentage</w:t>
            </w:r>
          </w:p>
        </w:tc>
      </w:tr>
      <w:tr w:rsidR="00594E4F" w:rsidRPr="007562C6" w14:paraId="10964F7C" w14:textId="77777777" w:rsidTr="00680903">
        <w:tc>
          <w:tcPr>
            <w:tcW w:w="3969" w:type="dxa"/>
            <w:shd w:val="clear" w:color="auto" w:fill="auto"/>
          </w:tcPr>
          <w:p w14:paraId="668DAC6E" w14:textId="77777777" w:rsidR="00594E4F" w:rsidRPr="007562C6" w:rsidRDefault="00594E4F" w:rsidP="00680903">
            <w:pPr>
              <w:rPr>
                <w:rFonts w:cs="Arial"/>
              </w:rPr>
            </w:pPr>
            <w:r w:rsidRPr="007562C6">
              <w:rPr>
                <w:rFonts w:cs="Arial"/>
              </w:rPr>
              <w:t>Scheduled learning</w:t>
            </w:r>
          </w:p>
        </w:tc>
        <w:tc>
          <w:tcPr>
            <w:tcW w:w="1701" w:type="dxa"/>
            <w:shd w:val="clear" w:color="auto" w:fill="auto"/>
          </w:tcPr>
          <w:p w14:paraId="641CE3DB" w14:textId="77777777" w:rsidR="00594E4F" w:rsidRPr="007562C6" w:rsidRDefault="00594E4F" w:rsidP="00680903">
            <w:pPr>
              <w:jc w:val="center"/>
              <w:rPr>
                <w:rFonts w:cs="Arial"/>
              </w:rPr>
            </w:pPr>
            <w:r w:rsidRPr="007562C6">
              <w:rPr>
                <w:rFonts w:cs="Arial"/>
              </w:rPr>
              <w:t>30</w:t>
            </w:r>
          </w:p>
        </w:tc>
        <w:tc>
          <w:tcPr>
            <w:tcW w:w="1843" w:type="dxa"/>
            <w:shd w:val="clear" w:color="auto" w:fill="auto"/>
          </w:tcPr>
          <w:p w14:paraId="435E37FA" w14:textId="77777777" w:rsidR="00594E4F" w:rsidRPr="007562C6" w:rsidRDefault="00594E4F" w:rsidP="00680903">
            <w:pPr>
              <w:jc w:val="center"/>
              <w:rPr>
                <w:rFonts w:cs="Arial"/>
              </w:rPr>
            </w:pPr>
            <w:r w:rsidRPr="007562C6">
              <w:rPr>
                <w:rFonts w:cs="Arial"/>
              </w:rPr>
              <w:t>5%</w:t>
            </w:r>
          </w:p>
        </w:tc>
      </w:tr>
      <w:tr w:rsidR="00594E4F" w:rsidRPr="007562C6" w14:paraId="1723FA7E" w14:textId="77777777" w:rsidTr="00680903">
        <w:tc>
          <w:tcPr>
            <w:tcW w:w="3969" w:type="dxa"/>
            <w:shd w:val="clear" w:color="auto" w:fill="auto"/>
          </w:tcPr>
          <w:p w14:paraId="7173FD78" w14:textId="77777777" w:rsidR="00594E4F" w:rsidRPr="007562C6" w:rsidRDefault="00594E4F" w:rsidP="00680903">
            <w:pPr>
              <w:rPr>
                <w:rFonts w:cs="Arial"/>
              </w:rPr>
            </w:pPr>
            <w:r w:rsidRPr="007562C6">
              <w:rPr>
                <w:rFonts w:cs="Arial"/>
              </w:rPr>
              <w:t>Independent learning</w:t>
            </w:r>
          </w:p>
        </w:tc>
        <w:tc>
          <w:tcPr>
            <w:tcW w:w="1701" w:type="dxa"/>
            <w:shd w:val="clear" w:color="auto" w:fill="auto"/>
          </w:tcPr>
          <w:p w14:paraId="09CFD1FE" w14:textId="77777777" w:rsidR="00594E4F" w:rsidRPr="007562C6" w:rsidRDefault="00594E4F" w:rsidP="00680903">
            <w:pPr>
              <w:jc w:val="center"/>
              <w:rPr>
                <w:rFonts w:cs="Arial"/>
              </w:rPr>
            </w:pPr>
            <w:r w:rsidRPr="007562C6">
              <w:rPr>
                <w:rFonts w:cs="Arial"/>
              </w:rPr>
              <w:t>570</w:t>
            </w:r>
          </w:p>
        </w:tc>
        <w:tc>
          <w:tcPr>
            <w:tcW w:w="1843" w:type="dxa"/>
            <w:shd w:val="clear" w:color="auto" w:fill="auto"/>
          </w:tcPr>
          <w:p w14:paraId="04B7B83F" w14:textId="77777777" w:rsidR="00594E4F" w:rsidRPr="007562C6" w:rsidRDefault="00594E4F" w:rsidP="00680903">
            <w:pPr>
              <w:jc w:val="center"/>
              <w:rPr>
                <w:rFonts w:cs="Arial"/>
              </w:rPr>
            </w:pPr>
            <w:r w:rsidRPr="007562C6">
              <w:rPr>
                <w:rFonts w:cs="Arial"/>
              </w:rPr>
              <w:t>95%</w:t>
            </w:r>
          </w:p>
        </w:tc>
      </w:tr>
      <w:tr w:rsidR="00594E4F" w:rsidRPr="007562C6" w14:paraId="4BA9B966" w14:textId="77777777" w:rsidTr="00680903">
        <w:tc>
          <w:tcPr>
            <w:tcW w:w="3969" w:type="dxa"/>
            <w:shd w:val="clear" w:color="auto" w:fill="auto"/>
          </w:tcPr>
          <w:p w14:paraId="5A4D70B0" w14:textId="77777777" w:rsidR="00594E4F" w:rsidRPr="007562C6" w:rsidRDefault="00594E4F" w:rsidP="00680903">
            <w:pPr>
              <w:rPr>
                <w:rFonts w:cs="Arial"/>
              </w:rPr>
            </w:pPr>
            <w:r w:rsidRPr="007562C6">
              <w:rPr>
                <w:rFonts w:cs="Arial"/>
              </w:rPr>
              <w:t>Placement learning</w:t>
            </w:r>
          </w:p>
        </w:tc>
        <w:tc>
          <w:tcPr>
            <w:tcW w:w="1701" w:type="dxa"/>
            <w:shd w:val="clear" w:color="auto" w:fill="auto"/>
          </w:tcPr>
          <w:p w14:paraId="67E903A0" w14:textId="77777777" w:rsidR="00594E4F" w:rsidRPr="007562C6" w:rsidRDefault="00594E4F" w:rsidP="00680903">
            <w:pPr>
              <w:jc w:val="center"/>
              <w:rPr>
                <w:rFonts w:cs="Arial"/>
              </w:rPr>
            </w:pPr>
            <w:r w:rsidRPr="007562C6">
              <w:rPr>
                <w:rFonts w:cs="Arial"/>
              </w:rPr>
              <w:t>0</w:t>
            </w:r>
          </w:p>
        </w:tc>
        <w:tc>
          <w:tcPr>
            <w:tcW w:w="1843" w:type="dxa"/>
            <w:shd w:val="clear" w:color="auto" w:fill="auto"/>
          </w:tcPr>
          <w:p w14:paraId="713CFC58" w14:textId="77777777" w:rsidR="00594E4F" w:rsidRPr="007562C6" w:rsidRDefault="00594E4F" w:rsidP="00680903">
            <w:pPr>
              <w:jc w:val="center"/>
              <w:rPr>
                <w:rFonts w:cs="Arial"/>
              </w:rPr>
            </w:pPr>
            <w:r w:rsidRPr="007562C6">
              <w:rPr>
                <w:rFonts w:cs="Arial"/>
              </w:rPr>
              <w:t>0</w:t>
            </w:r>
            <w:r>
              <w:rPr>
                <w:rFonts w:cs="Arial"/>
              </w:rPr>
              <w:t>%</w:t>
            </w:r>
          </w:p>
        </w:tc>
      </w:tr>
      <w:tr w:rsidR="00594E4F" w:rsidRPr="007562C6" w14:paraId="7D76225E" w14:textId="77777777" w:rsidTr="00680903">
        <w:tc>
          <w:tcPr>
            <w:tcW w:w="3969" w:type="dxa"/>
            <w:shd w:val="clear" w:color="auto" w:fill="auto"/>
          </w:tcPr>
          <w:p w14:paraId="493A5A97" w14:textId="77777777" w:rsidR="00594E4F" w:rsidRPr="007562C6" w:rsidRDefault="00594E4F" w:rsidP="00680903">
            <w:pPr>
              <w:rPr>
                <w:rFonts w:cs="Arial"/>
              </w:rPr>
            </w:pPr>
            <w:r w:rsidRPr="007562C6">
              <w:rPr>
                <w:rFonts w:cs="Arial"/>
                <w:b/>
              </w:rPr>
              <w:t>TOTAL</w:t>
            </w:r>
          </w:p>
        </w:tc>
        <w:tc>
          <w:tcPr>
            <w:tcW w:w="1701" w:type="dxa"/>
            <w:shd w:val="clear" w:color="auto" w:fill="auto"/>
          </w:tcPr>
          <w:p w14:paraId="5EB23935" w14:textId="77777777" w:rsidR="00594E4F" w:rsidRPr="007562C6" w:rsidRDefault="00594E4F" w:rsidP="00680903">
            <w:pPr>
              <w:jc w:val="center"/>
              <w:rPr>
                <w:rFonts w:cs="Arial"/>
                <w:b/>
              </w:rPr>
            </w:pPr>
            <w:r w:rsidRPr="007562C6">
              <w:rPr>
                <w:rFonts w:cs="Arial"/>
                <w:b/>
              </w:rPr>
              <w:t>600</w:t>
            </w:r>
          </w:p>
        </w:tc>
        <w:tc>
          <w:tcPr>
            <w:tcW w:w="1843" w:type="dxa"/>
            <w:shd w:val="clear" w:color="auto" w:fill="auto"/>
          </w:tcPr>
          <w:p w14:paraId="764984BC" w14:textId="77777777" w:rsidR="00594E4F" w:rsidRPr="007562C6" w:rsidRDefault="00594E4F" w:rsidP="00680903">
            <w:pPr>
              <w:jc w:val="center"/>
              <w:rPr>
                <w:rFonts w:cs="Arial"/>
                <w:b/>
              </w:rPr>
            </w:pPr>
            <w:r w:rsidRPr="007562C6">
              <w:rPr>
                <w:rFonts w:cs="Arial"/>
                <w:b/>
              </w:rPr>
              <w:t>100%</w:t>
            </w:r>
          </w:p>
        </w:tc>
      </w:tr>
    </w:tbl>
    <w:p w14:paraId="38117CF1" w14:textId="77777777" w:rsidR="00594E4F" w:rsidRPr="007562C6" w:rsidRDefault="00594E4F" w:rsidP="00594E4F">
      <w:pPr>
        <w:tabs>
          <w:tab w:val="left" w:pos="720"/>
          <w:tab w:val="left" w:pos="1440"/>
          <w:tab w:val="left" w:pos="2160"/>
          <w:tab w:val="left" w:pos="2880"/>
        </w:tabs>
        <w:rPr>
          <w:rFonts w:cs="Arial"/>
          <w:b/>
        </w:rPr>
      </w:pPr>
    </w:p>
    <w:p w14:paraId="11F2E8B8" w14:textId="77777777" w:rsidR="00594E4F" w:rsidRPr="007562C6" w:rsidRDefault="00594E4F" w:rsidP="00594E4F">
      <w:pPr>
        <w:tabs>
          <w:tab w:val="left" w:pos="720"/>
          <w:tab w:val="left" w:pos="1440"/>
          <w:tab w:val="left" w:pos="2160"/>
          <w:tab w:val="left" w:pos="2880"/>
        </w:tabs>
        <w:rPr>
          <w:rFonts w:cs="Arial"/>
          <w:b/>
        </w:rPr>
      </w:pPr>
      <w:r w:rsidRPr="007562C6">
        <w:rPr>
          <w:rFonts w:cs="Arial"/>
          <w:b/>
        </w:rPr>
        <w:t>ASSESSMENT</w:t>
      </w:r>
    </w:p>
    <w:p w14:paraId="2ED6930B" w14:textId="77777777" w:rsidR="00594E4F" w:rsidRPr="007562C6" w:rsidRDefault="00594E4F" w:rsidP="00594E4F">
      <w:pPr>
        <w:rPr>
          <w:rFonts w:cs="Arial"/>
        </w:rPr>
      </w:pPr>
    </w:p>
    <w:p w14:paraId="78D3C94F" w14:textId="77777777" w:rsidR="00594E4F" w:rsidRDefault="00594E4F" w:rsidP="00594E4F">
      <w:pPr>
        <w:rPr>
          <w:rFonts w:cs="Arial"/>
          <w:b/>
        </w:rPr>
      </w:pPr>
      <w:r>
        <w:rPr>
          <w:rFonts w:cs="Arial"/>
          <w:b/>
        </w:rPr>
        <w:t>Assessment Component 1</w:t>
      </w:r>
    </w:p>
    <w:p w14:paraId="6FDEE45E" w14:textId="77777777" w:rsidR="00594E4F" w:rsidRPr="00224AB6" w:rsidRDefault="00594E4F" w:rsidP="00594E4F">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94E4F" w14:paraId="307EB7FB" w14:textId="77777777" w:rsidTr="00680903">
        <w:sdt>
          <w:sdtPr>
            <w:rPr>
              <w:rFonts w:cs="Arial"/>
            </w:rPr>
            <w:id w:val="869349782"/>
            <w14:checkbox>
              <w14:checked w14:val="0"/>
              <w14:checkedState w14:val="2612" w14:font="MS Gothic"/>
              <w14:uncheckedState w14:val="2610" w14:font="MS Gothic"/>
            </w14:checkbox>
          </w:sdtPr>
          <w:sdtEndPr/>
          <w:sdtContent>
            <w:tc>
              <w:tcPr>
                <w:tcW w:w="562" w:type="dxa"/>
              </w:tcPr>
              <w:p w14:paraId="54EBCFFA" w14:textId="77777777" w:rsidR="00594E4F" w:rsidRDefault="00594E4F" w:rsidP="00680903">
                <w:pPr>
                  <w:rPr>
                    <w:rFonts w:cs="Arial"/>
                    <w:b/>
                  </w:rPr>
                </w:pPr>
                <w:r>
                  <w:rPr>
                    <w:rFonts w:ascii="MS Gothic" w:eastAsia="MS Gothic" w:hAnsi="MS Gothic" w:cs="Arial" w:hint="eastAsia"/>
                  </w:rPr>
                  <w:t>☐</w:t>
                </w:r>
              </w:p>
            </w:tc>
          </w:sdtContent>
        </w:sdt>
        <w:tc>
          <w:tcPr>
            <w:tcW w:w="2458" w:type="dxa"/>
          </w:tcPr>
          <w:p w14:paraId="75967DF6" w14:textId="77777777" w:rsidR="00594E4F" w:rsidRDefault="00594E4F" w:rsidP="00680903">
            <w:pPr>
              <w:rPr>
                <w:rFonts w:cs="Arial"/>
                <w:b/>
              </w:rPr>
            </w:pPr>
            <w:r>
              <w:rPr>
                <w:rFonts w:cs="Arial"/>
                <w:b/>
              </w:rPr>
              <w:t>Written exam</w:t>
            </w:r>
          </w:p>
        </w:tc>
        <w:sdt>
          <w:sdtPr>
            <w:rPr>
              <w:rFonts w:cs="Arial"/>
            </w:rPr>
            <w:id w:val="2144929584"/>
            <w14:checkbox>
              <w14:checked w14:val="1"/>
              <w14:checkedState w14:val="2612" w14:font="MS Gothic"/>
              <w14:uncheckedState w14:val="2610" w14:font="MS Gothic"/>
            </w14:checkbox>
          </w:sdtPr>
          <w:sdtEndPr/>
          <w:sdtContent>
            <w:tc>
              <w:tcPr>
                <w:tcW w:w="538" w:type="dxa"/>
              </w:tcPr>
              <w:p w14:paraId="296B45E6" w14:textId="77777777" w:rsidR="00594E4F" w:rsidRDefault="00594E4F" w:rsidP="00680903">
                <w:pPr>
                  <w:rPr>
                    <w:rFonts w:cs="Arial"/>
                    <w:b/>
                  </w:rPr>
                </w:pPr>
                <w:r>
                  <w:rPr>
                    <w:rFonts w:ascii="MS Gothic" w:eastAsia="MS Gothic" w:hAnsi="MS Gothic" w:cs="Arial" w:hint="eastAsia"/>
                  </w:rPr>
                  <w:t>☒</w:t>
                </w:r>
              </w:p>
            </w:tc>
          </w:sdtContent>
        </w:sdt>
        <w:tc>
          <w:tcPr>
            <w:tcW w:w="2482" w:type="dxa"/>
          </w:tcPr>
          <w:p w14:paraId="13654207" w14:textId="77777777" w:rsidR="00594E4F" w:rsidRDefault="00594E4F" w:rsidP="00680903">
            <w:pPr>
              <w:rPr>
                <w:rFonts w:cs="Arial"/>
                <w:b/>
              </w:rPr>
            </w:pPr>
            <w:r>
              <w:rPr>
                <w:rFonts w:cs="Arial"/>
                <w:b/>
              </w:rPr>
              <w:t>Coursework</w:t>
            </w:r>
          </w:p>
        </w:tc>
        <w:sdt>
          <w:sdtPr>
            <w:rPr>
              <w:rFonts w:cs="Arial"/>
            </w:rPr>
            <w:id w:val="388851229"/>
            <w14:checkbox>
              <w14:checked w14:val="0"/>
              <w14:checkedState w14:val="2612" w14:font="MS Gothic"/>
              <w14:uncheckedState w14:val="2610" w14:font="MS Gothic"/>
            </w14:checkbox>
          </w:sdtPr>
          <w:sdtEndPr/>
          <w:sdtContent>
            <w:tc>
              <w:tcPr>
                <w:tcW w:w="538" w:type="dxa"/>
              </w:tcPr>
              <w:p w14:paraId="2EA2C63C" w14:textId="77777777" w:rsidR="00594E4F" w:rsidRDefault="00594E4F" w:rsidP="00680903">
                <w:pPr>
                  <w:rPr>
                    <w:rFonts w:cs="Arial"/>
                    <w:b/>
                  </w:rPr>
                </w:pPr>
                <w:r>
                  <w:rPr>
                    <w:rFonts w:ascii="MS Gothic" w:eastAsia="MS Gothic" w:hAnsi="MS Gothic" w:cs="Arial" w:hint="eastAsia"/>
                  </w:rPr>
                  <w:t>☐</w:t>
                </w:r>
              </w:p>
            </w:tc>
          </w:sdtContent>
        </w:sdt>
        <w:tc>
          <w:tcPr>
            <w:tcW w:w="2482" w:type="dxa"/>
          </w:tcPr>
          <w:p w14:paraId="359BAE69" w14:textId="77777777" w:rsidR="00594E4F" w:rsidRDefault="00594E4F" w:rsidP="00680903">
            <w:pPr>
              <w:rPr>
                <w:rFonts w:cs="Arial"/>
                <w:b/>
              </w:rPr>
            </w:pPr>
            <w:r>
              <w:rPr>
                <w:rFonts w:cs="Arial"/>
                <w:b/>
              </w:rPr>
              <w:t>Practical</w:t>
            </w:r>
          </w:p>
        </w:tc>
      </w:tr>
    </w:tbl>
    <w:p w14:paraId="0864D6C1" w14:textId="77777777" w:rsidR="00594E4F" w:rsidRPr="00E318CF" w:rsidRDefault="00594E4F" w:rsidP="00594E4F">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594E4F" w:rsidRPr="00A877C3" w14:paraId="7F2C1547" w14:textId="77777777" w:rsidTr="00680903">
        <w:tc>
          <w:tcPr>
            <w:tcW w:w="3256" w:type="dxa"/>
          </w:tcPr>
          <w:p w14:paraId="1F8F50EE" w14:textId="77777777" w:rsidR="00594E4F" w:rsidRPr="00A877C3" w:rsidRDefault="00594E4F" w:rsidP="00680903">
            <w:pPr>
              <w:overflowPunct w:val="0"/>
              <w:autoSpaceDE w:val="0"/>
              <w:autoSpaceDN w:val="0"/>
              <w:adjustRightInd w:val="0"/>
              <w:jc w:val="center"/>
              <w:textAlignment w:val="baseline"/>
              <w:rPr>
                <w:rFonts w:eastAsia="Times New Roman" w:cs="Arial"/>
                <w:b/>
              </w:rPr>
            </w:pPr>
            <w:r w:rsidRPr="00A877C3">
              <w:rPr>
                <w:rFonts w:eastAsia="Times New Roman" w:cs="Arial"/>
                <w:b/>
              </w:rPr>
              <w:t>Mode of assessment</w:t>
            </w:r>
          </w:p>
        </w:tc>
        <w:tc>
          <w:tcPr>
            <w:tcW w:w="3969" w:type="dxa"/>
          </w:tcPr>
          <w:p w14:paraId="58207162" w14:textId="77777777" w:rsidR="00594E4F" w:rsidRPr="00A877C3" w:rsidRDefault="00594E4F" w:rsidP="00680903">
            <w:pPr>
              <w:overflowPunct w:val="0"/>
              <w:autoSpaceDE w:val="0"/>
              <w:autoSpaceDN w:val="0"/>
              <w:adjustRightInd w:val="0"/>
              <w:jc w:val="center"/>
              <w:textAlignment w:val="baseline"/>
              <w:rPr>
                <w:rFonts w:eastAsia="Times New Roman" w:cs="Arial"/>
                <w:b/>
              </w:rPr>
            </w:pPr>
            <w:r w:rsidRPr="00A877C3">
              <w:rPr>
                <w:rFonts w:eastAsia="Times New Roman" w:cs="Arial"/>
                <w:b/>
              </w:rPr>
              <w:t>Volume</w:t>
            </w:r>
          </w:p>
        </w:tc>
        <w:tc>
          <w:tcPr>
            <w:tcW w:w="1559" w:type="dxa"/>
          </w:tcPr>
          <w:p w14:paraId="6FAA9BE8" w14:textId="77777777" w:rsidR="00594E4F" w:rsidRPr="00A877C3" w:rsidRDefault="00594E4F" w:rsidP="00680903">
            <w:pPr>
              <w:overflowPunct w:val="0"/>
              <w:autoSpaceDE w:val="0"/>
              <w:autoSpaceDN w:val="0"/>
              <w:adjustRightInd w:val="0"/>
              <w:jc w:val="center"/>
              <w:textAlignment w:val="baseline"/>
              <w:rPr>
                <w:rFonts w:eastAsia="Times New Roman" w:cs="Arial"/>
                <w:b/>
              </w:rPr>
            </w:pPr>
            <w:r w:rsidRPr="00A877C3">
              <w:rPr>
                <w:rFonts w:eastAsia="Times New Roman" w:cs="Arial"/>
                <w:b/>
              </w:rPr>
              <w:t>Weighting</w:t>
            </w:r>
          </w:p>
        </w:tc>
      </w:tr>
      <w:tr w:rsidR="00594E4F" w:rsidRPr="00A877C3" w14:paraId="0D4E05E3" w14:textId="77777777" w:rsidTr="00680903">
        <w:trPr>
          <w:trHeight w:val="375"/>
        </w:trPr>
        <w:tc>
          <w:tcPr>
            <w:tcW w:w="3256" w:type="dxa"/>
          </w:tcPr>
          <w:p w14:paraId="59394AB0" w14:textId="77777777" w:rsidR="00594E4F" w:rsidRPr="00037240" w:rsidRDefault="00594E4F" w:rsidP="00680903">
            <w:pPr>
              <w:overflowPunct w:val="0"/>
              <w:autoSpaceDE w:val="0"/>
              <w:autoSpaceDN w:val="0"/>
              <w:adjustRightInd w:val="0"/>
              <w:jc w:val="center"/>
              <w:textAlignment w:val="baseline"/>
              <w:rPr>
                <w:rFonts w:eastAsia="Times New Roman" w:cs="Arial"/>
              </w:rPr>
            </w:pPr>
            <w:r>
              <w:rPr>
                <w:rFonts w:eastAsia="Times New Roman" w:cs="Arial"/>
              </w:rPr>
              <w:t>Dissertation</w:t>
            </w:r>
          </w:p>
        </w:tc>
        <w:tc>
          <w:tcPr>
            <w:tcW w:w="3969" w:type="dxa"/>
          </w:tcPr>
          <w:p w14:paraId="05F3328F" w14:textId="77777777" w:rsidR="00594E4F" w:rsidRPr="00037240" w:rsidRDefault="00594E4F" w:rsidP="00680903">
            <w:pPr>
              <w:overflowPunct w:val="0"/>
              <w:autoSpaceDE w:val="0"/>
              <w:autoSpaceDN w:val="0"/>
              <w:adjustRightInd w:val="0"/>
              <w:jc w:val="center"/>
              <w:textAlignment w:val="baseline"/>
              <w:rPr>
                <w:rFonts w:eastAsia="Times New Roman" w:cs="Arial"/>
              </w:rPr>
            </w:pPr>
            <w:r>
              <w:rPr>
                <w:rFonts w:eastAsia="Times New Roman" w:cs="Arial"/>
              </w:rPr>
              <w:t>15,000 words</w:t>
            </w:r>
          </w:p>
        </w:tc>
        <w:tc>
          <w:tcPr>
            <w:tcW w:w="1559" w:type="dxa"/>
          </w:tcPr>
          <w:p w14:paraId="5DE74BA6" w14:textId="77777777" w:rsidR="00594E4F" w:rsidRPr="00037240" w:rsidRDefault="00594E4F" w:rsidP="00680903">
            <w:pPr>
              <w:overflowPunct w:val="0"/>
              <w:autoSpaceDE w:val="0"/>
              <w:autoSpaceDN w:val="0"/>
              <w:adjustRightInd w:val="0"/>
              <w:jc w:val="center"/>
              <w:textAlignment w:val="baseline"/>
              <w:rPr>
                <w:rFonts w:eastAsia="Times New Roman" w:cs="Arial"/>
              </w:rPr>
            </w:pPr>
            <w:r>
              <w:rPr>
                <w:rFonts w:eastAsia="Times New Roman" w:cs="Arial"/>
              </w:rPr>
              <w:t>100%</w:t>
            </w:r>
          </w:p>
        </w:tc>
      </w:tr>
    </w:tbl>
    <w:p w14:paraId="05447C22" w14:textId="77777777" w:rsidR="00594E4F" w:rsidRPr="00203392" w:rsidRDefault="00594E4F" w:rsidP="00594E4F">
      <w:pPr>
        <w:rPr>
          <w:rFonts w:cs="Arial"/>
          <w:b/>
        </w:rPr>
      </w:pPr>
    </w:p>
    <w:p w14:paraId="2F5ACD57" w14:textId="77777777" w:rsidR="00594E4F" w:rsidRPr="00203392" w:rsidRDefault="00594E4F" w:rsidP="00594E4F">
      <w:pPr>
        <w:pStyle w:val="fixed"/>
        <w:ind w:left="0" w:firstLine="0"/>
        <w:rPr>
          <w:rFonts w:ascii="Arial" w:hAnsi="Arial" w:cs="Arial"/>
          <w:b w:val="0"/>
          <w:sz w:val="22"/>
          <w:szCs w:val="22"/>
        </w:rPr>
      </w:pPr>
    </w:p>
    <w:p w14:paraId="498443CB" w14:textId="77777777" w:rsidR="00594E4F" w:rsidRPr="00BE5969" w:rsidRDefault="00594E4F" w:rsidP="00594E4F">
      <w:pPr>
        <w:rPr>
          <w:rFonts w:cs="Arial"/>
          <w:b/>
          <w:highlight w:val="cyan"/>
        </w:rPr>
      </w:pPr>
    </w:p>
    <w:p w14:paraId="72299DA2" w14:textId="77777777" w:rsidR="00594E4F" w:rsidRPr="007562C6" w:rsidRDefault="00594E4F" w:rsidP="00594E4F">
      <w:pPr>
        <w:rPr>
          <w:rFonts w:cs="Arial"/>
        </w:rPr>
      </w:pPr>
      <w:r w:rsidRPr="007562C6">
        <w:rPr>
          <w:rFonts w:cs="Arial"/>
        </w:rPr>
        <w:t xml:space="preserve">The dissertation should be approximately 15,000 words in length; this will be in the form of either a literature review or through data collection. Each dissertation will be </w:t>
      </w:r>
      <w:r w:rsidRPr="007562C6">
        <w:rPr>
          <w:rFonts w:cs="Arial"/>
        </w:rPr>
        <w:lastRenderedPageBreak/>
        <w:t>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14:paraId="4191365B" w14:textId="77777777" w:rsidR="00594E4F" w:rsidRPr="007562C6" w:rsidRDefault="00594E4F" w:rsidP="00594E4F">
      <w:pPr>
        <w:rPr>
          <w:rFonts w:cs="Arial"/>
        </w:rPr>
      </w:pPr>
    </w:p>
    <w:p w14:paraId="7ADF071D" w14:textId="77777777" w:rsidR="00594E4F" w:rsidRPr="007562C6" w:rsidRDefault="00594E4F" w:rsidP="00594E4F">
      <w:pPr>
        <w:rPr>
          <w:rFonts w:cs="Arial"/>
          <w:color w:val="000000"/>
        </w:rPr>
      </w:pPr>
      <w:r w:rsidRPr="007562C6">
        <w:rPr>
          <w:rFonts w:cs="Arial"/>
          <w:color w:val="000000"/>
        </w:rPr>
        <w:t xml:space="preserve">Students should submit their dissertation accompanied by the Master’s Dissertation Submission Form under the guidelines given with this document. </w:t>
      </w:r>
    </w:p>
    <w:p w14:paraId="5920DD5E" w14:textId="77777777" w:rsidR="00594E4F" w:rsidRPr="007562C6" w:rsidRDefault="00594E4F" w:rsidP="00594E4F">
      <w:pPr>
        <w:rPr>
          <w:rFonts w:cs="Arial"/>
          <w:color w:val="000000"/>
        </w:rPr>
      </w:pPr>
      <w:r w:rsidRPr="007562C6">
        <w:rPr>
          <w:rFonts w:cs="Arial"/>
          <w:color w:val="000000"/>
        </w:rPr>
        <w:t>The dissertation will be assessed according to agreed criteria and standards which will be available to the students once they formally start their dissertation research.</w:t>
      </w:r>
    </w:p>
    <w:p w14:paraId="5CD94679" w14:textId="77777777" w:rsidR="00594E4F" w:rsidRPr="007562C6" w:rsidRDefault="00594E4F" w:rsidP="00594E4F">
      <w:pPr>
        <w:rPr>
          <w:rFonts w:cs="Arial"/>
        </w:rPr>
      </w:pPr>
      <w:r w:rsidRPr="007562C6">
        <w:rPr>
          <w:rFonts w:cs="Arial"/>
        </w:rPr>
        <w:t xml:space="preserve">The dissertation will be assessed against agreed standards and criteria, </w:t>
      </w:r>
      <w:proofErr w:type="spellStart"/>
      <w:r w:rsidRPr="007562C6">
        <w:rPr>
          <w:rFonts w:cs="Arial"/>
        </w:rPr>
        <w:t>e.g</w:t>
      </w:r>
      <w:proofErr w:type="spellEnd"/>
      <w:r w:rsidRPr="007562C6">
        <w:rPr>
          <w:rFonts w:cs="Arial"/>
        </w:rPr>
        <w:t>:</w:t>
      </w:r>
    </w:p>
    <w:p w14:paraId="16717C4E"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planning, organisation and management;</w:t>
      </w:r>
    </w:p>
    <w:p w14:paraId="1ABA88D7"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structure and presentation;</w:t>
      </w:r>
    </w:p>
    <w:p w14:paraId="0120650B"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depth of knowledge;</w:t>
      </w:r>
    </w:p>
    <w:p w14:paraId="52D10EAB"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depth of research;</w:t>
      </w:r>
    </w:p>
    <w:p w14:paraId="392C8E63"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relevance of content;</w:t>
      </w:r>
    </w:p>
    <w:p w14:paraId="7D5F5037"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development of an argument;</w:t>
      </w:r>
    </w:p>
    <w:p w14:paraId="4C954F88"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critical analysis;</w:t>
      </w:r>
    </w:p>
    <w:p w14:paraId="1718F07F" w14:textId="77777777" w:rsidR="00594E4F" w:rsidRPr="007562C6" w:rsidRDefault="00594E4F" w:rsidP="00744E62">
      <w:pPr>
        <w:pStyle w:val="ListParagraph"/>
        <w:numPr>
          <w:ilvl w:val="0"/>
          <w:numId w:val="12"/>
        </w:numPr>
        <w:overflowPunct w:val="0"/>
        <w:autoSpaceDE w:val="0"/>
        <w:autoSpaceDN w:val="0"/>
        <w:adjustRightInd w:val="0"/>
        <w:spacing w:after="0" w:line="240" w:lineRule="auto"/>
        <w:ind w:left="426" w:hanging="426"/>
        <w:jc w:val="both"/>
        <w:textAlignment w:val="baseline"/>
        <w:rPr>
          <w:rFonts w:ascii="Arial" w:hAnsi="Arial" w:cs="Arial"/>
        </w:rPr>
      </w:pPr>
      <w:r w:rsidRPr="007562C6">
        <w:rPr>
          <w:rFonts w:ascii="Arial" w:hAnsi="Arial" w:cs="Arial"/>
        </w:rPr>
        <w:t>validity of deductions and conclusions.</w:t>
      </w:r>
    </w:p>
    <w:p w14:paraId="32CEF4AE" w14:textId="77777777" w:rsidR="00594E4F" w:rsidRPr="007562C6" w:rsidRDefault="00594E4F" w:rsidP="00594E4F">
      <w:pPr>
        <w:tabs>
          <w:tab w:val="left" w:pos="720"/>
          <w:tab w:val="left" w:pos="1440"/>
          <w:tab w:val="left" w:pos="2160"/>
          <w:tab w:val="left" w:pos="2880"/>
        </w:tabs>
        <w:rPr>
          <w:rFonts w:cs="Arial"/>
        </w:rPr>
      </w:pPr>
    </w:p>
    <w:p w14:paraId="488D880F" w14:textId="77777777" w:rsidR="00594E4F" w:rsidRPr="007562C6" w:rsidRDefault="00594E4F" w:rsidP="00594E4F">
      <w:pPr>
        <w:tabs>
          <w:tab w:val="left" w:pos="720"/>
          <w:tab w:val="left" w:pos="1440"/>
          <w:tab w:val="left" w:pos="2160"/>
          <w:tab w:val="left" w:pos="2880"/>
        </w:tabs>
        <w:rPr>
          <w:rFonts w:cs="Arial"/>
          <w:b/>
        </w:rPr>
      </w:pPr>
      <w:r w:rsidRPr="007562C6">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94E4F" w:rsidRPr="007562C6" w14:paraId="7834A098" w14:textId="77777777" w:rsidTr="00680903">
        <w:tc>
          <w:tcPr>
            <w:tcW w:w="3261" w:type="dxa"/>
            <w:tcBorders>
              <w:top w:val="single" w:sz="4" w:space="0" w:color="auto"/>
              <w:left w:val="single" w:sz="4" w:space="0" w:color="auto"/>
            </w:tcBorders>
            <w:shd w:val="clear" w:color="auto" w:fill="auto"/>
          </w:tcPr>
          <w:p w14:paraId="78A980E9" w14:textId="77777777" w:rsidR="00594E4F" w:rsidRPr="007562C6" w:rsidRDefault="00594E4F" w:rsidP="00680903">
            <w:pPr>
              <w:rPr>
                <w:rFonts w:cs="Arial"/>
                <w:b/>
              </w:rPr>
            </w:pPr>
            <w:r w:rsidRPr="007562C6">
              <w:rPr>
                <w:rFonts w:cs="Arial"/>
                <w:b/>
              </w:rPr>
              <w:t>Activity type</w:t>
            </w:r>
          </w:p>
        </w:tc>
        <w:tc>
          <w:tcPr>
            <w:tcW w:w="1842" w:type="dxa"/>
            <w:shd w:val="clear" w:color="auto" w:fill="auto"/>
          </w:tcPr>
          <w:p w14:paraId="19C36634" w14:textId="77777777" w:rsidR="00594E4F" w:rsidRPr="007562C6" w:rsidRDefault="00594E4F" w:rsidP="00680903">
            <w:pPr>
              <w:jc w:val="center"/>
              <w:rPr>
                <w:rFonts w:cs="Arial"/>
                <w:b/>
              </w:rPr>
            </w:pPr>
            <w:r w:rsidRPr="007562C6">
              <w:rPr>
                <w:rFonts w:cs="Arial"/>
                <w:b/>
              </w:rPr>
              <w:t>Percentage</w:t>
            </w:r>
          </w:p>
        </w:tc>
      </w:tr>
      <w:tr w:rsidR="00594E4F" w:rsidRPr="007562C6" w14:paraId="50D4002F" w14:textId="77777777" w:rsidTr="00680903">
        <w:tc>
          <w:tcPr>
            <w:tcW w:w="3261" w:type="dxa"/>
            <w:shd w:val="clear" w:color="auto" w:fill="auto"/>
          </w:tcPr>
          <w:p w14:paraId="1601E0E8" w14:textId="77777777" w:rsidR="00594E4F" w:rsidRPr="007562C6" w:rsidRDefault="00594E4F" w:rsidP="00680903">
            <w:pPr>
              <w:rPr>
                <w:rFonts w:cs="Arial"/>
              </w:rPr>
            </w:pPr>
            <w:r w:rsidRPr="007562C6">
              <w:rPr>
                <w:rFonts w:cs="Arial"/>
              </w:rPr>
              <w:t>Written exam</w:t>
            </w:r>
          </w:p>
        </w:tc>
        <w:tc>
          <w:tcPr>
            <w:tcW w:w="1842" w:type="dxa"/>
            <w:shd w:val="clear" w:color="auto" w:fill="auto"/>
          </w:tcPr>
          <w:p w14:paraId="611DD728" w14:textId="77777777" w:rsidR="00594E4F" w:rsidRPr="007562C6" w:rsidRDefault="00594E4F" w:rsidP="00680903">
            <w:pPr>
              <w:jc w:val="center"/>
              <w:rPr>
                <w:rFonts w:cs="Arial"/>
              </w:rPr>
            </w:pPr>
          </w:p>
        </w:tc>
      </w:tr>
      <w:tr w:rsidR="00594E4F" w:rsidRPr="007562C6" w14:paraId="3FB9C721" w14:textId="77777777" w:rsidTr="00680903">
        <w:tc>
          <w:tcPr>
            <w:tcW w:w="3261" w:type="dxa"/>
            <w:shd w:val="clear" w:color="auto" w:fill="auto"/>
          </w:tcPr>
          <w:p w14:paraId="7017DF11" w14:textId="77777777" w:rsidR="00594E4F" w:rsidRPr="007562C6" w:rsidRDefault="00594E4F" w:rsidP="00680903">
            <w:pPr>
              <w:rPr>
                <w:rFonts w:cs="Arial"/>
              </w:rPr>
            </w:pPr>
            <w:r w:rsidRPr="007562C6">
              <w:rPr>
                <w:rFonts w:cs="Arial"/>
              </w:rPr>
              <w:t>Coursework</w:t>
            </w:r>
          </w:p>
        </w:tc>
        <w:tc>
          <w:tcPr>
            <w:tcW w:w="1842" w:type="dxa"/>
            <w:shd w:val="clear" w:color="auto" w:fill="auto"/>
          </w:tcPr>
          <w:p w14:paraId="5ED580C4" w14:textId="77777777" w:rsidR="00594E4F" w:rsidRPr="007562C6" w:rsidRDefault="00594E4F" w:rsidP="00680903">
            <w:pPr>
              <w:jc w:val="center"/>
              <w:rPr>
                <w:rFonts w:cs="Arial"/>
              </w:rPr>
            </w:pPr>
            <w:r w:rsidRPr="007562C6">
              <w:rPr>
                <w:rFonts w:cs="Arial"/>
              </w:rPr>
              <w:t xml:space="preserve">100% </w:t>
            </w:r>
          </w:p>
        </w:tc>
      </w:tr>
      <w:tr w:rsidR="00594E4F" w:rsidRPr="007562C6" w14:paraId="217A56F0" w14:textId="77777777" w:rsidTr="00680903">
        <w:tc>
          <w:tcPr>
            <w:tcW w:w="3261" w:type="dxa"/>
            <w:shd w:val="clear" w:color="auto" w:fill="auto"/>
          </w:tcPr>
          <w:p w14:paraId="5519145B" w14:textId="77777777" w:rsidR="00594E4F" w:rsidRPr="007562C6" w:rsidRDefault="00594E4F" w:rsidP="00680903">
            <w:pPr>
              <w:rPr>
                <w:rFonts w:cs="Arial"/>
              </w:rPr>
            </w:pPr>
            <w:r w:rsidRPr="007562C6">
              <w:rPr>
                <w:rFonts w:cs="Arial"/>
              </w:rPr>
              <w:t>Practical</w:t>
            </w:r>
          </w:p>
        </w:tc>
        <w:tc>
          <w:tcPr>
            <w:tcW w:w="1842" w:type="dxa"/>
            <w:shd w:val="clear" w:color="auto" w:fill="auto"/>
          </w:tcPr>
          <w:p w14:paraId="3E2EB8F5" w14:textId="77777777" w:rsidR="00594E4F" w:rsidRPr="007562C6" w:rsidRDefault="00594E4F" w:rsidP="00680903">
            <w:pPr>
              <w:jc w:val="center"/>
              <w:rPr>
                <w:rFonts w:cs="Arial"/>
              </w:rPr>
            </w:pPr>
          </w:p>
        </w:tc>
      </w:tr>
      <w:tr w:rsidR="00594E4F" w:rsidRPr="007562C6" w14:paraId="15432783" w14:textId="77777777" w:rsidTr="00680903">
        <w:tc>
          <w:tcPr>
            <w:tcW w:w="3261" w:type="dxa"/>
            <w:shd w:val="clear" w:color="auto" w:fill="auto"/>
          </w:tcPr>
          <w:p w14:paraId="6D65F70C" w14:textId="77777777" w:rsidR="00594E4F" w:rsidRPr="007562C6" w:rsidRDefault="00594E4F" w:rsidP="00680903">
            <w:pPr>
              <w:rPr>
                <w:rFonts w:cs="Arial"/>
              </w:rPr>
            </w:pPr>
            <w:r w:rsidRPr="007562C6">
              <w:rPr>
                <w:rFonts w:cs="Arial"/>
                <w:b/>
              </w:rPr>
              <w:t>TOTAL</w:t>
            </w:r>
          </w:p>
        </w:tc>
        <w:tc>
          <w:tcPr>
            <w:tcW w:w="1842" w:type="dxa"/>
            <w:shd w:val="clear" w:color="auto" w:fill="auto"/>
          </w:tcPr>
          <w:p w14:paraId="7BC37A99" w14:textId="77777777" w:rsidR="00594E4F" w:rsidRPr="007562C6" w:rsidRDefault="00594E4F" w:rsidP="00680903">
            <w:pPr>
              <w:jc w:val="center"/>
              <w:rPr>
                <w:rFonts w:cs="Arial"/>
                <w:b/>
              </w:rPr>
            </w:pPr>
            <w:r w:rsidRPr="007562C6">
              <w:rPr>
                <w:rFonts w:cs="Arial"/>
                <w:b/>
              </w:rPr>
              <w:t>100%</w:t>
            </w:r>
          </w:p>
        </w:tc>
      </w:tr>
    </w:tbl>
    <w:p w14:paraId="4C4F7DAB" w14:textId="77777777" w:rsidR="00594E4F" w:rsidRPr="007562C6" w:rsidRDefault="00594E4F" w:rsidP="00594E4F">
      <w:pPr>
        <w:rPr>
          <w:rFonts w:cs="Arial"/>
        </w:rPr>
      </w:pPr>
    </w:p>
    <w:p w14:paraId="2094E1FD" w14:textId="77777777" w:rsidR="00594E4F" w:rsidRPr="007562C6" w:rsidRDefault="00594E4F" w:rsidP="00594E4F">
      <w:pPr>
        <w:tabs>
          <w:tab w:val="left" w:pos="720"/>
          <w:tab w:val="left" w:pos="1440"/>
          <w:tab w:val="left" w:pos="2160"/>
          <w:tab w:val="left" w:pos="2880"/>
        </w:tabs>
        <w:rPr>
          <w:rFonts w:cs="Arial"/>
          <w:b/>
        </w:rPr>
      </w:pPr>
      <w:r w:rsidRPr="007562C6">
        <w:rPr>
          <w:rFonts w:cs="Arial"/>
          <w:b/>
        </w:rPr>
        <w:t xml:space="preserve">READING LIST </w:t>
      </w:r>
    </w:p>
    <w:p w14:paraId="0AAE6AB9" w14:textId="77777777" w:rsidR="00594E4F" w:rsidRPr="007562C6" w:rsidRDefault="00594E4F" w:rsidP="00594E4F">
      <w:pPr>
        <w:rPr>
          <w:rFonts w:cs="Arial"/>
        </w:rPr>
      </w:pPr>
    </w:p>
    <w:tbl>
      <w:tblPr>
        <w:tblStyle w:val="TableGrid"/>
        <w:tblW w:w="0" w:type="auto"/>
        <w:tblLook w:val="04A0" w:firstRow="1" w:lastRow="0" w:firstColumn="1" w:lastColumn="0" w:noHBand="0" w:noVBand="1"/>
      </w:tblPr>
      <w:tblGrid>
        <w:gridCol w:w="1683"/>
        <w:gridCol w:w="5248"/>
        <w:gridCol w:w="1366"/>
      </w:tblGrid>
      <w:tr w:rsidR="00594E4F" w:rsidRPr="007562C6" w14:paraId="34C7A3BD" w14:textId="77777777" w:rsidTr="00680903">
        <w:tc>
          <w:tcPr>
            <w:tcW w:w="1693" w:type="dxa"/>
            <w:shd w:val="clear" w:color="auto" w:fill="BFBFBF" w:themeFill="background1" w:themeFillShade="BF"/>
          </w:tcPr>
          <w:p w14:paraId="6040FD71" w14:textId="77777777" w:rsidR="00594E4F" w:rsidRPr="007562C6" w:rsidRDefault="00594E4F" w:rsidP="00680903">
            <w:pPr>
              <w:tabs>
                <w:tab w:val="num" w:pos="720"/>
                <w:tab w:val="left" w:pos="1440"/>
              </w:tabs>
              <w:rPr>
                <w:rFonts w:cs="Arial"/>
                <w:b/>
              </w:rPr>
            </w:pPr>
            <w:r w:rsidRPr="007562C6">
              <w:rPr>
                <w:rFonts w:cs="Arial"/>
                <w:b/>
              </w:rPr>
              <w:t>Module Code</w:t>
            </w:r>
          </w:p>
        </w:tc>
        <w:tc>
          <w:tcPr>
            <w:tcW w:w="7367" w:type="dxa"/>
            <w:gridSpan w:val="2"/>
          </w:tcPr>
          <w:p w14:paraId="3847C7C5" w14:textId="77777777" w:rsidR="00594E4F" w:rsidRPr="007562C6" w:rsidRDefault="00594E4F" w:rsidP="00680903">
            <w:pPr>
              <w:tabs>
                <w:tab w:val="num" w:pos="720"/>
                <w:tab w:val="left" w:pos="1440"/>
              </w:tabs>
              <w:rPr>
                <w:rFonts w:cs="Arial"/>
                <w:b/>
              </w:rPr>
            </w:pPr>
            <w:r w:rsidRPr="007562C6">
              <w:rPr>
                <w:rFonts w:cs="Arial"/>
                <w:b/>
              </w:rPr>
              <w:t>ECGE7002P</w:t>
            </w:r>
          </w:p>
        </w:tc>
      </w:tr>
      <w:tr w:rsidR="00594E4F" w:rsidRPr="007562C6" w14:paraId="0964ED97" w14:textId="77777777" w:rsidTr="00680903">
        <w:tc>
          <w:tcPr>
            <w:tcW w:w="1693" w:type="dxa"/>
            <w:shd w:val="clear" w:color="auto" w:fill="BFBFBF" w:themeFill="background1" w:themeFillShade="BF"/>
          </w:tcPr>
          <w:p w14:paraId="69E154F6" w14:textId="77777777" w:rsidR="00594E4F" w:rsidRPr="007562C6" w:rsidRDefault="00594E4F" w:rsidP="00680903">
            <w:pPr>
              <w:tabs>
                <w:tab w:val="num" w:pos="720"/>
                <w:tab w:val="left" w:pos="1440"/>
              </w:tabs>
              <w:rPr>
                <w:rFonts w:cs="Arial"/>
                <w:b/>
              </w:rPr>
            </w:pPr>
            <w:r w:rsidRPr="007562C6">
              <w:rPr>
                <w:rFonts w:cs="Arial"/>
                <w:b/>
              </w:rPr>
              <w:t>Module Title</w:t>
            </w:r>
          </w:p>
        </w:tc>
        <w:tc>
          <w:tcPr>
            <w:tcW w:w="7367" w:type="dxa"/>
            <w:gridSpan w:val="2"/>
          </w:tcPr>
          <w:p w14:paraId="04855044" w14:textId="77777777" w:rsidR="00594E4F" w:rsidRPr="007562C6" w:rsidRDefault="00594E4F" w:rsidP="00680903">
            <w:pPr>
              <w:tabs>
                <w:tab w:val="num" w:pos="720"/>
                <w:tab w:val="left" w:pos="1440"/>
              </w:tabs>
              <w:rPr>
                <w:rFonts w:cs="Arial"/>
                <w:b/>
              </w:rPr>
            </w:pPr>
            <w:r w:rsidRPr="007562C6">
              <w:rPr>
                <w:rFonts w:cs="Arial"/>
                <w:b/>
              </w:rPr>
              <w:t>Faculty of Education and Communities: Dissertation</w:t>
            </w:r>
          </w:p>
        </w:tc>
      </w:tr>
      <w:tr w:rsidR="00594E4F" w:rsidRPr="007562C6" w14:paraId="0F7701A8" w14:textId="77777777" w:rsidTr="00680903">
        <w:tc>
          <w:tcPr>
            <w:tcW w:w="1693" w:type="dxa"/>
            <w:shd w:val="clear" w:color="auto" w:fill="BFBFBF" w:themeFill="background1" w:themeFillShade="BF"/>
          </w:tcPr>
          <w:p w14:paraId="7FFB65C3" w14:textId="77777777" w:rsidR="00594E4F" w:rsidRPr="007562C6" w:rsidRDefault="00594E4F" w:rsidP="00680903">
            <w:pPr>
              <w:tabs>
                <w:tab w:val="num" w:pos="720"/>
                <w:tab w:val="left" w:pos="1440"/>
              </w:tabs>
              <w:rPr>
                <w:rFonts w:cs="Arial"/>
                <w:b/>
              </w:rPr>
            </w:pPr>
            <w:r w:rsidRPr="007562C6">
              <w:rPr>
                <w:rFonts w:cs="Arial"/>
                <w:b/>
              </w:rPr>
              <w:t>Classification</w:t>
            </w:r>
          </w:p>
        </w:tc>
        <w:tc>
          <w:tcPr>
            <w:tcW w:w="6001" w:type="dxa"/>
            <w:shd w:val="clear" w:color="auto" w:fill="BFBFBF" w:themeFill="background1" w:themeFillShade="BF"/>
          </w:tcPr>
          <w:p w14:paraId="6A7BD49C" w14:textId="77777777" w:rsidR="00594E4F" w:rsidRPr="007562C6" w:rsidRDefault="00594E4F" w:rsidP="00680903">
            <w:pPr>
              <w:tabs>
                <w:tab w:val="num" w:pos="720"/>
                <w:tab w:val="left" w:pos="1440"/>
              </w:tabs>
              <w:rPr>
                <w:rFonts w:cs="Arial"/>
                <w:b/>
              </w:rPr>
            </w:pPr>
            <w:r w:rsidRPr="007562C6">
              <w:rPr>
                <w:rFonts w:cs="Arial"/>
                <w:b/>
              </w:rPr>
              <w:t>Reading List entry</w:t>
            </w:r>
          </w:p>
        </w:tc>
        <w:tc>
          <w:tcPr>
            <w:tcW w:w="1366" w:type="dxa"/>
            <w:shd w:val="clear" w:color="auto" w:fill="BFBFBF" w:themeFill="background1" w:themeFillShade="BF"/>
          </w:tcPr>
          <w:p w14:paraId="2B985EBB" w14:textId="77777777" w:rsidR="00594E4F" w:rsidRPr="007562C6" w:rsidRDefault="00594E4F" w:rsidP="00680903">
            <w:pPr>
              <w:tabs>
                <w:tab w:val="num" w:pos="720"/>
                <w:tab w:val="left" w:pos="1440"/>
              </w:tabs>
              <w:rPr>
                <w:rFonts w:cs="Arial"/>
                <w:b/>
              </w:rPr>
            </w:pPr>
            <w:r w:rsidRPr="007562C6">
              <w:rPr>
                <w:rFonts w:cs="Arial"/>
                <w:b/>
              </w:rPr>
              <w:t>Electronic*</w:t>
            </w:r>
          </w:p>
        </w:tc>
      </w:tr>
      <w:tr w:rsidR="00594E4F" w:rsidRPr="007562C6" w14:paraId="3B655575" w14:textId="77777777" w:rsidTr="00680903">
        <w:tc>
          <w:tcPr>
            <w:tcW w:w="1693" w:type="dxa"/>
          </w:tcPr>
          <w:p w14:paraId="638735B6" w14:textId="77777777" w:rsidR="00594E4F" w:rsidRPr="007562C6" w:rsidRDefault="00594E4F" w:rsidP="00680903">
            <w:pPr>
              <w:tabs>
                <w:tab w:val="num" w:pos="720"/>
                <w:tab w:val="left" w:pos="1440"/>
              </w:tabs>
              <w:rPr>
                <w:rFonts w:cs="Arial"/>
              </w:rPr>
            </w:pPr>
            <w:r w:rsidRPr="007562C6">
              <w:rPr>
                <w:rFonts w:cs="Arial"/>
              </w:rPr>
              <w:t>Essential</w:t>
            </w:r>
          </w:p>
        </w:tc>
        <w:tc>
          <w:tcPr>
            <w:tcW w:w="6001" w:type="dxa"/>
          </w:tcPr>
          <w:p w14:paraId="55248359" w14:textId="77777777" w:rsidR="00594E4F" w:rsidRPr="007562C6" w:rsidRDefault="00594E4F" w:rsidP="00680903">
            <w:pPr>
              <w:rPr>
                <w:rFonts w:cs="Arial"/>
                <w:color w:val="000000"/>
              </w:rPr>
            </w:pPr>
            <w:proofErr w:type="spellStart"/>
            <w:r w:rsidRPr="007562C6">
              <w:rPr>
                <w:rFonts w:cs="Arial"/>
                <w:color w:val="000000"/>
              </w:rPr>
              <w:t>Biggam</w:t>
            </w:r>
            <w:proofErr w:type="spellEnd"/>
            <w:r w:rsidRPr="007562C6">
              <w:rPr>
                <w:rFonts w:cs="Arial"/>
                <w:color w:val="000000"/>
              </w:rPr>
              <w:t xml:space="preserve">, J. (2015) </w:t>
            </w:r>
            <w:r w:rsidRPr="007562C6">
              <w:rPr>
                <w:rFonts w:cs="Arial"/>
                <w:i/>
                <w:color w:val="000000"/>
              </w:rPr>
              <w:t xml:space="preserve">Succeeding with Your Master’s Dissertation: A Step-by-Step Handbook </w:t>
            </w:r>
            <w:r w:rsidRPr="007562C6">
              <w:rPr>
                <w:rFonts w:cs="Arial"/>
                <w:color w:val="000000"/>
              </w:rPr>
              <w:t>(3</w:t>
            </w:r>
            <w:r w:rsidRPr="007562C6">
              <w:rPr>
                <w:rFonts w:cs="Arial"/>
                <w:color w:val="000000"/>
                <w:vertAlign w:val="superscript"/>
              </w:rPr>
              <w:t>rd</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w:t>
            </w:r>
            <w:r w:rsidRPr="007562C6">
              <w:rPr>
                <w:rFonts w:cs="Arial"/>
                <w:i/>
                <w:color w:val="000000"/>
              </w:rPr>
              <w:t xml:space="preserve"> </w:t>
            </w:r>
            <w:r w:rsidRPr="007562C6">
              <w:rPr>
                <w:rFonts w:cs="Arial"/>
                <w:color w:val="000000"/>
              </w:rPr>
              <w:t>Maidenhead: Open University Press.</w:t>
            </w:r>
          </w:p>
        </w:tc>
        <w:tc>
          <w:tcPr>
            <w:tcW w:w="1366" w:type="dxa"/>
          </w:tcPr>
          <w:sdt>
            <w:sdtPr>
              <w:rPr>
                <w:rFonts w:cs="Arial"/>
              </w:rPr>
              <w:id w:val="-930275392"/>
              <w14:checkbox>
                <w14:checked w14:val="0"/>
                <w14:checkedState w14:val="2612" w14:font="MS Gothic"/>
                <w14:uncheckedState w14:val="2610" w14:font="MS Gothic"/>
              </w14:checkbox>
            </w:sdtPr>
            <w:sdtEndPr/>
            <w:sdtContent>
              <w:p w14:paraId="74CFCD50"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p w14:paraId="63046A0D" w14:textId="77777777" w:rsidR="00594E4F" w:rsidRPr="007562C6" w:rsidRDefault="00594E4F" w:rsidP="00680903">
            <w:pPr>
              <w:jc w:val="center"/>
              <w:rPr>
                <w:rFonts w:cs="Arial"/>
              </w:rPr>
            </w:pPr>
          </w:p>
        </w:tc>
      </w:tr>
      <w:tr w:rsidR="00594E4F" w:rsidRPr="007562C6" w14:paraId="5C72C835" w14:textId="77777777" w:rsidTr="00680903">
        <w:tc>
          <w:tcPr>
            <w:tcW w:w="1693" w:type="dxa"/>
          </w:tcPr>
          <w:p w14:paraId="398C3016" w14:textId="77777777" w:rsidR="00594E4F" w:rsidRPr="007562C6" w:rsidRDefault="00594E4F" w:rsidP="00680903">
            <w:pPr>
              <w:tabs>
                <w:tab w:val="num" w:pos="720"/>
                <w:tab w:val="left" w:pos="1440"/>
              </w:tabs>
              <w:rPr>
                <w:rFonts w:cs="Arial"/>
              </w:rPr>
            </w:pPr>
            <w:r w:rsidRPr="007562C6">
              <w:rPr>
                <w:rFonts w:cs="Arial"/>
              </w:rPr>
              <w:t>Essential</w:t>
            </w:r>
          </w:p>
        </w:tc>
        <w:tc>
          <w:tcPr>
            <w:tcW w:w="6001" w:type="dxa"/>
          </w:tcPr>
          <w:p w14:paraId="521D99E0" w14:textId="77777777" w:rsidR="00594E4F" w:rsidRPr="007562C6" w:rsidRDefault="00594E4F" w:rsidP="00680903">
            <w:pPr>
              <w:rPr>
                <w:rFonts w:cs="Arial"/>
                <w:color w:val="000000"/>
              </w:rPr>
            </w:pPr>
            <w:r w:rsidRPr="007562C6">
              <w:rPr>
                <w:rFonts w:cs="Arial"/>
                <w:color w:val="000000"/>
              </w:rPr>
              <w:t xml:space="preserve">BSA. (2004) </w:t>
            </w:r>
            <w:r w:rsidRPr="007562C6">
              <w:rPr>
                <w:rFonts w:cs="Arial"/>
                <w:i/>
                <w:color w:val="000000"/>
              </w:rPr>
              <w:t xml:space="preserve">Statement of Ethical Practice for the British Sociological Association. </w:t>
            </w:r>
            <w:r w:rsidRPr="007562C6">
              <w:rPr>
                <w:rFonts w:cs="Arial"/>
                <w:color w:val="000000"/>
              </w:rPr>
              <w:t>Durham: British Sociological Association.</w:t>
            </w:r>
          </w:p>
        </w:tc>
        <w:tc>
          <w:tcPr>
            <w:tcW w:w="1366" w:type="dxa"/>
          </w:tcPr>
          <w:sdt>
            <w:sdtPr>
              <w:rPr>
                <w:rFonts w:cs="Arial"/>
              </w:rPr>
              <w:id w:val="-1270701098"/>
              <w14:checkbox>
                <w14:checked w14:val="0"/>
                <w14:checkedState w14:val="2612" w14:font="MS Gothic"/>
                <w14:uncheckedState w14:val="2610" w14:font="MS Gothic"/>
              </w14:checkbox>
            </w:sdtPr>
            <w:sdtEndPr/>
            <w:sdtContent>
              <w:p w14:paraId="54A51711"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447D4263" w14:textId="77777777" w:rsidTr="00680903">
        <w:tc>
          <w:tcPr>
            <w:tcW w:w="1693" w:type="dxa"/>
          </w:tcPr>
          <w:p w14:paraId="3A777BB6" w14:textId="77777777" w:rsidR="00594E4F" w:rsidRPr="007562C6" w:rsidRDefault="00594E4F" w:rsidP="00680903">
            <w:pPr>
              <w:tabs>
                <w:tab w:val="num" w:pos="720"/>
                <w:tab w:val="left" w:pos="1440"/>
              </w:tabs>
              <w:rPr>
                <w:rFonts w:cs="Arial"/>
              </w:rPr>
            </w:pPr>
            <w:r w:rsidRPr="007562C6">
              <w:rPr>
                <w:rFonts w:cs="Arial"/>
              </w:rPr>
              <w:t>Essential</w:t>
            </w:r>
          </w:p>
        </w:tc>
        <w:tc>
          <w:tcPr>
            <w:tcW w:w="6001" w:type="dxa"/>
          </w:tcPr>
          <w:p w14:paraId="14D1C285" w14:textId="77777777" w:rsidR="00594E4F" w:rsidRPr="007562C6" w:rsidRDefault="00594E4F" w:rsidP="00680903">
            <w:pPr>
              <w:rPr>
                <w:rFonts w:cs="Arial"/>
                <w:i/>
                <w:color w:val="000000"/>
              </w:rPr>
            </w:pPr>
            <w:proofErr w:type="spellStart"/>
            <w:r w:rsidRPr="007562C6">
              <w:rPr>
                <w:rFonts w:cs="Arial"/>
                <w:color w:val="000000"/>
              </w:rPr>
              <w:t>Furseth</w:t>
            </w:r>
            <w:proofErr w:type="spellEnd"/>
            <w:r w:rsidRPr="007562C6">
              <w:rPr>
                <w:rFonts w:cs="Arial"/>
                <w:color w:val="000000"/>
              </w:rPr>
              <w:t>, I. &amp; Everett, E. L. (2013)</w:t>
            </w:r>
            <w:r w:rsidRPr="007562C6">
              <w:rPr>
                <w:rFonts w:cs="Arial"/>
                <w:i/>
                <w:color w:val="000000"/>
              </w:rPr>
              <w:t xml:space="preserve"> Doing Your Master's Dissertation: From Start to Finish (SAGE Study Skills Series</w:t>
            </w:r>
            <w:r w:rsidRPr="007562C6">
              <w:rPr>
                <w:rFonts w:cs="Arial"/>
                <w:color w:val="000000"/>
              </w:rPr>
              <w:t>). London: Sage.</w:t>
            </w:r>
          </w:p>
        </w:tc>
        <w:tc>
          <w:tcPr>
            <w:tcW w:w="1366" w:type="dxa"/>
          </w:tcPr>
          <w:sdt>
            <w:sdtPr>
              <w:rPr>
                <w:rFonts w:cs="Arial"/>
              </w:rPr>
              <w:id w:val="-1461949858"/>
              <w14:checkbox>
                <w14:checked w14:val="0"/>
                <w14:checkedState w14:val="2612" w14:font="MS Gothic"/>
                <w14:uncheckedState w14:val="2610" w14:font="MS Gothic"/>
              </w14:checkbox>
            </w:sdtPr>
            <w:sdtEndPr/>
            <w:sdtContent>
              <w:p w14:paraId="4E203425"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1E4BB489" w14:textId="77777777" w:rsidTr="00680903">
        <w:tc>
          <w:tcPr>
            <w:tcW w:w="1693" w:type="dxa"/>
          </w:tcPr>
          <w:p w14:paraId="1468ACBB" w14:textId="77777777" w:rsidR="00594E4F" w:rsidRPr="007562C6" w:rsidRDefault="00594E4F" w:rsidP="00680903">
            <w:pPr>
              <w:tabs>
                <w:tab w:val="num" w:pos="720"/>
                <w:tab w:val="left" w:pos="1440"/>
              </w:tabs>
              <w:rPr>
                <w:rFonts w:cs="Arial"/>
              </w:rPr>
            </w:pPr>
            <w:r w:rsidRPr="007562C6">
              <w:rPr>
                <w:rFonts w:cs="Arial"/>
              </w:rPr>
              <w:t>Essential</w:t>
            </w:r>
          </w:p>
        </w:tc>
        <w:tc>
          <w:tcPr>
            <w:tcW w:w="6001" w:type="dxa"/>
          </w:tcPr>
          <w:p w14:paraId="0EB73078" w14:textId="77777777" w:rsidR="00594E4F" w:rsidRPr="007562C6" w:rsidRDefault="00594E4F" w:rsidP="00680903">
            <w:pPr>
              <w:rPr>
                <w:rFonts w:cs="Arial"/>
                <w:color w:val="000000"/>
              </w:rPr>
            </w:pPr>
            <w:r w:rsidRPr="007562C6">
              <w:rPr>
                <w:rFonts w:cs="Arial"/>
                <w:color w:val="000000"/>
              </w:rPr>
              <w:t xml:space="preserve">Jessop, J. (2012) </w:t>
            </w:r>
            <w:r w:rsidRPr="007562C6">
              <w:rPr>
                <w:rFonts w:cs="Arial"/>
                <w:i/>
                <w:color w:val="000000"/>
              </w:rPr>
              <w:t>Ethics in Qualitative Research</w:t>
            </w:r>
            <w:r w:rsidRPr="007562C6">
              <w:rPr>
                <w:rFonts w:cs="Arial"/>
                <w:color w:val="000000"/>
              </w:rPr>
              <w:t xml:space="preserve">. London: Sage. </w:t>
            </w:r>
          </w:p>
        </w:tc>
        <w:tc>
          <w:tcPr>
            <w:tcW w:w="1366" w:type="dxa"/>
          </w:tcPr>
          <w:sdt>
            <w:sdtPr>
              <w:rPr>
                <w:rFonts w:cs="Arial"/>
              </w:rPr>
              <w:id w:val="-310171255"/>
              <w14:checkbox>
                <w14:checked w14:val="0"/>
                <w14:checkedState w14:val="2612" w14:font="MS Gothic"/>
                <w14:uncheckedState w14:val="2610" w14:font="MS Gothic"/>
              </w14:checkbox>
            </w:sdtPr>
            <w:sdtEndPr/>
            <w:sdtContent>
              <w:p w14:paraId="24CB175B"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2750054F" w14:textId="77777777" w:rsidTr="00680903">
        <w:tc>
          <w:tcPr>
            <w:tcW w:w="1693" w:type="dxa"/>
          </w:tcPr>
          <w:p w14:paraId="5959A144" w14:textId="77777777" w:rsidR="00594E4F" w:rsidRPr="007562C6" w:rsidRDefault="00594E4F" w:rsidP="00680903">
            <w:pPr>
              <w:tabs>
                <w:tab w:val="num" w:pos="720"/>
                <w:tab w:val="left" w:pos="1440"/>
              </w:tabs>
              <w:rPr>
                <w:rFonts w:cs="Arial"/>
              </w:rPr>
            </w:pPr>
            <w:r w:rsidRPr="007562C6">
              <w:rPr>
                <w:rFonts w:cs="Arial"/>
              </w:rPr>
              <w:t>Essential</w:t>
            </w:r>
          </w:p>
        </w:tc>
        <w:tc>
          <w:tcPr>
            <w:tcW w:w="6001" w:type="dxa"/>
          </w:tcPr>
          <w:p w14:paraId="5E8CA211" w14:textId="77777777" w:rsidR="00594E4F" w:rsidRPr="007562C6" w:rsidRDefault="00594E4F" w:rsidP="00680903">
            <w:pPr>
              <w:rPr>
                <w:rFonts w:cs="Arial"/>
                <w:color w:val="000000"/>
              </w:rPr>
            </w:pPr>
            <w:r w:rsidRPr="007562C6">
              <w:rPr>
                <w:rFonts w:cs="Arial"/>
                <w:color w:val="000000"/>
              </w:rPr>
              <w:t xml:space="preserve">Newby. P. (2014) </w:t>
            </w:r>
            <w:r w:rsidRPr="007562C6">
              <w:rPr>
                <w:rFonts w:cs="Arial"/>
                <w:i/>
                <w:color w:val="000000"/>
              </w:rPr>
              <w:t>Research Methods for Education</w:t>
            </w:r>
            <w:r w:rsidRPr="007562C6">
              <w:rPr>
                <w:rFonts w:cs="Arial"/>
                <w:color w:val="000000"/>
              </w:rPr>
              <w:t xml:space="preserve"> (2</w:t>
            </w:r>
            <w:r w:rsidRPr="007562C6">
              <w:rPr>
                <w:rFonts w:cs="Arial"/>
                <w:color w:val="000000"/>
                <w:vertAlign w:val="superscript"/>
              </w:rPr>
              <w:t>nd</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 Abingdon: Routledge.</w:t>
            </w:r>
          </w:p>
        </w:tc>
        <w:tc>
          <w:tcPr>
            <w:tcW w:w="1366" w:type="dxa"/>
          </w:tcPr>
          <w:sdt>
            <w:sdtPr>
              <w:rPr>
                <w:rFonts w:cs="Arial"/>
              </w:rPr>
              <w:id w:val="-1062008229"/>
              <w14:checkbox>
                <w14:checked w14:val="0"/>
                <w14:checkedState w14:val="2612" w14:font="MS Gothic"/>
                <w14:uncheckedState w14:val="2610" w14:font="MS Gothic"/>
              </w14:checkbox>
            </w:sdtPr>
            <w:sdtEndPr/>
            <w:sdtContent>
              <w:p w14:paraId="54324363"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7795EB7F" w14:textId="77777777" w:rsidTr="00680903">
        <w:tc>
          <w:tcPr>
            <w:tcW w:w="1693" w:type="dxa"/>
          </w:tcPr>
          <w:p w14:paraId="43E86118" w14:textId="77777777" w:rsidR="00594E4F" w:rsidRPr="007562C6" w:rsidRDefault="00594E4F" w:rsidP="00680903">
            <w:pPr>
              <w:tabs>
                <w:tab w:val="num" w:pos="720"/>
                <w:tab w:val="left" w:pos="1440"/>
              </w:tabs>
              <w:rPr>
                <w:rFonts w:cs="Arial"/>
              </w:rPr>
            </w:pPr>
            <w:r w:rsidRPr="007562C6">
              <w:rPr>
                <w:rFonts w:cs="Arial"/>
              </w:rPr>
              <w:t>Essential</w:t>
            </w:r>
          </w:p>
        </w:tc>
        <w:tc>
          <w:tcPr>
            <w:tcW w:w="6001" w:type="dxa"/>
          </w:tcPr>
          <w:p w14:paraId="44E1B4CE" w14:textId="77777777" w:rsidR="00594E4F" w:rsidRPr="007562C6" w:rsidRDefault="00594E4F" w:rsidP="00680903">
            <w:pPr>
              <w:rPr>
                <w:rFonts w:cs="Arial"/>
              </w:rPr>
            </w:pPr>
            <w:r w:rsidRPr="007562C6">
              <w:rPr>
                <w:rFonts w:cs="Arial"/>
                <w:color w:val="000000"/>
              </w:rPr>
              <w:t xml:space="preserve">Punch. K. F. (2013) </w:t>
            </w:r>
            <w:r w:rsidRPr="007562C6">
              <w:rPr>
                <w:rFonts w:cs="Arial"/>
                <w:i/>
                <w:color w:val="000000"/>
              </w:rPr>
              <w:t xml:space="preserve">Introduction to Social Research: Quantitative and Qualitative Approaches </w:t>
            </w:r>
            <w:r w:rsidRPr="007562C6">
              <w:rPr>
                <w:rFonts w:cs="Arial"/>
                <w:color w:val="000000"/>
              </w:rPr>
              <w:t>(3</w:t>
            </w:r>
            <w:r w:rsidRPr="007562C6">
              <w:rPr>
                <w:rFonts w:cs="Arial"/>
                <w:color w:val="000000"/>
                <w:vertAlign w:val="superscript"/>
              </w:rPr>
              <w:t>rd</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 London: Sage Publications Ltd.</w:t>
            </w:r>
          </w:p>
        </w:tc>
        <w:tc>
          <w:tcPr>
            <w:tcW w:w="1366" w:type="dxa"/>
          </w:tcPr>
          <w:sdt>
            <w:sdtPr>
              <w:rPr>
                <w:rFonts w:cs="Arial"/>
              </w:rPr>
              <w:id w:val="2124800542"/>
              <w14:checkbox>
                <w14:checked w14:val="0"/>
                <w14:checkedState w14:val="2612" w14:font="MS Gothic"/>
                <w14:uncheckedState w14:val="2610" w14:font="MS Gothic"/>
              </w14:checkbox>
            </w:sdtPr>
            <w:sdtEndPr/>
            <w:sdtContent>
              <w:p w14:paraId="21E20992"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7205BBCD" w14:textId="77777777" w:rsidTr="00680903">
        <w:tc>
          <w:tcPr>
            <w:tcW w:w="1693" w:type="dxa"/>
          </w:tcPr>
          <w:p w14:paraId="4D784F96"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1B920F6D" w14:textId="77777777" w:rsidR="00594E4F" w:rsidRPr="007562C6" w:rsidRDefault="00594E4F" w:rsidP="00680903">
            <w:pPr>
              <w:rPr>
                <w:rFonts w:cs="Arial"/>
                <w:color w:val="000000"/>
              </w:rPr>
            </w:pPr>
            <w:r w:rsidRPr="007562C6">
              <w:rPr>
                <w:rFonts w:cs="Arial"/>
              </w:rPr>
              <w:t xml:space="preserve">Bell, J. (2014) </w:t>
            </w:r>
            <w:r w:rsidRPr="007562C6">
              <w:rPr>
                <w:rFonts w:cs="Arial"/>
                <w:i/>
              </w:rPr>
              <w:t>Doing your research project: a guide for first time researchers in education and social science (6</w:t>
            </w:r>
            <w:r w:rsidRPr="007562C6">
              <w:rPr>
                <w:rFonts w:cs="Arial"/>
                <w:i/>
                <w:vertAlign w:val="superscript"/>
              </w:rPr>
              <w:t>th</w:t>
            </w:r>
            <w:r w:rsidRPr="007562C6">
              <w:rPr>
                <w:rFonts w:cs="Arial"/>
                <w:i/>
              </w:rPr>
              <w:t xml:space="preserve"> </w:t>
            </w:r>
            <w:proofErr w:type="spellStart"/>
            <w:r w:rsidRPr="007562C6">
              <w:rPr>
                <w:rFonts w:cs="Arial"/>
                <w:i/>
              </w:rPr>
              <w:t>ed</w:t>
            </w:r>
            <w:proofErr w:type="spellEnd"/>
            <w:r w:rsidRPr="007562C6">
              <w:rPr>
                <w:rFonts w:cs="Arial"/>
                <w:i/>
              </w:rPr>
              <w:t xml:space="preserve">). </w:t>
            </w:r>
            <w:r w:rsidRPr="007562C6">
              <w:rPr>
                <w:rFonts w:cs="Arial"/>
              </w:rPr>
              <w:t xml:space="preserve">Milton Keynes: Open University Press. </w:t>
            </w:r>
          </w:p>
        </w:tc>
        <w:tc>
          <w:tcPr>
            <w:tcW w:w="1366" w:type="dxa"/>
          </w:tcPr>
          <w:sdt>
            <w:sdtPr>
              <w:rPr>
                <w:rFonts w:cs="Arial"/>
              </w:rPr>
              <w:id w:val="-1545132205"/>
              <w14:checkbox>
                <w14:checked w14:val="0"/>
                <w14:checkedState w14:val="2612" w14:font="MS Gothic"/>
                <w14:uncheckedState w14:val="2610" w14:font="MS Gothic"/>
              </w14:checkbox>
            </w:sdtPr>
            <w:sdtEndPr/>
            <w:sdtContent>
              <w:p w14:paraId="4D668B95"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1F4AF613" w14:textId="77777777" w:rsidTr="00680903">
        <w:tc>
          <w:tcPr>
            <w:tcW w:w="1693" w:type="dxa"/>
          </w:tcPr>
          <w:p w14:paraId="61029E28"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3C7A59F2" w14:textId="77777777" w:rsidR="00594E4F" w:rsidRPr="007562C6" w:rsidRDefault="00594E4F" w:rsidP="00680903">
            <w:pPr>
              <w:tabs>
                <w:tab w:val="left" w:pos="1134"/>
              </w:tabs>
              <w:rPr>
                <w:rFonts w:cs="Arial"/>
                <w:i/>
                <w:color w:val="000000"/>
              </w:rPr>
            </w:pPr>
            <w:r w:rsidRPr="007562C6">
              <w:rPr>
                <w:rFonts w:cs="Arial"/>
                <w:i/>
                <w:color w:val="000000"/>
              </w:rPr>
              <w:t xml:space="preserve">British Educational Research Association </w:t>
            </w:r>
          </w:p>
          <w:p w14:paraId="3CD96498" w14:textId="77777777" w:rsidR="00594E4F" w:rsidRPr="007562C6" w:rsidRDefault="00AA039B" w:rsidP="00680903">
            <w:pPr>
              <w:rPr>
                <w:rFonts w:cs="Arial"/>
                <w:color w:val="000000"/>
              </w:rPr>
            </w:pPr>
            <w:hyperlink r:id="rId18" w:history="1">
              <w:r w:rsidR="00594E4F" w:rsidRPr="007562C6">
                <w:rPr>
                  <w:rStyle w:val="Hyperlink"/>
                  <w:rFonts w:cs="Arial"/>
                  <w:i/>
                </w:rPr>
                <w:t>https://www.bera.ac.uk/</w:t>
              </w:r>
            </w:hyperlink>
            <w:r w:rsidR="00594E4F" w:rsidRPr="007562C6">
              <w:rPr>
                <w:rFonts w:cs="Arial"/>
                <w:i/>
              </w:rPr>
              <w:t xml:space="preserve"> </w:t>
            </w:r>
          </w:p>
        </w:tc>
        <w:tc>
          <w:tcPr>
            <w:tcW w:w="1366" w:type="dxa"/>
          </w:tcPr>
          <w:sdt>
            <w:sdtPr>
              <w:rPr>
                <w:rFonts w:cs="Arial"/>
              </w:rPr>
              <w:id w:val="1939862676"/>
              <w14:checkbox>
                <w14:checked w14:val="1"/>
                <w14:checkedState w14:val="2612" w14:font="MS Gothic"/>
                <w14:uncheckedState w14:val="2610" w14:font="MS Gothic"/>
              </w14:checkbox>
            </w:sdtPr>
            <w:sdtEndPr/>
            <w:sdtContent>
              <w:p w14:paraId="7AF4E039"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563F2FE6" w14:textId="77777777" w:rsidTr="00680903">
        <w:tc>
          <w:tcPr>
            <w:tcW w:w="1693" w:type="dxa"/>
          </w:tcPr>
          <w:p w14:paraId="19CF0B0D" w14:textId="77777777" w:rsidR="00594E4F" w:rsidRPr="007562C6" w:rsidRDefault="00594E4F" w:rsidP="00680903">
            <w:pPr>
              <w:tabs>
                <w:tab w:val="num" w:pos="720"/>
                <w:tab w:val="left" w:pos="1440"/>
              </w:tabs>
              <w:rPr>
                <w:rFonts w:cs="Arial"/>
              </w:rPr>
            </w:pPr>
            <w:r w:rsidRPr="007562C6">
              <w:rPr>
                <w:rFonts w:cs="Arial"/>
              </w:rPr>
              <w:lastRenderedPageBreak/>
              <w:t>Further</w:t>
            </w:r>
          </w:p>
        </w:tc>
        <w:tc>
          <w:tcPr>
            <w:tcW w:w="6001" w:type="dxa"/>
          </w:tcPr>
          <w:p w14:paraId="36E7A486" w14:textId="77777777" w:rsidR="00594E4F" w:rsidRPr="007562C6" w:rsidRDefault="00594E4F" w:rsidP="00680903">
            <w:pPr>
              <w:ind w:right="567"/>
              <w:rPr>
                <w:rFonts w:cs="Arial"/>
                <w:i/>
                <w:color w:val="000000"/>
              </w:rPr>
            </w:pPr>
            <w:r w:rsidRPr="007562C6">
              <w:rPr>
                <w:rFonts w:cs="Arial"/>
                <w:i/>
                <w:color w:val="000000"/>
              </w:rPr>
              <w:t>British Educational Research Journal</w:t>
            </w:r>
          </w:p>
        </w:tc>
        <w:tc>
          <w:tcPr>
            <w:tcW w:w="1366" w:type="dxa"/>
          </w:tcPr>
          <w:sdt>
            <w:sdtPr>
              <w:rPr>
                <w:rFonts w:cs="Arial"/>
              </w:rPr>
              <w:id w:val="904734330"/>
              <w14:checkbox>
                <w14:checked w14:val="1"/>
                <w14:checkedState w14:val="2612" w14:font="MS Gothic"/>
                <w14:uncheckedState w14:val="2610" w14:font="MS Gothic"/>
              </w14:checkbox>
            </w:sdtPr>
            <w:sdtEndPr/>
            <w:sdtContent>
              <w:p w14:paraId="6F9F885C"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77E14339" w14:textId="77777777" w:rsidTr="00680903">
        <w:tc>
          <w:tcPr>
            <w:tcW w:w="1693" w:type="dxa"/>
          </w:tcPr>
          <w:p w14:paraId="511D7BC5"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73222003" w14:textId="77777777" w:rsidR="00594E4F" w:rsidRPr="007562C6" w:rsidRDefault="00594E4F" w:rsidP="00680903">
            <w:pPr>
              <w:rPr>
                <w:rFonts w:cs="Arial"/>
                <w:color w:val="000000"/>
              </w:rPr>
            </w:pPr>
            <w:proofErr w:type="spellStart"/>
            <w:r w:rsidRPr="007562C6">
              <w:rPr>
                <w:rFonts w:cs="Arial"/>
                <w:color w:val="000000"/>
              </w:rPr>
              <w:t>Bryman</w:t>
            </w:r>
            <w:proofErr w:type="spellEnd"/>
            <w:r w:rsidRPr="007562C6">
              <w:rPr>
                <w:rFonts w:cs="Arial"/>
                <w:color w:val="000000"/>
              </w:rPr>
              <w:t>, A. (2016) S</w:t>
            </w:r>
            <w:r w:rsidRPr="007562C6">
              <w:rPr>
                <w:rFonts w:cs="Arial"/>
                <w:i/>
                <w:color w:val="000000"/>
              </w:rPr>
              <w:t xml:space="preserve">ocial Research Methods </w:t>
            </w:r>
            <w:r w:rsidRPr="007562C6">
              <w:rPr>
                <w:rFonts w:cs="Arial"/>
                <w:color w:val="000000"/>
              </w:rPr>
              <w:t>(5</w:t>
            </w:r>
            <w:r w:rsidRPr="007562C6">
              <w:rPr>
                <w:rFonts w:cs="Arial"/>
                <w:color w:val="000000"/>
                <w:vertAlign w:val="superscript"/>
              </w:rPr>
              <w:t>th</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 xml:space="preserve">). </w:t>
            </w:r>
            <w:r w:rsidRPr="007562C6">
              <w:rPr>
                <w:rFonts w:cs="Arial"/>
                <w:i/>
                <w:color w:val="000000"/>
              </w:rPr>
              <w:t xml:space="preserve"> </w:t>
            </w:r>
            <w:r w:rsidRPr="007562C6">
              <w:rPr>
                <w:rFonts w:cs="Arial"/>
                <w:color w:val="000000"/>
              </w:rPr>
              <w:t>Oxford: Oxford University Press.</w:t>
            </w:r>
          </w:p>
        </w:tc>
        <w:tc>
          <w:tcPr>
            <w:tcW w:w="1366" w:type="dxa"/>
          </w:tcPr>
          <w:sdt>
            <w:sdtPr>
              <w:rPr>
                <w:rFonts w:cs="Arial"/>
              </w:rPr>
              <w:id w:val="-1774931154"/>
              <w14:checkbox>
                <w14:checked w14:val="0"/>
                <w14:checkedState w14:val="2612" w14:font="MS Gothic"/>
                <w14:uncheckedState w14:val="2610" w14:font="MS Gothic"/>
              </w14:checkbox>
            </w:sdtPr>
            <w:sdtEndPr/>
            <w:sdtContent>
              <w:p w14:paraId="7F32FF0F"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p w14:paraId="626FD8E9" w14:textId="77777777" w:rsidR="00594E4F" w:rsidRPr="007562C6" w:rsidRDefault="00594E4F" w:rsidP="00680903">
            <w:pPr>
              <w:jc w:val="center"/>
              <w:rPr>
                <w:rFonts w:cs="Arial"/>
              </w:rPr>
            </w:pPr>
          </w:p>
        </w:tc>
      </w:tr>
      <w:tr w:rsidR="00594E4F" w:rsidRPr="007562C6" w14:paraId="60984B24" w14:textId="77777777" w:rsidTr="00680903">
        <w:tc>
          <w:tcPr>
            <w:tcW w:w="1693" w:type="dxa"/>
          </w:tcPr>
          <w:p w14:paraId="17DCE715"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1099D065" w14:textId="77777777" w:rsidR="00594E4F" w:rsidRPr="007562C6" w:rsidRDefault="00594E4F" w:rsidP="00680903">
            <w:pPr>
              <w:rPr>
                <w:rFonts w:cs="Arial"/>
                <w:color w:val="000000"/>
              </w:rPr>
            </w:pPr>
            <w:r w:rsidRPr="007562C6">
              <w:rPr>
                <w:rFonts w:cs="Arial"/>
              </w:rPr>
              <w:t xml:space="preserve">Creswell, J. W. (2013) </w:t>
            </w:r>
            <w:r w:rsidRPr="007562C6">
              <w:rPr>
                <w:rFonts w:cs="Arial"/>
                <w:i/>
              </w:rPr>
              <w:t>Research Design: Qualitative, Quantitative, and Mixed Methods Approaches</w:t>
            </w:r>
            <w:r w:rsidRPr="007562C6">
              <w:rPr>
                <w:rFonts w:cs="Arial"/>
              </w:rPr>
              <w:t xml:space="preserve"> (4</w:t>
            </w:r>
            <w:r w:rsidRPr="007562C6">
              <w:rPr>
                <w:rFonts w:cs="Arial"/>
                <w:vertAlign w:val="superscript"/>
              </w:rPr>
              <w:t>th</w:t>
            </w:r>
            <w:r w:rsidRPr="007562C6">
              <w:rPr>
                <w:rFonts w:cs="Arial"/>
              </w:rPr>
              <w:t xml:space="preserve"> </w:t>
            </w:r>
            <w:proofErr w:type="spellStart"/>
            <w:r w:rsidRPr="007562C6">
              <w:rPr>
                <w:rFonts w:cs="Arial"/>
              </w:rPr>
              <w:t>ed</w:t>
            </w:r>
            <w:proofErr w:type="spellEnd"/>
            <w:r w:rsidRPr="007562C6">
              <w:rPr>
                <w:rFonts w:cs="Arial"/>
              </w:rPr>
              <w:t xml:space="preserve">).  London: Sage Publications Ltd. </w:t>
            </w:r>
          </w:p>
        </w:tc>
        <w:tc>
          <w:tcPr>
            <w:tcW w:w="1366" w:type="dxa"/>
          </w:tcPr>
          <w:sdt>
            <w:sdtPr>
              <w:rPr>
                <w:rFonts w:cs="Arial"/>
              </w:rPr>
              <w:id w:val="-2063087641"/>
              <w14:checkbox>
                <w14:checked w14:val="0"/>
                <w14:checkedState w14:val="2612" w14:font="MS Gothic"/>
                <w14:uncheckedState w14:val="2610" w14:font="MS Gothic"/>
              </w14:checkbox>
            </w:sdtPr>
            <w:sdtEndPr/>
            <w:sdtContent>
              <w:p w14:paraId="77DC7C45"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7CCB886A" w14:textId="77777777" w:rsidTr="00680903">
        <w:tc>
          <w:tcPr>
            <w:tcW w:w="1693" w:type="dxa"/>
          </w:tcPr>
          <w:p w14:paraId="4D878975"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63B11E20" w14:textId="77777777" w:rsidR="00594E4F" w:rsidRPr="007562C6" w:rsidRDefault="00594E4F" w:rsidP="0068090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proofErr w:type="spellStart"/>
            <w:r w:rsidRPr="007562C6">
              <w:rPr>
                <w:rFonts w:cs="Arial"/>
              </w:rPr>
              <w:t>Denscombe</w:t>
            </w:r>
            <w:proofErr w:type="spellEnd"/>
            <w:r w:rsidRPr="007562C6">
              <w:rPr>
                <w:rFonts w:cs="Arial"/>
              </w:rPr>
              <w:t xml:space="preserve">, M. (2014) </w:t>
            </w:r>
            <w:r w:rsidRPr="007562C6">
              <w:rPr>
                <w:rFonts w:cs="Arial"/>
                <w:i/>
              </w:rPr>
              <w:t>The Good Research Guide: for small-scale social research projects</w:t>
            </w:r>
            <w:r w:rsidRPr="007562C6">
              <w:rPr>
                <w:rFonts w:cs="Arial"/>
              </w:rPr>
              <w:t xml:space="preserve"> (5th </w:t>
            </w:r>
            <w:proofErr w:type="spellStart"/>
            <w:r w:rsidRPr="007562C6">
              <w:rPr>
                <w:rFonts w:cs="Arial"/>
              </w:rPr>
              <w:t>ed</w:t>
            </w:r>
            <w:proofErr w:type="spellEnd"/>
            <w:r w:rsidRPr="007562C6">
              <w:rPr>
                <w:rFonts w:cs="Arial"/>
              </w:rPr>
              <w:t xml:space="preserve">). Maidenhead: Open University Press.  </w:t>
            </w:r>
          </w:p>
        </w:tc>
        <w:tc>
          <w:tcPr>
            <w:tcW w:w="1366" w:type="dxa"/>
          </w:tcPr>
          <w:sdt>
            <w:sdtPr>
              <w:rPr>
                <w:rFonts w:cs="Arial"/>
              </w:rPr>
              <w:id w:val="-223521227"/>
              <w14:checkbox>
                <w14:checked w14:val="0"/>
                <w14:checkedState w14:val="2612" w14:font="MS Gothic"/>
                <w14:uncheckedState w14:val="2610" w14:font="MS Gothic"/>
              </w14:checkbox>
            </w:sdtPr>
            <w:sdtEndPr/>
            <w:sdtContent>
              <w:p w14:paraId="1CDD9C8D"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341D76BC" w14:textId="77777777" w:rsidTr="00680903">
        <w:tc>
          <w:tcPr>
            <w:tcW w:w="1693" w:type="dxa"/>
          </w:tcPr>
          <w:p w14:paraId="273D3761"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72825B3A" w14:textId="77777777" w:rsidR="00594E4F" w:rsidRPr="007562C6" w:rsidRDefault="00594E4F" w:rsidP="00680903">
            <w:pPr>
              <w:rPr>
                <w:rFonts w:cs="Arial"/>
                <w:color w:val="000000"/>
              </w:rPr>
            </w:pPr>
            <w:proofErr w:type="spellStart"/>
            <w:r w:rsidRPr="007562C6">
              <w:rPr>
                <w:rFonts w:cs="Arial"/>
                <w:color w:val="000000"/>
              </w:rPr>
              <w:t>Denzin</w:t>
            </w:r>
            <w:proofErr w:type="spellEnd"/>
            <w:r w:rsidRPr="007562C6">
              <w:rPr>
                <w:rFonts w:cs="Arial"/>
                <w:color w:val="000000"/>
              </w:rPr>
              <w:t>, N. K. &amp; Lincoln, Y. S. (</w:t>
            </w:r>
            <w:proofErr w:type="spellStart"/>
            <w:r w:rsidRPr="007562C6">
              <w:rPr>
                <w:rFonts w:cs="Arial"/>
                <w:color w:val="000000"/>
              </w:rPr>
              <w:t>eds</w:t>
            </w:r>
            <w:proofErr w:type="spellEnd"/>
            <w:r w:rsidRPr="007562C6">
              <w:rPr>
                <w:rFonts w:cs="Arial"/>
                <w:color w:val="000000"/>
              </w:rPr>
              <w:t xml:space="preserve">), (2011) </w:t>
            </w:r>
            <w:r w:rsidRPr="007562C6">
              <w:rPr>
                <w:rFonts w:cs="Arial"/>
                <w:i/>
                <w:color w:val="000000"/>
              </w:rPr>
              <w:t>The Sage Handbook of Qualitative Research</w:t>
            </w:r>
            <w:r w:rsidRPr="007562C6">
              <w:rPr>
                <w:rFonts w:cs="Arial"/>
                <w:color w:val="000000"/>
              </w:rPr>
              <w:t xml:space="preserve"> (4</w:t>
            </w:r>
            <w:r w:rsidRPr="007562C6">
              <w:rPr>
                <w:rFonts w:cs="Arial"/>
                <w:color w:val="000000"/>
                <w:vertAlign w:val="superscript"/>
              </w:rPr>
              <w:t>th</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 London: Sage Publications Ltd.</w:t>
            </w:r>
          </w:p>
        </w:tc>
        <w:tc>
          <w:tcPr>
            <w:tcW w:w="1366" w:type="dxa"/>
          </w:tcPr>
          <w:sdt>
            <w:sdtPr>
              <w:rPr>
                <w:rFonts w:cs="Arial"/>
              </w:rPr>
              <w:id w:val="1255857095"/>
              <w14:checkbox>
                <w14:checked w14:val="0"/>
                <w14:checkedState w14:val="2612" w14:font="MS Gothic"/>
                <w14:uncheckedState w14:val="2610" w14:font="MS Gothic"/>
              </w14:checkbox>
            </w:sdtPr>
            <w:sdtEndPr/>
            <w:sdtContent>
              <w:p w14:paraId="0DF2BBDB"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524DF254" w14:textId="77777777" w:rsidTr="00680903">
        <w:tc>
          <w:tcPr>
            <w:tcW w:w="1693" w:type="dxa"/>
          </w:tcPr>
          <w:p w14:paraId="6960CA49"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413D3101" w14:textId="77777777" w:rsidR="00594E4F" w:rsidRPr="007562C6" w:rsidRDefault="00594E4F" w:rsidP="00680903">
            <w:pPr>
              <w:rPr>
                <w:rFonts w:cs="Arial"/>
                <w:color w:val="000000"/>
              </w:rPr>
            </w:pPr>
            <w:proofErr w:type="spellStart"/>
            <w:r w:rsidRPr="007562C6">
              <w:rPr>
                <w:rFonts w:cs="Arial"/>
                <w:color w:val="000000"/>
              </w:rPr>
              <w:t>Easterby</w:t>
            </w:r>
            <w:proofErr w:type="spellEnd"/>
            <w:r w:rsidRPr="007562C6">
              <w:rPr>
                <w:rFonts w:cs="Arial"/>
                <w:color w:val="000000"/>
              </w:rPr>
              <w:t xml:space="preserve">-Smith, M., Thorpe, R. &amp; Lowe, A. (2015) </w:t>
            </w:r>
            <w:r w:rsidRPr="007562C6">
              <w:rPr>
                <w:rFonts w:cs="Arial"/>
                <w:i/>
                <w:color w:val="000000"/>
              </w:rPr>
              <w:t xml:space="preserve">Management Research: An Introduction </w:t>
            </w:r>
            <w:r w:rsidRPr="007562C6">
              <w:rPr>
                <w:rFonts w:cs="Arial"/>
                <w:color w:val="000000"/>
              </w:rPr>
              <w:t>(5</w:t>
            </w:r>
            <w:r w:rsidRPr="007562C6">
              <w:rPr>
                <w:rFonts w:cs="Arial"/>
                <w:color w:val="000000"/>
                <w:vertAlign w:val="superscript"/>
              </w:rPr>
              <w:t>th</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 London: Sage Publications Ltd.</w:t>
            </w:r>
          </w:p>
        </w:tc>
        <w:tc>
          <w:tcPr>
            <w:tcW w:w="1366" w:type="dxa"/>
          </w:tcPr>
          <w:sdt>
            <w:sdtPr>
              <w:rPr>
                <w:rFonts w:cs="Arial"/>
              </w:rPr>
              <w:id w:val="-641186802"/>
              <w14:checkbox>
                <w14:checked w14:val="0"/>
                <w14:checkedState w14:val="2612" w14:font="MS Gothic"/>
                <w14:uncheckedState w14:val="2610" w14:font="MS Gothic"/>
              </w14:checkbox>
            </w:sdtPr>
            <w:sdtEndPr/>
            <w:sdtContent>
              <w:p w14:paraId="638DCF13"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69A9A6CE" w14:textId="77777777" w:rsidTr="00680903">
        <w:tc>
          <w:tcPr>
            <w:tcW w:w="1693" w:type="dxa"/>
          </w:tcPr>
          <w:p w14:paraId="135665F9"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7492B2AF" w14:textId="77777777" w:rsidR="00594E4F" w:rsidRPr="007562C6" w:rsidRDefault="00594E4F" w:rsidP="0068090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r w:rsidRPr="007562C6">
              <w:rPr>
                <w:rFonts w:cs="Arial"/>
              </w:rPr>
              <w:t xml:space="preserve">Johnson, B. &amp; Christensen, L. (2011) </w:t>
            </w:r>
            <w:r w:rsidRPr="007562C6">
              <w:rPr>
                <w:rFonts w:cs="Arial"/>
                <w:i/>
              </w:rPr>
              <w:t xml:space="preserve">Educational Research: quantitative, qualitative and mixed approaches. </w:t>
            </w:r>
            <w:r w:rsidRPr="007562C6">
              <w:rPr>
                <w:rFonts w:cs="Arial"/>
              </w:rPr>
              <w:t>London: Sage.</w:t>
            </w:r>
          </w:p>
        </w:tc>
        <w:tc>
          <w:tcPr>
            <w:tcW w:w="1366" w:type="dxa"/>
          </w:tcPr>
          <w:sdt>
            <w:sdtPr>
              <w:rPr>
                <w:rFonts w:cs="Arial"/>
              </w:rPr>
              <w:id w:val="1746152802"/>
              <w14:checkbox>
                <w14:checked w14:val="0"/>
                <w14:checkedState w14:val="2612" w14:font="MS Gothic"/>
                <w14:uncheckedState w14:val="2610" w14:font="MS Gothic"/>
              </w14:checkbox>
            </w:sdtPr>
            <w:sdtEndPr/>
            <w:sdtContent>
              <w:p w14:paraId="3ADDCA60"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48E55EF4" w14:textId="77777777" w:rsidTr="00680903">
        <w:tc>
          <w:tcPr>
            <w:tcW w:w="1693" w:type="dxa"/>
          </w:tcPr>
          <w:p w14:paraId="2C711630"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096CF1C1" w14:textId="77777777" w:rsidR="00594E4F" w:rsidRPr="007562C6" w:rsidRDefault="00594E4F" w:rsidP="00680903">
            <w:pPr>
              <w:shd w:val="clear" w:color="auto" w:fill="FFFFFF"/>
              <w:rPr>
                <w:rFonts w:cs="Arial"/>
                <w:shd w:val="clear" w:color="auto" w:fill="FFFFFF"/>
              </w:rPr>
            </w:pPr>
            <w:r w:rsidRPr="007562C6">
              <w:rPr>
                <w:rFonts w:cs="Arial"/>
                <w:shd w:val="clear" w:color="auto" w:fill="FFFFFF"/>
              </w:rPr>
              <w:t>Kumar, R. (2014) </w:t>
            </w:r>
            <w:r w:rsidRPr="007562C6">
              <w:rPr>
                <w:rFonts w:cs="Arial"/>
                <w:i/>
                <w:iCs/>
                <w:shd w:val="clear" w:color="auto" w:fill="FFFFFF"/>
              </w:rPr>
              <w:t>Research Methodology: A Step-by-Step Guide for Beginners</w:t>
            </w:r>
            <w:r w:rsidRPr="007562C6">
              <w:rPr>
                <w:rFonts w:cs="Arial"/>
                <w:shd w:val="clear" w:color="auto" w:fill="FFFFFF"/>
              </w:rPr>
              <w:t> (4th </w:t>
            </w:r>
            <w:proofErr w:type="spellStart"/>
            <w:r w:rsidRPr="007562C6">
              <w:rPr>
                <w:rFonts w:cs="Arial"/>
                <w:shd w:val="clear" w:color="auto" w:fill="FFFFFF"/>
              </w:rPr>
              <w:t>ed</w:t>
            </w:r>
            <w:proofErr w:type="spellEnd"/>
            <w:r w:rsidRPr="007562C6">
              <w:rPr>
                <w:rFonts w:cs="Arial"/>
                <w:shd w:val="clear" w:color="auto" w:fill="FFFFFF"/>
              </w:rPr>
              <w:t>). Sage Publications: London.</w:t>
            </w:r>
          </w:p>
        </w:tc>
        <w:tc>
          <w:tcPr>
            <w:tcW w:w="1366" w:type="dxa"/>
          </w:tcPr>
          <w:sdt>
            <w:sdtPr>
              <w:rPr>
                <w:rFonts w:cs="Arial"/>
              </w:rPr>
              <w:id w:val="-1748960994"/>
              <w14:checkbox>
                <w14:checked w14:val="0"/>
                <w14:checkedState w14:val="2612" w14:font="MS Gothic"/>
                <w14:uncheckedState w14:val="2610" w14:font="MS Gothic"/>
              </w14:checkbox>
            </w:sdtPr>
            <w:sdtEndPr/>
            <w:sdtContent>
              <w:p w14:paraId="33832313"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r w:rsidR="00594E4F" w:rsidRPr="007562C6" w14:paraId="1D71EFAF" w14:textId="77777777" w:rsidTr="00680903">
        <w:tc>
          <w:tcPr>
            <w:tcW w:w="1693" w:type="dxa"/>
          </w:tcPr>
          <w:p w14:paraId="22788252" w14:textId="77777777" w:rsidR="00594E4F" w:rsidRPr="007562C6" w:rsidRDefault="00594E4F" w:rsidP="00680903">
            <w:pPr>
              <w:tabs>
                <w:tab w:val="num" w:pos="720"/>
                <w:tab w:val="left" w:pos="1440"/>
              </w:tabs>
              <w:rPr>
                <w:rFonts w:cs="Arial"/>
              </w:rPr>
            </w:pPr>
            <w:r w:rsidRPr="007562C6">
              <w:rPr>
                <w:rFonts w:cs="Arial"/>
              </w:rPr>
              <w:t>Further</w:t>
            </w:r>
          </w:p>
        </w:tc>
        <w:tc>
          <w:tcPr>
            <w:tcW w:w="6001" w:type="dxa"/>
          </w:tcPr>
          <w:p w14:paraId="042C48CD" w14:textId="77777777" w:rsidR="00594E4F" w:rsidRPr="007562C6" w:rsidRDefault="00594E4F" w:rsidP="00680903">
            <w:pPr>
              <w:rPr>
                <w:rFonts w:cs="Arial"/>
                <w:color w:val="000000"/>
              </w:rPr>
            </w:pPr>
            <w:r w:rsidRPr="007562C6">
              <w:rPr>
                <w:rFonts w:cs="Arial"/>
                <w:color w:val="000000"/>
              </w:rPr>
              <w:t xml:space="preserve">Silverman, D. (2013) </w:t>
            </w:r>
            <w:r w:rsidRPr="007562C6">
              <w:rPr>
                <w:rFonts w:cs="Arial"/>
                <w:i/>
                <w:color w:val="000000"/>
              </w:rPr>
              <w:t xml:space="preserve">Doing Qualitative Research: A Practical Handbook </w:t>
            </w:r>
            <w:r w:rsidRPr="007562C6">
              <w:rPr>
                <w:rFonts w:cs="Arial"/>
                <w:color w:val="000000"/>
              </w:rPr>
              <w:t>(4</w:t>
            </w:r>
            <w:r w:rsidRPr="007562C6">
              <w:rPr>
                <w:rFonts w:cs="Arial"/>
                <w:color w:val="000000"/>
                <w:vertAlign w:val="superscript"/>
              </w:rPr>
              <w:t>th</w:t>
            </w:r>
            <w:r w:rsidRPr="007562C6">
              <w:rPr>
                <w:rFonts w:cs="Arial"/>
                <w:color w:val="000000"/>
              </w:rPr>
              <w:t xml:space="preserve"> </w:t>
            </w:r>
            <w:proofErr w:type="spellStart"/>
            <w:r w:rsidRPr="007562C6">
              <w:rPr>
                <w:rFonts w:cs="Arial"/>
                <w:color w:val="000000"/>
              </w:rPr>
              <w:t>ed</w:t>
            </w:r>
            <w:proofErr w:type="spellEnd"/>
            <w:r w:rsidRPr="007562C6">
              <w:rPr>
                <w:rFonts w:cs="Arial"/>
                <w:color w:val="000000"/>
              </w:rPr>
              <w:t>). London: Sage Publications Ltd.</w:t>
            </w:r>
          </w:p>
        </w:tc>
        <w:tc>
          <w:tcPr>
            <w:tcW w:w="1366" w:type="dxa"/>
          </w:tcPr>
          <w:sdt>
            <w:sdtPr>
              <w:rPr>
                <w:rFonts w:cs="Arial"/>
              </w:rPr>
              <w:id w:val="-1016690395"/>
              <w14:checkbox>
                <w14:checked w14:val="0"/>
                <w14:checkedState w14:val="2612" w14:font="MS Gothic"/>
                <w14:uncheckedState w14:val="2610" w14:font="MS Gothic"/>
              </w14:checkbox>
            </w:sdtPr>
            <w:sdtEndPr/>
            <w:sdtContent>
              <w:p w14:paraId="31F19F1D" w14:textId="77777777" w:rsidR="00594E4F" w:rsidRPr="007562C6" w:rsidRDefault="00594E4F" w:rsidP="00680903">
                <w:pPr>
                  <w:jc w:val="center"/>
                  <w:rPr>
                    <w:rFonts w:cs="Arial"/>
                  </w:rPr>
                </w:pPr>
                <w:r w:rsidRPr="007562C6">
                  <w:rPr>
                    <w:rFonts w:ascii="Segoe UI Symbol" w:eastAsia="MS Gothic" w:hAnsi="Segoe UI Symbol" w:cs="Segoe UI Symbol"/>
                  </w:rPr>
                  <w:t>☐</w:t>
                </w:r>
              </w:p>
            </w:sdtContent>
          </w:sdt>
        </w:tc>
      </w:tr>
    </w:tbl>
    <w:p w14:paraId="7F68E801" w14:textId="76996AC5" w:rsidR="003F3E50" w:rsidRDefault="003F3E50" w:rsidP="00594E4F">
      <w:pPr>
        <w:tabs>
          <w:tab w:val="num" w:pos="720"/>
          <w:tab w:val="left" w:pos="1440"/>
        </w:tabs>
        <w:jc w:val="both"/>
        <w:rPr>
          <w:rFonts w:cs="Arial"/>
        </w:rPr>
      </w:pPr>
    </w:p>
    <w:sectPr w:rsidR="003F3E50" w:rsidSect="006300ED">
      <w:footerReference w:type="default" r:id="rId19"/>
      <w:footerReference w:type="first" r:id="rId20"/>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964B9" w14:textId="77777777" w:rsidR="00AA039B" w:rsidRDefault="00AA039B">
      <w:r>
        <w:separator/>
      </w:r>
    </w:p>
  </w:endnote>
  <w:endnote w:type="continuationSeparator" w:id="0">
    <w:p w14:paraId="63F9B084" w14:textId="77777777" w:rsidR="00AA039B" w:rsidRDefault="00AA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3B6D3" w14:textId="77777777" w:rsidR="003F3E50" w:rsidRDefault="003F3E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3F3E50" w:rsidRDefault="003F3E5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75585" w14:textId="77777777" w:rsidR="003F3E50" w:rsidRDefault="003F3E50">
    <w:pPr>
      <w:pStyle w:val="Footer"/>
      <w:framePr w:wrap="around" w:vAnchor="text" w:hAnchor="margin" w:xAlign="center" w:y="1"/>
      <w:rPr>
        <w:rStyle w:val="PageNumber"/>
        <w:sz w:val="28"/>
      </w:rPr>
    </w:pPr>
  </w:p>
  <w:p w14:paraId="2AB8B692" w14:textId="77777777" w:rsidR="003F3E50" w:rsidRDefault="003F3E50">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23058"/>
      <w:docPartObj>
        <w:docPartGallery w:val="Page Numbers (Bottom of Page)"/>
        <w:docPartUnique/>
      </w:docPartObj>
    </w:sdtPr>
    <w:sdtEndPr>
      <w:rPr>
        <w:noProof/>
      </w:rPr>
    </w:sdtEndPr>
    <w:sdtContent>
      <w:p w14:paraId="4DC7EFB5" w14:textId="31A8F258" w:rsidR="003F3E50" w:rsidRPr="00044B07" w:rsidRDefault="003F3E50" w:rsidP="00044B07">
        <w:pPr>
          <w:pStyle w:val="Footer"/>
          <w:jc w:val="center"/>
        </w:pPr>
        <w:r>
          <w:fldChar w:fldCharType="begin"/>
        </w:r>
        <w:r>
          <w:instrText xml:space="preserve"> PAGE   \* MERGEFORMAT </w:instrText>
        </w:r>
        <w:r>
          <w:fldChar w:fldCharType="separate"/>
        </w:r>
        <w:r w:rsidR="00D85E02">
          <w:rPr>
            <w:noProof/>
          </w:rPr>
          <w:t>19</w:t>
        </w:r>
        <w:r>
          <w:rPr>
            <w:noProof/>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C1767" w14:textId="77777777" w:rsidR="003F3E50" w:rsidRDefault="003F3E5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E24C9" w14:textId="77777777" w:rsidR="00AA039B" w:rsidRDefault="00AA039B">
      <w:r>
        <w:separator/>
      </w:r>
    </w:p>
  </w:footnote>
  <w:footnote w:type="continuationSeparator" w:id="0">
    <w:p w14:paraId="657732FC" w14:textId="77777777" w:rsidR="00AA039B" w:rsidRDefault="00AA03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1AF"/>
    <w:multiLevelType w:val="hybridMultilevel"/>
    <w:tmpl w:val="C022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15:restartNumberingAfterBreak="0">
    <w:nsid w:val="17C3476D"/>
    <w:multiLevelType w:val="hybridMultilevel"/>
    <w:tmpl w:val="9518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A0E3A"/>
    <w:multiLevelType w:val="hybridMultilevel"/>
    <w:tmpl w:val="07883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6E27D2"/>
    <w:multiLevelType w:val="multilevel"/>
    <w:tmpl w:val="63CCEFF4"/>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8869E8"/>
    <w:multiLevelType w:val="hybridMultilevel"/>
    <w:tmpl w:val="8762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99429C"/>
    <w:multiLevelType w:val="hybridMultilevel"/>
    <w:tmpl w:val="4238E0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0"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2" w15:restartNumberingAfterBreak="0">
    <w:nsid w:val="69FD5911"/>
    <w:multiLevelType w:val="hybridMultilevel"/>
    <w:tmpl w:val="3766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E2633"/>
    <w:multiLevelType w:val="hybridMultilevel"/>
    <w:tmpl w:val="524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5" w15:restartNumberingAfterBreak="0">
    <w:nsid w:val="7BB93D40"/>
    <w:multiLevelType w:val="hybridMultilevel"/>
    <w:tmpl w:val="27EA9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7"/>
  </w:num>
  <w:num w:numId="4">
    <w:abstractNumId w:val="10"/>
  </w:num>
  <w:num w:numId="5">
    <w:abstractNumId w:val="1"/>
  </w:num>
  <w:num w:numId="6">
    <w:abstractNumId w:val="2"/>
  </w:num>
  <w:num w:numId="7">
    <w:abstractNumId w:val="11"/>
  </w:num>
  <w:num w:numId="8">
    <w:abstractNumId w:val="9"/>
  </w:num>
  <w:num w:numId="9">
    <w:abstractNumId w:val="13"/>
  </w:num>
  <w:num w:numId="10">
    <w:abstractNumId w:val="0"/>
  </w:num>
  <w:num w:numId="11">
    <w:abstractNumId w:val="8"/>
  </w:num>
  <w:num w:numId="12">
    <w:abstractNumId w:val="12"/>
  </w:num>
  <w:num w:numId="13">
    <w:abstractNumId w:val="4"/>
  </w:num>
  <w:num w:numId="14">
    <w:abstractNumId w:val="3"/>
  </w:num>
  <w:num w:numId="15">
    <w:abstractNumId w:val="1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07C0F"/>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867E4"/>
    <w:rsid w:val="00293BD9"/>
    <w:rsid w:val="002977E0"/>
    <w:rsid w:val="002A1191"/>
    <w:rsid w:val="002C0D18"/>
    <w:rsid w:val="002C14B9"/>
    <w:rsid w:val="002D6D45"/>
    <w:rsid w:val="002E36C4"/>
    <w:rsid w:val="002F0C9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3F3E50"/>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3774"/>
    <w:rsid w:val="004E5C01"/>
    <w:rsid w:val="004E7D21"/>
    <w:rsid w:val="004F738D"/>
    <w:rsid w:val="005044B2"/>
    <w:rsid w:val="00510572"/>
    <w:rsid w:val="005142B4"/>
    <w:rsid w:val="00517D13"/>
    <w:rsid w:val="00525184"/>
    <w:rsid w:val="005307ED"/>
    <w:rsid w:val="00534AB3"/>
    <w:rsid w:val="005433AC"/>
    <w:rsid w:val="00545578"/>
    <w:rsid w:val="00554835"/>
    <w:rsid w:val="00556078"/>
    <w:rsid w:val="00556506"/>
    <w:rsid w:val="00563189"/>
    <w:rsid w:val="005665B7"/>
    <w:rsid w:val="005762D2"/>
    <w:rsid w:val="00583A38"/>
    <w:rsid w:val="0059260A"/>
    <w:rsid w:val="005927CA"/>
    <w:rsid w:val="00594E4F"/>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44E62"/>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039B"/>
    <w:rsid w:val="00AA3B1A"/>
    <w:rsid w:val="00AB6CAE"/>
    <w:rsid w:val="00AC414D"/>
    <w:rsid w:val="00AD690D"/>
    <w:rsid w:val="00B00F2A"/>
    <w:rsid w:val="00B14514"/>
    <w:rsid w:val="00B20CEE"/>
    <w:rsid w:val="00B5084D"/>
    <w:rsid w:val="00B53C61"/>
    <w:rsid w:val="00B60E35"/>
    <w:rsid w:val="00B635F7"/>
    <w:rsid w:val="00B6553A"/>
    <w:rsid w:val="00B803FF"/>
    <w:rsid w:val="00B962EB"/>
    <w:rsid w:val="00BA5091"/>
    <w:rsid w:val="00BC532F"/>
    <w:rsid w:val="00BE6FBD"/>
    <w:rsid w:val="00BF7D92"/>
    <w:rsid w:val="00C023E9"/>
    <w:rsid w:val="00C113A9"/>
    <w:rsid w:val="00C12C2A"/>
    <w:rsid w:val="00C12D12"/>
    <w:rsid w:val="00C21756"/>
    <w:rsid w:val="00C3650A"/>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85E02"/>
    <w:rsid w:val="00D92B2F"/>
    <w:rsid w:val="00D92CFF"/>
    <w:rsid w:val="00D9754A"/>
    <w:rsid w:val="00DD6588"/>
    <w:rsid w:val="00E04E48"/>
    <w:rsid w:val="00E06E26"/>
    <w:rsid w:val="00E11527"/>
    <w:rsid w:val="00E161A0"/>
    <w:rsid w:val="00E22D58"/>
    <w:rsid w:val="00E32E1F"/>
    <w:rsid w:val="00E337E5"/>
    <w:rsid w:val="00E440CB"/>
    <w:rsid w:val="00E45102"/>
    <w:rsid w:val="00E4593E"/>
    <w:rsid w:val="00E549F2"/>
    <w:rsid w:val="00E63977"/>
    <w:rsid w:val="00E70B7D"/>
    <w:rsid w:val="00E749F4"/>
    <w:rsid w:val="00E74B71"/>
    <w:rsid w:val="00E76B23"/>
    <w:rsid w:val="00E80E6E"/>
    <w:rsid w:val="00E917C3"/>
    <w:rsid w:val="00E952BE"/>
    <w:rsid w:val="00EA0886"/>
    <w:rsid w:val="00EB07FB"/>
    <w:rsid w:val="00EB7776"/>
    <w:rsid w:val="00ED56E4"/>
    <w:rsid w:val="00EE18B4"/>
    <w:rsid w:val="00EF54F6"/>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C1BD0"/>
    <w:rsid w:val="00FD7458"/>
    <w:rsid w:val="00FE181C"/>
    <w:rsid w:val="00FE68FC"/>
    <w:rsid w:val="00FF57D9"/>
    <w:rsid w:val="512723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link w:val="Style1Char"/>
    <w:qForma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paragraph" w:styleId="Bibliography">
    <w:name w:val="Bibliography"/>
    <w:basedOn w:val="Normal"/>
    <w:next w:val="Normal"/>
    <w:uiPriority w:val="37"/>
    <w:semiHidden/>
    <w:unhideWhenUsed/>
    <w:rsid w:val="00EF54F6"/>
  </w:style>
  <w:style w:type="table" w:styleId="TableGrid">
    <w:name w:val="Table Grid"/>
    <w:basedOn w:val="TableNormal"/>
    <w:uiPriority w:val="59"/>
    <w:rsid w:val="00EF54F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EF54F6"/>
    <w:rPr>
      <w:b/>
      <w:sz w:val="24"/>
    </w:rPr>
  </w:style>
  <w:style w:type="character" w:customStyle="1" w:styleId="headingChar">
    <w:name w:val="heading Char"/>
    <w:link w:val="heading"/>
    <w:rsid w:val="00EF54F6"/>
    <w:rPr>
      <w:b/>
      <w:sz w:val="24"/>
    </w:rPr>
  </w:style>
  <w:style w:type="character" w:customStyle="1" w:styleId="bulletChar">
    <w:name w:val="bullet Char"/>
    <w:link w:val="bullet"/>
    <w:rsid w:val="00EF54F6"/>
    <w:rPr>
      <w:sz w:val="24"/>
    </w:rPr>
  </w:style>
  <w:style w:type="character" w:customStyle="1" w:styleId="ListParagraphChar">
    <w:name w:val="List Paragraph Char"/>
    <w:link w:val="ListParagraph"/>
    <w:uiPriority w:val="34"/>
    <w:locked/>
    <w:rsid w:val="00EF54F6"/>
    <w:rPr>
      <w:rFonts w:ascii="Calibri" w:eastAsia="Calibri" w:hAnsi="Calibri" w:cs="Calibri"/>
      <w:sz w:val="22"/>
      <w:szCs w:val="22"/>
      <w:lang w:eastAsia="en-US"/>
    </w:rPr>
  </w:style>
  <w:style w:type="character" w:customStyle="1" w:styleId="Style1Char">
    <w:name w:val="Style1 Char"/>
    <w:basedOn w:val="DefaultParagraphFont"/>
    <w:link w:val="Style1"/>
    <w:rsid w:val="00EF54F6"/>
    <w:rPr>
      <w:rFonts w:ascii="Arial" w:hAnsi="Arial"/>
      <w:sz w:val="22"/>
    </w:rPr>
  </w:style>
  <w:style w:type="character" w:customStyle="1" w:styleId="Heading2Char">
    <w:name w:val="Heading 2 Char"/>
    <w:link w:val="Heading2"/>
    <w:uiPriority w:val="9"/>
    <w:rsid w:val="00C12D12"/>
    <w:rPr>
      <w:rFonts w:ascii="Arial" w:hAnsi="Arial"/>
      <w:b/>
      <w:sz w:val="22"/>
    </w:rPr>
  </w:style>
  <w:style w:type="paragraph" w:customStyle="1" w:styleId="Style2">
    <w:name w:val="Style2"/>
    <w:basedOn w:val="Heading2"/>
    <w:link w:val="Style2Char"/>
    <w:qFormat/>
    <w:rsid w:val="00C12D12"/>
    <w:pPr>
      <w:keepLines/>
      <w:overflowPunct w:val="0"/>
      <w:autoSpaceDE w:val="0"/>
      <w:autoSpaceDN w:val="0"/>
      <w:adjustRightInd w:val="0"/>
      <w:spacing w:before="40"/>
      <w:ind w:right="0"/>
      <w:jc w:val="both"/>
      <w:textAlignment w:val="baseline"/>
    </w:pPr>
    <w:rPr>
      <w:rFonts w:eastAsiaTheme="majorEastAsia" w:cstheme="majorBidi"/>
      <w:b w:val="0"/>
      <w:color w:val="2E74B5" w:themeColor="accent1" w:themeShade="BF"/>
      <w:sz w:val="26"/>
      <w:szCs w:val="26"/>
    </w:rPr>
  </w:style>
  <w:style w:type="character" w:customStyle="1" w:styleId="Style2Char">
    <w:name w:val="Style2 Char"/>
    <w:basedOn w:val="Heading2Char"/>
    <w:link w:val="Style2"/>
    <w:rsid w:val="00C12D12"/>
    <w:rPr>
      <w:rFonts w:ascii="Arial" w:eastAsiaTheme="majorEastAsia" w:hAnsi="Arial" w:cstheme="majorBidi"/>
      <w:b w:val="0"/>
      <w:color w:val="2E74B5" w:themeColor="accent1" w:themeShade="BF"/>
      <w:sz w:val="26"/>
      <w:szCs w:val="26"/>
    </w:rPr>
  </w:style>
  <w:style w:type="paragraph" w:customStyle="1" w:styleId="Sub-headingAQH">
    <w:name w:val="Sub-heading AQH"/>
    <w:qFormat/>
    <w:rsid w:val="003F3E50"/>
    <w:pPr>
      <w:numPr>
        <w:numId w:val="3"/>
      </w:numPr>
      <w:spacing w:before="200" w:after="200"/>
    </w:pPr>
    <w:rPr>
      <w:rFonts w:ascii="Arial" w:hAnsi="Arial" w:cs="Arial"/>
      <w:b/>
      <w:bCs/>
      <w:sz w:val="22"/>
      <w:szCs w:val="26"/>
      <w:lang w:val="en-US"/>
    </w:rPr>
  </w:style>
  <w:style w:type="paragraph" w:customStyle="1" w:styleId="AQHSub-heading2">
    <w:name w:val="AQH Sub-heading 2"/>
    <w:basedOn w:val="Normal"/>
    <w:qFormat/>
    <w:rsid w:val="003F3E50"/>
    <w:pPr>
      <w:spacing w:before="200" w:after="200"/>
      <w:jc w:val="both"/>
    </w:pPr>
    <w:rPr>
      <w:rFonts w:cs="Arial"/>
      <w:b/>
      <w:szCs w:val="22"/>
      <w:lang w:val="en-US"/>
    </w:rPr>
  </w:style>
  <w:style w:type="paragraph" w:customStyle="1" w:styleId="AQHMain">
    <w:name w:val="AQH Main"/>
    <w:basedOn w:val="Heading5"/>
    <w:link w:val="AQHMainChar"/>
    <w:qFormat/>
    <w:rsid w:val="003F3E50"/>
    <w:pPr>
      <w:keepNext/>
      <w:numPr>
        <w:numId w:val="4"/>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3F3E50"/>
    <w:rPr>
      <w:rFonts w:ascii="Arial" w:hAnsi="Arial" w:cs="Arial"/>
      <w:b/>
      <w:sz w:val="28"/>
    </w:rPr>
  </w:style>
  <w:style w:type="paragraph" w:customStyle="1" w:styleId="AQHSub-1">
    <w:name w:val="AQH Sub-1"/>
    <w:basedOn w:val="Heading2"/>
    <w:link w:val="AQHSub-1Char"/>
    <w:qFormat/>
    <w:rsid w:val="003F3E50"/>
    <w:pPr>
      <w:numPr>
        <w:ilvl w:val="1"/>
        <w:numId w:val="5"/>
      </w:numPr>
      <w:spacing w:after="240"/>
      <w:ind w:right="0"/>
      <w:jc w:val="both"/>
    </w:pPr>
    <w:rPr>
      <w:rFonts w:cs="Arial"/>
      <w:bCs/>
      <w:color w:val="000000"/>
    </w:rPr>
  </w:style>
  <w:style w:type="character" w:customStyle="1" w:styleId="AQHSub-1Char">
    <w:name w:val="AQH Sub-1 Char"/>
    <w:link w:val="AQHSub-1"/>
    <w:rsid w:val="003F3E50"/>
    <w:rPr>
      <w:rFonts w:ascii="Arial" w:hAnsi="Arial" w:cs="Arial"/>
      <w:b/>
      <w:bCs/>
      <w:color w:val="000000"/>
      <w:sz w:val="22"/>
    </w:rPr>
  </w:style>
  <w:style w:type="character" w:customStyle="1" w:styleId="Heading1Char">
    <w:name w:val="Heading 1 Char"/>
    <w:link w:val="Heading1"/>
    <w:rsid w:val="003F3E50"/>
    <w:rPr>
      <w:rFonts w:ascii="Arial" w:hAnsi="Arial"/>
      <w:b/>
      <w:sz w:val="22"/>
    </w:rPr>
  </w:style>
  <w:style w:type="character" w:customStyle="1" w:styleId="Heading3Char">
    <w:name w:val="Heading 3 Char"/>
    <w:link w:val="Heading3"/>
    <w:uiPriority w:val="9"/>
    <w:rsid w:val="003F3E50"/>
    <w:rPr>
      <w:rFonts w:ascii="Arial" w:hAnsi="Arial"/>
      <w:b/>
      <w:noProof/>
      <w:sz w:val="22"/>
    </w:rPr>
  </w:style>
  <w:style w:type="paragraph" w:styleId="TOC3">
    <w:name w:val="toc 3"/>
    <w:basedOn w:val="Normal"/>
    <w:next w:val="Normal"/>
    <w:autoRedefine/>
    <w:uiPriority w:val="39"/>
    <w:unhideWhenUsed/>
    <w:rsid w:val="003F3E50"/>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3F3E50"/>
    <w:pPr>
      <w:numPr>
        <w:numId w:val="6"/>
      </w:numPr>
    </w:pPr>
  </w:style>
  <w:style w:type="character" w:customStyle="1" w:styleId="CommentTextChar1">
    <w:name w:val="Comment Text Char1"/>
    <w:uiPriority w:val="99"/>
    <w:semiHidden/>
    <w:rsid w:val="003F3E50"/>
    <w:rPr>
      <w:lang w:val="en-US" w:eastAsia="en-US"/>
    </w:rPr>
  </w:style>
  <w:style w:type="character" w:customStyle="1" w:styleId="BalloonTextChar">
    <w:name w:val="Balloon Text Char"/>
    <w:link w:val="BalloonText"/>
    <w:uiPriority w:val="99"/>
    <w:semiHidden/>
    <w:rsid w:val="003F3E50"/>
    <w:rPr>
      <w:rFonts w:ascii="Tahoma" w:hAnsi="Tahoma" w:cs="Tahoma"/>
      <w:sz w:val="16"/>
      <w:szCs w:val="16"/>
    </w:rPr>
  </w:style>
  <w:style w:type="table" w:customStyle="1" w:styleId="TableGrid1">
    <w:name w:val="Table Grid1"/>
    <w:basedOn w:val="TableNormal"/>
    <w:next w:val="TableGrid"/>
    <w:uiPriority w:val="39"/>
    <w:rsid w:val="003F3E50"/>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F3E50"/>
    <w:pPr>
      <w:spacing w:after="120" w:line="276" w:lineRule="auto"/>
    </w:pPr>
    <w:rPr>
      <w:rFonts w:eastAsia="Calibri"/>
      <w:b/>
      <w:bCs/>
      <w:sz w:val="20"/>
      <w:lang w:val="en-US" w:eastAsia="en-US"/>
    </w:rPr>
  </w:style>
  <w:style w:type="paragraph" w:styleId="NoSpacing">
    <w:name w:val="No Spacing"/>
    <w:link w:val="NoSpacingChar"/>
    <w:uiPriority w:val="1"/>
    <w:qFormat/>
    <w:rsid w:val="003F3E50"/>
    <w:rPr>
      <w:rFonts w:ascii="Calibri" w:eastAsia="Calibri" w:hAnsi="Calibri"/>
      <w:sz w:val="22"/>
      <w:szCs w:val="22"/>
      <w:lang w:val="en-US" w:eastAsia="en-US"/>
    </w:rPr>
  </w:style>
  <w:style w:type="character" w:customStyle="1" w:styleId="NoSpacingChar">
    <w:name w:val="No Spacing Char"/>
    <w:link w:val="NoSpacing"/>
    <w:uiPriority w:val="1"/>
    <w:locked/>
    <w:rsid w:val="003F3E50"/>
    <w:rPr>
      <w:rFonts w:ascii="Calibri" w:eastAsia="Calibri" w:hAnsi="Calibri"/>
      <w:sz w:val="22"/>
      <w:szCs w:val="22"/>
      <w:lang w:val="en-US" w:eastAsia="en-US"/>
    </w:rPr>
  </w:style>
  <w:style w:type="table" w:customStyle="1" w:styleId="TableGrid6">
    <w:name w:val="Table Grid6"/>
    <w:basedOn w:val="TableNormal"/>
    <w:uiPriority w:val="59"/>
    <w:rsid w:val="003F3E50"/>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3F3E50"/>
  </w:style>
  <w:style w:type="character" w:customStyle="1" w:styleId="normaltextrun">
    <w:name w:val="normaltextrun"/>
    <w:basedOn w:val="DefaultParagraphFont"/>
    <w:rsid w:val="003F3E50"/>
  </w:style>
  <w:style w:type="character" w:customStyle="1" w:styleId="spellingerror">
    <w:name w:val="spellingerror"/>
    <w:basedOn w:val="DefaultParagraphFont"/>
    <w:rsid w:val="003F3E50"/>
  </w:style>
  <w:style w:type="character" w:customStyle="1" w:styleId="eop">
    <w:name w:val="eop"/>
    <w:basedOn w:val="DefaultParagraphFont"/>
    <w:rsid w:val="003F3E50"/>
  </w:style>
  <w:style w:type="character" w:customStyle="1" w:styleId="a-size-extra-large">
    <w:name w:val="a-size-extra-large"/>
    <w:basedOn w:val="DefaultParagraphFont"/>
    <w:rsid w:val="003F3E50"/>
  </w:style>
  <w:style w:type="character" w:customStyle="1" w:styleId="a-size-medium">
    <w:name w:val="a-size-medium"/>
    <w:basedOn w:val="DefaultParagraphFont"/>
    <w:rsid w:val="003F3E50"/>
  </w:style>
  <w:style w:type="paragraph" w:styleId="HTMLPreformatted">
    <w:name w:val="HTML Preformatted"/>
    <w:basedOn w:val="Normal"/>
    <w:link w:val="HTMLPreformattedChar"/>
    <w:uiPriority w:val="99"/>
    <w:unhideWhenUsed/>
    <w:rsid w:val="003F3E50"/>
    <w:pPr>
      <w:overflowPunct w:val="0"/>
      <w:autoSpaceDE w:val="0"/>
      <w:autoSpaceDN w:val="0"/>
      <w:adjustRightInd w:val="0"/>
      <w:textAlignment w:val="baseline"/>
    </w:pPr>
    <w:rPr>
      <w:rFonts w:cs="Consolas"/>
    </w:rPr>
  </w:style>
  <w:style w:type="character" w:customStyle="1" w:styleId="HTMLPreformattedChar">
    <w:name w:val="HTML Preformatted Char"/>
    <w:basedOn w:val="DefaultParagraphFont"/>
    <w:link w:val="HTMLPreformatted"/>
    <w:uiPriority w:val="99"/>
    <w:rsid w:val="003F3E50"/>
    <w:rPr>
      <w:rFonts w:ascii="Arial" w:hAnsi="Arial" w:cs="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391531">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305041427">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mazon.co.uk/10-Braver-Inspiring-Women-Education-ebook/dp/B07KSF4VZJ/ref=sr_1_2?dchild=1&amp;keywords=female+leadership&amp;qid=1592986324&amp;sr=8-2" TargetMode="External"/><Relationship Id="rId18" Type="http://schemas.openxmlformats.org/officeDocument/2006/relationships/hyperlink" Target="https://www.bera.ac.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tsd-c.worldcat.org/title/good-research-guide-for-small-scale-social-research-projects/oclc/702134616&amp;referer=brief_results" TargetMode="External"/><Relationship Id="rId17" Type="http://schemas.openxmlformats.org/officeDocument/2006/relationships/hyperlink" Target="http://tsd-c.worldcat.org/title/good-research-guide-for-small-scale-social-research-projects/oclc/702134616&amp;referer=brief_results" TargetMode="External"/><Relationship Id="rId2" Type="http://schemas.openxmlformats.org/officeDocument/2006/relationships/numbering" Target="numbering.xml"/><Relationship Id="rId16" Type="http://schemas.openxmlformats.org/officeDocument/2006/relationships/hyperlink" Target="https://www.bera.ac.uk/"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 TargetMode="External"/><Relationship Id="rId5" Type="http://schemas.openxmlformats.org/officeDocument/2006/relationships/webSettings" Target="webSettings.xml"/><Relationship Id="rId15" Type="http://schemas.openxmlformats.org/officeDocument/2006/relationships/hyperlink" Target="http://tsd-c.worldcat.org/title/ethics-of-research-with-children-and-young-people-a-practical-handbook/oclc/727302839&amp;referer=brief_results"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learning.gov.wales/docs/learningwales/publications/150814-effective-use-of-data-en.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850657249EF4B1993B861F94E332EE3"/>
        <w:category>
          <w:name w:val="General"/>
          <w:gallery w:val="placeholder"/>
        </w:category>
        <w:types>
          <w:type w:val="bbPlcHdr"/>
        </w:types>
        <w:behaviors>
          <w:behavior w:val="content"/>
        </w:behaviors>
        <w:guid w:val="{ACE97812-B164-48CF-8228-19D2FD3E5A03}"/>
      </w:docPartPr>
      <w:docPartBody>
        <w:p w:rsidR="00EA2CA7" w:rsidRDefault="00EA2CA7" w:rsidP="00EA2CA7">
          <w:pPr>
            <w:pStyle w:val="9850657249EF4B1993B861F94E332EE3"/>
          </w:pPr>
          <w:r w:rsidRPr="00CE712F">
            <w:rPr>
              <w:rStyle w:val="PlaceholderText"/>
            </w:rPr>
            <w:t>Click or tap to enter a date.</w:t>
          </w:r>
        </w:p>
      </w:docPartBody>
    </w:docPart>
    <w:docPart>
      <w:docPartPr>
        <w:name w:val="D9FB9ABC3757417181EB3660291827DD"/>
        <w:category>
          <w:name w:val="General"/>
          <w:gallery w:val="placeholder"/>
        </w:category>
        <w:types>
          <w:type w:val="bbPlcHdr"/>
        </w:types>
        <w:behaviors>
          <w:behavior w:val="content"/>
        </w:behaviors>
        <w:guid w:val="{4C62550B-FE39-43BE-AD3F-47A5CCF8E982}"/>
      </w:docPartPr>
      <w:docPartBody>
        <w:p w:rsidR="00EA2CA7" w:rsidRDefault="00EA2CA7" w:rsidP="00EA2CA7">
          <w:pPr>
            <w:pStyle w:val="D9FB9ABC3757417181EB3660291827DD"/>
          </w:pPr>
          <w:r w:rsidRPr="00CE712F">
            <w:rPr>
              <w:rStyle w:val="PlaceholderText"/>
            </w:rPr>
            <w:t>Choose an item.</w:t>
          </w:r>
        </w:p>
      </w:docPartBody>
    </w:docPart>
    <w:docPart>
      <w:docPartPr>
        <w:name w:val="EFCCD05BFAF74FE6AB7A8E78371DA80A"/>
        <w:category>
          <w:name w:val="General"/>
          <w:gallery w:val="placeholder"/>
        </w:category>
        <w:types>
          <w:type w:val="bbPlcHdr"/>
        </w:types>
        <w:behaviors>
          <w:behavior w:val="content"/>
        </w:behaviors>
        <w:guid w:val="{55BF27B6-4951-4BBD-99AB-4EB1C4783ED8}"/>
      </w:docPartPr>
      <w:docPartBody>
        <w:p w:rsidR="00EA2CA7" w:rsidRDefault="00EA2CA7" w:rsidP="00EA2CA7">
          <w:pPr>
            <w:pStyle w:val="EFCCD05BFAF74FE6AB7A8E78371DA80A"/>
          </w:pPr>
          <w:r>
            <w:rPr>
              <w:rStyle w:val="PlaceholderText"/>
            </w:rPr>
            <w:t>Click or tap to enter a date.</w:t>
          </w:r>
        </w:p>
      </w:docPartBody>
    </w:docPart>
    <w:docPart>
      <w:docPartPr>
        <w:name w:val="917B98C78598467B84F585987D00BFB9"/>
        <w:category>
          <w:name w:val="General"/>
          <w:gallery w:val="placeholder"/>
        </w:category>
        <w:types>
          <w:type w:val="bbPlcHdr"/>
        </w:types>
        <w:behaviors>
          <w:behavior w:val="content"/>
        </w:behaviors>
        <w:guid w:val="{269A918A-C73F-47E3-B63E-39E268C48D76}"/>
      </w:docPartPr>
      <w:docPartBody>
        <w:p w:rsidR="00EA2CA7" w:rsidRDefault="00EA2CA7" w:rsidP="00EA2CA7">
          <w:pPr>
            <w:pStyle w:val="917B98C78598467B84F585987D00BFB9"/>
          </w:pPr>
          <w:r>
            <w:rPr>
              <w:rStyle w:val="PlaceholderText"/>
            </w:rPr>
            <w:t>Choose an item.</w:t>
          </w:r>
        </w:p>
      </w:docPartBody>
    </w:docPart>
    <w:docPart>
      <w:docPartPr>
        <w:name w:val="03B8E64F2EC24762B7EFF34F2B92480D"/>
        <w:category>
          <w:name w:val="General"/>
          <w:gallery w:val="placeholder"/>
        </w:category>
        <w:types>
          <w:type w:val="bbPlcHdr"/>
        </w:types>
        <w:behaviors>
          <w:behavior w:val="content"/>
        </w:behaviors>
        <w:guid w:val="{25D6CCC3-F166-45BD-B24A-E730859B4A9A}"/>
      </w:docPartPr>
      <w:docPartBody>
        <w:p w:rsidR="00EA2CA7" w:rsidRDefault="00EA2CA7" w:rsidP="00EA2CA7">
          <w:pPr>
            <w:pStyle w:val="03B8E64F2EC24762B7EFF34F2B92480D"/>
          </w:pPr>
          <w:r>
            <w:rPr>
              <w:rStyle w:val="PlaceholderText"/>
            </w:rPr>
            <w:t>Click or tap to enter a date.</w:t>
          </w:r>
        </w:p>
      </w:docPartBody>
    </w:docPart>
    <w:docPart>
      <w:docPartPr>
        <w:name w:val="1B903CBD13864970BAC59FEA75A0C6FB"/>
        <w:category>
          <w:name w:val="General"/>
          <w:gallery w:val="placeholder"/>
        </w:category>
        <w:types>
          <w:type w:val="bbPlcHdr"/>
        </w:types>
        <w:behaviors>
          <w:behavior w:val="content"/>
        </w:behaviors>
        <w:guid w:val="{8DEC06C1-A0BD-4BED-81F9-D1DF8ED91E4A}"/>
      </w:docPartPr>
      <w:docPartBody>
        <w:p w:rsidR="00EA2CA7" w:rsidRDefault="00EA2CA7" w:rsidP="00EA2CA7">
          <w:pPr>
            <w:pStyle w:val="1B903CBD13864970BAC59FEA75A0C6FB"/>
          </w:pPr>
          <w:r>
            <w:rPr>
              <w:rStyle w:val="PlaceholderText"/>
            </w:rPr>
            <w:t>Choose an item.</w:t>
          </w:r>
        </w:p>
      </w:docPartBody>
    </w:docPart>
    <w:docPart>
      <w:docPartPr>
        <w:name w:val="3503C814CAF64357A4BD9AABB0F05F58"/>
        <w:category>
          <w:name w:val="General"/>
          <w:gallery w:val="placeholder"/>
        </w:category>
        <w:types>
          <w:type w:val="bbPlcHdr"/>
        </w:types>
        <w:behaviors>
          <w:behavior w:val="content"/>
        </w:behaviors>
        <w:guid w:val="{85FDF3E7-E775-469E-934A-6067772E0EA7}"/>
      </w:docPartPr>
      <w:docPartBody>
        <w:p w:rsidR="00EA2CA7" w:rsidRDefault="00EA2CA7" w:rsidP="00EA2CA7">
          <w:pPr>
            <w:pStyle w:val="3503C814CAF64357A4BD9AABB0F05F58"/>
          </w:pPr>
          <w:r w:rsidRPr="00CE712F">
            <w:rPr>
              <w:rStyle w:val="PlaceholderText"/>
            </w:rPr>
            <w:t>Click or tap to enter a date.</w:t>
          </w:r>
        </w:p>
      </w:docPartBody>
    </w:docPart>
    <w:docPart>
      <w:docPartPr>
        <w:name w:val="91683CE78A14432C9B2CA994BEC982B6"/>
        <w:category>
          <w:name w:val="General"/>
          <w:gallery w:val="placeholder"/>
        </w:category>
        <w:types>
          <w:type w:val="bbPlcHdr"/>
        </w:types>
        <w:behaviors>
          <w:behavior w:val="content"/>
        </w:behaviors>
        <w:guid w:val="{2F3C8B94-5E22-45F1-994C-EBD2335CD7F9}"/>
      </w:docPartPr>
      <w:docPartBody>
        <w:p w:rsidR="00EA2CA7" w:rsidRDefault="00EA2CA7" w:rsidP="00EA2CA7">
          <w:pPr>
            <w:pStyle w:val="91683CE78A14432C9B2CA994BEC982B6"/>
          </w:pPr>
          <w:r w:rsidRPr="00CE712F">
            <w:rPr>
              <w:rStyle w:val="PlaceholderText"/>
            </w:rPr>
            <w:t>Choose an item.</w:t>
          </w:r>
        </w:p>
      </w:docPartBody>
    </w:docPart>
    <w:docPart>
      <w:docPartPr>
        <w:name w:val="20C665FA52ED4894A9E530A4B22C190D"/>
        <w:category>
          <w:name w:val="General"/>
          <w:gallery w:val="placeholder"/>
        </w:category>
        <w:types>
          <w:type w:val="bbPlcHdr"/>
        </w:types>
        <w:behaviors>
          <w:behavior w:val="content"/>
        </w:behaviors>
        <w:guid w:val="{88CC9DFF-ACA8-4EB0-8904-2863E9373EE1}"/>
      </w:docPartPr>
      <w:docPartBody>
        <w:p w:rsidR="00EA2CA7" w:rsidRDefault="00EA2CA7" w:rsidP="00EA2CA7">
          <w:pPr>
            <w:pStyle w:val="20C665FA52ED4894A9E530A4B22C190D"/>
          </w:pPr>
          <w:r w:rsidRPr="00CE712F">
            <w:rPr>
              <w:rStyle w:val="PlaceholderText"/>
            </w:rPr>
            <w:t>Click or tap to enter a date.</w:t>
          </w:r>
        </w:p>
      </w:docPartBody>
    </w:docPart>
    <w:docPart>
      <w:docPartPr>
        <w:name w:val="5AF8DB615FFC4F32A1C14FEEA3E7D302"/>
        <w:category>
          <w:name w:val="General"/>
          <w:gallery w:val="placeholder"/>
        </w:category>
        <w:types>
          <w:type w:val="bbPlcHdr"/>
        </w:types>
        <w:behaviors>
          <w:behavior w:val="content"/>
        </w:behaviors>
        <w:guid w:val="{612AF52C-5079-4ACB-82FF-724172D36649}"/>
      </w:docPartPr>
      <w:docPartBody>
        <w:p w:rsidR="00EA2CA7" w:rsidRDefault="00EA2CA7" w:rsidP="00EA2CA7">
          <w:pPr>
            <w:pStyle w:val="5AF8DB615FFC4F32A1C14FEEA3E7D302"/>
          </w:pPr>
          <w:r w:rsidRPr="00CE712F">
            <w:rPr>
              <w:rStyle w:val="PlaceholderText"/>
            </w:rPr>
            <w:t>Choose an item.</w:t>
          </w:r>
        </w:p>
      </w:docPartBody>
    </w:docPart>
    <w:docPart>
      <w:docPartPr>
        <w:name w:val="894F4B4565954B3493019A1D613A254E"/>
        <w:category>
          <w:name w:val="General"/>
          <w:gallery w:val="placeholder"/>
        </w:category>
        <w:types>
          <w:type w:val="bbPlcHdr"/>
        </w:types>
        <w:behaviors>
          <w:behavior w:val="content"/>
        </w:behaviors>
        <w:guid w:val="{46455F91-5816-4A98-8E76-CC0ABBA63F9F}"/>
      </w:docPartPr>
      <w:docPartBody>
        <w:p w:rsidR="0058192C" w:rsidRDefault="00EA2CA7" w:rsidP="00EA2CA7">
          <w:pPr>
            <w:pStyle w:val="894F4B4565954B3493019A1D613A254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FB9"/>
    <w:rsid w:val="00111C54"/>
    <w:rsid w:val="00317FB9"/>
    <w:rsid w:val="0058192C"/>
    <w:rsid w:val="00C004B5"/>
    <w:rsid w:val="00EA2CA7"/>
    <w:rsid w:val="00F47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2CA7"/>
    <w:rPr>
      <w:color w:val="808080"/>
    </w:rPr>
  </w:style>
  <w:style w:type="paragraph" w:customStyle="1" w:styleId="327022440AAA4E1FB567A67C26F40892">
    <w:name w:val="327022440AAA4E1FB567A67C26F40892"/>
    <w:rsid w:val="00317FB9"/>
  </w:style>
  <w:style w:type="paragraph" w:customStyle="1" w:styleId="2ED047762BB54958B21452B7BC9B76D1">
    <w:name w:val="2ED047762BB54958B21452B7BC9B76D1"/>
    <w:rsid w:val="00317FB9"/>
  </w:style>
  <w:style w:type="paragraph" w:customStyle="1" w:styleId="568F59D835494CFBBD3A4212830BC8D9">
    <w:name w:val="568F59D835494CFBBD3A4212830BC8D9"/>
    <w:rsid w:val="00317FB9"/>
  </w:style>
  <w:style w:type="paragraph" w:customStyle="1" w:styleId="CD8700AC4B5947BE84796C7633FFC235">
    <w:name w:val="CD8700AC4B5947BE84796C7633FFC235"/>
    <w:rsid w:val="00317FB9"/>
  </w:style>
  <w:style w:type="paragraph" w:customStyle="1" w:styleId="AB2FD2141289459FBC0F79B4BABAA7F2">
    <w:name w:val="AB2FD2141289459FBC0F79B4BABAA7F2"/>
    <w:rsid w:val="00317FB9"/>
  </w:style>
  <w:style w:type="paragraph" w:customStyle="1" w:styleId="AAE060CBA247436B93C873136038B2F5">
    <w:name w:val="AAE060CBA247436B93C873136038B2F5"/>
    <w:rsid w:val="00317FB9"/>
  </w:style>
  <w:style w:type="paragraph" w:customStyle="1" w:styleId="D465ACEE9AA641A1B46C594B3AD8D54B">
    <w:name w:val="D465ACEE9AA641A1B46C594B3AD8D54B"/>
    <w:rsid w:val="00317FB9"/>
  </w:style>
  <w:style w:type="paragraph" w:customStyle="1" w:styleId="1E5E8A4901644C62AB50522CF17FDACB">
    <w:name w:val="1E5E8A4901644C62AB50522CF17FDACB"/>
    <w:rsid w:val="00317FB9"/>
  </w:style>
  <w:style w:type="paragraph" w:customStyle="1" w:styleId="8B9CCA5E32FC4DC6AA8E6B81B7169D8F">
    <w:name w:val="8B9CCA5E32FC4DC6AA8E6B81B7169D8F"/>
    <w:rsid w:val="00317FB9"/>
  </w:style>
  <w:style w:type="paragraph" w:customStyle="1" w:styleId="F98A3B4DF653444DB58AE2D84A46FC72">
    <w:name w:val="F98A3B4DF653444DB58AE2D84A46FC72"/>
    <w:rsid w:val="00317FB9"/>
  </w:style>
  <w:style w:type="paragraph" w:customStyle="1" w:styleId="1EECE2121D234D9FAF6119B75F0F0825">
    <w:name w:val="1EECE2121D234D9FAF6119B75F0F0825"/>
    <w:rsid w:val="00317FB9"/>
  </w:style>
  <w:style w:type="paragraph" w:customStyle="1" w:styleId="F0F19AD631234F94999305324C378672">
    <w:name w:val="F0F19AD631234F94999305324C378672"/>
    <w:rsid w:val="00317FB9"/>
  </w:style>
  <w:style w:type="paragraph" w:customStyle="1" w:styleId="6B175A72E3174E0DA6A9F55C6064A0EF">
    <w:name w:val="6B175A72E3174E0DA6A9F55C6064A0EF"/>
    <w:rsid w:val="00C004B5"/>
  </w:style>
  <w:style w:type="paragraph" w:customStyle="1" w:styleId="7F6F50671A7147D9B20440B67F020D33">
    <w:name w:val="7F6F50671A7147D9B20440B67F020D33"/>
    <w:rsid w:val="00C004B5"/>
  </w:style>
  <w:style w:type="paragraph" w:customStyle="1" w:styleId="3E4AE512A68848629A59C9A8A6F03D55">
    <w:name w:val="3E4AE512A68848629A59C9A8A6F03D55"/>
    <w:rsid w:val="00C004B5"/>
  </w:style>
  <w:style w:type="paragraph" w:customStyle="1" w:styleId="9C24F28FE2AC4702B2C636A761BE0828">
    <w:name w:val="9C24F28FE2AC4702B2C636A761BE0828"/>
    <w:rsid w:val="00C004B5"/>
  </w:style>
  <w:style w:type="paragraph" w:customStyle="1" w:styleId="39008ACD21DE4F9B831C138A65C2DE82">
    <w:name w:val="39008ACD21DE4F9B831C138A65C2DE82"/>
    <w:rsid w:val="00C004B5"/>
  </w:style>
  <w:style w:type="paragraph" w:customStyle="1" w:styleId="C75EDCDE5CAE44E78FFE1FDF4AAE9753">
    <w:name w:val="C75EDCDE5CAE44E78FFE1FDF4AAE9753"/>
    <w:rsid w:val="00C004B5"/>
  </w:style>
  <w:style w:type="paragraph" w:customStyle="1" w:styleId="8EE0480BD331489296C02D4E70C2CCC3">
    <w:name w:val="8EE0480BD331489296C02D4E70C2CCC3"/>
    <w:rsid w:val="00EA2CA7"/>
  </w:style>
  <w:style w:type="paragraph" w:customStyle="1" w:styleId="8E71AD3FB76047BB820153D080BD4AE0">
    <w:name w:val="8E71AD3FB76047BB820153D080BD4AE0"/>
    <w:rsid w:val="00EA2CA7"/>
  </w:style>
  <w:style w:type="paragraph" w:customStyle="1" w:styleId="5F4E437E96EA4135BEB60F5F27D6AD04">
    <w:name w:val="5F4E437E96EA4135BEB60F5F27D6AD04"/>
    <w:rsid w:val="00EA2CA7"/>
  </w:style>
  <w:style w:type="paragraph" w:customStyle="1" w:styleId="A257EA6BFFE44F819C7D08EFD1A7D374">
    <w:name w:val="A257EA6BFFE44F819C7D08EFD1A7D374"/>
    <w:rsid w:val="00EA2CA7"/>
  </w:style>
  <w:style w:type="paragraph" w:customStyle="1" w:styleId="A4210C2CED7F4A4B98FA0EC6D79F3208">
    <w:name w:val="A4210C2CED7F4A4B98FA0EC6D79F3208"/>
    <w:rsid w:val="00EA2CA7"/>
  </w:style>
  <w:style w:type="paragraph" w:customStyle="1" w:styleId="EB8FFDF261454D29A1520A8F9595AD03">
    <w:name w:val="EB8FFDF261454D29A1520A8F9595AD03"/>
    <w:rsid w:val="00EA2CA7"/>
  </w:style>
  <w:style w:type="paragraph" w:customStyle="1" w:styleId="F2B51D56FB57426FBAD31305DAD1DA3F">
    <w:name w:val="F2B51D56FB57426FBAD31305DAD1DA3F"/>
    <w:rsid w:val="00EA2CA7"/>
  </w:style>
  <w:style w:type="paragraph" w:customStyle="1" w:styleId="0C8C39253A1C4928A7940B18B7236FCC">
    <w:name w:val="0C8C39253A1C4928A7940B18B7236FCC"/>
    <w:rsid w:val="00EA2CA7"/>
  </w:style>
  <w:style w:type="paragraph" w:customStyle="1" w:styleId="C783797AFC844D28A7A861A328176211">
    <w:name w:val="C783797AFC844D28A7A861A328176211"/>
    <w:rsid w:val="00EA2CA7"/>
  </w:style>
  <w:style w:type="paragraph" w:customStyle="1" w:styleId="A5798D89D65249E7ABA111612680C882">
    <w:name w:val="A5798D89D65249E7ABA111612680C882"/>
    <w:rsid w:val="00EA2CA7"/>
  </w:style>
  <w:style w:type="paragraph" w:customStyle="1" w:styleId="EB15DE86EDA9430290502E83261B35AF">
    <w:name w:val="EB15DE86EDA9430290502E83261B35AF"/>
    <w:rsid w:val="00EA2CA7"/>
  </w:style>
  <w:style w:type="paragraph" w:customStyle="1" w:styleId="9850657249EF4B1993B861F94E332EE3">
    <w:name w:val="9850657249EF4B1993B861F94E332EE3"/>
    <w:rsid w:val="00EA2CA7"/>
  </w:style>
  <w:style w:type="paragraph" w:customStyle="1" w:styleId="D9FB9ABC3757417181EB3660291827DD">
    <w:name w:val="D9FB9ABC3757417181EB3660291827DD"/>
    <w:rsid w:val="00EA2CA7"/>
  </w:style>
  <w:style w:type="paragraph" w:customStyle="1" w:styleId="EFCCD05BFAF74FE6AB7A8E78371DA80A">
    <w:name w:val="EFCCD05BFAF74FE6AB7A8E78371DA80A"/>
    <w:rsid w:val="00EA2CA7"/>
  </w:style>
  <w:style w:type="paragraph" w:customStyle="1" w:styleId="917B98C78598467B84F585987D00BFB9">
    <w:name w:val="917B98C78598467B84F585987D00BFB9"/>
    <w:rsid w:val="00EA2CA7"/>
  </w:style>
  <w:style w:type="paragraph" w:customStyle="1" w:styleId="03B8E64F2EC24762B7EFF34F2B92480D">
    <w:name w:val="03B8E64F2EC24762B7EFF34F2B92480D"/>
    <w:rsid w:val="00EA2CA7"/>
  </w:style>
  <w:style w:type="paragraph" w:customStyle="1" w:styleId="1B903CBD13864970BAC59FEA75A0C6FB">
    <w:name w:val="1B903CBD13864970BAC59FEA75A0C6FB"/>
    <w:rsid w:val="00EA2CA7"/>
  </w:style>
  <w:style w:type="paragraph" w:customStyle="1" w:styleId="3503C814CAF64357A4BD9AABB0F05F58">
    <w:name w:val="3503C814CAF64357A4BD9AABB0F05F58"/>
    <w:rsid w:val="00EA2CA7"/>
  </w:style>
  <w:style w:type="paragraph" w:customStyle="1" w:styleId="91683CE78A14432C9B2CA994BEC982B6">
    <w:name w:val="91683CE78A14432C9B2CA994BEC982B6"/>
    <w:rsid w:val="00EA2CA7"/>
  </w:style>
  <w:style w:type="paragraph" w:customStyle="1" w:styleId="20C665FA52ED4894A9E530A4B22C190D">
    <w:name w:val="20C665FA52ED4894A9E530A4B22C190D"/>
    <w:rsid w:val="00EA2CA7"/>
  </w:style>
  <w:style w:type="paragraph" w:customStyle="1" w:styleId="5AF8DB615FFC4F32A1C14FEEA3E7D302">
    <w:name w:val="5AF8DB615FFC4F32A1C14FEEA3E7D302"/>
    <w:rsid w:val="00EA2CA7"/>
  </w:style>
  <w:style w:type="paragraph" w:customStyle="1" w:styleId="894F4B4565954B3493019A1D613A254E">
    <w:name w:val="894F4B4565954B3493019A1D613A254E"/>
    <w:rsid w:val="00EA2C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10421-25CC-4A1A-B3E1-E9080C0E1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5252</Words>
  <Characters>29939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PV8a Module Directory template 2022-23</vt:lpstr>
    </vt:vector>
  </TitlesOfParts>
  <Company>UWTSD</Company>
  <LinksUpToDate>false</LinksUpToDate>
  <CharactersWithSpaces>35121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2022-23</dc:title>
  <dc:subject/>
  <dc:creator>Academic Office</dc:creator>
  <cp:keywords/>
  <dc:description>UWTSD</dc:description>
  <cp:lastModifiedBy>Sue</cp:lastModifiedBy>
  <cp:revision>5</cp:revision>
  <cp:lastPrinted>2014-07-03T10:50:00Z</cp:lastPrinted>
  <dcterms:created xsi:type="dcterms:W3CDTF">2022-09-24T18:29:00Z</dcterms:created>
  <dcterms:modified xsi:type="dcterms:W3CDTF">2022-09-27T18:48:00Z</dcterms:modified>
</cp:coreProperties>
</file>