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4971F" w14:textId="669C6A9E" w:rsidR="00C6729D" w:rsidRPr="008805BB" w:rsidRDefault="00F84341" w:rsidP="005B543B">
      <w:pPr>
        <w:spacing w:line="360" w:lineRule="auto"/>
        <w:rPr>
          <w:rFonts w:ascii="Arial" w:hAnsi="Arial" w:cs="Arial"/>
          <w:b/>
          <w:bCs/>
        </w:rPr>
      </w:pPr>
      <w:r w:rsidRPr="008805BB">
        <w:rPr>
          <w:rFonts w:ascii="Arial" w:hAnsi="Arial" w:cs="Arial"/>
          <w:b/>
          <w:bCs/>
        </w:rPr>
        <w:t xml:space="preserve">AI was used within the scrapbook, for identifying plants and trees using google lens and google maps.  </w:t>
      </w:r>
    </w:p>
    <w:p w14:paraId="3B81E380" w14:textId="77777777" w:rsidR="00F84341" w:rsidRPr="008805BB" w:rsidRDefault="00F84341" w:rsidP="005B543B">
      <w:pPr>
        <w:spacing w:line="360" w:lineRule="auto"/>
        <w:rPr>
          <w:rFonts w:ascii="Arial" w:hAnsi="Arial" w:cs="Arial"/>
          <w:b/>
          <w:bCs/>
        </w:rPr>
      </w:pPr>
    </w:p>
    <w:p w14:paraId="31B87BB1" w14:textId="3FA6816C" w:rsidR="00F84341" w:rsidRPr="008805BB" w:rsidRDefault="00F84341" w:rsidP="005B543B">
      <w:pPr>
        <w:spacing w:line="360" w:lineRule="auto"/>
        <w:rPr>
          <w:rFonts w:ascii="Arial" w:hAnsi="Arial" w:cs="Arial"/>
          <w:b/>
          <w:bCs/>
        </w:rPr>
      </w:pPr>
      <w:r w:rsidRPr="008805BB">
        <w:rPr>
          <w:rFonts w:ascii="Arial" w:hAnsi="Arial" w:cs="Arial"/>
          <w:b/>
          <w:bCs/>
        </w:rPr>
        <w:t>Contents Page:</w:t>
      </w:r>
    </w:p>
    <w:p w14:paraId="6A601345" w14:textId="3EF9DA5E" w:rsidR="00F84341" w:rsidRPr="008805BB" w:rsidRDefault="00F84341" w:rsidP="005B543B">
      <w:pPr>
        <w:spacing w:line="360" w:lineRule="auto"/>
        <w:rPr>
          <w:rFonts w:ascii="Arial" w:hAnsi="Arial" w:cs="Arial"/>
          <w:b/>
          <w:bCs/>
        </w:rPr>
      </w:pPr>
      <w:r w:rsidRPr="008805BB">
        <w:rPr>
          <w:rFonts w:ascii="Arial" w:hAnsi="Arial" w:cs="Arial"/>
          <w:b/>
          <w:bCs/>
        </w:rPr>
        <w:t>Page 2-</w:t>
      </w:r>
      <w:r w:rsidR="002444EF">
        <w:rPr>
          <w:rFonts w:ascii="Arial" w:hAnsi="Arial" w:cs="Arial"/>
          <w:b/>
          <w:bCs/>
        </w:rPr>
        <w:t>4</w:t>
      </w:r>
      <w:r w:rsidRPr="008805BB">
        <w:rPr>
          <w:rFonts w:ascii="Arial" w:hAnsi="Arial" w:cs="Arial"/>
          <w:b/>
          <w:bCs/>
        </w:rPr>
        <w:t xml:space="preserve">: Script for part one reflection </w:t>
      </w:r>
    </w:p>
    <w:p w14:paraId="3BF8FB18" w14:textId="5C515DA0" w:rsidR="00F84341" w:rsidRPr="008805BB" w:rsidRDefault="00F84341" w:rsidP="005B543B">
      <w:pPr>
        <w:spacing w:line="360" w:lineRule="auto"/>
        <w:rPr>
          <w:rFonts w:ascii="Arial" w:hAnsi="Arial" w:cs="Arial"/>
          <w:b/>
          <w:bCs/>
        </w:rPr>
      </w:pPr>
      <w:r w:rsidRPr="008805BB">
        <w:rPr>
          <w:rFonts w:ascii="Arial" w:hAnsi="Arial" w:cs="Arial"/>
          <w:b/>
          <w:bCs/>
        </w:rPr>
        <w:t xml:space="preserve">Page </w:t>
      </w:r>
      <w:r w:rsidR="00C034B5">
        <w:rPr>
          <w:rFonts w:ascii="Arial" w:hAnsi="Arial" w:cs="Arial"/>
          <w:b/>
          <w:bCs/>
        </w:rPr>
        <w:t>5</w:t>
      </w:r>
      <w:r w:rsidRPr="008805BB">
        <w:rPr>
          <w:rFonts w:ascii="Arial" w:hAnsi="Arial" w:cs="Arial"/>
          <w:b/>
          <w:bCs/>
        </w:rPr>
        <w:t>-</w:t>
      </w:r>
      <w:r w:rsidR="00C034B5">
        <w:rPr>
          <w:rFonts w:ascii="Arial" w:hAnsi="Arial" w:cs="Arial"/>
          <w:b/>
          <w:bCs/>
        </w:rPr>
        <w:t>9</w:t>
      </w:r>
      <w:r w:rsidRPr="008805BB">
        <w:rPr>
          <w:rFonts w:ascii="Arial" w:hAnsi="Arial" w:cs="Arial"/>
          <w:b/>
          <w:bCs/>
        </w:rPr>
        <w:t xml:space="preserve">: Script for part two. </w:t>
      </w:r>
    </w:p>
    <w:p w14:paraId="44E16A9D" w14:textId="3411CDC2" w:rsidR="00F84341" w:rsidRPr="008805BB" w:rsidRDefault="00F84341" w:rsidP="005B543B">
      <w:pPr>
        <w:spacing w:line="360" w:lineRule="auto"/>
        <w:rPr>
          <w:rFonts w:ascii="Arial" w:hAnsi="Arial" w:cs="Arial"/>
          <w:b/>
          <w:bCs/>
        </w:rPr>
      </w:pPr>
      <w:r w:rsidRPr="008805BB">
        <w:rPr>
          <w:rFonts w:ascii="Arial" w:hAnsi="Arial" w:cs="Arial"/>
          <w:b/>
          <w:bCs/>
        </w:rPr>
        <w:t>Page</w:t>
      </w:r>
      <w:r w:rsidR="00C034B5">
        <w:rPr>
          <w:rFonts w:ascii="Arial" w:hAnsi="Arial" w:cs="Arial"/>
          <w:b/>
          <w:bCs/>
        </w:rPr>
        <w:t xml:space="preserve"> 10</w:t>
      </w:r>
      <w:r w:rsidRPr="008805BB">
        <w:rPr>
          <w:rFonts w:ascii="Arial" w:hAnsi="Arial" w:cs="Arial"/>
          <w:b/>
          <w:bCs/>
        </w:rPr>
        <w:t>-</w:t>
      </w:r>
      <w:r w:rsidR="00C034B5">
        <w:rPr>
          <w:rFonts w:ascii="Arial" w:hAnsi="Arial" w:cs="Arial"/>
          <w:b/>
          <w:bCs/>
        </w:rPr>
        <w:t>12</w:t>
      </w:r>
      <w:r w:rsidRPr="008805BB">
        <w:rPr>
          <w:rFonts w:ascii="Arial" w:hAnsi="Arial" w:cs="Arial"/>
          <w:b/>
          <w:bCs/>
        </w:rPr>
        <w:t xml:space="preserve">: References </w:t>
      </w:r>
    </w:p>
    <w:p w14:paraId="29108F2A" w14:textId="77777777" w:rsidR="00F84341" w:rsidRPr="008805BB" w:rsidRDefault="00F84341" w:rsidP="005B543B">
      <w:pPr>
        <w:spacing w:line="360" w:lineRule="auto"/>
        <w:rPr>
          <w:rFonts w:ascii="Arial" w:hAnsi="Arial" w:cs="Arial"/>
          <w:b/>
          <w:bCs/>
        </w:rPr>
      </w:pPr>
    </w:p>
    <w:p w14:paraId="7147268D" w14:textId="77777777" w:rsidR="00F84341" w:rsidRPr="008805BB" w:rsidRDefault="00F84341" w:rsidP="005B543B">
      <w:pPr>
        <w:spacing w:line="360" w:lineRule="auto"/>
        <w:rPr>
          <w:rFonts w:ascii="Arial" w:hAnsi="Arial" w:cs="Arial"/>
          <w:b/>
          <w:bCs/>
        </w:rPr>
      </w:pPr>
    </w:p>
    <w:p w14:paraId="5A456F7B" w14:textId="77777777" w:rsidR="00F84341" w:rsidRPr="008805BB" w:rsidRDefault="00F84341" w:rsidP="005B543B">
      <w:pPr>
        <w:spacing w:line="360" w:lineRule="auto"/>
        <w:rPr>
          <w:rFonts w:ascii="Arial" w:hAnsi="Arial" w:cs="Arial"/>
          <w:b/>
          <w:bCs/>
        </w:rPr>
      </w:pPr>
    </w:p>
    <w:p w14:paraId="0F7CCBA8" w14:textId="77777777" w:rsidR="00F84341" w:rsidRPr="008805BB" w:rsidRDefault="00F84341" w:rsidP="005B543B">
      <w:pPr>
        <w:spacing w:line="360" w:lineRule="auto"/>
        <w:rPr>
          <w:rFonts w:ascii="Arial" w:hAnsi="Arial" w:cs="Arial"/>
          <w:b/>
          <w:bCs/>
        </w:rPr>
      </w:pPr>
    </w:p>
    <w:p w14:paraId="5698746C" w14:textId="77777777" w:rsidR="00F84341" w:rsidRPr="008805BB" w:rsidRDefault="00F84341" w:rsidP="005B543B">
      <w:pPr>
        <w:spacing w:line="360" w:lineRule="auto"/>
        <w:rPr>
          <w:rFonts w:ascii="Arial" w:hAnsi="Arial" w:cs="Arial"/>
          <w:b/>
          <w:bCs/>
        </w:rPr>
      </w:pPr>
    </w:p>
    <w:p w14:paraId="5F95F20A" w14:textId="77777777" w:rsidR="00F84341" w:rsidRPr="008805BB" w:rsidRDefault="00F84341" w:rsidP="005B543B">
      <w:pPr>
        <w:spacing w:line="360" w:lineRule="auto"/>
        <w:rPr>
          <w:rFonts w:ascii="Arial" w:hAnsi="Arial" w:cs="Arial"/>
          <w:b/>
          <w:bCs/>
        </w:rPr>
      </w:pPr>
    </w:p>
    <w:p w14:paraId="63CCF2A1" w14:textId="77777777" w:rsidR="00F84341" w:rsidRPr="008805BB" w:rsidRDefault="00F84341" w:rsidP="005B543B">
      <w:pPr>
        <w:spacing w:line="360" w:lineRule="auto"/>
        <w:rPr>
          <w:rFonts w:ascii="Arial" w:hAnsi="Arial" w:cs="Arial"/>
          <w:b/>
          <w:bCs/>
        </w:rPr>
      </w:pPr>
    </w:p>
    <w:p w14:paraId="2FF2BCC3" w14:textId="77777777" w:rsidR="00F84341" w:rsidRPr="008805BB" w:rsidRDefault="00F84341" w:rsidP="005B543B">
      <w:pPr>
        <w:spacing w:line="360" w:lineRule="auto"/>
        <w:rPr>
          <w:rFonts w:ascii="Arial" w:hAnsi="Arial" w:cs="Arial"/>
          <w:b/>
          <w:bCs/>
        </w:rPr>
      </w:pPr>
    </w:p>
    <w:p w14:paraId="55D37283" w14:textId="77777777" w:rsidR="00F84341" w:rsidRPr="008805BB" w:rsidRDefault="00F84341" w:rsidP="005B543B">
      <w:pPr>
        <w:spacing w:line="360" w:lineRule="auto"/>
        <w:rPr>
          <w:rFonts w:ascii="Arial" w:hAnsi="Arial" w:cs="Arial"/>
          <w:b/>
          <w:bCs/>
        </w:rPr>
      </w:pPr>
    </w:p>
    <w:p w14:paraId="563A8909" w14:textId="77777777" w:rsidR="00F84341" w:rsidRPr="008805BB" w:rsidRDefault="00F84341" w:rsidP="005B543B">
      <w:pPr>
        <w:spacing w:line="360" w:lineRule="auto"/>
        <w:rPr>
          <w:rFonts w:ascii="Arial" w:hAnsi="Arial" w:cs="Arial"/>
          <w:b/>
          <w:bCs/>
        </w:rPr>
      </w:pPr>
    </w:p>
    <w:p w14:paraId="2D2DF89D" w14:textId="77777777" w:rsidR="00F84341" w:rsidRPr="008805BB" w:rsidRDefault="00F84341" w:rsidP="005B543B">
      <w:pPr>
        <w:spacing w:line="360" w:lineRule="auto"/>
        <w:rPr>
          <w:rFonts w:ascii="Arial" w:hAnsi="Arial" w:cs="Arial"/>
          <w:b/>
          <w:bCs/>
        </w:rPr>
      </w:pPr>
    </w:p>
    <w:p w14:paraId="4AD2C937" w14:textId="77777777" w:rsidR="00F84341" w:rsidRPr="008805BB" w:rsidRDefault="00F84341" w:rsidP="005B543B">
      <w:pPr>
        <w:spacing w:line="360" w:lineRule="auto"/>
        <w:rPr>
          <w:rFonts w:ascii="Arial" w:hAnsi="Arial" w:cs="Arial"/>
          <w:b/>
          <w:bCs/>
        </w:rPr>
      </w:pPr>
    </w:p>
    <w:p w14:paraId="6A15BF96" w14:textId="77777777" w:rsidR="00F84341" w:rsidRPr="008805BB" w:rsidRDefault="00F84341" w:rsidP="005B543B">
      <w:pPr>
        <w:spacing w:line="360" w:lineRule="auto"/>
        <w:rPr>
          <w:rFonts w:ascii="Arial" w:hAnsi="Arial" w:cs="Arial"/>
          <w:b/>
          <w:bCs/>
        </w:rPr>
      </w:pPr>
    </w:p>
    <w:p w14:paraId="11D00EC9" w14:textId="77777777" w:rsidR="00F84341" w:rsidRPr="008805BB" w:rsidRDefault="00F84341" w:rsidP="005B543B">
      <w:pPr>
        <w:spacing w:line="360" w:lineRule="auto"/>
        <w:rPr>
          <w:rFonts w:ascii="Arial" w:hAnsi="Arial" w:cs="Arial"/>
          <w:b/>
          <w:bCs/>
        </w:rPr>
      </w:pPr>
    </w:p>
    <w:p w14:paraId="5C1E123B" w14:textId="77777777" w:rsidR="00F84341" w:rsidRPr="008805BB" w:rsidRDefault="00F84341" w:rsidP="005B543B">
      <w:pPr>
        <w:spacing w:line="360" w:lineRule="auto"/>
        <w:rPr>
          <w:rFonts w:ascii="Arial" w:hAnsi="Arial" w:cs="Arial"/>
          <w:b/>
          <w:bCs/>
        </w:rPr>
      </w:pPr>
    </w:p>
    <w:p w14:paraId="22C81434" w14:textId="77777777" w:rsidR="00F84341" w:rsidRPr="008805BB" w:rsidRDefault="00F84341" w:rsidP="005B543B">
      <w:pPr>
        <w:spacing w:line="360" w:lineRule="auto"/>
        <w:rPr>
          <w:rFonts w:ascii="Arial" w:hAnsi="Arial" w:cs="Arial"/>
          <w:b/>
          <w:bCs/>
        </w:rPr>
      </w:pPr>
    </w:p>
    <w:p w14:paraId="6F2A95A9" w14:textId="77777777" w:rsidR="00F84341" w:rsidRPr="008805BB" w:rsidRDefault="00F84341" w:rsidP="005B543B">
      <w:pPr>
        <w:spacing w:line="360" w:lineRule="auto"/>
        <w:rPr>
          <w:rFonts w:ascii="Arial" w:hAnsi="Arial" w:cs="Arial"/>
          <w:b/>
          <w:bCs/>
        </w:rPr>
      </w:pPr>
    </w:p>
    <w:p w14:paraId="115F898B" w14:textId="77777777" w:rsidR="00F84341" w:rsidRPr="008805BB" w:rsidRDefault="00F84341" w:rsidP="005B543B">
      <w:pPr>
        <w:spacing w:line="360" w:lineRule="auto"/>
        <w:rPr>
          <w:rFonts w:ascii="Arial" w:hAnsi="Arial" w:cs="Arial"/>
          <w:b/>
          <w:bCs/>
        </w:rPr>
      </w:pPr>
    </w:p>
    <w:p w14:paraId="5C12AA0F" w14:textId="2AF93806" w:rsidR="007C1607" w:rsidRPr="008805BB" w:rsidRDefault="006061B2" w:rsidP="005B543B">
      <w:pPr>
        <w:spacing w:line="360" w:lineRule="auto"/>
        <w:rPr>
          <w:rFonts w:ascii="Arial" w:hAnsi="Arial" w:cs="Arial"/>
          <w:b/>
          <w:bCs/>
          <w:u w:val="single"/>
        </w:rPr>
      </w:pPr>
      <w:r>
        <w:rPr>
          <w:rFonts w:ascii="Arial" w:hAnsi="Arial" w:cs="Arial"/>
          <w:b/>
          <w:bCs/>
          <w:u w:val="single"/>
        </w:rPr>
        <w:lastRenderedPageBreak/>
        <w:t xml:space="preserve">Part two A: </w:t>
      </w:r>
      <w:r w:rsidR="007C1607" w:rsidRPr="008805BB">
        <w:rPr>
          <w:rFonts w:ascii="Arial" w:hAnsi="Arial" w:cs="Arial"/>
          <w:b/>
          <w:bCs/>
          <w:u w:val="single"/>
        </w:rPr>
        <w:t>Scrapbook reflection script:</w:t>
      </w:r>
    </w:p>
    <w:p w14:paraId="2E13E8D8" w14:textId="029EC4A4" w:rsidR="001E3426" w:rsidRPr="008805BB" w:rsidRDefault="007C1607" w:rsidP="005B543B">
      <w:pPr>
        <w:spacing w:line="360" w:lineRule="auto"/>
        <w:rPr>
          <w:rFonts w:ascii="Arial" w:hAnsi="Arial" w:cs="Arial"/>
        </w:rPr>
      </w:pPr>
      <w:r w:rsidRPr="008805BB">
        <w:rPr>
          <w:rFonts w:ascii="Arial" w:hAnsi="Arial" w:cs="Arial"/>
        </w:rPr>
        <w:t>H</w:t>
      </w:r>
      <w:r w:rsidR="00BF10A2" w:rsidRPr="008805BB">
        <w:rPr>
          <w:rFonts w:ascii="Arial" w:hAnsi="Arial" w:cs="Arial"/>
        </w:rPr>
        <w:t xml:space="preserve">ello </w:t>
      </w:r>
      <w:r w:rsidRPr="008805BB">
        <w:rPr>
          <w:rFonts w:ascii="Arial" w:hAnsi="Arial" w:cs="Arial"/>
        </w:rPr>
        <w:t xml:space="preserve">I am </w:t>
      </w:r>
      <w:r w:rsidR="00BF10A2" w:rsidRPr="008805BB">
        <w:rPr>
          <w:rFonts w:ascii="Arial" w:hAnsi="Arial" w:cs="Arial"/>
        </w:rPr>
        <w:t>Kelly Evans</w:t>
      </w:r>
      <w:r w:rsidR="007F3E28" w:rsidRPr="008805BB">
        <w:rPr>
          <w:rFonts w:ascii="Arial" w:hAnsi="Arial" w:cs="Arial"/>
        </w:rPr>
        <w:t>,</w:t>
      </w:r>
      <w:r w:rsidRPr="008805BB">
        <w:rPr>
          <w:rFonts w:ascii="Arial" w:hAnsi="Arial" w:cs="Arial"/>
        </w:rPr>
        <w:t xml:space="preserve"> and today I would like to </w:t>
      </w:r>
      <w:r w:rsidR="00DE3D29" w:rsidRPr="008805BB">
        <w:rPr>
          <w:rFonts w:ascii="Arial" w:hAnsi="Arial" w:cs="Arial"/>
        </w:rPr>
        <w:t xml:space="preserve">reflect upon the </w:t>
      </w:r>
      <w:r w:rsidRPr="008805BB">
        <w:rPr>
          <w:rFonts w:ascii="Arial" w:hAnsi="Arial" w:cs="Arial"/>
        </w:rPr>
        <w:t>area I have chosen to create my scrapbook for the John Muir award</w:t>
      </w:r>
      <w:r w:rsidR="00902CC5" w:rsidRPr="008805BB">
        <w:rPr>
          <w:rFonts w:ascii="Arial" w:hAnsi="Arial" w:cs="Arial"/>
        </w:rPr>
        <w:t>. The John Muir</w:t>
      </w:r>
      <w:r w:rsidR="001B3673" w:rsidRPr="008805BB">
        <w:rPr>
          <w:rFonts w:ascii="Arial" w:hAnsi="Arial" w:cs="Arial"/>
        </w:rPr>
        <w:t xml:space="preserve"> award</w:t>
      </w:r>
      <w:r w:rsidR="001E3426" w:rsidRPr="008805BB">
        <w:rPr>
          <w:rFonts w:ascii="Arial" w:hAnsi="Arial" w:cs="Arial"/>
        </w:rPr>
        <w:t xml:space="preserve"> was created in honour of </w:t>
      </w:r>
      <w:r w:rsidR="0062345A" w:rsidRPr="008805BB">
        <w:rPr>
          <w:rFonts w:ascii="Arial" w:hAnsi="Arial" w:cs="Arial"/>
        </w:rPr>
        <w:t>John Muir himself who was a conservationist</w:t>
      </w:r>
      <w:r w:rsidR="007F3E28" w:rsidRPr="008805BB">
        <w:rPr>
          <w:rFonts w:ascii="Arial" w:hAnsi="Arial" w:cs="Arial"/>
        </w:rPr>
        <w:t xml:space="preserve">, </w:t>
      </w:r>
      <w:r w:rsidR="0062345A" w:rsidRPr="008805BB">
        <w:rPr>
          <w:rFonts w:ascii="Arial" w:hAnsi="Arial" w:cs="Arial"/>
        </w:rPr>
        <w:t xml:space="preserve">originally </w:t>
      </w:r>
      <w:r w:rsidR="007F3E28" w:rsidRPr="008805BB">
        <w:rPr>
          <w:rFonts w:ascii="Arial" w:hAnsi="Arial" w:cs="Arial"/>
        </w:rPr>
        <w:t>born in</w:t>
      </w:r>
      <w:r w:rsidR="0062345A" w:rsidRPr="008805BB">
        <w:rPr>
          <w:rFonts w:ascii="Arial" w:hAnsi="Arial" w:cs="Arial"/>
        </w:rPr>
        <w:t xml:space="preserve"> Scotland, however </w:t>
      </w:r>
      <w:r w:rsidR="007F3E28" w:rsidRPr="008805BB">
        <w:rPr>
          <w:rFonts w:ascii="Arial" w:hAnsi="Arial" w:cs="Arial"/>
        </w:rPr>
        <w:t xml:space="preserve">moved </w:t>
      </w:r>
      <w:r w:rsidR="0062345A" w:rsidRPr="008805BB">
        <w:rPr>
          <w:rFonts w:ascii="Arial" w:hAnsi="Arial" w:cs="Arial"/>
        </w:rPr>
        <w:t>to America, who</w:t>
      </w:r>
      <w:r w:rsidR="00105CB7" w:rsidRPr="008805BB">
        <w:rPr>
          <w:rFonts w:ascii="Arial" w:hAnsi="Arial" w:cs="Arial"/>
        </w:rPr>
        <w:t xml:space="preserve"> </w:t>
      </w:r>
      <w:r w:rsidR="00C20EAB" w:rsidRPr="008805BB">
        <w:rPr>
          <w:rFonts w:ascii="Arial" w:hAnsi="Arial" w:cs="Arial"/>
        </w:rPr>
        <w:t>had</w:t>
      </w:r>
      <w:r w:rsidR="00105CB7" w:rsidRPr="008805BB">
        <w:rPr>
          <w:rFonts w:ascii="Arial" w:hAnsi="Arial" w:cs="Arial"/>
        </w:rPr>
        <w:t xml:space="preserve"> a</w:t>
      </w:r>
      <w:r w:rsidR="0062345A" w:rsidRPr="008805BB">
        <w:rPr>
          <w:rFonts w:ascii="Arial" w:hAnsi="Arial" w:cs="Arial"/>
        </w:rPr>
        <w:t xml:space="preserve"> passion of discover</w:t>
      </w:r>
      <w:r w:rsidR="00CA4126" w:rsidRPr="008805BB">
        <w:rPr>
          <w:rFonts w:ascii="Arial" w:hAnsi="Arial" w:cs="Arial"/>
        </w:rPr>
        <w:t>ing</w:t>
      </w:r>
      <w:r w:rsidR="0062345A" w:rsidRPr="008805BB">
        <w:rPr>
          <w:rFonts w:ascii="Arial" w:hAnsi="Arial" w:cs="Arial"/>
        </w:rPr>
        <w:t>, explor</w:t>
      </w:r>
      <w:r w:rsidR="00A002CD" w:rsidRPr="008805BB">
        <w:rPr>
          <w:rFonts w:ascii="Arial" w:hAnsi="Arial" w:cs="Arial"/>
        </w:rPr>
        <w:t>ing</w:t>
      </w:r>
      <w:r w:rsidR="0062345A" w:rsidRPr="008805BB">
        <w:rPr>
          <w:rFonts w:ascii="Arial" w:hAnsi="Arial" w:cs="Arial"/>
        </w:rPr>
        <w:t xml:space="preserve"> and conserv</w:t>
      </w:r>
      <w:r w:rsidR="00A002CD" w:rsidRPr="008805BB">
        <w:rPr>
          <w:rFonts w:ascii="Arial" w:hAnsi="Arial" w:cs="Arial"/>
        </w:rPr>
        <w:t>ing</w:t>
      </w:r>
      <w:r w:rsidR="0062345A" w:rsidRPr="008805BB">
        <w:rPr>
          <w:rFonts w:ascii="Arial" w:hAnsi="Arial" w:cs="Arial"/>
        </w:rPr>
        <w:t xml:space="preserve"> natural environments</w:t>
      </w:r>
      <w:r w:rsidR="0023334E" w:rsidRPr="008805BB">
        <w:rPr>
          <w:rFonts w:ascii="Arial" w:hAnsi="Arial" w:cs="Arial"/>
        </w:rPr>
        <w:t>.</w:t>
      </w:r>
      <w:r w:rsidR="008508CF" w:rsidRPr="008805BB">
        <w:rPr>
          <w:rFonts w:ascii="Arial" w:hAnsi="Arial" w:cs="Arial"/>
        </w:rPr>
        <w:t xml:space="preserve"> </w:t>
      </w:r>
    </w:p>
    <w:p w14:paraId="43450057" w14:textId="59495A46" w:rsidR="00E16034" w:rsidRPr="008805BB" w:rsidRDefault="007C1607" w:rsidP="005B543B">
      <w:pPr>
        <w:spacing w:line="360" w:lineRule="auto"/>
        <w:rPr>
          <w:rFonts w:ascii="Arial" w:hAnsi="Arial" w:cs="Arial"/>
        </w:rPr>
      </w:pPr>
      <w:r w:rsidRPr="008805BB">
        <w:rPr>
          <w:rFonts w:ascii="Arial" w:hAnsi="Arial" w:cs="Arial"/>
        </w:rPr>
        <w:t xml:space="preserve">The area I have chosen is </w:t>
      </w:r>
      <w:proofErr w:type="spellStart"/>
      <w:r w:rsidRPr="008805BB">
        <w:rPr>
          <w:rFonts w:ascii="Arial" w:hAnsi="Arial" w:cs="Arial"/>
        </w:rPr>
        <w:t>Coed</w:t>
      </w:r>
      <w:proofErr w:type="spellEnd"/>
      <w:r w:rsidRPr="008805BB">
        <w:rPr>
          <w:rFonts w:ascii="Arial" w:hAnsi="Arial" w:cs="Arial"/>
        </w:rPr>
        <w:t xml:space="preserve"> Gwilym park</w:t>
      </w:r>
      <w:r w:rsidR="00035E93" w:rsidRPr="008805BB">
        <w:rPr>
          <w:rFonts w:ascii="Arial" w:hAnsi="Arial" w:cs="Arial"/>
        </w:rPr>
        <w:t xml:space="preserve">, </w:t>
      </w:r>
      <w:r w:rsidR="00C82EAB" w:rsidRPr="008805BB">
        <w:rPr>
          <w:rFonts w:ascii="Arial" w:hAnsi="Arial" w:cs="Arial"/>
        </w:rPr>
        <w:t>in Clydach</w:t>
      </w:r>
      <w:r w:rsidRPr="008805BB">
        <w:rPr>
          <w:rFonts w:ascii="Arial" w:hAnsi="Arial" w:cs="Arial"/>
        </w:rPr>
        <w:t>.</w:t>
      </w:r>
      <w:r w:rsidR="005C37BA" w:rsidRPr="008805BB">
        <w:rPr>
          <w:rFonts w:ascii="Arial" w:hAnsi="Arial" w:cs="Arial"/>
        </w:rPr>
        <w:t xml:space="preserve"> I choose this park </w:t>
      </w:r>
      <w:r w:rsidR="00603ED8" w:rsidRPr="008805BB">
        <w:rPr>
          <w:rFonts w:ascii="Arial" w:hAnsi="Arial" w:cs="Arial"/>
        </w:rPr>
        <w:t>as</w:t>
      </w:r>
      <w:r w:rsidR="005C37BA" w:rsidRPr="008805BB">
        <w:rPr>
          <w:rFonts w:ascii="Arial" w:hAnsi="Arial" w:cs="Arial"/>
        </w:rPr>
        <w:t xml:space="preserve"> it is the</w:t>
      </w:r>
      <w:r w:rsidR="008A1A9F" w:rsidRPr="008805BB">
        <w:rPr>
          <w:rFonts w:ascii="Arial" w:hAnsi="Arial" w:cs="Arial"/>
        </w:rPr>
        <w:t xml:space="preserve"> heart of the community</w:t>
      </w:r>
      <w:r w:rsidR="00F86B2D" w:rsidRPr="008805BB">
        <w:rPr>
          <w:rFonts w:ascii="Arial" w:hAnsi="Arial" w:cs="Arial"/>
        </w:rPr>
        <w:t xml:space="preserve"> and is an area where I grew up and</w:t>
      </w:r>
      <w:r w:rsidR="006114C3" w:rsidRPr="008805BB">
        <w:rPr>
          <w:rFonts w:ascii="Arial" w:hAnsi="Arial" w:cs="Arial"/>
        </w:rPr>
        <w:t xml:space="preserve"> visited </w:t>
      </w:r>
      <w:r w:rsidR="00B46CCA" w:rsidRPr="008805BB">
        <w:rPr>
          <w:rFonts w:ascii="Arial" w:hAnsi="Arial" w:cs="Arial"/>
        </w:rPr>
        <w:t>often.</w:t>
      </w:r>
      <w:r w:rsidR="008A1A9F" w:rsidRPr="008805BB">
        <w:rPr>
          <w:rFonts w:ascii="Arial" w:hAnsi="Arial" w:cs="Arial"/>
        </w:rPr>
        <w:t xml:space="preserve"> </w:t>
      </w:r>
      <w:r w:rsidR="005C37BA" w:rsidRPr="008805BB">
        <w:rPr>
          <w:rFonts w:ascii="Arial" w:hAnsi="Arial" w:cs="Arial"/>
        </w:rPr>
        <w:t>I really like</w:t>
      </w:r>
      <w:r w:rsidR="00593734" w:rsidRPr="008805BB">
        <w:rPr>
          <w:rFonts w:ascii="Arial" w:hAnsi="Arial" w:cs="Arial"/>
        </w:rPr>
        <w:t xml:space="preserve"> how the</w:t>
      </w:r>
      <w:r w:rsidRPr="008805BB">
        <w:rPr>
          <w:rFonts w:ascii="Arial" w:hAnsi="Arial" w:cs="Arial"/>
        </w:rPr>
        <w:t xml:space="preserve"> park </w:t>
      </w:r>
      <w:r w:rsidR="00593734" w:rsidRPr="008805BB">
        <w:rPr>
          <w:rFonts w:ascii="Arial" w:hAnsi="Arial" w:cs="Arial"/>
        </w:rPr>
        <w:t>has so</w:t>
      </w:r>
      <w:r w:rsidRPr="008805BB">
        <w:rPr>
          <w:rFonts w:ascii="Arial" w:hAnsi="Arial" w:cs="Arial"/>
        </w:rPr>
        <w:t xml:space="preserve"> many amenities to suit all,</w:t>
      </w:r>
      <w:r w:rsidR="00E34A9E" w:rsidRPr="008805BB">
        <w:rPr>
          <w:rFonts w:ascii="Arial" w:hAnsi="Arial" w:cs="Arial"/>
        </w:rPr>
        <w:t xml:space="preserve"> </w:t>
      </w:r>
      <w:r w:rsidR="00980213" w:rsidRPr="008805BB">
        <w:rPr>
          <w:rFonts w:ascii="Arial" w:hAnsi="Arial" w:cs="Arial"/>
        </w:rPr>
        <w:t>and all withi</w:t>
      </w:r>
      <w:r w:rsidR="009464EA" w:rsidRPr="008805BB">
        <w:rPr>
          <w:rFonts w:ascii="Arial" w:hAnsi="Arial" w:cs="Arial"/>
        </w:rPr>
        <w:t xml:space="preserve">n </w:t>
      </w:r>
      <w:r w:rsidR="00DC7DB8" w:rsidRPr="008805BB">
        <w:rPr>
          <w:rFonts w:ascii="Arial" w:hAnsi="Arial" w:cs="Arial"/>
        </w:rPr>
        <w:t>proximity</w:t>
      </w:r>
      <w:r w:rsidR="009464EA" w:rsidRPr="008805BB">
        <w:rPr>
          <w:rFonts w:ascii="Arial" w:hAnsi="Arial" w:cs="Arial"/>
        </w:rPr>
        <w:t xml:space="preserve"> to </w:t>
      </w:r>
      <w:r w:rsidR="00B65040" w:rsidRPr="008805BB">
        <w:rPr>
          <w:rFonts w:ascii="Arial" w:hAnsi="Arial" w:cs="Arial"/>
        </w:rPr>
        <w:t xml:space="preserve">each other. </w:t>
      </w:r>
      <w:r w:rsidR="001207F3" w:rsidRPr="008805BB">
        <w:rPr>
          <w:rFonts w:ascii="Arial" w:hAnsi="Arial" w:cs="Arial"/>
        </w:rPr>
        <w:t xml:space="preserve">Alongside these amenities is also the vast amount of natural surroundings the park has to offer. The park is surrounded by </w:t>
      </w:r>
      <w:r w:rsidR="00B65040" w:rsidRPr="008805BB">
        <w:rPr>
          <w:rFonts w:ascii="Arial" w:hAnsi="Arial" w:cs="Arial"/>
        </w:rPr>
        <w:t xml:space="preserve">a variety of </w:t>
      </w:r>
      <w:r w:rsidR="001207F3" w:rsidRPr="008805BB">
        <w:rPr>
          <w:rFonts w:ascii="Arial" w:hAnsi="Arial" w:cs="Arial"/>
        </w:rPr>
        <w:t xml:space="preserve">trees, wildlife and plants, with views of </w:t>
      </w:r>
      <w:proofErr w:type="spellStart"/>
      <w:r w:rsidR="001207F3" w:rsidRPr="008805BB">
        <w:rPr>
          <w:rFonts w:ascii="Arial" w:hAnsi="Arial" w:cs="Arial"/>
        </w:rPr>
        <w:t>Glais</w:t>
      </w:r>
      <w:proofErr w:type="spellEnd"/>
      <w:r w:rsidR="001207F3" w:rsidRPr="008805BB">
        <w:rPr>
          <w:rFonts w:ascii="Arial" w:hAnsi="Arial" w:cs="Arial"/>
        </w:rPr>
        <w:t xml:space="preserve"> mountain and River Tawe which flows alongside</w:t>
      </w:r>
      <w:r w:rsidR="00B70298" w:rsidRPr="008805BB">
        <w:rPr>
          <w:rFonts w:ascii="Arial" w:hAnsi="Arial" w:cs="Arial"/>
        </w:rPr>
        <w:t>. The park also has</w:t>
      </w:r>
      <w:r w:rsidR="001207F3" w:rsidRPr="008805BB">
        <w:rPr>
          <w:rFonts w:ascii="Arial" w:hAnsi="Arial" w:cs="Arial"/>
        </w:rPr>
        <w:t xml:space="preserve"> </w:t>
      </w:r>
      <w:r w:rsidR="00CD7A06" w:rsidRPr="008805BB">
        <w:rPr>
          <w:rFonts w:ascii="Arial" w:hAnsi="Arial" w:cs="Arial"/>
        </w:rPr>
        <w:t>the Swansea</w:t>
      </w:r>
      <w:r w:rsidR="001207F3" w:rsidRPr="008805BB">
        <w:rPr>
          <w:rFonts w:ascii="Arial" w:hAnsi="Arial" w:cs="Arial"/>
        </w:rPr>
        <w:t xml:space="preserve"> canal</w:t>
      </w:r>
      <w:r w:rsidR="00CD7A06" w:rsidRPr="008805BB">
        <w:rPr>
          <w:rFonts w:ascii="Arial" w:hAnsi="Arial" w:cs="Arial"/>
        </w:rPr>
        <w:t xml:space="preserve"> </w:t>
      </w:r>
      <w:r w:rsidR="00282B73" w:rsidRPr="008805BB">
        <w:rPr>
          <w:rFonts w:ascii="Arial" w:hAnsi="Arial" w:cs="Arial"/>
        </w:rPr>
        <w:t>adjacent</w:t>
      </w:r>
      <w:r w:rsidR="00CD7A06" w:rsidRPr="008805BB">
        <w:rPr>
          <w:rFonts w:ascii="Arial" w:hAnsi="Arial" w:cs="Arial"/>
        </w:rPr>
        <w:t xml:space="preserve"> with a</w:t>
      </w:r>
      <w:r w:rsidR="001207F3" w:rsidRPr="008805BB">
        <w:rPr>
          <w:rFonts w:ascii="Arial" w:hAnsi="Arial" w:cs="Arial"/>
        </w:rPr>
        <w:t xml:space="preserve"> path that is over 3 miles long.</w:t>
      </w:r>
    </w:p>
    <w:p w14:paraId="497B4EF7" w14:textId="77777777" w:rsidR="00493CFB" w:rsidRDefault="00AB1F48" w:rsidP="005B543B">
      <w:pPr>
        <w:spacing w:line="360" w:lineRule="auto"/>
        <w:rPr>
          <w:rFonts w:ascii="Arial" w:hAnsi="Arial" w:cs="Arial"/>
        </w:rPr>
      </w:pPr>
      <w:r w:rsidRPr="008805BB">
        <w:rPr>
          <w:rFonts w:ascii="Arial" w:hAnsi="Arial" w:cs="Arial"/>
        </w:rPr>
        <w:t xml:space="preserve">From </w:t>
      </w:r>
      <w:r w:rsidR="0038742D" w:rsidRPr="008805BB">
        <w:rPr>
          <w:rFonts w:ascii="Arial" w:hAnsi="Arial" w:cs="Arial"/>
        </w:rPr>
        <w:t xml:space="preserve">taking time to discover the different areas of the </w:t>
      </w:r>
      <w:r w:rsidR="00890029" w:rsidRPr="008805BB">
        <w:rPr>
          <w:rFonts w:ascii="Arial" w:hAnsi="Arial" w:cs="Arial"/>
        </w:rPr>
        <w:t>park,</w:t>
      </w:r>
      <w:r w:rsidR="0038742D" w:rsidRPr="008805BB">
        <w:rPr>
          <w:rFonts w:ascii="Arial" w:hAnsi="Arial" w:cs="Arial"/>
        </w:rPr>
        <w:t xml:space="preserve"> I learned how the</w:t>
      </w:r>
      <w:r w:rsidR="0073745A" w:rsidRPr="008805BB">
        <w:rPr>
          <w:rFonts w:ascii="Arial" w:hAnsi="Arial" w:cs="Arial"/>
        </w:rPr>
        <w:t xml:space="preserve"> </w:t>
      </w:r>
      <w:r w:rsidR="0038742D" w:rsidRPr="008805BB">
        <w:rPr>
          <w:rFonts w:ascii="Arial" w:hAnsi="Arial" w:cs="Arial"/>
        </w:rPr>
        <w:t xml:space="preserve">canal </w:t>
      </w:r>
      <w:r w:rsidR="00890029" w:rsidRPr="008805BB">
        <w:rPr>
          <w:rFonts w:ascii="Arial" w:hAnsi="Arial" w:cs="Arial"/>
        </w:rPr>
        <w:t xml:space="preserve">is a </w:t>
      </w:r>
      <w:r w:rsidR="0073745A" w:rsidRPr="008805BB">
        <w:rPr>
          <w:rFonts w:ascii="Arial" w:hAnsi="Arial" w:cs="Arial"/>
        </w:rPr>
        <w:t xml:space="preserve">vital part of the </w:t>
      </w:r>
      <w:r w:rsidR="00803BAC" w:rsidRPr="008805BB">
        <w:rPr>
          <w:rFonts w:ascii="Arial" w:hAnsi="Arial" w:cs="Arial"/>
        </w:rPr>
        <w:t>area’s</w:t>
      </w:r>
      <w:r w:rsidR="0073745A" w:rsidRPr="008805BB">
        <w:rPr>
          <w:rFonts w:ascii="Arial" w:hAnsi="Arial" w:cs="Arial"/>
        </w:rPr>
        <w:t xml:space="preserve"> History, due to once being the main route for transporting coal</w:t>
      </w:r>
      <w:r w:rsidR="00890029" w:rsidRPr="008805BB">
        <w:rPr>
          <w:rFonts w:ascii="Arial" w:hAnsi="Arial" w:cs="Arial"/>
        </w:rPr>
        <w:t>,</w:t>
      </w:r>
      <w:r w:rsidR="0073745A" w:rsidRPr="008805BB">
        <w:rPr>
          <w:rFonts w:ascii="Arial" w:hAnsi="Arial" w:cs="Arial"/>
        </w:rPr>
        <w:t xml:space="preserve"> via horse drawn barges</w:t>
      </w:r>
      <w:r w:rsidR="00A347B0" w:rsidRPr="008805BB">
        <w:rPr>
          <w:rFonts w:ascii="Arial" w:hAnsi="Arial" w:cs="Arial"/>
        </w:rPr>
        <w:t xml:space="preserve"> down the canal</w:t>
      </w:r>
      <w:r w:rsidR="00A62592">
        <w:rPr>
          <w:rFonts w:ascii="Arial" w:hAnsi="Arial" w:cs="Arial"/>
        </w:rPr>
        <w:t>,</w:t>
      </w:r>
      <w:r w:rsidR="001F23F6" w:rsidRPr="008805BB">
        <w:rPr>
          <w:rFonts w:ascii="Arial" w:hAnsi="Arial" w:cs="Arial"/>
        </w:rPr>
        <w:t xml:space="preserve"> </w:t>
      </w:r>
      <w:r w:rsidR="0073745A" w:rsidRPr="008805BB">
        <w:rPr>
          <w:rFonts w:ascii="Arial" w:hAnsi="Arial" w:cs="Arial"/>
        </w:rPr>
        <w:t>to</w:t>
      </w:r>
      <w:r w:rsidR="001F23F6" w:rsidRPr="008805BB">
        <w:rPr>
          <w:rFonts w:ascii="Arial" w:hAnsi="Arial" w:cs="Arial"/>
        </w:rPr>
        <w:t xml:space="preserve"> the Swansea</w:t>
      </w:r>
      <w:r w:rsidR="0073745A" w:rsidRPr="008805BB">
        <w:rPr>
          <w:rFonts w:ascii="Arial" w:hAnsi="Arial" w:cs="Arial"/>
        </w:rPr>
        <w:t xml:space="preserve"> Copper industry. </w:t>
      </w:r>
      <w:r w:rsidR="00890029" w:rsidRPr="008805BB">
        <w:rPr>
          <w:rFonts w:ascii="Arial" w:hAnsi="Arial" w:cs="Arial"/>
        </w:rPr>
        <w:t>I discovered this through visiting the parks</w:t>
      </w:r>
      <w:r w:rsidR="0073745A" w:rsidRPr="008805BB">
        <w:rPr>
          <w:rFonts w:ascii="Arial" w:hAnsi="Arial" w:cs="Arial"/>
        </w:rPr>
        <w:t xml:space="preserve"> heritage </w:t>
      </w:r>
      <w:r w:rsidR="00803BAC" w:rsidRPr="008805BB">
        <w:rPr>
          <w:rFonts w:ascii="Arial" w:hAnsi="Arial" w:cs="Arial"/>
        </w:rPr>
        <w:t>centre</w:t>
      </w:r>
      <w:r w:rsidR="0073745A" w:rsidRPr="008805BB">
        <w:rPr>
          <w:rFonts w:ascii="Arial" w:hAnsi="Arial" w:cs="Arial"/>
        </w:rPr>
        <w:t>, which displays</w:t>
      </w:r>
      <w:r w:rsidR="002865F4" w:rsidRPr="008805BB">
        <w:rPr>
          <w:rFonts w:ascii="Arial" w:hAnsi="Arial" w:cs="Arial"/>
        </w:rPr>
        <w:t xml:space="preserve"> </w:t>
      </w:r>
      <w:r w:rsidR="00184D33" w:rsidRPr="008805BB">
        <w:rPr>
          <w:rFonts w:ascii="Arial" w:hAnsi="Arial" w:cs="Arial"/>
        </w:rPr>
        <w:t>information for</w:t>
      </w:r>
      <w:r w:rsidR="0073745A" w:rsidRPr="008805BB">
        <w:rPr>
          <w:rFonts w:ascii="Arial" w:hAnsi="Arial" w:cs="Arial"/>
        </w:rPr>
        <w:t xml:space="preserve"> visitors, alongside</w:t>
      </w:r>
      <w:r w:rsidR="00890029" w:rsidRPr="008805BB">
        <w:rPr>
          <w:rFonts w:ascii="Arial" w:hAnsi="Arial" w:cs="Arial"/>
        </w:rPr>
        <w:t xml:space="preserve"> reading</w:t>
      </w:r>
      <w:r w:rsidR="0073745A" w:rsidRPr="008805BB">
        <w:rPr>
          <w:rFonts w:ascii="Arial" w:hAnsi="Arial" w:cs="Arial"/>
        </w:rPr>
        <w:t xml:space="preserve"> </w:t>
      </w:r>
      <w:r w:rsidR="00211E89" w:rsidRPr="008805BB">
        <w:rPr>
          <w:rFonts w:ascii="Arial" w:hAnsi="Arial" w:cs="Arial"/>
        </w:rPr>
        <w:t xml:space="preserve">information boards </w:t>
      </w:r>
      <w:r w:rsidR="002865F4" w:rsidRPr="008805BB">
        <w:rPr>
          <w:rFonts w:ascii="Arial" w:hAnsi="Arial" w:cs="Arial"/>
        </w:rPr>
        <w:t xml:space="preserve">and </w:t>
      </w:r>
      <w:r w:rsidR="00184D33">
        <w:rPr>
          <w:rFonts w:ascii="Arial" w:hAnsi="Arial" w:cs="Arial"/>
        </w:rPr>
        <w:t xml:space="preserve">the </w:t>
      </w:r>
      <w:r w:rsidR="002865F4" w:rsidRPr="008805BB">
        <w:rPr>
          <w:rFonts w:ascii="Arial" w:hAnsi="Arial" w:cs="Arial"/>
        </w:rPr>
        <w:t>monuments</w:t>
      </w:r>
      <w:r w:rsidR="00211E89" w:rsidRPr="008805BB">
        <w:rPr>
          <w:rFonts w:ascii="Arial" w:hAnsi="Arial" w:cs="Arial"/>
        </w:rPr>
        <w:t xml:space="preserve"> around the area</w:t>
      </w:r>
      <w:r w:rsidR="0073745A" w:rsidRPr="008805BB">
        <w:rPr>
          <w:rFonts w:ascii="Arial" w:hAnsi="Arial" w:cs="Arial"/>
        </w:rPr>
        <w:t xml:space="preserve">. </w:t>
      </w:r>
    </w:p>
    <w:p w14:paraId="31DA52E0" w14:textId="24EDE700" w:rsidR="00FA4BC2" w:rsidRPr="008805BB" w:rsidRDefault="0061406B" w:rsidP="005B543B">
      <w:pPr>
        <w:spacing w:line="360" w:lineRule="auto"/>
        <w:rPr>
          <w:rFonts w:ascii="Arial" w:hAnsi="Arial" w:cs="Arial"/>
        </w:rPr>
      </w:pPr>
      <w:r w:rsidRPr="008805BB">
        <w:rPr>
          <w:rFonts w:ascii="Arial" w:hAnsi="Arial" w:cs="Arial"/>
        </w:rPr>
        <w:t xml:space="preserve"> </w:t>
      </w:r>
      <w:r w:rsidR="000E0B7D" w:rsidRPr="008805BB">
        <w:rPr>
          <w:rFonts w:ascii="Arial" w:hAnsi="Arial" w:cs="Arial"/>
        </w:rPr>
        <w:t>I</w:t>
      </w:r>
      <w:r w:rsidRPr="008805BB">
        <w:rPr>
          <w:rFonts w:ascii="Arial" w:hAnsi="Arial" w:cs="Arial"/>
        </w:rPr>
        <w:t xml:space="preserve"> visit regular</w:t>
      </w:r>
      <w:r w:rsidR="00493CFB">
        <w:rPr>
          <w:rFonts w:ascii="Arial" w:hAnsi="Arial" w:cs="Arial"/>
        </w:rPr>
        <w:t>ly</w:t>
      </w:r>
      <w:r w:rsidRPr="008805BB">
        <w:rPr>
          <w:rFonts w:ascii="Arial" w:hAnsi="Arial" w:cs="Arial"/>
        </w:rPr>
        <w:t xml:space="preserve"> and </w:t>
      </w:r>
      <w:r w:rsidR="00493CFB">
        <w:rPr>
          <w:rFonts w:ascii="Arial" w:hAnsi="Arial" w:cs="Arial"/>
        </w:rPr>
        <w:t xml:space="preserve">it </w:t>
      </w:r>
      <w:r w:rsidRPr="008805BB">
        <w:rPr>
          <w:rFonts w:ascii="Arial" w:hAnsi="Arial" w:cs="Arial"/>
        </w:rPr>
        <w:t xml:space="preserve">holds found memories </w:t>
      </w:r>
      <w:r w:rsidR="008958AA" w:rsidRPr="008805BB">
        <w:rPr>
          <w:rFonts w:ascii="Arial" w:hAnsi="Arial" w:cs="Arial"/>
        </w:rPr>
        <w:t>of when I once took my</w:t>
      </w:r>
      <w:r w:rsidR="00803BAC" w:rsidRPr="008805BB">
        <w:rPr>
          <w:rFonts w:ascii="Arial" w:hAnsi="Arial" w:cs="Arial"/>
        </w:rPr>
        <w:t xml:space="preserve"> now adult niece and nephew</w:t>
      </w:r>
      <w:r w:rsidR="000E0B7D" w:rsidRPr="008805BB">
        <w:rPr>
          <w:rFonts w:ascii="Arial" w:hAnsi="Arial" w:cs="Arial"/>
        </w:rPr>
        <w:t>,</w:t>
      </w:r>
      <w:r w:rsidR="008958AA" w:rsidRPr="008805BB">
        <w:rPr>
          <w:rFonts w:ascii="Arial" w:hAnsi="Arial" w:cs="Arial"/>
        </w:rPr>
        <w:t xml:space="preserve"> </w:t>
      </w:r>
      <w:r w:rsidR="00803BAC" w:rsidRPr="008805BB">
        <w:rPr>
          <w:rFonts w:ascii="Arial" w:hAnsi="Arial" w:cs="Arial"/>
        </w:rPr>
        <w:t xml:space="preserve">when they were younger. The </w:t>
      </w:r>
      <w:r w:rsidR="00DF312D" w:rsidRPr="008805BB">
        <w:rPr>
          <w:rFonts w:ascii="Arial" w:hAnsi="Arial" w:cs="Arial"/>
        </w:rPr>
        <w:t xml:space="preserve">park </w:t>
      </w:r>
      <w:r w:rsidR="008958AA" w:rsidRPr="008805BB">
        <w:rPr>
          <w:rFonts w:ascii="Arial" w:hAnsi="Arial" w:cs="Arial"/>
        </w:rPr>
        <w:t>would keep</w:t>
      </w:r>
      <w:r w:rsidR="00803BAC" w:rsidRPr="008805BB">
        <w:rPr>
          <w:rFonts w:ascii="Arial" w:hAnsi="Arial" w:cs="Arial"/>
        </w:rPr>
        <w:t xml:space="preserve"> them entertained for hours</w:t>
      </w:r>
      <w:r w:rsidR="008958AA" w:rsidRPr="008805BB">
        <w:rPr>
          <w:rFonts w:ascii="Arial" w:hAnsi="Arial" w:cs="Arial"/>
        </w:rPr>
        <w:t xml:space="preserve"> a</w:t>
      </w:r>
      <w:r w:rsidR="004D0C03">
        <w:rPr>
          <w:rFonts w:ascii="Arial" w:hAnsi="Arial" w:cs="Arial"/>
        </w:rPr>
        <w:t>s it had something to suit both their interest</w:t>
      </w:r>
      <w:r w:rsidR="00803BAC" w:rsidRPr="008805BB">
        <w:rPr>
          <w:rFonts w:ascii="Arial" w:hAnsi="Arial" w:cs="Arial"/>
        </w:rPr>
        <w:t>.</w:t>
      </w:r>
      <w:r w:rsidR="0085449D" w:rsidRPr="008805BB">
        <w:rPr>
          <w:rFonts w:ascii="Arial" w:hAnsi="Arial" w:cs="Arial"/>
        </w:rPr>
        <w:t xml:space="preserve"> </w:t>
      </w:r>
      <w:r w:rsidR="00131A4C">
        <w:rPr>
          <w:rFonts w:ascii="Arial" w:hAnsi="Arial" w:cs="Arial"/>
        </w:rPr>
        <w:t>W</w:t>
      </w:r>
      <w:r w:rsidR="0085449D" w:rsidRPr="008805BB">
        <w:rPr>
          <w:rFonts w:ascii="Arial" w:hAnsi="Arial" w:cs="Arial"/>
        </w:rPr>
        <w:t xml:space="preserve">e </w:t>
      </w:r>
      <w:r w:rsidR="00131A4C">
        <w:rPr>
          <w:rFonts w:ascii="Arial" w:hAnsi="Arial" w:cs="Arial"/>
        </w:rPr>
        <w:t xml:space="preserve">also </w:t>
      </w:r>
      <w:r w:rsidR="0085449D" w:rsidRPr="008805BB">
        <w:rPr>
          <w:rFonts w:ascii="Arial" w:hAnsi="Arial" w:cs="Arial"/>
        </w:rPr>
        <w:t>would love exploring</w:t>
      </w:r>
      <w:r w:rsidR="000E0B7D" w:rsidRPr="008805BB">
        <w:rPr>
          <w:rFonts w:ascii="Arial" w:hAnsi="Arial" w:cs="Arial"/>
        </w:rPr>
        <w:t xml:space="preserve"> the areas</w:t>
      </w:r>
      <w:r w:rsidR="00803BAC" w:rsidRPr="008805BB">
        <w:rPr>
          <w:rFonts w:ascii="Arial" w:hAnsi="Arial" w:cs="Arial"/>
        </w:rPr>
        <w:t xml:space="preserve"> throughout the seasons, </w:t>
      </w:r>
      <w:r w:rsidR="00184357" w:rsidRPr="008805BB">
        <w:rPr>
          <w:rFonts w:ascii="Arial" w:hAnsi="Arial" w:cs="Arial"/>
        </w:rPr>
        <w:t xml:space="preserve">as each </w:t>
      </w:r>
      <w:r w:rsidR="00803BAC" w:rsidRPr="008805BB">
        <w:rPr>
          <w:rFonts w:ascii="Arial" w:hAnsi="Arial" w:cs="Arial"/>
        </w:rPr>
        <w:t>season would provide us with new experiences and opportunities, from collecting leaves</w:t>
      </w:r>
      <w:r w:rsidR="002F045B" w:rsidRPr="008805BB">
        <w:rPr>
          <w:rFonts w:ascii="Arial" w:hAnsi="Arial" w:cs="Arial"/>
        </w:rPr>
        <w:t xml:space="preserve"> and</w:t>
      </w:r>
      <w:r w:rsidR="00803BAC" w:rsidRPr="008805BB">
        <w:rPr>
          <w:rFonts w:ascii="Arial" w:hAnsi="Arial" w:cs="Arial"/>
        </w:rPr>
        <w:t xml:space="preserve"> conkers in the Autumn, to seeing the ice on the canal in the winter, to then spotting ducklings in the spring and wildlife in the summer.</w:t>
      </w:r>
      <w:r w:rsidR="00FB6723" w:rsidRPr="008805BB">
        <w:rPr>
          <w:rFonts w:ascii="Arial" w:hAnsi="Arial" w:cs="Arial"/>
        </w:rPr>
        <w:t xml:space="preserve"> </w:t>
      </w:r>
      <w:r w:rsidR="000A2B34" w:rsidRPr="008805BB">
        <w:rPr>
          <w:rFonts w:ascii="Arial" w:hAnsi="Arial" w:cs="Arial"/>
        </w:rPr>
        <w:t>However</w:t>
      </w:r>
      <w:r w:rsidR="00984409" w:rsidRPr="008805BB">
        <w:rPr>
          <w:rFonts w:ascii="Arial" w:hAnsi="Arial" w:cs="Arial"/>
        </w:rPr>
        <w:t>,</w:t>
      </w:r>
      <w:r w:rsidR="00FB6723" w:rsidRPr="008805BB">
        <w:rPr>
          <w:rFonts w:ascii="Arial" w:hAnsi="Arial" w:cs="Arial"/>
        </w:rPr>
        <w:t xml:space="preserve"> being younger myself </w:t>
      </w:r>
      <w:r w:rsidR="00984409" w:rsidRPr="008805BB">
        <w:rPr>
          <w:rFonts w:ascii="Arial" w:hAnsi="Arial" w:cs="Arial"/>
        </w:rPr>
        <w:t xml:space="preserve">at the time, </w:t>
      </w:r>
      <w:r w:rsidR="00FB6723" w:rsidRPr="008805BB">
        <w:rPr>
          <w:rFonts w:ascii="Arial" w:hAnsi="Arial" w:cs="Arial"/>
        </w:rPr>
        <w:t xml:space="preserve">looking back I don’t feel </w:t>
      </w:r>
      <w:r w:rsidR="00AB6F56" w:rsidRPr="008805BB">
        <w:rPr>
          <w:rFonts w:ascii="Arial" w:hAnsi="Arial" w:cs="Arial"/>
        </w:rPr>
        <w:t>we fully explored this area in</w:t>
      </w:r>
      <w:r w:rsidR="00C638E0">
        <w:rPr>
          <w:rFonts w:ascii="Arial" w:hAnsi="Arial" w:cs="Arial"/>
        </w:rPr>
        <w:t xml:space="preserve"> as much</w:t>
      </w:r>
      <w:r w:rsidR="00AB6F56" w:rsidRPr="008805BB">
        <w:rPr>
          <w:rFonts w:ascii="Arial" w:hAnsi="Arial" w:cs="Arial"/>
        </w:rPr>
        <w:t xml:space="preserve"> </w:t>
      </w:r>
      <w:r w:rsidR="00BA600E" w:rsidRPr="008805BB">
        <w:rPr>
          <w:rFonts w:ascii="Arial" w:hAnsi="Arial" w:cs="Arial"/>
        </w:rPr>
        <w:t>depth</w:t>
      </w:r>
      <w:r w:rsidR="001358ED" w:rsidRPr="008805BB">
        <w:rPr>
          <w:rFonts w:ascii="Arial" w:hAnsi="Arial" w:cs="Arial"/>
        </w:rPr>
        <w:t xml:space="preserve"> </w:t>
      </w:r>
      <w:r w:rsidR="00C638E0">
        <w:rPr>
          <w:rFonts w:ascii="Arial" w:hAnsi="Arial" w:cs="Arial"/>
        </w:rPr>
        <w:t xml:space="preserve">as </w:t>
      </w:r>
      <w:r w:rsidR="001358ED" w:rsidRPr="008805BB">
        <w:rPr>
          <w:rFonts w:ascii="Arial" w:hAnsi="Arial" w:cs="Arial"/>
        </w:rPr>
        <w:t xml:space="preserve">we could have done. We </w:t>
      </w:r>
      <w:r w:rsidR="00BA600E" w:rsidRPr="008805BB">
        <w:rPr>
          <w:rFonts w:ascii="Arial" w:hAnsi="Arial" w:cs="Arial"/>
        </w:rPr>
        <w:t>spent more time in the man-made sections</w:t>
      </w:r>
      <w:r w:rsidR="00C638E0">
        <w:rPr>
          <w:rFonts w:ascii="Arial" w:hAnsi="Arial" w:cs="Arial"/>
        </w:rPr>
        <w:t>,</w:t>
      </w:r>
      <w:r w:rsidR="00BA600E" w:rsidRPr="008805BB">
        <w:rPr>
          <w:rFonts w:ascii="Arial" w:hAnsi="Arial" w:cs="Arial"/>
        </w:rPr>
        <w:t xml:space="preserve"> than exploring the natural environments. </w:t>
      </w:r>
      <w:r w:rsidR="00C638E0">
        <w:rPr>
          <w:rFonts w:ascii="Arial" w:hAnsi="Arial" w:cs="Arial"/>
        </w:rPr>
        <w:t xml:space="preserve">Unfortunately, </w:t>
      </w:r>
      <w:r w:rsidR="00803BAC" w:rsidRPr="008805BB">
        <w:rPr>
          <w:rFonts w:ascii="Arial" w:hAnsi="Arial" w:cs="Arial"/>
        </w:rPr>
        <w:t xml:space="preserve">as the children got </w:t>
      </w:r>
      <w:r w:rsidR="003B012F" w:rsidRPr="008805BB">
        <w:rPr>
          <w:rFonts w:ascii="Arial" w:hAnsi="Arial" w:cs="Arial"/>
        </w:rPr>
        <w:t>older,</w:t>
      </w:r>
      <w:r w:rsidR="00803BAC" w:rsidRPr="008805BB">
        <w:rPr>
          <w:rFonts w:ascii="Arial" w:hAnsi="Arial" w:cs="Arial"/>
        </w:rPr>
        <w:t xml:space="preserve"> they began to spend less time with me and I did not visit it as often</w:t>
      </w:r>
      <w:r w:rsidR="003B012F" w:rsidRPr="008805BB">
        <w:rPr>
          <w:rFonts w:ascii="Arial" w:hAnsi="Arial" w:cs="Arial"/>
        </w:rPr>
        <w:t>, until some years later, when I became and auntie again. I began to relive those years of exploring</w:t>
      </w:r>
      <w:r w:rsidR="00BD2D6A" w:rsidRPr="008805BB">
        <w:rPr>
          <w:rFonts w:ascii="Arial" w:hAnsi="Arial" w:cs="Arial"/>
        </w:rPr>
        <w:t xml:space="preserve"> the park</w:t>
      </w:r>
      <w:r w:rsidR="003B012F" w:rsidRPr="008805BB">
        <w:rPr>
          <w:rFonts w:ascii="Arial" w:hAnsi="Arial" w:cs="Arial"/>
        </w:rPr>
        <w:t xml:space="preserve"> with my new niece,</w:t>
      </w:r>
      <w:r w:rsidR="00803BAC" w:rsidRPr="008805BB">
        <w:rPr>
          <w:rFonts w:ascii="Arial" w:hAnsi="Arial" w:cs="Arial"/>
        </w:rPr>
        <w:t xml:space="preserve"> </w:t>
      </w:r>
      <w:r w:rsidR="003B012F" w:rsidRPr="008805BB">
        <w:rPr>
          <w:rFonts w:ascii="Arial" w:hAnsi="Arial" w:cs="Arial"/>
        </w:rPr>
        <w:t>however, this time being older I seemed to value this area even more</w:t>
      </w:r>
      <w:r w:rsidR="00967166" w:rsidRPr="008805BB">
        <w:rPr>
          <w:rFonts w:ascii="Arial" w:hAnsi="Arial" w:cs="Arial"/>
        </w:rPr>
        <w:t>. I became</w:t>
      </w:r>
      <w:r w:rsidR="003B012F" w:rsidRPr="008805BB">
        <w:rPr>
          <w:rFonts w:ascii="Arial" w:hAnsi="Arial" w:cs="Arial"/>
        </w:rPr>
        <w:t xml:space="preserve"> </w:t>
      </w:r>
      <w:r w:rsidR="009C0519" w:rsidRPr="008805BB">
        <w:rPr>
          <w:rFonts w:ascii="Arial" w:hAnsi="Arial" w:cs="Arial"/>
        </w:rPr>
        <w:t xml:space="preserve">intrigued </w:t>
      </w:r>
      <w:r w:rsidR="003B012F" w:rsidRPr="008805BB">
        <w:rPr>
          <w:rFonts w:ascii="Arial" w:hAnsi="Arial" w:cs="Arial"/>
        </w:rPr>
        <w:t xml:space="preserve">in finding </w:t>
      </w:r>
      <w:r w:rsidR="003B012F" w:rsidRPr="008805BB">
        <w:rPr>
          <w:rFonts w:ascii="Arial" w:hAnsi="Arial" w:cs="Arial"/>
        </w:rPr>
        <w:lastRenderedPageBreak/>
        <w:t>different species of plants, trees and wildlife</w:t>
      </w:r>
      <w:r w:rsidR="008E45F3" w:rsidRPr="008805BB">
        <w:rPr>
          <w:rFonts w:ascii="Arial" w:hAnsi="Arial" w:cs="Arial"/>
        </w:rPr>
        <w:t>,</w:t>
      </w:r>
      <w:r w:rsidR="009C0519" w:rsidRPr="008805BB">
        <w:rPr>
          <w:rFonts w:ascii="Arial" w:hAnsi="Arial" w:cs="Arial"/>
        </w:rPr>
        <w:t xml:space="preserve"> </w:t>
      </w:r>
      <w:r w:rsidR="003B012F" w:rsidRPr="008805BB">
        <w:rPr>
          <w:rFonts w:ascii="Arial" w:hAnsi="Arial" w:cs="Arial"/>
        </w:rPr>
        <w:t xml:space="preserve">unlike </w:t>
      </w:r>
      <w:r w:rsidR="008E45F3" w:rsidRPr="008805BB">
        <w:rPr>
          <w:rFonts w:ascii="Arial" w:hAnsi="Arial" w:cs="Arial"/>
        </w:rPr>
        <w:t>my younger years</w:t>
      </w:r>
      <w:r w:rsidR="00425AAD">
        <w:rPr>
          <w:rFonts w:ascii="Arial" w:hAnsi="Arial" w:cs="Arial"/>
        </w:rPr>
        <w:t xml:space="preserve">. </w:t>
      </w:r>
      <w:r w:rsidR="00C41B5D" w:rsidRPr="008805BB">
        <w:rPr>
          <w:rFonts w:ascii="Arial" w:hAnsi="Arial" w:cs="Arial"/>
        </w:rPr>
        <w:t>N</w:t>
      </w:r>
      <w:r w:rsidR="003B012F" w:rsidRPr="008805BB">
        <w:rPr>
          <w:rFonts w:ascii="Arial" w:hAnsi="Arial" w:cs="Arial"/>
        </w:rPr>
        <w:t xml:space="preserve">ow I embrace studying what we see, and I am keen to inform her exactly what the names </w:t>
      </w:r>
      <w:r w:rsidR="00D451FE" w:rsidRPr="008805BB">
        <w:rPr>
          <w:rFonts w:ascii="Arial" w:hAnsi="Arial" w:cs="Arial"/>
        </w:rPr>
        <w:t xml:space="preserve">are </w:t>
      </w:r>
      <w:r w:rsidR="003B012F" w:rsidRPr="008805BB">
        <w:rPr>
          <w:rFonts w:ascii="Arial" w:hAnsi="Arial" w:cs="Arial"/>
        </w:rPr>
        <w:t xml:space="preserve">and their roles within the environment. </w:t>
      </w:r>
      <w:r w:rsidR="0081613C" w:rsidRPr="008805BB">
        <w:rPr>
          <w:rFonts w:ascii="Arial" w:hAnsi="Arial" w:cs="Arial"/>
        </w:rPr>
        <w:t>Th</w:t>
      </w:r>
      <w:r w:rsidR="004E2DA4">
        <w:rPr>
          <w:rFonts w:ascii="Arial" w:hAnsi="Arial" w:cs="Arial"/>
        </w:rPr>
        <w:t xml:space="preserve">is change in me is described in the </w:t>
      </w:r>
      <w:r w:rsidR="004E2DA4" w:rsidRPr="008805BB">
        <w:rPr>
          <w:rFonts w:ascii="Arial" w:hAnsi="Arial" w:cs="Arial"/>
        </w:rPr>
        <w:t>poem</w:t>
      </w:r>
      <w:r w:rsidR="0081613C" w:rsidRPr="008805BB">
        <w:rPr>
          <w:rFonts w:ascii="Arial" w:hAnsi="Arial" w:cs="Arial"/>
        </w:rPr>
        <w:t xml:space="preserve"> I wrote</w:t>
      </w:r>
      <w:r w:rsidR="004E2DA4">
        <w:rPr>
          <w:rFonts w:ascii="Arial" w:hAnsi="Arial" w:cs="Arial"/>
        </w:rPr>
        <w:t>,</w:t>
      </w:r>
      <w:r w:rsidR="0081613C" w:rsidRPr="008805BB">
        <w:rPr>
          <w:rFonts w:ascii="Arial" w:hAnsi="Arial" w:cs="Arial"/>
        </w:rPr>
        <w:t xml:space="preserve"> describing how </w:t>
      </w:r>
      <w:r w:rsidR="00F301F2" w:rsidRPr="008805BB">
        <w:rPr>
          <w:rFonts w:ascii="Arial" w:hAnsi="Arial" w:cs="Arial"/>
        </w:rPr>
        <w:t xml:space="preserve">as I am getting </w:t>
      </w:r>
      <w:r w:rsidR="004E0E01" w:rsidRPr="008805BB">
        <w:rPr>
          <w:rFonts w:ascii="Arial" w:hAnsi="Arial" w:cs="Arial"/>
        </w:rPr>
        <w:t>older</w:t>
      </w:r>
      <w:r w:rsidR="004E2DA4">
        <w:rPr>
          <w:rFonts w:ascii="Arial" w:hAnsi="Arial" w:cs="Arial"/>
        </w:rPr>
        <w:t>,</w:t>
      </w:r>
      <w:r w:rsidR="00F301F2" w:rsidRPr="008805BB">
        <w:rPr>
          <w:rFonts w:ascii="Arial" w:hAnsi="Arial" w:cs="Arial"/>
        </w:rPr>
        <w:t xml:space="preserve"> I </w:t>
      </w:r>
      <w:r w:rsidR="004E2DA4">
        <w:rPr>
          <w:rFonts w:ascii="Arial" w:hAnsi="Arial" w:cs="Arial"/>
        </w:rPr>
        <w:t>began</w:t>
      </w:r>
      <w:r w:rsidR="00F301F2" w:rsidRPr="008805BB">
        <w:rPr>
          <w:rFonts w:ascii="Arial" w:hAnsi="Arial" w:cs="Arial"/>
        </w:rPr>
        <w:t xml:space="preserve"> enjoying these types of places more. Through </w:t>
      </w:r>
      <w:r w:rsidR="004E0E01" w:rsidRPr="008805BB">
        <w:rPr>
          <w:rFonts w:ascii="Arial" w:hAnsi="Arial" w:cs="Arial"/>
        </w:rPr>
        <w:t>creating this scrapbook for the John Muir award</w:t>
      </w:r>
      <w:r w:rsidR="00131F11" w:rsidRPr="008805BB">
        <w:rPr>
          <w:rFonts w:ascii="Arial" w:hAnsi="Arial" w:cs="Arial"/>
        </w:rPr>
        <w:t xml:space="preserve"> and </w:t>
      </w:r>
      <w:r w:rsidR="00BF2BBC" w:rsidRPr="008805BB">
        <w:rPr>
          <w:rFonts w:ascii="Arial" w:hAnsi="Arial" w:cs="Arial"/>
        </w:rPr>
        <w:t xml:space="preserve">looking at the history within the park </w:t>
      </w:r>
      <w:r w:rsidR="004E0E01" w:rsidRPr="008805BB">
        <w:rPr>
          <w:rFonts w:ascii="Arial" w:hAnsi="Arial" w:cs="Arial"/>
        </w:rPr>
        <w:t xml:space="preserve">I also discovered two other </w:t>
      </w:r>
      <w:r w:rsidR="000B0CDD" w:rsidRPr="008805BB">
        <w:rPr>
          <w:rFonts w:ascii="Arial" w:hAnsi="Arial" w:cs="Arial"/>
        </w:rPr>
        <w:t xml:space="preserve">walks, </w:t>
      </w:r>
      <w:r w:rsidR="00BF2BBC" w:rsidRPr="008805BB">
        <w:rPr>
          <w:rFonts w:ascii="Arial" w:hAnsi="Arial" w:cs="Arial"/>
        </w:rPr>
        <w:t xml:space="preserve">which also hold some historical </w:t>
      </w:r>
      <w:r w:rsidR="007A068D" w:rsidRPr="008805BB">
        <w:rPr>
          <w:rFonts w:ascii="Arial" w:hAnsi="Arial" w:cs="Arial"/>
        </w:rPr>
        <w:t xml:space="preserve">links to Clydach within the area. </w:t>
      </w:r>
    </w:p>
    <w:p w14:paraId="6CA669DC" w14:textId="50D9E690" w:rsidR="00B32C55" w:rsidRPr="008805BB" w:rsidRDefault="00B32C55" w:rsidP="005B543B">
      <w:pPr>
        <w:spacing w:line="360" w:lineRule="auto"/>
        <w:rPr>
          <w:rFonts w:ascii="Arial" w:hAnsi="Arial" w:cs="Arial"/>
        </w:rPr>
      </w:pPr>
      <w:r w:rsidRPr="008805BB">
        <w:rPr>
          <w:rFonts w:ascii="Arial" w:hAnsi="Arial" w:cs="Arial"/>
        </w:rPr>
        <w:t>Throughout my walk</w:t>
      </w:r>
      <w:r w:rsidR="004B7CE1" w:rsidRPr="008805BB">
        <w:rPr>
          <w:rFonts w:ascii="Arial" w:hAnsi="Arial" w:cs="Arial"/>
        </w:rPr>
        <w:t xml:space="preserve"> </w:t>
      </w:r>
      <w:r w:rsidR="009B2E60" w:rsidRPr="008805BB">
        <w:rPr>
          <w:rFonts w:ascii="Arial" w:hAnsi="Arial" w:cs="Arial"/>
        </w:rPr>
        <w:t xml:space="preserve">around the park and </w:t>
      </w:r>
      <w:r w:rsidR="00E95B57" w:rsidRPr="008805BB">
        <w:rPr>
          <w:rFonts w:ascii="Arial" w:hAnsi="Arial" w:cs="Arial"/>
        </w:rPr>
        <w:t xml:space="preserve">the </w:t>
      </w:r>
      <w:r w:rsidR="009B2E60" w:rsidRPr="008805BB">
        <w:rPr>
          <w:rFonts w:ascii="Arial" w:hAnsi="Arial" w:cs="Arial"/>
        </w:rPr>
        <w:t>canal,</w:t>
      </w:r>
      <w:r w:rsidRPr="008805BB">
        <w:rPr>
          <w:rFonts w:ascii="Arial" w:hAnsi="Arial" w:cs="Arial"/>
        </w:rPr>
        <w:t xml:space="preserve"> </w:t>
      </w:r>
      <w:r w:rsidR="00AE08E0" w:rsidRPr="008805BB">
        <w:rPr>
          <w:rFonts w:ascii="Arial" w:hAnsi="Arial" w:cs="Arial"/>
        </w:rPr>
        <w:t>I</w:t>
      </w:r>
      <w:r w:rsidRPr="008805BB">
        <w:rPr>
          <w:rFonts w:ascii="Arial" w:hAnsi="Arial" w:cs="Arial"/>
        </w:rPr>
        <w:t xml:space="preserve"> use</w:t>
      </w:r>
      <w:r w:rsidR="00AE08E0" w:rsidRPr="008805BB">
        <w:rPr>
          <w:rFonts w:ascii="Arial" w:hAnsi="Arial" w:cs="Arial"/>
        </w:rPr>
        <w:t>d</w:t>
      </w:r>
      <w:r w:rsidRPr="008805BB">
        <w:rPr>
          <w:rFonts w:ascii="Arial" w:hAnsi="Arial" w:cs="Arial"/>
        </w:rPr>
        <w:t xml:space="preserve"> my</w:t>
      </w:r>
      <w:r w:rsidR="00AE08E0" w:rsidRPr="008805BB">
        <w:rPr>
          <w:rFonts w:ascii="Arial" w:hAnsi="Arial" w:cs="Arial"/>
        </w:rPr>
        <w:t xml:space="preserve"> natural</w:t>
      </w:r>
      <w:r w:rsidRPr="008805BB">
        <w:rPr>
          <w:rFonts w:ascii="Arial" w:hAnsi="Arial" w:cs="Arial"/>
        </w:rPr>
        <w:t xml:space="preserve"> senses to explore </w:t>
      </w:r>
      <w:r w:rsidR="00A957E0" w:rsidRPr="008805BB">
        <w:rPr>
          <w:rFonts w:ascii="Arial" w:hAnsi="Arial" w:cs="Arial"/>
        </w:rPr>
        <w:t xml:space="preserve">the </w:t>
      </w:r>
      <w:r w:rsidRPr="008805BB">
        <w:rPr>
          <w:rFonts w:ascii="Arial" w:hAnsi="Arial" w:cs="Arial"/>
        </w:rPr>
        <w:t>surroundings</w:t>
      </w:r>
      <w:r w:rsidR="00856EA3">
        <w:rPr>
          <w:rFonts w:ascii="Arial" w:hAnsi="Arial" w:cs="Arial"/>
        </w:rPr>
        <w:t>,</w:t>
      </w:r>
      <w:r w:rsidR="00856EA3" w:rsidRPr="00856EA3">
        <w:t xml:space="preserve"> </w:t>
      </w:r>
      <w:r w:rsidR="00856EA3" w:rsidRPr="00856EA3">
        <w:rPr>
          <w:rFonts w:ascii="Arial" w:hAnsi="Arial" w:cs="Arial"/>
        </w:rPr>
        <w:t>alongside the canal and amongst surrounding trees</w:t>
      </w:r>
      <w:r w:rsidR="00A957E0" w:rsidRPr="008805BB">
        <w:rPr>
          <w:rFonts w:ascii="Arial" w:hAnsi="Arial" w:cs="Arial"/>
        </w:rPr>
        <w:t>. Firstly, I</w:t>
      </w:r>
      <w:r w:rsidRPr="008805BB">
        <w:rPr>
          <w:rFonts w:ascii="Arial" w:hAnsi="Arial" w:cs="Arial"/>
        </w:rPr>
        <w:t xml:space="preserve"> focused on what I could see, </w:t>
      </w:r>
      <w:r w:rsidR="00D50AE1" w:rsidRPr="008805BB">
        <w:rPr>
          <w:rFonts w:ascii="Arial" w:hAnsi="Arial" w:cs="Arial"/>
        </w:rPr>
        <w:t xml:space="preserve">a variety of different </w:t>
      </w:r>
      <w:r w:rsidRPr="008805BB">
        <w:rPr>
          <w:rFonts w:ascii="Arial" w:hAnsi="Arial" w:cs="Arial"/>
        </w:rPr>
        <w:t>birds</w:t>
      </w:r>
      <w:r w:rsidR="00D50AE1" w:rsidRPr="008805BB">
        <w:rPr>
          <w:rFonts w:ascii="Arial" w:hAnsi="Arial" w:cs="Arial"/>
        </w:rPr>
        <w:t xml:space="preserve">, from </w:t>
      </w:r>
      <w:r w:rsidR="00BF3B34" w:rsidRPr="008805BB">
        <w:rPr>
          <w:rFonts w:ascii="Arial" w:hAnsi="Arial" w:cs="Arial"/>
        </w:rPr>
        <w:t xml:space="preserve">sparrows, crows, wood pigeons and stopped to watch a bluetit </w:t>
      </w:r>
      <w:r w:rsidRPr="008805BB">
        <w:rPr>
          <w:rFonts w:ascii="Arial" w:hAnsi="Arial" w:cs="Arial"/>
        </w:rPr>
        <w:t>returning to</w:t>
      </w:r>
      <w:r w:rsidR="00BF3B34" w:rsidRPr="008805BB">
        <w:rPr>
          <w:rFonts w:ascii="Arial" w:hAnsi="Arial" w:cs="Arial"/>
        </w:rPr>
        <w:t xml:space="preserve"> it</w:t>
      </w:r>
      <w:r w:rsidRPr="008805BB">
        <w:rPr>
          <w:rFonts w:ascii="Arial" w:hAnsi="Arial" w:cs="Arial"/>
        </w:rPr>
        <w:t xml:space="preserve"> nest</w:t>
      </w:r>
      <w:r w:rsidR="00BF3B34" w:rsidRPr="008805BB">
        <w:rPr>
          <w:rFonts w:ascii="Arial" w:hAnsi="Arial" w:cs="Arial"/>
        </w:rPr>
        <w:t>, where I could hear the chicks chirping inside</w:t>
      </w:r>
      <w:r w:rsidR="00211EC4" w:rsidRPr="008805BB">
        <w:rPr>
          <w:rFonts w:ascii="Arial" w:hAnsi="Arial" w:cs="Arial"/>
        </w:rPr>
        <w:t>.</w:t>
      </w:r>
      <w:r w:rsidRPr="008805BB">
        <w:rPr>
          <w:rFonts w:ascii="Arial" w:hAnsi="Arial" w:cs="Arial"/>
        </w:rPr>
        <w:t xml:space="preserve"> </w:t>
      </w:r>
      <w:r w:rsidR="00211EC4" w:rsidRPr="008805BB">
        <w:rPr>
          <w:rFonts w:ascii="Arial" w:hAnsi="Arial" w:cs="Arial"/>
        </w:rPr>
        <w:t xml:space="preserve">Another </w:t>
      </w:r>
      <w:r w:rsidR="00AF0A3E" w:rsidRPr="008805BB">
        <w:rPr>
          <w:rFonts w:ascii="Arial" w:hAnsi="Arial" w:cs="Arial"/>
        </w:rPr>
        <w:t>thing</w:t>
      </w:r>
      <w:r w:rsidR="00211EC4" w:rsidRPr="008805BB">
        <w:rPr>
          <w:rFonts w:ascii="Arial" w:hAnsi="Arial" w:cs="Arial"/>
        </w:rPr>
        <w:t xml:space="preserve"> I noticed was </w:t>
      </w:r>
      <w:r w:rsidRPr="008805BB">
        <w:rPr>
          <w:rFonts w:ascii="Arial" w:hAnsi="Arial" w:cs="Arial"/>
        </w:rPr>
        <w:t xml:space="preserve">the shadows the </w:t>
      </w:r>
      <w:r w:rsidR="00211EC4" w:rsidRPr="008805BB">
        <w:rPr>
          <w:rFonts w:ascii="Arial" w:hAnsi="Arial" w:cs="Arial"/>
        </w:rPr>
        <w:t>sunlight made through the trees</w:t>
      </w:r>
      <w:r w:rsidRPr="008805BB">
        <w:rPr>
          <w:rFonts w:ascii="Arial" w:hAnsi="Arial" w:cs="Arial"/>
        </w:rPr>
        <w:t xml:space="preserve">, </w:t>
      </w:r>
      <w:r w:rsidR="00D93B48" w:rsidRPr="008805BB">
        <w:rPr>
          <w:rFonts w:ascii="Arial" w:hAnsi="Arial" w:cs="Arial"/>
        </w:rPr>
        <w:t>which allowed</w:t>
      </w:r>
      <w:r w:rsidRPr="008805BB">
        <w:rPr>
          <w:rFonts w:ascii="Arial" w:hAnsi="Arial" w:cs="Arial"/>
        </w:rPr>
        <w:t xml:space="preserve"> me to witness </w:t>
      </w:r>
      <w:r w:rsidR="00A957E0" w:rsidRPr="008805BB">
        <w:rPr>
          <w:rFonts w:ascii="Arial" w:hAnsi="Arial" w:cs="Arial"/>
        </w:rPr>
        <w:t xml:space="preserve">the </w:t>
      </w:r>
      <w:r w:rsidR="00C13A80">
        <w:rPr>
          <w:rFonts w:ascii="Arial" w:hAnsi="Arial" w:cs="Arial"/>
        </w:rPr>
        <w:t>how</w:t>
      </w:r>
      <w:r w:rsidR="00B653E1" w:rsidRPr="008805BB">
        <w:rPr>
          <w:rFonts w:ascii="Arial" w:hAnsi="Arial" w:cs="Arial"/>
        </w:rPr>
        <w:t xml:space="preserve"> some</w:t>
      </w:r>
      <w:r w:rsidRPr="008805BB">
        <w:rPr>
          <w:rFonts w:ascii="Arial" w:hAnsi="Arial" w:cs="Arial"/>
        </w:rPr>
        <w:t xml:space="preserve"> plant</w:t>
      </w:r>
      <w:r w:rsidR="00A957E0" w:rsidRPr="008805BB">
        <w:rPr>
          <w:rFonts w:ascii="Arial" w:hAnsi="Arial" w:cs="Arial"/>
        </w:rPr>
        <w:t>s</w:t>
      </w:r>
      <w:r w:rsidRPr="008805BB">
        <w:rPr>
          <w:rFonts w:ascii="Arial" w:hAnsi="Arial" w:cs="Arial"/>
        </w:rPr>
        <w:t xml:space="preserve"> grew in </w:t>
      </w:r>
      <w:r w:rsidR="00B653E1" w:rsidRPr="008805BB">
        <w:rPr>
          <w:rFonts w:ascii="Arial" w:hAnsi="Arial" w:cs="Arial"/>
        </w:rPr>
        <w:t xml:space="preserve">a </w:t>
      </w:r>
      <w:r w:rsidR="00D93B48" w:rsidRPr="008805BB">
        <w:rPr>
          <w:rFonts w:ascii="Arial" w:hAnsi="Arial" w:cs="Arial"/>
        </w:rPr>
        <w:t>certain direction</w:t>
      </w:r>
      <w:r w:rsidRPr="008805BB">
        <w:rPr>
          <w:rFonts w:ascii="Arial" w:hAnsi="Arial" w:cs="Arial"/>
        </w:rPr>
        <w:t xml:space="preserve"> </w:t>
      </w:r>
      <w:r w:rsidR="00D93B48" w:rsidRPr="008805BB">
        <w:rPr>
          <w:rFonts w:ascii="Arial" w:hAnsi="Arial" w:cs="Arial"/>
        </w:rPr>
        <w:t>to</w:t>
      </w:r>
      <w:r w:rsidRPr="008805BB">
        <w:rPr>
          <w:rFonts w:ascii="Arial" w:hAnsi="Arial" w:cs="Arial"/>
        </w:rPr>
        <w:t xml:space="preserve"> reach the sunlight, </w:t>
      </w:r>
      <w:r w:rsidR="00A957E0" w:rsidRPr="008805BB">
        <w:rPr>
          <w:rFonts w:ascii="Arial" w:hAnsi="Arial" w:cs="Arial"/>
        </w:rPr>
        <w:t xml:space="preserve">to </w:t>
      </w:r>
      <w:r w:rsidR="00B653E1" w:rsidRPr="008805BB">
        <w:rPr>
          <w:rFonts w:ascii="Arial" w:hAnsi="Arial" w:cs="Arial"/>
        </w:rPr>
        <w:t>noticing the</w:t>
      </w:r>
      <w:r w:rsidRPr="008805BB">
        <w:rPr>
          <w:rFonts w:ascii="Arial" w:hAnsi="Arial" w:cs="Arial"/>
        </w:rPr>
        <w:t xml:space="preserve"> moss on </w:t>
      </w:r>
      <w:r w:rsidR="00A957E0" w:rsidRPr="008805BB">
        <w:rPr>
          <w:rFonts w:ascii="Arial" w:hAnsi="Arial" w:cs="Arial"/>
        </w:rPr>
        <w:t>sections</w:t>
      </w:r>
      <w:r w:rsidRPr="008805BB">
        <w:rPr>
          <w:rFonts w:ascii="Arial" w:hAnsi="Arial" w:cs="Arial"/>
        </w:rPr>
        <w:t xml:space="preserve"> of the trees, due to the lack of sunlight. </w:t>
      </w:r>
      <w:r w:rsidR="00A957E0" w:rsidRPr="008805BB">
        <w:rPr>
          <w:rFonts w:ascii="Arial" w:hAnsi="Arial" w:cs="Arial"/>
        </w:rPr>
        <w:t>Secondly taking</w:t>
      </w:r>
      <w:r w:rsidRPr="008805BB">
        <w:rPr>
          <w:rFonts w:ascii="Arial" w:hAnsi="Arial" w:cs="Arial"/>
        </w:rPr>
        <w:t xml:space="preserve"> note of what I could hear, </w:t>
      </w:r>
      <w:r w:rsidR="006F6336" w:rsidRPr="008805BB">
        <w:rPr>
          <w:rFonts w:ascii="Arial" w:hAnsi="Arial" w:cs="Arial"/>
        </w:rPr>
        <w:t xml:space="preserve">as I was walking, </w:t>
      </w:r>
      <w:r w:rsidR="00D93B48" w:rsidRPr="008805BB">
        <w:rPr>
          <w:rFonts w:ascii="Arial" w:hAnsi="Arial" w:cs="Arial"/>
        </w:rPr>
        <w:t>I knew I was getting closer to the</w:t>
      </w:r>
      <w:r w:rsidRPr="008805BB">
        <w:rPr>
          <w:rFonts w:ascii="Arial" w:hAnsi="Arial" w:cs="Arial"/>
        </w:rPr>
        <w:t xml:space="preserve"> waterfall, </w:t>
      </w:r>
      <w:r w:rsidR="00D93B48" w:rsidRPr="008805BB">
        <w:rPr>
          <w:rFonts w:ascii="Arial" w:hAnsi="Arial" w:cs="Arial"/>
        </w:rPr>
        <w:t>as it</w:t>
      </w:r>
      <w:r w:rsidRPr="008805BB">
        <w:rPr>
          <w:rFonts w:ascii="Arial" w:hAnsi="Arial" w:cs="Arial"/>
        </w:rPr>
        <w:t xml:space="preserve"> gradually got louder as I approached it</w:t>
      </w:r>
      <w:r w:rsidR="006F6336" w:rsidRPr="008805BB">
        <w:rPr>
          <w:rFonts w:ascii="Arial" w:hAnsi="Arial" w:cs="Arial"/>
        </w:rPr>
        <w:t>. I also strained</w:t>
      </w:r>
      <w:r w:rsidRPr="008805BB">
        <w:rPr>
          <w:rFonts w:ascii="Arial" w:hAnsi="Arial" w:cs="Arial"/>
        </w:rPr>
        <w:t xml:space="preserve"> to </w:t>
      </w:r>
      <w:r w:rsidR="00A957E0" w:rsidRPr="008805BB">
        <w:rPr>
          <w:rFonts w:ascii="Arial" w:hAnsi="Arial" w:cs="Arial"/>
        </w:rPr>
        <w:t>identify</w:t>
      </w:r>
      <w:r w:rsidR="006F6336" w:rsidRPr="008805BB">
        <w:rPr>
          <w:rFonts w:ascii="Arial" w:hAnsi="Arial" w:cs="Arial"/>
        </w:rPr>
        <w:t xml:space="preserve"> the various bird calls above my head</w:t>
      </w:r>
      <w:r w:rsidRPr="008805BB">
        <w:rPr>
          <w:rFonts w:ascii="Arial" w:hAnsi="Arial" w:cs="Arial"/>
        </w:rPr>
        <w:t xml:space="preserve">. I </w:t>
      </w:r>
      <w:r w:rsidR="00AF0A3E" w:rsidRPr="008805BB">
        <w:rPr>
          <w:rFonts w:ascii="Arial" w:hAnsi="Arial" w:cs="Arial"/>
        </w:rPr>
        <w:t xml:space="preserve">then </w:t>
      </w:r>
      <w:r w:rsidR="007432F9" w:rsidRPr="008805BB">
        <w:rPr>
          <w:rFonts w:ascii="Arial" w:hAnsi="Arial" w:cs="Arial"/>
        </w:rPr>
        <w:t xml:space="preserve">explored the </w:t>
      </w:r>
      <w:r w:rsidRPr="008805BB">
        <w:rPr>
          <w:rFonts w:ascii="Arial" w:hAnsi="Arial" w:cs="Arial"/>
        </w:rPr>
        <w:t>different textures of the tree trunks, the rough bark</w:t>
      </w:r>
      <w:r w:rsidR="00A40622" w:rsidRPr="008805BB">
        <w:rPr>
          <w:rFonts w:ascii="Arial" w:hAnsi="Arial" w:cs="Arial"/>
        </w:rPr>
        <w:t xml:space="preserve"> of the oak tree,</w:t>
      </w:r>
      <w:r w:rsidRPr="008805BB">
        <w:rPr>
          <w:rFonts w:ascii="Arial" w:hAnsi="Arial" w:cs="Arial"/>
        </w:rPr>
        <w:t xml:space="preserve"> to the smoothness of the chestnut tree</w:t>
      </w:r>
      <w:r w:rsidR="00A957E0" w:rsidRPr="008805BB">
        <w:rPr>
          <w:rFonts w:ascii="Arial" w:hAnsi="Arial" w:cs="Arial"/>
        </w:rPr>
        <w:t xml:space="preserve">. </w:t>
      </w:r>
      <w:r w:rsidR="008B040C" w:rsidRPr="008805BB">
        <w:rPr>
          <w:rFonts w:ascii="Arial" w:hAnsi="Arial" w:cs="Arial"/>
        </w:rPr>
        <w:t xml:space="preserve">Lastly, </w:t>
      </w:r>
      <w:r w:rsidR="008B040C">
        <w:rPr>
          <w:rFonts w:ascii="Arial" w:hAnsi="Arial" w:cs="Arial"/>
        </w:rPr>
        <w:t>what</w:t>
      </w:r>
      <w:r w:rsidR="00C13A80">
        <w:rPr>
          <w:rFonts w:ascii="Arial" w:hAnsi="Arial" w:cs="Arial"/>
        </w:rPr>
        <w:t xml:space="preserve"> </w:t>
      </w:r>
      <w:r w:rsidR="00AE708C" w:rsidRPr="008805BB">
        <w:rPr>
          <w:rFonts w:ascii="Arial" w:hAnsi="Arial" w:cs="Arial"/>
        </w:rPr>
        <w:t>I</w:t>
      </w:r>
      <w:r w:rsidR="00241B83" w:rsidRPr="008805BB">
        <w:rPr>
          <w:rFonts w:ascii="Arial" w:hAnsi="Arial" w:cs="Arial"/>
        </w:rPr>
        <w:t xml:space="preserve"> could</w:t>
      </w:r>
      <w:r w:rsidR="00A957E0" w:rsidRPr="008805BB">
        <w:rPr>
          <w:rFonts w:ascii="Arial" w:hAnsi="Arial" w:cs="Arial"/>
        </w:rPr>
        <w:t xml:space="preserve"> smell</w:t>
      </w:r>
      <w:r w:rsidR="00C13A80">
        <w:rPr>
          <w:rFonts w:ascii="Arial" w:hAnsi="Arial" w:cs="Arial"/>
        </w:rPr>
        <w:t>, from</w:t>
      </w:r>
      <w:r w:rsidR="00A957E0" w:rsidRPr="008805BB">
        <w:rPr>
          <w:rFonts w:ascii="Arial" w:hAnsi="Arial" w:cs="Arial"/>
        </w:rPr>
        <w:t xml:space="preserve"> the various flowers, lavender being a personal favourite</w:t>
      </w:r>
      <w:r w:rsidR="00A40622" w:rsidRPr="008805BB">
        <w:rPr>
          <w:rFonts w:ascii="Arial" w:hAnsi="Arial" w:cs="Arial"/>
        </w:rPr>
        <w:t>, bring</w:t>
      </w:r>
      <w:r w:rsidR="00A957E0" w:rsidRPr="008805BB">
        <w:rPr>
          <w:rFonts w:ascii="Arial" w:hAnsi="Arial" w:cs="Arial"/>
        </w:rPr>
        <w:t xml:space="preserve"> back memories of my grandparent’s garden and my granddad cutting some and placing it in my car as an air freshener,</w:t>
      </w:r>
      <w:r w:rsidR="008B71B5">
        <w:rPr>
          <w:rFonts w:ascii="Arial" w:hAnsi="Arial" w:cs="Arial"/>
        </w:rPr>
        <w:t xml:space="preserve"> to</w:t>
      </w:r>
      <w:r w:rsidR="00A40622" w:rsidRPr="008805BB">
        <w:rPr>
          <w:rFonts w:ascii="Arial" w:hAnsi="Arial" w:cs="Arial"/>
        </w:rPr>
        <w:t xml:space="preserve"> also</w:t>
      </w:r>
      <w:r w:rsidR="00A957E0" w:rsidRPr="008805BB">
        <w:rPr>
          <w:rFonts w:ascii="Arial" w:hAnsi="Arial" w:cs="Arial"/>
        </w:rPr>
        <w:t xml:space="preserve"> the rather unpleasant odour from the canal due to the</w:t>
      </w:r>
      <w:r w:rsidR="00A40622" w:rsidRPr="008805BB">
        <w:rPr>
          <w:rFonts w:ascii="Arial" w:hAnsi="Arial" w:cs="Arial"/>
        </w:rPr>
        <w:t xml:space="preserve"> recent</w:t>
      </w:r>
      <w:r w:rsidR="00A957E0" w:rsidRPr="008805BB">
        <w:rPr>
          <w:rFonts w:ascii="Arial" w:hAnsi="Arial" w:cs="Arial"/>
        </w:rPr>
        <w:t xml:space="preserve"> heat and stagnant water. </w:t>
      </w:r>
    </w:p>
    <w:p w14:paraId="15667891" w14:textId="0BB83922" w:rsidR="002E0E05" w:rsidRPr="008805BB" w:rsidRDefault="00846A66" w:rsidP="005B543B">
      <w:pPr>
        <w:spacing w:line="360" w:lineRule="auto"/>
        <w:rPr>
          <w:rFonts w:ascii="Arial" w:hAnsi="Arial" w:cs="Arial"/>
        </w:rPr>
      </w:pPr>
      <w:r w:rsidRPr="008805BB">
        <w:rPr>
          <w:rFonts w:ascii="Arial" w:hAnsi="Arial" w:cs="Arial"/>
        </w:rPr>
        <w:t xml:space="preserve">Throughout exploring I </w:t>
      </w:r>
      <w:r w:rsidR="007B04D3">
        <w:rPr>
          <w:rFonts w:ascii="Arial" w:hAnsi="Arial" w:cs="Arial"/>
        </w:rPr>
        <w:t>experienced</w:t>
      </w:r>
      <w:r w:rsidRPr="008805BB">
        <w:rPr>
          <w:rFonts w:ascii="Arial" w:hAnsi="Arial" w:cs="Arial"/>
        </w:rPr>
        <w:t xml:space="preserve"> how </w:t>
      </w:r>
      <w:r w:rsidR="0023025D" w:rsidRPr="008805BB">
        <w:rPr>
          <w:rFonts w:ascii="Arial" w:hAnsi="Arial" w:cs="Arial"/>
        </w:rPr>
        <w:t xml:space="preserve">important trees are for </w:t>
      </w:r>
      <w:r w:rsidR="00A957E0" w:rsidRPr="008805BB">
        <w:rPr>
          <w:rFonts w:ascii="Arial" w:hAnsi="Arial" w:cs="Arial"/>
        </w:rPr>
        <w:t>provid</w:t>
      </w:r>
      <w:r w:rsidR="0023025D" w:rsidRPr="008805BB">
        <w:rPr>
          <w:rFonts w:ascii="Arial" w:hAnsi="Arial" w:cs="Arial"/>
        </w:rPr>
        <w:t>ing</w:t>
      </w:r>
      <w:r w:rsidR="00A957E0" w:rsidRPr="008805BB">
        <w:rPr>
          <w:rFonts w:ascii="Arial" w:hAnsi="Arial" w:cs="Arial"/>
        </w:rPr>
        <w:t xml:space="preserve"> natural shade</w:t>
      </w:r>
      <w:r w:rsidR="00A40622" w:rsidRPr="008805BB">
        <w:rPr>
          <w:rFonts w:ascii="Arial" w:hAnsi="Arial" w:cs="Arial"/>
        </w:rPr>
        <w:t xml:space="preserve">, </w:t>
      </w:r>
      <w:r w:rsidR="00214489" w:rsidRPr="008805BB">
        <w:rPr>
          <w:rFonts w:ascii="Arial" w:hAnsi="Arial" w:cs="Arial"/>
        </w:rPr>
        <w:t>visiting on one of the hottest days of the year, I could really feel the temperature difference</w:t>
      </w:r>
      <w:r w:rsidR="00D71B01" w:rsidRPr="008805BB">
        <w:rPr>
          <w:rFonts w:ascii="Arial" w:hAnsi="Arial" w:cs="Arial"/>
        </w:rPr>
        <w:t xml:space="preserve"> when under the trees. </w:t>
      </w:r>
      <w:r w:rsidR="000E2FFA" w:rsidRPr="008805BB">
        <w:rPr>
          <w:rFonts w:ascii="Arial" w:hAnsi="Arial" w:cs="Arial"/>
        </w:rPr>
        <w:t xml:space="preserve">Experiencing this I could see how vital trees are for </w:t>
      </w:r>
      <w:r w:rsidR="00A957E0" w:rsidRPr="008805BB">
        <w:rPr>
          <w:rFonts w:ascii="Arial" w:hAnsi="Arial" w:cs="Arial"/>
        </w:rPr>
        <w:t>shelter,</w:t>
      </w:r>
      <w:r w:rsidR="00A40622" w:rsidRPr="008805BB">
        <w:rPr>
          <w:rFonts w:ascii="Arial" w:hAnsi="Arial" w:cs="Arial"/>
        </w:rPr>
        <w:t xml:space="preserve"> food and habitats for many creatures</w:t>
      </w:r>
      <w:r w:rsidR="00546267" w:rsidRPr="008805BB">
        <w:rPr>
          <w:rFonts w:ascii="Arial" w:hAnsi="Arial" w:cs="Arial"/>
        </w:rPr>
        <w:t xml:space="preserve">. </w:t>
      </w:r>
      <w:r w:rsidR="00833F0C" w:rsidRPr="008805BB">
        <w:rPr>
          <w:rFonts w:ascii="Arial" w:hAnsi="Arial" w:cs="Arial"/>
        </w:rPr>
        <w:t xml:space="preserve">Alongside the trees </w:t>
      </w:r>
      <w:r w:rsidR="007B04D3">
        <w:rPr>
          <w:rFonts w:ascii="Arial" w:hAnsi="Arial" w:cs="Arial"/>
        </w:rPr>
        <w:t>was</w:t>
      </w:r>
      <w:r w:rsidR="00833F0C" w:rsidRPr="008805BB">
        <w:rPr>
          <w:rFonts w:ascii="Arial" w:hAnsi="Arial" w:cs="Arial"/>
        </w:rPr>
        <w:t xml:space="preserve"> the various plants</w:t>
      </w:r>
      <w:r w:rsidR="002B5406" w:rsidRPr="008805BB">
        <w:rPr>
          <w:rFonts w:ascii="Arial" w:hAnsi="Arial" w:cs="Arial"/>
        </w:rPr>
        <w:t xml:space="preserve"> surrounding the park and canal</w:t>
      </w:r>
      <w:r w:rsidR="009310D7" w:rsidRPr="008805BB">
        <w:rPr>
          <w:rFonts w:ascii="Arial" w:hAnsi="Arial" w:cs="Arial"/>
        </w:rPr>
        <w:t>, not being very knowledgeable on plants, I discovered google lens, which</w:t>
      </w:r>
      <w:r w:rsidR="007B04D3">
        <w:rPr>
          <w:rFonts w:ascii="Arial" w:hAnsi="Arial" w:cs="Arial"/>
        </w:rPr>
        <w:t xml:space="preserve"> helped me</w:t>
      </w:r>
      <w:r w:rsidR="009310D7" w:rsidRPr="008805BB">
        <w:rPr>
          <w:rFonts w:ascii="Arial" w:hAnsi="Arial" w:cs="Arial"/>
        </w:rPr>
        <w:t xml:space="preserve"> </w:t>
      </w:r>
      <w:r w:rsidR="005315DE" w:rsidRPr="008805BB">
        <w:rPr>
          <w:rFonts w:ascii="Arial" w:hAnsi="Arial" w:cs="Arial"/>
        </w:rPr>
        <w:t>identif</w:t>
      </w:r>
      <w:r w:rsidR="007B04D3">
        <w:rPr>
          <w:rFonts w:ascii="Arial" w:hAnsi="Arial" w:cs="Arial"/>
        </w:rPr>
        <w:t>y</w:t>
      </w:r>
      <w:r w:rsidR="005315DE" w:rsidRPr="008805BB">
        <w:rPr>
          <w:rFonts w:ascii="Arial" w:hAnsi="Arial" w:cs="Arial"/>
        </w:rPr>
        <w:t xml:space="preserve"> the plant</w:t>
      </w:r>
      <w:r w:rsidR="007B04D3">
        <w:rPr>
          <w:rFonts w:ascii="Arial" w:hAnsi="Arial" w:cs="Arial"/>
        </w:rPr>
        <w:t>s</w:t>
      </w:r>
      <w:r w:rsidR="005315DE" w:rsidRPr="008805BB">
        <w:rPr>
          <w:rFonts w:ascii="Arial" w:hAnsi="Arial" w:cs="Arial"/>
        </w:rPr>
        <w:t xml:space="preserve"> and gave me some key information, to which I discovered how </w:t>
      </w:r>
      <w:r w:rsidR="00E3497D" w:rsidRPr="008805BB">
        <w:rPr>
          <w:rFonts w:ascii="Arial" w:hAnsi="Arial" w:cs="Arial"/>
        </w:rPr>
        <w:t xml:space="preserve">some can be toxic to both humans and animals, </w:t>
      </w:r>
      <w:r w:rsidR="00867093">
        <w:rPr>
          <w:rFonts w:ascii="Arial" w:hAnsi="Arial" w:cs="Arial"/>
        </w:rPr>
        <w:t>as well as being</w:t>
      </w:r>
      <w:r w:rsidR="00E3497D" w:rsidRPr="008805BB">
        <w:rPr>
          <w:rFonts w:ascii="Arial" w:hAnsi="Arial" w:cs="Arial"/>
        </w:rPr>
        <w:t xml:space="preserve"> used to create me</w:t>
      </w:r>
      <w:r w:rsidR="002E0E05" w:rsidRPr="008805BB">
        <w:rPr>
          <w:rFonts w:ascii="Arial" w:hAnsi="Arial" w:cs="Arial"/>
        </w:rPr>
        <w:t>dicine</w:t>
      </w:r>
      <w:r w:rsidR="00867093">
        <w:rPr>
          <w:rFonts w:ascii="Arial" w:hAnsi="Arial" w:cs="Arial"/>
        </w:rPr>
        <w:t>s</w:t>
      </w:r>
      <w:r w:rsidR="00744934" w:rsidRPr="008805BB">
        <w:rPr>
          <w:rFonts w:ascii="Arial" w:hAnsi="Arial" w:cs="Arial"/>
        </w:rPr>
        <w:t xml:space="preserve"> or even cosmetic products. </w:t>
      </w:r>
    </w:p>
    <w:p w14:paraId="1B4723BB" w14:textId="074702C0" w:rsidR="003B012F" w:rsidRPr="008805BB" w:rsidRDefault="002E0E05" w:rsidP="005B543B">
      <w:pPr>
        <w:spacing w:line="360" w:lineRule="auto"/>
        <w:rPr>
          <w:rFonts w:ascii="Arial" w:hAnsi="Arial" w:cs="Arial"/>
        </w:rPr>
      </w:pPr>
      <w:r w:rsidRPr="008805BB">
        <w:rPr>
          <w:rFonts w:ascii="Arial" w:hAnsi="Arial" w:cs="Arial"/>
        </w:rPr>
        <w:lastRenderedPageBreak/>
        <w:t>Coinciding with</w:t>
      </w:r>
      <w:r w:rsidR="00B376BA" w:rsidRPr="008805BB">
        <w:rPr>
          <w:rFonts w:ascii="Arial" w:hAnsi="Arial" w:cs="Arial"/>
        </w:rPr>
        <w:t xml:space="preserve"> the trees and pants is the abundance of wildlife within the area. The surrounding</w:t>
      </w:r>
      <w:r w:rsidR="00C96366" w:rsidRPr="008805BB">
        <w:rPr>
          <w:rFonts w:ascii="Arial" w:hAnsi="Arial" w:cs="Arial"/>
        </w:rPr>
        <w:t>s</w:t>
      </w:r>
      <w:r w:rsidR="00B376BA" w:rsidRPr="008805BB">
        <w:rPr>
          <w:rFonts w:ascii="Arial" w:hAnsi="Arial" w:cs="Arial"/>
        </w:rPr>
        <w:t xml:space="preserve"> offer opportunities for insects</w:t>
      </w:r>
      <w:r w:rsidR="000C548D" w:rsidRPr="008805BB">
        <w:rPr>
          <w:rFonts w:ascii="Arial" w:hAnsi="Arial" w:cs="Arial"/>
        </w:rPr>
        <w:t xml:space="preserve"> and animals to thrive due to </w:t>
      </w:r>
      <w:r w:rsidR="00277348" w:rsidRPr="008805BB">
        <w:rPr>
          <w:rFonts w:ascii="Arial" w:hAnsi="Arial" w:cs="Arial"/>
        </w:rPr>
        <w:t xml:space="preserve">having opportunities to </w:t>
      </w:r>
      <w:r w:rsidR="00B376BA" w:rsidRPr="008805BB">
        <w:rPr>
          <w:rFonts w:ascii="Arial" w:hAnsi="Arial" w:cs="Arial"/>
        </w:rPr>
        <w:t>collect food, shelter and evolve.</w:t>
      </w:r>
      <w:r w:rsidR="006649D7" w:rsidRPr="008805BB">
        <w:rPr>
          <w:rFonts w:ascii="Arial" w:hAnsi="Arial" w:cs="Arial"/>
        </w:rPr>
        <w:t xml:space="preserve"> One of the animals I discovered on my visit was an eel on the canal bed. Never </w:t>
      </w:r>
      <w:r w:rsidR="00DB371F" w:rsidRPr="008805BB">
        <w:rPr>
          <w:rFonts w:ascii="Arial" w:hAnsi="Arial" w:cs="Arial"/>
        </w:rPr>
        <w:t xml:space="preserve">seeing one before I was fascinated with how it slithered across the canal bed and </w:t>
      </w:r>
      <w:r w:rsidR="006D4726" w:rsidRPr="008805BB">
        <w:rPr>
          <w:rFonts w:ascii="Arial" w:hAnsi="Arial" w:cs="Arial"/>
        </w:rPr>
        <w:t xml:space="preserve">burrowed under the soil. This inspired me to try and use different materials to </w:t>
      </w:r>
      <w:r w:rsidR="004A5C91" w:rsidRPr="008805BB">
        <w:rPr>
          <w:rFonts w:ascii="Arial" w:hAnsi="Arial" w:cs="Arial"/>
        </w:rPr>
        <w:t xml:space="preserve">draw some </w:t>
      </w:r>
      <w:r w:rsidR="001757A8" w:rsidRPr="008805BB">
        <w:rPr>
          <w:rFonts w:ascii="Arial" w:hAnsi="Arial" w:cs="Arial"/>
        </w:rPr>
        <w:t xml:space="preserve">of </w:t>
      </w:r>
      <w:r w:rsidR="004A5C91" w:rsidRPr="008805BB">
        <w:rPr>
          <w:rFonts w:ascii="Arial" w:hAnsi="Arial" w:cs="Arial"/>
        </w:rPr>
        <w:t>the animals</w:t>
      </w:r>
      <w:r w:rsidR="001757A8" w:rsidRPr="008805BB">
        <w:rPr>
          <w:rFonts w:ascii="Arial" w:hAnsi="Arial" w:cs="Arial"/>
        </w:rPr>
        <w:t xml:space="preserve"> I </w:t>
      </w:r>
      <w:r w:rsidR="00412F6A" w:rsidRPr="008805BB">
        <w:rPr>
          <w:rFonts w:ascii="Arial" w:hAnsi="Arial" w:cs="Arial"/>
        </w:rPr>
        <w:t>saw, in</w:t>
      </w:r>
      <w:r w:rsidR="004A5C91" w:rsidRPr="008805BB">
        <w:rPr>
          <w:rFonts w:ascii="Arial" w:hAnsi="Arial" w:cs="Arial"/>
        </w:rPr>
        <w:t xml:space="preserve"> hope to capture, the vibrant colours</w:t>
      </w:r>
      <w:r w:rsidR="001757A8" w:rsidRPr="008805BB">
        <w:rPr>
          <w:rFonts w:ascii="Arial" w:hAnsi="Arial" w:cs="Arial"/>
        </w:rPr>
        <w:t xml:space="preserve"> or movements</w:t>
      </w:r>
      <w:r w:rsidR="00412F6A" w:rsidRPr="008805BB">
        <w:rPr>
          <w:rFonts w:ascii="Arial" w:hAnsi="Arial" w:cs="Arial"/>
        </w:rPr>
        <w:t>.</w:t>
      </w:r>
    </w:p>
    <w:p w14:paraId="24D3F582" w14:textId="36F5F054" w:rsidR="001E3426" w:rsidRPr="008805BB" w:rsidRDefault="00BB54F8" w:rsidP="005B543B">
      <w:pPr>
        <w:spacing w:line="360" w:lineRule="auto"/>
        <w:rPr>
          <w:rFonts w:ascii="Arial" w:hAnsi="Arial" w:cs="Arial"/>
        </w:rPr>
      </w:pPr>
      <w:r w:rsidRPr="008805BB">
        <w:rPr>
          <w:rFonts w:ascii="Arial" w:hAnsi="Arial" w:cs="Arial"/>
        </w:rPr>
        <w:t>T</w:t>
      </w:r>
      <w:r w:rsidR="001E3426" w:rsidRPr="008805BB">
        <w:rPr>
          <w:rFonts w:ascii="Arial" w:hAnsi="Arial" w:cs="Arial"/>
        </w:rPr>
        <w:t xml:space="preserve">he volunteers of the park </w:t>
      </w:r>
      <w:r w:rsidRPr="008805BB">
        <w:rPr>
          <w:rFonts w:ascii="Arial" w:hAnsi="Arial" w:cs="Arial"/>
        </w:rPr>
        <w:t>seemed to be really</w:t>
      </w:r>
      <w:r w:rsidR="001E3426" w:rsidRPr="008805BB">
        <w:rPr>
          <w:rFonts w:ascii="Arial" w:hAnsi="Arial" w:cs="Arial"/>
        </w:rPr>
        <w:t xml:space="preserve"> invested in conserving th</w:t>
      </w:r>
      <w:r w:rsidRPr="008805BB">
        <w:rPr>
          <w:rFonts w:ascii="Arial" w:hAnsi="Arial" w:cs="Arial"/>
        </w:rPr>
        <w:t>e</w:t>
      </w:r>
      <w:r w:rsidR="001E3426" w:rsidRPr="008805BB">
        <w:rPr>
          <w:rFonts w:ascii="Arial" w:hAnsi="Arial" w:cs="Arial"/>
        </w:rPr>
        <w:t xml:space="preserve"> area, </w:t>
      </w:r>
      <w:r w:rsidRPr="008805BB">
        <w:rPr>
          <w:rFonts w:ascii="Arial" w:hAnsi="Arial" w:cs="Arial"/>
        </w:rPr>
        <w:t xml:space="preserve">as they have </w:t>
      </w:r>
      <w:r w:rsidR="003300B4" w:rsidRPr="008805BB">
        <w:rPr>
          <w:rFonts w:ascii="Arial" w:hAnsi="Arial" w:cs="Arial"/>
        </w:rPr>
        <w:t xml:space="preserve">recently planted </w:t>
      </w:r>
      <w:r w:rsidR="00B464FC" w:rsidRPr="008805BB">
        <w:rPr>
          <w:rFonts w:ascii="Arial" w:hAnsi="Arial" w:cs="Arial"/>
        </w:rPr>
        <w:t>a few</w:t>
      </w:r>
      <w:r w:rsidR="001E3426" w:rsidRPr="008805BB">
        <w:rPr>
          <w:rFonts w:ascii="Arial" w:hAnsi="Arial" w:cs="Arial"/>
        </w:rPr>
        <w:t xml:space="preserve"> fruit trees,</w:t>
      </w:r>
      <w:r w:rsidR="003300B4" w:rsidRPr="008805BB">
        <w:rPr>
          <w:rFonts w:ascii="Arial" w:hAnsi="Arial" w:cs="Arial"/>
        </w:rPr>
        <w:t xml:space="preserve"> created</w:t>
      </w:r>
      <w:r w:rsidR="001E3426" w:rsidRPr="008805BB">
        <w:rPr>
          <w:rFonts w:ascii="Arial" w:hAnsi="Arial" w:cs="Arial"/>
        </w:rPr>
        <w:t xml:space="preserve"> flower </w:t>
      </w:r>
      <w:r w:rsidR="003300B4" w:rsidRPr="008805BB">
        <w:rPr>
          <w:rFonts w:ascii="Arial" w:hAnsi="Arial" w:cs="Arial"/>
        </w:rPr>
        <w:t xml:space="preserve">beds, and regularly </w:t>
      </w:r>
      <w:proofErr w:type="gramStart"/>
      <w:r w:rsidR="00B464FC" w:rsidRPr="008805BB">
        <w:rPr>
          <w:rFonts w:ascii="Arial" w:hAnsi="Arial" w:cs="Arial"/>
        </w:rPr>
        <w:t>h</w:t>
      </w:r>
      <w:r w:rsidR="00691CF9">
        <w:rPr>
          <w:rFonts w:ascii="Arial" w:hAnsi="Arial" w:cs="Arial"/>
        </w:rPr>
        <w:t>o</w:t>
      </w:r>
      <w:r w:rsidR="00B464FC" w:rsidRPr="008805BB">
        <w:rPr>
          <w:rFonts w:ascii="Arial" w:hAnsi="Arial" w:cs="Arial"/>
        </w:rPr>
        <w:t>ld</w:t>
      </w:r>
      <w:proofErr w:type="gramEnd"/>
      <w:r w:rsidR="003300B4" w:rsidRPr="008805BB">
        <w:rPr>
          <w:rFonts w:ascii="Arial" w:hAnsi="Arial" w:cs="Arial"/>
        </w:rPr>
        <w:t xml:space="preserve"> </w:t>
      </w:r>
      <w:r w:rsidR="001E3426" w:rsidRPr="008805BB">
        <w:rPr>
          <w:rFonts w:ascii="Arial" w:hAnsi="Arial" w:cs="Arial"/>
        </w:rPr>
        <w:t>many clear up events, inviting the community in for litter picks, canal cleanups.</w:t>
      </w:r>
      <w:r w:rsidR="00691CF9">
        <w:rPr>
          <w:rFonts w:ascii="Arial" w:hAnsi="Arial" w:cs="Arial"/>
        </w:rPr>
        <w:t xml:space="preserve"> </w:t>
      </w:r>
      <w:r w:rsidR="001E3426" w:rsidRPr="008805BB">
        <w:rPr>
          <w:rFonts w:ascii="Arial" w:hAnsi="Arial" w:cs="Arial"/>
        </w:rPr>
        <w:t xml:space="preserve">I </w:t>
      </w:r>
      <w:r w:rsidR="00B126AF">
        <w:rPr>
          <w:rFonts w:ascii="Arial" w:hAnsi="Arial" w:cs="Arial"/>
        </w:rPr>
        <w:t>hope</w:t>
      </w:r>
      <w:r w:rsidR="002847D6">
        <w:rPr>
          <w:rFonts w:ascii="Arial" w:hAnsi="Arial" w:cs="Arial"/>
        </w:rPr>
        <w:t xml:space="preserve"> to </w:t>
      </w:r>
      <w:r w:rsidR="00B126AF">
        <w:rPr>
          <w:rFonts w:ascii="Arial" w:hAnsi="Arial" w:cs="Arial"/>
        </w:rPr>
        <w:t>contribute to</w:t>
      </w:r>
      <w:r w:rsidR="00200BE0" w:rsidRPr="008805BB">
        <w:rPr>
          <w:rFonts w:ascii="Arial" w:hAnsi="Arial" w:cs="Arial"/>
        </w:rPr>
        <w:t xml:space="preserve"> </w:t>
      </w:r>
      <w:r w:rsidR="002847D6">
        <w:rPr>
          <w:rFonts w:ascii="Arial" w:hAnsi="Arial" w:cs="Arial"/>
        </w:rPr>
        <w:t xml:space="preserve">the </w:t>
      </w:r>
      <w:r w:rsidR="001E3426" w:rsidRPr="008805BB">
        <w:rPr>
          <w:rFonts w:ascii="Arial" w:hAnsi="Arial" w:cs="Arial"/>
        </w:rPr>
        <w:t>conserv</w:t>
      </w:r>
      <w:r w:rsidR="00200BE0" w:rsidRPr="008805BB">
        <w:rPr>
          <w:rFonts w:ascii="Arial" w:hAnsi="Arial" w:cs="Arial"/>
        </w:rPr>
        <w:t xml:space="preserve">ation of this </w:t>
      </w:r>
      <w:r w:rsidR="00B464FC" w:rsidRPr="008805BB">
        <w:rPr>
          <w:rFonts w:ascii="Arial" w:hAnsi="Arial" w:cs="Arial"/>
        </w:rPr>
        <w:t>area</w:t>
      </w:r>
      <w:r w:rsidR="00691CF9">
        <w:rPr>
          <w:rFonts w:ascii="Arial" w:hAnsi="Arial" w:cs="Arial"/>
        </w:rPr>
        <w:t xml:space="preserve">, </w:t>
      </w:r>
      <w:r w:rsidR="00B464FC" w:rsidRPr="008805BB">
        <w:rPr>
          <w:rFonts w:ascii="Arial" w:hAnsi="Arial" w:cs="Arial"/>
        </w:rPr>
        <w:t xml:space="preserve">by volunteering </w:t>
      </w:r>
      <w:r w:rsidR="001E3426" w:rsidRPr="008805BB">
        <w:rPr>
          <w:rFonts w:ascii="Arial" w:hAnsi="Arial" w:cs="Arial"/>
        </w:rPr>
        <w:t>in future event</w:t>
      </w:r>
      <w:r w:rsidR="00E83794" w:rsidRPr="008805BB">
        <w:rPr>
          <w:rFonts w:ascii="Arial" w:hAnsi="Arial" w:cs="Arial"/>
        </w:rPr>
        <w:t>s</w:t>
      </w:r>
      <w:r w:rsidR="00B464FC" w:rsidRPr="008805BB">
        <w:rPr>
          <w:rFonts w:ascii="Arial" w:hAnsi="Arial" w:cs="Arial"/>
        </w:rPr>
        <w:t xml:space="preserve">. </w:t>
      </w:r>
      <w:r w:rsidR="00E71D31" w:rsidRPr="008805BB">
        <w:rPr>
          <w:rFonts w:ascii="Arial" w:hAnsi="Arial" w:cs="Arial"/>
        </w:rPr>
        <w:t>However,</w:t>
      </w:r>
      <w:r w:rsidR="00B464FC" w:rsidRPr="008805BB">
        <w:rPr>
          <w:rFonts w:ascii="Arial" w:hAnsi="Arial" w:cs="Arial"/>
        </w:rPr>
        <w:t xml:space="preserve"> on my walk</w:t>
      </w:r>
      <w:r w:rsidR="00E83794" w:rsidRPr="008805BB">
        <w:rPr>
          <w:rFonts w:ascii="Arial" w:hAnsi="Arial" w:cs="Arial"/>
        </w:rPr>
        <w:t xml:space="preserve"> </w:t>
      </w:r>
      <w:r w:rsidR="001E3426" w:rsidRPr="008805BB">
        <w:rPr>
          <w:rFonts w:ascii="Arial" w:hAnsi="Arial" w:cs="Arial"/>
        </w:rPr>
        <w:t xml:space="preserve">I did </w:t>
      </w:r>
      <w:r w:rsidR="00E71D31" w:rsidRPr="008805BB">
        <w:rPr>
          <w:rFonts w:ascii="Arial" w:hAnsi="Arial" w:cs="Arial"/>
        </w:rPr>
        <w:t>do</w:t>
      </w:r>
      <w:r w:rsidR="00034463">
        <w:rPr>
          <w:rFonts w:ascii="Arial" w:hAnsi="Arial" w:cs="Arial"/>
        </w:rPr>
        <w:t xml:space="preserve"> a</w:t>
      </w:r>
      <w:r w:rsidR="001E3426" w:rsidRPr="008805BB">
        <w:rPr>
          <w:rFonts w:ascii="Arial" w:hAnsi="Arial" w:cs="Arial"/>
        </w:rPr>
        <w:t xml:space="preserve"> litter pick, placing any litter </w:t>
      </w:r>
      <w:proofErr w:type="gramStart"/>
      <w:r w:rsidR="001E3426" w:rsidRPr="008805BB">
        <w:rPr>
          <w:rFonts w:ascii="Arial" w:hAnsi="Arial" w:cs="Arial"/>
        </w:rPr>
        <w:t>I</w:t>
      </w:r>
      <w:proofErr w:type="gramEnd"/>
      <w:r w:rsidR="001E3426" w:rsidRPr="008805BB">
        <w:rPr>
          <w:rFonts w:ascii="Arial" w:hAnsi="Arial" w:cs="Arial"/>
        </w:rPr>
        <w:t xml:space="preserve"> seen in a bag and taking it home to </w:t>
      </w:r>
      <w:r w:rsidR="00F73425" w:rsidRPr="008805BB">
        <w:rPr>
          <w:rFonts w:ascii="Arial" w:hAnsi="Arial" w:cs="Arial"/>
        </w:rPr>
        <w:t>recycle</w:t>
      </w:r>
      <w:r w:rsidR="001E3426" w:rsidRPr="008805BB">
        <w:rPr>
          <w:rFonts w:ascii="Arial" w:hAnsi="Arial" w:cs="Arial"/>
        </w:rPr>
        <w:t xml:space="preserve"> and dispose </w:t>
      </w:r>
      <w:r w:rsidR="00034463">
        <w:rPr>
          <w:rFonts w:ascii="Arial" w:hAnsi="Arial" w:cs="Arial"/>
        </w:rPr>
        <w:t xml:space="preserve">of </w:t>
      </w:r>
      <w:r w:rsidR="00E71D31" w:rsidRPr="008805BB">
        <w:rPr>
          <w:rFonts w:ascii="Arial" w:hAnsi="Arial" w:cs="Arial"/>
        </w:rPr>
        <w:t>properly.</w:t>
      </w:r>
      <w:r w:rsidR="001E3426" w:rsidRPr="008805BB">
        <w:rPr>
          <w:rFonts w:ascii="Arial" w:hAnsi="Arial" w:cs="Arial"/>
        </w:rPr>
        <w:t xml:space="preserve"> It also inspired me to plant more flowers</w:t>
      </w:r>
      <w:r w:rsidR="00E71D31" w:rsidRPr="008805BB">
        <w:rPr>
          <w:rFonts w:ascii="Arial" w:hAnsi="Arial" w:cs="Arial"/>
        </w:rPr>
        <w:t xml:space="preserve"> in my own garden</w:t>
      </w:r>
      <w:r w:rsidR="001E3426" w:rsidRPr="008805BB">
        <w:rPr>
          <w:rFonts w:ascii="Arial" w:hAnsi="Arial" w:cs="Arial"/>
        </w:rPr>
        <w:t>, especially purple ones, as I discovered during lectures that bees are attracted to purple flowers and being the biggest pollinators</w:t>
      </w:r>
      <w:r w:rsidR="00034463">
        <w:rPr>
          <w:rFonts w:ascii="Arial" w:hAnsi="Arial" w:cs="Arial"/>
        </w:rPr>
        <w:t>,</w:t>
      </w:r>
      <w:r w:rsidR="001E3426" w:rsidRPr="008805BB">
        <w:rPr>
          <w:rFonts w:ascii="Arial" w:hAnsi="Arial" w:cs="Arial"/>
        </w:rPr>
        <w:t xml:space="preserve"> this would be good for conserving plants. I also planted my own vegetables in hope that this would make some impact on the global footprint of food transportation. </w:t>
      </w:r>
      <w:r w:rsidR="003A454E" w:rsidRPr="008805BB">
        <w:rPr>
          <w:rFonts w:ascii="Arial" w:hAnsi="Arial" w:cs="Arial"/>
        </w:rPr>
        <w:t>A</w:t>
      </w:r>
      <w:r w:rsidR="00A33CA5" w:rsidRPr="008805BB">
        <w:rPr>
          <w:rFonts w:ascii="Arial" w:hAnsi="Arial" w:cs="Arial"/>
        </w:rPr>
        <w:t>longside</w:t>
      </w:r>
      <w:r w:rsidR="003A454E" w:rsidRPr="008805BB">
        <w:rPr>
          <w:rFonts w:ascii="Arial" w:hAnsi="Arial" w:cs="Arial"/>
        </w:rPr>
        <w:t xml:space="preserve"> leaving areas within my garden untouched, to provide habitats for wildlife. </w:t>
      </w:r>
    </w:p>
    <w:p w14:paraId="270D818C" w14:textId="6F3A5503" w:rsidR="003A454E" w:rsidRPr="008805BB" w:rsidRDefault="003A454E" w:rsidP="005B543B">
      <w:pPr>
        <w:spacing w:line="360" w:lineRule="auto"/>
        <w:rPr>
          <w:rFonts w:ascii="Arial" w:hAnsi="Arial" w:cs="Arial"/>
        </w:rPr>
      </w:pPr>
      <w:r w:rsidRPr="008805BB">
        <w:rPr>
          <w:rFonts w:ascii="Arial" w:hAnsi="Arial" w:cs="Arial"/>
        </w:rPr>
        <w:t>I</w:t>
      </w:r>
      <w:r w:rsidR="00A33CA5" w:rsidRPr="008805BB">
        <w:rPr>
          <w:rFonts w:ascii="Arial" w:hAnsi="Arial" w:cs="Arial"/>
        </w:rPr>
        <w:t xml:space="preserve"> then</w:t>
      </w:r>
      <w:r w:rsidRPr="008805BB">
        <w:rPr>
          <w:rFonts w:ascii="Arial" w:hAnsi="Arial" w:cs="Arial"/>
        </w:rPr>
        <w:t xml:space="preserve"> share</w:t>
      </w:r>
      <w:r w:rsidR="00F252FD" w:rsidRPr="008805BB">
        <w:rPr>
          <w:rFonts w:ascii="Arial" w:hAnsi="Arial" w:cs="Arial"/>
        </w:rPr>
        <w:t xml:space="preserve">d </w:t>
      </w:r>
      <w:r w:rsidRPr="008805BB">
        <w:rPr>
          <w:rFonts w:ascii="Arial" w:hAnsi="Arial" w:cs="Arial"/>
        </w:rPr>
        <w:t xml:space="preserve">my scrapbook with family, who </w:t>
      </w:r>
      <w:r w:rsidR="00F252FD" w:rsidRPr="008805BB">
        <w:rPr>
          <w:rFonts w:ascii="Arial" w:hAnsi="Arial" w:cs="Arial"/>
        </w:rPr>
        <w:t xml:space="preserve">were </w:t>
      </w:r>
      <w:r w:rsidRPr="008805BB">
        <w:rPr>
          <w:rFonts w:ascii="Arial" w:hAnsi="Arial" w:cs="Arial"/>
        </w:rPr>
        <w:t>intrigued with my discoveries</w:t>
      </w:r>
      <w:r w:rsidR="00F252FD" w:rsidRPr="008805BB">
        <w:rPr>
          <w:rFonts w:ascii="Arial" w:hAnsi="Arial" w:cs="Arial"/>
        </w:rPr>
        <w:t xml:space="preserve"> and</w:t>
      </w:r>
      <w:r w:rsidRPr="008805BB">
        <w:rPr>
          <w:rFonts w:ascii="Arial" w:hAnsi="Arial" w:cs="Arial"/>
        </w:rPr>
        <w:t xml:space="preserve"> decided to also plant flowers, grow their own vegetables and build</w:t>
      </w:r>
      <w:r w:rsidR="00A70E69">
        <w:rPr>
          <w:rFonts w:ascii="Arial" w:hAnsi="Arial" w:cs="Arial"/>
        </w:rPr>
        <w:t xml:space="preserve"> a bug </w:t>
      </w:r>
      <w:r w:rsidRPr="008805BB">
        <w:rPr>
          <w:rFonts w:ascii="Arial" w:hAnsi="Arial" w:cs="Arial"/>
        </w:rPr>
        <w:t>hotel</w:t>
      </w:r>
      <w:r w:rsidR="00A70E69">
        <w:rPr>
          <w:rFonts w:ascii="Arial" w:hAnsi="Arial" w:cs="Arial"/>
        </w:rPr>
        <w:t>,</w:t>
      </w:r>
      <w:r w:rsidRPr="008805BB">
        <w:rPr>
          <w:rFonts w:ascii="Arial" w:hAnsi="Arial" w:cs="Arial"/>
        </w:rPr>
        <w:t xml:space="preserve"> to attract wildlife. I</w:t>
      </w:r>
      <w:r w:rsidR="00F252FD" w:rsidRPr="008805BB">
        <w:rPr>
          <w:rFonts w:ascii="Arial" w:hAnsi="Arial" w:cs="Arial"/>
        </w:rPr>
        <w:t xml:space="preserve"> further shared</w:t>
      </w:r>
      <w:r w:rsidRPr="008805BB">
        <w:rPr>
          <w:rFonts w:ascii="Arial" w:hAnsi="Arial" w:cs="Arial"/>
        </w:rPr>
        <w:t xml:space="preserve"> my scrapbook with my colleagues and children within my school, to which</w:t>
      </w:r>
      <w:r w:rsidR="00787811" w:rsidRPr="008805BB">
        <w:rPr>
          <w:rFonts w:ascii="Arial" w:hAnsi="Arial" w:cs="Arial"/>
        </w:rPr>
        <w:t xml:space="preserve"> </w:t>
      </w:r>
      <w:r w:rsidR="00A70E69">
        <w:rPr>
          <w:rFonts w:ascii="Arial" w:hAnsi="Arial" w:cs="Arial"/>
        </w:rPr>
        <w:t xml:space="preserve">they </w:t>
      </w:r>
      <w:r w:rsidR="00787811" w:rsidRPr="008805BB">
        <w:rPr>
          <w:rFonts w:ascii="Arial" w:hAnsi="Arial" w:cs="Arial"/>
        </w:rPr>
        <w:t>then</w:t>
      </w:r>
      <w:r w:rsidRPr="008805BB">
        <w:rPr>
          <w:rFonts w:ascii="Arial" w:hAnsi="Arial" w:cs="Arial"/>
        </w:rPr>
        <w:t xml:space="preserve"> created a bug hotel on the top of our </w:t>
      </w:r>
      <w:r w:rsidR="00FA7658" w:rsidRPr="008805BB">
        <w:rPr>
          <w:rFonts w:ascii="Arial" w:hAnsi="Arial" w:cs="Arial"/>
        </w:rPr>
        <w:t xml:space="preserve">school </w:t>
      </w:r>
      <w:r w:rsidRPr="008805BB">
        <w:rPr>
          <w:rFonts w:ascii="Arial" w:hAnsi="Arial" w:cs="Arial"/>
        </w:rPr>
        <w:t>field</w:t>
      </w:r>
      <w:r w:rsidR="00FA7658" w:rsidRPr="008805BB">
        <w:rPr>
          <w:rFonts w:ascii="Arial" w:hAnsi="Arial" w:cs="Arial"/>
        </w:rPr>
        <w:t>.</w:t>
      </w:r>
      <w:r w:rsidR="00A70E69" w:rsidRPr="00A70E69">
        <w:t xml:space="preserve"> </w:t>
      </w:r>
      <w:r w:rsidR="00A70E69" w:rsidRPr="00A70E69">
        <w:rPr>
          <w:rFonts w:ascii="Arial" w:hAnsi="Arial" w:cs="Arial"/>
        </w:rPr>
        <w:t xml:space="preserve">The children now like to run up to the bug hotel to see which insects have moved in. </w:t>
      </w:r>
      <w:r w:rsidR="00FA7658" w:rsidRPr="008805BB">
        <w:rPr>
          <w:rFonts w:ascii="Arial" w:hAnsi="Arial" w:cs="Arial"/>
        </w:rPr>
        <w:t>The school also</w:t>
      </w:r>
      <w:r w:rsidRPr="008805BB">
        <w:rPr>
          <w:rFonts w:ascii="Arial" w:hAnsi="Arial" w:cs="Arial"/>
        </w:rPr>
        <w:t xml:space="preserve"> asked the people who come to cut the grass within our grounds to leave an area for natural growth. </w:t>
      </w:r>
    </w:p>
    <w:p w14:paraId="23871C13" w14:textId="00DA6B7F" w:rsidR="003A454E" w:rsidRPr="008805BB" w:rsidRDefault="003A454E" w:rsidP="005B543B">
      <w:pPr>
        <w:spacing w:line="360" w:lineRule="auto"/>
        <w:rPr>
          <w:rFonts w:ascii="Arial" w:hAnsi="Arial" w:cs="Arial"/>
        </w:rPr>
      </w:pPr>
      <w:r w:rsidRPr="008805BB">
        <w:rPr>
          <w:rFonts w:ascii="Arial" w:hAnsi="Arial" w:cs="Arial"/>
        </w:rPr>
        <w:t xml:space="preserve">I personally have really enjoyed creating the scrapbook and being </w:t>
      </w:r>
      <w:r w:rsidR="00A70E69" w:rsidRPr="008805BB">
        <w:rPr>
          <w:rFonts w:ascii="Arial" w:hAnsi="Arial" w:cs="Arial"/>
        </w:rPr>
        <w:t>a part</w:t>
      </w:r>
      <w:r w:rsidRPr="008805BB">
        <w:rPr>
          <w:rFonts w:ascii="Arial" w:hAnsi="Arial" w:cs="Arial"/>
        </w:rPr>
        <w:t xml:space="preserve"> of the John Muir award, as it has allowed me to take time to appreciate nature </w:t>
      </w:r>
      <w:r w:rsidR="0062345A" w:rsidRPr="008805BB">
        <w:rPr>
          <w:rFonts w:ascii="Arial" w:hAnsi="Arial" w:cs="Arial"/>
        </w:rPr>
        <w:t xml:space="preserve">and realise </w:t>
      </w:r>
      <w:r w:rsidR="00513951" w:rsidRPr="008805BB">
        <w:rPr>
          <w:rFonts w:ascii="Arial" w:hAnsi="Arial" w:cs="Arial"/>
        </w:rPr>
        <w:t xml:space="preserve">how </w:t>
      </w:r>
      <w:r w:rsidR="0062345A" w:rsidRPr="008805BB">
        <w:rPr>
          <w:rFonts w:ascii="Arial" w:hAnsi="Arial" w:cs="Arial"/>
        </w:rPr>
        <w:t xml:space="preserve">self-efficient and magical it is. It </w:t>
      </w:r>
      <w:r w:rsidR="00A70E69">
        <w:rPr>
          <w:rFonts w:ascii="Arial" w:hAnsi="Arial" w:cs="Arial"/>
        </w:rPr>
        <w:t xml:space="preserve">also </w:t>
      </w:r>
      <w:r w:rsidR="0062345A" w:rsidRPr="008805BB">
        <w:rPr>
          <w:rFonts w:ascii="Arial" w:hAnsi="Arial" w:cs="Arial"/>
        </w:rPr>
        <w:t>allowed me to stop and see things I would never have noticed before, whilst inspiring me to protect, teach and inspire future generations to do the same.</w:t>
      </w:r>
      <w:r w:rsidR="0080268A" w:rsidRPr="008805BB">
        <w:rPr>
          <w:rFonts w:ascii="Arial" w:hAnsi="Arial" w:cs="Arial"/>
        </w:rPr>
        <w:t xml:space="preserve"> </w:t>
      </w:r>
    </w:p>
    <w:p w14:paraId="108D37A7" w14:textId="77777777" w:rsidR="009B4F48" w:rsidRPr="008805BB" w:rsidRDefault="009B4F48" w:rsidP="005B543B">
      <w:pPr>
        <w:spacing w:line="360" w:lineRule="auto"/>
        <w:rPr>
          <w:rFonts w:ascii="Arial" w:hAnsi="Arial" w:cs="Arial"/>
        </w:rPr>
      </w:pPr>
    </w:p>
    <w:p w14:paraId="13AFF3FD" w14:textId="77777777" w:rsidR="007F2616" w:rsidRDefault="007F2616" w:rsidP="005B543B">
      <w:pPr>
        <w:spacing w:line="360" w:lineRule="auto"/>
        <w:rPr>
          <w:rFonts w:ascii="Arial" w:hAnsi="Arial" w:cs="Arial"/>
        </w:rPr>
      </w:pPr>
    </w:p>
    <w:p w14:paraId="12BBA244" w14:textId="4647645B" w:rsidR="00ED4844" w:rsidRPr="00D43384" w:rsidRDefault="00ED4844" w:rsidP="005B543B">
      <w:pPr>
        <w:spacing w:line="360" w:lineRule="auto"/>
        <w:rPr>
          <w:rFonts w:ascii="Arial" w:hAnsi="Arial" w:cs="Arial"/>
          <w:b/>
          <w:bCs/>
          <w:u w:val="single"/>
        </w:rPr>
      </w:pPr>
      <w:r w:rsidRPr="00D43384">
        <w:rPr>
          <w:rFonts w:ascii="Arial" w:hAnsi="Arial" w:cs="Arial"/>
          <w:b/>
          <w:bCs/>
          <w:u w:val="single"/>
        </w:rPr>
        <w:lastRenderedPageBreak/>
        <w:t>Part two</w:t>
      </w:r>
      <w:r w:rsidR="00D43384">
        <w:rPr>
          <w:rFonts w:ascii="Arial" w:hAnsi="Arial" w:cs="Arial"/>
          <w:b/>
          <w:bCs/>
          <w:u w:val="single"/>
        </w:rPr>
        <w:t xml:space="preserve"> B</w:t>
      </w:r>
      <w:r w:rsidR="00304BC9">
        <w:rPr>
          <w:rFonts w:ascii="Arial" w:hAnsi="Arial" w:cs="Arial"/>
          <w:b/>
          <w:bCs/>
          <w:u w:val="single"/>
        </w:rPr>
        <w:t>, script</w:t>
      </w:r>
      <w:r w:rsidR="00D43384">
        <w:rPr>
          <w:rFonts w:ascii="Arial" w:hAnsi="Arial" w:cs="Arial"/>
          <w:b/>
          <w:bCs/>
          <w:u w:val="single"/>
        </w:rPr>
        <w:t>: Critically evaluate how undertaking experiences such as those in part one</w:t>
      </w:r>
      <w:r w:rsidR="008C4876">
        <w:rPr>
          <w:rFonts w:ascii="Arial" w:hAnsi="Arial" w:cs="Arial"/>
          <w:b/>
          <w:bCs/>
          <w:u w:val="single"/>
        </w:rPr>
        <w:t>., could support the philosophy and principles of early childhood education for sustainability</w:t>
      </w:r>
      <w:r w:rsidR="006061B2">
        <w:rPr>
          <w:rFonts w:ascii="Arial" w:hAnsi="Arial" w:cs="Arial"/>
          <w:b/>
          <w:bCs/>
          <w:u w:val="single"/>
        </w:rPr>
        <w:t>:</w:t>
      </w:r>
    </w:p>
    <w:p w14:paraId="2E1C52F5" w14:textId="7A205C7E" w:rsidR="00B320AD" w:rsidRDefault="003352F2" w:rsidP="005B543B">
      <w:pPr>
        <w:spacing w:line="360" w:lineRule="auto"/>
        <w:rPr>
          <w:rFonts w:ascii="Arial" w:hAnsi="Arial" w:cs="Arial"/>
        </w:rPr>
      </w:pPr>
      <w:r>
        <w:rPr>
          <w:rFonts w:ascii="Arial" w:hAnsi="Arial" w:cs="Arial"/>
        </w:rPr>
        <w:t>Hello I am Kelly Evans</w:t>
      </w:r>
      <w:r w:rsidR="00E3726D">
        <w:rPr>
          <w:rFonts w:ascii="Arial" w:hAnsi="Arial" w:cs="Arial"/>
        </w:rPr>
        <w:t>, today</w:t>
      </w:r>
      <w:r w:rsidR="00305DEB">
        <w:rPr>
          <w:rFonts w:ascii="Arial" w:hAnsi="Arial" w:cs="Arial"/>
        </w:rPr>
        <w:t>’s</w:t>
      </w:r>
      <w:r w:rsidR="00E3726D">
        <w:rPr>
          <w:rFonts w:ascii="Arial" w:hAnsi="Arial" w:cs="Arial"/>
        </w:rPr>
        <w:t xml:space="preserve"> </w:t>
      </w:r>
      <w:r w:rsidR="00775FD5">
        <w:rPr>
          <w:rFonts w:ascii="Arial" w:hAnsi="Arial" w:cs="Arial"/>
        </w:rPr>
        <w:t>discuss</w:t>
      </w:r>
      <w:r w:rsidR="00305DEB">
        <w:rPr>
          <w:rFonts w:ascii="Arial" w:hAnsi="Arial" w:cs="Arial"/>
        </w:rPr>
        <w:t>ion</w:t>
      </w:r>
      <w:r w:rsidR="00741EF6">
        <w:rPr>
          <w:rFonts w:ascii="Arial" w:hAnsi="Arial" w:cs="Arial"/>
        </w:rPr>
        <w:t xml:space="preserve"> is based on</w:t>
      </w:r>
      <w:r w:rsidR="00775FD5">
        <w:rPr>
          <w:rFonts w:ascii="Arial" w:hAnsi="Arial" w:cs="Arial"/>
        </w:rPr>
        <w:t xml:space="preserve"> how undertaking programmes</w:t>
      </w:r>
      <w:r w:rsidR="00C2401B">
        <w:rPr>
          <w:rFonts w:ascii="Arial" w:hAnsi="Arial" w:cs="Arial"/>
        </w:rPr>
        <w:t xml:space="preserve"> like the John Muir award</w:t>
      </w:r>
      <w:r w:rsidR="00741EF6">
        <w:rPr>
          <w:rFonts w:ascii="Arial" w:hAnsi="Arial" w:cs="Arial"/>
        </w:rPr>
        <w:t>,</w:t>
      </w:r>
      <w:r w:rsidR="00C2401B">
        <w:rPr>
          <w:rFonts w:ascii="Arial" w:hAnsi="Arial" w:cs="Arial"/>
        </w:rPr>
        <w:t xml:space="preserve"> can support </w:t>
      </w:r>
      <w:r w:rsidR="00166701">
        <w:rPr>
          <w:rFonts w:ascii="Arial" w:hAnsi="Arial" w:cs="Arial"/>
        </w:rPr>
        <w:t>philosophy and principles within early years education</w:t>
      </w:r>
      <w:r w:rsidR="001A7208">
        <w:rPr>
          <w:rFonts w:ascii="Arial" w:hAnsi="Arial" w:cs="Arial"/>
        </w:rPr>
        <w:t>,</w:t>
      </w:r>
      <w:r w:rsidR="00166701">
        <w:rPr>
          <w:rFonts w:ascii="Arial" w:hAnsi="Arial" w:cs="Arial"/>
        </w:rPr>
        <w:t xml:space="preserve"> </w:t>
      </w:r>
      <w:r w:rsidR="00B320AD">
        <w:rPr>
          <w:rFonts w:ascii="Arial" w:hAnsi="Arial" w:cs="Arial"/>
        </w:rPr>
        <w:t>towards developing sustainability.</w:t>
      </w:r>
    </w:p>
    <w:p w14:paraId="08B858D3" w14:textId="326BFDFD" w:rsidR="00181A17" w:rsidRPr="00305C19" w:rsidRDefault="001D138E" w:rsidP="005B543B">
      <w:pPr>
        <w:spacing w:line="360" w:lineRule="auto"/>
        <w:rPr>
          <w:rFonts w:ascii="Arial" w:hAnsi="Arial" w:cs="Arial"/>
        </w:rPr>
      </w:pPr>
      <w:r>
        <w:rPr>
          <w:rFonts w:ascii="Arial" w:hAnsi="Arial" w:cs="Arial"/>
        </w:rPr>
        <w:t>This presentation will first</w:t>
      </w:r>
      <w:r w:rsidR="009834CA">
        <w:rPr>
          <w:rFonts w:ascii="Arial" w:hAnsi="Arial" w:cs="Arial"/>
        </w:rPr>
        <w:t>ly</w:t>
      </w:r>
      <w:r>
        <w:rPr>
          <w:rFonts w:ascii="Arial" w:hAnsi="Arial" w:cs="Arial"/>
        </w:rPr>
        <w:t xml:space="preserve"> define sustainable development</w:t>
      </w:r>
      <w:r w:rsidR="00C833C1">
        <w:rPr>
          <w:rFonts w:ascii="Arial" w:hAnsi="Arial" w:cs="Arial"/>
        </w:rPr>
        <w:t xml:space="preserve"> and </w:t>
      </w:r>
      <w:r w:rsidR="00A3461A">
        <w:rPr>
          <w:rFonts w:ascii="Arial" w:hAnsi="Arial" w:cs="Arial"/>
        </w:rPr>
        <w:t>how it</w:t>
      </w:r>
      <w:r w:rsidR="009834CA">
        <w:rPr>
          <w:rFonts w:ascii="Arial" w:hAnsi="Arial" w:cs="Arial"/>
        </w:rPr>
        <w:t xml:space="preserve"> </w:t>
      </w:r>
      <w:r w:rsidR="00C833C1">
        <w:rPr>
          <w:rFonts w:ascii="Arial" w:hAnsi="Arial" w:cs="Arial"/>
        </w:rPr>
        <w:t xml:space="preserve">links </w:t>
      </w:r>
      <w:r w:rsidR="00A96BF6">
        <w:rPr>
          <w:rFonts w:ascii="Arial" w:hAnsi="Arial" w:cs="Arial"/>
        </w:rPr>
        <w:t xml:space="preserve">with </w:t>
      </w:r>
      <w:r w:rsidR="00C833C1">
        <w:rPr>
          <w:rFonts w:ascii="Arial" w:hAnsi="Arial" w:cs="Arial"/>
        </w:rPr>
        <w:t>children’s rights</w:t>
      </w:r>
      <w:r w:rsidR="009834CA">
        <w:rPr>
          <w:rFonts w:ascii="Arial" w:hAnsi="Arial" w:cs="Arial"/>
        </w:rPr>
        <w:t xml:space="preserve"> worldwide. </w:t>
      </w:r>
      <w:r w:rsidR="00794A64">
        <w:rPr>
          <w:rFonts w:ascii="Arial" w:hAnsi="Arial" w:cs="Arial"/>
        </w:rPr>
        <w:t>T</w:t>
      </w:r>
      <w:r w:rsidR="003D4546">
        <w:rPr>
          <w:rFonts w:ascii="Arial" w:hAnsi="Arial" w:cs="Arial"/>
        </w:rPr>
        <w:t>o</w:t>
      </w:r>
      <w:r w:rsidR="00A96BF6">
        <w:rPr>
          <w:rFonts w:ascii="Arial" w:hAnsi="Arial" w:cs="Arial"/>
        </w:rPr>
        <w:t xml:space="preserve"> moving</w:t>
      </w:r>
      <w:r w:rsidR="00452D85">
        <w:rPr>
          <w:rFonts w:ascii="Arial" w:hAnsi="Arial" w:cs="Arial"/>
        </w:rPr>
        <w:t xml:space="preserve"> on to</w:t>
      </w:r>
      <w:r w:rsidR="003D4546">
        <w:rPr>
          <w:rFonts w:ascii="Arial" w:hAnsi="Arial" w:cs="Arial"/>
        </w:rPr>
        <w:t xml:space="preserve"> discussing how </w:t>
      </w:r>
      <w:r w:rsidR="00794A64">
        <w:rPr>
          <w:rFonts w:ascii="Arial" w:hAnsi="Arial" w:cs="Arial"/>
        </w:rPr>
        <w:t>Wales’s ambition to become a mor</w:t>
      </w:r>
      <w:r w:rsidR="00DA4B20">
        <w:rPr>
          <w:rFonts w:ascii="Arial" w:hAnsi="Arial" w:cs="Arial"/>
        </w:rPr>
        <w:t xml:space="preserve">e </w:t>
      </w:r>
      <w:r w:rsidR="00794A64">
        <w:rPr>
          <w:rFonts w:ascii="Arial" w:hAnsi="Arial" w:cs="Arial"/>
        </w:rPr>
        <w:t>sustainable country through</w:t>
      </w:r>
      <w:r w:rsidR="00305C19">
        <w:rPr>
          <w:rFonts w:ascii="Arial" w:hAnsi="Arial" w:cs="Arial"/>
        </w:rPr>
        <w:t xml:space="preserve"> the </w:t>
      </w:r>
      <w:r w:rsidR="00E77169">
        <w:rPr>
          <w:rFonts w:ascii="Arial" w:hAnsi="Arial" w:cs="Arial"/>
          <w:i/>
          <w:iCs/>
        </w:rPr>
        <w:t>W</w:t>
      </w:r>
      <w:r w:rsidR="00305C19">
        <w:rPr>
          <w:rFonts w:ascii="Arial" w:hAnsi="Arial" w:cs="Arial"/>
          <w:i/>
          <w:iCs/>
        </w:rPr>
        <w:t>ell-being of future generations of Wales Act (2015)</w:t>
      </w:r>
      <w:r w:rsidR="00305C19">
        <w:rPr>
          <w:rFonts w:ascii="Arial" w:hAnsi="Arial" w:cs="Arial"/>
        </w:rPr>
        <w:t xml:space="preserve">, alongside the </w:t>
      </w:r>
      <w:r w:rsidR="00431E97">
        <w:rPr>
          <w:rFonts w:ascii="Arial" w:hAnsi="Arial" w:cs="Arial"/>
        </w:rPr>
        <w:t>new</w:t>
      </w:r>
      <w:r w:rsidR="00305C19">
        <w:rPr>
          <w:rFonts w:ascii="Arial" w:hAnsi="Arial" w:cs="Arial"/>
        </w:rPr>
        <w:t xml:space="preserve"> </w:t>
      </w:r>
      <w:r w:rsidR="00036133">
        <w:rPr>
          <w:rFonts w:ascii="Arial" w:hAnsi="Arial" w:cs="Arial"/>
        </w:rPr>
        <w:t>curriculum for Wales</w:t>
      </w:r>
      <w:r w:rsidR="00A77728">
        <w:rPr>
          <w:rFonts w:ascii="Arial" w:hAnsi="Arial" w:cs="Arial"/>
        </w:rPr>
        <w:t xml:space="preserve">, </w:t>
      </w:r>
      <w:r w:rsidR="008B1EA4">
        <w:rPr>
          <w:rFonts w:ascii="Arial" w:hAnsi="Arial" w:cs="Arial"/>
        </w:rPr>
        <w:t>in</w:t>
      </w:r>
      <w:r w:rsidR="00BA36B3">
        <w:rPr>
          <w:rFonts w:ascii="Arial" w:hAnsi="Arial" w:cs="Arial"/>
        </w:rPr>
        <w:t xml:space="preserve"> support</w:t>
      </w:r>
      <w:r w:rsidR="008B1EA4">
        <w:rPr>
          <w:rFonts w:ascii="Arial" w:hAnsi="Arial" w:cs="Arial"/>
        </w:rPr>
        <w:t>ing</w:t>
      </w:r>
      <w:r w:rsidR="00A77728">
        <w:rPr>
          <w:rFonts w:ascii="Arial" w:hAnsi="Arial" w:cs="Arial"/>
        </w:rPr>
        <w:t xml:space="preserve"> children towards</w:t>
      </w:r>
      <w:r w:rsidR="001E4D1A">
        <w:rPr>
          <w:rFonts w:ascii="Arial" w:hAnsi="Arial" w:cs="Arial"/>
        </w:rPr>
        <w:t xml:space="preserve"> the</w:t>
      </w:r>
      <w:r w:rsidR="00A77728">
        <w:rPr>
          <w:rFonts w:ascii="Arial" w:hAnsi="Arial" w:cs="Arial"/>
        </w:rPr>
        <w:t xml:space="preserve"> four purposes</w:t>
      </w:r>
      <w:r w:rsidR="00BA36B3">
        <w:rPr>
          <w:rFonts w:ascii="Arial" w:hAnsi="Arial" w:cs="Arial"/>
        </w:rPr>
        <w:t xml:space="preserve">. </w:t>
      </w:r>
      <w:r w:rsidR="00D4585C">
        <w:rPr>
          <w:rFonts w:ascii="Arial" w:hAnsi="Arial" w:cs="Arial"/>
        </w:rPr>
        <w:t xml:space="preserve">To finally, </w:t>
      </w:r>
      <w:r w:rsidR="001E4D1A">
        <w:rPr>
          <w:rFonts w:ascii="Arial" w:hAnsi="Arial" w:cs="Arial"/>
        </w:rPr>
        <w:t xml:space="preserve">looking at how </w:t>
      </w:r>
      <w:r w:rsidR="00122A72">
        <w:rPr>
          <w:rFonts w:ascii="Arial" w:hAnsi="Arial" w:cs="Arial"/>
        </w:rPr>
        <w:t>participating in programmes such as the John Muir award</w:t>
      </w:r>
      <w:r w:rsidR="008F0DC2">
        <w:rPr>
          <w:rFonts w:ascii="Arial" w:hAnsi="Arial" w:cs="Arial"/>
        </w:rPr>
        <w:t>,</w:t>
      </w:r>
      <w:r w:rsidR="00122A72">
        <w:rPr>
          <w:rFonts w:ascii="Arial" w:hAnsi="Arial" w:cs="Arial"/>
        </w:rPr>
        <w:t xml:space="preserve"> </w:t>
      </w:r>
      <w:r w:rsidR="00B67897">
        <w:rPr>
          <w:rFonts w:ascii="Arial" w:hAnsi="Arial" w:cs="Arial"/>
        </w:rPr>
        <w:t xml:space="preserve">can </w:t>
      </w:r>
      <w:r w:rsidR="00122A72">
        <w:rPr>
          <w:rFonts w:ascii="Arial" w:hAnsi="Arial" w:cs="Arial"/>
        </w:rPr>
        <w:t>develop</w:t>
      </w:r>
      <w:r w:rsidR="00B67897">
        <w:rPr>
          <w:rFonts w:ascii="Arial" w:hAnsi="Arial" w:cs="Arial"/>
        </w:rPr>
        <w:t xml:space="preserve"> fundamental </w:t>
      </w:r>
      <w:r w:rsidR="00122A72">
        <w:rPr>
          <w:rFonts w:ascii="Arial" w:hAnsi="Arial" w:cs="Arial"/>
        </w:rPr>
        <w:t>skills</w:t>
      </w:r>
      <w:r w:rsidR="009451A6">
        <w:rPr>
          <w:rFonts w:ascii="Arial" w:hAnsi="Arial" w:cs="Arial"/>
        </w:rPr>
        <w:t>,</w:t>
      </w:r>
      <w:r w:rsidR="00B67897">
        <w:rPr>
          <w:rFonts w:ascii="Arial" w:hAnsi="Arial" w:cs="Arial"/>
        </w:rPr>
        <w:t xml:space="preserve"> for both children and practitioners, </w:t>
      </w:r>
      <w:r w:rsidR="005C7F1A">
        <w:rPr>
          <w:rFonts w:ascii="Arial" w:hAnsi="Arial" w:cs="Arial"/>
        </w:rPr>
        <w:t>whilst also</w:t>
      </w:r>
      <w:r w:rsidR="00F76046">
        <w:rPr>
          <w:rFonts w:ascii="Arial" w:hAnsi="Arial" w:cs="Arial"/>
        </w:rPr>
        <w:t xml:space="preserve"> </w:t>
      </w:r>
      <w:r w:rsidR="00B67897">
        <w:rPr>
          <w:rFonts w:ascii="Arial" w:hAnsi="Arial" w:cs="Arial"/>
        </w:rPr>
        <w:t>ensuring</w:t>
      </w:r>
      <w:r w:rsidR="00F76046">
        <w:rPr>
          <w:rFonts w:ascii="Arial" w:hAnsi="Arial" w:cs="Arial"/>
        </w:rPr>
        <w:t xml:space="preserve"> settings become more sustainable. </w:t>
      </w:r>
      <w:r w:rsidR="00404E10">
        <w:rPr>
          <w:rFonts w:ascii="Arial" w:hAnsi="Arial" w:cs="Arial"/>
        </w:rPr>
        <w:t>Coinciding with research discussed will be</w:t>
      </w:r>
      <w:r w:rsidR="002E740A">
        <w:rPr>
          <w:rFonts w:ascii="Arial" w:hAnsi="Arial" w:cs="Arial"/>
        </w:rPr>
        <w:t xml:space="preserve"> </w:t>
      </w:r>
      <w:r w:rsidR="008A0175">
        <w:rPr>
          <w:rFonts w:ascii="Arial" w:hAnsi="Arial" w:cs="Arial"/>
        </w:rPr>
        <w:t>well-known</w:t>
      </w:r>
      <w:r w:rsidR="002E740A">
        <w:rPr>
          <w:rFonts w:ascii="Arial" w:hAnsi="Arial" w:cs="Arial"/>
        </w:rPr>
        <w:t xml:space="preserve"> </w:t>
      </w:r>
      <w:r w:rsidR="008A0175">
        <w:rPr>
          <w:rFonts w:ascii="Arial" w:hAnsi="Arial" w:cs="Arial"/>
        </w:rPr>
        <w:t>theorist</w:t>
      </w:r>
      <w:r w:rsidR="00C01DCB">
        <w:rPr>
          <w:rFonts w:ascii="Arial" w:hAnsi="Arial" w:cs="Arial"/>
        </w:rPr>
        <w:t>,</w:t>
      </w:r>
      <w:r w:rsidR="002E740A">
        <w:rPr>
          <w:rFonts w:ascii="Arial" w:hAnsi="Arial" w:cs="Arial"/>
        </w:rPr>
        <w:t xml:space="preserve"> who a</w:t>
      </w:r>
      <w:r w:rsidR="008A0175">
        <w:rPr>
          <w:rFonts w:ascii="Arial" w:hAnsi="Arial" w:cs="Arial"/>
        </w:rPr>
        <w:t xml:space="preserve">cknowledge the importance of child-led learning and children connecting with the </w:t>
      </w:r>
      <w:r w:rsidR="0095790E">
        <w:rPr>
          <w:rFonts w:ascii="Arial" w:hAnsi="Arial" w:cs="Arial"/>
        </w:rPr>
        <w:t>environment</w:t>
      </w:r>
      <w:r w:rsidR="00C01DCB">
        <w:rPr>
          <w:rFonts w:ascii="Arial" w:hAnsi="Arial" w:cs="Arial"/>
        </w:rPr>
        <w:t xml:space="preserve"> and</w:t>
      </w:r>
      <w:r w:rsidR="006808ED">
        <w:rPr>
          <w:rFonts w:ascii="Arial" w:hAnsi="Arial" w:cs="Arial"/>
        </w:rPr>
        <w:t xml:space="preserve"> discussing how practitioners can </w:t>
      </w:r>
      <w:r w:rsidR="00C01DCB">
        <w:rPr>
          <w:rFonts w:ascii="Arial" w:hAnsi="Arial" w:cs="Arial"/>
        </w:rPr>
        <w:t xml:space="preserve">develop </w:t>
      </w:r>
      <w:r w:rsidR="006808ED">
        <w:rPr>
          <w:rFonts w:ascii="Arial" w:hAnsi="Arial" w:cs="Arial"/>
        </w:rPr>
        <w:t xml:space="preserve">confidence to facilitate </w:t>
      </w:r>
      <w:r w:rsidR="0095790E">
        <w:rPr>
          <w:rFonts w:ascii="Arial" w:hAnsi="Arial" w:cs="Arial"/>
        </w:rPr>
        <w:t>children’s</w:t>
      </w:r>
      <w:r w:rsidR="006808ED">
        <w:rPr>
          <w:rFonts w:ascii="Arial" w:hAnsi="Arial" w:cs="Arial"/>
        </w:rPr>
        <w:t xml:space="preserve"> learning </w:t>
      </w:r>
      <w:r w:rsidR="00D43384">
        <w:rPr>
          <w:rFonts w:ascii="Arial" w:hAnsi="Arial" w:cs="Arial"/>
        </w:rPr>
        <w:t xml:space="preserve">and knowledge on sustainable development. </w:t>
      </w:r>
    </w:p>
    <w:p w14:paraId="4FCCFBB5" w14:textId="418D9F47" w:rsidR="0071541C" w:rsidRPr="008805BB" w:rsidRDefault="001D60BF" w:rsidP="005B543B">
      <w:pPr>
        <w:spacing w:line="360" w:lineRule="auto"/>
        <w:rPr>
          <w:rFonts w:ascii="Arial" w:hAnsi="Arial" w:cs="Arial"/>
        </w:rPr>
      </w:pPr>
      <w:r w:rsidRPr="008805BB">
        <w:rPr>
          <w:rFonts w:ascii="Arial" w:hAnsi="Arial" w:cs="Arial"/>
        </w:rPr>
        <w:t xml:space="preserve">Matthew Mason (2026) </w:t>
      </w:r>
      <w:r w:rsidR="00A74602">
        <w:rPr>
          <w:rFonts w:ascii="Arial" w:hAnsi="Arial" w:cs="Arial"/>
        </w:rPr>
        <w:t xml:space="preserve">firstly </w:t>
      </w:r>
      <w:r w:rsidR="00574017" w:rsidRPr="008805BB">
        <w:rPr>
          <w:rFonts w:ascii="Arial" w:hAnsi="Arial" w:cs="Arial"/>
        </w:rPr>
        <w:t>cites Brundtland Commissions defin</w:t>
      </w:r>
      <w:r w:rsidR="0086027A" w:rsidRPr="008805BB">
        <w:rPr>
          <w:rFonts w:ascii="Arial" w:hAnsi="Arial" w:cs="Arial"/>
        </w:rPr>
        <w:t xml:space="preserve">ition of sustainability as </w:t>
      </w:r>
      <w:r w:rsidR="00453D09" w:rsidRPr="008805BB">
        <w:rPr>
          <w:rFonts w:ascii="Arial" w:hAnsi="Arial" w:cs="Arial"/>
          <w:i/>
          <w:iCs/>
        </w:rPr>
        <w:t>“development</w:t>
      </w:r>
      <w:r w:rsidR="00005338" w:rsidRPr="008805BB">
        <w:rPr>
          <w:rFonts w:ascii="Arial" w:hAnsi="Arial" w:cs="Arial"/>
          <w:i/>
          <w:iCs/>
        </w:rPr>
        <w:t xml:space="preserve"> that meets the needs of the present without compromising the ability of future generations to meet their own needs”</w:t>
      </w:r>
      <w:r w:rsidR="003E75CF" w:rsidRPr="008805BB">
        <w:rPr>
          <w:rFonts w:ascii="Arial" w:hAnsi="Arial" w:cs="Arial"/>
          <w:i/>
          <w:iCs/>
        </w:rPr>
        <w:t xml:space="preserve">. </w:t>
      </w:r>
      <w:r w:rsidR="003E75CF" w:rsidRPr="008805BB">
        <w:rPr>
          <w:rFonts w:ascii="Arial" w:hAnsi="Arial" w:cs="Arial"/>
        </w:rPr>
        <w:t xml:space="preserve">Although this definition </w:t>
      </w:r>
      <w:r w:rsidR="00057AC5" w:rsidRPr="008805BB">
        <w:rPr>
          <w:rFonts w:ascii="Arial" w:hAnsi="Arial" w:cs="Arial"/>
        </w:rPr>
        <w:t>dates to</w:t>
      </w:r>
      <w:r w:rsidR="003E75CF" w:rsidRPr="008805BB">
        <w:rPr>
          <w:rFonts w:ascii="Arial" w:hAnsi="Arial" w:cs="Arial"/>
        </w:rPr>
        <w:t xml:space="preserve"> 1987 </w:t>
      </w:r>
      <w:r w:rsidR="009C58C9" w:rsidRPr="008805BB">
        <w:rPr>
          <w:rFonts w:ascii="Arial" w:hAnsi="Arial" w:cs="Arial"/>
        </w:rPr>
        <w:t xml:space="preserve">according to Mason (2026) it </w:t>
      </w:r>
      <w:r w:rsidR="00B167D5" w:rsidRPr="008805BB">
        <w:rPr>
          <w:rFonts w:ascii="Arial" w:hAnsi="Arial" w:cs="Arial"/>
        </w:rPr>
        <w:t xml:space="preserve">is </w:t>
      </w:r>
      <w:r w:rsidR="00016AED" w:rsidRPr="008805BB">
        <w:rPr>
          <w:rFonts w:ascii="Arial" w:hAnsi="Arial" w:cs="Arial"/>
        </w:rPr>
        <w:t>still the</w:t>
      </w:r>
      <w:r w:rsidR="00047619" w:rsidRPr="008805BB">
        <w:rPr>
          <w:rFonts w:ascii="Arial" w:hAnsi="Arial" w:cs="Arial"/>
        </w:rPr>
        <w:t xml:space="preserve"> key foundation of </w:t>
      </w:r>
      <w:r w:rsidR="007D166D" w:rsidRPr="008805BB">
        <w:rPr>
          <w:rFonts w:ascii="Arial" w:hAnsi="Arial" w:cs="Arial"/>
        </w:rPr>
        <w:t xml:space="preserve">today’s </w:t>
      </w:r>
      <w:r w:rsidR="00840966" w:rsidRPr="008805BB">
        <w:rPr>
          <w:rFonts w:ascii="Arial" w:hAnsi="Arial" w:cs="Arial"/>
        </w:rPr>
        <w:t>society</w:t>
      </w:r>
      <w:r w:rsidR="009B6F88" w:rsidRPr="008805BB">
        <w:rPr>
          <w:rFonts w:ascii="Arial" w:hAnsi="Arial" w:cs="Arial"/>
        </w:rPr>
        <w:t xml:space="preserve"> </w:t>
      </w:r>
      <w:r w:rsidR="00047619" w:rsidRPr="008805BB">
        <w:rPr>
          <w:rFonts w:ascii="Arial" w:hAnsi="Arial" w:cs="Arial"/>
        </w:rPr>
        <w:t xml:space="preserve">understanding of </w:t>
      </w:r>
      <w:r w:rsidR="00F54945" w:rsidRPr="008805BB">
        <w:rPr>
          <w:rFonts w:ascii="Arial" w:hAnsi="Arial" w:cs="Arial"/>
        </w:rPr>
        <w:t>sustainable development</w:t>
      </w:r>
      <w:r w:rsidR="00840966" w:rsidRPr="008805BB">
        <w:rPr>
          <w:rFonts w:ascii="Arial" w:hAnsi="Arial" w:cs="Arial"/>
        </w:rPr>
        <w:t xml:space="preserve">. </w:t>
      </w:r>
      <w:r w:rsidR="00AC16AD" w:rsidRPr="008805BB">
        <w:rPr>
          <w:rFonts w:ascii="Arial" w:hAnsi="Arial" w:cs="Arial"/>
        </w:rPr>
        <w:t>Whereas</w:t>
      </w:r>
      <w:r w:rsidR="00BD4072" w:rsidRPr="008805BB">
        <w:rPr>
          <w:rFonts w:ascii="Arial" w:hAnsi="Arial" w:cs="Arial"/>
        </w:rPr>
        <w:t xml:space="preserve"> the Welsh Government (2015)</w:t>
      </w:r>
      <w:r w:rsidR="009773C2" w:rsidRPr="008805BB">
        <w:rPr>
          <w:rFonts w:ascii="Arial" w:hAnsi="Arial" w:cs="Arial"/>
        </w:rPr>
        <w:t xml:space="preserve"> describes sustainable development </w:t>
      </w:r>
      <w:r w:rsidR="00227B92" w:rsidRPr="008805BB">
        <w:rPr>
          <w:rFonts w:ascii="Arial" w:hAnsi="Arial" w:cs="Arial"/>
        </w:rPr>
        <w:t xml:space="preserve">as a </w:t>
      </w:r>
      <w:r w:rsidR="007278CC" w:rsidRPr="008805BB">
        <w:rPr>
          <w:rFonts w:ascii="Arial" w:hAnsi="Arial" w:cs="Arial"/>
        </w:rPr>
        <w:t xml:space="preserve">process which </w:t>
      </w:r>
      <w:r w:rsidR="00C52EC4" w:rsidRPr="008805BB">
        <w:rPr>
          <w:rFonts w:ascii="Arial" w:hAnsi="Arial" w:cs="Arial"/>
        </w:rPr>
        <w:t>enhances the enviro</w:t>
      </w:r>
      <w:r w:rsidR="00FD5345" w:rsidRPr="008805BB">
        <w:rPr>
          <w:rFonts w:ascii="Arial" w:hAnsi="Arial" w:cs="Arial"/>
        </w:rPr>
        <w:t xml:space="preserve">nmental and </w:t>
      </w:r>
      <w:r w:rsidR="00936756" w:rsidRPr="008805BB">
        <w:rPr>
          <w:rFonts w:ascii="Arial" w:hAnsi="Arial" w:cs="Arial"/>
        </w:rPr>
        <w:t xml:space="preserve">economic well-being. </w:t>
      </w:r>
      <w:r w:rsidR="00BC6D38" w:rsidRPr="008805BB">
        <w:rPr>
          <w:rFonts w:ascii="Arial" w:hAnsi="Arial" w:cs="Arial"/>
        </w:rPr>
        <w:t xml:space="preserve">Mason (2026) </w:t>
      </w:r>
      <w:r w:rsidR="005E062A" w:rsidRPr="008805BB">
        <w:rPr>
          <w:rFonts w:ascii="Arial" w:hAnsi="Arial" w:cs="Arial"/>
        </w:rPr>
        <w:t xml:space="preserve">continues to discuss how </w:t>
      </w:r>
      <w:r w:rsidR="00B34515" w:rsidRPr="008805BB">
        <w:rPr>
          <w:rFonts w:ascii="Arial" w:hAnsi="Arial" w:cs="Arial"/>
        </w:rPr>
        <w:t xml:space="preserve">sustainability is about </w:t>
      </w:r>
      <w:r w:rsidR="0025295D" w:rsidRPr="008805BB">
        <w:rPr>
          <w:rFonts w:ascii="Arial" w:hAnsi="Arial" w:cs="Arial"/>
        </w:rPr>
        <w:t xml:space="preserve">measuring natural systems, </w:t>
      </w:r>
      <w:r w:rsidR="00201390" w:rsidRPr="008805BB">
        <w:rPr>
          <w:rFonts w:ascii="Arial" w:hAnsi="Arial" w:cs="Arial"/>
        </w:rPr>
        <w:t>retaining</w:t>
      </w:r>
      <w:r w:rsidR="0025295D" w:rsidRPr="008805BB">
        <w:rPr>
          <w:rFonts w:ascii="Arial" w:hAnsi="Arial" w:cs="Arial"/>
        </w:rPr>
        <w:t xml:space="preserve"> biodiver</w:t>
      </w:r>
      <w:r w:rsidR="002C0A0F" w:rsidRPr="008805BB">
        <w:rPr>
          <w:rFonts w:ascii="Arial" w:hAnsi="Arial" w:cs="Arial"/>
        </w:rPr>
        <w:t>sity, whilst producing resources</w:t>
      </w:r>
      <w:r w:rsidR="003D6D75" w:rsidRPr="008805BB">
        <w:rPr>
          <w:rFonts w:ascii="Arial" w:hAnsi="Arial" w:cs="Arial"/>
        </w:rPr>
        <w:t xml:space="preserve"> to create </w:t>
      </w:r>
      <w:r w:rsidR="000B7E83" w:rsidRPr="008805BB">
        <w:rPr>
          <w:rFonts w:ascii="Arial" w:hAnsi="Arial" w:cs="Arial"/>
        </w:rPr>
        <w:t>an</w:t>
      </w:r>
      <w:r w:rsidR="003D6D75" w:rsidRPr="008805BB">
        <w:rPr>
          <w:rFonts w:ascii="Arial" w:hAnsi="Arial" w:cs="Arial"/>
        </w:rPr>
        <w:t xml:space="preserve"> ecological balance. </w:t>
      </w:r>
      <w:r w:rsidR="009F01F3" w:rsidRPr="008805BB">
        <w:rPr>
          <w:rFonts w:ascii="Arial" w:hAnsi="Arial" w:cs="Arial"/>
        </w:rPr>
        <w:t xml:space="preserve">Creating a balance allows </w:t>
      </w:r>
      <w:r w:rsidR="00535EDE" w:rsidRPr="008805BB">
        <w:rPr>
          <w:rFonts w:ascii="Arial" w:hAnsi="Arial" w:cs="Arial"/>
        </w:rPr>
        <w:t>humans</w:t>
      </w:r>
      <w:r w:rsidR="00B77BA4" w:rsidRPr="008805BB">
        <w:rPr>
          <w:rFonts w:ascii="Arial" w:hAnsi="Arial" w:cs="Arial"/>
        </w:rPr>
        <w:t xml:space="preserve"> to</w:t>
      </w:r>
      <w:r w:rsidR="000A139D" w:rsidRPr="008805BB">
        <w:rPr>
          <w:rFonts w:ascii="Arial" w:hAnsi="Arial" w:cs="Arial"/>
        </w:rPr>
        <w:t xml:space="preserve"> coexist </w:t>
      </w:r>
      <w:r w:rsidR="00B77BA4" w:rsidRPr="008805BB">
        <w:rPr>
          <w:rFonts w:ascii="Arial" w:hAnsi="Arial" w:cs="Arial"/>
        </w:rPr>
        <w:t>alongside the natural world</w:t>
      </w:r>
      <w:r w:rsidR="001C1027" w:rsidRPr="008805BB">
        <w:rPr>
          <w:rFonts w:ascii="Arial" w:hAnsi="Arial" w:cs="Arial"/>
        </w:rPr>
        <w:t xml:space="preserve">, </w:t>
      </w:r>
      <w:r w:rsidR="002E391B" w:rsidRPr="008805BB">
        <w:rPr>
          <w:rFonts w:ascii="Arial" w:hAnsi="Arial" w:cs="Arial"/>
        </w:rPr>
        <w:t xml:space="preserve">through protecting it whilst </w:t>
      </w:r>
      <w:r w:rsidR="00B54939" w:rsidRPr="008805BB">
        <w:rPr>
          <w:rFonts w:ascii="Arial" w:hAnsi="Arial" w:cs="Arial"/>
        </w:rPr>
        <w:t>maintain</w:t>
      </w:r>
      <w:r w:rsidR="00322E9E" w:rsidRPr="008805BB">
        <w:rPr>
          <w:rFonts w:ascii="Arial" w:hAnsi="Arial" w:cs="Arial"/>
        </w:rPr>
        <w:t>ing</w:t>
      </w:r>
      <w:r w:rsidR="00B54939" w:rsidRPr="008805BB">
        <w:rPr>
          <w:rFonts w:ascii="Arial" w:hAnsi="Arial" w:cs="Arial"/>
        </w:rPr>
        <w:t xml:space="preserve"> human </w:t>
      </w:r>
      <w:r w:rsidR="008015FB" w:rsidRPr="008805BB">
        <w:rPr>
          <w:rFonts w:ascii="Arial" w:hAnsi="Arial" w:cs="Arial"/>
        </w:rPr>
        <w:t xml:space="preserve">welfare (Mason, 2026). </w:t>
      </w:r>
      <w:r w:rsidR="0095604D" w:rsidRPr="008805BB">
        <w:rPr>
          <w:rFonts w:ascii="Arial" w:hAnsi="Arial" w:cs="Arial"/>
        </w:rPr>
        <w:t>However</w:t>
      </w:r>
      <w:r w:rsidR="00085CE5" w:rsidRPr="008805BB">
        <w:rPr>
          <w:rFonts w:ascii="Arial" w:hAnsi="Arial" w:cs="Arial"/>
        </w:rPr>
        <w:t xml:space="preserve">, within </w:t>
      </w:r>
      <w:r w:rsidR="00150535" w:rsidRPr="008805BB">
        <w:rPr>
          <w:rFonts w:ascii="Arial" w:hAnsi="Arial" w:cs="Arial"/>
        </w:rPr>
        <w:t>today’s</w:t>
      </w:r>
      <w:r w:rsidR="00085CE5" w:rsidRPr="008805BB">
        <w:rPr>
          <w:rFonts w:ascii="Arial" w:hAnsi="Arial" w:cs="Arial"/>
        </w:rPr>
        <w:t xml:space="preserve"> society it is estimated that </w:t>
      </w:r>
      <w:r w:rsidR="001D1934" w:rsidRPr="008805BB">
        <w:rPr>
          <w:rFonts w:ascii="Arial" w:hAnsi="Arial" w:cs="Arial"/>
        </w:rPr>
        <w:t xml:space="preserve">current consumption of natural resources </w:t>
      </w:r>
      <w:r w:rsidR="00150535" w:rsidRPr="008805BB">
        <w:rPr>
          <w:rFonts w:ascii="Arial" w:hAnsi="Arial" w:cs="Arial"/>
        </w:rPr>
        <w:t>is</w:t>
      </w:r>
      <w:r w:rsidR="00D64660" w:rsidRPr="008805BB">
        <w:rPr>
          <w:rFonts w:ascii="Arial" w:hAnsi="Arial" w:cs="Arial"/>
        </w:rPr>
        <w:t xml:space="preserve"> </w:t>
      </w:r>
      <w:r w:rsidR="001B0D8E" w:rsidRPr="008805BB">
        <w:rPr>
          <w:rFonts w:ascii="Arial" w:hAnsi="Arial" w:cs="Arial"/>
        </w:rPr>
        <w:t>raising</w:t>
      </w:r>
      <w:r w:rsidR="00D64660" w:rsidRPr="008805BB">
        <w:rPr>
          <w:rFonts w:ascii="Arial" w:hAnsi="Arial" w:cs="Arial"/>
        </w:rPr>
        <w:t xml:space="preserve"> by 40%</w:t>
      </w:r>
      <w:r w:rsidR="001B0D8E" w:rsidRPr="008805BB">
        <w:rPr>
          <w:rFonts w:ascii="Arial" w:hAnsi="Arial" w:cs="Arial"/>
        </w:rPr>
        <w:t xml:space="preserve"> every year</w:t>
      </w:r>
      <w:r w:rsidR="007F61B9" w:rsidRPr="008805BB">
        <w:rPr>
          <w:rFonts w:ascii="Arial" w:hAnsi="Arial" w:cs="Arial"/>
        </w:rPr>
        <w:t xml:space="preserve">, which is more than </w:t>
      </w:r>
      <w:r w:rsidR="00AA638C" w:rsidRPr="008805BB">
        <w:rPr>
          <w:rFonts w:ascii="Arial" w:hAnsi="Arial" w:cs="Arial"/>
        </w:rPr>
        <w:t>the Earth can naturally regenerate</w:t>
      </w:r>
      <w:r w:rsidR="00D16636" w:rsidRPr="008805BB">
        <w:rPr>
          <w:rFonts w:ascii="Arial" w:hAnsi="Arial" w:cs="Arial"/>
        </w:rPr>
        <w:t xml:space="preserve"> (Mason, 2026). </w:t>
      </w:r>
      <w:r w:rsidR="00150535" w:rsidRPr="008805BB">
        <w:rPr>
          <w:rFonts w:ascii="Arial" w:hAnsi="Arial" w:cs="Arial"/>
        </w:rPr>
        <w:t xml:space="preserve">This </w:t>
      </w:r>
      <w:r w:rsidR="00AF2090" w:rsidRPr="008805BB">
        <w:rPr>
          <w:rFonts w:ascii="Arial" w:hAnsi="Arial" w:cs="Arial"/>
        </w:rPr>
        <w:t>imbalance</w:t>
      </w:r>
      <w:r w:rsidR="00BD7169" w:rsidRPr="008805BB">
        <w:rPr>
          <w:rFonts w:ascii="Arial" w:hAnsi="Arial" w:cs="Arial"/>
        </w:rPr>
        <w:t xml:space="preserve"> </w:t>
      </w:r>
      <w:r w:rsidR="00B32FB3" w:rsidRPr="008805BB">
        <w:rPr>
          <w:rFonts w:ascii="Arial" w:hAnsi="Arial" w:cs="Arial"/>
        </w:rPr>
        <w:t>c</w:t>
      </w:r>
      <w:r w:rsidR="00AF2090" w:rsidRPr="008805BB">
        <w:rPr>
          <w:rFonts w:ascii="Arial" w:hAnsi="Arial" w:cs="Arial"/>
        </w:rPr>
        <w:t xml:space="preserve">an therefore affect </w:t>
      </w:r>
      <w:r w:rsidR="00DC1AC3" w:rsidRPr="008805BB">
        <w:rPr>
          <w:rFonts w:ascii="Arial" w:hAnsi="Arial" w:cs="Arial"/>
        </w:rPr>
        <w:t xml:space="preserve">freshwater </w:t>
      </w:r>
      <w:r w:rsidR="00C848A8" w:rsidRPr="008805BB">
        <w:rPr>
          <w:rFonts w:ascii="Arial" w:hAnsi="Arial" w:cs="Arial"/>
        </w:rPr>
        <w:t>supply’s</w:t>
      </w:r>
      <w:r w:rsidR="00DC1AC3" w:rsidRPr="008805BB">
        <w:rPr>
          <w:rFonts w:ascii="Arial" w:hAnsi="Arial" w:cs="Arial"/>
        </w:rPr>
        <w:t xml:space="preserve">, soil fertility </w:t>
      </w:r>
      <w:r w:rsidR="00C848A8" w:rsidRPr="008805BB">
        <w:rPr>
          <w:rFonts w:ascii="Arial" w:hAnsi="Arial" w:cs="Arial"/>
        </w:rPr>
        <w:t xml:space="preserve">and </w:t>
      </w:r>
      <w:r w:rsidR="00206EBF" w:rsidRPr="008805BB">
        <w:rPr>
          <w:rFonts w:ascii="Arial" w:hAnsi="Arial" w:cs="Arial"/>
        </w:rPr>
        <w:t>have atmospheric</w:t>
      </w:r>
      <w:r w:rsidR="003720D6" w:rsidRPr="008805BB">
        <w:rPr>
          <w:rFonts w:ascii="Arial" w:hAnsi="Arial" w:cs="Arial"/>
        </w:rPr>
        <w:t xml:space="preserve"> effects</w:t>
      </w:r>
      <w:r w:rsidR="00206EBF" w:rsidRPr="008805BB">
        <w:rPr>
          <w:rFonts w:ascii="Arial" w:hAnsi="Arial" w:cs="Arial"/>
        </w:rPr>
        <w:t xml:space="preserve"> (Mason, 2026). </w:t>
      </w:r>
    </w:p>
    <w:p w14:paraId="4DA40A9F" w14:textId="357D4F37" w:rsidR="0036431B" w:rsidRPr="008805BB" w:rsidRDefault="00826360" w:rsidP="005B543B">
      <w:pPr>
        <w:spacing w:line="360" w:lineRule="auto"/>
        <w:rPr>
          <w:rFonts w:ascii="Arial" w:hAnsi="Arial" w:cs="Arial"/>
        </w:rPr>
      </w:pPr>
      <w:r w:rsidRPr="008805BB">
        <w:rPr>
          <w:rFonts w:ascii="Arial" w:hAnsi="Arial" w:cs="Arial"/>
        </w:rPr>
        <w:lastRenderedPageBreak/>
        <w:t xml:space="preserve">Mason (2026) </w:t>
      </w:r>
      <w:r w:rsidR="00A66116" w:rsidRPr="008805BB">
        <w:rPr>
          <w:rFonts w:ascii="Arial" w:hAnsi="Arial" w:cs="Arial"/>
        </w:rPr>
        <w:t>continues to discuss,</w:t>
      </w:r>
      <w:r w:rsidR="001F527C" w:rsidRPr="008805BB">
        <w:rPr>
          <w:rFonts w:ascii="Arial" w:hAnsi="Arial" w:cs="Arial"/>
        </w:rPr>
        <w:t xml:space="preserve"> how there </w:t>
      </w:r>
      <w:r w:rsidR="005A18D9" w:rsidRPr="008805BB">
        <w:rPr>
          <w:rFonts w:ascii="Arial" w:hAnsi="Arial" w:cs="Arial"/>
        </w:rPr>
        <w:t>are three</w:t>
      </w:r>
      <w:r w:rsidR="0049078F" w:rsidRPr="008805BB">
        <w:rPr>
          <w:rFonts w:ascii="Arial" w:hAnsi="Arial" w:cs="Arial"/>
        </w:rPr>
        <w:t xml:space="preserve"> pillars for sus</w:t>
      </w:r>
      <w:r w:rsidR="00A0079F" w:rsidRPr="008805BB">
        <w:rPr>
          <w:rFonts w:ascii="Arial" w:hAnsi="Arial" w:cs="Arial"/>
        </w:rPr>
        <w:t>tainability</w:t>
      </w:r>
      <w:r w:rsidR="00DC0554" w:rsidRPr="008805BB">
        <w:rPr>
          <w:rFonts w:ascii="Arial" w:hAnsi="Arial" w:cs="Arial"/>
        </w:rPr>
        <w:t xml:space="preserve">, </w:t>
      </w:r>
      <w:r w:rsidR="00CC6FDD" w:rsidRPr="008805BB">
        <w:rPr>
          <w:rFonts w:ascii="Arial" w:hAnsi="Arial" w:cs="Arial"/>
        </w:rPr>
        <w:t>w</w:t>
      </w:r>
      <w:r w:rsidR="00305260" w:rsidRPr="008805BB">
        <w:rPr>
          <w:rFonts w:ascii="Arial" w:hAnsi="Arial" w:cs="Arial"/>
        </w:rPr>
        <w:t>hich</w:t>
      </w:r>
      <w:r w:rsidR="00A0079F" w:rsidRPr="008805BB">
        <w:rPr>
          <w:rFonts w:ascii="Arial" w:hAnsi="Arial" w:cs="Arial"/>
        </w:rPr>
        <w:t xml:space="preserve"> the World summit of 2005, ide</w:t>
      </w:r>
      <w:r w:rsidR="00DA3326" w:rsidRPr="008805BB">
        <w:rPr>
          <w:rFonts w:ascii="Arial" w:hAnsi="Arial" w:cs="Arial"/>
        </w:rPr>
        <w:t xml:space="preserve">ntified as being the “core areas” </w:t>
      </w:r>
      <w:r w:rsidR="008975E2" w:rsidRPr="008805BB">
        <w:rPr>
          <w:rFonts w:ascii="Arial" w:hAnsi="Arial" w:cs="Arial"/>
        </w:rPr>
        <w:t xml:space="preserve">to </w:t>
      </w:r>
      <w:r w:rsidR="002E6417" w:rsidRPr="008805BB">
        <w:rPr>
          <w:rFonts w:ascii="Arial" w:hAnsi="Arial" w:cs="Arial"/>
        </w:rPr>
        <w:t>tackle</w:t>
      </w:r>
      <w:r w:rsidR="006E6253" w:rsidRPr="008805BB">
        <w:rPr>
          <w:rFonts w:ascii="Arial" w:hAnsi="Arial" w:cs="Arial"/>
        </w:rPr>
        <w:t xml:space="preserve"> </w:t>
      </w:r>
      <w:r w:rsidR="00363F84" w:rsidRPr="008805BB">
        <w:rPr>
          <w:rFonts w:ascii="Arial" w:hAnsi="Arial" w:cs="Arial"/>
        </w:rPr>
        <w:t>regarding</w:t>
      </w:r>
      <w:r w:rsidR="008975E2" w:rsidRPr="008805BB">
        <w:rPr>
          <w:rFonts w:ascii="Arial" w:hAnsi="Arial" w:cs="Arial"/>
        </w:rPr>
        <w:t xml:space="preserve"> challenges</w:t>
      </w:r>
      <w:r w:rsidR="00403947" w:rsidRPr="008805BB">
        <w:rPr>
          <w:rFonts w:ascii="Arial" w:hAnsi="Arial" w:cs="Arial"/>
        </w:rPr>
        <w:t>.</w:t>
      </w:r>
      <w:r w:rsidR="008975E2" w:rsidRPr="008805BB">
        <w:rPr>
          <w:rFonts w:ascii="Arial" w:hAnsi="Arial" w:cs="Arial"/>
        </w:rPr>
        <w:t xml:space="preserve"> </w:t>
      </w:r>
      <w:r w:rsidR="00364ECA" w:rsidRPr="008805BB">
        <w:rPr>
          <w:rFonts w:ascii="Arial" w:hAnsi="Arial" w:cs="Arial"/>
        </w:rPr>
        <w:t>T</w:t>
      </w:r>
      <w:r w:rsidR="005A18D9" w:rsidRPr="008805BB">
        <w:rPr>
          <w:rFonts w:ascii="Arial" w:hAnsi="Arial" w:cs="Arial"/>
        </w:rPr>
        <w:t>h</w:t>
      </w:r>
      <w:r w:rsidR="003E6834" w:rsidRPr="008805BB">
        <w:rPr>
          <w:rFonts w:ascii="Arial" w:hAnsi="Arial" w:cs="Arial"/>
        </w:rPr>
        <w:t xml:space="preserve">is </w:t>
      </w:r>
      <w:r w:rsidR="00403947" w:rsidRPr="008805BB">
        <w:rPr>
          <w:rFonts w:ascii="Arial" w:hAnsi="Arial" w:cs="Arial"/>
        </w:rPr>
        <w:t>led</w:t>
      </w:r>
      <w:r w:rsidR="003E6834" w:rsidRPr="008805BB">
        <w:rPr>
          <w:rFonts w:ascii="Arial" w:hAnsi="Arial" w:cs="Arial"/>
        </w:rPr>
        <w:t xml:space="preserve"> to</w:t>
      </w:r>
      <w:r w:rsidR="0059674F" w:rsidRPr="008805BB">
        <w:rPr>
          <w:rFonts w:ascii="Arial" w:hAnsi="Arial" w:cs="Arial"/>
        </w:rPr>
        <w:t xml:space="preserve"> frameworks and national standard</w:t>
      </w:r>
      <w:r w:rsidR="00E24B24" w:rsidRPr="008805BB">
        <w:rPr>
          <w:rFonts w:ascii="Arial" w:hAnsi="Arial" w:cs="Arial"/>
        </w:rPr>
        <w:t xml:space="preserve"> </w:t>
      </w:r>
      <w:r w:rsidR="004E768D" w:rsidRPr="008805BB">
        <w:rPr>
          <w:rFonts w:ascii="Arial" w:hAnsi="Arial" w:cs="Arial"/>
        </w:rPr>
        <w:t xml:space="preserve">being </w:t>
      </w:r>
      <w:r w:rsidR="003E6834" w:rsidRPr="008805BB">
        <w:rPr>
          <w:rFonts w:ascii="Arial" w:hAnsi="Arial" w:cs="Arial"/>
        </w:rPr>
        <w:t>raised</w:t>
      </w:r>
      <w:r w:rsidR="00E24B24" w:rsidRPr="008805BB">
        <w:rPr>
          <w:rFonts w:ascii="Arial" w:hAnsi="Arial" w:cs="Arial"/>
        </w:rPr>
        <w:t xml:space="preserve"> </w:t>
      </w:r>
      <w:r w:rsidR="00936756" w:rsidRPr="008805BB">
        <w:rPr>
          <w:rFonts w:ascii="Arial" w:hAnsi="Arial" w:cs="Arial"/>
        </w:rPr>
        <w:t>for countries</w:t>
      </w:r>
      <w:r w:rsidR="005A3C15" w:rsidRPr="008805BB">
        <w:rPr>
          <w:rFonts w:ascii="Arial" w:hAnsi="Arial" w:cs="Arial"/>
        </w:rPr>
        <w:t xml:space="preserve"> to</w:t>
      </w:r>
      <w:r w:rsidR="002E6417" w:rsidRPr="008805BB">
        <w:rPr>
          <w:rFonts w:ascii="Arial" w:hAnsi="Arial" w:cs="Arial"/>
        </w:rPr>
        <w:t xml:space="preserve"> follow</w:t>
      </w:r>
      <w:r w:rsidR="0069162E" w:rsidRPr="008805BB">
        <w:rPr>
          <w:rFonts w:ascii="Arial" w:hAnsi="Arial" w:cs="Arial"/>
        </w:rPr>
        <w:t xml:space="preserve">. </w:t>
      </w:r>
      <w:r w:rsidR="00982241" w:rsidRPr="008805BB">
        <w:rPr>
          <w:rFonts w:ascii="Arial" w:hAnsi="Arial" w:cs="Arial"/>
        </w:rPr>
        <w:t xml:space="preserve">One of these pillars is </w:t>
      </w:r>
      <w:r w:rsidR="0069162E" w:rsidRPr="008805BB">
        <w:rPr>
          <w:rFonts w:ascii="Arial" w:hAnsi="Arial" w:cs="Arial"/>
        </w:rPr>
        <w:t xml:space="preserve">Economic development </w:t>
      </w:r>
      <w:r w:rsidR="00222DDD" w:rsidRPr="008805BB">
        <w:rPr>
          <w:rFonts w:ascii="Arial" w:hAnsi="Arial" w:cs="Arial"/>
        </w:rPr>
        <w:t xml:space="preserve">which </w:t>
      </w:r>
      <w:r w:rsidR="0069162E" w:rsidRPr="008805BB">
        <w:rPr>
          <w:rFonts w:ascii="Arial" w:hAnsi="Arial" w:cs="Arial"/>
        </w:rPr>
        <w:t xml:space="preserve">focuses on </w:t>
      </w:r>
      <w:r w:rsidR="001279D5" w:rsidRPr="008805BB">
        <w:rPr>
          <w:rFonts w:ascii="Arial" w:hAnsi="Arial" w:cs="Arial"/>
        </w:rPr>
        <w:t xml:space="preserve">encouraging organisations to exceed </w:t>
      </w:r>
      <w:r w:rsidR="00297721" w:rsidRPr="008805BB">
        <w:rPr>
          <w:rFonts w:ascii="Arial" w:hAnsi="Arial" w:cs="Arial"/>
        </w:rPr>
        <w:t>standards, through offering incentives to</w:t>
      </w:r>
      <w:r w:rsidR="006F2D59" w:rsidRPr="008805BB">
        <w:rPr>
          <w:rFonts w:ascii="Arial" w:hAnsi="Arial" w:cs="Arial"/>
        </w:rPr>
        <w:t xml:space="preserve"> ind</w:t>
      </w:r>
      <w:r w:rsidR="00FE677A" w:rsidRPr="008805BB">
        <w:rPr>
          <w:rFonts w:ascii="Arial" w:hAnsi="Arial" w:cs="Arial"/>
        </w:rPr>
        <w:t>ividuals to be more sustainable</w:t>
      </w:r>
      <w:r w:rsidR="00BE78BC" w:rsidRPr="008805BB">
        <w:rPr>
          <w:rFonts w:ascii="Arial" w:hAnsi="Arial" w:cs="Arial"/>
        </w:rPr>
        <w:t xml:space="preserve"> through waste reduction and use of renewable energy</w:t>
      </w:r>
      <w:r w:rsidR="00982241" w:rsidRPr="008805BB">
        <w:rPr>
          <w:rFonts w:ascii="Arial" w:hAnsi="Arial" w:cs="Arial"/>
        </w:rPr>
        <w:t xml:space="preserve"> (Mason, 2026).</w:t>
      </w:r>
      <w:r w:rsidR="00BE1772" w:rsidRPr="008805BB">
        <w:rPr>
          <w:rFonts w:ascii="Arial" w:hAnsi="Arial" w:cs="Arial"/>
        </w:rPr>
        <w:t xml:space="preserve"> </w:t>
      </w:r>
      <w:r w:rsidR="0059674F" w:rsidRPr="008805BB">
        <w:rPr>
          <w:rFonts w:ascii="Arial" w:hAnsi="Arial" w:cs="Arial"/>
        </w:rPr>
        <w:t>S</w:t>
      </w:r>
      <w:r w:rsidR="00BE1772" w:rsidRPr="008805BB">
        <w:rPr>
          <w:rFonts w:ascii="Arial" w:hAnsi="Arial" w:cs="Arial"/>
        </w:rPr>
        <w:t>econdly</w:t>
      </w:r>
      <w:r w:rsidR="00A840AF" w:rsidRPr="008805BB">
        <w:rPr>
          <w:rFonts w:ascii="Arial" w:hAnsi="Arial" w:cs="Arial"/>
        </w:rPr>
        <w:t xml:space="preserve">, </w:t>
      </w:r>
      <w:r w:rsidR="00BE1772" w:rsidRPr="008805BB">
        <w:rPr>
          <w:rFonts w:ascii="Arial" w:hAnsi="Arial" w:cs="Arial"/>
        </w:rPr>
        <w:t>Environmental protection, focusing on preserving the ecosystem, looking into climate change and protecting natural habitats (Mason, 2026). Lastly the third</w:t>
      </w:r>
      <w:r w:rsidR="00982241" w:rsidRPr="008805BB">
        <w:rPr>
          <w:rFonts w:ascii="Arial" w:hAnsi="Arial" w:cs="Arial"/>
        </w:rPr>
        <w:t xml:space="preserve"> pillar is social development, </w:t>
      </w:r>
      <w:r w:rsidR="008E7A3D" w:rsidRPr="008805BB">
        <w:rPr>
          <w:rFonts w:ascii="Arial" w:hAnsi="Arial" w:cs="Arial"/>
        </w:rPr>
        <w:t>ensuring the health of the public through</w:t>
      </w:r>
      <w:r w:rsidR="00D0537F" w:rsidRPr="008805BB">
        <w:rPr>
          <w:rFonts w:ascii="Arial" w:hAnsi="Arial" w:cs="Arial"/>
        </w:rPr>
        <w:t>, installing legislations</w:t>
      </w:r>
      <w:r w:rsidR="00C7497D" w:rsidRPr="008805BB">
        <w:rPr>
          <w:rFonts w:ascii="Arial" w:hAnsi="Arial" w:cs="Arial"/>
        </w:rPr>
        <w:t xml:space="preserve">, promoting equity </w:t>
      </w:r>
      <w:r w:rsidR="005B7557" w:rsidRPr="008805BB">
        <w:rPr>
          <w:rFonts w:ascii="Arial" w:hAnsi="Arial" w:cs="Arial"/>
        </w:rPr>
        <w:t>and access to good quality life and education</w:t>
      </w:r>
      <w:r w:rsidR="009A5E60" w:rsidRPr="008805BB">
        <w:rPr>
          <w:rFonts w:ascii="Arial" w:hAnsi="Arial" w:cs="Arial"/>
        </w:rPr>
        <w:t xml:space="preserve"> (Mason, 2026). </w:t>
      </w:r>
      <w:r w:rsidR="003B511A" w:rsidRPr="008805BB">
        <w:rPr>
          <w:rFonts w:ascii="Arial" w:hAnsi="Arial" w:cs="Arial"/>
        </w:rPr>
        <w:t xml:space="preserve"> </w:t>
      </w:r>
    </w:p>
    <w:p w14:paraId="40B5D784" w14:textId="217291F0" w:rsidR="005960FF" w:rsidRPr="008805BB" w:rsidRDefault="00036890" w:rsidP="005B543B">
      <w:pPr>
        <w:spacing w:line="360" w:lineRule="auto"/>
        <w:rPr>
          <w:rFonts w:ascii="Arial" w:hAnsi="Arial" w:cs="Arial"/>
        </w:rPr>
      </w:pPr>
      <w:proofErr w:type="spellStart"/>
      <w:r w:rsidRPr="008805BB">
        <w:rPr>
          <w:rFonts w:ascii="Arial" w:hAnsi="Arial" w:cs="Arial"/>
        </w:rPr>
        <w:t>Hedefalk</w:t>
      </w:r>
      <w:proofErr w:type="spellEnd"/>
      <w:r w:rsidRPr="008805BB">
        <w:rPr>
          <w:rFonts w:ascii="Arial" w:hAnsi="Arial" w:cs="Arial"/>
        </w:rPr>
        <w:t>, Almqvist and Ostman (2013)</w:t>
      </w:r>
      <w:r w:rsidR="008F026E" w:rsidRPr="008805BB">
        <w:rPr>
          <w:rFonts w:ascii="Arial" w:hAnsi="Arial" w:cs="Arial"/>
        </w:rPr>
        <w:t xml:space="preserve"> </w:t>
      </w:r>
      <w:r w:rsidR="00743A51" w:rsidRPr="008805BB">
        <w:rPr>
          <w:rFonts w:ascii="Arial" w:hAnsi="Arial" w:cs="Arial"/>
        </w:rPr>
        <w:t>state how climate change</w:t>
      </w:r>
      <w:r w:rsidR="00203A05" w:rsidRPr="008805BB">
        <w:rPr>
          <w:rFonts w:ascii="Arial" w:hAnsi="Arial" w:cs="Arial"/>
        </w:rPr>
        <w:t xml:space="preserve">, pollution and </w:t>
      </w:r>
      <w:r w:rsidR="00BF5059" w:rsidRPr="008805BB">
        <w:rPr>
          <w:rFonts w:ascii="Arial" w:hAnsi="Arial" w:cs="Arial"/>
        </w:rPr>
        <w:t>global issues are discussed by the media, poli</w:t>
      </w:r>
      <w:r w:rsidR="00B765CB" w:rsidRPr="008805BB">
        <w:rPr>
          <w:rFonts w:ascii="Arial" w:hAnsi="Arial" w:cs="Arial"/>
        </w:rPr>
        <w:t xml:space="preserve">ticians and </w:t>
      </w:r>
      <w:r w:rsidR="00432619" w:rsidRPr="008805BB">
        <w:rPr>
          <w:rFonts w:ascii="Arial" w:hAnsi="Arial" w:cs="Arial"/>
        </w:rPr>
        <w:t>academics across the world and are even use</w:t>
      </w:r>
      <w:r w:rsidR="00A21816" w:rsidRPr="008805BB">
        <w:rPr>
          <w:rFonts w:ascii="Arial" w:hAnsi="Arial" w:cs="Arial"/>
        </w:rPr>
        <w:t>d for educational purposes within schools</w:t>
      </w:r>
      <w:r w:rsidR="00420FBA" w:rsidRPr="008805BB">
        <w:rPr>
          <w:rFonts w:ascii="Arial" w:hAnsi="Arial" w:cs="Arial"/>
        </w:rPr>
        <w:t xml:space="preserve">, with a </w:t>
      </w:r>
      <w:r w:rsidR="00985514" w:rsidRPr="008805BB">
        <w:rPr>
          <w:rFonts w:ascii="Arial" w:hAnsi="Arial" w:cs="Arial"/>
        </w:rPr>
        <w:t xml:space="preserve">strong </w:t>
      </w:r>
      <w:r w:rsidR="00922DF7" w:rsidRPr="008805BB">
        <w:rPr>
          <w:rFonts w:ascii="Arial" w:hAnsi="Arial" w:cs="Arial"/>
        </w:rPr>
        <w:t>emphasis on educating children</w:t>
      </w:r>
      <w:r w:rsidR="0050379A" w:rsidRPr="008805BB">
        <w:rPr>
          <w:rFonts w:ascii="Arial" w:hAnsi="Arial" w:cs="Arial"/>
        </w:rPr>
        <w:t xml:space="preserve"> how to live in a </w:t>
      </w:r>
      <w:r w:rsidR="003A159C" w:rsidRPr="008805BB">
        <w:rPr>
          <w:rFonts w:ascii="Arial" w:hAnsi="Arial" w:cs="Arial"/>
        </w:rPr>
        <w:t>more sustainable way</w:t>
      </w:r>
      <w:r w:rsidR="007069A7" w:rsidRPr="008805BB">
        <w:rPr>
          <w:rFonts w:ascii="Arial" w:hAnsi="Arial" w:cs="Arial"/>
        </w:rPr>
        <w:t>.</w:t>
      </w:r>
      <w:r w:rsidR="003A159C" w:rsidRPr="008805BB">
        <w:rPr>
          <w:rFonts w:ascii="Arial" w:hAnsi="Arial" w:cs="Arial"/>
        </w:rPr>
        <w:t xml:space="preserve"> </w:t>
      </w:r>
      <w:r w:rsidR="008668B2" w:rsidRPr="008805BB">
        <w:rPr>
          <w:rFonts w:ascii="Arial" w:hAnsi="Arial" w:cs="Arial"/>
        </w:rPr>
        <w:t xml:space="preserve">Discussing and teaching about sustainability was </w:t>
      </w:r>
      <w:r w:rsidR="003C0F65" w:rsidRPr="008805BB">
        <w:rPr>
          <w:rFonts w:ascii="Arial" w:hAnsi="Arial" w:cs="Arial"/>
        </w:rPr>
        <w:t>raised through the Brundtland report</w:t>
      </w:r>
      <w:r w:rsidR="00794150" w:rsidRPr="008805BB">
        <w:rPr>
          <w:rFonts w:ascii="Arial" w:hAnsi="Arial" w:cs="Arial"/>
        </w:rPr>
        <w:t>,</w:t>
      </w:r>
      <w:r w:rsidR="003C0F65" w:rsidRPr="008805BB">
        <w:rPr>
          <w:rFonts w:ascii="Arial" w:hAnsi="Arial" w:cs="Arial"/>
        </w:rPr>
        <w:t xml:space="preserve"> which acknowledged teachers as </w:t>
      </w:r>
      <w:r w:rsidR="00E61A65" w:rsidRPr="008805BB">
        <w:rPr>
          <w:rFonts w:ascii="Arial" w:hAnsi="Arial" w:cs="Arial"/>
        </w:rPr>
        <w:t xml:space="preserve">having a “crucial role” in educating children </w:t>
      </w:r>
      <w:r w:rsidR="00CD4A51" w:rsidRPr="008805BB">
        <w:rPr>
          <w:rFonts w:ascii="Arial" w:hAnsi="Arial" w:cs="Arial"/>
        </w:rPr>
        <w:t xml:space="preserve">about the changes that needed to be </w:t>
      </w:r>
      <w:r w:rsidR="00F773AC" w:rsidRPr="008805BB">
        <w:rPr>
          <w:rFonts w:ascii="Arial" w:hAnsi="Arial" w:cs="Arial"/>
        </w:rPr>
        <w:t>implemented</w:t>
      </w:r>
      <w:r w:rsidR="00CD4A51" w:rsidRPr="008805BB">
        <w:rPr>
          <w:rFonts w:ascii="Arial" w:hAnsi="Arial" w:cs="Arial"/>
        </w:rPr>
        <w:t xml:space="preserve"> </w:t>
      </w:r>
      <w:r w:rsidR="00194BFF" w:rsidRPr="008805BB">
        <w:rPr>
          <w:rFonts w:ascii="Arial" w:hAnsi="Arial" w:cs="Arial"/>
        </w:rPr>
        <w:t>to</w:t>
      </w:r>
      <w:r w:rsidR="00CD4A51" w:rsidRPr="008805BB">
        <w:rPr>
          <w:rFonts w:ascii="Arial" w:hAnsi="Arial" w:cs="Arial"/>
        </w:rPr>
        <w:t xml:space="preserve"> develop sustainability (</w:t>
      </w:r>
      <w:r w:rsidR="002167DE" w:rsidRPr="008805BB">
        <w:rPr>
          <w:rFonts w:ascii="Arial" w:hAnsi="Arial" w:cs="Arial"/>
        </w:rPr>
        <w:t>Davis and Elliott, 2023)</w:t>
      </w:r>
      <w:r w:rsidR="00D70D50" w:rsidRPr="008805BB">
        <w:rPr>
          <w:rFonts w:ascii="Arial" w:hAnsi="Arial" w:cs="Arial"/>
        </w:rPr>
        <w:t xml:space="preserve">. </w:t>
      </w:r>
      <w:r w:rsidR="00D6401A" w:rsidRPr="008805BB">
        <w:rPr>
          <w:rFonts w:ascii="Arial" w:hAnsi="Arial" w:cs="Arial"/>
        </w:rPr>
        <w:t xml:space="preserve">Agreeing with this </w:t>
      </w:r>
      <w:r w:rsidR="0038726F" w:rsidRPr="008805BB">
        <w:rPr>
          <w:rFonts w:ascii="Arial" w:hAnsi="Arial" w:cs="Arial"/>
        </w:rPr>
        <w:t xml:space="preserve">statement and </w:t>
      </w:r>
      <w:r w:rsidR="002E5352" w:rsidRPr="008805BB">
        <w:rPr>
          <w:rFonts w:ascii="Arial" w:hAnsi="Arial" w:cs="Arial"/>
        </w:rPr>
        <w:t>highlighting how all children have the right to information</w:t>
      </w:r>
      <w:r w:rsidR="00812CDB" w:rsidRPr="008805BB">
        <w:rPr>
          <w:rFonts w:ascii="Arial" w:hAnsi="Arial" w:cs="Arial"/>
        </w:rPr>
        <w:t>, alongside access to quality healthcare, food, water and environments, was the United Nations Convention on the Rights of the Child (</w:t>
      </w:r>
      <w:r w:rsidR="000D5301" w:rsidRPr="008805BB">
        <w:rPr>
          <w:rFonts w:ascii="Arial" w:hAnsi="Arial" w:cs="Arial"/>
        </w:rPr>
        <w:t>hereafter UNCRC</w:t>
      </w:r>
      <w:r w:rsidR="00111EAC" w:rsidRPr="008805BB">
        <w:rPr>
          <w:rFonts w:ascii="Arial" w:hAnsi="Arial" w:cs="Arial"/>
        </w:rPr>
        <w:t>: UNICEF,</w:t>
      </w:r>
      <w:r w:rsidR="000D5301" w:rsidRPr="008805BB">
        <w:rPr>
          <w:rFonts w:ascii="Arial" w:hAnsi="Arial" w:cs="Arial"/>
        </w:rPr>
        <w:t xml:space="preserve"> no-date). </w:t>
      </w:r>
      <w:r w:rsidR="00A137FC" w:rsidRPr="008805BB">
        <w:rPr>
          <w:rFonts w:ascii="Arial" w:hAnsi="Arial" w:cs="Arial"/>
        </w:rPr>
        <w:t xml:space="preserve">The UNCRC </w:t>
      </w:r>
      <w:r w:rsidR="008B6C45" w:rsidRPr="008805BB">
        <w:rPr>
          <w:rFonts w:ascii="Arial" w:hAnsi="Arial" w:cs="Arial"/>
        </w:rPr>
        <w:t xml:space="preserve">created a legally binding </w:t>
      </w:r>
      <w:r w:rsidR="00A2643D" w:rsidRPr="008805BB">
        <w:rPr>
          <w:rFonts w:ascii="Arial" w:hAnsi="Arial" w:cs="Arial"/>
        </w:rPr>
        <w:t xml:space="preserve">document </w:t>
      </w:r>
      <w:r w:rsidR="008B6C45" w:rsidRPr="008805BB">
        <w:rPr>
          <w:rFonts w:ascii="Arial" w:hAnsi="Arial" w:cs="Arial"/>
        </w:rPr>
        <w:t>between 192 countries</w:t>
      </w:r>
      <w:r w:rsidR="007C5CD7" w:rsidRPr="008805BB">
        <w:rPr>
          <w:rFonts w:ascii="Arial" w:hAnsi="Arial" w:cs="Arial"/>
        </w:rPr>
        <w:t xml:space="preserve">, </w:t>
      </w:r>
      <w:r w:rsidR="00D06014" w:rsidRPr="008805BB">
        <w:rPr>
          <w:rFonts w:ascii="Arial" w:hAnsi="Arial" w:cs="Arial"/>
        </w:rPr>
        <w:t xml:space="preserve">stating how governments </w:t>
      </w:r>
      <w:r w:rsidR="00C916DB" w:rsidRPr="008805BB">
        <w:rPr>
          <w:rFonts w:ascii="Arial" w:hAnsi="Arial" w:cs="Arial"/>
        </w:rPr>
        <w:t>have a responsi</w:t>
      </w:r>
      <w:r w:rsidR="003D3987">
        <w:rPr>
          <w:rFonts w:ascii="Arial" w:hAnsi="Arial" w:cs="Arial"/>
        </w:rPr>
        <w:t>bility</w:t>
      </w:r>
      <w:r w:rsidR="00C916DB" w:rsidRPr="008805BB">
        <w:rPr>
          <w:rFonts w:ascii="Arial" w:hAnsi="Arial" w:cs="Arial"/>
        </w:rPr>
        <w:t xml:space="preserve"> to ensure these rights are implemented</w:t>
      </w:r>
      <w:r w:rsidR="003F6D1D" w:rsidRPr="008805BB">
        <w:rPr>
          <w:rFonts w:ascii="Arial" w:hAnsi="Arial" w:cs="Arial"/>
        </w:rPr>
        <w:t>,</w:t>
      </w:r>
      <w:r w:rsidR="00E67F5B" w:rsidRPr="008805BB">
        <w:rPr>
          <w:rFonts w:ascii="Arial" w:hAnsi="Arial" w:cs="Arial"/>
        </w:rPr>
        <w:t xml:space="preserve"> through </w:t>
      </w:r>
      <w:r w:rsidR="00DF1973" w:rsidRPr="008805BB">
        <w:rPr>
          <w:rFonts w:ascii="Arial" w:hAnsi="Arial" w:cs="Arial"/>
        </w:rPr>
        <w:t>educating and</w:t>
      </w:r>
      <w:r w:rsidR="00CB303A" w:rsidRPr="008805BB">
        <w:rPr>
          <w:rFonts w:ascii="Arial" w:hAnsi="Arial" w:cs="Arial"/>
        </w:rPr>
        <w:t xml:space="preserve"> informing children</w:t>
      </w:r>
      <w:r w:rsidR="00C97EC0" w:rsidRPr="008805BB">
        <w:rPr>
          <w:rFonts w:ascii="Arial" w:hAnsi="Arial" w:cs="Arial"/>
        </w:rPr>
        <w:t xml:space="preserve"> </w:t>
      </w:r>
      <w:r w:rsidR="008759D0">
        <w:rPr>
          <w:rFonts w:ascii="Arial" w:hAnsi="Arial" w:cs="Arial"/>
        </w:rPr>
        <w:t>who will</w:t>
      </w:r>
      <w:r w:rsidR="00D27C79" w:rsidRPr="008805BB">
        <w:rPr>
          <w:rFonts w:ascii="Arial" w:hAnsi="Arial" w:cs="Arial"/>
        </w:rPr>
        <w:t xml:space="preserve"> become ethically informed </w:t>
      </w:r>
      <w:r w:rsidR="003B378C" w:rsidRPr="008805BB">
        <w:rPr>
          <w:rFonts w:ascii="Arial" w:hAnsi="Arial" w:cs="Arial"/>
        </w:rPr>
        <w:t xml:space="preserve">citizens, </w:t>
      </w:r>
      <w:r w:rsidR="003B378C" w:rsidRPr="008805BB">
        <w:rPr>
          <w:rFonts w:ascii="Arial" w:hAnsi="Arial" w:cs="Arial"/>
        </w:rPr>
        <w:t>who understand and respect their own rights as well as others, to become active participants in preserving the environment (UNICEF, no-date).</w:t>
      </w:r>
    </w:p>
    <w:p w14:paraId="3A2E93E2" w14:textId="0F5E9E7E" w:rsidR="00111EAC" w:rsidRPr="008805BB" w:rsidRDefault="00707A97" w:rsidP="005B543B">
      <w:pPr>
        <w:spacing w:line="360" w:lineRule="auto"/>
        <w:rPr>
          <w:rFonts w:ascii="Arial" w:hAnsi="Arial" w:cs="Arial"/>
        </w:rPr>
      </w:pPr>
      <w:r w:rsidRPr="008805BB">
        <w:rPr>
          <w:rFonts w:ascii="Arial" w:hAnsi="Arial" w:cs="Arial"/>
        </w:rPr>
        <w:t xml:space="preserve">This is a key priority within the Wales, </w:t>
      </w:r>
      <w:r w:rsidR="0050322D" w:rsidRPr="008805BB">
        <w:rPr>
          <w:rFonts w:ascii="Arial" w:hAnsi="Arial" w:cs="Arial"/>
        </w:rPr>
        <w:t xml:space="preserve">which </w:t>
      </w:r>
      <w:r w:rsidR="0047289E" w:rsidRPr="008805BB">
        <w:rPr>
          <w:rFonts w:ascii="Arial" w:hAnsi="Arial" w:cs="Arial"/>
        </w:rPr>
        <w:t xml:space="preserve">aims to create a more </w:t>
      </w:r>
      <w:r w:rsidR="005F27D5" w:rsidRPr="008805BB">
        <w:rPr>
          <w:rFonts w:ascii="Arial" w:hAnsi="Arial" w:cs="Arial"/>
        </w:rPr>
        <w:t xml:space="preserve">prosperous, </w:t>
      </w:r>
      <w:r w:rsidR="00BE173F" w:rsidRPr="008805BB">
        <w:rPr>
          <w:rFonts w:ascii="Arial" w:hAnsi="Arial" w:cs="Arial"/>
        </w:rPr>
        <w:t xml:space="preserve">cohesive and globally responsible </w:t>
      </w:r>
      <w:r w:rsidR="00920511" w:rsidRPr="008805BB">
        <w:rPr>
          <w:rFonts w:ascii="Arial" w:hAnsi="Arial" w:cs="Arial"/>
        </w:rPr>
        <w:t>coun</w:t>
      </w:r>
      <w:r w:rsidR="004C6486" w:rsidRPr="008805BB">
        <w:rPr>
          <w:rFonts w:ascii="Arial" w:hAnsi="Arial" w:cs="Arial"/>
        </w:rPr>
        <w:t>try</w:t>
      </w:r>
      <w:r w:rsidR="00BE173F" w:rsidRPr="008805BB">
        <w:rPr>
          <w:rFonts w:ascii="Arial" w:hAnsi="Arial" w:cs="Arial"/>
        </w:rPr>
        <w:t xml:space="preserve">, </w:t>
      </w:r>
      <w:r w:rsidR="00762681" w:rsidRPr="008805BB">
        <w:rPr>
          <w:rFonts w:ascii="Arial" w:hAnsi="Arial" w:cs="Arial"/>
        </w:rPr>
        <w:t xml:space="preserve">which are </w:t>
      </w:r>
      <w:r w:rsidR="00A22AE4" w:rsidRPr="008805BB">
        <w:rPr>
          <w:rFonts w:ascii="Arial" w:hAnsi="Arial" w:cs="Arial"/>
        </w:rPr>
        <w:t xml:space="preserve">just </w:t>
      </w:r>
      <w:r w:rsidR="00762681" w:rsidRPr="008805BB">
        <w:rPr>
          <w:rFonts w:ascii="Arial" w:hAnsi="Arial" w:cs="Arial"/>
        </w:rPr>
        <w:t xml:space="preserve">some of the seven well-being goals within the </w:t>
      </w:r>
      <w:r w:rsidR="00570C55" w:rsidRPr="008805BB">
        <w:rPr>
          <w:rFonts w:ascii="Arial" w:hAnsi="Arial" w:cs="Arial"/>
        </w:rPr>
        <w:t>“</w:t>
      </w:r>
      <w:r w:rsidR="00762681" w:rsidRPr="008805BB">
        <w:rPr>
          <w:rFonts w:ascii="Arial" w:hAnsi="Arial" w:cs="Arial"/>
          <w:i/>
          <w:iCs/>
        </w:rPr>
        <w:t xml:space="preserve">Well-being of </w:t>
      </w:r>
      <w:r w:rsidR="00614A00" w:rsidRPr="008805BB">
        <w:rPr>
          <w:rFonts w:ascii="Arial" w:hAnsi="Arial" w:cs="Arial"/>
          <w:i/>
          <w:iCs/>
        </w:rPr>
        <w:t>Future</w:t>
      </w:r>
      <w:r w:rsidR="00762681" w:rsidRPr="008805BB">
        <w:rPr>
          <w:rFonts w:ascii="Arial" w:hAnsi="Arial" w:cs="Arial"/>
          <w:i/>
          <w:iCs/>
        </w:rPr>
        <w:t xml:space="preserve"> Generations (Wales) Act</w:t>
      </w:r>
      <w:r w:rsidR="00A22AE4" w:rsidRPr="008805BB">
        <w:rPr>
          <w:rFonts w:ascii="Arial" w:hAnsi="Arial" w:cs="Arial"/>
          <w:i/>
          <w:iCs/>
        </w:rPr>
        <w:t xml:space="preserve"> </w:t>
      </w:r>
      <w:r w:rsidR="00ED7C8B" w:rsidRPr="008805BB">
        <w:rPr>
          <w:rFonts w:ascii="Arial" w:hAnsi="Arial" w:cs="Arial"/>
          <w:i/>
          <w:iCs/>
        </w:rPr>
        <w:t>2015</w:t>
      </w:r>
      <w:r w:rsidR="00570C55" w:rsidRPr="008805BB">
        <w:rPr>
          <w:rFonts w:ascii="Arial" w:hAnsi="Arial" w:cs="Arial"/>
          <w:i/>
          <w:iCs/>
        </w:rPr>
        <w:t>”</w:t>
      </w:r>
      <w:r w:rsidR="00ED7C8B" w:rsidRPr="008805BB">
        <w:rPr>
          <w:rFonts w:ascii="Arial" w:hAnsi="Arial" w:cs="Arial"/>
        </w:rPr>
        <w:t xml:space="preserve"> (</w:t>
      </w:r>
      <w:r w:rsidR="0008678A" w:rsidRPr="008805BB">
        <w:rPr>
          <w:rFonts w:ascii="Arial" w:hAnsi="Arial" w:cs="Arial"/>
        </w:rPr>
        <w:t>Welsh Government, 2015)</w:t>
      </w:r>
      <w:r w:rsidR="00A22AE4" w:rsidRPr="008805BB">
        <w:rPr>
          <w:rFonts w:ascii="Arial" w:hAnsi="Arial" w:cs="Arial"/>
        </w:rPr>
        <w:t xml:space="preserve">. </w:t>
      </w:r>
      <w:r w:rsidR="00570C55" w:rsidRPr="008805BB">
        <w:rPr>
          <w:rFonts w:ascii="Arial" w:hAnsi="Arial" w:cs="Arial"/>
        </w:rPr>
        <w:t>T</w:t>
      </w:r>
      <w:r w:rsidR="00C422D2" w:rsidRPr="008805BB">
        <w:rPr>
          <w:rFonts w:ascii="Arial" w:hAnsi="Arial" w:cs="Arial"/>
        </w:rPr>
        <w:t xml:space="preserve">wo key </w:t>
      </w:r>
      <w:r w:rsidR="001400EF" w:rsidRPr="008805BB">
        <w:rPr>
          <w:rFonts w:ascii="Arial" w:hAnsi="Arial" w:cs="Arial"/>
        </w:rPr>
        <w:t xml:space="preserve">elements of the Act </w:t>
      </w:r>
      <w:r w:rsidR="00FA1058" w:rsidRPr="008805BB">
        <w:rPr>
          <w:rFonts w:ascii="Arial" w:hAnsi="Arial" w:cs="Arial"/>
        </w:rPr>
        <w:t>are</w:t>
      </w:r>
      <w:r w:rsidR="001400EF" w:rsidRPr="008805BB">
        <w:rPr>
          <w:rFonts w:ascii="Arial" w:hAnsi="Arial" w:cs="Arial"/>
        </w:rPr>
        <w:t xml:space="preserve"> to develop the </w:t>
      </w:r>
      <w:r w:rsidR="00E62C6C" w:rsidRPr="008805BB">
        <w:rPr>
          <w:rFonts w:ascii="Arial" w:hAnsi="Arial" w:cs="Arial"/>
        </w:rPr>
        <w:t>environmental and economic well-</w:t>
      </w:r>
      <w:r w:rsidR="00EE7248" w:rsidRPr="008805BB">
        <w:rPr>
          <w:rFonts w:ascii="Arial" w:hAnsi="Arial" w:cs="Arial"/>
        </w:rPr>
        <w:t>being within</w:t>
      </w:r>
      <w:r w:rsidR="00F42DDD" w:rsidRPr="008805BB">
        <w:rPr>
          <w:rFonts w:ascii="Arial" w:hAnsi="Arial" w:cs="Arial"/>
        </w:rPr>
        <w:t xml:space="preserve"> </w:t>
      </w:r>
      <w:r w:rsidR="00E62C6C" w:rsidRPr="008805BB">
        <w:rPr>
          <w:rFonts w:ascii="Arial" w:hAnsi="Arial" w:cs="Arial"/>
        </w:rPr>
        <w:t>Wales</w:t>
      </w:r>
      <w:r w:rsidR="005B2944" w:rsidRPr="008805BB">
        <w:rPr>
          <w:rFonts w:ascii="Arial" w:hAnsi="Arial" w:cs="Arial"/>
        </w:rPr>
        <w:t>, these implementations</w:t>
      </w:r>
      <w:r w:rsidR="000425D9" w:rsidRPr="008805BB">
        <w:rPr>
          <w:rFonts w:ascii="Arial" w:hAnsi="Arial" w:cs="Arial"/>
        </w:rPr>
        <w:t xml:space="preserve"> will</w:t>
      </w:r>
      <w:r w:rsidR="005B2944" w:rsidRPr="008805BB">
        <w:rPr>
          <w:rFonts w:ascii="Arial" w:hAnsi="Arial" w:cs="Arial"/>
        </w:rPr>
        <w:t xml:space="preserve"> </w:t>
      </w:r>
      <w:r w:rsidR="00D416C7" w:rsidRPr="008805BB">
        <w:rPr>
          <w:rFonts w:ascii="Arial" w:hAnsi="Arial" w:cs="Arial"/>
        </w:rPr>
        <w:t xml:space="preserve">provide a better quality of life </w:t>
      </w:r>
      <w:r w:rsidR="00C95A36" w:rsidRPr="008805BB">
        <w:rPr>
          <w:rFonts w:ascii="Arial" w:hAnsi="Arial" w:cs="Arial"/>
        </w:rPr>
        <w:t>for the future</w:t>
      </w:r>
      <w:r w:rsidR="00D74D12" w:rsidRPr="008805BB">
        <w:rPr>
          <w:rFonts w:ascii="Arial" w:hAnsi="Arial" w:cs="Arial"/>
        </w:rPr>
        <w:t xml:space="preserve"> generations</w:t>
      </w:r>
      <w:r w:rsidR="00ED3B2E" w:rsidRPr="008805BB">
        <w:rPr>
          <w:rFonts w:ascii="Arial" w:hAnsi="Arial" w:cs="Arial"/>
        </w:rPr>
        <w:t xml:space="preserve"> and current society</w:t>
      </w:r>
      <w:r w:rsidR="00C95A36" w:rsidRPr="008805BB">
        <w:rPr>
          <w:rFonts w:ascii="Arial" w:hAnsi="Arial" w:cs="Arial"/>
        </w:rPr>
        <w:t xml:space="preserve"> (Welsh Government, 2015). </w:t>
      </w:r>
      <w:r w:rsidR="00852B5D" w:rsidRPr="008805BB">
        <w:rPr>
          <w:rFonts w:ascii="Arial" w:hAnsi="Arial" w:cs="Arial"/>
        </w:rPr>
        <w:t xml:space="preserve">Through </w:t>
      </w:r>
      <w:r w:rsidR="005B310C" w:rsidRPr="008805BB">
        <w:rPr>
          <w:rFonts w:ascii="Arial" w:hAnsi="Arial" w:cs="Arial"/>
        </w:rPr>
        <w:t xml:space="preserve">developing </w:t>
      </w:r>
      <w:r w:rsidR="00304D15" w:rsidRPr="008805BB">
        <w:rPr>
          <w:rFonts w:ascii="Arial" w:hAnsi="Arial" w:cs="Arial"/>
        </w:rPr>
        <w:t xml:space="preserve">on the seven </w:t>
      </w:r>
      <w:r w:rsidR="00112491" w:rsidRPr="008805BB">
        <w:rPr>
          <w:rFonts w:ascii="Arial" w:hAnsi="Arial" w:cs="Arial"/>
        </w:rPr>
        <w:t xml:space="preserve">well-being goals, the aim is </w:t>
      </w:r>
      <w:r w:rsidR="006B27AF">
        <w:rPr>
          <w:rFonts w:ascii="Arial" w:hAnsi="Arial" w:cs="Arial"/>
        </w:rPr>
        <w:t xml:space="preserve">to </w:t>
      </w:r>
      <w:r w:rsidR="00112491" w:rsidRPr="008805BB">
        <w:rPr>
          <w:rFonts w:ascii="Arial" w:hAnsi="Arial" w:cs="Arial"/>
        </w:rPr>
        <w:t xml:space="preserve">educate </w:t>
      </w:r>
      <w:r w:rsidR="00112491" w:rsidRPr="008805BB">
        <w:rPr>
          <w:rFonts w:ascii="Arial" w:hAnsi="Arial" w:cs="Arial"/>
        </w:rPr>
        <w:lastRenderedPageBreak/>
        <w:t>society</w:t>
      </w:r>
      <w:r w:rsidR="00D465D3">
        <w:rPr>
          <w:rFonts w:ascii="Arial" w:hAnsi="Arial" w:cs="Arial"/>
        </w:rPr>
        <w:t>,</w:t>
      </w:r>
      <w:r w:rsidR="00112491" w:rsidRPr="008805BB">
        <w:rPr>
          <w:rFonts w:ascii="Arial" w:hAnsi="Arial" w:cs="Arial"/>
        </w:rPr>
        <w:t xml:space="preserve"> to understand </w:t>
      </w:r>
      <w:r w:rsidR="00F561CB" w:rsidRPr="008805BB">
        <w:rPr>
          <w:rFonts w:ascii="Arial" w:hAnsi="Arial" w:cs="Arial"/>
        </w:rPr>
        <w:t xml:space="preserve">the global limits, through </w:t>
      </w:r>
      <w:r w:rsidR="00D465D3">
        <w:rPr>
          <w:rFonts w:ascii="Arial" w:hAnsi="Arial" w:cs="Arial"/>
        </w:rPr>
        <w:t>developing</w:t>
      </w:r>
      <w:r w:rsidR="00F561CB" w:rsidRPr="008805BB">
        <w:rPr>
          <w:rFonts w:ascii="Arial" w:hAnsi="Arial" w:cs="Arial"/>
        </w:rPr>
        <w:t xml:space="preserve"> low carbon and </w:t>
      </w:r>
      <w:r w:rsidR="00606259" w:rsidRPr="008805BB">
        <w:rPr>
          <w:rFonts w:ascii="Arial" w:hAnsi="Arial" w:cs="Arial"/>
        </w:rPr>
        <w:t>resourceful societies, who maintain and develop the biodiverse</w:t>
      </w:r>
      <w:r w:rsidR="00570895" w:rsidRPr="008805BB">
        <w:rPr>
          <w:rFonts w:ascii="Arial" w:hAnsi="Arial" w:cs="Arial"/>
        </w:rPr>
        <w:t xml:space="preserve"> </w:t>
      </w:r>
      <w:r w:rsidR="001451DC" w:rsidRPr="008805BB">
        <w:rPr>
          <w:rFonts w:ascii="Arial" w:hAnsi="Arial" w:cs="Arial"/>
        </w:rPr>
        <w:t xml:space="preserve">system within the environment, </w:t>
      </w:r>
      <w:r w:rsidR="003D091B">
        <w:rPr>
          <w:rFonts w:ascii="Arial" w:hAnsi="Arial" w:cs="Arial"/>
        </w:rPr>
        <w:t>which will</w:t>
      </w:r>
      <w:r w:rsidR="001451DC" w:rsidRPr="008805BB">
        <w:rPr>
          <w:rFonts w:ascii="Arial" w:hAnsi="Arial" w:cs="Arial"/>
        </w:rPr>
        <w:t xml:space="preserve"> create a healthy ecosystem</w:t>
      </w:r>
      <w:r w:rsidR="00EB2181" w:rsidRPr="008805BB">
        <w:rPr>
          <w:rFonts w:ascii="Arial" w:hAnsi="Arial" w:cs="Arial"/>
        </w:rPr>
        <w:t xml:space="preserve"> and</w:t>
      </w:r>
      <w:r w:rsidR="00457D86">
        <w:rPr>
          <w:rFonts w:ascii="Arial" w:hAnsi="Arial" w:cs="Arial"/>
        </w:rPr>
        <w:t xml:space="preserve"> </w:t>
      </w:r>
      <w:r w:rsidR="00A653E9" w:rsidRPr="008805BB">
        <w:rPr>
          <w:rFonts w:ascii="Arial" w:hAnsi="Arial" w:cs="Arial"/>
        </w:rPr>
        <w:t xml:space="preserve">effective </w:t>
      </w:r>
      <w:r w:rsidR="00496329" w:rsidRPr="008805BB">
        <w:rPr>
          <w:rFonts w:ascii="Arial" w:hAnsi="Arial" w:cs="Arial"/>
        </w:rPr>
        <w:t xml:space="preserve">contributors </w:t>
      </w:r>
      <w:r w:rsidR="00635B5E" w:rsidRPr="008805BB">
        <w:rPr>
          <w:rFonts w:ascii="Arial" w:hAnsi="Arial" w:cs="Arial"/>
        </w:rPr>
        <w:t xml:space="preserve">to </w:t>
      </w:r>
      <w:r w:rsidR="00D56D5F" w:rsidRPr="008805BB">
        <w:rPr>
          <w:rFonts w:ascii="Arial" w:hAnsi="Arial" w:cs="Arial"/>
        </w:rPr>
        <w:t xml:space="preserve">global well-being (Welsh Government, 2015). </w:t>
      </w:r>
    </w:p>
    <w:p w14:paraId="017F02D7" w14:textId="4FF04240" w:rsidR="00C57505" w:rsidRPr="008805BB" w:rsidRDefault="002B5542" w:rsidP="005B543B">
      <w:pPr>
        <w:spacing w:line="360" w:lineRule="auto"/>
        <w:rPr>
          <w:rFonts w:ascii="Arial" w:hAnsi="Arial" w:cs="Arial"/>
        </w:rPr>
      </w:pPr>
      <w:r w:rsidRPr="008805BB">
        <w:rPr>
          <w:rFonts w:ascii="Arial" w:hAnsi="Arial" w:cs="Arial"/>
        </w:rPr>
        <w:t xml:space="preserve"> </w:t>
      </w:r>
      <w:r w:rsidR="008878A2">
        <w:rPr>
          <w:rFonts w:ascii="Arial" w:hAnsi="Arial" w:cs="Arial"/>
        </w:rPr>
        <w:t>S</w:t>
      </w:r>
      <w:r w:rsidR="003C0FA1" w:rsidRPr="008805BB">
        <w:rPr>
          <w:rFonts w:ascii="Arial" w:hAnsi="Arial" w:cs="Arial"/>
        </w:rPr>
        <w:t>upport</w:t>
      </w:r>
      <w:r w:rsidR="008878A2">
        <w:rPr>
          <w:rFonts w:ascii="Arial" w:hAnsi="Arial" w:cs="Arial"/>
        </w:rPr>
        <w:t>ing</w:t>
      </w:r>
      <w:r w:rsidR="003C0FA1" w:rsidRPr="008805BB">
        <w:rPr>
          <w:rFonts w:ascii="Arial" w:hAnsi="Arial" w:cs="Arial"/>
        </w:rPr>
        <w:t xml:space="preserve"> the Well-being of </w:t>
      </w:r>
      <w:r w:rsidR="00C70C9B" w:rsidRPr="008805BB">
        <w:rPr>
          <w:rFonts w:ascii="Arial" w:hAnsi="Arial" w:cs="Arial"/>
        </w:rPr>
        <w:t>Future</w:t>
      </w:r>
      <w:r w:rsidR="003C0FA1" w:rsidRPr="008805BB">
        <w:rPr>
          <w:rFonts w:ascii="Arial" w:hAnsi="Arial" w:cs="Arial"/>
        </w:rPr>
        <w:t xml:space="preserve"> </w:t>
      </w:r>
      <w:r w:rsidR="00C70C9B" w:rsidRPr="008805BB">
        <w:rPr>
          <w:rFonts w:ascii="Arial" w:hAnsi="Arial" w:cs="Arial"/>
        </w:rPr>
        <w:t xml:space="preserve">Generations of Wales </w:t>
      </w:r>
      <w:r w:rsidR="005F2A82">
        <w:rPr>
          <w:rFonts w:ascii="Arial" w:hAnsi="Arial" w:cs="Arial"/>
        </w:rPr>
        <w:t>act</w:t>
      </w:r>
      <w:r w:rsidR="00C70C9B" w:rsidRPr="008805BB">
        <w:rPr>
          <w:rFonts w:ascii="Arial" w:hAnsi="Arial" w:cs="Arial"/>
        </w:rPr>
        <w:t>,</w:t>
      </w:r>
      <w:r w:rsidRPr="008805BB">
        <w:rPr>
          <w:rFonts w:ascii="Arial" w:hAnsi="Arial" w:cs="Arial"/>
        </w:rPr>
        <w:t xml:space="preserve"> the Welsh Government </w:t>
      </w:r>
      <w:r w:rsidR="00EB19CB" w:rsidRPr="008805BB">
        <w:rPr>
          <w:rFonts w:ascii="Arial" w:hAnsi="Arial" w:cs="Arial"/>
        </w:rPr>
        <w:t xml:space="preserve">(2022) </w:t>
      </w:r>
      <w:r w:rsidRPr="008805BB">
        <w:rPr>
          <w:rFonts w:ascii="Arial" w:hAnsi="Arial" w:cs="Arial"/>
        </w:rPr>
        <w:t xml:space="preserve">created the new curriculum for Wales, which </w:t>
      </w:r>
      <w:r w:rsidR="00F14D8E" w:rsidRPr="008805BB">
        <w:rPr>
          <w:rFonts w:ascii="Arial" w:hAnsi="Arial" w:cs="Arial"/>
        </w:rPr>
        <w:t xml:space="preserve">focuses on </w:t>
      </w:r>
      <w:r w:rsidR="00737F44" w:rsidRPr="008805BB">
        <w:rPr>
          <w:rFonts w:ascii="Arial" w:hAnsi="Arial" w:cs="Arial"/>
        </w:rPr>
        <w:t xml:space="preserve">children developing four main </w:t>
      </w:r>
      <w:r w:rsidR="001718CA" w:rsidRPr="008805BB">
        <w:rPr>
          <w:rFonts w:ascii="Arial" w:hAnsi="Arial" w:cs="Arial"/>
        </w:rPr>
        <w:t>characteristics</w:t>
      </w:r>
      <w:r w:rsidR="00EA4B18" w:rsidRPr="008805BB">
        <w:rPr>
          <w:rFonts w:ascii="Arial" w:hAnsi="Arial" w:cs="Arial"/>
        </w:rPr>
        <w:t xml:space="preserve"> throughout life, to become</w:t>
      </w:r>
      <w:r w:rsidR="007F7EFE" w:rsidRPr="008805BB">
        <w:rPr>
          <w:rFonts w:ascii="Arial" w:hAnsi="Arial" w:cs="Arial"/>
        </w:rPr>
        <w:t xml:space="preserve"> am</w:t>
      </w:r>
      <w:r w:rsidR="000D1FDC" w:rsidRPr="008805BB">
        <w:rPr>
          <w:rFonts w:ascii="Arial" w:hAnsi="Arial" w:cs="Arial"/>
        </w:rPr>
        <w:t>bitious, creative, informed and confident indi</w:t>
      </w:r>
      <w:r w:rsidR="00C84DC1" w:rsidRPr="008805BB">
        <w:rPr>
          <w:rFonts w:ascii="Arial" w:hAnsi="Arial" w:cs="Arial"/>
        </w:rPr>
        <w:t xml:space="preserve">viduals, who </w:t>
      </w:r>
      <w:r w:rsidR="007324A2" w:rsidRPr="008805BB">
        <w:rPr>
          <w:rFonts w:ascii="Arial" w:hAnsi="Arial" w:cs="Arial"/>
        </w:rPr>
        <w:t>enjoy challenges, learning</w:t>
      </w:r>
      <w:r w:rsidR="00186B19" w:rsidRPr="008805BB">
        <w:rPr>
          <w:rFonts w:ascii="Arial" w:hAnsi="Arial" w:cs="Arial"/>
        </w:rPr>
        <w:t>,</w:t>
      </w:r>
      <w:r w:rsidR="00DC7C8F" w:rsidRPr="008805BB">
        <w:rPr>
          <w:rFonts w:ascii="Arial" w:hAnsi="Arial" w:cs="Arial"/>
        </w:rPr>
        <w:t xml:space="preserve"> </w:t>
      </w:r>
      <w:r w:rsidR="005F2A82">
        <w:rPr>
          <w:rFonts w:ascii="Arial" w:hAnsi="Arial" w:cs="Arial"/>
        </w:rPr>
        <w:t xml:space="preserve">and </w:t>
      </w:r>
      <w:r w:rsidR="00CE2310" w:rsidRPr="008805BB">
        <w:rPr>
          <w:rFonts w:ascii="Arial" w:hAnsi="Arial" w:cs="Arial"/>
        </w:rPr>
        <w:t>grasp</w:t>
      </w:r>
      <w:r w:rsidR="005F2A82">
        <w:rPr>
          <w:rFonts w:ascii="Arial" w:hAnsi="Arial" w:cs="Arial"/>
        </w:rPr>
        <w:t xml:space="preserve"> </w:t>
      </w:r>
      <w:r w:rsidR="00CE2310" w:rsidRPr="008805BB">
        <w:rPr>
          <w:rFonts w:ascii="Arial" w:hAnsi="Arial" w:cs="Arial"/>
        </w:rPr>
        <w:t>opportunities</w:t>
      </w:r>
      <w:r w:rsidR="00F13DB9">
        <w:rPr>
          <w:rFonts w:ascii="Arial" w:hAnsi="Arial" w:cs="Arial"/>
        </w:rPr>
        <w:t>, whilst</w:t>
      </w:r>
      <w:r w:rsidR="00CE2310" w:rsidRPr="008805BB">
        <w:rPr>
          <w:rFonts w:ascii="Arial" w:hAnsi="Arial" w:cs="Arial"/>
        </w:rPr>
        <w:t xml:space="preserve"> understand</w:t>
      </w:r>
      <w:r w:rsidR="00DC7C8F" w:rsidRPr="008805BB">
        <w:rPr>
          <w:rFonts w:ascii="Arial" w:hAnsi="Arial" w:cs="Arial"/>
        </w:rPr>
        <w:t>ing</w:t>
      </w:r>
      <w:r w:rsidR="00CE2310" w:rsidRPr="008805BB">
        <w:rPr>
          <w:rFonts w:ascii="Arial" w:hAnsi="Arial" w:cs="Arial"/>
        </w:rPr>
        <w:t xml:space="preserve"> and respect</w:t>
      </w:r>
      <w:r w:rsidR="00DC7C8F" w:rsidRPr="008805BB">
        <w:rPr>
          <w:rFonts w:ascii="Arial" w:hAnsi="Arial" w:cs="Arial"/>
        </w:rPr>
        <w:t xml:space="preserve">ing </w:t>
      </w:r>
      <w:r w:rsidR="00CE2310" w:rsidRPr="008805BB">
        <w:rPr>
          <w:rFonts w:ascii="Arial" w:hAnsi="Arial" w:cs="Arial"/>
        </w:rPr>
        <w:t>others</w:t>
      </w:r>
      <w:r w:rsidR="00F13DB9">
        <w:rPr>
          <w:rFonts w:ascii="Arial" w:hAnsi="Arial" w:cs="Arial"/>
        </w:rPr>
        <w:t>.</w:t>
      </w:r>
      <w:r w:rsidR="00DA6660" w:rsidRPr="008805BB">
        <w:rPr>
          <w:rFonts w:ascii="Arial" w:hAnsi="Arial" w:cs="Arial"/>
        </w:rPr>
        <w:t xml:space="preserve"> </w:t>
      </w:r>
      <w:r w:rsidR="00F04EFF">
        <w:rPr>
          <w:rFonts w:ascii="Arial" w:hAnsi="Arial" w:cs="Arial"/>
        </w:rPr>
        <w:t>A</w:t>
      </w:r>
      <w:r w:rsidR="00DA6660" w:rsidRPr="008805BB">
        <w:rPr>
          <w:rFonts w:ascii="Arial" w:hAnsi="Arial" w:cs="Arial"/>
        </w:rPr>
        <w:t xml:space="preserve">longside </w:t>
      </w:r>
      <w:r w:rsidR="008A6C05" w:rsidRPr="008805BB">
        <w:rPr>
          <w:rFonts w:ascii="Arial" w:hAnsi="Arial" w:cs="Arial"/>
        </w:rPr>
        <w:t>learning how to</w:t>
      </w:r>
      <w:r w:rsidR="00202CA7" w:rsidRPr="008805BB">
        <w:rPr>
          <w:rFonts w:ascii="Arial" w:hAnsi="Arial" w:cs="Arial"/>
        </w:rPr>
        <w:t xml:space="preserve"> conserv</w:t>
      </w:r>
      <w:r w:rsidR="008A6C05" w:rsidRPr="008805BB">
        <w:rPr>
          <w:rFonts w:ascii="Arial" w:hAnsi="Arial" w:cs="Arial"/>
        </w:rPr>
        <w:t>e</w:t>
      </w:r>
      <w:r w:rsidR="00202CA7" w:rsidRPr="008805BB">
        <w:rPr>
          <w:rFonts w:ascii="Arial" w:hAnsi="Arial" w:cs="Arial"/>
        </w:rPr>
        <w:t xml:space="preserve"> the planet, </w:t>
      </w:r>
      <w:r w:rsidR="002F0281" w:rsidRPr="008805BB">
        <w:rPr>
          <w:rFonts w:ascii="Arial" w:hAnsi="Arial" w:cs="Arial"/>
        </w:rPr>
        <w:t>to</w:t>
      </w:r>
      <w:r w:rsidR="00D44DE0" w:rsidRPr="008805BB">
        <w:rPr>
          <w:rFonts w:ascii="Arial" w:hAnsi="Arial" w:cs="Arial"/>
        </w:rPr>
        <w:t xml:space="preserve"> be</w:t>
      </w:r>
      <w:r w:rsidR="002F0281">
        <w:rPr>
          <w:rFonts w:ascii="Arial" w:hAnsi="Arial" w:cs="Arial"/>
        </w:rPr>
        <w:t>come</w:t>
      </w:r>
      <w:r w:rsidR="00D44DE0" w:rsidRPr="008805BB">
        <w:rPr>
          <w:rFonts w:ascii="Arial" w:hAnsi="Arial" w:cs="Arial"/>
        </w:rPr>
        <w:t xml:space="preserve"> healthy and active members of society</w:t>
      </w:r>
      <w:r w:rsidR="00F04EFF">
        <w:rPr>
          <w:rFonts w:ascii="Arial" w:hAnsi="Arial" w:cs="Arial"/>
        </w:rPr>
        <w:t xml:space="preserve"> (Welsh Government, 2022)</w:t>
      </w:r>
      <w:r w:rsidR="00D44DE0" w:rsidRPr="008805BB">
        <w:rPr>
          <w:rFonts w:ascii="Arial" w:hAnsi="Arial" w:cs="Arial"/>
        </w:rPr>
        <w:t>.</w:t>
      </w:r>
      <w:r w:rsidR="00A81B5B" w:rsidRPr="008805BB">
        <w:rPr>
          <w:rFonts w:ascii="Arial" w:hAnsi="Arial" w:cs="Arial"/>
        </w:rPr>
        <w:t xml:space="preserve"> </w:t>
      </w:r>
      <w:r w:rsidR="00C9547E" w:rsidRPr="008805BB">
        <w:rPr>
          <w:rFonts w:ascii="Arial" w:hAnsi="Arial" w:cs="Arial"/>
        </w:rPr>
        <w:t xml:space="preserve">The design of the curriculum focuses on the </w:t>
      </w:r>
      <w:r w:rsidR="009E4E54" w:rsidRPr="008805BB">
        <w:rPr>
          <w:rFonts w:ascii="Arial" w:hAnsi="Arial" w:cs="Arial"/>
        </w:rPr>
        <w:t>enabling learners to have pride and passion within themselves</w:t>
      </w:r>
      <w:r w:rsidR="002B5AAB" w:rsidRPr="008805BB">
        <w:rPr>
          <w:rFonts w:ascii="Arial" w:hAnsi="Arial" w:cs="Arial"/>
        </w:rPr>
        <w:t xml:space="preserve">, </w:t>
      </w:r>
      <w:r w:rsidR="00BE10AD" w:rsidRPr="008805BB">
        <w:rPr>
          <w:rFonts w:ascii="Arial" w:hAnsi="Arial" w:cs="Arial"/>
        </w:rPr>
        <w:t>where they live and the</w:t>
      </w:r>
      <w:r w:rsidR="00D91098" w:rsidRPr="008805BB">
        <w:rPr>
          <w:rFonts w:ascii="Arial" w:hAnsi="Arial" w:cs="Arial"/>
        </w:rPr>
        <w:t>ir</w:t>
      </w:r>
      <w:r w:rsidR="00BE10AD" w:rsidRPr="008805BB">
        <w:rPr>
          <w:rFonts w:ascii="Arial" w:hAnsi="Arial" w:cs="Arial"/>
        </w:rPr>
        <w:t xml:space="preserve"> </w:t>
      </w:r>
      <w:r w:rsidR="00D91098" w:rsidRPr="008805BB">
        <w:rPr>
          <w:rFonts w:ascii="Arial" w:hAnsi="Arial" w:cs="Arial"/>
        </w:rPr>
        <w:t xml:space="preserve">country, to develop a sense </w:t>
      </w:r>
      <w:r w:rsidR="007F318A" w:rsidRPr="008805BB">
        <w:rPr>
          <w:rFonts w:ascii="Arial" w:hAnsi="Arial" w:cs="Arial"/>
        </w:rPr>
        <w:t>“</w:t>
      </w:r>
      <w:proofErr w:type="spellStart"/>
      <w:r w:rsidR="007F318A" w:rsidRPr="008805BB">
        <w:rPr>
          <w:rFonts w:ascii="Arial" w:hAnsi="Arial" w:cs="Arial"/>
          <w:i/>
          <w:iCs/>
        </w:rPr>
        <w:t>cynefin</w:t>
      </w:r>
      <w:proofErr w:type="spellEnd"/>
      <w:r w:rsidR="007F318A" w:rsidRPr="008805BB">
        <w:rPr>
          <w:rFonts w:ascii="Arial" w:hAnsi="Arial" w:cs="Arial"/>
        </w:rPr>
        <w:t xml:space="preserve">” </w:t>
      </w:r>
      <w:r w:rsidR="005B539B" w:rsidRPr="008805BB">
        <w:rPr>
          <w:rFonts w:ascii="Arial" w:hAnsi="Arial" w:cs="Arial"/>
        </w:rPr>
        <w:t>and</w:t>
      </w:r>
      <w:r w:rsidR="00D91098" w:rsidRPr="008805BB">
        <w:rPr>
          <w:rFonts w:ascii="Arial" w:hAnsi="Arial" w:cs="Arial"/>
        </w:rPr>
        <w:t xml:space="preserve"> identity</w:t>
      </w:r>
      <w:r w:rsidR="00AC5780" w:rsidRPr="008805BB">
        <w:rPr>
          <w:rFonts w:ascii="Arial" w:hAnsi="Arial" w:cs="Arial"/>
        </w:rPr>
        <w:t xml:space="preserve">, </w:t>
      </w:r>
      <w:r w:rsidR="00692EE6" w:rsidRPr="008805BB">
        <w:rPr>
          <w:rFonts w:ascii="Arial" w:hAnsi="Arial" w:cs="Arial"/>
        </w:rPr>
        <w:t>from the</w:t>
      </w:r>
      <w:r w:rsidR="00AC5780" w:rsidRPr="008805BB">
        <w:rPr>
          <w:rFonts w:ascii="Arial" w:hAnsi="Arial" w:cs="Arial"/>
        </w:rPr>
        <w:t xml:space="preserve"> history and landscapes surrounding them</w:t>
      </w:r>
      <w:r w:rsidR="00000905" w:rsidRPr="008805BB">
        <w:rPr>
          <w:rFonts w:ascii="Arial" w:hAnsi="Arial" w:cs="Arial"/>
        </w:rPr>
        <w:t xml:space="preserve"> (Welsh Government, 2022).</w:t>
      </w:r>
      <w:r w:rsidR="00C841D9" w:rsidRPr="008805BB">
        <w:rPr>
          <w:rFonts w:ascii="Arial" w:hAnsi="Arial" w:cs="Arial"/>
        </w:rPr>
        <w:t xml:space="preserve"> </w:t>
      </w:r>
      <w:r w:rsidR="00B52A41" w:rsidRPr="008805BB">
        <w:rPr>
          <w:rFonts w:ascii="Arial" w:hAnsi="Arial" w:cs="Arial"/>
        </w:rPr>
        <w:t>Included within th</w:t>
      </w:r>
      <w:r w:rsidR="00EC457B">
        <w:rPr>
          <w:rFonts w:ascii="Arial" w:hAnsi="Arial" w:cs="Arial"/>
        </w:rPr>
        <w:t xml:space="preserve">e humanities </w:t>
      </w:r>
      <w:r w:rsidR="00B52A41" w:rsidRPr="008805BB">
        <w:rPr>
          <w:rFonts w:ascii="Arial" w:hAnsi="Arial" w:cs="Arial"/>
        </w:rPr>
        <w:t>section</w:t>
      </w:r>
      <w:r w:rsidR="00EC457B">
        <w:rPr>
          <w:rFonts w:ascii="Arial" w:hAnsi="Arial" w:cs="Arial"/>
        </w:rPr>
        <w:t xml:space="preserve">, </w:t>
      </w:r>
      <w:r w:rsidR="00B52A41" w:rsidRPr="008805BB">
        <w:rPr>
          <w:rFonts w:ascii="Arial" w:hAnsi="Arial" w:cs="Arial"/>
        </w:rPr>
        <w:t>is</w:t>
      </w:r>
      <w:r w:rsidR="00761D83" w:rsidRPr="008805BB">
        <w:rPr>
          <w:rFonts w:ascii="Arial" w:hAnsi="Arial" w:cs="Arial"/>
        </w:rPr>
        <w:t xml:space="preserve"> how through</w:t>
      </w:r>
      <w:r w:rsidR="00337FF9">
        <w:rPr>
          <w:rFonts w:ascii="Arial" w:hAnsi="Arial" w:cs="Arial"/>
        </w:rPr>
        <w:t xml:space="preserve"> children</w:t>
      </w:r>
      <w:r w:rsidR="00761D83" w:rsidRPr="008805BB">
        <w:rPr>
          <w:rFonts w:ascii="Arial" w:hAnsi="Arial" w:cs="Arial"/>
        </w:rPr>
        <w:t xml:space="preserve"> learning about sustainability</w:t>
      </w:r>
      <w:r w:rsidR="00B75B38" w:rsidRPr="008805BB">
        <w:rPr>
          <w:rFonts w:ascii="Arial" w:hAnsi="Arial" w:cs="Arial"/>
        </w:rPr>
        <w:t>,</w:t>
      </w:r>
      <w:r w:rsidR="00761D83" w:rsidRPr="008805BB">
        <w:rPr>
          <w:rFonts w:ascii="Arial" w:hAnsi="Arial" w:cs="Arial"/>
        </w:rPr>
        <w:t xml:space="preserve"> </w:t>
      </w:r>
      <w:r w:rsidR="008505DA" w:rsidRPr="008805BB">
        <w:rPr>
          <w:rFonts w:ascii="Arial" w:hAnsi="Arial" w:cs="Arial"/>
        </w:rPr>
        <w:t>children</w:t>
      </w:r>
      <w:r w:rsidR="00761D83" w:rsidRPr="008805BB">
        <w:rPr>
          <w:rFonts w:ascii="Arial" w:hAnsi="Arial" w:cs="Arial"/>
        </w:rPr>
        <w:t xml:space="preserve"> </w:t>
      </w:r>
      <w:r w:rsidR="00E95F6D" w:rsidRPr="008805BB">
        <w:rPr>
          <w:rFonts w:ascii="Arial" w:hAnsi="Arial" w:cs="Arial"/>
        </w:rPr>
        <w:t xml:space="preserve">grow an </w:t>
      </w:r>
      <w:r w:rsidR="004A22C9" w:rsidRPr="008805BB">
        <w:rPr>
          <w:rFonts w:ascii="Arial" w:hAnsi="Arial" w:cs="Arial"/>
        </w:rPr>
        <w:t>appreciation for the landscapes and environments around them</w:t>
      </w:r>
      <w:r w:rsidR="00692F01" w:rsidRPr="008805BB">
        <w:rPr>
          <w:rFonts w:ascii="Arial" w:hAnsi="Arial" w:cs="Arial"/>
        </w:rPr>
        <w:t xml:space="preserve">, developing an understanding of </w:t>
      </w:r>
      <w:r w:rsidR="00E711C4" w:rsidRPr="008805BB">
        <w:rPr>
          <w:rFonts w:ascii="Arial" w:hAnsi="Arial" w:cs="Arial"/>
        </w:rPr>
        <w:t>the interconnections between both humans and the environment</w:t>
      </w:r>
      <w:r w:rsidR="00477041" w:rsidRPr="008805BB">
        <w:rPr>
          <w:rFonts w:ascii="Arial" w:hAnsi="Arial" w:cs="Arial"/>
        </w:rPr>
        <w:t>,</w:t>
      </w:r>
      <w:r w:rsidR="00737343" w:rsidRPr="008805BB">
        <w:rPr>
          <w:rFonts w:ascii="Arial" w:hAnsi="Arial" w:cs="Arial"/>
        </w:rPr>
        <w:t xml:space="preserve"> </w:t>
      </w:r>
      <w:r w:rsidR="008505DA" w:rsidRPr="008805BB">
        <w:rPr>
          <w:rFonts w:ascii="Arial" w:hAnsi="Arial" w:cs="Arial"/>
        </w:rPr>
        <w:t>and the impact</w:t>
      </w:r>
      <w:r w:rsidR="006115FF" w:rsidRPr="008805BB">
        <w:rPr>
          <w:rFonts w:ascii="Arial" w:hAnsi="Arial" w:cs="Arial"/>
        </w:rPr>
        <w:t xml:space="preserve"> humans</w:t>
      </w:r>
      <w:r w:rsidR="008505DA" w:rsidRPr="008805BB">
        <w:rPr>
          <w:rFonts w:ascii="Arial" w:hAnsi="Arial" w:cs="Arial"/>
        </w:rPr>
        <w:t xml:space="preserve"> can </w:t>
      </w:r>
      <w:r w:rsidR="002A3816" w:rsidRPr="008805BB">
        <w:rPr>
          <w:rFonts w:ascii="Arial" w:hAnsi="Arial" w:cs="Arial"/>
        </w:rPr>
        <w:t>have (Welsh Government, 2019).</w:t>
      </w:r>
      <w:r w:rsidR="0047424D" w:rsidRPr="008805BB">
        <w:rPr>
          <w:rFonts w:ascii="Arial" w:hAnsi="Arial" w:cs="Arial"/>
        </w:rPr>
        <w:t xml:space="preserve"> </w:t>
      </w:r>
      <w:r w:rsidR="00AC7905" w:rsidRPr="008805BB">
        <w:rPr>
          <w:rFonts w:ascii="Arial" w:hAnsi="Arial" w:cs="Arial"/>
        </w:rPr>
        <w:t xml:space="preserve">Supporting </w:t>
      </w:r>
      <w:r w:rsidR="00D341D0" w:rsidRPr="008805BB">
        <w:rPr>
          <w:rFonts w:ascii="Arial" w:hAnsi="Arial" w:cs="Arial"/>
        </w:rPr>
        <w:t xml:space="preserve">the teaching and learning is the Education for Sustainable Development and </w:t>
      </w:r>
      <w:r w:rsidR="00DE15C1" w:rsidRPr="008805BB">
        <w:rPr>
          <w:rFonts w:ascii="Arial" w:hAnsi="Arial" w:cs="Arial"/>
        </w:rPr>
        <w:t>Global</w:t>
      </w:r>
      <w:r w:rsidR="00D341D0" w:rsidRPr="008805BB">
        <w:rPr>
          <w:rFonts w:ascii="Arial" w:hAnsi="Arial" w:cs="Arial"/>
        </w:rPr>
        <w:t xml:space="preserve"> Citizenship</w:t>
      </w:r>
      <w:r w:rsidR="00DE15C1" w:rsidRPr="008805BB">
        <w:rPr>
          <w:rFonts w:ascii="Arial" w:hAnsi="Arial" w:cs="Arial"/>
        </w:rPr>
        <w:t xml:space="preserve"> (hereafter ES</w:t>
      </w:r>
      <w:r w:rsidR="003359C2" w:rsidRPr="008805BB">
        <w:rPr>
          <w:rFonts w:ascii="Arial" w:hAnsi="Arial" w:cs="Arial"/>
        </w:rPr>
        <w:t>DGC)</w:t>
      </w:r>
      <w:r w:rsidR="00DE15C1" w:rsidRPr="008805BB">
        <w:rPr>
          <w:rFonts w:ascii="Arial" w:hAnsi="Arial" w:cs="Arial"/>
        </w:rPr>
        <w:t xml:space="preserve"> guidance for schools</w:t>
      </w:r>
      <w:r w:rsidR="003359C2" w:rsidRPr="008805BB">
        <w:rPr>
          <w:rFonts w:ascii="Arial" w:hAnsi="Arial" w:cs="Arial"/>
        </w:rPr>
        <w:t xml:space="preserve">, which emphasis </w:t>
      </w:r>
      <w:r w:rsidR="003A00BC" w:rsidRPr="008805BB">
        <w:rPr>
          <w:rFonts w:ascii="Arial" w:hAnsi="Arial" w:cs="Arial"/>
        </w:rPr>
        <w:t xml:space="preserve">how ESDGC should </w:t>
      </w:r>
      <w:r w:rsidR="00604543" w:rsidRPr="008805BB">
        <w:rPr>
          <w:rFonts w:ascii="Arial" w:hAnsi="Arial" w:cs="Arial"/>
        </w:rPr>
        <w:t xml:space="preserve">link with all </w:t>
      </w:r>
      <w:r w:rsidR="009174A7" w:rsidRPr="008805BB">
        <w:rPr>
          <w:rFonts w:ascii="Arial" w:hAnsi="Arial" w:cs="Arial"/>
        </w:rPr>
        <w:t>areas of learning and</w:t>
      </w:r>
      <w:r w:rsidR="00D85A9C" w:rsidRPr="008805BB">
        <w:rPr>
          <w:rFonts w:ascii="Arial" w:hAnsi="Arial" w:cs="Arial"/>
        </w:rPr>
        <w:t xml:space="preserve"> experiences both inside and outside the classroom (</w:t>
      </w:r>
      <w:r w:rsidR="00360A30" w:rsidRPr="008805BB">
        <w:rPr>
          <w:rFonts w:ascii="Arial" w:hAnsi="Arial" w:cs="Arial"/>
        </w:rPr>
        <w:t xml:space="preserve">Welsh Assembly Government, </w:t>
      </w:r>
      <w:r w:rsidR="007C10E8" w:rsidRPr="008805BB">
        <w:rPr>
          <w:rFonts w:ascii="Arial" w:hAnsi="Arial" w:cs="Arial"/>
        </w:rPr>
        <w:t>2008</w:t>
      </w:r>
      <w:r w:rsidR="009136FC" w:rsidRPr="008805BB">
        <w:rPr>
          <w:rFonts w:ascii="Arial" w:hAnsi="Arial" w:cs="Arial"/>
        </w:rPr>
        <w:t>, p13</w:t>
      </w:r>
      <w:r w:rsidR="007C10E8" w:rsidRPr="008805BB">
        <w:rPr>
          <w:rFonts w:ascii="Arial" w:hAnsi="Arial" w:cs="Arial"/>
        </w:rPr>
        <w:t>).</w:t>
      </w:r>
      <w:r w:rsidR="00320B31" w:rsidRPr="008805BB">
        <w:rPr>
          <w:rFonts w:ascii="Arial" w:hAnsi="Arial" w:cs="Arial"/>
        </w:rPr>
        <w:t xml:space="preserve"> </w:t>
      </w:r>
      <w:r w:rsidR="00C37E3A" w:rsidRPr="008805BB">
        <w:rPr>
          <w:rFonts w:ascii="Arial" w:hAnsi="Arial" w:cs="Arial"/>
        </w:rPr>
        <w:t>Continuing</w:t>
      </w:r>
      <w:r w:rsidR="00E336F7" w:rsidRPr="008805BB">
        <w:rPr>
          <w:rFonts w:ascii="Arial" w:hAnsi="Arial" w:cs="Arial"/>
        </w:rPr>
        <w:t xml:space="preserve"> the Welsh Assembly Government</w:t>
      </w:r>
      <w:r w:rsidR="0060339C" w:rsidRPr="008805BB">
        <w:rPr>
          <w:rFonts w:ascii="Arial" w:hAnsi="Arial" w:cs="Arial"/>
        </w:rPr>
        <w:t xml:space="preserve"> (</w:t>
      </w:r>
      <w:r w:rsidR="00E336F7" w:rsidRPr="008805BB">
        <w:rPr>
          <w:rFonts w:ascii="Arial" w:hAnsi="Arial" w:cs="Arial"/>
        </w:rPr>
        <w:t>2008, p</w:t>
      </w:r>
      <w:r w:rsidR="0060339C" w:rsidRPr="008805BB">
        <w:rPr>
          <w:rFonts w:ascii="Arial" w:hAnsi="Arial" w:cs="Arial"/>
        </w:rPr>
        <w:t>17)</w:t>
      </w:r>
      <w:r w:rsidR="00F824EA" w:rsidRPr="008805BB">
        <w:rPr>
          <w:rFonts w:ascii="Arial" w:hAnsi="Arial" w:cs="Arial"/>
        </w:rPr>
        <w:t xml:space="preserve"> adds how schools need to model </w:t>
      </w:r>
      <w:r w:rsidR="00A65059">
        <w:rPr>
          <w:rFonts w:ascii="Arial" w:hAnsi="Arial" w:cs="Arial"/>
        </w:rPr>
        <w:t xml:space="preserve">how to respect the environment </w:t>
      </w:r>
      <w:r w:rsidR="001A4F9A">
        <w:rPr>
          <w:rFonts w:ascii="Arial" w:hAnsi="Arial" w:cs="Arial"/>
        </w:rPr>
        <w:t>through</w:t>
      </w:r>
      <w:r w:rsidR="00F824EA" w:rsidRPr="008805BB">
        <w:rPr>
          <w:rFonts w:ascii="Arial" w:hAnsi="Arial" w:cs="Arial"/>
        </w:rPr>
        <w:t xml:space="preserve"> </w:t>
      </w:r>
      <w:r w:rsidR="003D03EC" w:rsidRPr="008805BB">
        <w:rPr>
          <w:rFonts w:ascii="Arial" w:hAnsi="Arial" w:cs="Arial"/>
        </w:rPr>
        <w:t>demonstrating</w:t>
      </w:r>
      <w:r w:rsidR="00F824EA" w:rsidRPr="008805BB">
        <w:rPr>
          <w:rFonts w:ascii="Arial" w:hAnsi="Arial" w:cs="Arial"/>
        </w:rPr>
        <w:t xml:space="preserve"> to the children how to </w:t>
      </w:r>
      <w:r w:rsidR="003D03EC" w:rsidRPr="008805BB">
        <w:rPr>
          <w:rFonts w:ascii="Arial" w:hAnsi="Arial" w:cs="Arial"/>
        </w:rPr>
        <w:t>recycle</w:t>
      </w:r>
      <w:r w:rsidR="00A96D68">
        <w:rPr>
          <w:rFonts w:ascii="Arial" w:hAnsi="Arial" w:cs="Arial"/>
        </w:rPr>
        <w:t xml:space="preserve"> and</w:t>
      </w:r>
      <w:r w:rsidR="00F824EA" w:rsidRPr="008805BB">
        <w:rPr>
          <w:rFonts w:ascii="Arial" w:hAnsi="Arial" w:cs="Arial"/>
        </w:rPr>
        <w:t xml:space="preserve"> reduce waste</w:t>
      </w:r>
      <w:r w:rsidR="003D03EC" w:rsidRPr="008805BB">
        <w:rPr>
          <w:rFonts w:ascii="Arial" w:hAnsi="Arial" w:cs="Arial"/>
        </w:rPr>
        <w:t>.</w:t>
      </w:r>
    </w:p>
    <w:p w14:paraId="07FC0E5E" w14:textId="71FAAD49" w:rsidR="00FB222F" w:rsidRDefault="0070595E" w:rsidP="005B543B">
      <w:pPr>
        <w:spacing w:line="360" w:lineRule="auto"/>
        <w:rPr>
          <w:rFonts w:ascii="Arial" w:hAnsi="Arial" w:cs="Arial"/>
        </w:rPr>
      </w:pPr>
      <w:r w:rsidRPr="008805BB">
        <w:rPr>
          <w:rFonts w:ascii="Arial" w:hAnsi="Arial" w:cs="Arial"/>
        </w:rPr>
        <w:t xml:space="preserve">To enhance this the Welsh </w:t>
      </w:r>
      <w:r w:rsidR="00ED22E9" w:rsidRPr="008805BB">
        <w:rPr>
          <w:rFonts w:ascii="Arial" w:hAnsi="Arial" w:cs="Arial"/>
        </w:rPr>
        <w:t>Assembly</w:t>
      </w:r>
      <w:r w:rsidRPr="008805BB">
        <w:rPr>
          <w:rFonts w:ascii="Arial" w:hAnsi="Arial" w:cs="Arial"/>
        </w:rPr>
        <w:t xml:space="preserve"> Government (2008, p17) discusses how introducing awards or </w:t>
      </w:r>
      <w:r w:rsidR="00D07CAB" w:rsidRPr="008805BB">
        <w:rPr>
          <w:rFonts w:ascii="Arial" w:hAnsi="Arial" w:cs="Arial"/>
        </w:rPr>
        <w:t xml:space="preserve">schemes which focus on educating sustainability </w:t>
      </w:r>
      <w:r w:rsidR="005105DD" w:rsidRPr="008805BB">
        <w:rPr>
          <w:rFonts w:ascii="Arial" w:hAnsi="Arial" w:cs="Arial"/>
        </w:rPr>
        <w:t>through participation</w:t>
      </w:r>
      <w:r w:rsidR="00ED22E9" w:rsidRPr="008805BB">
        <w:rPr>
          <w:rFonts w:ascii="Arial" w:hAnsi="Arial" w:cs="Arial"/>
        </w:rPr>
        <w:t xml:space="preserve"> is a good starting point for children to get involved. </w:t>
      </w:r>
      <w:r w:rsidR="00072140" w:rsidRPr="008805BB">
        <w:rPr>
          <w:rFonts w:ascii="Arial" w:hAnsi="Arial" w:cs="Arial"/>
        </w:rPr>
        <w:t>Joining environmental education programmes,</w:t>
      </w:r>
      <w:r w:rsidR="00B6748F" w:rsidRPr="008805BB">
        <w:rPr>
          <w:rFonts w:ascii="Arial" w:hAnsi="Arial" w:cs="Arial"/>
        </w:rPr>
        <w:t xml:space="preserve"> such as the John Muir award and </w:t>
      </w:r>
      <w:r w:rsidR="00D0364A" w:rsidRPr="008805BB">
        <w:rPr>
          <w:rFonts w:ascii="Arial" w:hAnsi="Arial" w:cs="Arial"/>
        </w:rPr>
        <w:t>Eco Schools</w:t>
      </w:r>
      <w:r w:rsidR="0067102B">
        <w:rPr>
          <w:rFonts w:ascii="Arial" w:hAnsi="Arial" w:cs="Arial"/>
        </w:rPr>
        <w:t>,</w:t>
      </w:r>
      <w:r w:rsidR="00D0364A" w:rsidRPr="008805BB">
        <w:rPr>
          <w:rFonts w:ascii="Arial" w:hAnsi="Arial" w:cs="Arial"/>
        </w:rPr>
        <w:t xml:space="preserve"> </w:t>
      </w:r>
      <w:r w:rsidR="00E04DB2" w:rsidRPr="008805BB">
        <w:rPr>
          <w:rFonts w:ascii="Arial" w:hAnsi="Arial" w:cs="Arial"/>
        </w:rPr>
        <w:t xml:space="preserve">help motivate </w:t>
      </w:r>
      <w:r w:rsidR="002B686C" w:rsidRPr="008805BB">
        <w:rPr>
          <w:rFonts w:ascii="Arial" w:hAnsi="Arial" w:cs="Arial"/>
        </w:rPr>
        <w:t xml:space="preserve">and educate children how </w:t>
      </w:r>
      <w:r w:rsidR="00EC60B5" w:rsidRPr="008805BB">
        <w:rPr>
          <w:rFonts w:ascii="Arial" w:hAnsi="Arial" w:cs="Arial"/>
        </w:rPr>
        <w:t xml:space="preserve">to </w:t>
      </w:r>
      <w:r w:rsidR="0023469B" w:rsidRPr="008805BB">
        <w:rPr>
          <w:rFonts w:ascii="Arial" w:hAnsi="Arial" w:cs="Arial"/>
        </w:rPr>
        <w:t>care for the environment</w:t>
      </w:r>
      <w:r w:rsidR="00EC60B5" w:rsidRPr="008805BB">
        <w:rPr>
          <w:rFonts w:ascii="Arial" w:hAnsi="Arial" w:cs="Arial"/>
        </w:rPr>
        <w:t xml:space="preserve"> and make their setting more sustainable</w:t>
      </w:r>
      <w:r w:rsidR="0000769E">
        <w:rPr>
          <w:rFonts w:ascii="Arial" w:hAnsi="Arial" w:cs="Arial"/>
        </w:rPr>
        <w:t>.</w:t>
      </w:r>
      <w:r w:rsidR="0023469B" w:rsidRPr="008805BB">
        <w:rPr>
          <w:rFonts w:ascii="Arial" w:hAnsi="Arial" w:cs="Arial"/>
        </w:rPr>
        <w:t xml:space="preserve"> </w:t>
      </w:r>
      <w:r w:rsidR="0000769E">
        <w:rPr>
          <w:rFonts w:ascii="Arial" w:hAnsi="Arial" w:cs="Arial"/>
        </w:rPr>
        <w:t>T</w:t>
      </w:r>
      <w:r w:rsidR="0023469B" w:rsidRPr="008805BB">
        <w:rPr>
          <w:rFonts w:ascii="Arial" w:hAnsi="Arial" w:cs="Arial"/>
        </w:rPr>
        <w:t xml:space="preserve">hrough encouraging </w:t>
      </w:r>
      <w:r w:rsidR="0000769E">
        <w:rPr>
          <w:rFonts w:ascii="Arial" w:hAnsi="Arial" w:cs="Arial"/>
        </w:rPr>
        <w:t>children</w:t>
      </w:r>
      <w:r w:rsidR="0023469B" w:rsidRPr="008805BB">
        <w:rPr>
          <w:rFonts w:ascii="Arial" w:hAnsi="Arial" w:cs="Arial"/>
        </w:rPr>
        <w:t xml:space="preserve"> to find outdoor spaces,</w:t>
      </w:r>
      <w:r w:rsidR="00E2190D" w:rsidRPr="008805BB">
        <w:rPr>
          <w:rFonts w:ascii="Arial" w:hAnsi="Arial" w:cs="Arial"/>
        </w:rPr>
        <w:t xml:space="preserve"> </w:t>
      </w:r>
      <w:r w:rsidR="00856A17">
        <w:rPr>
          <w:rFonts w:ascii="Arial" w:hAnsi="Arial" w:cs="Arial"/>
        </w:rPr>
        <w:t xml:space="preserve">to </w:t>
      </w:r>
      <w:r w:rsidR="0023469B" w:rsidRPr="008805BB">
        <w:rPr>
          <w:rFonts w:ascii="Arial" w:hAnsi="Arial" w:cs="Arial"/>
        </w:rPr>
        <w:t>discover</w:t>
      </w:r>
      <w:r w:rsidR="00150ECC">
        <w:rPr>
          <w:rFonts w:ascii="Arial" w:hAnsi="Arial" w:cs="Arial"/>
        </w:rPr>
        <w:t>,</w:t>
      </w:r>
      <w:r w:rsidR="0023469B" w:rsidRPr="008805BB">
        <w:rPr>
          <w:rFonts w:ascii="Arial" w:hAnsi="Arial" w:cs="Arial"/>
        </w:rPr>
        <w:t xml:space="preserve"> explor</w:t>
      </w:r>
      <w:r w:rsidR="00856A17">
        <w:rPr>
          <w:rFonts w:ascii="Arial" w:hAnsi="Arial" w:cs="Arial"/>
        </w:rPr>
        <w:t>e</w:t>
      </w:r>
      <w:r w:rsidR="0023469B" w:rsidRPr="008805BB">
        <w:rPr>
          <w:rFonts w:ascii="Arial" w:hAnsi="Arial" w:cs="Arial"/>
        </w:rPr>
        <w:t>,</w:t>
      </w:r>
      <w:r w:rsidR="006B08B5">
        <w:rPr>
          <w:rFonts w:ascii="Arial" w:hAnsi="Arial" w:cs="Arial"/>
        </w:rPr>
        <w:t xml:space="preserve"> and </w:t>
      </w:r>
      <w:r w:rsidR="0023469B" w:rsidRPr="008805BB">
        <w:rPr>
          <w:rFonts w:ascii="Arial" w:hAnsi="Arial" w:cs="Arial"/>
        </w:rPr>
        <w:t xml:space="preserve">be proactive </w:t>
      </w:r>
      <w:r w:rsidR="004E3518" w:rsidRPr="008805BB">
        <w:rPr>
          <w:rFonts w:ascii="Arial" w:hAnsi="Arial" w:cs="Arial"/>
        </w:rPr>
        <w:t>in helping to conserve the area</w:t>
      </w:r>
      <w:r w:rsidR="006B08B5">
        <w:rPr>
          <w:rFonts w:ascii="Arial" w:hAnsi="Arial" w:cs="Arial"/>
        </w:rPr>
        <w:t>s</w:t>
      </w:r>
      <w:r w:rsidR="00E2190D" w:rsidRPr="008805BB">
        <w:rPr>
          <w:rFonts w:ascii="Arial" w:hAnsi="Arial" w:cs="Arial"/>
        </w:rPr>
        <w:t>,</w:t>
      </w:r>
      <w:r w:rsidR="004E3518" w:rsidRPr="008805BB">
        <w:rPr>
          <w:rFonts w:ascii="Arial" w:hAnsi="Arial" w:cs="Arial"/>
        </w:rPr>
        <w:t xml:space="preserve"> </w:t>
      </w:r>
      <w:r w:rsidR="00EE788E">
        <w:rPr>
          <w:rFonts w:ascii="Arial" w:hAnsi="Arial" w:cs="Arial"/>
        </w:rPr>
        <w:t>enhances</w:t>
      </w:r>
      <w:r w:rsidR="0097728D" w:rsidRPr="008805BB">
        <w:rPr>
          <w:rFonts w:ascii="Arial" w:hAnsi="Arial" w:cs="Arial"/>
        </w:rPr>
        <w:t xml:space="preserve"> sustainab</w:t>
      </w:r>
      <w:r w:rsidR="00EE788E">
        <w:rPr>
          <w:rFonts w:ascii="Arial" w:hAnsi="Arial" w:cs="Arial"/>
        </w:rPr>
        <w:t>le development,</w:t>
      </w:r>
      <w:r w:rsidR="0097728D" w:rsidRPr="008805BB">
        <w:rPr>
          <w:rFonts w:ascii="Arial" w:hAnsi="Arial" w:cs="Arial"/>
        </w:rPr>
        <w:t xml:space="preserve"> </w:t>
      </w:r>
      <w:r w:rsidR="004A7A3D" w:rsidRPr="008805BB">
        <w:rPr>
          <w:rFonts w:ascii="Arial" w:hAnsi="Arial" w:cs="Arial"/>
        </w:rPr>
        <w:t>through</w:t>
      </w:r>
      <w:r w:rsidR="0097728D" w:rsidRPr="008805BB">
        <w:rPr>
          <w:rFonts w:ascii="Arial" w:hAnsi="Arial" w:cs="Arial"/>
        </w:rPr>
        <w:t xml:space="preserve"> a </w:t>
      </w:r>
      <w:r w:rsidR="00444021" w:rsidRPr="008805BB">
        <w:rPr>
          <w:rFonts w:ascii="Arial" w:hAnsi="Arial" w:cs="Arial"/>
        </w:rPr>
        <w:t>hands-on</w:t>
      </w:r>
      <w:r w:rsidR="0097728D" w:rsidRPr="008805BB">
        <w:rPr>
          <w:rFonts w:ascii="Arial" w:hAnsi="Arial" w:cs="Arial"/>
        </w:rPr>
        <w:t xml:space="preserve"> </w:t>
      </w:r>
      <w:r w:rsidR="004A7A3D" w:rsidRPr="008805BB">
        <w:rPr>
          <w:rFonts w:ascii="Arial" w:hAnsi="Arial" w:cs="Arial"/>
        </w:rPr>
        <w:t>approach</w:t>
      </w:r>
      <w:r w:rsidR="00672333" w:rsidRPr="008805BB">
        <w:rPr>
          <w:rFonts w:ascii="Arial" w:hAnsi="Arial" w:cs="Arial"/>
        </w:rPr>
        <w:t xml:space="preserve"> (</w:t>
      </w:r>
      <w:r w:rsidR="00EF071D" w:rsidRPr="008805BB">
        <w:rPr>
          <w:rFonts w:ascii="Arial" w:hAnsi="Arial" w:cs="Arial"/>
        </w:rPr>
        <w:t>John Muir Trust, 2025</w:t>
      </w:r>
      <w:r w:rsidR="00C746B7" w:rsidRPr="008805BB">
        <w:rPr>
          <w:rFonts w:ascii="Arial" w:hAnsi="Arial" w:cs="Arial"/>
        </w:rPr>
        <w:t xml:space="preserve"> and Eco-schools: early years</w:t>
      </w:r>
      <w:r w:rsidR="00AD29C4" w:rsidRPr="008805BB">
        <w:rPr>
          <w:rFonts w:ascii="Arial" w:hAnsi="Arial" w:cs="Arial"/>
        </w:rPr>
        <w:t>, no-date)</w:t>
      </w:r>
      <w:r w:rsidR="0097728D" w:rsidRPr="008805BB">
        <w:rPr>
          <w:rFonts w:ascii="Arial" w:hAnsi="Arial" w:cs="Arial"/>
        </w:rPr>
        <w:t xml:space="preserve">. </w:t>
      </w:r>
    </w:p>
    <w:p w14:paraId="4D62EDA9" w14:textId="086227DA" w:rsidR="00AE51DF" w:rsidRDefault="00BF2501" w:rsidP="005B543B">
      <w:pPr>
        <w:spacing w:line="360" w:lineRule="auto"/>
        <w:rPr>
          <w:rFonts w:ascii="Arial" w:hAnsi="Arial" w:cs="Arial"/>
        </w:rPr>
      </w:pPr>
      <w:r w:rsidRPr="008805BB">
        <w:rPr>
          <w:rFonts w:ascii="Arial" w:hAnsi="Arial" w:cs="Arial"/>
        </w:rPr>
        <w:lastRenderedPageBreak/>
        <w:t xml:space="preserve">According to </w:t>
      </w:r>
      <w:r w:rsidR="007C248D" w:rsidRPr="008805BB">
        <w:rPr>
          <w:rFonts w:ascii="Arial" w:hAnsi="Arial" w:cs="Arial"/>
        </w:rPr>
        <w:t>Lopez-</w:t>
      </w:r>
      <w:proofErr w:type="spellStart"/>
      <w:r w:rsidR="007C248D" w:rsidRPr="008805BB">
        <w:rPr>
          <w:rFonts w:ascii="Arial" w:hAnsi="Arial" w:cs="Arial"/>
        </w:rPr>
        <w:t>Alcarria</w:t>
      </w:r>
      <w:proofErr w:type="spellEnd"/>
      <w:r w:rsidR="007C248D" w:rsidRPr="008805BB">
        <w:rPr>
          <w:rFonts w:ascii="Arial" w:hAnsi="Arial" w:cs="Arial"/>
        </w:rPr>
        <w:t xml:space="preserve"> </w:t>
      </w:r>
      <w:r w:rsidR="007C248D" w:rsidRPr="008805BB">
        <w:rPr>
          <w:rFonts w:ascii="Arial" w:hAnsi="Arial" w:cs="Arial"/>
          <w:i/>
          <w:iCs/>
        </w:rPr>
        <w:t>et</w:t>
      </w:r>
      <w:r w:rsidR="009766FB">
        <w:rPr>
          <w:rFonts w:ascii="Arial" w:hAnsi="Arial" w:cs="Arial"/>
          <w:i/>
          <w:iCs/>
        </w:rPr>
        <w:t>-</w:t>
      </w:r>
      <w:r w:rsidR="007C248D" w:rsidRPr="008805BB">
        <w:rPr>
          <w:rFonts w:ascii="Arial" w:hAnsi="Arial" w:cs="Arial"/>
          <w:i/>
          <w:iCs/>
        </w:rPr>
        <w:t>al</w:t>
      </w:r>
      <w:r w:rsidR="007C248D" w:rsidRPr="008805BB">
        <w:rPr>
          <w:rFonts w:ascii="Arial" w:hAnsi="Arial" w:cs="Arial"/>
        </w:rPr>
        <w:t xml:space="preserve"> (</w:t>
      </w:r>
      <w:r w:rsidR="00666481" w:rsidRPr="008805BB">
        <w:rPr>
          <w:rFonts w:ascii="Arial" w:hAnsi="Arial" w:cs="Arial"/>
        </w:rPr>
        <w:t>2016</w:t>
      </w:r>
      <w:r w:rsidR="00574ADF" w:rsidRPr="008805BB">
        <w:rPr>
          <w:rFonts w:ascii="Arial" w:hAnsi="Arial" w:cs="Arial"/>
        </w:rPr>
        <w:t>), environmental</w:t>
      </w:r>
      <w:r w:rsidR="00666481" w:rsidRPr="008805BB">
        <w:rPr>
          <w:rFonts w:ascii="Arial" w:hAnsi="Arial" w:cs="Arial"/>
        </w:rPr>
        <w:t xml:space="preserve"> educations program</w:t>
      </w:r>
      <w:r w:rsidR="00412C6C" w:rsidRPr="008805BB">
        <w:rPr>
          <w:rFonts w:ascii="Arial" w:hAnsi="Arial" w:cs="Arial"/>
        </w:rPr>
        <w:t xml:space="preserve">mes are a </w:t>
      </w:r>
      <w:r w:rsidR="0009197C" w:rsidRPr="008805BB">
        <w:rPr>
          <w:rFonts w:ascii="Arial" w:hAnsi="Arial" w:cs="Arial"/>
        </w:rPr>
        <w:t xml:space="preserve">helpful tool </w:t>
      </w:r>
      <w:r w:rsidR="00574ADF" w:rsidRPr="008805BB">
        <w:rPr>
          <w:rFonts w:ascii="Arial" w:hAnsi="Arial" w:cs="Arial"/>
        </w:rPr>
        <w:t xml:space="preserve">in supporting and building </w:t>
      </w:r>
      <w:r w:rsidR="00A47D82" w:rsidRPr="008805BB">
        <w:rPr>
          <w:rFonts w:ascii="Arial" w:hAnsi="Arial" w:cs="Arial"/>
        </w:rPr>
        <w:t>knowledge</w:t>
      </w:r>
      <w:r w:rsidR="004E178D" w:rsidRPr="008805BB">
        <w:rPr>
          <w:rFonts w:ascii="Arial" w:hAnsi="Arial" w:cs="Arial"/>
        </w:rPr>
        <w:t>, skills and experiences</w:t>
      </w:r>
      <w:r w:rsidR="00A47D82" w:rsidRPr="008805BB">
        <w:rPr>
          <w:rFonts w:ascii="Arial" w:hAnsi="Arial" w:cs="Arial"/>
        </w:rPr>
        <w:t xml:space="preserve">, which </w:t>
      </w:r>
      <w:r w:rsidR="004F6B3D" w:rsidRPr="008805BB">
        <w:rPr>
          <w:rFonts w:ascii="Arial" w:hAnsi="Arial" w:cs="Arial"/>
        </w:rPr>
        <w:t xml:space="preserve">encourage children to work </w:t>
      </w:r>
      <w:r w:rsidR="00951A46" w:rsidRPr="008805BB">
        <w:rPr>
          <w:rFonts w:ascii="Arial" w:hAnsi="Arial" w:cs="Arial"/>
        </w:rPr>
        <w:t>collaboratively</w:t>
      </w:r>
      <w:r w:rsidR="004F6B3D" w:rsidRPr="008805BB">
        <w:rPr>
          <w:rFonts w:ascii="Arial" w:hAnsi="Arial" w:cs="Arial"/>
        </w:rPr>
        <w:t xml:space="preserve"> or </w:t>
      </w:r>
      <w:r w:rsidR="00951A46" w:rsidRPr="008805BB">
        <w:rPr>
          <w:rFonts w:ascii="Arial" w:hAnsi="Arial" w:cs="Arial"/>
        </w:rPr>
        <w:t xml:space="preserve">independently to solve present </w:t>
      </w:r>
      <w:r w:rsidR="005866E0">
        <w:rPr>
          <w:rFonts w:ascii="Arial" w:hAnsi="Arial" w:cs="Arial"/>
        </w:rPr>
        <w:t xml:space="preserve">and </w:t>
      </w:r>
      <w:r w:rsidR="00951A46" w:rsidRPr="008805BB">
        <w:rPr>
          <w:rFonts w:ascii="Arial" w:hAnsi="Arial" w:cs="Arial"/>
        </w:rPr>
        <w:t xml:space="preserve">future environmental issues. </w:t>
      </w:r>
      <w:r w:rsidR="00D07A9C" w:rsidRPr="008805BB">
        <w:rPr>
          <w:rFonts w:ascii="Arial" w:hAnsi="Arial" w:cs="Arial"/>
        </w:rPr>
        <w:t>Lopez-</w:t>
      </w:r>
      <w:proofErr w:type="spellStart"/>
      <w:r w:rsidR="00D07A9C" w:rsidRPr="008805BB">
        <w:rPr>
          <w:rFonts w:ascii="Arial" w:hAnsi="Arial" w:cs="Arial"/>
        </w:rPr>
        <w:t>Alcarria</w:t>
      </w:r>
      <w:proofErr w:type="spellEnd"/>
      <w:r w:rsidR="00D07A9C" w:rsidRPr="008805BB">
        <w:rPr>
          <w:rFonts w:ascii="Arial" w:hAnsi="Arial" w:cs="Arial"/>
        </w:rPr>
        <w:t xml:space="preserve"> </w:t>
      </w:r>
      <w:r w:rsidR="00D07A9C" w:rsidRPr="008805BB">
        <w:rPr>
          <w:rFonts w:ascii="Arial" w:hAnsi="Arial" w:cs="Arial"/>
          <w:i/>
          <w:iCs/>
        </w:rPr>
        <w:t>et</w:t>
      </w:r>
      <w:r w:rsidR="009766FB">
        <w:rPr>
          <w:rFonts w:ascii="Arial" w:hAnsi="Arial" w:cs="Arial"/>
          <w:i/>
          <w:iCs/>
        </w:rPr>
        <w:t>-</w:t>
      </w:r>
      <w:r w:rsidR="00D07A9C" w:rsidRPr="008805BB">
        <w:rPr>
          <w:rFonts w:ascii="Arial" w:hAnsi="Arial" w:cs="Arial"/>
          <w:i/>
          <w:iCs/>
        </w:rPr>
        <w:t xml:space="preserve">al </w:t>
      </w:r>
      <w:r w:rsidR="00D07A9C" w:rsidRPr="008805BB">
        <w:rPr>
          <w:rFonts w:ascii="Arial" w:hAnsi="Arial" w:cs="Arial"/>
        </w:rPr>
        <w:t>(2016</w:t>
      </w:r>
      <w:r w:rsidR="00753B32" w:rsidRPr="008805BB">
        <w:rPr>
          <w:rFonts w:ascii="Arial" w:hAnsi="Arial" w:cs="Arial"/>
        </w:rPr>
        <w:t>, p6</w:t>
      </w:r>
      <w:r w:rsidR="00D07A9C" w:rsidRPr="008805BB">
        <w:rPr>
          <w:rFonts w:ascii="Arial" w:hAnsi="Arial" w:cs="Arial"/>
        </w:rPr>
        <w:t xml:space="preserve">) study </w:t>
      </w:r>
      <w:r w:rsidR="00651B40" w:rsidRPr="008805BB">
        <w:rPr>
          <w:rFonts w:ascii="Arial" w:hAnsi="Arial" w:cs="Arial"/>
        </w:rPr>
        <w:t xml:space="preserve">discusses how </w:t>
      </w:r>
      <w:r w:rsidR="00753B32" w:rsidRPr="008805BB">
        <w:rPr>
          <w:rFonts w:ascii="Arial" w:hAnsi="Arial" w:cs="Arial"/>
        </w:rPr>
        <w:t xml:space="preserve">teachers </w:t>
      </w:r>
      <w:r w:rsidR="00CE0E07" w:rsidRPr="008805BB">
        <w:rPr>
          <w:rFonts w:ascii="Arial" w:hAnsi="Arial" w:cs="Arial"/>
        </w:rPr>
        <w:t xml:space="preserve">found </w:t>
      </w:r>
      <w:r w:rsidR="00164B07" w:rsidRPr="008805BB">
        <w:rPr>
          <w:rFonts w:ascii="Arial" w:hAnsi="Arial" w:cs="Arial"/>
        </w:rPr>
        <w:t>incorporating</w:t>
      </w:r>
      <w:r w:rsidR="00CE0E07" w:rsidRPr="008805BB">
        <w:rPr>
          <w:rFonts w:ascii="Arial" w:hAnsi="Arial" w:cs="Arial"/>
        </w:rPr>
        <w:t xml:space="preserve"> environmental educat</w:t>
      </w:r>
      <w:r w:rsidR="00334FF8" w:rsidRPr="008805BB">
        <w:rPr>
          <w:rFonts w:ascii="Arial" w:hAnsi="Arial" w:cs="Arial"/>
        </w:rPr>
        <w:t>ion programmes</w:t>
      </w:r>
      <w:r w:rsidR="00150ECC">
        <w:rPr>
          <w:rFonts w:ascii="Arial" w:hAnsi="Arial" w:cs="Arial"/>
        </w:rPr>
        <w:t>,</w:t>
      </w:r>
      <w:r w:rsidR="00334FF8" w:rsidRPr="008805BB">
        <w:rPr>
          <w:rFonts w:ascii="Arial" w:hAnsi="Arial" w:cs="Arial"/>
        </w:rPr>
        <w:t xml:space="preserve"> to be effective </w:t>
      </w:r>
      <w:r w:rsidR="00AF78B6" w:rsidRPr="008805BB">
        <w:rPr>
          <w:rFonts w:ascii="Arial" w:hAnsi="Arial" w:cs="Arial"/>
        </w:rPr>
        <w:t>and easy to implement within daily routine</w:t>
      </w:r>
      <w:r w:rsidR="00CF3D86" w:rsidRPr="008805BB">
        <w:rPr>
          <w:rFonts w:ascii="Arial" w:hAnsi="Arial" w:cs="Arial"/>
        </w:rPr>
        <w:t>s</w:t>
      </w:r>
      <w:r w:rsidR="002C011B">
        <w:rPr>
          <w:rFonts w:ascii="Arial" w:hAnsi="Arial" w:cs="Arial"/>
        </w:rPr>
        <w:t>. Discussing how it</w:t>
      </w:r>
      <w:r w:rsidR="00CF3D86" w:rsidRPr="008805BB">
        <w:rPr>
          <w:rFonts w:ascii="Arial" w:hAnsi="Arial" w:cs="Arial"/>
        </w:rPr>
        <w:t xml:space="preserve"> offered opportunities</w:t>
      </w:r>
      <w:r w:rsidR="00FE6E37" w:rsidRPr="008805BB">
        <w:rPr>
          <w:rFonts w:ascii="Arial" w:hAnsi="Arial" w:cs="Arial"/>
        </w:rPr>
        <w:t xml:space="preserve"> </w:t>
      </w:r>
      <w:r w:rsidR="00E15BD5" w:rsidRPr="008805BB">
        <w:rPr>
          <w:rFonts w:ascii="Arial" w:hAnsi="Arial" w:cs="Arial"/>
        </w:rPr>
        <w:t xml:space="preserve">to visit environments and </w:t>
      </w:r>
      <w:r w:rsidR="002A3720" w:rsidRPr="008805BB">
        <w:rPr>
          <w:rFonts w:ascii="Arial" w:hAnsi="Arial" w:cs="Arial"/>
        </w:rPr>
        <w:t>develop</w:t>
      </w:r>
      <w:r w:rsidR="0021490E">
        <w:rPr>
          <w:rFonts w:ascii="Arial" w:hAnsi="Arial" w:cs="Arial"/>
        </w:rPr>
        <w:t xml:space="preserve"> </w:t>
      </w:r>
      <w:r w:rsidR="00825749">
        <w:rPr>
          <w:rFonts w:ascii="Arial" w:hAnsi="Arial" w:cs="Arial"/>
        </w:rPr>
        <w:t>areas within their settings</w:t>
      </w:r>
      <w:r w:rsidR="002A3720" w:rsidRPr="008805BB">
        <w:rPr>
          <w:rFonts w:ascii="Arial" w:hAnsi="Arial" w:cs="Arial"/>
        </w:rPr>
        <w:t>, whilst also</w:t>
      </w:r>
      <w:r w:rsidR="00CF3D86" w:rsidRPr="008805BB">
        <w:rPr>
          <w:rFonts w:ascii="Arial" w:hAnsi="Arial" w:cs="Arial"/>
        </w:rPr>
        <w:t xml:space="preserve"> </w:t>
      </w:r>
      <w:r w:rsidR="002A3720" w:rsidRPr="008805BB">
        <w:rPr>
          <w:rFonts w:ascii="Arial" w:hAnsi="Arial" w:cs="Arial"/>
        </w:rPr>
        <w:t>promoting</w:t>
      </w:r>
      <w:r w:rsidR="00CF3D86" w:rsidRPr="008805BB">
        <w:rPr>
          <w:rFonts w:ascii="Arial" w:hAnsi="Arial" w:cs="Arial"/>
        </w:rPr>
        <w:t xml:space="preserve"> engage</w:t>
      </w:r>
      <w:r w:rsidR="002A3720" w:rsidRPr="008805BB">
        <w:rPr>
          <w:rFonts w:ascii="Arial" w:hAnsi="Arial" w:cs="Arial"/>
        </w:rPr>
        <w:t>ment</w:t>
      </w:r>
      <w:r w:rsidR="00CF3D86" w:rsidRPr="008805BB">
        <w:rPr>
          <w:rFonts w:ascii="Arial" w:hAnsi="Arial" w:cs="Arial"/>
        </w:rPr>
        <w:t xml:space="preserve"> </w:t>
      </w:r>
      <w:r w:rsidR="00613DD4" w:rsidRPr="008805BB">
        <w:rPr>
          <w:rFonts w:ascii="Arial" w:hAnsi="Arial" w:cs="Arial"/>
        </w:rPr>
        <w:t xml:space="preserve">and participation </w:t>
      </w:r>
      <w:r w:rsidR="00CF3D86" w:rsidRPr="008805BB">
        <w:rPr>
          <w:rFonts w:ascii="Arial" w:hAnsi="Arial" w:cs="Arial"/>
        </w:rPr>
        <w:t xml:space="preserve">with </w:t>
      </w:r>
      <w:r w:rsidR="00E82906" w:rsidRPr="008805BB">
        <w:rPr>
          <w:rFonts w:ascii="Arial" w:hAnsi="Arial" w:cs="Arial"/>
        </w:rPr>
        <w:t>parents</w:t>
      </w:r>
      <w:r w:rsidR="002A3720" w:rsidRPr="008805BB">
        <w:rPr>
          <w:rFonts w:ascii="Arial" w:hAnsi="Arial" w:cs="Arial"/>
        </w:rPr>
        <w:t xml:space="preserve">, </w:t>
      </w:r>
      <w:r w:rsidR="00E82906" w:rsidRPr="008805BB">
        <w:rPr>
          <w:rFonts w:ascii="Arial" w:hAnsi="Arial" w:cs="Arial"/>
        </w:rPr>
        <w:t>the community</w:t>
      </w:r>
      <w:r w:rsidR="002A3720" w:rsidRPr="008805BB">
        <w:rPr>
          <w:rFonts w:ascii="Arial" w:hAnsi="Arial" w:cs="Arial"/>
        </w:rPr>
        <w:t xml:space="preserve"> and </w:t>
      </w:r>
      <w:r w:rsidR="00A04FE6" w:rsidRPr="008805BB">
        <w:rPr>
          <w:rFonts w:ascii="Arial" w:hAnsi="Arial" w:cs="Arial"/>
        </w:rPr>
        <w:t xml:space="preserve">other external </w:t>
      </w:r>
      <w:r w:rsidR="00613DD4" w:rsidRPr="008805BB">
        <w:rPr>
          <w:rFonts w:ascii="Arial" w:hAnsi="Arial" w:cs="Arial"/>
        </w:rPr>
        <w:t>agencies.</w:t>
      </w:r>
      <w:r w:rsidR="00BD36F5">
        <w:rPr>
          <w:rFonts w:ascii="Arial" w:hAnsi="Arial" w:cs="Arial"/>
        </w:rPr>
        <w:t xml:space="preserve"> </w:t>
      </w:r>
      <w:r w:rsidR="0068321D">
        <w:rPr>
          <w:rFonts w:ascii="Arial" w:hAnsi="Arial" w:cs="Arial"/>
        </w:rPr>
        <w:t>Ardoin and Bowers (</w:t>
      </w:r>
      <w:r w:rsidR="006B40F9">
        <w:rPr>
          <w:rFonts w:ascii="Arial" w:hAnsi="Arial" w:cs="Arial"/>
        </w:rPr>
        <w:t>2020,</w:t>
      </w:r>
      <w:r w:rsidR="00AF7DCE">
        <w:rPr>
          <w:rFonts w:ascii="Arial" w:hAnsi="Arial" w:cs="Arial"/>
        </w:rPr>
        <w:t xml:space="preserve"> </w:t>
      </w:r>
      <w:r w:rsidR="00E573A4">
        <w:rPr>
          <w:rFonts w:ascii="Arial" w:hAnsi="Arial" w:cs="Arial"/>
        </w:rPr>
        <w:t xml:space="preserve">p2) state </w:t>
      </w:r>
      <w:r w:rsidR="008A45B8">
        <w:rPr>
          <w:rFonts w:ascii="Arial" w:hAnsi="Arial" w:cs="Arial"/>
        </w:rPr>
        <w:t xml:space="preserve">how environmental-based </w:t>
      </w:r>
      <w:r w:rsidR="00140A4F">
        <w:rPr>
          <w:rFonts w:ascii="Arial" w:hAnsi="Arial" w:cs="Arial"/>
        </w:rPr>
        <w:t>programmes</w:t>
      </w:r>
      <w:r w:rsidR="008A45B8">
        <w:rPr>
          <w:rFonts w:ascii="Arial" w:hAnsi="Arial" w:cs="Arial"/>
        </w:rPr>
        <w:t xml:space="preserve"> within the early years provides “</w:t>
      </w:r>
      <w:r w:rsidR="008A45B8" w:rsidRPr="00140A4F">
        <w:rPr>
          <w:rFonts w:ascii="Arial" w:hAnsi="Arial" w:cs="Arial"/>
          <w:i/>
          <w:iCs/>
        </w:rPr>
        <w:t>direct, nature</w:t>
      </w:r>
      <w:r w:rsidR="00140A4F" w:rsidRPr="00140A4F">
        <w:rPr>
          <w:rFonts w:ascii="Arial" w:hAnsi="Arial" w:cs="Arial"/>
          <w:i/>
          <w:iCs/>
        </w:rPr>
        <w:t>-rich experiences</w:t>
      </w:r>
      <w:r w:rsidR="00140A4F">
        <w:rPr>
          <w:rFonts w:ascii="Arial" w:hAnsi="Arial" w:cs="Arial"/>
        </w:rPr>
        <w:t>”</w:t>
      </w:r>
      <w:r w:rsidR="00E42FCB">
        <w:rPr>
          <w:rFonts w:ascii="Arial" w:hAnsi="Arial" w:cs="Arial"/>
        </w:rPr>
        <w:t xml:space="preserve"> which develops children’s physical, cognitive</w:t>
      </w:r>
      <w:r w:rsidR="00BF7637">
        <w:rPr>
          <w:rFonts w:ascii="Arial" w:hAnsi="Arial" w:cs="Arial"/>
        </w:rPr>
        <w:t xml:space="preserve"> and emotional health</w:t>
      </w:r>
      <w:r w:rsidR="00AF7DCE">
        <w:rPr>
          <w:rFonts w:ascii="Arial" w:hAnsi="Arial" w:cs="Arial"/>
        </w:rPr>
        <w:t>,</w:t>
      </w:r>
      <w:r w:rsidR="00BF7637">
        <w:rPr>
          <w:rFonts w:ascii="Arial" w:hAnsi="Arial" w:cs="Arial"/>
        </w:rPr>
        <w:t xml:space="preserve"> through increased physical activities, </w:t>
      </w:r>
      <w:r w:rsidR="00EB08A3">
        <w:rPr>
          <w:rFonts w:ascii="Arial" w:hAnsi="Arial" w:cs="Arial"/>
        </w:rPr>
        <w:t xml:space="preserve">problem </w:t>
      </w:r>
      <w:r w:rsidR="00BE41C1">
        <w:rPr>
          <w:rFonts w:ascii="Arial" w:hAnsi="Arial" w:cs="Arial"/>
        </w:rPr>
        <w:t>solving</w:t>
      </w:r>
      <w:r w:rsidR="00EB08A3">
        <w:rPr>
          <w:rFonts w:ascii="Arial" w:hAnsi="Arial" w:cs="Arial"/>
        </w:rPr>
        <w:t xml:space="preserve"> and emotional regulation, alongside developing an appreciation for the natu</w:t>
      </w:r>
      <w:r w:rsidR="00BE41C1">
        <w:rPr>
          <w:rFonts w:ascii="Arial" w:hAnsi="Arial" w:cs="Arial"/>
        </w:rPr>
        <w:t xml:space="preserve">ral world. </w:t>
      </w:r>
      <w:r w:rsidR="007162EC">
        <w:rPr>
          <w:rFonts w:ascii="Arial" w:hAnsi="Arial" w:cs="Arial"/>
        </w:rPr>
        <w:t xml:space="preserve">These </w:t>
      </w:r>
      <w:r w:rsidR="00F91BA9">
        <w:rPr>
          <w:rFonts w:ascii="Arial" w:hAnsi="Arial" w:cs="Arial"/>
        </w:rPr>
        <w:t>programmes</w:t>
      </w:r>
      <w:r w:rsidR="007162EC">
        <w:rPr>
          <w:rFonts w:ascii="Arial" w:hAnsi="Arial" w:cs="Arial"/>
        </w:rPr>
        <w:t xml:space="preserve"> </w:t>
      </w:r>
      <w:r w:rsidR="005F3E54">
        <w:rPr>
          <w:rFonts w:ascii="Arial" w:hAnsi="Arial" w:cs="Arial"/>
        </w:rPr>
        <w:t>link well</w:t>
      </w:r>
      <w:r w:rsidR="000065CE">
        <w:rPr>
          <w:rFonts w:ascii="Arial" w:hAnsi="Arial" w:cs="Arial"/>
        </w:rPr>
        <w:t xml:space="preserve"> with</w:t>
      </w:r>
      <w:r w:rsidR="007162EC">
        <w:rPr>
          <w:rFonts w:ascii="Arial" w:hAnsi="Arial" w:cs="Arial"/>
        </w:rPr>
        <w:t xml:space="preserve"> theorist Maria Montessori and Rudolf Ste</w:t>
      </w:r>
      <w:r w:rsidR="005A23B3">
        <w:rPr>
          <w:rFonts w:ascii="Arial" w:hAnsi="Arial" w:cs="Arial"/>
        </w:rPr>
        <w:t xml:space="preserve">iner, </w:t>
      </w:r>
      <w:r w:rsidR="005F3E54">
        <w:rPr>
          <w:rFonts w:ascii="Arial" w:hAnsi="Arial" w:cs="Arial"/>
        </w:rPr>
        <w:t xml:space="preserve">who </w:t>
      </w:r>
      <w:r w:rsidR="005A23B3">
        <w:rPr>
          <w:rFonts w:ascii="Arial" w:hAnsi="Arial" w:cs="Arial"/>
        </w:rPr>
        <w:t>both understood the value of</w:t>
      </w:r>
      <w:r w:rsidR="000D48F4" w:rsidRPr="000D48F4">
        <w:t xml:space="preserve"> </w:t>
      </w:r>
      <w:r w:rsidR="000D48F4" w:rsidRPr="000D48F4">
        <w:rPr>
          <w:rFonts w:ascii="Arial" w:hAnsi="Arial" w:cs="Arial"/>
        </w:rPr>
        <w:t>sensorial experiences</w:t>
      </w:r>
      <w:r w:rsidR="000D48F4">
        <w:rPr>
          <w:rFonts w:ascii="Arial" w:hAnsi="Arial" w:cs="Arial"/>
        </w:rPr>
        <w:t xml:space="preserve"> through</w:t>
      </w:r>
      <w:r w:rsidR="005A23B3">
        <w:rPr>
          <w:rFonts w:ascii="Arial" w:hAnsi="Arial" w:cs="Arial"/>
        </w:rPr>
        <w:t xml:space="preserve"> being </w:t>
      </w:r>
      <w:r w:rsidR="002757E2">
        <w:rPr>
          <w:rFonts w:ascii="Arial" w:hAnsi="Arial" w:cs="Arial"/>
        </w:rPr>
        <w:t>connected with nature</w:t>
      </w:r>
      <w:r w:rsidR="00646494">
        <w:rPr>
          <w:rFonts w:ascii="Arial" w:hAnsi="Arial" w:cs="Arial"/>
        </w:rPr>
        <w:t xml:space="preserve"> </w:t>
      </w:r>
      <w:r w:rsidR="00743669">
        <w:rPr>
          <w:rFonts w:ascii="Arial" w:hAnsi="Arial" w:cs="Arial"/>
        </w:rPr>
        <w:t>(</w:t>
      </w:r>
      <w:r w:rsidR="00C3241F">
        <w:rPr>
          <w:rFonts w:ascii="Arial" w:hAnsi="Arial" w:cs="Arial"/>
        </w:rPr>
        <w:t>Boyd,</w:t>
      </w:r>
      <w:r w:rsidR="00792531">
        <w:rPr>
          <w:rFonts w:ascii="Arial" w:hAnsi="Arial" w:cs="Arial"/>
        </w:rPr>
        <w:t>2018,</w:t>
      </w:r>
      <w:r w:rsidR="00C3241F">
        <w:rPr>
          <w:rFonts w:ascii="Arial" w:hAnsi="Arial" w:cs="Arial"/>
        </w:rPr>
        <w:t xml:space="preserve"> </w:t>
      </w:r>
      <w:r w:rsidR="001D6BB1">
        <w:rPr>
          <w:rFonts w:ascii="Arial" w:hAnsi="Arial" w:cs="Arial"/>
        </w:rPr>
        <w:t>p14</w:t>
      </w:r>
      <w:r w:rsidR="00743669">
        <w:rPr>
          <w:rFonts w:ascii="Arial" w:hAnsi="Arial" w:cs="Arial"/>
        </w:rPr>
        <w:t>). Montessori and Steiner</w:t>
      </w:r>
      <w:r w:rsidR="004C4BC5">
        <w:rPr>
          <w:rFonts w:ascii="Arial" w:hAnsi="Arial" w:cs="Arial"/>
        </w:rPr>
        <w:t xml:space="preserve"> </w:t>
      </w:r>
      <w:r w:rsidR="00B15EA2">
        <w:rPr>
          <w:rFonts w:ascii="Arial" w:hAnsi="Arial" w:cs="Arial"/>
        </w:rPr>
        <w:t>believed</w:t>
      </w:r>
      <w:r w:rsidR="004C4BC5">
        <w:rPr>
          <w:rFonts w:ascii="Arial" w:hAnsi="Arial" w:cs="Arial"/>
        </w:rPr>
        <w:t xml:space="preserve"> children should</w:t>
      </w:r>
      <w:r w:rsidR="000D48F4">
        <w:rPr>
          <w:rFonts w:ascii="Arial" w:hAnsi="Arial" w:cs="Arial"/>
        </w:rPr>
        <w:t xml:space="preserve"> experience </w:t>
      </w:r>
      <w:r w:rsidR="00DB71A6">
        <w:rPr>
          <w:rFonts w:ascii="Arial" w:hAnsi="Arial" w:cs="Arial"/>
        </w:rPr>
        <w:t>nature, through their natural senses</w:t>
      </w:r>
      <w:r w:rsidR="00FD4852">
        <w:rPr>
          <w:rFonts w:ascii="Arial" w:hAnsi="Arial" w:cs="Arial"/>
        </w:rPr>
        <w:t xml:space="preserve">. Montessori and Steiner </w:t>
      </w:r>
      <w:r w:rsidR="00B15EA2">
        <w:rPr>
          <w:rFonts w:ascii="Arial" w:hAnsi="Arial" w:cs="Arial"/>
        </w:rPr>
        <w:t>stated children</w:t>
      </w:r>
      <w:r w:rsidR="004C4BC5">
        <w:rPr>
          <w:rFonts w:ascii="Arial" w:hAnsi="Arial" w:cs="Arial"/>
        </w:rPr>
        <w:t xml:space="preserve"> </w:t>
      </w:r>
      <w:r w:rsidR="00B15EA2">
        <w:rPr>
          <w:rFonts w:ascii="Arial" w:hAnsi="Arial" w:cs="Arial"/>
        </w:rPr>
        <w:t>experiencing the</w:t>
      </w:r>
      <w:r w:rsidR="00646494">
        <w:rPr>
          <w:rFonts w:ascii="Arial" w:hAnsi="Arial" w:cs="Arial"/>
        </w:rPr>
        <w:t xml:space="preserve"> different</w:t>
      </w:r>
      <w:r w:rsidR="004C4BC5">
        <w:rPr>
          <w:rFonts w:ascii="Arial" w:hAnsi="Arial" w:cs="Arial"/>
        </w:rPr>
        <w:t xml:space="preserve"> </w:t>
      </w:r>
      <w:r w:rsidR="00042808">
        <w:rPr>
          <w:rFonts w:ascii="Arial" w:hAnsi="Arial" w:cs="Arial"/>
        </w:rPr>
        <w:t>textures</w:t>
      </w:r>
      <w:r w:rsidR="004708D3">
        <w:rPr>
          <w:rFonts w:ascii="Arial" w:hAnsi="Arial" w:cs="Arial"/>
        </w:rPr>
        <w:t xml:space="preserve"> within nature</w:t>
      </w:r>
      <w:r w:rsidR="00754019">
        <w:rPr>
          <w:rFonts w:ascii="Arial" w:hAnsi="Arial" w:cs="Arial"/>
        </w:rPr>
        <w:t xml:space="preserve"> and</w:t>
      </w:r>
      <w:r w:rsidR="00042808">
        <w:rPr>
          <w:rFonts w:ascii="Arial" w:hAnsi="Arial" w:cs="Arial"/>
        </w:rPr>
        <w:t xml:space="preserve"> </w:t>
      </w:r>
      <w:r w:rsidR="004C4BC5">
        <w:rPr>
          <w:rFonts w:ascii="Arial" w:hAnsi="Arial" w:cs="Arial"/>
        </w:rPr>
        <w:t>be</w:t>
      </w:r>
      <w:r w:rsidR="00754019">
        <w:rPr>
          <w:rFonts w:ascii="Arial" w:hAnsi="Arial" w:cs="Arial"/>
        </w:rPr>
        <w:t>ing</w:t>
      </w:r>
      <w:r w:rsidR="004C4BC5">
        <w:rPr>
          <w:rFonts w:ascii="Arial" w:hAnsi="Arial" w:cs="Arial"/>
        </w:rPr>
        <w:t xml:space="preserve"> able to</w:t>
      </w:r>
      <w:r w:rsidR="00042808">
        <w:rPr>
          <w:rFonts w:ascii="Arial" w:hAnsi="Arial" w:cs="Arial"/>
        </w:rPr>
        <w:t xml:space="preserve"> listen </w:t>
      </w:r>
      <w:r w:rsidR="004C4BC5">
        <w:rPr>
          <w:rFonts w:ascii="Arial" w:hAnsi="Arial" w:cs="Arial"/>
        </w:rPr>
        <w:t>to</w:t>
      </w:r>
      <w:r w:rsidR="00042808">
        <w:rPr>
          <w:rFonts w:ascii="Arial" w:hAnsi="Arial" w:cs="Arial"/>
        </w:rPr>
        <w:t xml:space="preserve"> the birds or</w:t>
      </w:r>
      <w:r w:rsidR="00144DD5">
        <w:rPr>
          <w:rFonts w:ascii="Arial" w:hAnsi="Arial" w:cs="Arial"/>
        </w:rPr>
        <w:t xml:space="preserve"> taking note of the smells </w:t>
      </w:r>
      <w:r w:rsidR="00F02017">
        <w:rPr>
          <w:rFonts w:ascii="Arial" w:hAnsi="Arial" w:cs="Arial"/>
        </w:rPr>
        <w:t>is</w:t>
      </w:r>
      <w:r w:rsidR="00933720">
        <w:rPr>
          <w:rFonts w:ascii="Arial" w:hAnsi="Arial" w:cs="Arial"/>
        </w:rPr>
        <w:t xml:space="preserve"> a way of </w:t>
      </w:r>
      <w:r w:rsidR="00646494">
        <w:rPr>
          <w:rFonts w:ascii="Arial" w:hAnsi="Arial" w:cs="Arial"/>
        </w:rPr>
        <w:t>mak</w:t>
      </w:r>
      <w:r w:rsidR="00933720">
        <w:rPr>
          <w:rFonts w:ascii="Arial" w:hAnsi="Arial" w:cs="Arial"/>
        </w:rPr>
        <w:t>ing</w:t>
      </w:r>
      <w:r w:rsidR="00646494">
        <w:rPr>
          <w:rFonts w:ascii="Arial" w:hAnsi="Arial" w:cs="Arial"/>
        </w:rPr>
        <w:t xml:space="preserve"> connections with the world (</w:t>
      </w:r>
      <w:r w:rsidR="001D6BB1">
        <w:rPr>
          <w:rFonts w:ascii="Arial" w:hAnsi="Arial" w:cs="Arial"/>
        </w:rPr>
        <w:t xml:space="preserve">Boyd, </w:t>
      </w:r>
      <w:r w:rsidR="00792531">
        <w:rPr>
          <w:rFonts w:ascii="Arial" w:hAnsi="Arial" w:cs="Arial"/>
        </w:rPr>
        <w:t>2018, p</w:t>
      </w:r>
      <w:r w:rsidR="001D6BB1">
        <w:rPr>
          <w:rFonts w:ascii="Arial" w:hAnsi="Arial" w:cs="Arial"/>
        </w:rPr>
        <w:t>14</w:t>
      </w:r>
      <w:r w:rsidR="00646494">
        <w:rPr>
          <w:rFonts w:ascii="Arial" w:hAnsi="Arial" w:cs="Arial"/>
        </w:rPr>
        <w:t>).</w:t>
      </w:r>
      <w:r w:rsidR="0054242F" w:rsidRPr="0054242F">
        <w:t xml:space="preserve"> </w:t>
      </w:r>
      <w:r w:rsidR="006F3CE3">
        <w:rPr>
          <w:rFonts w:ascii="Arial" w:hAnsi="Arial" w:cs="Arial"/>
        </w:rPr>
        <w:t>Other</w:t>
      </w:r>
      <w:r w:rsidR="0054242F" w:rsidRPr="0054242F">
        <w:rPr>
          <w:rFonts w:ascii="Arial" w:hAnsi="Arial" w:cs="Arial"/>
        </w:rPr>
        <w:t xml:space="preserve"> theorist</w:t>
      </w:r>
      <w:r w:rsidR="006F3CE3">
        <w:rPr>
          <w:rFonts w:ascii="Arial" w:hAnsi="Arial" w:cs="Arial"/>
        </w:rPr>
        <w:t>s</w:t>
      </w:r>
      <w:r w:rsidR="0054242F" w:rsidRPr="0054242F">
        <w:rPr>
          <w:rFonts w:ascii="Arial" w:hAnsi="Arial" w:cs="Arial"/>
        </w:rPr>
        <w:t xml:space="preserve"> such as Friedrich Frobel and John Dewey, </w:t>
      </w:r>
      <w:r w:rsidR="006F3CE3">
        <w:rPr>
          <w:rFonts w:ascii="Arial" w:hAnsi="Arial" w:cs="Arial"/>
        </w:rPr>
        <w:t xml:space="preserve">also </w:t>
      </w:r>
      <w:r w:rsidR="0054242F" w:rsidRPr="0054242F">
        <w:rPr>
          <w:rFonts w:ascii="Arial" w:hAnsi="Arial" w:cs="Arial"/>
        </w:rPr>
        <w:t xml:space="preserve">place emphasis on the importance of child-led learning, which encourages children to take part in experiences, interactions which are hands-on, </w:t>
      </w:r>
      <w:r w:rsidR="00074DBA">
        <w:rPr>
          <w:rFonts w:ascii="Arial" w:hAnsi="Arial" w:cs="Arial"/>
        </w:rPr>
        <w:t>with</w:t>
      </w:r>
      <w:r w:rsidR="0054242F" w:rsidRPr="0054242F">
        <w:rPr>
          <w:rFonts w:ascii="Arial" w:hAnsi="Arial" w:cs="Arial"/>
        </w:rPr>
        <w:t xml:space="preserve"> natural materials and within the environment, to support a child’s holistic development (Early Excellence, 2026 and the education Hub, 2021).  Although Dewey built upon Frobel’s theory, both believed “free play” encouraged individual, social and democratic learning, through experimental, voluntary and social participation (Beatty ,2017, p424).</w:t>
      </w:r>
      <w:r w:rsidR="00861187">
        <w:rPr>
          <w:rFonts w:ascii="Arial" w:hAnsi="Arial" w:cs="Arial"/>
        </w:rPr>
        <w:t xml:space="preserve"> </w:t>
      </w:r>
      <w:r w:rsidR="00173ABC" w:rsidRPr="00173ABC">
        <w:rPr>
          <w:rFonts w:ascii="Arial" w:hAnsi="Arial" w:cs="Arial"/>
        </w:rPr>
        <w:t>However, Lopez-</w:t>
      </w:r>
      <w:proofErr w:type="spellStart"/>
      <w:r w:rsidR="00173ABC" w:rsidRPr="00173ABC">
        <w:rPr>
          <w:rFonts w:ascii="Arial" w:hAnsi="Arial" w:cs="Arial"/>
        </w:rPr>
        <w:t>Alcarria</w:t>
      </w:r>
      <w:proofErr w:type="spellEnd"/>
      <w:r w:rsidR="00173ABC" w:rsidRPr="00173ABC">
        <w:rPr>
          <w:rFonts w:ascii="Arial" w:hAnsi="Arial" w:cs="Arial"/>
        </w:rPr>
        <w:t xml:space="preserve"> et-al (2016, p6), states how teachers found aspects of the environment education programmes hard to implement due to </w:t>
      </w:r>
      <w:r w:rsidR="00902453">
        <w:rPr>
          <w:rFonts w:ascii="Arial" w:hAnsi="Arial" w:cs="Arial"/>
        </w:rPr>
        <w:t xml:space="preserve">having </w:t>
      </w:r>
      <w:r w:rsidR="00173ABC" w:rsidRPr="00173ABC">
        <w:rPr>
          <w:rFonts w:ascii="Arial" w:hAnsi="Arial" w:cs="Arial"/>
        </w:rPr>
        <w:t>little authority over actions or developments and</w:t>
      </w:r>
      <w:r w:rsidR="00374F9A">
        <w:rPr>
          <w:rFonts w:ascii="Arial" w:hAnsi="Arial" w:cs="Arial"/>
        </w:rPr>
        <w:t xml:space="preserve"> a</w:t>
      </w:r>
      <w:r w:rsidR="00173ABC" w:rsidRPr="00173ABC">
        <w:rPr>
          <w:rFonts w:ascii="Arial" w:hAnsi="Arial" w:cs="Arial"/>
        </w:rPr>
        <w:t xml:space="preserve"> lack of funding</w:t>
      </w:r>
      <w:r w:rsidR="00173ABC">
        <w:rPr>
          <w:rFonts w:ascii="Arial" w:hAnsi="Arial" w:cs="Arial"/>
        </w:rPr>
        <w:t>.</w:t>
      </w:r>
      <w:r w:rsidR="00127572">
        <w:rPr>
          <w:rFonts w:ascii="Arial" w:hAnsi="Arial" w:cs="Arial"/>
        </w:rPr>
        <w:t xml:space="preserve"> </w:t>
      </w:r>
      <w:r w:rsidR="004725A4">
        <w:rPr>
          <w:rFonts w:ascii="Arial" w:hAnsi="Arial" w:cs="Arial"/>
        </w:rPr>
        <w:t>Additionally,</w:t>
      </w:r>
      <w:r w:rsidR="00127572">
        <w:rPr>
          <w:rFonts w:ascii="Arial" w:hAnsi="Arial" w:cs="Arial"/>
        </w:rPr>
        <w:t xml:space="preserve"> Ardoin and Bowers (</w:t>
      </w:r>
      <w:r w:rsidR="001E10B4">
        <w:rPr>
          <w:rFonts w:ascii="Arial" w:hAnsi="Arial" w:cs="Arial"/>
        </w:rPr>
        <w:t xml:space="preserve">2020, </w:t>
      </w:r>
      <w:r w:rsidR="00127572">
        <w:rPr>
          <w:rFonts w:ascii="Arial" w:hAnsi="Arial" w:cs="Arial"/>
        </w:rPr>
        <w:t>p</w:t>
      </w:r>
      <w:r w:rsidR="00136F1E">
        <w:rPr>
          <w:rFonts w:ascii="Arial" w:hAnsi="Arial" w:cs="Arial"/>
        </w:rPr>
        <w:t>10) discuss how some review</w:t>
      </w:r>
      <w:r w:rsidR="001E10B4">
        <w:rPr>
          <w:rFonts w:ascii="Arial" w:hAnsi="Arial" w:cs="Arial"/>
        </w:rPr>
        <w:t>s</w:t>
      </w:r>
      <w:r w:rsidR="00136F1E">
        <w:rPr>
          <w:rFonts w:ascii="Arial" w:hAnsi="Arial" w:cs="Arial"/>
        </w:rPr>
        <w:t xml:space="preserve"> on environmental education programmes can be bias due to </w:t>
      </w:r>
      <w:r w:rsidR="00736F38">
        <w:rPr>
          <w:rFonts w:ascii="Arial" w:hAnsi="Arial" w:cs="Arial"/>
        </w:rPr>
        <w:t>researchers being “</w:t>
      </w:r>
      <w:r w:rsidR="00736F38" w:rsidRPr="00413D49">
        <w:rPr>
          <w:rFonts w:ascii="Arial" w:hAnsi="Arial" w:cs="Arial"/>
          <w:i/>
          <w:iCs/>
        </w:rPr>
        <w:t>hesitant to publish negative</w:t>
      </w:r>
      <w:r w:rsidR="00413D49" w:rsidRPr="00413D49">
        <w:rPr>
          <w:rFonts w:ascii="Arial" w:hAnsi="Arial" w:cs="Arial"/>
          <w:i/>
          <w:iCs/>
        </w:rPr>
        <w:t xml:space="preserve"> findings</w:t>
      </w:r>
      <w:r w:rsidR="00413D49">
        <w:rPr>
          <w:rFonts w:ascii="Arial" w:hAnsi="Arial" w:cs="Arial"/>
        </w:rPr>
        <w:t>”.</w:t>
      </w:r>
      <w:r w:rsidR="00A8146D">
        <w:rPr>
          <w:rFonts w:ascii="Arial" w:hAnsi="Arial" w:cs="Arial"/>
        </w:rPr>
        <w:t xml:space="preserve"> </w:t>
      </w:r>
    </w:p>
    <w:p w14:paraId="60D68FE8" w14:textId="4A909633" w:rsidR="006A54F2" w:rsidRDefault="006A54F2" w:rsidP="005B543B">
      <w:pPr>
        <w:spacing w:line="360" w:lineRule="auto"/>
        <w:rPr>
          <w:rFonts w:ascii="Arial" w:hAnsi="Arial" w:cs="Arial"/>
        </w:rPr>
      </w:pPr>
      <w:r>
        <w:rPr>
          <w:rFonts w:ascii="Arial" w:hAnsi="Arial" w:cs="Arial"/>
        </w:rPr>
        <w:t>Alongside child-led learning, is the Curiosity Approach</w:t>
      </w:r>
      <w:r w:rsidR="007A1BE2">
        <w:rPr>
          <w:rFonts w:ascii="Arial" w:hAnsi="Arial" w:cs="Arial"/>
        </w:rPr>
        <w:t xml:space="preserve">. </w:t>
      </w:r>
      <w:r w:rsidR="000E4544">
        <w:rPr>
          <w:rFonts w:ascii="Arial" w:hAnsi="Arial" w:cs="Arial"/>
        </w:rPr>
        <w:t>The curiosity approach</w:t>
      </w:r>
      <w:r w:rsidR="007A1BE2">
        <w:rPr>
          <w:rFonts w:ascii="Arial" w:hAnsi="Arial" w:cs="Arial"/>
        </w:rPr>
        <w:t xml:space="preserve"> allows practitioners to</w:t>
      </w:r>
      <w:r w:rsidR="000841FC">
        <w:rPr>
          <w:rFonts w:ascii="Arial" w:hAnsi="Arial" w:cs="Arial"/>
        </w:rPr>
        <w:t xml:space="preserve"> “</w:t>
      </w:r>
      <w:r w:rsidR="000841FC" w:rsidRPr="000E4544">
        <w:rPr>
          <w:rFonts w:ascii="Arial" w:hAnsi="Arial" w:cs="Arial"/>
          <w:i/>
          <w:iCs/>
        </w:rPr>
        <w:t>embed environmental education</w:t>
      </w:r>
      <w:r w:rsidR="003E0868">
        <w:rPr>
          <w:rFonts w:ascii="Arial" w:hAnsi="Arial" w:cs="Arial"/>
        </w:rPr>
        <w:t>” according to Watson (2025,</w:t>
      </w:r>
      <w:r w:rsidR="00BE7EDF">
        <w:rPr>
          <w:rFonts w:ascii="Arial" w:hAnsi="Arial" w:cs="Arial"/>
        </w:rPr>
        <w:t xml:space="preserve"> </w:t>
      </w:r>
      <w:r w:rsidR="003E0868">
        <w:rPr>
          <w:rFonts w:ascii="Arial" w:hAnsi="Arial" w:cs="Arial"/>
        </w:rPr>
        <w:t>p</w:t>
      </w:r>
      <w:r w:rsidR="00BE7EDF">
        <w:rPr>
          <w:rFonts w:ascii="Arial" w:hAnsi="Arial" w:cs="Arial"/>
        </w:rPr>
        <w:t>83)</w:t>
      </w:r>
      <w:r w:rsidR="005A670A">
        <w:rPr>
          <w:rFonts w:ascii="Arial" w:hAnsi="Arial" w:cs="Arial"/>
        </w:rPr>
        <w:t xml:space="preserve"> </w:t>
      </w:r>
      <w:r w:rsidR="005A670A">
        <w:rPr>
          <w:rFonts w:ascii="Arial" w:hAnsi="Arial" w:cs="Arial"/>
        </w:rPr>
        <w:lastRenderedPageBreak/>
        <w:t xml:space="preserve">through firstly allowing children to develop </w:t>
      </w:r>
      <w:r w:rsidR="000E4544">
        <w:rPr>
          <w:rFonts w:ascii="Arial" w:hAnsi="Arial" w:cs="Arial"/>
        </w:rPr>
        <w:t xml:space="preserve">independence, </w:t>
      </w:r>
      <w:r w:rsidR="000001C1">
        <w:rPr>
          <w:rFonts w:ascii="Arial" w:hAnsi="Arial" w:cs="Arial"/>
        </w:rPr>
        <w:t>creating future</w:t>
      </w:r>
      <w:r w:rsidR="000E4544">
        <w:rPr>
          <w:rFonts w:ascii="Arial" w:hAnsi="Arial" w:cs="Arial"/>
        </w:rPr>
        <w:t xml:space="preserve"> “</w:t>
      </w:r>
      <w:r w:rsidR="000E4544" w:rsidRPr="000E4544">
        <w:rPr>
          <w:rFonts w:ascii="Arial" w:hAnsi="Arial" w:cs="Arial"/>
          <w:i/>
          <w:iCs/>
        </w:rPr>
        <w:t>active global citizens</w:t>
      </w:r>
      <w:r w:rsidR="000E4544">
        <w:rPr>
          <w:rFonts w:ascii="Arial" w:hAnsi="Arial" w:cs="Arial"/>
        </w:rPr>
        <w:t>”.</w:t>
      </w:r>
      <w:r w:rsidR="002517F1">
        <w:rPr>
          <w:rFonts w:ascii="Arial" w:hAnsi="Arial" w:cs="Arial"/>
        </w:rPr>
        <w:t xml:space="preserve"> T</w:t>
      </w:r>
      <w:r w:rsidR="00A73ED5">
        <w:rPr>
          <w:rFonts w:ascii="Arial" w:hAnsi="Arial" w:cs="Arial"/>
        </w:rPr>
        <w:t>o gradually develop</w:t>
      </w:r>
      <w:r w:rsidR="000001C1">
        <w:rPr>
          <w:rFonts w:ascii="Arial" w:hAnsi="Arial" w:cs="Arial"/>
        </w:rPr>
        <w:t>ing</w:t>
      </w:r>
      <w:r w:rsidR="00A73ED5">
        <w:rPr>
          <w:rFonts w:ascii="Arial" w:hAnsi="Arial" w:cs="Arial"/>
        </w:rPr>
        <w:t xml:space="preserve"> </w:t>
      </w:r>
      <w:r w:rsidR="000A2D7E">
        <w:rPr>
          <w:rFonts w:ascii="Arial" w:hAnsi="Arial" w:cs="Arial"/>
        </w:rPr>
        <w:t>children’s</w:t>
      </w:r>
      <w:r w:rsidR="00A73ED5">
        <w:rPr>
          <w:rFonts w:ascii="Arial" w:hAnsi="Arial" w:cs="Arial"/>
        </w:rPr>
        <w:t xml:space="preserve"> curio</w:t>
      </w:r>
      <w:r w:rsidR="000A2D7E">
        <w:rPr>
          <w:rFonts w:ascii="Arial" w:hAnsi="Arial" w:cs="Arial"/>
        </w:rPr>
        <w:t xml:space="preserve">sity, </w:t>
      </w:r>
      <w:r w:rsidR="000001C1">
        <w:rPr>
          <w:rFonts w:ascii="Arial" w:hAnsi="Arial" w:cs="Arial"/>
        </w:rPr>
        <w:t>through</w:t>
      </w:r>
      <w:r w:rsidR="002517F1">
        <w:rPr>
          <w:rFonts w:ascii="Arial" w:hAnsi="Arial" w:cs="Arial"/>
        </w:rPr>
        <w:t xml:space="preserve"> inviting </w:t>
      </w:r>
      <w:r w:rsidR="006C1138">
        <w:rPr>
          <w:rFonts w:ascii="Arial" w:hAnsi="Arial" w:cs="Arial"/>
        </w:rPr>
        <w:t>children to</w:t>
      </w:r>
      <w:r w:rsidR="002517F1">
        <w:rPr>
          <w:rFonts w:ascii="Arial" w:hAnsi="Arial" w:cs="Arial"/>
        </w:rPr>
        <w:t xml:space="preserve"> </w:t>
      </w:r>
      <w:r w:rsidR="007A7C87">
        <w:rPr>
          <w:rFonts w:ascii="Arial" w:hAnsi="Arial" w:cs="Arial"/>
        </w:rPr>
        <w:t xml:space="preserve">learn through </w:t>
      </w:r>
      <w:r w:rsidR="009B499F">
        <w:rPr>
          <w:rFonts w:ascii="Arial" w:hAnsi="Arial" w:cs="Arial"/>
        </w:rPr>
        <w:t>igniting</w:t>
      </w:r>
      <w:r w:rsidR="007A7C87">
        <w:rPr>
          <w:rFonts w:ascii="Arial" w:hAnsi="Arial" w:cs="Arial"/>
        </w:rPr>
        <w:t xml:space="preserve"> interest, </w:t>
      </w:r>
      <w:r w:rsidR="006C1138">
        <w:rPr>
          <w:rFonts w:ascii="Arial" w:hAnsi="Arial" w:cs="Arial"/>
        </w:rPr>
        <w:t>developing</w:t>
      </w:r>
      <w:r w:rsidR="007A7C87">
        <w:rPr>
          <w:rFonts w:ascii="Arial" w:hAnsi="Arial" w:cs="Arial"/>
        </w:rPr>
        <w:t xml:space="preserve"> discovery</w:t>
      </w:r>
      <w:r w:rsidR="009B499F">
        <w:rPr>
          <w:rFonts w:ascii="Arial" w:hAnsi="Arial" w:cs="Arial"/>
        </w:rPr>
        <w:t xml:space="preserve"> and investigations skills</w:t>
      </w:r>
      <w:r w:rsidR="00B1638A">
        <w:rPr>
          <w:rFonts w:ascii="Arial" w:hAnsi="Arial" w:cs="Arial"/>
        </w:rPr>
        <w:t xml:space="preserve"> (Watson, 2025, p83). </w:t>
      </w:r>
      <w:r w:rsidR="00F42F20">
        <w:rPr>
          <w:rFonts w:ascii="Arial" w:hAnsi="Arial" w:cs="Arial"/>
        </w:rPr>
        <w:t xml:space="preserve">However, Watson (2025, p85) states to </w:t>
      </w:r>
      <w:r w:rsidR="00D677AE">
        <w:rPr>
          <w:rFonts w:ascii="Arial" w:hAnsi="Arial" w:cs="Arial"/>
        </w:rPr>
        <w:t xml:space="preserve">support children to be effective thinkers who </w:t>
      </w:r>
      <w:r w:rsidR="008325AE">
        <w:rPr>
          <w:rFonts w:ascii="Arial" w:hAnsi="Arial" w:cs="Arial"/>
        </w:rPr>
        <w:t xml:space="preserve">are willing to be challenged, practitioners themselves </w:t>
      </w:r>
      <w:r w:rsidR="00410162">
        <w:rPr>
          <w:rFonts w:ascii="Arial" w:hAnsi="Arial" w:cs="Arial"/>
        </w:rPr>
        <w:t xml:space="preserve">also need to be willing to be </w:t>
      </w:r>
      <w:r w:rsidR="00640759">
        <w:rPr>
          <w:rFonts w:ascii="Arial" w:hAnsi="Arial" w:cs="Arial"/>
        </w:rPr>
        <w:t xml:space="preserve">challenged. </w:t>
      </w:r>
      <w:r w:rsidR="00105AB2">
        <w:rPr>
          <w:rFonts w:ascii="Arial" w:hAnsi="Arial" w:cs="Arial"/>
        </w:rPr>
        <w:t>Tinney (2020,</w:t>
      </w:r>
      <w:r w:rsidR="003D5701">
        <w:rPr>
          <w:rFonts w:ascii="Arial" w:hAnsi="Arial" w:cs="Arial"/>
        </w:rPr>
        <w:t xml:space="preserve"> </w:t>
      </w:r>
      <w:r w:rsidR="00105AB2">
        <w:rPr>
          <w:rFonts w:ascii="Arial" w:hAnsi="Arial" w:cs="Arial"/>
        </w:rPr>
        <w:t>p</w:t>
      </w:r>
      <w:r w:rsidR="003D5701">
        <w:rPr>
          <w:rFonts w:ascii="Arial" w:hAnsi="Arial" w:cs="Arial"/>
        </w:rPr>
        <w:t xml:space="preserve">469) </w:t>
      </w:r>
      <w:r w:rsidR="00020953">
        <w:rPr>
          <w:rFonts w:ascii="Arial" w:hAnsi="Arial" w:cs="Arial"/>
        </w:rPr>
        <w:t>discusses</w:t>
      </w:r>
      <w:r w:rsidR="003D5701">
        <w:rPr>
          <w:rFonts w:ascii="Arial" w:hAnsi="Arial" w:cs="Arial"/>
        </w:rPr>
        <w:t xml:space="preserve"> how some authors have </w:t>
      </w:r>
      <w:r w:rsidR="00F5115C">
        <w:rPr>
          <w:rFonts w:ascii="Arial" w:hAnsi="Arial" w:cs="Arial"/>
        </w:rPr>
        <w:t>record</w:t>
      </w:r>
      <w:r w:rsidR="00A33B56">
        <w:rPr>
          <w:rFonts w:ascii="Arial" w:hAnsi="Arial" w:cs="Arial"/>
        </w:rPr>
        <w:t>ed,</w:t>
      </w:r>
      <w:r w:rsidR="00F5115C">
        <w:rPr>
          <w:rFonts w:ascii="Arial" w:hAnsi="Arial" w:cs="Arial"/>
        </w:rPr>
        <w:t xml:space="preserve"> how practitioners are not confiden</w:t>
      </w:r>
      <w:r w:rsidR="00A33B56">
        <w:rPr>
          <w:rFonts w:ascii="Arial" w:hAnsi="Arial" w:cs="Arial"/>
        </w:rPr>
        <w:t>t in</w:t>
      </w:r>
      <w:r w:rsidR="00F5115C">
        <w:rPr>
          <w:rFonts w:ascii="Arial" w:hAnsi="Arial" w:cs="Arial"/>
        </w:rPr>
        <w:t xml:space="preserve"> </w:t>
      </w:r>
      <w:r w:rsidR="00252226">
        <w:rPr>
          <w:rFonts w:ascii="Arial" w:hAnsi="Arial" w:cs="Arial"/>
        </w:rPr>
        <w:t>support</w:t>
      </w:r>
      <w:r w:rsidR="00A33B56">
        <w:rPr>
          <w:rFonts w:ascii="Arial" w:hAnsi="Arial" w:cs="Arial"/>
        </w:rPr>
        <w:t>ing</w:t>
      </w:r>
      <w:r w:rsidR="00123BCF">
        <w:rPr>
          <w:rFonts w:ascii="Arial" w:hAnsi="Arial" w:cs="Arial"/>
        </w:rPr>
        <w:t xml:space="preserve"> and</w:t>
      </w:r>
      <w:r w:rsidR="00020953">
        <w:rPr>
          <w:rFonts w:ascii="Arial" w:hAnsi="Arial" w:cs="Arial"/>
        </w:rPr>
        <w:t xml:space="preserve"> </w:t>
      </w:r>
      <w:r w:rsidR="00A33B56">
        <w:rPr>
          <w:rFonts w:ascii="Arial" w:hAnsi="Arial" w:cs="Arial"/>
        </w:rPr>
        <w:t>teaching</w:t>
      </w:r>
      <w:r w:rsidR="00252226">
        <w:rPr>
          <w:rFonts w:ascii="Arial" w:hAnsi="Arial" w:cs="Arial"/>
        </w:rPr>
        <w:t xml:space="preserve"> sustainability</w:t>
      </w:r>
      <w:r w:rsidR="0011200C">
        <w:rPr>
          <w:rFonts w:ascii="Arial" w:hAnsi="Arial" w:cs="Arial"/>
        </w:rPr>
        <w:t xml:space="preserve">, due </w:t>
      </w:r>
      <w:r w:rsidR="00772FDD">
        <w:rPr>
          <w:rFonts w:ascii="Arial" w:hAnsi="Arial" w:cs="Arial"/>
        </w:rPr>
        <w:t xml:space="preserve">a lack of </w:t>
      </w:r>
      <w:r w:rsidR="00673EE1">
        <w:rPr>
          <w:rFonts w:ascii="Arial" w:hAnsi="Arial" w:cs="Arial"/>
        </w:rPr>
        <w:t>knowledge</w:t>
      </w:r>
      <w:r w:rsidR="00772FDD">
        <w:rPr>
          <w:rFonts w:ascii="Arial" w:hAnsi="Arial" w:cs="Arial"/>
        </w:rPr>
        <w:t xml:space="preserve"> on the subject</w:t>
      </w:r>
      <w:r w:rsidR="000D787A">
        <w:rPr>
          <w:rFonts w:ascii="Arial" w:hAnsi="Arial" w:cs="Arial"/>
        </w:rPr>
        <w:t xml:space="preserve"> or are focused on</w:t>
      </w:r>
      <w:r w:rsidR="00673EE1">
        <w:rPr>
          <w:rFonts w:ascii="Arial" w:hAnsi="Arial" w:cs="Arial"/>
        </w:rPr>
        <w:t xml:space="preserve"> teach</w:t>
      </w:r>
      <w:r w:rsidR="000D787A">
        <w:rPr>
          <w:rFonts w:ascii="Arial" w:hAnsi="Arial" w:cs="Arial"/>
        </w:rPr>
        <w:t>ing</w:t>
      </w:r>
      <w:r w:rsidR="007D077E">
        <w:rPr>
          <w:rFonts w:ascii="Arial" w:hAnsi="Arial" w:cs="Arial"/>
        </w:rPr>
        <w:t xml:space="preserve"> traditional facts, rather than prioritising values. </w:t>
      </w:r>
      <w:r w:rsidR="001E4A12">
        <w:rPr>
          <w:rFonts w:ascii="Arial" w:hAnsi="Arial" w:cs="Arial"/>
        </w:rPr>
        <w:t>Another barrier Tinney (2020, p</w:t>
      </w:r>
      <w:r w:rsidR="00640618">
        <w:rPr>
          <w:rFonts w:ascii="Arial" w:hAnsi="Arial" w:cs="Arial"/>
        </w:rPr>
        <w:t xml:space="preserve">469) discusses is how practitioners felt certain themes where </w:t>
      </w:r>
      <w:r w:rsidR="004E7249">
        <w:rPr>
          <w:rFonts w:ascii="Arial" w:hAnsi="Arial" w:cs="Arial"/>
        </w:rPr>
        <w:t>too</w:t>
      </w:r>
      <w:r w:rsidR="00A45610">
        <w:rPr>
          <w:rFonts w:ascii="Arial" w:hAnsi="Arial" w:cs="Arial"/>
        </w:rPr>
        <w:t xml:space="preserve"> </w:t>
      </w:r>
      <w:r w:rsidR="007456ED">
        <w:rPr>
          <w:rFonts w:ascii="Arial" w:hAnsi="Arial" w:cs="Arial"/>
        </w:rPr>
        <w:t>complex</w:t>
      </w:r>
      <w:r w:rsidR="00BC077F">
        <w:rPr>
          <w:rFonts w:ascii="Arial" w:hAnsi="Arial" w:cs="Arial"/>
        </w:rPr>
        <w:t xml:space="preserve"> for </w:t>
      </w:r>
      <w:r w:rsidR="002F3956">
        <w:rPr>
          <w:rFonts w:ascii="Arial" w:hAnsi="Arial" w:cs="Arial"/>
        </w:rPr>
        <w:t>children</w:t>
      </w:r>
      <w:r w:rsidR="00A45610">
        <w:rPr>
          <w:rFonts w:ascii="Arial" w:hAnsi="Arial" w:cs="Arial"/>
        </w:rPr>
        <w:t xml:space="preserve"> within the early years</w:t>
      </w:r>
      <w:r w:rsidR="002F3956">
        <w:rPr>
          <w:rFonts w:ascii="Arial" w:hAnsi="Arial" w:cs="Arial"/>
        </w:rPr>
        <w:t xml:space="preserve">. </w:t>
      </w:r>
      <w:r w:rsidR="00447080">
        <w:rPr>
          <w:rFonts w:ascii="Arial" w:hAnsi="Arial" w:cs="Arial"/>
        </w:rPr>
        <w:t xml:space="preserve">However, research by </w:t>
      </w:r>
      <w:r w:rsidR="00B27C6B">
        <w:rPr>
          <w:rFonts w:ascii="Arial" w:hAnsi="Arial" w:cs="Arial"/>
        </w:rPr>
        <w:t>Dyment</w:t>
      </w:r>
      <w:r w:rsidR="00FB6036">
        <w:rPr>
          <w:rFonts w:ascii="Arial" w:hAnsi="Arial" w:cs="Arial"/>
        </w:rPr>
        <w:t xml:space="preserve"> </w:t>
      </w:r>
      <w:r w:rsidR="00FB6036">
        <w:rPr>
          <w:rFonts w:ascii="Arial" w:hAnsi="Arial" w:cs="Arial"/>
          <w:i/>
          <w:iCs/>
        </w:rPr>
        <w:t xml:space="preserve">et-al </w:t>
      </w:r>
      <w:r w:rsidR="00FB6036">
        <w:rPr>
          <w:rFonts w:ascii="Arial" w:hAnsi="Arial" w:cs="Arial"/>
        </w:rPr>
        <w:t>(2014</w:t>
      </w:r>
      <w:r w:rsidR="00815739">
        <w:rPr>
          <w:rFonts w:ascii="Arial" w:hAnsi="Arial" w:cs="Arial"/>
        </w:rPr>
        <w:t>) discovered</w:t>
      </w:r>
      <w:r w:rsidR="00F7772E">
        <w:rPr>
          <w:rFonts w:ascii="Arial" w:hAnsi="Arial" w:cs="Arial"/>
        </w:rPr>
        <w:t>,</w:t>
      </w:r>
      <w:r w:rsidR="004A2D63">
        <w:rPr>
          <w:rFonts w:ascii="Arial" w:hAnsi="Arial" w:cs="Arial"/>
        </w:rPr>
        <w:t xml:space="preserve"> </w:t>
      </w:r>
      <w:r w:rsidR="00FE7FFC">
        <w:rPr>
          <w:rFonts w:ascii="Arial" w:hAnsi="Arial" w:cs="Arial"/>
        </w:rPr>
        <w:t>providing professional development workshop</w:t>
      </w:r>
      <w:r w:rsidR="00B51143">
        <w:rPr>
          <w:rFonts w:ascii="Arial" w:hAnsi="Arial" w:cs="Arial"/>
        </w:rPr>
        <w:t>s,</w:t>
      </w:r>
      <w:r w:rsidR="009B4023">
        <w:rPr>
          <w:rFonts w:ascii="Arial" w:hAnsi="Arial" w:cs="Arial"/>
        </w:rPr>
        <w:t xml:space="preserve"> based on</w:t>
      </w:r>
      <w:r w:rsidR="00FE7FFC">
        <w:rPr>
          <w:rFonts w:ascii="Arial" w:hAnsi="Arial" w:cs="Arial"/>
        </w:rPr>
        <w:t xml:space="preserve"> </w:t>
      </w:r>
      <w:r w:rsidR="00205B83">
        <w:rPr>
          <w:rFonts w:ascii="Arial" w:hAnsi="Arial" w:cs="Arial"/>
        </w:rPr>
        <w:t>Early Childhood Education for Sustainable Development (hereafter</w:t>
      </w:r>
      <w:r w:rsidR="00B51143">
        <w:rPr>
          <w:rFonts w:ascii="Arial" w:hAnsi="Arial" w:cs="Arial"/>
        </w:rPr>
        <w:t xml:space="preserve"> </w:t>
      </w:r>
      <w:proofErr w:type="spellStart"/>
      <w:r w:rsidR="004C4CD4">
        <w:rPr>
          <w:rFonts w:ascii="Arial" w:hAnsi="Arial" w:cs="Arial"/>
        </w:rPr>
        <w:t>ECEfSD</w:t>
      </w:r>
      <w:proofErr w:type="spellEnd"/>
      <w:r w:rsidR="00B51143">
        <w:rPr>
          <w:rFonts w:ascii="Arial" w:hAnsi="Arial" w:cs="Arial"/>
        </w:rPr>
        <w:t>)</w:t>
      </w:r>
      <w:r w:rsidR="00DE4675">
        <w:rPr>
          <w:rFonts w:ascii="Arial" w:hAnsi="Arial" w:cs="Arial"/>
        </w:rPr>
        <w:t>,</w:t>
      </w:r>
      <w:r w:rsidR="006524E5">
        <w:rPr>
          <w:rFonts w:ascii="Arial" w:hAnsi="Arial" w:cs="Arial"/>
        </w:rPr>
        <w:t xml:space="preserve"> </w:t>
      </w:r>
      <w:r w:rsidR="00D86917">
        <w:rPr>
          <w:rFonts w:ascii="Arial" w:hAnsi="Arial" w:cs="Arial"/>
        </w:rPr>
        <w:t>provided</w:t>
      </w:r>
      <w:r w:rsidR="006524E5">
        <w:rPr>
          <w:rFonts w:ascii="Arial" w:hAnsi="Arial" w:cs="Arial"/>
        </w:rPr>
        <w:t xml:space="preserve"> </w:t>
      </w:r>
      <w:r w:rsidR="008542E1">
        <w:rPr>
          <w:rFonts w:ascii="Arial" w:hAnsi="Arial" w:cs="Arial"/>
        </w:rPr>
        <w:t>practitioners</w:t>
      </w:r>
      <w:r w:rsidR="006524E5">
        <w:rPr>
          <w:rFonts w:ascii="Arial" w:hAnsi="Arial" w:cs="Arial"/>
        </w:rPr>
        <w:t xml:space="preserve"> </w:t>
      </w:r>
      <w:r w:rsidR="00D86917">
        <w:rPr>
          <w:rFonts w:ascii="Arial" w:hAnsi="Arial" w:cs="Arial"/>
        </w:rPr>
        <w:t xml:space="preserve">with </w:t>
      </w:r>
      <w:r w:rsidR="00DE4675">
        <w:rPr>
          <w:rFonts w:ascii="Arial" w:hAnsi="Arial" w:cs="Arial"/>
        </w:rPr>
        <w:t xml:space="preserve">confidence in </w:t>
      </w:r>
      <w:r w:rsidR="00B23875">
        <w:rPr>
          <w:rFonts w:ascii="Arial" w:hAnsi="Arial" w:cs="Arial"/>
        </w:rPr>
        <w:t>delivering</w:t>
      </w:r>
      <w:r w:rsidR="00DE4675">
        <w:rPr>
          <w:rFonts w:ascii="Arial" w:hAnsi="Arial" w:cs="Arial"/>
        </w:rPr>
        <w:t xml:space="preserve"> </w:t>
      </w:r>
      <w:r w:rsidR="00B23875">
        <w:rPr>
          <w:rFonts w:ascii="Arial" w:hAnsi="Arial" w:cs="Arial"/>
        </w:rPr>
        <w:t>lessons on sustainability</w:t>
      </w:r>
      <w:r w:rsidR="00D86917">
        <w:rPr>
          <w:rFonts w:ascii="Arial" w:hAnsi="Arial" w:cs="Arial"/>
        </w:rPr>
        <w:t>,</w:t>
      </w:r>
      <w:r w:rsidR="00B23875">
        <w:rPr>
          <w:rFonts w:ascii="Arial" w:hAnsi="Arial" w:cs="Arial"/>
        </w:rPr>
        <w:t xml:space="preserve"> </w:t>
      </w:r>
      <w:r w:rsidR="00D86917">
        <w:rPr>
          <w:rFonts w:ascii="Arial" w:hAnsi="Arial" w:cs="Arial"/>
        </w:rPr>
        <w:t xml:space="preserve">through </w:t>
      </w:r>
      <w:r w:rsidR="00D52348">
        <w:rPr>
          <w:rFonts w:ascii="Arial" w:hAnsi="Arial" w:cs="Arial"/>
        </w:rPr>
        <w:t xml:space="preserve">developing </w:t>
      </w:r>
      <w:r w:rsidR="00B23875">
        <w:rPr>
          <w:rFonts w:ascii="Arial" w:hAnsi="Arial" w:cs="Arial"/>
        </w:rPr>
        <w:t>the</w:t>
      </w:r>
      <w:r w:rsidR="00D52348">
        <w:rPr>
          <w:rFonts w:ascii="Arial" w:hAnsi="Arial" w:cs="Arial"/>
        </w:rPr>
        <w:t>ir</w:t>
      </w:r>
      <w:r w:rsidR="00B23875">
        <w:rPr>
          <w:rFonts w:ascii="Arial" w:hAnsi="Arial" w:cs="Arial"/>
        </w:rPr>
        <w:t xml:space="preserve"> knowledge and understanding</w:t>
      </w:r>
      <w:r w:rsidR="00D52348">
        <w:rPr>
          <w:rFonts w:ascii="Arial" w:hAnsi="Arial" w:cs="Arial"/>
        </w:rPr>
        <w:t>,</w:t>
      </w:r>
      <w:r w:rsidR="00DD4FF1">
        <w:rPr>
          <w:rFonts w:ascii="Arial" w:hAnsi="Arial" w:cs="Arial"/>
        </w:rPr>
        <w:t xml:space="preserve"> which</w:t>
      </w:r>
      <w:r w:rsidR="00D52348">
        <w:rPr>
          <w:rFonts w:ascii="Arial" w:hAnsi="Arial" w:cs="Arial"/>
        </w:rPr>
        <w:t xml:space="preserve"> is</w:t>
      </w:r>
      <w:r w:rsidR="00DD4FF1">
        <w:rPr>
          <w:rFonts w:ascii="Arial" w:hAnsi="Arial" w:cs="Arial"/>
        </w:rPr>
        <w:t xml:space="preserve"> tailored to teach within the early years</w:t>
      </w:r>
      <w:r w:rsidR="004C7551">
        <w:rPr>
          <w:rFonts w:ascii="Arial" w:hAnsi="Arial" w:cs="Arial"/>
        </w:rPr>
        <w:t>.</w:t>
      </w:r>
      <w:r w:rsidR="00562A17">
        <w:rPr>
          <w:rFonts w:ascii="Arial" w:hAnsi="Arial" w:cs="Arial"/>
        </w:rPr>
        <w:t xml:space="preserve"> Tinney (2020, p469) continues to discuss how practitioners accessing training</w:t>
      </w:r>
      <w:r w:rsidR="00511DCE">
        <w:rPr>
          <w:rFonts w:ascii="Arial" w:hAnsi="Arial" w:cs="Arial"/>
        </w:rPr>
        <w:t>,</w:t>
      </w:r>
      <w:r w:rsidR="00562A17">
        <w:rPr>
          <w:rFonts w:ascii="Arial" w:hAnsi="Arial" w:cs="Arial"/>
        </w:rPr>
        <w:t xml:space="preserve"> </w:t>
      </w:r>
      <w:r w:rsidR="00815739">
        <w:rPr>
          <w:rFonts w:ascii="Arial" w:hAnsi="Arial" w:cs="Arial"/>
        </w:rPr>
        <w:t>build</w:t>
      </w:r>
      <w:r w:rsidR="0059275C">
        <w:rPr>
          <w:rFonts w:ascii="Arial" w:hAnsi="Arial" w:cs="Arial"/>
        </w:rPr>
        <w:t>s</w:t>
      </w:r>
      <w:r w:rsidR="00562A17">
        <w:rPr>
          <w:rFonts w:ascii="Arial" w:hAnsi="Arial" w:cs="Arial"/>
        </w:rPr>
        <w:t xml:space="preserve"> understand</w:t>
      </w:r>
      <w:r w:rsidR="00A67070">
        <w:rPr>
          <w:rFonts w:ascii="Arial" w:hAnsi="Arial" w:cs="Arial"/>
        </w:rPr>
        <w:t>ing</w:t>
      </w:r>
      <w:r w:rsidR="00562A17">
        <w:rPr>
          <w:rFonts w:ascii="Arial" w:hAnsi="Arial" w:cs="Arial"/>
        </w:rPr>
        <w:t xml:space="preserve"> that teaching sustainability is</w:t>
      </w:r>
      <w:r w:rsidR="00A86CEA">
        <w:rPr>
          <w:rFonts w:ascii="Arial" w:hAnsi="Arial" w:cs="Arial"/>
        </w:rPr>
        <w:t xml:space="preserve"> not about knowing everything</w:t>
      </w:r>
      <w:r w:rsidR="00B441C2">
        <w:rPr>
          <w:rFonts w:ascii="Arial" w:hAnsi="Arial" w:cs="Arial"/>
        </w:rPr>
        <w:t xml:space="preserve">, </w:t>
      </w:r>
      <w:r w:rsidR="00314B52">
        <w:rPr>
          <w:rFonts w:ascii="Arial" w:hAnsi="Arial" w:cs="Arial"/>
        </w:rPr>
        <w:t>however more about</w:t>
      </w:r>
      <w:r w:rsidR="006D6794">
        <w:rPr>
          <w:rFonts w:ascii="Arial" w:hAnsi="Arial" w:cs="Arial"/>
        </w:rPr>
        <w:t xml:space="preserve"> facilitating children</w:t>
      </w:r>
      <w:r w:rsidR="004B35A0">
        <w:rPr>
          <w:rFonts w:ascii="Arial" w:hAnsi="Arial" w:cs="Arial"/>
        </w:rPr>
        <w:t xml:space="preserve">’s </w:t>
      </w:r>
      <w:r w:rsidR="00314B52">
        <w:rPr>
          <w:rFonts w:ascii="Arial" w:hAnsi="Arial" w:cs="Arial"/>
        </w:rPr>
        <w:t xml:space="preserve">learning through </w:t>
      </w:r>
      <w:r w:rsidR="004B35A0">
        <w:rPr>
          <w:rFonts w:ascii="Arial" w:hAnsi="Arial" w:cs="Arial"/>
        </w:rPr>
        <w:t>play</w:t>
      </w:r>
      <w:r w:rsidR="006A7840">
        <w:rPr>
          <w:rFonts w:ascii="Arial" w:hAnsi="Arial" w:cs="Arial"/>
        </w:rPr>
        <w:t xml:space="preserve"> and supporting</w:t>
      </w:r>
      <w:r w:rsidR="004B35A0">
        <w:rPr>
          <w:rFonts w:ascii="Arial" w:hAnsi="Arial" w:cs="Arial"/>
        </w:rPr>
        <w:t xml:space="preserve"> </w:t>
      </w:r>
      <w:r w:rsidR="006A7840">
        <w:rPr>
          <w:rFonts w:ascii="Arial" w:hAnsi="Arial" w:cs="Arial"/>
        </w:rPr>
        <w:t xml:space="preserve">the development of </w:t>
      </w:r>
      <w:r w:rsidR="00B30303">
        <w:rPr>
          <w:rFonts w:ascii="Arial" w:hAnsi="Arial" w:cs="Arial"/>
        </w:rPr>
        <w:t>skills</w:t>
      </w:r>
      <w:r w:rsidR="00771D24">
        <w:rPr>
          <w:rFonts w:ascii="Arial" w:hAnsi="Arial" w:cs="Arial"/>
        </w:rPr>
        <w:t>, which</w:t>
      </w:r>
      <w:r w:rsidR="00971700">
        <w:rPr>
          <w:rFonts w:ascii="Arial" w:hAnsi="Arial" w:cs="Arial"/>
        </w:rPr>
        <w:t xml:space="preserve"> effectively</w:t>
      </w:r>
      <w:r w:rsidR="00B70BBC">
        <w:rPr>
          <w:rFonts w:ascii="Arial" w:hAnsi="Arial" w:cs="Arial"/>
        </w:rPr>
        <w:t xml:space="preserve"> enable children</w:t>
      </w:r>
      <w:r w:rsidR="00971700">
        <w:rPr>
          <w:rFonts w:ascii="Arial" w:hAnsi="Arial" w:cs="Arial"/>
        </w:rPr>
        <w:t xml:space="preserve"> </w:t>
      </w:r>
      <w:r w:rsidR="0059275C">
        <w:rPr>
          <w:rFonts w:ascii="Arial" w:hAnsi="Arial" w:cs="Arial"/>
        </w:rPr>
        <w:t xml:space="preserve">to </w:t>
      </w:r>
      <w:r w:rsidR="00971700">
        <w:rPr>
          <w:rFonts w:ascii="Arial" w:hAnsi="Arial" w:cs="Arial"/>
        </w:rPr>
        <w:t xml:space="preserve">respond to global issues. </w:t>
      </w:r>
    </w:p>
    <w:p w14:paraId="7CA35726" w14:textId="4767C6FF" w:rsidR="00CE0F63" w:rsidRDefault="009014F4" w:rsidP="00C546A4">
      <w:pPr>
        <w:spacing w:line="360" w:lineRule="auto"/>
        <w:rPr>
          <w:rFonts w:ascii="Arial" w:hAnsi="Arial" w:cs="Arial"/>
        </w:rPr>
      </w:pPr>
      <w:r>
        <w:rPr>
          <w:rFonts w:ascii="Arial" w:hAnsi="Arial" w:cs="Arial"/>
        </w:rPr>
        <w:t xml:space="preserve">To </w:t>
      </w:r>
      <w:r w:rsidR="00A409CB">
        <w:rPr>
          <w:rFonts w:ascii="Arial" w:hAnsi="Arial" w:cs="Arial"/>
        </w:rPr>
        <w:t xml:space="preserve">conclude on the research discussed, it is clear to see that </w:t>
      </w:r>
      <w:r w:rsidR="00A0235C">
        <w:rPr>
          <w:rFonts w:ascii="Arial" w:hAnsi="Arial" w:cs="Arial"/>
        </w:rPr>
        <w:t xml:space="preserve">educating </w:t>
      </w:r>
      <w:r w:rsidR="00A409CB">
        <w:rPr>
          <w:rFonts w:ascii="Arial" w:hAnsi="Arial" w:cs="Arial"/>
        </w:rPr>
        <w:t xml:space="preserve">sustainability is not just </w:t>
      </w:r>
      <w:r w:rsidR="006536B1">
        <w:rPr>
          <w:rFonts w:ascii="Arial" w:hAnsi="Arial" w:cs="Arial"/>
        </w:rPr>
        <w:t xml:space="preserve">teaching about the </w:t>
      </w:r>
      <w:r w:rsidR="00A0235C">
        <w:rPr>
          <w:rFonts w:ascii="Arial" w:hAnsi="Arial" w:cs="Arial"/>
        </w:rPr>
        <w:t>natural environment</w:t>
      </w:r>
      <w:r w:rsidR="00F829A4">
        <w:rPr>
          <w:rFonts w:ascii="Arial" w:hAnsi="Arial" w:cs="Arial"/>
        </w:rPr>
        <w:t>.</w:t>
      </w:r>
      <w:r w:rsidR="00A0235C">
        <w:rPr>
          <w:rFonts w:ascii="Arial" w:hAnsi="Arial" w:cs="Arial"/>
        </w:rPr>
        <w:t xml:space="preserve"> </w:t>
      </w:r>
      <w:r w:rsidR="00F829A4">
        <w:rPr>
          <w:rFonts w:ascii="Arial" w:hAnsi="Arial" w:cs="Arial"/>
        </w:rPr>
        <w:t>H</w:t>
      </w:r>
      <w:r w:rsidR="006536B1">
        <w:rPr>
          <w:rFonts w:ascii="Arial" w:hAnsi="Arial" w:cs="Arial"/>
        </w:rPr>
        <w:t xml:space="preserve">owever more about teaching the current generations to become </w:t>
      </w:r>
      <w:r w:rsidR="0082290D">
        <w:rPr>
          <w:rFonts w:ascii="Arial" w:hAnsi="Arial" w:cs="Arial"/>
        </w:rPr>
        <w:t>more aware of</w:t>
      </w:r>
      <w:r w:rsidR="00655F66">
        <w:rPr>
          <w:rFonts w:ascii="Arial" w:hAnsi="Arial" w:cs="Arial"/>
        </w:rPr>
        <w:t xml:space="preserve"> </w:t>
      </w:r>
      <w:r w:rsidR="00C2403C">
        <w:rPr>
          <w:rFonts w:ascii="Arial" w:hAnsi="Arial" w:cs="Arial"/>
        </w:rPr>
        <w:t>the impact they</w:t>
      </w:r>
      <w:r w:rsidR="008C437E">
        <w:rPr>
          <w:rFonts w:ascii="Arial" w:hAnsi="Arial" w:cs="Arial"/>
        </w:rPr>
        <w:t xml:space="preserve"> have</w:t>
      </w:r>
      <w:r w:rsidR="00EF20AF">
        <w:rPr>
          <w:rFonts w:ascii="Arial" w:hAnsi="Arial" w:cs="Arial"/>
        </w:rPr>
        <w:t xml:space="preserve"> and the difference they can </w:t>
      </w:r>
      <w:r w:rsidR="00270AEB">
        <w:rPr>
          <w:rFonts w:ascii="Arial" w:hAnsi="Arial" w:cs="Arial"/>
        </w:rPr>
        <w:t>make</w:t>
      </w:r>
      <w:r w:rsidR="00C2403C">
        <w:rPr>
          <w:rFonts w:ascii="Arial" w:hAnsi="Arial" w:cs="Arial"/>
        </w:rPr>
        <w:t xml:space="preserve">. </w:t>
      </w:r>
      <w:r w:rsidR="0014632D">
        <w:rPr>
          <w:rFonts w:ascii="Arial" w:hAnsi="Arial" w:cs="Arial"/>
        </w:rPr>
        <w:t xml:space="preserve">Through </w:t>
      </w:r>
      <w:r w:rsidR="00E20F7F">
        <w:rPr>
          <w:rFonts w:ascii="Arial" w:hAnsi="Arial" w:cs="Arial"/>
        </w:rPr>
        <w:t xml:space="preserve">working towards the Welsh Governments </w:t>
      </w:r>
      <w:r w:rsidR="004A26F3">
        <w:rPr>
          <w:rFonts w:ascii="Arial" w:hAnsi="Arial" w:cs="Arial"/>
        </w:rPr>
        <w:t xml:space="preserve">well-being goals and </w:t>
      </w:r>
      <w:r w:rsidR="00270AEB">
        <w:rPr>
          <w:rFonts w:ascii="Arial" w:hAnsi="Arial" w:cs="Arial"/>
        </w:rPr>
        <w:t>the curriculum for Wales four purpose</w:t>
      </w:r>
      <w:r w:rsidR="005F4E67">
        <w:rPr>
          <w:rFonts w:ascii="Arial" w:hAnsi="Arial" w:cs="Arial"/>
        </w:rPr>
        <w:t>s</w:t>
      </w:r>
      <w:r w:rsidR="00270AEB">
        <w:rPr>
          <w:rFonts w:ascii="Arial" w:hAnsi="Arial" w:cs="Arial"/>
        </w:rPr>
        <w:t xml:space="preserve">, as practitioners providing children with the opportunities and experiences to be independent, </w:t>
      </w:r>
      <w:r w:rsidR="001A658E">
        <w:rPr>
          <w:rFonts w:ascii="Arial" w:hAnsi="Arial" w:cs="Arial"/>
        </w:rPr>
        <w:t>confident informed and healthy individuals</w:t>
      </w:r>
      <w:r w:rsidR="00C546A4">
        <w:rPr>
          <w:rFonts w:ascii="Arial" w:hAnsi="Arial" w:cs="Arial"/>
        </w:rPr>
        <w:t>,</w:t>
      </w:r>
      <w:r w:rsidR="005F4E67">
        <w:rPr>
          <w:rFonts w:ascii="Arial" w:hAnsi="Arial" w:cs="Arial"/>
        </w:rPr>
        <w:t xml:space="preserve"> through child-led, </w:t>
      </w:r>
      <w:r w:rsidR="006C6356">
        <w:rPr>
          <w:rFonts w:ascii="Arial" w:hAnsi="Arial" w:cs="Arial"/>
        </w:rPr>
        <w:t>hands-on</w:t>
      </w:r>
      <w:r w:rsidR="005F4E67">
        <w:rPr>
          <w:rFonts w:ascii="Arial" w:hAnsi="Arial" w:cs="Arial"/>
        </w:rPr>
        <w:t xml:space="preserve"> experiences</w:t>
      </w:r>
      <w:r w:rsidR="005964B7">
        <w:rPr>
          <w:rFonts w:ascii="Arial" w:hAnsi="Arial" w:cs="Arial"/>
        </w:rPr>
        <w:t xml:space="preserve">, creates </w:t>
      </w:r>
      <w:r w:rsidR="0070076F">
        <w:rPr>
          <w:rFonts w:ascii="Arial" w:hAnsi="Arial" w:cs="Arial"/>
        </w:rPr>
        <w:t xml:space="preserve">a </w:t>
      </w:r>
      <w:r w:rsidR="005964B7">
        <w:rPr>
          <w:rFonts w:ascii="Arial" w:hAnsi="Arial" w:cs="Arial"/>
        </w:rPr>
        <w:t xml:space="preserve">future generation </w:t>
      </w:r>
      <w:r w:rsidR="0070076F">
        <w:rPr>
          <w:rFonts w:ascii="Arial" w:hAnsi="Arial" w:cs="Arial"/>
        </w:rPr>
        <w:t>who are active members of soci</w:t>
      </w:r>
      <w:r w:rsidR="00DF362A">
        <w:rPr>
          <w:rFonts w:ascii="Arial" w:hAnsi="Arial" w:cs="Arial"/>
        </w:rPr>
        <w:t xml:space="preserve">ety. </w:t>
      </w:r>
    </w:p>
    <w:p w14:paraId="31EEA387" w14:textId="77777777" w:rsidR="00F83F26" w:rsidRDefault="00F83F26">
      <w:pPr>
        <w:rPr>
          <w:rFonts w:ascii="Arial" w:hAnsi="Arial" w:cs="Arial"/>
          <w:b/>
          <w:bCs/>
          <w:u w:val="single"/>
        </w:rPr>
      </w:pPr>
    </w:p>
    <w:p w14:paraId="5BBB12FC" w14:textId="77777777" w:rsidR="00F83F26" w:rsidRDefault="00F83F26">
      <w:pPr>
        <w:rPr>
          <w:rFonts w:ascii="Arial" w:hAnsi="Arial" w:cs="Arial"/>
          <w:b/>
          <w:bCs/>
          <w:u w:val="single"/>
        </w:rPr>
      </w:pPr>
    </w:p>
    <w:p w14:paraId="10598E3E" w14:textId="77777777" w:rsidR="00F83F26" w:rsidRDefault="00F83F26">
      <w:pPr>
        <w:rPr>
          <w:rFonts w:ascii="Arial" w:hAnsi="Arial" w:cs="Arial"/>
          <w:b/>
          <w:bCs/>
          <w:u w:val="single"/>
        </w:rPr>
      </w:pPr>
    </w:p>
    <w:p w14:paraId="1DD2FF6E" w14:textId="77777777" w:rsidR="00F83F26" w:rsidRDefault="00F83F26">
      <w:pPr>
        <w:rPr>
          <w:rFonts w:ascii="Arial" w:hAnsi="Arial" w:cs="Arial"/>
          <w:b/>
          <w:bCs/>
          <w:u w:val="single"/>
        </w:rPr>
      </w:pPr>
    </w:p>
    <w:p w14:paraId="038353DC" w14:textId="56B2A0E3" w:rsidR="00F84341" w:rsidRPr="008805BB" w:rsidRDefault="00F84341">
      <w:pPr>
        <w:rPr>
          <w:rFonts w:ascii="Arial" w:hAnsi="Arial" w:cs="Arial"/>
          <w:b/>
          <w:bCs/>
          <w:u w:val="single"/>
        </w:rPr>
      </w:pPr>
      <w:r w:rsidRPr="008805BB">
        <w:rPr>
          <w:rFonts w:ascii="Arial" w:hAnsi="Arial" w:cs="Arial"/>
          <w:b/>
          <w:bCs/>
          <w:u w:val="single"/>
        </w:rPr>
        <w:lastRenderedPageBreak/>
        <w:t>Reference list for scrapbook and scripts:</w:t>
      </w:r>
    </w:p>
    <w:p w14:paraId="5E17B4F9" w14:textId="77777777" w:rsidR="00FD4C7B" w:rsidRDefault="00FD4C7B">
      <w:pPr>
        <w:rPr>
          <w:rFonts w:ascii="Arial" w:hAnsi="Arial" w:cs="Arial"/>
          <w:lang w:val="en-US"/>
        </w:rPr>
      </w:pPr>
      <w:r w:rsidRPr="00011B97">
        <w:rPr>
          <w:rFonts w:ascii="Arial" w:hAnsi="Arial" w:cs="Arial"/>
          <w:lang w:val="en-US"/>
        </w:rPr>
        <w:t xml:space="preserve">Ardoin, N.M. and Bowers, A.W., </w:t>
      </w:r>
      <w:r>
        <w:rPr>
          <w:rFonts w:ascii="Arial" w:hAnsi="Arial" w:cs="Arial"/>
          <w:lang w:val="en-US"/>
        </w:rPr>
        <w:t>(</w:t>
      </w:r>
      <w:r w:rsidRPr="00011B97">
        <w:rPr>
          <w:rFonts w:ascii="Arial" w:hAnsi="Arial" w:cs="Arial"/>
          <w:lang w:val="en-US"/>
        </w:rPr>
        <w:t>2020</w:t>
      </w:r>
      <w:r>
        <w:rPr>
          <w:rFonts w:ascii="Arial" w:hAnsi="Arial" w:cs="Arial"/>
          <w:lang w:val="en-US"/>
        </w:rPr>
        <w:t>)</w:t>
      </w:r>
      <w:r w:rsidRPr="00011B97">
        <w:rPr>
          <w:rFonts w:ascii="Arial" w:hAnsi="Arial" w:cs="Arial"/>
          <w:lang w:val="en-US"/>
        </w:rPr>
        <w:t xml:space="preserve">. </w:t>
      </w:r>
      <w:r w:rsidRPr="00011B97">
        <w:rPr>
          <w:rFonts w:ascii="Arial" w:hAnsi="Arial" w:cs="Arial"/>
          <w:i/>
          <w:iCs/>
          <w:lang w:val="en-US"/>
        </w:rPr>
        <w:t>“</w:t>
      </w:r>
      <w:r w:rsidRPr="00011B97">
        <w:rPr>
          <w:rFonts w:ascii="Arial" w:hAnsi="Arial" w:cs="Arial"/>
          <w:i/>
          <w:iCs/>
          <w:lang w:val="en-US"/>
        </w:rPr>
        <w:t>Early childhood environmental education: A systematic review of the research literature</w:t>
      </w:r>
      <w:r w:rsidRPr="00011B97">
        <w:rPr>
          <w:rFonts w:ascii="Arial" w:hAnsi="Arial" w:cs="Arial"/>
          <w:i/>
          <w:iCs/>
          <w:lang w:val="en-US"/>
        </w:rPr>
        <w:t>”</w:t>
      </w:r>
      <w:r w:rsidRPr="00011B97">
        <w:rPr>
          <w:rFonts w:ascii="Arial" w:hAnsi="Arial" w:cs="Arial"/>
          <w:i/>
          <w:iCs/>
          <w:lang w:val="en-US"/>
        </w:rPr>
        <w:t>.</w:t>
      </w:r>
      <w:r w:rsidRPr="00011B97">
        <w:rPr>
          <w:rFonts w:ascii="Arial" w:hAnsi="Arial" w:cs="Arial"/>
          <w:lang w:val="en-US"/>
        </w:rPr>
        <w:t xml:space="preserve"> Educational research review, 31, p.100353.</w:t>
      </w:r>
      <w:r>
        <w:rPr>
          <w:rFonts w:ascii="Arial" w:hAnsi="Arial" w:cs="Arial"/>
          <w:lang w:val="en-US"/>
        </w:rPr>
        <w:t xml:space="preserve"> Available at:</w:t>
      </w:r>
      <w:r w:rsidRPr="00B53281">
        <w:t xml:space="preserve"> </w:t>
      </w:r>
      <w:hyperlink r:id="rId6" w:history="1">
        <w:r w:rsidRPr="00527337">
          <w:rPr>
            <w:rStyle w:val="Hyperlink"/>
            <w:rFonts w:ascii="Arial" w:hAnsi="Arial" w:cs="Arial"/>
            <w:lang w:val="en-US"/>
          </w:rPr>
          <w:t>https://pmc.ncbi.nlm.nih.gov/articles/PMC7348615/pdf/main.pdf</w:t>
        </w:r>
      </w:hyperlink>
      <w:r>
        <w:rPr>
          <w:rFonts w:ascii="Arial" w:hAnsi="Arial" w:cs="Arial"/>
          <w:lang w:val="en-US"/>
        </w:rPr>
        <w:t xml:space="preserve"> (Accessed: 11 July 2026). </w:t>
      </w:r>
    </w:p>
    <w:p w14:paraId="4E869E7B" w14:textId="77777777" w:rsidR="00FD4C7B" w:rsidRDefault="00FD4C7B">
      <w:pPr>
        <w:rPr>
          <w:rFonts w:ascii="Arial" w:hAnsi="Arial" w:cs="Arial"/>
          <w:color w:val="000000" w:themeColor="text1"/>
          <w:lang w:val="en-US"/>
        </w:rPr>
      </w:pPr>
      <w:r w:rsidRPr="005C0EC2">
        <w:rPr>
          <w:rFonts w:ascii="Arial" w:hAnsi="Arial" w:cs="Arial"/>
          <w:color w:val="000000" w:themeColor="text1"/>
          <w:lang w:val="en-US"/>
        </w:rPr>
        <w:t xml:space="preserve">Beatty, B., </w:t>
      </w:r>
      <w:r>
        <w:rPr>
          <w:rFonts w:ascii="Arial" w:hAnsi="Arial" w:cs="Arial"/>
          <w:color w:val="000000" w:themeColor="text1"/>
          <w:lang w:val="en-US"/>
        </w:rPr>
        <w:t>(</w:t>
      </w:r>
      <w:r w:rsidRPr="005C0EC2">
        <w:rPr>
          <w:rFonts w:ascii="Arial" w:hAnsi="Arial" w:cs="Arial"/>
          <w:color w:val="000000" w:themeColor="text1"/>
          <w:lang w:val="en-US"/>
        </w:rPr>
        <w:t>2017</w:t>
      </w:r>
      <w:r>
        <w:rPr>
          <w:rFonts w:ascii="Arial" w:hAnsi="Arial" w:cs="Arial"/>
          <w:color w:val="000000" w:themeColor="text1"/>
          <w:lang w:val="en-US"/>
        </w:rPr>
        <w:t>)</w:t>
      </w:r>
      <w:r w:rsidRPr="005C0EC2">
        <w:rPr>
          <w:rFonts w:ascii="Arial" w:hAnsi="Arial" w:cs="Arial"/>
          <w:color w:val="000000" w:themeColor="text1"/>
          <w:lang w:val="en-US"/>
        </w:rPr>
        <w:t xml:space="preserve">. </w:t>
      </w:r>
      <w:r>
        <w:rPr>
          <w:rFonts w:ascii="Arial" w:hAnsi="Arial" w:cs="Arial"/>
          <w:color w:val="000000" w:themeColor="text1"/>
          <w:lang w:val="en-US"/>
        </w:rPr>
        <w:t>“</w:t>
      </w:r>
      <w:r w:rsidRPr="005C0EC2">
        <w:rPr>
          <w:rFonts w:ascii="Arial" w:hAnsi="Arial" w:cs="Arial"/>
          <w:i/>
          <w:iCs/>
          <w:color w:val="000000" w:themeColor="text1"/>
          <w:lang w:val="en-US"/>
        </w:rPr>
        <w:t>John Dewey's high hopes for play: Democracy and education and progressive era controversies over play in kindergarten and preschool education</w:t>
      </w:r>
      <w:r w:rsidRPr="005C0EC2">
        <w:rPr>
          <w:rFonts w:ascii="Arial" w:hAnsi="Arial" w:cs="Arial"/>
          <w:i/>
          <w:iCs/>
          <w:color w:val="000000" w:themeColor="text1"/>
          <w:lang w:val="en-US"/>
        </w:rPr>
        <w:t>”</w:t>
      </w:r>
      <w:r w:rsidRPr="005C0EC2">
        <w:rPr>
          <w:rFonts w:ascii="Arial" w:hAnsi="Arial" w:cs="Arial"/>
          <w:i/>
          <w:iCs/>
          <w:color w:val="000000" w:themeColor="text1"/>
          <w:lang w:val="en-US"/>
        </w:rPr>
        <w:t>.</w:t>
      </w:r>
      <w:r w:rsidRPr="005C0EC2">
        <w:rPr>
          <w:rFonts w:ascii="Arial" w:hAnsi="Arial" w:cs="Arial"/>
          <w:color w:val="000000" w:themeColor="text1"/>
          <w:lang w:val="en-US"/>
        </w:rPr>
        <w:t xml:space="preserve"> The Journal of the Gilded Age and Progressive Era, 16(4), pp.424-437.</w:t>
      </w:r>
      <w:r>
        <w:rPr>
          <w:rFonts w:ascii="Arial" w:hAnsi="Arial" w:cs="Arial"/>
          <w:color w:val="000000" w:themeColor="text1"/>
          <w:lang w:val="en-US"/>
        </w:rPr>
        <w:t xml:space="preserve"> Available at:</w:t>
      </w:r>
      <w:r w:rsidRPr="009A409F">
        <w:t xml:space="preserve"> </w:t>
      </w:r>
      <w:hyperlink r:id="rId7" w:history="1">
        <w:r w:rsidRPr="00527337">
          <w:rPr>
            <w:rStyle w:val="Hyperlink"/>
            <w:rFonts w:ascii="Arial" w:hAnsi="Arial" w:cs="Arial"/>
            <w:lang w:val="en-US"/>
          </w:rPr>
          <w:t>https://web.archive.org/web/20180725032157id_/https://www.cambridge.org/core/services/aop-cambridge-core/content/view/E65142A451B5C6DD4E34C3E627A717DB/S1537781417000317a.pdf/div-class-title-john-dewey-s-high-hopes-for-play-span-class-italic-democracy-and-education-span-and-progressive-era-controversies-over-play-in-kindergarten-and-preschool-education-div.pdf</w:t>
        </w:r>
      </w:hyperlink>
      <w:r>
        <w:rPr>
          <w:rFonts w:ascii="Arial" w:hAnsi="Arial" w:cs="Arial"/>
          <w:color w:val="000000" w:themeColor="text1"/>
          <w:lang w:val="en-US"/>
        </w:rPr>
        <w:t xml:space="preserve"> (Accessed: 10 July 2026). </w:t>
      </w:r>
    </w:p>
    <w:p w14:paraId="1D7AAF59" w14:textId="77777777" w:rsidR="00FD4C7B" w:rsidRPr="00A26A6A" w:rsidRDefault="00FD4C7B" w:rsidP="00A26A6A">
      <w:pPr>
        <w:rPr>
          <w:rFonts w:ascii="Arial" w:hAnsi="Arial" w:cs="Arial"/>
          <w:color w:val="000000" w:themeColor="text1"/>
          <w:lang w:val="en-US"/>
        </w:rPr>
      </w:pPr>
      <w:r w:rsidRPr="00A946AE">
        <w:rPr>
          <w:rFonts w:ascii="Arial" w:hAnsi="Arial" w:cs="Arial"/>
          <w:color w:val="000000" w:themeColor="text1"/>
          <w:lang w:val="en-US"/>
        </w:rPr>
        <w:t xml:space="preserve">Boyd, D., </w:t>
      </w:r>
      <w:r>
        <w:rPr>
          <w:rFonts w:ascii="Arial" w:hAnsi="Arial" w:cs="Arial"/>
          <w:color w:val="000000" w:themeColor="text1"/>
          <w:lang w:val="en-US"/>
        </w:rPr>
        <w:t>(</w:t>
      </w:r>
      <w:r w:rsidRPr="00A946AE">
        <w:rPr>
          <w:rFonts w:ascii="Arial" w:hAnsi="Arial" w:cs="Arial"/>
          <w:color w:val="000000" w:themeColor="text1"/>
          <w:lang w:val="en-US"/>
        </w:rPr>
        <w:t>2018</w:t>
      </w:r>
      <w:r>
        <w:rPr>
          <w:rFonts w:ascii="Arial" w:hAnsi="Arial" w:cs="Arial"/>
          <w:color w:val="000000" w:themeColor="text1"/>
          <w:lang w:val="en-US"/>
        </w:rPr>
        <w:t>)</w:t>
      </w:r>
      <w:r w:rsidRPr="00A946AE">
        <w:rPr>
          <w:rFonts w:ascii="Arial" w:hAnsi="Arial" w:cs="Arial"/>
          <w:color w:val="000000" w:themeColor="text1"/>
          <w:lang w:val="en-US"/>
        </w:rPr>
        <w:t xml:space="preserve">. </w:t>
      </w:r>
      <w:r>
        <w:rPr>
          <w:rFonts w:ascii="Arial" w:hAnsi="Arial" w:cs="Arial"/>
          <w:color w:val="000000" w:themeColor="text1"/>
          <w:lang w:val="en-US"/>
        </w:rPr>
        <w:t>“</w:t>
      </w:r>
      <w:r w:rsidRPr="00A946AE">
        <w:rPr>
          <w:rFonts w:ascii="Arial" w:hAnsi="Arial" w:cs="Arial"/>
          <w:i/>
          <w:iCs/>
          <w:color w:val="000000" w:themeColor="text1"/>
          <w:lang w:val="en-US"/>
        </w:rPr>
        <w:t>Early childhood education for sustainability and the legacies of two pioneering giants</w:t>
      </w:r>
      <w:r w:rsidRPr="00A946AE">
        <w:rPr>
          <w:rFonts w:ascii="Arial" w:hAnsi="Arial" w:cs="Arial"/>
          <w:i/>
          <w:iCs/>
          <w:color w:val="000000" w:themeColor="text1"/>
          <w:lang w:val="en-US"/>
        </w:rPr>
        <w:t>”</w:t>
      </w:r>
      <w:r w:rsidRPr="00A946AE">
        <w:rPr>
          <w:rFonts w:ascii="Arial" w:hAnsi="Arial" w:cs="Arial"/>
          <w:i/>
          <w:iCs/>
          <w:color w:val="000000" w:themeColor="text1"/>
          <w:lang w:val="en-US"/>
        </w:rPr>
        <w:t>.</w:t>
      </w:r>
      <w:r w:rsidRPr="00A946AE">
        <w:rPr>
          <w:rFonts w:ascii="Arial" w:hAnsi="Arial" w:cs="Arial"/>
          <w:color w:val="000000" w:themeColor="text1"/>
          <w:lang w:val="en-US"/>
        </w:rPr>
        <w:t xml:space="preserve"> Early Years, 38(2), pp.227-239</w:t>
      </w:r>
      <w:r>
        <w:rPr>
          <w:rFonts w:ascii="Arial" w:hAnsi="Arial" w:cs="Arial"/>
          <w:color w:val="000000" w:themeColor="text1"/>
          <w:lang w:val="en-US"/>
        </w:rPr>
        <w:t>. Available at:</w:t>
      </w:r>
      <w:r w:rsidRPr="00AC6121">
        <w:t xml:space="preserve"> </w:t>
      </w:r>
      <w:hyperlink r:id="rId8" w:history="1">
        <w:r w:rsidRPr="00527337">
          <w:rPr>
            <w:rStyle w:val="Hyperlink"/>
            <w:rFonts w:ascii="Arial" w:hAnsi="Arial" w:cs="Arial"/>
            <w:lang w:val="en-US"/>
          </w:rPr>
          <w:t>https://www.tandfonline.com/doi/full/10.1080/09575146.2018.1442422?needAccess=true#d1e235</w:t>
        </w:r>
      </w:hyperlink>
      <w:r>
        <w:rPr>
          <w:rFonts w:ascii="Arial" w:hAnsi="Arial" w:cs="Arial"/>
          <w:color w:val="000000" w:themeColor="text1"/>
          <w:lang w:val="en-US"/>
        </w:rPr>
        <w:t xml:space="preserve"> (Accessed: 11 July 2026). </w:t>
      </w:r>
    </w:p>
    <w:p w14:paraId="06A5BAEF" w14:textId="0296335A" w:rsidR="00FD4C7B" w:rsidRPr="008805BB" w:rsidRDefault="00FD4C7B">
      <w:pPr>
        <w:rPr>
          <w:rFonts w:ascii="Arial" w:hAnsi="Arial" w:cs="Arial"/>
        </w:rPr>
      </w:pPr>
      <w:r w:rsidRPr="008805BB">
        <w:rPr>
          <w:rFonts w:ascii="Arial" w:hAnsi="Arial" w:cs="Arial"/>
        </w:rPr>
        <w:t>Canal and River Trust, (2026).</w:t>
      </w:r>
      <w:r w:rsidR="004D78FD">
        <w:rPr>
          <w:rFonts w:ascii="Arial" w:hAnsi="Arial" w:cs="Arial"/>
        </w:rPr>
        <w:t xml:space="preserve"> “</w:t>
      </w:r>
      <w:r w:rsidR="004D78FD" w:rsidRPr="004D78FD">
        <w:rPr>
          <w:rFonts w:ascii="Arial" w:hAnsi="Arial" w:cs="Arial"/>
          <w:i/>
          <w:iCs/>
        </w:rPr>
        <w:t>Swansea Canal</w:t>
      </w:r>
      <w:r w:rsidR="004D78FD">
        <w:rPr>
          <w:rFonts w:ascii="Arial" w:hAnsi="Arial" w:cs="Arial"/>
        </w:rPr>
        <w:t>”. Available at:</w:t>
      </w:r>
      <w:r w:rsidR="00096275" w:rsidRPr="00096275">
        <w:t xml:space="preserve"> </w:t>
      </w:r>
      <w:hyperlink r:id="rId9" w:history="1">
        <w:r w:rsidR="00096275" w:rsidRPr="00527337">
          <w:rPr>
            <w:rStyle w:val="Hyperlink"/>
            <w:rFonts w:ascii="Arial" w:hAnsi="Arial" w:cs="Arial"/>
          </w:rPr>
          <w:t>https://canalrivertrust.org.uk/canals-and-rivers/swansea-canal</w:t>
        </w:r>
      </w:hyperlink>
      <w:r w:rsidR="00096275">
        <w:rPr>
          <w:rFonts w:ascii="Arial" w:hAnsi="Arial" w:cs="Arial"/>
        </w:rPr>
        <w:t xml:space="preserve"> (Accessed: 1 July 2026).</w:t>
      </w:r>
    </w:p>
    <w:p w14:paraId="1F010EE2" w14:textId="77777777" w:rsidR="00FD4C7B" w:rsidRPr="008805BB" w:rsidRDefault="00FD4C7B">
      <w:pPr>
        <w:rPr>
          <w:rFonts w:ascii="Arial" w:hAnsi="Arial" w:cs="Arial"/>
        </w:rPr>
      </w:pPr>
      <w:r w:rsidRPr="008805BB">
        <w:rPr>
          <w:rFonts w:ascii="Arial" w:hAnsi="Arial" w:cs="Arial"/>
        </w:rPr>
        <w:t>Davis, J. and Elliott, S. eds., (2023). “</w:t>
      </w:r>
      <w:r w:rsidRPr="008805BB">
        <w:rPr>
          <w:rFonts w:ascii="Arial" w:hAnsi="Arial" w:cs="Arial"/>
          <w:i/>
          <w:iCs/>
        </w:rPr>
        <w:t>Young children and the environment: Early education for sustainability”</w:t>
      </w:r>
      <w:r w:rsidRPr="008805BB">
        <w:rPr>
          <w:rFonts w:ascii="Arial" w:hAnsi="Arial" w:cs="Arial"/>
        </w:rPr>
        <w:t>. Cambridge University Press. Available at:</w:t>
      </w:r>
      <w:r w:rsidRPr="008805BB">
        <w:t xml:space="preserve"> </w:t>
      </w:r>
      <w:hyperlink r:id="rId10" w:anchor="v=onepage&amp;q=sustainability%20is%20relevant%20to%20the%20early%20years&amp;f=false" w:history="1">
        <w:r w:rsidRPr="008805BB">
          <w:rPr>
            <w:rStyle w:val="Hyperlink"/>
            <w:rFonts w:ascii="Arial" w:hAnsi="Arial" w:cs="Arial"/>
          </w:rPr>
          <w:t>https://books.google.co.uk/books?hl=en&amp;lr=&amp;id=bDXuEAAAQBAJ&amp;oi=fnd&amp;pg=PR7&amp;dq=sustainability+is+relevant+to+the+early+years&amp;ots=WkeOSdab8A&amp;sig=8YhMJMuxRvlhmBKM5Rx9q_G2ToI#v=onepage&amp;q=sustainability%20is%20relevant%20to%20the%20early%20years&amp;f=false</w:t>
        </w:r>
      </w:hyperlink>
      <w:r w:rsidRPr="008805BB">
        <w:rPr>
          <w:rFonts w:ascii="Arial" w:hAnsi="Arial" w:cs="Arial"/>
        </w:rPr>
        <w:t xml:space="preserve"> (Accessed: 6 July 2026). </w:t>
      </w:r>
    </w:p>
    <w:p w14:paraId="06A4C674" w14:textId="77777777" w:rsidR="00FD4C7B" w:rsidRPr="005C0EC2" w:rsidRDefault="00FD4C7B" w:rsidP="00A26A6A">
      <w:pPr>
        <w:rPr>
          <w:rFonts w:ascii="Arial" w:hAnsi="Arial" w:cs="Arial"/>
          <w:color w:val="000000" w:themeColor="text1"/>
          <w:lang w:val="en-US"/>
        </w:rPr>
      </w:pPr>
      <w:r w:rsidRPr="00305145">
        <w:rPr>
          <w:rFonts w:ascii="Arial" w:hAnsi="Arial" w:cs="Arial"/>
          <w:color w:val="000000" w:themeColor="text1"/>
          <w:lang w:val="en-US"/>
        </w:rPr>
        <w:t>Dyment, J. E. et al. (2014) ‘</w:t>
      </w:r>
      <w:r w:rsidRPr="00305145">
        <w:rPr>
          <w:rFonts w:ascii="Arial" w:hAnsi="Arial" w:cs="Arial"/>
          <w:i/>
          <w:iCs/>
          <w:color w:val="000000" w:themeColor="text1"/>
          <w:lang w:val="en-US"/>
        </w:rPr>
        <w:t>The impact of professional development on early childhood educators’ confidence, understanding and knowledge of education for sustainability’</w:t>
      </w:r>
      <w:r w:rsidRPr="00305145">
        <w:rPr>
          <w:rFonts w:ascii="Arial" w:hAnsi="Arial" w:cs="Arial"/>
          <w:color w:val="000000" w:themeColor="text1"/>
          <w:lang w:val="en-US"/>
        </w:rPr>
        <w:t xml:space="preserve">, Environmental Education Research, 20(5), pp. 660–679. </w:t>
      </w:r>
      <w:proofErr w:type="spellStart"/>
      <w:r w:rsidRPr="00305145">
        <w:rPr>
          <w:rFonts w:ascii="Arial" w:hAnsi="Arial" w:cs="Arial"/>
          <w:color w:val="000000" w:themeColor="text1"/>
          <w:lang w:val="en-US"/>
        </w:rPr>
        <w:t>doi</w:t>
      </w:r>
      <w:proofErr w:type="spellEnd"/>
      <w:r w:rsidRPr="00305145">
        <w:rPr>
          <w:rFonts w:ascii="Arial" w:hAnsi="Arial" w:cs="Arial"/>
          <w:color w:val="000000" w:themeColor="text1"/>
          <w:lang w:val="en-US"/>
        </w:rPr>
        <w:t>: 10.1080/13504622.2013.833591.</w:t>
      </w:r>
      <w:r>
        <w:rPr>
          <w:rFonts w:ascii="Arial" w:hAnsi="Arial" w:cs="Arial"/>
          <w:color w:val="000000" w:themeColor="text1"/>
          <w:lang w:val="en-US"/>
        </w:rPr>
        <w:t xml:space="preserve"> Available at:</w:t>
      </w:r>
      <w:r w:rsidRPr="00FD4C7B">
        <w:t xml:space="preserve"> </w:t>
      </w:r>
      <w:hyperlink r:id="rId11" w:history="1">
        <w:r w:rsidRPr="00527337">
          <w:rPr>
            <w:rStyle w:val="Hyperlink"/>
            <w:rFonts w:ascii="Arial" w:hAnsi="Arial" w:cs="Arial"/>
            <w:lang w:val="en-US"/>
          </w:rPr>
          <w:t>https://www.tandfonline.com/doi/epdf/10.1080/13504622.2013.833591?needAccess=true</w:t>
        </w:r>
      </w:hyperlink>
      <w:r>
        <w:rPr>
          <w:rFonts w:ascii="Arial" w:hAnsi="Arial" w:cs="Arial"/>
          <w:color w:val="000000" w:themeColor="text1"/>
          <w:lang w:val="en-US"/>
        </w:rPr>
        <w:t xml:space="preserve"> (Accessed: 11 July 2026). </w:t>
      </w:r>
    </w:p>
    <w:p w14:paraId="7A5DF527" w14:textId="77777777" w:rsidR="00FD4C7B" w:rsidRDefault="00FD4C7B">
      <w:pPr>
        <w:rPr>
          <w:rFonts w:ascii="Arial" w:hAnsi="Arial" w:cs="Arial"/>
          <w:lang w:val="en-US"/>
        </w:rPr>
      </w:pPr>
      <w:r>
        <w:rPr>
          <w:rFonts w:ascii="Arial" w:hAnsi="Arial" w:cs="Arial"/>
          <w:lang w:val="en-US"/>
        </w:rPr>
        <w:t>Early Excellence, (2026). “</w:t>
      </w:r>
      <w:r w:rsidRPr="00AA333E">
        <w:rPr>
          <w:rFonts w:ascii="Arial" w:hAnsi="Arial" w:cs="Arial"/>
          <w:i/>
          <w:iCs/>
          <w:lang w:val="en-US"/>
        </w:rPr>
        <w:t xml:space="preserve">Friedrich Froebel: his principles play theory, and legacy in education”. </w:t>
      </w:r>
      <w:r w:rsidRPr="0030453E">
        <w:rPr>
          <w:rFonts w:ascii="Arial" w:hAnsi="Arial" w:cs="Arial"/>
          <w:lang w:val="en-US"/>
        </w:rPr>
        <w:t>Inspirational learning</w:t>
      </w:r>
      <w:r>
        <w:rPr>
          <w:rFonts w:ascii="Arial" w:hAnsi="Arial" w:cs="Arial"/>
          <w:i/>
          <w:iCs/>
          <w:lang w:val="en-US"/>
        </w:rPr>
        <w:t>.</w:t>
      </w:r>
      <w:r>
        <w:rPr>
          <w:rFonts w:ascii="Arial" w:hAnsi="Arial" w:cs="Arial"/>
          <w:lang w:val="en-US"/>
        </w:rPr>
        <w:t xml:space="preserve"> Available at: </w:t>
      </w:r>
      <w:hyperlink r:id="rId12" w:history="1">
        <w:r w:rsidRPr="00527337">
          <w:rPr>
            <w:rStyle w:val="Hyperlink"/>
            <w:rFonts w:ascii="Arial" w:hAnsi="Arial" w:cs="Arial"/>
            <w:lang w:val="en-US"/>
          </w:rPr>
          <w:t>https://earlyexcellence.com/practice-and-pedagogy/friedrich-froebel-theory/</w:t>
        </w:r>
      </w:hyperlink>
      <w:r>
        <w:rPr>
          <w:rFonts w:ascii="Arial" w:hAnsi="Arial" w:cs="Arial"/>
          <w:lang w:val="en-US"/>
        </w:rPr>
        <w:t xml:space="preserve"> (Accessed: 10 July 2026). </w:t>
      </w:r>
    </w:p>
    <w:p w14:paraId="0192CF09" w14:textId="77777777" w:rsidR="00FD4C7B" w:rsidRPr="008805BB" w:rsidRDefault="00FD4C7B">
      <w:pPr>
        <w:rPr>
          <w:rFonts w:ascii="Arial" w:hAnsi="Arial" w:cs="Arial"/>
        </w:rPr>
      </w:pPr>
      <w:r w:rsidRPr="008805BB">
        <w:rPr>
          <w:rFonts w:ascii="Arial" w:hAnsi="Arial" w:cs="Arial"/>
        </w:rPr>
        <w:lastRenderedPageBreak/>
        <w:t>Eco-schools, (no-date). “Eco-Schools: Early years”. Available at:</w:t>
      </w:r>
      <w:r w:rsidRPr="008805BB">
        <w:t xml:space="preserve"> </w:t>
      </w:r>
      <w:hyperlink r:id="rId13" w:history="1">
        <w:r w:rsidRPr="008805BB">
          <w:rPr>
            <w:rStyle w:val="Hyperlink"/>
            <w:rFonts w:ascii="Arial" w:hAnsi="Arial" w:cs="Arial"/>
          </w:rPr>
          <w:t>https://www.eco-schools.org.uk/early-years/</w:t>
        </w:r>
      </w:hyperlink>
      <w:r w:rsidRPr="008805BB">
        <w:rPr>
          <w:rFonts w:ascii="Arial" w:hAnsi="Arial" w:cs="Arial"/>
        </w:rPr>
        <w:t xml:space="preserve"> (Accessed: 10 July 2026). </w:t>
      </w:r>
    </w:p>
    <w:p w14:paraId="781D351A" w14:textId="77777777" w:rsidR="00FD4C7B" w:rsidRPr="008805BB" w:rsidRDefault="00FD4C7B">
      <w:pPr>
        <w:rPr>
          <w:rFonts w:ascii="Arial" w:hAnsi="Arial" w:cs="Arial"/>
        </w:rPr>
      </w:pPr>
      <w:proofErr w:type="spellStart"/>
      <w:r w:rsidRPr="008805BB">
        <w:rPr>
          <w:rFonts w:ascii="Arial" w:hAnsi="Arial" w:cs="Arial"/>
        </w:rPr>
        <w:t>Hedefalk</w:t>
      </w:r>
      <w:proofErr w:type="spellEnd"/>
      <w:r w:rsidRPr="008805BB">
        <w:rPr>
          <w:rFonts w:ascii="Arial" w:hAnsi="Arial" w:cs="Arial"/>
        </w:rPr>
        <w:t>, M., Almqvist, J. and Östman, L. (2015) ‘</w:t>
      </w:r>
      <w:r w:rsidRPr="008805BB">
        <w:rPr>
          <w:rFonts w:ascii="Arial" w:hAnsi="Arial" w:cs="Arial"/>
          <w:i/>
          <w:iCs/>
        </w:rPr>
        <w:t>Education for sustainable development in early childhood education: a review of the research literature’</w:t>
      </w:r>
      <w:r w:rsidRPr="008805BB">
        <w:rPr>
          <w:rFonts w:ascii="Arial" w:hAnsi="Arial" w:cs="Arial"/>
        </w:rPr>
        <w:t xml:space="preserve">, Environmental Education Research, 21(7), pp. 975–990. </w:t>
      </w:r>
      <w:proofErr w:type="spellStart"/>
      <w:r w:rsidRPr="008805BB">
        <w:rPr>
          <w:rFonts w:ascii="Arial" w:hAnsi="Arial" w:cs="Arial"/>
        </w:rPr>
        <w:t>doi</w:t>
      </w:r>
      <w:proofErr w:type="spellEnd"/>
      <w:r w:rsidRPr="008805BB">
        <w:rPr>
          <w:rFonts w:ascii="Arial" w:hAnsi="Arial" w:cs="Arial"/>
        </w:rPr>
        <w:t>: 10.1080/13504622.2014.971716.</w:t>
      </w:r>
      <w:r w:rsidRPr="008805BB">
        <w:t xml:space="preserve">  Available at: </w:t>
      </w:r>
      <w:hyperlink r:id="rId14" w:anchor="d1e144" w:history="1">
        <w:r w:rsidRPr="008805BB">
          <w:rPr>
            <w:rStyle w:val="Hyperlink"/>
            <w:rFonts w:ascii="Arial" w:hAnsi="Arial" w:cs="Arial"/>
          </w:rPr>
          <w:t>https://www.tandfonline.com/doi/full/10.1080/13504622.2014.971716?src=recsys#d1e144</w:t>
        </w:r>
      </w:hyperlink>
      <w:r w:rsidRPr="008805BB">
        <w:rPr>
          <w:rFonts w:ascii="Arial" w:hAnsi="Arial" w:cs="Arial"/>
        </w:rPr>
        <w:t>. (Accessed: 6 July 2026).</w:t>
      </w:r>
    </w:p>
    <w:p w14:paraId="138B266D" w14:textId="77777777" w:rsidR="00FD4C7B" w:rsidRPr="008805BB" w:rsidRDefault="00FD4C7B">
      <w:pPr>
        <w:rPr>
          <w:rFonts w:ascii="Arial" w:hAnsi="Arial" w:cs="Arial"/>
        </w:rPr>
      </w:pPr>
      <w:r w:rsidRPr="008805BB">
        <w:rPr>
          <w:rFonts w:ascii="Arial" w:hAnsi="Arial" w:cs="Arial"/>
        </w:rPr>
        <w:t>John Muir Trust, (B), (no-date). “</w:t>
      </w:r>
      <w:r w:rsidRPr="008805BB">
        <w:rPr>
          <w:rFonts w:ascii="Arial" w:hAnsi="Arial" w:cs="Arial"/>
          <w:i/>
          <w:iCs/>
        </w:rPr>
        <w:t>John Muir Award Impact Report 2025</w:t>
      </w:r>
      <w:r w:rsidRPr="008805BB">
        <w:rPr>
          <w:rFonts w:ascii="Arial" w:hAnsi="Arial" w:cs="Arial"/>
        </w:rPr>
        <w:t>”. Celebrating wins for wild places. Available at:</w:t>
      </w:r>
      <w:r w:rsidRPr="008805BB">
        <w:t xml:space="preserve"> </w:t>
      </w:r>
      <w:hyperlink r:id="rId15" w:history="1">
        <w:r w:rsidRPr="008805BB">
          <w:rPr>
            <w:rStyle w:val="Hyperlink"/>
            <w:rFonts w:ascii="Arial" w:hAnsi="Arial" w:cs="Arial"/>
          </w:rPr>
          <w:t>https://www.johnmuirtrust.org/assets/000/004/590/JMT_ImpactReport_2025_v5_-_final_original.pdf</w:t>
        </w:r>
      </w:hyperlink>
      <w:r w:rsidRPr="008805BB">
        <w:rPr>
          <w:rFonts w:ascii="Arial" w:hAnsi="Arial" w:cs="Arial"/>
        </w:rPr>
        <w:t xml:space="preserve"> (Accessed: 10 July 2026). </w:t>
      </w:r>
    </w:p>
    <w:p w14:paraId="5C4DEBE7" w14:textId="77777777" w:rsidR="00FD4C7B" w:rsidRPr="008805BB" w:rsidRDefault="00FD4C7B">
      <w:pPr>
        <w:rPr>
          <w:rFonts w:ascii="Arial" w:hAnsi="Arial" w:cs="Arial"/>
        </w:rPr>
      </w:pPr>
      <w:r w:rsidRPr="008805BB">
        <w:rPr>
          <w:rFonts w:ascii="Arial" w:hAnsi="Arial" w:cs="Arial"/>
        </w:rPr>
        <w:t>John Muir Trust, (no-date). “</w:t>
      </w:r>
      <w:r w:rsidRPr="008805BB">
        <w:rPr>
          <w:rFonts w:ascii="Arial" w:hAnsi="Arial" w:cs="Arial"/>
          <w:i/>
          <w:iCs/>
        </w:rPr>
        <w:t>About John Muir”.</w:t>
      </w:r>
      <w:r w:rsidRPr="008805BB">
        <w:rPr>
          <w:rFonts w:ascii="Arial" w:hAnsi="Arial" w:cs="Arial"/>
        </w:rPr>
        <w:t xml:space="preserve"> Available at:</w:t>
      </w:r>
      <w:r w:rsidRPr="008805BB">
        <w:t xml:space="preserve"> </w:t>
      </w:r>
      <w:hyperlink r:id="rId16" w:history="1">
        <w:r w:rsidRPr="008805BB">
          <w:rPr>
            <w:rStyle w:val="Hyperlink"/>
            <w:rFonts w:ascii="Arial" w:hAnsi="Arial" w:cs="Arial"/>
          </w:rPr>
          <w:t>https://www.johnmuirtrust.org/about-us/about-john-muir</w:t>
        </w:r>
      </w:hyperlink>
      <w:r w:rsidRPr="008805BB">
        <w:rPr>
          <w:rFonts w:ascii="Arial" w:hAnsi="Arial" w:cs="Arial"/>
        </w:rPr>
        <w:t xml:space="preserve"> (Accessed: 3 July 2026). </w:t>
      </w:r>
    </w:p>
    <w:p w14:paraId="345FE19F" w14:textId="77777777" w:rsidR="00FD4C7B" w:rsidRDefault="00FD4C7B">
      <w:pPr>
        <w:rPr>
          <w:rFonts w:ascii="Arial" w:hAnsi="Arial" w:cs="Arial"/>
        </w:rPr>
      </w:pPr>
      <w:r w:rsidRPr="008805BB">
        <w:rPr>
          <w:rFonts w:ascii="Arial" w:hAnsi="Arial" w:cs="Arial"/>
        </w:rPr>
        <w:t>Lopez-</w:t>
      </w:r>
      <w:proofErr w:type="spellStart"/>
      <w:r w:rsidRPr="008805BB">
        <w:rPr>
          <w:rFonts w:ascii="Arial" w:hAnsi="Arial" w:cs="Arial"/>
        </w:rPr>
        <w:t>Alcarria</w:t>
      </w:r>
      <w:proofErr w:type="spellEnd"/>
      <w:r w:rsidRPr="008805BB">
        <w:rPr>
          <w:rFonts w:ascii="Arial" w:hAnsi="Arial" w:cs="Arial"/>
        </w:rPr>
        <w:t>, A, Gutierrez-Perez, J, Rodriguez-</w:t>
      </w:r>
      <w:proofErr w:type="spellStart"/>
      <w:proofErr w:type="gramStart"/>
      <w:r w:rsidRPr="008805BB">
        <w:rPr>
          <w:rFonts w:ascii="Arial" w:hAnsi="Arial" w:cs="Arial"/>
        </w:rPr>
        <w:t>Sabiote,C</w:t>
      </w:r>
      <w:proofErr w:type="spellEnd"/>
      <w:proofErr w:type="gramEnd"/>
      <w:r w:rsidRPr="008805BB">
        <w:rPr>
          <w:rFonts w:ascii="Arial" w:hAnsi="Arial" w:cs="Arial"/>
        </w:rPr>
        <w:t xml:space="preserve"> and Poza-Vilches, F, (2016). “</w:t>
      </w:r>
      <w:r w:rsidRPr="008805BB">
        <w:rPr>
          <w:rFonts w:ascii="Arial" w:hAnsi="Arial" w:cs="Arial"/>
          <w:i/>
          <w:iCs/>
        </w:rPr>
        <w:t>The Future is in childhood: Evaluation of the quality of sustainability programmes in the early years</w:t>
      </w:r>
      <w:r w:rsidRPr="008805BB">
        <w:rPr>
          <w:rFonts w:ascii="Arial" w:hAnsi="Arial" w:cs="Arial"/>
        </w:rPr>
        <w:t xml:space="preserve">”. </w:t>
      </w:r>
      <w:r>
        <w:rPr>
          <w:rFonts w:ascii="Arial" w:hAnsi="Arial" w:cs="Arial"/>
        </w:rPr>
        <w:t>Available at:</w:t>
      </w:r>
      <w:r w:rsidRPr="009766FB">
        <w:t xml:space="preserve"> </w:t>
      </w:r>
      <w:hyperlink r:id="rId17" w:history="1">
        <w:r w:rsidRPr="00527337">
          <w:rPr>
            <w:rStyle w:val="Hyperlink"/>
            <w:rFonts w:ascii="Arial" w:hAnsi="Arial" w:cs="Arial"/>
          </w:rPr>
          <w:t>https://www.shs-conferences.org/articles/shsconf/pdf/2016/04/shsconf_erpa2016_01044.pdf</w:t>
        </w:r>
      </w:hyperlink>
      <w:r>
        <w:rPr>
          <w:rFonts w:ascii="Arial" w:hAnsi="Arial" w:cs="Arial"/>
        </w:rPr>
        <w:t xml:space="preserve"> (Accessed:10 July 2026). </w:t>
      </w:r>
    </w:p>
    <w:p w14:paraId="5D5F6F65" w14:textId="77777777" w:rsidR="00FD4C7B" w:rsidRPr="008805BB" w:rsidRDefault="00FD4C7B">
      <w:pPr>
        <w:rPr>
          <w:rFonts w:ascii="Arial" w:hAnsi="Arial" w:cs="Arial"/>
        </w:rPr>
      </w:pPr>
      <w:r w:rsidRPr="008805BB">
        <w:rPr>
          <w:rFonts w:ascii="Arial" w:hAnsi="Arial" w:cs="Arial"/>
        </w:rPr>
        <w:t>Mason, M, (2026). “</w:t>
      </w:r>
      <w:r w:rsidRPr="008805BB">
        <w:rPr>
          <w:rFonts w:ascii="Arial" w:hAnsi="Arial" w:cs="Arial"/>
          <w:i/>
          <w:iCs/>
        </w:rPr>
        <w:t>What is sustainability? Definition, three pillars &amp; career paths”.</w:t>
      </w:r>
      <w:r w:rsidRPr="008805BB">
        <w:rPr>
          <w:rFonts w:ascii="Arial" w:hAnsi="Arial" w:cs="Arial"/>
        </w:rPr>
        <w:t xml:space="preserve"> Environmental Science. Available at:</w:t>
      </w:r>
      <w:r w:rsidRPr="008805BB">
        <w:t xml:space="preserve"> </w:t>
      </w:r>
      <w:hyperlink r:id="rId18" w:history="1">
        <w:r w:rsidRPr="008805BB">
          <w:rPr>
            <w:rStyle w:val="Hyperlink"/>
            <w:rFonts w:ascii="Arial" w:hAnsi="Arial" w:cs="Arial"/>
          </w:rPr>
          <w:t>https://www.environmentalscience.org/sustainability</w:t>
        </w:r>
      </w:hyperlink>
      <w:r w:rsidRPr="008805BB">
        <w:rPr>
          <w:rFonts w:ascii="Arial" w:hAnsi="Arial" w:cs="Arial"/>
        </w:rPr>
        <w:t xml:space="preserve"> (Accessed: 5</w:t>
      </w:r>
      <w:r w:rsidRPr="008805BB">
        <w:rPr>
          <w:rFonts w:ascii="Arial" w:hAnsi="Arial" w:cs="Arial"/>
          <w:vertAlign w:val="superscript"/>
        </w:rPr>
        <w:t>th</w:t>
      </w:r>
      <w:r w:rsidRPr="008805BB">
        <w:rPr>
          <w:rFonts w:ascii="Arial" w:hAnsi="Arial" w:cs="Arial"/>
        </w:rPr>
        <w:t xml:space="preserve"> July 2026). </w:t>
      </w:r>
    </w:p>
    <w:p w14:paraId="33F36ACB" w14:textId="60CDEAF8" w:rsidR="00FD4C7B" w:rsidRPr="008805BB" w:rsidRDefault="00FD4C7B">
      <w:pPr>
        <w:rPr>
          <w:rFonts w:ascii="Arial" w:hAnsi="Arial" w:cs="Arial"/>
        </w:rPr>
      </w:pPr>
      <w:r w:rsidRPr="008805BB">
        <w:rPr>
          <w:rFonts w:ascii="Arial" w:hAnsi="Arial" w:cs="Arial"/>
        </w:rPr>
        <w:t>Swansea Council, (2026).</w:t>
      </w:r>
      <w:r w:rsidR="00644F91">
        <w:rPr>
          <w:rFonts w:ascii="Arial" w:hAnsi="Arial" w:cs="Arial"/>
        </w:rPr>
        <w:t xml:space="preserve"> “</w:t>
      </w:r>
      <w:proofErr w:type="spellStart"/>
      <w:r w:rsidR="00644F91">
        <w:rPr>
          <w:rFonts w:ascii="Arial" w:hAnsi="Arial" w:cs="Arial"/>
        </w:rPr>
        <w:t>Coed</w:t>
      </w:r>
      <w:proofErr w:type="spellEnd"/>
      <w:r w:rsidR="00644F91">
        <w:rPr>
          <w:rFonts w:ascii="Arial" w:hAnsi="Arial" w:cs="Arial"/>
        </w:rPr>
        <w:t xml:space="preserve"> Gwilym Park”. </w:t>
      </w:r>
      <w:r w:rsidR="00445425">
        <w:rPr>
          <w:rFonts w:ascii="Arial" w:hAnsi="Arial" w:cs="Arial"/>
        </w:rPr>
        <w:t>Available at:</w:t>
      </w:r>
      <w:r w:rsidR="00445425" w:rsidRPr="00445425">
        <w:t xml:space="preserve"> </w:t>
      </w:r>
      <w:hyperlink r:id="rId19" w:history="1">
        <w:r w:rsidR="00445425" w:rsidRPr="00527337">
          <w:rPr>
            <w:rStyle w:val="Hyperlink"/>
            <w:rFonts w:ascii="Arial" w:hAnsi="Arial" w:cs="Arial"/>
          </w:rPr>
          <w:t>https://www.swansea.gov.uk/coedgwilympark?lang=en#:~:text=One%20of%20the%20walks%20takes%20you%20along%20the%20Swansea</w:t>
        </w:r>
      </w:hyperlink>
      <w:r w:rsidR="00445425">
        <w:rPr>
          <w:rFonts w:ascii="Arial" w:hAnsi="Arial" w:cs="Arial"/>
        </w:rPr>
        <w:t xml:space="preserve"> (Accessed: 1 July 2026).</w:t>
      </w:r>
    </w:p>
    <w:p w14:paraId="1C54AD96" w14:textId="77777777" w:rsidR="00FD4C7B" w:rsidRDefault="00FD4C7B">
      <w:pPr>
        <w:rPr>
          <w:rFonts w:ascii="Arial" w:hAnsi="Arial" w:cs="Arial"/>
          <w:lang w:val="en-US"/>
        </w:rPr>
      </w:pPr>
      <w:r>
        <w:rPr>
          <w:rFonts w:ascii="Arial" w:hAnsi="Arial" w:cs="Arial"/>
          <w:lang w:val="en-US"/>
        </w:rPr>
        <w:t>The education hub, (2021). “</w:t>
      </w:r>
      <w:r w:rsidRPr="00DF7331">
        <w:rPr>
          <w:rFonts w:ascii="Arial" w:hAnsi="Arial" w:cs="Arial"/>
          <w:i/>
          <w:iCs/>
          <w:lang w:val="en-US"/>
        </w:rPr>
        <w:t>Dewey’s educational philosophy</w:t>
      </w:r>
      <w:r>
        <w:rPr>
          <w:rFonts w:ascii="Arial" w:hAnsi="Arial" w:cs="Arial"/>
          <w:lang w:val="en-US"/>
        </w:rPr>
        <w:t>”. Available at:</w:t>
      </w:r>
      <w:r w:rsidRPr="00DF7331">
        <w:t xml:space="preserve"> </w:t>
      </w:r>
      <w:hyperlink r:id="rId20" w:history="1">
        <w:r w:rsidRPr="00527337">
          <w:rPr>
            <w:rStyle w:val="Hyperlink"/>
            <w:rFonts w:ascii="Arial" w:hAnsi="Arial" w:cs="Arial"/>
            <w:lang w:val="en-US"/>
          </w:rPr>
          <w:t>https://theeducationhub.org.nz/deweys-educational-philosophy/</w:t>
        </w:r>
      </w:hyperlink>
      <w:r>
        <w:rPr>
          <w:rFonts w:ascii="Arial" w:hAnsi="Arial" w:cs="Arial"/>
          <w:lang w:val="en-US"/>
        </w:rPr>
        <w:t xml:space="preserve"> (Accessed: 10 July 2026). </w:t>
      </w:r>
    </w:p>
    <w:p w14:paraId="77942409" w14:textId="77777777" w:rsidR="00FD4C7B" w:rsidRDefault="00FD4C7B" w:rsidP="00A26A6A">
      <w:pPr>
        <w:rPr>
          <w:rFonts w:ascii="Arial" w:hAnsi="Arial" w:cs="Arial"/>
          <w:color w:val="000000" w:themeColor="text1"/>
          <w:lang w:val="en-US"/>
        </w:rPr>
      </w:pPr>
      <w:r>
        <w:rPr>
          <w:rFonts w:ascii="Arial" w:hAnsi="Arial" w:cs="Arial"/>
          <w:color w:val="000000" w:themeColor="text1"/>
          <w:lang w:val="en-US"/>
        </w:rPr>
        <w:t>Tinney, G, (2020). “</w:t>
      </w:r>
      <w:r w:rsidRPr="0052310E">
        <w:rPr>
          <w:rFonts w:ascii="Arial" w:hAnsi="Arial" w:cs="Arial"/>
          <w:i/>
          <w:iCs/>
          <w:color w:val="000000" w:themeColor="text1"/>
          <w:lang w:val="en-US"/>
        </w:rPr>
        <w:t>The Harmony debates, Exploring a practical philosophy for sustainable future</w:t>
      </w:r>
      <w:r>
        <w:rPr>
          <w:rFonts w:ascii="Arial" w:hAnsi="Arial" w:cs="Arial"/>
          <w:color w:val="000000" w:themeColor="text1"/>
          <w:lang w:val="en-US"/>
        </w:rPr>
        <w:t>”. Available at:</w:t>
      </w:r>
      <w:r w:rsidRPr="0052310E">
        <w:t xml:space="preserve"> </w:t>
      </w:r>
      <w:hyperlink r:id="rId21" w:history="1">
        <w:r w:rsidRPr="00527337">
          <w:rPr>
            <w:rStyle w:val="Hyperlink"/>
            <w:rFonts w:ascii="Arial" w:hAnsi="Arial" w:cs="Arial"/>
            <w:lang w:val="en-US"/>
          </w:rPr>
          <w:t>https://repository.uwtsd.ac.uk/id/eprint/1544/1/Harmony%20Debates%20Glenda%20Tinney.pdf</w:t>
        </w:r>
      </w:hyperlink>
      <w:r>
        <w:rPr>
          <w:rFonts w:ascii="Arial" w:hAnsi="Arial" w:cs="Arial"/>
          <w:color w:val="000000" w:themeColor="text1"/>
          <w:lang w:val="en-US"/>
        </w:rPr>
        <w:t xml:space="preserve"> (Accessed: 11 July 2026). </w:t>
      </w:r>
    </w:p>
    <w:p w14:paraId="09377797" w14:textId="77777777" w:rsidR="00FD4C7B" w:rsidRPr="008805BB" w:rsidRDefault="00FD4C7B">
      <w:pPr>
        <w:rPr>
          <w:rFonts w:ascii="Arial" w:hAnsi="Arial" w:cs="Arial"/>
        </w:rPr>
      </w:pPr>
      <w:r w:rsidRPr="008805BB">
        <w:rPr>
          <w:rFonts w:ascii="Arial" w:hAnsi="Arial" w:cs="Arial"/>
        </w:rPr>
        <w:t>UNICEF, (no-date). “</w:t>
      </w:r>
      <w:r w:rsidRPr="008805BB">
        <w:rPr>
          <w:rFonts w:ascii="Arial" w:hAnsi="Arial" w:cs="Arial"/>
          <w:i/>
          <w:iCs/>
        </w:rPr>
        <w:t>Convention on the rights of the child</w:t>
      </w:r>
      <w:r w:rsidRPr="008805BB">
        <w:rPr>
          <w:rFonts w:ascii="Arial" w:hAnsi="Arial" w:cs="Arial"/>
        </w:rPr>
        <w:t xml:space="preserve">”. Available at: </w:t>
      </w:r>
      <w:hyperlink r:id="rId22" w:history="1">
        <w:r w:rsidRPr="008805BB">
          <w:rPr>
            <w:rStyle w:val="Hyperlink"/>
            <w:rFonts w:ascii="Arial" w:hAnsi="Arial" w:cs="Arial"/>
          </w:rPr>
          <w:t>https://www.unicef.org/child-rights-convention/convention-text-childrens-version</w:t>
        </w:r>
      </w:hyperlink>
      <w:r w:rsidRPr="008805BB">
        <w:rPr>
          <w:rFonts w:ascii="Arial" w:hAnsi="Arial" w:cs="Arial"/>
        </w:rPr>
        <w:t xml:space="preserve"> (Accessed: 7 July 2026). </w:t>
      </w:r>
    </w:p>
    <w:p w14:paraId="2FF39B52" w14:textId="77777777" w:rsidR="00FD4C7B" w:rsidRDefault="00FD4C7B" w:rsidP="00A26A6A">
      <w:pPr>
        <w:rPr>
          <w:rFonts w:ascii="Arial" w:hAnsi="Arial" w:cs="Arial"/>
          <w:color w:val="000000" w:themeColor="text1"/>
          <w:lang w:val="en-US"/>
        </w:rPr>
      </w:pPr>
      <w:r w:rsidRPr="00A26A6A">
        <w:rPr>
          <w:rFonts w:ascii="Arial" w:hAnsi="Arial" w:cs="Arial"/>
          <w:color w:val="000000" w:themeColor="text1"/>
          <w:lang w:val="en-US"/>
        </w:rPr>
        <w:t>Watson, N. et al. (eds.)</w:t>
      </w:r>
      <w:r>
        <w:rPr>
          <w:rFonts w:ascii="Arial" w:hAnsi="Arial" w:cs="Arial"/>
          <w:color w:val="000000" w:themeColor="text1"/>
          <w:lang w:val="en-US"/>
        </w:rPr>
        <w:t>,</w:t>
      </w:r>
      <w:r w:rsidRPr="00A26A6A">
        <w:rPr>
          <w:rFonts w:ascii="Arial" w:hAnsi="Arial" w:cs="Arial"/>
          <w:color w:val="000000" w:themeColor="text1"/>
          <w:lang w:val="en-US"/>
        </w:rPr>
        <w:t xml:space="preserve"> (2025)</w:t>
      </w:r>
      <w:r>
        <w:rPr>
          <w:rFonts w:ascii="Arial" w:hAnsi="Arial" w:cs="Arial"/>
          <w:color w:val="000000" w:themeColor="text1"/>
          <w:lang w:val="en-US"/>
        </w:rPr>
        <w:t>. “</w:t>
      </w:r>
      <w:r w:rsidRPr="00A26A6A">
        <w:rPr>
          <w:rFonts w:ascii="Arial" w:hAnsi="Arial" w:cs="Arial"/>
          <w:i/>
          <w:iCs/>
          <w:color w:val="000000" w:themeColor="text1"/>
          <w:lang w:val="en-US"/>
        </w:rPr>
        <w:t xml:space="preserve">Sustainability education for children and young </w:t>
      </w:r>
      <w:r w:rsidRPr="00A26A6A">
        <w:rPr>
          <w:rFonts w:ascii="Arial" w:hAnsi="Arial" w:cs="Arial"/>
          <w:i/>
          <w:iCs/>
          <w:color w:val="000000" w:themeColor="text1"/>
          <w:lang w:val="en-US"/>
        </w:rPr>
        <w:t>people:</w:t>
      </w:r>
      <w:r w:rsidRPr="00A26A6A">
        <w:rPr>
          <w:rFonts w:ascii="Arial" w:hAnsi="Arial" w:cs="Arial"/>
          <w:i/>
          <w:iCs/>
          <w:color w:val="000000" w:themeColor="text1"/>
          <w:lang w:val="en-US"/>
        </w:rPr>
        <w:t xml:space="preserve"> educating for the envir</w:t>
      </w:r>
      <w:r>
        <w:rPr>
          <w:rFonts w:ascii="Arial" w:hAnsi="Arial" w:cs="Arial"/>
          <w:i/>
          <w:iCs/>
          <w:color w:val="000000" w:themeColor="text1"/>
          <w:lang w:val="en-US"/>
        </w:rPr>
        <w:t>onmental</w:t>
      </w:r>
      <w:r w:rsidRPr="00A26A6A">
        <w:rPr>
          <w:rFonts w:ascii="Arial" w:hAnsi="Arial" w:cs="Arial"/>
          <w:i/>
          <w:iCs/>
          <w:color w:val="000000" w:themeColor="text1"/>
          <w:lang w:val="en-US"/>
        </w:rPr>
        <w:t xml:space="preserve"> crisis</w:t>
      </w:r>
      <w:r>
        <w:rPr>
          <w:rFonts w:ascii="Arial" w:hAnsi="Arial" w:cs="Arial"/>
          <w:color w:val="000000" w:themeColor="text1"/>
          <w:lang w:val="en-US"/>
        </w:rPr>
        <w:t>”</w:t>
      </w:r>
      <w:r w:rsidRPr="00A26A6A">
        <w:rPr>
          <w:rFonts w:ascii="Arial" w:hAnsi="Arial" w:cs="Arial"/>
          <w:color w:val="000000" w:themeColor="text1"/>
          <w:lang w:val="en-US"/>
        </w:rPr>
        <w:t xml:space="preserve">. Oxon: Routledge. Available at: </w:t>
      </w:r>
      <w:hyperlink r:id="rId23" w:history="1">
        <w:r w:rsidRPr="00527337">
          <w:rPr>
            <w:rStyle w:val="Hyperlink"/>
            <w:rFonts w:ascii="Arial" w:hAnsi="Arial" w:cs="Arial"/>
            <w:lang w:val="en-US"/>
          </w:rPr>
          <w:t>https://ezproxy.uwtsd.ac.uk/login?url=https://www.vlebooks.com/product/openreader</w:t>
        </w:r>
        <w:r w:rsidRPr="00527337">
          <w:rPr>
            <w:rStyle w:val="Hyperlink"/>
            <w:rFonts w:ascii="Arial" w:hAnsi="Arial" w:cs="Arial"/>
            <w:lang w:val="en-US"/>
          </w:rPr>
          <w:lastRenderedPageBreak/>
          <w:t>?id=TrinityStD&amp;accId=8886856&amp;isbn=9781040368428&amp;uid=^u</w:t>
        </w:r>
      </w:hyperlink>
      <w:r w:rsidRPr="00A26A6A">
        <w:rPr>
          <w:rFonts w:ascii="Arial" w:hAnsi="Arial" w:cs="Arial"/>
          <w:color w:val="000000" w:themeColor="text1"/>
          <w:lang w:val="en-US"/>
        </w:rPr>
        <w:t>.</w:t>
      </w:r>
      <w:r>
        <w:rPr>
          <w:rFonts w:ascii="Arial" w:hAnsi="Arial" w:cs="Arial"/>
          <w:color w:val="000000" w:themeColor="text1"/>
          <w:lang w:val="en-US"/>
        </w:rPr>
        <w:t xml:space="preserve"> (Accessed: 11 July 2026).</w:t>
      </w:r>
    </w:p>
    <w:p w14:paraId="2F9A6CDC" w14:textId="77777777" w:rsidR="00FD4C7B" w:rsidRPr="008805BB" w:rsidRDefault="00FD4C7B">
      <w:pPr>
        <w:rPr>
          <w:rFonts w:ascii="Arial" w:hAnsi="Arial" w:cs="Arial"/>
        </w:rPr>
      </w:pPr>
      <w:r w:rsidRPr="008805BB">
        <w:rPr>
          <w:rFonts w:ascii="Arial" w:hAnsi="Arial" w:cs="Arial"/>
        </w:rPr>
        <w:t xml:space="preserve">Welsh Assemble Government, (2008). “Education for Sustainable Development and </w:t>
      </w:r>
      <w:proofErr w:type="spellStart"/>
      <w:r w:rsidRPr="008805BB">
        <w:rPr>
          <w:rFonts w:ascii="Arial" w:hAnsi="Arial" w:cs="Arial"/>
        </w:rPr>
        <w:t>Gobal</w:t>
      </w:r>
      <w:proofErr w:type="spellEnd"/>
      <w:r w:rsidRPr="008805BB">
        <w:rPr>
          <w:rFonts w:ascii="Arial" w:hAnsi="Arial" w:cs="Arial"/>
        </w:rPr>
        <w:t xml:space="preserve"> Citizenship”. Available at:</w:t>
      </w:r>
      <w:r w:rsidRPr="008805BB">
        <w:t xml:space="preserve"> </w:t>
      </w:r>
      <w:hyperlink r:id="rId24" w:history="1">
        <w:r w:rsidRPr="008805BB">
          <w:rPr>
            <w:rStyle w:val="Hyperlink"/>
            <w:rFonts w:ascii="Arial" w:hAnsi="Arial" w:cs="Arial"/>
          </w:rPr>
          <w:t>https://hwb.gov.wales/storage/eaf467e6-30fe-45c9-93ef-cb30f31f1c90/common-understanding-for-school.pdf</w:t>
        </w:r>
      </w:hyperlink>
      <w:r w:rsidRPr="008805BB">
        <w:rPr>
          <w:rFonts w:ascii="Arial" w:hAnsi="Arial" w:cs="Arial"/>
        </w:rPr>
        <w:t xml:space="preserve"> (Accessed: 10 July 2026). </w:t>
      </w:r>
    </w:p>
    <w:p w14:paraId="524F061E" w14:textId="77777777" w:rsidR="00FD4C7B" w:rsidRPr="008805BB" w:rsidRDefault="00FD4C7B">
      <w:pPr>
        <w:rPr>
          <w:rFonts w:ascii="Arial" w:hAnsi="Arial" w:cs="Arial"/>
        </w:rPr>
      </w:pPr>
      <w:r w:rsidRPr="008805BB">
        <w:rPr>
          <w:rFonts w:ascii="Arial" w:hAnsi="Arial" w:cs="Arial"/>
        </w:rPr>
        <w:t>Welsh Government, (2015). “</w:t>
      </w:r>
      <w:r w:rsidRPr="008805BB">
        <w:rPr>
          <w:rFonts w:ascii="Arial" w:hAnsi="Arial" w:cs="Arial"/>
          <w:i/>
          <w:iCs/>
        </w:rPr>
        <w:t>Well-being of Future Generations (Wales) Act 2015: the essentials”.</w:t>
      </w:r>
      <w:r w:rsidRPr="008805BB">
        <w:t xml:space="preserve"> </w:t>
      </w:r>
      <w:r w:rsidRPr="008805BB">
        <w:rPr>
          <w:rFonts w:ascii="Arial" w:hAnsi="Arial" w:cs="Arial"/>
        </w:rPr>
        <w:t>Available at:</w:t>
      </w:r>
      <w:hyperlink r:id="rId25" w:history="1">
        <w:r w:rsidRPr="008805BB">
          <w:rPr>
            <w:rStyle w:val="Hyperlink"/>
            <w:rFonts w:ascii="Arial" w:hAnsi="Arial" w:cs="Arial"/>
          </w:rPr>
          <w:t>https://www.gov.wales/well-being-future-generations-act-essentials-html</w:t>
        </w:r>
      </w:hyperlink>
      <w:r w:rsidRPr="008805BB">
        <w:rPr>
          <w:rFonts w:ascii="Arial" w:hAnsi="Arial" w:cs="Arial"/>
        </w:rPr>
        <w:t xml:space="preserve"> (Accessed: 9 July 2026). </w:t>
      </w:r>
    </w:p>
    <w:p w14:paraId="3CAA90B4" w14:textId="77777777" w:rsidR="00FD4C7B" w:rsidRPr="008805BB" w:rsidRDefault="00FD4C7B">
      <w:pPr>
        <w:rPr>
          <w:rFonts w:ascii="Arial" w:hAnsi="Arial" w:cs="Arial"/>
        </w:rPr>
      </w:pPr>
      <w:r w:rsidRPr="008805BB">
        <w:rPr>
          <w:rFonts w:ascii="Arial" w:hAnsi="Arial" w:cs="Arial"/>
        </w:rPr>
        <w:t>Welsh Government, (2019). “</w:t>
      </w:r>
      <w:r w:rsidRPr="008805BB">
        <w:rPr>
          <w:rFonts w:ascii="Arial" w:hAnsi="Arial" w:cs="Arial"/>
          <w:i/>
          <w:iCs/>
        </w:rPr>
        <w:t>Curriculum for Wales</w:t>
      </w:r>
      <w:r w:rsidRPr="008805BB">
        <w:rPr>
          <w:rFonts w:ascii="Arial" w:hAnsi="Arial" w:cs="Arial"/>
        </w:rPr>
        <w:t>”. Hwb. Education Wales. Available at:</w:t>
      </w:r>
      <w:r w:rsidRPr="008805BB">
        <w:t xml:space="preserve"> </w:t>
      </w:r>
      <w:hyperlink r:id="rId26" w:history="1">
        <w:r w:rsidRPr="008805BB">
          <w:rPr>
            <w:rStyle w:val="Hyperlink"/>
            <w:rFonts w:ascii="Arial" w:hAnsi="Arial" w:cs="Arial"/>
          </w:rPr>
          <w:t>https://hwb.gov.wales/curriculum-for-wales/</w:t>
        </w:r>
      </w:hyperlink>
      <w:r w:rsidRPr="008805BB">
        <w:rPr>
          <w:rFonts w:ascii="Arial" w:hAnsi="Arial" w:cs="Arial"/>
        </w:rPr>
        <w:t xml:space="preserve"> (Accessed: 10 July 2026). </w:t>
      </w:r>
    </w:p>
    <w:p w14:paraId="767E2121" w14:textId="77777777" w:rsidR="00FD4C7B" w:rsidRDefault="00FD4C7B">
      <w:pPr>
        <w:rPr>
          <w:rFonts w:ascii="Arial" w:hAnsi="Arial" w:cs="Arial"/>
        </w:rPr>
      </w:pPr>
      <w:r w:rsidRPr="008805BB">
        <w:rPr>
          <w:rFonts w:ascii="Arial" w:hAnsi="Arial" w:cs="Arial"/>
        </w:rPr>
        <w:t>Welsh Government, (2022). “</w:t>
      </w:r>
      <w:r w:rsidRPr="008805BB">
        <w:rPr>
          <w:rFonts w:ascii="Arial" w:hAnsi="Arial" w:cs="Arial"/>
          <w:i/>
          <w:iCs/>
        </w:rPr>
        <w:t>Developing a vision for curriculum design</w:t>
      </w:r>
      <w:r w:rsidRPr="008805BB">
        <w:rPr>
          <w:rFonts w:ascii="Arial" w:hAnsi="Arial" w:cs="Arial"/>
        </w:rPr>
        <w:t>”. Hwb. Education Wales. Available at:</w:t>
      </w:r>
      <w:r w:rsidRPr="008805BB">
        <w:t xml:space="preserve"> </w:t>
      </w:r>
      <w:hyperlink r:id="rId27" w:history="1">
        <w:r w:rsidRPr="008805BB">
          <w:rPr>
            <w:rStyle w:val="Hyperlink"/>
            <w:rFonts w:ascii="Arial" w:hAnsi="Arial" w:cs="Arial"/>
          </w:rPr>
          <w:t>https://hwb.gov.wales/curriculum-for-wales/designing-your-curriculum/developing-a-vision-for-curriculum-design/#curriculum-design-and-the-four-purposes</w:t>
        </w:r>
      </w:hyperlink>
      <w:r w:rsidRPr="008805BB">
        <w:rPr>
          <w:rFonts w:ascii="Arial" w:hAnsi="Arial" w:cs="Arial"/>
        </w:rPr>
        <w:t xml:space="preserve"> (Accessed: 9 July 2026). </w:t>
      </w:r>
    </w:p>
    <w:p w14:paraId="792D1A8F" w14:textId="3AFA3D48" w:rsidR="00C546A4" w:rsidRPr="008805BB" w:rsidRDefault="00C546A4">
      <w:pPr>
        <w:rPr>
          <w:rFonts w:ascii="Arial" w:hAnsi="Arial" w:cs="Arial"/>
        </w:rPr>
      </w:pPr>
    </w:p>
    <w:sectPr w:rsidR="00C546A4" w:rsidRPr="008805BB">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17FAF" w14:textId="77777777" w:rsidR="004E6224" w:rsidRPr="008805BB" w:rsidRDefault="004E6224" w:rsidP="00F84341">
      <w:pPr>
        <w:spacing w:after="0" w:line="240" w:lineRule="auto"/>
      </w:pPr>
      <w:r w:rsidRPr="008805BB">
        <w:separator/>
      </w:r>
    </w:p>
  </w:endnote>
  <w:endnote w:type="continuationSeparator" w:id="0">
    <w:p w14:paraId="2765EC90" w14:textId="77777777" w:rsidR="004E6224" w:rsidRPr="008805BB" w:rsidRDefault="004E6224" w:rsidP="00F84341">
      <w:pPr>
        <w:spacing w:after="0" w:line="240" w:lineRule="auto"/>
      </w:pPr>
      <w:r w:rsidRPr="008805B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2733387"/>
      <w:docPartObj>
        <w:docPartGallery w:val="Page Numbers (Bottom of Page)"/>
        <w:docPartUnique/>
      </w:docPartObj>
    </w:sdtPr>
    <w:sdtContent>
      <w:p w14:paraId="5ECEF228" w14:textId="06B32AF6" w:rsidR="00F84341" w:rsidRPr="008805BB" w:rsidRDefault="00F84341">
        <w:pPr>
          <w:pStyle w:val="Footer"/>
          <w:jc w:val="center"/>
        </w:pPr>
        <w:r w:rsidRPr="008805BB">
          <w:fldChar w:fldCharType="begin"/>
        </w:r>
        <w:r w:rsidRPr="008805BB">
          <w:instrText xml:space="preserve"> PAGE   \* MERGEFORMAT </w:instrText>
        </w:r>
        <w:r w:rsidRPr="008805BB">
          <w:fldChar w:fldCharType="separate"/>
        </w:r>
        <w:r w:rsidRPr="008805BB">
          <w:t>2</w:t>
        </w:r>
        <w:r w:rsidRPr="008805BB">
          <w:fldChar w:fldCharType="end"/>
        </w:r>
      </w:p>
    </w:sdtContent>
  </w:sdt>
  <w:p w14:paraId="11311C5A" w14:textId="77777777" w:rsidR="00F84341" w:rsidRPr="008805BB" w:rsidRDefault="00F843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07CB8" w14:textId="77777777" w:rsidR="004E6224" w:rsidRPr="008805BB" w:rsidRDefault="004E6224" w:rsidP="00F84341">
      <w:pPr>
        <w:spacing w:after="0" w:line="240" w:lineRule="auto"/>
      </w:pPr>
      <w:r w:rsidRPr="008805BB">
        <w:separator/>
      </w:r>
    </w:p>
  </w:footnote>
  <w:footnote w:type="continuationSeparator" w:id="0">
    <w:p w14:paraId="5BAD8435" w14:textId="77777777" w:rsidR="004E6224" w:rsidRPr="008805BB" w:rsidRDefault="004E6224" w:rsidP="00F84341">
      <w:pPr>
        <w:spacing w:after="0" w:line="240" w:lineRule="auto"/>
      </w:pPr>
      <w:r w:rsidRPr="008805B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C6B16" w14:textId="60152829" w:rsidR="00F84341" w:rsidRPr="008805BB" w:rsidRDefault="00F84341">
    <w:pPr>
      <w:pStyle w:val="Header"/>
    </w:pPr>
    <w:r w:rsidRPr="008805BB">
      <w:t>ECEY6005</w:t>
    </w:r>
    <w:r w:rsidRPr="008805BB">
      <w:ptab w:relativeTo="margin" w:alignment="center" w:leader="none"/>
    </w:r>
    <w:r w:rsidRPr="008805BB">
      <w:t>2405851</w:t>
    </w:r>
    <w:r w:rsidRPr="008805BB">
      <w:ptab w:relativeTo="margin" w:alignment="right" w:leader="none"/>
    </w:r>
    <w:r w:rsidRPr="008805BB">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341"/>
    <w:rsid w:val="000001C1"/>
    <w:rsid w:val="00000905"/>
    <w:rsid w:val="00005338"/>
    <w:rsid w:val="000065CE"/>
    <w:rsid w:val="0000769E"/>
    <w:rsid w:val="00011B97"/>
    <w:rsid w:val="00012957"/>
    <w:rsid w:val="00015ED1"/>
    <w:rsid w:val="00016AED"/>
    <w:rsid w:val="00020953"/>
    <w:rsid w:val="00025D8C"/>
    <w:rsid w:val="00034463"/>
    <w:rsid w:val="0003579D"/>
    <w:rsid w:val="00035E93"/>
    <w:rsid w:val="00036133"/>
    <w:rsid w:val="00036890"/>
    <w:rsid w:val="000425D9"/>
    <w:rsid w:val="0004270C"/>
    <w:rsid w:val="00042808"/>
    <w:rsid w:val="00043D21"/>
    <w:rsid w:val="00047619"/>
    <w:rsid w:val="00052BA2"/>
    <w:rsid w:val="00057AC5"/>
    <w:rsid w:val="000607DB"/>
    <w:rsid w:val="00062C56"/>
    <w:rsid w:val="000655AC"/>
    <w:rsid w:val="00072140"/>
    <w:rsid w:val="00074DBA"/>
    <w:rsid w:val="00075771"/>
    <w:rsid w:val="000802B7"/>
    <w:rsid w:val="0008249D"/>
    <w:rsid w:val="000841FC"/>
    <w:rsid w:val="000852B8"/>
    <w:rsid w:val="00085B46"/>
    <w:rsid w:val="00085CE5"/>
    <w:rsid w:val="0008678A"/>
    <w:rsid w:val="00087AA7"/>
    <w:rsid w:val="0009197C"/>
    <w:rsid w:val="0009395E"/>
    <w:rsid w:val="00096275"/>
    <w:rsid w:val="00097E6F"/>
    <w:rsid w:val="000A139D"/>
    <w:rsid w:val="000A17AF"/>
    <w:rsid w:val="000A2B34"/>
    <w:rsid w:val="000A2D7E"/>
    <w:rsid w:val="000A5301"/>
    <w:rsid w:val="000B0CDD"/>
    <w:rsid w:val="000B7E83"/>
    <w:rsid w:val="000C548D"/>
    <w:rsid w:val="000D1FDC"/>
    <w:rsid w:val="000D3200"/>
    <w:rsid w:val="000D48F4"/>
    <w:rsid w:val="000D5301"/>
    <w:rsid w:val="000D787A"/>
    <w:rsid w:val="000D7EC1"/>
    <w:rsid w:val="000E0B7D"/>
    <w:rsid w:val="000E2FFA"/>
    <w:rsid w:val="000E37A0"/>
    <w:rsid w:val="000E4544"/>
    <w:rsid w:val="000E61D4"/>
    <w:rsid w:val="000F28AF"/>
    <w:rsid w:val="000F6E3C"/>
    <w:rsid w:val="000F7D12"/>
    <w:rsid w:val="001038A2"/>
    <w:rsid w:val="00105AB2"/>
    <w:rsid w:val="00105CB7"/>
    <w:rsid w:val="0011178D"/>
    <w:rsid w:val="00111EAC"/>
    <w:rsid w:val="0011200C"/>
    <w:rsid w:val="00112491"/>
    <w:rsid w:val="00113869"/>
    <w:rsid w:val="001207F3"/>
    <w:rsid w:val="001211EA"/>
    <w:rsid w:val="00121C9B"/>
    <w:rsid w:val="00121CAB"/>
    <w:rsid w:val="00122A72"/>
    <w:rsid w:val="00123BCF"/>
    <w:rsid w:val="00124BCD"/>
    <w:rsid w:val="00125AB9"/>
    <w:rsid w:val="001264BC"/>
    <w:rsid w:val="00127572"/>
    <w:rsid w:val="001279D5"/>
    <w:rsid w:val="00131A4C"/>
    <w:rsid w:val="00131F11"/>
    <w:rsid w:val="00133414"/>
    <w:rsid w:val="001358ED"/>
    <w:rsid w:val="00136F1E"/>
    <w:rsid w:val="00137199"/>
    <w:rsid w:val="00137E00"/>
    <w:rsid w:val="001400EF"/>
    <w:rsid w:val="001401D0"/>
    <w:rsid w:val="00140A4F"/>
    <w:rsid w:val="00144DD5"/>
    <w:rsid w:val="001451DC"/>
    <w:rsid w:val="0014632D"/>
    <w:rsid w:val="001464B7"/>
    <w:rsid w:val="00147356"/>
    <w:rsid w:val="00150535"/>
    <w:rsid w:val="00150ECC"/>
    <w:rsid w:val="001558DA"/>
    <w:rsid w:val="00155CCF"/>
    <w:rsid w:val="00161442"/>
    <w:rsid w:val="00163769"/>
    <w:rsid w:val="00163C8A"/>
    <w:rsid w:val="00163E95"/>
    <w:rsid w:val="00164B07"/>
    <w:rsid w:val="00166701"/>
    <w:rsid w:val="001718CA"/>
    <w:rsid w:val="00173ABC"/>
    <w:rsid w:val="001757A8"/>
    <w:rsid w:val="001764D0"/>
    <w:rsid w:val="001818AE"/>
    <w:rsid w:val="00181A17"/>
    <w:rsid w:val="00181D04"/>
    <w:rsid w:val="00182E34"/>
    <w:rsid w:val="001838A9"/>
    <w:rsid w:val="00184357"/>
    <w:rsid w:val="001849FE"/>
    <w:rsid w:val="00184D33"/>
    <w:rsid w:val="00186B19"/>
    <w:rsid w:val="0019355C"/>
    <w:rsid w:val="00194BFF"/>
    <w:rsid w:val="00195195"/>
    <w:rsid w:val="001A3C77"/>
    <w:rsid w:val="001A4F9A"/>
    <w:rsid w:val="001A658E"/>
    <w:rsid w:val="001A6A0A"/>
    <w:rsid w:val="001A7208"/>
    <w:rsid w:val="001B0D8E"/>
    <w:rsid w:val="001B1B20"/>
    <w:rsid w:val="001B3673"/>
    <w:rsid w:val="001C1027"/>
    <w:rsid w:val="001C17CA"/>
    <w:rsid w:val="001C3AA5"/>
    <w:rsid w:val="001C4745"/>
    <w:rsid w:val="001D138E"/>
    <w:rsid w:val="001D1934"/>
    <w:rsid w:val="001D2AC0"/>
    <w:rsid w:val="001D307C"/>
    <w:rsid w:val="001D3745"/>
    <w:rsid w:val="001D3F4A"/>
    <w:rsid w:val="001D60BF"/>
    <w:rsid w:val="001D6BB1"/>
    <w:rsid w:val="001E0C11"/>
    <w:rsid w:val="001E10B4"/>
    <w:rsid w:val="001E3426"/>
    <w:rsid w:val="001E4A12"/>
    <w:rsid w:val="001E4D1A"/>
    <w:rsid w:val="001F23F6"/>
    <w:rsid w:val="001F527C"/>
    <w:rsid w:val="001F55FB"/>
    <w:rsid w:val="00200BE0"/>
    <w:rsid w:val="00201390"/>
    <w:rsid w:val="00201E8A"/>
    <w:rsid w:val="00202CA7"/>
    <w:rsid w:val="00203A05"/>
    <w:rsid w:val="00205B83"/>
    <w:rsid w:val="00205EAF"/>
    <w:rsid w:val="00206EBF"/>
    <w:rsid w:val="00210D29"/>
    <w:rsid w:val="00211E89"/>
    <w:rsid w:val="00211EC4"/>
    <w:rsid w:val="00214489"/>
    <w:rsid w:val="0021490E"/>
    <w:rsid w:val="002167DE"/>
    <w:rsid w:val="00217889"/>
    <w:rsid w:val="00222673"/>
    <w:rsid w:val="00222DDD"/>
    <w:rsid w:val="00223509"/>
    <w:rsid w:val="00225EA4"/>
    <w:rsid w:val="00227B92"/>
    <w:rsid w:val="0023025D"/>
    <w:rsid w:val="0023334E"/>
    <w:rsid w:val="0023469B"/>
    <w:rsid w:val="002417C2"/>
    <w:rsid w:val="00241B83"/>
    <w:rsid w:val="0024426F"/>
    <w:rsid w:val="002444EF"/>
    <w:rsid w:val="00245003"/>
    <w:rsid w:val="002517F1"/>
    <w:rsid w:val="00252226"/>
    <w:rsid w:val="0025295D"/>
    <w:rsid w:val="00255905"/>
    <w:rsid w:val="002560D0"/>
    <w:rsid w:val="002569E9"/>
    <w:rsid w:val="002570D3"/>
    <w:rsid w:val="00262611"/>
    <w:rsid w:val="00265074"/>
    <w:rsid w:val="00265A19"/>
    <w:rsid w:val="00270AEB"/>
    <w:rsid w:val="00271F1C"/>
    <w:rsid w:val="002757E2"/>
    <w:rsid w:val="00277348"/>
    <w:rsid w:val="00277D19"/>
    <w:rsid w:val="00282B73"/>
    <w:rsid w:val="002847D6"/>
    <w:rsid w:val="002865F4"/>
    <w:rsid w:val="00286CD6"/>
    <w:rsid w:val="0029465F"/>
    <w:rsid w:val="00294EEF"/>
    <w:rsid w:val="00297721"/>
    <w:rsid w:val="002A01A3"/>
    <w:rsid w:val="002A027D"/>
    <w:rsid w:val="002A34E2"/>
    <w:rsid w:val="002A3720"/>
    <w:rsid w:val="002A3816"/>
    <w:rsid w:val="002B5406"/>
    <w:rsid w:val="002B5542"/>
    <w:rsid w:val="002B5AAB"/>
    <w:rsid w:val="002B686C"/>
    <w:rsid w:val="002B7B75"/>
    <w:rsid w:val="002C011B"/>
    <w:rsid w:val="002C0A0F"/>
    <w:rsid w:val="002C4022"/>
    <w:rsid w:val="002E0E05"/>
    <w:rsid w:val="002E33B2"/>
    <w:rsid w:val="002E391B"/>
    <w:rsid w:val="002E5352"/>
    <w:rsid w:val="002E6417"/>
    <w:rsid w:val="002E740A"/>
    <w:rsid w:val="002F0281"/>
    <w:rsid w:val="002F045B"/>
    <w:rsid w:val="002F1CBE"/>
    <w:rsid w:val="002F2B30"/>
    <w:rsid w:val="002F3956"/>
    <w:rsid w:val="002F48CB"/>
    <w:rsid w:val="00300626"/>
    <w:rsid w:val="0030453E"/>
    <w:rsid w:val="00304BC9"/>
    <w:rsid w:val="00304D15"/>
    <w:rsid w:val="00305145"/>
    <w:rsid w:val="00305260"/>
    <w:rsid w:val="00305C19"/>
    <w:rsid w:val="00305DEB"/>
    <w:rsid w:val="00314B52"/>
    <w:rsid w:val="00316C41"/>
    <w:rsid w:val="00320B31"/>
    <w:rsid w:val="003219BC"/>
    <w:rsid w:val="0032201A"/>
    <w:rsid w:val="003228D0"/>
    <w:rsid w:val="00322E9E"/>
    <w:rsid w:val="0032689D"/>
    <w:rsid w:val="003300B4"/>
    <w:rsid w:val="00334FF8"/>
    <w:rsid w:val="003352F2"/>
    <w:rsid w:val="003359C2"/>
    <w:rsid w:val="00335D2C"/>
    <w:rsid w:val="003377AE"/>
    <w:rsid w:val="00337FF9"/>
    <w:rsid w:val="00342033"/>
    <w:rsid w:val="0034341F"/>
    <w:rsid w:val="00346B9F"/>
    <w:rsid w:val="00351446"/>
    <w:rsid w:val="00356CA1"/>
    <w:rsid w:val="00360A30"/>
    <w:rsid w:val="00361575"/>
    <w:rsid w:val="00363F84"/>
    <w:rsid w:val="0036431B"/>
    <w:rsid w:val="00364ECA"/>
    <w:rsid w:val="003720D6"/>
    <w:rsid w:val="00372F0F"/>
    <w:rsid w:val="00374F9A"/>
    <w:rsid w:val="00375110"/>
    <w:rsid w:val="00383EB6"/>
    <w:rsid w:val="0038726F"/>
    <w:rsid w:val="0038742D"/>
    <w:rsid w:val="003905C4"/>
    <w:rsid w:val="00393520"/>
    <w:rsid w:val="00394BBB"/>
    <w:rsid w:val="003A00BC"/>
    <w:rsid w:val="003A159C"/>
    <w:rsid w:val="003A39B4"/>
    <w:rsid w:val="003A454E"/>
    <w:rsid w:val="003A70A0"/>
    <w:rsid w:val="003B012F"/>
    <w:rsid w:val="003B07D7"/>
    <w:rsid w:val="003B26DC"/>
    <w:rsid w:val="003B378C"/>
    <w:rsid w:val="003B49F0"/>
    <w:rsid w:val="003B511A"/>
    <w:rsid w:val="003C00FC"/>
    <w:rsid w:val="003C0F65"/>
    <w:rsid w:val="003C0FA1"/>
    <w:rsid w:val="003C3DDA"/>
    <w:rsid w:val="003C7672"/>
    <w:rsid w:val="003D03EC"/>
    <w:rsid w:val="003D091B"/>
    <w:rsid w:val="003D2283"/>
    <w:rsid w:val="003D3987"/>
    <w:rsid w:val="003D4546"/>
    <w:rsid w:val="003D5701"/>
    <w:rsid w:val="003D6D75"/>
    <w:rsid w:val="003E0868"/>
    <w:rsid w:val="003E39D4"/>
    <w:rsid w:val="003E6151"/>
    <w:rsid w:val="003E6834"/>
    <w:rsid w:val="003E75CF"/>
    <w:rsid w:val="003F2F19"/>
    <w:rsid w:val="003F53E9"/>
    <w:rsid w:val="003F6D1D"/>
    <w:rsid w:val="00402E0E"/>
    <w:rsid w:val="00403947"/>
    <w:rsid w:val="00404E10"/>
    <w:rsid w:val="0040658F"/>
    <w:rsid w:val="00410162"/>
    <w:rsid w:val="004123F5"/>
    <w:rsid w:val="00412C6C"/>
    <w:rsid w:val="00412F6A"/>
    <w:rsid w:val="00413D49"/>
    <w:rsid w:val="0041650E"/>
    <w:rsid w:val="00420FBA"/>
    <w:rsid w:val="0042421A"/>
    <w:rsid w:val="00425AAD"/>
    <w:rsid w:val="004263AD"/>
    <w:rsid w:val="0043174E"/>
    <w:rsid w:val="00431E97"/>
    <w:rsid w:val="00432619"/>
    <w:rsid w:val="00432B0E"/>
    <w:rsid w:val="00433643"/>
    <w:rsid w:val="00433B53"/>
    <w:rsid w:val="00441582"/>
    <w:rsid w:val="00441C90"/>
    <w:rsid w:val="00444021"/>
    <w:rsid w:val="00445425"/>
    <w:rsid w:val="00447080"/>
    <w:rsid w:val="00452D85"/>
    <w:rsid w:val="00453D09"/>
    <w:rsid w:val="004572B4"/>
    <w:rsid w:val="00457520"/>
    <w:rsid w:val="00457D86"/>
    <w:rsid w:val="00461862"/>
    <w:rsid w:val="004629E3"/>
    <w:rsid w:val="00470641"/>
    <w:rsid w:val="004708D3"/>
    <w:rsid w:val="00471438"/>
    <w:rsid w:val="004725A4"/>
    <w:rsid w:val="0047289E"/>
    <w:rsid w:val="0047424D"/>
    <w:rsid w:val="00477041"/>
    <w:rsid w:val="00487CEF"/>
    <w:rsid w:val="0049078F"/>
    <w:rsid w:val="00491F36"/>
    <w:rsid w:val="00492764"/>
    <w:rsid w:val="00493CFB"/>
    <w:rsid w:val="0049602C"/>
    <w:rsid w:val="00496329"/>
    <w:rsid w:val="00497E8C"/>
    <w:rsid w:val="004A22C9"/>
    <w:rsid w:val="004A26F3"/>
    <w:rsid w:val="004A2D63"/>
    <w:rsid w:val="004A3559"/>
    <w:rsid w:val="004A5C91"/>
    <w:rsid w:val="004A654A"/>
    <w:rsid w:val="004A7A3D"/>
    <w:rsid w:val="004B0A20"/>
    <w:rsid w:val="004B35A0"/>
    <w:rsid w:val="004B38BB"/>
    <w:rsid w:val="004B75C0"/>
    <w:rsid w:val="004B7CE1"/>
    <w:rsid w:val="004C064A"/>
    <w:rsid w:val="004C4BC5"/>
    <w:rsid w:val="004C4CD4"/>
    <w:rsid w:val="004C6486"/>
    <w:rsid w:val="004C7551"/>
    <w:rsid w:val="004D0C03"/>
    <w:rsid w:val="004D78FD"/>
    <w:rsid w:val="004E0E01"/>
    <w:rsid w:val="004E178D"/>
    <w:rsid w:val="004E2DA4"/>
    <w:rsid w:val="004E3518"/>
    <w:rsid w:val="004E47FB"/>
    <w:rsid w:val="004E5F74"/>
    <w:rsid w:val="004E6224"/>
    <w:rsid w:val="004E663D"/>
    <w:rsid w:val="004E7249"/>
    <w:rsid w:val="004E768D"/>
    <w:rsid w:val="004F1E6B"/>
    <w:rsid w:val="004F6B3D"/>
    <w:rsid w:val="0050322D"/>
    <w:rsid w:val="0050379A"/>
    <w:rsid w:val="005079C6"/>
    <w:rsid w:val="005105DD"/>
    <w:rsid w:val="005108C3"/>
    <w:rsid w:val="00510B3C"/>
    <w:rsid w:val="00511DCE"/>
    <w:rsid w:val="00513951"/>
    <w:rsid w:val="005225F9"/>
    <w:rsid w:val="0052310E"/>
    <w:rsid w:val="00525B00"/>
    <w:rsid w:val="005315DE"/>
    <w:rsid w:val="00531FC5"/>
    <w:rsid w:val="00535EDE"/>
    <w:rsid w:val="00540D2C"/>
    <w:rsid w:val="005412C2"/>
    <w:rsid w:val="0054242F"/>
    <w:rsid w:val="00545D1E"/>
    <w:rsid w:val="00546267"/>
    <w:rsid w:val="00547BFE"/>
    <w:rsid w:val="00553A5D"/>
    <w:rsid w:val="0055600D"/>
    <w:rsid w:val="00557ACA"/>
    <w:rsid w:val="00562A17"/>
    <w:rsid w:val="005654AB"/>
    <w:rsid w:val="00570895"/>
    <w:rsid w:val="00570C55"/>
    <w:rsid w:val="005736FC"/>
    <w:rsid w:val="00574017"/>
    <w:rsid w:val="005748D6"/>
    <w:rsid w:val="00574ADF"/>
    <w:rsid w:val="00576960"/>
    <w:rsid w:val="00582995"/>
    <w:rsid w:val="005835BD"/>
    <w:rsid w:val="00584D88"/>
    <w:rsid w:val="00584EF3"/>
    <w:rsid w:val="005866E0"/>
    <w:rsid w:val="0059275C"/>
    <w:rsid w:val="00593734"/>
    <w:rsid w:val="00595FA7"/>
    <w:rsid w:val="005960FF"/>
    <w:rsid w:val="005964B7"/>
    <w:rsid w:val="0059674F"/>
    <w:rsid w:val="005A18D9"/>
    <w:rsid w:val="005A23B3"/>
    <w:rsid w:val="005A3C15"/>
    <w:rsid w:val="005A670A"/>
    <w:rsid w:val="005B2944"/>
    <w:rsid w:val="005B310C"/>
    <w:rsid w:val="005B539B"/>
    <w:rsid w:val="005B543B"/>
    <w:rsid w:val="005B6A21"/>
    <w:rsid w:val="005B7557"/>
    <w:rsid w:val="005B7CBD"/>
    <w:rsid w:val="005B7CD0"/>
    <w:rsid w:val="005C0EC2"/>
    <w:rsid w:val="005C37BA"/>
    <w:rsid w:val="005C7F1A"/>
    <w:rsid w:val="005D088D"/>
    <w:rsid w:val="005D0CB2"/>
    <w:rsid w:val="005D1DAE"/>
    <w:rsid w:val="005D7A43"/>
    <w:rsid w:val="005E062A"/>
    <w:rsid w:val="005E2056"/>
    <w:rsid w:val="005F27D5"/>
    <w:rsid w:val="005F2A82"/>
    <w:rsid w:val="005F2C72"/>
    <w:rsid w:val="005F3489"/>
    <w:rsid w:val="005F3E54"/>
    <w:rsid w:val="005F4BE6"/>
    <w:rsid w:val="005F4E67"/>
    <w:rsid w:val="0060339C"/>
    <w:rsid w:val="00603ED8"/>
    <w:rsid w:val="00604543"/>
    <w:rsid w:val="006061B2"/>
    <w:rsid w:val="00606259"/>
    <w:rsid w:val="0061123F"/>
    <w:rsid w:val="006114C3"/>
    <w:rsid w:val="006115FF"/>
    <w:rsid w:val="006122FB"/>
    <w:rsid w:val="00613DD4"/>
    <w:rsid w:val="0061406B"/>
    <w:rsid w:val="00614A00"/>
    <w:rsid w:val="00614C03"/>
    <w:rsid w:val="0062345A"/>
    <w:rsid w:val="006338A4"/>
    <w:rsid w:val="00634575"/>
    <w:rsid w:val="00635123"/>
    <w:rsid w:val="00635B5E"/>
    <w:rsid w:val="006379DC"/>
    <w:rsid w:val="00637A08"/>
    <w:rsid w:val="00640618"/>
    <w:rsid w:val="00640759"/>
    <w:rsid w:val="00640A02"/>
    <w:rsid w:val="00641E3E"/>
    <w:rsid w:val="0064269F"/>
    <w:rsid w:val="00643C50"/>
    <w:rsid w:val="00644398"/>
    <w:rsid w:val="00644F91"/>
    <w:rsid w:val="0064613E"/>
    <w:rsid w:val="00646494"/>
    <w:rsid w:val="00650715"/>
    <w:rsid w:val="00651B40"/>
    <w:rsid w:val="006524E5"/>
    <w:rsid w:val="006536B1"/>
    <w:rsid w:val="00655F66"/>
    <w:rsid w:val="006564BB"/>
    <w:rsid w:val="006649D7"/>
    <w:rsid w:val="00665403"/>
    <w:rsid w:val="00666481"/>
    <w:rsid w:val="0067102B"/>
    <w:rsid w:val="00672333"/>
    <w:rsid w:val="0067383F"/>
    <w:rsid w:val="00673EE1"/>
    <w:rsid w:val="00674BDE"/>
    <w:rsid w:val="0067597D"/>
    <w:rsid w:val="006808ED"/>
    <w:rsid w:val="0068321D"/>
    <w:rsid w:val="00687A73"/>
    <w:rsid w:val="0069162E"/>
    <w:rsid w:val="00691CF9"/>
    <w:rsid w:val="006924F3"/>
    <w:rsid w:val="00692EE6"/>
    <w:rsid w:val="00692F01"/>
    <w:rsid w:val="00693508"/>
    <w:rsid w:val="006A54F2"/>
    <w:rsid w:val="006A7840"/>
    <w:rsid w:val="006B08B5"/>
    <w:rsid w:val="006B0E6A"/>
    <w:rsid w:val="006B27AF"/>
    <w:rsid w:val="006B3E9E"/>
    <w:rsid w:val="006B40F9"/>
    <w:rsid w:val="006B4DD6"/>
    <w:rsid w:val="006B627C"/>
    <w:rsid w:val="006C1138"/>
    <w:rsid w:val="006C6356"/>
    <w:rsid w:val="006D3187"/>
    <w:rsid w:val="006D3B3A"/>
    <w:rsid w:val="006D4448"/>
    <w:rsid w:val="006D4726"/>
    <w:rsid w:val="006D53BE"/>
    <w:rsid w:val="006D6794"/>
    <w:rsid w:val="006E06F5"/>
    <w:rsid w:val="006E3A16"/>
    <w:rsid w:val="006E6253"/>
    <w:rsid w:val="006F2D59"/>
    <w:rsid w:val="006F3CE3"/>
    <w:rsid w:val="006F6071"/>
    <w:rsid w:val="006F6336"/>
    <w:rsid w:val="0070076F"/>
    <w:rsid w:val="00702BEE"/>
    <w:rsid w:val="00705092"/>
    <w:rsid w:val="0070595E"/>
    <w:rsid w:val="007069A7"/>
    <w:rsid w:val="00707A97"/>
    <w:rsid w:val="00711414"/>
    <w:rsid w:val="007116A5"/>
    <w:rsid w:val="00711B2A"/>
    <w:rsid w:val="00711F3D"/>
    <w:rsid w:val="007127BC"/>
    <w:rsid w:val="00714F73"/>
    <w:rsid w:val="0071541C"/>
    <w:rsid w:val="00716209"/>
    <w:rsid w:val="007162EA"/>
    <w:rsid w:val="007162EC"/>
    <w:rsid w:val="007201B8"/>
    <w:rsid w:val="0072715F"/>
    <w:rsid w:val="007278CC"/>
    <w:rsid w:val="007324A2"/>
    <w:rsid w:val="00734174"/>
    <w:rsid w:val="007364E1"/>
    <w:rsid w:val="00736F38"/>
    <w:rsid w:val="00737343"/>
    <w:rsid w:val="0073745A"/>
    <w:rsid w:val="00737F44"/>
    <w:rsid w:val="00741EF6"/>
    <w:rsid w:val="007432F9"/>
    <w:rsid w:val="00743669"/>
    <w:rsid w:val="00743A51"/>
    <w:rsid w:val="00744934"/>
    <w:rsid w:val="007456ED"/>
    <w:rsid w:val="007506ED"/>
    <w:rsid w:val="0075107C"/>
    <w:rsid w:val="0075115F"/>
    <w:rsid w:val="00752994"/>
    <w:rsid w:val="00753B32"/>
    <w:rsid w:val="00754019"/>
    <w:rsid w:val="0076138F"/>
    <w:rsid w:val="00761D83"/>
    <w:rsid w:val="00762681"/>
    <w:rsid w:val="00763FCF"/>
    <w:rsid w:val="00766334"/>
    <w:rsid w:val="0076706C"/>
    <w:rsid w:val="007676EA"/>
    <w:rsid w:val="00771D24"/>
    <w:rsid w:val="00772FDD"/>
    <w:rsid w:val="00775FD5"/>
    <w:rsid w:val="00787811"/>
    <w:rsid w:val="00792531"/>
    <w:rsid w:val="00792644"/>
    <w:rsid w:val="00794150"/>
    <w:rsid w:val="00794A64"/>
    <w:rsid w:val="00796827"/>
    <w:rsid w:val="007A068D"/>
    <w:rsid w:val="007A175F"/>
    <w:rsid w:val="007A1BE2"/>
    <w:rsid w:val="007A2D83"/>
    <w:rsid w:val="007A455F"/>
    <w:rsid w:val="007A4D5E"/>
    <w:rsid w:val="007A5901"/>
    <w:rsid w:val="007A73AD"/>
    <w:rsid w:val="007A7C87"/>
    <w:rsid w:val="007B04D3"/>
    <w:rsid w:val="007B3CFA"/>
    <w:rsid w:val="007C0F35"/>
    <w:rsid w:val="007C10E8"/>
    <w:rsid w:val="007C1607"/>
    <w:rsid w:val="007C248D"/>
    <w:rsid w:val="007C42E4"/>
    <w:rsid w:val="007C4C1A"/>
    <w:rsid w:val="007C5CD7"/>
    <w:rsid w:val="007C5FFC"/>
    <w:rsid w:val="007D077E"/>
    <w:rsid w:val="007D166D"/>
    <w:rsid w:val="007D1A09"/>
    <w:rsid w:val="007D7123"/>
    <w:rsid w:val="007E2F42"/>
    <w:rsid w:val="007E602E"/>
    <w:rsid w:val="007E78B0"/>
    <w:rsid w:val="007F02BA"/>
    <w:rsid w:val="007F2616"/>
    <w:rsid w:val="007F318A"/>
    <w:rsid w:val="007F3E28"/>
    <w:rsid w:val="007F61B9"/>
    <w:rsid w:val="007F7EFE"/>
    <w:rsid w:val="008015FB"/>
    <w:rsid w:val="0080268A"/>
    <w:rsid w:val="00803BAC"/>
    <w:rsid w:val="0080488F"/>
    <w:rsid w:val="00806274"/>
    <w:rsid w:val="00812CDB"/>
    <w:rsid w:val="008134DA"/>
    <w:rsid w:val="00815739"/>
    <w:rsid w:val="00815906"/>
    <w:rsid w:val="0081613C"/>
    <w:rsid w:val="00817018"/>
    <w:rsid w:val="00820D20"/>
    <w:rsid w:val="0082290D"/>
    <w:rsid w:val="00825749"/>
    <w:rsid w:val="00826360"/>
    <w:rsid w:val="00830885"/>
    <w:rsid w:val="008325AE"/>
    <w:rsid w:val="00833F0C"/>
    <w:rsid w:val="00840966"/>
    <w:rsid w:val="008414EA"/>
    <w:rsid w:val="00845836"/>
    <w:rsid w:val="00846A66"/>
    <w:rsid w:val="008505DA"/>
    <w:rsid w:val="008508CF"/>
    <w:rsid w:val="00852B5D"/>
    <w:rsid w:val="008542E1"/>
    <w:rsid w:val="0085449D"/>
    <w:rsid w:val="00856A17"/>
    <w:rsid w:val="00856EA3"/>
    <w:rsid w:val="0086027A"/>
    <w:rsid w:val="008606BD"/>
    <w:rsid w:val="00861187"/>
    <w:rsid w:val="008668B2"/>
    <w:rsid w:val="00867093"/>
    <w:rsid w:val="00867132"/>
    <w:rsid w:val="008723DE"/>
    <w:rsid w:val="008750DA"/>
    <w:rsid w:val="0087558E"/>
    <w:rsid w:val="008759D0"/>
    <w:rsid w:val="00877214"/>
    <w:rsid w:val="008772AE"/>
    <w:rsid w:val="00877CDC"/>
    <w:rsid w:val="008805BB"/>
    <w:rsid w:val="00881F14"/>
    <w:rsid w:val="0088464D"/>
    <w:rsid w:val="008878A2"/>
    <w:rsid w:val="00890029"/>
    <w:rsid w:val="00894767"/>
    <w:rsid w:val="008958AA"/>
    <w:rsid w:val="008975E2"/>
    <w:rsid w:val="008A0175"/>
    <w:rsid w:val="008A1A9F"/>
    <w:rsid w:val="008A45B8"/>
    <w:rsid w:val="008A5ACC"/>
    <w:rsid w:val="008A6A6D"/>
    <w:rsid w:val="008A6C05"/>
    <w:rsid w:val="008B040C"/>
    <w:rsid w:val="008B14D8"/>
    <w:rsid w:val="008B1EA4"/>
    <w:rsid w:val="008B4427"/>
    <w:rsid w:val="008B6C45"/>
    <w:rsid w:val="008B71B5"/>
    <w:rsid w:val="008C437E"/>
    <w:rsid w:val="008C4542"/>
    <w:rsid w:val="008C4876"/>
    <w:rsid w:val="008D39D2"/>
    <w:rsid w:val="008D710E"/>
    <w:rsid w:val="008D7AFF"/>
    <w:rsid w:val="008E45F3"/>
    <w:rsid w:val="008E4643"/>
    <w:rsid w:val="008E55D4"/>
    <w:rsid w:val="008E7A3D"/>
    <w:rsid w:val="008F026E"/>
    <w:rsid w:val="008F0DC2"/>
    <w:rsid w:val="008F2107"/>
    <w:rsid w:val="008F225E"/>
    <w:rsid w:val="008F4003"/>
    <w:rsid w:val="008F4D73"/>
    <w:rsid w:val="008F54B3"/>
    <w:rsid w:val="009014F4"/>
    <w:rsid w:val="00902453"/>
    <w:rsid w:val="00902CC5"/>
    <w:rsid w:val="00904017"/>
    <w:rsid w:val="0091202C"/>
    <w:rsid w:val="00912695"/>
    <w:rsid w:val="009136FC"/>
    <w:rsid w:val="009138A2"/>
    <w:rsid w:val="009174A7"/>
    <w:rsid w:val="00920511"/>
    <w:rsid w:val="00921146"/>
    <w:rsid w:val="00922DF7"/>
    <w:rsid w:val="00923203"/>
    <w:rsid w:val="00926DAB"/>
    <w:rsid w:val="009310D7"/>
    <w:rsid w:val="00932CE5"/>
    <w:rsid w:val="00933720"/>
    <w:rsid w:val="00936756"/>
    <w:rsid w:val="009428BC"/>
    <w:rsid w:val="009451A6"/>
    <w:rsid w:val="009464EA"/>
    <w:rsid w:val="00951A46"/>
    <w:rsid w:val="009554AD"/>
    <w:rsid w:val="0095604D"/>
    <w:rsid w:val="0095790E"/>
    <w:rsid w:val="00962462"/>
    <w:rsid w:val="00967166"/>
    <w:rsid w:val="009674DA"/>
    <w:rsid w:val="00971700"/>
    <w:rsid w:val="00973E56"/>
    <w:rsid w:val="00973E6B"/>
    <w:rsid w:val="009766FB"/>
    <w:rsid w:val="00976BF2"/>
    <w:rsid w:val="0097728D"/>
    <w:rsid w:val="009773C2"/>
    <w:rsid w:val="00980213"/>
    <w:rsid w:val="00982241"/>
    <w:rsid w:val="009834CA"/>
    <w:rsid w:val="00984409"/>
    <w:rsid w:val="00985514"/>
    <w:rsid w:val="0099712C"/>
    <w:rsid w:val="009A1706"/>
    <w:rsid w:val="009A409F"/>
    <w:rsid w:val="009A4EDA"/>
    <w:rsid w:val="009A5E60"/>
    <w:rsid w:val="009B2E60"/>
    <w:rsid w:val="009B4023"/>
    <w:rsid w:val="009B499F"/>
    <w:rsid w:val="009B4F48"/>
    <w:rsid w:val="009B5D40"/>
    <w:rsid w:val="009B6F88"/>
    <w:rsid w:val="009C0519"/>
    <w:rsid w:val="009C4B49"/>
    <w:rsid w:val="009C58C9"/>
    <w:rsid w:val="009C5C3F"/>
    <w:rsid w:val="009C76FA"/>
    <w:rsid w:val="009D0E59"/>
    <w:rsid w:val="009E00DF"/>
    <w:rsid w:val="009E0908"/>
    <w:rsid w:val="009E4E54"/>
    <w:rsid w:val="009F01F3"/>
    <w:rsid w:val="00A002CD"/>
    <w:rsid w:val="00A0079F"/>
    <w:rsid w:val="00A0235C"/>
    <w:rsid w:val="00A04BA1"/>
    <w:rsid w:val="00A04FE6"/>
    <w:rsid w:val="00A05E1A"/>
    <w:rsid w:val="00A0799D"/>
    <w:rsid w:val="00A137FC"/>
    <w:rsid w:val="00A13AC1"/>
    <w:rsid w:val="00A2074D"/>
    <w:rsid w:val="00A21816"/>
    <w:rsid w:val="00A2289A"/>
    <w:rsid w:val="00A22AE4"/>
    <w:rsid w:val="00A22BD7"/>
    <w:rsid w:val="00A2643D"/>
    <w:rsid w:val="00A26A6A"/>
    <w:rsid w:val="00A303F8"/>
    <w:rsid w:val="00A31523"/>
    <w:rsid w:val="00A33B56"/>
    <w:rsid w:val="00A33CA5"/>
    <w:rsid w:val="00A3461A"/>
    <w:rsid w:val="00A347B0"/>
    <w:rsid w:val="00A40622"/>
    <w:rsid w:val="00A409CB"/>
    <w:rsid w:val="00A43108"/>
    <w:rsid w:val="00A433C6"/>
    <w:rsid w:val="00A45610"/>
    <w:rsid w:val="00A467DE"/>
    <w:rsid w:val="00A46878"/>
    <w:rsid w:val="00A47D82"/>
    <w:rsid w:val="00A50081"/>
    <w:rsid w:val="00A62592"/>
    <w:rsid w:val="00A65059"/>
    <w:rsid w:val="00A653E9"/>
    <w:rsid w:val="00A66116"/>
    <w:rsid w:val="00A67070"/>
    <w:rsid w:val="00A679BC"/>
    <w:rsid w:val="00A70E69"/>
    <w:rsid w:val="00A71148"/>
    <w:rsid w:val="00A7165E"/>
    <w:rsid w:val="00A73ED5"/>
    <w:rsid w:val="00A74602"/>
    <w:rsid w:val="00A77728"/>
    <w:rsid w:val="00A8146D"/>
    <w:rsid w:val="00A81B5B"/>
    <w:rsid w:val="00A83210"/>
    <w:rsid w:val="00A83562"/>
    <w:rsid w:val="00A840AF"/>
    <w:rsid w:val="00A86CEA"/>
    <w:rsid w:val="00A921AF"/>
    <w:rsid w:val="00A946AE"/>
    <w:rsid w:val="00A957E0"/>
    <w:rsid w:val="00A96BF6"/>
    <w:rsid w:val="00A96D68"/>
    <w:rsid w:val="00A9763B"/>
    <w:rsid w:val="00AA0E97"/>
    <w:rsid w:val="00AA1BB6"/>
    <w:rsid w:val="00AA28EC"/>
    <w:rsid w:val="00AA333E"/>
    <w:rsid w:val="00AA5AA9"/>
    <w:rsid w:val="00AA638C"/>
    <w:rsid w:val="00AB1D94"/>
    <w:rsid w:val="00AB1F48"/>
    <w:rsid w:val="00AB6F56"/>
    <w:rsid w:val="00AC16AD"/>
    <w:rsid w:val="00AC5780"/>
    <w:rsid w:val="00AC6121"/>
    <w:rsid w:val="00AC7905"/>
    <w:rsid w:val="00AD29C4"/>
    <w:rsid w:val="00AE08E0"/>
    <w:rsid w:val="00AE1DC2"/>
    <w:rsid w:val="00AE51DF"/>
    <w:rsid w:val="00AE5C1C"/>
    <w:rsid w:val="00AE708C"/>
    <w:rsid w:val="00AF0A3E"/>
    <w:rsid w:val="00AF2090"/>
    <w:rsid w:val="00AF2498"/>
    <w:rsid w:val="00AF78B6"/>
    <w:rsid w:val="00AF7DCE"/>
    <w:rsid w:val="00B048B9"/>
    <w:rsid w:val="00B126AF"/>
    <w:rsid w:val="00B129F1"/>
    <w:rsid w:val="00B130FF"/>
    <w:rsid w:val="00B13520"/>
    <w:rsid w:val="00B13CF0"/>
    <w:rsid w:val="00B15EA2"/>
    <w:rsid w:val="00B1638A"/>
    <w:rsid w:val="00B166D0"/>
    <w:rsid w:val="00B167D5"/>
    <w:rsid w:val="00B23875"/>
    <w:rsid w:val="00B26942"/>
    <w:rsid w:val="00B27C6B"/>
    <w:rsid w:val="00B30303"/>
    <w:rsid w:val="00B30CBE"/>
    <w:rsid w:val="00B320AD"/>
    <w:rsid w:val="00B32C55"/>
    <w:rsid w:val="00B32FB3"/>
    <w:rsid w:val="00B34515"/>
    <w:rsid w:val="00B35D95"/>
    <w:rsid w:val="00B360AF"/>
    <w:rsid w:val="00B376BA"/>
    <w:rsid w:val="00B40D78"/>
    <w:rsid w:val="00B4124D"/>
    <w:rsid w:val="00B441C2"/>
    <w:rsid w:val="00B464FC"/>
    <w:rsid w:val="00B46CCA"/>
    <w:rsid w:val="00B472FF"/>
    <w:rsid w:val="00B50B36"/>
    <w:rsid w:val="00B51143"/>
    <w:rsid w:val="00B51798"/>
    <w:rsid w:val="00B52A41"/>
    <w:rsid w:val="00B5325F"/>
    <w:rsid w:val="00B53281"/>
    <w:rsid w:val="00B54939"/>
    <w:rsid w:val="00B6108C"/>
    <w:rsid w:val="00B62BD2"/>
    <w:rsid w:val="00B64E92"/>
    <w:rsid w:val="00B65040"/>
    <w:rsid w:val="00B65248"/>
    <w:rsid w:val="00B653E1"/>
    <w:rsid w:val="00B6748F"/>
    <w:rsid w:val="00B67897"/>
    <w:rsid w:val="00B67C87"/>
    <w:rsid w:val="00B70298"/>
    <w:rsid w:val="00B705B0"/>
    <w:rsid w:val="00B70BBC"/>
    <w:rsid w:val="00B7476C"/>
    <w:rsid w:val="00B75B38"/>
    <w:rsid w:val="00B765CB"/>
    <w:rsid w:val="00B77BA4"/>
    <w:rsid w:val="00B85A6D"/>
    <w:rsid w:val="00B87B01"/>
    <w:rsid w:val="00B904D9"/>
    <w:rsid w:val="00B94011"/>
    <w:rsid w:val="00B970EE"/>
    <w:rsid w:val="00BA36B3"/>
    <w:rsid w:val="00BA4D9E"/>
    <w:rsid w:val="00BA600E"/>
    <w:rsid w:val="00BB0A06"/>
    <w:rsid w:val="00BB3226"/>
    <w:rsid w:val="00BB54F8"/>
    <w:rsid w:val="00BB7F42"/>
    <w:rsid w:val="00BC077F"/>
    <w:rsid w:val="00BC2960"/>
    <w:rsid w:val="00BC5533"/>
    <w:rsid w:val="00BC6D38"/>
    <w:rsid w:val="00BC7538"/>
    <w:rsid w:val="00BC7543"/>
    <w:rsid w:val="00BD2D6A"/>
    <w:rsid w:val="00BD36F5"/>
    <w:rsid w:val="00BD4072"/>
    <w:rsid w:val="00BD7169"/>
    <w:rsid w:val="00BE10AD"/>
    <w:rsid w:val="00BE173F"/>
    <w:rsid w:val="00BE1772"/>
    <w:rsid w:val="00BE41C1"/>
    <w:rsid w:val="00BE6316"/>
    <w:rsid w:val="00BE78BC"/>
    <w:rsid w:val="00BE7EDF"/>
    <w:rsid w:val="00BF10A2"/>
    <w:rsid w:val="00BF2501"/>
    <w:rsid w:val="00BF2678"/>
    <w:rsid w:val="00BF2BBC"/>
    <w:rsid w:val="00BF3B34"/>
    <w:rsid w:val="00BF5059"/>
    <w:rsid w:val="00BF6EE9"/>
    <w:rsid w:val="00BF7637"/>
    <w:rsid w:val="00C01DCB"/>
    <w:rsid w:val="00C034B5"/>
    <w:rsid w:val="00C04EEE"/>
    <w:rsid w:val="00C12C09"/>
    <w:rsid w:val="00C1387F"/>
    <w:rsid w:val="00C13A80"/>
    <w:rsid w:val="00C140BA"/>
    <w:rsid w:val="00C16A20"/>
    <w:rsid w:val="00C20EAB"/>
    <w:rsid w:val="00C22DFF"/>
    <w:rsid w:val="00C2401B"/>
    <w:rsid w:val="00C2403C"/>
    <w:rsid w:val="00C267EB"/>
    <w:rsid w:val="00C3241F"/>
    <w:rsid w:val="00C346BD"/>
    <w:rsid w:val="00C37E3A"/>
    <w:rsid w:val="00C41B5D"/>
    <w:rsid w:val="00C422D2"/>
    <w:rsid w:val="00C4342E"/>
    <w:rsid w:val="00C46AAD"/>
    <w:rsid w:val="00C46E7F"/>
    <w:rsid w:val="00C522FF"/>
    <w:rsid w:val="00C52EC4"/>
    <w:rsid w:val="00C546A4"/>
    <w:rsid w:val="00C57505"/>
    <w:rsid w:val="00C638E0"/>
    <w:rsid w:val="00C6729D"/>
    <w:rsid w:val="00C67EBD"/>
    <w:rsid w:val="00C70C9B"/>
    <w:rsid w:val="00C746B7"/>
    <w:rsid w:val="00C7497D"/>
    <w:rsid w:val="00C76AAE"/>
    <w:rsid w:val="00C80B7A"/>
    <w:rsid w:val="00C82EAB"/>
    <w:rsid w:val="00C833C1"/>
    <w:rsid w:val="00C841D9"/>
    <w:rsid w:val="00C848A8"/>
    <w:rsid w:val="00C84DC1"/>
    <w:rsid w:val="00C916DB"/>
    <w:rsid w:val="00C9547E"/>
    <w:rsid w:val="00C95A36"/>
    <w:rsid w:val="00C96366"/>
    <w:rsid w:val="00C97EC0"/>
    <w:rsid w:val="00CA4126"/>
    <w:rsid w:val="00CA54FD"/>
    <w:rsid w:val="00CB235D"/>
    <w:rsid w:val="00CB303A"/>
    <w:rsid w:val="00CB31DD"/>
    <w:rsid w:val="00CB5E4B"/>
    <w:rsid w:val="00CB6C1A"/>
    <w:rsid w:val="00CB6CAC"/>
    <w:rsid w:val="00CC5B4D"/>
    <w:rsid w:val="00CC6FDD"/>
    <w:rsid w:val="00CD4A51"/>
    <w:rsid w:val="00CD542A"/>
    <w:rsid w:val="00CD7A06"/>
    <w:rsid w:val="00CE01D7"/>
    <w:rsid w:val="00CE0E07"/>
    <w:rsid w:val="00CE0F63"/>
    <w:rsid w:val="00CE2310"/>
    <w:rsid w:val="00CE4EB7"/>
    <w:rsid w:val="00CE60EB"/>
    <w:rsid w:val="00CF3D86"/>
    <w:rsid w:val="00CF472B"/>
    <w:rsid w:val="00D005E7"/>
    <w:rsid w:val="00D009E1"/>
    <w:rsid w:val="00D0364A"/>
    <w:rsid w:val="00D0537F"/>
    <w:rsid w:val="00D05A47"/>
    <w:rsid w:val="00D06014"/>
    <w:rsid w:val="00D07A9C"/>
    <w:rsid w:val="00D07CAB"/>
    <w:rsid w:val="00D151EF"/>
    <w:rsid w:val="00D16636"/>
    <w:rsid w:val="00D16761"/>
    <w:rsid w:val="00D17336"/>
    <w:rsid w:val="00D27A67"/>
    <w:rsid w:val="00D27C79"/>
    <w:rsid w:val="00D341D0"/>
    <w:rsid w:val="00D36C74"/>
    <w:rsid w:val="00D416C7"/>
    <w:rsid w:val="00D41E73"/>
    <w:rsid w:val="00D43384"/>
    <w:rsid w:val="00D44DE0"/>
    <w:rsid w:val="00D451FE"/>
    <w:rsid w:val="00D4585C"/>
    <w:rsid w:val="00D465D3"/>
    <w:rsid w:val="00D476AF"/>
    <w:rsid w:val="00D50AE1"/>
    <w:rsid w:val="00D52348"/>
    <w:rsid w:val="00D52DAA"/>
    <w:rsid w:val="00D5370A"/>
    <w:rsid w:val="00D537A9"/>
    <w:rsid w:val="00D555E7"/>
    <w:rsid w:val="00D56D5F"/>
    <w:rsid w:val="00D6401A"/>
    <w:rsid w:val="00D64660"/>
    <w:rsid w:val="00D654F3"/>
    <w:rsid w:val="00D677AE"/>
    <w:rsid w:val="00D70D50"/>
    <w:rsid w:val="00D71B01"/>
    <w:rsid w:val="00D72456"/>
    <w:rsid w:val="00D74D12"/>
    <w:rsid w:val="00D8196A"/>
    <w:rsid w:val="00D85A9C"/>
    <w:rsid w:val="00D86917"/>
    <w:rsid w:val="00D91098"/>
    <w:rsid w:val="00D925A4"/>
    <w:rsid w:val="00D93B48"/>
    <w:rsid w:val="00D944AF"/>
    <w:rsid w:val="00D94E5B"/>
    <w:rsid w:val="00DA3326"/>
    <w:rsid w:val="00DA4B20"/>
    <w:rsid w:val="00DA6044"/>
    <w:rsid w:val="00DA6660"/>
    <w:rsid w:val="00DA7AD6"/>
    <w:rsid w:val="00DB2AEA"/>
    <w:rsid w:val="00DB371F"/>
    <w:rsid w:val="00DB6395"/>
    <w:rsid w:val="00DB71A6"/>
    <w:rsid w:val="00DC0554"/>
    <w:rsid w:val="00DC1AC3"/>
    <w:rsid w:val="00DC310B"/>
    <w:rsid w:val="00DC64E3"/>
    <w:rsid w:val="00DC6635"/>
    <w:rsid w:val="00DC7C8F"/>
    <w:rsid w:val="00DC7DB8"/>
    <w:rsid w:val="00DD4FF1"/>
    <w:rsid w:val="00DD7AEA"/>
    <w:rsid w:val="00DD7CD3"/>
    <w:rsid w:val="00DE15C1"/>
    <w:rsid w:val="00DE2B94"/>
    <w:rsid w:val="00DE3D29"/>
    <w:rsid w:val="00DE4675"/>
    <w:rsid w:val="00DF1973"/>
    <w:rsid w:val="00DF1BEE"/>
    <w:rsid w:val="00DF312D"/>
    <w:rsid w:val="00DF362A"/>
    <w:rsid w:val="00DF7331"/>
    <w:rsid w:val="00E04DB2"/>
    <w:rsid w:val="00E07997"/>
    <w:rsid w:val="00E1073C"/>
    <w:rsid w:val="00E10EE1"/>
    <w:rsid w:val="00E140FE"/>
    <w:rsid w:val="00E15BD5"/>
    <w:rsid w:val="00E16034"/>
    <w:rsid w:val="00E20F7F"/>
    <w:rsid w:val="00E2190D"/>
    <w:rsid w:val="00E24B24"/>
    <w:rsid w:val="00E24FDA"/>
    <w:rsid w:val="00E27E8E"/>
    <w:rsid w:val="00E322FF"/>
    <w:rsid w:val="00E32727"/>
    <w:rsid w:val="00E32CDE"/>
    <w:rsid w:val="00E336F7"/>
    <w:rsid w:val="00E3497D"/>
    <w:rsid w:val="00E34A9E"/>
    <w:rsid w:val="00E359A5"/>
    <w:rsid w:val="00E36C97"/>
    <w:rsid w:val="00E3726D"/>
    <w:rsid w:val="00E42FCB"/>
    <w:rsid w:val="00E46104"/>
    <w:rsid w:val="00E50071"/>
    <w:rsid w:val="00E529B4"/>
    <w:rsid w:val="00E5453B"/>
    <w:rsid w:val="00E573A4"/>
    <w:rsid w:val="00E61A65"/>
    <w:rsid w:val="00E62070"/>
    <w:rsid w:val="00E62C6C"/>
    <w:rsid w:val="00E67F5B"/>
    <w:rsid w:val="00E711C4"/>
    <w:rsid w:val="00E71D31"/>
    <w:rsid w:val="00E77169"/>
    <w:rsid w:val="00E82906"/>
    <w:rsid w:val="00E82D09"/>
    <w:rsid w:val="00E83794"/>
    <w:rsid w:val="00E91D94"/>
    <w:rsid w:val="00E95B57"/>
    <w:rsid w:val="00E95F6D"/>
    <w:rsid w:val="00EA2C8B"/>
    <w:rsid w:val="00EA4B18"/>
    <w:rsid w:val="00EA548D"/>
    <w:rsid w:val="00EA73B2"/>
    <w:rsid w:val="00EA7423"/>
    <w:rsid w:val="00EB08A3"/>
    <w:rsid w:val="00EB19CB"/>
    <w:rsid w:val="00EB2181"/>
    <w:rsid w:val="00EC42B2"/>
    <w:rsid w:val="00EC457B"/>
    <w:rsid w:val="00EC60B5"/>
    <w:rsid w:val="00EC75F5"/>
    <w:rsid w:val="00ED1950"/>
    <w:rsid w:val="00ED22E9"/>
    <w:rsid w:val="00ED3470"/>
    <w:rsid w:val="00ED3B2E"/>
    <w:rsid w:val="00ED4844"/>
    <w:rsid w:val="00ED4971"/>
    <w:rsid w:val="00ED7C8B"/>
    <w:rsid w:val="00EE0264"/>
    <w:rsid w:val="00EE1036"/>
    <w:rsid w:val="00EE7248"/>
    <w:rsid w:val="00EE788E"/>
    <w:rsid w:val="00EF071D"/>
    <w:rsid w:val="00EF20AF"/>
    <w:rsid w:val="00EF2A7E"/>
    <w:rsid w:val="00EF5978"/>
    <w:rsid w:val="00F02017"/>
    <w:rsid w:val="00F04EFF"/>
    <w:rsid w:val="00F13DB9"/>
    <w:rsid w:val="00F14D8E"/>
    <w:rsid w:val="00F2004A"/>
    <w:rsid w:val="00F252FD"/>
    <w:rsid w:val="00F301F2"/>
    <w:rsid w:val="00F4264B"/>
    <w:rsid w:val="00F42DDD"/>
    <w:rsid w:val="00F42F20"/>
    <w:rsid w:val="00F47655"/>
    <w:rsid w:val="00F509D7"/>
    <w:rsid w:val="00F5115C"/>
    <w:rsid w:val="00F52CA2"/>
    <w:rsid w:val="00F53B4F"/>
    <w:rsid w:val="00F54945"/>
    <w:rsid w:val="00F55107"/>
    <w:rsid w:val="00F561CB"/>
    <w:rsid w:val="00F65268"/>
    <w:rsid w:val="00F7069A"/>
    <w:rsid w:val="00F72987"/>
    <w:rsid w:val="00F73425"/>
    <w:rsid w:val="00F749DC"/>
    <w:rsid w:val="00F76046"/>
    <w:rsid w:val="00F773AC"/>
    <w:rsid w:val="00F7772E"/>
    <w:rsid w:val="00F803D2"/>
    <w:rsid w:val="00F81E91"/>
    <w:rsid w:val="00F824EA"/>
    <w:rsid w:val="00F829A4"/>
    <w:rsid w:val="00F83F26"/>
    <w:rsid w:val="00F84341"/>
    <w:rsid w:val="00F86B2D"/>
    <w:rsid w:val="00F87C77"/>
    <w:rsid w:val="00F87F9E"/>
    <w:rsid w:val="00F91BA9"/>
    <w:rsid w:val="00FA077D"/>
    <w:rsid w:val="00FA0D3A"/>
    <w:rsid w:val="00FA1058"/>
    <w:rsid w:val="00FA373B"/>
    <w:rsid w:val="00FA4BC2"/>
    <w:rsid w:val="00FA7658"/>
    <w:rsid w:val="00FB16FF"/>
    <w:rsid w:val="00FB1B45"/>
    <w:rsid w:val="00FB222F"/>
    <w:rsid w:val="00FB6036"/>
    <w:rsid w:val="00FB6723"/>
    <w:rsid w:val="00FB740C"/>
    <w:rsid w:val="00FC034E"/>
    <w:rsid w:val="00FD4852"/>
    <w:rsid w:val="00FD4C7B"/>
    <w:rsid w:val="00FD5345"/>
    <w:rsid w:val="00FE57CD"/>
    <w:rsid w:val="00FE677A"/>
    <w:rsid w:val="00FE6E37"/>
    <w:rsid w:val="00FE73C9"/>
    <w:rsid w:val="00FE7CAA"/>
    <w:rsid w:val="00FE7FFC"/>
    <w:rsid w:val="00FF33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CB9D9"/>
  <w15:chartTrackingRefBased/>
  <w15:docId w15:val="{BD949BE4-9663-44D2-9043-06F4C311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43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43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43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43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43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43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43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43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43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43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43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43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43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43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43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43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43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4341"/>
    <w:rPr>
      <w:rFonts w:eastAsiaTheme="majorEastAsia" w:cstheme="majorBidi"/>
      <w:color w:val="272727" w:themeColor="text1" w:themeTint="D8"/>
    </w:rPr>
  </w:style>
  <w:style w:type="paragraph" w:styleId="Title">
    <w:name w:val="Title"/>
    <w:basedOn w:val="Normal"/>
    <w:next w:val="Normal"/>
    <w:link w:val="TitleChar"/>
    <w:uiPriority w:val="10"/>
    <w:qFormat/>
    <w:rsid w:val="00F843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43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43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43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4341"/>
    <w:pPr>
      <w:spacing w:before="160"/>
      <w:jc w:val="center"/>
    </w:pPr>
    <w:rPr>
      <w:i/>
      <w:iCs/>
      <w:color w:val="404040" w:themeColor="text1" w:themeTint="BF"/>
    </w:rPr>
  </w:style>
  <w:style w:type="character" w:customStyle="1" w:styleId="QuoteChar">
    <w:name w:val="Quote Char"/>
    <w:basedOn w:val="DefaultParagraphFont"/>
    <w:link w:val="Quote"/>
    <w:uiPriority w:val="29"/>
    <w:rsid w:val="00F84341"/>
    <w:rPr>
      <w:i/>
      <w:iCs/>
      <w:color w:val="404040" w:themeColor="text1" w:themeTint="BF"/>
    </w:rPr>
  </w:style>
  <w:style w:type="paragraph" w:styleId="ListParagraph">
    <w:name w:val="List Paragraph"/>
    <w:basedOn w:val="Normal"/>
    <w:uiPriority w:val="34"/>
    <w:qFormat/>
    <w:rsid w:val="00F84341"/>
    <w:pPr>
      <w:ind w:left="720"/>
      <w:contextualSpacing/>
    </w:pPr>
  </w:style>
  <w:style w:type="character" w:styleId="IntenseEmphasis">
    <w:name w:val="Intense Emphasis"/>
    <w:basedOn w:val="DefaultParagraphFont"/>
    <w:uiPriority w:val="21"/>
    <w:qFormat/>
    <w:rsid w:val="00F84341"/>
    <w:rPr>
      <w:i/>
      <w:iCs/>
      <w:color w:val="0F4761" w:themeColor="accent1" w:themeShade="BF"/>
    </w:rPr>
  </w:style>
  <w:style w:type="paragraph" w:styleId="IntenseQuote">
    <w:name w:val="Intense Quote"/>
    <w:basedOn w:val="Normal"/>
    <w:next w:val="Normal"/>
    <w:link w:val="IntenseQuoteChar"/>
    <w:uiPriority w:val="30"/>
    <w:qFormat/>
    <w:rsid w:val="00F843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4341"/>
    <w:rPr>
      <w:i/>
      <w:iCs/>
      <w:color w:val="0F4761" w:themeColor="accent1" w:themeShade="BF"/>
    </w:rPr>
  </w:style>
  <w:style w:type="character" w:styleId="IntenseReference">
    <w:name w:val="Intense Reference"/>
    <w:basedOn w:val="DefaultParagraphFont"/>
    <w:uiPriority w:val="32"/>
    <w:qFormat/>
    <w:rsid w:val="00F84341"/>
    <w:rPr>
      <w:b/>
      <w:bCs/>
      <w:smallCaps/>
      <w:color w:val="0F4761" w:themeColor="accent1" w:themeShade="BF"/>
      <w:spacing w:val="5"/>
    </w:rPr>
  </w:style>
  <w:style w:type="paragraph" w:styleId="Header">
    <w:name w:val="header"/>
    <w:basedOn w:val="Normal"/>
    <w:link w:val="HeaderChar"/>
    <w:uiPriority w:val="99"/>
    <w:unhideWhenUsed/>
    <w:rsid w:val="00F843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341"/>
  </w:style>
  <w:style w:type="paragraph" w:styleId="Footer">
    <w:name w:val="footer"/>
    <w:basedOn w:val="Normal"/>
    <w:link w:val="FooterChar"/>
    <w:uiPriority w:val="99"/>
    <w:unhideWhenUsed/>
    <w:rsid w:val="00F843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341"/>
  </w:style>
  <w:style w:type="character" w:styleId="Hyperlink">
    <w:name w:val="Hyperlink"/>
    <w:basedOn w:val="DefaultParagraphFont"/>
    <w:uiPriority w:val="99"/>
    <w:unhideWhenUsed/>
    <w:rsid w:val="00F84341"/>
    <w:rPr>
      <w:color w:val="467886" w:themeColor="hyperlink"/>
      <w:u w:val="single"/>
    </w:rPr>
  </w:style>
  <w:style w:type="character" w:styleId="UnresolvedMention">
    <w:name w:val="Unresolved Mention"/>
    <w:basedOn w:val="DefaultParagraphFont"/>
    <w:uiPriority w:val="99"/>
    <w:semiHidden/>
    <w:unhideWhenUsed/>
    <w:rsid w:val="00F843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09575146.2018.1442422?needAccess=true#d1e235" TargetMode="External"/><Relationship Id="rId13" Type="http://schemas.openxmlformats.org/officeDocument/2006/relationships/hyperlink" Target="https://www.eco-schools.org.uk/early-years/" TargetMode="External"/><Relationship Id="rId18" Type="http://schemas.openxmlformats.org/officeDocument/2006/relationships/hyperlink" Target="https://www.environmentalscience.org/sustainability" TargetMode="External"/><Relationship Id="rId26" Type="http://schemas.openxmlformats.org/officeDocument/2006/relationships/hyperlink" Target="https://hwb.gov.wales/curriculum-for-wales/" TargetMode="External"/><Relationship Id="rId3" Type="http://schemas.openxmlformats.org/officeDocument/2006/relationships/webSettings" Target="webSettings.xml"/><Relationship Id="rId21" Type="http://schemas.openxmlformats.org/officeDocument/2006/relationships/hyperlink" Target="https://repository.uwtsd.ac.uk/id/eprint/1544/1/Harmony%20Debates%20Glenda%20Tinney.pdf" TargetMode="External"/><Relationship Id="rId7" Type="http://schemas.openxmlformats.org/officeDocument/2006/relationships/hyperlink" Target="https://web.archive.org/web/20180725032157id_/https://www.cambridge.org/core/services/aop-cambridge-core/content/view/E65142A451B5C6DD4E34C3E627A717DB/S1537781417000317a.pdf/div-class-title-john-dewey-s-high-hopes-for-play-span-class-italic-democracy-and-education-span-and-progressive-era-controversies-over-play-in-kindergarten-and-preschool-education-div.pdf" TargetMode="External"/><Relationship Id="rId12" Type="http://schemas.openxmlformats.org/officeDocument/2006/relationships/hyperlink" Target="https://earlyexcellence.com/practice-and-pedagogy/friedrich-froebel-theory/" TargetMode="External"/><Relationship Id="rId17" Type="http://schemas.openxmlformats.org/officeDocument/2006/relationships/hyperlink" Target="https://www.shs-conferences.org/articles/shsconf/pdf/2016/04/shsconf_erpa2016_01044.pdf" TargetMode="External"/><Relationship Id="rId25" Type="http://schemas.openxmlformats.org/officeDocument/2006/relationships/hyperlink" Target="https://www.gov.wales/well-being-future-generations-act-essentials-html" TargetMode="External"/><Relationship Id="rId2" Type="http://schemas.openxmlformats.org/officeDocument/2006/relationships/settings" Target="settings.xml"/><Relationship Id="rId16" Type="http://schemas.openxmlformats.org/officeDocument/2006/relationships/hyperlink" Target="https://www.johnmuirtrust.org/about-us/about-john-muir" TargetMode="External"/><Relationship Id="rId20" Type="http://schemas.openxmlformats.org/officeDocument/2006/relationships/hyperlink" Target="https://theeducationhub.org.nz/deweys-educational-philosophy/"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pmc.ncbi.nlm.nih.gov/articles/PMC7348615/pdf/main.pdf" TargetMode="External"/><Relationship Id="rId11" Type="http://schemas.openxmlformats.org/officeDocument/2006/relationships/hyperlink" Target="https://www.tandfonline.com/doi/epdf/10.1080/13504622.2013.833591?needAccess=true" TargetMode="External"/><Relationship Id="rId24" Type="http://schemas.openxmlformats.org/officeDocument/2006/relationships/hyperlink" Target="https://hwb.gov.wales/storage/eaf467e6-30fe-45c9-93ef-cb30f31f1c90/common-understanding-for-school.pdf" TargetMode="External"/><Relationship Id="rId5" Type="http://schemas.openxmlformats.org/officeDocument/2006/relationships/endnotes" Target="endnotes.xml"/><Relationship Id="rId15" Type="http://schemas.openxmlformats.org/officeDocument/2006/relationships/hyperlink" Target="https://www.johnmuirtrust.org/assets/000/004/590/JMT_ImpactReport_2025_v5_-_final_original.pdf" TargetMode="External"/><Relationship Id="rId23" Type="http://schemas.openxmlformats.org/officeDocument/2006/relationships/hyperlink" Target="https://ezproxy.uwtsd.ac.uk/login?url=https://www.vlebooks.com/product/openreader?id=TrinityStD&amp;accId=8886856&amp;isbn=9781040368428&amp;uid=%5eu" TargetMode="External"/><Relationship Id="rId28" Type="http://schemas.openxmlformats.org/officeDocument/2006/relationships/header" Target="header1.xml"/><Relationship Id="rId10" Type="http://schemas.openxmlformats.org/officeDocument/2006/relationships/hyperlink" Target="https://books.google.co.uk/books?hl=en&amp;lr=&amp;id=bDXuEAAAQBAJ&amp;oi=fnd&amp;pg=PR7&amp;dq=sustainability+is+relevant+to+the+early+years&amp;ots=WkeOSdab8A&amp;sig=8YhMJMuxRvlhmBKM5Rx9q_G2ToI" TargetMode="External"/><Relationship Id="rId19" Type="http://schemas.openxmlformats.org/officeDocument/2006/relationships/hyperlink" Target="https://www.swansea.gov.uk/coedgwilympark?lang=en#:~:text=One%20of%20the%20walks%20takes%20you%20along%20the%20Swansea"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canalrivertrust.org.uk/canals-and-rivers/swansea-canal" TargetMode="External"/><Relationship Id="rId14" Type="http://schemas.openxmlformats.org/officeDocument/2006/relationships/hyperlink" Target="https://www.tandfonline.com/doi/full/10.1080/13504622.2014.971716?src=recsys" TargetMode="External"/><Relationship Id="rId22" Type="http://schemas.openxmlformats.org/officeDocument/2006/relationships/hyperlink" Target="https://www.unicef.org/child-rights-convention/convention-text-childrens-version" TargetMode="External"/><Relationship Id="rId27" Type="http://schemas.openxmlformats.org/officeDocument/2006/relationships/hyperlink" Target="https://hwb.gov.wales/curriculum-for-wales/designing-your-curriculum/developing-a-vision-for-curriculum-design/#curriculum-design-and-the-four-purpos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7364</TotalTime>
  <Pages>12</Pages>
  <Words>4233</Words>
  <Characters>24130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evans</dc:creator>
  <cp:keywords/>
  <dc:description/>
  <cp:lastModifiedBy>kelly evans</cp:lastModifiedBy>
  <cp:revision>1160</cp:revision>
  <dcterms:created xsi:type="dcterms:W3CDTF">2026-07-03T18:59:00Z</dcterms:created>
  <dcterms:modified xsi:type="dcterms:W3CDTF">2026-07-12T07:40:00Z</dcterms:modified>
</cp:coreProperties>
</file>