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92D636" w14:textId="77777777" w:rsidR="0002009E" w:rsidRPr="0002009E" w:rsidRDefault="0002009E" w:rsidP="0002009E">
      <w:pPr>
        <w:rPr>
          <w:b/>
          <w:bCs/>
          <w:lang w:val="en-GB"/>
        </w:rPr>
      </w:pPr>
      <w:r w:rsidRPr="0002009E">
        <w:rPr>
          <w:b/>
          <w:bCs/>
          <w:lang w:val="en-GB"/>
        </w:rPr>
        <w:t>Organisational Culture Report for Tesco</w:t>
      </w:r>
    </w:p>
    <w:p w14:paraId="5230B0E1" w14:textId="77777777" w:rsidR="0002009E" w:rsidRPr="0002009E" w:rsidRDefault="0002009E" w:rsidP="0002009E">
      <w:pPr>
        <w:rPr>
          <w:lang w:val="en-GB"/>
        </w:rPr>
      </w:pPr>
      <w:r w:rsidRPr="0002009E">
        <w:rPr>
          <w:b/>
          <w:bCs/>
          <w:lang w:val="en-GB"/>
        </w:rPr>
        <w:t>Module Name:</w:t>
      </w:r>
      <w:r w:rsidRPr="0002009E">
        <w:rPr>
          <w:lang w:val="en-GB"/>
        </w:rPr>
        <w:t xml:space="preserve"> Organisational Culture</w:t>
      </w:r>
      <w:r w:rsidRPr="0002009E">
        <w:rPr>
          <w:lang w:val="en-GB"/>
        </w:rPr>
        <w:br/>
      </w:r>
      <w:r w:rsidRPr="0002009E">
        <w:rPr>
          <w:b/>
          <w:bCs/>
          <w:lang w:val="en-GB"/>
        </w:rPr>
        <w:t>Module Code:</w:t>
      </w:r>
      <w:r w:rsidRPr="0002009E">
        <w:rPr>
          <w:lang w:val="en-GB"/>
        </w:rPr>
        <w:t xml:space="preserve"> 5005</w:t>
      </w:r>
      <w:r w:rsidRPr="0002009E">
        <w:rPr>
          <w:lang w:val="en-GB"/>
        </w:rPr>
        <w:br/>
      </w:r>
      <w:r w:rsidRPr="0002009E">
        <w:rPr>
          <w:b/>
          <w:bCs/>
          <w:lang w:val="en-GB"/>
        </w:rPr>
        <w:t>Student Name:</w:t>
      </w:r>
      <w:r w:rsidRPr="0002009E">
        <w:rPr>
          <w:lang w:val="en-GB"/>
        </w:rPr>
        <w:t xml:space="preserve"> Muhammad Asim Majeed</w:t>
      </w:r>
      <w:r w:rsidRPr="0002009E">
        <w:rPr>
          <w:lang w:val="en-GB"/>
        </w:rPr>
        <w:br/>
      </w:r>
      <w:r w:rsidRPr="0002009E">
        <w:rPr>
          <w:b/>
          <w:bCs/>
          <w:lang w:val="en-GB"/>
        </w:rPr>
        <w:t>Student ID:</w:t>
      </w:r>
      <w:r w:rsidRPr="0002009E">
        <w:rPr>
          <w:lang w:val="en-GB"/>
        </w:rPr>
        <w:t xml:space="preserve"> 2319372</w:t>
      </w:r>
      <w:r w:rsidRPr="0002009E">
        <w:rPr>
          <w:lang w:val="en-GB"/>
        </w:rPr>
        <w:br/>
      </w:r>
      <w:r w:rsidRPr="0002009E">
        <w:rPr>
          <w:b/>
          <w:bCs/>
          <w:lang w:val="en-GB"/>
        </w:rPr>
        <w:t>Tutor Name:</w:t>
      </w:r>
      <w:r w:rsidRPr="0002009E">
        <w:rPr>
          <w:lang w:val="en-GB"/>
        </w:rPr>
        <w:t xml:space="preserve"> Dr Ibrahim</w:t>
      </w:r>
    </w:p>
    <w:p w14:paraId="30FE8AB8" w14:textId="7F8773F1" w:rsidR="0002009E" w:rsidRDefault="0002009E" w:rsidP="0002009E">
      <w:pPr>
        <w:rPr>
          <w:lang w:val="en-GB"/>
        </w:rPr>
      </w:pPr>
    </w:p>
    <w:p w14:paraId="336DABB3" w14:textId="77777777" w:rsidR="00E32A50" w:rsidRPr="00E32A50" w:rsidRDefault="00E32A50" w:rsidP="00E32A50">
      <w:pPr>
        <w:rPr>
          <w:b/>
          <w:bCs/>
          <w:lang w:val="en-GB"/>
        </w:rPr>
      </w:pPr>
      <w:r w:rsidRPr="00E32A50">
        <w:rPr>
          <w:b/>
          <w:bCs/>
          <w:lang w:val="en-GB"/>
        </w:rPr>
        <w:t>Analysis of Tesco’s Organisational Culture</w:t>
      </w:r>
    </w:p>
    <w:p w14:paraId="1160D3F6" w14:textId="77777777" w:rsidR="00E32A50" w:rsidRPr="00E32A50" w:rsidRDefault="00E32A50" w:rsidP="00E32A50">
      <w:pPr>
        <w:rPr>
          <w:lang w:val="en-GB"/>
        </w:rPr>
      </w:pPr>
      <w:r w:rsidRPr="00E32A50">
        <w:rPr>
          <w:lang w:val="en-GB"/>
        </w:rPr>
        <w:t>Organisational culture shapes how staff act, how decisions are made, and how well a business performs. As one of the UK’s biggest retailers, Tesco has a clear, distinct culture. We can break this down using three well-known models: Schein’s Three Levels, Hofstede’s Cultural Dimensions, and Handy’s Cultural Typologies.</w:t>
      </w:r>
    </w:p>
    <w:p w14:paraId="662F3A57" w14:textId="77777777" w:rsidR="00E32A50" w:rsidRPr="00E32A50" w:rsidRDefault="00E32A50" w:rsidP="00E32A50">
      <w:pPr>
        <w:rPr>
          <w:b/>
          <w:bCs/>
          <w:lang w:val="en-GB"/>
        </w:rPr>
      </w:pPr>
      <w:r w:rsidRPr="00E32A50">
        <w:rPr>
          <w:b/>
          <w:bCs/>
          <w:lang w:val="en-GB"/>
        </w:rPr>
        <w:t>Schein’s Three Levels of Culture</w:t>
      </w:r>
    </w:p>
    <w:p w14:paraId="67AE305E" w14:textId="708CD75F" w:rsidR="00E32A50" w:rsidRPr="00E32A50" w:rsidRDefault="00E32A50" w:rsidP="00E32A50">
      <w:pPr>
        <w:rPr>
          <w:lang w:val="en-GB"/>
        </w:rPr>
      </w:pPr>
      <w:r w:rsidRPr="00E32A50">
        <w:rPr>
          <w:lang w:val="en-GB"/>
        </w:rPr>
        <w:t>Edgar Schein says culture works on three layers: what we can see, what the company says it believes in, and the deep, unspoken ideas that guide everything.</w:t>
      </w:r>
    </w:p>
    <w:p w14:paraId="20827CD6" w14:textId="7CD087F1" w:rsidR="00E32A50" w:rsidRPr="00E32A50" w:rsidRDefault="00E32A50" w:rsidP="00E32A50">
      <w:pPr>
        <w:rPr>
          <w:lang w:val="en-GB"/>
        </w:rPr>
      </w:pPr>
      <w:r w:rsidRPr="00E32A50">
        <w:rPr>
          <w:lang w:val="en-GB"/>
        </w:rPr>
        <w:t xml:space="preserve">First are the </w:t>
      </w:r>
      <w:proofErr w:type="gramStart"/>
      <w:r w:rsidRPr="00E32A50">
        <w:rPr>
          <w:b/>
          <w:bCs/>
          <w:lang w:val="en-GB"/>
        </w:rPr>
        <w:t>artifacts</w:t>
      </w:r>
      <w:r w:rsidRPr="00E32A50">
        <w:rPr>
          <w:lang w:val="en-GB"/>
        </w:rPr>
        <w:t xml:space="preserve">  the</w:t>
      </w:r>
      <w:proofErr w:type="gramEnd"/>
      <w:r w:rsidRPr="00E32A50">
        <w:rPr>
          <w:lang w:val="en-GB"/>
        </w:rPr>
        <w:t xml:space="preserve"> visible things everyone notices. For Tesco, this means its well-known blue and red logo, the famous slogan “Every Little Helps”, staff uniforms, and the Clubcard scheme. These create a strong, recognisable brand that customers and staff know instantly.</w:t>
      </w:r>
    </w:p>
    <w:p w14:paraId="48FBECCB" w14:textId="7F427649" w:rsidR="00E32A50" w:rsidRPr="00E32A50" w:rsidRDefault="00E32A50" w:rsidP="00E32A50">
      <w:pPr>
        <w:rPr>
          <w:lang w:val="en-GB"/>
        </w:rPr>
      </w:pPr>
      <w:r w:rsidRPr="00E32A50">
        <w:rPr>
          <w:lang w:val="en-GB"/>
        </w:rPr>
        <w:t xml:space="preserve">Next come the </w:t>
      </w:r>
      <w:r w:rsidRPr="00E32A50">
        <w:rPr>
          <w:b/>
          <w:bCs/>
          <w:lang w:val="en-GB"/>
        </w:rPr>
        <w:t xml:space="preserve">espoused </w:t>
      </w:r>
      <w:proofErr w:type="gramStart"/>
      <w:r w:rsidRPr="00E32A50">
        <w:rPr>
          <w:b/>
          <w:bCs/>
          <w:lang w:val="en-GB"/>
        </w:rPr>
        <w:t>values</w:t>
      </w:r>
      <w:r w:rsidRPr="00E32A50">
        <w:rPr>
          <w:lang w:val="en-GB"/>
        </w:rPr>
        <w:t xml:space="preserve"> </w:t>
      </w:r>
      <w:r w:rsidR="004972E8">
        <w:rPr>
          <w:lang w:val="en-GB"/>
        </w:rPr>
        <w:t xml:space="preserve"> </w:t>
      </w:r>
      <w:r w:rsidRPr="00E32A50">
        <w:rPr>
          <w:lang w:val="en-GB"/>
        </w:rPr>
        <w:t>the</w:t>
      </w:r>
      <w:proofErr w:type="gramEnd"/>
      <w:r w:rsidRPr="00E32A50">
        <w:rPr>
          <w:lang w:val="en-GB"/>
        </w:rPr>
        <w:t xml:space="preserve"> official beliefs and rules Tesco stands for. It says things like “No one tries harder for customers” and “Treat people how we like to be treated”. These are meant to guide how employees behave, build trust with shoppers, and make the workplace fair and positive. They show Tesco puts customers and respect first.</w:t>
      </w:r>
    </w:p>
    <w:p w14:paraId="03B7F36D" w14:textId="6E3EDDD1" w:rsidR="00E32A50" w:rsidRPr="00E32A50" w:rsidRDefault="00E32A50" w:rsidP="00E32A50">
      <w:pPr>
        <w:rPr>
          <w:lang w:val="en-GB"/>
        </w:rPr>
      </w:pPr>
      <w:r w:rsidRPr="00E32A50">
        <w:rPr>
          <w:lang w:val="en-GB"/>
        </w:rPr>
        <w:t xml:space="preserve">At the deepest level are </w:t>
      </w:r>
      <w:r w:rsidRPr="00E32A50">
        <w:rPr>
          <w:b/>
          <w:bCs/>
          <w:lang w:val="en-GB"/>
        </w:rPr>
        <w:t xml:space="preserve">basic underlying </w:t>
      </w:r>
      <w:proofErr w:type="gramStart"/>
      <w:r w:rsidRPr="00E32A50">
        <w:rPr>
          <w:b/>
          <w:bCs/>
          <w:lang w:val="en-GB"/>
        </w:rPr>
        <w:t>assumptions</w:t>
      </w:r>
      <w:r w:rsidR="00E62348">
        <w:rPr>
          <w:lang w:val="en-GB"/>
        </w:rPr>
        <w:t xml:space="preserve"> </w:t>
      </w:r>
      <w:r w:rsidRPr="00E32A50">
        <w:rPr>
          <w:lang w:val="en-GB"/>
        </w:rPr>
        <w:t xml:space="preserve"> the</w:t>
      </w:r>
      <w:proofErr w:type="gramEnd"/>
      <w:r w:rsidRPr="00E32A50">
        <w:rPr>
          <w:lang w:val="en-GB"/>
        </w:rPr>
        <w:t xml:space="preserve"> unwritten beliefs that people take for granted. At Tesco, everyone knows long-term success depends on running things smoothly, keeping customers loyal, and controlling costs. Staff understand that cutting waste, working efficiently, and using customer data well are key to making money in a tough market. These quiet beliefs shape every choice, often more than the official values do.</w:t>
      </w:r>
    </w:p>
    <w:p w14:paraId="4302619B" w14:textId="77777777" w:rsidR="00E32A50" w:rsidRPr="00E32A50" w:rsidRDefault="00E32A50" w:rsidP="00E32A50">
      <w:pPr>
        <w:rPr>
          <w:b/>
          <w:bCs/>
          <w:lang w:val="en-GB"/>
        </w:rPr>
      </w:pPr>
      <w:r w:rsidRPr="00E32A50">
        <w:rPr>
          <w:b/>
          <w:bCs/>
          <w:lang w:val="en-GB"/>
        </w:rPr>
        <w:t>Hofstede’s Cultural Dimensions</w:t>
      </w:r>
    </w:p>
    <w:p w14:paraId="4D675C50" w14:textId="77777777" w:rsidR="00E32A50" w:rsidRPr="00E32A50" w:rsidRDefault="00E32A50" w:rsidP="00E32A50">
      <w:pPr>
        <w:rPr>
          <w:lang w:val="en-GB"/>
        </w:rPr>
      </w:pPr>
      <w:r w:rsidRPr="00E32A50">
        <w:rPr>
          <w:lang w:val="en-GB"/>
        </w:rPr>
        <w:t>This model looks at how national and workplace culture shapes how a business runs, and it fits Tesco well.</w:t>
      </w:r>
    </w:p>
    <w:p w14:paraId="114D3D36" w14:textId="77777777" w:rsidR="00E32A50" w:rsidRPr="00E32A50" w:rsidRDefault="00E32A50" w:rsidP="00E32A50">
      <w:pPr>
        <w:numPr>
          <w:ilvl w:val="0"/>
          <w:numId w:val="22"/>
        </w:numPr>
        <w:rPr>
          <w:lang w:val="en-GB"/>
        </w:rPr>
      </w:pPr>
      <w:r w:rsidRPr="00E32A50">
        <w:rPr>
          <w:b/>
          <w:bCs/>
          <w:lang w:val="en-GB"/>
        </w:rPr>
        <w:t>Power distance</w:t>
      </w:r>
      <w:r w:rsidRPr="00E32A50">
        <w:rPr>
          <w:lang w:val="en-GB"/>
        </w:rPr>
        <w:t>: There is a clear hierarchy, but not too much distance between levels. Tesco has cut down management layers, and staff can speak openly to leaders. This helps people work together and have a say in decisions.</w:t>
      </w:r>
    </w:p>
    <w:p w14:paraId="5B31F36B" w14:textId="77777777" w:rsidR="00E32A50" w:rsidRPr="00E32A50" w:rsidRDefault="00E32A50" w:rsidP="00E32A50">
      <w:pPr>
        <w:numPr>
          <w:ilvl w:val="0"/>
          <w:numId w:val="22"/>
        </w:numPr>
        <w:rPr>
          <w:lang w:val="en-GB"/>
        </w:rPr>
      </w:pPr>
      <w:r w:rsidRPr="00E32A50">
        <w:rPr>
          <w:b/>
          <w:bCs/>
          <w:lang w:val="en-GB"/>
        </w:rPr>
        <w:lastRenderedPageBreak/>
        <w:t>Individualism</w:t>
      </w:r>
      <w:r w:rsidRPr="00E32A50">
        <w:rPr>
          <w:lang w:val="en-GB"/>
        </w:rPr>
        <w:t>: Like most British businesses, Tesco values individual effort. People are judged on their own performance, appraisals, and chances to get promoted. Even so, teamwork is still vital in stores, logistics, and customer service to get the job done.</w:t>
      </w:r>
    </w:p>
    <w:p w14:paraId="26542F8E" w14:textId="77777777" w:rsidR="00E32A50" w:rsidRPr="00E32A50" w:rsidRDefault="00E32A50" w:rsidP="00E32A50">
      <w:pPr>
        <w:numPr>
          <w:ilvl w:val="0"/>
          <w:numId w:val="22"/>
        </w:numPr>
        <w:rPr>
          <w:lang w:val="en-GB"/>
        </w:rPr>
      </w:pPr>
      <w:r w:rsidRPr="00E32A50">
        <w:rPr>
          <w:b/>
          <w:bCs/>
          <w:lang w:val="en-GB"/>
        </w:rPr>
        <w:t>Masculinity</w:t>
      </w:r>
      <w:r w:rsidRPr="00E32A50">
        <w:rPr>
          <w:lang w:val="en-GB"/>
        </w:rPr>
        <w:t xml:space="preserve">: Tesco is very </w:t>
      </w:r>
      <w:proofErr w:type="gramStart"/>
      <w:r w:rsidRPr="00E32A50">
        <w:rPr>
          <w:lang w:val="en-GB"/>
        </w:rPr>
        <w:t>results-focused</w:t>
      </w:r>
      <w:proofErr w:type="gramEnd"/>
      <w:r w:rsidRPr="00E32A50">
        <w:rPr>
          <w:lang w:val="en-GB"/>
        </w:rPr>
        <w:t>. It cares about performance, hitting targets, and measurable success – like sales growth, market share, and efficiency. Staff are pushed to deliver results and help the business stay ahead of competitors.</w:t>
      </w:r>
    </w:p>
    <w:p w14:paraId="06B132B5" w14:textId="77777777" w:rsidR="00E32A50" w:rsidRPr="00E32A50" w:rsidRDefault="00E32A50" w:rsidP="00E32A50">
      <w:pPr>
        <w:numPr>
          <w:ilvl w:val="0"/>
          <w:numId w:val="22"/>
        </w:numPr>
        <w:rPr>
          <w:lang w:val="en-GB"/>
        </w:rPr>
      </w:pPr>
      <w:r w:rsidRPr="00E32A50">
        <w:rPr>
          <w:b/>
          <w:bCs/>
          <w:lang w:val="en-GB"/>
        </w:rPr>
        <w:t>Uncertainty avoidance</w:t>
      </w:r>
      <w:r w:rsidRPr="00E32A50">
        <w:rPr>
          <w:lang w:val="en-GB"/>
        </w:rPr>
        <w:t>: Because selling food has risks and rules, Tesco sticks to strict systems, safety standards, and set ways of working. This reduces mistakes, keeps things consistent, and lowers risk across all its stores.</w:t>
      </w:r>
    </w:p>
    <w:p w14:paraId="56F2EE3E" w14:textId="77777777" w:rsidR="00E32A50" w:rsidRPr="00E32A50" w:rsidRDefault="00E32A50" w:rsidP="00E32A50">
      <w:pPr>
        <w:rPr>
          <w:b/>
          <w:bCs/>
          <w:lang w:val="en-GB"/>
        </w:rPr>
      </w:pPr>
      <w:r w:rsidRPr="00E32A50">
        <w:rPr>
          <w:b/>
          <w:bCs/>
          <w:lang w:val="en-GB"/>
        </w:rPr>
        <w:t>Handy’s Cultural Typologies</w:t>
      </w:r>
    </w:p>
    <w:p w14:paraId="40AAABF9" w14:textId="663BB23D" w:rsidR="00E32A50" w:rsidRPr="00E32A50" w:rsidRDefault="00E32A50" w:rsidP="00E32A50">
      <w:pPr>
        <w:rPr>
          <w:lang w:val="en-GB"/>
        </w:rPr>
      </w:pPr>
      <w:r w:rsidRPr="00E32A50">
        <w:rPr>
          <w:lang w:val="en-GB"/>
        </w:rPr>
        <w:t>Charles Handy described four types of culture</w:t>
      </w:r>
      <w:r w:rsidR="00E02AD5">
        <w:rPr>
          <w:lang w:val="en-GB"/>
        </w:rPr>
        <w:t xml:space="preserve"> </w:t>
      </w:r>
      <w:r w:rsidRPr="00E32A50">
        <w:rPr>
          <w:lang w:val="en-GB"/>
        </w:rPr>
        <w:t>and Tesco’s has changed a lot over time.</w:t>
      </w:r>
    </w:p>
    <w:p w14:paraId="6E943510" w14:textId="05BB33C0" w:rsidR="00E32A50" w:rsidRPr="00E32A50" w:rsidRDefault="00E32A50" w:rsidP="00E32A50">
      <w:pPr>
        <w:rPr>
          <w:lang w:val="en-GB"/>
        </w:rPr>
      </w:pPr>
      <w:r w:rsidRPr="00E32A50">
        <w:rPr>
          <w:lang w:val="en-GB"/>
        </w:rPr>
        <w:t xml:space="preserve">In the past, Tesco was a </w:t>
      </w:r>
      <w:r w:rsidRPr="00E32A50">
        <w:rPr>
          <w:b/>
          <w:bCs/>
          <w:lang w:val="en-GB"/>
        </w:rPr>
        <w:t>Role Culture</w:t>
      </w:r>
      <w:r w:rsidRPr="00E32A50">
        <w:rPr>
          <w:lang w:val="en-GB"/>
        </w:rPr>
        <w:t xml:space="preserve"> </w:t>
      </w:r>
      <w:r w:rsidR="00931D73" w:rsidRPr="00E32A50">
        <w:rPr>
          <w:lang w:val="en-GB"/>
        </w:rPr>
        <w:t>business. Everything</w:t>
      </w:r>
      <w:r w:rsidRPr="00E32A50">
        <w:rPr>
          <w:lang w:val="en-GB"/>
        </w:rPr>
        <w:t xml:space="preserve"> ran on strict </w:t>
      </w:r>
      <w:proofErr w:type="spellStart"/>
      <w:proofErr w:type="gramStart"/>
      <w:r w:rsidRPr="00E32A50">
        <w:rPr>
          <w:lang w:val="en-GB"/>
        </w:rPr>
        <w:t>rules,clear</w:t>
      </w:r>
      <w:proofErr w:type="spellEnd"/>
      <w:proofErr w:type="gramEnd"/>
      <w:r w:rsidRPr="00E32A50">
        <w:rPr>
          <w:lang w:val="en-GB"/>
        </w:rPr>
        <w:t xml:space="preserve"> job roles, and fixed reporting </w:t>
      </w:r>
      <w:r w:rsidR="00931D73" w:rsidRPr="00E32A50">
        <w:rPr>
          <w:lang w:val="en-GB"/>
        </w:rPr>
        <w:t>lines. Decisions</w:t>
      </w:r>
      <w:r w:rsidRPr="00E32A50">
        <w:rPr>
          <w:lang w:val="en-GB"/>
        </w:rPr>
        <w:t xml:space="preserve"> came from the top, and everyone had a set job to do. This worked well when the market was steady and less competitive.</w:t>
      </w:r>
    </w:p>
    <w:p w14:paraId="46C49D33" w14:textId="347B53FF" w:rsidR="00E32A50" w:rsidRPr="00E32A50" w:rsidRDefault="00E32A50" w:rsidP="00E32A50">
      <w:pPr>
        <w:rPr>
          <w:lang w:val="en-GB"/>
        </w:rPr>
      </w:pPr>
      <w:r w:rsidRPr="00E32A50">
        <w:rPr>
          <w:lang w:val="en-GB"/>
        </w:rPr>
        <w:t xml:space="preserve">Now, things have </w:t>
      </w:r>
      <w:r w:rsidR="00931D73" w:rsidRPr="00E32A50">
        <w:rPr>
          <w:lang w:val="en-GB"/>
        </w:rPr>
        <w:t>changed, especially</w:t>
      </w:r>
      <w:r w:rsidRPr="00E32A50">
        <w:rPr>
          <w:lang w:val="en-GB"/>
        </w:rPr>
        <w:t xml:space="preserve"> with rivals like Aldi and Lidl growing </w:t>
      </w:r>
      <w:proofErr w:type="spellStart"/>
      <w:proofErr w:type="gramStart"/>
      <w:r w:rsidRPr="00E32A50">
        <w:rPr>
          <w:lang w:val="en-GB"/>
        </w:rPr>
        <w:t>fast.Today</w:t>
      </w:r>
      <w:proofErr w:type="gramEnd"/>
      <w:r w:rsidRPr="00E32A50">
        <w:rPr>
          <w:lang w:val="en-GB"/>
        </w:rPr>
        <w:t>,Tesco</w:t>
      </w:r>
      <w:proofErr w:type="spellEnd"/>
      <w:r w:rsidRPr="00E32A50">
        <w:rPr>
          <w:lang w:val="en-GB"/>
        </w:rPr>
        <w:t xml:space="preserve"> acts more like a </w:t>
      </w:r>
      <w:r w:rsidRPr="00E32A50">
        <w:rPr>
          <w:b/>
          <w:bCs/>
          <w:lang w:val="en-GB"/>
        </w:rPr>
        <w:t>Task Culture</w:t>
      </w:r>
      <w:r w:rsidRPr="00E32A50">
        <w:rPr>
          <w:lang w:val="en-GB"/>
        </w:rPr>
        <w:t>. It focuses on solving problems, being flexible, and working in teams. It brings people from different parts of the business together to fix issues</w:t>
      </w:r>
      <w:r w:rsidR="00922D9B">
        <w:rPr>
          <w:lang w:val="en-GB"/>
        </w:rPr>
        <w:t xml:space="preserve"> </w:t>
      </w:r>
      <w:r w:rsidRPr="00E32A50">
        <w:rPr>
          <w:lang w:val="en-GB"/>
        </w:rPr>
        <w:t xml:space="preserve">like improving delivery, updating digital services, or making shopping better. Here, people are listened to because of what they </w:t>
      </w:r>
      <w:proofErr w:type="spellStart"/>
      <w:proofErr w:type="gramStart"/>
      <w:r w:rsidRPr="00E32A50">
        <w:rPr>
          <w:lang w:val="en-GB"/>
        </w:rPr>
        <w:t>know,not</w:t>
      </w:r>
      <w:proofErr w:type="spellEnd"/>
      <w:proofErr w:type="gramEnd"/>
      <w:r w:rsidRPr="00E32A50">
        <w:rPr>
          <w:lang w:val="en-GB"/>
        </w:rPr>
        <w:t xml:space="preserve"> just their job </w:t>
      </w:r>
      <w:proofErr w:type="spellStart"/>
      <w:proofErr w:type="gramStart"/>
      <w:r w:rsidRPr="00E32A50">
        <w:rPr>
          <w:lang w:val="en-GB"/>
        </w:rPr>
        <w:t>title.This</w:t>
      </w:r>
      <w:proofErr w:type="spellEnd"/>
      <w:proofErr w:type="gramEnd"/>
      <w:r w:rsidRPr="00E32A50">
        <w:rPr>
          <w:lang w:val="en-GB"/>
        </w:rPr>
        <w:t xml:space="preserve"> </w:t>
      </w:r>
      <w:proofErr w:type="spellStart"/>
      <w:proofErr w:type="gramStart"/>
      <w:r w:rsidRPr="00E32A50">
        <w:rPr>
          <w:lang w:val="en-GB"/>
        </w:rPr>
        <w:t>way,Tesco</w:t>
      </w:r>
      <w:proofErr w:type="spellEnd"/>
      <w:proofErr w:type="gramEnd"/>
      <w:r w:rsidRPr="00E32A50">
        <w:rPr>
          <w:lang w:val="en-GB"/>
        </w:rPr>
        <w:t xml:space="preserve"> can adapt quickly to what customers want and stay competitive.</w:t>
      </w:r>
    </w:p>
    <w:p w14:paraId="012479C5" w14:textId="77777777" w:rsidR="00E32A50" w:rsidRPr="0002009E" w:rsidRDefault="00E32A50" w:rsidP="0002009E">
      <w:pPr>
        <w:rPr>
          <w:lang w:val="en-GB"/>
        </w:rPr>
      </w:pPr>
    </w:p>
    <w:p w14:paraId="5986DB5C" w14:textId="77777777" w:rsidR="00087160" w:rsidRPr="000B68D3" w:rsidRDefault="00087160" w:rsidP="00087160">
      <w:pPr>
        <w:rPr>
          <w:b/>
          <w:bCs/>
          <w:lang w:val="en-GB"/>
        </w:rPr>
      </w:pPr>
      <w:r w:rsidRPr="000B68D3">
        <w:rPr>
          <w:b/>
          <w:bCs/>
          <w:lang w:val="en-GB"/>
        </w:rPr>
        <w:t>Organisational Culture and Its Influence on Tesco: A Critical Analysis</w:t>
      </w:r>
    </w:p>
    <w:p w14:paraId="259A393B" w14:textId="77777777" w:rsidR="00087160" w:rsidRPr="000B68D3" w:rsidRDefault="00087160" w:rsidP="00087160">
      <w:pPr>
        <w:rPr>
          <w:b/>
          <w:bCs/>
          <w:lang w:val="en-GB"/>
        </w:rPr>
      </w:pPr>
      <w:r w:rsidRPr="000B68D3">
        <w:rPr>
          <w:b/>
          <w:bCs/>
          <w:lang w:val="en-GB"/>
        </w:rPr>
        <w:t>Executive Summary</w:t>
      </w:r>
    </w:p>
    <w:p w14:paraId="289259FC" w14:textId="1484DBAF" w:rsidR="00087160" w:rsidRPr="00087160" w:rsidRDefault="00087160" w:rsidP="00087160">
      <w:pPr>
        <w:rPr>
          <w:lang w:val="en-GB"/>
        </w:rPr>
      </w:pPr>
      <w:r w:rsidRPr="00087160">
        <w:rPr>
          <w:lang w:val="en-GB"/>
        </w:rPr>
        <w:t>Organisational culture is widely recognised as the fundamental framework that defines how a business operates, behaves, and achieves its performance goals. As Mullins and Christy (2016) explain, it essentially represents “how things are done around here”, encompassing the shared values, beliefs</w:t>
      </w:r>
      <w:r w:rsidR="009D31E4">
        <w:rPr>
          <w:lang w:val="en-GB"/>
        </w:rPr>
        <w:t xml:space="preserve"> </w:t>
      </w:r>
      <w:r w:rsidRPr="00087160">
        <w:rPr>
          <w:lang w:val="en-GB"/>
        </w:rPr>
        <w:t xml:space="preserve">and behaviours that shape daily working life for everyone within the </w:t>
      </w:r>
      <w:proofErr w:type="spellStart"/>
      <w:proofErr w:type="gramStart"/>
      <w:r w:rsidRPr="00087160">
        <w:rPr>
          <w:lang w:val="en-GB"/>
        </w:rPr>
        <w:t>organisation.This</w:t>
      </w:r>
      <w:proofErr w:type="spellEnd"/>
      <w:proofErr w:type="gramEnd"/>
      <w:r w:rsidRPr="00087160">
        <w:rPr>
          <w:lang w:val="en-GB"/>
        </w:rPr>
        <w:t xml:space="preserve"> invisible but powerful system impacts nearly every aspect of the business, including decision</w:t>
      </w:r>
      <w:r w:rsidR="00C36100">
        <w:rPr>
          <w:lang w:val="en-GB"/>
        </w:rPr>
        <w:t xml:space="preserve"> </w:t>
      </w:r>
      <w:r w:rsidRPr="00087160">
        <w:rPr>
          <w:lang w:val="en-GB"/>
        </w:rPr>
        <w:t xml:space="preserve">making processes, organisational structure, employee motivation, job satisfaction, and overall business results. For large, global organisations like Tesco, culture is even more critical, as it serves as the glue that holds the company together and helps manage diverse teams and different markets across various regions. </w:t>
      </w:r>
    </w:p>
    <w:p w14:paraId="1664BE24" w14:textId="77777777" w:rsidR="00846433" w:rsidRDefault="00846433" w:rsidP="00087160">
      <w:pPr>
        <w:rPr>
          <w:b/>
          <w:bCs/>
          <w:lang w:val="en-GB"/>
        </w:rPr>
      </w:pPr>
    </w:p>
    <w:p w14:paraId="57E33C69" w14:textId="77777777" w:rsidR="00846433" w:rsidRDefault="00846433" w:rsidP="00087160">
      <w:pPr>
        <w:rPr>
          <w:b/>
          <w:bCs/>
          <w:lang w:val="en-GB"/>
        </w:rPr>
      </w:pPr>
    </w:p>
    <w:p w14:paraId="4304A1EE" w14:textId="31DF2034" w:rsidR="008D1963" w:rsidRPr="006A3489" w:rsidRDefault="00087160" w:rsidP="00087160">
      <w:pPr>
        <w:rPr>
          <w:b/>
          <w:bCs/>
          <w:lang w:val="en-GB"/>
        </w:rPr>
      </w:pPr>
      <w:r w:rsidRPr="006A3489">
        <w:rPr>
          <w:b/>
          <w:bCs/>
          <w:lang w:val="en-GB"/>
        </w:rPr>
        <w:lastRenderedPageBreak/>
        <w:t>1. Introduction</w:t>
      </w:r>
    </w:p>
    <w:p w14:paraId="4D66B1C4" w14:textId="4D9ACD47" w:rsidR="00087160" w:rsidRPr="00087160" w:rsidRDefault="00087160" w:rsidP="00087160">
      <w:pPr>
        <w:rPr>
          <w:lang w:val="en-GB"/>
        </w:rPr>
      </w:pPr>
      <w:r w:rsidRPr="00087160">
        <w:rPr>
          <w:lang w:val="en-GB"/>
        </w:rPr>
        <w:t>Organisational culture is a central concept in management and organisational behaviour, often described as the collective mindset that distinguishes one group from another. According to Mullins and Christy (2016), it consists of the shared values, beliefs, and basic assumptions that guide how people behave, think, and interact at work. Culture is powerful because it is not just written in policy handbooks; it is lived experience that shapes every action, from how employees communicate with each other to how leaders make strategic choices. It directly influences leadership styles, motivation levels, and ultimately, whether an organisation succeeds or fails in the long term. In the modern retail sector, having a strong and appropriate culture is even more vital due to the highly competitive landscape and constant market changes. Retailers must continuously adapt to new technologies, evolving consumer needs, economic shifts</w:t>
      </w:r>
      <w:r w:rsidR="000B68D3">
        <w:rPr>
          <w:lang w:val="en-GB"/>
        </w:rPr>
        <w:t xml:space="preserve"> </w:t>
      </w:r>
      <w:r w:rsidRPr="00087160">
        <w:rPr>
          <w:lang w:val="en-GB"/>
        </w:rPr>
        <w:t xml:space="preserve">and aggressive competition to survive. </w:t>
      </w:r>
    </w:p>
    <w:p w14:paraId="0B84A321" w14:textId="3213D8E6" w:rsidR="00337E18" w:rsidRPr="00337E18" w:rsidRDefault="00337E18" w:rsidP="00337E18">
      <w:pPr>
        <w:rPr>
          <w:lang w:val="en-GB"/>
        </w:rPr>
      </w:pPr>
      <w:r w:rsidRPr="00337E18">
        <w:rPr>
          <w:lang w:val="en-GB"/>
        </w:rPr>
        <w:t>.</w:t>
      </w:r>
    </w:p>
    <w:p w14:paraId="7A72DC3C" w14:textId="114FFCED" w:rsidR="00337E18" w:rsidRPr="00337E18" w:rsidRDefault="00337E18" w:rsidP="00337E18">
      <w:pPr>
        <w:rPr>
          <w:lang w:val="en-GB"/>
        </w:rPr>
      </w:pPr>
    </w:p>
    <w:p w14:paraId="045B7715" w14:textId="77777777" w:rsidR="00A87303" w:rsidRPr="00A87303" w:rsidRDefault="00A87303" w:rsidP="00A87303">
      <w:pPr>
        <w:rPr>
          <w:b/>
          <w:bCs/>
          <w:lang w:val="en-GB"/>
        </w:rPr>
      </w:pPr>
      <w:r w:rsidRPr="00A87303">
        <w:rPr>
          <w:b/>
          <w:bCs/>
          <w:lang w:val="en-GB"/>
        </w:rPr>
        <w:t>2. Influence of Tesco's Organisational Culture on Structure and Decision-Making</w:t>
      </w:r>
    </w:p>
    <w:p w14:paraId="43F402B9" w14:textId="77777777" w:rsidR="00A87303" w:rsidRPr="00A87303" w:rsidRDefault="00A87303" w:rsidP="00A87303">
      <w:pPr>
        <w:rPr>
          <w:b/>
          <w:bCs/>
          <w:lang w:val="en-GB"/>
        </w:rPr>
      </w:pPr>
      <w:r w:rsidRPr="00A87303">
        <w:rPr>
          <w:b/>
          <w:bCs/>
          <w:lang w:val="en-GB"/>
        </w:rPr>
        <w:t>2.1 Tesco's Organisational Structure and Cultural Influence</w:t>
      </w:r>
    </w:p>
    <w:p w14:paraId="03193F7D" w14:textId="46C1FC07" w:rsidR="00A87303" w:rsidRPr="00A87303" w:rsidRDefault="00A87303" w:rsidP="00A87303">
      <w:pPr>
        <w:rPr>
          <w:lang w:val="en-GB"/>
        </w:rPr>
      </w:pPr>
      <w:r w:rsidRPr="00A87303">
        <w:rPr>
          <w:lang w:val="en-GB"/>
        </w:rPr>
        <w:t xml:space="preserve">Tesco operates through a clear hierarchical organisational structure that ensures consistency, accountability, and efficiency across its stores and business operations. This formal structure defines reporting relationships, responsibilities, and decision-making authority, helping Tesco maintain high standards throughout its UK and international operations. However, as Mullins and Christy (2016) explain, organisational culture influences how structure functions in practice. Tesco's values of customer focus, teamwork, respect, and accountability make the structure more flexible and responsive. </w:t>
      </w:r>
    </w:p>
    <w:p w14:paraId="7AA54E70" w14:textId="77777777" w:rsidR="00A87303" w:rsidRPr="00A87303" w:rsidRDefault="00A87303" w:rsidP="00A87303">
      <w:pPr>
        <w:rPr>
          <w:b/>
          <w:bCs/>
          <w:lang w:val="en-GB"/>
        </w:rPr>
      </w:pPr>
      <w:r w:rsidRPr="00A87303">
        <w:rPr>
          <w:b/>
          <w:bCs/>
          <w:lang w:val="en-GB"/>
        </w:rPr>
        <w:t>2.2 Tesco's Decision-Making Processes</w:t>
      </w:r>
    </w:p>
    <w:p w14:paraId="71391BDF" w14:textId="0E1F7F1B" w:rsidR="00A87303" w:rsidRPr="00A87303" w:rsidRDefault="00A87303" w:rsidP="00A87303">
      <w:pPr>
        <w:rPr>
          <w:lang w:val="en-GB"/>
        </w:rPr>
      </w:pPr>
      <w:r w:rsidRPr="00A87303">
        <w:rPr>
          <w:lang w:val="en-GB"/>
        </w:rPr>
        <w:t>Decision-making at Tesco is strongly influenced by its customer-focused organisational culture. Most strategic and operational decisions are designed to improve customer satisfaction while supporting long-term business performance. Tesco relies extensively on data-driven decision</w:t>
      </w:r>
      <w:r w:rsidR="00895F0E">
        <w:rPr>
          <w:lang w:val="en-GB"/>
        </w:rPr>
        <w:t xml:space="preserve"> </w:t>
      </w:r>
      <w:r w:rsidRPr="00A87303">
        <w:rPr>
          <w:lang w:val="en-GB"/>
        </w:rPr>
        <w:t xml:space="preserve">making, particularly through its Clubcard loyalty programme, which provides valuable insights into customer purchasing behaviour. These insights help determine pricing strategies, product selection, promotional campaigns, and store layouts. This approach reflects Tesco's culture of continuous improvement, efficiency, and evidence-based management, ensuring that decisions create value for customers while controlling costs. However, excessive reliance on data may sometimes delay rapid responses or overlook emerging consumer trends that are difficult to measure. </w:t>
      </w:r>
    </w:p>
    <w:p w14:paraId="36EF3160" w14:textId="77777777" w:rsidR="00A87303" w:rsidRDefault="00A87303" w:rsidP="00A87303">
      <w:pPr>
        <w:rPr>
          <w:lang w:val="en-GB"/>
        </w:rPr>
      </w:pPr>
      <w:r w:rsidRPr="00A87303">
        <w:rPr>
          <w:vanish/>
          <w:lang w:val="en-GB"/>
        </w:rPr>
        <w:t>Bottom of Form</w:t>
      </w:r>
    </w:p>
    <w:p w14:paraId="3F00A8D6" w14:textId="77777777" w:rsidR="00846433" w:rsidRDefault="00846433" w:rsidP="00A87303">
      <w:pPr>
        <w:rPr>
          <w:lang w:val="en-GB"/>
        </w:rPr>
      </w:pPr>
    </w:p>
    <w:p w14:paraId="6EA94668" w14:textId="77777777" w:rsidR="00846433" w:rsidRPr="00A87303" w:rsidRDefault="00846433" w:rsidP="00A87303">
      <w:pPr>
        <w:rPr>
          <w:vanish/>
          <w:lang w:val="en-GB"/>
        </w:rPr>
      </w:pPr>
    </w:p>
    <w:p w14:paraId="5A58DF12" w14:textId="77777777" w:rsidR="00720D99" w:rsidRPr="00720D99" w:rsidRDefault="00720D99" w:rsidP="00720D99">
      <w:pPr>
        <w:rPr>
          <w:b/>
          <w:bCs/>
          <w:lang w:val="en-GB"/>
        </w:rPr>
      </w:pPr>
      <w:r w:rsidRPr="00720D99">
        <w:rPr>
          <w:b/>
          <w:bCs/>
          <w:lang w:val="en-GB"/>
        </w:rPr>
        <w:t>3. Analysis of Tesco's Organisational Culture Using Theoretical Frameworks</w:t>
      </w:r>
    </w:p>
    <w:p w14:paraId="1E728CD5" w14:textId="77777777" w:rsidR="00720D99" w:rsidRPr="00720D99" w:rsidRDefault="00720D99" w:rsidP="00720D99">
      <w:pPr>
        <w:rPr>
          <w:b/>
          <w:bCs/>
          <w:lang w:val="en-GB"/>
        </w:rPr>
      </w:pPr>
      <w:r w:rsidRPr="00720D99">
        <w:rPr>
          <w:b/>
          <w:bCs/>
          <w:lang w:val="en-GB"/>
        </w:rPr>
        <w:t>3.1 Tesco's Organisational Culture Using Schein's Model</w:t>
      </w:r>
    </w:p>
    <w:p w14:paraId="376F876D" w14:textId="3EA88669" w:rsidR="00337E18" w:rsidRPr="00337E18" w:rsidRDefault="00720D99" w:rsidP="00337E18">
      <w:pPr>
        <w:rPr>
          <w:lang w:val="en-GB"/>
        </w:rPr>
      </w:pPr>
      <w:r w:rsidRPr="00720D99">
        <w:rPr>
          <w:lang w:val="en-GB"/>
        </w:rPr>
        <w:t>Edgar Schein's model explains organisational culture through three interconnected levels: artefacts, espoused values, and underlying assumptions. This framework helps analyse what is visible within an organisation, what it officially values, and the deeply held beliefs that shape everyday behaviour. At Tesco, artefacts include its consistent store layouts, recognisable branding, employee uniforms, digital technologies, and self-service checkouts. These visible elements reflect Tesco's commitment to efficiency, innovation, and delivering a positive customer experience. Tesco's espoused values include serving customers well, respecting colleagues, acting with integrity, working together, and continuously improving business performance. These values are embedded in company strategy, leadership practices, employee training, and performance management systems. The underlying assumptions at Tesco are that satisfied customers drive long-term profitability, engaged employees provide better service, and operational efficiency supported by technology and data is essential for sustainable success. The strong alignment between these three cultural levels creates a stable, consistent, and customer-focused organisational culture across Tesco's operations.</w:t>
      </w:r>
    </w:p>
    <w:p w14:paraId="2FA4CD71" w14:textId="77777777" w:rsidR="008F14E9" w:rsidRPr="008F14E9" w:rsidRDefault="008F14E9" w:rsidP="008F14E9">
      <w:pPr>
        <w:rPr>
          <w:b/>
          <w:bCs/>
          <w:lang w:val="en-GB"/>
        </w:rPr>
      </w:pPr>
      <w:r w:rsidRPr="008F14E9">
        <w:rPr>
          <w:b/>
          <w:bCs/>
          <w:lang w:val="en-GB"/>
        </w:rPr>
        <w:t>4. Tesco's Organisational Culture and Adaptation to the External Environment</w:t>
      </w:r>
    </w:p>
    <w:p w14:paraId="606A2EC8" w14:textId="77777777" w:rsidR="008F14E9" w:rsidRPr="008F14E9" w:rsidRDefault="008F14E9" w:rsidP="008F14E9">
      <w:pPr>
        <w:rPr>
          <w:b/>
          <w:bCs/>
          <w:lang w:val="en-GB"/>
        </w:rPr>
      </w:pPr>
      <w:r w:rsidRPr="008F14E9">
        <w:rPr>
          <w:b/>
          <w:bCs/>
          <w:lang w:val="en-GB"/>
        </w:rPr>
        <w:t>4.1 Tesco's Technological Adaptation</w:t>
      </w:r>
    </w:p>
    <w:p w14:paraId="64919A7A" w14:textId="77777777" w:rsidR="008F14E9" w:rsidRPr="008F14E9" w:rsidRDefault="008F14E9" w:rsidP="008F14E9">
      <w:pPr>
        <w:rPr>
          <w:lang w:val="en-GB"/>
        </w:rPr>
      </w:pPr>
      <w:r w:rsidRPr="008F14E9">
        <w:rPr>
          <w:lang w:val="en-GB"/>
        </w:rPr>
        <w:t>Tesco has successfully adopted digital technologies through an organisational culture that values innovation, continuous improvement, and customer satisfaction. The company has invested in online grocery shopping, self-service checkouts, automated distribution systems, and data analytics supported by its Clubcard loyalty programme to better understand customer behaviour. Technology also improves supply chain efficiency by reducing waste, managing stock levels, and speeding up deliveries. Because Tesco's culture encourages learning and innovation, employees are more willing to embrace technological change and identify improved ways of working. This culture has supported a successful digital transformation, helping Tesco remain competitive, efficient, and responsive to changing customer expectations in a rapidly evolving retail market.</w:t>
      </w:r>
    </w:p>
    <w:p w14:paraId="40E022C5" w14:textId="77777777" w:rsidR="008F14E9" w:rsidRPr="008F14E9" w:rsidRDefault="008F14E9" w:rsidP="008F14E9">
      <w:pPr>
        <w:rPr>
          <w:b/>
          <w:bCs/>
          <w:lang w:val="en-GB"/>
        </w:rPr>
      </w:pPr>
      <w:r w:rsidRPr="008F14E9">
        <w:rPr>
          <w:b/>
          <w:bCs/>
          <w:lang w:val="en-GB"/>
        </w:rPr>
        <w:t>4.2 Tesco's Response to Competitive Pressure</w:t>
      </w:r>
    </w:p>
    <w:p w14:paraId="71A2C158" w14:textId="77777777" w:rsidR="008F14E9" w:rsidRPr="008F14E9" w:rsidRDefault="008F14E9" w:rsidP="008F14E9">
      <w:pPr>
        <w:rPr>
          <w:lang w:val="en-GB"/>
        </w:rPr>
      </w:pPr>
      <w:r w:rsidRPr="008F14E9">
        <w:rPr>
          <w:lang w:val="en-GB"/>
        </w:rPr>
        <w:t>Tesco has adapted its organisational culture to respond effectively to intense competition from discount retailers such as Aldi and Lidl. Increasing pressure on prices and market share encouraged Tesco to strengthen its focus on efficiency, customer value, and operational excellence. The company reduced unnecessary costs, introduced competitive pricing strategies, and expanded its own-brand product ranges while maintaining quality standards. Tesco's culture of teamwork, accountability, and continuous improvement enabled employees to support these changes successfully. By encouraging collaboration and customer-focused decision-making, the organisation has remained competitive while continuing to deliver value, quality, and reliable service across its stores.</w:t>
      </w:r>
    </w:p>
    <w:p w14:paraId="0BE04EC0" w14:textId="77777777" w:rsidR="008F14E9" w:rsidRPr="008F14E9" w:rsidRDefault="008F14E9" w:rsidP="008F14E9">
      <w:pPr>
        <w:rPr>
          <w:b/>
          <w:bCs/>
          <w:lang w:val="en-GB"/>
        </w:rPr>
      </w:pPr>
      <w:r w:rsidRPr="008F14E9">
        <w:rPr>
          <w:b/>
          <w:bCs/>
          <w:lang w:val="en-GB"/>
        </w:rPr>
        <w:lastRenderedPageBreak/>
        <w:t>4.3 Tesco's Response to Social and Consumer Trends</w:t>
      </w:r>
    </w:p>
    <w:p w14:paraId="3739BFF1" w14:textId="77777777" w:rsidR="008F14E9" w:rsidRPr="008F14E9" w:rsidRDefault="008F14E9" w:rsidP="008F14E9">
      <w:pPr>
        <w:rPr>
          <w:lang w:val="en-GB"/>
        </w:rPr>
      </w:pPr>
      <w:r w:rsidRPr="008F14E9">
        <w:rPr>
          <w:lang w:val="en-GB"/>
        </w:rPr>
        <w:t>Tesco continuously adapts its organisational culture to meet changing customer expectations regarding sustainability, health, and ethical business practices. The company has reduced plastic packaging, expanded healthier and plant-based product ranges, and strengthened responsible sourcing policies throughout its supply chain. These initiatives reflect Tesco's cultural commitment to acting responsibly while creating long-term value for customers and society. By listening to customer feedback and responding to changing consumer preferences, Tesco strengthens customer trust, enhances its corporate reputation, and maintains long-term loyalty. This close alignment between organisational culture and evolving social trends enables Tesco to remain relevant within an increasingly competitive retail environment.</w:t>
      </w:r>
    </w:p>
    <w:p w14:paraId="3D855020" w14:textId="77777777" w:rsidR="008F14E9" w:rsidRPr="008F14E9" w:rsidRDefault="008F14E9" w:rsidP="008F14E9">
      <w:pPr>
        <w:rPr>
          <w:b/>
          <w:bCs/>
          <w:lang w:val="en-GB"/>
        </w:rPr>
      </w:pPr>
      <w:r w:rsidRPr="008F14E9">
        <w:rPr>
          <w:b/>
          <w:bCs/>
          <w:lang w:val="en-GB"/>
        </w:rPr>
        <w:t>4.4 Tesco's Response to Economic and Political Factors</w:t>
      </w:r>
    </w:p>
    <w:p w14:paraId="005A9929" w14:textId="5471BC3F" w:rsidR="00A72255" w:rsidRPr="00A72255" w:rsidRDefault="008F14E9" w:rsidP="00A72255">
      <w:pPr>
        <w:rPr>
          <w:lang w:val="en-GB"/>
        </w:rPr>
      </w:pPr>
      <w:r w:rsidRPr="008F14E9">
        <w:rPr>
          <w:lang w:val="en-GB"/>
        </w:rPr>
        <w:t>Tesco's organisational culture helps the company respond effectively to economic uncertainty, inflation, supply chain disruption, and changing political conditions. The business uses flexible pricing strategies, efficient cost management, and diversified sourcing to minimise operational risks while maintaining product availability. Tesco's culture encourages resilience, teamwork, and practical problem-solving, enabling employees to respond quickly to changing market conditions and regulatory requirements. Managers and staff work collaboratively to maintain business continuity and deliver consistent customer service during challenging periods. This adaptable organisational culture supports Tesco's long-term stability, strengthens its competitive position, and enables the company to remain reliable despite external economic and political pressures.</w:t>
      </w:r>
    </w:p>
    <w:p w14:paraId="707F262A" w14:textId="77777777" w:rsidR="000C0752" w:rsidRPr="000C0752" w:rsidRDefault="000C0752" w:rsidP="000C0752">
      <w:pPr>
        <w:rPr>
          <w:b/>
          <w:bCs/>
          <w:lang w:val="en-GB"/>
        </w:rPr>
      </w:pPr>
      <w:r w:rsidRPr="000C0752">
        <w:rPr>
          <w:b/>
          <w:bCs/>
          <w:lang w:val="en-GB"/>
        </w:rPr>
        <w:t>5. Critical Evaluation: Tesco's Organisational Culture as a Barrier or Enabler</w:t>
      </w:r>
    </w:p>
    <w:p w14:paraId="58E81616" w14:textId="77777777" w:rsidR="000C0752" w:rsidRPr="000C0752" w:rsidRDefault="000C0752" w:rsidP="000C0752">
      <w:pPr>
        <w:rPr>
          <w:b/>
          <w:bCs/>
          <w:lang w:val="en-GB"/>
        </w:rPr>
      </w:pPr>
      <w:r w:rsidRPr="000C0752">
        <w:rPr>
          <w:b/>
          <w:bCs/>
          <w:lang w:val="en-GB"/>
        </w:rPr>
        <w:t>5.1 Tesco's Organisational Culture as an Enabler</w:t>
      </w:r>
    </w:p>
    <w:p w14:paraId="5AA43B82" w14:textId="77777777" w:rsidR="000C0752" w:rsidRPr="000C0752" w:rsidRDefault="000C0752" w:rsidP="000C0752">
      <w:pPr>
        <w:rPr>
          <w:lang w:val="en-GB"/>
        </w:rPr>
      </w:pPr>
      <w:r w:rsidRPr="000C0752">
        <w:rPr>
          <w:lang w:val="en-GB"/>
        </w:rPr>
        <w:t>Overall, Tesco's organisational culture acts as a powerful enabler that supports business success and long-term effectiveness. One of its greatest strengths is its strong customer focus, with decisions made to improve customer satisfaction, service quality, and loyalty. The culture also promotes operational efficiency by encouraging employees to work in productive and cost-effective ways, helping Tesco control costs while improving profitability. In addition, Tesco places significant emphasis on employee engagement through training, development, recognition, and support. When employees feel valued, they are more motivated to deliver excellent customer service. Furthermore, Tesco's culture encourages innovation, continuous improvement, and data-driven decision-making, enabling the company to respond effectively to changing customer needs and market conditions.</w:t>
      </w:r>
    </w:p>
    <w:p w14:paraId="698BCB2E" w14:textId="77777777" w:rsidR="000C0752" w:rsidRPr="000C0752" w:rsidRDefault="000C0752" w:rsidP="000C0752">
      <w:pPr>
        <w:rPr>
          <w:b/>
          <w:bCs/>
          <w:lang w:val="en-GB"/>
        </w:rPr>
      </w:pPr>
      <w:r w:rsidRPr="000C0752">
        <w:rPr>
          <w:b/>
          <w:bCs/>
          <w:lang w:val="en-GB"/>
        </w:rPr>
        <w:t>5.2 Tesco's Organisational Culture as a Barrier</w:t>
      </w:r>
    </w:p>
    <w:p w14:paraId="32FEA590" w14:textId="77777777" w:rsidR="000C0752" w:rsidRPr="000C0752" w:rsidRDefault="000C0752" w:rsidP="000C0752">
      <w:pPr>
        <w:rPr>
          <w:lang w:val="en-GB"/>
        </w:rPr>
      </w:pPr>
      <w:r w:rsidRPr="000C0752">
        <w:rPr>
          <w:lang w:val="en-GB"/>
        </w:rPr>
        <w:t xml:space="preserve">Despite its many strengths, Tesco's organisational culture can also create barriers that limit organisational flexibility. One challenge is bureaucracy, as Tesco's large size and established </w:t>
      </w:r>
      <w:r w:rsidRPr="000C0752">
        <w:rPr>
          <w:lang w:val="en-GB"/>
        </w:rPr>
        <w:lastRenderedPageBreak/>
        <w:t>organisational structure involve multiple management levels, formal procedures, and approval processes. These factors can slow decision-making and reduce the organisation's ability to respond quickly to unexpected changes. Another limitation is the potential over-reliance on data when making business decisions. Although data provides valuable insights, excessive dependence on numerical analysis may overlook employee experience, customer intuition, or emerging market trends that are difficult to measure. While these barriers do not prevent Tesco from achieving success, they highlight areas where greater flexibility and adaptability could further strengthen organisational performance.</w:t>
      </w:r>
    </w:p>
    <w:p w14:paraId="6E2256D5" w14:textId="77777777" w:rsidR="000C0752" w:rsidRPr="000C0752" w:rsidRDefault="000C0752" w:rsidP="000C0752">
      <w:pPr>
        <w:rPr>
          <w:b/>
          <w:bCs/>
          <w:lang w:val="en-GB"/>
        </w:rPr>
      </w:pPr>
      <w:r w:rsidRPr="000C0752">
        <w:rPr>
          <w:b/>
          <w:bCs/>
          <w:lang w:val="en-GB"/>
        </w:rPr>
        <w:t>5.3 Overall Assessment of Tesco's Organisational Culture</w:t>
      </w:r>
    </w:p>
    <w:p w14:paraId="58F4B53D" w14:textId="5DFB6C3B" w:rsidR="00A72255" w:rsidRPr="00A72255" w:rsidRDefault="00846433" w:rsidP="00A72255">
      <w:pPr>
        <w:rPr>
          <w:lang w:val="en-GB"/>
        </w:rPr>
      </w:pPr>
      <w:r w:rsidRPr="000C0752">
        <w:rPr>
          <w:lang w:val="en-GB"/>
        </w:rPr>
        <w:t>Overall, Tesco’s</w:t>
      </w:r>
      <w:r w:rsidR="000C0752" w:rsidRPr="000C0752">
        <w:rPr>
          <w:lang w:val="en-GB"/>
        </w:rPr>
        <w:t xml:space="preserve"> organisational culture functions far more as an enabler than as a barrier to organisational success. Its core values of customer focus, teamwork, innovation, accountability, and continuous improvement have played a major role in maintaining the company's competitive position over many years. These cultural strengths enable Tesco to adapt to market changes, respond effectively to competition, and achieve sustainable financial performance even during challenging economic conditions. Although bureaucracy and resistance to rapid change remain potential weaknesses, they are common challenges for large multinational organisations. To remain successful in the future, Tesco should continue developing a more agile and flexible culture while maintaining its core values. By continuously adapting its organisational culture to meet changing customer expectations and business environments, Tesco can strengthen its long-term competitiveness and sustain future growth.</w:t>
      </w:r>
    </w:p>
    <w:p w14:paraId="27561EB1" w14:textId="77777777" w:rsidR="004E61BD" w:rsidRPr="004E61BD" w:rsidRDefault="004E61BD" w:rsidP="004E61BD">
      <w:pPr>
        <w:rPr>
          <w:b/>
          <w:bCs/>
          <w:lang w:val="en-GB"/>
        </w:rPr>
      </w:pPr>
      <w:r w:rsidRPr="004E61BD">
        <w:rPr>
          <w:b/>
          <w:bCs/>
          <w:lang w:val="en-GB"/>
        </w:rPr>
        <w:t>6. Impact of Tesco's Organisational Culture on Performance and Recommendations</w:t>
      </w:r>
    </w:p>
    <w:p w14:paraId="2DE43129" w14:textId="77777777" w:rsidR="004E61BD" w:rsidRPr="004E61BD" w:rsidRDefault="004E61BD" w:rsidP="004E61BD">
      <w:pPr>
        <w:rPr>
          <w:b/>
          <w:bCs/>
          <w:lang w:val="en-GB"/>
        </w:rPr>
      </w:pPr>
      <w:r w:rsidRPr="004E61BD">
        <w:rPr>
          <w:b/>
          <w:bCs/>
          <w:lang w:val="en-GB"/>
        </w:rPr>
        <w:t>6.1 Tesco's Organisational Culture, Employee Performance and Motivation</w:t>
      </w:r>
    </w:p>
    <w:p w14:paraId="263EC8F7" w14:textId="77777777" w:rsidR="004E61BD" w:rsidRPr="004E61BD" w:rsidRDefault="004E61BD" w:rsidP="004E61BD">
      <w:pPr>
        <w:rPr>
          <w:lang w:val="en-GB"/>
        </w:rPr>
      </w:pPr>
      <w:r w:rsidRPr="004E61BD">
        <w:rPr>
          <w:lang w:val="en-GB"/>
        </w:rPr>
        <w:t>Tesco's organisational culture has a significant positive impact on employee performance and motivation. The company believes that motivated employees provide better customer service, so it invests heavily in employee development, recognition, and wellbeing. Tesco operates reward and recognition programmes that acknowledge outstanding performance through bonuses, awards, and career opportunities. It also places strong emphasis on training and professional development, enabling employees to build new skills and progress from entry-level positions into management roles. Tesco promotes an inclusive working environment where employees feel respected, valued, and supported regardless of their background. By setting clear performance expectations and providing regular feedback, employees understand their responsibilities and remain motivated to achieve organisational goals. As a result, Tesco benefits from higher employee engagement, lower staff turnover, improved productivity, and stronger organisational commitment.</w:t>
      </w:r>
    </w:p>
    <w:p w14:paraId="51B061C1" w14:textId="77777777" w:rsidR="004E61BD" w:rsidRPr="004E61BD" w:rsidRDefault="004E61BD" w:rsidP="004E61BD">
      <w:pPr>
        <w:rPr>
          <w:b/>
          <w:bCs/>
          <w:lang w:val="en-GB"/>
        </w:rPr>
      </w:pPr>
      <w:r w:rsidRPr="004E61BD">
        <w:rPr>
          <w:b/>
          <w:bCs/>
          <w:lang w:val="en-GB"/>
        </w:rPr>
        <w:t>6.2 Tesco's Organisational Culture and Customer Satisfaction</w:t>
      </w:r>
    </w:p>
    <w:p w14:paraId="76A30187" w14:textId="77777777" w:rsidR="004E61BD" w:rsidRPr="004E61BD" w:rsidRDefault="004E61BD" w:rsidP="004E61BD">
      <w:pPr>
        <w:rPr>
          <w:lang w:val="en-GB"/>
        </w:rPr>
      </w:pPr>
      <w:r w:rsidRPr="004E61BD">
        <w:rPr>
          <w:lang w:val="en-GB"/>
        </w:rPr>
        <w:t>Customer focus is one of the central values of Tesco's organisational culture and plays a major role in achieving high levels of customer satisfaction. Employees across all areas of the business are encouraged to understand customer needs and deliver consistent, high-</w:t>
      </w:r>
      <w:r w:rsidRPr="004E61BD">
        <w:rPr>
          <w:lang w:val="en-GB"/>
        </w:rPr>
        <w:lastRenderedPageBreak/>
        <w:t>quality service. Whether customers visit a Tesco Express, Superstore, or shop online, the organisation aims to provide a reliable and positive shopping experience. Tesco also uses customer feedback, market research, and Clubcard data to improve products, services, pricing, and convenience. By responding quickly to changing customer expectations, the company strengthens customer trust and loyalty. This customer-centred culture has helped Tesco maintain long-term relationships with shoppers while reinforcing its reputation as one of the UK's leading retailers.</w:t>
      </w:r>
    </w:p>
    <w:p w14:paraId="667E7EC5" w14:textId="77777777" w:rsidR="004E61BD" w:rsidRPr="004E61BD" w:rsidRDefault="004E61BD" w:rsidP="004E61BD">
      <w:pPr>
        <w:rPr>
          <w:b/>
          <w:bCs/>
          <w:lang w:val="en-GB"/>
        </w:rPr>
      </w:pPr>
      <w:r w:rsidRPr="004E61BD">
        <w:rPr>
          <w:b/>
          <w:bCs/>
          <w:lang w:val="en-GB"/>
        </w:rPr>
        <w:t>6.3 Tesco's Organisational Culture and Financial Performance</w:t>
      </w:r>
    </w:p>
    <w:p w14:paraId="1DD2269B" w14:textId="77777777" w:rsidR="004E61BD" w:rsidRPr="004E61BD" w:rsidRDefault="004E61BD" w:rsidP="004E61BD">
      <w:pPr>
        <w:rPr>
          <w:lang w:val="en-GB"/>
        </w:rPr>
      </w:pPr>
      <w:r w:rsidRPr="004E61BD">
        <w:rPr>
          <w:lang w:val="en-GB"/>
        </w:rPr>
        <w:t>Tesco's organisational culture has made an important contribution to its financial performance and long-term business success. The company's strong focus on operational efficiency encourages continuous improvement, cost control, and effective resource management. Tesco reduces waste, improves supply chain performance, and uses technology to increase productivity while maintaining competitive prices. Innovation is also embedded within the organisational culture, supporting developments such as online grocery shopping, digital services, and automated retail operations. These initiatives attract customers, improve operational performance, and create new revenue opportunities. In addition, Tesco's culture encourages employees to remain competitive, customer-focused, and committed to achieving business objectives. As a result, the company continues to generate strong sales, sustainable profitability, and long-term growth despite operating in a highly competitive retail environment.</w:t>
      </w:r>
    </w:p>
    <w:p w14:paraId="221FD663" w14:textId="77777777" w:rsidR="004E61BD" w:rsidRPr="004E61BD" w:rsidRDefault="004E61BD" w:rsidP="004E61BD">
      <w:pPr>
        <w:rPr>
          <w:b/>
          <w:bCs/>
          <w:lang w:val="en-GB"/>
        </w:rPr>
      </w:pPr>
      <w:r w:rsidRPr="004E61BD">
        <w:rPr>
          <w:b/>
          <w:bCs/>
          <w:lang w:val="en-GB"/>
        </w:rPr>
        <w:t>6.4 Recommendations for Tesco's Organisational Culture</w:t>
      </w:r>
    </w:p>
    <w:p w14:paraId="407BF34F" w14:textId="6C9B1513" w:rsidR="00A72255" w:rsidRPr="00A72255" w:rsidRDefault="004E61BD" w:rsidP="00A72255">
      <w:pPr>
        <w:rPr>
          <w:lang w:val="en-GB"/>
        </w:rPr>
      </w:pPr>
      <w:r w:rsidRPr="004E61BD">
        <w:rPr>
          <w:lang w:val="en-GB"/>
        </w:rPr>
        <w:t>To strengthen its organisational culture further, Tesco should continue developing greater organisational agility by enabling faster responses to changing market conditions and customer expectations. The company should also strengthen employee voice by creating additional opportunities for frontline staff to contribute ideas and participate in decision-making. Reducing unnecessary bureaucracy and empowering local managers with greater decision-making authority would improve organisational flexibility and responsiveness. Tesco should continue promoting consistent cultural values across its international operations while recognising local market differences where appropriate. Finally, increasing investment in leadership development programmes would prepare future managers to lead effectively, encourage innovation, and reinforce Tesco's customer-focused organisational culture. Implementing these recommendations would strengthen employee engagement, improve organisational adaptability, and ensure Tesco's culture remains a key driver of sustainable competitive advantage and long-term success.</w:t>
      </w:r>
    </w:p>
    <w:p w14:paraId="29CF4C2B" w14:textId="77777777" w:rsidR="00846433" w:rsidRDefault="00846433" w:rsidP="00A72255">
      <w:pPr>
        <w:rPr>
          <w:b/>
          <w:bCs/>
          <w:lang w:val="en-GB"/>
        </w:rPr>
      </w:pPr>
    </w:p>
    <w:p w14:paraId="5FE539C3" w14:textId="77777777" w:rsidR="00846433" w:rsidRDefault="00846433" w:rsidP="00A72255">
      <w:pPr>
        <w:rPr>
          <w:b/>
          <w:bCs/>
          <w:lang w:val="en-GB"/>
        </w:rPr>
      </w:pPr>
    </w:p>
    <w:p w14:paraId="49CA7A9A" w14:textId="77777777" w:rsidR="00846433" w:rsidRDefault="00846433" w:rsidP="00A72255">
      <w:pPr>
        <w:rPr>
          <w:b/>
          <w:bCs/>
          <w:lang w:val="en-GB"/>
        </w:rPr>
      </w:pPr>
    </w:p>
    <w:p w14:paraId="3CEAE548" w14:textId="77777777" w:rsidR="00846433" w:rsidRDefault="00846433" w:rsidP="00A72255">
      <w:pPr>
        <w:rPr>
          <w:b/>
          <w:bCs/>
          <w:lang w:val="en-GB"/>
        </w:rPr>
      </w:pPr>
    </w:p>
    <w:p w14:paraId="6E31E82D" w14:textId="77CE3597" w:rsidR="00A72255" w:rsidRPr="009E5255" w:rsidRDefault="00A72255" w:rsidP="00A72255">
      <w:pPr>
        <w:rPr>
          <w:b/>
          <w:bCs/>
          <w:lang w:val="en-GB"/>
        </w:rPr>
      </w:pPr>
      <w:r w:rsidRPr="009E5255">
        <w:rPr>
          <w:b/>
          <w:bCs/>
          <w:lang w:val="en-GB"/>
        </w:rPr>
        <w:lastRenderedPageBreak/>
        <w:t>7. Conclusion</w:t>
      </w:r>
    </w:p>
    <w:p w14:paraId="0BA4F552" w14:textId="77777777" w:rsidR="00A72255" w:rsidRPr="00A72255" w:rsidRDefault="00A72255" w:rsidP="00A72255">
      <w:pPr>
        <w:rPr>
          <w:lang w:val="en-GB"/>
        </w:rPr>
      </w:pPr>
      <w:r w:rsidRPr="00A72255">
        <w:rPr>
          <w:lang w:val="en-GB"/>
        </w:rPr>
        <w:t>Tesco’s organisational culture is one of the most important reasons behind its long-term success. It is not just a list of values written in a handbook; it is a real way of working that shapes every part of the business. It influences how decisions are made, how stores are structured, and how strategies are planned and carried out. Over time, this culture has allowed Tesco to adapt successfully to major changes in the outside world, including new technology, aggressive competition, shifting social trends, and difficult economic conditions. Key traits such as a relentless focus on the customer, high operational efficiency, a willingness to innovate, and strong resilience have helped the company stay strong and keep its position as a market leader.</w:t>
      </w:r>
    </w:p>
    <w:p w14:paraId="5263FEB7" w14:textId="77777777" w:rsidR="00A72255" w:rsidRPr="00A72255" w:rsidRDefault="00A72255" w:rsidP="00A72255">
      <w:pPr>
        <w:rPr>
          <w:lang w:val="en-GB"/>
        </w:rPr>
      </w:pPr>
      <w:r w:rsidRPr="00A72255">
        <w:rPr>
          <w:lang w:val="en-GB"/>
        </w:rPr>
        <w:t>It is true that there are some weaknesses in the culture. Issues like too much bureaucracy or occasional resistance to change do exist, and these often come naturally with being such a large and old organisation. However, these problems are small compared to the positive impact the culture has on performance. The way employees work together, the quality of service given to customers, and the financial strength of the company all come directly from the shared values and habits built over many years.</w:t>
      </w:r>
    </w:p>
    <w:p w14:paraId="7E8B7197" w14:textId="34F1B683" w:rsidR="00A72255" w:rsidRPr="00A72255" w:rsidRDefault="00A72255" w:rsidP="00A72255">
      <w:pPr>
        <w:rPr>
          <w:lang w:val="en-GB"/>
        </w:rPr>
      </w:pPr>
      <w:r w:rsidRPr="00A72255">
        <w:rPr>
          <w:lang w:val="en-GB"/>
        </w:rPr>
        <w:t>Overall, Tesco’s culture acts as a powerful enabler. It provides stability and a clear direction, while still allowing the business to evolve. By continuing to adapt and improve this culture</w:t>
      </w:r>
      <w:r w:rsidR="005516A2">
        <w:rPr>
          <w:lang w:val="en-GB"/>
        </w:rPr>
        <w:t xml:space="preserve"> </w:t>
      </w:r>
      <w:r w:rsidRPr="00A72255">
        <w:rPr>
          <w:lang w:val="en-GB"/>
        </w:rPr>
        <w:t>especially by becoming more agile, reducing unnecessary rules, and listening more to employees</w:t>
      </w:r>
      <w:r w:rsidR="005516A2">
        <w:rPr>
          <w:lang w:val="en-GB"/>
        </w:rPr>
        <w:t xml:space="preserve"> </w:t>
      </w:r>
      <w:r w:rsidRPr="00A72255">
        <w:rPr>
          <w:lang w:val="en-GB"/>
        </w:rPr>
        <w:t>Tesco can ensure it remains competitive, profitable, and successful for many years to come. The culture is not just part of the company; it is the foundation that holds everything else together.</w:t>
      </w:r>
    </w:p>
    <w:p w14:paraId="64A1FC9A" w14:textId="15CAC546" w:rsidR="0002009E" w:rsidRPr="0002009E" w:rsidRDefault="0002009E" w:rsidP="0002009E">
      <w:pPr>
        <w:rPr>
          <w:lang w:val="en-GB"/>
        </w:rPr>
      </w:pPr>
    </w:p>
    <w:p w14:paraId="35649416" w14:textId="30C9FD70" w:rsidR="0002009E" w:rsidRPr="0002009E" w:rsidRDefault="0002009E" w:rsidP="0002009E">
      <w:pPr>
        <w:rPr>
          <w:lang w:val="en-GB"/>
        </w:rPr>
      </w:pPr>
    </w:p>
    <w:p w14:paraId="05DEF1AB" w14:textId="77777777" w:rsidR="004742EF" w:rsidRDefault="004742EF" w:rsidP="004742EF">
      <w:pPr>
        <w:rPr>
          <w:b/>
          <w:bCs/>
          <w:lang w:val="en-GB"/>
        </w:rPr>
      </w:pPr>
      <w:r w:rsidRPr="004742EF">
        <w:rPr>
          <w:b/>
          <w:bCs/>
          <w:lang w:val="en-GB"/>
        </w:rPr>
        <w:t>References</w:t>
      </w:r>
    </w:p>
    <w:p w14:paraId="1237921B" w14:textId="77777777" w:rsidR="00106E49" w:rsidRPr="004B72B6" w:rsidRDefault="00106E49" w:rsidP="00106E49">
      <w:pPr>
        <w:rPr>
          <w:lang w:val="en-GB"/>
        </w:rPr>
      </w:pPr>
      <w:r w:rsidRPr="004B72B6">
        <w:rPr>
          <w:lang w:val="en-GB"/>
        </w:rPr>
        <w:t xml:space="preserve">Cameron, K.S. and Quinn, R.E. (2011) </w:t>
      </w:r>
      <w:r w:rsidRPr="004B72B6">
        <w:rPr>
          <w:i/>
          <w:iCs/>
          <w:lang w:val="en-GB"/>
        </w:rPr>
        <w:t>Diagnosing and Changing Organizational Culture: Based on the Competing Values Framework</w:t>
      </w:r>
      <w:r w:rsidRPr="004B72B6">
        <w:rPr>
          <w:lang w:val="en-GB"/>
        </w:rPr>
        <w:t>. 3rd ed. San Francisco: Jossey-Bass.</w:t>
      </w:r>
    </w:p>
    <w:p w14:paraId="78ECE0E2" w14:textId="77777777" w:rsidR="00106E49" w:rsidRPr="004B72B6" w:rsidRDefault="00106E49" w:rsidP="00106E49">
      <w:pPr>
        <w:rPr>
          <w:lang w:val="en-GB"/>
        </w:rPr>
      </w:pPr>
      <w:r w:rsidRPr="004B72B6">
        <w:rPr>
          <w:lang w:val="en-GB"/>
        </w:rPr>
        <w:t xml:space="preserve">Deal, T.E. and Kennedy, A.A. (2000) </w:t>
      </w:r>
      <w:r w:rsidRPr="004B72B6">
        <w:rPr>
          <w:i/>
          <w:iCs/>
          <w:lang w:val="en-GB"/>
        </w:rPr>
        <w:t>Corporate Cultures: The Rites and Rituals of Corporate Life</w:t>
      </w:r>
      <w:r w:rsidRPr="004B72B6">
        <w:rPr>
          <w:lang w:val="en-GB"/>
        </w:rPr>
        <w:t>. Revised ed. Cambridge, MA: Perseus Publishing.</w:t>
      </w:r>
    </w:p>
    <w:p w14:paraId="327C3E74" w14:textId="77777777" w:rsidR="00106E49" w:rsidRPr="004B72B6" w:rsidRDefault="00106E49" w:rsidP="00106E49">
      <w:pPr>
        <w:rPr>
          <w:lang w:val="en-GB"/>
        </w:rPr>
      </w:pPr>
      <w:r w:rsidRPr="004B72B6">
        <w:rPr>
          <w:lang w:val="en-GB"/>
        </w:rPr>
        <w:t xml:space="preserve">Handy, C. (1999) </w:t>
      </w:r>
      <w:r w:rsidRPr="004B72B6">
        <w:rPr>
          <w:i/>
          <w:iCs/>
          <w:lang w:val="en-GB"/>
        </w:rPr>
        <w:t>Understanding Organizations</w:t>
      </w:r>
      <w:r w:rsidRPr="004B72B6">
        <w:rPr>
          <w:lang w:val="en-GB"/>
        </w:rPr>
        <w:t>. 4th ed. London: Penguin Books.</w:t>
      </w:r>
    </w:p>
    <w:p w14:paraId="6374C7D2" w14:textId="77777777" w:rsidR="00106E49" w:rsidRPr="004B72B6" w:rsidRDefault="00106E49" w:rsidP="00106E49">
      <w:pPr>
        <w:rPr>
          <w:lang w:val="en-GB"/>
        </w:rPr>
      </w:pPr>
      <w:r w:rsidRPr="004B72B6">
        <w:rPr>
          <w:lang w:val="en-GB"/>
        </w:rPr>
        <w:t xml:space="preserve">Hofstede, G. (2001) </w:t>
      </w:r>
      <w:r w:rsidRPr="004B72B6">
        <w:rPr>
          <w:i/>
          <w:iCs/>
          <w:lang w:val="en-GB"/>
        </w:rPr>
        <w:t xml:space="preserve">Culture's Consequences: Comparing Values, </w:t>
      </w:r>
      <w:proofErr w:type="spellStart"/>
      <w:r w:rsidRPr="004B72B6">
        <w:rPr>
          <w:i/>
          <w:iCs/>
          <w:lang w:val="en-GB"/>
        </w:rPr>
        <w:t>Behaviors</w:t>
      </w:r>
      <w:proofErr w:type="spellEnd"/>
      <w:r w:rsidRPr="004B72B6">
        <w:rPr>
          <w:i/>
          <w:iCs/>
          <w:lang w:val="en-GB"/>
        </w:rPr>
        <w:t>, Institutions and Organizations Across Nations</w:t>
      </w:r>
      <w:r w:rsidRPr="004B72B6">
        <w:rPr>
          <w:lang w:val="en-GB"/>
        </w:rPr>
        <w:t>. 2nd ed. Thousand Oaks, CA: Sage Publications.</w:t>
      </w:r>
    </w:p>
    <w:p w14:paraId="1222C1C5" w14:textId="77777777" w:rsidR="00106E49" w:rsidRPr="004B72B6" w:rsidRDefault="00106E49" w:rsidP="00106E49">
      <w:pPr>
        <w:rPr>
          <w:lang w:val="en-GB"/>
        </w:rPr>
      </w:pPr>
      <w:r w:rsidRPr="004B72B6">
        <w:rPr>
          <w:lang w:val="en-GB"/>
        </w:rPr>
        <w:t xml:space="preserve">Johnson, G., Scholes, K. and Whittington, R. (2017) </w:t>
      </w:r>
      <w:r w:rsidRPr="004B72B6">
        <w:rPr>
          <w:i/>
          <w:iCs/>
          <w:lang w:val="en-GB"/>
        </w:rPr>
        <w:t>Exploring Strategy</w:t>
      </w:r>
      <w:r w:rsidRPr="004B72B6">
        <w:rPr>
          <w:lang w:val="en-GB"/>
        </w:rPr>
        <w:t>. 11th ed. Harlow: Pearson.</w:t>
      </w:r>
    </w:p>
    <w:p w14:paraId="5A706D6B" w14:textId="77777777" w:rsidR="00106E49" w:rsidRPr="004B72B6" w:rsidRDefault="00106E49" w:rsidP="00106E49">
      <w:pPr>
        <w:rPr>
          <w:lang w:val="en-GB"/>
        </w:rPr>
      </w:pPr>
      <w:r w:rsidRPr="004B72B6">
        <w:rPr>
          <w:lang w:val="en-GB"/>
        </w:rPr>
        <w:lastRenderedPageBreak/>
        <w:t xml:space="preserve">Kotter, J.P. and Heskett, J.L. (1992) </w:t>
      </w:r>
      <w:r w:rsidRPr="004B72B6">
        <w:rPr>
          <w:i/>
          <w:iCs/>
          <w:lang w:val="en-GB"/>
        </w:rPr>
        <w:t>Corporate Culture and Performance</w:t>
      </w:r>
      <w:r w:rsidRPr="004B72B6">
        <w:rPr>
          <w:lang w:val="en-GB"/>
        </w:rPr>
        <w:t>. New York: Free Press.</w:t>
      </w:r>
    </w:p>
    <w:p w14:paraId="26228D52" w14:textId="77777777" w:rsidR="00106E49" w:rsidRPr="004B72B6" w:rsidRDefault="00106E49" w:rsidP="00106E49">
      <w:pPr>
        <w:rPr>
          <w:lang w:val="en-GB"/>
        </w:rPr>
      </w:pPr>
      <w:r w:rsidRPr="004B72B6">
        <w:rPr>
          <w:lang w:val="en-GB"/>
        </w:rPr>
        <w:t xml:space="preserve">Mullins, L.J. and Christy, G. (2016) </w:t>
      </w:r>
      <w:r w:rsidRPr="004B72B6">
        <w:rPr>
          <w:i/>
          <w:iCs/>
          <w:lang w:val="en-GB"/>
        </w:rPr>
        <w:t>Management and Organisational Behaviour</w:t>
      </w:r>
      <w:r w:rsidRPr="004B72B6">
        <w:rPr>
          <w:lang w:val="en-GB"/>
        </w:rPr>
        <w:t>. 11th ed. Harlow: Pearson Education Limited.</w:t>
      </w:r>
    </w:p>
    <w:p w14:paraId="16944866" w14:textId="77777777" w:rsidR="00106E49" w:rsidRPr="004B72B6" w:rsidRDefault="00106E49" w:rsidP="00106E49">
      <w:pPr>
        <w:rPr>
          <w:lang w:val="en-GB"/>
        </w:rPr>
      </w:pPr>
      <w:r w:rsidRPr="004B72B6">
        <w:rPr>
          <w:lang w:val="en-GB"/>
        </w:rPr>
        <w:t xml:space="preserve">Robbins, S.P. and Judge, T.A. (2022) </w:t>
      </w:r>
      <w:r w:rsidRPr="004B72B6">
        <w:rPr>
          <w:i/>
          <w:iCs/>
          <w:lang w:val="en-GB"/>
        </w:rPr>
        <w:t xml:space="preserve">Organizational </w:t>
      </w:r>
      <w:proofErr w:type="spellStart"/>
      <w:r w:rsidRPr="004B72B6">
        <w:rPr>
          <w:i/>
          <w:iCs/>
          <w:lang w:val="en-GB"/>
        </w:rPr>
        <w:t>Behavior</w:t>
      </w:r>
      <w:proofErr w:type="spellEnd"/>
      <w:r w:rsidRPr="004B72B6">
        <w:rPr>
          <w:lang w:val="en-GB"/>
        </w:rPr>
        <w:t>. 19th ed. Harlow: Pearson.</w:t>
      </w:r>
    </w:p>
    <w:p w14:paraId="51AA4114" w14:textId="77777777" w:rsidR="00106E49" w:rsidRPr="004B72B6" w:rsidRDefault="00106E49" w:rsidP="00106E49">
      <w:pPr>
        <w:rPr>
          <w:lang w:val="en-GB"/>
        </w:rPr>
      </w:pPr>
      <w:r w:rsidRPr="004B72B6">
        <w:rPr>
          <w:lang w:val="en-GB"/>
        </w:rPr>
        <w:t xml:space="preserve">Schein, E.H. (2017) </w:t>
      </w:r>
      <w:r w:rsidRPr="004B72B6">
        <w:rPr>
          <w:i/>
          <w:iCs/>
          <w:lang w:val="en-GB"/>
        </w:rPr>
        <w:t>Organizational Culture and Leadership</w:t>
      </w:r>
      <w:r w:rsidRPr="004B72B6">
        <w:rPr>
          <w:lang w:val="en-GB"/>
        </w:rPr>
        <w:t>. 5th ed. Hoboken, NJ: Wiley.</w:t>
      </w:r>
    </w:p>
    <w:p w14:paraId="0B8F75CF" w14:textId="77777777" w:rsidR="00106E49" w:rsidRPr="004B72B6" w:rsidRDefault="00106E49" w:rsidP="00106E49">
      <w:pPr>
        <w:rPr>
          <w:lang w:val="en-GB"/>
        </w:rPr>
      </w:pPr>
      <w:r w:rsidRPr="004B72B6">
        <w:rPr>
          <w:lang w:val="en-GB"/>
        </w:rPr>
        <w:t xml:space="preserve">Tesco plc (2025) </w:t>
      </w:r>
      <w:r w:rsidRPr="004B72B6">
        <w:rPr>
          <w:i/>
          <w:iCs/>
          <w:lang w:val="en-GB"/>
        </w:rPr>
        <w:t>Annual Report and Financial Statements 2025</w:t>
      </w:r>
      <w:r w:rsidRPr="004B72B6">
        <w:rPr>
          <w:lang w:val="en-GB"/>
        </w:rPr>
        <w:t>. Welwyn Garden City: Tesco PLC.</w:t>
      </w:r>
    </w:p>
    <w:p w14:paraId="19A73C00" w14:textId="77777777" w:rsidR="00106E49" w:rsidRPr="004B72B6" w:rsidRDefault="00106E49" w:rsidP="00106E49">
      <w:pPr>
        <w:rPr>
          <w:lang w:val="en-GB"/>
        </w:rPr>
      </w:pPr>
      <w:r w:rsidRPr="004B72B6">
        <w:rPr>
          <w:lang w:val="en-GB"/>
        </w:rPr>
        <w:t xml:space="preserve">Torrington, D., Hall, L., Taylor, S. and Atkinson, C. (2020) </w:t>
      </w:r>
      <w:r w:rsidRPr="004B72B6">
        <w:rPr>
          <w:i/>
          <w:iCs/>
          <w:lang w:val="en-GB"/>
        </w:rPr>
        <w:t>Human Resource Management</w:t>
      </w:r>
      <w:r w:rsidRPr="004B72B6">
        <w:rPr>
          <w:lang w:val="en-GB"/>
        </w:rPr>
        <w:t>. 11th ed. Harlow: Pearson.</w:t>
      </w:r>
    </w:p>
    <w:p w14:paraId="3FB58F83" w14:textId="77777777" w:rsidR="00106E49" w:rsidRPr="004B72B6" w:rsidRDefault="00106E49" w:rsidP="00106E49">
      <w:pPr>
        <w:rPr>
          <w:lang w:val="en-GB"/>
        </w:rPr>
      </w:pPr>
      <w:r w:rsidRPr="004B72B6">
        <w:rPr>
          <w:lang w:val="en-GB"/>
        </w:rPr>
        <w:t xml:space="preserve">Wilson, F.M. (2018) </w:t>
      </w:r>
      <w:r w:rsidRPr="004B72B6">
        <w:rPr>
          <w:i/>
          <w:iCs/>
          <w:lang w:val="en-GB"/>
        </w:rPr>
        <w:t>Organizational Behaviour and Work: A Critical Introduction</w:t>
      </w:r>
      <w:r w:rsidRPr="004B72B6">
        <w:rPr>
          <w:lang w:val="en-GB"/>
        </w:rPr>
        <w:t>. 5th ed. Oxford: Oxford University Press.</w:t>
      </w:r>
    </w:p>
    <w:p w14:paraId="758E1976" w14:textId="77777777" w:rsidR="004946CE" w:rsidRPr="004742EF" w:rsidRDefault="004946CE" w:rsidP="004742EF">
      <w:pPr>
        <w:rPr>
          <w:b/>
          <w:bCs/>
          <w:lang w:val="en-GB"/>
        </w:rPr>
      </w:pPr>
    </w:p>
    <w:p w14:paraId="19CA51A3" w14:textId="77777777" w:rsidR="00875DFA" w:rsidRPr="0002009E" w:rsidRDefault="00875DFA" w:rsidP="0002009E"/>
    <w:sectPr w:rsidR="00875DFA" w:rsidRPr="0002009E"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0F46144B"/>
    <w:multiLevelType w:val="multilevel"/>
    <w:tmpl w:val="61380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2F74BB6"/>
    <w:multiLevelType w:val="multilevel"/>
    <w:tmpl w:val="951CE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5962FC"/>
    <w:multiLevelType w:val="multilevel"/>
    <w:tmpl w:val="3B0CB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0D70ED"/>
    <w:multiLevelType w:val="multilevel"/>
    <w:tmpl w:val="ED8CC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90F2306"/>
    <w:multiLevelType w:val="multilevel"/>
    <w:tmpl w:val="A2FC1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087CDB"/>
    <w:multiLevelType w:val="multilevel"/>
    <w:tmpl w:val="6C989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A56D64"/>
    <w:multiLevelType w:val="multilevel"/>
    <w:tmpl w:val="B8DEB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571101"/>
    <w:multiLevelType w:val="multilevel"/>
    <w:tmpl w:val="1F80B2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2BB3F45"/>
    <w:multiLevelType w:val="multilevel"/>
    <w:tmpl w:val="EBE41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F722DA"/>
    <w:multiLevelType w:val="multilevel"/>
    <w:tmpl w:val="7BBA2F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CF4D3A"/>
    <w:multiLevelType w:val="multilevel"/>
    <w:tmpl w:val="BE0EA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DC626B1"/>
    <w:multiLevelType w:val="multilevel"/>
    <w:tmpl w:val="10501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E2F374E"/>
    <w:multiLevelType w:val="multilevel"/>
    <w:tmpl w:val="AE487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717053">
    <w:abstractNumId w:val="8"/>
  </w:num>
  <w:num w:numId="2" w16cid:durableId="203061584">
    <w:abstractNumId w:val="6"/>
  </w:num>
  <w:num w:numId="3" w16cid:durableId="454297816">
    <w:abstractNumId w:val="5"/>
  </w:num>
  <w:num w:numId="4" w16cid:durableId="590086611">
    <w:abstractNumId w:val="4"/>
  </w:num>
  <w:num w:numId="5" w16cid:durableId="1758357260">
    <w:abstractNumId w:val="7"/>
  </w:num>
  <w:num w:numId="6" w16cid:durableId="1874925424">
    <w:abstractNumId w:val="3"/>
  </w:num>
  <w:num w:numId="7" w16cid:durableId="134685271">
    <w:abstractNumId w:val="2"/>
  </w:num>
  <w:num w:numId="8" w16cid:durableId="951133703">
    <w:abstractNumId w:val="1"/>
  </w:num>
  <w:num w:numId="9" w16cid:durableId="1379889680">
    <w:abstractNumId w:val="0"/>
  </w:num>
  <w:num w:numId="10" w16cid:durableId="1220047190">
    <w:abstractNumId w:val="10"/>
  </w:num>
  <w:num w:numId="11" w16cid:durableId="1549954269">
    <w:abstractNumId w:val="18"/>
  </w:num>
  <w:num w:numId="12" w16cid:durableId="675573378">
    <w:abstractNumId w:val="12"/>
  </w:num>
  <w:num w:numId="13" w16cid:durableId="2064599092">
    <w:abstractNumId w:val="17"/>
  </w:num>
  <w:num w:numId="14" w16cid:durableId="144129332">
    <w:abstractNumId w:val="11"/>
  </w:num>
  <w:num w:numId="15" w16cid:durableId="1359354667">
    <w:abstractNumId w:val="14"/>
  </w:num>
  <w:num w:numId="16" w16cid:durableId="1543011671">
    <w:abstractNumId w:val="21"/>
  </w:num>
  <w:num w:numId="17" w16cid:durableId="1418945975">
    <w:abstractNumId w:val="15"/>
  </w:num>
  <w:num w:numId="18" w16cid:durableId="104662124">
    <w:abstractNumId w:val="19"/>
  </w:num>
  <w:num w:numId="19" w16cid:durableId="1823888022">
    <w:abstractNumId w:val="16"/>
  </w:num>
  <w:num w:numId="20" w16cid:durableId="1293054711">
    <w:abstractNumId w:val="9"/>
  </w:num>
  <w:num w:numId="21" w16cid:durableId="1576353458">
    <w:abstractNumId w:val="13"/>
  </w:num>
  <w:num w:numId="22" w16cid:durableId="128693159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2009E"/>
    <w:rsid w:val="00024216"/>
    <w:rsid w:val="00034616"/>
    <w:rsid w:val="0006063C"/>
    <w:rsid w:val="00087160"/>
    <w:rsid w:val="000B5C53"/>
    <w:rsid w:val="000B68D3"/>
    <w:rsid w:val="000C0752"/>
    <w:rsid w:val="000E2B72"/>
    <w:rsid w:val="00106E49"/>
    <w:rsid w:val="00110AB4"/>
    <w:rsid w:val="00112341"/>
    <w:rsid w:val="0015074B"/>
    <w:rsid w:val="00171115"/>
    <w:rsid w:val="001A1FE2"/>
    <w:rsid w:val="00222BD7"/>
    <w:rsid w:val="002431ED"/>
    <w:rsid w:val="00256BB2"/>
    <w:rsid w:val="00265BA0"/>
    <w:rsid w:val="0029639D"/>
    <w:rsid w:val="003062D1"/>
    <w:rsid w:val="00326F90"/>
    <w:rsid w:val="00337E18"/>
    <w:rsid w:val="0037544F"/>
    <w:rsid w:val="003A34FF"/>
    <w:rsid w:val="003E708A"/>
    <w:rsid w:val="004742EF"/>
    <w:rsid w:val="004946CE"/>
    <w:rsid w:val="00494A42"/>
    <w:rsid w:val="004972E8"/>
    <w:rsid w:val="004B72B6"/>
    <w:rsid w:val="004C0337"/>
    <w:rsid w:val="004D6F68"/>
    <w:rsid w:val="004E61BD"/>
    <w:rsid w:val="00507EC5"/>
    <w:rsid w:val="005114AB"/>
    <w:rsid w:val="005516A2"/>
    <w:rsid w:val="0058110D"/>
    <w:rsid w:val="005D7871"/>
    <w:rsid w:val="006A3489"/>
    <w:rsid w:val="006C4AE2"/>
    <w:rsid w:val="0070579C"/>
    <w:rsid w:val="00720D99"/>
    <w:rsid w:val="00737E22"/>
    <w:rsid w:val="007507A5"/>
    <w:rsid w:val="007A4B86"/>
    <w:rsid w:val="007D56E2"/>
    <w:rsid w:val="00846433"/>
    <w:rsid w:val="00855332"/>
    <w:rsid w:val="00875DFA"/>
    <w:rsid w:val="00893F21"/>
    <w:rsid w:val="00895F0E"/>
    <w:rsid w:val="008D1963"/>
    <w:rsid w:val="008F14E9"/>
    <w:rsid w:val="00922D9B"/>
    <w:rsid w:val="00931D73"/>
    <w:rsid w:val="009952DF"/>
    <w:rsid w:val="009D31E4"/>
    <w:rsid w:val="009E1930"/>
    <w:rsid w:val="009E5255"/>
    <w:rsid w:val="00A065DC"/>
    <w:rsid w:val="00A72255"/>
    <w:rsid w:val="00A87303"/>
    <w:rsid w:val="00AA1D8D"/>
    <w:rsid w:val="00B3517A"/>
    <w:rsid w:val="00B47730"/>
    <w:rsid w:val="00BF0CAF"/>
    <w:rsid w:val="00BF12B9"/>
    <w:rsid w:val="00C001CF"/>
    <w:rsid w:val="00C36100"/>
    <w:rsid w:val="00CB0664"/>
    <w:rsid w:val="00CF0F18"/>
    <w:rsid w:val="00D954E8"/>
    <w:rsid w:val="00DB6A1C"/>
    <w:rsid w:val="00E02AD5"/>
    <w:rsid w:val="00E32A50"/>
    <w:rsid w:val="00E62348"/>
    <w:rsid w:val="00F43BED"/>
    <w:rsid w:val="00F85F4A"/>
    <w:rsid w:val="00FA77A1"/>
    <w:rsid w:val="00FC0A3D"/>
    <w:rsid w:val="00FC693F"/>
    <w:rsid w:val="00FE085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3C85552"/>
  <w14:defaultImageDpi w14:val="300"/>
  <w15:docId w15:val="{1D8A888C-3D7A-465C-A9A8-FF707E1A54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6" ma:contentTypeDescription="Create a new document." ma:contentTypeScope="" ma:versionID="8dbed09b8dabe83b1e05196c747bd518">
  <xsd:schema xmlns:xsd="http://www.w3.org/2001/XMLSchema" xmlns:xs="http://www.w3.org/2001/XMLSchema" xmlns:p="http://schemas.microsoft.com/office/2006/metadata/properties" xmlns:ns3="0085e1a2-9cbf-4b92-866b-21f3c89040b6" targetNamespace="http://schemas.microsoft.com/office/2006/metadata/properties" ma:root="true" ma:fieldsID="da6bd3d621fe85ff44d244e230ad165c"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95FAACE-39BC-45AE-9DE3-FF8CDFC9D930}">
  <ds:schemaRefs>
    <ds:schemaRef ds:uri="http://schemas.microsoft.com/sharepoint/v3/contenttype/forms"/>
  </ds:schemaRefs>
</ds:datastoreItem>
</file>

<file path=customXml/itemProps2.xml><?xml version="1.0" encoding="utf-8"?>
<ds:datastoreItem xmlns:ds="http://schemas.openxmlformats.org/officeDocument/2006/customXml" ds:itemID="{C51F7B48-404B-41C5-A506-80864D0A7556}">
  <ds:schemaRefs>
    <ds:schemaRef ds:uri="http://schemas.microsoft.com/office/2006/metadata/properties"/>
    <ds:schemaRef ds:uri="http://schemas.microsoft.com/office/infopath/2007/PartnerControls"/>
    <ds:schemaRef ds:uri="0085e1a2-9cbf-4b92-866b-21f3c89040b6"/>
  </ds:schemaRefs>
</ds:datastoreItem>
</file>

<file path=customXml/itemProps3.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customXml/itemProps4.xml><?xml version="1.0" encoding="utf-8"?>
<ds:datastoreItem xmlns:ds="http://schemas.openxmlformats.org/officeDocument/2006/customXml" ds:itemID="{FBD97AFB-84EE-4FD3-9391-2180C8EE4D3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9</Pages>
  <Words>3379</Words>
  <Characters>19264</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22598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Muhammad Asim Majeed (2319372)</cp:lastModifiedBy>
  <cp:revision>22</cp:revision>
  <dcterms:created xsi:type="dcterms:W3CDTF">2026-07-07T15:17:00Z</dcterms:created>
  <dcterms:modified xsi:type="dcterms:W3CDTF">2026-07-08T22:28:00Z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