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F8E4E75" w:rsidP="6F8E4E75" w:rsidRDefault="310A7074" w14:paraId="24B895DC" w14:textId="4F8ABFA9">
      <w:pPr>
        <w:rPr>
          <w:rFonts w:ascii="Calibri Light" w:hAnsi="Calibri Light"/>
          <w:color w:val="2F5496" w:themeColor="accent1" w:themeShade="BF"/>
          <w:sz w:val="32"/>
          <w:szCs w:val="32"/>
          <w:highlight w:val="yellow"/>
        </w:rPr>
      </w:pPr>
      <w:r w:rsidRPr="5EA9E298">
        <w:rPr>
          <w:rFonts w:ascii="Calibri Light" w:hAnsi="Calibri Light"/>
          <w:color w:val="2F5496" w:themeColor="accent1" w:themeShade="BF"/>
          <w:sz w:val="32"/>
          <w:szCs w:val="32"/>
        </w:rPr>
        <w:t>BMSW4006 _SWAN</w:t>
      </w:r>
    </w:p>
    <w:p w:rsidR="310A7074" w:rsidP="5EA9E298" w:rsidRDefault="310A7074" w14:paraId="21B0DC82" w14:textId="129FA09D">
      <w:pPr>
        <w:rPr>
          <w:rFonts w:ascii="Calibri Light" w:hAnsi="Calibri Light"/>
          <w:color w:val="2F5496" w:themeColor="accent1" w:themeShade="BF"/>
          <w:sz w:val="32"/>
          <w:szCs w:val="32"/>
        </w:rPr>
      </w:pPr>
      <w:r w:rsidRPr="5EA9E298">
        <w:rPr>
          <w:rFonts w:ascii="Calibri Light" w:hAnsi="Calibri Light"/>
          <w:color w:val="2F5496" w:themeColor="accent1" w:themeShade="BF"/>
          <w:sz w:val="32"/>
          <w:szCs w:val="32"/>
        </w:rPr>
        <w:t>Kersha May Davies</w:t>
      </w:r>
    </w:p>
    <w:p w:rsidR="310A7074" w:rsidP="5EA9E298" w:rsidRDefault="310A7074" w14:paraId="2D401AFF" w14:textId="2C87D554">
      <w:pPr>
        <w:rPr>
          <w:rFonts w:ascii="Calibri Light" w:hAnsi="Calibri Light"/>
          <w:color w:val="2F5496" w:themeColor="accent1" w:themeShade="BF"/>
          <w:sz w:val="32"/>
          <w:szCs w:val="32"/>
        </w:rPr>
      </w:pPr>
      <w:r w:rsidRPr="5EA9E298">
        <w:rPr>
          <w:rFonts w:ascii="Calibri Light" w:hAnsi="Calibri Light"/>
          <w:color w:val="2F5496" w:themeColor="accent1" w:themeShade="BF"/>
          <w:sz w:val="32"/>
          <w:szCs w:val="32"/>
        </w:rPr>
        <w:t>Student Number 1904</w:t>
      </w:r>
    </w:p>
    <w:p w:rsidR="5EA9E298" w:rsidP="5EA9E298" w:rsidRDefault="5EA9E298" w14:paraId="4A355063" w14:textId="7CA1EA01">
      <w:pPr>
        <w:rPr>
          <w:rFonts w:ascii="Calibri Light" w:hAnsi="Calibri Light"/>
          <w:color w:val="2F5496" w:themeColor="accent1" w:themeShade="BF"/>
          <w:sz w:val="32"/>
          <w:szCs w:val="32"/>
        </w:rPr>
      </w:pPr>
    </w:p>
    <w:p w:rsidR="310A7074" w:rsidP="5EA9E298" w:rsidRDefault="310A7074" w14:paraId="445AA75D" w14:textId="278C21F7">
      <w:pPr>
        <w:rPr>
          <w:rFonts w:ascii="Calibri Light" w:hAnsi="Calibri Light"/>
          <w:color w:val="2F5496" w:themeColor="accent1" w:themeShade="BF"/>
          <w:sz w:val="32"/>
          <w:szCs w:val="32"/>
        </w:rPr>
      </w:pPr>
      <w:r w:rsidRPr="643BEE3D" w:rsidR="310A7074">
        <w:rPr>
          <w:rFonts w:ascii="Calibri Light" w:hAnsi="Calibri Light"/>
          <w:color w:val="2F5496" w:themeColor="accent1" w:themeTint="FF" w:themeShade="BF"/>
          <w:sz w:val="32"/>
          <w:szCs w:val="32"/>
        </w:rPr>
        <w:t xml:space="preserve">Table of </w:t>
      </w:r>
      <w:r w:rsidRPr="643BEE3D" w:rsidR="6CFE5BBC">
        <w:rPr>
          <w:rFonts w:ascii="Calibri Light" w:hAnsi="Calibri Light"/>
          <w:color w:val="2F5496" w:themeColor="accent1" w:themeTint="FF" w:themeShade="BF"/>
          <w:sz w:val="32"/>
          <w:szCs w:val="32"/>
        </w:rPr>
        <w:t>contents</w:t>
      </w:r>
      <w:r w:rsidRPr="643BEE3D" w:rsidR="310A7074">
        <w:rPr>
          <w:rFonts w:ascii="Calibri Light" w:hAnsi="Calibri Light"/>
          <w:color w:val="2F5496" w:themeColor="accent1" w:themeTint="FF" w:themeShade="BF"/>
          <w:sz w:val="32"/>
          <w:szCs w:val="32"/>
        </w:rPr>
        <w:t>.</w:t>
      </w:r>
    </w:p>
    <w:sdt>
      <w:sdtPr>
        <w:id w:val="435566474"/>
        <w:docPartObj>
          <w:docPartGallery w:val="Table of Contents"/>
          <w:docPartUnique/>
        </w:docPartObj>
      </w:sdtPr>
      <w:sdtContent>
        <w:p w:rsidR="643BEE3D" w:rsidP="643BEE3D" w:rsidRDefault="643BEE3D" w14:paraId="26201DEC" w14:textId="3664DE98">
          <w:pPr>
            <w:pStyle w:val="TOC1"/>
            <w:tabs>
              <w:tab w:val="right" w:leader="dot" w:pos="9015"/>
            </w:tabs>
            <w:bidi w:val="0"/>
          </w:pPr>
          <w:r>
            <w:fldChar w:fldCharType="begin"/>
          </w:r>
          <w:r>
            <w:instrText xml:space="preserve">TOC \o \z \u \h</w:instrText>
          </w:r>
          <w:r>
            <w:fldChar w:fldCharType="separate"/>
          </w:r>
          <w:hyperlink w:anchor="_Toc580516026">
            <w:r w:rsidRPr="643BEE3D" w:rsidR="643BEE3D">
              <w:rPr>
                <w:rStyle w:val="Hyperlink"/>
              </w:rPr>
              <w:t>Business Plan for Kitchen secrets.</w:t>
            </w:r>
            <w:r>
              <w:tab/>
            </w:r>
            <w:r>
              <w:fldChar w:fldCharType="begin"/>
            </w:r>
            <w:r>
              <w:instrText xml:space="preserve">PAGEREF _Toc580516026 \h</w:instrText>
            </w:r>
            <w:r>
              <w:fldChar w:fldCharType="separate"/>
            </w:r>
            <w:r w:rsidRPr="643BEE3D" w:rsidR="643BEE3D">
              <w:rPr>
                <w:rStyle w:val="Hyperlink"/>
              </w:rPr>
              <w:t>1</w:t>
            </w:r>
            <w:r>
              <w:fldChar w:fldCharType="end"/>
            </w:r>
          </w:hyperlink>
        </w:p>
        <w:p w:rsidR="643BEE3D" w:rsidP="643BEE3D" w:rsidRDefault="643BEE3D" w14:paraId="1F971717" w14:textId="40CBB4A5">
          <w:pPr>
            <w:pStyle w:val="TOC2"/>
            <w:tabs>
              <w:tab w:val="right" w:leader="dot" w:pos="9015"/>
            </w:tabs>
            <w:bidi w:val="0"/>
          </w:pPr>
          <w:hyperlink w:anchor="_Toc1490842764">
            <w:r w:rsidRPr="643BEE3D" w:rsidR="643BEE3D">
              <w:rPr>
                <w:rStyle w:val="Hyperlink"/>
              </w:rPr>
              <w:t>Business Name- Kitchen Secrets.</w:t>
            </w:r>
            <w:r>
              <w:tab/>
            </w:r>
            <w:r>
              <w:fldChar w:fldCharType="begin"/>
            </w:r>
            <w:r>
              <w:instrText xml:space="preserve">PAGEREF _Toc1490842764 \h</w:instrText>
            </w:r>
            <w:r>
              <w:fldChar w:fldCharType="separate"/>
            </w:r>
            <w:r w:rsidRPr="643BEE3D" w:rsidR="643BEE3D">
              <w:rPr>
                <w:rStyle w:val="Hyperlink"/>
              </w:rPr>
              <w:t>1</w:t>
            </w:r>
            <w:r>
              <w:fldChar w:fldCharType="end"/>
            </w:r>
          </w:hyperlink>
        </w:p>
        <w:p w:rsidR="643BEE3D" w:rsidP="643BEE3D" w:rsidRDefault="643BEE3D" w14:paraId="06FAD6AD" w14:textId="45C76777">
          <w:pPr>
            <w:pStyle w:val="TOC2"/>
            <w:tabs>
              <w:tab w:val="right" w:leader="dot" w:pos="9015"/>
            </w:tabs>
            <w:bidi w:val="0"/>
          </w:pPr>
          <w:hyperlink w:anchor="_Toc1512530108">
            <w:r w:rsidRPr="643BEE3D" w:rsidR="643BEE3D">
              <w:rPr>
                <w:rStyle w:val="Hyperlink"/>
              </w:rPr>
              <w:t>Business Owner- Kersha May Davies.</w:t>
            </w:r>
            <w:r>
              <w:tab/>
            </w:r>
            <w:r>
              <w:fldChar w:fldCharType="begin"/>
            </w:r>
            <w:r>
              <w:instrText xml:space="preserve">PAGEREF _Toc1512530108 \h</w:instrText>
            </w:r>
            <w:r>
              <w:fldChar w:fldCharType="separate"/>
            </w:r>
            <w:r w:rsidRPr="643BEE3D" w:rsidR="643BEE3D">
              <w:rPr>
                <w:rStyle w:val="Hyperlink"/>
              </w:rPr>
              <w:t>1</w:t>
            </w:r>
            <w:r>
              <w:fldChar w:fldCharType="end"/>
            </w:r>
          </w:hyperlink>
        </w:p>
        <w:p w:rsidR="643BEE3D" w:rsidP="643BEE3D" w:rsidRDefault="643BEE3D" w14:paraId="1E1B8E59" w14:textId="10E3F9A4">
          <w:pPr>
            <w:pStyle w:val="TOC2"/>
            <w:tabs>
              <w:tab w:val="right" w:leader="dot" w:pos="9015"/>
            </w:tabs>
            <w:bidi w:val="0"/>
          </w:pPr>
          <w:hyperlink w:anchor="_Toc1182107752">
            <w:r w:rsidRPr="643BEE3D" w:rsidR="643BEE3D">
              <w:rPr>
                <w:rStyle w:val="Hyperlink"/>
              </w:rPr>
              <w:t>Mission Statement.</w:t>
            </w:r>
            <w:r>
              <w:tab/>
            </w:r>
            <w:r>
              <w:fldChar w:fldCharType="begin"/>
            </w:r>
            <w:r>
              <w:instrText xml:space="preserve">PAGEREF _Toc1182107752 \h</w:instrText>
            </w:r>
            <w:r>
              <w:fldChar w:fldCharType="separate"/>
            </w:r>
            <w:r w:rsidRPr="643BEE3D" w:rsidR="643BEE3D">
              <w:rPr>
                <w:rStyle w:val="Hyperlink"/>
              </w:rPr>
              <w:t>2</w:t>
            </w:r>
            <w:r>
              <w:fldChar w:fldCharType="end"/>
            </w:r>
          </w:hyperlink>
        </w:p>
        <w:p w:rsidR="643BEE3D" w:rsidP="643BEE3D" w:rsidRDefault="643BEE3D" w14:paraId="7D1504B2" w14:textId="47BC030C">
          <w:pPr>
            <w:pStyle w:val="TOC3"/>
            <w:tabs>
              <w:tab w:val="right" w:leader="dot" w:pos="9015"/>
            </w:tabs>
            <w:bidi w:val="0"/>
          </w:pPr>
          <w:hyperlink w:anchor="_Toc1045144723">
            <w:r w:rsidRPr="643BEE3D" w:rsidR="643BEE3D">
              <w:rPr>
                <w:rStyle w:val="Hyperlink"/>
              </w:rPr>
              <w:t>Kitchen Secrets, “OFCI” (Organic, Fresh, Creative, and inexpensive).</w:t>
            </w:r>
            <w:r>
              <w:tab/>
            </w:r>
            <w:r>
              <w:fldChar w:fldCharType="begin"/>
            </w:r>
            <w:r>
              <w:instrText xml:space="preserve">PAGEREF _Toc1045144723 \h</w:instrText>
            </w:r>
            <w:r>
              <w:fldChar w:fldCharType="separate"/>
            </w:r>
            <w:r w:rsidRPr="643BEE3D" w:rsidR="643BEE3D">
              <w:rPr>
                <w:rStyle w:val="Hyperlink"/>
              </w:rPr>
              <w:t>2</w:t>
            </w:r>
            <w:r>
              <w:fldChar w:fldCharType="end"/>
            </w:r>
          </w:hyperlink>
        </w:p>
        <w:p w:rsidR="643BEE3D" w:rsidP="643BEE3D" w:rsidRDefault="643BEE3D" w14:paraId="53AAD695" w14:textId="0A4516E0">
          <w:pPr>
            <w:pStyle w:val="TOC2"/>
            <w:tabs>
              <w:tab w:val="right" w:leader="dot" w:pos="9015"/>
            </w:tabs>
            <w:bidi w:val="0"/>
          </w:pPr>
          <w:hyperlink w:anchor="_Toc1619116642">
            <w:r w:rsidRPr="643BEE3D" w:rsidR="643BEE3D">
              <w:rPr>
                <w:rStyle w:val="Hyperlink"/>
              </w:rPr>
              <w:t>Aims and Objectives.</w:t>
            </w:r>
            <w:r>
              <w:tab/>
            </w:r>
            <w:r>
              <w:fldChar w:fldCharType="begin"/>
            </w:r>
            <w:r>
              <w:instrText xml:space="preserve">PAGEREF _Toc1619116642 \h</w:instrText>
            </w:r>
            <w:r>
              <w:fldChar w:fldCharType="separate"/>
            </w:r>
            <w:r w:rsidRPr="643BEE3D" w:rsidR="643BEE3D">
              <w:rPr>
                <w:rStyle w:val="Hyperlink"/>
              </w:rPr>
              <w:t>3</w:t>
            </w:r>
            <w:r>
              <w:fldChar w:fldCharType="end"/>
            </w:r>
          </w:hyperlink>
        </w:p>
        <w:p w:rsidR="643BEE3D" w:rsidP="643BEE3D" w:rsidRDefault="643BEE3D" w14:paraId="26187202" w14:textId="5B4CFAEC">
          <w:pPr>
            <w:pStyle w:val="TOC5"/>
            <w:tabs>
              <w:tab w:val="right" w:leader="dot" w:pos="9015"/>
            </w:tabs>
            <w:bidi w:val="0"/>
          </w:pPr>
          <w:hyperlink w:anchor="_Toc1405680273">
            <w:r w:rsidRPr="643BEE3D" w:rsidR="643BEE3D">
              <w:rPr>
                <w:rStyle w:val="Hyperlink"/>
              </w:rPr>
              <w:t>S.M.A.R.T Goal Analysis.</w:t>
            </w:r>
            <w:r>
              <w:tab/>
            </w:r>
            <w:r>
              <w:fldChar w:fldCharType="begin"/>
            </w:r>
            <w:r>
              <w:instrText xml:space="preserve">PAGEREF _Toc1405680273 \h</w:instrText>
            </w:r>
            <w:r>
              <w:fldChar w:fldCharType="separate"/>
            </w:r>
            <w:r w:rsidRPr="643BEE3D" w:rsidR="643BEE3D">
              <w:rPr>
                <w:rStyle w:val="Hyperlink"/>
              </w:rPr>
              <w:t>3</w:t>
            </w:r>
            <w:r>
              <w:fldChar w:fldCharType="end"/>
            </w:r>
          </w:hyperlink>
        </w:p>
        <w:p w:rsidR="643BEE3D" w:rsidP="643BEE3D" w:rsidRDefault="643BEE3D" w14:paraId="4B4BB142" w14:textId="289E0CFE">
          <w:pPr>
            <w:pStyle w:val="TOC2"/>
            <w:tabs>
              <w:tab w:val="right" w:leader="dot" w:pos="9015"/>
            </w:tabs>
            <w:bidi w:val="0"/>
          </w:pPr>
          <w:hyperlink w:anchor="_Toc1563329575">
            <w:r w:rsidRPr="643BEE3D" w:rsidR="643BEE3D">
              <w:rPr>
                <w:rStyle w:val="Hyperlink"/>
              </w:rPr>
              <w:t>Introduction.</w:t>
            </w:r>
            <w:r>
              <w:tab/>
            </w:r>
            <w:r>
              <w:fldChar w:fldCharType="begin"/>
            </w:r>
            <w:r>
              <w:instrText xml:space="preserve">PAGEREF _Toc1563329575 \h</w:instrText>
            </w:r>
            <w:r>
              <w:fldChar w:fldCharType="separate"/>
            </w:r>
            <w:r w:rsidRPr="643BEE3D" w:rsidR="643BEE3D">
              <w:rPr>
                <w:rStyle w:val="Hyperlink"/>
              </w:rPr>
              <w:t>5</w:t>
            </w:r>
            <w:r>
              <w:fldChar w:fldCharType="end"/>
            </w:r>
          </w:hyperlink>
        </w:p>
        <w:p w:rsidR="643BEE3D" w:rsidP="643BEE3D" w:rsidRDefault="643BEE3D" w14:paraId="5E86E8DB" w14:textId="4D9AEF97">
          <w:pPr>
            <w:pStyle w:val="TOC2"/>
            <w:tabs>
              <w:tab w:val="right" w:leader="dot" w:pos="9015"/>
            </w:tabs>
            <w:bidi w:val="0"/>
          </w:pPr>
          <w:hyperlink w:anchor="_Toc479967386">
            <w:r w:rsidRPr="643BEE3D" w:rsidR="643BEE3D">
              <w:rPr>
                <w:rStyle w:val="Hyperlink"/>
              </w:rPr>
              <w:t>Marketing activities.</w:t>
            </w:r>
            <w:r>
              <w:tab/>
            </w:r>
            <w:r>
              <w:fldChar w:fldCharType="begin"/>
            </w:r>
            <w:r>
              <w:instrText xml:space="preserve">PAGEREF _Toc479967386 \h</w:instrText>
            </w:r>
            <w:r>
              <w:fldChar w:fldCharType="separate"/>
            </w:r>
            <w:r w:rsidRPr="643BEE3D" w:rsidR="643BEE3D">
              <w:rPr>
                <w:rStyle w:val="Hyperlink"/>
              </w:rPr>
              <w:t>6</w:t>
            </w:r>
            <w:r>
              <w:fldChar w:fldCharType="end"/>
            </w:r>
          </w:hyperlink>
        </w:p>
        <w:p w:rsidR="643BEE3D" w:rsidP="643BEE3D" w:rsidRDefault="643BEE3D" w14:paraId="49F736E4" w14:textId="17955F73">
          <w:pPr>
            <w:pStyle w:val="TOC2"/>
            <w:tabs>
              <w:tab w:val="right" w:leader="dot" w:pos="9015"/>
            </w:tabs>
            <w:bidi w:val="0"/>
          </w:pPr>
          <w:hyperlink w:anchor="_Toc381207025">
            <w:r w:rsidRPr="643BEE3D" w:rsidR="643BEE3D">
              <w:rPr>
                <w:rStyle w:val="Hyperlink"/>
              </w:rPr>
              <w:t>Physical resources.</w:t>
            </w:r>
            <w:r>
              <w:tab/>
            </w:r>
            <w:r>
              <w:fldChar w:fldCharType="begin"/>
            </w:r>
            <w:r>
              <w:instrText xml:space="preserve">PAGEREF _Toc381207025 \h</w:instrText>
            </w:r>
            <w:r>
              <w:fldChar w:fldCharType="separate"/>
            </w:r>
            <w:r w:rsidRPr="643BEE3D" w:rsidR="643BEE3D">
              <w:rPr>
                <w:rStyle w:val="Hyperlink"/>
              </w:rPr>
              <w:t>8</w:t>
            </w:r>
            <w:r>
              <w:fldChar w:fldCharType="end"/>
            </w:r>
          </w:hyperlink>
        </w:p>
        <w:p w:rsidR="643BEE3D" w:rsidP="643BEE3D" w:rsidRDefault="643BEE3D" w14:paraId="25B303AC" w14:textId="7B847D4B">
          <w:pPr>
            <w:pStyle w:val="TOC2"/>
            <w:tabs>
              <w:tab w:val="right" w:leader="dot" w:pos="9015"/>
            </w:tabs>
            <w:bidi w:val="0"/>
          </w:pPr>
          <w:hyperlink w:anchor="_Toc1677527014">
            <w:r w:rsidRPr="643BEE3D" w:rsidR="643BEE3D">
              <w:rPr>
                <w:rStyle w:val="Hyperlink"/>
              </w:rPr>
              <w:t>Human resources.</w:t>
            </w:r>
            <w:r>
              <w:tab/>
            </w:r>
            <w:r>
              <w:fldChar w:fldCharType="begin"/>
            </w:r>
            <w:r>
              <w:instrText xml:space="preserve">PAGEREF _Toc1677527014 \h</w:instrText>
            </w:r>
            <w:r>
              <w:fldChar w:fldCharType="separate"/>
            </w:r>
            <w:r w:rsidRPr="643BEE3D" w:rsidR="643BEE3D">
              <w:rPr>
                <w:rStyle w:val="Hyperlink"/>
              </w:rPr>
              <w:t>8</w:t>
            </w:r>
            <w:r>
              <w:fldChar w:fldCharType="end"/>
            </w:r>
          </w:hyperlink>
        </w:p>
        <w:p w:rsidR="643BEE3D" w:rsidP="643BEE3D" w:rsidRDefault="643BEE3D" w14:paraId="6356521D" w14:textId="744A26AE">
          <w:pPr>
            <w:pStyle w:val="TOC2"/>
            <w:tabs>
              <w:tab w:val="right" w:leader="dot" w:pos="9015"/>
            </w:tabs>
            <w:bidi w:val="0"/>
          </w:pPr>
          <w:hyperlink w:anchor="_Toc1058162606">
            <w:r w:rsidRPr="643BEE3D" w:rsidR="643BEE3D">
              <w:rPr>
                <w:rStyle w:val="Hyperlink"/>
              </w:rPr>
              <w:t>Financial resources.</w:t>
            </w:r>
            <w:r>
              <w:tab/>
            </w:r>
            <w:r>
              <w:fldChar w:fldCharType="begin"/>
            </w:r>
            <w:r>
              <w:instrText xml:space="preserve">PAGEREF _Toc1058162606 \h</w:instrText>
            </w:r>
            <w:r>
              <w:fldChar w:fldCharType="separate"/>
            </w:r>
            <w:r w:rsidRPr="643BEE3D" w:rsidR="643BEE3D">
              <w:rPr>
                <w:rStyle w:val="Hyperlink"/>
              </w:rPr>
              <w:t>9</w:t>
            </w:r>
            <w:r>
              <w:fldChar w:fldCharType="end"/>
            </w:r>
          </w:hyperlink>
        </w:p>
        <w:p w:rsidR="643BEE3D" w:rsidP="643BEE3D" w:rsidRDefault="643BEE3D" w14:paraId="34B1C094" w14:textId="71DEEEF4">
          <w:pPr>
            <w:pStyle w:val="TOC2"/>
            <w:tabs>
              <w:tab w:val="right" w:leader="dot" w:pos="9015"/>
            </w:tabs>
            <w:bidi w:val="0"/>
          </w:pPr>
          <w:hyperlink w:anchor="_Toc1367597354">
            <w:r w:rsidRPr="643BEE3D" w:rsidR="643BEE3D">
              <w:rPr>
                <w:rStyle w:val="Hyperlink"/>
              </w:rPr>
              <w:t>Cash-Flow.</w:t>
            </w:r>
            <w:r>
              <w:tab/>
            </w:r>
            <w:r>
              <w:fldChar w:fldCharType="begin"/>
            </w:r>
            <w:r>
              <w:instrText xml:space="preserve">PAGEREF _Toc1367597354 \h</w:instrText>
            </w:r>
            <w:r>
              <w:fldChar w:fldCharType="separate"/>
            </w:r>
            <w:r w:rsidRPr="643BEE3D" w:rsidR="643BEE3D">
              <w:rPr>
                <w:rStyle w:val="Hyperlink"/>
              </w:rPr>
              <w:t>11</w:t>
            </w:r>
            <w:r>
              <w:fldChar w:fldCharType="end"/>
            </w:r>
          </w:hyperlink>
        </w:p>
        <w:p w:rsidR="643BEE3D" w:rsidP="643BEE3D" w:rsidRDefault="643BEE3D" w14:paraId="66BA2802" w14:textId="6A0FA4FF">
          <w:pPr>
            <w:pStyle w:val="TOC2"/>
            <w:tabs>
              <w:tab w:val="right" w:leader="dot" w:pos="9015"/>
            </w:tabs>
            <w:bidi w:val="0"/>
          </w:pPr>
          <w:hyperlink w:anchor="_Toc313069658">
            <w:r w:rsidRPr="643BEE3D" w:rsidR="643BEE3D">
              <w:rPr>
                <w:rStyle w:val="Hyperlink"/>
              </w:rPr>
              <w:t>S.W.O.T</w:t>
            </w:r>
            <w:r>
              <w:tab/>
            </w:r>
            <w:r>
              <w:fldChar w:fldCharType="begin"/>
            </w:r>
            <w:r>
              <w:instrText xml:space="preserve">PAGEREF _Toc313069658 \h</w:instrText>
            </w:r>
            <w:r>
              <w:fldChar w:fldCharType="separate"/>
            </w:r>
            <w:r w:rsidRPr="643BEE3D" w:rsidR="643BEE3D">
              <w:rPr>
                <w:rStyle w:val="Hyperlink"/>
              </w:rPr>
              <w:t>12</w:t>
            </w:r>
            <w:r>
              <w:fldChar w:fldCharType="end"/>
            </w:r>
          </w:hyperlink>
        </w:p>
        <w:p w:rsidR="643BEE3D" w:rsidP="643BEE3D" w:rsidRDefault="643BEE3D" w14:paraId="11362993" w14:textId="0F95B667">
          <w:pPr>
            <w:pStyle w:val="TOC2"/>
            <w:tabs>
              <w:tab w:val="right" w:leader="dot" w:pos="9015"/>
            </w:tabs>
            <w:bidi w:val="0"/>
          </w:pPr>
          <w:hyperlink w:anchor="_Toc1499659382">
            <w:r w:rsidRPr="643BEE3D" w:rsidR="643BEE3D">
              <w:rPr>
                <w:rStyle w:val="Hyperlink"/>
              </w:rPr>
              <w:t>References.</w:t>
            </w:r>
            <w:r>
              <w:tab/>
            </w:r>
            <w:r>
              <w:fldChar w:fldCharType="begin"/>
            </w:r>
            <w:r>
              <w:instrText xml:space="preserve">PAGEREF _Toc1499659382 \h</w:instrText>
            </w:r>
            <w:r>
              <w:fldChar w:fldCharType="separate"/>
            </w:r>
            <w:r w:rsidRPr="643BEE3D" w:rsidR="643BEE3D">
              <w:rPr>
                <w:rStyle w:val="Hyperlink"/>
              </w:rPr>
              <w:t>14</w:t>
            </w:r>
            <w:r>
              <w:fldChar w:fldCharType="end"/>
            </w:r>
          </w:hyperlink>
        </w:p>
        <w:p w:rsidR="643BEE3D" w:rsidP="643BEE3D" w:rsidRDefault="643BEE3D" w14:paraId="75818E34" w14:textId="7133D3B0">
          <w:pPr>
            <w:pStyle w:val="TOC3"/>
            <w:tabs>
              <w:tab w:val="right" w:leader="dot" w:pos="9015"/>
            </w:tabs>
            <w:bidi w:val="0"/>
          </w:pPr>
          <w:hyperlink w:anchor="_Toc1196610074">
            <w:r w:rsidRPr="643BEE3D" w:rsidR="643BEE3D">
              <w:rPr>
                <w:rStyle w:val="Hyperlink"/>
              </w:rPr>
              <w:t>Appendices.</w:t>
            </w:r>
            <w:r>
              <w:tab/>
            </w:r>
            <w:r>
              <w:fldChar w:fldCharType="begin"/>
            </w:r>
            <w:r>
              <w:instrText xml:space="preserve">PAGEREF _Toc1196610074 \h</w:instrText>
            </w:r>
            <w:r>
              <w:fldChar w:fldCharType="separate"/>
            </w:r>
            <w:r w:rsidRPr="643BEE3D" w:rsidR="643BEE3D">
              <w:rPr>
                <w:rStyle w:val="Hyperlink"/>
              </w:rPr>
              <w:t>15</w:t>
            </w:r>
            <w:r>
              <w:fldChar w:fldCharType="end"/>
            </w:r>
          </w:hyperlink>
        </w:p>
        <w:p w:rsidR="643BEE3D" w:rsidP="643BEE3D" w:rsidRDefault="643BEE3D" w14:paraId="0A4FBE5C" w14:textId="0916A102">
          <w:pPr>
            <w:pStyle w:val="TOC5"/>
            <w:tabs>
              <w:tab w:val="right" w:leader="dot" w:pos="9015"/>
            </w:tabs>
            <w:bidi w:val="0"/>
          </w:pPr>
          <w:hyperlink w:anchor="_Toc1224221999">
            <w:r w:rsidRPr="643BEE3D" w:rsidR="643BEE3D">
              <w:rPr>
                <w:rStyle w:val="Hyperlink"/>
              </w:rPr>
              <w:t>Appendix 1 Cash flow Chart.</w:t>
            </w:r>
            <w:r>
              <w:tab/>
            </w:r>
            <w:r>
              <w:fldChar w:fldCharType="begin"/>
            </w:r>
            <w:r>
              <w:instrText xml:space="preserve">PAGEREF _Toc1224221999 \h</w:instrText>
            </w:r>
            <w:r>
              <w:fldChar w:fldCharType="separate"/>
            </w:r>
            <w:r w:rsidRPr="643BEE3D" w:rsidR="643BEE3D">
              <w:rPr>
                <w:rStyle w:val="Hyperlink"/>
              </w:rPr>
              <w:t>15</w:t>
            </w:r>
            <w:r>
              <w:fldChar w:fldCharType="end"/>
            </w:r>
          </w:hyperlink>
        </w:p>
        <w:p w:rsidR="643BEE3D" w:rsidP="643BEE3D" w:rsidRDefault="643BEE3D" w14:paraId="5017C05F" w14:textId="49FDCF2C">
          <w:pPr>
            <w:pStyle w:val="TOC5"/>
            <w:tabs>
              <w:tab w:val="right" w:leader="dot" w:pos="9015"/>
            </w:tabs>
            <w:bidi w:val="0"/>
          </w:pPr>
          <w:hyperlink w:anchor="_Toc948589019">
            <w:r w:rsidRPr="643BEE3D" w:rsidR="643BEE3D">
              <w:rPr>
                <w:rStyle w:val="Hyperlink"/>
              </w:rPr>
              <w:t>Appendix 1 website design.</w:t>
            </w:r>
            <w:r>
              <w:tab/>
            </w:r>
            <w:r>
              <w:fldChar w:fldCharType="begin"/>
            </w:r>
            <w:r>
              <w:instrText xml:space="preserve">PAGEREF _Toc948589019 \h</w:instrText>
            </w:r>
            <w:r>
              <w:fldChar w:fldCharType="separate"/>
            </w:r>
            <w:r w:rsidRPr="643BEE3D" w:rsidR="643BEE3D">
              <w:rPr>
                <w:rStyle w:val="Hyperlink"/>
              </w:rPr>
              <w:t>16</w:t>
            </w:r>
            <w:r>
              <w:fldChar w:fldCharType="end"/>
            </w:r>
          </w:hyperlink>
        </w:p>
        <w:p w:rsidR="643BEE3D" w:rsidP="643BEE3D" w:rsidRDefault="643BEE3D" w14:paraId="5C0DBE0B" w14:textId="6C037CA0">
          <w:pPr>
            <w:pStyle w:val="TOC5"/>
            <w:tabs>
              <w:tab w:val="right" w:leader="dot" w:pos="9015"/>
            </w:tabs>
            <w:bidi w:val="0"/>
          </w:pPr>
          <w:hyperlink w:anchor="_Toc1239711097">
            <w:r w:rsidRPr="643BEE3D" w:rsidR="643BEE3D">
              <w:rPr>
                <w:rStyle w:val="Hyperlink"/>
              </w:rPr>
              <w:t>Appendix 2 website for kitchen secrets.</w:t>
            </w:r>
            <w:r>
              <w:tab/>
            </w:r>
            <w:r>
              <w:fldChar w:fldCharType="begin"/>
            </w:r>
            <w:r>
              <w:instrText xml:space="preserve">PAGEREF _Toc1239711097 \h</w:instrText>
            </w:r>
            <w:r>
              <w:fldChar w:fldCharType="separate"/>
            </w:r>
            <w:r w:rsidRPr="643BEE3D" w:rsidR="643BEE3D">
              <w:rPr>
                <w:rStyle w:val="Hyperlink"/>
              </w:rPr>
              <w:t>17</w:t>
            </w:r>
            <w:r>
              <w:fldChar w:fldCharType="end"/>
            </w:r>
          </w:hyperlink>
        </w:p>
        <w:p w:rsidR="643BEE3D" w:rsidP="643BEE3D" w:rsidRDefault="643BEE3D" w14:paraId="5A6BF451" w14:textId="070FCED4">
          <w:pPr>
            <w:pStyle w:val="TOC5"/>
            <w:tabs>
              <w:tab w:val="right" w:leader="dot" w:pos="9015"/>
            </w:tabs>
            <w:bidi w:val="0"/>
          </w:pPr>
          <w:hyperlink w:anchor="_Toc176037081">
            <w:r w:rsidRPr="643BEE3D" w:rsidR="643BEE3D">
              <w:rPr>
                <w:rStyle w:val="Hyperlink"/>
              </w:rPr>
              <w:t>Appendix 3.</w:t>
            </w:r>
            <w:r>
              <w:tab/>
            </w:r>
            <w:r>
              <w:fldChar w:fldCharType="begin"/>
            </w:r>
            <w:r>
              <w:instrText xml:space="preserve">PAGEREF _Toc176037081 \h</w:instrText>
            </w:r>
            <w:r>
              <w:fldChar w:fldCharType="separate"/>
            </w:r>
            <w:r w:rsidRPr="643BEE3D" w:rsidR="643BEE3D">
              <w:rPr>
                <w:rStyle w:val="Hyperlink"/>
              </w:rPr>
              <w:t>18</w:t>
            </w:r>
            <w:r>
              <w:fldChar w:fldCharType="end"/>
            </w:r>
          </w:hyperlink>
        </w:p>
        <w:p w:rsidR="643BEE3D" w:rsidP="643BEE3D" w:rsidRDefault="643BEE3D" w14:paraId="282C91D8" w14:textId="53659083">
          <w:pPr>
            <w:pStyle w:val="TOC5"/>
            <w:tabs>
              <w:tab w:val="right" w:leader="dot" w:pos="9015"/>
            </w:tabs>
            <w:bidi w:val="0"/>
          </w:pPr>
          <w:hyperlink w:anchor="_Toc1476854568">
            <w:r w:rsidRPr="643BEE3D" w:rsidR="643BEE3D">
              <w:rPr>
                <w:rStyle w:val="Hyperlink"/>
              </w:rPr>
              <w:t>Appendix 4.</w:t>
            </w:r>
            <w:r>
              <w:tab/>
            </w:r>
            <w:r>
              <w:fldChar w:fldCharType="begin"/>
            </w:r>
            <w:r>
              <w:instrText xml:space="preserve">PAGEREF _Toc1476854568 \h</w:instrText>
            </w:r>
            <w:r>
              <w:fldChar w:fldCharType="separate"/>
            </w:r>
            <w:r w:rsidRPr="643BEE3D" w:rsidR="643BEE3D">
              <w:rPr>
                <w:rStyle w:val="Hyperlink"/>
              </w:rPr>
              <w:t>19</w:t>
            </w:r>
            <w:r>
              <w:fldChar w:fldCharType="end"/>
            </w:r>
          </w:hyperlink>
        </w:p>
        <w:p w:rsidR="643BEE3D" w:rsidP="643BEE3D" w:rsidRDefault="643BEE3D" w14:paraId="54A62326" w14:textId="6820CD80">
          <w:pPr>
            <w:pStyle w:val="TOC6"/>
            <w:tabs>
              <w:tab w:val="right" w:leader="dot" w:pos="9015"/>
            </w:tabs>
            <w:bidi w:val="0"/>
          </w:pPr>
          <w:hyperlink w:anchor="_Toc1967751922">
            <w:r w:rsidRPr="643BEE3D" w:rsidR="643BEE3D">
              <w:rPr>
                <w:rStyle w:val="Hyperlink"/>
              </w:rPr>
              <w:t>Appendix 5.</w:t>
            </w:r>
            <w:r>
              <w:tab/>
            </w:r>
            <w:r>
              <w:fldChar w:fldCharType="begin"/>
            </w:r>
            <w:r>
              <w:instrText xml:space="preserve">PAGEREF _Toc1967751922 \h</w:instrText>
            </w:r>
            <w:r>
              <w:fldChar w:fldCharType="separate"/>
            </w:r>
            <w:r w:rsidRPr="643BEE3D" w:rsidR="643BEE3D">
              <w:rPr>
                <w:rStyle w:val="Hyperlink"/>
              </w:rPr>
              <w:t>20</w:t>
            </w:r>
            <w:r>
              <w:fldChar w:fldCharType="end"/>
            </w:r>
          </w:hyperlink>
        </w:p>
        <w:p w:rsidR="643BEE3D" w:rsidP="643BEE3D" w:rsidRDefault="643BEE3D" w14:paraId="10D7756E" w14:textId="74D1F4A3">
          <w:pPr>
            <w:pStyle w:val="TOC5"/>
            <w:tabs>
              <w:tab w:val="right" w:leader="dot" w:pos="9015"/>
            </w:tabs>
            <w:bidi w:val="0"/>
          </w:pPr>
          <w:hyperlink w:anchor="_Toc1379416891">
            <w:r w:rsidRPr="643BEE3D" w:rsidR="643BEE3D">
              <w:rPr>
                <w:rStyle w:val="Hyperlink"/>
              </w:rPr>
              <w:t>.￼</w:t>
            </w:r>
            <w:r>
              <w:tab/>
            </w:r>
            <w:r>
              <w:fldChar w:fldCharType="begin"/>
            </w:r>
            <w:r>
              <w:instrText xml:space="preserve">PAGEREF _Toc1379416891 \h</w:instrText>
            </w:r>
            <w:r>
              <w:fldChar w:fldCharType="separate"/>
            </w:r>
            <w:r w:rsidRPr="643BEE3D" w:rsidR="643BEE3D">
              <w:rPr>
                <w:rStyle w:val="Hyperlink"/>
              </w:rPr>
              <w:t>20</w:t>
            </w:r>
            <w:r>
              <w:fldChar w:fldCharType="end"/>
            </w:r>
          </w:hyperlink>
        </w:p>
        <w:p w:rsidR="643BEE3D" w:rsidP="643BEE3D" w:rsidRDefault="643BEE3D" w14:paraId="75FDF1DB" w14:textId="01C4648D">
          <w:pPr>
            <w:pStyle w:val="TOC5"/>
            <w:tabs>
              <w:tab w:val="right" w:leader="dot" w:pos="9015"/>
            </w:tabs>
            <w:bidi w:val="0"/>
          </w:pPr>
          <w:hyperlink w:anchor="_Toc1069872565">
            <w:r w:rsidRPr="643BEE3D" w:rsidR="643BEE3D">
              <w:rPr>
                <w:rStyle w:val="Hyperlink"/>
              </w:rPr>
              <w:t>Appendix 6.</w:t>
            </w:r>
            <w:r>
              <w:tab/>
            </w:r>
            <w:r>
              <w:fldChar w:fldCharType="begin"/>
            </w:r>
            <w:r>
              <w:instrText xml:space="preserve">PAGEREF _Toc1069872565 \h</w:instrText>
            </w:r>
            <w:r>
              <w:fldChar w:fldCharType="separate"/>
            </w:r>
            <w:r w:rsidRPr="643BEE3D" w:rsidR="643BEE3D">
              <w:rPr>
                <w:rStyle w:val="Hyperlink"/>
              </w:rPr>
              <w:t>21</w:t>
            </w:r>
            <w:r>
              <w:fldChar w:fldCharType="end"/>
            </w:r>
          </w:hyperlink>
        </w:p>
        <w:p w:rsidR="643BEE3D" w:rsidP="643BEE3D" w:rsidRDefault="643BEE3D" w14:paraId="51E8028A" w14:textId="10C39FBE">
          <w:pPr>
            <w:pStyle w:val="TOC6"/>
            <w:tabs>
              <w:tab w:val="right" w:leader="dot" w:pos="9015"/>
            </w:tabs>
            <w:bidi w:val="0"/>
          </w:pPr>
          <w:hyperlink w:anchor="_Toc1695725562">
            <w:r w:rsidRPr="643BEE3D" w:rsidR="643BEE3D">
              <w:rPr>
                <w:rStyle w:val="Hyperlink"/>
              </w:rPr>
              <w:t>Appendix 7.</w:t>
            </w:r>
            <w:r>
              <w:tab/>
            </w:r>
            <w:r>
              <w:fldChar w:fldCharType="begin"/>
            </w:r>
            <w:r>
              <w:instrText xml:space="preserve">PAGEREF _Toc1695725562 \h</w:instrText>
            </w:r>
            <w:r>
              <w:fldChar w:fldCharType="separate"/>
            </w:r>
            <w:r w:rsidRPr="643BEE3D" w:rsidR="643BEE3D">
              <w:rPr>
                <w:rStyle w:val="Hyperlink"/>
              </w:rPr>
              <w:t>22</w:t>
            </w:r>
            <w:r>
              <w:fldChar w:fldCharType="end"/>
            </w:r>
          </w:hyperlink>
        </w:p>
        <w:p w:rsidR="643BEE3D" w:rsidP="643BEE3D" w:rsidRDefault="643BEE3D" w14:paraId="5F6EB5BE" w14:textId="74B96B6F">
          <w:pPr>
            <w:pStyle w:val="TOC6"/>
            <w:tabs>
              <w:tab w:val="right" w:leader="dot" w:pos="9015"/>
            </w:tabs>
            <w:bidi w:val="0"/>
          </w:pPr>
          <w:hyperlink w:anchor="_Toc960113611">
            <w:r w:rsidRPr="643BEE3D" w:rsidR="643BEE3D">
              <w:rPr>
                <w:rStyle w:val="Hyperlink"/>
              </w:rPr>
              <w:t>Appendix 8.</w:t>
            </w:r>
            <w:r>
              <w:tab/>
            </w:r>
            <w:r>
              <w:fldChar w:fldCharType="begin"/>
            </w:r>
            <w:r>
              <w:instrText xml:space="preserve">PAGEREF _Toc960113611 \h</w:instrText>
            </w:r>
            <w:r>
              <w:fldChar w:fldCharType="separate"/>
            </w:r>
            <w:r w:rsidRPr="643BEE3D" w:rsidR="643BEE3D">
              <w:rPr>
                <w:rStyle w:val="Hyperlink"/>
              </w:rPr>
              <w:t>23</w:t>
            </w:r>
            <w:r>
              <w:fldChar w:fldCharType="end"/>
            </w:r>
          </w:hyperlink>
        </w:p>
        <w:p w:rsidR="643BEE3D" w:rsidP="643BEE3D" w:rsidRDefault="643BEE3D" w14:paraId="61E55F02" w14:textId="34CB5082">
          <w:pPr>
            <w:pStyle w:val="TOC6"/>
            <w:tabs>
              <w:tab w:val="right" w:leader="dot" w:pos="9015"/>
            </w:tabs>
            <w:bidi w:val="0"/>
          </w:pPr>
          <w:hyperlink w:anchor="_Toc1616518754">
            <w:r w:rsidRPr="643BEE3D" w:rsidR="643BEE3D">
              <w:rPr>
                <w:rStyle w:val="Hyperlink"/>
              </w:rPr>
              <w:t>Appendix 9.</w:t>
            </w:r>
            <w:r>
              <w:tab/>
            </w:r>
            <w:r>
              <w:fldChar w:fldCharType="begin"/>
            </w:r>
            <w:r>
              <w:instrText xml:space="preserve">PAGEREF _Toc1616518754 \h</w:instrText>
            </w:r>
            <w:r>
              <w:fldChar w:fldCharType="separate"/>
            </w:r>
            <w:r w:rsidRPr="643BEE3D" w:rsidR="643BEE3D">
              <w:rPr>
                <w:rStyle w:val="Hyperlink"/>
              </w:rPr>
              <w:t>24</w:t>
            </w:r>
            <w:r>
              <w:fldChar w:fldCharType="end"/>
            </w:r>
          </w:hyperlink>
        </w:p>
        <w:p w:rsidR="643BEE3D" w:rsidP="643BEE3D" w:rsidRDefault="643BEE3D" w14:paraId="2BD71C40" w14:textId="09E00ACB">
          <w:pPr>
            <w:pStyle w:val="TOC6"/>
            <w:tabs>
              <w:tab w:val="right" w:leader="dot" w:pos="9015"/>
            </w:tabs>
            <w:bidi w:val="0"/>
          </w:pPr>
          <w:hyperlink w:anchor="_Toc53017424">
            <w:r w:rsidRPr="643BEE3D" w:rsidR="643BEE3D">
              <w:rPr>
                <w:rStyle w:val="Hyperlink"/>
              </w:rPr>
              <w:t>Appendix 10.</w:t>
            </w:r>
            <w:r>
              <w:tab/>
            </w:r>
            <w:r>
              <w:fldChar w:fldCharType="begin"/>
            </w:r>
            <w:r>
              <w:instrText xml:space="preserve">PAGEREF _Toc53017424 \h</w:instrText>
            </w:r>
            <w:r>
              <w:fldChar w:fldCharType="separate"/>
            </w:r>
            <w:r w:rsidRPr="643BEE3D" w:rsidR="643BEE3D">
              <w:rPr>
                <w:rStyle w:val="Hyperlink"/>
              </w:rPr>
              <w:t>25</w:t>
            </w:r>
            <w:r>
              <w:fldChar w:fldCharType="end"/>
            </w:r>
          </w:hyperlink>
        </w:p>
        <w:p w:rsidR="643BEE3D" w:rsidP="643BEE3D" w:rsidRDefault="643BEE3D" w14:paraId="2CE13FBA" w14:textId="2DEC62D8">
          <w:pPr>
            <w:pStyle w:val="TOC6"/>
            <w:tabs>
              <w:tab w:val="right" w:leader="dot" w:pos="9015"/>
            </w:tabs>
            <w:bidi w:val="0"/>
          </w:pPr>
          <w:hyperlink w:anchor="_Toc922888188">
            <w:r w:rsidRPr="643BEE3D" w:rsidR="643BEE3D">
              <w:rPr>
                <w:rStyle w:val="Hyperlink"/>
              </w:rPr>
              <w:t>Appendix 11.</w:t>
            </w:r>
            <w:r>
              <w:tab/>
            </w:r>
            <w:r>
              <w:fldChar w:fldCharType="begin"/>
            </w:r>
            <w:r>
              <w:instrText xml:space="preserve">PAGEREF _Toc922888188 \h</w:instrText>
            </w:r>
            <w:r>
              <w:fldChar w:fldCharType="separate"/>
            </w:r>
            <w:r w:rsidRPr="643BEE3D" w:rsidR="643BEE3D">
              <w:rPr>
                <w:rStyle w:val="Hyperlink"/>
              </w:rPr>
              <w:t>26</w:t>
            </w:r>
            <w:r>
              <w:fldChar w:fldCharType="end"/>
            </w:r>
          </w:hyperlink>
        </w:p>
        <w:p w:rsidR="643BEE3D" w:rsidP="643BEE3D" w:rsidRDefault="643BEE3D" w14:paraId="64F5FF23" w14:textId="3F79F23C">
          <w:pPr>
            <w:pStyle w:val="TOC5"/>
            <w:tabs>
              <w:tab w:val="right" w:leader="dot" w:pos="9015"/>
            </w:tabs>
            <w:bidi w:val="0"/>
          </w:pPr>
          <w:hyperlink w:anchor="_Toc1947825125">
            <w:r w:rsidRPr="643BEE3D" w:rsidR="643BEE3D">
              <w:rPr>
                <w:rStyle w:val="Hyperlink"/>
              </w:rPr>
              <w:t>Appendix 12.</w:t>
            </w:r>
            <w:r>
              <w:tab/>
            </w:r>
            <w:r>
              <w:fldChar w:fldCharType="begin"/>
            </w:r>
            <w:r>
              <w:instrText xml:space="preserve">PAGEREF _Toc1947825125 \h</w:instrText>
            </w:r>
            <w:r>
              <w:fldChar w:fldCharType="separate"/>
            </w:r>
            <w:r w:rsidRPr="643BEE3D" w:rsidR="643BEE3D">
              <w:rPr>
                <w:rStyle w:val="Hyperlink"/>
              </w:rPr>
              <w:t>28</w:t>
            </w:r>
            <w:r>
              <w:fldChar w:fldCharType="end"/>
            </w:r>
          </w:hyperlink>
        </w:p>
        <w:p w:rsidR="643BEE3D" w:rsidP="643BEE3D" w:rsidRDefault="643BEE3D" w14:paraId="7DDC841F" w14:textId="7C03E109">
          <w:pPr>
            <w:pStyle w:val="TOC6"/>
            <w:tabs>
              <w:tab w:val="right" w:leader="dot" w:pos="9015"/>
            </w:tabs>
            <w:bidi w:val="0"/>
          </w:pPr>
          <w:hyperlink w:anchor="_Toc179321994">
            <w:r w:rsidRPr="643BEE3D" w:rsidR="643BEE3D">
              <w:rPr>
                <w:rStyle w:val="Hyperlink"/>
              </w:rPr>
              <w:t>Appendix 13.</w:t>
            </w:r>
            <w:r>
              <w:tab/>
            </w:r>
            <w:r>
              <w:fldChar w:fldCharType="begin"/>
            </w:r>
            <w:r>
              <w:instrText xml:space="preserve">PAGEREF _Toc179321994 \h</w:instrText>
            </w:r>
            <w:r>
              <w:fldChar w:fldCharType="separate"/>
            </w:r>
            <w:r w:rsidRPr="643BEE3D" w:rsidR="643BEE3D">
              <w:rPr>
                <w:rStyle w:val="Hyperlink"/>
              </w:rPr>
              <w:t>29</w:t>
            </w:r>
            <w:r>
              <w:fldChar w:fldCharType="end"/>
            </w:r>
          </w:hyperlink>
        </w:p>
        <w:p w:rsidR="643BEE3D" w:rsidP="643BEE3D" w:rsidRDefault="643BEE3D" w14:paraId="3A879DBC" w14:textId="2605C31A">
          <w:pPr>
            <w:pStyle w:val="TOC6"/>
            <w:tabs>
              <w:tab w:val="right" w:leader="dot" w:pos="9015"/>
            </w:tabs>
            <w:bidi w:val="0"/>
          </w:pPr>
          <w:hyperlink w:anchor="_Toc251070047">
            <w:r w:rsidRPr="643BEE3D" w:rsidR="643BEE3D">
              <w:rPr>
                <w:rStyle w:val="Hyperlink"/>
              </w:rPr>
              <w:t>Appendix 14.</w:t>
            </w:r>
            <w:r>
              <w:tab/>
            </w:r>
            <w:r>
              <w:fldChar w:fldCharType="begin"/>
            </w:r>
            <w:r>
              <w:instrText xml:space="preserve">PAGEREF _Toc251070047 \h</w:instrText>
            </w:r>
            <w:r>
              <w:fldChar w:fldCharType="separate"/>
            </w:r>
            <w:r w:rsidRPr="643BEE3D" w:rsidR="643BEE3D">
              <w:rPr>
                <w:rStyle w:val="Hyperlink"/>
              </w:rPr>
              <w:t>30</w:t>
            </w:r>
            <w:r>
              <w:fldChar w:fldCharType="end"/>
            </w:r>
          </w:hyperlink>
        </w:p>
        <w:p w:rsidR="643BEE3D" w:rsidP="643BEE3D" w:rsidRDefault="643BEE3D" w14:paraId="4C474FA8" w14:textId="0CD85491">
          <w:pPr>
            <w:pStyle w:val="TOC6"/>
            <w:tabs>
              <w:tab w:val="right" w:leader="dot" w:pos="9015"/>
            </w:tabs>
            <w:bidi w:val="0"/>
          </w:pPr>
          <w:hyperlink w:anchor="_Toc1190543005">
            <w:r w:rsidRPr="643BEE3D" w:rsidR="643BEE3D">
              <w:rPr>
                <w:rStyle w:val="Hyperlink"/>
              </w:rPr>
              <w:t>Appendix 15.</w:t>
            </w:r>
            <w:r>
              <w:tab/>
            </w:r>
            <w:r>
              <w:fldChar w:fldCharType="begin"/>
            </w:r>
            <w:r>
              <w:instrText xml:space="preserve">PAGEREF _Toc1190543005 \h</w:instrText>
            </w:r>
            <w:r>
              <w:fldChar w:fldCharType="separate"/>
            </w:r>
            <w:r w:rsidRPr="643BEE3D" w:rsidR="643BEE3D">
              <w:rPr>
                <w:rStyle w:val="Hyperlink"/>
              </w:rPr>
              <w:t>31</w:t>
            </w:r>
            <w:r>
              <w:fldChar w:fldCharType="end"/>
            </w:r>
          </w:hyperlink>
        </w:p>
        <w:p w:rsidR="643BEE3D" w:rsidP="643BEE3D" w:rsidRDefault="643BEE3D" w14:paraId="71915102" w14:textId="4B661FFC">
          <w:pPr>
            <w:pStyle w:val="TOC6"/>
            <w:tabs>
              <w:tab w:val="right" w:leader="dot" w:pos="9015"/>
            </w:tabs>
            <w:bidi w:val="0"/>
          </w:pPr>
          <w:hyperlink w:anchor="_Toc286502190">
            <w:r w:rsidRPr="643BEE3D" w:rsidR="643BEE3D">
              <w:rPr>
                <w:rStyle w:val="Hyperlink"/>
              </w:rPr>
              <w:t>Appendix 16.</w:t>
            </w:r>
            <w:r>
              <w:tab/>
            </w:r>
            <w:r>
              <w:fldChar w:fldCharType="begin"/>
            </w:r>
            <w:r>
              <w:instrText xml:space="preserve">PAGEREF _Toc286502190 \h</w:instrText>
            </w:r>
            <w:r>
              <w:fldChar w:fldCharType="separate"/>
            </w:r>
            <w:r w:rsidRPr="643BEE3D" w:rsidR="643BEE3D">
              <w:rPr>
                <w:rStyle w:val="Hyperlink"/>
              </w:rPr>
              <w:t>32</w:t>
            </w:r>
            <w:r>
              <w:fldChar w:fldCharType="end"/>
            </w:r>
          </w:hyperlink>
        </w:p>
        <w:p w:rsidR="643BEE3D" w:rsidP="643BEE3D" w:rsidRDefault="643BEE3D" w14:paraId="13147F11" w14:textId="480C6E27">
          <w:pPr>
            <w:pStyle w:val="TOC5"/>
            <w:tabs>
              <w:tab w:val="right" w:leader="dot" w:pos="9015"/>
            </w:tabs>
            <w:bidi w:val="0"/>
          </w:pPr>
          <w:hyperlink w:anchor="_Toc1145562769">
            <w:r w:rsidRPr="643BEE3D" w:rsidR="643BEE3D">
              <w:rPr>
                <w:rStyle w:val="Hyperlink"/>
              </w:rPr>
              <w:t>Appendix 17.</w:t>
            </w:r>
            <w:r>
              <w:tab/>
            </w:r>
            <w:r>
              <w:fldChar w:fldCharType="begin"/>
            </w:r>
            <w:r>
              <w:instrText xml:space="preserve">PAGEREF _Toc1145562769 \h</w:instrText>
            </w:r>
            <w:r>
              <w:fldChar w:fldCharType="separate"/>
            </w:r>
            <w:r w:rsidRPr="643BEE3D" w:rsidR="643BEE3D">
              <w:rPr>
                <w:rStyle w:val="Hyperlink"/>
              </w:rPr>
              <w:t>33</w:t>
            </w:r>
            <w:r>
              <w:fldChar w:fldCharType="end"/>
            </w:r>
          </w:hyperlink>
        </w:p>
        <w:p w:rsidR="643BEE3D" w:rsidP="643BEE3D" w:rsidRDefault="643BEE3D" w14:paraId="08CAF866" w14:textId="7F9D26F9">
          <w:pPr>
            <w:pStyle w:val="TOC6"/>
            <w:tabs>
              <w:tab w:val="right" w:leader="dot" w:pos="9015"/>
            </w:tabs>
            <w:bidi w:val="0"/>
          </w:pPr>
          <w:hyperlink w:anchor="_Toc983416450">
            <w:r w:rsidRPr="643BEE3D" w:rsidR="643BEE3D">
              <w:rPr>
                <w:rStyle w:val="Hyperlink"/>
              </w:rPr>
              <w:t>Appendix 18.</w:t>
            </w:r>
            <w:r>
              <w:tab/>
            </w:r>
            <w:r>
              <w:fldChar w:fldCharType="begin"/>
            </w:r>
            <w:r>
              <w:instrText xml:space="preserve">PAGEREF _Toc983416450 \h</w:instrText>
            </w:r>
            <w:r>
              <w:fldChar w:fldCharType="separate"/>
            </w:r>
            <w:r w:rsidRPr="643BEE3D" w:rsidR="643BEE3D">
              <w:rPr>
                <w:rStyle w:val="Hyperlink"/>
              </w:rPr>
              <w:t>34</w:t>
            </w:r>
            <w:r>
              <w:fldChar w:fldCharType="end"/>
            </w:r>
          </w:hyperlink>
        </w:p>
        <w:p w:rsidR="643BEE3D" w:rsidP="643BEE3D" w:rsidRDefault="643BEE3D" w14:paraId="74802161" w14:textId="215FCD8B">
          <w:pPr>
            <w:pStyle w:val="TOC5"/>
            <w:tabs>
              <w:tab w:val="right" w:leader="dot" w:pos="9015"/>
            </w:tabs>
            <w:bidi w:val="0"/>
          </w:pPr>
          <w:hyperlink w:anchor="_Toc2104181515">
            <w:r w:rsidRPr="643BEE3D" w:rsidR="643BEE3D">
              <w:rPr>
                <w:rStyle w:val="Hyperlink"/>
              </w:rPr>
              <w:t>Appendix 19.</w:t>
            </w:r>
            <w:r>
              <w:tab/>
            </w:r>
            <w:r>
              <w:fldChar w:fldCharType="begin"/>
            </w:r>
            <w:r>
              <w:instrText xml:space="preserve">PAGEREF _Toc2104181515 \h</w:instrText>
            </w:r>
            <w:r>
              <w:fldChar w:fldCharType="separate"/>
            </w:r>
            <w:r w:rsidRPr="643BEE3D" w:rsidR="643BEE3D">
              <w:rPr>
                <w:rStyle w:val="Hyperlink"/>
              </w:rPr>
              <w:t>35</w:t>
            </w:r>
            <w:r>
              <w:fldChar w:fldCharType="end"/>
            </w:r>
          </w:hyperlink>
        </w:p>
        <w:p w:rsidR="643BEE3D" w:rsidP="643BEE3D" w:rsidRDefault="643BEE3D" w14:paraId="69D9AF08" w14:textId="639875F8">
          <w:pPr>
            <w:pStyle w:val="TOC5"/>
            <w:tabs>
              <w:tab w:val="right" w:leader="dot" w:pos="9015"/>
            </w:tabs>
            <w:bidi w:val="0"/>
          </w:pPr>
          <w:hyperlink w:anchor="_Toc716463720">
            <w:r w:rsidRPr="643BEE3D" w:rsidR="643BEE3D">
              <w:rPr>
                <w:rStyle w:val="Hyperlink"/>
              </w:rPr>
              <w:t>Appendix 20.</w:t>
            </w:r>
            <w:r>
              <w:tab/>
            </w:r>
            <w:r>
              <w:fldChar w:fldCharType="begin"/>
            </w:r>
            <w:r>
              <w:instrText xml:space="preserve">PAGEREF _Toc716463720 \h</w:instrText>
            </w:r>
            <w:r>
              <w:fldChar w:fldCharType="separate"/>
            </w:r>
            <w:r w:rsidRPr="643BEE3D" w:rsidR="643BEE3D">
              <w:rPr>
                <w:rStyle w:val="Hyperlink"/>
              </w:rPr>
              <w:t>36</w:t>
            </w:r>
            <w:r>
              <w:fldChar w:fldCharType="end"/>
            </w:r>
          </w:hyperlink>
        </w:p>
        <w:p w:rsidR="643BEE3D" w:rsidP="643BEE3D" w:rsidRDefault="643BEE3D" w14:paraId="2C1C9B1E" w14:textId="5133DE54">
          <w:pPr>
            <w:pStyle w:val="TOC5"/>
            <w:tabs>
              <w:tab w:val="right" w:leader="dot" w:pos="9015"/>
            </w:tabs>
            <w:bidi w:val="0"/>
          </w:pPr>
          <w:hyperlink w:anchor="_Toc1174212692">
            <w:r w:rsidRPr="643BEE3D" w:rsidR="643BEE3D">
              <w:rPr>
                <w:rStyle w:val="Hyperlink"/>
              </w:rPr>
              <w:t>Appendix 21.</w:t>
            </w:r>
            <w:r>
              <w:tab/>
            </w:r>
            <w:r>
              <w:fldChar w:fldCharType="begin"/>
            </w:r>
            <w:r>
              <w:instrText xml:space="preserve">PAGEREF _Toc1174212692 \h</w:instrText>
            </w:r>
            <w:r>
              <w:fldChar w:fldCharType="separate"/>
            </w:r>
            <w:r w:rsidRPr="643BEE3D" w:rsidR="643BEE3D">
              <w:rPr>
                <w:rStyle w:val="Hyperlink"/>
              </w:rPr>
              <w:t>37</w:t>
            </w:r>
            <w:r>
              <w:fldChar w:fldCharType="end"/>
            </w:r>
          </w:hyperlink>
        </w:p>
        <w:p w:rsidR="643BEE3D" w:rsidP="643BEE3D" w:rsidRDefault="643BEE3D" w14:paraId="5533E3CB" w14:textId="2F790264">
          <w:pPr>
            <w:pStyle w:val="TOC6"/>
            <w:tabs>
              <w:tab w:val="right" w:leader="dot" w:pos="9015"/>
            </w:tabs>
            <w:bidi w:val="0"/>
          </w:pPr>
          <w:hyperlink w:anchor="_Toc830933462">
            <w:r w:rsidRPr="643BEE3D" w:rsidR="643BEE3D">
              <w:rPr>
                <w:rStyle w:val="Hyperlink"/>
              </w:rPr>
              <w:t>Appendix 22.</w:t>
            </w:r>
            <w:r>
              <w:tab/>
            </w:r>
            <w:r>
              <w:fldChar w:fldCharType="begin"/>
            </w:r>
            <w:r>
              <w:instrText xml:space="preserve">PAGEREF _Toc830933462 \h</w:instrText>
            </w:r>
            <w:r>
              <w:fldChar w:fldCharType="separate"/>
            </w:r>
            <w:r w:rsidRPr="643BEE3D" w:rsidR="643BEE3D">
              <w:rPr>
                <w:rStyle w:val="Hyperlink"/>
              </w:rPr>
              <w:t>38</w:t>
            </w:r>
            <w:r>
              <w:fldChar w:fldCharType="end"/>
            </w:r>
          </w:hyperlink>
        </w:p>
        <w:p w:rsidR="643BEE3D" w:rsidP="643BEE3D" w:rsidRDefault="643BEE3D" w14:paraId="34F50DAD" w14:textId="557AFBAE">
          <w:pPr>
            <w:pStyle w:val="TOC6"/>
            <w:tabs>
              <w:tab w:val="right" w:leader="dot" w:pos="9015"/>
            </w:tabs>
            <w:bidi w:val="0"/>
          </w:pPr>
          <w:hyperlink w:anchor="_Toc1466151435">
            <w:r w:rsidRPr="643BEE3D" w:rsidR="643BEE3D">
              <w:rPr>
                <w:rStyle w:val="Hyperlink"/>
              </w:rPr>
              <w:t>Appendix 23.</w:t>
            </w:r>
            <w:r>
              <w:tab/>
            </w:r>
            <w:r>
              <w:fldChar w:fldCharType="begin"/>
            </w:r>
            <w:r>
              <w:instrText xml:space="preserve">PAGEREF _Toc1466151435 \h</w:instrText>
            </w:r>
            <w:r>
              <w:fldChar w:fldCharType="separate"/>
            </w:r>
            <w:r w:rsidRPr="643BEE3D" w:rsidR="643BEE3D">
              <w:rPr>
                <w:rStyle w:val="Hyperlink"/>
              </w:rPr>
              <w:t>39</w:t>
            </w:r>
            <w:r>
              <w:fldChar w:fldCharType="end"/>
            </w:r>
          </w:hyperlink>
        </w:p>
        <w:p w:rsidR="643BEE3D" w:rsidP="643BEE3D" w:rsidRDefault="643BEE3D" w14:paraId="4DB8EE62" w14:textId="0C356C8C">
          <w:pPr>
            <w:pStyle w:val="TOC2"/>
            <w:tabs>
              <w:tab w:val="right" w:leader="dot" w:pos="9015"/>
            </w:tabs>
            <w:bidi w:val="0"/>
          </w:pPr>
          <w:hyperlink w:anchor="_Toc1857486122">
            <w:r w:rsidRPr="643BEE3D" w:rsidR="643BEE3D">
              <w:rPr>
                <w:rStyle w:val="Hyperlink"/>
              </w:rPr>
              <w:t>Appendix A Questionnaire results.</w:t>
            </w:r>
            <w:r>
              <w:tab/>
            </w:r>
            <w:r>
              <w:fldChar w:fldCharType="begin"/>
            </w:r>
            <w:r>
              <w:instrText xml:space="preserve">PAGEREF _Toc1857486122 \h</w:instrText>
            </w:r>
            <w:r>
              <w:fldChar w:fldCharType="separate"/>
            </w:r>
            <w:r w:rsidRPr="643BEE3D" w:rsidR="643BEE3D">
              <w:rPr>
                <w:rStyle w:val="Hyperlink"/>
              </w:rPr>
              <w:t>40</w:t>
            </w:r>
            <w:r>
              <w:fldChar w:fldCharType="end"/>
            </w:r>
          </w:hyperlink>
        </w:p>
        <w:p w:rsidR="643BEE3D" w:rsidP="643BEE3D" w:rsidRDefault="643BEE3D" w14:paraId="3A3148EE" w14:textId="3AF2437F">
          <w:pPr>
            <w:pStyle w:val="TOC6"/>
            <w:tabs>
              <w:tab w:val="right" w:leader="dot" w:pos="9015"/>
            </w:tabs>
            <w:bidi w:val="0"/>
          </w:pPr>
          <w:hyperlink w:anchor="_Toc1934210327">
            <w:r w:rsidRPr="643BEE3D" w:rsidR="643BEE3D">
              <w:rPr>
                <w:rStyle w:val="Hyperlink"/>
              </w:rPr>
              <w:t>Appendix B.</w:t>
            </w:r>
            <w:r>
              <w:tab/>
            </w:r>
            <w:r>
              <w:fldChar w:fldCharType="begin"/>
            </w:r>
            <w:r>
              <w:instrText xml:space="preserve">PAGEREF _Toc1934210327 \h</w:instrText>
            </w:r>
            <w:r>
              <w:fldChar w:fldCharType="separate"/>
            </w:r>
            <w:r w:rsidRPr="643BEE3D" w:rsidR="643BEE3D">
              <w:rPr>
                <w:rStyle w:val="Hyperlink"/>
              </w:rPr>
              <w:t>41</w:t>
            </w:r>
            <w:r>
              <w:fldChar w:fldCharType="end"/>
            </w:r>
          </w:hyperlink>
        </w:p>
        <w:p w:rsidR="643BEE3D" w:rsidP="643BEE3D" w:rsidRDefault="643BEE3D" w14:paraId="6EB2A7BC" w14:textId="169ACBB9">
          <w:pPr>
            <w:pStyle w:val="TOC6"/>
            <w:tabs>
              <w:tab w:val="right" w:leader="dot" w:pos="9015"/>
            </w:tabs>
            <w:bidi w:val="0"/>
          </w:pPr>
          <w:hyperlink w:anchor="_Toc1172004688">
            <w:r w:rsidRPr="643BEE3D" w:rsidR="643BEE3D">
              <w:rPr>
                <w:rStyle w:val="Hyperlink"/>
              </w:rPr>
              <w:t>￼</w:t>
            </w:r>
            <w:r>
              <w:tab/>
            </w:r>
            <w:r>
              <w:fldChar w:fldCharType="begin"/>
            </w:r>
            <w:r>
              <w:instrText xml:space="preserve">PAGEREF _Toc1172004688 \h</w:instrText>
            </w:r>
            <w:r>
              <w:fldChar w:fldCharType="separate"/>
            </w:r>
            <w:r w:rsidRPr="643BEE3D" w:rsidR="643BEE3D">
              <w:rPr>
                <w:rStyle w:val="Hyperlink"/>
              </w:rPr>
              <w:t>41</w:t>
            </w:r>
            <w:r>
              <w:fldChar w:fldCharType="end"/>
            </w:r>
          </w:hyperlink>
        </w:p>
        <w:p w:rsidR="643BEE3D" w:rsidP="643BEE3D" w:rsidRDefault="643BEE3D" w14:paraId="409413A8" w14:textId="11C9AA93">
          <w:pPr>
            <w:pStyle w:val="TOC6"/>
            <w:tabs>
              <w:tab w:val="right" w:leader="dot" w:pos="9015"/>
            </w:tabs>
            <w:bidi w:val="0"/>
          </w:pPr>
          <w:hyperlink w:anchor="_Toc518126106">
            <w:r w:rsidRPr="643BEE3D" w:rsidR="643BEE3D">
              <w:rPr>
                <w:rStyle w:val="Hyperlink"/>
              </w:rPr>
              <w:t>Appendix C.</w:t>
            </w:r>
            <w:r>
              <w:tab/>
            </w:r>
            <w:r>
              <w:fldChar w:fldCharType="begin"/>
            </w:r>
            <w:r>
              <w:instrText xml:space="preserve">PAGEREF _Toc518126106 \h</w:instrText>
            </w:r>
            <w:r>
              <w:fldChar w:fldCharType="separate"/>
            </w:r>
            <w:r w:rsidRPr="643BEE3D" w:rsidR="643BEE3D">
              <w:rPr>
                <w:rStyle w:val="Hyperlink"/>
              </w:rPr>
              <w:t>42</w:t>
            </w:r>
            <w:r>
              <w:fldChar w:fldCharType="end"/>
            </w:r>
          </w:hyperlink>
        </w:p>
        <w:p w:rsidR="643BEE3D" w:rsidP="643BEE3D" w:rsidRDefault="643BEE3D" w14:paraId="77D72C70" w14:textId="6ED2A2B1">
          <w:pPr>
            <w:pStyle w:val="TOC6"/>
            <w:tabs>
              <w:tab w:val="right" w:leader="dot" w:pos="9015"/>
            </w:tabs>
            <w:bidi w:val="0"/>
          </w:pPr>
          <w:hyperlink w:anchor="_Toc1690112699">
            <w:r w:rsidRPr="643BEE3D" w:rsidR="643BEE3D">
              <w:rPr>
                <w:rStyle w:val="Hyperlink"/>
              </w:rPr>
              <w:t>Appendix E.</w:t>
            </w:r>
            <w:r>
              <w:tab/>
            </w:r>
            <w:r>
              <w:fldChar w:fldCharType="begin"/>
            </w:r>
            <w:r>
              <w:instrText xml:space="preserve">PAGEREF _Toc1690112699 \h</w:instrText>
            </w:r>
            <w:r>
              <w:fldChar w:fldCharType="separate"/>
            </w:r>
            <w:r w:rsidRPr="643BEE3D" w:rsidR="643BEE3D">
              <w:rPr>
                <w:rStyle w:val="Hyperlink"/>
              </w:rPr>
              <w:t>44</w:t>
            </w:r>
            <w:r>
              <w:fldChar w:fldCharType="end"/>
            </w:r>
          </w:hyperlink>
        </w:p>
        <w:p w:rsidR="643BEE3D" w:rsidP="643BEE3D" w:rsidRDefault="643BEE3D" w14:paraId="59C28554" w14:textId="103507DB">
          <w:pPr>
            <w:pStyle w:val="TOC6"/>
            <w:tabs>
              <w:tab w:val="right" w:leader="dot" w:pos="9015"/>
            </w:tabs>
            <w:bidi w:val="0"/>
          </w:pPr>
          <w:hyperlink w:anchor="_Toc720128132">
            <w:r w:rsidRPr="643BEE3D" w:rsidR="643BEE3D">
              <w:rPr>
                <w:rStyle w:val="Hyperlink"/>
              </w:rPr>
              <w:t>Appendix F.</w:t>
            </w:r>
            <w:r>
              <w:tab/>
            </w:r>
            <w:r>
              <w:fldChar w:fldCharType="begin"/>
            </w:r>
            <w:r>
              <w:instrText xml:space="preserve">PAGEREF _Toc720128132 \h</w:instrText>
            </w:r>
            <w:r>
              <w:fldChar w:fldCharType="separate"/>
            </w:r>
            <w:r w:rsidRPr="643BEE3D" w:rsidR="643BEE3D">
              <w:rPr>
                <w:rStyle w:val="Hyperlink"/>
              </w:rPr>
              <w:t>45</w:t>
            </w:r>
            <w:r>
              <w:fldChar w:fldCharType="end"/>
            </w:r>
          </w:hyperlink>
        </w:p>
        <w:p w:rsidR="643BEE3D" w:rsidP="643BEE3D" w:rsidRDefault="643BEE3D" w14:paraId="0D31B64A" w14:textId="069B3690">
          <w:pPr>
            <w:pStyle w:val="TOC6"/>
            <w:tabs>
              <w:tab w:val="right" w:leader="dot" w:pos="9015"/>
            </w:tabs>
            <w:bidi w:val="0"/>
          </w:pPr>
          <w:hyperlink w:anchor="_Toc1166719961">
            <w:r w:rsidRPr="643BEE3D" w:rsidR="643BEE3D">
              <w:rPr>
                <w:rStyle w:val="Hyperlink"/>
              </w:rPr>
              <w:t>Appendix F.</w:t>
            </w:r>
            <w:r>
              <w:tab/>
            </w:r>
            <w:r>
              <w:fldChar w:fldCharType="begin"/>
            </w:r>
            <w:r>
              <w:instrText xml:space="preserve">PAGEREF _Toc1166719961 \h</w:instrText>
            </w:r>
            <w:r>
              <w:fldChar w:fldCharType="separate"/>
            </w:r>
            <w:r w:rsidRPr="643BEE3D" w:rsidR="643BEE3D">
              <w:rPr>
                <w:rStyle w:val="Hyperlink"/>
              </w:rPr>
              <w:t>46</w:t>
            </w:r>
            <w:r>
              <w:fldChar w:fldCharType="end"/>
            </w:r>
          </w:hyperlink>
        </w:p>
        <w:p w:rsidR="643BEE3D" w:rsidP="643BEE3D" w:rsidRDefault="643BEE3D" w14:paraId="41C198FD" w14:textId="561AA2CA">
          <w:pPr>
            <w:pStyle w:val="TOC6"/>
            <w:tabs>
              <w:tab w:val="right" w:leader="dot" w:pos="9015"/>
            </w:tabs>
            <w:bidi w:val="0"/>
          </w:pPr>
          <w:hyperlink w:anchor="_Toc371176828">
            <w:r w:rsidRPr="643BEE3D" w:rsidR="643BEE3D">
              <w:rPr>
                <w:rStyle w:val="Hyperlink"/>
              </w:rPr>
              <w:t>Appendix H.</w:t>
            </w:r>
            <w:r>
              <w:tab/>
            </w:r>
            <w:r>
              <w:fldChar w:fldCharType="begin"/>
            </w:r>
            <w:r>
              <w:instrText xml:space="preserve">PAGEREF _Toc371176828 \h</w:instrText>
            </w:r>
            <w:r>
              <w:fldChar w:fldCharType="separate"/>
            </w:r>
            <w:r w:rsidRPr="643BEE3D" w:rsidR="643BEE3D">
              <w:rPr>
                <w:rStyle w:val="Hyperlink"/>
              </w:rPr>
              <w:t>47</w:t>
            </w:r>
            <w:r>
              <w:fldChar w:fldCharType="end"/>
            </w:r>
          </w:hyperlink>
        </w:p>
        <w:p w:rsidR="643BEE3D" w:rsidP="643BEE3D" w:rsidRDefault="643BEE3D" w14:paraId="16C806E1" w14:textId="75524791">
          <w:pPr>
            <w:pStyle w:val="TOC5"/>
            <w:tabs>
              <w:tab w:val="right" w:leader="dot" w:pos="9015"/>
            </w:tabs>
            <w:bidi w:val="0"/>
          </w:pPr>
          <w:hyperlink w:anchor="_Toc627953695">
            <w:r w:rsidRPr="643BEE3D" w:rsidR="643BEE3D">
              <w:rPr>
                <w:rStyle w:val="Hyperlink"/>
              </w:rPr>
              <w:t>Appendix I.</w:t>
            </w:r>
            <w:r>
              <w:tab/>
            </w:r>
            <w:r>
              <w:fldChar w:fldCharType="begin"/>
            </w:r>
            <w:r>
              <w:instrText xml:space="preserve">PAGEREF _Toc627953695 \h</w:instrText>
            </w:r>
            <w:r>
              <w:fldChar w:fldCharType="separate"/>
            </w:r>
            <w:r w:rsidRPr="643BEE3D" w:rsidR="643BEE3D">
              <w:rPr>
                <w:rStyle w:val="Hyperlink"/>
              </w:rPr>
              <w:t>48</w:t>
            </w:r>
            <w:r>
              <w:fldChar w:fldCharType="end"/>
            </w:r>
          </w:hyperlink>
        </w:p>
        <w:p w:rsidR="643BEE3D" w:rsidP="643BEE3D" w:rsidRDefault="643BEE3D" w14:paraId="50B08AE5" w14:textId="0FC33861">
          <w:pPr>
            <w:pStyle w:val="TOC5"/>
            <w:tabs>
              <w:tab w:val="right" w:leader="dot" w:pos="9015"/>
            </w:tabs>
            <w:bidi w:val="0"/>
          </w:pPr>
          <w:hyperlink w:anchor="_Toc1165005373">
            <w:r w:rsidRPr="643BEE3D" w:rsidR="643BEE3D">
              <w:rPr>
                <w:rStyle w:val="Hyperlink"/>
              </w:rPr>
              <w:t>Appendix J.</w:t>
            </w:r>
            <w:r>
              <w:tab/>
            </w:r>
            <w:r>
              <w:fldChar w:fldCharType="begin"/>
            </w:r>
            <w:r>
              <w:instrText xml:space="preserve">PAGEREF _Toc1165005373 \h</w:instrText>
            </w:r>
            <w:r>
              <w:fldChar w:fldCharType="separate"/>
            </w:r>
            <w:r w:rsidRPr="643BEE3D" w:rsidR="643BEE3D">
              <w:rPr>
                <w:rStyle w:val="Hyperlink"/>
              </w:rPr>
              <w:t>49</w:t>
            </w:r>
            <w:r>
              <w:fldChar w:fldCharType="end"/>
            </w:r>
          </w:hyperlink>
        </w:p>
        <w:p w:rsidR="643BEE3D" w:rsidP="643BEE3D" w:rsidRDefault="643BEE3D" w14:paraId="768F7234" w14:textId="0F19428E">
          <w:pPr>
            <w:pStyle w:val="TOC6"/>
            <w:tabs>
              <w:tab w:val="right" w:leader="dot" w:pos="9015"/>
            </w:tabs>
            <w:bidi w:val="0"/>
          </w:pPr>
          <w:hyperlink w:anchor="_Toc1813652316">
            <w:r w:rsidRPr="643BEE3D" w:rsidR="643BEE3D">
              <w:rPr>
                <w:rStyle w:val="Hyperlink"/>
              </w:rPr>
              <w:t>Appendix K.</w:t>
            </w:r>
            <w:r>
              <w:tab/>
            </w:r>
            <w:r>
              <w:fldChar w:fldCharType="begin"/>
            </w:r>
            <w:r>
              <w:instrText xml:space="preserve">PAGEREF _Toc1813652316 \h</w:instrText>
            </w:r>
            <w:r>
              <w:fldChar w:fldCharType="separate"/>
            </w:r>
            <w:r w:rsidRPr="643BEE3D" w:rsidR="643BEE3D">
              <w:rPr>
                <w:rStyle w:val="Hyperlink"/>
              </w:rPr>
              <w:t>50</w:t>
            </w:r>
            <w:r>
              <w:fldChar w:fldCharType="end"/>
            </w:r>
          </w:hyperlink>
        </w:p>
        <w:p w:rsidR="643BEE3D" w:rsidP="643BEE3D" w:rsidRDefault="643BEE3D" w14:paraId="0FEB53E4" w14:textId="522F1A65">
          <w:pPr>
            <w:pStyle w:val="TOC5"/>
            <w:tabs>
              <w:tab w:val="right" w:leader="dot" w:pos="9015"/>
            </w:tabs>
            <w:bidi w:val="0"/>
          </w:pPr>
          <w:hyperlink w:anchor="_Toc1536221533">
            <w:r w:rsidRPr="643BEE3D" w:rsidR="643BEE3D">
              <w:rPr>
                <w:rStyle w:val="Hyperlink"/>
              </w:rPr>
              <w:t>Appendix k.1.</w:t>
            </w:r>
            <w:r>
              <w:tab/>
            </w:r>
            <w:r>
              <w:fldChar w:fldCharType="begin"/>
            </w:r>
            <w:r>
              <w:instrText xml:space="preserve">PAGEREF _Toc1536221533 \h</w:instrText>
            </w:r>
            <w:r>
              <w:fldChar w:fldCharType="separate"/>
            </w:r>
            <w:r w:rsidRPr="643BEE3D" w:rsidR="643BEE3D">
              <w:rPr>
                <w:rStyle w:val="Hyperlink"/>
              </w:rPr>
              <w:t>51</w:t>
            </w:r>
            <w:r>
              <w:fldChar w:fldCharType="end"/>
            </w:r>
          </w:hyperlink>
        </w:p>
        <w:p w:rsidR="643BEE3D" w:rsidP="643BEE3D" w:rsidRDefault="643BEE3D" w14:paraId="1F10243E" w14:textId="6577A8B7">
          <w:pPr>
            <w:pStyle w:val="TOC6"/>
            <w:tabs>
              <w:tab w:val="right" w:leader="dot" w:pos="9015"/>
            </w:tabs>
            <w:bidi w:val="0"/>
          </w:pPr>
          <w:hyperlink w:anchor="_Toc693005253">
            <w:r w:rsidRPr="643BEE3D" w:rsidR="643BEE3D">
              <w:rPr>
                <w:rStyle w:val="Hyperlink"/>
              </w:rPr>
              <w:t>Appendix k.2</w:t>
            </w:r>
            <w:r>
              <w:tab/>
            </w:r>
            <w:r>
              <w:fldChar w:fldCharType="begin"/>
            </w:r>
            <w:r>
              <w:instrText xml:space="preserve">PAGEREF _Toc693005253 \h</w:instrText>
            </w:r>
            <w:r>
              <w:fldChar w:fldCharType="separate"/>
            </w:r>
            <w:r w:rsidRPr="643BEE3D" w:rsidR="643BEE3D">
              <w:rPr>
                <w:rStyle w:val="Hyperlink"/>
              </w:rPr>
              <w:t>51</w:t>
            </w:r>
            <w:r>
              <w:fldChar w:fldCharType="end"/>
            </w:r>
          </w:hyperlink>
        </w:p>
        <w:p w:rsidR="643BEE3D" w:rsidP="643BEE3D" w:rsidRDefault="643BEE3D" w14:paraId="777898E7" w14:textId="12C8C2A8">
          <w:pPr>
            <w:pStyle w:val="TOC5"/>
            <w:tabs>
              <w:tab w:val="right" w:leader="dot" w:pos="9015"/>
            </w:tabs>
            <w:bidi w:val="0"/>
          </w:pPr>
          <w:hyperlink w:anchor="_Toc1284682948">
            <w:r w:rsidRPr="643BEE3D" w:rsidR="643BEE3D">
              <w:rPr>
                <w:rStyle w:val="Hyperlink"/>
              </w:rPr>
              <w:t>Appendix k.3.</w:t>
            </w:r>
            <w:r>
              <w:tab/>
            </w:r>
            <w:r>
              <w:fldChar w:fldCharType="begin"/>
            </w:r>
            <w:r>
              <w:instrText xml:space="preserve">PAGEREF _Toc1284682948 \h</w:instrText>
            </w:r>
            <w:r>
              <w:fldChar w:fldCharType="separate"/>
            </w:r>
            <w:r w:rsidRPr="643BEE3D" w:rsidR="643BEE3D">
              <w:rPr>
                <w:rStyle w:val="Hyperlink"/>
              </w:rPr>
              <w:t>51</w:t>
            </w:r>
            <w:r>
              <w:fldChar w:fldCharType="end"/>
            </w:r>
          </w:hyperlink>
        </w:p>
        <w:p w:rsidR="643BEE3D" w:rsidP="643BEE3D" w:rsidRDefault="643BEE3D" w14:paraId="094A2A1C" w14:textId="66DC178B">
          <w:pPr>
            <w:pStyle w:val="TOC5"/>
            <w:tabs>
              <w:tab w:val="right" w:leader="dot" w:pos="9015"/>
            </w:tabs>
            <w:bidi w:val="0"/>
          </w:pPr>
          <w:hyperlink w:anchor="_Toc51228785">
            <w:r w:rsidRPr="643BEE3D" w:rsidR="643BEE3D">
              <w:rPr>
                <w:rStyle w:val="Hyperlink"/>
              </w:rPr>
              <w:t>Appendix k.5.</w:t>
            </w:r>
            <w:r>
              <w:tab/>
            </w:r>
            <w:r>
              <w:fldChar w:fldCharType="begin"/>
            </w:r>
            <w:r>
              <w:instrText xml:space="preserve">PAGEREF _Toc51228785 \h</w:instrText>
            </w:r>
            <w:r>
              <w:fldChar w:fldCharType="separate"/>
            </w:r>
            <w:r w:rsidRPr="643BEE3D" w:rsidR="643BEE3D">
              <w:rPr>
                <w:rStyle w:val="Hyperlink"/>
              </w:rPr>
              <w:t>52</w:t>
            </w:r>
            <w:r>
              <w:fldChar w:fldCharType="end"/>
            </w:r>
          </w:hyperlink>
        </w:p>
        <w:p w:rsidR="643BEE3D" w:rsidP="643BEE3D" w:rsidRDefault="643BEE3D" w14:paraId="0E14A589" w14:textId="788F269D">
          <w:pPr>
            <w:pStyle w:val="TOC5"/>
            <w:tabs>
              <w:tab w:val="right" w:leader="dot" w:pos="9015"/>
            </w:tabs>
            <w:bidi w:val="0"/>
          </w:pPr>
          <w:hyperlink w:anchor="_Toc1942360823">
            <w:r w:rsidRPr="643BEE3D" w:rsidR="643BEE3D">
              <w:rPr>
                <w:rStyle w:val="Hyperlink"/>
              </w:rPr>
              <w:t>Appendix L.</w:t>
            </w:r>
            <w:r>
              <w:tab/>
            </w:r>
            <w:r>
              <w:fldChar w:fldCharType="begin"/>
            </w:r>
            <w:r>
              <w:instrText xml:space="preserve">PAGEREF _Toc1942360823 \h</w:instrText>
            </w:r>
            <w:r>
              <w:fldChar w:fldCharType="separate"/>
            </w:r>
            <w:r w:rsidRPr="643BEE3D" w:rsidR="643BEE3D">
              <w:rPr>
                <w:rStyle w:val="Hyperlink"/>
              </w:rPr>
              <w:t>53</w:t>
            </w:r>
            <w:r>
              <w:fldChar w:fldCharType="end"/>
            </w:r>
          </w:hyperlink>
        </w:p>
        <w:p w:rsidR="643BEE3D" w:rsidP="643BEE3D" w:rsidRDefault="643BEE3D" w14:paraId="7D493F5D" w14:textId="513EDF5B">
          <w:pPr>
            <w:pStyle w:val="TOC6"/>
            <w:tabs>
              <w:tab w:val="right" w:leader="dot" w:pos="9015"/>
            </w:tabs>
            <w:bidi w:val="0"/>
          </w:pPr>
          <w:hyperlink w:anchor="_Toc675407028">
            <w:r w:rsidRPr="643BEE3D" w:rsidR="643BEE3D">
              <w:rPr>
                <w:rStyle w:val="Hyperlink"/>
              </w:rPr>
              <w:t>Appendix H.</w:t>
            </w:r>
            <w:r>
              <w:tab/>
            </w:r>
            <w:r>
              <w:fldChar w:fldCharType="begin"/>
            </w:r>
            <w:r>
              <w:instrText xml:space="preserve">PAGEREF _Toc675407028 \h</w:instrText>
            </w:r>
            <w:r>
              <w:fldChar w:fldCharType="separate"/>
            </w:r>
            <w:r w:rsidRPr="643BEE3D" w:rsidR="643BEE3D">
              <w:rPr>
                <w:rStyle w:val="Hyperlink"/>
              </w:rPr>
              <w:t>54</w:t>
            </w:r>
            <w:r>
              <w:fldChar w:fldCharType="end"/>
            </w:r>
          </w:hyperlink>
        </w:p>
        <w:p w:rsidR="643BEE3D" w:rsidP="643BEE3D" w:rsidRDefault="643BEE3D" w14:paraId="3834F9F9" w14:textId="3E096E57">
          <w:pPr>
            <w:pStyle w:val="TOC5"/>
            <w:tabs>
              <w:tab w:val="right" w:leader="dot" w:pos="9015"/>
            </w:tabs>
            <w:bidi w:val="0"/>
          </w:pPr>
          <w:hyperlink w:anchor="_Toc654165766">
            <w:r w:rsidRPr="643BEE3D" w:rsidR="643BEE3D">
              <w:rPr>
                <w:rStyle w:val="Hyperlink"/>
              </w:rPr>
              <w:t>Appendix I.</w:t>
            </w:r>
            <w:r>
              <w:tab/>
            </w:r>
            <w:r>
              <w:fldChar w:fldCharType="begin"/>
            </w:r>
            <w:r>
              <w:instrText xml:space="preserve">PAGEREF _Toc654165766 \h</w:instrText>
            </w:r>
            <w:r>
              <w:fldChar w:fldCharType="separate"/>
            </w:r>
            <w:r w:rsidRPr="643BEE3D" w:rsidR="643BEE3D">
              <w:rPr>
                <w:rStyle w:val="Hyperlink"/>
              </w:rPr>
              <w:t>55</w:t>
            </w:r>
            <w:r>
              <w:fldChar w:fldCharType="end"/>
            </w:r>
          </w:hyperlink>
          <w:r>
            <w:fldChar w:fldCharType="end"/>
          </w:r>
        </w:p>
      </w:sdtContent>
    </w:sdt>
    <w:p w:rsidR="643BEE3D" w:rsidP="643BEE3D" w:rsidRDefault="643BEE3D" w14:paraId="351F0EED" w14:textId="70C314EE">
      <w:pPr>
        <w:pStyle w:val="Normal"/>
        <w:rPr>
          <w:rFonts w:ascii="Calibri Light" w:hAnsi="Calibri Light"/>
          <w:color w:val="2F5496" w:themeColor="accent1" w:themeTint="FF" w:themeShade="BF"/>
          <w:sz w:val="32"/>
          <w:szCs w:val="32"/>
        </w:rPr>
      </w:pPr>
    </w:p>
    <w:p w:rsidR="28C345B2" w:rsidP="28C345B2" w:rsidRDefault="28C345B2" w14:paraId="19EA5963" w14:textId="246CA8E0">
      <w:pPr>
        <w:rPr>
          <w:rFonts w:ascii="Calibri Light" w:hAnsi="Calibri Light"/>
          <w:color w:val="2F5496" w:themeColor="accent1" w:themeShade="BF"/>
          <w:sz w:val="32"/>
          <w:szCs w:val="32"/>
        </w:rPr>
      </w:pPr>
    </w:p>
    <w:p w:rsidR="6F8E4E75" w:rsidP="6F8E4E75" w:rsidRDefault="6F8E4E75" w14:paraId="13765C49" w14:textId="3940933C">
      <w:pPr>
        <w:rPr>
          <w:rStyle w:val="FootnoteReference"/>
          <w:highlight w:val="yellow"/>
        </w:rPr>
      </w:pPr>
    </w:p>
    <w:p w:rsidR="6F8E4E75" w:rsidP="6F8E4E75" w:rsidRDefault="6F8E4E75" w14:paraId="3CF192E7" w14:textId="1BFA7C2F">
      <w:pPr>
        <w:rPr>
          <w:highlight w:val="yellow"/>
        </w:rPr>
      </w:pPr>
    </w:p>
    <w:p w:rsidR="6F8E4E75" w:rsidP="6F8E4E75" w:rsidRDefault="6F8E4E75" w14:paraId="6DB18BE7" w14:textId="244AC6E1">
      <w:pPr>
        <w:pStyle w:val="Heading1"/>
        <w:rPr>
          <w:rFonts w:ascii="Times New Roman" w:hAnsi="Times New Roman" w:eastAsia="Times New Roman" w:cs="Times New Roman"/>
          <w:sz w:val="24"/>
          <w:szCs w:val="24"/>
        </w:rPr>
      </w:pPr>
    </w:p>
    <w:p w:rsidR="6B628B5B" w:rsidP="28C345B2" w:rsidRDefault="6B628B5B" w14:paraId="2DCCC933" w14:textId="5AAC6D5C">
      <w:pPr>
        <w:rPr>
          <w:rFonts w:ascii="Calibri Light" w:hAnsi="Calibri Light" w:eastAsia="MS Gothic" w:cs="Times New Roman"/>
        </w:rPr>
      </w:pPr>
    </w:p>
    <w:p w:rsidR="002820BE" w:rsidP="6F8E4E75" w:rsidRDefault="06EDB1EB" w14:paraId="5E5787A5" w14:textId="548A1FB0">
      <w:pPr>
        <w:pStyle w:val="Heading1"/>
        <w:rPr>
          <w:rFonts w:ascii="Calibri Light" w:hAnsi="Calibri Light"/>
          <w:u w:val="single"/>
        </w:rPr>
      </w:pPr>
      <w:bookmarkStart w:name="_Toc580516026" w:id="1444600806"/>
      <w:r w:rsidR="06EDB1EB">
        <w:rPr/>
        <w:t>Business Plan</w:t>
      </w:r>
      <w:r w:rsidR="5FF3FA49">
        <w:rPr/>
        <w:t xml:space="preserve"> for Kitchen secrets</w:t>
      </w:r>
      <w:r w:rsidR="06EDB1EB">
        <w:rPr/>
        <w:t>.</w:t>
      </w:r>
      <w:bookmarkEnd w:id="1444600806"/>
    </w:p>
    <w:p w:rsidR="1D8DB001" w:rsidP="6F8E4E75" w:rsidRDefault="1D8DB001" w14:paraId="5F8CF15C" w14:textId="292FDD3E"/>
    <w:p w:rsidR="1D8DB001" w:rsidP="6F8E4E75" w:rsidRDefault="06EDB1EB" w14:paraId="0FE5430D" w14:textId="33437B71">
      <w:pPr>
        <w:pStyle w:val="Heading2"/>
        <w:rPr>
          <w:rFonts w:ascii="Times New Roman" w:hAnsi="Times New Roman" w:eastAsia="Times New Roman" w:cs="Times New Roman"/>
          <w:sz w:val="24"/>
          <w:szCs w:val="24"/>
        </w:rPr>
      </w:pPr>
      <w:bookmarkStart w:name="_Toc1490842764" w:id="1961987959"/>
      <w:r w:rsidRPr="643BEE3D" w:rsidR="06EDB1EB">
        <w:rPr>
          <w:rFonts w:ascii="Times New Roman" w:hAnsi="Times New Roman" w:eastAsia="Times New Roman" w:cs="Times New Roman"/>
          <w:sz w:val="24"/>
          <w:szCs w:val="24"/>
        </w:rPr>
        <w:t>Business Name- Kitchen Secrets.</w:t>
      </w:r>
      <w:bookmarkEnd w:id="1961987959"/>
    </w:p>
    <w:p w:rsidR="6F8E4E75" w:rsidP="6F8E4E75" w:rsidRDefault="6F8E4E75" w14:paraId="721F9E7D" w14:textId="4F89A484"/>
    <w:p w:rsidR="1D8DB001" w:rsidP="6F8E4E75" w:rsidRDefault="7B6CFB57" w14:paraId="6B7DB8ED" w14:textId="710D21D6">
      <w:pPr>
        <w:pStyle w:val="Heading2"/>
        <w:rPr>
          <w:rFonts w:ascii="Times New Roman" w:hAnsi="Times New Roman" w:eastAsia="Times New Roman" w:cs="Times New Roman"/>
          <w:sz w:val="24"/>
          <w:szCs w:val="24"/>
        </w:rPr>
      </w:pPr>
      <w:bookmarkStart w:name="_Toc1512530108" w:id="1682510662"/>
      <w:r w:rsidRPr="643BEE3D" w:rsidR="7B6CFB57">
        <w:rPr>
          <w:rFonts w:ascii="Times New Roman" w:hAnsi="Times New Roman" w:eastAsia="Times New Roman" w:cs="Times New Roman"/>
          <w:sz w:val="24"/>
          <w:szCs w:val="24"/>
        </w:rPr>
        <w:t>Business Owner- Kersha May Davies.</w:t>
      </w:r>
      <w:bookmarkEnd w:id="1682510662"/>
    </w:p>
    <w:p w:rsidR="6B628B5B" w:rsidP="6B628B5B" w:rsidRDefault="6B628B5B" w14:paraId="79E81229" w14:textId="7E98DE80"/>
    <w:p w:rsidR="6B628B5B" w:rsidP="6B628B5B" w:rsidRDefault="6B628B5B" w14:paraId="1166F9BF" w14:textId="0DBD97B6"/>
    <w:p w:rsidR="6B628B5B" w:rsidP="6B628B5B" w:rsidRDefault="6B628B5B" w14:paraId="4C98DB3D" w14:textId="071A0B85"/>
    <w:p w:rsidR="6B628B5B" w:rsidP="6B628B5B" w:rsidRDefault="6B628B5B" w14:paraId="729D52D1" w14:textId="0C7297BA"/>
    <w:p w:rsidR="6B628B5B" w:rsidP="6B628B5B" w:rsidRDefault="6B628B5B" w14:paraId="0254AC1A" w14:textId="0D446144"/>
    <w:p w:rsidR="6B628B5B" w:rsidP="6B628B5B" w:rsidRDefault="6B628B5B" w14:paraId="114F5FF4" w14:textId="7C0E985A"/>
    <w:p w:rsidR="6B628B5B" w:rsidP="6B628B5B" w:rsidRDefault="6B628B5B" w14:paraId="01F8F45C" w14:textId="4FC69FA2"/>
    <w:p w:rsidR="6B628B5B" w:rsidP="6B628B5B" w:rsidRDefault="6B628B5B" w14:paraId="55FF6F00" w14:textId="72E7FD7F"/>
    <w:p w:rsidR="6B628B5B" w:rsidP="6B628B5B" w:rsidRDefault="6B628B5B" w14:paraId="0663EBDE" w14:textId="5F37F01C"/>
    <w:p w:rsidR="6B628B5B" w:rsidP="6B628B5B" w:rsidRDefault="6B628B5B" w14:paraId="5E053E9D" w14:textId="6E0941BD"/>
    <w:p w:rsidR="6B628B5B" w:rsidP="6B628B5B" w:rsidRDefault="6B628B5B" w14:paraId="4B11EE17" w14:textId="2BA8C030"/>
    <w:p w:rsidR="6B628B5B" w:rsidP="6B628B5B" w:rsidRDefault="6B628B5B" w14:paraId="553CBE75" w14:textId="7DE6C89C"/>
    <w:p w:rsidR="6B628B5B" w:rsidP="6B628B5B" w:rsidRDefault="6B628B5B" w14:paraId="5F1375EE" w14:textId="4C13A189"/>
    <w:p w:rsidR="6B628B5B" w:rsidP="6B628B5B" w:rsidRDefault="6B628B5B" w14:paraId="57FD26DA" w14:textId="72F7A9E0"/>
    <w:p w:rsidR="6B628B5B" w:rsidP="6B628B5B" w:rsidRDefault="6B628B5B" w14:paraId="2366EA9B" w14:textId="6F9A5270"/>
    <w:p w:rsidR="6B628B5B" w:rsidP="6B628B5B" w:rsidRDefault="6B628B5B" w14:paraId="72ADF52F" w14:textId="58536E25"/>
    <w:p w:rsidR="6B628B5B" w:rsidP="6B628B5B" w:rsidRDefault="6B628B5B" w14:paraId="33183863" w14:textId="23E51156"/>
    <w:p w:rsidR="46A9ECFF" w:rsidP="6F8E4E75" w:rsidRDefault="46A9ECFF" w14:paraId="433783C5" w14:textId="38F51920">
      <w:pPr>
        <w:pStyle w:val="Heading2"/>
        <w:rPr>
          <w:rFonts w:ascii="Times New Roman" w:hAnsi="Times New Roman" w:eastAsia="Times New Roman" w:cs="Times New Roman"/>
          <w:sz w:val="24"/>
          <w:szCs w:val="24"/>
        </w:rPr>
      </w:pPr>
    </w:p>
    <w:p w:rsidR="6B628B5B" w:rsidP="6B628B5B" w:rsidRDefault="6B628B5B" w14:paraId="04CD641B" w14:textId="73E4A68D"/>
    <w:p w:rsidR="6B628B5B" w:rsidP="6B628B5B" w:rsidRDefault="6B628B5B" w14:paraId="65D6AEA2" w14:textId="00803997"/>
    <w:p w:rsidR="6B628B5B" w:rsidP="6B628B5B" w:rsidRDefault="6B628B5B" w14:paraId="11981F27" w14:textId="376EE1AE"/>
    <w:p w:rsidR="6B628B5B" w:rsidP="6B628B5B" w:rsidRDefault="6B628B5B" w14:paraId="52A18C6C" w14:textId="0C416923"/>
    <w:p w:rsidR="28C345B2" w:rsidP="28C345B2" w:rsidRDefault="28C345B2" w14:paraId="2D2B49BC" w14:textId="2BDE129F">
      <w:pPr>
        <w:pStyle w:val="Heading2"/>
        <w:rPr>
          <w:rFonts w:ascii="Times New Roman" w:hAnsi="Times New Roman" w:eastAsia="Times New Roman" w:cs="Times New Roman"/>
          <w:sz w:val="24"/>
          <w:szCs w:val="24"/>
        </w:rPr>
      </w:pPr>
    </w:p>
    <w:p w:rsidR="28C345B2" w:rsidP="28C345B2" w:rsidRDefault="28C345B2" w14:paraId="1B1DB873" w14:textId="22FA65A2">
      <w:pPr>
        <w:pStyle w:val="Heading2"/>
        <w:rPr>
          <w:rFonts w:ascii="Times New Roman" w:hAnsi="Times New Roman" w:eastAsia="Times New Roman" w:cs="Times New Roman"/>
          <w:sz w:val="24"/>
          <w:szCs w:val="24"/>
        </w:rPr>
      </w:pPr>
    </w:p>
    <w:p w:rsidR="6042D443" w:rsidP="6F8E4E75" w:rsidRDefault="06EDB1EB" w14:paraId="62826B1F" w14:textId="4442FD26">
      <w:pPr>
        <w:pStyle w:val="Heading2"/>
        <w:rPr>
          <w:rFonts w:ascii="Times New Roman" w:hAnsi="Times New Roman" w:eastAsia="Times New Roman" w:cs="Times New Roman"/>
          <w:sz w:val="24"/>
          <w:szCs w:val="24"/>
        </w:rPr>
      </w:pPr>
      <w:bookmarkStart w:name="_Toc1182107752" w:id="379271327"/>
      <w:r w:rsidRPr="643BEE3D" w:rsidR="06EDB1EB">
        <w:rPr>
          <w:rFonts w:ascii="Times New Roman" w:hAnsi="Times New Roman" w:eastAsia="Times New Roman" w:cs="Times New Roman"/>
          <w:sz w:val="24"/>
          <w:szCs w:val="24"/>
        </w:rPr>
        <w:t>Mission Statement</w:t>
      </w:r>
      <w:r w:rsidRPr="643BEE3D" w:rsidR="4CB369EE">
        <w:rPr>
          <w:rFonts w:ascii="Times New Roman" w:hAnsi="Times New Roman" w:eastAsia="Times New Roman" w:cs="Times New Roman"/>
          <w:sz w:val="24"/>
          <w:szCs w:val="24"/>
        </w:rPr>
        <w:t>.</w:t>
      </w:r>
      <w:bookmarkEnd w:id="379271327"/>
    </w:p>
    <w:p w:rsidR="0ED697B3" w:rsidP="6F8E4E75" w:rsidRDefault="5F45BE52" w14:paraId="15839F7E" w14:textId="3923CE6D">
      <w:pPr>
        <w:pStyle w:val="Heading3"/>
        <w:rPr>
          <w:rFonts w:ascii="Times New Roman" w:hAnsi="Times New Roman" w:eastAsia="Times New Roman" w:cs="Times New Roman"/>
          <w:color w:val="1F3763"/>
        </w:rPr>
      </w:pPr>
      <w:bookmarkStart w:name="_Toc1045144723" w:id="1445413008"/>
      <w:r w:rsidRPr="643BEE3D" w:rsidR="5F45BE52">
        <w:rPr>
          <w:rFonts w:ascii="Times New Roman" w:hAnsi="Times New Roman" w:eastAsia="Times New Roman" w:cs="Times New Roman"/>
        </w:rPr>
        <w:t>Kitchen Secrets, “</w:t>
      </w:r>
      <w:r w:rsidRPr="643BEE3D" w:rsidR="7ADE774F">
        <w:rPr>
          <w:rFonts w:ascii="Times New Roman" w:hAnsi="Times New Roman" w:eastAsia="Times New Roman" w:cs="Times New Roman"/>
        </w:rPr>
        <w:t>OFCI</w:t>
      </w:r>
      <w:r w:rsidRPr="643BEE3D" w:rsidR="1A7A6959">
        <w:rPr>
          <w:rFonts w:ascii="Times New Roman" w:hAnsi="Times New Roman" w:eastAsia="Times New Roman" w:cs="Times New Roman"/>
        </w:rPr>
        <w:t>”</w:t>
      </w:r>
      <w:r w:rsidRPr="643BEE3D" w:rsidR="7ADE774F">
        <w:rPr>
          <w:rFonts w:ascii="Times New Roman" w:hAnsi="Times New Roman" w:eastAsia="Times New Roman" w:cs="Times New Roman"/>
        </w:rPr>
        <w:t xml:space="preserve"> </w:t>
      </w:r>
      <w:r w:rsidRPr="643BEE3D" w:rsidR="72350355">
        <w:rPr>
          <w:rFonts w:ascii="Times New Roman" w:hAnsi="Times New Roman" w:eastAsia="Times New Roman" w:cs="Times New Roman"/>
        </w:rPr>
        <w:t xml:space="preserve">(Organic, Fresh, </w:t>
      </w:r>
      <w:r w:rsidRPr="643BEE3D" w:rsidR="02C6F586">
        <w:rPr>
          <w:rFonts w:ascii="Times New Roman" w:hAnsi="Times New Roman" w:eastAsia="Times New Roman" w:cs="Times New Roman"/>
        </w:rPr>
        <w:t>Creative,</w:t>
      </w:r>
      <w:r w:rsidRPr="643BEE3D" w:rsidR="72350355">
        <w:rPr>
          <w:rFonts w:ascii="Times New Roman" w:hAnsi="Times New Roman" w:eastAsia="Times New Roman" w:cs="Times New Roman"/>
        </w:rPr>
        <w:t xml:space="preserve"> and </w:t>
      </w:r>
      <w:r w:rsidRPr="643BEE3D" w:rsidR="3F85373A">
        <w:rPr>
          <w:rFonts w:ascii="Times New Roman" w:hAnsi="Times New Roman" w:eastAsia="Times New Roman" w:cs="Times New Roman"/>
        </w:rPr>
        <w:t>inexpensive</w:t>
      </w:r>
      <w:r w:rsidRPr="643BEE3D" w:rsidR="72350355">
        <w:rPr>
          <w:rFonts w:ascii="Times New Roman" w:hAnsi="Times New Roman" w:eastAsia="Times New Roman" w:cs="Times New Roman"/>
        </w:rPr>
        <w:t xml:space="preserve">). </w:t>
      </w:r>
      <w:bookmarkEnd w:id="1445413008"/>
    </w:p>
    <w:p w:rsidR="613C3E92" w:rsidP="6F8E4E75" w:rsidRDefault="613C3E92" w14:paraId="6381B1DB" w14:textId="1BFCF5D9">
      <w:pPr>
        <w:rPr>
          <w:rFonts w:ascii="Times New Roman" w:hAnsi="Times New Roman" w:eastAsia="Times New Roman" w:cs="Times New Roman"/>
          <w:sz w:val="24"/>
          <w:szCs w:val="24"/>
        </w:rPr>
      </w:pPr>
    </w:p>
    <w:p w:rsidR="0B646BD2" w:rsidP="6F8E4E75" w:rsidRDefault="2BE5911A" w14:paraId="72237FA6" w14:textId="5266CAEB">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goal of this business concept is to promote healthy eating in our community. These foods will be organic, fresh, unique, and </w:t>
      </w:r>
      <w:r w:rsidRPr="6F8E4E75" w:rsidR="51E90DD9">
        <w:rPr>
          <w:rFonts w:ascii="Times New Roman" w:hAnsi="Times New Roman" w:eastAsia="Times New Roman" w:cs="Times New Roman"/>
          <w:sz w:val="24"/>
          <w:szCs w:val="24"/>
        </w:rPr>
        <w:t>reasonably</w:t>
      </w:r>
      <w:r w:rsidRPr="6F8E4E75">
        <w:rPr>
          <w:rFonts w:ascii="Times New Roman" w:hAnsi="Times New Roman" w:eastAsia="Times New Roman" w:cs="Times New Roman"/>
          <w:sz w:val="24"/>
          <w:szCs w:val="24"/>
        </w:rPr>
        <w:t xml:space="preserve"> priced. </w:t>
      </w:r>
    </w:p>
    <w:p w:rsidR="0B646BD2" w:rsidP="6F8E4E75" w:rsidRDefault="2BE5911A" w14:paraId="024C39B4" w14:textId="37D52BA8">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 goal of this business is to promote a nutritional product of healthy foods to the community and Gym members at a moderate cost.</w:t>
      </w:r>
    </w:p>
    <w:p w:rsidR="20242688" w:rsidP="6F8E4E75" w:rsidRDefault="66FDB729" w14:paraId="7AF17A7F" w14:textId="10001B5B">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There are limited healthy food sources in the community. Individuals will receive a Nutrional diet and a healthy lifestyle on the go when this service is </w:t>
      </w:r>
      <w:r w:rsidRPr="28C345B2" w:rsidR="2A8080A7">
        <w:rPr>
          <w:rFonts w:ascii="Times New Roman" w:hAnsi="Times New Roman" w:eastAsia="Times New Roman" w:cs="Times New Roman"/>
          <w:sz w:val="24"/>
          <w:szCs w:val="24"/>
        </w:rPr>
        <w:t>open to</w:t>
      </w:r>
      <w:r w:rsidRPr="28C345B2">
        <w:rPr>
          <w:rFonts w:ascii="Times New Roman" w:hAnsi="Times New Roman" w:eastAsia="Times New Roman" w:cs="Times New Roman"/>
          <w:sz w:val="24"/>
          <w:szCs w:val="24"/>
        </w:rPr>
        <w:t xml:space="preserve"> the </w:t>
      </w:r>
      <w:r w:rsidRPr="28C345B2" w:rsidR="52036D1C">
        <w:rPr>
          <w:rFonts w:ascii="Times New Roman" w:hAnsi="Times New Roman" w:eastAsia="Times New Roman" w:cs="Times New Roman"/>
          <w:sz w:val="24"/>
          <w:szCs w:val="24"/>
        </w:rPr>
        <w:t>public</w:t>
      </w:r>
      <w:r w:rsidRPr="28C345B2">
        <w:rPr>
          <w:rFonts w:ascii="Times New Roman" w:hAnsi="Times New Roman" w:eastAsia="Times New Roman" w:cs="Times New Roman"/>
          <w:sz w:val="24"/>
          <w:szCs w:val="24"/>
        </w:rPr>
        <w:t>.</w:t>
      </w:r>
    </w:p>
    <w:p w:rsidR="70A7F97F" w:rsidP="6F8E4E75" w:rsidRDefault="5CDC6B32" w14:paraId="22B95778" w14:textId="58E1B340">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T</w:t>
      </w:r>
      <w:r w:rsidRPr="28C345B2" w:rsidR="55781D27">
        <w:rPr>
          <w:rFonts w:ascii="Times New Roman" w:hAnsi="Times New Roman" w:eastAsia="Times New Roman" w:cs="Times New Roman"/>
          <w:sz w:val="24"/>
          <w:szCs w:val="24"/>
        </w:rPr>
        <w:t xml:space="preserve">his service will generate an atmosphere of enthusiasm throughout the </w:t>
      </w:r>
      <w:r w:rsidRPr="28C345B2" w:rsidR="00AEDEB9">
        <w:rPr>
          <w:rFonts w:ascii="Times New Roman" w:hAnsi="Times New Roman" w:eastAsia="Times New Roman" w:cs="Times New Roman"/>
          <w:sz w:val="24"/>
          <w:szCs w:val="24"/>
        </w:rPr>
        <w:t>community and</w:t>
      </w:r>
      <w:r w:rsidRPr="28C345B2" w:rsidR="55781D27">
        <w:rPr>
          <w:rFonts w:ascii="Times New Roman" w:hAnsi="Times New Roman" w:eastAsia="Times New Roman" w:cs="Times New Roman"/>
          <w:sz w:val="24"/>
          <w:szCs w:val="24"/>
        </w:rPr>
        <w:t xml:space="preserve"> </w:t>
      </w:r>
      <w:r w:rsidRPr="28C345B2" w:rsidR="1A51A908">
        <w:rPr>
          <w:rFonts w:ascii="Times New Roman" w:hAnsi="Times New Roman" w:eastAsia="Times New Roman" w:cs="Times New Roman"/>
          <w:sz w:val="24"/>
          <w:szCs w:val="24"/>
        </w:rPr>
        <w:t>encourage</w:t>
      </w:r>
      <w:r w:rsidRPr="28C345B2" w:rsidR="55781D27">
        <w:rPr>
          <w:rFonts w:ascii="Times New Roman" w:hAnsi="Times New Roman" w:eastAsia="Times New Roman" w:cs="Times New Roman"/>
          <w:sz w:val="24"/>
          <w:szCs w:val="24"/>
        </w:rPr>
        <w:t xml:space="preserve"> </w:t>
      </w:r>
      <w:r w:rsidRPr="28C345B2" w:rsidR="151ABA00">
        <w:rPr>
          <w:rFonts w:ascii="Times New Roman" w:hAnsi="Times New Roman" w:eastAsia="Times New Roman" w:cs="Times New Roman"/>
          <w:sz w:val="24"/>
          <w:szCs w:val="24"/>
        </w:rPr>
        <w:t>individuals</w:t>
      </w:r>
      <w:r w:rsidRPr="28C345B2" w:rsidR="55781D27">
        <w:rPr>
          <w:rFonts w:ascii="Times New Roman" w:hAnsi="Times New Roman" w:eastAsia="Times New Roman" w:cs="Times New Roman"/>
          <w:sz w:val="24"/>
          <w:szCs w:val="24"/>
        </w:rPr>
        <w:t xml:space="preserve"> to live a healthy lifestyle without having to purchase products from grocery stores or prepare their own meals.</w:t>
      </w:r>
    </w:p>
    <w:p w:rsidR="2C1A2AE7" w:rsidP="6F8E4E75" w:rsidRDefault="000F0FAF" w14:paraId="2A5B97AC" w14:textId="22EC28DE">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Preparing and creating healthy meals can be time consuming. This service enables individuals to save time in their busy schedules by assisting them to manage their time.</w:t>
      </w:r>
    </w:p>
    <w:p w:rsidR="317D2B16" w:rsidP="6F8E4E75" w:rsidRDefault="2788F1A5" w14:paraId="638A3FC8" w14:textId="3724ACE4">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With th</w:t>
      </w:r>
      <w:r w:rsidRPr="6F8E4E75" w:rsidR="0CAFC10C">
        <w:rPr>
          <w:rFonts w:ascii="Times New Roman" w:hAnsi="Times New Roman" w:eastAsia="Times New Roman" w:cs="Times New Roman"/>
          <w:sz w:val="24"/>
          <w:szCs w:val="24"/>
        </w:rPr>
        <w:t xml:space="preserve">is </w:t>
      </w:r>
      <w:r w:rsidRPr="6F8E4E75">
        <w:rPr>
          <w:rFonts w:ascii="Times New Roman" w:hAnsi="Times New Roman" w:eastAsia="Times New Roman" w:cs="Times New Roman"/>
          <w:sz w:val="24"/>
          <w:szCs w:val="24"/>
        </w:rPr>
        <w:t>option the service provides</w:t>
      </w:r>
      <w:r w:rsidRPr="6F8E4E75" w:rsidR="4E56AB4C">
        <w:rPr>
          <w:rFonts w:ascii="Times New Roman" w:hAnsi="Times New Roman" w:eastAsia="Times New Roman" w:cs="Times New Roman"/>
          <w:sz w:val="24"/>
          <w:szCs w:val="24"/>
        </w:rPr>
        <w:t>,</w:t>
      </w:r>
      <w:r w:rsidRPr="6F8E4E75">
        <w:rPr>
          <w:rFonts w:ascii="Times New Roman" w:hAnsi="Times New Roman" w:eastAsia="Times New Roman" w:cs="Times New Roman"/>
          <w:sz w:val="24"/>
          <w:szCs w:val="24"/>
        </w:rPr>
        <w:t xml:space="preserve"> individuals can pick up their meals or </w:t>
      </w:r>
      <w:r w:rsidRPr="6F8E4E75" w:rsidR="1A3D25F4">
        <w:rPr>
          <w:rFonts w:ascii="Times New Roman" w:hAnsi="Times New Roman" w:eastAsia="Times New Roman" w:cs="Times New Roman"/>
          <w:sz w:val="24"/>
          <w:szCs w:val="24"/>
        </w:rPr>
        <w:t>they</w:t>
      </w:r>
      <w:r w:rsidRPr="6F8E4E75" w:rsidR="5A54E37F">
        <w:rPr>
          <w:rFonts w:ascii="Times New Roman" w:hAnsi="Times New Roman" w:eastAsia="Times New Roman" w:cs="Times New Roman"/>
          <w:sz w:val="24"/>
          <w:szCs w:val="24"/>
        </w:rPr>
        <w:t xml:space="preserve"> may prefer</w:t>
      </w:r>
      <w:r w:rsidRPr="6F8E4E75" w:rsidR="1A3D25F4">
        <w:rPr>
          <w:rFonts w:ascii="Times New Roman" w:hAnsi="Times New Roman" w:eastAsia="Times New Roman" w:cs="Times New Roman"/>
          <w:sz w:val="24"/>
          <w:szCs w:val="24"/>
        </w:rPr>
        <w:t xml:space="preserve"> </w:t>
      </w:r>
      <w:r w:rsidRPr="6F8E4E75" w:rsidR="0C311878">
        <w:rPr>
          <w:rFonts w:ascii="Times New Roman" w:hAnsi="Times New Roman" w:eastAsia="Times New Roman" w:cs="Times New Roman"/>
          <w:sz w:val="24"/>
          <w:szCs w:val="24"/>
        </w:rPr>
        <w:t xml:space="preserve">their meals to </w:t>
      </w:r>
      <w:r w:rsidRPr="6F8E4E75" w:rsidR="1A3D25F4">
        <w:rPr>
          <w:rFonts w:ascii="Times New Roman" w:hAnsi="Times New Roman" w:eastAsia="Times New Roman" w:cs="Times New Roman"/>
          <w:sz w:val="24"/>
          <w:szCs w:val="24"/>
        </w:rPr>
        <w:t>be</w:t>
      </w:r>
      <w:r w:rsidRPr="6F8E4E75">
        <w:rPr>
          <w:rFonts w:ascii="Times New Roman" w:hAnsi="Times New Roman" w:eastAsia="Times New Roman" w:cs="Times New Roman"/>
          <w:sz w:val="24"/>
          <w:szCs w:val="24"/>
        </w:rPr>
        <w:t xml:space="preserve"> delivered to their home/ work </w:t>
      </w:r>
      <w:r w:rsidRPr="6F8E4E75" w:rsidR="19C0BF47">
        <w:rPr>
          <w:rFonts w:ascii="Times New Roman" w:hAnsi="Times New Roman" w:eastAsia="Times New Roman" w:cs="Times New Roman"/>
          <w:sz w:val="24"/>
          <w:szCs w:val="24"/>
        </w:rPr>
        <w:t xml:space="preserve">address. </w:t>
      </w:r>
    </w:p>
    <w:p w:rsidR="4FB4AB21" w:rsidP="6F8E4E75" w:rsidRDefault="19C0BF47" w14:paraId="280B528F" w14:textId="381932F6">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aim of this business is to promote a healthy lifestyle and create time-management for </w:t>
      </w:r>
      <w:r w:rsidRPr="6F8E4E75" w:rsidR="661592F8">
        <w:rPr>
          <w:rFonts w:ascii="Times New Roman" w:hAnsi="Times New Roman" w:eastAsia="Times New Roman" w:cs="Times New Roman"/>
          <w:sz w:val="24"/>
          <w:szCs w:val="24"/>
        </w:rPr>
        <w:t>individuals</w:t>
      </w:r>
      <w:r w:rsidRPr="6F8E4E75">
        <w:rPr>
          <w:rFonts w:ascii="Times New Roman" w:hAnsi="Times New Roman" w:eastAsia="Times New Roman" w:cs="Times New Roman"/>
          <w:sz w:val="24"/>
          <w:szCs w:val="24"/>
        </w:rPr>
        <w:t>.</w:t>
      </w:r>
    </w:p>
    <w:p w:rsidR="46A9ECFF" w:rsidP="6F8E4E75" w:rsidRDefault="46A9ECFF" w14:paraId="550C2188" w14:textId="5C09A5FE">
      <w:pPr>
        <w:rPr>
          <w:rFonts w:ascii="Times New Roman" w:hAnsi="Times New Roman" w:eastAsia="Times New Roman" w:cs="Times New Roman"/>
          <w:sz w:val="24"/>
          <w:szCs w:val="24"/>
        </w:rPr>
      </w:pPr>
    </w:p>
    <w:p w:rsidR="46A9ECFF" w:rsidP="6F8E4E75" w:rsidRDefault="46A9ECFF" w14:paraId="2309C17A" w14:textId="71124EF2">
      <w:pPr>
        <w:rPr>
          <w:rFonts w:ascii="Times New Roman" w:hAnsi="Times New Roman" w:eastAsia="Times New Roman" w:cs="Times New Roman"/>
          <w:sz w:val="24"/>
          <w:szCs w:val="24"/>
        </w:rPr>
      </w:pPr>
    </w:p>
    <w:p w:rsidR="46A9ECFF" w:rsidP="6F8E4E75" w:rsidRDefault="46A9ECFF" w14:paraId="577DA8B8" w14:textId="5B3909D4">
      <w:pPr>
        <w:rPr>
          <w:rFonts w:ascii="Times New Roman" w:hAnsi="Times New Roman" w:eastAsia="Times New Roman" w:cs="Times New Roman"/>
          <w:sz w:val="24"/>
          <w:szCs w:val="24"/>
        </w:rPr>
      </w:pPr>
    </w:p>
    <w:p w:rsidR="46A9ECFF" w:rsidP="6F8E4E75" w:rsidRDefault="46A9ECFF" w14:paraId="6E56B936" w14:textId="0204A1DC">
      <w:pPr>
        <w:rPr>
          <w:rFonts w:ascii="Times New Roman" w:hAnsi="Times New Roman" w:eastAsia="Times New Roman" w:cs="Times New Roman"/>
          <w:sz w:val="24"/>
          <w:szCs w:val="24"/>
        </w:rPr>
      </w:pPr>
    </w:p>
    <w:p w:rsidR="46A9ECFF" w:rsidP="6F8E4E75" w:rsidRDefault="46A9ECFF" w14:paraId="75620020" w14:textId="7DD75A70">
      <w:pPr>
        <w:rPr>
          <w:rFonts w:ascii="Times New Roman" w:hAnsi="Times New Roman" w:eastAsia="Times New Roman" w:cs="Times New Roman"/>
          <w:sz w:val="24"/>
          <w:szCs w:val="24"/>
        </w:rPr>
      </w:pPr>
    </w:p>
    <w:p w:rsidR="1FFF22B6" w:rsidP="6F8E4E75" w:rsidRDefault="1FFF22B6" w14:paraId="5B399CAB" w14:textId="5683D815">
      <w:pPr>
        <w:rPr>
          <w:rFonts w:ascii="Times New Roman" w:hAnsi="Times New Roman" w:eastAsia="Times New Roman" w:cs="Times New Roman"/>
          <w:sz w:val="24"/>
          <w:szCs w:val="24"/>
        </w:rPr>
      </w:pPr>
    </w:p>
    <w:p w:rsidR="6F8E4E75" w:rsidP="6F8E4E75" w:rsidRDefault="6F8E4E75" w14:paraId="6A3BE5BC" w14:textId="7F6027F2">
      <w:pPr>
        <w:rPr>
          <w:rFonts w:ascii="Times New Roman" w:hAnsi="Times New Roman" w:eastAsia="Times New Roman" w:cs="Times New Roman"/>
          <w:sz w:val="24"/>
          <w:szCs w:val="24"/>
        </w:rPr>
      </w:pPr>
    </w:p>
    <w:p w:rsidR="6F8E4E75" w:rsidP="6F8E4E75" w:rsidRDefault="6F8E4E75" w14:paraId="6CDB69F2" w14:textId="23BFC05D">
      <w:pPr>
        <w:rPr>
          <w:rFonts w:ascii="Times New Roman" w:hAnsi="Times New Roman" w:eastAsia="Times New Roman" w:cs="Times New Roman"/>
          <w:sz w:val="24"/>
          <w:szCs w:val="24"/>
        </w:rPr>
      </w:pPr>
    </w:p>
    <w:p w:rsidR="6F8E4E75" w:rsidP="6F8E4E75" w:rsidRDefault="6F8E4E75" w14:paraId="07E0C693" w14:textId="33806774">
      <w:pPr>
        <w:rPr>
          <w:rFonts w:ascii="Times New Roman" w:hAnsi="Times New Roman" w:eastAsia="Times New Roman" w:cs="Times New Roman"/>
          <w:sz w:val="24"/>
          <w:szCs w:val="24"/>
        </w:rPr>
      </w:pPr>
    </w:p>
    <w:p w:rsidR="6F8E4E75" w:rsidP="6F8E4E75" w:rsidRDefault="6F8E4E75" w14:paraId="3DF1D30A" w14:textId="0184BFF1">
      <w:pPr>
        <w:rPr>
          <w:rFonts w:ascii="Times New Roman" w:hAnsi="Times New Roman" w:eastAsia="Times New Roman" w:cs="Times New Roman"/>
          <w:sz w:val="24"/>
          <w:szCs w:val="24"/>
        </w:rPr>
      </w:pPr>
    </w:p>
    <w:p w:rsidR="28C345B2" w:rsidP="28C345B2" w:rsidRDefault="28C345B2" w14:paraId="0AEA5266" w14:textId="7F00A342">
      <w:pPr>
        <w:rPr>
          <w:rFonts w:ascii="Times New Roman" w:hAnsi="Times New Roman" w:eastAsia="Times New Roman" w:cs="Times New Roman"/>
          <w:sz w:val="24"/>
          <w:szCs w:val="24"/>
        </w:rPr>
      </w:pPr>
    </w:p>
    <w:p w:rsidR="28C345B2" w:rsidP="28C345B2" w:rsidRDefault="28C345B2" w14:paraId="3A0AB206" w14:textId="7FCA98B4">
      <w:pPr>
        <w:rPr>
          <w:rFonts w:ascii="Times New Roman" w:hAnsi="Times New Roman" w:eastAsia="Times New Roman" w:cs="Times New Roman"/>
          <w:sz w:val="24"/>
          <w:szCs w:val="24"/>
        </w:rPr>
      </w:pPr>
    </w:p>
    <w:p w:rsidR="28C345B2" w:rsidP="28C345B2" w:rsidRDefault="28C345B2" w14:paraId="1E5ABCDC" w14:textId="33BECA32">
      <w:pPr>
        <w:rPr>
          <w:rFonts w:ascii="Times New Roman" w:hAnsi="Times New Roman" w:eastAsia="Times New Roman" w:cs="Times New Roman"/>
          <w:sz w:val="24"/>
          <w:szCs w:val="24"/>
        </w:rPr>
      </w:pPr>
    </w:p>
    <w:p w:rsidR="28C345B2" w:rsidP="28C345B2" w:rsidRDefault="28C345B2" w14:paraId="21892A88" w14:textId="5CE6C71C">
      <w:pPr>
        <w:rPr>
          <w:rFonts w:ascii="Times New Roman" w:hAnsi="Times New Roman" w:eastAsia="Times New Roman" w:cs="Times New Roman"/>
          <w:sz w:val="24"/>
          <w:szCs w:val="24"/>
        </w:rPr>
      </w:pPr>
    </w:p>
    <w:p w:rsidR="28C345B2" w:rsidP="28C345B2" w:rsidRDefault="28C345B2" w14:paraId="7BD47A35" w14:textId="6C38F673">
      <w:pPr>
        <w:rPr>
          <w:rFonts w:ascii="Times New Roman" w:hAnsi="Times New Roman" w:eastAsia="Times New Roman" w:cs="Times New Roman"/>
          <w:sz w:val="24"/>
          <w:szCs w:val="24"/>
        </w:rPr>
      </w:pPr>
    </w:p>
    <w:p w:rsidR="28C345B2" w:rsidP="28C345B2" w:rsidRDefault="28C345B2" w14:paraId="1D840590" w14:textId="6100DAFA">
      <w:pPr>
        <w:rPr>
          <w:rFonts w:ascii="Times New Roman" w:hAnsi="Times New Roman" w:eastAsia="Times New Roman" w:cs="Times New Roman"/>
          <w:sz w:val="24"/>
          <w:szCs w:val="24"/>
        </w:rPr>
      </w:pPr>
    </w:p>
    <w:p w:rsidR="75803B8B" w:rsidP="6F8E4E75" w:rsidRDefault="66AA9680" w14:paraId="725BB49D" w14:textId="6BC91353">
      <w:pPr>
        <w:pStyle w:val="Heading2"/>
        <w:rPr>
          <w:rFonts w:ascii="Calibri Light" w:hAnsi="Calibri Light"/>
        </w:rPr>
      </w:pPr>
      <w:bookmarkStart w:name="_Toc1619116642" w:id="2094739757"/>
      <w:r w:rsidR="66AA9680">
        <w:rPr/>
        <w:t>Aims and Objectives.</w:t>
      </w:r>
      <w:bookmarkEnd w:id="2094739757"/>
    </w:p>
    <w:p w:rsidR="28C345B2" w:rsidP="28C345B2" w:rsidRDefault="28C345B2" w14:paraId="71913C73" w14:textId="4EA0682E"/>
    <w:p w:rsidR="46A9ECFF" w:rsidP="6F8E4E75" w:rsidRDefault="66AA9680" w14:paraId="61E05644" w14:textId="20E6EC88">
      <w:pPr>
        <w:pStyle w:val="Heading5"/>
        <w:rPr>
          <w:rFonts w:ascii="Calibri Light" w:hAnsi="Calibri Light"/>
          <w:sz w:val="24"/>
          <w:szCs w:val="24"/>
        </w:rPr>
      </w:pPr>
      <w:bookmarkStart w:name="_Toc1405680273" w:id="746545401"/>
      <w:r w:rsidR="66AA9680">
        <w:rPr/>
        <w:t xml:space="preserve">S.M.A.R.T Goal Analysis. </w:t>
      </w:r>
      <w:bookmarkEnd w:id="746545401"/>
    </w:p>
    <w:p w:rsidR="28C345B2" w:rsidP="28C345B2" w:rsidRDefault="28C345B2" w14:paraId="3AF5AC37" w14:textId="0E396A3E"/>
    <w:p w:rsidR="75803B8B" w:rsidP="28C345B2" w:rsidRDefault="583CD533" w14:paraId="1C714995" w14:textId="6C246B1D">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Specific- </w:t>
      </w:r>
    </w:p>
    <w:p w:rsidR="75803B8B" w:rsidP="6F8E4E75" w:rsidRDefault="583CD533" w14:paraId="1488CC50" w14:textId="03ED3F24">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The defined target of this organization is to provide a low-cost, healthy option for individuals. The </w:t>
      </w:r>
      <w:r w:rsidRPr="28C345B2" w:rsidR="69172CBE">
        <w:rPr>
          <w:rFonts w:ascii="Times New Roman" w:hAnsi="Times New Roman" w:eastAsia="Times New Roman" w:cs="Times New Roman"/>
          <w:sz w:val="24"/>
          <w:szCs w:val="24"/>
        </w:rPr>
        <w:t xml:space="preserve">estimated price </w:t>
      </w:r>
      <w:r w:rsidRPr="28C345B2">
        <w:rPr>
          <w:rFonts w:ascii="Times New Roman" w:hAnsi="Times New Roman" w:eastAsia="Times New Roman" w:cs="Times New Roman"/>
          <w:sz w:val="24"/>
          <w:szCs w:val="24"/>
        </w:rPr>
        <w:t xml:space="preserve">of purchasing a catering business </w:t>
      </w:r>
      <w:r w:rsidRPr="28C345B2" w:rsidR="149316A4">
        <w:rPr>
          <w:rFonts w:ascii="Times New Roman" w:hAnsi="Times New Roman" w:eastAsia="Times New Roman" w:cs="Times New Roman"/>
          <w:sz w:val="24"/>
          <w:szCs w:val="24"/>
        </w:rPr>
        <w:t>is around</w:t>
      </w:r>
      <w:r w:rsidRPr="28C345B2">
        <w:rPr>
          <w:rFonts w:ascii="Times New Roman" w:hAnsi="Times New Roman" w:eastAsia="Times New Roman" w:cs="Times New Roman"/>
          <w:sz w:val="24"/>
          <w:szCs w:val="24"/>
        </w:rPr>
        <w:t xml:space="preserve"> 5000 pounds, </w:t>
      </w:r>
      <w:r w:rsidRPr="28C345B2" w:rsidR="315D1013">
        <w:rPr>
          <w:rFonts w:ascii="Times New Roman" w:hAnsi="Times New Roman" w:eastAsia="Times New Roman" w:cs="Times New Roman"/>
          <w:sz w:val="24"/>
          <w:szCs w:val="24"/>
        </w:rPr>
        <w:t xml:space="preserve">and </w:t>
      </w:r>
      <w:r w:rsidRPr="28C345B2">
        <w:rPr>
          <w:rFonts w:ascii="Times New Roman" w:hAnsi="Times New Roman" w:eastAsia="Times New Roman" w:cs="Times New Roman"/>
          <w:sz w:val="24"/>
          <w:szCs w:val="24"/>
        </w:rPr>
        <w:t xml:space="preserve">monthly pitch rates from around </w:t>
      </w:r>
      <w:r w:rsidRPr="28C345B2" w:rsidR="3AEB53F3">
        <w:rPr>
          <w:rFonts w:ascii="Times New Roman" w:hAnsi="Times New Roman" w:eastAsia="Times New Roman" w:cs="Times New Roman"/>
          <w:sz w:val="24"/>
          <w:szCs w:val="24"/>
        </w:rPr>
        <w:t>£</w:t>
      </w:r>
      <w:r w:rsidRPr="28C345B2">
        <w:rPr>
          <w:rFonts w:ascii="Times New Roman" w:hAnsi="Times New Roman" w:eastAsia="Times New Roman" w:cs="Times New Roman"/>
          <w:sz w:val="24"/>
          <w:szCs w:val="24"/>
        </w:rPr>
        <w:t>439 pounds.</w:t>
      </w:r>
      <w:r w:rsidRPr="28C345B2" w:rsidR="1E37C08F">
        <w:rPr>
          <w:rFonts w:ascii="Times New Roman" w:hAnsi="Times New Roman" w:eastAsia="Times New Roman" w:cs="Times New Roman"/>
          <w:sz w:val="24"/>
          <w:szCs w:val="24"/>
        </w:rPr>
        <w:t xml:space="preserve"> (How much does it cost to start a Street Food business?, 2021).</w:t>
      </w:r>
    </w:p>
    <w:p w:rsidR="6595FC87" w:rsidP="6F8E4E75" w:rsidRDefault="715AA465" w14:paraId="6A79631E" w14:textId="57703F1F">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Local customers will be attracted to the business when the business is advertised via social media</w:t>
      </w:r>
      <w:r w:rsidRPr="28C345B2" w:rsidR="781D8D5F">
        <w:rPr>
          <w:rFonts w:ascii="Times New Roman" w:hAnsi="Times New Roman" w:eastAsia="Times New Roman" w:cs="Times New Roman"/>
          <w:sz w:val="24"/>
          <w:szCs w:val="24"/>
        </w:rPr>
        <w:t xml:space="preserve">, website and an online </w:t>
      </w:r>
      <w:r w:rsidRPr="28C345B2" w:rsidR="5243057D">
        <w:rPr>
          <w:rFonts w:ascii="Times New Roman" w:hAnsi="Times New Roman" w:eastAsia="Times New Roman" w:cs="Times New Roman"/>
          <w:sz w:val="24"/>
          <w:szCs w:val="24"/>
        </w:rPr>
        <w:t>questionnaire</w:t>
      </w:r>
      <w:r w:rsidRPr="28C345B2">
        <w:rPr>
          <w:rFonts w:ascii="Times New Roman" w:hAnsi="Times New Roman" w:eastAsia="Times New Roman" w:cs="Times New Roman"/>
          <w:sz w:val="24"/>
          <w:szCs w:val="24"/>
        </w:rPr>
        <w:t>. This business's healthy cuisine will be displayed on the social media site</w:t>
      </w:r>
      <w:r w:rsidRPr="28C345B2" w:rsidR="1CF37FBC">
        <w:rPr>
          <w:rFonts w:ascii="Times New Roman" w:hAnsi="Times New Roman" w:eastAsia="Times New Roman" w:cs="Times New Roman"/>
          <w:sz w:val="24"/>
          <w:szCs w:val="24"/>
        </w:rPr>
        <w:t xml:space="preserve"> </w:t>
      </w:r>
      <w:r w:rsidRPr="28C345B2" w:rsidR="74E74A75">
        <w:rPr>
          <w:rFonts w:ascii="Times New Roman" w:hAnsi="Times New Roman" w:eastAsia="Times New Roman" w:cs="Times New Roman"/>
          <w:sz w:val="24"/>
          <w:szCs w:val="24"/>
        </w:rPr>
        <w:t>and the secret kitchen website</w:t>
      </w:r>
      <w:r w:rsidRPr="28C345B2">
        <w:rPr>
          <w:rFonts w:ascii="Times New Roman" w:hAnsi="Times New Roman" w:eastAsia="Times New Roman" w:cs="Times New Roman"/>
          <w:sz w:val="24"/>
          <w:szCs w:val="24"/>
        </w:rPr>
        <w:t>. This will improve revenues by instilling a sense of enthusiasm in the community and resulting in a significant increase in sales.</w:t>
      </w:r>
    </w:p>
    <w:p w:rsidR="5CD05664" w:rsidP="28C345B2" w:rsidRDefault="14D8A098" w14:paraId="24E28104" w14:textId="0F775A64">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Measurable- </w:t>
      </w:r>
    </w:p>
    <w:p w:rsidR="5CD05664" w:rsidP="6F8E4E75" w:rsidRDefault="14D8A098" w14:paraId="4AC698F6" w14:textId="46A3944A">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This company is measurable since it achieves its profit </w:t>
      </w:r>
      <w:r w:rsidRPr="28C345B2" w:rsidR="0FAE4EC6">
        <w:rPr>
          <w:rFonts w:ascii="Times New Roman" w:hAnsi="Times New Roman" w:eastAsia="Times New Roman" w:cs="Times New Roman"/>
          <w:sz w:val="24"/>
          <w:szCs w:val="24"/>
        </w:rPr>
        <w:t>targets</w:t>
      </w:r>
      <w:r w:rsidRPr="28C345B2">
        <w:rPr>
          <w:rFonts w:ascii="Times New Roman" w:hAnsi="Times New Roman" w:eastAsia="Times New Roman" w:cs="Times New Roman"/>
          <w:sz w:val="24"/>
          <w:szCs w:val="24"/>
        </w:rPr>
        <w:t xml:space="preserve">. The use of an innovative strategy called "Trailing Stop-loss" will </w:t>
      </w:r>
      <w:r w:rsidRPr="28C345B2" w:rsidR="6ECFCB67">
        <w:rPr>
          <w:rFonts w:ascii="Times New Roman" w:hAnsi="Times New Roman" w:eastAsia="Times New Roman" w:cs="Times New Roman"/>
          <w:sz w:val="24"/>
          <w:szCs w:val="24"/>
        </w:rPr>
        <w:t>exemplify</w:t>
      </w:r>
      <w:r w:rsidRPr="28C345B2">
        <w:rPr>
          <w:rFonts w:ascii="Times New Roman" w:hAnsi="Times New Roman" w:eastAsia="Times New Roman" w:cs="Times New Roman"/>
          <w:sz w:val="24"/>
          <w:szCs w:val="24"/>
        </w:rPr>
        <w:t xml:space="preserve"> when the company is accomplishing its profit goals and when it is not.</w:t>
      </w:r>
    </w:p>
    <w:p w:rsidR="51E7005A" w:rsidP="6F8E4E75" w:rsidRDefault="39D97482" w14:paraId="7DC64FDB" w14:textId="7E9D6368">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Setting a net income of 500-700 pounds per week will enable the company to reach the business's profit goals. </w:t>
      </w:r>
    </w:p>
    <w:p w:rsidR="51E7005A" w:rsidP="6F8E4E75" w:rsidRDefault="39D97482" w14:paraId="0BC6332A" w14:textId="728C83CB">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This will identify the company's profits as</w:t>
      </w:r>
      <w:r w:rsidRPr="28C345B2" w:rsidR="6F00C15E">
        <w:rPr>
          <w:rFonts w:ascii="Times New Roman" w:hAnsi="Times New Roman" w:eastAsia="Times New Roman" w:cs="Times New Roman"/>
          <w:sz w:val="24"/>
          <w:szCs w:val="24"/>
        </w:rPr>
        <w:t>-</w:t>
      </w:r>
      <w:r w:rsidRPr="28C345B2">
        <w:rPr>
          <w:rFonts w:ascii="Times New Roman" w:hAnsi="Times New Roman" w:eastAsia="Times New Roman" w:cs="Times New Roman"/>
          <w:sz w:val="24"/>
          <w:szCs w:val="24"/>
        </w:rPr>
        <w:t>well as its liabilities. Profit targets can aid in analysing profits and losses, reducing the possibility of a failed business.</w:t>
      </w:r>
    </w:p>
    <w:p w:rsidR="3CE09F5C" w:rsidP="28C345B2" w:rsidRDefault="6371AC8E" w14:paraId="0B3F653F" w14:textId="44821B5C">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Achievable- </w:t>
      </w:r>
    </w:p>
    <w:p w:rsidR="3CE09F5C" w:rsidP="6F8E4E75" w:rsidRDefault="6371AC8E" w14:paraId="48ABB499" w14:textId="5555FB4A">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The community has a limited selection of healthy food options. Creating a one-stop healthy choice for consumers by illustrating recipes on social media as well as ensuring that the food is organic, fresh, and innovative, and satisfying the customers, </w:t>
      </w:r>
      <w:r w:rsidRPr="28C345B2" w:rsidR="5A9C2E9D">
        <w:rPr>
          <w:rFonts w:ascii="Times New Roman" w:hAnsi="Times New Roman" w:eastAsia="Times New Roman" w:cs="Times New Roman"/>
          <w:sz w:val="24"/>
          <w:szCs w:val="24"/>
        </w:rPr>
        <w:t xml:space="preserve">this </w:t>
      </w:r>
      <w:r w:rsidRPr="28C345B2">
        <w:rPr>
          <w:rFonts w:ascii="Times New Roman" w:hAnsi="Times New Roman" w:eastAsia="Times New Roman" w:cs="Times New Roman"/>
          <w:sz w:val="24"/>
          <w:szCs w:val="24"/>
        </w:rPr>
        <w:t>can ensure that this goal is achieved.</w:t>
      </w:r>
    </w:p>
    <w:p w:rsidR="18289706" w:rsidP="28C345B2" w:rsidRDefault="18289706" w14:paraId="4F5C8E3C" w14:textId="4978863E">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Realistic- </w:t>
      </w:r>
    </w:p>
    <w:p w:rsidR="1CD4A269" w:rsidP="28C345B2" w:rsidRDefault="1CD4A269" w14:paraId="0668814E" w14:textId="203E060D">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With minimal healthy options, and</w:t>
      </w:r>
      <w:r w:rsidRPr="28C345B2" w:rsidR="28D18A38">
        <w:rPr>
          <w:rFonts w:ascii="Times New Roman" w:hAnsi="Times New Roman" w:eastAsia="Times New Roman" w:cs="Times New Roman"/>
          <w:sz w:val="24"/>
          <w:szCs w:val="24"/>
        </w:rPr>
        <w:t xml:space="preserve"> the </w:t>
      </w:r>
      <w:r w:rsidRPr="28C345B2" w:rsidR="0DEDC2E3">
        <w:rPr>
          <w:rFonts w:ascii="Times New Roman" w:hAnsi="Times New Roman" w:eastAsia="Times New Roman" w:cs="Times New Roman"/>
          <w:sz w:val="24"/>
          <w:szCs w:val="24"/>
        </w:rPr>
        <w:t>positive message on saving money and time this can be a successful business.</w:t>
      </w:r>
      <w:r w:rsidRPr="28C345B2" w:rsidR="12098122">
        <w:rPr>
          <w:rFonts w:ascii="Times New Roman" w:hAnsi="Times New Roman" w:eastAsia="Times New Roman" w:cs="Times New Roman"/>
          <w:sz w:val="24"/>
          <w:szCs w:val="24"/>
        </w:rPr>
        <w:t xml:space="preserve"> Creating </w:t>
      </w:r>
      <w:r w:rsidRPr="28C345B2" w:rsidR="61B7E721">
        <w:rPr>
          <w:rFonts w:ascii="Times New Roman" w:hAnsi="Times New Roman" w:eastAsia="Times New Roman" w:cs="Times New Roman"/>
          <w:sz w:val="24"/>
          <w:szCs w:val="24"/>
        </w:rPr>
        <w:t>a Target</w:t>
      </w:r>
      <w:r w:rsidRPr="28C345B2" w:rsidR="0DEDC2E3">
        <w:rPr>
          <w:rFonts w:ascii="Times New Roman" w:hAnsi="Times New Roman" w:eastAsia="Times New Roman" w:cs="Times New Roman"/>
          <w:sz w:val="24"/>
          <w:szCs w:val="24"/>
        </w:rPr>
        <w:t xml:space="preserve"> </w:t>
      </w:r>
      <w:r w:rsidRPr="28C345B2" w:rsidR="088A85ED">
        <w:rPr>
          <w:rFonts w:ascii="Times New Roman" w:hAnsi="Times New Roman" w:eastAsia="Times New Roman" w:cs="Times New Roman"/>
          <w:sz w:val="24"/>
          <w:szCs w:val="24"/>
        </w:rPr>
        <w:t>profit chart can</w:t>
      </w:r>
      <w:r w:rsidRPr="28C345B2" w:rsidR="0DEDC2E3">
        <w:rPr>
          <w:rFonts w:ascii="Times New Roman" w:hAnsi="Times New Roman" w:eastAsia="Times New Roman" w:cs="Times New Roman"/>
          <w:sz w:val="24"/>
          <w:szCs w:val="24"/>
        </w:rPr>
        <w:t xml:space="preserve"> progress towards </w:t>
      </w:r>
      <w:r w:rsidRPr="28C345B2" w:rsidR="14884886">
        <w:rPr>
          <w:rFonts w:ascii="Times New Roman" w:hAnsi="Times New Roman" w:eastAsia="Times New Roman" w:cs="Times New Roman"/>
          <w:sz w:val="24"/>
          <w:szCs w:val="24"/>
        </w:rPr>
        <w:t>understanding the business profits and loses, this will illustrate how successful a business is</w:t>
      </w:r>
      <w:r w:rsidRPr="28C345B2" w:rsidR="59CA87E2">
        <w:rPr>
          <w:rFonts w:ascii="Times New Roman" w:hAnsi="Times New Roman" w:eastAsia="Times New Roman" w:cs="Times New Roman"/>
          <w:sz w:val="24"/>
          <w:szCs w:val="24"/>
        </w:rPr>
        <w:t xml:space="preserve"> (Setyawati, 2016).</w:t>
      </w:r>
    </w:p>
    <w:p w:rsidR="28C345B2" w:rsidP="28C345B2" w:rsidRDefault="28C345B2" w14:paraId="054C33CC" w14:textId="2743A27E">
      <w:pPr>
        <w:rPr>
          <w:rFonts w:ascii="Times New Roman" w:hAnsi="Times New Roman" w:eastAsia="Times New Roman" w:cs="Times New Roman"/>
          <w:sz w:val="24"/>
          <w:szCs w:val="24"/>
        </w:rPr>
      </w:pPr>
    </w:p>
    <w:p w:rsidR="28C345B2" w:rsidP="28C345B2" w:rsidRDefault="28C345B2" w14:paraId="364E05EB" w14:textId="4B6E6F50">
      <w:pPr>
        <w:rPr>
          <w:rFonts w:ascii="Times New Roman" w:hAnsi="Times New Roman" w:eastAsia="Times New Roman" w:cs="Times New Roman"/>
          <w:sz w:val="24"/>
          <w:szCs w:val="24"/>
        </w:rPr>
      </w:pPr>
    </w:p>
    <w:p w:rsidR="28C345B2" w:rsidP="28C345B2" w:rsidRDefault="28C345B2" w14:paraId="3D9B3104" w14:textId="6B2E7BD9">
      <w:pPr>
        <w:rPr>
          <w:rFonts w:ascii="Times New Roman" w:hAnsi="Times New Roman" w:eastAsia="Times New Roman" w:cs="Times New Roman"/>
          <w:sz w:val="24"/>
          <w:szCs w:val="24"/>
        </w:rPr>
      </w:pPr>
    </w:p>
    <w:p w:rsidR="28C345B2" w:rsidP="28C345B2" w:rsidRDefault="28C345B2" w14:paraId="28C46C22" w14:textId="315228FC">
      <w:pPr>
        <w:rPr>
          <w:rFonts w:ascii="Times New Roman" w:hAnsi="Times New Roman" w:eastAsia="Times New Roman" w:cs="Times New Roman"/>
          <w:sz w:val="24"/>
          <w:szCs w:val="24"/>
        </w:rPr>
      </w:pPr>
    </w:p>
    <w:p w:rsidR="28C345B2" w:rsidP="28C345B2" w:rsidRDefault="28C345B2" w14:paraId="516E39B3" w14:textId="456DB18E">
      <w:pPr>
        <w:rPr>
          <w:rFonts w:ascii="Times New Roman" w:hAnsi="Times New Roman" w:eastAsia="Times New Roman" w:cs="Times New Roman"/>
          <w:sz w:val="24"/>
          <w:szCs w:val="24"/>
        </w:rPr>
      </w:pPr>
    </w:p>
    <w:p w:rsidR="6FBDB0D8" w:rsidP="28C345B2" w:rsidRDefault="6678EA48" w14:paraId="586BBAFC" w14:textId="787C5442">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Timebound- </w:t>
      </w:r>
    </w:p>
    <w:p w:rsidR="6FBDB0D8" w:rsidP="6F8E4E75" w:rsidRDefault="061FA8C7" w14:paraId="55439CEE" w14:textId="33647299">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The duration of this company's operation is one year. With the completion of the trading standards tests and the availability of pitch fees, this business should be ready to open within a year.</w:t>
      </w:r>
    </w:p>
    <w:p w:rsidR="492968D9" w:rsidP="6F8E4E75" w:rsidRDefault="75A45C89" w14:paraId="038DCF7F" w14:textId="271BD01C">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The business will open at 7.30 a.m.,</w:t>
      </w:r>
      <w:r w:rsidRPr="28C345B2" w:rsidR="78938667">
        <w:rPr>
          <w:rFonts w:ascii="Times New Roman" w:hAnsi="Times New Roman" w:eastAsia="Times New Roman" w:cs="Times New Roman"/>
          <w:sz w:val="24"/>
          <w:szCs w:val="24"/>
        </w:rPr>
        <w:t xml:space="preserve"> Monday to Friday and will close at 4 pm., </w:t>
      </w:r>
      <w:r w:rsidRPr="28C345B2" w:rsidR="0B431772">
        <w:rPr>
          <w:rFonts w:ascii="Times New Roman" w:hAnsi="Times New Roman" w:eastAsia="Times New Roman" w:cs="Times New Roman"/>
          <w:sz w:val="24"/>
          <w:szCs w:val="24"/>
        </w:rPr>
        <w:t xml:space="preserve">on </w:t>
      </w:r>
      <w:r w:rsidRPr="28C345B2" w:rsidR="4C8FF926">
        <w:rPr>
          <w:rFonts w:ascii="Times New Roman" w:hAnsi="Times New Roman" w:eastAsia="Times New Roman" w:cs="Times New Roman"/>
          <w:sz w:val="24"/>
          <w:szCs w:val="24"/>
        </w:rPr>
        <w:t>Sunday</w:t>
      </w:r>
      <w:r w:rsidRPr="28C345B2" w:rsidR="0B431772">
        <w:rPr>
          <w:rFonts w:ascii="Times New Roman" w:hAnsi="Times New Roman" w:eastAsia="Times New Roman" w:cs="Times New Roman"/>
          <w:sz w:val="24"/>
          <w:szCs w:val="24"/>
        </w:rPr>
        <w:t xml:space="preserve"> mornings it will open at 6 am., for breakfast </w:t>
      </w:r>
      <w:r w:rsidRPr="28C345B2" w:rsidR="4ACE1AF2">
        <w:rPr>
          <w:rFonts w:ascii="Times New Roman" w:hAnsi="Times New Roman" w:eastAsia="Times New Roman" w:cs="Times New Roman"/>
          <w:sz w:val="24"/>
          <w:szCs w:val="24"/>
        </w:rPr>
        <w:t>until</w:t>
      </w:r>
      <w:r w:rsidRPr="28C345B2" w:rsidR="0B431772">
        <w:rPr>
          <w:rFonts w:ascii="Times New Roman" w:hAnsi="Times New Roman" w:eastAsia="Times New Roman" w:cs="Times New Roman"/>
          <w:sz w:val="24"/>
          <w:szCs w:val="24"/>
        </w:rPr>
        <w:t xml:space="preserve"> 12 pm.</w:t>
      </w:r>
      <w:r w:rsidRPr="28C345B2">
        <w:rPr>
          <w:rFonts w:ascii="Times New Roman" w:hAnsi="Times New Roman" w:eastAsia="Times New Roman" w:cs="Times New Roman"/>
          <w:sz w:val="24"/>
          <w:szCs w:val="24"/>
        </w:rPr>
        <w:t xml:space="preserve"> </w:t>
      </w:r>
      <w:r w:rsidRPr="28C345B2" w:rsidR="0808AFB3">
        <w:rPr>
          <w:rFonts w:ascii="Times New Roman" w:hAnsi="Times New Roman" w:eastAsia="Times New Roman" w:cs="Times New Roman"/>
          <w:sz w:val="24"/>
          <w:szCs w:val="24"/>
        </w:rPr>
        <w:t>I as t</w:t>
      </w:r>
      <w:r w:rsidRPr="28C345B2">
        <w:rPr>
          <w:rFonts w:ascii="Times New Roman" w:hAnsi="Times New Roman" w:eastAsia="Times New Roman" w:cs="Times New Roman"/>
          <w:sz w:val="24"/>
          <w:szCs w:val="24"/>
        </w:rPr>
        <w:t>he proprietor, will arrive at 5.30 a.m. to sanitize the equipment, prepare the merchandise, and guarantee that the ground exceeds all safety regulations.</w:t>
      </w:r>
      <w:r w:rsidRPr="28C345B2" w:rsidR="4C96AFF6">
        <w:rPr>
          <w:rFonts w:ascii="Times New Roman" w:hAnsi="Times New Roman" w:eastAsia="Times New Roman" w:cs="Times New Roman"/>
          <w:sz w:val="24"/>
          <w:szCs w:val="24"/>
        </w:rPr>
        <w:t xml:space="preserve"> (SWOT Analysis: – How to Develop a Strategy For Success, 2021).</w:t>
      </w:r>
    </w:p>
    <w:p w:rsidR="1FFF22B6" w:rsidP="6F8E4E75" w:rsidRDefault="1FFF22B6" w14:paraId="6795A961" w14:textId="4A77F492">
      <w:pPr>
        <w:rPr>
          <w:rFonts w:ascii="Times New Roman" w:hAnsi="Times New Roman" w:eastAsia="Times New Roman" w:cs="Times New Roman"/>
          <w:sz w:val="24"/>
          <w:szCs w:val="24"/>
        </w:rPr>
      </w:pPr>
    </w:p>
    <w:p w:rsidR="6F8E4E75" w:rsidP="6F8E4E75" w:rsidRDefault="6F8E4E75" w14:paraId="0CE3B4E9" w14:textId="7CC65185">
      <w:pPr>
        <w:rPr>
          <w:rFonts w:ascii="Times New Roman" w:hAnsi="Times New Roman" w:eastAsia="Times New Roman" w:cs="Times New Roman"/>
          <w:sz w:val="24"/>
          <w:szCs w:val="24"/>
        </w:rPr>
      </w:pPr>
    </w:p>
    <w:p w:rsidR="6F8E4E75" w:rsidP="6F8E4E75" w:rsidRDefault="6F8E4E75" w14:paraId="56D31536" w14:textId="5EF2C85C">
      <w:pPr>
        <w:rPr>
          <w:rFonts w:ascii="Times New Roman" w:hAnsi="Times New Roman" w:eastAsia="Times New Roman" w:cs="Times New Roman"/>
          <w:sz w:val="24"/>
          <w:szCs w:val="24"/>
        </w:rPr>
      </w:pPr>
    </w:p>
    <w:p w:rsidR="6F8E4E75" w:rsidP="6F8E4E75" w:rsidRDefault="6F8E4E75" w14:paraId="450803D2" w14:textId="48BB831D">
      <w:pPr>
        <w:rPr>
          <w:rFonts w:ascii="Times New Roman" w:hAnsi="Times New Roman" w:eastAsia="Times New Roman" w:cs="Times New Roman"/>
          <w:sz w:val="24"/>
          <w:szCs w:val="24"/>
        </w:rPr>
      </w:pPr>
    </w:p>
    <w:p w:rsidR="6F8E4E75" w:rsidP="6F8E4E75" w:rsidRDefault="6F8E4E75" w14:paraId="05947C01" w14:textId="2776D3AE">
      <w:pPr>
        <w:rPr>
          <w:rFonts w:ascii="Times New Roman" w:hAnsi="Times New Roman" w:eastAsia="Times New Roman" w:cs="Times New Roman"/>
          <w:sz w:val="24"/>
          <w:szCs w:val="24"/>
        </w:rPr>
      </w:pPr>
    </w:p>
    <w:p w:rsidR="6F8E4E75" w:rsidP="6F8E4E75" w:rsidRDefault="6F8E4E75" w14:paraId="1A50F59F" w14:textId="7DC3E210">
      <w:pPr>
        <w:rPr>
          <w:rFonts w:ascii="Times New Roman" w:hAnsi="Times New Roman" w:eastAsia="Times New Roman" w:cs="Times New Roman"/>
          <w:sz w:val="24"/>
          <w:szCs w:val="24"/>
        </w:rPr>
      </w:pPr>
    </w:p>
    <w:p w:rsidR="6F8E4E75" w:rsidP="6F8E4E75" w:rsidRDefault="6F8E4E75" w14:paraId="42C5CE6C" w14:textId="56AEB6BB">
      <w:pPr>
        <w:rPr>
          <w:rFonts w:ascii="Times New Roman" w:hAnsi="Times New Roman" w:eastAsia="Times New Roman" w:cs="Times New Roman"/>
          <w:sz w:val="24"/>
          <w:szCs w:val="24"/>
        </w:rPr>
      </w:pPr>
    </w:p>
    <w:p w:rsidR="6F8E4E75" w:rsidP="6F8E4E75" w:rsidRDefault="6F8E4E75" w14:paraId="61D4D7EC" w14:textId="488F3FB2">
      <w:pPr>
        <w:rPr>
          <w:rFonts w:ascii="Times New Roman" w:hAnsi="Times New Roman" w:eastAsia="Times New Roman" w:cs="Times New Roman"/>
          <w:sz w:val="24"/>
          <w:szCs w:val="24"/>
        </w:rPr>
      </w:pPr>
    </w:p>
    <w:p w:rsidR="6F8E4E75" w:rsidP="6F8E4E75" w:rsidRDefault="6F8E4E75" w14:paraId="0ADCEFDA" w14:textId="2F98D9F1">
      <w:pPr>
        <w:rPr>
          <w:rFonts w:ascii="Times New Roman" w:hAnsi="Times New Roman" w:eastAsia="Times New Roman" w:cs="Times New Roman"/>
          <w:sz w:val="24"/>
          <w:szCs w:val="24"/>
        </w:rPr>
      </w:pPr>
    </w:p>
    <w:p w:rsidR="6F8E4E75" w:rsidP="6F8E4E75" w:rsidRDefault="6F8E4E75" w14:paraId="72E4E124" w14:textId="56D38F54">
      <w:pPr>
        <w:rPr>
          <w:rFonts w:ascii="Times New Roman" w:hAnsi="Times New Roman" w:eastAsia="Times New Roman" w:cs="Times New Roman"/>
          <w:sz w:val="24"/>
          <w:szCs w:val="24"/>
        </w:rPr>
      </w:pPr>
    </w:p>
    <w:p w:rsidR="6F8E4E75" w:rsidP="6F8E4E75" w:rsidRDefault="6F8E4E75" w14:paraId="6BD7B608" w14:textId="64E78F0B">
      <w:pPr>
        <w:rPr>
          <w:rFonts w:ascii="Times New Roman" w:hAnsi="Times New Roman" w:eastAsia="Times New Roman" w:cs="Times New Roman"/>
          <w:sz w:val="24"/>
          <w:szCs w:val="24"/>
        </w:rPr>
      </w:pPr>
    </w:p>
    <w:p w:rsidR="6F8E4E75" w:rsidP="6F8E4E75" w:rsidRDefault="6F8E4E75" w14:paraId="15B00BAD" w14:textId="03DDF2A7">
      <w:pPr>
        <w:rPr>
          <w:rFonts w:ascii="Times New Roman" w:hAnsi="Times New Roman" w:eastAsia="Times New Roman" w:cs="Times New Roman"/>
          <w:sz w:val="24"/>
          <w:szCs w:val="24"/>
        </w:rPr>
      </w:pPr>
    </w:p>
    <w:p w:rsidR="6F8E4E75" w:rsidP="6F8E4E75" w:rsidRDefault="6F8E4E75" w14:paraId="25B188C3" w14:textId="5BC4B1B0">
      <w:pPr>
        <w:rPr>
          <w:rFonts w:ascii="Times New Roman" w:hAnsi="Times New Roman" w:eastAsia="Times New Roman" w:cs="Times New Roman"/>
          <w:sz w:val="24"/>
          <w:szCs w:val="24"/>
        </w:rPr>
      </w:pPr>
    </w:p>
    <w:p w:rsidR="6F8E4E75" w:rsidP="6F8E4E75" w:rsidRDefault="6F8E4E75" w14:paraId="7ABAE68B" w14:textId="5253E4E0">
      <w:pPr>
        <w:rPr>
          <w:rFonts w:ascii="Times New Roman" w:hAnsi="Times New Roman" w:eastAsia="Times New Roman" w:cs="Times New Roman"/>
          <w:sz w:val="24"/>
          <w:szCs w:val="24"/>
        </w:rPr>
      </w:pPr>
    </w:p>
    <w:p w:rsidR="6F8E4E75" w:rsidP="6F8E4E75" w:rsidRDefault="6F8E4E75" w14:paraId="380519CD" w14:textId="3B53152B">
      <w:pPr>
        <w:rPr>
          <w:rFonts w:ascii="Times New Roman" w:hAnsi="Times New Roman" w:eastAsia="Times New Roman" w:cs="Times New Roman"/>
          <w:sz w:val="24"/>
          <w:szCs w:val="24"/>
        </w:rPr>
      </w:pPr>
    </w:p>
    <w:p w:rsidR="6F8E4E75" w:rsidP="6F8E4E75" w:rsidRDefault="6F8E4E75" w14:paraId="1719A41E" w14:textId="49380CBE">
      <w:pPr>
        <w:rPr>
          <w:rFonts w:ascii="Times New Roman" w:hAnsi="Times New Roman" w:eastAsia="Times New Roman" w:cs="Times New Roman"/>
          <w:sz w:val="24"/>
          <w:szCs w:val="24"/>
        </w:rPr>
      </w:pPr>
    </w:p>
    <w:p w:rsidR="6F8E4E75" w:rsidP="6F8E4E75" w:rsidRDefault="6F8E4E75" w14:paraId="6E9E9244" w14:textId="20E21543">
      <w:pPr>
        <w:rPr>
          <w:rFonts w:ascii="Times New Roman" w:hAnsi="Times New Roman" w:eastAsia="Times New Roman" w:cs="Times New Roman"/>
          <w:sz w:val="24"/>
          <w:szCs w:val="24"/>
        </w:rPr>
      </w:pPr>
    </w:p>
    <w:p w:rsidR="6F8E4E75" w:rsidP="6F8E4E75" w:rsidRDefault="6F8E4E75" w14:paraId="432E895D" w14:textId="08790C3F">
      <w:pPr>
        <w:rPr>
          <w:rFonts w:ascii="Times New Roman" w:hAnsi="Times New Roman" w:eastAsia="Times New Roman" w:cs="Times New Roman"/>
          <w:sz w:val="24"/>
          <w:szCs w:val="24"/>
        </w:rPr>
      </w:pPr>
    </w:p>
    <w:p w:rsidR="6F8E4E75" w:rsidP="6F8E4E75" w:rsidRDefault="6F8E4E75" w14:paraId="37F9050D" w14:textId="7BB41A5D">
      <w:pPr>
        <w:rPr>
          <w:rFonts w:ascii="Times New Roman" w:hAnsi="Times New Roman" w:eastAsia="Times New Roman" w:cs="Times New Roman"/>
          <w:sz w:val="24"/>
          <w:szCs w:val="24"/>
        </w:rPr>
      </w:pPr>
    </w:p>
    <w:p w:rsidR="6F8E4E75" w:rsidP="6F8E4E75" w:rsidRDefault="6F8E4E75" w14:paraId="7297746E" w14:textId="1D77A9CE">
      <w:pPr>
        <w:rPr>
          <w:rFonts w:ascii="Times New Roman" w:hAnsi="Times New Roman" w:eastAsia="Times New Roman" w:cs="Times New Roman"/>
          <w:sz w:val="24"/>
          <w:szCs w:val="24"/>
        </w:rPr>
      </w:pPr>
    </w:p>
    <w:p w:rsidR="6F8E4E75" w:rsidP="6F8E4E75" w:rsidRDefault="6F8E4E75" w14:paraId="5EFBAE2E" w14:textId="7C09F01B">
      <w:pPr>
        <w:rPr>
          <w:rFonts w:ascii="Times New Roman" w:hAnsi="Times New Roman" w:eastAsia="Times New Roman" w:cs="Times New Roman"/>
          <w:sz w:val="24"/>
          <w:szCs w:val="24"/>
        </w:rPr>
      </w:pPr>
    </w:p>
    <w:p w:rsidR="6F8E4E75" w:rsidP="6F8E4E75" w:rsidRDefault="6F8E4E75" w14:paraId="30DA3782" w14:textId="5F1F063F">
      <w:pPr>
        <w:rPr>
          <w:rFonts w:ascii="Times New Roman" w:hAnsi="Times New Roman" w:eastAsia="Times New Roman" w:cs="Times New Roman"/>
          <w:sz w:val="24"/>
          <w:szCs w:val="24"/>
        </w:rPr>
      </w:pPr>
    </w:p>
    <w:p w:rsidR="6F8E4E75" w:rsidP="6F8E4E75" w:rsidRDefault="6F8E4E75" w14:paraId="1154699F" w14:textId="72D587ED">
      <w:pPr>
        <w:rPr>
          <w:rFonts w:ascii="Times New Roman" w:hAnsi="Times New Roman" w:eastAsia="Times New Roman" w:cs="Times New Roman"/>
          <w:sz w:val="24"/>
          <w:szCs w:val="24"/>
        </w:rPr>
      </w:pPr>
    </w:p>
    <w:p w:rsidR="6F8E4E75" w:rsidP="6F8E4E75" w:rsidRDefault="6F8E4E75" w14:paraId="14B46ABC" w14:textId="1A0CB80A">
      <w:pPr>
        <w:rPr>
          <w:rFonts w:ascii="Times New Roman" w:hAnsi="Times New Roman" w:eastAsia="Times New Roman" w:cs="Times New Roman"/>
          <w:sz w:val="24"/>
          <w:szCs w:val="24"/>
        </w:rPr>
      </w:pPr>
    </w:p>
    <w:p w:rsidR="6F8E4E75" w:rsidP="28C345B2" w:rsidRDefault="6F8E4E75" w14:paraId="480BBDCC" w14:textId="4378B624">
      <w:pPr>
        <w:rPr>
          <w:rFonts w:ascii="Times New Roman" w:hAnsi="Times New Roman" w:eastAsia="Times New Roman" w:cs="Times New Roman"/>
          <w:sz w:val="24"/>
          <w:szCs w:val="24"/>
        </w:rPr>
      </w:pPr>
    </w:p>
    <w:p w:rsidR="28C345B2" w:rsidP="28C345B2" w:rsidRDefault="28C345B2" w14:paraId="2E30792F" w14:textId="744A88FE">
      <w:pPr>
        <w:rPr>
          <w:rFonts w:ascii="Times New Roman" w:hAnsi="Times New Roman" w:eastAsia="Times New Roman" w:cs="Times New Roman"/>
          <w:sz w:val="24"/>
          <w:szCs w:val="24"/>
        </w:rPr>
      </w:pPr>
    </w:p>
    <w:p w:rsidR="492968D9" w:rsidP="6F8E4E75" w:rsidRDefault="7BF1083D" w14:paraId="3551E5C3" w14:textId="70B33822">
      <w:pPr>
        <w:pStyle w:val="Heading2"/>
        <w:rPr>
          <w:rFonts w:ascii="Calibri Light" w:hAnsi="Calibri Light"/>
          <w:u w:val="single"/>
        </w:rPr>
      </w:pPr>
      <w:bookmarkStart w:name="_Toc1563329575" w:id="557974061"/>
      <w:r w:rsidR="7BF1083D">
        <w:rPr/>
        <w:t>Introduction.</w:t>
      </w:r>
      <w:bookmarkEnd w:id="557974061"/>
    </w:p>
    <w:p w:rsidR="28C345B2" w:rsidP="28C345B2" w:rsidRDefault="28C345B2" w14:paraId="13714826" w14:textId="44CC7CCE"/>
    <w:p w:rsidR="38D70261" w:rsidP="6F8E4E75" w:rsidRDefault="0847D9B7" w14:paraId="24D90F27" w14:textId="088DD497">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There are limited healthy food trailers and t</w:t>
      </w:r>
      <w:r w:rsidRPr="6F8E4E75" w:rsidR="63EB2238">
        <w:rPr>
          <w:rFonts w:ascii="Times New Roman" w:hAnsi="Times New Roman" w:eastAsia="Times New Roman" w:cs="Times New Roman"/>
          <w:sz w:val="24"/>
          <w:szCs w:val="24"/>
        </w:rPr>
        <w:t>here is a high demand for Healthy food</w:t>
      </w:r>
      <w:r w:rsidRPr="6F8E4E75" w:rsidR="1CF59B9A">
        <w:rPr>
          <w:rFonts w:ascii="Times New Roman" w:hAnsi="Times New Roman" w:eastAsia="Times New Roman" w:cs="Times New Roman"/>
          <w:sz w:val="24"/>
          <w:szCs w:val="24"/>
        </w:rPr>
        <w:t xml:space="preserve"> produce</w:t>
      </w:r>
      <w:r w:rsidRPr="6F8E4E75" w:rsidR="63EB2238">
        <w:rPr>
          <w:rFonts w:ascii="Times New Roman" w:hAnsi="Times New Roman" w:eastAsia="Times New Roman" w:cs="Times New Roman"/>
          <w:sz w:val="24"/>
          <w:szCs w:val="24"/>
        </w:rPr>
        <w:t xml:space="preserve"> within today's food industry. </w:t>
      </w:r>
      <w:r w:rsidRPr="6F8E4E75" w:rsidR="3D5D65BC">
        <w:rPr>
          <w:rFonts w:ascii="Times New Roman" w:hAnsi="Times New Roman" w:eastAsia="Times New Roman" w:cs="Times New Roman"/>
          <w:sz w:val="24"/>
          <w:szCs w:val="24"/>
        </w:rPr>
        <w:t xml:space="preserve">With a </w:t>
      </w:r>
      <w:r w:rsidRPr="6F8E4E75" w:rsidR="28153CE7">
        <w:rPr>
          <w:rFonts w:ascii="Times New Roman" w:hAnsi="Times New Roman" w:eastAsia="Times New Roman" w:cs="Times New Roman"/>
          <w:sz w:val="24"/>
          <w:szCs w:val="24"/>
        </w:rPr>
        <w:t>positive</w:t>
      </w:r>
      <w:r w:rsidRPr="6F8E4E75" w:rsidR="3D5D65BC">
        <w:rPr>
          <w:rFonts w:ascii="Times New Roman" w:hAnsi="Times New Roman" w:eastAsia="Times New Roman" w:cs="Times New Roman"/>
          <w:sz w:val="24"/>
          <w:szCs w:val="24"/>
        </w:rPr>
        <w:t xml:space="preserve"> message on healthy living, this business can be suited to</w:t>
      </w:r>
      <w:r w:rsidRPr="6F8E4E75" w:rsidR="52924BC7">
        <w:rPr>
          <w:rFonts w:ascii="Times New Roman" w:hAnsi="Times New Roman" w:eastAsia="Times New Roman" w:cs="Times New Roman"/>
          <w:sz w:val="24"/>
          <w:szCs w:val="24"/>
        </w:rPr>
        <w:t xml:space="preserve"> a variety of individuals who attain a</w:t>
      </w:r>
      <w:r w:rsidRPr="6F8E4E75" w:rsidR="3D5D65BC">
        <w:rPr>
          <w:rFonts w:ascii="Times New Roman" w:hAnsi="Times New Roman" w:eastAsia="Times New Roman" w:cs="Times New Roman"/>
          <w:sz w:val="24"/>
          <w:szCs w:val="24"/>
        </w:rPr>
        <w:t xml:space="preserve"> busy lif</w:t>
      </w:r>
      <w:r w:rsidRPr="6F8E4E75" w:rsidR="5FDFBE59">
        <w:rPr>
          <w:rFonts w:ascii="Times New Roman" w:hAnsi="Times New Roman" w:eastAsia="Times New Roman" w:cs="Times New Roman"/>
          <w:sz w:val="24"/>
          <w:szCs w:val="24"/>
        </w:rPr>
        <w:t>e</w:t>
      </w:r>
      <w:r w:rsidRPr="6F8E4E75" w:rsidR="3D5D65BC">
        <w:rPr>
          <w:rFonts w:ascii="Times New Roman" w:hAnsi="Times New Roman" w:eastAsia="Times New Roman" w:cs="Times New Roman"/>
          <w:sz w:val="24"/>
          <w:szCs w:val="24"/>
        </w:rPr>
        <w:t xml:space="preserve">style. </w:t>
      </w:r>
    </w:p>
    <w:p w:rsidR="36126472" w:rsidP="6F8E4E75" w:rsidRDefault="4C124C25" w14:paraId="52047F12" w14:textId="4B8B8278">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service not only supplies Healthy </w:t>
      </w:r>
      <w:r w:rsidRPr="6F8E4E75" w:rsidR="098F85AD">
        <w:rPr>
          <w:rFonts w:ascii="Times New Roman" w:hAnsi="Times New Roman" w:eastAsia="Times New Roman" w:cs="Times New Roman"/>
          <w:sz w:val="24"/>
          <w:szCs w:val="24"/>
        </w:rPr>
        <w:t>meals</w:t>
      </w:r>
      <w:r w:rsidRPr="6F8E4E75">
        <w:rPr>
          <w:rFonts w:ascii="Times New Roman" w:hAnsi="Times New Roman" w:eastAsia="Times New Roman" w:cs="Times New Roman"/>
          <w:sz w:val="24"/>
          <w:szCs w:val="24"/>
        </w:rPr>
        <w:t xml:space="preserve"> but provides meal prep</w:t>
      </w:r>
      <w:r w:rsidRPr="6F8E4E75" w:rsidR="6E4C5A48">
        <w:rPr>
          <w:rFonts w:ascii="Times New Roman" w:hAnsi="Times New Roman" w:eastAsia="Times New Roman" w:cs="Times New Roman"/>
          <w:sz w:val="24"/>
          <w:szCs w:val="24"/>
        </w:rPr>
        <w:t xml:space="preserve">, protein shakes </w:t>
      </w:r>
      <w:r w:rsidRPr="6F8E4E75">
        <w:rPr>
          <w:rFonts w:ascii="Times New Roman" w:hAnsi="Times New Roman" w:eastAsia="Times New Roman" w:cs="Times New Roman"/>
          <w:sz w:val="24"/>
          <w:szCs w:val="24"/>
        </w:rPr>
        <w:t>and smoothies</w:t>
      </w:r>
      <w:r w:rsidRPr="6F8E4E75" w:rsidR="3976A63D">
        <w:rPr>
          <w:rFonts w:ascii="Times New Roman" w:hAnsi="Times New Roman" w:eastAsia="Times New Roman" w:cs="Times New Roman"/>
          <w:sz w:val="24"/>
          <w:szCs w:val="24"/>
        </w:rPr>
        <w:t>.</w:t>
      </w:r>
      <w:r w:rsidRPr="6F8E4E75" w:rsidR="1C6C87F4">
        <w:rPr>
          <w:rFonts w:ascii="Times New Roman" w:hAnsi="Times New Roman" w:eastAsia="Times New Roman" w:cs="Times New Roman"/>
          <w:sz w:val="24"/>
          <w:szCs w:val="24"/>
        </w:rPr>
        <w:t xml:space="preserve"> All the ingredients are organic and fresh this will be clearly stated on every product</w:t>
      </w:r>
      <w:r w:rsidRPr="6F8E4E75" w:rsidR="20D81EF2">
        <w:rPr>
          <w:rFonts w:ascii="Times New Roman" w:hAnsi="Times New Roman" w:eastAsia="Times New Roman" w:cs="Times New Roman"/>
          <w:sz w:val="24"/>
          <w:szCs w:val="24"/>
        </w:rPr>
        <w:t>,</w:t>
      </w:r>
      <w:r w:rsidRPr="6F8E4E75" w:rsidR="794963C8">
        <w:rPr>
          <w:rFonts w:ascii="Times New Roman" w:hAnsi="Times New Roman" w:eastAsia="Times New Roman" w:cs="Times New Roman"/>
          <w:sz w:val="24"/>
          <w:szCs w:val="24"/>
        </w:rPr>
        <w:t xml:space="preserve"> this will be </w:t>
      </w:r>
      <w:r w:rsidRPr="6F8E4E75" w:rsidR="747694BA">
        <w:rPr>
          <w:rFonts w:ascii="Times New Roman" w:hAnsi="Times New Roman" w:eastAsia="Times New Roman" w:cs="Times New Roman"/>
          <w:sz w:val="24"/>
          <w:szCs w:val="24"/>
        </w:rPr>
        <w:t>appeal</w:t>
      </w:r>
      <w:r w:rsidRPr="6F8E4E75" w:rsidR="410DFDC3">
        <w:rPr>
          <w:rFonts w:ascii="Times New Roman" w:hAnsi="Times New Roman" w:eastAsia="Times New Roman" w:cs="Times New Roman"/>
          <w:sz w:val="24"/>
          <w:szCs w:val="24"/>
        </w:rPr>
        <w:t>ing</w:t>
      </w:r>
      <w:r w:rsidRPr="6F8E4E75" w:rsidR="747694BA">
        <w:rPr>
          <w:rFonts w:ascii="Times New Roman" w:hAnsi="Times New Roman" w:eastAsia="Times New Roman" w:cs="Times New Roman"/>
          <w:sz w:val="24"/>
          <w:szCs w:val="24"/>
        </w:rPr>
        <w:t xml:space="preserve"> to gym members </w:t>
      </w:r>
      <w:r w:rsidRPr="6F8E4E75">
        <w:rPr>
          <w:rFonts w:ascii="Times New Roman" w:hAnsi="Times New Roman" w:eastAsia="Times New Roman" w:cs="Times New Roman"/>
          <w:sz w:val="24"/>
          <w:szCs w:val="24"/>
        </w:rPr>
        <w:t xml:space="preserve">saving </w:t>
      </w:r>
      <w:r w:rsidRPr="6F8E4E75" w:rsidR="0983D2EA">
        <w:rPr>
          <w:rFonts w:ascii="Times New Roman" w:hAnsi="Times New Roman" w:eastAsia="Times New Roman" w:cs="Times New Roman"/>
          <w:sz w:val="24"/>
          <w:szCs w:val="24"/>
        </w:rPr>
        <w:t xml:space="preserve">them </w:t>
      </w:r>
      <w:r w:rsidRPr="6F8E4E75">
        <w:rPr>
          <w:rFonts w:ascii="Times New Roman" w:hAnsi="Times New Roman" w:eastAsia="Times New Roman" w:cs="Times New Roman"/>
          <w:sz w:val="24"/>
          <w:szCs w:val="24"/>
        </w:rPr>
        <w:t>time</w:t>
      </w:r>
      <w:r w:rsidRPr="6F8E4E75" w:rsidR="05A1C8C1">
        <w:rPr>
          <w:rFonts w:ascii="Times New Roman" w:hAnsi="Times New Roman" w:eastAsia="Times New Roman" w:cs="Times New Roman"/>
          <w:sz w:val="24"/>
          <w:szCs w:val="24"/>
        </w:rPr>
        <w:t xml:space="preserve"> and money</w:t>
      </w:r>
      <w:r w:rsidRPr="6F8E4E75">
        <w:rPr>
          <w:rFonts w:ascii="Times New Roman" w:hAnsi="Times New Roman" w:eastAsia="Times New Roman" w:cs="Times New Roman"/>
          <w:sz w:val="24"/>
          <w:szCs w:val="24"/>
        </w:rPr>
        <w:t xml:space="preserve">. </w:t>
      </w:r>
    </w:p>
    <w:p w:rsidR="36126472" w:rsidP="6F8E4E75" w:rsidRDefault="4C124C25" w14:paraId="2BD6077C" w14:textId="7563EE33">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The trailer will be based </w:t>
      </w:r>
      <w:r w:rsidRPr="28C345B2" w:rsidR="385B8ED3">
        <w:rPr>
          <w:rFonts w:ascii="Times New Roman" w:hAnsi="Times New Roman" w:eastAsia="Times New Roman" w:cs="Times New Roman"/>
          <w:sz w:val="24"/>
          <w:szCs w:val="24"/>
        </w:rPr>
        <w:t xml:space="preserve">outside a </w:t>
      </w:r>
      <w:r w:rsidRPr="28C345B2" w:rsidR="1F5548F7">
        <w:rPr>
          <w:rFonts w:ascii="Times New Roman" w:hAnsi="Times New Roman" w:eastAsia="Times New Roman" w:cs="Times New Roman"/>
          <w:sz w:val="24"/>
          <w:szCs w:val="24"/>
        </w:rPr>
        <w:t>popular</w:t>
      </w:r>
      <w:r w:rsidRPr="28C345B2" w:rsidR="385B8ED3">
        <w:rPr>
          <w:rFonts w:ascii="Times New Roman" w:hAnsi="Times New Roman" w:eastAsia="Times New Roman" w:cs="Times New Roman"/>
          <w:sz w:val="24"/>
          <w:szCs w:val="24"/>
        </w:rPr>
        <w:t xml:space="preserve"> local gym</w:t>
      </w:r>
      <w:r w:rsidRPr="28C345B2" w:rsidR="275CA034">
        <w:rPr>
          <w:rFonts w:ascii="Times New Roman" w:hAnsi="Times New Roman" w:eastAsia="Times New Roman" w:cs="Times New Roman"/>
          <w:sz w:val="24"/>
          <w:szCs w:val="24"/>
        </w:rPr>
        <w:t>.</w:t>
      </w:r>
      <w:r w:rsidRPr="28C345B2" w:rsidR="0F10EEB1">
        <w:rPr>
          <w:rFonts w:ascii="Times New Roman" w:hAnsi="Times New Roman" w:eastAsia="Times New Roman" w:cs="Times New Roman"/>
          <w:sz w:val="24"/>
          <w:szCs w:val="24"/>
        </w:rPr>
        <w:t xml:space="preserve"> </w:t>
      </w:r>
      <w:r w:rsidRPr="28C345B2" w:rsidR="291783A1">
        <w:rPr>
          <w:rFonts w:ascii="Times New Roman" w:hAnsi="Times New Roman" w:eastAsia="Times New Roman" w:cs="Times New Roman"/>
          <w:sz w:val="24"/>
          <w:szCs w:val="24"/>
        </w:rPr>
        <w:t>T</w:t>
      </w:r>
      <w:r w:rsidRPr="28C345B2" w:rsidR="0F10EEB1">
        <w:rPr>
          <w:rFonts w:ascii="Times New Roman" w:hAnsi="Times New Roman" w:eastAsia="Times New Roman" w:cs="Times New Roman"/>
          <w:sz w:val="24"/>
          <w:szCs w:val="24"/>
        </w:rPr>
        <w:t>his will be attractive to</w:t>
      </w:r>
      <w:r w:rsidRPr="28C345B2" w:rsidR="590FF446">
        <w:rPr>
          <w:rFonts w:ascii="Times New Roman" w:hAnsi="Times New Roman" w:eastAsia="Times New Roman" w:cs="Times New Roman"/>
          <w:sz w:val="24"/>
          <w:szCs w:val="24"/>
        </w:rPr>
        <w:t xml:space="preserve"> the </w:t>
      </w:r>
      <w:r w:rsidRPr="28C345B2" w:rsidR="436E9C05">
        <w:rPr>
          <w:rFonts w:ascii="Times New Roman" w:hAnsi="Times New Roman" w:eastAsia="Times New Roman" w:cs="Times New Roman"/>
          <w:sz w:val="24"/>
          <w:szCs w:val="24"/>
        </w:rPr>
        <w:t>gym members and the local public as the</w:t>
      </w:r>
      <w:r w:rsidRPr="28C345B2" w:rsidR="19B70CD7">
        <w:rPr>
          <w:rFonts w:ascii="Times New Roman" w:hAnsi="Times New Roman" w:eastAsia="Times New Roman" w:cs="Times New Roman"/>
          <w:sz w:val="24"/>
          <w:szCs w:val="24"/>
        </w:rPr>
        <w:t>re is</w:t>
      </w:r>
      <w:r w:rsidRPr="28C345B2" w:rsidR="436E9C05">
        <w:rPr>
          <w:rFonts w:ascii="Times New Roman" w:hAnsi="Times New Roman" w:eastAsia="Times New Roman" w:cs="Times New Roman"/>
          <w:sz w:val="24"/>
          <w:szCs w:val="24"/>
        </w:rPr>
        <w:t xml:space="preserve"> easy access and </w:t>
      </w:r>
      <w:r w:rsidRPr="28C345B2" w:rsidR="1E57288D">
        <w:rPr>
          <w:rFonts w:ascii="Times New Roman" w:hAnsi="Times New Roman" w:eastAsia="Times New Roman" w:cs="Times New Roman"/>
          <w:sz w:val="24"/>
          <w:szCs w:val="24"/>
        </w:rPr>
        <w:t>on-site</w:t>
      </w:r>
      <w:r w:rsidRPr="28C345B2" w:rsidR="436E9C05">
        <w:rPr>
          <w:rFonts w:ascii="Times New Roman" w:hAnsi="Times New Roman" w:eastAsia="Times New Roman" w:cs="Times New Roman"/>
          <w:sz w:val="24"/>
          <w:szCs w:val="24"/>
        </w:rPr>
        <w:t xml:space="preserve"> parking. </w:t>
      </w:r>
      <w:r w:rsidRPr="28C345B2" w:rsidR="1EFE6BB8">
        <w:rPr>
          <w:rFonts w:ascii="Times New Roman" w:hAnsi="Times New Roman" w:eastAsia="Times New Roman" w:cs="Times New Roman"/>
          <w:sz w:val="24"/>
          <w:szCs w:val="24"/>
        </w:rPr>
        <w:t xml:space="preserve">There will be </w:t>
      </w:r>
      <w:r w:rsidRPr="28C345B2" w:rsidR="0D21A973">
        <w:rPr>
          <w:rFonts w:ascii="Times New Roman" w:hAnsi="Times New Roman" w:eastAsia="Times New Roman" w:cs="Times New Roman"/>
          <w:sz w:val="24"/>
          <w:szCs w:val="24"/>
        </w:rPr>
        <w:t xml:space="preserve">an attractive seating area </w:t>
      </w:r>
      <w:r w:rsidRPr="28C345B2" w:rsidR="1EFE6BB8">
        <w:rPr>
          <w:rFonts w:ascii="Times New Roman" w:hAnsi="Times New Roman" w:eastAsia="Times New Roman" w:cs="Times New Roman"/>
          <w:sz w:val="24"/>
          <w:szCs w:val="24"/>
        </w:rPr>
        <w:t xml:space="preserve">with shelter for when the weather conditions are </w:t>
      </w:r>
      <w:r w:rsidRPr="28C345B2" w:rsidR="78277885">
        <w:rPr>
          <w:rFonts w:ascii="Times New Roman" w:hAnsi="Times New Roman" w:eastAsia="Times New Roman" w:cs="Times New Roman"/>
          <w:sz w:val="24"/>
          <w:szCs w:val="24"/>
        </w:rPr>
        <w:t xml:space="preserve">bad. </w:t>
      </w:r>
    </w:p>
    <w:p w:rsidR="7D571B76" w:rsidP="6F8E4E75" w:rsidRDefault="385B8ED3" w14:paraId="6F78242E" w14:textId="29E550DE">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Loyalty cards will be provided for the public and gym </w:t>
      </w:r>
      <w:r w:rsidRPr="6F8E4E75" w:rsidR="748C2369">
        <w:rPr>
          <w:rFonts w:ascii="Times New Roman" w:hAnsi="Times New Roman" w:eastAsia="Times New Roman" w:cs="Times New Roman"/>
          <w:sz w:val="24"/>
          <w:szCs w:val="24"/>
        </w:rPr>
        <w:t xml:space="preserve">members. This will </w:t>
      </w:r>
      <w:r w:rsidRPr="6F8E4E75" w:rsidR="33C43BAB">
        <w:rPr>
          <w:rFonts w:ascii="Times New Roman" w:hAnsi="Times New Roman" w:eastAsia="Times New Roman" w:cs="Times New Roman"/>
          <w:sz w:val="24"/>
          <w:szCs w:val="24"/>
        </w:rPr>
        <w:t>entice</w:t>
      </w:r>
      <w:r w:rsidRPr="6F8E4E75" w:rsidR="748C2369">
        <w:rPr>
          <w:rFonts w:ascii="Times New Roman" w:hAnsi="Times New Roman" w:eastAsia="Times New Roman" w:cs="Times New Roman"/>
          <w:sz w:val="24"/>
          <w:szCs w:val="24"/>
        </w:rPr>
        <w:t xml:space="preserve"> customers to revisit every day for a free meal or smoothie at the end of the week.</w:t>
      </w:r>
      <w:r w:rsidRPr="6F8E4E75">
        <w:rPr>
          <w:rFonts w:ascii="Times New Roman" w:hAnsi="Times New Roman" w:eastAsia="Times New Roman" w:cs="Times New Roman"/>
          <w:sz w:val="24"/>
          <w:szCs w:val="24"/>
        </w:rPr>
        <w:t xml:space="preserve"> </w:t>
      </w:r>
    </w:p>
    <w:p w:rsidR="2AC3C42E" w:rsidP="6F8E4E75" w:rsidRDefault="54353AB8" w14:paraId="37041C7F" w14:textId="5CAD7B34">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There is an option for the meals to be delivered to a home or work address. This can provide the opportunity for elderly or</w:t>
      </w:r>
      <w:r w:rsidRPr="6F8E4E75" w:rsidR="168CBBEE">
        <w:rPr>
          <w:rFonts w:ascii="Times New Roman" w:hAnsi="Times New Roman" w:eastAsia="Times New Roman" w:cs="Times New Roman"/>
          <w:sz w:val="24"/>
          <w:szCs w:val="24"/>
        </w:rPr>
        <w:t xml:space="preserve"> disabled individuals who cannot leave their homes and have limited resources to assist them with. This can ensure </w:t>
      </w:r>
      <w:r w:rsidRPr="6F8E4E75" w:rsidR="4D2A0F50">
        <w:rPr>
          <w:rFonts w:ascii="Times New Roman" w:hAnsi="Times New Roman" w:eastAsia="Times New Roman" w:cs="Times New Roman"/>
          <w:sz w:val="24"/>
          <w:szCs w:val="24"/>
        </w:rPr>
        <w:t>these</w:t>
      </w:r>
      <w:r w:rsidRPr="6F8E4E75" w:rsidR="168CBBEE">
        <w:rPr>
          <w:rFonts w:ascii="Times New Roman" w:hAnsi="Times New Roman" w:eastAsia="Times New Roman" w:cs="Times New Roman"/>
          <w:sz w:val="24"/>
          <w:szCs w:val="24"/>
        </w:rPr>
        <w:t xml:space="preserve"> </w:t>
      </w:r>
      <w:r w:rsidRPr="6F8E4E75" w:rsidR="6A248ABA">
        <w:rPr>
          <w:rFonts w:ascii="Times New Roman" w:hAnsi="Times New Roman" w:eastAsia="Times New Roman" w:cs="Times New Roman"/>
          <w:sz w:val="24"/>
          <w:szCs w:val="24"/>
        </w:rPr>
        <w:t>individuals</w:t>
      </w:r>
      <w:r w:rsidRPr="6F8E4E75" w:rsidR="5E62BCC9">
        <w:rPr>
          <w:rFonts w:ascii="Times New Roman" w:hAnsi="Times New Roman" w:eastAsia="Times New Roman" w:cs="Times New Roman"/>
          <w:sz w:val="24"/>
          <w:szCs w:val="24"/>
        </w:rPr>
        <w:t xml:space="preserve"> attain a healthy </w:t>
      </w:r>
      <w:r w:rsidRPr="6F8E4E75" w:rsidR="7451B2FA">
        <w:rPr>
          <w:rFonts w:ascii="Times New Roman" w:hAnsi="Times New Roman" w:eastAsia="Times New Roman" w:cs="Times New Roman"/>
          <w:sz w:val="24"/>
          <w:szCs w:val="24"/>
        </w:rPr>
        <w:t>lifestyle</w:t>
      </w:r>
      <w:r w:rsidRPr="6F8E4E75" w:rsidR="5E62BCC9">
        <w:rPr>
          <w:rFonts w:ascii="Times New Roman" w:hAnsi="Times New Roman" w:eastAsia="Times New Roman" w:cs="Times New Roman"/>
          <w:sz w:val="24"/>
          <w:szCs w:val="24"/>
        </w:rPr>
        <w:t xml:space="preserve"> with this </w:t>
      </w:r>
      <w:r w:rsidRPr="6F8E4E75" w:rsidR="014224F5">
        <w:rPr>
          <w:rFonts w:ascii="Times New Roman" w:hAnsi="Times New Roman" w:eastAsia="Times New Roman" w:cs="Times New Roman"/>
          <w:sz w:val="24"/>
          <w:szCs w:val="24"/>
        </w:rPr>
        <w:t>option of service.</w:t>
      </w:r>
      <w:r w:rsidRPr="6F8E4E75">
        <w:rPr>
          <w:rFonts w:ascii="Times New Roman" w:hAnsi="Times New Roman" w:eastAsia="Times New Roman" w:cs="Times New Roman"/>
          <w:sz w:val="24"/>
          <w:szCs w:val="24"/>
        </w:rPr>
        <w:t xml:space="preserve"> </w:t>
      </w:r>
    </w:p>
    <w:p w:rsidR="663C7ABA" w:rsidP="6F8E4E75" w:rsidRDefault="33FD3EA9" w14:paraId="6B36A98E" w14:textId="3E837753">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 unique selling point</w:t>
      </w:r>
      <w:r w:rsidRPr="6F8E4E75" w:rsidR="6CC363B0">
        <w:rPr>
          <w:rFonts w:ascii="Times New Roman" w:hAnsi="Times New Roman" w:eastAsia="Times New Roman" w:cs="Times New Roman"/>
          <w:sz w:val="24"/>
          <w:szCs w:val="24"/>
        </w:rPr>
        <w:t xml:space="preserve"> of this business</w:t>
      </w:r>
      <w:r w:rsidRPr="6F8E4E75">
        <w:rPr>
          <w:rFonts w:ascii="Times New Roman" w:hAnsi="Times New Roman" w:eastAsia="Times New Roman" w:cs="Times New Roman"/>
          <w:sz w:val="24"/>
          <w:szCs w:val="24"/>
        </w:rPr>
        <w:t xml:space="preserve"> is that </w:t>
      </w:r>
      <w:r w:rsidRPr="6F8E4E75" w:rsidR="674728BA">
        <w:rPr>
          <w:rFonts w:ascii="Times New Roman" w:hAnsi="Times New Roman" w:eastAsia="Times New Roman" w:cs="Times New Roman"/>
          <w:sz w:val="24"/>
          <w:szCs w:val="24"/>
        </w:rPr>
        <w:t>it</w:t>
      </w:r>
      <w:r w:rsidRPr="6F8E4E75" w:rsidR="0391EE35">
        <w:rPr>
          <w:rFonts w:ascii="Times New Roman" w:hAnsi="Times New Roman" w:eastAsia="Times New Roman" w:cs="Times New Roman"/>
          <w:sz w:val="24"/>
          <w:szCs w:val="24"/>
        </w:rPr>
        <w:t xml:space="preserve"> </w:t>
      </w:r>
      <w:r w:rsidRPr="6F8E4E75">
        <w:rPr>
          <w:rFonts w:ascii="Times New Roman" w:hAnsi="Times New Roman" w:eastAsia="Times New Roman" w:cs="Times New Roman"/>
          <w:sz w:val="24"/>
          <w:szCs w:val="24"/>
        </w:rPr>
        <w:t>provides Healthy</w:t>
      </w:r>
      <w:r w:rsidRPr="6F8E4E75" w:rsidR="4C164AE0">
        <w:rPr>
          <w:rFonts w:ascii="Times New Roman" w:hAnsi="Times New Roman" w:eastAsia="Times New Roman" w:cs="Times New Roman"/>
          <w:sz w:val="24"/>
          <w:szCs w:val="24"/>
        </w:rPr>
        <w:t>,</w:t>
      </w:r>
      <w:r w:rsidRPr="6F8E4E75">
        <w:rPr>
          <w:rFonts w:ascii="Times New Roman" w:hAnsi="Times New Roman" w:eastAsia="Times New Roman" w:cs="Times New Roman"/>
          <w:sz w:val="24"/>
          <w:szCs w:val="24"/>
        </w:rPr>
        <w:t xml:space="preserve"> organic produce</w:t>
      </w:r>
      <w:r w:rsidRPr="6F8E4E75" w:rsidR="13451CBC">
        <w:rPr>
          <w:rFonts w:ascii="Times New Roman" w:hAnsi="Times New Roman" w:eastAsia="Times New Roman" w:cs="Times New Roman"/>
          <w:sz w:val="24"/>
          <w:szCs w:val="24"/>
        </w:rPr>
        <w:t>. The service</w:t>
      </w:r>
      <w:r w:rsidRPr="6F8E4E75" w:rsidR="3A852FEF">
        <w:rPr>
          <w:rFonts w:ascii="Times New Roman" w:hAnsi="Times New Roman" w:eastAsia="Times New Roman" w:cs="Times New Roman"/>
          <w:sz w:val="24"/>
          <w:szCs w:val="24"/>
        </w:rPr>
        <w:t xml:space="preserve"> is</w:t>
      </w:r>
      <w:r w:rsidRPr="6F8E4E75" w:rsidR="13451CBC">
        <w:rPr>
          <w:rFonts w:ascii="Times New Roman" w:hAnsi="Times New Roman" w:eastAsia="Times New Roman" w:cs="Times New Roman"/>
          <w:sz w:val="24"/>
          <w:szCs w:val="24"/>
        </w:rPr>
        <w:t xml:space="preserve"> a</w:t>
      </w:r>
      <w:r w:rsidRPr="6F8E4E75" w:rsidR="54771CA5">
        <w:rPr>
          <w:rFonts w:ascii="Times New Roman" w:hAnsi="Times New Roman" w:eastAsia="Times New Roman" w:cs="Times New Roman"/>
          <w:sz w:val="24"/>
          <w:szCs w:val="24"/>
        </w:rPr>
        <w:t>ppealing</w:t>
      </w:r>
      <w:r w:rsidRPr="6F8E4E75" w:rsidR="13451CBC">
        <w:rPr>
          <w:rFonts w:ascii="Times New Roman" w:hAnsi="Times New Roman" w:eastAsia="Times New Roman" w:cs="Times New Roman"/>
          <w:sz w:val="24"/>
          <w:szCs w:val="24"/>
        </w:rPr>
        <w:t xml:space="preserve"> to a variety of </w:t>
      </w:r>
      <w:r w:rsidRPr="6F8E4E75" w:rsidR="759CF92D">
        <w:rPr>
          <w:rFonts w:ascii="Times New Roman" w:hAnsi="Times New Roman" w:eastAsia="Times New Roman" w:cs="Times New Roman"/>
          <w:sz w:val="24"/>
          <w:szCs w:val="24"/>
        </w:rPr>
        <w:t>personnel</w:t>
      </w:r>
      <w:r w:rsidRPr="6F8E4E75" w:rsidR="40DFC82F">
        <w:rPr>
          <w:rFonts w:ascii="Times New Roman" w:hAnsi="Times New Roman" w:eastAsia="Times New Roman" w:cs="Times New Roman"/>
          <w:sz w:val="24"/>
          <w:szCs w:val="24"/>
        </w:rPr>
        <w:t xml:space="preserve">. It saves </w:t>
      </w:r>
      <w:r w:rsidRPr="6F8E4E75" w:rsidR="0F412224">
        <w:rPr>
          <w:rFonts w:ascii="Times New Roman" w:hAnsi="Times New Roman" w:eastAsia="Times New Roman" w:cs="Times New Roman"/>
          <w:sz w:val="24"/>
          <w:szCs w:val="24"/>
        </w:rPr>
        <w:t>individuals</w:t>
      </w:r>
      <w:r w:rsidRPr="6F8E4E75" w:rsidR="40DFC82F">
        <w:rPr>
          <w:rFonts w:ascii="Times New Roman" w:hAnsi="Times New Roman" w:eastAsia="Times New Roman" w:cs="Times New Roman"/>
          <w:sz w:val="24"/>
          <w:szCs w:val="24"/>
        </w:rPr>
        <w:t xml:space="preserve"> time and money</w:t>
      </w:r>
      <w:r w:rsidRPr="6F8E4E75" w:rsidR="2011B3CB">
        <w:rPr>
          <w:rFonts w:ascii="Times New Roman" w:hAnsi="Times New Roman" w:eastAsia="Times New Roman" w:cs="Times New Roman"/>
          <w:sz w:val="24"/>
          <w:szCs w:val="24"/>
        </w:rPr>
        <w:t xml:space="preserve">. </w:t>
      </w:r>
    </w:p>
    <w:p w:rsidR="5CD59C45" w:rsidP="6F8E4E75" w:rsidRDefault="2011B3CB" w14:paraId="56E36DB8" w14:textId="46DCB7C1">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w:t>
      </w:r>
      <w:r w:rsidRPr="6F8E4E75" w:rsidR="40DFC82F">
        <w:rPr>
          <w:rFonts w:ascii="Times New Roman" w:hAnsi="Times New Roman" w:eastAsia="Times New Roman" w:cs="Times New Roman"/>
          <w:sz w:val="24"/>
          <w:szCs w:val="24"/>
        </w:rPr>
        <w:t xml:space="preserve">he meals can be </w:t>
      </w:r>
      <w:r w:rsidRPr="6F8E4E75" w:rsidR="18BC8A1F">
        <w:rPr>
          <w:rFonts w:ascii="Times New Roman" w:hAnsi="Times New Roman" w:eastAsia="Times New Roman" w:cs="Times New Roman"/>
          <w:sz w:val="24"/>
          <w:szCs w:val="24"/>
        </w:rPr>
        <w:t>ordered</w:t>
      </w:r>
      <w:r w:rsidRPr="6F8E4E75" w:rsidR="40DFC82F">
        <w:rPr>
          <w:rFonts w:ascii="Times New Roman" w:hAnsi="Times New Roman" w:eastAsia="Times New Roman" w:cs="Times New Roman"/>
          <w:sz w:val="24"/>
          <w:szCs w:val="24"/>
        </w:rPr>
        <w:t xml:space="preserve"> to go</w:t>
      </w:r>
      <w:r w:rsidRPr="6F8E4E75" w:rsidR="5CF5175E">
        <w:rPr>
          <w:rFonts w:ascii="Times New Roman" w:hAnsi="Times New Roman" w:eastAsia="Times New Roman" w:cs="Times New Roman"/>
          <w:sz w:val="24"/>
          <w:szCs w:val="24"/>
        </w:rPr>
        <w:t>,</w:t>
      </w:r>
      <w:r w:rsidRPr="6F8E4E75" w:rsidR="40DFC82F">
        <w:rPr>
          <w:rFonts w:ascii="Times New Roman" w:hAnsi="Times New Roman" w:eastAsia="Times New Roman" w:cs="Times New Roman"/>
          <w:sz w:val="24"/>
          <w:szCs w:val="24"/>
        </w:rPr>
        <w:t xml:space="preserve"> in </w:t>
      </w:r>
      <w:r w:rsidRPr="6F8E4E75" w:rsidR="007DE006">
        <w:rPr>
          <w:rFonts w:ascii="Times New Roman" w:hAnsi="Times New Roman" w:eastAsia="Times New Roman" w:cs="Times New Roman"/>
          <w:sz w:val="24"/>
          <w:szCs w:val="24"/>
        </w:rPr>
        <w:t>advance or</w:t>
      </w:r>
      <w:r w:rsidRPr="6F8E4E75" w:rsidR="40DFC82F">
        <w:rPr>
          <w:rFonts w:ascii="Times New Roman" w:hAnsi="Times New Roman" w:eastAsia="Times New Roman" w:cs="Times New Roman"/>
          <w:sz w:val="24"/>
          <w:szCs w:val="24"/>
        </w:rPr>
        <w:t xml:space="preserve"> can be </w:t>
      </w:r>
      <w:r w:rsidRPr="6F8E4E75" w:rsidR="3D48CDB6">
        <w:rPr>
          <w:rFonts w:ascii="Times New Roman" w:hAnsi="Times New Roman" w:eastAsia="Times New Roman" w:cs="Times New Roman"/>
          <w:sz w:val="24"/>
          <w:szCs w:val="24"/>
        </w:rPr>
        <w:t>delivered</w:t>
      </w:r>
      <w:r w:rsidRPr="6F8E4E75" w:rsidR="40DFC82F">
        <w:rPr>
          <w:rFonts w:ascii="Times New Roman" w:hAnsi="Times New Roman" w:eastAsia="Times New Roman" w:cs="Times New Roman"/>
          <w:sz w:val="24"/>
          <w:szCs w:val="24"/>
        </w:rPr>
        <w:t xml:space="preserve"> to a home or work </w:t>
      </w:r>
      <w:r w:rsidRPr="6F8E4E75" w:rsidR="2D4166FF">
        <w:rPr>
          <w:rFonts w:ascii="Times New Roman" w:hAnsi="Times New Roman" w:eastAsia="Times New Roman" w:cs="Times New Roman"/>
          <w:sz w:val="24"/>
          <w:szCs w:val="24"/>
        </w:rPr>
        <w:t>address</w:t>
      </w:r>
      <w:r w:rsidRPr="6F8E4E75" w:rsidR="40DFC82F">
        <w:rPr>
          <w:rFonts w:ascii="Times New Roman" w:hAnsi="Times New Roman" w:eastAsia="Times New Roman" w:cs="Times New Roman"/>
          <w:sz w:val="24"/>
          <w:szCs w:val="24"/>
        </w:rPr>
        <w:t xml:space="preserve">. With </w:t>
      </w:r>
      <w:r w:rsidRPr="6F8E4E75" w:rsidR="54946809">
        <w:rPr>
          <w:rFonts w:ascii="Times New Roman" w:hAnsi="Times New Roman" w:eastAsia="Times New Roman" w:cs="Times New Roman"/>
          <w:sz w:val="24"/>
          <w:szCs w:val="24"/>
        </w:rPr>
        <w:t>loyalty</w:t>
      </w:r>
      <w:r w:rsidRPr="6F8E4E75" w:rsidR="40DFC82F">
        <w:rPr>
          <w:rFonts w:ascii="Times New Roman" w:hAnsi="Times New Roman" w:eastAsia="Times New Roman" w:cs="Times New Roman"/>
          <w:sz w:val="24"/>
          <w:szCs w:val="24"/>
        </w:rPr>
        <w:t xml:space="preserve"> cards the </w:t>
      </w:r>
      <w:r w:rsidRPr="6F8E4E75" w:rsidR="7936EB05">
        <w:rPr>
          <w:rFonts w:ascii="Times New Roman" w:hAnsi="Times New Roman" w:eastAsia="Times New Roman" w:cs="Times New Roman"/>
          <w:sz w:val="24"/>
          <w:szCs w:val="24"/>
        </w:rPr>
        <w:t>customers</w:t>
      </w:r>
      <w:r w:rsidRPr="6F8E4E75" w:rsidR="40DFC82F">
        <w:rPr>
          <w:rFonts w:ascii="Times New Roman" w:hAnsi="Times New Roman" w:eastAsia="Times New Roman" w:cs="Times New Roman"/>
          <w:sz w:val="24"/>
          <w:szCs w:val="24"/>
        </w:rPr>
        <w:t xml:space="preserve"> will be </w:t>
      </w:r>
      <w:r w:rsidRPr="6F8E4E75" w:rsidR="3AD39E97">
        <w:rPr>
          <w:rFonts w:ascii="Times New Roman" w:hAnsi="Times New Roman" w:eastAsia="Times New Roman" w:cs="Times New Roman"/>
          <w:sz w:val="24"/>
          <w:szCs w:val="24"/>
        </w:rPr>
        <w:t>rewarded</w:t>
      </w:r>
      <w:r w:rsidRPr="6F8E4E75" w:rsidR="43E5A753">
        <w:rPr>
          <w:rFonts w:ascii="Times New Roman" w:hAnsi="Times New Roman" w:eastAsia="Times New Roman" w:cs="Times New Roman"/>
          <w:sz w:val="24"/>
          <w:szCs w:val="24"/>
        </w:rPr>
        <w:t xml:space="preserve"> with one free meal of </w:t>
      </w:r>
      <w:r w:rsidRPr="6F8E4E75" w:rsidR="79EEC9B6">
        <w:rPr>
          <w:rFonts w:ascii="Times New Roman" w:hAnsi="Times New Roman" w:eastAsia="Times New Roman" w:cs="Times New Roman"/>
          <w:sz w:val="24"/>
          <w:szCs w:val="24"/>
        </w:rPr>
        <w:t>their</w:t>
      </w:r>
      <w:r w:rsidRPr="6F8E4E75" w:rsidR="43E5A753">
        <w:rPr>
          <w:rFonts w:ascii="Times New Roman" w:hAnsi="Times New Roman" w:eastAsia="Times New Roman" w:cs="Times New Roman"/>
          <w:sz w:val="24"/>
          <w:szCs w:val="24"/>
        </w:rPr>
        <w:t xml:space="preserve"> choice at the end of the week. </w:t>
      </w:r>
    </w:p>
    <w:p w:rsidR="2E32097F" w:rsidP="6F8E4E75" w:rsidRDefault="2E32097F" w14:paraId="365735D8" w14:textId="50114A89">
      <w:pPr>
        <w:rPr>
          <w:rFonts w:ascii="Times New Roman" w:hAnsi="Times New Roman" w:eastAsia="Times New Roman" w:cs="Times New Roman"/>
          <w:sz w:val="24"/>
          <w:szCs w:val="24"/>
        </w:rPr>
      </w:pPr>
    </w:p>
    <w:p w:rsidR="1FFF22B6" w:rsidP="6F8E4E75" w:rsidRDefault="1FFF22B6" w14:paraId="1894F299" w14:textId="1A025307">
      <w:pPr>
        <w:rPr>
          <w:rFonts w:ascii="Times New Roman" w:hAnsi="Times New Roman" w:eastAsia="Times New Roman" w:cs="Times New Roman"/>
          <w:sz w:val="24"/>
          <w:szCs w:val="24"/>
        </w:rPr>
      </w:pPr>
    </w:p>
    <w:p w:rsidR="1FFF22B6" w:rsidP="6F8E4E75" w:rsidRDefault="1FFF22B6" w14:paraId="6052B812" w14:textId="5830F530">
      <w:pPr>
        <w:rPr>
          <w:rFonts w:ascii="Times New Roman" w:hAnsi="Times New Roman" w:eastAsia="Times New Roman" w:cs="Times New Roman"/>
          <w:sz w:val="24"/>
          <w:szCs w:val="24"/>
        </w:rPr>
      </w:pPr>
    </w:p>
    <w:p w:rsidR="1FFF22B6" w:rsidP="6F8E4E75" w:rsidRDefault="1FFF22B6" w14:paraId="31E60B93" w14:textId="57879AFF">
      <w:pPr>
        <w:rPr>
          <w:rFonts w:ascii="Times New Roman" w:hAnsi="Times New Roman" w:eastAsia="Times New Roman" w:cs="Times New Roman"/>
          <w:sz w:val="24"/>
          <w:szCs w:val="24"/>
        </w:rPr>
      </w:pPr>
    </w:p>
    <w:p w:rsidR="6F8E4E75" w:rsidP="6F8E4E75" w:rsidRDefault="6F8E4E75" w14:paraId="304E2697" w14:textId="4518C92B">
      <w:pPr>
        <w:rPr>
          <w:rFonts w:ascii="Times New Roman" w:hAnsi="Times New Roman" w:eastAsia="Times New Roman" w:cs="Times New Roman"/>
          <w:sz w:val="24"/>
          <w:szCs w:val="24"/>
        </w:rPr>
      </w:pPr>
    </w:p>
    <w:p w:rsidR="6F8E4E75" w:rsidP="6F8E4E75" w:rsidRDefault="6F8E4E75" w14:paraId="6E805C6A" w14:textId="361324BF">
      <w:pPr>
        <w:rPr>
          <w:rFonts w:ascii="Times New Roman" w:hAnsi="Times New Roman" w:eastAsia="Times New Roman" w:cs="Times New Roman"/>
          <w:sz w:val="24"/>
          <w:szCs w:val="24"/>
        </w:rPr>
      </w:pPr>
    </w:p>
    <w:p w:rsidR="6F8E4E75" w:rsidP="6F8E4E75" w:rsidRDefault="6F8E4E75" w14:paraId="041FA35B" w14:textId="16ABCBBA">
      <w:pPr>
        <w:rPr>
          <w:rFonts w:ascii="Times New Roman" w:hAnsi="Times New Roman" w:eastAsia="Times New Roman" w:cs="Times New Roman"/>
          <w:sz w:val="24"/>
          <w:szCs w:val="24"/>
        </w:rPr>
      </w:pPr>
    </w:p>
    <w:p w:rsidR="6F8E4E75" w:rsidP="6F8E4E75" w:rsidRDefault="6F8E4E75" w14:paraId="0DDE8FF0" w14:textId="2BBFF7B7">
      <w:pPr>
        <w:rPr>
          <w:rFonts w:ascii="Times New Roman" w:hAnsi="Times New Roman" w:eastAsia="Times New Roman" w:cs="Times New Roman"/>
          <w:sz w:val="24"/>
          <w:szCs w:val="24"/>
        </w:rPr>
      </w:pPr>
    </w:p>
    <w:p w:rsidR="6F8E4E75" w:rsidP="6F8E4E75" w:rsidRDefault="6F8E4E75" w14:paraId="1F80E0BC" w14:textId="27CDF8C2">
      <w:pPr>
        <w:rPr>
          <w:rFonts w:ascii="Times New Roman" w:hAnsi="Times New Roman" w:eastAsia="Times New Roman" w:cs="Times New Roman"/>
          <w:sz w:val="24"/>
          <w:szCs w:val="24"/>
        </w:rPr>
      </w:pPr>
    </w:p>
    <w:p w:rsidR="6F8E4E75" w:rsidP="6F8E4E75" w:rsidRDefault="6F8E4E75" w14:paraId="549B2FB2" w14:textId="1182E698">
      <w:pPr>
        <w:rPr>
          <w:rFonts w:ascii="Times New Roman" w:hAnsi="Times New Roman" w:eastAsia="Times New Roman" w:cs="Times New Roman"/>
          <w:sz w:val="24"/>
          <w:szCs w:val="24"/>
        </w:rPr>
      </w:pPr>
    </w:p>
    <w:p w:rsidR="6F8E4E75" w:rsidP="6F8E4E75" w:rsidRDefault="6F8E4E75" w14:paraId="4A468D64" w14:textId="03B3F0E6">
      <w:pPr>
        <w:rPr>
          <w:rFonts w:ascii="Times New Roman" w:hAnsi="Times New Roman" w:eastAsia="Times New Roman" w:cs="Times New Roman"/>
          <w:sz w:val="24"/>
          <w:szCs w:val="24"/>
        </w:rPr>
      </w:pPr>
    </w:p>
    <w:p w:rsidR="6F8E4E75" w:rsidP="6F8E4E75" w:rsidRDefault="6F8E4E75" w14:paraId="6521285E" w14:textId="7AEFFE1A">
      <w:pPr>
        <w:rPr>
          <w:rFonts w:ascii="Times New Roman" w:hAnsi="Times New Roman" w:eastAsia="Times New Roman" w:cs="Times New Roman"/>
          <w:sz w:val="24"/>
          <w:szCs w:val="24"/>
        </w:rPr>
      </w:pPr>
    </w:p>
    <w:p w:rsidR="6F8E4E75" w:rsidP="6F8E4E75" w:rsidRDefault="6F8E4E75" w14:paraId="14E49B5A" w14:textId="3F4D7134">
      <w:pPr>
        <w:rPr>
          <w:rFonts w:ascii="Times New Roman" w:hAnsi="Times New Roman" w:eastAsia="Times New Roman" w:cs="Times New Roman"/>
          <w:sz w:val="24"/>
          <w:szCs w:val="24"/>
        </w:rPr>
      </w:pPr>
    </w:p>
    <w:p w:rsidR="6F8E4E75" w:rsidP="6F8E4E75" w:rsidRDefault="6F8E4E75" w14:paraId="45B88050" w14:textId="011DE3E0">
      <w:pPr>
        <w:rPr>
          <w:rFonts w:ascii="Times New Roman" w:hAnsi="Times New Roman" w:eastAsia="Times New Roman" w:cs="Times New Roman"/>
          <w:sz w:val="24"/>
          <w:szCs w:val="24"/>
        </w:rPr>
      </w:pPr>
    </w:p>
    <w:p w:rsidR="6F8E4E75" w:rsidP="6F8E4E75" w:rsidRDefault="6F8E4E75" w14:paraId="2CB0A9D3" w14:textId="306F2407">
      <w:pPr>
        <w:rPr>
          <w:rFonts w:ascii="Times New Roman" w:hAnsi="Times New Roman" w:eastAsia="Times New Roman" w:cs="Times New Roman"/>
          <w:sz w:val="24"/>
          <w:szCs w:val="24"/>
        </w:rPr>
      </w:pPr>
    </w:p>
    <w:p w:rsidR="6CC504E9" w:rsidP="6F8E4E75" w:rsidRDefault="09BE145A" w14:paraId="64870A7B" w14:textId="6B945C2E">
      <w:pPr>
        <w:pStyle w:val="Heading2"/>
        <w:rPr>
          <w:rFonts w:ascii="Calibri Light" w:hAnsi="Calibri Light"/>
          <w:u w:val="single"/>
        </w:rPr>
      </w:pPr>
      <w:bookmarkStart w:name="_Toc479967386" w:id="1657023715"/>
      <w:r w:rsidR="09BE145A">
        <w:rPr/>
        <w:t>Marketing activities.</w:t>
      </w:r>
      <w:bookmarkEnd w:id="1657023715"/>
    </w:p>
    <w:p w:rsidR="2E32097F" w:rsidP="6F8E4E75" w:rsidRDefault="3393E00F" w14:paraId="63A64B6B" w14:textId="4864A115">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 seven ps.</w:t>
      </w:r>
    </w:p>
    <w:p w:rsidR="2E32097F" w:rsidP="6F8E4E75" w:rsidRDefault="67B845D3" w14:paraId="355D9751" w14:textId="5B74E5DB">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seven Ps marketing </w:t>
      </w:r>
      <w:r w:rsidRPr="6F8E4E75" w:rsidR="578628BB">
        <w:rPr>
          <w:rFonts w:ascii="Times New Roman" w:hAnsi="Times New Roman" w:eastAsia="Times New Roman" w:cs="Times New Roman"/>
          <w:sz w:val="24"/>
          <w:szCs w:val="24"/>
        </w:rPr>
        <w:t>strategy</w:t>
      </w:r>
      <w:r w:rsidRPr="6F8E4E75">
        <w:rPr>
          <w:rFonts w:ascii="Times New Roman" w:hAnsi="Times New Roman" w:eastAsia="Times New Roman" w:cs="Times New Roman"/>
          <w:sz w:val="24"/>
          <w:szCs w:val="24"/>
        </w:rPr>
        <w:t xml:space="preserve"> </w:t>
      </w:r>
      <w:r w:rsidRPr="6F8E4E75" w:rsidR="55CB4A01">
        <w:rPr>
          <w:rFonts w:ascii="Times New Roman" w:hAnsi="Times New Roman" w:eastAsia="Times New Roman" w:cs="Times New Roman"/>
          <w:sz w:val="24"/>
          <w:szCs w:val="24"/>
        </w:rPr>
        <w:t>will give</w:t>
      </w:r>
      <w:r w:rsidRPr="6F8E4E75" w:rsidR="1A171F90">
        <w:rPr>
          <w:rFonts w:ascii="Times New Roman" w:hAnsi="Times New Roman" w:eastAsia="Times New Roman" w:cs="Times New Roman"/>
          <w:sz w:val="24"/>
          <w:szCs w:val="24"/>
        </w:rPr>
        <w:t xml:space="preserve"> an overall breakdown of what the business needs </w:t>
      </w:r>
      <w:r w:rsidRPr="6F8E4E75" w:rsidR="22E9EA4F">
        <w:rPr>
          <w:rFonts w:ascii="Times New Roman" w:hAnsi="Times New Roman" w:eastAsia="Times New Roman" w:cs="Times New Roman"/>
          <w:sz w:val="24"/>
          <w:szCs w:val="24"/>
        </w:rPr>
        <w:t>to become</w:t>
      </w:r>
      <w:r w:rsidRPr="6F8E4E75" w:rsidR="1A171F90">
        <w:rPr>
          <w:rFonts w:ascii="Times New Roman" w:hAnsi="Times New Roman" w:eastAsia="Times New Roman" w:cs="Times New Roman"/>
          <w:sz w:val="24"/>
          <w:szCs w:val="24"/>
        </w:rPr>
        <w:t xml:space="preserve"> </w:t>
      </w:r>
      <w:r w:rsidRPr="6F8E4E75" w:rsidR="4F4278A3">
        <w:rPr>
          <w:rFonts w:ascii="Times New Roman" w:hAnsi="Times New Roman" w:eastAsia="Times New Roman" w:cs="Times New Roman"/>
          <w:sz w:val="24"/>
          <w:szCs w:val="24"/>
        </w:rPr>
        <w:t>successful</w:t>
      </w:r>
      <w:r w:rsidRPr="6F8E4E75" w:rsidR="1A171F90">
        <w:rPr>
          <w:rFonts w:ascii="Times New Roman" w:hAnsi="Times New Roman" w:eastAsia="Times New Roman" w:cs="Times New Roman"/>
          <w:sz w:val="24"/>
          <w:szCs w:val="24"/>
        </w:rPr>
        <w:t xml:space="preserve"> within its produc</w:t>
      </w:r>
      <w:r w:rsidRPr="6F8E4E75" w:rsidR="36B39437">
        <w:rPr>
          <w:rFonts w:ascii="Times New Roman" w:hAnsi="Times New Roman" w:eastAsia="Times New Roman" w:cs="Times New Roman"/>
          <w:sz w:val="24"/>
          <w:szCs w:val="24"/>
        </w:rPr>
        <w:t>tion</w:t>
      </w:r>
      <w:r w:rsidRPr="6F8E4E75" w:rsidR="1A171F90">
        <w:rPr>
          <w:rFonts w:ascii="Times New Roman" w:hAnsi="Times New Roman" w:eastAsia="Times New Roman" w:cs="Times New Roman"/>
          <w:sz w:val="24"/>
          <w:szCs w:val="24"/>
        </w:rPr>
        <w:t xml:space="preserve"> and services. </w:t>
      </w:r>
      <w:r w:rsidRPr="6F8E4E75" w:rsidR="1AE6A6FF">
        <w:rPr>
          <w:rFonts w:ascii="Times New Roman" w:hAnsi="Times New Roman" w:eastAsia="Times New Roman" w:cs="Times New Roman"/>
          <w:sz w:val="24"/>
          <w:szCs w:val="24"/>
        </w:rPr>
        <w:t>The 7</w:t>
      </w:r>
      <w:r w:rsidRPr="6F8E4E75" w:rsidR="0024E1C0">
        <w:rPr>
          <w:rFonts w:ascii="Times New Roman" w:hAnsi="Times New Roman" w:eastAsia="Times New Roman" w:cs="Times New Roman"/>
          <w:sz w:val="24"/>
          <w:szCs w:val="24"/>
        </w:rPr>
        <w:t>PS are;</w:t>
      </w:r>
    </w:p>
    <w:p w:rsidR="2E32097F" w:rsidP="6F8E4E75" w:rsidRDefault="3FCBD8CE" w14:paraId="3166D8E9" w14:textId="3054E935">
      <w:pPr>
        <w:pStyle w:val="ListParagraph"/>
        <w:numPr>
          <w:ilvl w:val="0"/>
          <w:numId w:val="2"/>
        </w:num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P</w:t>
      </w:r>
      <w:r w:rsidRPr="6F8E4E75" w:rsidR="55869440">
        <w:rPr>
          <w:rFonts w:ascii="Times New Roman" w:hAnsi="Times New Roman" w:eastAsia="Times New Roman" w:cs="Times New Roman"/>
          <w:sz w:val="24"/>
          <w:szCs w:val="24"/>
        </w:rPr>
        <w:t>roduct,</w:t>
      </w:r>
      <w:r w:rsidRPr="6F8E4E75" w:rsidR="18DE6510">
        <w:rPr>
          <w:rFonts w:ascii="Times New Roman" w:hAnsi="Times New Roman" w:eastAsia="Times New Roman" w:cs="Times New Roman"/>
          <w:sz w:val="24"/>
          <w:szCs w:val="24"/>
        </w:rPr>
        <w:t xml:space="preserve"> Quality, image, branding, </w:t>
      </w:r>
      <w:r w:rsidRPr="6F8E4E75" w:rsidR="51146618">
        <w:rPr>
          <w:rFonts w:ascii="Times New Roman" w:hAnsi="Times New Roman" w:eastAsia="Times New Roman" w:cs="Times New Roman"/>
          <w:sz w:val="24"/>
          <w:szCs w:val="24"/>
        </w:rPr>
        <w:t>Features, variants, mix, support, customer service,</w:t>
      </w:r>
      <w:r w:rsidRPr="6F8E4E75" w:rsidR="1BC35AC2">
        <w:rPr>
          <w:rFonts w:ascii="Times New Roman" w:hAnsi="Times New Roman" w:eastAsia="Times New Roman" w:cs="Times New Roman"/>
          <w:sz w:val="24"/>
          <w:szCs w:val="24"/>
        </w:rPr>
        <w:t xml:space="preserve"> occasions of use, warranty</w:t>
      </w:r>
      <w:r w:rsidRPr="6F8E4E75" w:rsidR="5B465553">
        <w:rPr>
          <w:rFonts w:ascii="Times New Roman" w:hAnsi="Times New Roman" w:eastAsia="Times New Roman" w:cs="Times New Roman"/>
          <w:sz w:val="24"/>
          <w:szCs w:val="24"/>
        </w:rPr>
        <w:t xml:space="preserve"> and </w:t>
      </w:r>
      <w:r w:rsidRPr="6F8E4E75" w:rsidR="7BCBD1F4">
        <w:rPr>
          <w:rFonts w:ascii="Times New Roman" w:hAnsi="Times New Roman" w:eastAsia="Times New Roman" w:cs="Times New Roman"/>
          <w:sz w:val="24"/>
          <w:szCs w:val="24"/>
        </w:rPr>
        <w:t>availability</w:t>
      </w:r>
      <w:r w:rsidRPr="6F8E4E75" w:rsidR="5B465553">
        <w:rPr>
          <w:rFonts w:ascii="Times New Roman" w:hAnsi="Times New Roman" w:eastAsia="Times New Roman" w:cs="Times New Roman"/>
          <w:sz w:val="24"/>
          <w:szCs w:val="24"/>
        </w:rPr>
        <w:t>.</w:t>
      </w:r>
    </w:p>
    <w:p w:rsidR="2E32097F" w:rsidP="6F8E4E75" w:rsidRDefault="6E9253B1" w14:paraId="0BB694EE" w14:textId="7BAABD45">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Creating a website and Facebook page </w:t>
      </w:r>
      <w:r w:rsidRPr="6F8E4E75" w:rsidR="0498D7A1">
        <w:rPr>
          <w:rFonts w:ascii="Times New Roman" w:hAnsi="Times New Roman" w:eastAsia="Times New Roman" w:cs="Times New Roman"/>
          <w:sz w:val="24"/>
          <w:szCs w:val="24"/>
        </w:rPr>
        <w:t xml:space="preserve">and </w:t>
      </w:r>
      <w:r w:rsidRPr="6F8E4E75" w:rsidR="4DD1A2D7">
        <w:rPr>
          <w:rFonts w:ascii="Times New Roman" w:hAnsi="Times New Roman" w:eastAsia="Times New Roman" w:cs="Times New Roman"/>
          <w:sz w:val="24"/>
          <w:szCs w:val="24"/>
        </w:rPr>
        <w:t>enabling</w:t>
      </w:r>
      <w:r w:rsidRPr="6F8E4E75" w:rsidR="0498D7A1">
        <w:rPr>
          <w:rFonts w:ascii="Times New Roman" w:hAnsi="Times New Roman" w:eastAsia="Times New Roman" w:cs="Times New Roman"/>
          <w:sz w:val="24"/>
          <w:szCs w:val="24"/>
        </w:rPr>
        <w:t xml:space="preserve"> customers to take an online survey/ </w:t>
      </w:r>
      <w:r w:rsidRPr="6F8E4E75" w:rsidR="5D77605D">
        <w:rPr>
          <w:rFonts w:ascii="Times New Roman" w:hAnsi="Times New Roman" w:eastAsia="Times New Roman" w:cs="Times New Roman"/>
          <w:sz w:val="24"/>
          <w:szCs w:val="24"/>
        </w:rPr>
        <w:t>questionnaire</w:t>
      </w:r>
      <w:r w:rsidRPr="6F8E4E75" w:rsidR="0498D7A1">
        <w:rPr>
          <w:rFonts w:ascii="Times New Roman" w:hAnsi="Times New Roman" w:eastAsia="Times New Roman" w:cs="Times New Roman"/>
          <w:sz w:val="24"/>
          <w:szCs w:val="24"/>
        </w:rPr>
        <w:t xml:space="preserve"> will </w:t>
      </w:r>
      <w:r w:rsidRPr="6F8E4E75">
        <w:rPr>
          <w:rFonts w:ascii="Times New Roman" w:hAnsi="Times New Roman" w:eastAsia="Times New Roman" w:cs="Times New Roman"/>
          <w:sz w:val="24"/>
          <w:szCs w:val="24"/>
        </w:rPr>
        <w:t>promot</w:t>
      </w:r>
      <w:r w:rsidRPr="6F8E4E75" w:rsidR="0FBD4994">
        <w:rPr>
          <w:rFonts w:ascii="Times New Roman" w:hAnsi="Times New Roman" w:eastAsia="Times New Roman" w:cs="Times New Roman"/>
          <w:sz w:val="24"/>
          <w:szCs w:val="24"/>
        </w:rPr>
        <w:t>e</w:t>
      </w:r>
      <w:r w:rsidRPr="6F8E4E75">
        <w:rPr>
          <w:rFonts w:ascii="Times New Roman" w:hAnsi="Times New Roman" w:eastAsia="Times New Roman" w:cs="Times New Roman"/>
          <w:sz w:val="24"/>
          <w:szCs w:val="24"/>
        </w:rPr>
        <w:t xml:space="preserve"> the attractive cuisine </w:t>
      </w:r>
      <w:r w:rsidRPr="6F8E4E75" w:rsidR="5815C4BA">
        <w:rPr>
          <w:rFonts w:ascii="Times New Roman" w:hAnsi="Times New Roman" w:eastAsia="Times New Roman" w:cs="Times New Roman"/>
          <w:sz w:val="24"/>
          <w:szCs w:val="24"/>
        </w:rPr>
        <w:t xml:space="preserve">this </w:t>
      </w:r>
      <w:r w:rsidRPr="6F8E4E75">
        <w:rPr>
          <w:rFonts w:ascii="Times New Roman" w:hAnsi="Times New Roman" w:eastAsia="Times New Roman" w:cs="Times New Roman"/>
          <w:sz w:val="24"/>
          <w:szCs w:val="24"/>
        </w:rPr>
        <w:t>will assist with the image and branding</w:t>
      </w:r>
      <w:r w:rsidRPr="6F8E4E75" w:rsidR="5BCF994A">
        <w:rPr>
          <w:rFonts w:ascii="Times New Roman" w:hAnsi="Times New Roman" w:eastAsia="Times New Roman" w:cs="Times New Roman"/>
          <w:sz w:val="24"/>
          <w:szCs w:val="24"/>
        </w:rPr>
        <w:t>.</w:t>
      </w:r>
      <w:r w:rsidRPr="6F8E4E75" w:rsidR="56CF244C">
        <w:rPr>
          <w:rFonts w:ascii="Times New Roman" w:hAnsi="Times New Roman" w:eastAsia="Times New Roman" w:cs="Times New Roman"/>
          <w:sz w:val="24"/>
          <w:szCs w:val="24"/>
        </w:rPr>
        <w:t xml:space="preserve"> </w:t>
      </w:r>
      <w:r w:rsidRPr="6F8E4E75" w:rsidR="53B75AB2">
        <w:rPr>
          <w:rFonts w:ascii="Times New Roman" w:hAnsi="Times New Roman" w:eastAsia="Times New Roman" w:cs="Times New Roman"/>
          <w:sz w:val="24"/>
          <w:szCs w:val="24"/>
        </w:rPr>
        <w:t>P</w:t>
      </w:r>
      <w:r w:rsidRPr="6F8E4E75" w:rsidR="5943EE37">
        <w:rPr>
          <w:rFonts w:ascii="Times New Roman" w:hAnsi="Times New Roman" w:eastAsia="Times New Roman" w:cs="Times New Roman"/>
          <w:sz w:val="24"/>
          <w:szCs w:val="24"/>
        </w:rPr>
        <w:t>romoting</w:t>
      </w:r>
      <w:r w:rsidRPr="6F8E4E75" w:rsidR="56CF244C">
        <w:rPr>
          <w:rFonts w:ascii="Times New Roman" w:hAnsi="Times New Roman" w:eastAsia="Times New Roman" w:cs="Times New Roman"/>
          <w:sz w:val="24"/>
          <w:szCs w:val="24"/>
        </w:rPr>
        <w:t xml:space="preserve"> the </w:t>
      </w:r>
      <w:r w:rsidRPr="6F8E4E75" w:rsidR="1FE8A851">
        <w:rPr>
          <w:rFonts w:ascii="Times New Roman" w:hAnsi="Times New Roman" w:eastAsia="Times New Roman" w:cs="Times New Roman"/>
          <w:sz w:val="24"/>
          <w:szCs w:val="24"/>
        </w:rPr>
        <w:t>product</w:t>
      </w:r>
      <w:r w:rsidRPr="6F8E4E75" w:rsidR="159022B1">
        <w:rPr>
          <w:rFonts w:ascii="Times New Roman" w:hAnsi="Times New Roman" w:eastAsia="Times New Roman" w:cs="Times New Roman"/>
          <w:sz w:val="24"/>
          <w:szCs w:val="24"/>
        </w:rPr>
        <w:t>, creating an attractive menu</w:t>
      </w:r>
      <w:r w:rsidRPr="6F8E4E75" w:rsidR="652BD1C3">
        <w:rPr>
          <w:rFonts w:ascii="Times New Roman" w:hAnsi="Times New Roman" w:eastAsia="Times New Roman" w:cs="Times New Roman"/>
          <w:sz w:val="24"/>
          <w:szCs w:val="24"/>
        </w:rPr>
        <w:t xml:space="preserve"> will</w:t>
      </w:r>
      <w:r w:rsidRPr="6F8E4E75" w:rsidR="159022B1">
        <w:rPr>
          <w:rFonts w:ascii="Times New Roman" w:hAnsi="Times New Roman" w:eastAsia="Times New Roman" w:cs="Times New Roman"/>
          <w:sz w:val="24"/>
          <w:szCs w:val="24"/>
        </w:rPr>
        <w:t xml:space="preserve"> </w:t>
      </w:r>
      <w:r w:rsidRPr="6F8E4E75" w:rsidR="397E1463">
        <w:rPr>
          <w:rFonts w:ascii="Times New Roman" w:hAnsi="Times New Roman" w:eastAsia="Times New Roman" w:cs="Times New Roman"/>
          <w:sz w:val="24"/>
          <w:szCs w:val="24"/>
        </w:rPr>
        <w:t>illustrate</w:t>
      </w:r>
      <w:r w:rsidRPr="6F8E4E75" w:rsidR="159022B1">
        <w:rPr>
          <w:rFonts w:ascii="Times New Roman" w:hAnsi="Times New Roman" w:eastAsia="Times New Roman" w:cs="Times New Roman"/>
          <w:sz w:val="24"/>
          <w:szCs w:val="24"/>
        </w:rPr>
        <w:t xml:space="preserve"> the a</w:t>
      </w:r>
      <w:r w:rsidRPr="6F8E4E75" w:rsidR="3D5C7DA1">
        <w:rPr>
          <w:rFonts w:ascii="Times New Roman" w:hAnsi="Times New Roman" w:eastAsia="Times New Roman" w:cs="Times New Roman"/>
          <w:sz w:val="24"/>
          <w:szCs w:val="24"/>
        </w:rPr>
        <w:t>ppealing</w:t>
      </w:r>
      <w:r w:rsidRPr="6F8E4E75" w:rsidR="159022B1">
        <w:rPr>
          <w:rFonts w:ascii="Times New Roman" w:hAnsi="Times New Roman" w:eastAsia="Times New Roman" w:cs="Times New Roman"/>
          <w:sz w:val="24"/>
          <w:szCs w:val="24"/>
        </w:rPr>
        <w:t xml:space="preserve"> </w:t>
      </w:r>
      <w:r w:rsidRPr="6F8E4E75" w:rsidR="3A0E74F2">
        <w:rPr>
          <w:rFonts w:ascii="Times New Roman" w:hAnsi="Times New Roman" w:eastAsia="Times New Roman" w:cs="Times New Roman"/>
          <w:sz w:val="24"/>
          <w:szCs w:val="24"/>
        </w:rPr>
        <w:t>cuisine</w:t>
      </w:r>
      <w:r w:rsidRPr="6F8E4E75" w:rsidR="159022B1">
        <w:rPr>
          <w:rFonts w:ascii="Times New Roman" w:hAnsi="Times New Roman" w:eastAsia="Times New Roman" w:cs="Times New Roman"/>
          <w:sz w:val="24"/>
          <w:szCs w:val="24"/>
        </w:rPr>
        <w:t xml:space="preserve"> </w:t>
      </w:r>
      <w:r w:rsidRPr="6F8E4E75" w:rsidR="63054F56">
        <w:rPr>
          <w:rFonts w:ascii="Times New Roman" w:hAnsi="Times New Roman" w:eastAsia="Times New Roman" w:cs="Times New Roman"/>
          <w:sz w:val="24"/>
          <w:szCs w:val="24"/>
        </w:rPr>
        <w:t xml:space="preserve">the business has to offer. </w:t>
      </w:r>
    </w:p>
    <w:p w:rsidR="2E32097F" w:rsidP="6F8E4E75" w:rsidRDefault="63054F56" w14:paraId="4A7648CA" w14:textId="3458C2FD">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Illustrating the menu via</w:t>
      </w:r>
      <w:r w:rsidRPr="28C345B2" w:rsidR="159022B1">
        <w:rPr>
          <w:rFonts w:ascii="Times New Roman" w:hAnsi="Times New Roman" w:eastAsia="Times New Roman" w:cs="Times New Roman"/>
          <w:sz w:val="24"/>
          <w:szCs w:val="24"/>
        </w:rPr>
        <w:t xml:space="preserve"> </w:t>
      </w:r>
      <w:r w:rsidRPr="28C345B2" w:rsidR="33B348AB">
        <w:rPr>
          <w:rFonts w:ascii="Times New Roman" w:hAnsi="Times New Roman" w:eastAsia="Times New Roman" w:cs="Times New Roman"/>
          <w:sz w:val="24"/>
          <w:szCs w:val="24"/>
        </w:rPr>
        <w:t>Facebook</w:t>
      </w:r>
      <w:r w:rsidRPr="28C345B2" w:rsidR="159022B1">
        <w:rPr>
          <w:rFonts w:ascii="Times New Roman" w:hAnsi="Times New Roman" w:eastAsia="Times New Roman" w:cs="Times New Roman"/>
          <w:sz w:val="24"/>
          <w:szCs w:val="24"/>
        </w:rPr>
        <w:t xml:space="preserve"> and the website </w:t>
      </w:r>
      <w:r w:rsidRPr="28C345B2" w:rsidR="1BD9A861">
        <w:rPr>
          <w:rFonts w:ascii="Times New Roman" w:hAnsi="Times New Roman" w:eastAsia="Times New Roman" w:cs="Times New Roman"/>
          <w:sz w:val="24"/>
          <w:szCs w:val="24"/>
        </w:rPr>
        <w:t xml:space="preserve">will ensure customers to view exactly what types of </w:t>
      </w:r>
      <w:r w:rsidRPr="28C345B2" w:rsidR="4C961A17">
        <w:rPr>
          <w:rFonts w:ascii="Times New Roman" w:hAnsi="Times New Roman" w:eastAsia="Times New Roman" w:cs="Times New Roman"/>
          <w:sz w:val="24"/>
          <w:szCs w:val="24"/>
        </w:rPr>
        <w:t>produce</w:t>
      </w:r>
      <w:r w:rsidRPr="28C345B2" w:rsidR="1BD9A861">
        <w:rPr>
          <w:rFonts w:ascii="Times New Roman" w:hAnsi="Times New Roman" w:eastAsia="Times New Roman" w:cs="Times New Roman"/>
          <w:sz w:val="24"/>
          <w:szCs w:val="24"/>
        </w:rPr>
        <w:t xml:space="preserve"> the business provides. </w:t>
      </w:r>
      <w:r w:rsidRPr="28C345B2" w:rsidR="159022B1">
        <w:rPr>
          <w:rFonts w:ascii="Times New Roman" w:hAnsi="Times New Roman" w:eastAsia="Times New Roman" w:cs="Times New Roman"/>
          <w:sz w:val="24"/>
          <w:szCs w:val="24"/>
        </w:rPr>
        <w:t xml:space="preserve"> </w:t>
      </w:r>
      <w:r w:rsidRPr="28C345B2" w:rsidR="74902224">
        <w:rPr>
          <w:rFonts w:ascii="Times New Roman" w:hAnsi="Times New Roman" w:eastAsia="Times New Roman" w:cs="Times New Roman"/>
          <w:sz w:val="24"/>
          <w:szCs w:val="24"/>
        </w:rPr>
        <w:t xml:space="preserve"> </w:t>
      </w:r>
    </w:p>
    <w:p w:rsidR="2E32097F" w:rsidP="6F8E4E75" w:rsidRDefault="3D79D2BA" w14:paraId="3000B9FC" w14:textId="45A57C5B">
      <w:pPr>
        <w:pStyle w:val="ListParagraph"/>
        <w:numPr>
          <w:ilvl w:val="0"/>
          <w:numId w:val="1"/>
        </w:num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Promotion</w:t>
      </w:r>
      <w:r w:rsidRPr="6F8E4E75" w:rsidR="206E105F">
        <w:rPr>
          <w:rFonts w:ascii="Times New Roman" w:hAnsi="Times New Roman" w:eastAsia="Times New Roman" w:cs="Times New Roman"/>
          <w:sz w:val="24"/>
          <w:szCs w:val="24"/>
        </w:rPr>
        <w:t xml:space="preserve">- Marketing communications, personal promotion, </w:t>
      </w:r>
      <w:r w:rsidRPr="6F8E4E75" w:rsidR="318D3256">
        <w:rPr>
          <w:rFonts w:ascii="Times New Roman" w:hAnsi="Times New Roman" w:eastAsia="Times New Roman" w:cs="Times New Roman"/>
          <w:sz w:val="24"/>
          <w:szCs w:val="24"/>
        </w:rPr>
        <w:t>sales Promotion</w:t>
      </w:r>
      <w:r w:rsidRPr="6F8E4E75" w:rsidR="265A808A">
        <w:rPr>
          <w:rFonts w:ascii="Times New Roman" w:hAnsi="Times New Roman" w:eastAsia="Times New Roman" w:cs="Times New Roman"/>
          <w:sz w:val="24"/>
          <w:szCs w:val="24"/>
        </w:rPr>
        <w:t xml:space="preserve"> and</w:t>
      </w:r>
      <w:r w:rsidRPr="6F8E4E75" w:rsidR="318D3256">
        <w:rPr>
          <w:rFonts w:ascii="Times New Roman" w:hAnsi="Times New Roman" w:eastAsia="Times New Roman" w:cs="Times New Roman"/>
          <w:sz w:val="24"/>
          <w:szCs w:val="24"/>
        </w:rPr>
        <w:t xml:space="preserve"> Branding</w:t>
      </w:r>
      <w:r w:rsidRPr="6F8E4E75" w:rsidR="0A2C33F8">
        <w:rPr>
          <w:rFonts w:ascii="Times New Roman" w:hAnsi="Times New Roman" w:eastAsia="Times New Roman" w:cs="Times New Roman"/>
          <w:sz w:val="24"/>
          <w:szCs w:val="24"/>
        </w:rPr>
        <w:t>.</w:t>
      </w:r>
      <w:r w:rsidRPr="6F8E4E75" w:rsidR="318D3256">
        <w:rPr>
          <w:rFonts w:ascii="Times New Roman" w:hAnsi="Times New Roman" w:eastAsia="Times New Roman" w:cs="Times New Roman"/>
          <w:sz w:val="24"/>
          <w:szCs w:val="24"/>
        </w:rPr>
        <w:t xml:space="preserve"> </w:t>
      </w:r>
    </w:p>
    <w:p w:rsidR="2E32097F" w:rsidP="6F8E4E75" w:rsidRDefault="745A7B24" w14:paraId="35906A41" w14:textId="69BF5A3D">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Creating a social media networking </w:t>
      </w:r>
      <w:r w:rsidRPr="28C345B2" w:rsidR="1FECD20B">
        <w:rPr>
          <w:rFonts w:ascii="Times New Roman" w:hAnsi="Times New Roman" w:eastAsia="Times New Roman" w:cs="Times New Roman"/>
          <w:sz w:val="24"/>
          <w:szCs w:val="24"/>
        </w:rPr>
        <w:t>account</w:t>
      </w:r>
      <w:r w:rsidRPr="28C345B2">
        <w:rPr>
          <w:rFonts w:ascii="Times New Roman" w:hAnsi="Times New Roman" w:eastAsia="Times New Roman" w:cs="Times New Roman"/>
          <w:sz w:val="24"/>
          <w:szCs w:val="24"/>
        </w:rPr>
        <w:t xml:space="preserve"> </w:t>
      </w:r>
      <w:r w:rsidRPr="28C345B2" w:rsidR="58F0B150">
        <w:rPr>
          <w:rFonts w:ascii="Times New Roman" w:hAnsi="Times New Roman" w:eastAsia="Times New Roman" w:cs="Times New Roman"/>
          <w:sz w:val="24"/>
          <w:szCs w:val="24"/>
        </w:rPr>
        <w:t>and a</w:t>
      </w:r>
      <w:r w:rsidRPr="28C345B2" w:rsidR="076E831E">
        <w:rPr>
          <w:rFonts w:ascii="Times New Roman" w:hAnsi="Times New Roman" w:eastAsia="Times New Roman" w:cs="Times New Roman"/>
          <w:sz w:val="24"/>
          <w:szCs w:val="24"/>
        </w:rPr>
        <w:t xml:space="preserve"> </w:t>
      </w:r>
      <w:r w:rsidRPr="28C345B2" w:rsidR="58F0B150">
        <w:rPr>
          <w:rFonts w:ascii="Times New Roman" w:hAnsi="Times New Roman" w:eastAsia="Times New Roman" w:cs="Times New Roman"/>
          <w:sz w:val="24"/>
          <w:szCs w:val="24"/>
        </w:rPr>
        <w:t xml:space="preserve">website with an online </w:t>
      </w:r>
      <w:r w:rsidRPr="28C345B2" w:rsidR="679F7AF5">
        <w:rPr>
          <w:rFonts w:ascii="Times New Roman" w:hAnsi="Times New Roman" w:eastAsia="Times New Roman" w:cs="Times New Roman"/>
          <w:sz w:val="24"/>
          <w:szCs w:val="24"/>
        </w:rPr>
        <w:t>questionnaire</w:t>
      </w:r>
      <w:r w:rsidRPr="28C345B2" w:rsidR="58F0B150">
        <w:rPr>
          <w:rFonts w:ascii="Times New Roman" w:hAnsi="Times New Roman" w:eastAsia="Times New Roman" w:cs="Times New Roman"/>
          <w:sz w:val="24"/>
          <w:szCs w:val="24"/>
        </w:rPr>
        <w:t xml:space="preserve"> can encourage customers to take </w:t>
      </w:r>
      <w:r w:rsidRPr="28C345B2" w:rsidR="6C34679D">
        <w:rPr>
          <w:rFonts w:ascii="Times New Roman" w:hAnsi="Times New Roman" w:eastAsia="Times New Roman" w:cs="Times New Roman"/>
          <w:sz w:val="24"/>
          <w:szCs w:val="24"/>
        </w:rPr>
        <w:t>part</w:t>
      </w:r>
      <w:r w:rsidRPr="28C345B2" w:rsidR="117E0C3D">
        <w:rPr>
          <w:rFonts w:ascii="Times New Roman" w:hAnsi="Times New Roman" w:eastAsia="Times New Roman" w:cs="Times New Roman"/>
          <w:sz w:val="24"/>
          <w:szCs w:val="24"/>
        </w:rPr>
        <w:t>,</w:t>
      </w:r>
      <w:r w:rsidRPr="28C345B2" w:rsidR="794E12B5">
        <w:rPr>
          <w:rFonts w:ascii="Times New Roman" w:hAnsi="Times New Roman" w:eastAsia="Times New Roman" w:cs="Times New Roman"/>
          <w:sz w:val="24"/>
          <w:szCs w:val="24"/>
        </w:rPr>
        <w:t xml:space="preserve"> they </w:t>
      </w:r>
      <w:r w:rsidRPr="28C345B2" w:rsidR="7D6B1910">
        <w:rPr>
          <w:rFonts w:ascii="Times New Roman" w:hAnsi="Times New Roman" w:eastAsia="Times New Roman" w:cs="Times New Roman"/>
          <w:sz w:val="24"/>
          <w:szCs w:val="24"/>
        </w:rPr>
        <w:t xml:space="preserve">are </w:t>
      </w:r>
      <w:r w:rsidRPr="28C345B2" w:rsidR="4C414AE5">
        <w:rPr>
          <w:rFonts w:ascii="Times New Roman" w:hAnsi="Times New Roman" w:eastAsia="Times New Roman" w:cs="Times New Roman"/>
          <w:sz w:val="24"/>
          <w:szCs w:val="24"/>
        </w:rPr>
        <w:t>entitled</w:t>
      </w:r>
      <w:r w:rsidRPr="28C345B2" w:rsidR="7D6B1910">
        <w:rPr>
          <w:rFonts w:ascii="Times New Roman" w:hAnsi="Times New Roman" w:eastAsia="Times New Roman" w:cs="Times New Roman"/>
          <w:sz w:val="24"/>
          <w:szCs w:val="24"/>
        </w:rPr>
        <w:t xml:space="preserve"> to </w:t>
      </w:r>
      <w:r w:rsidRPr="28C345B2" w:rsidR="3F4CCFB2">
        <w:rPr>
          <w:rFonts w:ascii="Times New Roman" w:hAnsi="Times New Roman" w:eastAsia="Times New Roman" w:cs="Times New Roman"/>
          <w:sz w:val="24"/>
          <w:szCs w:val="24"/>
        </w:rPr>
        <w:t xml:space="preserve">comment </w:t>
      </w:r>
      <w:r w:rsidRPr="28C345B2" w:rsidR="7D6B1910">
        <w:rPr>
          <w:rFonts w:ascii="Times New Roman" w:hAnsi="Times New Roman" w:eastAsia="Times New Roman" w:cs="Times New Roman"/>
          <w:sz w:val="24"/>
          <w:szCs w:val="24"/>
        </w:rPr>
        <w:t>their views</w:t>
      </w:r>
      <w:r w:rsidRPr="28C345B2" w:rsidR="2C1D26DF">
        <w:rPr>
          <w:rFonts w:ascii="Times New Roman" w:hAnsi="Times New Roman" w:eastAsia="Times New Roman" w:cs="Times New Roman"/>
          <w:sz w:val="24"/>
          <w:szCs w:val="24"/>
        </w:rPr>
        <w:t xml:space="preserve"> and opinions</w:t>
      </w:r>
      <w:r w:rsidRPr="28C345B2" w:rsidR="7D6B1910">
        <w:rPr>
          <w:rFonts w:ascii="Times New Roman" w:hAnsi="Times New Roman" w:eastAsia="Times New Roman" w:cs="Times New Roman"/>
          <w:sz w:val="24"/>
          <w:szCs w:val="24"/>
        </w:rPr>
        <w:t xml:space="preserve"> via </w:t>
      </w:r>
      <w:r w:rsidRPr="28C345B2" w:rsidR="2C46B3FC">
        <w:rPr>
          <w:rFonts w:ascii="Times New Roman" w:hAnsi="Times New Roman" w:eastAsia="Times New Roman" w:cs="Times New Roman"/>
          <w:sz w:val="24"/>
          <w:szCs w:val="24"/>
        </w:rPr>
        <w:t>Facebook</w:t>
      </w:r>
      <w:r w:rsidRPr="28C345B2" w:rsidR="7D6B1910">
        <w:rPr>
          <w:rFonts w:ascii="Times New Roman" w:hAnsi="Times New Roman" w:eastAsia="Times New Roman" w:cs="Times New Roman"/>
          <w:sz w:val="24"/>
          <w:szCs w:val="24"/>
        </w:rPr>
        <w:t xml:space="preserve">, email, </w:t>
      </w:r>
      <w:r w:rsidRPr="28C345B2" w:rsidR="15A3A624">
        <w:rPr>
          <w:rFonts w:ascii="Times New Roman" w:hAnsi="Times New Roman" w:eastAsia="Times New Roman" w:cs="Times New Roman"/>
          <w:sz w:val="24"/>
          <w:szCs w:val="24"/>
        </w:rPr>
        <w:t>questionnaire</w:t>
      </w:r>
      <w:r w:rsidRPr="28C345B2" w:rsidR="7D6B1910">
        <w:rPr>
          <w:rFonts w:ascii="Times New Roman" w:hAnsi="Times New Roman" w:eastAsia="Times New Roman" w:cs="Times New Roman"/>
          <w:sz w:val="24"/>
          <w:szCs w:val="24"/>
        </w:rPr>
        <w:t xml:space="preserve"> or website page. </w:t>
      </w:r>
    </w:p>
    <w:p w:rsidR="2E32097F" w:rsidP="6F8E4E75" w:rsidRDefault="23D6967B" w14:paraId="6AC0FD34" w14:textId="04B14F88">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Implementing </w:t>
      </w:r>
      <w:r w:rsidRPr="6F8E4E75" w:rsidR="0FA28119">
        <w:rPr>
          <w:rFonts w:ascii="Times New Roman" w:hAnsi="Times New Roman" w:eastAsia="Times New Roman" w:cs="Times New Roman"/>
          <w:sz w:val="24"/>
          <w:szCs w:val="24"/>
        </w:rPr>
        <w:t>the</w:t>
      </w:r>
      <w:r w:rsidRPr="6F8E4E75" w:rsidR="7BB68F70">
        <w:rPr>
          <w:rFonts w:ascii="Times New Roman" w:hAnsi="Times New Roman" w:eastAsia="Times New Roman" w:cs="Times New Roman"/>
          <w:sz w:val="24"/>
          <w:szCs w:val="24"/>
        </w:rPr>
        <w:t xml:space="preserve"> various marketing</w:t>
      </w:r>
      <w:r w:rsidRPr="6F8E4E75" w:rsidR="0FA28119">
        <w:rPr>
          <w:rFonts w:ascii="Times New Roman" w:hAnsi="Times New Roman" w:eastAsia="Times New Roman" w:cs="Times New Roman"/>
          <w:sz w:val="24"/>
          <w:szCs w:val="24"/>
        </w:rPr>
        <w:t xml:space="preserve"> communications will </w:t>
      </w:r>
      <w:r w:rsidRPr="6F8E4E75" w:rsidR="7EFC25B4">
        <w:rPr>
          <w:rFonts w:ascii="Times New Roman" w:hAnsi="Times New Roman" w:eastAsia="Times New Roman" w:cs="Times New Roman"/>
          <w:sz w:val="24"/>
          <w:szCs w:val="24"/>
        </w:rPr>
        <w:t>contribute</w:t>
      </w:r>
      <w:r w:rsidRPr="6F8E4E75" w:rsidR="465FC4DD">
        <w:rPr>
          <w:rFonts w:ascii="Times New Roman" w:hAnsi="Times New Roman" w:eastAsia="Times New Roman" w:cs="Times New Roman"/>
          <w:sz w:val="24"/>
          <w:szCs w:val="24"/>
        </w:rPr>
        <w:t xml:space="preserve"> towards an </w:t>
      </w:r>
      <w:r w:rsidRPr="6F8E4E75" w:rsidR="49A5FC17">
        <w:rPr>
          <w:rFonts w:ascii="Times New Roman" w:hAnsi="Times New Roman" w:eastAsia="Times New Roman" w:cs="Times New Roman"/>
          <w:sz w:val="24"/>
          <w:szCs w:val="24"/>
        </w:rPr>
        <w:t>appealing</w:t>
      </w:r>
      <w:r w:rsidRPr="6F8E4E75" w:rsidR="465FC4DD">
        <w:rPr>
          <w:rFonts w:ascii="Times New Roman" w:hAnsi="Times New Roman" w:eastAsia="Times New Roman" w:cs="Times New Roman"/>
          <w:sz w:val="24"/>
          <w:szCs w:val="24"/>
        </w:rPr>
        <w:t xml:space="preserve"> image of the </w:t>
      </w:r>
      <w:r w:rsidRPr="6F8E4E75" w:rsidR="2F59D052">
        <w:rPr>
          <w:rFonts w:ascii="Times New Roman" w:hAnsi="Times New Roman" w:eastAsia="Times New Roman" w:cs="Times New Roman"/>
          <w:sz w:val="24"/>
          <w:szCs w:val="24"/>
        </w:rPr>
        <w:t>marketing</w:t>
      </w:r>
      <w:r w:rsidRPr="6F8E4E75" w:rsidR="465FC4DD">
        <w:rPr>
          <w:rFonts w:ascii="Times New Roman" w:hAnsi="Times New Roman" w:eastAsia="Times New Roman" w:cs="Times New Roman"/>
          <w:sz w:val="24"/>
          <w:szCs w:val="24"/>
        </w:rPr>
        <w:t xml:space="preserve"> branding.</w:t>
      </w:r>
    </w:p>
    <w:p w:rsidR="2E32097F" w:rsidP="6F8E4E75" w:rsidRDefault="21237186" w14:paraId="70E41C4B" w14:textId="73AD5126">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Illustrating certificates of high standards via Facebook</w:t>
      </w:r>
      <w:r w:rsidRPr="28C345B2" w:rsidR="38318756">
        <w:rPr>
          <w:rFonts w:ascii="Times New Roman" w:hAnsi="Times New Roman" w:eastAsia="Times New Roman" w:cs="Times New Roman"/>
          <w:sz w:val="24"/>
          <w:szCs w:val="24"/>
        </w:rPr>
        <w:t>/website</w:t>
      </w:r>
      <w:r w:rsidRPr="28C345B2">
        <w:rPr>
          <w:rFonts w:ascii="Times New Roman" w:hAnsi="Times New Roman" w:eastAsia="Times New Roman" w:cs="Times New Roman"/>
          <w:sz w:val="24"/>
          <w:szCs w:val="24"/>
        </w:rPr>
        <w:t xml:space="preserve"> page will </w:t>
      </w:r>
      <w:r w:rsidRPr="28C345B2" w:rsidR="35BAD53B">
        <w:rPr>
          <w:rFonts w:ascii="Times New Roman" w:hAnsi="Times New Roman" w:eastAsia="Times New Roman" w:cs="Times New Roman"/>
          <w:sz w:val="24"/>
          <w:szCs w:val="24"/>
        </w:rPr>
        <w:t>illustrate a</w:t>
      </w:r>
      <w:r w:rsidRPr="28C345B2">
        <w:rPr>
          <w:rFonts w:ascii="Times New Roman" w:hAnsi="Times New Roman" w:eastAsia="Times New Roman" w:cs="Times New Roman"/>
          <w:sz w:val="24"/>
          <w:szCs w:val="24"/>
        </w:rPr>
        <w:t xml:space="preserve"> personal promotion</w:t>
      </w:r>
      <w:r w:rsidRPr="28C345B2" w:rsidR="46A6CD5C">
        <w:rPr>
          <w:rFonts w:ascii="Times New Roman" w:hAnsi="Times New Roman" w:eastAsia="Times New Roman" w:cs="Times New Roman"/>
          <w:sz w:val="24"/>
          <w:szCs w:val="24"/>
        </w:rPr>
        <w:t>.</w:t>
      </w:r>
    </w:p>
    <w:p w:rsidR="2E32097F" w:rsidP="6F8E4E75" w:rsidRDefault="3D79D2BA" w14:paraId="57AE48B0" w14:textId="071F52CD">
      <w:pPr>
        <w:pStyle w:val="ListParagraph"/>
        <w:numPr>
          <w:ilvl w:val="0"/>
          <w:numId w:val="1"/>
        </w:num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Price</w:t>
      </w:r>
      <w:r w:rsidRPr="6F8E4E75" w:rsidR="026F5B2D">
        <w:rPr>
          <w:rFonts w:ascii="Times New Roman" w:hAnsi="Times New Roman" w:eastAsia="Times New Roman" w:cs="Times New Roman"/>
          <w:sz w:val="24"/>
          <w:szCs w:val="24"/>
        </w:rPr>
        <w:t xml:space="preserve">, Positioning, lists, discounts, credit, payment methods, free or </w:t>
      </w:r>
      <w:r w:rsidRPr="6F8E4E75" w:rsidR="1B781F4E">
        <w:rPr>
          <w:rFonts w:ascii="Times New Roman" w:hAnsi="Times New Roman" w:eastAsia="Times New Roman" w:cs="Times New Roman"/>
          <w:sz w:val="24"/>
          <w:szCs w:val="24"/>
        </w:rPr>
        <w:t>value-added</w:t>
      </w:r>
      <w:r w:rsidRPr="6F8E4E75" w:rsidR="026F5B2D">
        <w:rPr>
          <w:rFonts w:ascii="Times New Roman" w:hAnsi="Times New Roman" w:eastAsia="Times New Roman" w:cs="Times New Roman"/>
          <w:sz w:val="24"/>
          <w:szCs w:val="24"/>
        </w:rPr>
        <w:t xml:space="preserve"> elements.</w:t>
      </w:r>
    </w:p>
    <w:p w:rsidR="2E32097F" w:rsidP="6F8E4E75" w:rsidRDefault="35D915B9" w14:paraId="02ACB0BE" w14:textId="47BA056B">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C</w:t>
      </w:r>
      <w:r w:rsidRPr="6F8E4E75" w:rsidR="1D611D6D">
        <w:rPr>
          <w:rFonts w:ascii="Times New Roman" w:hAnsi="Times New Roman" w:eastAsia="Times New Roman" w:cs="Times New Roman"/>
          <w:sz w:val="24"/>
          <w:szCs w:val="24"/>
        </w:rPr>
        <w:t>reating loyalty cards</w:t>
      </w:r>
      <w:r w:rsidRPr="6F8E4E75" w:rsidR="7FE9B260">
        <w:rPr>
          <w:rFonts w:ascii="Times New Roman" w:hAnsi="Times New Roman" w:eastAsia="Times New Roman" w:cs="Times New Roman"/>
          <w:sz w:val="24"/>
          <w:szCs w:val="24"/>
        </w:rPr>
        <w:t xml:space="preserve"> will</w:t>
      </w:r>
      <w:r w:rsidRPr="6F8E4E75" w:rsidR="1D611D6D">
        <w:rPr>
          <w:rFonts w:ascii="Times New Roman" w:hAnsi="Times New Roman" w:eastAsia="Times New Roman" w:cs="Times New Roman"/>
          <w:sz w:val="24"/>
          <w:szCs w:val="24"/>
        </w:rPr>
        <w:t xml:space="preserve"> promote</w:t>
      </w:r>
      <w:r w:rsidRPr="6F8E4E75" w:rsidR="66B6332E">
        <w:rPr>
          <w:rFonts w:ascii="Times New Roman" w:hAnsi="Times New Roman" w:eastAsia="Times New Roman" w:cs="Times New Roman"/>
          <w:sz w:val="24"/>
          <w:szCs w:val="24"/>
        </w:rPr>
        <w:t xml:space="preserve"> a</w:t>
      </w:r>
      <w:r w:rsidRPr="6F8E4E75" w:rsidR="1D611D6D">
        <w:rPr>
          <w:rFonts w:ascii="Times New Roman" w:hAnsi="Times New Roman" w:eastAsia="Times New Roman" w:cs="Times New Roman"/>
          <w:sz w:val="24"/>
          <w:szCs w:val="24"/>
        </w:rPr>
        <w:t xml:space="preserve"> discount with a free meal at the end of the week.</w:t>
      </w:r>
      <w:r w:rsidRPr="6F8E4E75" w:rsidR="3E51FF3A">
        <w:rPr>
          <w:rFonts w:ascii="Times New Roman" w:hAnsi="Times New Roman" w:eastAsia="Times New Roman" w:cs="Times New Roman"/>
          <w:sz w:val="24"/>
          <w:szCs w:val="24"/>
        </w:rPr>
        <w:t xml:space="preserve"> Gym members will have the same </w:t>
      </w:r>
      <w:r w:rsidRPr="6F8E4E75" w:rsidR="4E244352">
        <w:rPr>
          <w:rFonts w:ascii="Times New Roman" w:hAnsi="Times New Roman" w:eastAsia="Times New Roman" w:cs="Times New Roman"/>
          <w:sz w:val="24"/>
          <w:szCs w:val="24"/>
        </w:rPr>
        <w:t>loyalty</w:t>
      </w:r>
      <w:r w:rsidRPr="6F8E4E75" w:rsidR="3E51FF3A">
        <w:rPr>
          <w:rFonts w:ascii="Times New Roman" w:hAnsi="Times New Roman" w:eastAsia="Times New Roman" w:cs="Times New Roman"/>
          <w:sz w:val="24"/>
          <w:szCs w:val="24"/>
        </w:rPr>
        <w:t xml:space="preserve"> cards </w:t>
      </w:r>
      <w:r w:rsidRPr="6F8E4E75" w:rsidR="530BA54A">
        <w:rPr>
          <w:rFonts w:ascii="Times New Roman" w:hAnsi="Times New Roman" w:eastAsia="Times New Roman" w:cs="Times New Roman"/>
          <w:sz w:val="24"/>
          <w:szCs w:val="24"/>
        </w:rPr>
        <w:t>however these car</w:t>
      </w:r>
      <w:r w:rsidRPr="6F8E4E75" w:rsidR="2777224D">
        <w:rPr>
          <w:rFonts w:ascii="Times New Roman" w:hAnsi="Times New Roman" w:eastAsia="Times New Roman" w:cs="Times New Roman"/>
          <w:sz w:val="24"/>
          <w:szCs w:val="24"/>
        </w:rPr>
        <w:t>d</w:t>
      </w:r>
      <w:r w:rsidRPr="6F8E4E75" w:rsidR="530BA54A">
        <w:rPr>
          <w:rFonts w:ascii="Times New Roman" w:hAnsi="Times New Roman" w:eastAsia="Times New Roman" w:cs="Times New Roman"/>
          <w:sz w:val="24"/>
          <w:szCs w:val="24"/>
        </w:rPr>
        <w:t>s will include a reference of their gym member ship number, promoting these c</w:t>
      </w:r>
      <w:r w:rsidRPr="6F8E4E75" w:rsidR="534B2C65">
        <w:rPr>
          <w:rFonts w:ascii="Times New Roman" w:hAnsi="Times New Roman" w:eastAsia="Times New Roman" w:cs="Times New Roman"/>
          <w:sz w:val="24"/>
          <w:szCs w:val="24"/>
        </w:rPr>
        <w:t xml:space="preserve">ustomers to discounts and value-added elements. </w:t>
      </w:r>
      <w:r w:rsidRPr="6F8E4E75" w:rsidR="3E51FF3A">
        <w:rPr>
          <w:rFonts w:ascii="Times New Roman" w:hAnsi="Times New Roman" w:eastAsia="Times New Roman" w:cs="Times New Roman"/>
          <w:sz w:val="24"/>
          <w:szCs w:val="24"/>
        </w:rPr>
        <w:t xml:space="preserve"> </w:t>
      </w:r>
    </w:p>
    <w:p w:rsidR="2E32097F" w:rsidP="6F8E4E75" w:rsidRDefault="3E51FF3A" w14:paraId="42126F3F" w14:textId="6DEB3866">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This will include</w:t>
      </w:r>
      <w:r w:rsidRPr="28C345B2" w:rsidR="1B62CE6F">
        <w:rPr>
          <w:rFonts w:ascii="Times New Roman" w:hAnsi="Times New Roman" w:eastAsia="Times New Roman" w:cs="Times New Roman"/>
          <w:sz w:val="24"/>
          <w:szCs w:val="24"/>
        </w:rPr>
        <w:t xml:space="preserve"> </w:t>
      </w:r>
      <w:r w:rsidRPr="28C345B2" w:rsidR="23CCF495">
        <w:rPr>
          <w:rFonts w:ascii="Times New Roman" w:hAnsi="Times New Roman" w:eastAsia="Times New Roman" w:cs="Times New Roman"/>
          <w:sz w:val="24"/>
          <w:szCs w:val="24"/>
        </w:rPr>
        <w:t>a 20</w:t>
      </w:r>
      <w:r w:rsidRPr="28C345B2" w:rsidR="1B62CE6F">
        <w:rPr>
          <w:rFonts w:ascii="Times New Roman" w:hAnsi="Times New Roman" w:eastAsia="Times New Roman" w:cs="Times New Roman"/>
          <w:sz w:val="24"/>
          <w:szCs w:val="24"/>
        </w:rPr>
        <w:t xml:space="preserve">% </w:t>
      </w:r>
      <w:r w:rsidRPr="28C345B2" w:rsidR="45D49780">
        <w:rPr>
          <w:rFonts w:ascii="Times New Roman" w:hAnsi="Times New Roman" w:eastAsia="Times New Roman" w:cs="Times New Roman"/>
          <w:sz w:val="24"/>
          <w:szCs w:val="24"/>
        </w:rPr>
        <w:t>discount on</w:t>
      </w:r>
      <w:r w:rsidRPr="28C345B2" w:rsidR="1B62CE6F">
        <w:rPr>
          <w:rFonts w:ascii="Times New Roman" w:hAnsi="Times New Roman" w:eastAsia="Times New Roman" w:cs="Times New Roman"/>
          <w:sz w:val="24"/>
          <w:szCs w:val="24"/>
        </w:rPr>
        <w:t xml:space="preserve"> smoothies and protein shakes.</w:t>
      </w:r>
      <w:r w:rsidRPr="28C345B2" w:rsidR="3828F2AF">
        <w:rPr>
          <w:rFonts w:ascii="Times New Roman" w:hAnsi="Times New Roman" w:eastAsia="Times New Roman" w:cs="Times New Roman"/>
          <w:sz w:val="24"/>
          <w:szCs w:val="24"/>
        </w:rPr>
        <w:t xml:space="preserve"> </w:t>
      </w:r>
      <w:r w:rsidRPr="28C345B2" w:rsidR="2F14BB55">
        <w:rPr>
          <w:rFonts w:ascii="Times New Roman" w:hAnsi="Times New Roman" w:eastAsia="Times New Roman" w:cs="Times New Roman"/>
          <w:sz w:val="24"/>
          <w:szCs w:val="24"/>
        </w:rPr>
        <w:t xml:space="preserve">Customers can purchase two smoothies and get one free, </w:t>
      </w:r>
      <w:r w:rsidRPr="28C345B2" w:rsidR="3828F2AF">
        <w:rPr>
          <w:rFonts w:ascii="Times New Roman" w:hAnsi="Times New Roman" w:eastAsia="Times New Roman" w:cs="Times New Roman"/>
          <w:sz w:val="24"/>
          <w:szCs w:val="24"/>
        </w:rPr>
        <w:t xml:space="preserve">Aswell as receiving a free meal at the end of the week </w:t>
      </w:r>
      <w:r w:rsidRPr="28C345B2" w:rsidR="4BF64A67">
        <w:rPr>
          <w:rFonts w:ascii="Times New Roman" w:hAnsi="Times New Roman" w:eastAsia="Times New Roman" w:cs="Times New Roman"/>
          <w:sz w:val="24"/>
          <w:szCs w:val="24"/>
        </w:rPr>
        <w:t>and</w:t>
      </w:r>
      <w:r w:rsidRPr="28C345B2" w:rsidR="3828F2AF">
        <w:rPr>
          <w:rFonts w:ascii="Times New Roman" w:hAnsi="Times New Roman" w:eastAsia="Times New Roman" w:cs="Times New Roman"/>
          <w:sz w:val="24"/>
          <w:szCs w:val="24"/>
        </w:rPr>
        <w:t xml:space="preserve"> a free smoothie or protein shake of their preference.</w:t>
      </w:r>
      <w:r w:rsidRPr="28C345B2" w:rsidR="7A029B2C">
        <w:rPr>
          <w:rFonts w:ascii="Times New Roman" w:hAnsi="Times New Roman" w:eastAsia="Times New Roman" w:cs="Times New Roman"/>
          <w:sz w:val="24"/>
          <w:szCs w:val="24"/>
        </w:rPr>
        <w:t xml:space="preserve"> </w:t>
      </w:r>
      <w:r w:rsidRPr="28C345B2" w:rsidR="1D611D6D">
        <w:rPr>
          <w:rFonts w:ascii="Times New Roman" w:hAnsi="Times New Roman" w:eastAsia="Times New Roman" w:cs="Times New Roman"/>
          <w:sz w:val="24"/>
          <w:szCs w:val="24"/>
        </w:rPr>
        <w:t xml:space="preserve">Payment </w:t>
      </w:r>
      <w:r w:rsidRPr="28C345B2" w:rsidR="02DEE7FA">
        <w:rPr>
          <w:rFonts w:ascii="Times New Roman" w:hAnsi="Times New Roman" w:eastAsia="Times New Roman" w:cs="Times New Roman"/>
          <w:sz w:val="24"/>
          <w:szCs w:val="24"/>
        </w:rPr>
        <w:t>methods</w:t>
      </w:r>
      <w:r w:rsidRPr="28C345B2" w:rsidR="1D611D6D">
        <w:rPr>
          <w:rFonts w:ascii="Times New Roman" w:hAnsi="Times New Roman" w:eastAsia="Times New Roman" w:cs="Times New Roman"/>
          <w:sz w:val="24"/>
          <w:szCs w:val="24"/>
        </w:rPr>
        <w:t xml:space="preserve"> </w:t>
      </w:r>
      <w:r w:rsidRPr="28C345B2" w:rsidR="4F60A12E">
        <w:rPr>
          <w:rFonts w:ascii="Times New Roman" w:hAnsi="Times New Roman" w:eastAsia="Times New Roman" w:cs="Times New Roman"/>
          <w:sz w:val="24"/>
          <w:szCs w:val="24"/>
        </w:rPr>
        <w:t>will be used via cash or car</w:t>
      </w:r>
      <w:r w:rsidRPr="28C345B2" w:rsidR="0CCBC5B4">
        <w:rPr>
          <w:rFonts w:ascii="Times New Roman" w:hAnsi="Times New Roman" w:eastAsia="Times New Roman" w:cs="Times New Roman"/>
          <w:sz w:val="24"/>
          <w:szCs w:val="24"/>
        </w:rPr>
        <w:t xml:space="preserve">d. </w:t>
      </w:r>
    </w:p>
    <w:p w:rsidR="28C345B2" w:rsidP="28C345B2" w:rsidRDefault="28C345B2" w14:paraId="34241D5E" w14:textId="27DF9E0E">
      <w:pPr>
        <w:rPr>
          <w:rFonts w:ascii="Times New Roman" w:hAnsi="Times New Roman" w:eastAsia="Times New Roman" w:cs="Times New Roman"/>
          <w:sz w:val="24"/>
          <w:szCs w:val="24"/>
        </w:rPr>
      </w:pPr>
    </w:p>
    <w:p w:rsidR="28C345B2" w:rsidP="28C345B2" w:rsidRDefault="28C345B2" w14:paraId="4002BC0B" w14:textId="3A63C956">
      <w:pPr>
        <w:rPr>
          <w:rFonts w:ascii="Times New Roman" w:hAnsi="Times New Roman" w:eastAsia="Times New Roman" w:cs="Times New Roman"/>
          <w:sz w:val="24"/>
          <w:szCs w:val="24"/>
        </w:rPr>
      </w:pPr>
    </w:p>
    <w:p w:rsidR="28C345B2" w:rsidP="28C345B2" w:rsidRDefault="28C345B2" w14:paraId="73F15E83" w14:textId="0C805584">
      <w:pPr>
        <w:rPr>
          <w:rFonts w:ascii="Times New Roman" w:hAnsi="Times New Roman" w:eastAsia="Times New Roman" w:cs="Times New Roman"/>
          <w:sz w:val="24"/>
          <w:szCs w:val="24"/>
        </w:rPr>
      </w:pPr>
    </w:p>
    <w:p w:rsidR="28C345B2" w:rsidP="28C345B2" w:rsidRDefault="28C345B2" w14:paraId="6B7D8410" w14:textId="35115751">
      <w:pPr>
        <w:rPr>
          <w:rFonts w:ascii="Times New Roman" w:hAnsi="Times New Roman" w:eastAsia="Times New Roman" w:cs="Times New Roman"/>
          <w:sz w:val="24"/>
          <w:szCs w:val="24"/>
        </w:rPr>
      </w:pPr>
    </w:p>
    <w:p w:rsidR="2E32097F" w:rsidP="6F8E4E75" w:rsidRDefault="3D79D2BA" w14:paraId="7A9D5331" w14:textId="7AC6F9F0">
      <w:pPr>
        <w:pStyle w:val="ListParagraph"/>
        <w:numPr>
          <w:ilvl w:val="0"/>
          <w:numId w:val="1"/>
        </w:num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Place</w:t>
      </w:r>
      <w:r w:rsidRPr="28C345B2" w:rsidR="659E086B">
        <w:rPr>
          <w:rFonts w:ascii="Times New Roman" w:hAnsi="Times New Roman" w:eastAsia="Times New Roman" w:cs="Times New Roman"/>
          <w:sz w:val="24"/>
          <w:szCs w:val="24"/>
        </w:rPr>
        <w:t>,</w:t>
      </w:r>
      <w:r w:rsidRPr="28C345B2" w:rsidR="357B51B9">
        <w:rPr>
          <w:rFonts w:ascii="Times New Roman" w:hAnsi="Times New Roman" w:eastAsia="Times New Roman" w:cs="Times New Roman"/>
          <w:sz w:val="24"/>
          <w:szCs w:val="24"/>
        </w:rPr>
        <w:t xml:space="preserve"> products</w:t>
      </w:r>
      <w:r w:rsidRPr="28C345B2" w:rsidR="7F7F9807">
        <w:rPr>
          <w:rFonts w:ascii="Times New Roman" w:hAnsi="Times New Roman" w:eastAsia="Times New Roman" w:cs="Times New Roman"/>
          <w:sz w:val="24"/>
          <w:szCs w:val="24"/>
        </w:rPr>
        <w:t xml:space="preserve"> and support</w:t>
      </w:r>
      <w:r w:rsidRPr="28C345B2" w:rsidR="357B51B9">
        <w:rPr>
          <w:rFonts w:ascii="Times New Roman" w:hAnsi="Times New Roman" w:eastAsia="Times New Roman" w:cs="Times New Roman"/>
          <w:sz w:val="24"/>
          <w:szCs w:val="24"/>
        </w:rPr>
        <w:t>.</w:t>
      </w:r>
    </w:p>
    <w:p w:rsidR="2E32097F" w:rsidP="6F8E4E75" w:rsidRDefault="6D0F8699" w14:paraId="0FA86A0D" w14:textId="6ABE2F04">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w:t>
      </w:r>
      <w:r w:rsidRPr="6F8E4E75" w:rsidR="0E6A9C14">
        <w:rPr>
          <w:rFonts w:ascii="Times New Roman" w:hAnsi="Times New Roman" w:eastAsia="Times New Roman" w:cs="Times New Roman"/>
          <w:sz w:val="24"/>
          <w:szCs w:val="24"/>
        </w:rPr>
        <w:t>h</w:t>
      </w:r>
      <w:r w:rsidRPr="6F8E4E75">
        <w:rPr>
          <w:rFonts w:ascii="Times New Roman" w:hAnsi="Times New Roman" w:eastAsia="Times New Roman" w:cs="Times New Roman"/>
          <w:sz w:val="24"/>
          <w:szCs w:val="24"/>
        </w:rPr>
        <w:t xml:space="preserve">e </w:t>
      </w:r>
      <w:r w:rsidRPr="6F8E4E75" w:rsidR="0E6A9C14">
        <w:rPr>
          <w:rFonts w:ascii="Times New Roman" w:hAnsi="Times New Roman" w:eastAsia="Times New Roman" w:cs="Times New Roman"/>
          <w:sz w:val="24"/>
          <w:szCs w:val="24"/>
        </w:rPr>
        <w:t xml:space="preserve">business will use the P2P service (peer to peer) </w:t>
      </w:r>
      <w:r w:rsidRPr="6F8E4E75" w:rsidR="1C420FFB">
        <w:rPr>
          <w:rFonts w:ascii="Times New Roman" w:hAnsi="Times New Roman" w:eastAsia="Times New Roman" w:cs="Times New Roman"/>
          <w:sz w:val="24"/>
          <w:szCs w:val="24"/>
        </w:rPr>
        <w:t>this</w:t>
      </w:r>
      <w:r w:rsidRPr="6F8E4E75" w:rsidR="67C0B8B2">
        <w:rPr>
          <w:rFonts w:ascii="Times New Roman" w:hAnsi="Times New Roman" w:eastAsia="Times New Roman" w:cs="Times New Roman"/>
          <w:sz w:val="24"/>
          <w:szCs w:val="24"/>
        </w:rPr>
        <w:t xml:space="preserve"> business</w:t>
      </w:r>
      <w:r w:rsidRPr="6F8E4E75" w:rsidR="6D3CC97D">
        <w:rPr>
          <w:rFonts w:ascii="Times New Roman" w:hAnsi="Times New Roman" w:eastAsia="Times New Roman" w:cs="Times New Roman"/>
          <w:sz w:val="24"/>
          <w:szCs w:val="24"/>
        </w:rPr>
        <w:t xml:space="preserve"> will directly buy produce from </w:t>
      </w:r>
      <w:r w:rsidRPr="6F8E4E75" w:rsidR="7E0FADEE">
        <w:rPr>
          <w:rFonts w:ascii="Times New Roman" w:hAnsi="Times New Roman" w:eastAsia="Times New Roman" w:cs="Times New Roman"/>
          <w:sz w:val="24"/>
          <w:szCs w:val="24"/>
        </w:rPr>
        <w:t>this business.</w:t>
      </w:r>
      <w:r w:rsidRPr="6F8E4E75" w:rsidR="0DF14E13">
        <w:rPr>
          <w:rFonts w:ascii="Times New Roman" w:hAnsi="Times New Roman" w:eastAsia="Times New Roman" w:cs="Times New Roman"/>
          <w:sz w:val="24"/>
          <w:szCs w:val="24"/>
        </w:rPr>
        <w:t xml:space="preserve"> Deliver deeds is </w:t>
      </w:r>
      <w:r w:rsidRPr="6F8E4E75" w:rsidR="36BE9B5A">
        <w:rPr>
          <w:rFonts w:ascii="Times New Roman" w:hAnsi="Times New Roman" w:eastAsia="Times New Roman" w:cs="Times New Roman"/>
          <w:sz w:val="24"/>
          <w:szCs w:val="24"/>
        </w:rPr>
        <w:t>allocated</w:t>
      </w:r>
      <w:r w:rsidRPr="6F8E4E75" w:rsidR="0DF14E13">
        <w:rPr>
          <w:rFonts w:ascii="Times New Roman" w:hAnsi="Times New Roman" w:eastAsia="Times New Roman" w:cs="Times New Roman"/>
          <w:sz w:val="24"/>
          <w:szCs w:val="24"/>
        </w:rPr>
        <w:t xml:space="preserve"> 2 miles from the secret kitchen. </w:t>
      </w:r>
    </w:p>
    <w:p w:rsidR="2E32097F" w:rsidP="6F8E4E75" w:rsidRDefault="6D3CC97D" w14:paraId="6969EC39" w14:textId="7219BDEC">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 xml:space="preserve">The meat fruit and veg are harvest on this </w:t>
      </w:r>
      <w:r w:rsidRPr="28C345B2" w:rsidR="0FDCB230">
        <w:rPr>
          <w:rFonts w:ascii="Times New Roman" w:hAnsi="Times New Roman" w:eastAsia="Times New Roman" w:cs="Times New Roman"/>
          <w:sz w:val="24"/>
          <w:szCs w:val="24"/>
        </w:rPr>
        <w:t>farm</w:t>
      </w:r>
      <w:r w:rsidRPr="28C345B2" w:rsidR="0C372748">
        <w:rPr>
          <w:rFonts w:ascii="Times New Roman" w:hAnsi="Times New Roman" w:eastAsia="Times New Roman" w:cs="Times New Roman"/>
          <w:sz w:val="24"/>
          <w:szCs w:val="24"/>
        </w:rPr>
        <w:t xml:space="preserve">. The produce is 100% organic and fresh. </w:t>
      </w:r>
      <w:r w:rsidRPr="28C345B2" w:rsidR="67C0B8B2">
        <w:rPr>
          <w:rFonts w:ascii="Times New Roman" w:hAnsi="Times New Roman" w:eastAsia="Times New Roman" w:cs="Times New Roman"/>
          <w:sz w:val="24"/>
          <w:szCs w:val="24"/>
        </w:rPr>
        <w:t xml:space="preserve">The business will </w:t>
      </w:r>
      <w:r w:rsidRPr="28C345B2" w:rsidR="78D992B3">
        <w:rPr>
          <w:rFonts w:ascii="Times New Roman" w:hAnsi="Times New Roman" w:eastAsia="Times New Roman" w:cs="Times New Roman"/>
          <w:sz w:val="24"/>
          <w:szCs w:val="24"/>
        </w:rPr>
        <w:t xml:space="preserve">receive </w:t>
      </w:r>
      <w:r w:rsidRPr="28C345B2" w:rsidR="67C0B8B2">
        <w:rPr>
          <w:rFonts w:ascii="Times New Roman" w:hAnsi="Times New Roman" w:eastAsia="Times New Roman" w:cs="Times New Roman"/>
          <w:sz w:val="24"/>
          <w:szCs w:val="24"/>
        </w:rPr>
        <w:t>support from the gym owner, gym members</w:t>
      </w:r>
      <w:r w:rsidRPr="28C345B2" w:rsidR="38A7805E">
        <w:rPr>
          <w:rFonts w:ascii="Times New Roman" w:hAnsi="Times New Roman" w:eastAsia="Times New Roman" w:cs="Times New Roman"/>
          <w:sz w:val="24"/>
          <w:szCs w:val="24"/>
        </w:rPr>
        <w:t xml:space="preserve"> and the customers</w:t>
      </w:r>
      <w:r w:rsidRPr="28C345B2" w:rsidR="67C0B8B2">
        <w:rPr>
          <w:rFonts w:ascii="Times New Roman" w:hAnsi="Times New Roman" w:eastAsia="Times New Roman" w:cs="Times New Roman"/>
          <w:sz w:val="24"/>
          <w:szCs w:val="24"/>
        </w:rPr>
        <w:t xml:space="preserve">. </w:t>
      </w:r>
    </w:p>
    <w:p w:rsidR="2E32097F" w:rsidP="6F8E4E75" w:rsidRDefault="2E32097F" w14:paraId="4A114F5A" w14:textId="76E5B76B">
      <w:pPr>
        <w:rPr>
          <w:rFonts w:ascii="Times New Roman" w:hAnsi="Times New Roman" w:eastAsia="Times New Roman" w:cs="Times New Roman"/>
          <w:sz w:val="24"/>
          <w:szCs w:val="24"/>
        </w:rPr>
      </w:pPr>
    </w:p>
    <w:p w:rsidR="2E32097F" w:rsidP="6F8E4E75" w:rsidRDefault="3D79D2BA" w14:paraId="23240E4E" w14:textId="06561B54">
      <w:pPr>
        <w:pStyle w:val="ListParagraph"/>
        <w:numPr>
          <w:ilvl w:val="0"/>
          <w:numId w:val="1"/>
        </w:num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People</w:t>
      </w:r>
      <w:r w:rsidRPr="28C345B2" w:rsidR="3E7DAD05">
        <w:rPr>
          <w:rFonts w:ascii="Times New Roman" w:hAnsi="Times New Roman" w:eastAsia="Times New Roman" w:cs="Times New Roman"/>
          <w:sz w:val="24"/>
          <w:szCs w:val="24"/>
        </w:rPr>
        <w:t xml:space="preserve">, </w:t>
      </w:r>
      <w:r w:rsidRPr="28C345B2" w:rsidR="5A0E4B81">
        <w:rPr>
          <w:rFonts w:ascii="Times New Roman" w:hAnsi="Times New Roman" w:eastAsia="Times New Roman" w:cs="Times New Roman"/>
          <w:sz w:val="24"/>
          <w:szCs w:val="24"/>
        </w:rPr>
        <w:t>individuals</w:t>
      </w:r>
      <w:r w:rsidRPr="28C345B2" w:rsidR="3E7DAD05">
        <w:rPr>
          <w:rFonts w:ascii="Times New Roman" w:hAnsi="Times New Roman" w:eastAsia="Times New Roman" w:cs="Times New Roman"/>
          <w:sz w:val="24"/>
          <w:szCs w:val="24"/>
        </w:rPr>
        <w:t xml:space="preserve"> on marketing activities and customer contact, Recruitment, C</w:t>
      </w:r>
      <w:r w:rsidRPr="28C345B2" w:rsidR="67E7363E">
        <w:rPr>
          <w:rFonts w:ascii="Times New Roman" w:hAnsi="Times New Roman" w:eastAsia="Times New Roman" w:cs="Times New Roman"/>
          <w:sz w:val="24"/>
          <w:szCs w:val="24"/>
        </w:rPr>
        <w:t xml:space="preserve">ulture/ image, training and skills, </w:t>
      </w:r>
      <w:r w:rsidRPr="28C345B2" w:rsidR="7700B037">
        <w:rPr>
          <w:rFonts w:ascii="Times New Roman" w:hAnsi="Times New Roman" w:eastAsia="Times New Roman" w:cs="Times New Roman"/>
          <w:sz w:val="24"/>
          <w:szCs w:val="24"/>
        </w:rPr>
        <w:t>Remuneration</w:t>
      </w:r>
      <w:r w:rsidRPr="28C345B2" w:rsidR="67E7363E">
        <w:rPr>
          <w:rFonts w:ascii="Times New Roman" w:hAnsi="Times New Roman" w:eastAsia="Times New Roman" w:cs="Times New Roman"/>
          <w:sz w:val="24"/>
          <w:szCs w:val="24"/>
        </w:rPr>
        <w:t xml:space="preserve">. </w:t>
      </w:r>
    </w:p>
    <w:p w:rsidR="2E32097F" w:rsidP="28C345B2" w:rsidRDefault="75F06CF3" w14:paraId="4E316591" w14:textId="61D06678">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I, as the proprietor, will manage the company. I will, however, require an assistant with the required expertise and certifications to operate and maintain the workflow. Employees will be trained to provide excellent customer service. Creating a positive customer experience will benefit this company's image and reputation.</w:t>
      </w:r>
    </w:p>
    <w:p w:rsidR="2E32097F" w:rsidP="28C345B2" w:rsidRDefault="119459DC" w14:paraId="706BA4AE" w14:textId="681D0606">
      <w:pPr>
        <w:rPr>
          <w:rFonts w:ascii="Times New Roman" w:hAnsi="Times New Roman" w:eastAsia="Times New Roman" w:cs="Times New Roman"/>
          <w:sz w:val="24"/>
          <w:szCs w:val="24"/>
        </w:rPr>
      </w:pPr>
      <w:r w:rsidRPr="28C345B2">
        <w:rPr>
          <w:rFonts w:ascii="Times New Roman" w:hAnsi="Times New Roman" w:eastAsia="Times New Roman" w:cs="Times New Roman"/>
          <w:sz w:val="24"/>
          <w:szCs w:val="24"/>
        </w:rPr>
        <w:t>Creating a social media page with an attractive menu</w:t>
      </w:r>
      <w:r w:rsidRPr="28C345B2" w:rsidR="1297DF87">
        <w:rPr>
          <w:rFonts w:ascii="Times New Roman" w:hAnsi="Times New Roman" w:eastAsia="Times New Roman" w:cs="Times New Roman"/>
          <w:sz w:val="24"/>
          <w:szCs w:val="24"/>
        </w:rPr>
        <w:t xml:space="preserve"> via </w:t>
      </w:r>
      <w:r w:rsidRPr="28C345B2" w:rsidR="3F1919D6">
        <w:rPr>
          <w:rFonts w:ascii="Times New Roman" w:hAnsi="Times New Roman" w:eastAsia="Times New Roman" w:cs="Times New Roman"/>
          <w:sz w:val="24"/>
          <w:szCs w:val="24"/>
        </w:rPr>
        <w:t>Facebook</w:t>
      </w:r>
      <w:r w:rsidRPr="28C345B2" w:rsidR="1297DF87">
        <w:rPr>
          <w:rFonts w:ascii="Times New Roman" w:hAnsi="Times New Roman" w:eastAsia="Times New Roman" w:cs="Times New Roman"/>
          <w:sz w:val="24"/>
          <w:szCs w:val="24"/>
        </w:rPr>
        <w:t xml:space="preserve"> </w:t>
      </w:r>
      <w:r w:rsidRPr="28C345B2" w:rsidR="7E1D0792">
        <w:rPr>
          <w:rFonts w:ascii="Times New Roman" w:hAnsi="Times New Roman" w:eastAsia="Times New Roman" w:cs="Times New Roman"/>
          <w:sz w:val="24"/>
          <w:szCs w:val="24"/>
        </w:rPr>
        <w:t xml:space="preserve">page </w:t>
      </w:r>
      <w:r w:rsidRPr="28C345B2" w:rsidR="6C412A67">
        <w:rPr>
          <w:rFonts w:ascii="Times New Roman" w:hAnsi="Times New Roman" w:eastAsia="Times New Roman" w:cs="Times New Roman"/>
          <w:sz w:val="24"/>
          <w:szCs w:val="24"/>
        </w:rPr>
        <w:t>with</w:t>
      </w:r>
      <w:r w:rsidRPr="28C345B2" w:rsidR="7E1D0792">
        <w:rPr>
          <w:rFonts w:ascii="Times New Roman" w:hAnsi="Times New Roman" w:eastAsia="Times New Roman" w:cs="Times New Roman"/>
          <w:sz w:val="24"/>
          <w:szCs w:val="24"/>
        </w:rPr>
        <w:t xml:space="preserve"> a link leading directly to the </w:t>
      </w:r>
      <w:r w:rsidRPr="28C345B2" w:rsidR="04A60492">
        <w:rPr>
          <w:rFonts w:ascii="Times New Roman" w:hAnsi="Times New Roman" w:eastAsia="Times New Roman" w:cs="Times New Roman"/>
          <w:sz w:val="24"/>
          <w:szCs w:val="24"/>
        </w:rPr>
        <w:t xml:space="preserve">website with an online question air will </w:t>
      </w:r>
      <w:r w:rsidRPr="28C345B2" w:rsidR="58FB8796">
        <w:rPr>
          <w:rFonts w:ascii="Times New Roman" w:hAnsi="Times New Roman" w:eastAsia="Times New Roman" w:cs="Times New Roman"/>
          <w:sz w:val="24"/>
          <w:szCs w:val="24"/>
        </w:rPr>
        <w:t>promote</w:t>
      </w:r>
      <w:r w:rsidRPr="28C345B2" w:rsidR="04A60492">
        <w:rPr>
          <w:rFonts w:ascii="Times New Roman" w:hAnsi="Times New Roman" w:eastAsia="Times New Roman" w:cs="Times New Roman"/>
          <w:sz w:val="24"/>
          <w:szCs w:val="24"/>
        </w:rPr>
        <w:t xml:space="preserve"> the business name and give customers the opportunity to </w:t>
      </w:r>
      <w:r w:rsidRPr="28C345B2" w:rsidR="0873C80C">
        <w:rPr>
          <w:rFonts w:ascii="Times New Roman" w:hAnsi="Times New Roman" w:eastAsia="Times New Roman" w:cs="Times New Roman"/>
          <w:sz w:val="24"/>
          <w:szCs w:val="24"/>
        </w:rPr>
        <w:t>express</w:t>
      </w:r>
      <w:r w:rsidRPr="28C345B2" w:rsidR="04A60492">
        <w:rPr>
          <w:rFonts w:ascii="Times New Roman" w:hAnsi="Times New Roman" w:eastAsia="Times New Roman" w:cs="Times New Roman"/>
          <w:sz w:val="24"/>
          <w:szCs w:val="24"/>
        </w:rPr>
        <w:t xml:space="preserve"> thei</w:t>
      </w:r>
      <w:r w:rsidRPr="28C345B2" w:rsidR="57798E69">
        <w:rPr>
          <w:rFonts w:ascii="Times New Roman" w:hAnsi="Times New Roman" w:eastAsia="Times New Roman" w:cs="Times New Roman"/>
          <w:sz w:val="24"/>
          <w:szCs w:val="24"/>
        </w:rPr>
        <w:t xml:space="preserve">r </w:t>
      </w:r>
      <w:r w:rsidRPr="28C345B2" w:rsidR="78D7A776">
        <w:rPr>
          <w:rFonts w:ascii="Times New Roman" w:hAnsi="Times New Roman" w:eastAsia="Times New Roman" w:cs="Times New Roman"/>
          <w:sz w:val="24"/>
          <w:szCs w:val="24"/>
        </w:rPr>
        <w:t>opinions</w:t>
      </w:r>
      <w:r w:rsidRPr="28C345B2" w:rsidR="57798E69">
        <w:rPr>
          <w:rFonts w:ascii="Times New Roman" w:hAnsi="Times New Roman" w:eastAsia="Times New Roman" w:cs="Times New Roman"/>
          <w:sz w:val="24"/>
          <w:szCs w:val="24"/>
        </w:rPr>
        <w:t xml:space="preserve">. </w:t>
      </w:r>
      <w:r w:rsidRPr="28C345B2" w:rsidR="7E1D0792">
        <w:rPr>
          <w:rFonts w:ascii="Times New Roman" w:hAnsi="Times New Roman" w:eastAsia="Times New Roman" w:cs="Times New Roman"/>
          <w:sz w:val="24"/>
          <w:szCs w:val="24"/>
        </w:rPr>
        <w:t xml:space="preserve"> </w:t>
      </w:r>
    </w:p>
    <w:p w:rsidR="2E32097F" w:rsidP="6F8E4E75" w:rsidRDefault="2E32097F" w14:paraId="7503C65A" w14:textId="44DEA4BF">
      <w:pPr>
        <w:rPr>
          <w:rFonts w:ascii="Times New Roman" w:hAnsi="Times New Roman" w:eastAsia="Times New Roman" w:cs="Times New Roman"/>
          <w:sz w:val="24"/>
          <w:szCs w:val="24"/>
        </w:rPr>
      </w:pPr>
    </w:p>
    <w:p w:rsidR="2E32097F" w:rsidP="6F8E4E75" w:rsidRDefault="3D79D2BA" w14:paraId="10246AAA" w14:textId="05734DAC">
      <w:pPr>
        <w:pStyle w:val="ListParagraph"/>
        <w:numPr>
          <w:ilvl w:val="0"/>
          <w:numId w:val="1"/>
        </w:num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Process</w:t>
      </w:r>
      <w:r w:rsidRPr="6F8E4E75" w:rsidR="2F9B8486">
        <w:rPr>
          <w:rFonts w:ascii="Times New Roman" w:hAnsi="Times New Roman" w:eastAsia="Times New Roman" w:cs="Times New Roman"/>
          <w:sz w:val="24"/>
          <w:szCs w:val="24"/>
        </w:rPr>
        <w:t xml:space="preserve">, customer focus, Business-led </w:t>
      </w:r>
      <w:r w:rsidRPr="6F8E4E75" w:rsidR="5A47E520">
        <w:rPr>
          <w:rFonts w:ascii="Times New Roman" w:hAnsi="Times New Roman" w:eastAsia="Times New Roman" w:cs="Times New Roman"/>
          <w:sz w:val="24"/>
          <w:szCs w:val="24"/>
        </w:rPr>
        <w:t xml:space="preserve">and </w:t>
      </w:r>
      <w:r w:rsidRPr="6F8E4E75" w:rsidR="5C96757D">
        <w:rPr>
          <w:rFonts w:ascii="Times New Roman" w:hAnsi="Times New Roman" w:eastAsia="Times New Roman" w:cs="Times New Roman"/>
          <w:sz w:val="24"/>
          <w:szCs w:val="24"/>
        </w:rPr>
        <w:t>Design features</w:t>
      </w:r>
      <w:r w:rsidRPr="6F8E4E75" w:rsidR="20EF343E">
        <w:rPr>
          <w:rFonts w:ascii="Times New Roman" w:hAnsi="Times New Roman" w:eastAsia="Times New Roman" w:cs="Times New Roman"/>
          <w:sz w:val="24"/>
          <w:szCs w:val="24"/>
        </w:rPr>
        <w:t>.</w:t>
      </w:r>
    </w:p>
    <w:p w:rsidR="2E32097F" w:rsidP="6F8E4E75" w:rsidRDefault="04E1618B" w14:paraId="1CD01556" w14:textId="6BE8B07A">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business </w:t>
      </w:r>
      <w:r w:rsidRPr="6F8E4E75" w:rsidR="4DFA1C88">
        <w:rPr>
          <w:rFonts w:ascii="Times New Roman" w:hAnsi="Times New Roman" w:eastAsia="Times New Roman" w:cs="Times New Roman"/>
          <w:sz w:val="24"/>
          <w:szCs w:val="24"/>
        </w:rPr>
        <w:t xml:space="preserve">Delivery Deeds will be the sole distributer for this company. They have the correct storage </w:t>
      </w:r>
      <w:r w:rsidRPr="6F8E4E75" w:rsidR="596A03DE">
        <w:rPr>
          <w:rFonts w:ascii="Times New Roman" w:hAnsi="Times New Roman" w:eastAsia="Times New Roman" w:cs="Times New Roman"/>
          <w:sz w:val="24"/>
          <w:szCs w:val="24"/>
        </w:rPr>
        <w:t>facilities</w:t>
      </w:r>
      <w:r w:rsidRPr="6F8E4E75" w:rsidR="4DFA1C88">
        <w:rPr>
          <w:rFonts w:ascii="Times New Roman" w:hAnsi="Times New Roman" w:eastAsia="Times New Roman" w:cs="Times New Roman"/>
          <w:sz w:val="24"/>
          <w:szCs w:val="24"/>
        </w:rPr>
        <w:t xml:space="preserve"> and containers to ensure no meats are contaminated. And fruit and veg a</w:t>
      </w:r>
      <w:r w:rsidRPr="6F8E4E75" w:rsidR="045FAD3E">
        <w:rPr>
          <w:rFonts w:ascii="Times New Roman" w:hAnsi="Times New Roman" w:eastAsia="Times New Roman" w:cs="Times New Roman"/>
          <w:sz w:val="24"/>
          <w:szCs w:val="24"/>
        </w:rPr>
        <w:t>re stored away from other produce.</w:t>
      </w:r>
    </w:p>
    <w:p w:rsidR="2E32097F" w:rsidP="6F8E4E75" w:rsidRDefault="0D86D13B" w14:paraId="2527B355" w14:textId="7598D5F3">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Deliver deeds are based 2 miles from kitchen secrets, this is saving time and eco </w:t>
      </w:r>
      <w:r w:rsidRPr="6F8E4E75" w:rsidR="7F1A7A5E">
        <w:rPr>
          <w:rFonts w:ascii="Times New Roman" w:hAnsi="Times New Roman" w:eastAsia="Times New Roman" w:cs="Times New Roman"/>
          <w:sz w:val="24"/>
          <w:szCs w:val="24"/>
        </w:rPr>
        <w:t>emictions.</w:t>
      </w:r>
      <w:r w:rsidRPr="6F8E4E75">
        <w:rPr>
          <w:rFonts w:ascii="Times New Roman" w:hAnsi="Times New Roman" w:eastAsia="Times New Roman" w:cs="Times New Roman"/>
          <w:sz w:val="24"/>
          <w:szCs w:val="24"/>
        </w:rPr>
        <w:t xml:space="preserve"> </w:t>
      </w:r>
    </w:p>
    <w:p w:rsidR="2E32097F" w:rsidP="6F8E4E75" w:rsidRDefault="2E32097F" w14:paraId="48FE4F9F" w14:textId="5256736A">
      <w:pPr>
        <w:rPr>
          <w:rFonts w:ascii="Times New Roman" w:hAnsi="Times New Roman" w:eastAsia="Times New Roman" w:cs="Times New Roman"/>
          <w:sz w:val="24"/>
          <w:szCs w:val="24"/>
        </w:rPr>
      </w:pPr>
    </w:p>
    <w:p w:rsidR="2E32097F" w:rsidP="6F8E4E75" w:rsidRDefault="3D79D2BA" w14:paraId="3885A146" w14:textId="19701AE1">
      <w:pPr>
        <w:pStyle w:val="ListParagraph"/>
        <w:numPr>
          <w:ilvl w:val="0"/>
          <w:numId w:val="1"/>
        </w:num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Physical </w:t>
      </w:r>
      <w:r w:rsidRPr="6F8E4E75" w:rsidR="0D846B3D">
        <w:rPr>
          <w:rFonts w:ascii="Times New Roman" w:hAnsi="Times New Roman" w:eastAsia="Times New Roman" w:cs="Times New Roman"/>
          <w:sz w:val="24"/>
          <w:szCs w:val="24"/>
        </w:rPr>
        <w:t>evidence</w:t>
      </w:r>
      <w:r w:rsidRPr="6F8E4E75" w:rsidR="73B28B18">
        <w:rPr>
          <w:rFonts w:ascii="Times New Roman" w:hAnsi="Times New Roman" w:eastAsia="Times New Roman" w:cs="Times New Roman"/>
          <w:sz w:val="24"/>
          <w:szCs w:val="24"/>
        </w:rPr>
        <w:t xml:space="preserve"> staff contact and their experience, </w:t>
      </w:r>
      <w:r w:rsidRPr="6F8E4E75" w:rsidR="6DDCA07A">
        <w:rPr>
          <w:rFonts w:ascii="Times New Roman" w:hAnsi="Times New Roman" w:eastAsia="Times New Roman" w:cs="Times New Roman"/>
          <w:sz w:val="24"/>
          <w:szCs w:val="24"/>
        </w:rPr>
        <w:t>product packaging online experience.</w:t>
      </w:r>
    </w:p>
    <w:p w:rsidR="5C03C8A7" w:rsidP="6F8E4E75" w:rsidRDefault="7FD45234" w14:paraId="49D51529" w14:textId="0B68C589">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kitchen secrets trailer has passed all the </w:t>
      </w:r>
      <w:r w:rsidRPr="6F8E4E75" w:rsidR="7415F7D0">
        <w:rPr>
          <w:rFonts w:ascii="Times New Roman" w:hAnsi="Times New Roman" w:eastAsia="Times New Roman" w:cs="Times New Roman"/>
          <w:sz w:val="24"/>
          <w:szCs w:val="24"/>
        </w:rPr>
        <w:t>safety</w:t>
      </w:r>
      <w:r w:rsidRPr="6F8E4E75">
        <w:rPr>
          <w:rFonts w:ascii="Times New Roman" w:hAnsi="Times New Roman" w:eastAsia="Times New Roman" w:cs="Times New Roman"/>
          <w:sz w:val="24"/>
          <w:szCs w:val="24"/>
        </w:rPr>
        <w:t xml:space="preserve"> regulations. It has brand new fire safety interior such as </w:t>
      </w:r>
      <w:r w:rsidRPr="6F8E4E75" w:rsidR="6B246F0B">
        <w:rPr>
          <w:rFonts w:ascii="Times New Roman" w:hAnsi="Times New Roman" w:eastAsia="Times New Roman" w:cs="Times New Roman"/>
          <w:sz w:val="24"/>
          <w:szCs w:val="24"/>
        </w:rPr>
        <w:t>unit's,</w:t>
      </w:r>
      <w:r w:rsidRPr="6F8E4E75">
        <w:rPr>
          <w:rFonts w:ascii="Times New Roman" w:hAnsi="Times New Roman" w:eastAsia="Times New Roman" w:cs="Times New Roman"/>
          <w:sz w:val="24"/>
          <w:szCs w:val="24"/>
        </w:rPr>
        <w:t xml:space="preserve"> </w:t>
      </w:r>
      <w:r w:rsidRPr="6F8E4E75" w:rsidR="30767215">
        <w:rPr>
          <w:rFonts w:ascii="Times New Roman" w:hAnsi="Times New Roman" w:eastAsia="Times New Roman" w:cs="Times New Roman"/>
          <w:sz w:val="24"/>
          <w:szCs w:val="24"/>
        </w:rPr>
        <w:t>cupboards</w:t>
      </w:r>
      <w:r w:rsidRPr="6F8E4E75" w:rsidR="6A4269F3">
        <w:rPr>
          <w:rFonts w:ascii="Times New Roman" w:hAnsi="Times New Roman" w:eastAsia="Times New Roman" w:cs="Times New Roman"/>
          <w:sz w:val="24"/>
          <w:szCs w:val="24"/>
        </w:rPr>
        <w:t>,</w:t>
      </w:r>
      <w:r w:rsidRPr="6F8E4E75" w:rsidR="5CC32885">
        <w:rPr>
          <w:rFonts w:ascii="Times New Roman" w:hAnsi="Times New Roman" w:eastAsia="Times New Roman" w:cs="Times New Roman"/>
          <w:sz w:val="24"/>
          <w:szCs w:val="24"/>
        </w:rPr>
        <w:t xml:space="preserve"> </w:t>
      </w:r>
      <w:r w:rsidRPr="6F8E4E75">
        <w:rPr>
          <w:rFonts w:ascii="Times New Roman" w:hAnsi="Times New Roman" w:eastAsia="Times New Roman" w:cs="Times New Roman"/>
          <w:sz w:val="24"/>
          <w:szCs w:val="24"/>
        </w:rPr>
        <w:t xml:space="preserve">walls and has recently been installed with a fire </w:t>
      </w:r>
      <w:r w:rsidRPr="6F8E4E75" w:rsidR="5EE2EE00">
        <w:rPr>
          <w:rFonts w:ascii="Times New Roman" w:hAnsi="Times New Roman" w:eastAsia="Times New Roman" w:cs="Times New Roman"/>
          <w:sz w:val="24"/>
          <w:szCs w:val="24"/>
        </w:rPr>
        <w:t>safety</w:t>
      </w:r>
      <w:r w:rsidRPr="6F8E4E75">
        <w:rPr>
          <w:rFonts w:ascii="Times New Roman" w:hAnsi="Times New Roman" w:eastAsia="Times New Roman" w:cs="Times New Roman"/>
          <w:sz w:val="24"/>
          <w:szCs w:val="24"/>
        </w:rPr>
        <w:t xml:space="preserve"> roof</w:t>
      </w:r>
      <w:r w:rsidRPr="6F8E4E75" w:rsidR="2C5D91D6">
        <w:rPr>
          <w:rFonts w:ascii="Times New Roman" w:hAnsi="Times New Roman" w:eastAsia="Times New Roman" w:cs="Times New Roman"/>
          <w:sz w:val="24"/>
          <w:szCs w:val="24"/>
        </w:rPr>
        <w:t xml:space="preserve">. </w:t>
      </w:r>
    </w:p>
    <w:p w:rsidR="5AD588B3" w:rsidP="6F8E4E75" w:rsidRDefault="636A3D5E" w14:paraId="63A89850" w14:textId="1F197473">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It </w:t>
      </w:r>
      <w:r w:rsidRPr="6F8E4E75" w:rsidR="3A517A80">
        <w:rPr>
          <w:rFonts w:ascii="Times New Roman" w:hAnsi="Times New Roman" w:eastAsia="Times New Roman" w:cs="Times New Roman"/>
          <w:sz w:val="24"/>
          <w:szCs w:val="24"/>
        </w:rPr>
        <w:t xml:space="preserve">is a </w:t>
      </w:r>
      <w:r w:rsidRPr="6F8E4E75" w:rsidR="1E3C3C69">
        <w:rPr>
          <w:rFonts w:ascii="Times New Roman" w:hAnsi="Times New Roman" w:eastAsia="Times New Roman" w:cs="Times New Roman"/>
          <w:sz w:val="24"/>
          <w:szCs w:val="24"/>
        </w:rPr>
        <w:t>high-end</w:t>
      </w:r>
      <w:r w:rsidRPr="6F8E4E75" w:rsidR="3A517A80">
        <w:rPr>
          <w:rFonts w:ascii="Times New Roman" w:hAnsi="Times New Roman" w:eastAsia="Times New Roman" w:cs="Times New Roman"/>
          <w:sz w:val="24"/>
          <w:szCs w:val="24"/>
        </w:rPr>
        <w:t xml:space="preserve"> </w:t>
      </w:r>
      <w:r w:rsidRPr="6F8E4E75">
        <w:rPr>
          <w:rFonts w:ascii="Times New Roman" w:hAnsi="Times New Roman" w:eastAsia="Times New Roman" w:cs="Times New Roman"/>
          <w:sz w:val="24"/>
          <w:szCs w:val="24"/>
        </w:rPr>
        <w:t xml:space="preserve">style with </w:t>
      </w:r>
      <w:r w:rsidRPr="6F8E4E75" w:rsidR="7CD64237">
        <w:rPr>
          <w:rFonts w:ascii="Times New Roman" w:hAnsi="Times New Roman" w:eastAsia="Times New Roman" w:cs="Times New Roman"/>
          <w:sz w:val="24"/>
          <w:szCs w:val="24"/>
        </w:rPr>
        <w:t>and</w:t>
      </w:r>
      <w:r w:rsidRPr="6F8E4E75">
        <w:rPr>
          <w:rFonts w:ascii="Times New Roman" w:hAnsi="Times New Roman" w:eastAsia="Times New Roman" w:cs="Times New Roman"/>
          <w:sz w:val="24"/>
          <w:szCs w:val="24"/>
        </w:rPr>
        <w:t xml:space="preserve"> </w:t>
      </w:r>
      <w:r w:rsidRPr="6F8E4E75" w:rsidR="09AA3074">
        <w:rPr>
          <w:rFonts w:ascii="Times New Roman" w:hAnsi="Times New Roman" w:eastAsia="Times New Roman" w:cs="Times New Roman"/>
          <w:sz w:val="24"/>
          <w:szCs w:val="24"/>
        </w:rPr>
        <w:t>recently painted</w:t>
      </w:r>
      <w:r w:rsidRPr="6F8E4E75">
        <w:rPr>
          <w:rFonts w:ascii="Times New Roman" w:hAnsi="Times New Roman" w:eastAsia="Times New Roman" w:cs="Times New Roman"/>
          <w:sz w:val="24"/>
          <w:szCs w:val="24"/>
        </w:rPr>
        <w:t>,</w:t>
      </w:r>
      <w:r w:rsidRPr="6F8E4E75" w:rsidR="28A79EDC">
        <w:rPr>
          <w:rFonts w:ascii="Times New Roman" w:hAnsi="Times New Roman" w:eastAsia="Times New Roman" w:cs="Times New Roman"/>
          <w:sz w:val="24"/>
          <w:szCs w:val="24"/>
        </w:rPr>
        <w:t xml:space="preserve"> with new interior,</w:t>
      </w:r>
      <w:r w:rsidRPr="6F8E4E75">
        <w:rPr>
          <w:rFonts w:ascii="Times New Roman" w:hAnsi="Times New Roman" w:eastAsia="Times New Roman" w:cs="Times New Roman"/>
          <w:sz w:val="24"/>
          <w:szCs w:val="24"/>
        </w:rPr>
        <w:t xml:space="preserve"> doors and serving window</w:t>
      </w:r>
      <w:r w:rsidRPr="6F8E4E75" w:rsidR="6F1FC1EA">
        <w:rPr>
          <w:rFonts w:ascii="Times New Roman" w:hAnsi="Times New Roman" w:eastAsia="Times New Roman" w:cs="Times New Roman"/>
          <w:sz w:val="24"/>
          <w:szCs w:val="24"/>
        </w:rPr>
        <w:t xml:space="preserve">. The menu is clear to see for the customers and an attractive seating area with a cover when weather </w:t>
      </w:r>
      <w:r w:rsidRPr="6F8E4E75" w:rsidR="11CE8387">
        <w:rPr>
          <w:rFonts w:ascii="Times New Roman" w:hAnsi="Times New Roman" w:eastAsia="Times New Roman" w:cs="Times New Roman"/>
          <w:sz w:val="24"/>
          <w:szCs w:val="24"/>
        </w:rPr>
        <w:t>conditions are bad.</w:t>
      </w:r>
      <w:r w:rsidRPr="6F8E4E75" w:rsidR="6F1FC1EA">
        <w:rPr>
          <w:rFonts w:ascii="Times New Roman" w:hAnsi="Times New Roman" w:eastAsia="Times New Roman" w:cs="Times New Roman"/>
          <w:sz w:val="24"/>
          <w:szCs w:val="24"/>
        </w:rPr>
        <w:t xml:space="preserve"> </w:t>
      </w:r>
    </w:p>
    <w:p w:rsidR="69E6CE80" w:rsidP="6F8E4E75" w:rsidRDefault="094B4981" w14:paraId="2450450E" w14:textId="1DE1F2A1">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online experience is an easy </w:t>
      </w:r>
      <w:r w:rsidRPr="6F8E4E75" w:rsidR="5DC313C3">
        <w:rPr>
          <w:rFonts w:ascii="Times New Roman" w:hAnsi="Times New Roman" w:eastAsia="Times New Roman" w:cs="Times New Roman"/>
          <w:sz w:val="24"/>
          <w:szCs w:val="24"/>
        </w:rPr>
        <w:t>access</w:t>
      </w:r>
      <w:r w:rsidRPr="6F8E4E75">
        <w:rPr>
          <w:rFonts w:ascii="Times New Roman" w:hAnsi="Times New Roman" w:eastAsia="Times New Roman" w:cs="Times New Roman"/>
          <w:sz w:val="24"/>
          <w:szCs w:val="24"/>
        </w:rPr>
        <w:t xml:space="preserve"> for all customers to view and express their </w:t>
      </w:r>
      <w:r w:rsidRPr="6F8E4E75" w:rsidR="0768EA24">
        <w:rPr>
          <w:rFonts w:ascii="Times New Roman" w:hAnsi="Times New Roman" w:eastAsia="Times New Roman" w:cs="Times New Roman"/>
          <w:sz w:val="24"/>
          <w:szCs w:val="24"/>
        </w:rPr>
        <w:t>opinions</w:t>
      </w:r>
      <w:r w:rsidRPr="6F8E4E75">
        <w:rPr>
          <w:rFonts w:ascii="Times New Roman" w:hAnsi="Times New Roman" w:eastAsia="Times New Roman" w:cs="Times New Roman"/>
          <w:sz w:val="24"/>
          <w:szCs w:val="24"/>
        </w:rPr>
        <w:t>.</w:t>
      </w:r>
      <w:r w:rsidRPr="6F8E4E75" w:rsidR="34BD98DE">
        <w:rPr>
          <w:rFonts w:ascii="Times New Roman" w:hAnsi="Times New Roman" w:eastAsia="Times New Roman" w:cs="Times New Roman"/>
          <w:sz w:val="24"/>
          <w:szCs w:val="24"/>
        </w:rPr>
        <w:t xml:space="preserve"> The </w:t>
      </w:r>
      <w:r w:rsidRPr="6F8E4E75">
        <w:rPr>
          <w:rFonts w:ascii="Times New Roman" w:hAnsi="Times New Roman" w:eastAsia="Times New Roman" w:cs="Times New Roman"/>
          <w:sz w:val="24"/>
          <w:szCs w:val="24"/>
        </w:rPr>
        <w:t xml:space="preserve">produce </w:t>
      </w:r>
      <w:r w:rsidRPr="6F8E4E75" w:rsidR="0001EB3D">
        <w:rPr>
          <w:rFonts w:ascii="Times New Roman" w:hAnsi="Times New Roman" w:eastAsia="Times New Roman" w:cs="Times New Roman"/>
          <w:sz w:val="24"/>
          <w:szCs w:val="24"/>
        </w:rPr>
        <w:t>can be viewed clearly online</w:t>
      </w:r>
      <w:r w:rsidRPr="6F8E4E75">
        <w:rPr>
          <w:rFonts w:ascii="Times New Roman" w:hAnsi="Times New Roman" w:eastAsia="Times New Roman" w:cs="Times New Roman"/>
          <w:sz w:val="24"/>
          <w:szCs w:val="24"/>
        </w:rPr>
        <w:t xml:space="preserve"> as well as the </w:t>
      </w:r>
      <w:r w:rsidRPr="6F8E4E75" w:rsidR="0EE2287F">
        <w:rPr>
          <w:rFonts w:ascii="Times New Roman" w:hAnsi="Times New Roman" w:eastAsia="Times New Roman" w:cs="Times New Roman"/>
          <w:sz w:val="24"/>
          <w:szCs w:val="24"/>
        </w:rPr>
        <w:t>packaging</w:t>
      </w:r>
      <w:r w:rsidRPr="6F8E4E75" w:rsidR="7FC66660">
        <w:rPr>
          <w:rFonts w:ascii="Times New Roman" w:hAnsi="Times New Roman" w:eastAsia="Times New Roman" w:cs="Times New Roman"/>
          <w:sz w:val="24"/>
          <w:szCs w:val="24"/>
        </w:rPr>
        <w:t xml:space="preserve"> </w:t>
      </w:r>
      <w:r w:rsidRPr="6F8E4E75" w:rsidR="7FC66660">
        <w:rPr>
          <w:rFonts w:ascii="Open Sans" w:hAnsi="Open Sans" w:eastAsia="Open Sans" w:cs="Open Sans"/>
          <w:sz w:val="19"/>
          <w:szCs w:val="19"/>
        </w:rPr>
        <w:t>(Febriansyah, 2019).</w:t>
      </w:r>
      <w:r w:rsidRPr="6F8E4E75" w:rsidR="0B50C0C1">
        <w:rPr>
          <w:rFonts w:ascii="Times New Roman" w:hAnsi="Times New Roman" w:eastAsia="Times New Roman" w:cs="Times New Roman"/>
          <w:sz w:val="24"/>
          <w:szCs w:val="24"/>
        </w:rPr>
        <w:t xml:space="preserve"> </w:t>
      </w:r>
    </w:p>
    <w:p w:rsidR="1FFF22B6" w:rsidP="6F8E4E75" w:rsidRDefault="1FFF22B6" w14:paraId="48D3A393" w14:textId="5139DD97">
      <w:pPr>
        <w:rPr>
          <w:rFonts w:ascii="Times New Roman" w:hAnsi="Times New Roman" w:eastAsia="Times New Roman" w:cs="Times New Roman"/>
          <w:sz w:val="24"/>
          <w:szCs w:val="24"/>
        </w:rPr>
      </w:pPr>
    </w:p>
    <w:p w:rsidR="1FFF22B6" w:rsidP="6F8E4E75" w:rsidRDefault="1FFF22B6" w14:paraId="7D25FE63" w14:textId="6C3F85AE">
      <w:pPr>
        <w:rPr>
          <w:rFonts w:ascii="Times New Roman" w:hAnsi="Times New Roman" w:eastAsia="Times New Roman" w:cs="Times New Roman"/>
          <w:sz w:val="24"/>
          <w:szCs w:val="24"/>
        </w:rPr>
      </w:pPr>
    </w:p>
    <w:p w:rsidR="1FFF22B6" w:rsidP="6F8E4E75" w:rsidRDefault="1FFF22B6" w14:paraId="1760E33E" w14:textId="263DE910">
      <w:pPr>
        <w:rPr>
          <w:rFonts w:ascii="Times New Roman" w:hAnsi="Times New Roman" w:eastAsia="Times New Roman" w:cs="Times New Roman"/>
          <w:sz w:val="24"/>
          <w:szCs w:val="24"/>
        </w:rPr>
      </w:pPr>
    </w:p>
    <w:p w:rsidR="1FFF22B6" w:rsidP="6F8E4E75" w:rsidRDefault="1FFF22B6" w14:paraId="41E7CAB2" w14:textId="656BC2DC">
      <w:pPr>
        <w:rPr>
          <w:rFonts w:ascii="Times New Roman" w:hAnsi="Times New Roman" w:eastAsia="Times New Roman" w:cs="Times New Roman"/>
          <w:sz w:val="24"/>
          <w:szCs w:val="24"/>
        </w:rPr>
      </w:pPr>
    </w:p>
    <w:p w:rsidR="1FFF22B6" w:rsidP="6F8E4E75" w:rsidRDefault="1FFF22B6" w14:paraId="5BEFF230" w14:textId="6FB41E22">
      <w:pPr>
        <w:rPr>
          <w:rFonts w:ascii="Times New Roman" w:hAnsi="Times New Roman" w:eastAsia="Times New Roman" w:cs="Times New Roman"/>
          <w:sz w:val="24"/>
          <w:szCs w:val="24"/>
        </w:rPr>
      </w:pPr>
    </w:p>
    <w:p w:rsidR="1FFF22B6" w:rsidP="6F8E4E75" w:rsidRDefault="1FFF22B6" w14:paraId="5FE9D0FF" w14:textId="531D56D6">
      <w:pPr>
        <w:rPr>
          <w:rFonts w:ascii="Times New Roman" w:hAnsi="Times New Roman" w:eastAsia="Times New Roman" w:cs="Times New Roman"/>
          <w:sz w:val="24"/>
          <w:szCs w:val="24"/>
        </w:rPr>
      </w:pPr>
    </w:p>
    <w:p w:rsidR="1FFF22B6" w:rsidP="6F8E4E75" w:rsidRDefault="1FFF22B6" w14:paraId="46A0B3DE" w14:textId="59885F2E">
      <w:pPr>
        <w:rPr>
          <w:rFonts w:ascii="Times New Roman" w:hAnsi="Times New Roman" w:eastAsia="Times New Roman" w:cs="Times New Roman"/>
          <w:sz w:val="24"/>
          <w:szCs w:val="24"/>
        </w:rPr>
      </w:pPr>
    </w:p>
    <w:p w:rsidR="1FFF22B6" w:rsidP="6F8E4E75" w:rsidRDefault="1FFF22B6" w14:paraId="21122651" w14:textId="746152D9">
      <w:pPr>
        <w:rPr>
          <w:rFonts w:ascii="Times New Roman" w:hAnsi="Times New Roman" w:eastAsia="Times New Roman" w:cs="Times New Roman"/>
          <w:sz w:val="24"/>
          <w:szCs w:val="24"/>
        </w:rPr>
      </w:pPr>
    </w:p>
    <w:p w:rsidR="1FFF22B6" w:rsidP="6F8E4E75" w:rsidRDefault="1FFF22B6" w14:paraId="42BDA22A" w14:textId="0FFB2785">
      <w:pPr>
        <w:rPr>
          <w:rFonts w:ascii="Times New Roman" w:hAnsi="Times New Roman" w:eastAsia="Times New Roman" w:cs="Times New Roman"/>
          <w:sz w:val="24"/>
          <w:szCs w:val="24"/>
        </w:rPr>
      </w:pPr>
    </w:p>
    <w:p w:rsidR="1FFF22B6" w:rsidP="6F8E4E75" w:rsidRDefault="1FFF22B6" w14:paraId="5CF03093" w14:textId="402C5C49">
      <w:pPr>
        <w:rPr>
          <w:rFonts w:ascii="Times New Roman" w:hAnsi="Times New Roman" w:eastAsia="Times New Roman" w:cs="Times New Roman"/>
          <w:sz w:val="24"/>
          <w:szCs w:val="24"/>
        </w:rPr>
      </w:pPr>
    </w:p>
    <w:p w:rsidR="6F8E4E75" w:rsidP="28C345B2" w:rsidRDefault="6F8E4E75" w14:paraId="226C4950" w14:textId="1B0D5177">
      <w:pPr>
        <w:rPr>
          <w:rFonts w:ascii="Times New Roman" w:hAnsi="Times New Roman" w:eastAsia="Times New Roman" w:cs="Times New Roman"/>
          <w:sz w:val="24"/>
          <w:szCs w:val="24"/>
        </w:rPr>
      </w:pPr>
    </w:p>
    <w:p w:rsidR="3EEA29D3" w:rsidP="6F8E4E75" w:rsidRDefault="56117BF9" w14:paraId="4BB63A43" w14:textId="68988F3F">
      <w:pPr>
        <w:pStyle w:val="Heading2"/>
        <w:rPr>
          <w:rFonts w:ascii="Calibri Light" w:hAnsi="Calibri Light"/>
        </w:rPr>
      </w:pPr>
      <w:bookmarkStart w:name="_Toc381207025" w:id="31736174"/>
      <w:r w:rsidR="56117BF9">
        <w:rPr/>
        <w:t>Physical resources.</w:t>
      </w:r>
      <w:bookmarkEnd w:id="31736174"/>
    </w:p>
    <w:p w:rsidR="3EEA29D3" w:rsidP="6F8E4E75" w:rsidRDefault="56117BF9" w14:paraId="2FA4B52E" w14:textId="780F48B9">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This business is </w:t>
      </w:r>
      <w:r w:rsidRPr="6F8E4E75" w:rsidR="642760E6">
        <w:rPr>
          <w:rFonts w:ascii="Times New Roman" w:hAnsi="Times New Roman" w:eastAsia="Times New Roman" w:cs="Times New Roman"/>
          <w:sz w:val="24"/>
          <w:szCs w:val="24"/>
        </w:rPr>
        <w:t>powered by a</w:t>
      </w:r>
      <w:r w:rsidRPr="6F8E4E75">
        <w:rPr>
          <w:rFonts w:ascii="Times New Roman" w:hAnsi="Times New Roman" w:eastAsia="Times New Roman" w:cs="Times New Roman"/>
          <w:sz w:val="24"/>
          <w:szCs w:val="24"/>
        </w:rPr>
        <w:t xml:space="preserve"> generator. Once the trailer is towed to the pitch it will be </w:t>
      </w:r>
      <w:r w:rsidRPr="6F8E4E75" w:rsidR="70A58960">
        <w:rPr>
          <w:rFonts w:ascii="Times New Roman" w:hAnsi="Times New Roman" w:eastAsia="Times New Roman" w:cs="Times New Roman"/>
          <w:sz w:val="24"/>
          <w:szCs w:val="24"/>
        </w:rPr>
        <w:t>stabilised</w:t>
      </w:r>
      <w:r w:rsidRPr="6F8E4E75">
        <w:rPr>
          <w:rFonts w:ascii="Times New Roman" w:hAnsi="Times New Roman" w:eastAsia="Times New Roman" w:cs="Times New Roman"/>
          <w:sz w:val="24"/>
          <w:szCs w:val="24"/>
        </w:rPr>
        <w:t xml:space="preserve"> and remain </w:t>
      </w:r>
      <w:r w:rsidRPr="6F8E4E75" w:rsidR="7FDC00CF">
        <w:rPr>
          <w:rFonts w:ascii="Times New Roman" w:hAnsi="Times New Roman" w:eastAsia="Times New Roman" w:cs="Times New Roman"/>
          <w:sz w:val="24"/>
          <w:szCs w:val="24"/>
        </w:rPr>
        <w:t>in place</w:t>
      </w:r>
      <w:r w:rsidRPr="6F8E4E75">
        <w:rPr>
          <w:rFonts w:ascii="Times New Roman" w:hAnsi="Times New Roman" w:eastAsia="Times New Roman" w:cs="Times New Roman"/>
          <w:sz w:val="24"/>
          <w:szCs w:val="24"/>
        </w:rPr>
        <w:t xml:space="preserve">. The </w:t>
      </w:r>
      <w:r w:rsidRPr="6F8E4E75" w:rsidR="5221A8E5">
        <w:rPr>
          <w:rFonts w:ascii="Times New Roman" w:hAnsi="Times New Roman" w:eastAsia="Times New Roman" w:cs="Times New Roman"/>
          <w:sz w:val="24"/>
          <w:szCs w:val="24"/>
        </w:rPr>
        <w:t>generator</w:t>
      </w:r>
      <w:r w:rsidRPr="6F8E4E75">
        <w:rPr>
          <w:rFonts w:ascii="Times New Roman" w:hAnsi="Times New Roman" w:eastAsia="Times New Roman" w:cs="Times New Roman"/>
          <w:sz w:val="24"/>
          <w:szCs w:val="24"/>
        </w:rPr>
        <w:t xml:space="preserve"> will need to be moved ever</w:t>
      </w:r>
      <w:r w:rsidRPr="6F8E4E75" w:rsidR="5E6F9294">
        <w:rPr>
          <w:rFonts w:ascii="Times New Roman" w:hAnsi="Times New Roman" w:eastAsia="Times New Roman" w:cs="Times New Roman"/>
          <w:sz w:val="24"/>
          <w:szCs w:val="24"/>
        </w:rPr>
        <w:t>y night.</w:t>
      </w:r>
      <w:r w:rsidRPr="6F8E4E75" w:rsidR="32ABEADD">
        <w:rPr>
          <w:rFonts w:ascii="Times New Roman" w:hAnsi="Times New Roman" w:eastAsia="Times New Roman" w:cs="Times New Roman"/>
          <w:sz w:val="24"/>
          <w:szCs w:val="24"/>
        </w:rPr>
        <w:t xml:space="preserve"> However, this </w:t>
      </w:r>
      <w:r w:rsidRPr="6F8E4E75" w:rsidR="414EDEF3">
        <w:rPr>
          <w:rFonts w:ascii="Times New Roman" w:hAnsi="Times New Roman" w:eastAsia="Times New Roman" w:cs="Times New Roman"/>
          <w:sz w:val="24"/>
          <w:szCs w:val="24"/>
        </w:rPr>
        <w:t xml:space="preserve">transportable </w:t>
      </w:r>
      <w:r w:rsidRPr="6F8E4E75" w:rsidR="32ABEADD">
        <w:rPr>
          <w:rFonts w:ascii="Times New Roman" w:hAnsi="Times New Roman" w:eastAsia="Times New Roman" w:cs="Times New Roman"/>
          <w:sz w:val="24"/>
          <w:szCs w:val="24"/>
        </w:rPr>
        <w:t>by car.</w:t>
      </w:r>
    </w:p>
    <w:p w:rsidR="6D2C5FB0" w:rsidP="6F8E4E75" w:rsidRDefault="1DE1CEC3" w14:paraId="521EC959" w14:textId="2B052717">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S</w:t>
      </w:r>
      <w:r w:rsidRPr="6F8E4E75" w:rsidR="32ABEADD">
        <w:rPr>
          <w:rFonts w:ascii="Times New Roman" w:hAnsi="Times New Roman" w:eastAsia="Times New Roman" w:cs="Times New Roman"/>
          <w:sz w:val="24"/>
          <w:szCs w:val="24"/>
        </w:rPr>
        <w:t xml:space="preserve">ecurity cameras </w:t>
      </w:r>
      <w:r w:rsidRPr="6F8E4E75" w:rsidR="24BB3F0C">
        <w:rPr>
          <w:rFonts w:ascii="Times New Roman" w:hAnsi="Times New Roman" w:eastAsia="Times New Roman" w:cs="Times New Roman"/>
          <w:sz w:val="24"/>
          <w:szCs w:val="24"/>
        </w:rPr>
        <w:t>are installed</w:t>
      </w:r>
      <w:r w:rsidRPr="6F8E4E75" w:rsidR="32ABEADD">
        <w:rPr>
          <w:rFonts w:ascii="Times New Roman" w:hAnsi="Times New Roman" w:eastAsia="Times New Roman" w:cs="Times New Roman"/>
          <w:sz w:val="24"/>
          <w:szCs w:val="24"/>
        </w:rPr>
        <w:t xml:space="preserve"> in</w:t>
      </w:r>
      <w:r w:rsidRPr="6F8E4E75" w:rsidR="3F44C7A1">
        <w:rPr>
          <w:rFonts w:ascii="Times New Roman" w:hAnsi="Times New Roman" w:eastAsia="Times New Roman" w:cs="Times New Roman"/>
          <w:sz w:val="24"/>
          <w:szCs w:val="24"/>
        </w:rPr>
        <w:t>side</w:t>
      </w:r>
      <w:r w:rsidRPr="6F8E4E75" w:rsidR="32ABEADD">
        <w:rPr>
          <w:rFonts w:ascii="Times New Roman" w:hAnsi="Times New Roman" w:eastAsia="Times New Roman" w:cs="Times New Roman"/>
          <w:sz w:val="24"/>
          <w:szCs w:val="24"/>
        </w:rPr>
        <w:t xml:space="preserve"> and </w:t>
      </w:r>
      <w:r w:rsidRPr="6F8E4E75" w:rsidR="0A070FC2">
        <w:rPr>
          <w:rFonts w:ascii="Times New Roman" w:hAnsi="Times New Roman" w:eastAsia="Times New Roman" w:cs="Times New Roman"/>
          <w:sz w:val="24"/>
          <w:szCs w:val="24"/>
        </w:rPr>
        <w:t>outside</w:t>
      </w:r>
      <w:r w:rsidRPr="6F8E4E75" w:rsidR="32ABEADD">
        <w:rPr>
          <w:rFonts w:ascii="Times New Roman" w:hAnsi="Times New Roman" w:eastAsia="Times New Roman" w:cs="Times New Roman"/>
          <w:sz w:val="24"/>
          <w:szCs w:val="24"/>
        </w:rPr>
        <w:t xml:space="preserve"> the trailer, </w:t>
      </w:r>
      <w:r w:rsidRPr="6F8E4E75" w:rsidR="011CBB5C">
        <w:rPr>
          <w:rFonts w:ascii="Times New Roman" w:hAnsi="Times New Roman" w:eastAsia="Times New Roman" w:cs="Times New Roman"/>
          <w:sz w:val="24"/>
          <w:szCs w:val="24"/>
        </w:rPr>
        <w:t xml:space="preserve">with security cameras </w:t>
      </w:r>
      <w:r w:rsidRPr="6F8E4E75" w:rsidR="542F927C">
        <w:rPr>
          <w:rFonts w:ascii="Times New Roman" w:hAnsi="Times New Roman" w:eastAsia="Times New Roman" w:cs="Times New Roman"/>
          <w:sz w:val="24"/>
          <w:szCs w:val="24"/>
        </w:rPr>
        <w:t>facing</w:t>
      </w:r>
      <w:r w:rsidRPr="6F8E4E75" w:rsidR="011CBB5C">
        <w:rPr>
          <w:rFonts w:ascii="Times New Roman" w:hAnsi="Times New Roman" w:eastAsia="Times New Roman" w:cs="Times New Roman"/>
          <w:sz w:val="24"/>
          <w:szCs w:val="24"/>
        </w:rPr>
        <w:t xml:space="preserve"> the tr</w:t>
      </w:r>
      <w:r w:rsidRPr="6F8E4E75" w:rsidR="6EB91DA2">
        <w:rPr>
          <w:rFonts w:ascii="Times New Roman" w:hAnsi="Times New Roman" w:eastAsia="Times New Roman" w:cs="Times New Roman"/>
          <w:sz w:val="24"/>
          <w:szCs w:val="24"/>
        </w:rPr>
        <w:t xml:space="preserve">ailer </w:t>
      </w:r>
      <w:r w:rsidRPr="6F8E4E75" w:rsidR="011CBB5C">
        <w:rPr>
          <w:rFonts w:ascii="Times New Roman" w:hAnsi="Times New Roman" w:eastAsia="Times New Roman" w:cs="Times New Roman"/>
          <w:sz w:val="24"/>
          <w:szCs w:val="24"/>
        </w:rPr>
        <w:t>from the gym, t</w:t>
      </w:r>
      <w:r w:rsidRPr="6F8E4E75" w:rsidR="32ABEADD">
        <w:rPr>
          <w:rFonts w:ascii="Times New Roman" w:hAnsi="Times New Roman" w:eastAsia="Times New Roman" w:cs="Times New Roman"/>
          <w:sz w:val="24"/>
          <w:szCs w:val="24"/>
        </w:rPr>
        <w:t xml:space="preserve">his will </w:t>
      </w:r>
      <w:r w:rsidRPr="6F8E4E75" w:rsidR="2BB09F86">
        <w:rPr>
          <w:rFonts w:ascii="Times New Roman" w:hAnsi="Times New Roman" w:eastAsia="Times New Roman" w:cs="Times New Roman"/>
          <w:sz w:val="24"/>
          <w:szCs w:val="24"/>
        </w:rPr>
        <w:t>help fund an additional security system at no extra cost.</w:t>
      </w:r>
      <w:r w:rsidRPr="6F8E4E75" w:rsidR="32ABEADD">
        <w:rPr>
          <w:rFonts w:ascii="Times New Roman" w:hAnsi="Times New Roman" w:eastAsia="Times New Roman" w:cs="Times New Roman"/>
          <w:sz w:val="24"/>
          <w:szCs w:val="24"/>
        </w:rPr>
        <w:t xml:space="preserve"> </w:t>
      </w:r>
    </w:p>
    <w:p w:rsidR="1FFF22B6" w:rsidP="6F8E4E75" w:rsidRDefault="1FFF22B6" w14:paraId="590F7ADB" w14:textId="1860653A">
      <w:pPr>
        <w:rPr>
          <w:rFonts w:ascii="Times New Roman" w:hAnsi="Times New Roman" w:eastAsia="Times New Roman" w:cs="Times New Roman"/>
          <w:sz w:val="24"/>
          <w:szCs w:val="24"/>
        </w:rPr>
      </w:pPr>
    </w:p>
    <w:p w:rsidR="67DE49E7" w:rsidP="6F8E4E75" w:rsidRDefault="7896A068" w14:paraId="54B7CB01" w14:textId="20EE2DE6">
      <w:pPr>
        <w:pStyle w:val="Heading2"/>
        <w:rPr>
          <w:rFonts w:ascii="Calibri Light" w:hAnsi="Calibri Light"/>
          <w:b w:val="1"/>
          <w:bCs w:val="1"/>
        </w:rPr>
      </w:pPr>
      <w:bookmarkStart w:name="_Toc1677527014" w:id="1337810290"/>
      <w:r w:rsidR="7896A068">
        <w:rPr/>
        <w:t>Human resources.</w:t>
      </w:r>
      <w:bookmarkEnd w:id="1337810290"/>
    </w:p>
    <w:p w:rsidR="6AA55531" w:rsidP="6F8E4E75" w:rsidRDefault="4C7A15A0" w14:paraId="0DC869FF" w14:textId="35548125">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 trailer does not have simple access for individuals with physical disabilities.</w:t>
      </w:r>
      <w:r w:rsidRPr="6F8E4E75" w:rsidR="4C314727">
        <w:rPr>
          <w:rFonts w:ascii="Times New Roman" w:hAnsi="Times New Roman" w:eastAsia="Times New Roman" w:cs="Times New Roman"/>
          <w:sz w:val="24"/>
          <w:szCs w:val="24"/>
        </w:rPr>
        <w:t xml:space="preserve"> The company is unable to employ individuals with physical limitations. </w:t>
      </w:r>
    </w:p>
    <w:p w:rsidR="068AE22F" w:rsidP="6F8E4E75" w:rsidRDefault="1FF66AA0" w14:paraId="704378E1" w14:textId="395768AE">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 business and its employees will be covered by insurance. Individuals will be managed and used based on their capabilit</w:t>
      </w:r>
      <w:r w:rsidRPr="6F8E4E75" w:rsidR="3E5A3914">
        <w:rPr>
          <w:rFonts w:ascii="Times New Roman" w:hAnsi="Times New Roman" w:eastAsia="Times New Roman" w:cs="Times New Roman"/>
          <w:sz w:val="24"/>
          <w:szCs w:val="24"/>
        </w:rPr>
        <w:t>ies</w:t>
      </w:r>
      <w:r w:rsidRPr="6F8E4E75">
        <w:rPr>
          <w:rFonts w:ascii="Times New Roman" w:hAnsi="Times New Roman" w:eastAsia="Times New Roman" w:cs="Times New Roman"/>
          <w:sz w:val="24"/>
          <w:szCs w:val="24"/>
        </w:rPr>
        <w:t xml:space="preserve">. </w:t>
      </w:r>
    </w:p>
    <w:p w:rsidR="1FFF22B6" w:rsidP="6F8E4E75" w:rsidRDefault="1FFF22B6" w14:paraId="43D0D558" w14:textId="77D6D90B">
      <w:pPr>
        <w:rPr>
          <w:rFonts w:ascii="Times New Roman" w:hAnsi="Times New Roman" w:eastAsia="Times New Roman" w:cs="Times New Roman"/>
          <w:sz w:val="24"/>
          <w:szCs w:val="24"/>
        </w:rPr>
      </w:pPr>
    </w:p>
    <w:p w:rsidR="613C3E92" w:rsidP="6F8E4E75" w:rsidRDefault="613C3E92" w14:paraId="6F7493AB" w14:textId="59AEEA76">
      <w:pPr>
        <w:rPr>
          <w:rFonts w:ascii="Times New Roman" w:hAnsi="Times New Roman" w:eastAsia="Times New Roman" w:cs="Times New Roman"/>
          <w:sz w:val="24"/>
          <w:szCs w:val="24"/>
        </w:rPr>
      </w:pPr>
    </w:p>
    <w:p w:rsidR="613C3E92" w:rsidP="6F8E4E75" w:rsidRDefault="613C3E92" w14:paraId="7636AC49" w14:textId="350F12B3">
      <w:pPr>
        <w:rPr>
          <w:rFonts w:ascii="Times New Roman" w:hAnsi="Times New Roman" w:eastAsia="Times New Roman" w:cs="Times New Roman"/>
          <w:sz w:val="24"/>
          <w:szCs w:val="24"/>
        </w:rPr>
      </w:pPr>
    </w:p>
    <w:p w:rsidR="613C3E92" w:rsidP="6F8E4E75" w:rsidRDefault="613C3E92" w14:paraId="7321E7D2" w14:textId="4C05FC13">
      <w:pPr>
        <w:rPr>
          <w:rFonts w:ascii="Times New Roman" w:hAnsi="Times New Roman" w:eastAsia="Times New Roman" w:cs="Times New Roman"/>
          <w:sz w:val="24"/>
          <w:szCs w:val="24"/>
        </w:rPr>
      </w:pPr>
    </w:p>
    <w:p w:rsidR="613C3E92" w:rsidP="6F8E4E75" w:rsidRDefault="613C3E92" w14:paraId="08ACBA9F" w14:textId="7B15DC01">
      <w:pPr>
        <w:rPr>
          <w:rFonts w:ascii="Times New Roman" w:hAnsi="Times New Roman" w:eastAsia="Times New Roman" w:cs="Times New Roman"/>
          <w:sz w:val="24"/>
          <w:szCs w:val="24"/>
        </w:rPr>
      </w:pPr>
    </w:p>
    <w:p w:rsidR="613C3E92" w:rsidP="6F8E4E75" w:rsidRDefault="613C3E92" w14:paraId="64E1DE25" w14:textId="0BC5AB21">
      <w:pPr>
        <w:rPr>
          <w:rFonts w:ascii="Times New Roman" w:hAnsi="Times New Roman" w:eastAsia="Times New Roman" w:cs="Times New Roman"/>
          <w:sz w:val="24"/>
          <w:szCs w:val="24"/>
        </w:rPr>
      </w:pPr>
    </w:p>
    <w:p w:rsidR="613C3E92" w:rsidP="6F8E4E75" w:rsidRDefault="613C3E92" w14:paraId="2279EE49" w14:textId="2CFD6B87">
      <w:pPr>
        <w:rPr>
          <w:rFonts w:ascii="Times New Roman" w:hAnsi="Times New Roman" w:eastAsia="Times New Roman" w:cs="Times New Roman"/>
          <w:sz w:val="24"/>
          <w:szCs w:val="24"/>
        </w:rPr>
      </w:pPr>
    </w:p>
    <w:p w:rsidR="613C3E92" w:rsidP="6F8E4E75" w:rsidRDefault="613C3E92" w14:paraId="2C2EAEEB" w14:textId="45CDEA99">
      <w:pPr>
        <w:rPr>
          <w:rFonts w:ascii="Times New Roman" w:hAnsi="Times New Roman" w:eastAsia="Times New Roman" w:cs="Times New Roman"/>
          <w:sz w:val="24"/>
          <w:szCs w:val="24"/>
        </w:rPr>
      </w:pPr>
    </w:p>
    <w:p w:rsidR="613C3E92" w:rsidP="6F8E4E75" w:rsidRDefault="613C3E92" w14:paraId="0309C912" w14:textId="55BFBF5F">
      <w:pPr>
        <w:rPr>
          <w:rFonts w:ascii="Times New Roman" w:hAnsi="Times New Roman" w:eastAsia="Times New Roman" w:cs="Times New Roman"/>
          <w:sz w:val="24"/>
          <w:szCs w:val="24"/>
        </w:rPr>
      </w:pPr>
    </w:p>
    <w:p w:rsidR="613C3E92" w:rsidP="6F8E4E75" w:rsidRDefault="613C3E92" w14:paraId="4BE0A63F" w14:textId="04890444">
      <w:pPr>
        <w:rPr>
          <w:rFonts w:ascii="Times New Roman" w:hAnsi="Times New Roman" w:eastAsia="Times New Roman" w:cs="Times New Roman"/>
          <w:sz w:val="24"/>
          <w:szCs w:val="24"/>
        </w:rPr>
      </w:pPr>
    </w:p>
    <w:p w:rsidR="613C3E92" w:rsidP="6F8E4E75" w:rsidRDefault="613C3E92" w14:paraId="02A98C85" w14:textId="53868BD1">
      <w:pPr>
        <w:rPr>
          <w:rFonts w:ascii="Times New Roman" w:hAnsi="Times New Roman" w:eastAsia="Times New Roman" w:cs="Times New Roman"/>
          <w:sz w:val="24"/>
          <w:szCs w:val="24"/>
        </w:rPr>
      </w:pPr>
    </w:p>
    <w:p w:rsidR="6F8E4E75" w:rsidP="6F8E4E75" w:rsidRDefault="6F8E4E75" w14:paraId="1FEEFDEB" w14:textId="650A2D4D">
      <w:pPr>
        <w:rPr>
          <w:rFonts w:ascii="Times New Roman" w:hAnsi="Times New Roman" w:eastAsia="Times New Roman" w:cs="Times New Roman"/>
          <w:sz w:val="24"/>
          <w:szCs w:val="24"/>
        </w:rPr>
      </w:pPr>
    </w:p>
    <w:p w:rsidR="6F8E4E75" w:rsidP="6F8E4E75" w:rsidRDefault="6F8E4E75" w14:paraId="79024A59" w14:textId="59B801C7">
      <w:pPr>
        <w:rPr>
          <w:rFonts w:ascii="Times New Roman" w:hAnsi="Times New Roman" w:eastAsia="Times New Roman" w:cs="Times New Roman"/>
          <w:sz w:val="24"/>
          <w:szCs w:val="24"/>
        </w:rPr>
      </w:pPr>
    </w:p>
    <w:p w:rsidR="6F8E4E75" w:rsidP="6F8E4E75" w:rsidRDefault="6F8E4E75" w14:paraId="13C92B4C" w14:textId="791FD5EA">
      <w:pPr>
        <w:rPr>
          <w:rFonts w:ascii="Times New Roman" w:hAnsi="Times New Roman" w:eastAsia="Times New Roman" w:cs="Times New Roman"/>
          <w:sz w:val="24"/>
          <w:szCs w:val="24"/>
        </w:rPr>
      </w:pPr>
    </w:p>
    <w:p w:rsidR="6F8E4E75" w:rsidP="6F8E4E75" w:rsidRDefault="6F8E4E75" w14:paraId="466F5774" w14:textId="1AF984DF">
      <w:pPr>
        <w:rPr>
          <w:rFonts w:ascii="Times New Roman" w:hAnsi="Times New Roman" w:eastAsia="Times New Roman" w:cs="Times New Roman"/>
          <w:sz w:val="24"/>
          <w:szCs w:val="24"/>
        </w:rPr>
      </w:pPr>
    </w:p>
    <w:p w:rsidR="6F8E4E75" w:rsidP="6F8E4E75" w:rsidRDefault="6F8E4E75" w14:paraId="598FE22F" w14:textId="60234A46">
      <w:pPr>
        <w:rPr>
          <w:rFonts w:ascii="Times New Roman" w:hAnsi="Times New Roman" w:eastAsia="Times New Roman" w:cs="Times New Roman"/>
          <w:sz w:val="24"/>
          <w:szCs w:val="24"/>
        </w:rPr>
      </w:pPr>
    </w:p>
    <w:p w:rsidR="28C345B2" w:rsidP="28C345B2" w:rsidRDefault="28C345B2" w14:paraId="36F4E435" w14:textId="76BEDAE8">
      <w:pPr>
        <w:rPr>
          <w:rFonts w:ascii="Times New Roman" w:hAnsi="Times New Roman" w:eastAsia="Times New Roman" w:cs="Times New Roman"/>
          <w:sz w:val="24"/>
          <w:szCs w:val="24"/>
        </w:rPr>
      </w:pPr>
    </w:p>
    <w:p w:rsidR="28C345B2" w:rsidP="28C345B2" w:rsidRDefault="28C345B2" w14:paraId="1F5F2EFD" w14:textId="66CFBBBD">
      <w:pPr>
        <w:rPr>
          <w:rFonts w:ascii="Times New Roman" w:hAnsi="Times New Roman" w:eastAsia="Times New Roman" w:cs="Times New Roman"/>
          <w:sz w:val="24"/>
          <w:szCs w:val="24"/>
        </w:rPr>
      </w:pPr>
    </w:p>
    <w:p w:rsidR="28C345B2" w:rsidP="28C345B2" w:rsidRDefault="28C345B2" w14:paraId="56BCCED0" w14:textId="4D8A9FD7">
      <w:pPr>
        <w:rPr>
          <w:rFonts w:ascii="Times New Roman" w:hAnsi="Times New Roman" w:eastAsia="Times New Roman" w:cs="Times New Roman"/>
          <w:sz w:val="24"/>
          <w:szCs w:val="24"/>
        </w:rPr>
      </w:pPr>
    </w:p>
    <w:p w:rsidR="28C345B2" w:rsidP="28C345B2" w:rsidRDefault="28C345B2" w14:paraId="6ABD2262" w14:textId="782379CB">
      <w:pPr>
        <w:rPr>
          <w:rFonts w:ascii="Times New Roman" w:hAnsi="Times New Roman" w:eastAsia="Times New Roman" w:cs="Times New Roman"/>
          <w:sz w:val="24"/>
          <w:szCs w:val="24"/>
        </w:rPr>
      </w:pPr>
    </w:p>
    <w:p w:rsidR="423A71F0" w:rsidP="6F8E4E75" w:rsidRDefault="2418F206" w14:paraId="2FE924C0" w14:textId="0244C20A">
      <w:pPr>
        <w:pStyle w:val="Heading2"/>
      </w:pPr>
      <w:bookmarkStart w:name="_Toc1058162606" w:id="909604792"/>
      <w:r w:rsidR="2418F206">
        <w:rPr/>
        <w:t>Financial resources.</w:t>
      </w:r>
      <w:bookmarkEnd w:id="909604792"/>
    </w:p>
    <w:p w:rsidR="6F8E4E75" w:rsidP="6F8E4E75" w:rsidRDefault="608CECC8" w14:paraId="71F4885B" w14:textId="55EB7181">
      <w:r>
        <w:t>With a personal savings account of £1,000,000, the company is within reason produce a high profit. The trailer and generator cost a total of $10,000.</w:t>
      </w:r>
    </w:p>
    <w:p w:rsidR="6A4A41F3" w:rsidP="6F8E4E75" w:rsidRDefault="6A4A41F3" w14:paraId="1D1D1480" w14:textId="7FE5A8F6">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Cooking </w:t>
      </w:r>
      <w:r w:rsidRPr="6F8E4E75" w:rsidR="729129B6">
        <w:rPr>
          <w:rFonts w:ascii="Times New Roman" w:hAnsi="Times New Roman" w:eastAsia="Times New Roman" w:cs="Times New Roman"/>
          <w:sz w:val="24"/>
          <w:szCs w:val="24"/>
        </w:rPr>
        <w:t>machinery</w:t>
      </w:r>
      <w:r w:rsidRPr="6F8E4E75">
        <w:rPr>
          <w:rFonts w:ascii="Times New Roman" w:hAnsi="Times New Roman" w:eastAsia="Times New Roman" w:cs="Times New Roman"/>
          <w:sz w:val="24"/>
          <w:szCs w:val="24"/>
        </w:rPr>
        <w:t xml:space="preserve"> is an </w:t>
      </w:r>
      <w:r w:rsidRPr="6F8E4E75" w:rsidR="043B87BA">
        <w:rPr>
          <w:rFonts w:ascii="Times New Roman" w:hAnsi="Times New Roman" w:eastAsia="Times New Roman" w:cs="Times New Roman"/>
          <w:sz w:val="24"/>
          <w:szCs w:val="24"/>
        </w:rPr>
        <w:t>additional</w:t>
      </w:r>
      <w:r w:rsidRPr="6F8E4E75">
        <w:rPr>
          <w:rFonts w:ascii="Times New Roman" w:hAnsi="Times New Roman" w:eastAsia="Times New Roman" w:cs="Times New Roman"/>
          <w:sz w:val="24"/>
          <w:szCs w:val="24"/>
        </w:rPr>
        <w:t xml:space="preserve"> 3000 trailer </w:t>
      </w:r>
      <w:r w:rsidRPr="6F8E4E75" w:rsidR="2157669B">
        <w:rPr>
          <w:rFonts w:ascii="Times New Roman" w:hAnsi="Times New Roman" w:eastAsia="Times New Roman" w:cs="Times New Roman"/>
          <w:sz w:val="24"/>
          <w:szCs w:val="24"/>
        </w:rPr>
        <w:t>Maintenace</w:t>
      </w:r>
      <w:r w:rsidRPr="6F8E4E75">
        <w:rPr>
          <w:rFonts w:ascii="Times New Roman" w:hAnsi="Times New Roman" w:eastAsia="Times New Roman" w:cs="Times New Roman"/>
          <w:sz w:val="24"/>
          <w:szCs w:val="24"/>
        </w:rPr>
        <w:t xml:space="preserve"> is </w:t>
      </w:r>
      <w:r w:rsidRPr="6F8E4E75" w:rsidR="061B8119">
        <w:rPr>
          <w:rFonts w:ascii="Times New Roman" w:hAnsi="Times New Roman" w:eastAsia="Times New Roman" w:cs="Times New Roman"/>
          <w:sz w:val="24"/>
          <w:szCs w:val="24"/>
        </w:rPr>
        <w:t>£</w:t>
      </w:r>
      <w:r w:rsidRPr="6F8E4E75">
        <w:rPr>
          <w:rFonts w:ascii="Times New Roman" w:hAnsi="Times New Roman" w:eastAsia="Times New Roman" w:cs="Times New Roman"/>
          <w:sz w:val="24"/>
          <w:szCs w:val="24"/>
        </w:rPr>
        <w:t xml:space="preserve">5,000 per year. </w:t>
      </w:r>
      <w:r w:rsidRPr="6F8E4E75" w:rsidR="3EF4F23A">
        <w:rPr>
          <w:rFonts w:ascii="Times New Roman" w:hAnsi="Times New Roman" w:eastAsia="Times New Roman" w:cs="Times New Roman"/>
          <w:sz w:val="24"/>
          <w:szCs w:val="24"/>
        </w:rPr>
        <w:t>P</w:t>
      </w:r>
      <w:r w:rsidRPr="6F8E4E75">
        <w:rPr>
          <w:rFonts w:ascii="Times New Roman" w:hAnsi="Times New Roman" w:eastAsia="Times New Roman" w:cs="Times New Roman"/>
          <w:sz w:val="24"/>
          <w:szCs w:val="24"/>
        </w:rPr>
        <w:t>it</w:t>
      </w:r>
      <w:r w:rsidRPr="6F8E4E75" w:rsidR="3EF4F23A">
        <w:rPr>
          <w:rFonts w:ascii="Times New Roman" w:hAnsi="Times New Roman" w:eastAsia="Times New Roman" w:cs="Times New Roman"/>
          <w:sz w:val="24"/>
          <w:szCs w:val="24"/>
        </w:rPr>
        <w:t>ch fees are estimated to £15,00 per year</w:t>
      </w:r>
      <w:r w:rsidRPr="6F8E4E75" w:rsidR="6DDAB53D">
        <w:rPr>
          <w:rFonts w:ascii="Times New Roman" w:hAnsi="Times New Roman" w:eastAsia="Times New Roman" w:cs="Times New Roman"/>
          <w:sz w:val="24"/>
          <w:szCs w:val="24"/>
        </w:rPr>
        <w:t>.</w:t>
      </w:r>
    </w:p>
    <w:p w:rsidR="423A71F0" w:rsidP="6F8E4E75" w:rsidRDefault="2418F206" w14:paraId="0DAAA658" w14:textId="35FA0D56">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w:t>
      </w:r>
      <w:r w:rsidRPr="6F8E4E75" w:rsidR="70F229B5">
        <w:rPr>
          <w:rFonts w:ascii="Times New Roman" w:hAnsi="Times New Roman" w:eastAsia="Times New Roman" w:cs="Times New Roman"/>
          <w:sz w:val="24"/>
          <w:szCs w:val="24"/>
        </w:rPr>
        <w:t xml:space="preserve"> National Federation of Enterprise Agencies (</w:t>
      </w:r>
      <w:r w:rsidRPr="6F8E4E75">
        <w:rPr>
          <w:rFonts w:ascii="Times New Roman" w:hAnsi="Times New Roman" w:eastAsia="Times New Roman" w:cs="Times New Roman"/>
          <w:sz w:val="24"/>
          <w:szCs w:val="24"/>
        </w:rPr>
        <w:t>NFEA</w:t>
      </w:r>
      <w:r w:rsidRPr="6F8E4E75" w:rsidR="744F916F">
        <w:rPr>
          <w:rFonts w:ascii="Times New Roman" w:hAnsi="Times New Roman" w:eastAsia="Times New Roman" w:cs="Times New Roman"/>
          <w:sz w:val="24"/>
          <w:szCs w:val="24"/>
        </w:rPr>
        <w:t xml:space="preserve">) is a non-profited agency that promotes entrepreneurships. </w:t>
      </w:r>
      <w:r w:rsidRPr="6F8E4E75" w:rsidR="5FD3AE4A">
        <w:rPr>
          <w:rFonts w:ascii="Times New Roman" w:hAnsi="Times New Roman" w:eastAsia="Times New Roman" w:cs="Times New Roman"/>
          <w:sz w:val="24"/>
          <w:szCs w:val="24"/>
        </w:rPr>
        <w:t>NFEA will</w:t>
      </w:r>
      <w:r w:rsidRPr="6F8E4E75">
        <w:rPr>
          <w:rFonts w:ascii="Times New Roman" w:hAnsi="Times New Roman" w:eastAsia="Times New Roman" w:cs="Times New Roman"/>
          <w:sz w:val="24"/>
          <w:szCs w:val="24"/>
        </w:rPr>
        <w:t xml:space="preserve"> assist the company with its start-up costs. As the </w:t>
      </w:r>
      <w:r w:rsidRPr="6F8E4E75" w:rsidR="5A64F61B">
        <w:rPr>
          <w:rFonts w:ascii="Times New Roman" w:hAnsi="Times New Roman" w:eastAsia="Times New Roman" w:cs="Times New Roman"/>
          <w:sz w:val="24"/>
          <w:szCs w:val="24"/>
        </w:rPr>
        <w:t xml:space="preserve">proprietor of the </w:t>
      </w:r>
      <w:r w:rsidRPr="6F8E4E75" w:rsidR="061B090D">
        <w:rPr>
          <w:rFonts w:ascii="Times New Roman" w:hAnsi="Times New Roman" w:eastAsia="Times New Roman" w:cs="Times New Roman"/>
          <w:sz w:val="24"/>
          <w:szCs w:val="24"/>
        </w:rPr>
        <w:t>business,</w:t>
      </w:r>
      <w:r w:rsidRPr="6F8E4E75" w:rsidR="5A64F61B">
        <w:rPr>
          <w:rFonts w:ascii="Times New Roman" w:hAnsi="Times New Roman" w:eastAsia="Times New Roman" w:cs="Times New Roman"/>
          <w:sz w:val="24"/>
          <w:szCs w:val="24"/>
        </w:rPr>
        <w:t xml:space="preserve"> I am self-</w:t>
      </w:r>
      <w:r w:rsidRPr="6F8E4E75" w:rsidR="6C1D9F24">
        <w:rPr>
          <w:rFonts w:ascii="Times New Roman" w:hAnsi="Times New Roman" w:eastAsia="Times New Roman" w:cs="Times New Roman"/>
          <w:sz w:val="24"/>
          <w:szCs w:val="24"/>
        </w:rPr>
        <w:t>employed</w:t>
      </w:r>
      <w:r w:rsidRPr="6F8E4E75" w:rsidR="5F06ED30">
        <w:rPr>
          <w:rFonts w:ascii="Times New Roman" w:hAnsi="Times New Roman" w:eastAsia="Times New Roman" w:cs="Times New Roman"/>
          <w:sz w:val="24"/>
          <w:szCs w:val="24"/>
        </w:rPr>
        <w:t xml:space="preserve">. </w:t>
      </w:r>
      <w:r w:rsidRPr="6F8E4E75" w:rsidR="5A3BE8F0">
        <w:rPr>
          <w:rFonts w:ascii="Times New Roman" w:hAnsi="Times New Roman" w:eastAsia="Times New Roman" w:cs="Times New Roman"/>
          <w:sz w:val="24"/>
          <w:szCs w:val="24"/>
        </w:rPr>
        <w:t>The NFEA has offices across the country,</w:t>
      </w:r>
      <w:r w:rsidRPr="6F8E4E75" w:rsidR="04FAAACA">
        <w:rPr>
          <w:rFonts w:ascii="Times New Roman" w:hAnsi="Times New Roman" w:eastAsia="Times New Roman" w:cs="Times New Roman"/>
          <w:sz w:val="24"/>
          <w:szCs w:val="24"/>
        </w:rPr>
        <w:t xml:space="preserve"> this ensures that</w:t>
      </w:r>
      <w:r w:rsidRPr="6F8E4E75" w:rsidR="5A3BE8F0">
        <w:rPr>
          <w:rFonts w:ascii="Times New Roman" w:hAnsi="Times New Roman" w:eastAsia="Times New Roman" w:cs="Times New Roman"/>
          <w:sz w:val="24"/>
          <w:szCs w:val="24"/>
        </w:rPr>
        <w:t xml:space="preserve"> </w:t>
      </w:r>
      <w:r w:rsidRPr="6F8E4E75" w:rsidR="07A58FA3">
        <w:rPr>
          <w:rFonts w:ascii="Times New Roman" w:hAnsi="Times New Roman" w:eastAsia="Times New Roman" w:cs="Times New Roman"/>
          <w:sz w:val="24"/>
          <w:szCs w:val="24"/>
        </w:rPr>
        <w:t>allocating them</w:t>
      </w:r>
      <w:r w:rsidRPr="6F8E4E75" w:rsidR="5CED5D75">
        <w:rPr>
          <w:rFonts w:ascii="Times New Roman" w:hAnsi="Times New Roman" w:eastAsia="Times New Roman" w:cs="Times New Roman"/>
          <w:sz w:val="24"/>
          <w:szCs w:val="24"/>
        </w:rPr>
        <w:t xml:space="preserve"> will be made easy</w:t>
      </w:r>
      <w:r w:rsidRPr="6F8E4E75" w:rsidR="5EF47374">
        <w:rPr>
          <w:rFonts w:ascii="Times New Roman" w:hAnsi="Times New Roman" w:eastAsia="Times New Roman" w:cs="Times New Roman"/>
          <w:sz w:val="24"/>
          <w:szCs w:val="24"/>
        </w:rPr>
        <w:t xml:space="preserve">. </w:t>
      </w:r>
    </w:p>
    <w:p w:rsidR="1C20794F" w:rsidP="6F8E4E75" w:rsidRDefault="64EEF167" w14:paraId="6B98BBDD" w14:textId="7B2ECF41">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NFEA provides a </w:t>
      </w:r>
      <w:r w:rsidRPr="6F8E4E75" w:rsidR="6962D73A">
        <w:rPr>
          <w:rFonts w:ascii="Times New Roman" w:hAnsi="Times New Roman" w:eastAsia="Times New Roman" w:cs="Times New Roman"/>
          <w:sz w:val="24"/>
          <w:szCs w:val="24"/>
        </w:rPr>
        <w:t>low interest</w:t>
      </w:r>
      <w:r w:rsidRPr="6F8E4E75">
        <w:rPr>
          <w:rFonts w:ascii="Times New Roman" w:hAnsi="Times New Roman" w:eastAsia="Times New Roman" w:cs="Times New Roman"/>
          <w:sz w:val="24"/>
          <w:szCs w:val="24"/>
        </w:rPr>
        <w:t xml:space="preserve"> start up </w:t>
      </w:r>
      <w:r w:rsidRPr="6F8E4E75" w:rsidR="6518B228">
        <w:rPr>
          <w:rFonts w:ascii="Times New Roman" w:hAnsi="Times New Roman" w:eastAsia="Times New Roman" w:cs="Times New Roman"/>
          <w:sz w:val="24"/>
          <w:szCs w:val="24"/>
        </w:rPr>
        <w:t xml:space="preserve">financing, this can save the company money because it is not devoting </w:t>
      </w:r>
      <w:r w:rsidRPr="6F8E4E75" w:rsidR="10B1C82B">
        <w:rPr>
          <w:rFonts w:ascii="Times New Roman" w:hAnsi="Times New Roman" w:eastAsia="Times New Roman" w:cs="Times New Roman"/>
          <w:sz w:val="24"/>
          <w:szCs w:val="24"/>
        </w:rPr>
        <w:t>most of</w:t>
      </w:r>
      <w:r w:rsidRPr="6F8E4E75" w:rsidR="6518B228">
        <w:rPr>
          <w:rFonts w:ascii="Times New Roman" w:hAnsi="Times New Roman" w:eastAsia="Times New Roman" w:cs="Times New Roman"/>
          <w:sz w:val="24"/>
          <w:szCs w:val="24"/>
        </w:rPr>
        <w:t xml:space="preserve"> its resources </w:t>
      </w:r>
      <w:r w:rsidRPr="6F8E4E75" w:rsidR="351BB704">
        <w:rPr>
          <w:rFonts w:ascii="Times New Roman" w:hAnsi="Times New Roman" w:eastAsia="Times New Roman" w:cs="Times New Roman"/>
          <w:sz w:val="24"/>
          <w:szCs w:val="24"/>
        </w:rPr>
        <w:t>to repaying the loan.</w:t>
      </w:r>
      <w:r w:rsidRPr="6F8E4E75">
        <w:rPr>
          <w:rFonts w:ascii="Times New Roman" w:hAnsi="Times New Roman" w:eastAsia="Times New Roman" w:cs="Times New Roman"/>
          <w:sz w:val="24"/>
          <w:szCs w:val="24"/>
        </w:rPr>
        <w:t xml:space="preserve"> </w:t>
      </w:r>
    </w:p>
    <w:p w:rsidR="67E69693" w:rsidP="6F8E4E75" w:rsidRDefault="6F09F620" w14:paraId="44F8ACB6" w14:textId="2A917996">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I as the sole trader of this copany will ask the NFEA for an additional five </w:t>
      </w:r>
      <w:r w:rsidRPr="6F8E4E75" w:rsidR="5BB84A9D">
        <w:rPr>
          <w:rFonts w:ascii="Times New Roman" w:hAnsi="Times New Roman" w:eastAsia="Times New Roman" w:cs="Times New Roman"/>
          <w:sz w:val="24"/>
          <w:szCs w:val="24"/>
        </w:rPr>
        <w:t>thousand</w:t>
      </w:r>
      <w:r w:rsidRPr="6F8E4E75">
        <w:rPr>
          <w:rFonts w:ascii="Times New Roman" w:hAnsi="Times New Roman" w:eastAsia="Times New Roman" w:cs="Times New Roman"/>
          <w:sz w:val="24"/>
          <w:szCs w:val="24"/>
        </w:rPr>
        <w:t xml:space="preserve"> pounds to assist the company with any </w:t>
      </w:r>
      <w:r w:rsidRPr="6F8E4E75" w:rsidR="3C26F875">
        <w:rPr>
          <w:rFonts w:ascii="Times New Roman" w:hAnsi="Times New Roman" w:eastAsia="Times New Roman" w:cs="Times New Roman"/>
          <w:sz w:val="24"/>
          <w:szCs w:val="24"/>
        </w:rPr>
        <w:t>start-up</w:t>
      </w:r>
      <w:r w:rsidRPr="6F8E4E75">
        <w:rPr>
          <w:rFonts w:ascii="Times New Roman" w:hAnsi="Times New Roman" w:eastAsia="Times New Roman" w:cs="Times New Roman"/>
          <w:sz w:val="24"/>
          <w:szCs w:val="24"/>
        </w:rPr>
        <w:t xml:space="preserve"> costs. </w:t>
      </w:r>
    </w:p>
    <w:p w:rsidR="43553907" w:rsidP="6F8E4E75" w:rsidRDefault="3387D59C" w14:paraId="70CF7D02" w14:textId="7F2CF016">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 National Federation of Enterprise Agencies (NFEA) represents, unifies, and supports all organisations dedicated to inspiring and developing an enterprise, including enterprise agencies, Chambers of Commerce, municipal governments, and other specialty providers</w:t>
      </w:r>
      <w:r w:rsidRPr="6F8E4E75" w:rsidR="42B0E157">
        <w:rPr>
          <w:rFonts w:ascii="Times New Roman" w:hAnsi="Times New Roman" w:eastAsia="Times New Roman" w:cs="Times New Roman"/>
          <w:sz w:val="24"/>
          <w:szCs w:val="24"/>
        </w:rPr>
        <w:t>.</w:t>
      </w:r>
    </w:p>
    <w:p w:rsidR="1FFF22B6" w:rsidP="6F8E4E75" w:rsidRDefault="5FCFFBC0" w14:paraId="093C1C5C" w14:textId="7139DDBA">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When understanding the financial side of business, entrepreneurs must take into consideration these facts when </w:t>
      </w:r>
      <w:r w:rsidRPr="6F8E4E75" w:rsidR="4CF687AC">
        <w:rPr>
          <w:rFonts w:ascii="Times New Roman" w:hAnsi="Times New Roman" w:eastAsia="Times New Roman" w:cs="Times New Roman"/>
          <w:sz w:val="24"/>
          <w:szCs w:val="24"/>
        </w:rPr>
        <w:t>operating</w:t>
      </w:r>
      <w:r w:rsidRPr="6F8E4E75">
        <w:rPr>
          <w:rFonts w:ascii="Times New Roman" w:hAnsi="Times New Roman" w:eastAsia="Times New Roman" w:cs="Times New Roman"/>
          <w:sz w:val="24"/>
          <w:szCs w:val="24"/>
        </w:rPr>
        <w:t xml:space="preserve"> a business.</w:t>
      </w:r>
    </w:p>
    <w:p w:rsidR="7E2DDFC8" w:rsidP="6F8E4E75" w:rsidRDefault="31F889F3" w14:paraId="43B8ADF0" w14:textId="79B638EC">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IRS (Internal Revenu Service) will perceive the business owner as professional if he or she </w:t>
      </w:r>
      <w:r w:rsidRPr="6F8E4E75" w:rsidR="68F02FCF">
        <w:rPr>
          <w:rFonts w:ascii="Times New Roman" w:hAnsi="Times New Roman" w:eastAsia="Times New Roman" w:cs="Times New Roman"/>
          <w:sz w:val="24"/>
          <w:szCs w:val="24"/>
        </w:rPr>
        <w:t xml:space="preserve">registers </w:t>
      </w:r>
      <w:r w:rsidRPr="6F8E4E75">
        <w:rPr>
          <w:rFonts w:ascii="Times New Roman" w:hAnsi="Times New Roman" w:eastAsia="Times New Roman" w:cs="Times New Roman"/>
          <w:sz w:val="24"/>
          <w:szCs w:val="24"/>
        </w:rPr>
        <w:t>a business account and keeps all profits separate from a personal account</w:t>
      </w:r>
      <w:r w:rsidRPr="6F8E4E75" w:rsidR="4B530BB4">
        <w:rPr>
          <w:rFonts w:ascii="Times New Roman" w:hAnsi="Times New Roman" w:eastAsia="Times New Roman" w:cs="Times New Roman"/>
          <w:sz w:val="24"/>
          <w:szCs w:val="24"/>
        </w:rPr>
        <w:t xml:space="preserve"> </w:t>
      </w:r>
      <w:r w:rsidRPr="6F8E4E75" w:rsidR="1591BEDC">
        <w:rPr>
          <w:rFonts w:ascii="Times New Roman" w:hAnsi="Times New Roman" w:eastAsia="Times New Roman" w:cs="Times New Roman"/>
          <w:sz w:val="24"/>
          <w:szCs w:val="24"/>
        </w:rPr>
        <w:t>(Home page - National Enterprise Network, 2021).</w:t>
      </w:r>
    </w:p>
    <w:p w:rsidR="7C6938A0" w:rsidP="6F8E4E75" w:rsidRDefault="5F907F2E" w14:paraId="138125F5" w14:textId="6881FA59">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Bookkeeping is one of the most fundamental components of a business as it ensures that records are maintained correctly and that company resources are managed correctly. </w:t>
      </w:r>
    </w:p>
    <w:p w:rsidR="7C6938A0" w:rsidP="6F8E4E75" w:rsidRDefault="5F907F2E" w14:paraId="7ACD7FBC" w14:textId="762E67AF">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Maintaining detailed records of operations, businesses can monitor their cash flow and profitability. This enables companies to accurately forecast and plan for their future.</w:t>
      </w:r>
    </w:p>
    <w:p w:rsidR="62119A65" w:rsidP="6F8E4E75" w:rsidRDefault="5A340ADA" w14:paraId="77CA5732" w14:textId="45E6D341">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A financial statement is a summary of the </w:t>
      </w:r>
      <w:r w:rsidRPr="6F8E4E75" w:rsidR="11548442">
        <w:rPr>
          <w:rFonts w:ascii="Times New Roman" w:hAnsi="Times New Roman" w:eastAsia="Times New Roman" w:cs="Times New Roman"/>
          <w:sz w:val="24"/>
          <w:szCs w:val="24"/>
        </w:rPr>
        <w:t>company's</w:t>
      </w:r>
      <w:r w:rsidRPr="6F8E4E75">
        <w:rPr>
          <w:rFonts w:ascii="Times New Roman" w:hAnsi="Times New Roman" w:eastAsia="Times New Roman" w:cs="Times New Roman"/>
          <w:sz w:val="24"/>
          <w:szCs w:val="24"/>
        </w:rPr>
        <w:t xml:space="preserve"> financial performance at any specified period</w:t>
      </w:r>
      <w:r w:rsidRPr="6F8E4E75" w:rsidR="3B335DDA">
        <w:rPr>
          <w:rFonts w:ascii="Times New Roman" w:hAnsi="Times New Roman" w:eastAsia="Times New Roman" w:cs="Times New Roman"/>
          <w:sz w:val="24"/>
          <w:szCs w:val="24"/>
        </w:rPr>
        <w:t xml:space="preserve"> bookkeeping tracks Payroll and employees, Cash Flow, Accounts payments to suppliers, profit earnings and Monitors inventory </w:t>
      </w:r>
      <w:r w:rsidRPr="6F8E4E75" w:rsidR="5EECDC88">
        <w:rPr>
          <w:rFonts w:ascii="Times New Roman" w:hAnsi="Times New Roman" w:eastAsia="Times New Roman" w:cs="Times New Roman"/>
          <w:sz w:val="24"/>
          <w:szCs w:val="24"/>
        </w:rPr>
        <w:t xml:space="preserve">Data. </w:t>
      </w:r>
    </w:p>
    <w:p w:rsidR="22B11E7E" w:rsidP="6F8E4E75" w:rsidRDefault="36E089CE" w14:paraId="16BA2D7A" w14:textId="61833339">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Managing any or all the elements above can be stressful, Fortunately, there are a variety of useful accounting software alternatives available that can simplify several components of day-to-day financial administration. </w:t>
      </w:r>
    </w:p>
    <w:p w:rsidR="613C3E92" w:rsidP="6F8E4E75" w:rsidRDefault="36E089CE" w14:paraId="5914F439" w14:textId="6ED3B1C4">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These systems are cloud-based, therefore ensures users can view their accounting data from any device. </w:t>
      </w:r>
    </w:p>
    <w:p w:rsidR="1791D037" w:rsidP="6F8E4E75" w:rsidRDefault="4E529DEB" w14:paraId="687E02AB" w14:textId="7C2B6469">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QuickBooks Online, </w:t>
      </w:r>
      <w:r w:rsidRPr="6F8E4E75" w:rsidR="15B77E52">
        <w:rPr>
          <w:rFonts w:ascii="Times New Roman" w:hAnsi="Times New Roman" w:eastAsia="Times New Roman" w:cs="Times New Roman"/>
          <w:sz w:val="24"/>
          <w:szCs w:val="24"/>
        </w:rPr>
        <w:t>FreshBooks</w:t>
      </w:r>
      <w:r w:rsidRPr="6F8E4E75">
        <w:rPr>
          <w:rFonts w:ascii="Times New Roman" w:hAnsi="Times New Roman" w:eastAsia="Times New Roman" w:cs="Times New Roman"/>
          <w:sz w:val="24"/>
          <w:szCs w:val="24"/>
        </w:rPr>
        <w:t>, and Xero are examples of software that businesses can use to keep a record of their bookkeeping.</w:t>
      </w:r>
    </w:p>
    <w:p w:rsidR="6F8E4E75" w:rsidP="6F8E4E75" w:rsidRDefault="6F8E4E75" w14:paraId="2352138F" w14:textId="271A7426">
      <w:pPr>
        <w:rPr>
          <w:rFonts w:ascii="Times New Roman" w:hAnsi="Times New Roman" w:eastAsia="Times New Roman" w:cs="Times New Roman"/>
          <w:sz w:val="24"/>
          <w:szCs w:val="24"/>
        </w:rPr>
      </w:pPr>
    </w:p>
    <w:p w:rsidR="6F8E4E75" w:rsidP="6F8E4E75" w:rsidRDefault="6F8E4E75" w14:paraId="29F880AA" w14:textId="2BAFA424">
      <w:pPr>
        <w:rPr>
          <w:rFonts w:ascii="Times New Roman" w:hAnsi="Times New Roman" w:eastAsia="Times New Roman" w:cs="Times New Roman"/>
          <w:sz w:val="24"/>
          <w:szCs w:val="24"/>
        </w:rPr>
      </w:pPr>
    </w:p>
    <w:p w:rsidR="196805C0" w:rsidP="6F8E4E75" w:rsidRDefault="21490D11" w14:paraId="5EFE5599" w14:textId="0E8BD044">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Individuals who apply their time-management skills will keep their accounting obligations current. </w:t>
      </w:r>
    </w:p>
    <w:p w:rsidR="196805C0" w:rsidP="6F8E4E75" w:rsidRDefault="21490D11" w14:paraId="26690125" w14:textId="0A68252D">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Devoting time each week to ensuring that the finance department has complete records of their data, the business owner will have a clear understanding of their outgoings and profits</w:t>
      </w:r>
      <w:r w:rsidRPr="6F8E4E75" w:rsidR="79CA9C60">
        <w:rPr>
          <w:rFonts w:ascii="Times New Roman" w:hAnsi="Times New Roman" w:eastAsia="Times New Roman" w:cs="Times New Roman"/>
          <w:sz w:val="24"/>
          <w:szCs w:val="24"/>
        </w:rPr>
        <w:t xml:space="preserve"> (Understanding the Financial Side of Your Business - GROW, 2021).</w:t>
      </w:r>
    </w:p>
    <w:p w:rsidR="43B1A6BA" w:rsidP="6F8E4E75" w:rsidRDefault="689E1495" w14:paraId="7F5A7B5B" w14:textId="032874B4">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Marketing or attempting to sell any merchandise on the street is known as street trading. This incorporates any public road, walkway, beachfront, and other locations where the public has unrestricted access.</w:t>
      </w:r>
    </w:p>
    <w:p w:rsidR="43B1A6BA" w:rsidP="6F8E4E75" w:rsidRDefault="689E1495" w14:paraId="719EA595" w14:textId="43BF3E7B">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Street Trading Consent is required to trade on all Swansea streets. Kitchen secrets will need to contact trading standards before </w:t>
      </w:r>
      <w:r w:rsidRPr="6F8E4E75" w:rsidR="3F930061">
        <w:rPr>
          <w:rFonts w:ascii="Times New Roman" w:hAnsi="Times New Roman" w:eastAsia="Times New Roman" w:cs="Times New Roman"/>
          <w:sz w:val="24"/>
          <w:szCs w:val="24"/>
        </w:rPr>
        <w:t>attempting</w:t>
      </w:r>
      <w:r w:rsidRPr="6F8E4E75">
        <w:rPr>
          <w:rFonts w:ascii="Times New Roman" w:hAnsi="Times New Roman" w:eastAsia="Times New Roman" w:cs="Times New Roman"/>
          <w:sz w:val="24"/>
          <w:szCs w:val="24"/>
        </w:rPr>
        <w:t xml:space="preserve"> to open the business. </w:t>
      </w:r>
    </w:p>
    <w:p w:rsidR="43B1A6BA" w:rsidP="6F8E4E75" w:rsidRDefault="689E1495" w14:paraId="6A31C0A0" w14:textId="3F95F3B0">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Swansea has two specified trading locations: the internal zone, which encompasses all public and private land inside the local authority area outside the City Centre, and the external zone, which covers all public and private property outside the City Centre.</w:t>
      </w:r>
    </w:p>
    <w:p w:rsidR="59093447" w:rsidP="6F8E4E75" w:rsidRDefault="198FB338" w14:paraId="4EF7B8C7" w14:textId="5A245523">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When deciding where to pitch this is </w:t>
      </w:r>
      <w:r w:rsidRPr="6F8E4E75" w:rsidR="723E2CAF">
        <w:rPr>
          <w:rFonts w:ascii="Times New Roman" w:hAnsi="Times New Roman" w:eastAsia="Times New Roman" w:cs="Times New Roman"/>
          <w:sz w:val="24"/>
          <w:szCs w:val="24"/>
        </w:rPr>
        <w:t>important</w:t>
      </w:r>
      <w:r w:rsidRPr="6F8E4E75">
        <w:rPr>
          <w:rFonts w:ascii="Times New Roman" w:hAnsi="Times New Roman" w:eastAsia="Times New Roman" w:cs="Times New Roman"/>
          <w:sz w:val="24"/>
          <w:szCs w:val="24"/>
        </w:rPr>
        <w:t xml:space="preserve"> to the business owner. </w:t>
      </w:r>
      <w:r w:rsidRPr="6F8E4E75" w:rsidR="47369C5D">
        <w:rPr>
          <w:rFonts w:ascii="Times New Roman" w:hAnsi="Times New Roman" w:eastAsia="Times New Roman" w:cs="Times New Roman"/>
          <w:sz w:val="24"/>
          <w:szCs w:val="24"/>
        </w:rPr>
        <w:t xml:space="preserve">Outside of the city centre, the outer zone contains all public and private territory. </w:t>
      </w:r>
    </w:p>
    <w:p w:rsidR="6245733E" w:rsidP="6F8E4E75" w:rsidRDefault="47369C5D" w14:paraId="13C3CF05" w14:textId="66E99395">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As vehicles will have access to the premises, Kitchen secrets will try to get a designated pitch within the outside zone. In the outside zone, there are no fixed pitches, therefore businesses can operate as a mobile trader or from a pitch with permission</w:t>
      </w:r>
      <w:r w:rsidRPr="6F8E4E75" w:rsidR="1850DAFD">
        <w:rPr>
          <w:rFonts w:ascii="Times New Roman" w:hAnsi="Times New Roman" w:eastAsia="Times New Roman" w:cs="Times New Roman"/>
          <w:sz w:val="24"/>
          <w:szCs w:val="24"/>
        </w:rPr>
        <w:t xml:space="preserve"> (Swansea - Street trading, 2021).</w:t>
      </w:r>
    </w:p>
    <w:p w:rsidR="613C3E92" w:rsidP="6F8E4E75" w:rsidRDefault="613C3E92" w14:paraId="0595BC29" w14:textId="60285FB9">
      <w:pPr>
        <w:rPr>
          <w:rFonts w:ascii="Times New Roman" w:hAnsi="Times New Roman" w:eastAsia="Times New Roman" w:cs="Times New Roman"/>
          <w:sz w:val="24"/>
          <w:szCs w:val="24"/>
        </w:rPr>
      </w:pPr>
    </w:p>
    <w:p w:rsidR="613C3E92" w:rsidP="6F8E4E75" w:rsidRDefault="613C3E92" w14:paraId="2A086117" w14:textId="7513E7F1">
      <w:pPr>
        <w:rPr>
          <w:rFonts w:ascii="Times New Roman" w:hAnsi="Times New Roman" w:eastAsia="Times New Roman" w:cs="Times New Roman"/>
          <w:sz w:val="24"/>
          <w:szCs w:val="24"/>
        </w:rPr>
      </w:pPr>
    </w:p>
    <w:p w:rsidR="613C3E92" w:rsidP="6F8E4E75" w:rsidRDefault="613C3E92" w14:paraId="3F946300" w14:textId="7DFBDBFF">
      <w:pPr>
        <w:rPr>
          <w:rFonts w:ascii="Times New Roman" w:hAnsi="Times New Roman" w:eastAsia="Times New Roman" w:cs="Times New Roman"/>
          <w:sz w:val="24"/>
          <w:szCs w:val="24"/>
        </w:rPr>
      </w:pPr>
    </w:p>
    <w:p w:rsidR="613C3E92" w:rsidP="6F8E4E75" w:rsidRDefault="613C3E92" w14:paraId="252F6182" w14:textId="67CC142A">
      <w:pPr>
        <w:rPr>
          <w:rFonts w:ascii="Times New Roman" w:hAnsi="Times New Roman" w:eastAsia="Times New Roman" w:cs="Times New Roman"/>
          <w:sz w:val="24"/>
          <w:szCs w:val="24"/>
        </w:rPr>
      </w:pPr>
    </w:p>
    <w:p w:rsidR="613C3E92" w:rsidP="6F8E4E75" w:rsidRDefault="613C3E92" w14:paraId="07373810" w14:textId="0FD55CE4">
      <w:pPr>
        <w:rPr>
          <w:rFonts w:ascii="Times New Roman" w:hAnsi="Times New Roman" w:eastAsia="Times New Roman" w:cs="Times New Roman"/>
          <w:sz w:val="24"/>
          <w:szCs w:val="24"/>
        </w:rPr>
      </w:pPr>
    </w:p>
    <w:p w:rsidR="613C3E92" w:rsidP="6F8E4E75" w:rsidRDefault="613C3E92" w14:paraId="2B815A0D" w14:textId="6043950F">
      <w:pPr>
        <w:rPr>
          <w:rFonts w:ascii="Times New Roman" w:hAnsi="Times New Roman" w:eastAsia="Times New Roman" w:cs="Times New Roman"/>
          <w:sz w:val="24"/>
          <w:szCs w:val="24"/>
        </w:rPr>
      </w:pPr>
    </w:p>
    <w:p w:rsidR="613C3E92" w:rsidP="6F8E4E75" w:rsidRDefault="613C3E92" w14:paraId="79ED058B" w14:textId="7BA81BAF">
      <w:pPr>
        <w:rPr>
          <w:rFonts w:ascii="Times New Roman" w:hAnsi="Times New Roman" w:eastAsia="Times New Roman" w:cs="Times New Roman"/>
          <w:sz w:val="24"/>
          <w:szCs w:val="24"/>
        </w:rPr>
      </w:pPr>
    </w:p>
    <w:p w:rsidR="613C3E92" w:rsidP="6F8E4E75" w:rsidRDefault="613C3E92" w14:paraId="04DF6296" w14:textId="7E6C46E3">
      <w:pPr>
        <w:rPr>
          <w:rFonts w:ascii="Times New Roman" w:hAnsi="Times New Roman" w:eastAsia="Times New Roman" w:cs="Times New Roman"/>
          <w:sz w:val="24"/>
          <w:szCs w:val="24"/>
        </w:rPr>
      </w:pPr>
    </w:p>
    <w:p w:rsidR="613C3E92" w:rsidP="6F8E4E75" w:rsidRDefault="613C3E92" w14:paraId="16B4CB9E" w14:textId="3F6AC573">
      <w:pPr>
        <w:rPr>
          <w:rFonts w:ascii="Times New Roman" w:hAnsi="Times New Roman" w:eastAsia="Times New Roman" w:cs="Times New Roman"/>
          <w:sz w:val="24"/>
          <w:szCs w:val="24"/>
        </w:rPr>
      </w:pPr>
    </w:p>
    <w:p w:rsidR="613C3E92" w:rsidP="6F8E4E75" w:rsidRDefault="613C3E92" w14:paraId="4115A520" w14:textId="565B0DBD">
      <w:pPr>
        <w:rPr>
          <w:rFonts w:ascii="Times New Roman" w:hAnsi="Times New Roman" w:eastAsia="Times New Roman" w:cs="Times New Roman"/>
          <w:sz w:val="24"/>
          <w:szCs w:val="24"/>
        </w:rPr>
      </w:pPr>
    </w:p>
    <w:p w:rsidR="613C3E92" w:rsidP="6F8E4E75" w:rsidRDefault="613C3E92" w14:paraId="76325959" w14:textId="51AB411F">
      <w:pPr>
        <w:rPr>
          <w:rFonts w:ascii="Times New Roman" w:hAnsi="Times New Roman" w:eastAsia="Times New Roman" w:cs="Times New Roman"/>
          <w:sz w:val="24"/>
          <w:szCs w:val="24"/>
        </w:rPr>
      </w:pPr>
    </w:p>
    <w:p w:rsidR="6F8E4E75" w:rsidP="6F8E4E75" w:rsidRDefault="6F8E4E75" w14:paraId="2C2C9224" w14:textId="4F1C07EF">
      <w:pPr>
        <w:rPr>
          <w:rFonts w:ascii="Times New Roman" w:hAnsi="Times New Roman" w:eastAsia="Times New Roman" w:cs="Times New Roman"/>
          <w:sz w:val="24"/>
          <w:szCs w:val="24"/>
        </w:rPr>
      </w:pPr>
    </w:p>
    <w:p w:rsidR="6F8E4E75" w:rsidP="6F8E4E75" w:rsidRDefault="6F8E4E75" w14:paraId="784B0F6D" w14:textId="02D2D5FA">
      <w:pPr>
        <w:rPr>
          <w:rFonts w:ascii="Times New Roman" w:hAnsi="Times New Roman" w:eastAsia="Times New Roman" w:cs="Times New Roman"/>
          <w:sz w:val="24"/>
          <w:szCs w:val="24"/>
        </w:rPr>
      </w:pPr>
    </w:p>
    <w:p w:rsidR="6F8E4E75" w:rsidP="6F8E4E75" w:rsidRDefault="6F8E4E75" w14:paraId="5E962868" w14:textId="448EB9E2">
      <w:pPr>
        <w:rPr>
          <w:rFonts w:ascii="Times New Roman" w:hAnsi="Times New Roman" w:eastAsia="Times New Roman" w:cs="Times New Roman"/>
          <w:sz w:val="24"/>
          <w:szCs w:val="24"/>
        </w:rPr>
      </w:pPr>
    </w:p>
    <w:p w:rsidR="6F8E4E75" w:rsidP="6F8E4E75" w:rsidRDefault="6F8E4E75" w14:paraId="25023548" w14:textId="02D23E0E">
      <w:pPr>
        <w:rPr>
          <w:rFonts w:ascii="Times New Roman" w:hAnsi="Times New Roman" w:eastAsia="Times New Roman" w:cs="Times New Roman"/>
          <w:sz w:val="24"/>
          <w:szCs w:val="24"/>
        </w:rPr>
      </w:pPr>
    </w:p>
    <w:p w:rsidR="6F8E4E75" w:rsidP="6F8E4E75" w:rsidRDefault="6F8E4E75" w14:paraId="0B962486" w14:textId="0D6DD764">
      <w:pPr>
        <w:rPr>
          <w:rFonts w:ascii="Times New Roman" w:hAnsi="Times New Roman" w:eastAsia="Times New Roman" w:cs="Times New Roman"/>
          <w:sz w:val="24"/>
          <w:szCs w:val="24"/>
        </w:rPr>
      </w:pPr>
    </w:p>
    <w:p w:rsidR="6F8E4E75" w:rsidP="6F8E4E75" w:rsidRDefault="6F8E4E75" w14:paraId="7F225C52" w14:textId="0CEC1EEE">
      <w:pPr>
        <w:rPr>
          <w:rFonts w:ascii="Times New Roman" w:hAnsi="Times New Roman" w:eastAsia="Times New Roman" w:cs="Times New Roman"/>
          <w:sz w:val="24"/>
          <w:szCs w:val="24"/>
        </w:rPr>
      </w:pPr>
    </w:p>
    <w:p w:rsidR="47A808EC" w:rsidP="6F8E4E75" w:rsidRDefault="616CDB9E" w14:paraId="2D7C45C6" w14:textId="0CCD5CA2">
      <w:pPr>
        <w:pStyle w:val="Heading2"/>
        <w:rPr>
          <w:rFonts w:ascii="Times New Roman" w:hAnsi="Times New Roman" w:eastAsia="Times New Roman" w:cs="Times New Roman"/>
          <w:sz w:val="24"/>
          <w:szCs w:val="24"/>
        </w:rPr>
      </w:pPr>
      <w:bookmarkStart w:name="_Toc1367597354" w:id="1313340107"/>
      <w:r w:rsidRPr="643BEE3D" w:rsidR="616CDB9E">
        <w:rPr>
          <w:rFonts w:ascii="Times New Roman" w:hAnsi="Times New Roman" w:eastAsia="Times New Roman" w:cs="Times New Roman"/>
          <w:sz w:val="24"/>
          <w:szCs w:val="24"/>
        </w:rPr>
        <w:t>Cash-Flow.</w:t>
      </w:r>
      <w:bookmarkEnd w:id="1313340107"/>
    </w:p>
    <w:p w:rsidR="613C3E92" w:rsidP="6F8E4E75" w:rsidRDefault="613C3E92" w14:paraId="7B2F8605" w14:textId="5ED49147">
      <w:pPr>
        <w:rPr>
          <w:rFonts w:ascii="Times New Roman" w:hAnsi="Times New Roman" w:eastAsia="Times New Roman" w:cs="Times New Roman"/>
          <w:sz w:val="24"/>
          <w:szCs w:val="24"/>
        </w:rPr>
      </w:pPr>
    </w:p>
    <w:p w:rsidR="3FB4E94A" w:rsidP="6F8E4E75" w:rsidRDefault="45247E91" w14:paraId="2374AC3A" w14:textId="3344C6A2">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net balance of cash flowing in and out of a company at a specific moment in time is referred to as cash flow. </w:t>
      </w:r>
      <w:r w:rsidRPr="6F8E4E75" w:rsidR="16483FAF">
        <w:rPr>
          <w:rFonts w:ascii="Times New Roman" w:hAnsi="Times New Roman" w:eastAsia="Times New Roman" w:cs="Times New Roman"/>
          <w:sz w:val="24"/>
          <w:szCs w:val="24"/>
        </w:rPr>
        <w:t>It is</w:t>
      </w:r>
      <w:r w:rsidRPr="6F8E4E75">
        <w:rPr>
          <w:rFonts w:ascii="Times New Roman" w:hAnsi="Times New Roman" w:eastAsia="Times New Roman" w:cs="Times New Roman"/>
          <w:sz w:val="24"/>
          <w:szCs w:val="24"/>
        </w:rPr>
        <w:t xml:space="preserve"> possible to have a positive or negative cash flow. Cash flow demonstrates that a corporation is drawing in more money than it is paying out.</w:t>
      </w:r>
    </w:p>
    <w:p w:rsidR="5A6CF3FA" w:rsidP="6F8E4E75" w:rsidRDefault="3BEFA671" w14:paraId="4628A743" w14:textId="43E00500">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Kitchen secrets will need to estimate its prices on products and make a profit of 50% on each </w:t>
      </w:r>
      <w:r w:rsidRPr="6F8E4E75" w:rsidR="05318FCB">
        <w:rPr>
          <w:rFonts w:ascii="Times New Roman" w:hAnsi="Times New Roman" w:eastAsia="Times New Roman" w:cs="Times New Roman"/>
          <w:sz w:val="24"/>
          <w:szCs w:val="24"/>
        </w:rPr>
        <w:t>product</w:t>
      </w:r>
      <w:r w:rsidRPr="6F8E4E75">
        <w:rPr>
          <w:rFonts w:ascii="Times New Roman" w:hAnsi="Times New Roman" w:eastAsia="Times New Roman" w:cs="Times New Roman"/>
          <w:sz w:val="24"/>
          <w:szCs w:val="24"/>
        </w:rPr>
        <w:t xml:space="preserve">. This will ensure the </w:t>
      </w:r>
      <w:r w:rsidRPr="6F8E4E75" w:rsidR="61DF618B">
        <w:rPr>
          <w:rFonts w:ascii="Times New Roman" w:hAnsi="Times New Roman" w:eastAsia="Times New Roman" w:cs="Times New Roman"/>
          <w:sz w:val="24"/>
          <w:szCs w:val="24"/>
        </w:rPr>
        <w:t>business</w:t>
      </w:r>
      <w:r w:rsidRPr="6F8E4E75">
        <w:rPr>
          <w:rFonts w:ascii="Times New Roman" w:hAnsi="Times New Roman" w:eastAsia="Times New Roman" w:cs="Times New Roman"/>
          <w:sz w:val="24"/>
          <w:szCs w:val="24"/>
        </w:rPr>
        <w:t xml:space="preserve"> manages stock </w:t>
      </w:r>
      <w:r w:rsidRPr="6F8E4E75" w:rsidR="4F1FD0B5">
        <w:rPr>
          <w:rFonts w:ascii="Times New Roman" w:hAnsi="Times New Roman" w:eastAsia="Times New Roman" w:cs="Times New Roman"/>
          <w:sz w:val="24"/>
          <w:szCs w:val="24"/>
        </w:rPr>
        <w:t>Controle</w:t>
      </w:r>
      <w:r w:rsidRPr="6F8E4E75">
        <w:rPr>
          <w:rFonts w:ascii="Times New Roman" w:hAnsi="Times New Roman" w:eastAsia="Times New Roman" w:cs="Times New Roman"/>
          <w:sz w:val="24"/>
          <w:szCs w:val="24"/>
        </w:rPr>
        <w:t>.</w:t>
      </w:r>
    </w:p>
    <w:p w:rsidR="314B8D55" w:rsidP="6F8E4E75" w:rsidRDefault="324D707A" w14:paraId="44DDDE70" w14:textId="6326AF4B">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cash flow statement divides its cashflows into three categories: </w:t>
      </w:r>
    </w:p>
    <w:p w:rsidR="4BBE1621" w:rsidP="6F8E4E75" w:rsidRDefault="2A63367B" w14:paraId="0CBE508F" w14:textId="1B625FD1">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 first category is cash flow from operating activities, t</w:t>
      </w:r>
      <w:r w:rsidRPr="6F8E4E75" w:rsidR="324D707A">
        <w:rPr>
          <w:rFonts w:ascii="Times New Roman" w:hAnsi="Times New Roman" w:eastAsia="Times New Roman" w:cs="Times New Roman"/>
          <w:sz w:val="24"/>
          <w:szCs w:val="24"/>
        </w:rPr>
        <w:t>his is the fundamental quantity by which a company earns profits; earnings are generated from sales</w:t>
      </w:r>
      <w:r w:rsidRPr="6F8E4E75" w:rsidR="02CDF9C5">
        <w:rPr>
          <w:rFonts w:ascii="Times New Roman" w:hAnsi="Times New Roman" w:eastAsia="Times New Roman" w:cs="Times New Roman"/>
          <w:sz w:val="24"/>
          <w:szCs w:val="24"/>
        </w:rPr>
        <w:t xml:space="preserve"> the estimated sales are 300-700 per week</w:t>
      </w:r>
      <w:r w:rsidRPr="6F8E4E75" w:rsidR="324D707A">
        <w:rPr>
          <w:rFonts w:ascii="Times New Roman" w:hAnsi="Times New Roman" w:eastAsia="Times New Roman" w:cs="Times New Roman"/>
          <w:sz w:val="24"/>
          <w:szCs w:val="24"/>
        </w:rPr>
        <w:t>, minus cash paid to suppliers and employees, debt and financial loans, and government tax charges.</w:t>
      </w:r>
    </w:p>
    <w:p w:rsidR="515027F9" w:rsidP="6F8E4E75" w:rsidRDefault="3A52DFA1" w14:paraId="63CD3C43" w14:textId="344DF15E">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NFEA loans are a low-interest rate company the </w:t>
      </w:r>
      <w:r w:rsidRPr="6F8E4E75" w:rsidR="2E41485E">
        <w:rPr>
          <w:rFonts w:ascii="Times New Roman" w:hAnsi="Times New Roman" w:eastAsia="Times New Roman" w:cs="Times New Roman"/>
          <w:sz w:val="24"/>
          <w:szCs w:val="24"/>
        </w:rPr>
        <w:t>estimation</w:t>
      </w:r>
      <w:r w:rsidRPr="6F8E4E75">
        <w:rPr>
          <w:rFonts w:ascii="Times New Roman" w:hAnsi="Times New Roman" w:eastAsia="Times New Roman" w:cs="Times New Roman"/>
          <w:sz w:val="24"/>
          <w:szCs w:val="24"/>
        </w:rPr>
        <w:t xml:space="preserve"> of repaying this loan will cost around one hundred</w:t>
      </w:r>
      <w:r w:rsidRPr="6F8E4E75" w:rsidR="147F95AF">
        <w:rPr>
          <w:rFonts w:ascii="Times New Roman" w:hAnsi="Times New Roman" w:eastAsia="Times New Roman" w:cs="Times New Roman"/>
          <w:sz w:val="24"/>
          <w:szCs w:val="24"/>
        </w:rPr>
        <w:t xml:space="preserve"> pounds per month. </w:t>
      </w:r>
    </w:p>
    <w:p w:rsidR="616E4407" w:rsidP="6F8E4E75" w:rsidRDefault="12DD269E" w14:paraId="16982D94" w14:textId="5EDAAB17">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Increasing the amount of money earned via running activities A growing CFO indicates that the firm is growing, but a declining CFO indicates that the business is faltering, and a negative CFO indicates that the business has failed.</w:t>
      </w:r>
    </w:p>
    <w:p w:rsidR="421D17FE" w:rsidP="6F8E4E75" w:rsidRDefault="286C6C28" w14:paraId="2A8971E1" w14:textId="16B2600F">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By estimating the number of produce this business will sell this will give an esti</w:t>
      </w:r>
      <w:r w:rsidRPr="6F8E4E75" w:rsidR="1D2AD93D">
        <w:rPr>
          <w:rFonts w:ascii="Times New Roman" w:hAnsi="Times New Roman" w:eastAsia="Times New Roman" w:cs="Times New Roman"/>
          <w:sz w:val="24"/>
          <w:szCs w:val="24"/>
        </w:rPr>
        <w:t>mation</w:t>
      </w:r>
      <w:r w:rsidRPr="6F8E4E75">
        <w:rPr>
          <w:rFonts w:ascii="Times New Roman" w:hAnsi="Times New Roman" w:eastAsia="Times New Roman" w:cs="Times New Roman"/>
          <w:sz w:val="24"/>
          <w:szCs w:val="24"/>
        </w:rPr>
        <w:t xml:space="preserve"> of how much money the business can spend on </w:t>
      </w:r>
      <w:r w:rsidRPr="6F8E4E75" w:rsidR="20CA9370">
        <w:rPr>
          <w:rFonts w:ascii="Times New Roman" w:hAnsi="Times New Roman" w:eastAsia="Times New Roman" w:cs="Times New Roman"/>
          <w:sz w:val="24"/>
          <w:szCs w:val="24"/>
        </w:rPr>
        <w:t>employee's</w:t>
      </w:r>
      <w:r w:rsidRPr="6F8E4E75">
        <w:rPr>
          <w:rFonts w:ascii="Times New Roman" w:hAnsi="Times New Roman" w:eastAsia="Times New Roman" w:cs="Times New Roman"/>
          <w:sz w:val="24"/>
          <w:szCs w:val="24"/>
        </w:rPr>
        <w:t xml:space="preserve"> debt repayments or </w:t>
      </w:r>
      <w:r w:rsidRPr="6F8E4E75" w:rsidR="49752E54">
        <w:rPr>
          <w:rFonts w:ascii="Times New Roman" w:hAnsi="Times New Roman" w:eastAsia="Times New Roman" w:cs="Times New Roman"/>
          <w:sz w:val="24"/>
          <w:szCs w:val="24"/>
        </w:rPr>
        <w:t>loans</w:t>
      </w:r>
      <w:r w:rsidRPr="6F8E4E75">
        <w:rPr>
          <w:rFonts w:ascii="Times New Roman" w:hAnsi="Times New Roman" w:eastAsia="Times New Roman" w:cs="Times New Roman"/>
          <w:sz w:val="24"/>
          <w:szCs w:val="24"/>
        </w:rPr>
        <w:t xml:space="preserve"> and taxes. </w:t>
      </w:r>
      <w:r w:rsidRPr="6F8E4E75" w:rsidR="7AAB69C1">
        <w:rPr>
          <w:rFonts w:ascii="Times New Roman" w:hAnsi="Times New Roman" w:eastAsia="Times New Roman" w:cs="Times New Roman"/>
          <w:sz w:val="24"/>
          <w:szCs w:val="24"/>
        </w:rPr>
        <w:t xml:space="preserve">The estimation of paying employees is around 8 to 10 pounds per hour. </w:t>
      </w:r>
      <w:r w:rsidRPr="6F8E4E75" w:rsidR="2AC69FEF">
        <w:rPr>
          <w:rFonts w:ascii="Times New Roman" w:hAnsi="Times New Roman" w:eastAsia="Times New Roman" w:cs="Times New Roman"/>
          <w:sz w:val="24"/>
          <w:szCs w:val="24"/>
        </w:rPr>
        <w:t xml:space="preserve">This is an estimation of 0.8% of the company's profits. </w:t>
      </w:r>
    </w:p>
    <w:p w:rsidR="5F3802D8" w:rsidP="6F8E4E75" w:rsidRDefault="76510B60" w14:paraId="6315A74E" w14:textId="284E2D91">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next level of classification is Money earned through investment activities The </w:t>
      </w:r>
      <w:r w:rsidRPr="6F8E4E75" w:rsidR="21B9FF9B">
        <w:rPr>
          <w:rFonts w:ascii="Times New Roman" w:hAnsi="Times New Roman" w:eastAsia="Times New Roman" w:cs="Times New Roman"/>
          <w:sz w:val="24"/>
          <w:szCs w:val="24"/>
        </w:rPr>
        <w:t>fee’s</w:t>
      </w:r>
      <w:r w:rsidRPr="6F8E4E75">
        <w:rPr>
          <w:rFonts w:ascii="Times New Roman" w:hAnsi="Times New Roman" w:eastAsia="Times New Roman" w:cs="Times New Roman"/>
          <w:sz w:val="24"/>
          <w:szCs w:val="24"/>
        </w:rPr>
        <w:t xml:space="preserve"> structure are the produce related to the purchase or sale of long-term assets, such as property, plant, or equipment</w:t>
      </w:r>
      <w:r w:rsidRPr="6F8E4E75" w:rsidR="000796EC">
        <w:rPr>
          <w:rFonts w:ascii="Times New Roman" w:hAnsi="Times New Roman" w:eastAsia="Times New Roman" w:cs="Times New Roman"/>
          <w:sz w:val="24"/>
          <w:szCs w:val="24"/>
        </w:rPr>
        <w:t xml:space="preserve"> </w:t>
      </w:r>
    </w:p>
    <w:p w:rsidR="5F3802D8" w:rsidP="6F8E4E75" w:rsidRDefault="000796EC" w14:paraId="62DB3A89" w14:textId="0D91AD27">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Kitchen secrets will include these fees for </w:t>
      </w:r>
      <w:r w:rsidRPr="6F8E4E75" w:rsidR="2E0E6799">
        <w:rPr>
          <w:rFonts w:ascii="Times New Roman" w:hAnsi="Times New Roman" w:eastAsia="Times New Roman" w:cs="Times New Roman"/>
          <w:sz w:val="24"/>
          <w:szCs w:val="24"/>
        </w:rPr>
        <w:t>Maintenace</w:t>
      </w:r>
      <w:r w:rsidRPr="6F8E4E75">
        <w:rPr>
          <w:rFonts w:ascii="Times New Roman" w:hAnsi="Times New Roman" w:eastAsia="Times New Roman" w:cs="Times New Roman"/>
          <w:sz w:val="24"/>
          <w:szCs w:val="24"/>
        </w:rPr>
        <w:t xml:space="preserve"> on the trailer, a generator and delivery driver fuel. This can cost anywhere between 200-300</w:t>
      </w:r>
      <w:r w:rsidRPr="6F8E4E75" w:rsidR="1B10394F">
        <w:rPr>
          <w:rFonts w:ascii="Times New Roman" w:hAnsi="Times New Roman" w:eastAsia="Times New Roman" w:cs="Times New Roman"/>
          <w:sz w:val="24"/>
          <w:szCs w:val="24"/>
        </w:rPr>
        <w:t xml:space="preserve"> pounds per month. </w:t>
      </w:r>
    </w:p>
    <w:p w:rsidR="5F3802D8" w:rsidP="6F8E4E75" w:rsidRDefault="4F6133D6" w14:paraId="06B29FA7" w14:textId="0C8EEE06">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Financing activities contribute to the final classification. This is where the corporation has made money via shar, bond, or loan investments. </w:t>
      </w:r>
    </w:p>
    <w:p w:rsidR="5F3802D8" w:rsidP="6F8E4E75" w:rsidRDefault="4F6133D6" w14:paraId="21910CEA" w14:textId="54917178">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A negative CFO will reveal the company's losses, indicating that it is repaying debts, stock buybacks, or dividends without creating enough earnings to be profitable</w:t>
      </w:r>
      <w:r w:rsidRPr="6F8E4E75" w:rsidR="6F68BB19">
        <w:rPr>
          <w:rFonts w:ascii="Times New Roman" w:hAnsi="Times New Roman" w:eastAsia="Times New Roman" w:cs="Times New Roman"/>
          <w:sz w:val="24"/>
          <w:szCs w:val="24"/>
        </w:rPr>
        <w:t xml:space="preserve">. </w:t>
      </w:r>
    </w:p>
    <w:p w:rsidR="5F3802D8" w:rsidP="6F8E4E75" w:rsidRDefault="76510B60" w14:paraId="1F4CB8E5" w14:textId="01CAC0E9">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Kitchen Secrets </w:t>
      </w:r>
      <w:r w:rsidRPr="6F8E4E75" w:rsidR="3B511AA3">
        <w:rPr>
          <w:rFonts w:ascii="Times New Roman" w:hAnsi="Times New Roman" w:eastAsia="Times New Roman" w:cs="Times New Roman"/>
          <w:sz w:val="24"/>
          <w:szCs w:val="24"/>
        </w:rPr>
        <w:t>cash flow chart is in appendix</w:t>
      </w:r>
      <w:r w:rsidRPr="6F8E4E75" w:rsidR="066BE18B">
        <w:rPr>
          <w:rFonts w:ascii="Times New Roman" w:hAnsi="Times New Roman" w:eastAsia="Times New Roman" w:cs="Times New Roman"/>
          <w:sz w:val="24"/>
          <w:szCs w:val="24"/>
        </w:rPr>
        <w:t xml:space="preserve"> 1 </w:t>
      </w:r>
      <w:r w:rsidRPr="6F8E4E75" w:rsidR="3B511AA3">
        <w:rPr>
          <w:rFonts w:ascii="Times New Roman" w:hAnsi="Times New Roman" w:eastAsia="Times New Roman" w:cs="Times New Roman"/>
          <w:sz w:val="24"/>
          <w:szCs w:val="24"/>
        </w:rPr>
        <w:t xml:space="preserve">this will ensure the company </w:t>
      </w:r>
      <w:r w:rsidRPr="6F8E4E75" w:rsidR="1C254A3C">
        <w:rPr>
          <w:rFonts w:ascii="Times New Roman" w:hAnsi="Times New Roman" w:eastAsia="Times New Roman" w:cs="Times New Roman"/>
          <w:sz w:val="24"/>
          <w:szCs w:val="24"/>
        </w:rPr>
        <w:t>foresees</w:t>
      </w:r>
      <w:r w:rsidRPr="6F8E4E75" w:rsidR="3B511AA3">
        <w:rPr>
          <w:rFonts w:ascii="Times New Roman" w:hAnsi="Times New Roman" w:eastAsia="Times New Roman" w:cs="Times New Roman"/>
          <w:sz w:val="24"/>
          <w:szCs w:val="24"/>
        </w:rPr>
        <w:t xml:space="preserve"> its income </w:t>
      </w:r>
      <w:r w:rsidRPr="6F8E4E75" w:rsidR="2297453D">
        <w:rPr>
          <w:rFonts w:ascii="Times New Roman" w:hAnsi="Times New Roman" w:eastAsia="Times New Roman" w:cs="Times New Roman"/>
          <w:sz w:val="24"/>
          <w:szCs w:val="24"/>
        </w:rPr>
        <w:t xml:space="preserve">and </w:t>
      </w:r>
      <w:r w:rsidRPr="6F8E4E75" w:rsidR="4149A8EC">
        <w:rPr>
          <w:rFonts w:ascii="Times New Roman" w:hAnsi="Times New Roman" w:eastAsia="Times New Roman" w:cs="Times New Roman"/>
          <w:sz w:val="24"/>
          <w:szCs w:val="24"/>
        </w:rPr>
        <w:t>outgoings,</w:t>
      </w:r>
      <w:r w:rsidRPr="6F8E4E75" w:rsidR="2297453D">
        <w:rPr>
          <w:rFonts w:ascii="Times New Roman" w:hAnsi="Times New Roman" w:eastAsia="Times New Roman" w:cs="Times New Roman"/>
          <w:sz w:val="24"/>
          <w:szCs w:val="24"/>
        </w:rPr>
        <w:t xml:space="preserve"> this will illustrate the </w:t>
      </w:r>
      <w:r w:rsidRPr="6F8E4E75" w:rsidR="7B7A44F9">
        <w:rPr>
          <w:rFonts w:ascii="Times New Roman" w:hAnsi="Times New Roman" w:eastAsia="Times New Roman" w:cs="Times New Roman"/>
          <w:sz w:val="24"/>
          <w:szCs w:val="24"/>
        </w:rPr>
        <w:t>company's</w:t>
      </w:r>
      <w:r w:rsidRPr="6F8E4E75" w:rsidR="2297453D">
        <w:rPr>
          <w:rFonts w:ascii="Times New Roman" w:hAnsi="Times New Roman" w:eastAsia="Times New Roman" w:cs="Times New Roman"/>
          <w:sz w:val="24"/>
          <w:szCs w:val="24"/>
        </w:rPr>
        <w:t xml:space="preserve"> profit margins</w:t>
      </w:r>
      <w:r w:rsidRPr="6F8E4E75" w:rsidR="477F20C3">
        <w:rPr>
          <w:rFonts w:ascii="Times New Roman" w:hAnsi="Times New Roman" w:eastAsia="Times New Roman" w:cs="Times New Roman"/>
          <w:sz w:val="24"/>
          <w:szCs w:val="24"/>
        </w:rPr>
        <w:t xml:space="preserve"> (Mulier, Schoors and Merlevede, 2014).</w:t>
      </w:r>
    </w:p>
    <w:p w:rsidR="5F3802D8" w:rsidP="6F8E4E75" w:rsidRDefault="5F3802D8" w14:paraId="5C9855DB" w14:textId="58842995">
      <w:pPr>
        <w:rPr>
          <w:rFonts w:ascii="Times New Roman" w:hAnsi="Times New Roman" w:eastAsia="Times New Roman" w:cs="Times New Roman"/>
          <w:sz w:val="24"/>
          <w:szCs w:val="24"/>
        </w:rPr>
      </w:pPr>
    </w:p>
    <w:p w:rsidR="613C3E92" w:rsidP="6F8E4E75" w:rsidRDefault="613C3E92" w14:paraId="60558DBB" w14:textId="046764E7">
      <w:pPr>
        <w:rPr>
          <w:rFonts w:ascii="Times New Roman" w:hAnsi="Times New Roman" w:eastAsia="Times New Roman" w:cs="Times New Roman"/>
          <w:sz w:val="24"/>
          <w:szCs w:val="24"/>
        </w:rPr>
      </w:pPr>
    </w:p>
    <w:p w:rsidR="613C3E92" w:rsidP="6F8E4E75" w:rsidRDefault="613C3E92" w14:paraId="21C5CB19" w14:textId="0F9051FC">
      <w:pPr>
        <w:rPr>
          <w:rFonts w:ascii="Times New Roman" w:hAnsi="Times New Roman" w:eastAsia="Times New Roman" w:cs="Times New Roman"/>
          <w:sz w:val="24"/>
          <w:szCs w:val="24"/>
        </w:rPr>
      </w:pPr>
    </w:p>
    <w:p w:rsidR="6F8E4E75" w:rsidP="28C345B2" w:rsidRDefault="6F8E4E75" w14:paraId="72472FB4" w14:textId="26ADE09F">
      <w:pPr>
        <w:rPr>
          <w:rFonts w:ascii="Times New Roman" w:hAnsi="Times New Roman" w:eastAsia="Times New Roman" w:cs="Times New Roman"/>
          <w:sz w:val="24"/>
          <w:szCs w:val="24"/>
        </w:rPr>
      </w:pPr>
    </w:p>
    <w:p w:rsidR="43553907" w:rsidP="6F8E4E75" w:rsidRDefault="3387D59C" w14:paraId="14F7B053" w14:textId="03EE190D">
      <w:pPr>
        <w:rPr>
          <w:rFonts w:ascii="Times New Roman" w:hAnsi="Times New Roman" w:eastAsia="Times New Roman" w:cs="Times New Roman"/>
          <w:sz w:val="24"/>
          <w:szCs w:val="24"/>
        </w:rPr>
      </w:pPr>
      <w:bookmarkStart w:name="_Toc313069658" w:id="1823844134"/>
      <w:r w:rsidRPr="643BEE3D" w:rsidR="3387D59C">
        <w:rPr>
          <w:rStyle w:val="Heading2Char"/>
        </w:rPr>
        <w:t>S.W.O.T</w:t>
      </w:r>
      <w:bookmarkEnd w:id="1823844134"/>
    </w:p>
    <w:p w:rsidR="6E81D39E" w:rsidP="6F8E4E75" w:rsidRDefault="6B89AC0D" w14:paraId="2CF7A602" w14:textId="028949BE">
      <w:pPr>
        <w:rPr>
          <w:rFonts w:ascii="Times New Roman" w:hAnsi="Times New Roman" w:eastAsia="Times New Roman" w:cs="Times New Roman"/>
          <w:sz w:val="24"/>
          <w:szCs w:val="24"/>
        </w:rPr>
      </w:pPr>
      <w:r w:rsidRPr="6F8E4E75">
        <w:rPr>
          <w:rFonts w:ascii="Times New Roman" w:hAnsi="Times New Roman" w:eastAsia="Times New Roman" w:cs="Times New Roman"/>
          <w:b/>
          <w:bCs/>
          <w:sz w:val="24"/>
          <w:szCs w:val="24"/>
        </w:rPr>
        <w:t xml:space="preserve">Strengths- </w:t>
      </w:r>
    </w:p>
    <w:p w:rsidR="7CDF005C" w:rsidP="6F8E4E75" w:rsidRDefault="6CD40B61" w14:paraId="197DC5CC" w14:textId="5154FBC0">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w:t>
      </w:r>
      <w:r w:rsidRPr="6F8E4E75" w:rsidR="6B89AC0D">
        <w:rPr>
          <w:rFonts w:ascii="Times New Roman" w:hAnsi="Times New Roman" w:eastAsia="Times New Roman" w:cs="Times New Roman"/>
          <w:sz w:val="24"/>
          <w:szCs w:val="24"/>
        </w:rPr>
        <w:t xml:space="preserve">he organic, fresh imaginative and low-cost produce is one of the company's </w:t>
      </w:r>
      <w:r w:rsidRPr="6F8E4E75" w:rsidR="52A7F020">
        <w:rPr>
          <w:rFonts w:ascii="Times New Roman" w:hAnsi="Times New Roman" w:eastAsia="Times New Roman" w:cs="Times New Roman"/>
          <w:sz w:val="24"/>
          <w:szCs w:val="24"/>
        </w:rPr>
        <w:t>strengths</w:t>
      </w:r>
      <w:r w:rsidRPr="6F8E4E75" w:rsidR="6B89AC0D">
        <w:rPr>
          <w:rFonts w:ascii="Times New Roman" w:hAnsi="Times New Roman" w:eastAsia="Times New Roman" w:cs="Times New Roman"/>
          <w:sz w:val="24"/>
          <w:szCs w:val="24"/>
        </w:rPr>
        <w:t>.</w:t>
      </w:r>
      <w:r w:rsidRPr="6F8E4E75" w:rsidR="0F636543">
        <w:rPr>
          <w:rFonts w:ascii="Times New Roman" w:hAnsi="Times New Roman" w:eastAsia="Times New Roman" w:cs="Times New Roman"/>
          <w:sz w:val="24"/>
          <w:szCs w:val="24"/>
        </w:rPr>
        <w:t xml:space="preserve"> </w:t>
      </w:r>
    </w:p>
    <w:p w:rsidR="125B8FAB" w:rsidP="6F8E4E75" w:rsidRDefault="0F636543" w14:paraId="4FF359A2" w14:textId="02E0EF4A">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There are limited healthy food trailers within the area. </w:t>
      </w:r>
      <w:r w:rsidRPr="6F8E4E75" w:rsidR="6B89AC0D">
        <w:rPr>
          <w:rFonts w:ascii="Times New Roman" w:hAnsi="Times New Roman" w:eastAsia="Times New Roman" w:cs="Times New Roman"/>
          <w:sz w:val="24"/>
          <w:szCs w:val="24"/>
        </w:rPr>
        <w:t xml:space="preserve"> </w:t>
      </w:r>
      <w:r w:rsidRPr="6F8E4E75" w:rsidR="10602F11">
        <w:rPr>
          <w:rFonts w:ascii="Times New Roman" w:hAnsi="Times New Roman" w:eastAsia="Times New Roman" w:cs="Times New Roman"/>
          <w:sz w:val="24"/>
          <w:szCs w:val="24"/>
        </w:rPr>
        <w:t>it provides both take-out and delivery services.</w:t>
      </w:r>
    </w:p>
    <w:p w:rsidR="18C2260F" w:rsidP="6F8E4E75" w:rsidRDefault="10602F11" w14:paraId="4F5F8147" w14:textId="2141A5DB">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Healthy nutritional meals, smoothies and protein shakes is the business unique selling point. </w:t>
      </w:r>
    </w:p>
    <w:p w:rsidR="3D20143D" w:rsidP="6F8E4E75" w:rsidRDefault="7DB11DA2" w14:paraId="5E6A2CC1" w14:textId="3A30F813">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There are community </w:t>
      </w:r>
      <w:r w:rsidRPr="6F8E4E75" w:rsidR="0B143A25">
        <w:rPr>
          <w:rFonts w:ascii="Times New Roman" w:hAnsi="Times New Roman" w:eastAsia="Times New Roman" w:cs="Times New Roman"/>
          <w:sz w:val="24"/>
          <w:szCs w:val="24"/>
        </w:rPr>
        <w:t>loyalty</w:t>
      </w:r>
      <w:r w:rsidRPr="6F8E4E75">
        <w:rPr>
          <w:rFonts w:ascii="Times New Roman" w:hAnsi="Times New Roman" w:eastAsia="Times New Roman" w:cs="Times New Roman"/>
          <w:sz w:val="24"/>
          <w:szCs w:val="24"/>
        </w:rPr>
        <w:t xml:space="preserve"> cards which provide a free meal at the end of the week. </w:t>
      </w:r>
    </w:p>
    <w:p w:rsidR="13513AE1" w:rsidP="6F8E4E75" w:rsidRDefault="5F0713C7" w14:paraId="66365497" w14:textId="1E53F60C">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Gym members get 50% discount on smoothies, </w:t>
      </w:r>
      <w:r w:rsidRPr="6F8E4E75" w:rsidR="10D0275F">
        <w:rPr>
          <w:rFonts w:ascii="Times New Roman" w:hAnsi="Times New Roman" w:eastAsia="Times New Roman" w:cs="Times New Roman"/>
          <w:sz w:val="24"/>
          <w:szCs w:val="24"/>
        </w:rPr>
        <w:t xml:space="preserve">protein shakes and a free lunch at the end of the week. </w:t>
      </w:r>
    </w:p>
    <w:p w:rsidR="49C217FE" w:rsidP="6F8E4E75" w:rsidRDefault="10D0275F" w14:paraId="5D677DC2" w14:textId="3F974D2E">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company is located near a local </w:t>
      </w:r>
      <w:r w:rsidRPr="6F8E4E75" w:rsidR="5C1EE2C3">
        <w:rPr>
          <w:rFonts w:ascii="Times New Roman" w:hAnsi="Times New Roman" w:eastAsia="Times New Roman" w:cs="Times New Roman"/>
          <w:sz w:val="24"/>
          <w:szCs w:val="24"/>
        </w:rPr>
        <w:t>gym and</w:t>
      </w:r>
      <w:r w:rsidRPr="6F8E4E75">
        <w:rPr>
          <w:rFonts w:ascii="Times New Roman" w:hAnsi="Times New Roman" w:eastAsia="Times New Roman" w:cs="Times New Roman"/>
          <w:sz w:val="24"/>
          <w:szCs w:val="24"/>
        </w:rPr>
        <w:t xml:space="preserve"> has a </w:t>
      </w:r>
      <w:r w:rsidRPr="6F8E4E75" w:rsidR="7C8DAA2C">
        <w:rPr>
          <w:rFonts w:ascii="Times New Roman" w:hAnsi="Times New Roman" w:eastAsia="Times New Roman" w:cs="Times New Roman"/>
          <w:sz w:val="24"/>
          <w:szCs w:val="24"/>
        </w:rPr>
        <w:t>well-equipped</w:t>
      </w:r>
      <w:r w:rsidRPr="6F8E4E75">
        <w:rPr>
          <w:rFonts w:ascii="Times New Roman" w:hAnsi="Times New Roman" w:eastAsia="Times New Roman" w:cs="Times New Roman"/>
          <w:sz w:val="24"/>
          <w:szCs w:val="24"/>
        </w:rPr>
        <w:t xml:space="preserve"> </w:t>
      </w:r>
      <w:r w:rsidRPr="6F8E4E75" w:rsidR="2011558D">
        <w:rPr>
          <w:rFonts w:ascii="Times New Roman" w:hAnsi="Times New Roman" w:eastAsia="Times New Roman" w:cs="Times New Roman"/>
          <w:sz w:val="24"/>
          <w:szCs w:val="24"/>
        </w:rPr>
        <w:t>security</w:t>
      </w:r>
      <w:r w:rsidRPr="6F8E4E75">
        <w:rPr>
          <w:rFonts w:ascii="Times New Roman" w:hAnsi="Times New Roman" w:eastAsia="Times New Roman" w:cs="Times New Roman"/>
          <w:sz w:val="24"/>
          <w:szCs w:val="24"/>
        </w:rPr>
        <w:t xml:space="preserve"> system. </w:t>
      </w:r>
    </w:p>
    <w:p w:rsidR="0137E8A3" w:rsidP="6F8E4E75" w:rsidRDefault="0137E8A3" w14:paraId="76F152E1" w14:textId="0528BF9A">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Kitchen secrets advertises produce and </w:t>
      </w:r>
      <w:r w:rsidRPr="6F8E4E75" w:rsidR="0E6BE673">
        <w:rPr>
          <w:rFonts w:ascii="Times New Roman" w:hAnsi="Times New Roman" w:eastAsia="Times New Roman" w:cs="Times New Roman"/>
          <w:sz w:val="24"/>
          <w:szCs w:val="24"/>
        </w:rPr>
        <w:t>menus</w:t>
      </w:r>
      <w:r w:rsidRPr="6F8E4E75">
        <w:rPr>
          <w:rFonts w:ascii="Times New Roman" w:hAnsi="Times New Roman" w:eastAsia="Times New Roman" w:cs="Times New Roman"/>
          <w:sz w:val="24"/>
          <w:szCs w:val="24"/>
        </w:rPr>
        <w:t xml:space="preserve"> via social media, </w:t>
      </w:r>
      <w:r w:rsidRPr="6F8E4E75" w:rsidR="515E3038">
        <w:rPr>
          <w:rFonts w:ascii="Times New Roman" w:hAnsi="Times New Roman" w:eastAsia="Times New Roman" w:cs="Times New Roman"/>
          <w:sz w:val="24"/>
          <w:szCs w:val="24"/>
        </w:rPr>
        <w:t>website,</w:t>
      </w:r>
      <w:r w:rsidRPr="6F8E4E75">
        <w:rPr>
          <w:rFonts w:ascii="Times New Roman" w:hAnsi="Times New Roman" w:eastAsia="Times New Roman" w:cs="Times New Roman"/>
          <w:sz w:val="24"/>
          <w:szCs w:val="24"/>
        </w:rPr>
        <w:t xml:space="preserve"> and </w:t>
      </w:r>
      <w:r w:rsidRPr="6F8E4E75" w:rsidR="4B733B58">
        <w:rPr>
          <w:rFonts w:ascii="Times New Roman" w:hAnsi="Times New Roman" w:eastAsia="Times New Roman" w:cs="Times New Roman"/>
          <w:sz w:val="24"/>
          <w:szCs w:val="24"/>
        </w:rPr>
        <w:t>an online survey.</w:t>
      </w:r>
    </w:p>
    <w:p w:rsidR="2C40B93C" w:rsidP="6F8E4E75" w:rsidRDefault="1EC86CF1" w14:paraId="0479A62A" w14:textId="498BA498">
      <w:pPr>
        <w:rPr>
          <w:rFonts w:ascii="Times New Roman" w:hAnsi="Times New Roman" w:eastAsia="Times New Roman" w:cs="Times New Roman"/>
          <w:sz w:val="24"/>
          <w:szCs w:val="24"/>
        </w:rPr>
      </w:pPr>
      <w:r w:rsidRPr="6F8E4E75">
        <w:rPr>
          <w:rFonts w:ascii="Times New Roman" w:hAnsi="Times New Roman" w:eastAsia="Times New Roman" w:cs="Times New Roman"/>
          <w:b/>
          <w:bCs/>
          <w:sz w:val="24"/>
          <w:szCs w:val="24"/>
        </w:rPr>
        <w:t xml:space="preserve">Weaknesses- </w:t>
      </w:r>
    </w:p>
    <w:p w:rsidR="42AEA88A" w:rsidP="6F8E4E75" w:rsidRDefault="501A84E3" w14:paraId="49ED05DF" w14:textId="1C57C4F2">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Physically challenged individuals are unable for emplo</w:t>
      </w:r>
      <w:r w:rsidRPr="6F8E4E75" w:rsidR="7792C2ED">
        <w:rPr>
          <w:rFonts w:ascii="Times New Roman" w:hAnsi="Times New Roman" w:eastAsia="Times New Roman" w:cs="Times New Roman"/>
          <w:sz w:val="24"/>
          <w:szCs w:val="24"/>
        </w:rPr>
        <w:t xml:space="preserve">yment as the trailer is not accessible to them. </w:t>
      </w:r>
    </w:p>
    <w:p w:rsidR="670C96B8" w:rsidP="6F8E4E75" w:rsidRDefault="1C6FFC6E" w14:paraId="6AD57330" w14:textId="636169BB">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 workload can be stressful as there are only two employees.</w:t>
      </w:r>
      <w:r w:rsidRPr="6F8E4E75" w:rsidR="21FFCF9C">
        <w:rPr>
          <w:rFonts w:ascii="Times New Roman" w:hAnsi="Times New Roman" w:eastAsia="Times New Roman" w:cs="Times New Roman"/>
          <w:sz w:val="24"/>
          <w:szCs w:val="24"/>
        </w:rPr>
        <w:t xml:space="preserve"> </w:t>
      </w:r>
      <w:r w:rsidRPr="6F8E4E75" w:rsidR="3FB2DC03">
        <w:rPr>
          <w:rFonts w:ascii="Times New Roman" w:hAnsi="Times New Roman" w:eastAsia="Times New Roman" w:cs="Times New Roman"/>
          <w:sz w:val="24"/>
          <w:szCs w:val="24"/>
        </w:rPr>
        <w:t>D</w:t>
      </w:r>
      <w:r w:rsidRPr="6F8E4E75" w:rsidR="21FFCF9C">
        <w:rPr>
          <w:rFonts w:ascii="Times New Roman" w:hAnsi="Times New Roman" w:eastAsia="Times New Roman" w:cs="Times New Roman"/>
          <w:sz w:val="24"/>
          <w:szCs w:val="24"/>
        </w:rPr>
        <w:t>iscou</w:t>
      </w:r>
      <w:r w:rsidRPr="6F8E4E75" w:rsidR="451CE7A5">
        <w:rPr>
          <w:rFonts w:ascii="Times New Roman" w:hAnsi="Times New Roman" w:eastAsia="Times New Roman" w:cs="Times New Roman"/>
          <w:sz w:val="24"/>
          <w:szCs w:val="24"/>
        </w:rPr>
        <w:t xml:space="preserve">nt </w:t>
      </w:r>
      <w:r w:rsidRPr="6F8E4E75" w:rsidR="6839D815">
        <w:rPr>
          <w:rFonts w:ascii="Times New Roman" w:hAnsi="Times New Roman" w:eastAsia="Times New Roman" w:cs="Times New Roman"/>
          <w:sz w:val="24"/>
          <w:szCs w:val="24"/>
        </w:rPr>
        <w:t xml:space="preserve">will need to be withheld if the company does not make a profit. </w:t>
      </w:r>
    </w:p>
    <w:p w:rsidR="1FFF22B6" w:rsidP="6F8E4E75" w:rsidRDefault="20DF6D22" w14:paraId="77FAB2DE" w14:textId="2A3CDA45">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 business will need to make enough profit to pay for legal fees and the pitch price, these prices differ from one country to the next and from one state to the next.</w:t>
      </w:r>
    </w:p>
    <w:p w:rsidR="7A44D9B4" w:rsidP="6F8E4E75" w:rsidRDefault="35D05BF4" w14:paraId="212075A2" w14:textId="423CA72B">
      <w:pPr>
        <w:rPr>
          <w:rFonts w:ascii="Times New Roman" w:hAnsi="Times New Roman" w:eastAsia="Times New Roman" w:cs="Times New Roman"/>
          <w:sz w:val="24"/>
          <w:szCs w:val="24"/>
        </w:rPr>
      </w:pPr>
      <w:r w:rsidRPr="6F8E4E75">
        <w:rPr>
          <w:rFonts w:ascii="Times New Roman" w:hAnsi="Times New Roman" w:eastAsia="Times New Roman" w:cs="Times New Roman"/>
          <w:b/>
          <w:bCs/>
          <w:sz w:val="24"/>
          <w:szCs w:val="24"/>
        </w:rPr>
        <w:t xml:space="preserve">Opportunities- </w:t>
      </w:r>
    </w:p>
    <w:p w:rsidR="7A44D9B4" w:rsidP="6F8E4E75" w:rsidRDefault="35D05BF4" w14:paraId="182BE1F9" w14:textId="7C7D0B40">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The food truck industry is a newcomer. Although the market is competitive, it has not yet become overloaded. </w:t>
      </w:r>
    </w:p>
    <w:p w:rsidR="7A44D9B4" w:rsidP="6F8E4E75" w:rsidRDefault="35D05BF4" w14:paraId="4776FAA9" w14:textId="2F358AA8">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There is enough market share for entrants to take advantage of. If they give good service and perform effectively, they will be able to capture a significant portion of the market.</w:t>
      </w:r>
    </w:p>
    <w:p w:rsidR="382C1029" w:rsidP="6F8E4E75" w:rsidRDefault="7276A671" w14:paraId="2928F349" w14:textId="2C73EF16">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 capacity and talent to experiment with new concepts and flavours and tastes will give the firm a positive image. If clients like it, the firm is profitable if it continues to provide excellent service.</w:t>
      </w:r>
    </w:p>
    <w:p w:rsidR="2BBE490A" w:rsidP="6F8E4E75" w:rsidRDefault="13CEB612" w14:paraId="1459ECCE" w14:textId="35EED0ED">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The food trucks have a chance due of the Coronavirus (COVID-19) lockdown. People are stranded at home, and all hotels and eateries have closed their doors. Food trucks are like delivery services in that they can deliver food to people's homes.</w:t>
      </w:r>
    </w:p>
    <w:p w:rsidR="1FFF22B6" w:rsidP="6F8E4E75" w:rsidRDefault="1FFF22B6" w14:paraId="4A910F24" w14:textId="5D545201">
      <w:pPr>
        <w:rPr>
          <w:rFonts w:ascii="Times New Roman" w:hAnsi="Times New Roman" w:eastAsia="Times New Roman" w:cs="Times New Roman"/>
          <w:sz w:val="24"/>
          <w:szCs w:val="24"/>
        </w:rPr>
      </w:pPr>
    </w:p>
    <w:p w:rsidR="6F8E4E75" w:rsidP="6F8E4E75" w:rsidRDefault="6F8E4E75" w14:paraId="172F32A3" w14:textId="4FBAF713">
      <w:pPr>
        <w:rPr>
          <w:rFonts w:ascii="Times New Roman" w:hAnsi="Times New Roman" w:eastAsia="Times New Roman" w:cs="Times New Roman"/>
          <w:sz w:val="24"/>
          <w:szCs w:val="24"/>
        </w:rPr>
      </w:pPr>
    </w:p>
    <w:p w:rsidR="6F8E4E75" w:rsidP="6F8E4E75" w:rsidRDefault="6F8E4E75" w14:paraId="424E29F0" w14:textId="3193F675">
      <w:pPr>
        <w:rPr>
          <w:rFonts w:ascii="Times New Roman" w:hAnsi="Times New Roman" w:eastAsia="Times New Roman" w:cs="Times New Roman"/>
          <w:sz w:val="24"/>
          <w:szCs w:val="24"/>
        </w:rPr>
      </w:pPr>
    </w:p>
    <w:p w:rsidR="6F8E4E75" w:rsidP="6F8E4E75" w:rsidRDefault="6F8E4E75" w14:paraId="6CB94AED" w14:textId="2E8EAFBF">
      <w:pPr>
        <w:rPr>
          <w:rFonts w:ascii="Times New Roman" w:hAnsi="Times New Roman" w:eastAsia="Times New Roman" w:cs="Times New Roman"/>
          <w:sz w:val="24"/>
          <w:szCs w:val="24"/>
        </w:rPr>
      </w:pPr>
    </w:p>
    <w:p w:rsidR="6F8E4E75" w:rsidP="6F8E4E75" w:rsidRDefault="6F8E4E75" w14:paraId="77B74F4E" w14:textId="5E3DA9E2">
      <w:pPr>
        <w:rPr>
          <w:rFonts w:ascii="Times New Roman" w:hAnsi="Times New Roman" w:eastAsia="Times New Roman" w:cs="Times New Roman"/>
          <w:sz w:val="24"/>
          <w:szCs w:val="24"/>
        </w:rPr>
      </w:pPr>
    </w:p>
    <w:p w:rsidR="37D384C7" w:rsidP="6F8E4E75" w:rsidRDefault="2BE18EEF" w14:paraId="086BFEEA" w14:textId="1DE3BDF0">
      <w:pPr>
        <w:rPr>
          <w:rFonts w:ascii="Times New Roman" w:hAnsi="Times New Roman" w:eastAsia="Times New Roman" w:cs="Times New Roman"/>
          <w:b/>
          <w:bCs/>
          <w:sz w:val="24"/>
          <w:szCs w:val="24"/>
        </w:rPr>
      </w:pPr>
      <w:r w:rsidRPr="6F8E4E75">
        <w:rPr>
          <w:rFonts w:ascii="Times New Roman" w:hAnsi="Times New Roman" w:eastAsia="Times New Roman" w:cs="Times New Roman"/>
          <w:b/>
          <w:bCs/>
          <w:sz w:val="24"/>
          <w:szCs w:val="24"/>
        </w:rPr>
        <w:t xml:space="preserve">Threats- </w:t>
      </w:r>
    </w:p>
    <w:p w:rsidR="0E3DEC3F" w:rsidP="6F8E4E75" w:rsidRDefault="0E3DEC3F" w14:paraId="7D649AC5" w14:textId="1D7EC08E">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Permits for food trucks are difficult to obtain in some nations and states. Their legal requirements might be difficult to meet, and they vary from state to state. </w:t>
      </w:r>
    </w:p>
    <w:p w:rsidR="0E3DEC3F" w:rsidP="6F8E4E75" w:rsidRDefault="0E3DEC3F" w14:paraId="77815F1F" w14:textId="118FCDD2">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A significant government lawsuit might follow from traveling across the city in a food truck and serving food to anyone without a permit. As a result, obtaining a driving permit is essential prior to travelling.</w:t>
      </w:r>
    </w:p>
    <w:p w:rsidR="4E304851" w:rsidP="6F8E4E75" w:rsidRDefault="6036B487" w14:paraId="66AF8892" w14:textId="5FADDAC7">
      <w:pPr>
        <w:rPr>
          <w:rFonts w:ascii="Times New Roman" w:hAnsi="Times New Roman" w:eastAsia="Times New Roman" w:cs="Times New Roman"/>
          <w:sz w:val="24"/>
          <w:szCs w:val="24"/>
        </w:rPr>
      </w:pPr>
      <w:r w:rsidRPr="6F8E4E75">
        <w:rPr>
          <w:rFonts w:ascii="Times New Roman" w:hAnsi="Times New Roman" w:eastAsia="Times New Roman" w:cs="Times New Roman"/>
          <w:sz w:val="24"/>
          <w:szCs w:val="24"/>
        </w:rPr>
        <w:t xml:space="preserve">Because there are no copyright issues. A competitor might </w:t>
      </w:r>
      <w:r w:rsidRPr="6F8E4E75" w:rsidR="790936B4">
        <w:rPr>
          <w:rFonts w:ascii="Times New Roman" w:hAnsi="Times New Roman" w:eastAsia="Times New Roman" w:cs="Times New Roman"/>
          <w:sz w:val="24"/>
          <w:szCs w:val="24"/>
        </w:rPr>
        <w:t>enter the market, copy a recipe,</w:t>
      </w:r>
      <w:r w:rsidRPr="6F8E4E75" w:rsidR="32C70364">
        <w:rPr>
          <w:rFonts w:ascii="Times New Roman" w:hAnsi="Times New Roman" w:eastAsia="Times New Roman" w:cs="Times New Roman"/>
          <w:sz w:val="24"/>
          <w:szCs w:val="24"/>
        </w:rPr>
        <w:t xml:space="preserve"> and</w:t>
      </w:r>
      <w:r w:rsidRPr="6F8E4E75">
        <w:rPr>
          <w:rFonts w:ascii="Times New Roman" w:hAnsi="Times New Roman" w:eastAsia="Times New Roman" w:cs="Times New Roman"/>
          <w:sz w:val="24"/>
          <w:szCs w:val="24"/>
        </w:rPr>
        <w:t xml:space="preserve"> sell the same product with the same flavour under a different brand name. This competition </w:t>
      </w:r>
      <w:r w:rsidRPr="6F8E4E75" w:rsidR="4D0074EB">
        <w:rPr>
          <w:rFonts w:ascii="Times New Roman" w:hAnsi="Times New Roman" w:eastAsia="Times New Roman" w:cs="Times New Roman"/>
          <w:sz w:val="24"/>
          <w:szCs w:val="24"/>
        </w:rPr>
        <w:t>can result within a profit loss.</w:t>
      </w:r>
    </w:p>
    <w:p w:rsidR="72E47492" w:rsidP="6F8E4E75" w:rsidRDefault="27537A90" w14:paraId="2ABF4CCF" w14:textId="57E0090C">
      <w:pPr>
        <w:rPr>
          <w:rFonts w:ascii="Open Sans" w:hAnsi="Open Sans" w:eastAsia="Open Sans" w:cs="Open Sans"/>
          <w:sz w:val="19"/>
          <w:szCs w:val="19"/>
        </w:rPr>
      </w:pPr>
      <w:r w:rsidRPr="6F8E4E75">
        <w:rPr>
          <w:rFonts w:ascii="Times New Roman" w:hAnsi="Times New Roman" w:eastAsia="Times New Roman" w:cs="Times New Roman"/>
          <w:sz w:val="24"/>
          <w:szCs w:val="24"/>
        </w:rPr>
        <w:t xml:space="preserve">Some individuals are concerned about the sanitation of the food in the truck. If they see anything unhygienic, then they could </w:t>
      </w:r>
      <w:r w:rsidRPr="6F8E4E75" w:rsidR="3B9860C6">
        <w:rPr>
          <w:rFonts w:ascii="Times New Roman" w:hAnsi="Times New Roman" w:eastAsia="Times New Roman" w:cs="Times New Roman"/>
          <w:sz w:val="24"/>
          <w:szCs w:val="24"/>
        </w:rPr>
        <w:t>report the</w:t>
      </w:r>
      <w:r w:rsidRPr="6F8E4E75" w:rsidR="4A82E91C">
        <w:rPr>
          <w:rFonts w:ascii="Times New Roman" w:hAnsi="Times New Roman" w:eastAsia="Times New Roman" w:cs="Times New Roman"/>
          <w:sz w:val="24"/>
          <w:szCs w:val="24"/>
        </w:rPr>
        <w:t xml:space="preserve"> </w:t>
      </w:r>
      <w:r w:rsidRPr="6F8E4E75" w:rsidR="3B9860C6">
        <w:rPr>
          <w:rFonts w:ascii="Times New Roman" w:hAnsi="Times New Roman" w:eastAsia="Times New Roman" w:cs="Times New Roman"/>
          <w:sz w:val="24"/>
          <w:szCs w:val="24"/>
        </w:rPr>
        <w:t>company to or</w:t>
      </w:r>
      <w:r w:rsidRPr="6F8E4E75">
        <w:rPr>
          <w:rFonts w:ascii="Times New Roman" w:hAnsi="Times New Roman" w:eastAsia="Times New Roman" w:cs="Times New Roman"/>
          <w:sz w:val="24"/>
          <w:szCs w:val="24"/>
        </w:rPr>
        <w:t xml:space="preserve"> spoil the minds of others</w:t>
      </w:r>
      <w:r w:rsidRPr="6F8E4E75" w:rsidR="11672E2D">
        <w:rPr>
          <w:rFonts w:ascii="Times New Roman" w:hAnsi="Times New Roman" w:eastAsia="Times New Roman" w:cs="Times New Roman"/>
          <w:sz w:val="24"/>
          <w:szCs w:val="24"/>
        </w:rPr>
        <w:t>, this can result within the</w:t>
      </w:r>
      <w:r w:rsidRPr="6F8E4E75">
        <w:rPr>
          <w:rFonts w:ascii="Times New Roman" w:hAnsi="Times New Roman" w:eastAsia="Times New Roman" w:cs="Times New Roman"/>
          <w:sz w:val="24"/>
          <w:szCs w:val="24"/>
        </w:rPr>
        <w:t xml:space="preserve"> </w:t>
      </w:r>
      <w:r w:rsidRPr="6F8E4E75" w:rsidR="3914FF43">
        <w:rPr>
          <w:rFonts w:ascii="Times New Roman" w:hAnsi="Times New Roman" w:eastAsia="Times New Roman" w:cs="Times New Roman"/>
          <w:sz w:val="24"/>
          <w:szCs w:val="24"/>
        </w:rPr>
        <w:t>loss</w:t>
      </w:r>
      <w:r w:rsidRPr="6F8E4E75">
        <w:rPr>
          <w:rFonts w:ascii="Times New Roman" w:hAnsi="Times New Roman" w:eastAsia="Times New Roman" w:cs="Times New Roman"/>
          <w:sz w:val="24"/>
          <w:szCs w:val="24"/>
        </w:rPr>
        <w:t xml:space="preserve"> </w:t>
      </w:r>
      <w:r w:rsidRPr="6F8E4E75" w:rsidR="7CFA4C1E">
        <w:rPr>
          <w:rFonts w:ascii="Times New Roman" w:hAnsi="Times New Roman" w:eastAsia="Times New Roman" w:cs="Times New Roman"/>
          <w:sz w:val="24"/>
          <w:szCs w:val="24"/>
        </w:rPr>
        <w:t xml:space="preserve">of </w:t>
      </w:r>
      <w:r w:rsidRPr="6F8E4E75">
        <w:rPr>
          <w:rFonts w:ascii="Times New Roman" w:hAnsi="Times New Roman" w:eastAsia="Times New Roman" w:cs="Times New Roman"/>
          <w:sz w:val="24"/>
          <w:szCs w:val="24"/>
        </w:rPr>
        <w:t>the busines</w:t>
      </w:r>
      <w:r w:rsidRPr="6F8E4E75" w:rsidR="1FB265CA">
        <w:rPr>
          <w:rFonts w:ascii="Times New Roman" w:hAnsi="Times New Roman" w:eastAsia="Times New Roman" w:cs="Times New Roman"/>
          <w:sz w:val="24"/>
          <w:szCs w:val="24"/>
        </w:rPr>
        <w:t>s</w:t>
      </w:r>
      <w:r w:rsidRPr="6F8E4E75" w:rsidR="1749F799">
        <w:rPr>
          <w:rFonts w:ascii="Times New Roman" w:hAnsi="Times New Roman" w:eastAsia="Times New Roman" w:cs="Times New Roman"/>
          <w:sz w:val="24"/>
          <w:szCs w:val="24"/>
        </w:rPr>
        <w:t xml:space="preserve"> </w:t>
      </w:r>
      <w:r w:rsidRPr="6F8E4E75" w:rsidR="1749F799">
        <w:rPr>
          <w:rFonts w:ascii="Open Sans" w:hAnsi="Open Sans" w:eastAsia="Open Sans" w:cs="Open Sans"/>
          <w:sz w:val="19"/>
          <w:szCs w:val="19"/>
        </w:rPr>
        <w:t>(Empowerment of Micro, Small, Medium Enterprise (MSME) Using SWOT Analysis, 2021).</w:t>
      </w:r>
    </w:p>
    <w:p w:rsidR="1FFF22B6" w:rsidP="1FFF22B6" w:rsidRDefault="1FFF22B6" w14:paraId="5B226CCC" w14:textId="6767F06F">
      <w:pPr>
        <w:rPr>
          <w:sz w:val="28"/>
          <w:szCs w:val="28"/>
        </w:rPr>
      </w:pPr>
    </w:p>
    <w:p w:rsidR="613C3E92" w:rsidP="613C3E92" w:rsidRDefault="613C3E92" w14:paraId="6EA2D83D" w14:textId="34C97886">
      <w:pPr>
        <w:rPr>
          <w:sz w:val="28"/>
          <w:szCs w:val="28"/>
        </w:rPr>
      </w:pPr>
    </w:p>
    <w:p w:rsidR="613C3E92" w:rsidP="613C3E92" w:rsidRDefault="613C3E92" w14:paraId="2D24BBEC" w14:textId="7460C3E7">
      <w:pPr>
        <w:rPr>
          <w:sz w:val="28"/>
          <w:szCs w:val="28"/>
        </w:rPr>
      </w:pPr>
    </w:p>
    <w:p w:rsidR="613C3E92" w:rsidP="613C3E92" w:rsidRDefault="613C3E92" w14:paraId="07BB329C" w14:textId="2828493F">
      <w:pPr>
        <w:rPr>
          <w:sz w:val="28"/>
          <w:szCs w:val="28"/>
        </w:rPr>
      </w:pPr>
    </w:p>
    <w:p w:rsidR="613C3E92" w:rsidP="613C3E92" w:rsidRDefault="613C3E92" w14:paraId="26601042" w14:textId="45C0FAAE">
      <w:pPr>
        <w:rPr>
          <w:sz w:val="28"/>
          <w:szCs w:val="28"/>
        </w:rPr>
      </w:pPr>
    </w:p>
    <w:p w:rsidR="613C3E92" w:rsidP="613C3E92" w:rsidRDefault="613C3E92" w14:paraId="4FCC0367" w14:textId="13753D4A">
      <w:pPr>
        <w:rPr>
          <w:sz w:val="28"/>
          <w:szCs w:val="28"/>
        </w:rPr>
      </w:pPr>
    </w:p>
    <w:p w:rsidR="613C3E92" w:rsidP="613C3E92" w:rsidRDefault="613C3E92" w14:paraId="27BC9D77" w14:textId="38E4F50B">
      <w:pPr>
        <w:rPr>
          <w:sz w:val="28"/>
          <w:szCs w:val="28"/>
        </w:rPr>
      </w:pPr>
    </w:p>
    <w:p w:rsidR="613C3E92" w:rsidP="613C3E92" w:rsidRDefault="613C3E92" w14:paraId="57512E15" w14:textId="55487962">
      <w:pPr>
        <w:rPr>
          <w:sz w:val="28"/>
          <w:szCs w:val="28"/>
        </w:rPr>
      </w:pPr>
    </w:p>
    <w:p w:rsidR="613C3E92" w:rsidP="613C3E92" w:rsidRDefault="613C3E92" w14:paraId="334BF517" w14:textId="3D96D177">
      <w:pPr>
        <w:rPr>
          <w:sz w:val="28"/>
          <w:szCs w:val="28"/>
        </w:rPr>
      </w:pPr>
    </w:p>
    <w:p w:rsidR="613C3E92" w:rsidP="613C3E92" w:rsidRDefault="613C3E92" w14:paraId="2E808CD8" w14:textId="6592E81C">
      <w:pPr>
        <w:rPr>
          <w:sz w:val="28"/>
          <w:szCs w:val="28"/>
        </w:rPr>
      </w:pPr>
    </w:p>
    <w:p w:rsidR="613C3E92" w:rsidP="613C3E92" w:rsidRDefault="613C3E92" w14:paraId="1D19D366" w14:textId="5D6574AF">
      <w:pPr>
        <w:rPr>
          <w:sz w:val="28"/>
          <w:szCs w:val="28"/>
        </w:rPr>
      </w:pPr>
    </w:p>
    <w:p w:rsidR="613C3E92" w:rsidP="613C3E92" w:rsidRDefault="613C3E92" w14:paraId="1E800CA0" w14:textId="17EEC595">
      <w:pPr>
        <w:rPr>
          <w:sz w:val="28"/>
          <w:szCs w:val="28"/>
        </w:rPr>
      </w:pPr>
    </w:p>
    <w:p w:rsidR="613C3E92" w:rsidP="613C3E92" w:rsidRDefault="613C3E92" w14:paraId="559BD988" w14:textId="0407AFA9">
      <w:pPr>
        <w:rPr>
          <w:sz w:val="28"/>
          <w:szCs w:val="28"/>
        </w:rPr>
      </w:pPr>
    </w:p>
    <w:p w:rsidR="17764877" w:rsidP="6F8E4E75" w:rsidRDefault="17764877" w14:paraId="17B46879" w14:textId="528FF967">
      <w:pPr>
        <w:rPr>
          <w:sz w:val="28"/>
          <w:szCs w:val="28"/>
        </w:rPr>
      </w:pPr>
    </w:p>
    <w:p w:rsidR="17764877" w:rsidP="6F8E4E75" w:rsidRDefault="17764877" w14:paraId="26B6F327" w14:textId="7771163A">
      <w:pPr>
        <w:rPr>
          <w:sz w:val="28"/>
          <w:szCs w:val="28"/>
        </w:rPr>
      </w:pPr>
    </w:p>
    <w:p w:rsidR="17764877" w:rsidP="6F8E4E75" w:rsidRDefault="17764877" w14:paraId="670FC78F" w14:textId="67A94F0E">
      <w:pPr>
        <w:rPr>
          <w:sz w:val="28"/>
          <w:szCs w:val="28"/>
        </w:rPr>
      </w:pPr>
    </w:p>
    <w:p w:rsidR="17764877" w:rsidP="6F8E4E75" w:rsidRDefault="17764877" w14:paraId="08CC6276" w14:textId="665A26E4">
      <w:pPr>
        <w:rPr>
          <w:sz w:val="28"/>
          <w:szCs w:val="28"/>
        </w:rPr>
      </w:pPr>
    </w:p>
    <w:p w:rsidR="17764877" w:rsidP="6F8E4E75" w:rsidRDefault="17764877" w14:paraId="7233BF6D" w14:textId="73CF79D7">
      <w:pPr>
        <w:rPr>
          <w:sz w:val="28"/>
          <w:szCs w:val="28"/>
        </w:rPr>
      </w:pPr>
    </w:p>
    <w:p w:rsidR="17764877" w:rsidP="6F8E4E75" w:rsidRDefault="17764877" w14:paraId="45F9D633" w14:textId="5792EB44">
      <w:pPr>
        <w:rPr>
          <w:sz w:val="28"/>
          <w:szCs w:val="28"/>
        </w:rPr>
      </w:pPr>
    </w:p>
    <w:p w:rsidR="17764877" w:rsidP="6F8E4E75" w:rsidRDefault="17764877" w14:paraId="0AA66060" w14:textId="62FAAE6E">
      <w:pPr>
        <w:rPr>
          <w:sz w:val="28"/>
          <w:szCs w:val="28"/>
        </w:rPr>
      </w:pPr>
    </w:p>
    <w:p w:rsidR="17764877" w:rsidP="6F8E4E75" w:rsidRDefault="10E9D83C" w14:paraId="3AF7A16A" w14:textId="6C479DA1">
      <w:pPr>
        <w:pStyle w:val="Heading2"/>
        <w:rPr>
          <w:rFonts w:ascii="Calibri Light" w:hAnsi="Calibri Light"/>
        </w:rPr>
      </w:pPr>
      <w:bookmarkStart w:name="_Toc1499659382" w:id="1623625433"/>
      <w:r w:rsidR="10E9D83C">
        <w:rPr/>
        <w:t xml:space="preserve">References. </w:t>
      </w:r>
      <w:bookmarkEnd w:id="1623625433"/>
    </w:p>
    <w:p w:rsidR="613C3E92" w:rsidP="613C3E92" w:rsidRDefault="613C3E92" w14:paraId="31D4F23E" w14:textId="1A1DAD42"/>
    <w:p w:rsidR="17764877" w:rsidP="613C3E92" w:rsidRDefault="10E9D83C" w14:paraId="697A7BB2" w14:textId="59C33050">
      <w:pPr>
        <w:rPr>
          <w:rFonts w:ascii="Open Sans" w:hAnsi="Open Sans" w:eastAsia="Open Sans" w:cs="Open Sans"/>
          <w:sz w:val="19"/>
          <w:szCs w:val="19"/>
        </w:rPr>
      </w:pPr>
      <w:r w:rsidRPr="6F8E4E75">
        <w:rPr>
          <w:rFonts w:ascii="Open Sans" w:hAnsi="Open Sans" w:eastAsia="Open Sans" w:cs="Open Sans"/>
          <w:sz w:val="19"/>
          <w:szCs w:val="19"/>
        </w:rPr>
        <w:t xml:space="preserve">Street Food UK. 2021. </w:t>
      </w:r>
      <w:r w:rsidRPr="6F8E4E75">
        <w:rPr>
          <w:rFonts w:ascii="Open Sans" w:hAnsi="Open Sans" w:eastAsia="Open Sans" w:cs="Open Sans"/>
          <w:i/>
          <w:iCs/>
          <w:sz w:val="19"/>
          <w:szCs w:val="19"/>
        </w:rPr>
        <w:t>How much does it cost to start a Street Food business?</w:t>
      </w:r>
      <w:r w:rsidRPr="6F8E4E75">
        <w:rPr>
          <w:rFonts w:ascii="Open Sans" w:hAnsi="Open Sans" w:eastAsia="Open Sans" w:cs="Open Sans"/>
          <w:sz w:val="19"/>
          <w:szCs w:val="19"/>
        </w:rPr>
        <w:t>. [online] Available at: &lt;https://www.streetfood.org.uk/start-up-cost.html&gt; [Accessed 28 June 2021].</w:t>
      </w:r>
    </w:p>
    <w:p w:rsidR="3F7165EF" w:rsidP="613C3E92" w:rsidRDefault="23E8B428" w14:paraId="7B5D7AD9" w14:textId="515D30FA">
      <w:pPr>
        <w:rPr>
          <w:rFonts w:ascii="Open Sans" w:hAnsi="Open Sans" w:eastAsia="Open Sans" w:cs="Open Sans"/>
          <w:sz w:val="19"/>
          <w:szCs w:val="19"/>
        </w:rPr>
      </w:pPr>
      <w:r w:rsidRPr="6F8E4E75">
        <w:rPr>
          <w:rFonts w:ascii="Open Sans" w:hAnsi="Open Sans" w:eastAsia="Open Sans" w:cs="Open Sans"/>
          <w:sz w:val="19"/>
          <w:szCs w:val="19"/>
        </w:rPr>
        <w:t xml:space="preserve">Setyawati, C., 2016. Dampak Mentoring Pada Keberhasilan Start-Up Business: Studi Kasus Pada Start-Up Business di Indonesia [Mentoring the Impact of Success of a Start-Up Business: A Case Study of a Start-Up Business in Indonesia]. </w:t>
      </w:r>
      <w:r w:rsidRPr="6F8E4E75">
        <w:rPr>
          <w:rFonts w:ascii="Open Sans" w:hAnsi="Open Sans" w:eastAsia="Open Sans" w:cs="Open Sans"/>
          <w:i/>
          <w:iCs/>
          <w:sz w:val="19"/>
          <w:szCs w:val="19"/>
        </w:rPr>
        <w:t>DeReMa (Development Research of Management): Jurnal Manajemen</w:t>
      </w:r>
      <w:r w:rsidRPr="6F8E4E75">
        <w:rPr>
          <w:rFonts w:ascii="Open Sans" w:hAnsi="Open Sans" w:eastAsia="Open Sans" w:cs="Open Sans"/>
          <w:sz w:val="19"/>
          <w:szCs w:val="19"/>
        </w:rPr>
        <w:t>, 11(2), p.290.</w:t>
      </w:r>
    </w:p>
    <w:p w:rsidR="613C3E92" w:rsidP="613C3E92" w:rsidRDefault="613C3E92" w14:paraId="463AA896" w14:textId="7B82878D">
      <w:pPr>
        <w:rPr>
          <w:rFonts w:ascii="Open Sans" w:hAnsi="Open Sans" w:eastAsia="Open Sans" w:cs="Open Sans"/>
          <w:sz w:val="19"/>
          <w:szCs w:val="19"/>
        </w:rPr>
      </w:pPr>
    </w:p>
    <w:p w:rsidR="22F30286" w:rsidP="613C3E92" w:rsidRDefault="3180BD6C" w14:paraId="5981B6B8" w14:textId="4A85A181">
      <w:pPr>
        <w:rPr>
          <w:rFonts w:ascii="Open Sans" w:hAnsi="Open Sans" w:eastAsia="Open Sans" w:cs="Open Sans"/>
          <w:sz w:val="19"/>
          <w:szCs w:val="19"/>
        </w:rPr>
      </w:pPr>
      <w:r w:rsidRPr="6F8E4E75">
        <w:rPr>
          <w:rFonts w:ascii="Open Sans" w:hAnsi="Open Sans" w:eastAsia="Open Sans" w:cs="Open Sans"/>
          <w:sz w:val="19"/>
          <w:szCs w:val="19"/>
        </w:rPr>
        <w:t xml:space="preserve">National Enterprise Network. 2021. </w:t>
      </w:r>
      <w:r w:rsidRPr="6F8E4E75">
        <w:rPr>
          <w:rFonts w:ascii="Open Sans" w:hAnsi="Open Sans" w:eastAsia="Open Sans" w:cs="Open Sans"/>
          <w:i/>
          <w:iCs/>
          <w:sz w:val="19"/>
          <w:szCs w:val="19"/>
        </w:rPr>
        <w:t>Home page - National Enterprise Network</w:t>
      </w:r>
      <w:r w:rsidRPr="6F8E4E75">
        <w:rPr>
          <w:rFonts w:ascii="Open Sans" w:hAnsi="Open Sans" w:eastAsia="Open Sans" w:cs="Open Sans"/>
          <w:sz w:val="19"/>
          <w:szCs w:val="19"/>
        </w:rPr>
        <w:t>. [online] Available at: &lt;https://www.nationalenterprisenetwork.org&gt; [Accessed 25 June 2021].</w:t>
      </w:r>
    </w:p>
    <w:p w:rsidR="6F8E4E75" w:rsidP="6F8E4E75" w:rsidRDefault="6F8E4E75" w14:paraId="4583C299" w14:textId="5ABBE99C">
      <w:pPr>
        <w:rPr>
          <w:rFonts w:ascii="Open Sans" w:hAnsi="Open Sans" w:eastAsia="Open Sans" w:cs="Open Sans"/>
          <w:sz w:val="19"/>
          <w:szCs w:val="19"/>
        </w:rPr>
      </w:pPr>
    </w:p>
    <w:p w:rsidR="6E0CDF34" w:rsidP="613C3E92" w:rsidRDefault="7AFEE3C1" w14:paraId="18DFE835" w14:textId="2CF6BA3D">
      <w:pPr>
        <w:rPr>
          <w:rFonts w:ascii="Open Sans" w:hAnsi="Open Sans" w:eastAsia="Open Sans" w:cs="Open Sans"/>
          <w:sz w:val="19"/>
          <w:szCs w:val="19"/>
        </w:rPr>
      </w:pPr>
      <w:r w:rsidRPr="6F8E4E75">
        <w:rPr>
          <w:rFonts w:ascii="Open Sans" w:hAnsi="Open Sans" w:eastAsia="Open Sans" w:cs="Open Sans"/>
          <w:sz w:val="19"/>
          <w:szCs w:val="19"/>
        </w:rPr>
        <w:t xml:space="preserve">GROW. 2021. </w:t>
      </w:r>
      <w:r w:rsidRPr="6F8E4E75">
        <w:rPr>
          <w:rFonts w:ascii="Open Sans" w:hAnsi="Open Sans" w:eastAsia="Open Sans" w:cs="Open Sans"/>
          <w:i/>
          <w:iCs/>
          <w:sz w:val="19"/>
          <w:szCs w:val="19"/>
        </w:rPr>
        <w:t>Understanding the Financial Side of Your Business - GROW</w:t>
      </w:r>
      <w:r w:rsidRPr="6F8E4E75">
        <w:rPr>
          <w:rFonts w:ascii="Open Sans" w:hAnsi="Open Sans" w:eastAsia="Open Sans" w:cs="Open Sans"/>
          <w:sz w:val="19"/>
          <w:szCs w:val="19"/>
        </w:rPr>
        <w:t>. [online] Available at: &lt;https://www.growbusiness.org/blog/understanding-the-financial-side-of-your-business/&gt; [Accessed 28 June 2021].</w:t>
      </w:r>
    </w:p>
    <w:p w:rsidR="613C3E92" w:rsidP="613C3E92" w:rsidRDefault="613C3E92" w14:paraId="29BA3F06" w14:textId="2122E5AF">
      <w:pPr>
        <w:rPr>
          <w:rFonts w:ascii="Open Sans" w:hAnsi="Open Sans" w:eastAsia="Open Sans" w:cs="Open Sans"/>
          <w:sz w:val="19"/>
          <w:szCs w:val="19"/>
        </w:rPr>
      </w:pPr>
    </w:p>
    <w:p w:rsidR="27EC057D" w:rsidP="613C3E92" w:rsidRDefault="4E294B33" w14:paraId="333F5AB1" w14:textId="0CFA1C78">
      <w:pPr>
        <w:rPr>
          <w:rFonts w:ascii="Open Sans" w:hAnsi="Open Sans" w:eastAsia="Open Sans" w:cs="Open Sans"/>
          <w:sz w:val="19"/>
          <w:szCs w:val="19"/>
        </w:rPr>
      </w:pPr>
      <w:r w:rsidRPr="6F8E4E75">
        <w:rPr>
          <w:rFonts w:ascii="Open Sans" w:hAnsi="Open Sans" w:eastAsia="Open Sans" w:cs="Open Sans"/>
          <w:sz w:val="19"/>
          <w:szCs w:val="19"/>
        </w:rPr>
        <w:t xml:space="preserve">Swansea.gov.uk. 2021. </w:t>
      </w:r>
      <w:r w:rsidRPr="6F8E4E75">
        <w:rPr>
          <w:rFonts w:ascii="Open Sans" w:hAnsi="Open Sans" w:eastAsia="Open Sans" w:cs="Open Sans"/>
          <w:i/>
          <w:iCs/>
          <w:sz w:val="19"/>
          <w:szCs w:val="19"/>
        </w:rPr>
        <w:t>Swansea - Street trading</w:t>
      </w:r>
      <w:r w:rsidRPr="6F8E4E75">
        <w:rPr>
          <w:rFonts w:ascii="Open Sans" w:hAnsi="Open Sans" w:eastAsia="Open Sans" w:cs="Open Sans"/>
          <w:sz w:val="19"/>
          <w:szCs w:val="19"/>
        </w:rPr>
        <w:t>. [online] Available at: &lt;https://www.swansea.gov.uk/streettrading&gt; [Accessed 1 July 2021].</w:t>
      </w:r>
    </w:p>
    <w:p w:rsidR="6F8E4E75" w:rsidP="6F8E4E75" w:rsidRDefault="6F8E4E75" w14:paraId="42D03724" w14:textId="6A262CF3">
      <w:pPr>
        <w:rPr>
          <w:rFonts w:ascii="Open Sans" w:hAnsi="Open Sans" w:eastAsia="Open Sans" w:cs="Open Sans"/>
          <w:sz w:val="19"/>
          <w:szCs w:val="19"/>
        </w:rPr>
      </w:pPr>
    </w:p>
    <w:p w:rsidR="05689C01" w:rsidP="613C3E92" w:rsidRDefault="60FCD4A6" w14:paraId="7A2AB92F" w14:textId="79EF46FE">
      <w:pPr>
        <w:rPr>
          <w:rFonts w:ascii="Open Sans" w:hAnsi="Open Sans" w:eastAsia="Open Sans" w:cs="Open Sans"/>
          <w:sz w:val="19"/>
          <w:szCs w:val="19"/>
        </w:rPr>
      </w:pPr>
      <w:r w:rsidRPr="6F8E4E75">
        <w:rPr>
          <w:rFonts w:ascii="Open Sans" w:hAnsi="Open Sans" w:eastAsia="Open Sans" w:cs="Open Sans"/>
          <w:sz w:val="19"/>
          <w:szCs w:val="19"/>
        </w:rPr>
        <w:t xml:space="preserve">Mulier, K., Schoors, K. and Merlevede, B., 2014. Investment Cash Flow Sensitivity: The Role of Cash Flow Volatility. </w:t>
      </w:r>
      <w:r w:rsidRPr="6F8E4E75">
        <w:rPr>
          <w:rFonts w:ascii="Open Sans" w:hAnsi="Open Sans" w:eastAsia="Open Sans" w:cs="Open Sans"/>
          <w:i/>
          <w:iCs/>
          <w:sz w:val="19"/>
          <w:szCs w:val="19"/>
        </w:rPr>
        <w:t>SSRN Electronic Journal</w:t>
      </w:r>
      <w:r w:rsidRPr="6F8E4E75">
        <w:rPr>
          <w:rFonts w:ascii="Open Sans" w:hAnsi="Open Sans" w:eastAsia="Open Sans" w:cs="Open Sans"/>
          <w:sz w:val="19"/>
          <w:szCs w:val="19"/>
        </w:rPr>
        <w:t>,.</w:t>
      </w:r>
    </w:p>
    <w:p w:rsidR="613C3E92" w:rsidP="613C3E92" w:rsidRDefault="613C3E92" w14:paraId="7B131B18" w14:textId="3413DC7E">
      <w:pPr>
        <w:rPr>
          <w:rFonts w:ascii="Open Sans" w:hAnsi="Open Sans" w:eastAsia="Open Sans" w:cs="Open Sans"/>
          <w:sz w:val="19"/>
          <w:szCs w:val="19"/>
        </w:rPr>
      </w:pPr>
    </w:p>
    <w:p w:rsidR="76620617" w:rsidP="613C3E92" w:rsidRDefault="69F2EA6A" w14:paraId="4C9D5391" w14:textId="54DDA1EF">
      <w:pPr>
        <w:rPr>
          <w:rFonts w:ascii="Open Sans" w:hAnsi="Open Sans" w:eastAsia="Open Sans" w:cs="Open Sans"/>
          <w:sz w:val="19"/>
          <w:szCs w:val="19"/>
        </w:rPr>
      </w:pPr>
      <w:r w:rsidRPr="6F8E4E75">
        <w:rPr>
          <w:rFonts w:ascii="Open Sans" w:hAnsi="Open Sans" w:eastAsia="Open Sans" w:cs="Open Sans"/>
          <w:sz w:val="19"/>
          <w:szCs w:val="19"/>
        </w:rPr>
        <w:t xml:space="preserve">Mindtools.com. 2021. </w:t>
      </w:r>
      <w:r w:rsidRPr="6F8E4E75">
        <w:rPr>
          <w:rFonts w:ascii="Open Sans" w:hAnsi="Open Sans" w:eastAsia="Open Sans" w:cs="Open Sans"/>
          <w:i/>
          <w:iCs/>
          <w:sz w:val="19"/>
          <w:szCs w:val="19"/>
        </w:rPr>
        <w:t>SWOT Analysis: – How to Develop a Strategy For Success</w:t>
      </w:r>
      <w:r w:rsidRPr="6F8E4E75">
        <w:rPr>
          <w:rFonts w:ascii="Open Sans" w:hAnsi="Open Sans" w:eastAsia="Open Sans" w:cs="Open Sans"/>
          <w:sz w:val="19"/>
          <w:szCs w:val="19"/>
        </w:rPr>
        <w:t>. [online] Available at: &lt;https://www.mindtools.com/pages/article/newTMC_05.htm&gt; [Accessed 30 June 2021].</w:t>
      </w:r>
    </w:p>
    <w:p w:rsidR="6F8E4E75" w:rsidP="6F8E4E75" w:rsidRDefault="6F8E4E75" w14:paraId="585C44D5" w14:textId="3E561335">
      <w:pPr>
        <w:rPr>
          <w:rFonts w:ascii="Open Sans" w:hAnsi="Open Sans" w:eastAsia="Open Sans" w:cs="Open Sans"/>
          <w:sz w:val="19"/>
          <w:szCs w:val="19"/>
        </w:rPr>
      </w:pPr>
    </w:p>
    <w:p w:rsidR="3AF8A632" w:rsidP="6F8E4E75" w:rsidRDefault="3AF8A632" w14:paraId="1CE895CC" w14:textId="091E1BDF">
      <w:pPr>
        <w:rPr>
          <w:rFonts w:ascii="Open Sans" w:hAnsi="Open Sans" w:eastAsia="Open Sans" w:cs="Open Sans"/>
          <w:sz w:val="19"/>
          <w:szCs w:val="19"/>
        </w:rPr>
      </w:pPr>
      <w:r w:rsidRPr="6F8E4E75">
        <w:rPr>
          <w:rFonts w:ascii="Open Sans" w:hAnsi="Open Sans" w:eastAsia="Open Sans" w:cs="Open Sans"/>
          <w:sz w:val="19"/>
          <w:szCs w:val="19"/>
        </w:rPr>
        <w:t xml:space="preserve">Febriansyah, R., 2019. Marketing Mix 7Ps in Islamic Perspective. </w:t>
      </w:r>
      <w:r w:rsidRPr="6F8E4E75">
        <w:rPr>
          <w:rFonts w:ascii="Open Sans" w:hAnsi="Open Sans" w:eastAsia="Open Sans" w:cs="Open Sans"/>
          <w:i/>
          <w:iCs/>
          <w:sz w:val="19"/>
          <w:szCs w:val="19"/>
        </w:rPr>
        <w:t>KnE Social Sciences</w:t>
      </w:r>
      <w:r w:rsidRPr="6F8E4E75">
        <w:rPr>
          <w:rFonts w:ascii="Open Sans" w:hAnsi="Open Sans" w:eastAsia="Open Sans" w:cs="Open Sans"/>
          <w:sz w:val="19"/>
          <w:szCs w:val="19"/>
        </w:rPr>
        <w:t>, 3(13), p.619.</w:t>
      </w:r>
    </w:p>
    <w:p w:rsidR="6F8E4E75" w:rsidP="6F8E4E75" w:rsidRDefault="6F8E4E75" w14:paraId="19827038" w14:textId="0B6B08B2">
      <w:pPr>
        <w:rPr>
          <w:rFonts w:ascii="Open Sans" w:hAnsi="Open Sans" w:eastAsia="Open Sans" w:cs="Open Sans"/>
          <w:sz w:val="19"/>
          <w:szCs w:val="19"/>
        </w:rPr>
      </w:pPr>
    </w:p>
    <w:p w:rsidR="7D5CDD4A" w:rsidP="6F8E4E75" w:rsidRDefault="7D5CDD4A" w14:paraId="3E9A50A5" w14:textId="4AD7FFCA">
      <w:pPr>
        <w:rPr>
          <w:rFonts w:ascii="Open Sans" w:hAnsi="Open Sans" w:eastAsia="Open Sans" w:cs="Open Sans"/>
          <w:sz w:val="19"/>
          <w:szCs w:val="19"/>
        </w:rPr>
      </w:pPr>
      <w:r w:rsidRPr="6F8E4E75">
        <w:rPr>
          <w:rFonts w:ascii="Open Sans" w:hAnsi="Open Sans" w:eastAsia="Open Sans" w:cs="Open Sans"/>
          <w:i/>
          <w:iCs/>
          <w:sz w:val="19"/>
          <w:szCs w:val="19"/>
        </w:rPr>
        <w:t>European Journal of Business and Management</w:t>
      </w:r>
      <w:r w:rsidRPr="6F8E4E75">
        <w:rPr>
          <w:rFonts w:ascii="Open Sans" w:hAnsi="Open Sans" w:eastAsia="Open Sans" w:cs="Open Sans"/>
          <w:sz w:val="19"/>
          <w:szCs w:val="19"/>
        </w:rPr>
        <w:t>, 2021. Empowerment of Micro, Small, Medium Enterprise (MSME) Using SWOT Analysis.</w:t>
      </w:r>
    </w:p>
    <w:p w:rsidR="6F8E4E75" w:rsidP="6F8E4E75" w:rsidRDefault="6F8E4E75" w14:paraId="6994FCED" w14:textId="541BAFF8">
      <w:pPr>
        <w:rPr>
          <w:rFonts w:ascii="Open Sans" w:hAnsi="Open Sans" w:eastAsia="Open Sans" w:cs="Open Sans"/>
          <w:sz w:val="19"/>
          <w:szCs w:val="19"/>
        </w:rPr>
      </w:pPr>
    </w:p>
    <w:p w:rsidR="6F8E4E75" w:rsidP="6F8E4E75" w:rsidRDefault="6F8E4E75" w14:paraId="55457491" w14:textId="15DEB787">
      <w:pPr>
        <w:rPr>
          <w:rFonts w:ascii="Open Sans" w:hAnsi="Open Sans" w:eastAsia="Open Sans" w:cs="Open Sans"/>
          <w:sz w:val="19"/>
          <w:szCs w:val="19"/>
        </w:rPr>
      </w:pPr>
    </w:p>
    <w:p w:rsidR="6F8E4E75" w:rsidP="6F8E4E75" w:rsidRDefault="6F8E4E75" w14:paraId="1FA039EF" w14:textId="1A0036F0">
      <w:pPr>
        <w:pStyle w:val="Heading3"/>
      </w:pPr>
    </w:p>
    <w:p w:rsidR="6F8E4E75" w:rsidP="6F8E4E75" w:rsidRDefault="6F8E4E75" w14:paraId="4CC44F06" w14:textId="3464F78C">
      <w:pPr>
        <w:pStyle w:val="Heading3"/>
      </w:pPr>
    </w:p>
    <w:p w:rsidR="6F8E4E75" w:rsidP="6F8E4E75" w:rsidRDefault="6F8E4E75" w14:paraId="363A05C4" w14:textId="30F370E0">
      <w:pPr>
        <w:pStyle w:val="Heading3"/>
        <w:rPr>
          <w:rFonts w:ascii="Calibri Light" w:hAnsi="Calibri Light"/>
          <w:color w:val="1F3763"/>
        </w:rPr>
      </w:pPr>
    </w:p>
    <w:p w:rsidR="6F8E4E75" w:rsidP="6F8E4E75" w:rsidRDefault="6F8E4E75" w14:paraId="3CDC7E92" w14:textId="42896553"/>
    <w:p w:rsidR="6F8E4E75" w:rsidP="6F8E4E75" w:rsidRDefault="6F8E4E75" w14:paraId="59C3EB0F" w14:textId="2D5DAD48"/>
    <w:p w:rsidR="6F8E4E75" w:rsidP="6F8E4E75" w:rsidRDefault="6F8E4E75" w14:paraId="3F02E8C1" w14:textId="15820329"/>
    <w:p w:rsidR="6F8E4E75" w:rsidP="6F8E4E75" w:rsidRDefault="6F8E4E75" w14:paraId="010083BA" w14:textId="223D8945"/>
    <w:p w:rsidR="6F8E4E75" w:rsidP="6F8E4E75" w:rsidRDefault="6F8E4E75" w14:paraId="506EFE5C" w14:textId="2181CFC9"/>
    <w:p w:rsidR="6F8E4E75" w:rsidP="6F8E4E75" w:rsidRDefault="6F8E4E75" w14:paraId="7D098250" w14:textId="1FA5A717"/>
    <w:p w:rsidR="6F8E4E75" w:rsidP="6F8E4E75" w:rsidRDefault="6F8E4E75" w14:paraId="566232F5" w14:textId="6F2230A6"/>
    <w:p w:rsidR="6F8E4E75" w:rsidP="6F8E4E75" w:rsidRDefault="6F8E4E75" w14:paraId="5FD965ED" w14:textId="0D132B19"/>
    <w:p w:rsidR="6F8E4E75" w:rsidP="6F8E4E75" w:rsidRDefault="6F8E4E75" w14:paraId="2E45EBDA" w14:textId="59981619"/>
    <w:p w:rsidR="6F8E4E75" w:rsidP="6F8E4E75" w:rsidRDefault="6F8E4E75" w14:paraId="59B1C433" w14:textId="7B4D40E3"/>
    <w:p w:rsidR="527CC059" w:rsidP="6F8E4E75" w:rsidRDefault="527CC059" w14:paraId="6DB7AD70" w14:textId="7F5C6A28">
      <w:pPr>
        <w:pStyle w:val="Heading3"/>
      </w:pPr>
      <w:bookmarkStart w:name="_Toc1196610074" w:id="1086834998"/>
      <w:r w:rsidR="527CC059">
        <w:rPr/>
        <w:t>Appendices.</w:t>
      </w:r>
      <w:bookmarkEnd w:id="1086834998"/>
    </w:p>
    <w:p w:rsidR="6F8E4E75" w:rsidP="6F8E4E75" w:rsidRDefault="6F8E4E75" w14:paraId="58ADB213" w14:textId="21FAF7DB"/>
    <w:p w:rsidR="527CC059" w:rsidP="6F8E4E75" w:rsidRDefault="527CC059" w14:paraId="7FBF8D82" w14:textId="7CF4819F">
      <w:pPr>
        <w:pStyle w:val="Heading5"/>
      </w:pPr>
      <w:bookmarkStart w:name="_Toc1224221999" w:id="461046012"/>
      <w:r w:rsidR="527CC059">
        <w:rPr/>
        <w:t>Appendix 1 Cash flow Chart.</w:t>
      </w:r>
      <w:bookmarkEnd w:id="461046012"/>
    </w:p>
    <w:p w:rsidR="6F8E4E75" w:rsidP="6F8E4E75" w:rsidRDefault="6F8E4E75" w14:paraId="616F7C83" w14:textId="17602A3C"/>
    <w:p w:rsidR="6F8E4E75" w:rsidP="6F8E4E75" w:rsidRDefault="6F8E4E75" w14:paraId="17341F68" w14:textId="05A9C89D"/>
    <w:p w:rsidR="49B6E5FE" w:rsidP="6F8E4E75" w:rsidRDefault="49B6E5FE" w14:paraId="72227EB9" w14:textId="037DB4F7">
      <w:r>
        <w:rPr>
          <w:noProof/>
        </w:rPr>
        <w:drawing>
          <wp:inline distT="0" distB="0" distL="0" distR="0" wp14:anchorId="6C95BE99" wp14:editId="4BED3469">
            <wp:extent cx="6229350" cy="2710172"/>
            <wp:effectExtent l="0" t="0" r="0" b="0"/>
            <wp:docPr id="426393300" name="Picture 42639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93300"/>
                    <pic:cNvPicPr/>
                  </pic:nvPicPr>
                  <pic:blipFill>
                    <a:blip r:embed="rId7">
                      <a:extLst>
                        <a:ext uri="{28A0092B-C50C-407E-A947-70E740481C1C}">
                          <a14:useLocalDpi xmlns:a14="http://schemas.microsoft.com/office/drawing/2010/main" val="0"/>
                        </a:ext>
                      </a:extLst>
                    </a:blip>
                    <a:stretch>
                      <a:fillRect/>
                    </a:stretch>
                  </pic:blipFill>
                  <pic:spPr>
                    <a:xfrm>
                      <a:off x="0" y="0"/>
                      <a:ext cx="6229350" cy="2710172"/>
                    </a:xfrm>
                    <a:prstGeom prst="rect">
                      <a:avLst/>
                    </a:prstGeom>
                  </pic:spPr>
                </pic:pic>
              </a:graphicData>
            </a:graphic>
          </wp:inline>
        </w:drawing>
      </w:r>
    </w:p>
    <w:p w:rsidR="6F8E4E75" w:rsidP="6F8E4E75" w:rsidRDefault="6F8E4E75" w14:paraId="77ACB244" w14:textId="38433121"/>
    <w:p w:rsidR="6F8E4E75" w:rsidP="6F8E4E75" w:rsidRDefault="6F8E4E75" w14:paraId="698BF2E2" w14:textId="0FB6DFBC"/>
    <w:p w:rsidR="6F8E4E75" w:rsidP="6F8E4E75" w:rsidRDefault="6F8E4E75" w14:paraId="39EAD014" w14:textId="3A9B8616"/>
    <w:p w:rsidR="6F8E4E75" w:rsidP="6F8E4E75" w:rsidRDefault="6F8E4E75" w14:paraId="2FE4585C" w14:textId="1538463F"/>
    <w:p w:rsidR="6F8E4E75" w:rsidP="6F8E4E75" w:rsidRDefault="6F8E4E75" w14:paraId="13B589C8" w14:textId="6D37C0FC"/>
    <w:p w:rsidR="5F0A488B" w:rsidP="6F8E4E75" w:rsidRDefault="5F0A488B" w14:paraId="4C6E3F0D" w14:textId="1ECE9944">
      <w:pPr>
        <w:pStyle w:val="Heading5"/>
        <w:rPr>
          <w:rFonts w:ascii="Calibri Light" w:hAnsi="Calibri Light"/>
        </w:rPr>
      </w:pPr>
      <w:bookmarkStart w:name="_Toc948589019" w:id="442643933"/>
      <w:r w:rsidR="5F0A488B">
        <w:rPr/>
        <w:t xml:space="preserve">Appendix </w:t>
      </w:r>
      <w:r w:rsidR="257F5127">
        <w:rPr/>
        <w:t>1</w:t>
      </w:r>
      <w:r w:rsidR="2BD6D00A">
        <w:rPr/>
        <w:t xml:space="preserve"> website design</w:t>
      </w:r>
      <w:r w:rsidR="5F0A488B">
        <w:rPr/>
        <w:t>.</w:t>
      </w:r>
      <w:bookmarkEnd w:id="442643933"/>
    </w:p>
    <w:p w:rsidR="6F8E4E75" w:rsidP="6F8E4E75" w:rsidRDefault="6F8E4E75" w14:paraId="279DF684" w14:textId="5FB40B8D"/>
    <w:p w:rsidR="27B723BC" w:rsidP="6F8E4E75" w:rsidRDefault="27B723BC" w14:paraId="2BEB6613" w14:textId="71A720CC">
      <w:r>
        <w:rPr>
          <w:noProof/>
        </w:rPr>
        <w:drawing>
          <wp:inline distT="0" distB="0" distL="0" distR="0" wp14:anchorId="1176B312" wp14:editId="12385DAB">
            <wp:extent cx="5867398" cy="3349307"/>
            <wp:effectExtent l="0" t="0" r="0" b="0"/>
            <wp:docPr id="1636188945" name="Picture 1636188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188945"/>
                    <pic:cNvPicPr/>
                  </pic:nvPicPr>
                  <pic:blipFill>
                    <a:blip r:embed="rId8">
                      <a:extLst>
                        <a:ext uri="{28A0092B-C50C-407E-A947-70E740481C1C}">
                          <a14:useLocalDpi xmlns:a14="http://schemas.microsoft.com/office/drawing/2010/main" val="0"/>
                        </a:ext>
                      </a:extLst>
                    </a:blip>
                    <a:stretch>
                      <a:fillRect/>
                    </a:stretch>
                  </pic:blipFill>
                  <pic:spPr>
                    <a:xfrm>
                      <a:off x="0" y="0"/>
                      <a:ext cx="5867398" cy="3349307"/>
                    </a:xfrm>
                    <a:prstGeom prst="rect">
                      <a:avLst/>
                    </a:prstGeom>
                  </pic:spPr>
                </pic:pic>
              </a:graphicData>
            </a:graphic>
          </wp:inline>
        </w:drawing>
      </w:r>
    </w:p>
    <w:p w:rsidR="6F8E4E75" w:rsidP="6F8E4E75" w:rsidRDefault="6F8E4E75" w14:paraId="28C3E9C8" w14:textId="2583F512"/>
    <w:p w:rsidR="6F8E4E75" w:rsidP="6F8E4E75" w:rsidRDefault="6F8E4E75" w14:paraId="6706361F" w14:textId="6A238EA8"/>
    <w:p w:rsidR="6F8E4E75" w:rsidP="6F8E4E75" w:rsidRDefault="6F8E4E75" w14:paraId="569ECC98" w14:textId="5401F4A8"/>
    <w:p w:rsidR="6F8E4E75" w:rsidP="6F8E4E75" w:rsidRDefault="6F8E4E75" w14:paraId="3EACC85A" w14:textId="286CF4D7"/>
    <w:p w:rsidR="6F8E4E75" w:rsidP="6F8E4E75" w:rsidRDefault="6F8E4E75" w14:paraId="599940FD" w14:textId="0C3FA660"/>
    <w:p w:rsidR="6F8E4E75" w:rsidP="6F8E4E75" w:rsidRDefault="6F8E4E75" w14:paraId="3A0DA60C" w14:textId="24E8A510"/>
    <w:p w:rsidR="6F8E4E75" w:rsidP="6F8E4E75" w:rsidRDefault="6F8E4E75" w14:paraId="2E865D8D" w14:textId="66ACDD7C"/>
    <w:p w:rsidR="6F8E4E75" w:rsidP="6F8E4E75" w:rsidRDefault="6F8E4E75" w14:paraId="59760CA1" w14:textId="0AF0A853"/>
    <w:p w:rsidR="6F8E4E75" w:rsidP="6F8E4E75" w:rsidRDefault="6F8E4E75" w14:paraId="3EAFF24C" w14:textId="28614F15"/>
    <w:p w:rsidR="6F8E4E75" w:rsidP="6F8E4E75" w:rsidRDefault="6F8E4E75" w14:paraId="6B858EBD" w14:textId="13112CE5"/>
    <w:p w:rsidR="6F8E4E75" w:rsidP="6F8E4E75" w:rsidRDefault="6F8E4E75" w14:paraId="211EA3D8" w14:textId="26ACC506"/>
    <w:p w:rsidR="6F8E4E75" w:rsidP="6F8E4E75" w:rsidRDefault="6F8E4E75" w14:paraId="4C105811" w14:textId="6F822D37"/>
    <w:p w:rsidR="6F8E4E75" w:rsidP="6F8E4E75" w:rsidRDefault="6F8E4E75" w14:paraId="300FBB35" w14:textId="643EA13D"/>
    <w:p w:rsidR="6F8E4E75" w:rsidP="6F8E4E75" w:rsidRDefault="6F8E4E75" w14:paraId="33F1329D" w14:textId="1291E407"/>
    <w:p w:rsidR="6F8E4E75" w:rsidP="6F8E4E75" w:rsidRDefault="6F8E4E75" w14:paraId="038B2D0F" w14:textId="261165E4"/>
    <w:p w:rsidR="6F8E4E75" w:rsidP="6F8E4E75" w:rsidRDefault="6F8E4E75" w14:paraId="2FFDA44E" w14:textId="2B31F54D">
      <w:pPr>
        <w:pStyle w:val="Heading5"/>
      </w:pPr>
    </w:p>
    <w:p w:rsidR="6F8E4E75" w:rsidP="6F8E4E75" w:rsidRDefault="6F8E4E75" w14:paraId="04B7A62E" w14:textId="1B8937EA">
      <w:pPr>
        <w:pStyle w:val="Heading5"/>
      </w:pPr>
    </w:p>
    <w:p w:rsidR="6F8E4E75" w:rsidP="6F8E4E75" w:rsidRDefault="6F8E4E75" w14:paraId="1386DDBE" w14:textId="6F199868">
      <w:pPr>
        <w:pStyle w:val="Heading5"/>
      </w:pPr>
    </w:p>
    <w:p w:rsidR="49B6E5FE" w:rsidP="6F8E4E75" w:rsidRDefault="49B6E5FE" w14:paraId="3C84E9AA" w14:textId="4FA915E6">
      <w:pPr>
        <w:pStyle w:val="Heading5"/>
      </w:pPr>
      <w:bookmarkStart w:name="_Toc1239711097" w:id="411415799"/>
      <w:r w:rsidR="49B6E5FE">
        <w:rPr/>
        <w:t>Appendix 2 website for kitchen secrets.</w:t>
      </w:r>
      <w:bookmarkEnd w:id="411415799"/>
    </w:p>
    <w:p w:rsidR="6A6E180A" w:rsidP="6F8E4E75" w:rsidRDefault="6A6E180A" w14:paraId="0FBD10FE" w14:textId="424832E7">
      <w:r>
        <w:rPr>
          <w:noProof/>
        </w:rPr>
        <w:drawing>
          <wp:inline distT="0" distB="0" distL="0" distR="0" wp14:anchorId="64BCAAB6" wp14:editId="1AE807D4">
            <wp:extent cx="6041573" cy="3876675"/>
            <wp:effectExtent l="0" t="0" r="0" b="0"/>
            <wp:docPr id="1558197271" name="Picture 1558197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197271"/>
                    <pic:cNvPicPr/>
                  </pic:nvPicPr>
                  <pic:blipFill>
                    <a:blip r:embed="rId9">
                      <a:extLst>
                        <a:ext uri="{28A0092B-C50C-407E-A947-70E740481C1C}">
                          <a14:useLocalDpi xmlns:a14="http://schemas.microsoft.com/office/drawing/2010/main" val="0"/>
                        </a:ext>
                      </a:extLst>
                    </a:blip>
                    <a:stretch>
                      <a:fillRect/>
                    </a:stretch>
                  </pic:blipFill>
                  <pic:spPr>
                    <a:xfrm>
                      <a:off x="0" y="0"/>
                      <a:ext cx="6041573" cy="3876675"/>
                    </a:xfrm>
                    <a:prstGeom prst="rect">
                      <a:avLst/>
                    </a:prstGeom>
                  </pic:spPr>
                </pic:pic>
              </a:graphicData>
            </a:graphic>
          </wp:inline>
        </w:drawing>
      </w:r>
    </w:p>
    <w:p w:rsidR="6F8E4E75" w:rsidP="6F8E4E75" w:rsidRDefault="6F8E4E75" w14:paraId="6EA20DD8" w14:textId="726F6BA1"/>
    <w:p w:rsidR="6F8E4E75" w:rsidP="6F8E4E75" w:rsidRDefault="6F8E4E75" w14:paraId="70002AEC" w14:textId="33181E73">
      <w:pPr>
        <w:pStyle w:val="Heading6"/>
      </w:pPr>
    </w:p>
    <w:p w:rsidR="6F8E4E75" w:rsidP="6F8E4E75" w:rsidRDefault="6F8E4E75" w14:paraId="2C44DFC0" w14:textId="21C4CDE6"/>
    <w:p w:rsidR="6F8E4E75" w:rsidP="6F8E4E75" w:rsidRDefault="6F8E4E75" w14:paraId="0D5097CE" w14:textId="0890373F"/>
    <w:p w:rsidR="6F8E4E75" w:rsidP="6F8E4E75" w:rsidRDefault="6F8E4E75" w14:paraId="2571BB2F" w14:textId="404855BB"/>
    <w:p w:rsidR="6F8E4E75" w:rsidP="6F8E4E75" w:rsidRDefault="6F8E4E75" w14:paraId="7CFA711A" w14:textId="3C9B3693"/>
    <w:p w:rsidR="6F8E4E75" w:rsidP="6F8E4E75" w:rsidRDefault="6F8E4E75" w14:paraId="1B45D977" w14:textId="795D2195"/>
    <w:p w:rsidR="6F8E4E75" w:rsidP="6F8E4E75" w:rsidRDefault="6F8E4E75" w14:paraId="4C020976" w14:textId="4F85586A"/>
    <w:p w:rsidR="6F8E4E75" w:rsidP="6F8E4E75" w:rsidRDefault="6F8E4E75" w14:paraId="3EE15811" w14:textId="2DD1EC37"/>
    <w:p w:rsidR="6F8E4E75" w:rsidP="6F8E4E75" w:rsidRDefault="6F8E4E75" w14:paraId="3D49A60C" w14:textId="5F1EE361"/>
    <w:p w:rsidR="6F8E4E75" w:rsidP="6F8E4E75" w:rsidRDefault="6F8E4E75" w14:paraId="3BC08547" w14:textId="6C6776B3"/>
    <w:p w:rsidR="6F8E4E75" w:rsidP="6F8E4E75" w:rsidRDefault="6F8E4E75" w14:paraId="3373F699" w14:textId="5183ACE0"/>
    <w:p w:rsidR="6F8E4E75" w:rsidP="6F8E4E75" w:rsidRDefault="6F8E4E75" w14:paraId="7204FB76" w14:textId="0F0B283E"/>
    <w:p w:rsidR="6F8E4E75" w:rsidP="6F8E4E75" w:rsidRDefault="6F8E4E75" w14:paraId="16ACFBB5" w14:textId="58DA6B65"/>
    <w:p w:rsidR="6F8E4E75" w:rsidP="6F8E4E75" w:rsidRDefault="6F8E4E75" w14:paraId="5728DE7B" w14:textId="03F53089"/>
    <w:p w:rsidR="6F8E4E75" w:rsidP="6F8E4E75" w:rsidRDefault="6F8E4E75" w14:paraId="0A374691" w14:textId="30388EFB"/>
    <w:p w:rsidR="6E83F820" w:rsidP="6F8E4E75" w:rsidRDefault="6E83F820" w14:paraId="532B7957" w14:textId="06AB1B5E">
      <w:pPr>
        <w:pStyle w:val="Heading5"/>
        <w:rPr>
          <w:rFonts w:ascii="Calibri Light" w:hAnsi="Calibri Light"/>
        </w:rPr>
      </w:pPr>
      <w:bookmarkStart w:name="_Toc176037081" w:id="1973267790"/>
      <w:r w:rsidR="6E83F820">
        <w:rPr/>
        <w:t>Appendix 3.</w:t>
      </w:r>
      <w:bookmarkEnd w:id="1973267790"/>
    </w:p>
    <w:p w:rsidR="6E83F820" w:rsidP="6F8E4E75" w:rsidRDefault="6E83F820" w14:paraId="59F5C09D" w14:textId="7636202E">
      <w:r>
        <w:rPr>
          <w:noProof/>
        </w:rPr>
        <w:drawing>
          <wp:inline distT="0" distB="0" distL="0" distR="0" wp14:anchorId="5943160E" wp14:editId="3672A8E6">
            <wp:extent cx="4572000" cy="3295650"/>
            <wp:effectExtent l="0" t="0" r="0" b="0"/>
            <wp:docPr id="1480789698" name="Picture 1480789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789698"/>
                    <pic:cNvPicPr/>
                  </pic:nvPicPr>
                  <pic:blipFill>
                    <a:blip r:embed="rId10">
                      <a:extLst>
                        <a:ext uri="{28A0092B-C50C-407E-A947-70E740481C1C}">
                          <a14:useLocalDpi xmlns:a14="http://schemas.microsoft.com/office/drawing/2010/main" val="0"/>
                        </a:ext>
                      </a:extLst>
                    </a:blip>
                    <a:stretch>
                      <a:fillRect/>
                    </a:stretch>
                  </pic:blipFill>
                  <pic:spPr>
                    <a:xfrm>
                      <a:off x="0" y="0"/>
                      <a:ext cx="4572000" cy="3295650"/>
                    </a:xfrm>
                    <a:prstGeom prst="rect">
                      <a:avLst/>
                    </a:prstGeom>
                  </pic:spPr>
                </pic:pic>
              </a:graphicData>
            </a:graphic>
          </wp:inline>
        </w:drawing>
      </w:r>
    </w:p>
    <w:p w:rsidR="6F8E4E75" w:rsidP="6F8E4E75" w:rsidRDefault="6F8E4E75" w14:paraId="4108A9B6" w14:textId="063F4488"/>
    <w:p w:rsidR="6F8E4E75" w:rsidP="6F8E4E75" w:rsidRDefault="6F8E4E75" w14:paraId="19D7C25B" w14:textId="20698C52"/>
    <w:p w:rsidR="6F8E4E75" w:rsidP="6F8E4E75" w:rsidRDefault="6F8E4E75" w14:paraId="5F50E564" w14:textId="6E227648"/>
    <w:p w:rsidR="6F8E4E75" w:rsidP="6F8E4E75" w:rsidRDefault="6F8E4E75" w14:paraId="023793BA" w14:textId="1232C1FB"/>
    <w:p w:rsidR="6F8E4E75" w:rsidP="6F8E4E75" w:rsidRDefault="6F8E4E75" w14:paraId="61521473" w14:textId="1F6C7E7A"/>
    <w:p w:rsidR="6F8E4E75" w:rsidP="6F8E4E75" w:rsidRDefault="6F8E4E75" w14:paraId="4F1EFBB0" w14:textId="7115076D"/>
    <w:p w:rsidR="6F8E4E75" w:rsidP="6F8E4E75" w:rsidRDefault="6F8E4E75" w14:paraId="0FA8C330" w14:textId="13686AC2"/>
    <w:p w:rsidR="6F8E4E75" w:rsidP="6F8E4E75" w:rsidRDefault="6F8E4E75" w14:paraId="13EF15A6" w14:textId="416AA338"/>
    <w:p w:rsidR="6F8E4E75" w:rsidP="6F8E4E75" w:rsidRDefault="6F8E4E75" w14:paraId="565EDB75" w14:textId="5AEA16D3"/>
    <w:p w:rsidR="6F8E4E75" w:rsidP="6F8E4E75" w:rsidRDefault="6F8E4E75" w14:paraId="0BE69C6B" w14:textId="11F5B7CE"/>
    <w:p w:rsidR="6F8E4E75" w:rsidP="6F8E4E75" w:rsidRDefault="6F8E4E75" w14:paraId="0903C1B6" w14:textId="695C6394"/>
    <w:p w:rsidR="6F8E4E75" w:rsidP="6F8E4E75" w:rsidRDefault="6F8E4E75" w14:paraId="33BEF84E" w14:textId="3AF65461"/>
    <w:p w:rsidR="6F8E4E75" w:rsidP="6F8E4E75" w:rsidRDefault="6F8E4E75" w14:paraId="45DCF290" w14:textId="3CDA4741"/>
    <w:p w:rsidR="6F8E4E75" w:rsidP="6F8E4E75" w:rsidRDefault="6F8E4E75" w14:paraId="12A5A21E" w14:textId="110C0BDE"/>
    <w:p w:rsidR="6F8E4E75" w:rsidP="6F8E4E75" w:rsidRDefault="6F8E4E75" w14:paraId="0454FCEF" w14:textId="3A62E77D"/>
    <w:p w:rsidR="6F8E4E75" w:rsidP="6F8E4E75" w:rsidRDefault="6F8E4E75" w14:paraId="72923601" w14:textId="7DE16769"/>
    <w:p w:rsidR="6F8E4E75" w:rsidP="6F8E4E75" w:rsidRDefault="6F8E4E75" w14:paraId="4A9B7CC8" w14:textId="284349E9"/>
    <w:p w:rsidR="6F8E4E75" w:rsidP="6F8E4E75" w:rsidRDefault="6F8E4E75" w14:paraId="481C4AA1" w14:textId="63CFC77D"/>
    <w:p w:rsidR="6E83F820" w:rsidP="6F8E4E75" w:rsidRDefault="6E83F820" w14:paraId="4F7B08AE" w14:textId="4EC97790">
      <w:pPr>
        <w:pStyle w:val="Heading5"/>
        <w:rPr>
          <w:rFonts w:ascii="Calibri Light" w:hAnsi="Calibri Light"/>
        </w:rPr>
      </w:pPr>
      <w:bookmarkStart w:name="_Toc1476854568" w:id="956900165"/>
      <w:r w:rsidR="6E83F820">
        <w:rPr/>
        <w:t>Appendix 4.</w:t>
      </w:r>
      <w:bookmarkEnd w:id="956900165"/>
    </w:p>
    <w:p w:rsidR="6F8E4E75" w:rsidP="6F8E4E75" w:rsidRDefault="6F8E4E75" w14:paraId="5B61C2A6" w14:textId="2F4948BB"/>
    <w:p w:rsidR="6E83F820" w:rsidP="6F8E4E75" w:rsidRDefault="6E83F820" w14:paraId="7FEE85F0" w14:textId="6A949D33">
      <w:r>
        <w:rPr>
          <w:noProof/>
        </w:rPr>
        <w:drawing>
          <wp:inline distT="0" distB="0" distL="0" distR="0" wp14:anchorId="75CF1447" wp14:editId="721FD0C4">
            <wp:extent cx="6267448" cy="3355698"/>
            <wp:effectExtent l="0" t="0" r="0" b="0"/>
            <wp:docPr id="1056075133" name="Picture 105607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075133"/>
                    <pic:cNvPicPr/>
                  </pic:nvPicPr>
                  <pic:blipFill>
                    <a:blip r:embed="rId11">
                      <a:extLst>
                        <a:ext uri="{28A0092B-C50C-407E-A947-70E740481C1C}">
                          <a14:useLocalDpi xmlns:a14="http://schemas.microsoft.com/office/drawing/2010/main" val="0"/>
                        </a:ext>
                      </a:extLst>
                    </a:blip>
                    <a:stretch>
                      <a:fillRect/>
                    </a:stretch>
                  </pic:blipFill>
                  <pic:spPr>
                    <a:xfrm>
                      <a:off x="0" y="0"/>
                      <a:ext cx="6267448" cy="3355698"/>
                    </a:xfrm>
                    <a:prstGeom prst="rect">
                      <a:avLst/>
                    </a:prstGeom>
                  </pic:spPr>
                </pic:pic>
              </a:graphicData>
            </a:graphic>
          </wp:inline>
        </w:drawing>
      </w:r>
    </w:p>
    <w:p w:rsidR="6F8E4E75" w:rsidP="6F8E4E75" w:rsidRDefault="6F8E4E75" w14:paraId="57F24C23" w14:textId="43EB0769"/>
    <w:p w:rsidR="6F8E4E75" w:rsidP="6F8E4E75" w:rsidRDefault="6F8E4E75" w14:paraId="015B41E7" w14:textId="57FFD289"/>
    <w:p w:rsidR="6F8E4E75" w:rsidP="6F8E4E75" w:rsidRDefault="6F8E4E75" w14:paraId="3A0E1BF2" w14:textId="07C68A09"/>
    <w:p w:rsidR="6F8E4E75" w:rsidP="6F8E4E75" w:rsidRDefault="6F8E4E75" w14:paraId="3413962C" w14:textId="3C416F27"/>
    <w:p w:rsidR="6F8E4E75" w:rsidP="6F8E4E75" w:rsidRDefault="6F8E4E75" w14:paraId="1AFBC0C5" w14:textId="6B375569"/>
    <w:p w:rsidR="6F8E4E75" w:rsidP="6F8E4E75" w:rsidRDefault="6F8E4E75" w14:paraId="68CD59B8" w14:textId="77F66AF7"/>
    <w:p w:rsidR="6F8E4E75" w:rsidP="6F8E4E75" w:rsidRDefault="6F8E4E75" w14:paraId="72802B78" w14:textId="76A97A1B"/>
    <w:p w:rsidR="6F8E4E75" w:rsidP="6F8E4E75" w:rsidRDefault="6F8E4E75" w14:paraId="4AA9D4D3" w14:textId="79D1FBEF"/>
    <w:p w:rsidR="6F8E4E75" w:rsidP="6F8E4E75" w:rsidRDefault="6F8E4E75" w14:paraId="267B54C8" w14:textId="01B97F66"/>
    <w:p w:rsidR="6F8E4E75" w:rsidP="6F8E4E75" w:rsidRDefault="6F8E4E75" w14:paraId="3229FC95" w14:textId="06CBCF09"/>
    <w:p w:rsidR="6F8E4E75" w:rsidP="6F8E4E75" w:rsidRDefault="6F8E4E75" w14:paraId="5BEEFABA" w14:textId="17BD5E49"/>
    <w:p w:rsidR="6F8E4E75" w:rsidP="6F8E4E75" w:rsidRDefault="6F8E4E75" w14:paraId="5372E165" w14:textId="7B389429"/>
    <w:p w:rsidR="6F8E4E75" w:rsidP="6F8E4E75" w:rsidRDefault="6F8E4E75" w14:paraId="5FD71734" w14:textId="4CC2C7DD"/>
    <w:p w:rsidR="6F8E4E75" w:rsidP="6F8E4E75" w:rsidRDefault="6F8E4E75" w14:paraId="78F8DA9B" w14:textId="103059E1"/>
    <w:p w:rsidR="6F8E4E75" w:rsidP="6F8E4E75" w:rsidRDefault="6F8E4E75" w14:paraId="6DED3445" w14:textId="0E9F8F2A"/>
    <w:p w:rsidR="6F8E4E75" w:rsidP="6F8E4E75" w:rsidRDefault="6F8E4E75" w14:paraId="280FD219" w14:textId="7448275E"/>
    <w:p w:rsidR="6E83F820" w:rsidP="03213CC2" w:rsidRDefault="6E83F820" w14:paraId="45ADA33A" w14:textId="3349B445">
      <w:pPr>
        <w:pStyle w:val="Heading6"/>
        <w:rPr>
          <w:rFonts w:ascii="Calibri Light" w:hAnsi="Calibri Light" w:eastAsia="MS Gothic" w:cs="Times New Roman"/>
          <w:color w:val="1F3763"/>
        </w:rPr>
      </w:pPr>
      <w:bookmarkStart w:name="_Toc1967751922" w:id="1727544575"/>
      <w:r w:rsidR="6E83F820">
        <w:rPr/>
        <w:t>Appendix 5</w:t>
      </w:r>
      <w:r w:rsidR="5E96259E">
        <w:rPr/>
        <w:t>.</w:t>
      </w:r>
      <w:bookmarkEnd w:id="1727544575"/>
    </w:p>
    <w:p w:rsidR="6E83F820" w:rsidP="6F8E4E75" w:rsidRDefault="6E83F820" w14:paraId="54DE3BCA" w14:textId="6A1CD137">
      <w:pPr>
        <w:pStyle w:val="Heading5"/>
        <w:rPr>
          <w:rFonts w:ascii="Calibri Light" w:hAnsi="Calibri Light"/>
        </w:rPr>
      </w:pPr>
      <w:bookmarkStart w:name="_Toc1379416891" w:id="1785633709"/>
      <w:r w:rsidR="6E83F820">
        <w:rPr/>
        <w:t>.</w:t>
      </w:r>
      <w:r w:rsidR="6E83F820">
        <w:drawing>
          <wp:inline wp14:editId="41913BA9" wp14:anchorId="733F4C17">
            <wp:extent cx="6274677" cy="3790950"/>
            <wp:effectExtent l="0" t="0" r="0" b="0"/>
            <wp:docPr id="1483854508" name="Picture 1483854508" title=""/>
            <wp:cNvGraphicFramePr>
              <a:graphicFrameLocks noChangeAspect="1"/>
            </wp:cNvGraphicFramePr>
            <a:graphic>
              <a:graphicData uri="http://schemas.openxmlformats.org/drawingml/2006/picture">
                <pic:pic>
                  <pic:nvPicPr>
                    <pic:cNvPr id="0" name="Picture 1483854508"/>
                    <pic:cNvPicPr/>
                  </pic:nvPicPr>
                  <pic:blipFill>
                    <a:blip r:embed="R148bceac5746419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274677" cy="3790950"/>
                    </a:xfrm>
                    <a:prstGeom prst="rect">
                      <a:avLst/>
                    </a:prstGeom>
                  </pic:spPr>
                </pic:pic>
              </a:graphicData>
            </a:graphic>
          </wp:inline>
        </w:drawing>
      </w:r>
      <w:bookmarkEnd w:id="1785633709"/>
    </w:p>
    <w:p w:rsidR="6F8E4E75" w:rsidP="6F8E4E75" w:rsidRDefault="6F8E4E75" w14:paraId="7B1C15D5" w14:textId="0CC00DDD"/>
    <w:p w:rsidR="6F8E4E75" w:rsidP="6F8E4E75" w:rsidRDefault="6F8E4E75" w14:paraId="38051F6F" w14:textId="13EE89F7"/>
    <w:p w:rsidR="6F8E4E75" w:rsidP="6F8E4E75" w:rsidRDefault="6F8E4E75" w14:paraId="042BBF8A" w14:textId="768B1E6B"/>
    <w:p w:rsidR="6F8E4E75" w:rsidP="6F8E4E75" w:rsidRDefault="6F8E4E75" w14:paraId="050032DE" w14:textId="79A58031"/>
    <w:p w:rsidR="6F8E4E75" w:rsidP="6F8E4E75" w:rsidRDefault="6F8E4E75" w14:paraId="3E4E0647" w14:textId="7F8C2E16"/>
    <w:p w:rsidR="6F8E4E75" w:rsidP="6F8E4E75" w:rsidRDefault="6F8E4E75" w14:paraId="43F85E49" w14:textId="1B505D97"/>
    <w:p w:rsidR="6F8E4E75" w:rsidP="6F8E4E75" w:rsidRDefault="6F8E4E75" w14:paraId="43DA71DB" w14:textId="539B76B0"/>
    <w:p w:rsidR="6F8E4E75" w:rsidP="6F8E4E75" w:rsidRDefault="6F8E4E75" w14:paraId="435C20A2" w14:textId="4609CDBC"/>
    <w:p w:rsidR="6F8E4E75" w:rsidP="6F8E4E75" w:rsidRDefault="6F8E4E75" w14:paraId="7330D2C7" w14:textId="0F601BF3"/>
    <w:p w:rsidR="6F8E4E75" w:rsidP="6F8E4E75" w:rsidRDefault="6F8E4E75" w14:paraId="50C767D7" w14:textId="3A2F5F23"/>
    <w:p w:rsidR="6F8E4E75" w:rsidP="6F8E4E75" w:rsidRDefault="6F8E4E75" w14:paraId="2D2076EA" w14:textId="472B2F52"/>
    <w:p w:rsidR="6F8E4E75" w:rsidP="6F8E4E75" w:rsidRDefault="6F8E4E75" w14:paraId="6E222C05" w14:textId="53FFA7E0"/>
    <w:p w:rsidR="6F8E4E75" w:rsidP="6F8E4E75" w:rsidRDefault="6F8E4E75" w14:paraId="610DC731" w14:textId="5B310F9A"/>
    <w:p w:rsidR="6F8E4E75" w:rsidP="6F8E4E75" w:rsidRDefault="6F8E4E75" w14:paraId="0FD24A18" w14:textId="09E293A6"/>
    <w:p w:rsidR="6F8E4E75" w:rsidP="6F8E4E75" w:rsidRDefault="6F8E4E75" w14:paraId="51C345DC" w14:textId="04FF909E"/>
    <w:p w:rsidR="6F8E4E75" w:rsidP="6F8E4E75" w:rsidRDefault="6F8E4E75" w14:paraId="59E26695" w14:textId="4FD4CFC1"/>
    <w:p w:rsidR="6F8E4E75" w:rsidP="6F8E4E75" w:rsidRDefault="6F8E4E75" w14:paraId="23F024F1" w14:textId="5DFDF94C"/>
    <w:p w:rsidR="6F8E4E75" w:rsidP="6F8E4E75" w:rsidRDefault="6F8E4E75" w14:paraId="596BD03C" w14:textId="412788FD"/>
    <w:p w:rsidR="6E83F820" w:rsidP="6F8E4E75" w:rsidRDefault="6E83F820" w14:paraId="5FC48ACA" w14:textId="2C117705">
      <w:pPr>
        <w:pStyle w:val="Heading5"/>
        <w:rPr>
          <w:rFonts w:ascii="Calibri Light" w:hAnsi="Calibri Light"/>
        </w:rPr>
      </w:pPr>
      <w:bookmarkStart w:name="_Toc1069872565" w:id="731814334"/>
      <w:r w:rsidR="6E83F820">
        <w:rPr/>
        <w:t>Appendix 6.</w:t>
      </w:r>
      <w:bookmarkEnd w:id="731814334"/>
    </w:p>
    <w:p w:rsidR="6F8E4E75" w:rsidP="6F8E4E75" w:rsidRDefault="6F8E4E75" w14:paraId="2C08733D" w14:textId="26A3115D"/>
    <w:p w:rsidR="6E83F820" w:rsidP="6F8E4E75" w:rsidRDefault="6E83F820" w14:paraId="3F692F6C" w14:textId="6CD69B39">
      <w:r>
        <w:rPr>
          <w:noProof/>
        </w:rPr>
        <w:drawing>
          <wp:inline distT="0" distB="0" distL="0" distR="0" wp14:anchorId="4782EBFC" wp14:editId="03A51C12">
            <wp:extent cx="6086475" cy="3246120"/>
            <wp:effectExtent l="0" t="0" r="0" b="0"/>
            <wp:docPr id="1424812238" name="Picture 142481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812238"/>
                    <pic:cNvPicPr/>
                  </pic:nvPicPr>
                  <pic:blipFill>
                    <a:blip r:embed="rId13">
                      <a:extLst>
                        <a:ext uri="{28A0092B-C50C-407E-A947-70E740481C1C}">
                          <a14:useLocalDpi xmlns:a14="http://schemas.microsoft.com/office/drawing/2010/main" val="0"/>
                        </a:ext>
                      </a:extLst>
                    </a:blip>
                    <a:stretch>
                      <a:fillRect/>
                    </a:stretch>
                  </pic:blipFill>
                  <pic:spPr>
                    <a:xfrm>
                      <a:off x="0" y="0"/>
                      <a:ext cx="6086475" cy="3246120"/>
                    </a:xfrm>
                    <a:prstGeom prst="rect">
                      <a:avLst/>
                    </a:prstGeom>
                  </pic:spPr>
                </pic:pic>
              </a:graphicData>
            </a:graphic>
          </wp:inline>
        </w:drawing>
      </w:r>
    </w:p>
    <w:p w:rsidR="6F8E4E75" w:rsidP="6F8E4E75" w:rsidRDefault="6F8E4E75" w14:paraId="605AF9A9" w14:textId="04F24543"/>
    <w:p w:rsidR="6F8E4E75" w:rsidP="6F8E4E75" w:rsidRDefault="6F8E4E75" w14:paraId="04FE3108" w14:textId="2B22802E"/>
    <w:p w:rsidR="6F8E4E75" w:rsidP="6F8E4E75" w:rsidRDefault="6F8E4E75" w14:paraId="23CF8FC5" w14:textId="7FA08947"/>
    <w:p w:rsidR="6F8E4E75" w:rsidP="6F8E4E75" w:rsidRDefault="6F8E4E75" w14:paraId="3E31DCB2" w14:textId="487B49BB"/>
    <w:p w:rsidR="6F8E4E75" w:rsidP="6F8E4E75" w:rsidRDefault="6F8E4E75" w14:paraId="2F591D0A" w14:textId="14C3AD22"/>
    <w:p w:rsidR="6F8E4E75" w:rsidP="6F8E4E75" w:rsidRDefault="6F8E4E75" w14:paraId="61EEC6A7" w14:textId="56B0C681"/>
    <w:p w:rsidR="6F8E4E75" w:rsidP="6F8E4E75" w:rsidRDefault="6F8E4E75" w14:paraId="14C41FB9" w14:textId="45A682F3"/>
    <w:p w:rsidR="6F8E4E75" w:rsidP="6F8E4E75" w:rsidRDefault="6F8E4E75" w14:paraId="6ED00160" w14:textId="774063C4"/>
    <w:p w:rsidR="6F8E4E75" w:rsidP="6F8E4E75" w:rsidRDefault="6F8E4E75" w14:paraId="2AF8F0A6" w14:textId="2540F93D"/>
    <w:p w:rsidR="6F8E4E75" w:rsidP="6F8E4E75" w:rsidRDefault="6F8E4E75" w14:paraId="2EDFC4BB" w14:textId="6E3933E4"/>
    <w:p w:rsidR="6F8E4E75" w:rsidP="6F8E4E75" w:rsidRDefault="6F8E4E75" w14:paraId="3677FABD" w14:textId="0A7B983F"/>
    <w:p w:rsidR="6F8E4E75" w:rsidP="6F8E4E75" w:rsidRDefault="6F8E4E75" w14:paraId="012776E9" w14:textId="490869DC"/>
    <w:p w:rsidR="6F8E4E75" w:rsidP="6F8E4E75" w:rsidRDefault="6F8E4E75" w14:paraId="5197D0C2" w14:textId="3CF96F8C"/>
    <w:p w:rsidR="6F8E4E75" w:rsidP="6F8E4E75" w:rsidRDefault="6F8E4E75" w14:paraId="39B1B5E8" w14:textId="5650B375"/>
    <w:p w:rsidR="6F8E4E75" w:rsidP="6F8E4E75" w:rsidRDefault="6F8E4E75" w14:paraId="46DCA2B3" w14:textId="59BB8FA7"/>
    <w:p w:rsidR="6F8E4E75" w:rsidP="6F8E4E75" w:rsidRDefault="6F8E4E75" w14:paraId="1FFB56C0" w14:textId="306FE47A"/>
    <w:p w:rsidR="6F8E4E75" w:rsidP="6F8E4E75" w:rsidRDefault="6F8E4E75" w14:paraId="68DAADFC" w14:textId="5A38156A"/>
    <w:p w:rsidR="6E83F820" w:rsidP="6F8E4E75" w:rsidRDefault="6E83F820" w14:paraId="7F259782" w14:textId="448B0013">
      <w:pPr>
        <w:pStyle w:val="Heading6"/>
        <w:rPr>
          <w:rFonts w:ascii="Calibri Light" w:hAnsi="Calibri Light"/>
          <w:color w:val="1F3763"/>
        </w:rPr>
      </w:pPr>
      <w:bookmarkStart w:name="_Toc1695725562" w:id="458634742"/>
      <w:r w:rsidR="6E83F820">
        <w:rPr/>
        <w:t>Appendix 7.</w:t>
      </w:r>
      <w:bookmarkEnd w:id="458634742"/>
    </w:p>
    <w:p w:rsidR="6F8E4E75" w:rsidP="6F8E4E75" w:rsidRDefault="6F8E4E75" w14:paraId="765473B7" w14:textId="508F223D"/>
    <w:p w:rsidR="6E83F820" w:rsidP="6F8E4E75" w:rsidRDefault="6E83F820" w14:paraId="3A291C20" w14:textId="7E24A4D7">
      <w:r>
        <w:rPr>
          <w:noProof/>
        </w:rPr>
        <w:drawing>
          <wp:inline distT="0" distB="0" distL="0" distR="0" wp14:anchorId="0E91FE10" wp14:editId="5EFB37CD">
            <wp:extent cx="5905502" cy="3617119"/>
            <wp:effectExtent l="0" t="0" r="0" b="0"/>
            <wp:docPr id="459050871" name="Picture 459050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50871"/>
                    <pic:cNvPicPr/>
                  </pic:nvPicPr>
                  <pic:blipFill>
                    <a:blip r:embed="rId14">
                      <a:extLst>
                        <a:ext uri="{28A0092B-C50C-407E-A947-70E740481C1C}">
                          <a14:useLocalDpi xmlns:a14="http://schemas.microsoft.com/office/drawing/2010/main" val="0"/>
                        </a:ext>
                      </a:extLst>
                    </a:blip>
                    <a:stretch>
                      <a:fillRect/>
                    </a:stretch>
                  </pic:blipFill>
                  <pic:spPr>
                    <a:xfrm>
                      <a:off x="0" y="0"/>
                      <a:ext cx="5905502" cy="3617119"/>
                    </a:xfrm>
                    <a:prstGeom prst="rect">
                      <a:avLst/>
                    </a:prstGeom>
                  </pic:spPr>
                </pic:pic>
              </a:graphicData>
            </a:graphic>
          </wp:inline>
        </w:drawing>
      </w:r>
    </w:p>
    <w:p w:rsidR="6F8E4E75" w:rsidP="6F8E4E75" w:rsidRDefault="6F8E4E75" w14:paraId="426A7F3D" w14:textId="51F7A4D0"/>
    <w:p w:rsidR="6F8E4E75" w:rsidP="6F8E4E75" w:rsidRDefault="6F8E4E75" w14:paraId="48A26BFF" w14:textId="2FDEFCCA"/>
    <w:p w:rsidR="6F8E4E75" w:rsidP="6F8E4E75" w:rsidRDefault="6F8E4E75" w14:paraId="27A00550" w14:textId="281E55FD"/>
    <w:p w:rsidR="6F8E4E75" w:rsidP="6F8E4E75" w:rsidRDefault="6F8E4E75" w14:paraId="3504493E" w14:textId="0440BAF0"/>
    <w:p w:rsidR="6F8E4E75" w:rsidP="6F8E4E75" w:rsidRDefault="6F8E4E75" w14:paraId="15CC084E" w14:textId="25FE7249"/>
    <w:p w:rsidR="6F8E4E75" w:rsidP="6F8E4E75" w:rsidRDefault="6F8E4E75" w14:paraId="6509DD7A" w14:textId="4E4AE7A8"/>
    <w:p w:rsidR="6F8E4E75" w:rsidP="6F8E4E75" w:rsidRDefault="6F8E4E75" w14:paraId="24D3A7F8" w14:textId="6327D5CC"/>
    <w:p w:rsidR="6F8E4E75" w:rsidP="6F8E4E75" w:rsidRDefault="6F8E4E75" w14:paraId="04C05DA1" w14:textId="2B637172"/>
    <w:p w:rsidR="6F8E4E75" w:rsidP="6F8E4E75" w:rsidRDefault="6F8E4E75" w14:paraId="276FEC5A" w14:textId="66E1A575"/>
    <w:p w:rsidR="6F8E4E75" w:rsidP="6F8E4E75" w:rsidRDefault="6F8E4E75" w14:paraId="08EA4F24" w14:textId="309F0A96"/>
    <w:p w:rsidR="6F8E4E75" w:rsidP="6F8E4E75" w:rsidRDefault="6F8E4E75" w14:paraId="0590594D" w14:textId="407E18DA"/>
    <w:p w:rsidR="6F8E4E75" w:rsidP="6F8E4E75" w:rsidRDefault="6F8E4E75" w14:paraId="5AF5A13F" w14:textId="4A274382"/>
    <w:p w:rsidR="6F8E4E75" w:rsidP="6F8E4E75" w:rsidRDefault="6F8E4E75" w14:paraId="61C5D45D" w14:textId="66D75F1A"/>
    <w:p w:rsidR="6F8E4E75" w:rsidP="6F8E4E75" w:rsidRDefault="6F8E4E75" w14:paraId="7FC8336D" w14:textId="3970E8C3"/>
    <w:p w:rsidR="6F8E4E75" w:rsidP="6F8E4E75" w:rsidRDefault="6F8E4E75" w14:paraId="24911F8D" w14:textId="3BDD50BD"/>
    <w:p w:rsidR="6E83F820" w:rsidP="6F8E4E75" w:rsidRDefault="6E83F820" w14:paraId="08F42E62" w14:textId="248C70F3">
      <w:pPr>
        <w:pStyle w:val="Heading6"/>
        <w:rPr>
          <w:rFonts w:ascii="Calibri Light" w:hAnsi="Calibri Light"/>
          <w:color w:val="1F3763"/>
        </w:rPr>
      </w:pPr>
      <w:bookmarkStart w:name="_Toc960113611" w:id="820694603"/>
      <w:r w:rsidR="6E83F820">
        <w:rPr/>
        <w:t>Appendix 8.</w:t>
      </w:r>
      <w:bookmarkEnd w:id="820694603"/>
    </w:p>
    <w:p w:rsidR="6F8E4E75" w:rsidP="6F8E4E75" w:rsidRDefault="6F8E4E75" w14:paraId="196EAF73" w14:textId="7B9E960D"/>
    <w:p w:rsidR="6E83F820" w:rsidP="6F8E4E75" w:rsidRDefault="6E83F820" w14:paraId="1D71B608" w14:textId="170D2B71">
      <w:r>
        <w:rPr>
          <w:noProof/>
        </w:rPr>
        <w:drawing>
          <wp:inline distT="0" distB="0" distL="0" distR="0" wp14:anchorId="60E9D993" wp14:editId="157FED3C">
            <wp:extent cx="4572000" cy="2790825"/>
            <wp:effectExtent l="0" t="0" r="0" b="0"/>
            <wp:docPr id="488610782" name="Picture 488610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10782"/>
                    <pic:cNvPicPr/>
                  </pic:nvPicPr>
                  <pic:blipFill>
                    <a:blip r:embed="rId15">
                      <a:extLst>
                        <a:ext uri="{28A0092B-C50C-407E-A947-70E740481C1C}">
                          <a14:useLocalDpi xmlns:a14="http://schemas.microsoft.com/office/drawing/2010/main" val="0"/>
                        </a:ext>
                      </a:extLst>
                    </a:blip>
                    <a:stretch>
                      <a:fillRect/>
                    </a:stretch>
                  </pic:blipFill>
                  <pic:spPr>
                    <a:xfrm>
                      <a:off x="0" y="0"/>
                      <a:ext cx="4572000" cy="2790825"/>
                    </a:xfrm>
                    <a:prstGeom prst="rect">
                      <a:avLst/>
                    </a:prstGeom>
                  </pic:spPr>
                </pic:pic>
              </a:graphicData>
            </a:graphic>
          </wp:inline>
        </w:drawing>
      </w:r>
    </w:p>
    <w:p w:rsidR="6F8E4E75" w:rsidP="6F8E4E75" w:rsidRDefault="6F8E4E75" w14:paraId="4CFB04BB" w14:textId="6C83F37E"/>
    <w:p w:rsidR="6F8E4E75" w:rsidP="6F8E4E75" w:rsidRDefault="6F8E4E75" w14:paraId="4D639FCA" w14:textId="2C367CA2"/>
    <w:p w:rsidR="6F8E4E75" w:rsidP="6F8E4E75" w:rsidRDefault="6F8E4E75" w14:paraId="41BB2BE4" w14:textId="22F71CCB"/>
    <w:p w:rsidR="6F8E4E75" w:rsidP="6F8E4E75" w:rsidRDefault="6F8E4E75" w14:paraId="1F2529EF" w14:textId="1919F590"/>
    <w:p w:rsidR="6F8E4E75" w:rsidP="6F8E4E75" w:rsidRDefault="6F8E4E75" w14:paraId="3FE12F08" w14:textId="58D40A84"/>
    <w:p w:rsidR="6F8E4E75" w:rsidP="6F8E4E75" w:rsidRDefault="6F8E4E75" w14:paraId="2860610F" w14:textId="28C78D45"/>
    <w:p w:rsidR="6F8E4E75" w:rsidP="6F8E4E75" w:rsidRDefault="6F8E4E75" w14:paraId="4DAD213E" w14:textId="6FA01250"/>
    <w:p w:rsidR="6F8E4E75" w:rsidP="6F8E4E75" w:rsidRDefault="6F8E4E75" w14:paraId="38DB2B26" w14:textId="758E9EB5"/>
    <w:p w:rsidR="6F8E4E75" w:rsidP="6F8E4E75" w:rsidRDefault="6F8E4E75" w14:paraId="332A5454" w14:textId="013C7D6E"/>
    <w:p w:rsidR="6F8E4E75" w:rsidP="6F8E4E75" w:rsidRDefault="6F8E4E75" w14:paraId="6489FF1C" w14:textId="121FC5F7"/>
    <w:p w:rsidR="6F8E4E75" w:rsidP="6F8E4E75" w:rsidRDefault="6F8E4E75" w14:paraId="39ACFE30" w14:textId="24AEC83E"/>
    <w:p w:rsidR="6F8E4E75" w:rsidP="6F8E4E75" w:rsidRDefault="6F8E4E75" w14:paraId="548CDE64" w14:textId="35E136FD"/>
    <w:p w:rsidR="6F8E4E75" w:rsidP="6F8E4E75" w:rsidRDefault="6F8E4E75" w14:paraId="13D20CF8" w14:textId="4ABA2F36"/>
    <w:p w:rsidR="6F8E4E75" w:rsidP="6F8E4E75" w:rsidRDefault="6F8E4E75" w14:paraId="70BB0831" w14:textId="79028933"/>
    <w:p w:rsidR="6F8E4E75" w:rsidP="6F8E4E75" w:rsidRDefault="6F8E4E75" w14:paraId="5F8FB133" w14:textId="29AD348C"/>
    <w:p w:rsidR="6F8E4E75" w:rsidP="6F8E4E75" w:rsidRDefault="6F8E4E75" w14:paraId="78D3FD40" w14:textId="70F571B4"/>
    <w:p w:rsidR="6F8E4E75" w:rsidP="6F8E4E75" w:rsidRDefault="6F8E4E75" w14:paraId="27751288" w14:textId="10E9846E"/>
    <w:p w:rsidR="6F8E4E75" w:rsidP="6F8E4E75" w:rsidRDefault="6F8E4E75" w14:paraId="085B511D" w14:textId="404DEC1B"/>
    <w:p w:rsidR="6F8E4E75" w:rsidP="6F8E4E75" w:rsidRDefault="6F8E4E75" w14:paraId="27F36B1F" w14:textId="56553E04"/>
    <w:p w:rsidR="6E83F820" w:rsidP="6F8E4E75" w:rsidRDefault="6E83F820" w14:paraId="57F76ABF" w14:textId="3EA1D783">
      <w:pPr>
        <w:pStyle w:val="Heading6"/>
        <w:rPr>
          <w:rFonts w:ascii="Calibri Light" w:hAnsi="Calibri Light"/>
          <w:color w:val="1F3763"/>
        </w:rPr>
      </w:pPr>
      <w:bookmarkStart w:name="_Toc1616518754" w:id="361248219"/>
      <w:r w:rsidR="6E83F820">
        <w:rPr/>
        <w:t>Appendix 9.</w:t>
      </w:r>
      <w:bookmarkEnd w:id="361248219"/>
    </w:p>
    <w:p w:rsidR="6F8E4E75" w:rsidP="6F8E4E75" w:rsidRDefault="6F8E4E75" w14:paraId="4FBB677F" w14:textId="4CC470C9"/>
    <w:p w:rsidR="6E83F820" w:rsidP="6F8E4E75" w:rsidRDefault="6E83F820" w14:paraId="377A3CDB" w14:textId="1EEF41BB">
      <w:r>
        <w:rPr>
          <w:noProof/>
        </w:rPr>
        <w:drawing>
          <wp:inline distT="0" distB="0" distL="0" distR="0" wp14:anchorId="19BF74B0" wp14:editId="22B312DF">
            <wp:extent cx="6143625" cy="3660576"/>
            <wp:effectExtent l="0" t="0" r="0" b="0"/>
            <wp:docPr id="349264242" name="Picture 34926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64242"/>
                    <pic:cNvPicPr/>
                  </pic:nvPicPr>
                  <pic:blipFill>
                    <a:blip r:embed="rId16">
                      <a:extLst>
                        <a:ext uri="{28A0092B-C50C-407E-A947-70E740481C1C}">
                          <a14:useLocalDpi xmlns:a14="http://schemas.microsoft.com/office/drawing/2010/main" val="0"/>
                        </a:ext>
                      </a:extLst>
                    </a:blip>
                    <a:stretch>
                      <a:fillRect/>
                    </a:stretch>
                  </pic:blipFill>
                  <pic:spPr>
                    <a:xfrm>
                      <a:off x="0" y="0"/>
                      <a:ext cx="6143625" cy="3660576"/>
                    </a:xfrm>
                    <a:prstGeom prst="rect">
                      <a:avLst/>
                    </a:prstGeom>
                  </pic:spPr>
                </pic:pic>
              </a:graphicData>
            </a:graphic>
          </wp:inline>
        </w:drawing>
      </w:r>
    </w:p>
    <w:p w:rsidR="6F8E4E75" w:rsidP="6F8E4E75" w:rsidRDefault="6F8E4E75" w14:paraId="25528460" w14:textId="03BA1D0B"/>
    <w:p w:rsidR="6F8E4E75" w:rsidP="6F8E4E75" w:rsidRDefault="6F8E4E75" w14:paraId="3D397B30" w14:textId="24C39EAF"/>
    <w:p w:rsidR="6F8E4E75" w:rsidP="6F8E4E75" w:rsidRDefault="6F8E4E75" w14:paraId="6279D187" w14:textId="6E4A3B5A"/>
    <w:p w:rsidR="6F8E4E75" w:rsidP="6F8E4E75" w:rsidRDefault="6F8E4E75" w14:paraId="1A994E70" w14:textId="00BC4419"/>
    <w:p w:rsidR="6F8E4E75" w:rsidP="6F8E4E75" w:rsidRDefault="6F8E4E75" w14:paraId="1B416AA1" w14:textId="3F563A69"/>
    <w:p w:rsidR="6F8E4E75" w:rsidP="6F8E4E75" w:rsidRDefault="6F8E4E75" w14:paraId="253C0B03" w14:textId="6AFED397"/>
    <w:p w:rsidR="6F8E4E75" w:rsidP="6F8E4E75" w:rsidRDefault="6F8E4E75" w14:paraId="6C6AA39A" w14:textId="4D8C6DE1"/>
    <w:p w:rsidR="6F8E4E75" w:rsidP="6F8E4E75" w:rsidRDefault="6F8E4E75" w14:paraId="0E198EAA" w14:textId="4453A9AD"/>
    <w:p w:rsidR="6F8E4E75" w:rsidP="6F8E4E75" w:rsidRDefault="6F8E4E75" w14:paraId="7EBD9604" w14:textId="3EC785EA"/>
    <w:p w:rsidR="6F8E4E75" w:rsidP="6F8E4E75" w:rsidRDefault="6F8E4E75" w14:paraId="2D290EE8" w14:textId="5309AFC2"/>
    <w:p w:rsidR="6F8E4E75" w:rsidP="6F8E4E75" w:rsidRDefault="6F8E4E75" w14:paraId="14E4CEAB" w14:textId="77713289"/>
    <w:p w:rsidR="6F8E4E75" w:rsidP="6F8E4E75" w:rsidRDefault="6F8E4E75" w14:paraId="75EEA81D" w14:textId="0D61E540"/>
    <w:p w:rsidR="6F8E4E75" w:rsidP="6F8E4E75" w:rsidRDefault="6F8E4E75" w14:paraId="256AC61D" w14:textId="5A5B1A46"/>
    <w:p w:rsidR="6F8E4E75" w:rsidP="6F8E4E75" w:rsidRDefault="6F8E4E75" w14:paraId="2BF77445" w14:textId="75812739"/>
    <w:p w:rsidR="6F8E4E75" w:rsidP="6F8E4E75" w:rsidRDefault="6F8E4E75" w14:paraId="0DC87BF9" w14:textId="2ABED681"/>
    <w:p w:rsidR="6F8E4E75" w:rsidP="6F8E4E75" w:rsidRDefault="6F8E4E75" w14:paraId="72A1216D" w14:textId="35D80A9B"/>
    <w:p w:rsidR="6E83F820" w:rsidP="6F8E4E75" w:rsidRDefault="6E83F820" w14:paraId="47F67A8A" w14:textId="1486636B">
      <w:pPr>
        <w:pStyle w:val="Heading6"/>
        <w:rPr>
          <w:rFonts w:ascii="Calibri Light" w:hAnsi="Calibri Light"/>
          <w:color w:val="1F3763"/>
        </w:rPr>
      </w:pPr>
      <w:bookmarkStart w:name="_Toc53017424" w:id="85421275"/>
      <w:r w:rsidR="6E83F820">
        <w:rPr/>
        <w:t>Appendix 10.</w:t>
      </w:r>
      <w:bookmarkEnd w:id="85421275"/>
    </w:p>
    <w:p w:rsidR="6F8E4E75" w:rsidP="6F8E4E75" w:rsidRDefault="6F8E4E75" w14:paraId="5C75058B" w14:textId="7C71972F"/>
    <w:p w:rsidR="6E83F820" w:rsidP="6F8E4E75" w:rsidRDefault="6E83F820" w14:paraId="4CEE51CC" w14:textId="0A14F80C">
      <w:r>
        <w:rPr>
          <w:noProof/>
        </w:rPr>
        <w:drawing>
          <wp:inline distT="0" distB="0" distL="0" distR="0" wp14:anchorId="49F1B8C7" wp14:editId="2CBAC2C9">
            <wp:extent cx="4572000" cy="2686050"/>
            <wp:effectExtent l="0" t="0" r="0" b="0"/>
            <wp:docPr id="191384286" name="Picture 19138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84286"/>
                    <pic:cNvPicPr/>
                  </pic:nvPicPr>
                  <pic:blipFill>
                    <a:blip r:embed="rId17">
                      <a:extLst>
                        <a:ext uri="{28A0092B-C50C-407E-A947-70E740481C1C}">
                          <a14:useLocalDpi xmlns:a14="http://schemas.microsoft.com/office/drawing/2010/main" val="0"/>
                        </a:ext>
                      </a:extLst>
                    </a:blip>
                    <a:stretch>
                      <a:fillRect/>
                    </a:stretch>
                  </pic:blipFill>
                  <pic:spPr>
                    <a:xfrm>
                      <a:off x="0" y="0"/>
                      <a:ext cx="4572000" cy="2686050"/>
                    </a:xfrm>
                    <a:prstGeom prst="rect">
                      <a:avLst/>
                    </a:prstGeom>
                  </pic:spPr>
                </pic:pic>
              </a:graphicData>
            </a:graphic>
          </wp:inline>
        </w:drawing>
      </w:r>
    </w:p>
    <w:p w:rsidR="6F8E4E75" w:rsidP="6F8E4E75" w:rsidRDefault="6F8E4E75" w14:paraId="03484EBF" w14:textId="18103627"/>
    <w:p w:rsidR="6F8E4E75" w:rsidP="6F8E4E75" w:rsidRDefault="6F8E4E75" w14:paraId="50ED7C48" w14:textId="2365540A"/>
    <w:p w:rsidR="6F8E4E75" w:rsidP="6F8E4E75" w:rsidRDefault="6F8E4E75" w14:paraId="4A7F0B35" w14:textId="32D44F81"/>
    <w:p w:rsidR="6F8E4E75" w:rsidP="6F8E4E75" w:rsidRDefault="6F8E4E75" w14:paraId="724769FB" w14:textId="4C49E045"/>
    <w:p w:rsidR="6F8E4E75" w:rsidP="6F8E4E75" w:rsidRDefault="6F8E4E75" w14:paraId="4198FFAC" w14:textId="71CD0053"/>
    <w:p w:rsidR="6F8E4E75" w:rsidP="6F8E4E75" w:rsidRDefault="6F8E4E75" w14:paraId="055D0DE0" w14:textId="3397DBC7"/>
    <w:p w:rsidR="6F8E4E75" w:rsidP="6F8E4E75" w:rsidRDefault="6F8E4E75" w14:paraId="375E2BBF" w14:textId="3C993F2D"/>
    <w:p w:rsidR="6F8E4E75" w:rsidP="6F8E4E75" w:rsidRDefault="6F8E4E75" w14:paraId="54216EB7" w14:textId="48D327F7"/>
    <w:p w:rsidR="6F8E4E75" w:rsidP="6F8E4E75" w:rsidRDefault="6F8E4E75" w14:paraId="3DF1B4D2" w14:textId="37268A70"/>
    <w:p w:rsidR="6F8E4E75" w:rsidP="6F8E4E75" w:rsidRDefault="6F8E4E75" w14:paraId="1BC9F9B1" w14:textId="32B0D1EB"/>
    <w:p w:rsidR="6F8E4E75" w:rsidP="6F8E4E75" w:rsidRDefault="6F8E4E75" w14:paraId="42E55921" w14:textId="5EC64266"/>
    <w:p w:rsidR="6F8E4E75" w:rsidP="6F8E4E75" w:rsidRDefault="6F8E4E75" w14:paraId="739E9236" w14:textId="3F004780"/>
    <w:p w:rsidR="6F8E4E75" w:rsidP="6F8E4E75" w:rsidRDefault="6F8E4E75" w14:paraId="7FA40984" w14:textId="31266575"/>
    <w:p w:rsidR="6F8E4E75" w:rsidP="6F8E4E75" w:rsidRDefault="6F8E4E75" w14:paraId="4EBD47BB" w14:textId="0A0C859D"/>
    <w:p w:rsidR="6F8E4E75" w:rsidP="6F8E4E75" w:rsidRDefault="6F8E4E75" w14:paraId="6B121727" w14:textId="2AEB0371"/>
    <w:p w:rsidR="6F8E4E75" w:rsidP="6F8E4E75" w:rsidRDefault="6F8E4E75" w14:paraId="457DDD48" w14:textId="47AC0A21"/>
    <w:p w:rsidR="6F8E4E75" w:rsidP="6F8E4E75" w:rsidRDefault="6F8E4E75" w14:paraId="2BA5B4FA" w14:textId="157470AA"/>
    <w:p w:rsidR="6F8E4E75" w:rsidP="6F8E4E75" w:rsidRDefault="6F8E4E75" w14:paraId="151FF36E" w14:textId="3FA7CCAA"/>
    <w:p w:rsidR="6F8E4E75" w:rsidP="6F8E4E75" w:rsidRDefault="6F8E4E75" w14:paraId="669C5630" w14:textId="64DBA8DB"/>
    <w:p w:rsidR="6F8E4E75" w:rsidP="6F8E4E75" w:rsidRDefault="6F8E4E75" w14:paraId="73BE2006" w14:textId="0970BCD3"/>
    <w:p w:rsidR="6E83F820" w:rsidP="6F8E4E75" w:rsidRDefault="6E83F820" w14:paraId="3F859F69" w14:textId="7EBC3051">
      <w:pPr>
        <w:pStyle w:val="Heading6"/>
        <w:rPr>
          <w:rFonts w:ascii="Calibri Light" w:hAnsi="Calibri Light"/>
          <w:color w:val="1F3763"/>
        </w:rPr>
      </w:pPr>
      <w:bookmarkStart w:name="_Toc922888188" w:id="765504336"/>
      <w:r w:rsidR="6E83F820">
        <w:rPr/>
        <w:t>Appendix 11.</w:t>
      </w:r>
      <w:bookmarkEnd w:id="765504336"/>
    </w:p>
    <w:p w:rsidR="6F8E4E75" w:rsidP="6F8E4E75" w:rsidRDefault="6F8E4E75" w14:paraId="0607E766" w14:textId="5045AB3B"/>
    <w:p w:rsidR="6E83F820" w:rsidP="6F8E4E75" w:rsidRDefault="6E83F820" w14:paraId="18328D8E" w14:textId="0FA75FDA">
      <w:r>
        <w:rPr>
          <w:noProof/>
        </w:rPr>
        <w:drawing>
          <wp:inline distT="0" distB="0" distL="0" distR="0" wp14:anchorId="3BD2656A" wp14:editId="72359A79">
            <wp:extent cx="4572000" cy="2457450"/>
            <wp:effectExtent l="0" t="0" r="0" b="0"/>
            <wp:docPr id="694493504" name="Picture 69449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493504"/>
                    <pic:cNvPicPr/>
                  </pic:nvPicPr>
                  <pic:blipFill>
                    <a:blip r:embed="rId18">
                      <a:extLst>
                        <a:ext uri="{28A0092B-C50C-407E-A947-70E740481C1C}">
                          <a14:useLocalDpi xmlns:a14="http://schemas.microsoft.com/office/drawing/2010/main" val="0"/>
                        </a:ext>
                      </a:extLst>
                    </a:blip>
                    <a:stretch>
                      <a:fillRect/>
                    </a:stretch>
                  </pic:blipFill>
                  <pic:spPr>
                    <a:xfrm>
                      <a:off x="0" y="0"/>
                      <a:ext cx="4572000" cy="2457450"/>
                    </a:xfrm>
                    <a:prstGeom prst="rect">
                      <a:avLst/>
                    </a:prstGeom>
                  </pic:spPr>
                </pic:pic>
              </a:graphicData>
            </a:graphic>
          </wp:inline>
        </w:drawing>
      </w:r>
    </w:p>
    <w:p w:rsidR="6F8E4E75" w:rsidP="6F8E4E75" w:rsidRDefault="6F8E4E75" w14:paraId="4CA60FB8" w14:textId="349B8E44"/>
    <w:p w:rsidR="6F8E4E75" w:rsidP="6F8E4E75" w:rsidRDefault="6F8E4E75" w14:paraId="69FD8D05" w14:textId="09DE49E5"/>
    <w:p w:rsidR="6F8E4E75" w:rsidP="6F8E4E75" w:rsidRDefault="6F8E4E75" w14:paraId="77261B93" w14:textId="632F2034"/>
    <w:p w:rsidR="6F8E4E75" w:rsidP="6F8E4E75" w:rsidRDefault="6F8E4E75" w14:paraId="31ECC639" w14:textId="45FDBDBD"/>
    <w:p w:rsidR="6F8E4E75" w:rsidP="6F8E4E75" w:rsidRDefault="6F8E4E75" w14:paraId="6B26DBFB" w14:textId="235ECA2C"/>
    <w:p w:rsidR="6F8E4E75" w:rsidP="6F8E4E75" w:rsidRDefault="6F8E4E75" w14:paraId="036B5B7E" w14:textId="2E76C019"/>
    <w:p w:rsidR="6F8E4E75" w:rsidP="6F8E4E75" w:rsidRDefault="6F8E4E75" w14:paraId="3E3C1C98" w14:textId="1C920786"/>
    <w:p w:rsidR="6F8E4E75" w:rsidP="6F8E4E75" w:rsidRDefault="6F8E4E75" w14:paraId="40575105" w14:textId="4A6ACC4F"/>
    <w:p w:rsidR="6F8E4E75" w:rsidP="6F8E4E75" w:rsidRDefault="6F8E4E75" w14:paraId="2C5DBEDB" w14:textId="3A86FF87"/>
    <w:p w:rsidR="6F8E4E75" w:rsidP="6F8E4E75" w:rsidRDefault="6F8E4E75" w14:paraId="0F7CD8FA" w14:textId="10D7CAF6"/>
    <w:p w:rsidR="6F8E4E75" w:rsidP="6F8E4E75" w:rsidRDefault="6F8E4E75" w14:paraId="3D5D1F71" w14:textId="75874099"/>
    <w:p w:rsidR="6F8E4E75" w:rsidP="6F8E4E75" w:rsidRDefault="6F8E4E75" w14:paraId="469A10D4" w14:textId="13E89D9D"/>
    <w:p w:rsidR="6F8E4E75" w:rsidP="6F8E4E75" w:rsidRDefault="6F8E4E75" w14:paraId="5751BD53" w14:textId="6C96B160"/>
    <w:p w:rsidR="6F8E4E75" w:rsidP="6F8E4E75" w:rsidRDefault="6F8E4E75" w14:paraId="2ACBB90C" w14:textId="6309DB46"/>
    <w:p w:rsidR="6F8E4E75" w:rsidP="6F8E4E75" w:rsidRDefault="6F8E4E75" w14:paraId="5C80452D" w14:textId="43E04361"/>
    <w:p w:rsidR="6F8E4E75" w:rsidP="6F8E4E75" w:rsidRDefault="6F8E4E75" w14:paraId="444A6CA0" w14:textId="34305B79"/>
    <w:p w:rsidR="6F8E4E75" w:rsidP="6F8E4E75" w:rsidRDefault="6F8E4E75" w14:paraId="76E6B70A" w14:textId="01BEF2CB"/>
    <w:p w:rsidR="6F8E4E75" w:rsidP="6F8E4E75" w:rsidRDefault="6F8E4E75" w14:paraId="088E6A77" w14:textId="109B7198"/>
    <w:p w:rsidR="6F8E4E75" w:rsidP="6F8E4E75" w:rsidRDefault="6F8E4E75" w14:paraId="47FC173E" w14:textId="40D18A52"/>
    <w:p w:rsidR="6F8E4E75" w:rsidP="6F8E4E75" w:rsidRDefault="6F8E4E75" w14:paraId="35453F10" w14:textId="78717E50"/>
    <w:p w:rsidR="6F8E4E75" w:rsidP="6F8E4E75" w:rsidRDefault="6F8E4E75" w14:paraId="1B7D8AC4" w14:textId="172C9C69"/>
    <w:p w:rsidR="6F8E4E75" w:rsidP="6F8E4E75" w:rsidRDefault="6F8E4E75" w14:paraId="4A4C6C34" w14:textId="7603900A"/>
    <w:p w:rsidR="6F8E4E75" w:rsidP="6F8E4E75" w:rsidRDefault="6F8E4E75" w14:paraId="20F4C26D" w14:textId="60543103"/>
    <w:p w:rsidR="6F8E4E75" w:rsidP="6F8E4E75" w:rsidRDefault="6F8E4E75" w14:paraId="0A3B2025" w14:textId="750C419D"/>
    <w:p w:rsidR="6F8E4E75" w:rsidP="6F8E4E75" w:rsidRDefault="6F8E4E75" w14:paraId="7558B1EC" w14:textId="0B17FF63"/>
    <w:p w:rsidR="6F8E4E75" w:rsidP="6F8E4E75" w:rsidRDefault="6F8E4E75" w14:paraId="341264F2" w14:textId="2002014D"/>
    <w:p w:rsidR="6F8E4E75" w:rsidP="6F8E4E75" w:rsidRDefault="6F8E4E75" w14:paraId="164D45CE" w14:textId="5C22E1DC"/>
    <w:p w:rsidR="6F8E4E75" w:rsidP="6F8E4E75" w:rsidRDefault="6F8E4E75" w14:paraId="74CAB9E7" w14:textId="3EB2D0A3"/>
    <w:p w:rsidR="6F8E4E75" w:rsidP="6F8E4E75" w:rsidRDefault="6F8E4E75" w14:paraId="719FA78F" w14:textId="0D8F2BCE"/>
    <w:p w:rsidR="6F8E4E75" w:rsidP="6F8E4E75" w:rsidRDefault="6F8E4E75" w14:paraId="4C8224F4" w14:textId="011114B7"/>
    <w:p w:rsidR="6F8E4E75" w:rsidP="6F8E4E75" w:rsidRDefault="6F8E4E75" w14:paraId="60FD50E3" w14:textId="20E85599"/>
    <w:p w:rsidR="6F8E4E75" w:rsidP="6F8E4E75" w:rsidRDefault="6F8E4E75" w14:paraId="5037656B" w14:textId="5C8AE6B4"/>
    <w:p w:rsidR="6F8E4E75" w:rsidP="6F8E4E75" w:rsidRDefault="6F8E4E75" w14:paraId="766BCE92" w14:textId="233A5608"/>
    <w:p w:rsidR="6F8E4E75" w:rsidP="6F8E4E75" w:rsidRDefault="6F8E4E75" w14:paraId="67740BD3" w14:textId="4F60E4EC"/>
    <w:p w:rsidR="6F8E4E75" w:rsidP="6F8E4E75" w:rsidRDefault="6F8E4E75" w14:paraId="34307A5E" w14:textId="4E45BE72"/>
    <w:p w:rsidR="6F8E4E75" w:rsidP="6F8E4E75" w:rsidRDefault="6F8E4E75" w14:paraId="4A699D5C" w14:textId="56CFCC81"/>
    <w:p w:rsidR="6F8E4E75" w:rsidP="6F8E4E75" w:rsidRDefault="6F8E4E75" w14:paraId="22B6ADB4" w14:textId="764802C1"/>
    <w:p w:rsidR="6F8E4E75" w:rsidP="6F8E4E75" w:rsidRDefault="6F8E4E75" w14:paraId="7B809CE4" w14:textId="55AD8909"/>
    <w:p w:rsidR="6F8E4E75" w:rsidP="6F8E4E75" w:rsidRDefault="6F8E4E75" w14:paraId="517333ED" w14:textId="7FDABC80"/>
    <w:p w:rsidR="6F8E4E75" w:rsidP="6F8E4E75" w:rsidRDefault="6F8E4E75" w14:paraId="3680ABB5" w14:textId="16E09AB6"/>
    <w:p w:rsidR="6F8E4E75" w:rsidP="6F8E4E75" w:rsidRDefault="6F8E4E75" w14:paraId="369992B9" w14:textId="308007F3"/>
    <w:p w:rsidR="6F8E4E75" w:rsidP="6F8E4E75" w:rsidRDefault="6F8E4E75" w14:paraId="223EF346" w14:textId="30AB8EE9"/>
    <w:p w:rsidR="6F8E4E75" w:rsidP="6F8E4E75" w:rsidRDefault="6F8E4E75" w14:paraId="68B80B7F" w14:textId="22800E25"/>
    <w:p w:rsidR="6F8E4E75" w:rsidP="6F8E4E75" w:rsidRDefault="6F8E4E75" w14:paraId="4084E777" w14:textId="5FED1719"/>
    <w:p w:rsidR="6F8E4E75" w:rsidP="6F8E4E75" w:rsidRDefault="6F8E4E75" w14:paraId="0CF739C5" w14:textId="2AF8CB07"/>
    <w:p w:rsidR="6F8E4E75" w:rsidP="6F8E4E75" w:rsidRDefault="6F8E4E75" w14:paraId="5484A952" w14:textId="204DA370"/>
    <w:p w:rsidR="6F8E4E75" w:rsidP="6F8E4E75" w:rsidRDefault="6F8E4E75" w14:paraId="1360032E" w14:textId="04C6784F"/>
    <w:p w:rsidR="6F8E4E75" w:rsidP="6F8E4E75" w:rsidRDefault="6F8E4E75" w14:paraId="76DCD076" w14:textId="173AEFAC"/>
    <w:p w:rsidR="6F8E4E75" w:rsidP="6F8E4E75" w:rsidRDefault="6F8E4E75" w14:paraId="563C55D4" w14:textId="6036C499"/>
    <w:p w:rsidR="6F8E4E75" w:rsidP="6F8E4E75" w:rsidRDefault="6F8E4E75" w14:paraId="0F924644" w14:textId="4460B027"/>
    <w:p w:rsidR="6F8E4E75" w:rsidP="6F8E4E75" w:rsidRDefault="6F8E4E75" w14:paraId="0E97B266" w14:textId="4597CA0F"/>
    <w:p w:rsidR="6F8E4E75" w:rsidP="6F8E4E75" w:rsidRDefault="6F8E4E75" w14:paraId="517819DB" w14:textId="2191B57A"/>
    <w:p w:rsidR="6F8E4E75" w:rsidP="6F8E4E75" w:rsidRDefault="6F8E4E75" w14:paraId="3F1BFCE5" w14:textId="7D7D0B61"/>
    <w:p w:rsidR="49363777" w:rsidP="6F8E4E75" w:rsidRDefault="49363777" w14:paraId="2450C3DD" w14:textId="7B62607F">
      <w:pPr>
        <w:pStyle w:val="Heading5"/>
        <w:rPr>
          <w:rFonts w:ascii="Calibri Light" w:hAnsi="Calibri Light"/>
        </w:rPr>
      </w:pPr>
      <w:bookmarkStart w:name="_Toc1947825125" w:id="1009862734"/>
      <w:r w:rsidR="49363777">
        <w:rPr/>
        <w:t>Appendix 12.</w:t>
      </w:r>
      <w:bookmarkEnd w:id="1009862734"/>
    </w:p>
    <w:p w:rsidR="49363777" w:rsidP="6F8E4E75" w:rsidRDefault="49363777" w14:paraId="52445B1E" w14:textId="2CAC1E97">
      <w:r>
        <w:rPr>
          <w:noProof/>
        </w:rPr>
        <w:drawing>
          <wp:inline distT="0" distB="0" distL="0" distR="0" wp14:anchorId="4631AA81" wp14:editId="3F712A4D">
            <wp:extent cx="4572000" cy="2628900"/>
            <wp:effectExtent l="0" t="0" r="0" b="0"/>
            <wp:docPr id="1705854480" name="Picture 170585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854480"/>
                    <pic:cNvPicPr/>
                  </pic:nvPicPr>
                  <pic:blipFill>
                    <a:blip r:embed="rId19">
                      <a:extLst>
                        <a:ext uri="{28A0092B-C50C-407E-A947-70E740481C1C}">
                          <a14:useLocalDpi xmlns:a14="http://schemas.microsoft.com/office/drawing/2010/main" val="0"/>
                        </a:ext>
                      </a:extLst>
                    </a:blip>
                    <a:stretch>
                      <a:fillRect/>
                    </a:stretch>
                  </pic:blipFill>
                  <pic:spPr>
                    <a:xfrm>
                      <a:off x="0" y="0"/>
                      <a:ext cx="4572000" cy="2628900"/>
                    </a:xfrm>
                    <a:prstGeom prst="rect">
                      <a:avLst/>
                    </a:prstGeom>
                  </pic:spPr>
                </pic:pic>
              </a:graphicData>
            </a:graphic>
          </wp:inline>
        </w:drawing>
      </w:r>
    </w:p>
    <w:p w:rsidR="6F8E4E75" w:rsidP="6F8E4E75" w:rsidRDefault="6F8E4E75" w14:paraId="5C266401" w14:textId="1A157DF9"/>
    <w:p w:rsidR="6F8E4E75" w:rsidP="6F8E4E75" w:rsidRDefault="6F8E4E75" w14:paraId="58391EDD" w14:textId="117E978E"/>
    <w:p w:rsidR="6F8E4E75" w:rsidP="6F8E4E75" w:rsidRDefault="6F8E4E75" w14:paraId="74F800B1" w14:textId="3136C60B"/>
    <w:p w:rsidR="6F8E4E75" w:rsidP="6F8E4E75" w:rsidRDefault="6F8E4E75" w14:paraId="722F9823" w14:textId="3BBA70FE"/>
    <w:p w:rsidR="6F8E4E75" w:rsidP="6F8E4E75" w:rsidRDefault="6F8E4E75" w14:paraId="5F17B569" w14:textId="264E5454"/>
    <w:p w:rsidR="6F8E4E75" w:rsidP="6F8E4E75" w:rsidRDefault="6F8E4E75" w14:paraId="230AB2B1" w14:textId="013C586E"/>
    <w:p w:rsidR="6F8E4E75" w:rsidP="6F8E4E75" w:rsidRDefault="6F8E4E75" w14:paraId="1477CEFB" w14:textId="31680212"/>
    <w:p w:rsidR="6F8E4E75" w:rsidP="6F8E4E75" w:rsidRDefault="6F8E4E75" w14:paraId="568EFA2E" w14:textId="1765BB18"/>
    <w:p w:rsidR="6F8E4E75" w:rsidP="6F8E4E75" w:rsidRDefault="6F8E4E75" w14:paraId="453A9E2B" w14:textId="1B1A8EAF"/>
    <w:p w:rsidR="6F8E4E75" w:rsidP="6F8E4E75" w:rsidRDefault="6F8E4E75" w14:paraId="265C4E52" w14:textId="35B93ABD"/>
    <w:p w:rsidR="6F8E4E75" w:rsidP="6F8E4E75" w:rsidRDefault="6F8E4E75" w14:paraId="59D733F4" w14:textId="16BE3AC4"/>
    <w:p w:rsidR="6F8E4E75" w:rsidP="6F8E4E75" w:rsidRDefault="6F8E4E75" w14:paraId="69790078" w14:textId="3CF24B3C"/>
    <w:p w:rsidR="6F8E4E75" w:rsidP="6F8E4E75" w:rsidRDefault="6F8E4E75" w14:paraId="768DAB29" w14:textId="4000E9BE"/>
    <w:p w:rsidR="6F8E4E75" w:rsidP="6F8E4E75" w:rsidRDefault="6F8E4E75" w14:paraId="449D5205" w14:textId="6074AAB0"/>
    <w:p w:rsidR="6F8E4E75" w:rsidP="6F8E4E75" w:rsidRDefault="6F8E4E75" w14:paraId="171C0537" w14:textId="4E6EA84B"/>
    <w:p w:rsidR="6F8E4E75" w:rsidP="6F8E4E75" w:rsidRDefault="6F8E4E75" w14:paraId="0390BCAC" w14:textId="2E7D55B2"/>
    <w:p w:rsidR="6F8E4E75" w:rsidP="6F8E4E75" w:rsidRDefault="6F8E4E75" w14:paraId="5740845B" w14:textId="7F78840D"/>
    <w:p w:rsidR="6F8E4E75" w:rsidP="6F8E4E75" w:rsidRDefault="6F8E4E75" w14:paraId="2A82AD41" w14:textId="2BD791E9"/>
    <w:p w:rsidR="49363777" w:rsidP="6F8E4E75" w:rsidRDefault="49363777" w14:paraId="62823B63" w14:textId="025C1468">
      <w:pPr>
        <w:pStyle w:val="Heading6"/>
        <w:rPr>
          <w:rFonts w:ascii="Calibri Light" w:hAnsi="Calibri Light"/>
          <w:color w:val="1F3763"/>
        </w:rPr>
      </w:pPr>
      <w:bookmarkStart w:name="_Toc179321994" w:id="1080280111"/>
      <w:r w:rsidR="49363777">
        <w:rPr/>
        <w:t>Appendix 13.</w:t>
      </w:r>
      <w:bookmarkEnd w:id="1080280111"/>
    </w:p>
    <w:p w:rsidR="6F8E4E75" w:rsidP="6F8E4E75" w:rsidRDefault="6F8E4E75" w14:paraId="23B392E2" w14:textId="40490C5B"/>
    <w:p w:rsidR="49363777" w:rsidP="6F8E4E75" w:rsidRDefault="49363777" w14:paraId="2CE91B22" w14:textId="17439413">
      <w:r>
        <w:rPr>
          <w:noProof/>
        </w:rPr>
        <w:drawing>
          <wp:inline distT="0" distB="0" distL="0" distR="0" wp14:anchorId="7B3D4AAB" wp14:editId="53DCC985">
            <wp:extent cx="5844465" cy="3762375"/>
            <wp:effectExtent l="0" t="0" r="0" b="0"/>
            <wp:docPr id="929313260" name="Picture 92931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313260"/>
                    <pic:cNvPicPr/>
                  </pic:nvPicPr>
                  <pic:blipFill>
                    <a:blip r:embed="rId20">
                      <a:extLst>
                        <a:ext uri="{28A0092B-C50C-407E-A947-70E740481C1C}">
                          <a14:useLocalDpi xmlns:a14="http://schemas.microsoft.com/office/drawing/2010/main" val="0"/>
                        </a:ext>
                      </a:extLst>
                    </a:blip>
                    <a:stretch>
                      <a:fillRect/>
                    </a:stretch>
                  </pic:blipFill>
                  <pic:spPr>
                    <a:xfrm>
                      <a:off x="0" y="0"/>
                      <a:ext cx="5844465" cy="3762375"/>
                    </a:xfrm>
                    <a:prstGeom prst="rect">
                      <a:avLst/>
                    </a:prstGeom>
                  </pic:spPr>
                </pic:pic>
              </a:graphicData>
            </a:graphic>
          </wp:inline>
        </w:drawing>
      </w:r>
    </w:p>
    <w:p w:rsidR="6F8E4E75" w:rsidP="6F8E4E75" w:rsidRDefault="6F8E4E75" w14:paraId="2BF9B743" w14:textId="2A05294F"/>
    <w:p w:rsidR="6F8E4E75" w:rsidP="6F8E4E75" w:rsidRDefault="6F8E4E75" w14:paraId="2EBD7649" w14:textId="448B2792"/>
    <w:p w:rsidR="6F8E4E75" w:rsidP="6F8E4E75" w:rsidRDefault="6F8E4E75" w14:paraId="2F8259C2" w14:textId="56C2FEF2"/>
    <w:p w:rsidR="6F8E4E75" w:rsidP="6F8E4E75" w:rsidRDefault="6F8E4E75" w14:paraId="0D447BDA" w14:textId="099AD050"/>
    <w:p w:rsidR="6F8E4E75" w:rsidP="6F8E4E75" w:rsidRDefault="6F8E4E75" w14:paraId="1F75F1BF" w14:textId="72E95F47"/>
    <w:p w:rsidR="6F8E4E75" w:rsidP="6F8E4E75" w:rsidRDefault="6F8E4E75" w14:paraId="0B304883" w14:textId="58187953"/>
    <w:p w:rsidR="6F8E4E75" w:rsidP="6F8E4E75" w:rsidRDefault="6F8E4E75" w14:paraId="5B91765B" w14:textId="2FF0973B"/>
    <w:p w:rsidR="6F8E4E75" w:rsidP="6F8E4E75" w:rsidRDefault="6F8E4E75" w14:paraId="7F5C347E" w14:textId="7208AAF6"/>
    <w:p w:rsidR="6F8E4E75" w:rsidP="6F8E4E75" w:rsidRDefault="6F8E4E75" w14:paraId="1F0685EC" w14:textId="0B07120D"/>
    <w:p w:rsidR="6F8E4E75" w:rsidP="6F8E4E75" w:rsidRDefault="6F8E4E75" w14:paraId="0BD6FD88" w14:textId="3DA8ED75"/>
    <w:p w:rsidR="6F8E4E75" w:rsidP="6F8E4E75" w:rsidRDefault="6F8E4E75" w14:paraId="03163DAC" w14:textId="0EA48740"/>
    <w:p w:rsidR="6F8E4E75" w:rsidP="6F8E4E75" w:rsidRDefault="6F8E4E75" w14:paraId="5A4F777F" w14:textId="49DD3D81"/>
    <w:p w:rsidR="6F8E4E75" w:rsidP="6F8E4E75" w:rsidRDefault="6F8E4E75" w14:paraId="7318481F" w14:textId="495BA559"/>
    <w:p w:rsidR="6F8E4E75" w:rsidP="6F8E4E75" w:rsidRDefault="6F8E4E75" w14:paraId="315FBF6F" w14:textId="615D9E6A"/>
    <w:p w:rsidR="6F8E4E75" w:rsidP="6F8E4E75" w:rsidRDefault="6F8E4E75" w14:paraId="4950EBA3" w14:textId="17E9CFB5"/>
    <w:p w:rsidR="49363777" w:rsidP="6F8E4E75" w:rsidRDefault="49363777" w14:paraId="71B9FBD0" w14:textId="031E211A">
      <w:pPr>
        <w:pStyle w:val="Heading6"/>
        <w:rPr>
          <w:rFonts w:ascii="Calibri Light" w:hAnsi="Calibri Light"/>
          <w:color w:val="1F3763"/>
        </w:rPr>
      </w:pPr>
      <w:bookmarkStart w:name="_Toc251070047" w:id="2051883177"/>
      <w:r w:rsidR="49363777">
        <w:rPr/>
        <w:t>Appendix 14.</w:t>
      </w:r>
      <w:bookmarkEnd w:id="2051883177"/>
    </w:p>
    <w:p w:rsidR="6F8E4E75" w:rsidP="6F8E4E75" w:rsidRDefault="6F8E4E75" w14:paraId="2393825A" w14:textId="6EDE96C9"/>
    <w:p w:rsidR="49363777" w:rsidP="6F8E4E75" w:rsidRDefault="49363777" w14:paraId="7774A3FA" w14:textId="1E7FB673">
      <w:r>
        <w:rPr>
          <w:noProof/>
        </w:rPr>
        <w:drawing>
          <wp:inline distT="0" distB="0" distL="0" distR="0" wp14:anchorId="58D883CF" wp14:editId="4D536E4A">
            <wp:extent cx="5866584" cy="3923279"/>
            <wp:effectExtent l="0" t="0" r="0" b="0"/>
            <wp:docPr id="1284620713" name="Picture 1284620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620713"/>
                    <pic:cNvPicPr/>
                  </pic:nvPicPr>
                  <pic:blipFill>
                    <a:blip r:embed="rId21">
                      <a:extLst>
                        <a:ext uri="{28A0092B-C50C-407E-A947-70E740481C1C}">
                          <a14:useLocalDpi xmlns:a14="http://schemas.microsoft.com/office/drawing/2010/main" val="0"/>
                        </a:ext>
                      </a:extLst>
                    </a:blip>
                    <a:stretch>
                      <a:fillRect/>
                    </a:stretch>
                  </pic:blipFill>
                  <pic:spPr>
                    <a:xfrm>
                      <a:off x="0" y="0"/>
                      <a:ext cx="5866584" cy="3923279"/>
                    </a:xfrm>
                    <a:prstGeom prst="rect">
                      <a:avLst/>
                    </a:prstGeom>
                  </pic:spPr>
                </pic:pic>
              </a:graphicData>
            </a:graphic>
          </wp:inline>
        </w:drawing>
      </w:r>
    </w:p>
    <w:p w:rsidR="6F8E4E75" w:rsidP="6F8E4E75" w:rsidRDefault="6F8E4E75" w14:paraId="0DD6AB68" w14:textId="303699DB"/>
    <w:p w:rsidR="6F8E4E75" w:rsidP="6F8E4E75" w:rsidRDefault="6F8E4E75" w14:paraId="0B079EB6" w14:textId="76B14E4C"/>
    <w:p w:rsidR="6F8E4E75" w:rsidP="6F8E4E75" w:rsidRDefault="6F8E4E75" w14:paraId="0558C5E3" w14:textId="20E59F8F"/>
    <w:p w:rsidR="6F8E4E75" w:rsidP="6F8E4E75" w:rsidRDefault="6F8E4E75" w14:paraId="0D7DFBF3" w14:textId="3A020690"/>
    <w:p w:rsidR="6F8E4E75" w:rsidP="6F8E4E75" w:rsidRDefault="6F8E4E75" w14:paraId="2E69E8C7" w14:textId="7D1566E2"/>
    <w:p w:rsidR="6F8E4E75" w:rsidP="6F8E4E75" w:rsidRDefault="6F8E4E75" w14:paraId="424151C4" w14:textId="5E92954A"/>
    <w:p w:rsidR="6F8E4E75" w:rsidP="6F8E4E75" w:rsidRDefault="6F8E4E75" w14:paraId="6D883991" w14:textId="132DF4A3"/>
    <w:p w:rsidR="6F8E4E75" w:rsidP="6F8E4E75" w:rsidRDefault="6F8E4E75" w14:paraId="05DF3BBB" w14:textId="58E4CD9E"/>
    <w:p w:rsidR="6F8E4E75" w:rsidP="6F8E4E75" w:rsidRDefault="6F8E4E75" w14:paraId="0C906E2C" w14:textId="26E1FB7C"/>
    <w:p w:rsidR="6F8E4E75" w:rsidP="6F8E4E75" w:rsidRDefault="6F8E4E75" w14:paraId="7C6A610D" w14:textId="0E816770"/>
    <w:p w:rsidR="6F8E4E75" w:rsidP="6F8E4E75" w:rsidRDefault="6F8E4E75" w14:paraId="038DD46E" w14:textId="0C44FC47"/>
    <w:p w:rsidR="6F8E4E75" w:rsidP="6F8E4E75" w:rsidRDefault="6F8E4E75" w14:paraId="3488B635" w14:textId="00C7138F"/>
    <w:p w:rsidR="6F8E4E75" w:rsidP="6F8E4E75" w:rsidRDefault="6F8E4E75" w14:paraId="06383D34" w14:textId="5EF793BB"/>
    <w:p w:rsidR="6F8E4E75" w:rsidP="6F8E4E75" w:rsidRDefault="6F8E4E75" w14:paraId="54C43A74" w14:textId="4650DA26"/>
    <w:p w:rsidR="49363777" w:rsidP="6F8E4E75" w:rsidRDefault="49363777" w14:paraId="50A8D7CE" w14:textId="39FA131C">
      <w:pPr>
        <w:pStyle w:val="Heading6"/>
        <w:rPr>
          <w:rFonts w:ascii="Calibri Light" w:hAnsi="Calibri Light"/>
          <w:color w:val="1F3763"/>
        </w:rPr>
      </w:pPr>
      <w:bookmarkStart w:name="_Toc1190543005" w:id="376774647"/>
      <w:r w:rsidR="49363777">
        <w:rPr/>
        <w:t>Appendix 15.</w:t>
      </w:r>
      <w:bookmarkEnd w:id="376774647"/>
    </w:p>
    <w:p w:rsidR="6F8E4E75" w:rsidP="6F8E4E75" w:rsidRDefault="6F8E4E75" w14:paraId="2F4D23CE" w14:textId="35CB9731"/>
    <w:p w:rsidR="49363777" w:rsidP="6F8E4E75" w:rsidRDefault="49363777" w14:paraId="487D354B" w14:textId="16E9B907">
      <w:r>
        <w:rPr>
          <w:noProof/>
        </w:rPr>
        <w:drawing>
          <wp:inline distT="0" distB="0" distL="0" distR="0" wp14:anchorId="1D1622AE" wp14:editId="4287341B">
            <wp:extent cx="6029325" cy="3793451"/>
            <wp:effectExtent l="0" t="0" r="0" b="0"/>
            <wp:docPr id="749912630" name="Picture 74991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912630"/>
                    <pic:cNvPicPr/>
                  </pic:nvPicPr>
                  <pic:blipFill>
                    <a:blip r:embed="rId22">
                      <a:extLst>
                        <a:ext uri="{28A0092B-C50C-407E-A947-70E740481C1C}">
                          <a14:useLocalDpi xmlns:a14="http://schemas.microsoft.com/office/drawing/2010/main" val="0"/>
                        </a:ext>
                      </a:extLst>
                    </a:blip>
                    <a:stretch>
                      <a:fillRect/>
                    </a:stretch>
                  </pic:blipFill>
                  <pic:spPr>
                    <a:xfrm>
                      <a:off x="0" y="0"/>
                      <a:ext cx="6029325" cy="3793451"/>
                    </a:xfrm>
                    <a:prstGeom prst="rect">
                      <a:avLst/>
                    </a:prstGeom>
                  </pic:spPr>
                </pic:pic>
              </a:graphicData>
            </a:graphic>
          </wp:inline>
        </w:drawing>
      </w:r>
    </w:p>
    <w:p w:rsidR="6F8E4E75" w:rsidP="6F8E4E75" w:rsidRDefault="6F8E4E75" w14:paraId="007BEA40" w14:textId="6F9722C0"/>
    <w:p w:rsidR="6F8E4E75" w:rsidP="6F8E4E75" w:rsidRDefault="6F8E4E75" w14:paraId="5F6E04DE" w14:textId="5FE4A77A"/>
    <w:p w:rsidR="6F8E4E75" w:rsidP="6F8E4E75" w:rsidRDefault="6F8E4E75" w14:paraId="636F42E9" w14:textId="488F14FA"/>
    <w:p w:rsidR="6F8E4E75" w:rsidP="6F8E4E75" w:rsidRDefault="6F8E4E75" w14:paraId="2523AA54" w14:textId="3E5FF0A7"/>
    <w:p w:rsidR="6F8E4E75" w:rsidP="6F8E4E75" w:rsidRDefault="6F8E4E75" w14:paraId="2DC1605B" w14:textId="622E5932"/>
    <w:p w:rsidR="6F8E4E75" w:rsidP="6F8E4E75" w:rsidRDefault="6F8E4E75" w14:paraId="0F1845F7" w14:textId="13019545"/>
    <w:p w:rsidR="6F8E4E75" w:rsidP="6F8E4E75" w:rsidRDefault="6F8E4E75" w14:paraId="3EA2FA9A" w14:textId="149566C9"/>
    <w:p w:rsidR="6F8E4E75" w:rsidP="6F8E4E75" w:rsidRDefault="6F8E4E75" w14:paraId="7B832EB0" w14:textId="0FBD7627"/>
    <w:p w:rsidR="6F8E4E75" w:rsidP="6F8E4E75" w:rsidRDefault="6F8E4E75" w14:paraId="7F6E461F" w14:textId="1099D539"/>
    <w:p w:rsidR="6F8E4E75" w:rsidP="6F8E4E75" w:rsidRDefault="6F8E4E75" w14:paraId="71CF47AC" w14:textId="3DB4A456"/>
    <w:p w:rsidR="6F8E4E75" w:rsidP="6F8E4E75" w:rsidRDefault="6F8E4E75" w14:paraId="372E085F" w14:textId="4FA051EA"/>
    <w:p w:rsidR="6F8E4E75" w:rsidP="6F8E4E75" w:rsidRDefault="6F8E4E75" w14:paraId="10480B68" w14:textId="69006CC2"/>
    <w:p w:rsidR="6F8E4E75" w:rsidP="6F8E4E75" w:rsidRDefault="6F8E4E75" w14:paraId="0A24B72C" w14:textId="3A9EAEC9"/>
    <w:p w:rsidR="6F8E4E75" w:rsidP="6F8E4E75" w:rsidRDefault="6F8E4E75" w14:paraId="54890BB8" w14:textId="504D558D"/>
    <w:p w:rsidR="6F8E4E75" w:rsidP="6F8E4E75" w:rsidRDefault="6F8E4E75" w14:paraId="17DE228E" w14:textId="49A773F0"/>
    <w:p w:rsidR="6F8E4E75" w:rsidP="6F8E4E75" w:rsidRDefault="6F8E4E75" w14:paraId="5D0DC397" w14:textId="42A8CBB7"/>
    <w:p w:rsidR="49363777" w:rsidP="6F8E4E75" w:rsidRDefault="49363777" w14:paraId="7BBB1EF6" w14:textId="5731CBD4">
      <w:pPr>
        <w:pStyle w:val="Heading6"/>
        <w:rPr>
          <w:rFonts w:ascii="Calibri Light" w:hAnsi="Calibri Light"/>
          <w:color w:val="1F3763"/>
        </w:rPr>
      </w:pPr>
      <w:bookmarkStart w:name="_Toc286502190" w:id="734767526"/>
      <w:r w:rsidR="49363777">
        <w:rPr/>
        <w:t>Appendix 16.</w:t>
      </w:r>
      <w:bookmarkEnd w:id="734767526"/>
    </w:p>
    <w:p w:rsidR="6F8E4E75" w:rsidP="6F8E4E75" w:rsidRDefault="6F8E4E75" w14:paraId="5162A826" w14:textId="105F68FD"/>
    <w:p w:rsidR="49363777" w:rsidP="6F8E4E75" w:rsidRDefault="49363777" w14:paraId="503AE0B8" w14:textId="6280CE34">
      <w:r>
        <w:rPr>
          <w:noProof/>
        </w:rPr>
        <w:drawing>
          <wp:inline distT="0" distB="0" distL="0" distR="0" wp14:anchorId="336AE3AD" wp14:editId="221AAAD2">
            <wp:extent cx="6505576" cy="3903345"/>
            <wp:effectExtent l="0" t="0" r="0" b="0"/>
            <wp:docPr id="235438481" name="Picture 235438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38481"/>
                    <pic:cNvPicPr/>
                  </pic:nvPicPr>
                  <pic:blipFill>
                    <a:blip r:embed="rId23">
                      <a:extLst>
                        <a:ext uri="{28A0092B-C50C-407E-A947-70E740481C1C}">
                          <a14:useLocalDpi xmlns:a14="http://schemas.microsoft.com/office/drawing/2010/main" val="0"/>
                        </a:ext>
                      </a:extLst>
                    </a:blip>
                    <a:stretch>
                      <a:fillRect/>
                    </a:stretch>
                  </pic:blipFill>
                  <pic:spPr>
                    <a:xfrm>
                      <a:off x="0" y="0"/>
                      <a:ext cx="6505576" cy="3903345"/>
                    </a:xfrm>
                    <a:prstGeom prst="rect">
                      <a:avLst/>
                    </a:prstGeom>
                  </pic:spPr>
                </pic:pic>
              </a:graphicData>
            </a:graphic>
          </wp:inline>
        </w:drawing>
      </w:r>
    </w:p>
    <w:p w:rsidR="6F8E4E75" w:rsidP="6F8E4E75" w:rsidRDefault="6F8E4E75" w14:paraId="6A628807" w14:textId="36A3AA8B"/>
    <w:p w:rsidR="6F8E4E75" w:rsidP="6F8E4E75" w:rsidRDefault="6F8E4E75" w14:paraId="46CB8A8B" w14:textId="3060883D"/>
    <w:p w:rsidR="6F8E4E75" w:rsidP="6F8E4E75" w:rsidRDefault="6F8E4E75" w14:paraId="1F071A89" w14:textId="00BDC0B3"/>
    <w:p w:rsidR="6F8E4E75" w:rsidP="6F8E4E75" w:rsidRDefault="6F8E4E75" w14:paraId="48B5B201" w14:textId="6FB42E61"/>
    <w:p w:rsidR="6F8E4E75" w:rsidP="6F8E4E75" w:rsidRDefault="6F8E4E75" w14:paraId="627D7432" w14:textId="4D2C62B8"/>
    <w:p w:rsidR="6F8E4E75" w:rsidP="6F8E4E75" w:rsidRDefault="6F8E4E75" w14:paraId="47B49F68" w14:textId="6B6ECC7D"/>
    <w:p w:rsidR="6F8E4E75" w:rsidP="6F8E4E75" w:rsidRDefault="6F8E4E75" w14:paraId="68B52375" w14:textId="15A54084"/>
    <w:p w:rsidR="6F8E4E75" w:rsidP="6F8E4E75" w:rsidRDefault="6F8E4E75" w14:paraId="3990D880" w14:textId="34F6352F"/>
    <w:p w:rsidR="6F8E4E75" w:rsidP="6F8E4E75" w:rsidRDefault="6F8E4E75" w14:paraId="0ACAF949" w14:textId="2E663E89"/>
    <w:p w:rsidR="6F8E4E75" w:rsidP="6F8E4E75" w:rsidRDefault="6F8E4E75" w14:paraId="75DFD1A7" w14:textId="7D769269"/>
    <w:p w:rsidR="6F8E4E75" w:rsidP="6F8E4E75" w:rsidRDefault="6F8E4E75" w14:paraId="4C68EE15" w14:textId="264B17C0"/>
    <w:p w:rsidR="6F8E4E75" w:rsidP="6F8E4E75" w:rsidRDefault="6F8E4E75" w14:paraId="39BFADCC" w14:textId="07CBCB54"/>
    <w:p w:rsidR="6F8E4E75" w:rsidP="6F8E4E75" w:rsidRDefault="6F8E4E75" w14:paraId="38CC3498" w14:textId="512A5F8C"/>
    <w:p w:rsidR="6F8E4E75" w:rsidP="6F8E4E75" w:rsidRDefault="6F8E4E75" w14:paraId="331DD5C4" w14:textId="1116604D"/>
    <w:p w:rsidR="6F8E4E75" w:rsidP="6F8E4E75" w:rsidRDefault="6F8E4E75" w14:paraId="71D6621F" w14:textId="2B4DB78C"/>
    <w:p w:rsidR="49363777" w:rsidP="6F8E4E75" w:rsidRDefault="49363777" w14:paraId="1ED10A40" w14:textId="651CD6F5">
      <w:pPr>
        <w:pStyle w:val="Heading5"/>
        <w:rPr>
          <w:rFonts w:ascii="Calibri Light" w:hAnsi="Calibri Light"/>
        </w:rPr>
      </w:pPr>
      <w:bookmarkStart w:name="_Toc1145562769" w:id="681119795"/>
      <w:r w:rsidR="49363777">
        <w:rPr/>
        <w:t>Appendix 17.</w:t>
      </w:r>
      <w:bookmarkEnd w:id="681119795"/>
    </w:p>
    <w:p w:rsidR="6F8E4E75" w:rsidP="6F8E4E75" w:rsidRDefault="6F8E4E75" w14:paraId="49FDEE02" w14:textId="485AE728"/>
    <w:p w:rsidR="49363777" w:rsidP="6F8E4E75" w:rsidRDefault="49363777" w14:paraId="0A799036" w14:textId="5FE38A9A">
      <w:r>
        <w:rPr>
          <w:noProof/>
        </w:rPr>
        <w:drawing>
          <wp:inline distT="0" distB="0" distL="0" distR="0" wp14:anchorId="2BEAAC3A" wp14:editId="1A33332B">
            <wp:extent cx="6248402" cy="2902902"/>
            <wp:effectExtent l="0" t="0" r="0" b="0"/>
            <wp:docPr id="356290381" name="Picture 356290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90381"/>
                    <pic:cNvPicPr/>
                  </pic:nvPicPr>
                  <pic:blipFill>
                    <a:blip r:embed="rId24">
                      <a:extLst>
                        <a:ext uri="{28A0092B-C50C-407E-A947-70E740481C1C}">
                          <a14:useLocalDpi xmlns:a14="http://schemas.microsoft.com/office/drawing/2010/main" val="0"/>
                        </a:ext>
                      </a:extLst>
                    </a:blip>
                    <a:stretch>
                      <a:fillRect/>
                    </a:stretch>
                  </pic:blipFill>
                  <pic:spPr>
                    <a:xfrm>
                      <a:off x="0" y="0"/>
                      <a:ext cx="6248402" cy="2902902"/>
                    </a:xfrm>
                    <a:prstGeom prst="rect">
                      <a:avLst/>
                    </a:prstGeom>
                  </pic:spPr>
                </pic:pic>
              </a:graphicData>
            </a:graphic>
          </wp:inline>
        </w:drawing>
      </w:r>
    </w:p>
    <w:p w:rsidR="6F8E4E75" w:rsidP="6F8E4E75" w:rsidRDefault="6F8E4E75" w14:paraId="42B8E27E" w14:textId="6D4C1106"/>
    <w:p w:rsidR="6F8E4E75" w:rsidP="6F8E4E75" w:rsidRDefault="6F8E4E75" w14:paraId="58618AF1" w14:textId="090734E4"/>
    <w:p w:rsidR="6F8E4E75" w:rsidP="6F8E4E75" w:rsidRDefault="6F8E4E75" w14:paraId="5B449DD7" w14:textId="56977145"/>
    <w:p w:rsidR="6F8E4E75" w:rsidP="6F8E4E75" w:rsidRDefault="6F8E4E75" w14:paraId="4BAAE542" w14:textId="2A975E91"/>
    <w:p w:rsidR="6F8E4E75" w:rsidP="6F8E4E75" w:rsidRDefault="6F8E4E75" w14:paraId="7CF0E134" w14:textId="20A826FF"/>
    <w:p w:rsidR="6F8E4E75" w:rsidP="6F8E4E75" w:rsidRDefault="6F8E4E75" w14:paraId="2BC20237" w14:textId="49687F48"/>
    <w:p w:rsidR="6F8E4E75" w:rsidP="6F8E4E75" w:rsidRDefault="6F8E4E75" w14:paraId="7BDAC22D" w14:textId="257A1874"/>
    <w:p w:rsidR="6F8E4E75" w:rsidP="6F8E4E75" w:rsidRDefault="6F8E4E75" w14:paraId="024C6CE2" w14:textId="076BFFE4"/>
    <w:p w:rsidR="6F8E4E75" w:rsidP="6F8E4E75" w:rsidRDefault="6F8E4E75" w14:paraId="2D8D9964" w14:textId="61075C96"/>
    <w:p w:rsidR="6F8E4E75" w:rsidP="6F8E4E75" w:rsidRDefault="6F8E4E75" w14:paraId="1F0E1574" w14:textId="20F9B0DF"/>
    <w:p w:rsidR="6F8E4E75" w:rsidP="6F8E4E75" w:rsidRDefault="6F8E4E75" w14:paraId="3FC4AEC6" w14:textId="6C316796"/>
    <w:p w:rsidR="6F8E4E75" w:rsidP="6F8E4E75" w:rsidRDefault="6F8E4E75" w14:paraId="324D3736" w14:textId="24A6E11E"/>
    <w:p w:rsidR="6F8E4E75" w:rsidP="6F8E4E75" w:rsidRDefault="6F8E4E75" w14:paraId="1A8F9B45" w14:textId="29314DCA"/>
    <w:p w:rsidR="6F8E4E75" w:rsidP="6F8E4E75" w:rsidRDefault="6F8E4E75" w14:paraId="743A2FCD" w14:textId="2BB2A7D6"/>
    <w:p w:rsidR="6F8E4E75" w:rsidP="6F8E4E75" w:rsidRDefault="6F8E4E75" w14:paraId="1E1FD7AD" w14:textId="14FA37CD"/>
    <w:p w:rsidR="6F8E4E75" w:rsidP="6F8E4E75" w:rsidRDefault="6F8E4E75" w14:paraId="4C414C3F" w14:textId="3AD770D8"/>
    <w:p w:rsidR="6F8E4E75" w:rsidP="6F8E4E75" w:rsidRDefault="6F8E4E75" w14:paraId="33F44035" w14:textId="3B45D7B5"/>
    <w:p w:rsidR="6F8E4E75" w:rsidP="6F8E4E75" w:rsidRDefault="6F8E4E75" w14:paraId="70D0DECA" w14:textId="39158D3F"/>
    <w:p w:rsidR="49363777" w:rsidP="6F8E4E75" w:rsidRDefault="49363777" w14:paraId="2FB48A36" w14:textId="40663C28">
      <w:pPr>
        <w:pStyle w:val="Heading6"/>
        <w:rPr>
          <w:rFonts w:ascii="Calibri Light" w:hAnsi="Calibri Light"/>
          <w:color w:val="1F3763"/>
        </w:rPr>
      </w:pPr>
      <w:bookmarkStart w:name="_Toc983416450" w:id="2092236950"/>
      <w:r w:rsidR="49363777">
        <w:rPr/>
        <w:t>Appendix 18.</w:t>
      </w:r>
      <w:bookmarkEnd w:id="2092236950"/>
    </w:p>
    <w:p w:rsidR="6F8E4E75" w:rsidP="6F8E4E75" w:rsidRDefault="6F8E4E75" w14:paraId="0B7EE8BA" w14:textId="2B3A50B4"/>
    <w:p w:rsidR="49363777" w:rsidP="6F8E4E75" w:rsidRDefault="49363777" w14:paraId="0AC80AAB" w14:textId="461E80F2">
      <w:r>
        <w:rPr>
          <w:noProof/>
        </w:rPr>
        <w:drawing>
          <wp:inline distT="0" distB="0" distL="0" distR="0" wp14:anchorId="633E7830" wp14:editId="65291E46">
            <wp:extent cx="6200775" cy="3642956"/>
            <wp:effectExtent l="0" t="0" r="0" b="0"/>
            <wp:docPr id="585187406" name="Picture 585187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187406"/>
                    <pic:cNvPicPr/>
                  </pic:nvPicPr>
                  <pic:blipFill>
                    <a:blip r:embed="rId25">
                      <a:extLst>
                        <a:ext uri="{28A0092B-C50C-407E-A947-70E740481C1C}">
                          <a14:useLocalDpi xmlns:a14="http://schemas.microsoft.com/office/drawing/2010/main" val="0"/>
                        </a:ext>
                      </a:extLst>
                    </a:blip>
                    <a:stretch>
                      <a:fillRect/>
                    </a:stretch>
                  </pic:blipFill>
                  <pic:spPr>
                    <a:xfrm>
                      <a:off x="0" y="0"/>
                      <a:ext cx="6200775" cy="3642956"/>
                    </a:xfrm>
                    <a:prstGeom prst="rect">
                      <a:avLst/>
                    </a:prstGeom>
                  </pic:spPr>
                </pic:pic>
              </a:graphicData>
            </a:graphic>
          </wp:inline>
        </w:drawing>
      </w:r>
    </w:p>
    <w:p w:rsidR="6F8E4E75" w:rsidP="6F8E4E75" w:rsidRDefault="6F8E4E75" w14:paraId="3FEE4794" w14:textId="3AB873B9"/>
    <w:p w:rsidR="6F8E4E75" w:rsidP="6F8E4E75" w:rsidRDefault="6F8E4E75" w14:paraId="1718DBAE" w14:textId="7ED69A68"/>
    <w:p w:rsidR="6F8E4E75" w:rsidP="6F8E4E75" w:rsidRDefault="6F8E4E75" w14:paraId="6A0D00C5" w14:textId="0FAFDA68"/>
    <w:p w:rsidR="6F8E4E75" w:rsidP="6F8E4E75" w:rsidRDefault="6F8E4E75" w14:paraId="240D3A61" w14:textId="12D7783A"/>
    <w:p w:rsidR="6F8E4E75" w:rsidP="6F8E4E75" w:rsidRDefault="6F8E4E75" w14:paraId="7ECD4C0E" w14:textId="176D1CDE"/>
    <w:p w:rsidR="6F8E4E75" w:rsidP="6F8E4E75" w:rsidRDefault="6F8E4E75" w14:paraId="601C4FD5" w14:textId="49C9371F"/>
    <w:p w:rsidR="6F8E4E75" w:rsidP="6F8E4E75" w:rsidRDefault="6F8E4E75" w14:paraId="68857BDD" w14:textId="50D2FEB3"/>
    <w:p w:rsidR="6F8E4E75" w:rsidP="6F8E4E75" w:rsidRDefault="6F8E4E75" w14:paraId="3EA945F3" w14:textId="1D207C5B"/>
    <w:p w:rsidR="6F8E4E75" w:rsidP="6F8E4E75" w:rsidRDefault="6F8E4E75" w14:paraId="15402AED" w14:textId="5ECF2F65"/>
    <w:p w:rsidR="6F8E4E75" w:rsidP="6F8E4E75" w:rsidRDefault="6F8E4E75" w14:paraId="14EF9B12" w14:textId="484FC5FA"/>
    <w:p w:rsidR="6F8E4E75" w:rsidP="6F8E4E75" w:rsidRDefault="6F8E4E75" w14:paraId="38A9D3C9" w14:textId="67F39B9D"/>
    <w:p w:rsidR="6F8E4E75" w:rsidP="6F8E4E75" w:rsidRDefault="6F8E4E75" w14:paraId="1A4C4449" w14:textId="1A2C2E82"/>
    <w:p w:rsidR="6F8E4E75" w:rsidP="6F8E4E75" w:rsidRDefault="6F8E4E75" w14:paraId="5A34CB4D" w14:textId="5DB38325"/>
    <w:p w:rsidR="6F8E4E75" w:rsidP="6F8E4E75" w:rsidRDefault="6F8E4E75" w14:paraId="3B33A1B8" w14:textId="565B0F65"/>
    <w:p w:rsidR="6F8E4E75" w:rsidP="6F8E4E75" w:rsidRDefault="6F8E4E75" w14:paraId="36D3A9C0" w14:textId="22E14727"/>
    <w:p w:rsidR="6F8E4E75" w:rsidP="6F8E4E75" w:rsidRDefault="6F8E4E75" w14:paraId="3B4C0406" w14:textId="07EFAB34"/>
    <w:p w:rsidR="49363777" w:rsidP="6F8E4E75" w:rsidRDefault="49363777" w14:paraId="27BD5B43" w14:textId="3A60DC87">
      <w:pPr>
        <w:pStyle w:val="Heading5"/>
        <w:rPr>
          <w:rFonts w:ascii="Calibri Light" w:hAnsi="Calibri Light"/>
        </w:rPr>
      </w:pPr>
      <w:bookmarkStart w:name="_Toc2104181515" w:id="887729803"/>
      <w:r w:rsidR="49363777">
        <w:rPr/>
        <w:t>Appendix 19.</w:t>
      </w:r>
      <w:bookmarkEnd w:id="887729803"/>
    </w:p>
    <w:p w:rsidR="6F8E4E75" w:rsidP="6F8E4E75" w:rsidRDefault="6F8E4E75" w14:paraId="0341490D" w14:textId="7F5FCC41"/>
    <w:p w:rsidR="49363777" w:rsidP="6F8E4E75" w:rsidRDefault="49363777" w14:paraId="7044938A" w14:textId="3F395DBB">
      <w:r>
        <w:rPr>
          <w:noProof/>
        </w:rPr>
        <w:drawing>
          <wp:inline distT="0" distB="0" distL="0" distR="0" wp14:anchorId="033F1965" wp14:editId="06A83C08">
            <wp:extent cx="6013592" cy="3457817"/>
            <wp:effectExtent l="0" t="0" r="0" b="0"/>
            <wp:docPr id="589122968" name="Picture 58912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122968"/>
                    <pic:cNvPicPr/>
                  </pic:nvPicPr>
                  <pic:blipFill>
                    <a:blip r:embed="rId26">
                      <a:extLst>
                        <a:ext uri="{28A0092B-C50C-407E-A947-70E740481C1C}">
                          <a14:useLocalDpi xmlns:a14="http://schemas.microsoft.com/office/drawing/2010/main" val="0"/>
                        </a:ext>
                      </a:extLst>
                    </a:blip>
                    <a:stretch>
                      <a:fillRect/>
                    </a:stretch>
                  </pic:blipFill>
                  <pic:spPr>
                    <a:xfrm>
                      <a:off x="0" y="0"/>
                      <a:ext cx="6013592" cy="3457817"/>
                    </a:xfrm>
                    <a:prstGeom prst="rect">
                      <a:avLst/>
                    </a:prstGeom>
                  </pic:spPr>
                </pic:pic>
              </a:graphicData>
            </a:graphic>
          </wp:inline>
        </w:drawing>
      </w:r>
    </w:p>
    <w:p w:rsidR="6F8E4E75" w:rsidP="6F8E4E75" w:rsidRDefault="6F8E4E75" w14:paraId="4BC47482" w14:textId="050EEA56"/>
    <w:p w:rsidR="6F8E4E75" w:rsidP="6F8E4E75" w:rsidRDefault="6F8E4E75" w14:paraId="72291314" w14:textId="65877DCF"/>
    <w:p w:rsidR="6F8E4E75" w:rsidP="6F8E4E75" w:rsidRDefault="6F8E4E75" w14:paraId="0F1D804E" w14:textId="4CEB769E"/>
    <w:p w:rsidR="6F8E4E75" w:rsidP="6F8E4E75" w:rsidRDefault="6F8E4E75" w14:paraId="23B56101" w14:textId="55A31FFB"/>
    <w:p w:rsidR="6F8E4E75" w:rsidP="6F8E4E75" w:rsidRDefault="6F8E4E75" w14:paraId="2CD345B2" w14:textId="52F8E68D"/>
    <w:p w:rsidR="6F8E4E75" w:rsidP="6F8E4E75" w:rsidRDefault="6F8E4E75" w14:paraId="1BD7BBFE" w14:textId="5F97B6B7"/>
    <w:p w:rsidR="6F8E4E75" w:rsidP="6F8E4E75" w:rsidRDefault="6F8E4E75" w14:paraId="6F4D81BF" w14:textId="1DD00AE2"/>
    <w:p w:rsidR="6F8E4E75" w:rsidP="6F8E4E75" w:rsidRDefault="6F8E4E75" w14:paraId="0F8A5C31" w14:textId="023F0F0E"/>
    <w:p w:rsidR="6F8E4E75" w:rsidP="6F8E4E75" w:rsidRDefault="6F8E4E75" w14:paraId="0ECBEC4C" w14:textId="322FB2DC"/>
    <w:p w:rsidR="6F8E4E75" w:rsidP="6F8E4E75" w:rsidRDefault="6F8E4E75" w14:paraId="76812078" w14:textId="307EAEA6"/>
    <w:p w:rsidR="6F8E4E75" w:rsidP="6F8E4E75" w:rsidRDefault="6F8E4E75" w14:paraId="596D638C" w14:textId="27767BB2"/>
    <w:p w:rsidR="6F8E4E75" w:rsidP="6F8E4E75" w:rsidRDefault="6F8E4E75" w14:paraId="0D792019" w14:textId="63542AD6"/>
    <w:p w:rsidR="6F8E4E75" w:rsidP="6F8E4E75" w:rsidRDefault="6F8E4E75" w14:paraId="34F92033" w14:textId="1C6379BA"/>
    <w:p w:rsidR="6F8E4E75" w:rsidP="6F8E4E75" w:rsidRDefault="6F8E4E75" w14:paraId="1F80522C" w14:textId="3819F1E6"/>
    <w:p w:rsidR="6F8E4E75" w:rsidP="6F8E4E75" w:rsidRDefault="6F8E4E75" w14:paraId="29E9F9A8" w14:textId="24243C4D"/>
    <w:p w:rsidR="6F8E4E75" w:rsidP="6F8E4E75" w:rsidRDefault="6F8E4E75" w14:paraId="5F8624C4" w14:textId="2199702B"/>
    <w:p w:rsidR="6F8E4E75" w:rsidP="6F8E4E75" w:rsidRDefault="6F8E4E75" w14:paraId="1F420566" w14:textId="40488F8C"/>
    <w:p w:rsidR="49363777" w:rsidP="6F8E4E75" w:rsidRDefault="49363777" w14:paraId="0E568470" w14:textId="00CBEA9A">
      <w:pPr>
        <w:pStyle w:val="Heading5"/>
        <w:rPr>
          <w:rFonts w:ascii="Calibri Light" w:hAnsi="Calibri Light"/>
        </w:rPr>
      </w:pPr>
      <w:bookmarkStart w:name="_Toc716463720" w:id="601074654"/>
      <w:r w:rsidR="49363777">
        <w:rPr/>
        <w:t>Appendix 20.</w:t>
      </w:r>
      <w:bookmarkEnd w:id="601074654"/>
    </w:p>
    <w:p w:rsidR="6F8E4E75" w:rsidP="6F8E4E75" w:rsidRDefault="6F8E4E75" w14:paraId="2AF60C8B" w14:textId="5D73829C"/>
    <w:p w:rsidR="49363777" w:rsidP="6F8E4E75" w:rsidRDefault="49363777" w14:paraId="77CA5934" w14:textId="4DA18E78">
      <w:r>
        <w:rPr>
          <w:noProof/>
        </w:rPr>
        <w:drawing>
          <wp:inline distT="0" distB="0" distL="0" distR="0" wp14:anchorId="2612753A" wp14:editId="5C06DA36">
            <wp:extent cx="6353174" cy="3653076"/>
            <wp:effectExtent l="0" t="0" r="0" b="0"/>
            <wp:docPr id="2138634049" name="Picture 213863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634049"/>
                    <pic:cNvPicPr/>
                  </pic:nvPicPr>
                  <pic:blipFill>
                    <a:blip r:embed="rId26">
                      <a:extLst>
                        <a:ext uri="{28A0092B-C50C-407E-A947-70E740481C1C}">
                          <a14:useLocalDpi xmlns:a14="http://schemas.microsoft.com/office/drawing/2010/main" val="0"/>
                        </a:ext>
                      </a:extLst>
                    </a:blip>
                    <a:stretch>
                      <a:fillRect/>
                    </a:stretch>
                  </pic:blipFill>
                  <pic:spPr>
                    <a:xfrm>
                      <a:off x="0" y="0"/>
                      <a:ext cx="6353174" cy="3653076"/>
                    </a:xfrm>
                    <a:prstGeom prst="rect">
                      <a:avLst/>
                    </a:prstGeom>
                  </pic:spPr>
                </pic:pic>
              </a:graphicData>
            </a:graphic>
          </wp:inline>
        </w:drawing>
      </w:r>
    </w:p>
    <w:p w:rsidR="6F8E4E75" w:rsidP="6F8E4E75" w:rsidRDefault="6F8E4E75" w14:paraId="5D7782F7" w14:textId="20CF5983"/>
    <w:p w:rsidR="6F8E4E75" w:rsidP="6F8E4E75" w:rsidRDefault="6F8E4E75" w14:paraId="518B63E3" w14:textId="0764F7F6"/>
    <w:p w:rsidR="6F8E4E75" w:rsidP="6F8E4E75" w:rsidRDefault="6F8E4E75" w14:paraId="7DFCCAA7" w14:textId="5B3E2D15"/>
    <w:p w:rsidR="6F8E4E75" w:rsidP="6F8E4E75" w:rsidRDefault="6F8E4E75" w14:paraId="6C343A29" w14:textId="1449B27A"/>
    <w:p w:rsidR="6F8E4E75" w:rsidP="6F8E4E75" w:rsidRDefault="6F8E4E75" w14:paraId="2876E1AA" w14:textId="6B3E27FA"/>
    <w:p w:rsidR="6F8E4E75" w:rsidP="6F8E4E75" w:rsidRDefault="6F8E4E75" w14:paraId="34718BC5" w14:textId="30CF2A51"/>
    <w:p w:rsidR="6F8E4E75" w:rsidP="6F8E4E75" w:rsidRDefault="6F8E4E75" w14:paraId="26A1B93C" w14:textId="5EDC9E92"/>
    <w:p w:rsidR="6F8E4E75" w:rsidP="6F8E4E75" w:rsidRDefault="6F8E4E75" w14:paraId="62AB1BA2" w14:textId="548F0384"/>
    <w:p w:rsidR="6F8E4E75" w:rsidP="6F8E4E75" w:rsidRDefault="6F8E4E75" w14:paraId="1FEA612B" w14:textId="7A1E1781"/>
    <w:p w:rsidR="6F8E4E75" w:rsidP="6F8E4E75" w:rsidRDefault="6F8E4E75" w14:paraId="12612E00" w14:textId="6B45E23A"/>
    <w:p w:rsidR="6F8E4E75" w:rsidP="6F8E4E75" w:rsidRDefault="6F8E4E75" w14:paraId="176F40CF" w14:textId="7A8CFA9E"/>
    <w:p w:rsidR="6F8E4E75" w:rsidP="6F8E4E75" w:rsidRDefault="6F8E4E75" w14:paraId="733F7838" w14:textId="71B9E57F"/>
    <w:p w:rsidR="6F8E4E75" w:rsidP="6F8E4E75" w:rsidRDefault="6F8E4E75" w14:paraId="27F935FC" w14:textId="06606A0F"/>
    <w:p w:rsidR="6F8E4E75" w:rsidP="6F8E4E75" w:rsidRDefault="6F8E4E75" w14:paraId="45047BE4" w14:textId="226CE8D0"/>
    <w:p w:rsidR="6F8E4E75" w:rsidP="6F8E4E75" w:rsidRDefault="6F8E4E75" w14:paraId="5DEED8F5" w14:textId="109B68A3"/>
    <w:p w:rsidR="6F8E4E75" w:rsidP="6F8E4E75" w:rsidRDefault="6F8E4E75" w14:paraId="442B8B6D" w14:textId="23FF36C8"/>
    <w:p w:rsidR="49363777" w:rsidP="6F8E4E75" w:rsidRDefault="49363777" w14:paraId="67ED6592" w14:textId="463FB84D">
      <w:pPr>
        <w:pStyle w:val="Heading5"/>
        <w:rPr>
          <w:rFonts w:ascii="Calibri Light" w:hAnsi="Calibri Light"/>
        </w:rPr>
      </w:pPr>
      <w:bookmarkStart w:name="_Toc1174212692" w:id="835756887"/>
      <w:r w:rsidR="49363777">
        <w:rPr/>
        <w:t>Appendix 21.</w:t>
      </w:r>
      <w:bookmarkEnd w:id="835756887"/>
    </w:p>
    <w:p w:rsidR="6F8E4E75" w:rsidP="6F8E4E75" w:rsidRDefault="6F8E4E75" w14:paraId="5DF1A09E" w14:textId="7908C685"/>
    <w:p w:rsidR="49363777" w:rsidP="6F8E4E75" w:rsidRDefault="49363777" w14:paraId="35D8C276" w14:textId="5029E8E0">
      <w:r>
        <w:rPr>
          <w:noProof/>
        </w:rPr>
        <w:drawing>
          <wp:inline distT="0" distB="0" distL="0" distR="0" wp14:anchorId="4248731D" wp14:editId="0E94BC5C">
            <wp:extent cx="5543550" cy="3372326"/>
            <wp:effectExtent l="0" t="0" r="0" b="0"/>
            <wp:docPr id="1395549526" name="Picture 1395549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549526"/>
                    <pic:cNvPicPr/>
                  </pic:nvPicPr>
                  <pic:blipFill>
                    <a:blip r:embed="rId27">
                      <a:extLst>
                        <a:ext uri="{28A0092B-C50C-407E-A947-70E740481C1C}">
                          <a14:useLocalDpi xmlns:a14="http://schemas.microsoft.com/office/drawing/2010/main" val="0"/>
                        </a:ext>
                      </a:extLst>
                    </a:blip>
                    <a:stretch>
                      <a:fillRect/>
                    </a:stretch>
                  </pic:blipFill>
                  <pic:spPr>
                    <a:xfrm>
                      <a:off x="0" y="0"/>
                      <a:ext cx="5543550" cy="3372326"/>
                    </a:xfrm>
                    <a:prstGeom prst="rect">
                      <a:avLst/>
                    </a:prstGeom>
                  </pic:spPr>
                </pic:pic>
              </a:graphicData>
            </a:graphic>
          </wp:inline>
        </w:drawing>
      </w:r>
    </w:p>
    <w:p w:rsidR="6F8E4E75" w:rsidP="6F8E4E75" w:rsidRDefault="6F8E4E75" w14:paraId="4642A8C8" w14:textId="0AFF01E2"/>
    <w:p w:rsidR="6F8E4E75" w:rsidP="6F8E4E75" w:rsidRDefault="6F8E4E75" w14:paraId="159A2668" w14:textId="48E751A8"/>
    <w:p w:rsidR="6F8E4E75" w:rsidP="6F8E4E75" w:rsidRDefault="6F8E4E75" w14:paraId="4AE4C521" w14:textId="00BDB306"/>
    <w:p w:rsidR="6F8E4E75" w:rsidP="6F8E4E75" w:rsidRDefault="6F8E4E75" w14:paraId="2095F45A" w14:textId="750F556B"/>
    <w:p w:rsidR="6F8E4E75" w:rsidP="6F8E4E75" w:rsidRDefault="6F8E4E75" w14:paraId="297E6968" w14:textId="11A795CB"/>
    <w:p w:rsidR="6F8E4E75" w:rsidP="6F8E4E75" w:rsidRDefault="6F8E4E75" w14:paraId="30BBC8BC" w14:textId="374881DF"/>
    <w:p w:rsidR="6F8E4E75" w:rsidP="6F8E4E75" w:rsidRDefault="6F8E4E75" w14:paraId="1169FC0F" w14:textId="30B34C9D"/>
    <w:p w:rsidR="6F8E4E75" w:rsidP="6F8E4E75" w:rsidRDefault="6F8E4E75" w14:paraId="7F7ADD3A" w14:textId="5FC11838"/>
    <w:p w:rsidR="6F8E4E75" w:rsidP="6F8E4E75" w:rsidRDefault="6F8E4E75" w14:paraId="20C1AFAC" w14:textId="7353D758"/>
    <w:p w:rsidR="6F8E4E75" w:rsidP="6F8E4E75" w:rsidRDefault="6F8E4E75" w14:paraId="404AFCCC" w14:textId="3A97CB79"/>
    <w:p w:rsidR="6F8E4E75" w:rsidP="6F8E4E75" w:rsidRDefault="6F8E4E75" w14:paraId="224E5EC1" w14:textId="3869DBEB"/>
    <w:p w:rsidR="6F8E4E75" w:rsidP="6F8E4E75" w:rsidRDefault="6F8E4E75" w14:paraId="64B438BB" w14:textId="5FD90555"/>
    <w:p w:rsidR="6F8E4E75" w:rsidP="6F8E4E75" w:rsidRDefault="6F8E4E75" w14:paraId="1BF63FC3" w14:textId="2976B392"/>
    <w:p w:rsidR="6F8E4E75" w:rsidP="6F8E4E75" w:rsidRDefault="6F8E4E75" w14:paraId="14C7CE5C" w14:textId="4C20C85B"/>
    <w:p w:rsidR="6F8E4E75" w:rsidP="6F8E4E75" w:rsidRDefault="6F8E4E75" w14:paraId="2D96CAC5" w14:textId="4DEA6E66"/>
    <w:p w:rsidR="6F8E4E75" w:rsidP="6F8E4E75" w:rsidRDefault="6F8E4E75" w14:paraId="61C5ADA8" w14:textId="45E822D4"/>
    <w:p w:rsidR="6F8E4E75" w:rsidP="6F8E4E75" w:rsidRDefault="6F8E4E75" w14:paraId="7D7D9B19" w14:textId="2CB4AF5A"/>
    <w:p w:rsidR="6F8E4E75" w:rsidP="6F8E4E75" w:rsidRDefault="6F8E4E75" w14:paraId="5EF43E8C" w14:textId="19037A9F"/>
    <w:p w:rsidR="49363777" w:rsidP="6F8E4E75" w:rsidRDefault="49363777" w14:paraId="7F6D2DEB" w14:textId="48664E6F">
      <w:pPr>
        <w:pStyle w:val="Heading6"/>
        <w:rPr>
          <w:rFonts w:ascii="Calibri Light" w:hAnsi="Calibri Light"/>
          <w:color w:val="1F3763"/>
        </w:rPr>
      </w:pPr>
      <w:bookmarkStart w:name="_Toc830933462" w:id="1679083568"/>
      <w:r w:rsidR="49363777">
        <w:rPr/>
        <w:t>Appendix 22.</w:t>
      </w:r>
      <w:bookmarkEnd w:id="1679083568"/>
    </w:p>
    <w:p w:rsidR="6F8E4E75" w:rsidP="6F8E4E75" w:rsidRDefault="6F8E4E75" w14:paraId="6F267829" w14:textId="438FA572"/>
    <w:p w:rsidR="49363777" w:rsidP="6F8E4E75" w:rsidRDefault="49363777" w14:paraId="483B860B" w14:textId="69685E98">
      <w:r>
        <w:rPr>
          <w:noProof/>
        </w:rPr>
        <w:drawing>
          <wp:inline distT="0" distB="0" distL="0" distR="0" wp14:anchorId="5DF9EB00" wp14:editId="2FBFCD71">
            <wp:extent cx="6124574" cy="3776821"/>
            <wp:effectExtent l="0" t="0" r="0" b="0"/>
            <wp:docPr id="631073666" name="Picture 63107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073666"/>
                    <pic:cNvPicPr/>
                  </pic:nvPicPr>
                  <pic:blipFill>
                    <a:blip r:embed="rId28">
                      <a:extLst>
                        <a:ext uri="{28A0092B-C50C-407E-A947-70E740481C1C}">
                          <a14:useLocalDpi xmlns:a14="http://schemas.microsoft.com/office/drawing/2010/main" val="0"/>
                        </a:ext>
                      </a:extLst>
                    </a:blip>
                    <a:stretch>
                      <a:fillRect/>
                    </a:stretch>
                  </pic:blipFill>
                  <pic:spPr>
                    <a:xfrm>
                      <a:off x="0" y="0"/>
                      <a:ext cx="6124574" cy="3776821"/>
                    </a:xfrm>
                    <a:prstGeom prst="rect">
                      <a:avLst/>
                    </a:prstGeom>
                  </pic:spPr>
                </pic:pic>
              </a:graphicData>
            </a:graphic>
          </wp:inline>
        </w:drawing>
      </w:r>
    </w:p>
    <w:p w:rsidR="6F8E4E75" w:rsidP="6F8E4E75" w:rsidRDefault="6F8E4E75" w14:paraId="4EEC19D1" w14:textId="6CB3A6DD"/>
    <w:p w:rsidR="6F8E4E75" w:rsidP="6F8E4E75" w:rsidRDefault="6F8E4E75" w14:paraId="7E371E63" w14:textId="291B315A"/>
    <w:p w:rsidR="6F8E4E75" w:rsidP="6F8E4E75" w:rsidRDefault="6F8E4E75" w14:paraId="596928C9" w14:textId="78957D11"/>
    <w:p w:rsidR="6F8E4E75" w:rsidP="6F8E4E75" w:rsidRDefault="6F8E4E75" w14:paraId="0CBF73E5" w14:textId="24252AA5"/>
    <w:p w:rsidR="6F8E4E75" w:rsidP="6F8E4E75" w:rsidRDefault="6F8E4E75" w14:paraId="27F9730C" w14:textId="0CE07BCB"/>
    <w:p w:rsidR="6F8E4E75" w:rsidP="6F8E4E75" w:rsidRDefault="6F8E4E75" w14:paraId="3C6DF92C" w14:textId="1F8A96C7"/>
    <w:p w:rsidR="6F8E4E75" w:rsidP="6F8E4E75" w:rsidRDefault="6F8E4E75" w14:paraId="492D403A" w14:textId="387A3E99"/>
    <w:p w:rsidR="6F8E4E75" w:rsidP="6F8E4E75" w:rsidRDefault="6F8E4E75" w14:paraId="6C23DD65" w14:textId="3C4DFF84"/>
    <w:p w:rsidR="6F8E4E75" w:rsidP="6F8E4E75" w:rsidRDefault="6F8E4E75" w14:paraId="022F0E00" w14:textId="1862DFCD"/>
    <w:p w:rsidR="6F8E4E75" w:rsidP="6F8E4E75" w:rsidRDefault="6F8E4E75" w14:paraId="6E7F6DAF" w14:textId="4457456D"/>
    <w:p w:rsidR="6F8E4E75" w:rsidP="6F8E4E75" w:rsidRDefault="6F8E4E75" w14:paraId="5AAEC347" w14:textId="76822522"/>
    <w:p w:rsidR="6F8E4E75" w:rsidP="6F8E4E75" w:rsidRDefault="6F8E4E75" w14:paraId="56F3BBA5" w14:textId="4AB56F0D"/>
    <w:p w:rsidR="6F8E4E75" w:rsidP="6F8E4E75" w:rsidRDefault="6F8E4E75" w14:paraId="6AF8399A" w14:textId="456C7878"/>
    <w:p w:rsidR="6F8E4E75" w:rsidP="6F8E4E75" w:rsidRDefault="6F8E4E75" w14:paraId="67B09C98" w14:textId="0B515ADB"/>
    <w:p w:rsidR="6F8E4E75" w:rsidP="6F8E4E75" w:rsidRDefault="6F8E4E75" w14:paraId="4ED6E535" w14:textId="35FE6A09"/>
    <w:p w:rsidR="49363777" w:rsidP="6F8E4E75" w:rsidRDefault="49363777" w14:paraId="2B122F3B" w14:textId="11605213">
      <w:pPr>
        <w:pStyle w:val="Heading6"/>
        <w:rPr>
          <w:rFonts w:ascii="Calibri Light" w:hAnsi="Calibri Light"/>
          <w:color w:val="1F3763"/>
        </w:rPr>
      </w:pPr>
      <w:bookmarkStart w:name="_Toc1466151435" w:id="1261210893"/>
      <w:r w:rsidR="49363777">
        <w:rPr/>
        <w:t>Appendix 23.</w:t>
      </w:r>
      <w:bookmarkEnd w:id="1261210893"/>
    </w:p>
    <w:p w:rsidR="6F8E4E75" w:rsidP="6F8E4E75" w:rsidRDefault="6F8E4E75" w14:paraId="7B23696B" w14:textId="5A125B7A"/>
    <w:p w:rsidR="49363777" w:rsidP="6F8E4E75" w:rsidRDefault="49363777" w14:paraId="765CA5F0" w14:textId="0381434C">
      <w:r>
        <w:rPr>
          <w:noProof/>
        </w:rPr>
        <w:drawing>
          <wp:inline distT="0" distB="0" distL="0" distR="0" wp14:anchorId="72ABEC49" wp14:editId="1AE372C4">
            <wp:extent cx="5924548" cy="3233817"/>
            <wp:effectExtent l="0" t="0" r="0" b="0"/>
            <wp:docPr id="1662877675" name="Picture 1662877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877675"/>
                    <pic:cNvPicPr/>
                  </pic:nvPicPr>
                  <pic:blipFill>
                    <a:blip r:embed="rId29">
                      <a:extLst>
                        <a:ext uri="{28A0092B-C50C-407E-A947-70E740481C1C}">
                          <a14:useLocalDpi xmlns:a14="http://schemas.microsoft.com/office/drawing/2010/main" val="0"/>
                        </a:ext>
                      </a:extLst>
                    </a:blip>
                    <a:stretch>
                      <a:fillRect/>
                    </a:stretch>
                  </pic:blipFill>
                  <pic:spPr>
                    <a:xfrm>
                      <a:off x="0" y="0"/>
                      <a:ext cx="5924548" cy="3233817"/>
                    </a:xfrm>
                    <a:prstGeom prst="rect">
                      <a:avLst/>
                    </a:prstGeom>
                  </pic:spPr>
                </pic:pic>
              </a:graphicData>
            </a:graphic>
          </wp:inline>
        </w:drawing>
      </w:r>
    </w:p>
    <w:p w:rsidR="6F8E4E75" w:rsidP="6F8E4E75" w:rsidRDefault="6F8E4E75" w14:paraId="5FE1F94A" w14:textId="05BE4FBA"/>
    <w:p w:rsidR="6F8E4E75" w:rsidP="6F8E4E75" w:rsidRDefault="6F8E4E75" w14:paraId="3C188037" w14:textId="3408C6E3"/>
    <w:p w:rsidR="6F8E4E75" w:rsidP="6F8E4E75" w:rsidRDefault="6F8E4E75" w14:paraId="597F1355" w14:textId="20C7D9EA"/>
    <w:p w:rsidR="6F8E4E75" w:rsidP="6F8E4E75" w:rsidRDefault="6F8E4E75" w14:paraId="723E99B5" w14:textId="788F0699"/>
    <w:p w:rsidR="6F8E4E75" w:rsidP="6F8E4E75" w:rsidRDefault="6F8E4E75" w14:paraId="1F8A0534" w14:textId="1615A21F"/>
    <w:p w:rsidR="6F8E4E75" w:rsidP="6F8E4E75" w:rsidRDefault="6F8E4E75" w14:paraId="3A613297" w14:textId="5B98FDF0"/>
    <w:p w:rsidR="6F8E4E75" w:rsidP="6F8E4E75" w:rsidRDefault="6F8E4E75" w14:paraId="345D0F39" w14:textId="31B97B57"/>
    <w:p w:rsidR="6F8E4E75" w:rsidP="6F8E4E75" w:rsidRDefault="6F8E4E75" w14:paraId="591D768E" w14:textId="3E797526"/>
    <w:p w:rsidR="6F8E4E75" w:rsidP="6F8E4E75" w:rsidRDefault="6F8E4E75" w14:paraId="6D2E6665" w14:textId="59B057CF"/>
    <w:p w:rsidR="6F8E4E75" w:rsidP="6F8E4E75" w:rsidRDefault="6F8E4E75" w14:paraId="39FDA9BB" w14:textId="3FB40832"/>
    <w:p w:rsidR="6F8E4E75" w:rsidP="6F8E4E75" w:rsidRDefault="6F8E4E75" w14:paraId="1552D14B" w14:textId="501753B9"/>
    <w:p w:rsidR="6F8E4E75" w:rsidP="6F8E4E75" w:rsidRDefault="6F8E4E75" w14:paraId="4F265ACC" w14:textId="2E1ACFC0"/>
    <w:p w:rsidR="6F8E4E75" w:rsidP="6F8E4E75" w:rsidRDefault="6F8E4E75" w14:paraId="6FF1485E" w14:textId="7BC9DCC2"/>
    <w:p w:rsidR="6F8E4E75" w:rsidP="6F8E4E75" w:rsidRDefault="6F8E4E75" w14:paraId="2E02CF77" w14:textId="03B070E7"/>
    <w:p w:rsidR="6F8E4E75" w:rsidP="6F8E4E75" w:rsidRDefault="6F8E4E75" w14:paraId="48BBD76F" w14:textId="361E406D"/>
    <w:p w:rsidR="6F8E4E75" w:rsidP="6F8E4E75" w:rsidRDefault="6F8E4E75" w14:paraId="3F3E497E" w14:textId="162E7C48"/>
    <w:p w:rsidR="6F8E4E75" w:rsidP="6F8E4E75" w:rsidRDefault="6F8E4E75" w14:paraId="0A853996" w14:textId="03FF1BB3"/>
    <w:p w:rsidR="6F8E4E75" w:rsidP="6F8E4E75" w:rsidRDefault="6F8E4E75" w14:paraId="07ADAB41" w14:textId="1CC5C3CE"/>
    <w:p w:rsidR="3717D3C7" w:rsidP="6F8E4E75" w:rsidRDefault="3717D3C7" w14:paraId="2B1EE185" w14:textId="78019C44">
      <w:pPr>
        <w:pStyle w:val="Heading2"/>
        <w:rPr>
          <w:rFonts w:ascii="Calibri Light" w:hAnsi="Calibri Light"/>
        </w:rPr>
      </w:pPr>
      <w:bookmarkStart w:name="_Toc1857486122" w:id="1215804024"/>
      <w:r w:rsidR="3717D3C7">
        <w:rPr/>
        <w:t>Appendix A Questionnaire results.</w:t>
      </w:r>
      <w:bookmarkEnd w:id="1215804024"/>
    </w:p>
    <w:p w:rsidR="6F8E4E75" w:rsidP="6F8E4E75" w:rsidRDefault="6F8E4E75" w14:paraId="1E081A10" w14:textId="20313B60"/>
    <w:p w:rsidR="5073005C" w:rsidP="6F8E4E75" w:rsidRDefault="5073005C" w14:paraId="7819BE57" w14:textId="49547755">
      <w:r>
        <w:rPr>
          <w:noProof/>
        </w:rPr>
        <w:drawing>
          <wp:inline distT="0" distB="0" distL="0" distR="0" wp14:anchorId="253508C2" wp14:editId="41FC053A">
            <wp:extent cx="5734052" cy="3762970"/>
            <wp:effectExtent l="0" t="0" r="0" b="0"/>
            <wp:docPr id="644748983" name="Picture 644748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748983"/>
                    <pic:cNvPicPr/>
                  </pic:nvPicPr>
                  <pic:blipFill>
                    <a:blip r:embed="rId30">
                      <a:extLst>
                        <a:ext uri="{28A0092B-C50C-407E-A947-70E740481C1C}">
                          <a14:useLocalDpi xmlns:a14="http://schemas.microsoft.com/office/drawing/2010/main" val="0"/>
                        </a:ext>
                      </a:extLst>
                    </a:blip>
                    <a:stretch>
                      <a:fillRect/>
                    </a:stretch>
                  </pic:blipFill>
                  <pic:spPr>
                    <a:xfrm>
                      <a:off x="0" y="0"/>
                      <a:ext cx="5734052" cy="3762970"/>
                    </a:xfrm>
                    <a:prstGeom prst="rect">
                      <a:avLst/>
                    </a:prstGeom>
                  </pic:spPr>
                </pic:pic>
              </a:graphicData>
            </a:graphic>
          </wp:inline>
        </w:drawing>
      </w:r>
    </w:p>
    <w:p w:rsidR="6F8E4E75" w:rsidP="6F8E4E75" w:rsidRDefault="6F8E4E75" w14:paraId="22673B2D" w14:textId="1519B96C"/>
    <w:p w:rsidR="6F8E4E75" w:rsidP="6F8E4E75" w:rsidRDefault="6F8E4E75" w14:paraId="4CDA5ED0" w14:textId="09B92714"/>
    <w:p w:rsidR="6F8E4E75" w:rsidP="6F8E4E75" w:rsidRDefault="6F8E4E75" w14:paraId="62508160" w14:textId="108EB2AD"/>
    <w:p w:rsidR="6F8E4E75" w:rsidP="6F8E4E75" w:rsidRDefault="6F8E4E75" w14:paraId="7360E735" w14:textId="51AA29F0"/>
    <w:p w:rsidR="6F8E4E75" w:rsidP="6F8E4E75" w:rsidRDefault="6F8E4E75" w14:paraId="7415D611" w14:textId="6C0B588E"/>
    <w:p w:rsidR="6F8E4E75" w:rsidP="6F8E4E75" w:rsidRDefault="6F8E4E75" w14:paraId="122CEAA5" w14:textId="35F95D42"/>
    <w:p w:rsidR="6F8E4E75" w:rsidP="6F8E4E75" w:rsidRDefault="6F8E4E75" w14:paraId="1885C627" w14:textId="7A9014FD"/>
    <w:p w:rsidR="6F8E4E75" w:rsidP="6F8E4E75" w:rsidRDefault="6F8E4E75" w14:paraId="242E5AB5" w14:textId="4F952035"/>
    <w:p w:rsidR="6F8E4E75" w:rsidP="6F8E4E75" w:rsidRDefault="6F8E4E75" w14:paraId="1C64B414" w14:textId="0AE9AE2D"/>
    <w:p w:rsidR="6F8E4E75" w:rsidP="6F8E4E75" w:rsidRDefault="6F8E4E75" w14:paraId="7AB5BAAF" w14:textId="5EB45249"/>
    <w:p w:rsidR="6F8E4E75" w:rsidP="6F8E4E75" w:rsidRDefault="6F8E4E75" w14:paraId="027201B1" w14:textId="7EE8BFF9"/>
    <w:p w:rsidR="6F8E4E75" w:rsidP="6F8E4E75" w:rsidRDefault="6F8E4E75" w14:paraId="04DF10DF" w14:textId="691A2939"/>
    <w:p w:rsidR="6F8E4E75" w:rsidP="6F8E4E75" w:rsidRDefault="6F8E4E75" w14:paraId="199CAFE6" w14:textId="3C277185"/>
    <w:p w:rsidR="6F8E4E75" w:rsidP="6F8E4E75" w:rsidRDefault="6F8E4E75" w14:paraId="34557381" w14:textId="26EC2CDF"/>
    <w:p w:rsidR="051601C4" w:rsidP="6F8E4E75" w:rsidRDefault="051601C4" w14:paraId="2ECFCB9A" w14:textId="1220E0D3">
      <w:pPr>
        <w:pStyle w:val="Heading6"/>
        <w:rPr>
          <w:rFonts w:ascii="Calibri Light" w:hAnsi="Calibri Light"/>
          <w:color w:val="1F3763"/>
        </w:rPr>
      </w:pPr>
      <w:bookmarkStart w:name="_Toc1934210327" w:id="769379395"/>
      <w:r w:rsidR="051601C4">
        <w:rPr/>
        <w:t>Appendix B.</w:t>
      </w:r>
      <w:bookmarkEnd w:id="769379395"/>
    </w:p>
    <w:p w:rsidR="6F8E4E75" w:rsidP="6F8E4E75" w:rsidRDefault="6F8E4E75" w14:paraId="4A4E95C6" w14:textId="157C61D7">
      <w:pPr>
        <w:pStyle w:val="Heading6"/>
      </w:pPr>
    </w:p>
    <w:p w:rsidR="051601C4" w:rsidP="6F8E4E75" w:rsidRDefault="051601C4" w14:paraId="78422F70" w14:textId="3EAF6A7E">
      <w:pPr>
        <w:pStyle w:val="Heading6"/>
        <w:rPr>
          <w:rFonts w:ascii="Calibri Light" w:hAnsi="Calibri Light"/>
          <w:color w:val="1F3763"/>
        </w:rPr>
      </w:pPr>
      <w:bookmarkStart w:name="_Toc76037974" w:id="0"/>
      <w:bookmarkStart w:name="_Toc76038141" w:id="1"/>
      <w:bookmarkStart w:name="_Toc1172004688" w:id="2039298825"/>
      <w:r w:rsidR="051601C4">
        <w:drawing>
          <wp:inline wp14:editId="50C5673A" wp14:anchorId="405E8396">
            <wp:extent cx="4572000" cy="2466975"/>
            <wp:effectExtent l="0" t="0" r="0" b="0"/>
            <wp:docPr id="206514205" name="Picture 206514205" title=""/>
            <wp:cNvGraphicFramePr>
              <a:graphicFrameLocks noChangeAspect="1"/>
            </wp:cNvGraphicFramePr>
            <a:graphic>
              <a:graphicData uri="http://schemas.openxmlformats.org/drawingml/2006/picture">
                <pic:pic>
                  <pic:nvPicPr>
                    <pic:cNvPr id="0" name="Picture 206514205"/>
                    <pic:cNvPicPr/>
                  </pic:nvPicPr>
                  <pic:blipFill>
                    <a:blip r:embed="Ra99d78cf84394b5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466975"/>
                    </a:xfrm>
                    <a:prstGeom prst="rect">
                      <a:avLst/>
                    </a:prstGeom>
                  </pic:spPr>
                </pic:pic>
              </a:graphicData>
            </a:graphic>
          </wp:inline>
        </w:drawing>
      </w:r>
      <w:bookmarkEnd w:id="0"/>
      <w:bookmarkEnd w:id="1"/>
      <w:r w:rsidR="051601C4">
        <w:rPr/>
        <w:t xml:space="preserve"> </w:t>
      </w:r>
      <w:bookmarkEnd w:id="2039298825"/>
    </w:p>
    <w:p w:rsidR="6F8E4E75" w:rsidP="6F8E4E75" w:rsidRDefault="6F8E4E75" w14:paraId="76B899B6" w14:textId="1167429C"/>
    <w:p w:rsidR="6F8E4E75" w:rsidP="6F8E4E75" w:rsidRDefault="6F8E4E75" w14:paraId="6A245A9D" w14:textId="4C9FDA54"/>
    <w:p w:rsidR="6F8E4E75" w:rsidP="6F8E4E75" w:rsidRDefault="6F8E4E75" w14:paraId="27CAD452" w14:textId="3C3C2CBB"/>
    <w:p w:rsidR="6F8E4E75" w:rsidP="6F8E4E75" w:rsidRDefault="6F8E4E75" w14:paraId="6880D9E3" w14:textId="162EF9B8"/>
    <w:p w:rsidR="6F8E4E75" w:rsidP="6F8E4E75" w:rsidRDefault="6F8E4E75" w14:paraId="6632ED78" w14:textId="2E56CDE1"/>
    <w:p w:rsidR="6F8E4E75" w:rsidP="6F8E4E75" w:rsidRDefault="6F8E4E75" w14:paraId="3563F5C6" w14:textId="0D79370A"/>
    <w:p w:rsidR="6F8E4E75" w:rsidP="6F8E4E75" w:rsidRDefault="6F8E4E75" w14:paraId="1C9B68C7" w14:textId="3FDB9620"/>
    <w:p w:rsidR="6F8E4E75" w:rsidP="6F8E4E75" w:rsidRDefault="6F8E4E75" w14:paraId="1D1D11C1" w14:textId="2E8A9355"/>
    <w:p w:rsidR="6F8E4E75" w:rsidP="6F8E4E75" w:rsidRDefault="6F8E4E75" w14:paraId="335F91BC" w14:textId="6C4B7377"/>
    <w:p w:rsidR="6F8E4E75" w:rsidP="6F8E4E75" w:rsidRDefault="6F8E4E75" w14:paraId="36A7EA12" w14:textId="34C92304"/>
    <w:p w:rsidR="6F8E4E75" w:rsidP="6F8E4E75" w:rsidRDefault="6F8E4E75" w14:paraId="63695C7E" w14:textId="0EA3CDFE"/>
    <w:p w:rsidR="6F8E4E75" w:rsidP="6F8E4E75" w:rsidRDefault="6F8E4E75" w14:paraId="711AD1F9" w14:textId="49864B1C"/>
    <w:p w:rsidR="6F8E4E75" w:rsidP="6F8E4E75" w:rsidRDefault="6F8E4E75" w14:paraId="0C11FC40" w14:textId="2450B54C"/>
    <w:p w:rsidR="6F8E4E75" w:rsidP="6F8E4E75" w:rsidRDefault="6F8E4E75" w14:paraId="4846D15A" w14:textId="268A65A6"/>
    <w:p w:rsidR="6F8E4E75" w:rsidP="6F8E4E75" w:rsidRDefault="6F8E4E75" w14:paraId="00607370" w14:textId="2D4CF9AD"/>
    <w:p w:rsidR="6F8E4E75" w:rsidP="6F8E4E75" w:rsidRDefault="6F8E4E75" w14:paraId="4CC61B71" w14:textId="1D1A38DA"/>
    <w:p w:rsidR="6F8E4E75" w:rsidP="6F8E4E75" w:rsidRDefault="6F8E4E75" w14:paraId="5FD9DE74" w14:textId="1BFABF7F"/>
    <w:p w:rsidR="6F8E4E75" w:rsidP="6F8E4E75" w:rsidRDefault="6F8E4E75" w14:paraId="1FAC68A1" w14:textId="18A56419"/>
    <w:p w:rsidR="6F8E4E75" w:rsidP="6F8E4E75" w:rsidRDefault="6F8E4E75" w14:paraId="7921973F" w14:textId="07336280"/>
    <w:p w:rsidR="6F8E4E75" w:rsidP="6F8E4E75" w:rsidRDefault="6F8E4E75" w14:paraId="20AD71B6" w14:textId="4051623B"/>
    <w:p w:rsidR="6F8E4E75" w:rsidP="6F8E4E75" w:rsidRDefault="6F8E4E75" w14:paraId="3747EB75" w14:textId="1EE574F9"/>
    <w:p w:rsidR="051601C4" w:rsidP="6F8E4E75" w:rsidRDefault="051601C4" w14:paraId="361E0FD2" w14:textId="6AAD10AA">
      <w:pPr>
        <w:pStyle w:val="Heading6"/>
        <w:rPr>
          <w:rFonts w:ascii="Calibri Light" w:hAnsi="Calibri Light"/>
          <w:color w:val="1F3763"/>
        </w:rPr>
      </w:pPr>
      <w:bookmarkStart w:name="_Toc518126106" w:id="2095918442"/>
      <w:r w:rsidR="051601C4">
        <w:rPr/>
        <w:t>Appendix C.</w:t>
      </w:r>
      <w:bookmarkEnd w:id="2095918442"/>
    </w:p>
    <w:p w:rsidR="6F8E4E75" w:rsidP="6F8E4E75" w:rsidRDefault="6F8E4E75" w14:paraId="1E7ED690" w14:textId="353CD586"/>
    <w:p w:rsidR="051601C4" w:rsidP="6F8E4E75" w:rsidRDefault="051601C4" w14:paraId="3541332F" w14:textId="6C578933">
      <w:r>
        <w:rPr>
          <w:noProof/>
        </w:rPr>
        <w:drawing>
          <wp:inline distT="0" distB="0" distL="0" distR="0" wp14:anchorId="6290A3F6" wp14:editId="5ABC6ABE">
            <wp:extent cx="6162676" cy="3175536"/>
            <wp:effectExtent l="0" t="0" r="0" b="0"/>
            <wp:docPr id="81636182" name="Picture 81636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36182"/>
                    <pic:cNvPicPr/>
                  </pic:nvPicPr>
                  <pic:blipFill>
                    <a:blip r:embed="rId32">
                      <a:extLst>
                        <a:ext uri="{28A0092B-C50C-407E-A947-70E740481C1C}">
                          <a14:useLocalDpi xmlns:a14="http://schemas.microsoft.com/office/drawing/2010/main" val="0"/>
                        </a:ext>
                      </a:extLst>
                    </a:blip>
                    <a:stretch>
                      <a:fillRect/>
                    </a:stretch>
                  </pic:blipFill>
                  <pic:spPr>
                    <a:xfrm>
                      <a:off x="0" y="0"/>
                      <a:ext cx="6162676" cy="3175536"/>
                    </a:xfrm>
                    <a:prstGeom prst="rect">
                      <a:avLst/>
                    </a:prstGeom>
                  </pic:spPr>
                </pic:pic>
              </a:graphicData>
            </a:graphic>
          </wp:inline>
        </w:drawing>
      </w:r>
    </w:p>
    <w:p w:rsidR="6F8E4E75" w:rsidP="6F8E4E75" w:rsidRDefault="6F8E4E75" w14:paraId="650C0931" w14:textId="76D6B4EB"/>
    <w:p w:rsidR="6F8E4E75" w:rsidP="6F8E4E75" w:rsidRDefault="6F8E4E75" w14:paraId="4276F88B" w14:textId="70F9E3E2"/>
    <w:p w:rsidR="6F8E4E75" w:rsidP="6F8E4E75" w:rsidRDefault="6F8E4E75" w14:paraId="5EE79C87" w14:textId="48010499"/>
    <w:p w:rsidR="6F8E4E75" w:rsidP="6F8E4E75" w:rsidRDefault="6F8E4E75" w14:paraId="268819EF" w14:textId="32F826FA"/>
    <w:p w:rsidR="6F8E4E75" w:rsidP="6F8E4E75" w:rsidRDefault="6F8E4E75" w14:paraId="6831811A" w14:textId="0BC56439"/>
    <w:p w:rsidR="6F8E4E75" w:rsidP="6F8E4E75" w:rsidRDefault="6F8E4E75" w14:paraId="2619CB60" w14:textId="1C76EAFA"/>
    <w:p w:rsidR="6F8E4E75" w:rsidP="6F8E4E75" w:rsidRDefault="6F8E4E75" w14:paraId="2390969E" w14:textId="27F3DA86"/>
    <w:p w:rsidR="6F8E4E75" w:rsidP="6F8E4E75" w:rsidRDefault="6F8E4E75" w14:paraId="0B65CDEE" w14:textId="1FBE7CB2"/>
    <w:p w:rsidR="6F8E4E75" w:rsidP="6F8E4E75" w:rsidRDefault="6F8E4E75" w14:paraId="506DEC14" w14:textId="40125BBD"/>
    <w:p w:rsidR="6F8E4E75" w:rsidP="6F8E4E75" w:rsidRDefault="6F8E4E75" w14:paraId="24A98B5D" w14:textId="64D39034"/>
    <w:p w:rsidR="6F8E4E75" w:rsidP="6F8E4E75" w:rsidRDefault="6F8E4E75" w14:paraId="16602755" w14:textId="65C8D87C"/>
    <w:p w:rsidR="6F8E4E75" w:rsidP="6F8E4E75" w:rsidRDefault="6F8E4E75" w14:paraId="7AB93E46" w14:textId="17A0745D"/>
    <w:p w:rsidR="6F8E4E75" w:rsidP="6F8E4E75" w:rsidRDefault="6F8E4E75" w14:paraId="17E38AFF" w14:textId="0139FC4B"/>
    <w:p w:rsidR="6F8E4E75" w:rsidP="6F8E4E75" w:rsidRDefault="6F8E4E75" w14:paraId="3C8AACD7" w14:textId="6EF99746"/>
    <w:p w:rsidR="6F8E4E75" w:rsidP="6F8E4E75" w:rsidRDefault="6F8E4E75" w14:paraId="31AA89AD" w14:textId="013EB450"/>
    <w:p w:rsidR="6F8E4E75" w:rsidP="6F8E4E75" w:rsidRDefault="6F8E4E75" w14:paraId="402880ED" w14:textId="25C5D9C9"/>
    <w:p w:rsidR="6F8E4E75" w:rsidP="6F8E4E75" w:rsidRDefault="6F8E4E75" w14:paraId="4768E7FB" w14:textId="4CEED51B"/>
    <w:p w:rsidR="051601C4" w:rsidP="6F8E4E75" w:rsidRDefault="051601C4" w14:paraId="042DA7CD" w14:textId="459B1F61">
      <w:r>
        <w:t>Appendix D.</w:t>
      </w:r>
    </w:p>
    <w:p w:rsidR="051601C4" w:rsidP="6F8E4E75" w:rsidRDefault="051601C4" w14:paraId="6D784206" w14:textId="6A3429E6">
      <w:r>
        <w:rPr>
          <w:noProof/>
        </w:rPr>
        <w:drawing>
          <wp:inline distT="0" distB="0" distL="0" distR="0" wp14:anchorId="3BB10FA2" wp14:editId="01113D4D">
            <wp:extent cx="5524498" cy="1737916"/>
            <wp:effectExtent l="0" t="0" r="0" b="0"/>
            <wp:docPr id="1603119757" name="Picture 1603119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119757"/>
                    <pic:cNvPicPr/>
                  </pic:nvPicPr>
                  <pic:blipFill>
                    <a:blip r:embed="rId33">
                      <a:extLst>
                        <a:ext uri="{28A0092B-C50C-407E-A947-70E740481C1C}">
                          <a14:useLocalDpi xmlns:a14="http://schemas.microsoft.com/office/drawing/2010/main" val="0"/>
                        </a:ext>
                      </a:extLst>
                    </a:blip>
                    <a:stretch>
                      <a:fillRect/>
                    </a:stretch>
                  </pic:blipFill>
                  <pic:spPr>
                    <a:xfrm>
                      <a:off x="0" y="0"/>
                      <a:ext cx="5524498" cy="1737916"/>
                    </a:xfrm>
                    <a:prstGeom prst="rect">
                      <a:avLst/>
                    </a:prstGeom>
                  </pic:spPr>
                </pic:pic>
              </a:graphicData>
            </a:graphic>
          </wp:inline>
        </w:drawing>
      </w:r>
    </w:p>
    <w:p w:rsidR="6F8E4E75" w:rsidP="6F8E4E75" w:rsidRDefault="6F8E4E75" w14:paraId="7E3FECD6" w14:textId="5982E71C"/>
    <w:p w:rsidR="6F8E4E75" w:rsidP="6F8E4E75" w:rsidRDefault="6F8E4E75" w14:paraId="033A6F8D" w14:textId="512D9CEF"/>
    <w:p w:rsidR="6F8E4E75" w:rsidP="6F8E4E75" w:rsidRDefault="6F8E4E75" w14:paraId="4AAFBB3B" w14:textId="512ADEEC"/>
    <w:p w:rsidR="6F8E4E75" w:rsidP="6F8E4E75" w:rsidRDefault="6F8E4E75" w14:paraId="133F8834" w14:textId="127C13DD"/>
    <w:p w:rsidR="6F8E4E75" w:rsidP="6F8E4E75" w:rsidRDefault="6F8E4E75" w14:paraId="61885255" w14:textId="199DD8C3"/>
    <w:p w:rsidR="6F8E4E75" w:rsidP="6F8E4E75" w:rsidRDefault="6F8E4E75" w14:paraId="05ED5D12" w14:textId="66C9DF5B"/>
    <w:p w:rsidR="6F8E4E75" w:rsidP="6F8E4E75" w:rsidRDefault="6F8E4E75" w14:paraId="79654E5B" w14:textId="63C8ECC7"/>
    <w:p w:rsidR="6F8E4E75" w:rsidP="6F8E4E75" w:rsidRDefault="6F8E4E75" w14:paraId="500BBA82" w14:textId="2B659CB9"/>
    <w:p w:rsidR="6F8E4E75" w:rsidP="6F8E4E75" w:rsidRDefault="6F8E4E75" w14:paraId="5037D33E" w14:textId="27697C2C"/>
    <w:p w:rsidR="6F8E4E75" w:rsidP="6F8E4E75" w:rsidRDefault="6F8E4E75" w14:paraId="46A279C1" w14:textId="7908E5E1"/>
    <w:p w:rsidR="6F8E4E75" w:rsidP="6F8E4E75" w:rsidRDefault="6F8E4E75" w14:paraId="7D065D75" w14:textId="1CF60642"/>
    <w:p w:rsidR="6F8E4E75" w:rsidP="6F8E4E75" w:rsidRDefault="6F8E4E75" w14:paraId="7916519A" w14:textId="56CAE2BB"/>
    <w:p w:rsidR="6F8E4E75" w:rsidP="6F8E4E75" w:rsidRDefault="6F8E4E75" w14:paraId="3CFD9D18" w14:textId="6EEC7353"/>
    <w:p w:rsidR="6F8E4E75" w:rsidP="6F8E4E75" w:rsidRDefault="6F8E4E75" w14:paraId="5F22F672" w14:textId="3673A0B6"/>
    <w:p w:rsidR="6F8E4E75" w:rsidP="6F8E4E75" w:rsidRDefault="6F8E4E75" w14:paraId="3F15066C" w14:textId="14ACCAA0"/>
    <w:p w:rsidR="6F8E4E75" w:rsidP="6F8E4E75" w:rsidRDefault="6F8E4E75" w14:paraId="3AC8FE1D" w14:textId="1473213A"/>
    <w:p w:rsidR="6F8E4E75" w:rsidP="6F8E4E75" w:rsidRDefault="6F8E4E75" w14:paraId="666218F6" w14:textId="1B431FC2"/>
    <w:p w:rsidR="6F8E4E75" w:rsidP="6F8E4E75" w:rsidRDefault="6F8E4E75" w14:paraId="5B3DBB91" w14:textId="3F5C1044"/>
    <w:p w:rsidR="6F8E4E75" w:rsidP="6F8E4E75" w:rsidRDefault="6F8E4E75" w14:paraId="097AD75B" w14:textId="6349A6BF"/>
    <w:p w:rsidR="6F8E4E75" w:rsidP="6F8E4E75" w:rsidRDefault="6F8E4E75" w14:paraId="2543C5D5" w14:textId="554ED882"/>
    <w:p w:rsidR="6F8E4E75" w:rsidP="6F8E4E75" w:rsidRDefault="6F8E4E75" w14:paraId="6F2B80C1" w14:textId="793F31EE"/>
    <w:p w:rsidR="6F8E4E75" w:rsidP="6F8E4E75" w:rsidRDefault="6F8E4E75" w14:paraId="3C4EA76B" w14:textId="2D4C43B3"/>
    <w:p w:rsidR="6F8E4E75" w:rsidP="6F8E4E75" w:rsidRDefault="6F8E4E75" w14:paraId="5CA52FA6" w14:textId="3CA90875"/>
    <w:p w:rsidR="6F8E4E75" w:rsidP="6F8E4E75" w:rsidRDefault="6F8E4E75" w14:paraId="0EA884B7" w14:textId="127A823E"/>
    <w:p w:rsidR="051601C4" w:rsidP="6F8E4E75" w:rsidRDefault="051601C4" w14:paraId="21B9477B" w14:textId="3435624B">
      <w:pPr>
        <w:pStyle w:val="Heading6"/>
        <w:rPr>
          <w:rFonts w:ascii="Calibri Light" w:hAnsi="Calibri Light"/>
          <w:color w:val="1F3763"/>
        </w:rPr>
      </w:pPr>
      <w:bookmarkStart w:name="_Toc1690112699" w:id="538393964"/>
      <w:r w:rsidR="051601C4">
        <w:rPr/>
        <w:t>Appendix E.</w:t>
      </w:r>
      <w:bookmarkEnd w:id="538393964"/>
    </w:p>
    <w:p w:rsidR="6F8E4E75" w:rsidP="6F8E4E75" w:rsidRDefault="6F8E4E75" w14:paraId="033A9CDE" w14:textId="30B43070"/>
    <w:p w:rsidR="051601C4" w:rsidP="6F8E4E75" w:rsidRDefault="051601C4" w14:paraId="51F6844D" w14:textId="3FD90DCB">
      <w:r>
        <w:rPr>
          <w:noProof/>
        </w:rPr>
        <w:drawing>
          <wp:inline distT="0" distB="0" distL="0" distR="0" wp14:anchorId="0FBEFFEA" wp14:editId="7B506575">
            <wp:extent cx="6191252" cy="2476500"/>
            <wp:effectExtent l="0" t="0" r="0" b="0"/>
            <wp:docPr id="1030890078" name="Picture 1030890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890078"/>
                    <pic:cNvPicPr/>
                  </pic:nvPicPr>
                  <pic:blipFill>
                    <a:blip r:embed="rId34">
                      <a:extLst>
                        <a:ext uri="{28A0092B-C50C-407E-A947-70E740481C1C}">
                          <a14:useLocalDpi xmlns:a14="http://schemas.microsoft.com/office/drawing/2010/main" val="0"/>
                        </a:ext>
                      </a:extLst>
                    </a:blip>
                    <a:stretch>
                      <a:fillRect/>
                    </a:stretch>
                  </pic:blipFill>
                  <pic:spPr>
                    <a:xfrm>
                      <a:off x="0" y="0"/>
                      <a:ext cx="6191252" cy="2476500"/>
                    </a:xfrm>
                    <a:prstGeom prst="rect">
                      <a:avLst/>
                    </a:prstGeom>
                  </pic:spPr>
                </pic:pic>
              </a:graphicData>
            </a:graphic>
          </wp:inline>
        </w:drawing>
      </w:r>
    </w:p>
    <w:p w:rsidR="6F8E4E75" w:rsidP="6F8E4E75" w:rsidRDefault="6F8E4E75" w14:paraId="6B67EAC5" w14:textId="65FAE94C"/>
    <w:p w:rsidR="6F8E4E75" w:rsidP="6F8E4E75" w:rsidRDefault="6F8E4E75" w14:paraId="0B777831" w14:textId="4D1536C7"/>
    <w:p w:rsidR="6F8E4E75" w:rsidP="6F8E4E75" w:rsidRDefault="6F8E4E75" w14:paraId="54371AD4" w14:textId="0F26FFA2"/>
    <w:p w:rsidR="6F8E4E75" w:rsidP="6F8E4E75" w:rsidRDefault="6F8E4E75" w14:paraId="398ADEB2" w14:textId="628E985F"/>
    <w:p w:rsidR="6F8E4E75" w:rsidP="6F8E4E75" w:rsidRDefault="6F8E4E75" w14:paraId="79849DE6" w14:textId="56B8FAA0"/>
    <w:p w:rsidR="6F8E4E75" w:rsidP="6F8E4E75" w:rsidRDefault="6F8E4E75" w14:paraId="05F49E57" w14:textId="0912BBA0"/>
    <w:p w:rsidR="6F8E4E75" w:rsidP="6F8E4E75" w:rsidRDefault="6F8E4E75" w14:paraId="5497550D" w14:textId="7FBB16FE"/>
    <w:p w:rsidR="6F8E4E75" w:rsidP="6F8E4E75" w:rsidRDefault="6F8E4E75" w14:paraId="40AC21F5" w14:textId="0DE0D199"/>
    <w:p w:rsidR="6F8E4E75" w:rsidP="6F8E4E75" w:rsidRDefault="6F8E4E75" w14:paraId="6D2B71F5" w14:textId="1F7E095F"/>
    <w:p w:rsidR="6F8E4E75" w:rsidP="6F8E4E75" w:rsidRDefault="6F8E4E75" w14:paraId="69469CED" w14:textId="0783A3A9"/>
    <w:p w:rsidR="6F8E4E75" w:rsidP="6F8E4E75" w:rsidRDefault="6F8E4E75" w14:paraId="7D40484D" w14:textId="56449296"/>
    <w:p w:rsidR="6F8E4E75" w:rsidP="6F8E4E75" w:rsidRDefault="6F8E4E75" w14:paraId="3E9E5768" w14:textId="45FBF17E"/>
    <w:p w:rsidR="6F8E4E75" w:rsidP="6F8E4E75" w:rsidRDefault="6F8E4E75" w14:paraId="21E8C96E" w14:textId="0A82594F"/>
    <w:p w:rsidR="6F8E4E75" w:rsidP="6F8E4E75" w:rsidRDefault="6F8E4E75" w14:paraId="4FD51753" w14:textId="001096F7"/>
    <w:p w:rsidR="6F8E4E75" w:rsidP="6F8E4E75" w:rsidRDefault="6F8E4E75" w14:paraId="06B8B0F0" w14:textId="41FC4358"/>
    <w:p w:rsidR="6F8E4E75" w:rsidP="6F8E4E75" w:rsidRDefault="6F8E4E75" w14:paraId="081D48D9" w14:textId="6BCB96EB"/>
    <w:p w:rsidR="6F8E4E75" w:rsidP="6F8E4E75" w:rsidRDefault="6F8E4E75" w14:paraId="4F1C93F9" w14:textId="3FF4F8D1"/>
    <w:p w:rsidR="6F8E4E75" w:rsidP="6F8E4E75" w:rsidRDefault="6F8E4E75" w14:paraId="714EC06A" w14:textId="6659711A"/>
    <w:p w:rsidR="6F8E4E75" w:rsidP="6F8E4E75" w:rsidRDefault="6F8E4E75" w14:paraId="3FF0F2D9" w14:textId="0EBE387F"/>
    <w:p w:rsidR="051601C4" w:rsidP="6F8E4E75" w:rsidRDefault="051601C4" w14:paraId="5A2C2465" w14:textId="6F510BE3">
      <w:pPr>
        <w:pStyle w:val="Heading6"/>
        <w:rPr>
          <w:rFonts w:ascii="Calibri Light" w:hAnsi="Calibri Light"/>
          <w:color w:val="1F3763"/>
        </w:rPr>
      </w:pPr>
      <w:bookmarkStart w:name="_Toc720128132" w:id="851697448"/>
      <w:r w:rsidR="051601C4">
        <w:rPr/>
        <w:t>Appendix F.</w:t>
      </w:r>
      <w:bookmarkEnd w:id="851697448"/>
    </w:p>
    <w:p w:rsidR="6F8E4E75" w:rsidP="6F8E4E75" w:rsidRDefault="6F8E4E75" w14:paraId="6C869F96" w14:textId="40F8765C"/>
    <w:p w:rsidR="051601C4" w:rsidP="6F8E4E75" w:rsidRDefault="051601C4" w14:paraId="25A93B05" w14:textId="6BB013CB">
      <w:r>
        <w:rPr>
          <w:noProof/>
        </w:rPr>
        <w:drawing>
          <wp:inline distT="0" distB="0" distL="0" distR="0" wp14:anchorId="106AEC31" wp14:editId="4B0DB8E7">
            <wp:extent cx="6181724" cy="1854518"/>
            <wp:effectExtent l="0" t="0" r="0" b="0"/>
            <wp:docPr id="1341753115" name="Picture 134175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753115"/>
                    <pic:cNvPicPr/>
                  </pic:nvPicPr>
                  <pic:blipFill>
                    <a:blip r:embed="rId35">
                      <a:extLst>
                        <a:ext uri="{28A0092B-C50C-407E-A947-70E740481C1C}">
                          <a14:useLocalDpi xmlns:a14="http://schemas.microsoft.com/office/drawing/2010/main" val="0"/>
                        </a:ext>
                      </a:extLst>
                    </a:blip>
                    <a:stretch>
                      <a:fillRect/>
                    </a:stretch>
                  </pic:blipFill>
                  <pic:spPr>
                    <a:xfrm>
                      <a:off x="0" y="0"/>
                      <a:ext cx="6181724" cy="1854518"/>
                    </a:xfrm>
                    <a:prstGeom prst="rect">
                      <a:avLst/>
                    </a:prstGeom>
                  </pic:spPr>
                </pic:pic>
              </a:graphicData>
            </a:graphic>
          </wp:inline>
        </w:drawing>
      </w:r>
    </w:p>
    <w:p w:rsidR="6F8E4E75" w:rsidP="6F8E4E75" w:rsidRDefault="6F8E4E75" w14:paraId="0EC80DFD" w14:textId="7CC17CB6"/>
    <w:p w:rsidR="6F8E4E75" w:rsidP="6F8E4E75" w:rsidRDefault="6F8E4E75" w14:paraId="42B2D9B5" w14:textId="721D3272"/>
    <w:p w:rsidR="6F8E4E75" w:rsidP="6F8E4E75" w:rsidRDefault="6F8E4E75" w14:paraId="25C93CB6" w14:textId="40C0E4F1"/>
    <w:p w:rsidR="6F8E4E75" w:rsidP="6F8E4E75" w:rsidRDefault="6F8E4E75" w14:paraId="3A3F7011" w14:textId="3E69324B"/>
    <w:p w:rsidR="6F8E4E75" w:rsidP="6F8E4E75" w:rsidRDefault="6F8E4E75" w14:paraId="64E29D06" w14:textId="261A2B42"/>
    <w:p w:rsidR="6F8E4E75" w:rsidP="6F8E4E75" w:rsidRDefault="6F8E4E75" w14:paraId="394918A0" w14:textId="3B21DA2E"/>
    <w:p w:rsidR="6F8E4E75" w:rsidP="6F8E4E75" w:rsidRDefault="6F8E4E75" w14:paraId="110CE61E" w14:textId="62810591"/>
    <w:p w:rsidR="6F8E4E75" w:rsidP="6F8E4E75" w:rsidRDefault="6F8E4E75" w14:paraId="16A6C5BE" w14:textId="0CCF935F"/>
    <w:p w:rsidR="6F8E4E75" w:rsidP="6F8E4E75" w:rsidRDefault="6F8E4E75" w14:paraId="19D6E68A" w14:textId="262F3679"/>
    <w:p w:rsidR="6F8E4E75" w:rsidP="6F8E4E75" w:rsidRDefault="6F8E4E75" w14:paraId="643D630D" w14:textId="7F186F33"/>
    <w:p w:rsidR="6F8E4E75" w:rsidP="6F8E4E75" w:rsidRDefault="6F8E4E75" w14:paraId="18539EC9" w14:textId="5B8CD5C1"/>
    <w:p w:rsidR="6F8E4E75" w:rsidP="6F8E4E75" w:rsidRDefault="6F8E4E75" w14:paraId="11C0D532" w14:textId="5F6ED9B9"/>
    <w:p w:rsidR="6F8E4E75" w:rsidP="6F8E4E75" w:rsidRDefault="6F8E4E75" w14:paraId="1E71A638" w14:textId="041238A6"/>
    <w:p w:rsidR="6F8E4E75" w:rsidP="6F8E4E75" w:rsidRDefault="6F8E4E75" w14:paraId="2BB0FF3E" w14:textId="47471707"/>
    <w:p w:rsidR="6F8E4E75" w:rsidP="6F8E4E75" w:rsidRDefault="6F8E4E75" w14:paraId="17663DAE" w14:textId="456687CA"/>
    <w:p w:rsidR="6F8E4E75" w:rsidP="6F8E4E75" w:rsidRDefault="6F8E4E75" w14:paraId="0DE80C74" w14:textId="03F1A3A6"/>
    <w:p w:rsidR="6F8E4E75" w:rsidP="6F8E4E75" w:rsidRDefault="6F8E4E75" w14:paraId="0CE2E26C" w14:textId="564D9716"/>
    <w:p w:rsidR="6F8E4E75" w:rsidP="6F8E4E75" w:rsidRDefault="6F8E4E75" w14:paraId="541E2740" w14:textId="2EA0709B"/>
    <w:p w:rsidR="6F8E4E75" w:rsidP="6F8E4E75" w:rsidRDefault="6F8E4E75" w14:paraId="63D7FC4A" w14:textId="61CF35F6"/>
    <w:p w:rsidR="6F8E4E75" w:rsidP="6F8E4E75" w:rsidRDefault="6F8E4E75" w14:paraId="2F8F9D48" w14:textId="6AFFA54A"/>
    <w:p w:rsidR="6F8E4E75" w:rsidP="6F8E4E75" w:rsidRDefault="6F8E4E75" w14:paraId="5CC83555" w14:textId="65DA0B05"/>
    <w:p w:rsidR="6F8E4E75" w:rsidP="6F8E4E75" w:rsidRDefault="6F8E4E75" w14:paraId="428CAFF5" w14:textId="0CF9B3F2"/>
    <w:p w:rsidR="6F8E4E75" w:rsidP="6F8E4E75" w:rsidRDefault="6F8E4E75" w14:paraId="6F81E253" w14:textId="4426794A"/>
    <w:p w:rsidR="051601C4" w:rsidP="6F8E4E75" w:rsidRDefault="051601C4" w14:paraId="31368545" w14:textId="6BC297D7">
      <w:pPr>
        <w:pStyle w:val="Heading6"/>
        <w:rPr>
          <w:rFonts w:ascii="Calibri Light" w:hAnsi="Calibri Light"/>
          <w:color w:val="1F3763"/>
        </w:rPr>
      </w:pPr>
      <w:bookmarkStart w:name="_Toc1166719961" w:id="1858079713"/>
      <w:r w:rsidR="051601C4">
        <w:rPr/>
        <w:t>Appendix F.</w:t>
      </w:r>
      <w:bookmarkEnd w:id="1858079713"/>
    </w:p>
    <w:p w:rsidR="051601C4" w:rsidP="6F8E4E75" w:rsidRDefault="051601C4" w14:paraId="5FBF10C5" w14:textId="000AA5B1">
      <w:r>
        <w:rPr>
          <w:noProof/>
        </w:rPr>
        <w:drawing>
          <wp:inline distT="0" distB="0" distL="0" distR="0" wp14:anchorId="273A2083" wp14:editId="5C439AB3">
            <wp:extent cx="6372225" cy="2031147"/>
            <wp:effectExtent l="0" t="0" r="0" b="0"/>
            <wp:docPr id="772094706" name="Picture 77209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094706"/>
                    <pic:cNvPicPr/>
                  </pic:nvPicPr>
                  <pic:blipFill>
                    <a:blip r:embed="rId36">
                      <a:extLst>
                        <a:ext uri="{28A0092B-C50C-407E-A947-70E740481C1C}">
                          <a14:useLocalDpi xmlns:a14="http://schemas.microsoft.com/office/drawing/2010/main" val="0"/>
                        </a:ext>
                      </a:extLst>
                    </a:blip>
                    <a:stretch>
                      <a:fillRect/>
                    </a:stretch>
                  </pic:blipFill>
                  <pic:spPr>
                    <a:xfrm>
                      <a:off x="0" y="0"/>
                      <a:ext cx="6372225" cy="2031147"/>
                    </a:xfrm>
                    <a:prstGeom prst="rect">
                      <a:avLst/>
                    </a:prstGeom>
                  </pic:spPr>
                </pic:pic>
              </a:graphicData>
            </a:graphic>
          </wp:inline>
        </w:drawing>
      </w:r>
    </w:p>
    <w:p w:rsidR="6F8E4E75" w:rsidP="6F8E4E75" w:rsidRDefault="6F8E4E75" w14:paraId="6868802C" w14:textId="302F8676"/>
    <w:p w:rsidR="6F8E4E75" w:rsidP="6F8E4E75" w:rsidRDefault="6F8E4E75" w14:paraId="4BEB44CF" w14:textId="7BAC5507"/>
    <w:p w:rsidR="6F8E4E75" w:rsidP="6F8E4E75" w:rsidRDefault="6F8E4E75" w14:paraId="693C1296" w14:textId="64620B1E"/>
    <w:p w:rsidR="6F8E4E75" w:rsidP="6F8E4E75" w:rsidRDefault="6F8E4E75" w14:paraId="4FF6907A" w14:textId="3E1C1C2D"/>
    <w:p w:rsidR="6F8E4E75" w:rsidP="6F8E4E75" w:rsidRDefault="6F8E4E75" w14:paraId="582AB6DC" w14:textId="078465EA"/>
    <w:p w:rsidR="6F8E4E75" w:rsidP="6F8E4E75" w:rsidRDefault="6F8E4E75" w14:paraId="68C12016" w14:textId="19352FD2"/>
    <w:p w:rsidR="6F8E4E75" w:rsidP="6F8E4E75" w:rsidRDefault="6F8E4E75" w14:paraId="58C68AA3" w14:textId="748D54B7"/>
    <w:p w:rsidR="6F8E4E75" w:rsidP="6F8E4E75" w:rsidRDefault="6F8E4E75" w14:paraId="70845324" w14:textId="616EF870"/>
    <w:p w:rsidR="6F8E4E75" w:rsidP="6F8E4E75" w:rsidRDefault="6F8E4E75" w14:paraId="0EDC4A84" w14:textId="590F9766"/>
    <w:p w:rsidR="6F8E4E75" w:rsidP="6F8E4E75" w:rsidRDefault="6F8E4E75" w14:paraId="6A511AC3" w14:textId="729D75D9"/>
    <w:p w:rsidR="6F8E4E75" w:rsidP="6F8E4E75" w:rsidRDefault="6F8E4E75" w14:paraId="798C52FF" w14:textId="697F792C"/>
    <w:p w:rsidR="6F8E4E75" w:rsidP="6F8E4E75" w:rsidRDefault="6F8E4E75" w14:paraId="71389E08" w14:textId="7BBDF1A6"/>
    <w:p w:rsidR="6F8E4E75" w:rsidP="6F8E4E75" w:rsidRDefault="6F8E4E75" w14:paraId="4A485563" w14:textId="6D59E90D"/>
    <w:p w:rsidR="6F8E4E75" w:rsidP="6F8E4E75" w:rsidRDefault="6F8E4E75" w14:paraId="5775F9CC" w14:textId="3051C6C4"/>
    <w:p w:rsidR="6F8E4E75" w:rsidP="6F8E4E75" w:rsidRDefault="6F8E4E75" w14:paraId="0834282D" w14:textId="70601083"/>
    <w:p w:rsidR="6F8E4E75" w:rsidP="6F8E4E75" w:rsidRDefault="6F8E4E75" w14:paraId="03E46D12" w14:textId="5188FEA0"/>
    <w:p w:rsidR="6F8E4E75" w:rsidP="6F8E4E75" w:rsidRDefault="6F8E4E75" w14:paraId="24FF2BAF" w14:textId="30C3245E"/>
    <w:p w:rsidR="6F8E4E75" w:rsidP="6F8E4E75" w:rsidRDefault="6F8E4E75" w14:paraId="0D9040E5" w14:textId="44C2D542"/>
    <w:p w:rsidR="6F8E4E75" w:rsidP="6F8E4E75" w:rsidRDefault="6F8E4E75" w14:paraId="37D018F3" w14:textId="48B8028B"/>
    <w:p w:rsidR="6F8E4E75" w:rsidP="6F8E4E75" w:rsidRDefault="6F8E4E75" w14:paraId="75146A9F" w14:textId="33566825"/>
    <w:p w:rsidR="6F8E4E75" w:rsidP="6F8E4E75" w:rsidRDefault="6F8E4E75" w14:paraId="304C429A" w14:textId="2C688B2A"/>
    <w:p w:rsidR="6F8E4E75" w:rsidP="6F8E4E75" w:rsidRDefault="6F8E4E75" w14:paraId="2496F99F" w14:textId="391C1D7A"/>
    <w:p w:rsidR="051601C4" w:rsidP="6F8E4E75" w:rsidRDefault="051601C4" w14:paraId="5721FBE1" w14:textId="78F303D1">
      <w:pPr>
        <w:pStyle w:val="Heading6"/>
        <w:rPr>
          <w:rFonts w:ascii="Calibri Light" w:hAnsi="Calibri Light"/>
          <w:color w:val="1F3763"/>
        </w:rPr>
      </w:pPr>
      <w:bookmarkStart w:name="_Toc371176828" w:id="1317042040"/>
      <w:r w:rsidR="051601C4">
        <w:rPr/>
        <w:t>Appendix H.</w:t>
      </w:r>
      <w:bookmarkEnd w:id="1317042040"/>
    </w:p>
    <w:p w:rsidR="051601C4" w:rsidP="6F8E4E75" w:rsidRDefault="051601C4" w14:paraId="487EE9BE" w14:textId="7969A359">
      <w:r>
        <w:rPr>
          <w:noProof/>
        </w:rPr>
        <w:drawing>
          <wp:inline distT="0" distB="0" distL="0" distR="0" wp14:anchorId="693C7041" wp14:editId="3F70381F">
            <wp:extent cx="6391276" cy="1944013"/>
            <wp:effectExtent l="0" t="0" r="0" b="0"/>
            <wp:docPr id="1978234357" name="Picture 197823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234357"/>
                    <pic:cNvPicPr/>
                  </pic:nvPicPr>
                  <pic:blipFill>
                    <a:blip r:embed="rId37">
                      <a:extLst>
                        <a:ext uri="{28A0092B-C50C-407E-A947-70E740481C1C}">
                          <a14:useLocalDpi xmlns:a14="http://schemas.microsoft.com/office/drawing/2010/main" val="0"/>
                        </a:ext>
                      </a:extLst>
                    </a:blip>
                    <a:stretch>
                      <a:fillRect/>
                    </a:stretch>
                  </pic:blipFill>
                  <pic:spPr>
                    <a:xfrm>
                      <a:off x="0" y="0"/>
                      <a:ext cx="6391276" cy="1944013"/>
                    </a:xfrm>
                    <a:prstGeom prst="rect">
                      <a:avLst/>
                    </a:prstGeom>
                  </pic:spPr>
                </pic:pic>
              </a:graphicData>
            </a:graphic>
          </wp:inline>
        </w:drawing>
      </w:r>
    </w:p>
    <w:p w:rsidR="6F8E4E75" w:rsidP="6F8E4E75" w:rsidRDefault="6F8E4E75" w14:paraId="2D13D7FD" w14:textId="19C51658"/>
    <w:p w:rsidR="6F8E4E75" w:rsidP="6F8E4E75" w:rsidRDefault="6F8E4E75" w14:paraId="49846C43" w14:textId="6994D4B0"/>
    <w:p w:rsidR="6F8E4E75" w:rsidP="6F8E4E75" w:rsidRDefault="6F8E4E75" w14:paraId="2015818A" w14:textId="72358573"/>
    <w:p w:rsidR="6F8E4E75" w:rsidP="6F8E4E75" w:rsidRDefault="6F8E4E75" w14:paraId="70C03742" w14:textId="219E9DE5"/>
    <w:p w:rsidR="6F8E4E75" w:rsidP="6F8E4E75" w:rsidRDefault="6F8E4E75" w14:paraId="7204A2EB" w14:textId="4F8440A6"/>
    <w:p w:rsidR="6F8E4E75" w:rsidP="6F8E4E75" w:rsidRDefault="6F8E4E75" w14:paraId="6AECB5D3" w14:textId="30E3DF07"/>
    <w:p w:rsidR="6F8E4E75" w:rsidP="6F8E4E75" w:rsidRDefault="6F8E4E75" w14:paraId="4DAED3DF" w14:textId="1E4FAE36"/>
    <w:p w:rsidR="6F8E4E75" w:rsidP="6F8E4E75" w:rsidRDefault="6F8E4E75" w14:paraId="69AB3BAB" w14:textId="75243001"/>
    <w:p w:rsidR="6F8E4E75" w:rsidP="6F8E4E75" w:rsidRDefault="6F8E4E75" w14:paraId="022D674F" w14:textId="0AFAB3A8"/>
    <w:p w:rsidR="6F8E4E75" w:rsidP="6F8E4E75" w:rsidRDefault="6F8E4E75" w14:paraId="71CCC778" w14:textId="63A1D9FE"/>
    <w:p w:rsidR="6F8E4E75" w:rsidP="6F8E4E75" w:rsidRDefault="6F8E4E75" w14:paraId="09A06E5A" w14:textId="3014ED14"/>
    <w:p w:rsidR="6F8E4E75" w:rsidP="6F8E4E75" w:rsidRDefault="6F8E4E75" w14:paraId="4F1D1505" w14:textId="016A45D5"/>
    <w:p w:rsidR="6F8E4E75" w:rsidP="6F8E4E75" w:rsidRDefault="6F8E4E75" w14:paraId="7704278B" w14:textId="102976DB"/>
    <w:p w:rsidR="6F8E4E75" w:rsidP="6F8E4E75" w:rsidRDefault="6F8E4E75" w14:paraId="6BDFA26D" w14:textId="644C01DB"/>
    <w:p w:rsidR="6F8E4E75" w:rsidP="6F8E4E75" w:rsidRDefault="6F8E4E75" w14:paraId="7B05F831" w14:textId="1EB0FCF0"/>
    <w:p w:rsidR="6F8E4E75" w:rsidP="6F8E4E75" w:rsidRDefault="6F8E4E75" w14:paraId="43B6E956" w14:textId="551339C0"/>
    <w:p w:rsidR="6F8E4E75" w:rsidP="6F8E4E75" w:rsidRDefault="6F8E4E75" w14:paraId="3E8188DE" w14:textId="33B0E446"/>
    <w:p w:rsidR="6F8E4E75" w:rsidP="6F8E4E75" w:rsidRDefault="6F8E4E75" w14:paraId="08634D2B" w14:textId="384D434C"/>
    <w:p w:rsidR="6F8E4E75" w:rsidP="6F8E4E75" w:rsidRDefault="6F8E4E75" w14:paraId="1A592741" w14:textId="0D978798"/>
    <w:p w:rsidR="6F8E4E75" w:rsidP="6F8E4E75" w:rsidRDefault="6F8E4E75" w14:paraId="0DB65C15" w14:textId="16F05ED2"/>
    <w:p w:rsidR="6F8E4E75" w:rsidP="6F8E4E75" w:rsidRDefault="6F8E4E75" w14:paraId="10BD6BCA" w14:textId="1257DFF1"/>
    <w:p w:rsidR="6F8E4E75" w:rsidP="6F8E4E75" w:rsidRDefault="6F8E4E75" w14:paraId="15D99DBD" w14:textId="5D5B4967"/>
    <w:p w:rsidR="6F8E4E75" w:rsidP="6F8E4E75" w:rsidRDefault="6F8E4E75" w14:paraId="4BB91FD1" w14:textId="093104B6"/>
    <w:p w:rsidR="6F8E4E75" w:rsidP="6F8E4E75" w:rsidRDefault="6F8E4E75" w14:paraId="37C1D561" w14:textId="7D555BCE"/>
    <w:p w:rsidR="051601C4" w:rsidP="6F8E4E75" w:rsidRDefault="051601C4" w14:paraId="535D02E1" w14:textId="43F558DA">
      <w:pPr>
        <w:pStyle w:val="Heading5"/>
        <w:rPr>
          <w:rFonts w:ascii="Calibri Light" w:hAnsi="Calibri Light"/>
        </w:rPr>
      </w:pPr>
      <w:bookmarkStart w:name="_Toc627953695" w:id="474005470"/>
      <w:r w:rsidR="051601C4">
        <w:rPr/>
        <w:t>Appendix I.</w:t>
      </w:r>
      <w:bookmarkEnd w:id="474005470"/>
    </w:p>
    <w:p w:rsidR="6F8E4E75" w:rsidP="6F8E4E75" w:rsidRDefault="6F8E4E75" w14:paraId="08D54874" w14:textId="568F17CB"/>
    <w:p w:rsidR="051601C4" w:rsidP="6F8E4E75" w:rsidRDefault="051601C4" w14:paraId="72767036" w14:textId="380FF7D8">
      <w:r>
        <w:rPr>
          <w:noProof/>
        </w:rPr>
        <w:drawing>
          <wp:inline distT="0" distB="0" distL="0" distR="0" wp14:anchorId="6B983B02" wp14:editId="3D4B2B72">
            <wp:extent cx="5943600" cy="3293745"/>
            <wp:effectExtent l="0" t="0" r="0" b="0"/>
            <wp:docPr id="2003729369" name="Picture 2003729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729369"/>
                    <pic:cNvPicPr/>
                  </pic:nvPicPr>
                  <pic:blipFill>
                    <a:blip r:embed="rId38">
                      <a:extLst>
                        <a:ext uri="{28A0092B-C50C-407E-A947-70E740481C1C}">
                          <a14:useLocalDpi xmlns:a14="http://schemas.microsoft.com/office/drawing/2010/main" val="0"/>
                        </a:ext>
                      </a:extLst>
                    </a:blip>
                    <a:stretch>
                      <a:fillRect/>
                    </a:stretch>
                  </pic:blipFill>
                  <pic:spPr>
                    <a:xfrm>
                      <a:off x="0" y="0"/>
                      <a:ext cx="5943600" cy="3293745"/>
                    </a:xfrm>
                    <a:prstGeom prst="rect">
                      <a:avLst/>
                    </a:prstGeom>
                  </pic:spPr>
                </pic:pic>
              </a:graphicData>
            </a:graphic>
          </wp:inline>
        </w:drawing>
      </w:r>
    </w:p>
    <w:p w:rsidR="6F8E4E75" w:rsidP="6F8E4E75" w:rsidRDefault="6F8E4E75" w14:paraId="18C36ADB" w14:textId="4BC90723"/>
    <w:p w:rsidR="6F8E4E75" w:rsidP="6F8E4E75" w:rsidRDefault="6F8E4E75" w14:paraId="6D43D5AA" w14:textId="41FC1426"/>
    <w:p w:rsidR="6F8E4E75" w:rsidP="6F8E4E75" w:rsidRDefault="6F8E4E75" w14:paraId="28745034" w14:textId="4B51331E"/>
    <w:p w:rsidR="6F8E4E75" w:rsidP="6F8E4E75" w:rsidRDefault="6F8E4E75" w14:paraId="1CBF4D16" w14:textId="726612E1"/>
    <w:p w:rsidR="6F8E4E75" w:rsidP="6F8E4E75" w:rsidRDefault="6F8E4E75" w14:paraId="16F35770" w14:textId="16039AAB"/>
    <w:p w:rsidR="6F8E4E75" w:rsidP="6F8E4E75" w:rsidRDefault="6F8E4E75" w14:paraId="5F5192FB" w14:textId="6076A963"/>
    <w:p w:rsidR="6F8E4E75" w:rsidP="6F8E4E75" w:rsidRDefault="6F8E4E75" w14:paraId="24538953" w14:textId="0D157F12"/>
    <w:p w:rsidR="6F8E4E75" w:rsidP="6F8E4E75" w:rsidRDefault="6F8E4E75" w14:paraId="542CB7FE" w14:textId="5C7C97D9"/>
    <w:p w:rsidR="6F8E4E75" w:rsidP="6F8E4E75" w:rsidRDefault="6F8E4E75" w14:paraId="5E0E5B0C" w14:textId="0E76B896"/>
    <w:p w:rsidR="6F8E4E75" w:rsidP="6F8E4E75" w:rsidRDefault="6F8E4E75" w14:paraId="67984583" w14:textId="003B2D0A"/>
    <w:p w:rsidR="6F8E4E75" w:rsidP="6F8E4E75" w:rsidRDefault="6F8E4E75" w14:paraId="722B8033" w14:textId="4A33E6E6"/>
    <w:p w:rsidR="6F8E4E75" w:rsidP="6F8E4E75" w:rsidRDefault="6F8E4E75" w14:paraId="7F456DF9" w14:textId="00249D90"/>
    <w:p w:rsidR="6F8E4E75" w:rsidP="6F8E4E75" w:rsidRDefault="6F8E4E75" w14:paraId="5AAAAB47" w14:textId="54FEB73B"/>
    <w:p w:rsidR="6F8E4E75" w:rsidP="6F8E4E75" w:rsidRDefault="6F8E4E75" w14:paraId="65889B9D" w14:textId="5B7132F1"/>
    <w:p w:rsidR="6F8E4E75" w:rsidP="6F8E4E75" w:rsidRDefault="6F8E4E75" w14:paraId="1149F9F4" w14:textId="07C14ADE"/>
    <w:p w:rsidR="6F8E4E75" w:rsidP="6F8E4E75" w:rsidRDefault="6F8E4E75" w14:paraId="5DC308FA" w14:textId="1C273DEB"/>
    <w:p w:rsidR="6F8E4E75" w:rsidP="6F8E4E75" w:rsidRDefault="6F8E4E75" w14:paraId="35A2E8A3" w14:textId="3C8D2F57"/>
    <w:p w:rsidR="051601C4" w:rsidP="6F8E4E75" w:rsidRDefault="051601C4" w14:paraId="0C166CD1" w14:textId="49D0B15A">
      <w:pPr>
        <w:pStyle w:val="Heading5"/>
        <w:rPr>
          <w:rFonts w:ascii="Calibri Light" w:hAnsi="Calibri Light"/>
        </w:rPr>
      </w:pPr>
      <w:bookmarkStart w:name="_Toc1165005373" w:id="1194787922"/>
      <w:r w:rsidR="051601C4">
        <w:rPr/>
        <w:t>Appendix J.</w:t>
      </w:r>
      <w:bookmarkEnd w:id="1194787922"/>
    </w:p>
    <w:p w:rsidR="6F8E4E75" w:rsidP="6F8E4E75" w:rsidRDefault="6F8E4E75" w14:paraId="6D5249AB" w14:textId="6F65A731"/>
    <w:p w:rsidR="051601C4" w:rsidP="6F8E4E75" w:rsidRDefault="051601C4" w14:paraId="256D4735" w14:textId="4276D25D">
      <w:r>
        <w:rPr>
          <w:noProof/>
        </w:rPr>
        <w:drawing>
          <wp:inline distT="0" distB="0" distL="0" distR="0" wp14:anchorId="4870BEBE" wp14:editId="25C0E70F">
            <wp:extent cx="5657850" cy="1331952"/>
            <wp:effectExtent l="0" t="0" r="0" b="0"/>
            <wp:docPr id="1961440235" name="Picture 1961440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440235"/>
                    <pic:cNvPicPr/>
                  </pic:nvPicPr>
                  <pic:blipFill>
                    <a:blip r:embed="rId39">
                      <a:extLst>
                        <a:ext uri="{28A0092B-C50C-407E-A947-70E740481C1C}">
                          <a14:useLocalDpi xmlns:a14="http://schemas.microsoft.com/office/drawing/2010/main" val="0"/>
                        </a:ext>
                      </a:extLst>
                    </a:blip>
                    <a:stretch>
                      <a:fillRect/>
                    </a:stretch>
                  </pic:blipFill>
                  <pic:spPr>
                    <a:xfrm>
                      <a:off x="0" y="0"/>
                      <a:ext cx="5657850" cy="1331952"/>
                    </a:xfrm>
                    <a:prstGeom prst="rect">
                      <a:avLst/>
                    </a:prstGeom>
                  </pic:spPr>
                </pic:pic>
              </a:graphicData>
            </a:graphic>
          </wp:inline>
        </w:drawing>
      </w:r>
    </w:p>
    <w:p w:rsidR="6F8E4E75" w:rsidP="6F8E4E75" w:rsidRDefault="6F8E4E75" w14:paraId="401BD922" w14:textId="60E812E4"/>
    <w:p w:rsidR="6F8E4E75" w:rsidP="6F8E4E75" w:rsidRDefault="6F8E4E75" w14:paraId="54F49C11" w14:textId="26F700E2"/>
    <w:p w:rsidR="6F8E4E75" w:rsidP="6F8E4E75" w:rsidRDefault="6F8E4E75" w14:paraId="62594933" w14:textId="2EE9F550"/>
    <w:p w:rsidR="6F8E4E75" w:rsidP="6F8E4E75" w:rsidRDefault="6F8E4E75" w14:paraId="02C40051" w14:textId="6A969EC9"/>
    <w:p w:rsidR="6F8E4E75" w:rsidP="6F8E4E75" w:rsidRDefault="6F8E4E75" w14:paraId="20C44E52" w14:textId="76172AB5"/>
    <w:p w:rsidR="6F8E4E75" w:rsidP="6F8E4E75" w:rsidRDefault="6F8E4E75" w14:paraId="5AD68635" w14:textId="4789A294"/>
    <w:p w:rsidR="6F8E4E75" w:rsidP="6F8E4E75" w:rsidRDefault="6F8E4E75" w14:paraId="10AB0AAE" w14:textId="745EE60E"/>
    <w:p w:rsidR="6F8E4E75" w:rsidP="6F8E4E75" w:rsidRDefault="6F8E4E75" w14:paraId="1854B1A7" w14:textId="1669839C"/>
    <w:p w:rsidR="6F8E4E75" w:rsidP="6F8E4E75" w:rsidRDefault="6F8E4E75" w14:paraId="6AD706D6" w14:textId="47375AE8"/>
    <w:p w:rsidR="6F8E4E75" w:rsidP="6F8E4E75" w:rsidRDefault="6F8E4E75" w14:paraId="2850F9A8" w14:textId="74349181"/>
    <w:p w:rsidR="6F8E4E75" w:rsidP="6F8E4E75" w:rsidRDefault="6F8E4E75" w14:paraId="1AD9A6F7" w14:textId="6217612D"/>
    <w:p w:rsidR="6F8E4E75" w:rsidP="6F8E4E75" w:rsidRDefault="6F8E4E75" w14:paraId="01F8317D" w14:textId="24F74403"/>
    <w:p w:rsidR="6F8E4E75" w:rsidP="6F8E4E75" w:rsidRDefault="6F8E4E75" w14:paraId="3F704D5C" w14:textId="1E79AEB7"/>
    <w:p w:rsidR="6F8E4E75" w:rsidP="6F8E4E75" w:rsidRDefault="6F8E4E75" w14:paraId="4B620E46" w14:textId="577D82F8"/>
    <w:p w:rsidR="6F8E4E75" w:rsidP="6F8E4E75" w:rsidRDefault="6F8E4E75" w14:paraId="132107C6" w14:textId="408790B5"/>
    <w:p w:rsidR="6F8E4E75" w:rsidP="6F8E4E75" w:rsidRDefault="6F8E4E75" w14:paraId="17DC40FA" w14:textId="0BAE4DF8"/>
    <w:p w:rsidR="6F8E4E75" w:rsidP="6F8E4E75" w:rsidRDefault="6F8E4E75" w14:paraId="0BDE588F" w14:textId="3A0F95F6"/>
    <w:p w:rsidR="6F8E4E75" w:rsidP="6F8E4E75" w:rsidRDefault="6F8E4E75" w14:paraId="0FD194A3" w14:textId="084DC467"/>
    <w:p w:rsidR="6F8E4E75" w:rsidP="6F8E4E75" w:rsidRDefault="6F8E4E75" w14:paraId="4A31E9CF" w14:textId="54A1CD13"/>
    <w:p w:rsidR="6F8E4E75" w:rsidP="6F8E4E75" w:rsidRDefault="6F8E4E75" w14:paraId="17F3F04A" w14:textId="0978C17C"/>
    <w:p w:rsidR="6F8E4E75" w:rsidP="6F8E4E75" w:rsidRDefault="6F8E4E75" w14:paraId="6CEA4A84" w14:textId="6E581A9A"/>
    <w:p w:rsidR="6F8E4E75" w:rsidP="6F8E4E75" w:rsidRDefault="6F8E4E75" w14:paraId="6ED54AC5" w14:textId="3B2F3B86"/>
    <w:p w:rsidR="6F8E4E75" w:rsidP="6F8E4E75" w:rsidRDefault="6F8E4E75" w14:paraId="7CD3840D" w14:textId="1A995EA8"/>
    <w:p w:rsidR="6F8E4E75" w:rsidP="6F8E4E75" w:rsidRDefault="6F8E4E75" w14:paraId="1BEDD79B" w14:textId="21DBF8D3"/>
    <w:p w:rsidR="6F8E4E75" w:rsidP="6F8E4E75" w:rsidRDefault="6F8E4E75" w14:paraId="0A647D4D" w14:textId="1330F613"/>
    <w:p w:rsidR="051601C4" w:rsidP="6F8E4E75" w:rsidRDefault="051601C4" w14:paraId="04E5F265" w14:textId="167F7144">
      <w:pPr>
        <w:pStyle w:val="Heading6"/>
        <w:rPr>
          <w:rFonts w:ascii="Calibri Light" w:hAnsi="Calibri Light"/>
          <w:color w:val="1F3763"/>
        </w:rPr>
      </w:pPr>
      <w:bookmarkStart w:name="_Toc1813652316" w:id="356762646"/>
      <w:r w:rsidR="051601C4">
        <w:rPr/>
        <w:t>Appendix K.</w:t>
      </w:r>
      <w:bookmarkEnd w:id="356762646"/>
    </w:p>
    <w:p w:rsidR="6F8E4E75" w:rsidP="6F8E4E75" w:rsidRDefault="6F8E4E75" w14:paraId="07B7CABB" w14:textId="37200AD4"/>
    <w:p w:rsidR="051601C4" w:rsidP="6F8E4E75" w:rsidRDefault="051601C4" w14:paraId="7F4A71E5" w14:textId="433A3D13">
      <w:r>
        <w:rPr>
          <w:noProof/>
        </w:rPr>
        <w:drawing>
          <wp:inline distT="0" distB="0" distL="0" distR="0" wp14:anchorId="7E8912F0" wp14:editId="3E722933">
            <wp:extent cx="6019802" cy="2671286"/>
            <wp:effectExtent l="0" t="0" r="0" b="0"/>
            <wp:docPr id="984068272" name="Picture 984068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068272"/>
                    <pic:cNvPicPr/>
                  </pic:nvPicPr>
                  <pic:blipFill>
                    <a:blip r:embed="rId40">
                      <a:extLst>
                        <a:ext uri="{28A0092B-C50C-407E-A947-70E740481C1C}">
                          <a14:useLocalDpi xmlns:a14="http://schemas.microsoft.com/office/drawing/2010/main" val="0"/>
                        </a:ext>
                      </a:extLst>
                    </a:blip>
                    <a:stretch>
                      <a:fillRect/>
                    </a:stretch>
                  </pic:blipFill>
                  <pic:spPr>
                    <a:xfrm>
                      <a:off x="0" y="0"/>
                      <a:ext cx="6019802" cy="2671286"/>
                    </a:xfrm>
                    <a:prstGeom prst="rect">
                      <a:avLst/>
                    </a:prstGeom>
                  </pic:spPr>
                </pic:pic>
              </a:graphicData>
            </a:graphic>
          </wp:inline>
        </w:drawing>
      </w:r>
    </w:p>
    <w:p w:rsidR="6F8E4E75" w:rsidP="6F8E4E75" w:rsidRDefault="6F8E4E75" w14:paraId="65D1A854" w14:textId="17C86603"/>
    <w:p w:rsidR="6F8E4E75" w:rsidP="6F8E4E75" w:rsidRDefault="6F8E4E75" w14:paraId="23854B66" w14:textId="1633FAB1"/>
    <w:p w:rsidR="6F8E4E75" w:rsidP="6F8E4E75" w:rsidRDefault="6F8E4E75" w14:paraId="0D0D97E7" w14:textId="129D7B95"/>
    <w:p w:rsidR="6F8E4E75" w:rsidP="6F8E4E75" w:rsidRDefault="6F8E4E75" w14:paraId="20F905B7" w14:textId="6C074718"/>
    <w:p w:rsidR="6F8E4E75" w:rsidP="6F8E4E75" w:rsidRDefault="6F8E4E75" w14:paraId="762AF75C" w14:textId="2832B1D6"/>
    <w:p w:rsidR="2391B352" w:rsidP="6F8E4E75" w:rsidRDefault="2391B352" w14:paraId="5B5C0C22" w14:textId="0C8A9720">
      <w:pPr>
        <w:pStyle w:val="Heading5"/>
        <w:rPr>
          <w:rFonts w:ascii="Calibri Light" w:hAnsi="Calibri Light"/>
        </w:rPr>
      </w:pPr>
      <w:bookmarkStart w:name="_Toc1536221533" w:id="1488740461"/>
      <w:r w:rsidR="2391B352">
        <w:rPr/>
        <w:t>Appendix k.1.</w:t>
      </w:r>
      <w:bookmarkEnd w:id="1488740461"/>
    </w:p>
    <w:p w:rsidR="2391B352" w:rsidP="6F8E4E75" w:rsidRDefault="2391B352" w14:paraId="4B7FE206" w14:textId="26CB3DFC">
      <w:r>
        <w:rPr>
          <w:noProof/>
        </w:rPr>
        <w:drawing>
          <wp:inline distT="0" distB="0" distL="0" distR="0" wp14:anchorId="370FB4DB" wp14:editId="565C2BB2">
            <wp:extent cx="4572000" cy="1190625"/>
            <wp:effectExtent l="0" t="0" r="0" b="0"/>
            <wp:docPr id="1471331672" name="Picture 147133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331672"/>
                    <pic:cNvPicPr/>
                  </pic:nvPicPr>
                  <pic:blipFill>
                    <a:blip r:embed="rId41">
                      <a:extLst>
                        <a:ext uri="{28A0092B-C50C-407E-A947-70E740481C1C}">
                          <a14:useLocalDpi xmlns:a14="http://schemas.microsoft.com/office/drawing/2010/main" val="0"/>
                        </a:ext>
                      </a:extLst>
                    </a:blip>
                    <a:stretch>
                      <a:fillRect/>
                    </a:stretch>
                  </pic:blipFill>
                  <pic:spPr>
                    <a:xfrm>
                      <a:off x="0" y="0"/>
                      <a:ext cx="4572000" cy="1190625"/>
                    </a:xfrm>
                    <a:prstGeom prst="rect">
                      <a:avLst/>
                    </a:prstGeom>
                  </pic:spPr>
                </pic:pic>
              </a:graphicData>
            </a:graphic>
          </wp:inline>
        </w:drawing>
      </w:r>
    </w:p>
    <w:p w:rsidR="6F8E4E75" w:rsidP="6F8E4E75" w:rsidRDefault="6F8E4E75" w14:paraId="61CCB88A" w14:textId="039FEAB2"/>
    <w:p w:rsidR="6F8E4E75" w:rsidP="6F8E4E75" w:rsidRDefault="6F8E4E75" w14:paraId="5095282F" w14:textId="05E5999D"/>
    <w:p w:rsidR="6F8E4E75" w:rsidP="6F8E4E75" w:rsidRDefault="6F8E4E75" w14:paraId="7BA9C4E1" w14:textId="39F28857"/>
    <w:p w:rsidR="6F8E4E75" w:rsidP="6F8E4E75" w:rsidRDefault="6F8E4E75" w14:paraId="471C02BD" w14:textId="77664B5E"/>
    <w:p w:rsidR="6F8E4E75" w:rsidP="6F8E4E75" w:rsidRDefault="6F8E4E75" w14:paraId="298CD4E4" w14:textId="5A137912"/>
    <w:p w:rsidR="6F8E4E75" w:rsidP="6F8E4E75" w:rsidRDefault="6F8E4E75" w14:paraId="0970C1C9" w14:textId="7E2355EE"/>
    <w:p w:rsidR="6F8E4E75" w:rsidP="6F8E4E75" w:rsidRDefault="6F8E4E75" w14:paraId="6C255DE6" w14:textId="56BA754A"/>
    <w:p w:rsidR="2391B352" w:rsidP="6F8E4E75" w:rsidRDefault="2391B352" w14:paraId="4FF23162" w14:textId="5AE11F09">
      <w:pPr>
        <w:pStyle w:val="Heading6"/>
        <w:rPr>
          <w:rFonts w:ascii="Calibri Light" w:hAnsi="Calibri Light"/>
          <w:color w:val="1F3763"/>
        </w:rPr>
      </w:pPr>
      <w:bookmarkStart w:name="_Toc693005253" w:id="461127381"/>
      <w:r w:rsidR="2391B352">
        <w:rPr/>
        <w:t>Appendix k.2</w:t>
      </w:r>
      <w:bookmarkEnd w:id="461127381"/>
    </w:p>
    <w:p w:rsidR="2391B352" w:rsidP="6F8E4E75" w:rsidRDefault="2391B352" w14:paraId="0B40E412" w14:textId="6C8D15C7">
      <w:r>
        <w:rPr>
          <w:noProof/>
        </w:rPr>
        <w:drawing>
          <wp:inline distT="0" distB="0" distL="0" distR="0" wp14:anchorId="11660656" wp14:editId="7536AD2E">
            <wp:extent cx="4572000" cy="2609850"/>
            <wp:effectExtent l="0" t="0" r="0" b="0"/>
            <wp:docPr id="215227853" name="Picture 215227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27853"/>
                    <pic:cNvPicPr/>
                  </pic:nvPicPr>
                  <pic:blipFill>
                    <a:blip r:embed="rId42">
                      <a:extLst>
                        <a:ext uri="{28A0092B-C50C-407E-A947-70E740481C1C}">
                          <a14:useLocalDpi xmlns:a14="http://schemas.microsoft.com/office/drawing/2010/main" val="0"/>
                        </a:ext>
                      </a:extLst>
                    </a:blip>
                    <a:stretch>
                      <a:fillRect/>
                    </a:stretch>
                  </pic:blipFill>
                  <pic:spPr>
                    <a:xfrm>
                      <a:off x="0" y="0"/>
                      <a:ext cx="4572000" cy="2609850"/>
                    </a:xfrm>
                    <a:prstGeom prst="rect">
                      <a:avLst/>
                    </a:prstGeom>
                  </pic:spPr>
                </pic:pic>
              </a:graphicData>
            </a:graphic>
          </wp:inline>
        </w:drawing>
      </w:r>
    </w:p>
    <w:p w:rsidR="6F8E4E75" w:rsidP="6F8E4E75" w:rsidRDefault="6F8E4E75" w14:paraId="16C91480" w14:textId="7CF6C136"/>
    <w:p w:rsidR="6F8E4E75" w:rsidP="6F8E4E75" w:rsidRDefault="6F8E4E75" w14:paraId="03160D91" w14:textId="5A449F7F"/>
    <w:p w:rsidR="6F8E4E75" w:rsidP="6F8E4E75" w:rsidRDefault="6F8E4E75" w14:paraId="289337D6" w14:textId="03F0343F"/>
    <w:p w:rsidR="6F8E4E75" w:rsidP="6F8E4E75" w:rsidRDefault="6F8E4E75" w14:paraId="6AECBF88" w14:textId="255092C3"/>
    <w:p w:rsidR="4854C4DB" w:rsidP="6F8E4E75" w:rsidRDefault="4854C4DB" w14:paraId="294C312A" w14:textId="0668F3B8">
      <w:pPr>
        <w:pStyle w:val="Heading5"/>
        <w:rPr>
          <w:rFonts w:ascii="Calibri Light" w:hAnsi="Calibri Light"/>
        </w:rPr>
      </w:pPr>
      <w:bookmarkStart w:name="_Toc1284682948" w:id="564019645"/>
      <w:r w:rsidR="4854C4DB">
        <w:rPr/>
        <w:t>Appendix k.3.</w:t>
      </w:r>
      <w:bookmarkEnd w:id="564019645"/>
    </w:p>
    <w:p w:rsidR="4854C4DB" w:rsidP="6F8E4E75" w:rsidRDefault="4854C4DB" w14:paraId="16330E1C" w14:textId="54CCFBA5">
      <w:r>
        <w:rPr>
          <w:noProof/>
        </w:rPr>
        <w:drawing>
          <wp:inline distT="0" distB="0" distL="0" distR="0" wp14:anchorId="08F4995F" wp14:editId="7E90A20B">
            <wp:extent cx="6075544" cy="1885950"/>
            <wp:effectExtent l="0" t="0" r="0" b="0"/>
            <wp:docPr id="2142347252" name="Picture 214234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347252"/>
                    <pic:cNvPicPr/>
                  </pic:nvPicPr>
                  <pic:blipFill>
                    <a:blip r:embed="rId43">
                      <a:extLst>
                        <a:ext uri="{28A0092B-C50C-407E-A947-70E740481C1C}">
                          <a14:useLocalDpi xmlns:a14="http://schemas.microsoft.com/office/drawing/2010/main" val="0"/>
                        </a:ext>
                      </a:extLst>
                    </a:blip>
                    <a:stretch>
                      <a:fillRect/>
                    </a:stretch>
                  </pic:blipFill>
                  <pic:spPr>
                    <a:xfrm>
                      <a:off x="0" y="0"/>
                      <a:ext cx="6075544" cy="1885950"/>
                    </a:xfrm>
                    <a:prstGeom prst="rect">
                      <a:avLst/>
                    </a:prstGeom>
                  </pic:spPr>
                </pic:pic>
              </a:graphicData>
            </a:graphic>
          </wp:inline>
        </w:drawing>
      </w:r>
    </w:p>
    <w:p w:rsidR="6F8E4E75" w:rsidP="6F8E4E75" w:rsidRDefault="6F8E4E75" w14:paraId="3E1DC4FE" w14:textId="27D96C91"/>
    <w:p w:rsidR="6F8E4E75" w:rsidP="6F8E4E75" w:rsidRDefault="6F8E4E75" w14:paraId="54E76ABB" w14:textId="2DA2A46B"/>
    <w:p w:rsidR="6F8E4E75" w:rsidP="6F8E4E75" w:rsidRDefault="6F8E4E75" w14:paraId="441FE53B" w14:textId="6B906F18"/>
    <w:p w:rsidR="6F8E4E75" w:rsidP="6F8E4E75" w:rsidRDefault="6F8E4E75" w14:paraId="61A0B41E" w14:textId="0996908F"/>
    <w:p w:rsidR="6F8E4E75" w:rsidP="6F8E4E75" w:rsidRDefault="6F8E4E75" w14:paraId="2633EA9E" w14:textId="1762DCBB"/>
    <w:p w:rsidR="6F8E4E75" w:rsidP="6F8E4E75" w:rsidRDefault="6F8E4E75" w14:paraId="7D623609" w14:textId="031C7C05"/>
    <w:p w:rsidR="6F8E4E75" w:rsidP="6F8E4E75" w:rsidRDefault="6F8E4E75" w14:paraId="35E3DF57" w14:textId="22947B00"/>
    <w:p w:rsidR="6F8E4E75" w:rsidP="6F8E4E75" w:rsidRDefault="6F8E4E75" w14:paraId="1ED0009F" w14:textId="3FC605FB"/>
    <w:p w:rsidR="6F8E4E75" w:rsidP="6F8E4E75" w:rsidRDefault="6F8E4E75" w14:paraId="6B7BE78C" w14:textId="6920E727"/>
    <w:p w:rsidR="6F8E4E75" w:rsidP="6F8E4E75" w:rsidRDefault="6F8E4E75" w14:paraId="42CA1AE4" w14:textId="0A334925"/>
    <w:p w:rsidR="6F8E4E75" w:rsidP="6F8E4E75" w:rsidRDefault="6F8E4E75" w14:paraId="3440E857" w14:textId="4E6A811B"/>
    <w:p w:rsidR="4854C4DB" w:rsidP="6F8E4E75" w:rsidRDefault="4854C4DB" w14:paraId="0D785682" w14:textId="0FE086B3">
      <w:pPr>
        <w:pStyle w:val="Heading5"/>
        <w:rPr>
          <w:rFonts w:ascii="Calibri Light" w:hAnsi="Calibri Light"/>
        </w:rPr>
      </w:pPr>
      <w:bookmarkStart w:name="_Toc51228785" w:id="1063543813"/>
      <w:r w:rsidR="4854C4DB">
        <w:rPr/>
        <w:t>Appendix k.5.</w:t>
      </w:r>
      <w:bookmarkEnd w:id="1063543813"/>
    </w:p>
    <w:p w:rsidR="4854C4DB" w:rsidP="6F8E4E75" w:rsidRDefault="4854C4DB" w14:paraId="2EEC2D33" w14:textId="3795D9BE">
      <w:r>
        <w:rPr>
          <w:noProof/>
        </w:rPr>
        <w:drawing>
          <wp:inline distT="0" distB="0" distL="0" distR="0" wp14:anchorId="3A7F870A" wp14:editId="37D278CC">
            <wp:extent cx="5921828" cy="1295400"/>
            <wp:effectExtent l="0" t="0" r="0" b="0"/>
            <wp:docPr id="507050925" name="Picture 507050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50925"/>
                    <pic:cNvPicPr/>
                  </pic:nvPicPr>
                  <pic:blipFill>
                    <a:blip r:embed="rId44">
                      <a:extLst>
                        <a:ext uri="{28A0092B-C50C-407E-A947-70E740481C1C}">
                          <a14:useLocalDpi xmlns:a14="http://schemas.microsoft.com/office/drawing/2010/main" val="0"/>
                        </a:ext>
                      </a:extLst>
                    </a:blip>
                    <a:stretch>
                      <a:fillRect/>
                    </a:stretch>
                  </pic:blipFill>
                  <pic:spPr>
                    <a:xfrm>
                      <a:off x="0" y="0"/>
                      <a:ext cx="5921828" cy="1295400"/>
                    </a:xfrm>
                    <a:prstGeom prst="rect">
                      <a:avLst/>
                    </a:prstGeom>
                  </pic:spPr>
                </pic:pic>
              </a:graphicData>
            </a:graphic>
          </wp:inline>
        </w:drawing>
      </w:r>
    </w:p>
    <w:p w:rsidR="6F8E4E75" w:rsidP="6F8E4E75" w:rsidRDefault="6F8E4E75" w14:paraId="75E14EA1" w14:textId="6D115C7B"/>
    <w:p w:rsidR="6F8E4E75" w:rsidP="6F8E4E75" w:rsidRDefault="6F8E4E75" w14:paraId="4709F524" w14:textId="6CFE37FC"/>
    <w:p w:rsidR="6F8E4E75" w:rsidP="6F8E4E75" w:rsidRDefault="6F8E4E75" w14:paraId="1731BE87" w14:textId="06B279F2"/>
    <w:p w:rsidR="6F8E4E75" w:rsidP="6F8E4E75" w:rsidRDefault="6F8E4E75" w14:paraId="47FACE8E" w14:textId="46C0BC7D"/>
    <w:p w:rsidR="6F8E4E75" w:rsidP="6F8E4E75" w:rsidRDefault="6F8E4E75" w14:paraId="01B0C025" w14:textId="6D02A3D4"/>
    <w:p w:rsidR="6F8E4E75" w:rsidP="6F8E4E75" w:rsidRDefault="6F8E4E75" w14:paraId="266A24A1" w14:textId="6150650F"/>
    <w:p w:rsidR="6F8E4E75" w:rsidP="6F8E4E75" w:rsidRDefault="6F8E4E75" w14:paraId="36F352F7" w14:textId="1E8279EE"/>
    <w:p w:rsidR="6F8E4E75" w:rsidP="6F8E4E75" w:rsidRDefault="6F8E4E75" w14:paraId="5EF49A7B" w14:textId="6848EF96"/>
    <w:p w:rsidR="6F8E4E75" w:rsidP="6F8E4E75" w:rsidRDefault="6F8E4E75" w14:paraId="256D03E9" w14:textId="449C66EB"/>
    <w:p w:rsidR="6F8E4E75" w:rsidP="6F8E4E75" w:rsidRDefault="6F8E4E75" w14:paraId="40D0A901" w14:textId="0511E748"/>
    <w:p w:rsidR="6F8E4E75" w:rsidP="6F8E4E75" w:rsidRDefault="6F8E4E75" w14:paraId="6F2C56CA" w14:textId="5FDA1ECB"/>
    <w:p w:rsidR="6F8E4E75" w:rsidP="6F8E4E75" w:rsidRDefault="6F8E4E75" w14:paraId="63E40B47" w14:textId="361823A2"/>
    <w:p w:rsidR="6F8E4E75" w:rsidP="6F8E4E75" w:rsidRDefault="6F8E4E75" w14:paraId="73BF86C7" w14:textId="0FDE9CFC"/>
    <w:p w:rsidR="6F8E4E75" w:rsidP="6F8E4E75" w:rsidRDefault="6F8E4E75" w14:paraId="76329844" w14:textId="36EFAE31"/>
    <w:p w:rsidR="6F8E4E75" w:rsidP="6F8E4E75" w:rsidRDefault="6F8E4E75" w14:paraId="3E023360" w14:textId="1E3846DE"/>
    <w:p w:rsidR="6F8E4E75" w:rsidP="6F8E4E75" w:rsidRDefault="6F8E4E75" w14:paraId="682DA66A" w14:textId="0537D796"/>
    <w:p w:rsidR="6F8E4E75" w:rsidP="6F8E4E75" w:rsidRDefault="6F8E4E75" w14:paraId="1D68D2C7" w14:textId="07BAC58D"/>
    <w:p w:rsidR="6F8E4E75" w:rsidP="6F8E4E75" w:rsidRDefault="6F8E4E75" w14:paraId="3EB60474" w14:textId="3B2EE505"/>
    <w:p w:rsidR="6F8E4E75" w:rsidP="6F8E4E75" w:rsidRDefault="6F8E4E75" w14:paraId="6BD08108" w14:textId="18CB04E0"/>
    <w:p w:rsidR="6F8E4E75" w:rsidP="6F8E4E75" w:rsidRDefault="6F8E4E75" w14:paraId="5A859FE7" w14:textId="277EFC19"/>
    <w:p w:rsidR="6F8E4E75" w:rsidP="6F8E4E75" w:rsidRDefault="6F8E4E75" w14:paraId="462B0AE6" w14:textId="3EA9567C"/>
    <w:p w:rsidR="6F8E4E75" w:rsidP="6F8E4E75" w:rsidRDefault="6F8E4E75" w14:paraId="57FC11CE" w14:textId="187AABFA"/>
    <w:p w:rsidR="6F8E4E75" w:rsidP="6F8E4E75" w:rsidRDefault="6F8E4E75" w14:paraId="143DE2D3" w14:textId="6B82C4C7"/>
    <w:p w:rsidR="6F8E4E75" w:rsidP="6F8E4E75" w:rsidRDefault="6F8E4E75" w14:paraId="5825AD90" w14:textId="5E8CDA16"/>
    <w:p w:rsidR="6F8E4E75" w:rsidP="6F8E4E75" w:rsidRDefault="6F8E4E75" w14:paraId="5F58DCAC" w14:textId="6B955E2D"/>
    <w:p w:rsidR="4854C4DB" w:rsidP="6F8E4E75" w:rsidRDefault="4854C4DB" w14:paraId="58FD475B" w14:textId="3AC81D17">
      <w:r>
        <w:t xml:space="preserve"> </w:t>
      </w:r>
    </w:p>
    <w:p w:rsidR="6F8E4E75" w:rsidP="6F8E4E75" w:rsidRDefault="6F8E4E75" w14:paraId="0B0FB730" w14:textId="0F31721C"/>
    <w:p w:rsidR="051601C4" w:rsidP="6F8E4E75" w:rsidRDefault="051601C4" w14:paraId="58D6B185" w14:textId="5928A52C">
      <w:pPr>
        <w:pStyle w:val="Heading5"/>
        <w:rPr>
          <w:rFonts w:ascii="Calibri Light" w:hAnsi="Calibri Light"/>
        </w:rPr>
      </w:pPr>
      <w:bookmarkStart w:name="_Toc1942360823" w:id="915513965"/>
      <w:r w:rsidR="051601C4">
        <w:rPr/>
        <w:t>Appendix L.</w:t>
      </w:r>
      <w:bookmarkEnd w:id="915513965"/>
    </w:p>
    <w:p w:rsidR="6F8E4E75" w:rsidP="6F8E4E75" w:rsidRDefault="6F8E4E75" w14:paraId="7A2D1DC7" w14:textId="669D871A"/>
    <w:p w:rsidR="6F8E4E75" w:rsidP="6F8E4E75" w:rsidRDefault="6F8E4E75" w14:paraId="451D2B81" w14:textId="4198BBDD"/>
    <w:p w:rsidR="37034B47" w:rsidP="6F8E4E75" w:rsidRDefault="37034B47" w14:paraId="7A928FFB" w14:textId="1145422E">
      <w:r>
        <w:rPr>
          <w:noProof/>
        </w:rPr>
        <w:drawing>
          <wp:inline distT="0" distB="0" distL="0" distR="0" wp14:anchorId="331B27F3" wp14:editId="564C0090">
            <wp:extent cx="4572000" cy="1885950"/>
            <wp:effectExtent l="0" t="0" r="0" b="0"/>
            <wp:docPr id="571289730" name="Picture 571289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289730"/>
                    <pic:cNvPicPr/>
                  </pic:nvPicPr>
                  <pic:blipFill>
                    <a:blip r:embed="rId45">
                      <a:extLst>
                        <a:ext uri="{28A0092B-C50C-407E-A947-70E740481C1C}">
                          <a14:useLocalDpi xmlns:a14="http://schemas.microsoft.com/office/drawing/2010/main" val="0"/>
                        </a:ext>
                      </a:extLst>
                    </a:blip>
                    <a:stretch>
                      <a:fillRect/>
                    </a:stretch>
                  </pic:blipFill>
                  <pic:spPr>
                    <a:xfrm>
                      <a:off x="0" y="0"/>
                      <a:ext cx="4572000" cy="1885950"/>
                    </a:xfrm>
                    <a:prstGeom prst="rect">
                      <a:avLst/>
                    </a:prstGeom>
                  </pic:spPr>
                </pic:pic>
              </a:graphicData>
            </a:graphic>
          </wp:inline>
        </w:drawing>
      </w:r>
    </w:p>
    <w:p w:rsidR="6F8E4E75" w:rsidP="6F8E4E75" w:rsidRDefault="6F8E4E75" w14:paraId="10594AAE" w14:textId="7234B2A0"/>
    <w:p w:rsidR="6F8E4E75" w:rsidP="6F8E4E75" w:rsidRDefault="6F8E4E75" w14:paraId="15B5CDB6" w14:textId="62CBF902"/>
    <w:p w:rsidR="6F8E4E75" w:rsidP="6F8E4E75" w:rsidRDefault="6F8E4E75" w14:paraId="64266C36" w14:textId="42AEFC20"/>
    <w:p w:rsidR="6F8E4E75" w:rsidP="6F8E4E75" w:rsidRDefault="6F8E4E75" w14:paraId="5173E498" w14:textId="72EC701D"/>
    <w:p w:rsidR="6F8E4E75" w:rsidP="6F8E4E75" w:rsidRDefault="6F8E4E75" w14:paraId="3566E423" w14:textId="4D2EC205"/>
    <w:p w:rsidR="6F8E4E75" w:rsidP="6F8E4E75" w:rsidRDefault="6F8E4E75" w14:paraId="5F31BCC8" w14:textId="5F7AD9C1"/>
    <w:p w:rsidR="6F8E4E75" w:rsidP="6F8E4E75" w:rsidRDefault="6F8E4E75" w14:paraId="3554CAE6" w14:textId="281C3F7F"/>
    <w:p w:rsidR="6F8E4E75" w:rsidP="6F8E4E75" w:rsidRDefault="6F8E4E75" w14:paraId="4AC39166" w14:textId="3B0E7E1C"/>
    <w:p w:rsidR="6F8E4E75" w:rsidP="6F8E4E75" w:rsidRDefault="6F8E4E75" w14:paraId="15278C59" w14:textId="5E459EC9"/>
    <w:p w:rsidR="6F8E4E75" w:rsidP="6F8E4E75" w:rsidRDefault="6F8E4E75" w14:paraId="3B952E67" w14:textId="716C3824"/>
    <w:p w:rsidR="6F8E4E75" w:rsidP="6F8E4E75" w:rsidRDefault="6F8E4E75" w14:paraId="1ABC6EE2" w14:textId="46152029"/>
    <w:p w:rsidR="6F8E4E75" w:rsidP="6F8E4E75" w:rsidRDefault="6F8E4E75" w14:paraId="167F0386" w14:textId="29337567"/>
    <w:p w:rsidR="6F8E4E75" w:rsidP="6F8E4E75" w:rsidRDefault="6F8E4E75" w14:paraId="018AA793" w14:textId="24AAAA2A"/>
    <w:p w:rsidR="6F8E4E75" w:rsidP="6F8E4E75" w:rsidRDefault="6F8E4E75" w14:paraId="0B2D310D" w14:textId="4EC55D7B"/>
    <w:p w:rsidR="6F8E4E75" w:rsidP="6F8E4E75" w:rsidRDefault="6F8E4E75" w14:paraId="09D485FD" w14:textId="289AF0A0"/>
    <w:p w:rsidR="6F8E4E75" w:rsidP="6F8E4E75" w:rsidRDefault="6F8E4E75" w14:paraId="736467E2" w14:textId="73A08929"/>
    <w:p w:rsidR="6F8E4E75" w:rsidP="6F8E4E75" w:rsidRDefault="6F8E4E75" w14:paraId="2E6DCEA7" w14:textId="052F710C"/>
    <w:p w:rsidR="37034B47" w:rsidP="6F8E4E75" w:rsidRDefault="37034B47" w14:paraId="455A5FA7" w14:textId="4155F77C">
      <w:pPr>
        <w:pStyle w:val="Heading6"/>
        <w:rPr>
          <w:rFonts w:ascii="Calibri Light" w:hAnsi="Calibri Light"/>
          <w:color w:val="1F3763"/>
        </w:rPr>
      </w:pPr>
      <w:bookmarkStart w:name="_Toc675407028" w:id="845308238"/>
      <w:r w:rsidR="37034B47">
        <w:rPr/>
        <w:t>Appendix H.</w:t>
      </w:r>
      <w:bookmarkEnd w:id="845308238"/>
    </w:p>
    <w:p w:rsidR="051601C4" w:rsidP="6F8E4E75" w:rsidRDefault="051601C4" w14:paraId="4FA766BD" w14:textId="49B510CA">
      <w:r>
        <w:rPr>
          <w:noProof/>
        </w:rPr>
        <w:drawing>
          <wp:inline distT="0" distB="0" distL="0" distR="0" wp14:anchorId="0158A042" wp14:editId="09FFF1FB">
            <wp:extent cx="4572000" cy="2333625"/>
            <wp:effectExtent l="0" t="0" r="0" b="0"/>
            <wp:docPr id="228253" name="Picture 228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53"/>
                    <pic:cNvPicPr/>
                  </pic:nvPicPr>
                  <pic:blipFill>
                    <a:blip r:embed="rId46">
                      <a:extLst>
                        <a:ext uri="{28A0092B-C50C-407E-A947-70E740481C1C}">
                          <a14:useLocalDpi xmlns:a14="http://schemas.microsoft.com/office/drawing/2010/main" val="0"/>
                        </a:ext>
                      </a:extLst>
                    </a:blip>
                    <a:stretch>
                      <a:fillRect/>
                    </a:stretch>
                  </pic:blipFill>
                  <pic:spPr>
                    <a:xfrm>
                      <a:off x="0" y="0"/>
                      <a:ext cx="4572000" cy="2333625"/>
                    </a:xfrm>
                    <a:prstGeom prst="rect">
                      <a:avLst/>
                    </a:prstGeom>
                  </pic:spPr>
                </pic:pic>
              </a:graphicData>
            </a:graphic>
          </wp:inline>
        </w:drawing>
      </w:r>
    </w:p>
    <w:p w:rsidR="6F8E4E75" w:rsidP="6F8E4E75" w:rsidRDefault="6F8E4E75" w14:paraId="63FABC26" w14:textId="17D20ED1"/>
    <w:p w:rsidR="6F8E4E75" w:rsidP="6F8E4E75" w:rsidRDefault="6F8E4E75" w14:paraId="7BD8ACFA" w14:textId="51ABEEAE"/>
    <w:p w:rsidR="6F8E4E75" w:rsidP="6F8E4E75" w:rsidRDefault="6F8E4E75" w14:paraId="74E71939" w14:textId="3204911D"/>
    <w:p w:rsidR="6F8E4E75" w:rsidP="6F8E4E75" w:rsidRDefault="6F8E4E75" w14:paraId="5FDF3D86" w14:textId="1B7B6FFD"/>
    <w:p w:rsidR="6F8E4E75" w:rsidP="6F8E4E75" w:rsidRDefault="6F8E4E75" w14:paraId="13BEFD3D" w14:textId="087F4F71"/>
    <w:p w:rsidR="6F8E4E75" w:rsidP="6F8E4E75" w:rsidRDefault="6F8E4E75" w14:paraId="5CD4FCB9" w14:textId="73CA7B42"/>
    <w:p w:rsidR="6F8E4E75" w:rsidP="6F8E4E75" w:rsidRDefault="6F8E4E75" w14:paraId="42E027F3" w14:textId="5A9A6E32"/>
    <w:p w:rsidR="6F8E4E75" w:rsidP="6F8E4E75" w:rsidRDefault="6F8E4E75" w14:paraId="4F9540F4" w14:textId="14DB66D3"/>
    <w:p w:rsidR="6F8E4E75" w:rsidP="6F8E4E75" w:rsidRDefault="6F8E4E75" w14:paraId="15C7D93D" w14:textId="1186E7FD"/>
    <w:p w:rsidR="6F8E4E75" w:rsidP="6F8E4E75" w:rsidRDefault="6F8E4E75" w14:paraId="09694132" w14:textId="4BA93E0A"/>
    <w:p w:rsidR="6F8E4E75" w:rsidP="6F8E4E75" w:rsidRDefault="6F8E4E75" w14:paraId="262F5212" w14:textId="52B51EBD"/>
    <w:p w:rsidR="6F8E4E75" w:rsidP="6F8E4E75" w:rsidRDefault="6F8E4E75" w14:paraId="3F4E6CC9" w14:textId="79323669"/>
    <w:p w:rsidR="6F8E4E75" w:rsidP="6F8E4E75" w:rsidRDefault="6F8E4E75" w14:paraId="5E3158E9" w14:textId="7496075D"/>
    <w:p w:rsidR="6F8E4E75" w:rsidP="6F8E4E75" w:rsidRDefault="6F8E4E75" w14:paraId="685407AC" w14:textId="001FD316"/>
    <w:p w:rsidR="6F8E4E75" w:rsidP="6F8E4E75" w:rsidRDefault="6F8E4E75" w14:paraId="1A10DDAF" w14:textId="0267AB3F"/>
    <w:p w:rsidR="6F8E4E75" w:rsidP="6F8E4E75" w:rsidRDefault="6F8E4E75" w14:paraId="56293D33" w14:textId="42469C07"/>
    <w:p w:rsidR="6F8E4E75" w:rsidP="6F8E4E75" w:rsidRDefault="6F8E4E75" w14:paraId="0B17DF00" w14:textId="71541A7B"/>
    <w:p w:rsidR="6F8E4E75" w:rsidP="6F8E4E75" w:rsidRDefault="6F8E4E75" w14:paraId="00564292" w14:textId="304E55C6"/>
    <w:p w:rsidR="6F8E4E75" w:rsidP="6F8E4E75" w:rsidRDefault="6F8E4E75" w14:paraId="085A6EC1" w14:textId="53E92155"/>
    <w:p w:rsidR="6F8E4E75" w:rsidP="6F8E4E75" w:rsidRDefault="6F8E4E75" w14:paraId="1CAD0A90" w14:textId="25C24DCC"/>
    <w:p w:rsidR="6F8E4E75" w:rsidP="6F8E4E75" w:rsidRDefault="6F8E4E75" w14:paraId="2317F918" w14:textId="32B509F3"/>
    <w:p w:rsidR="6F8E4E75" w:rsidP="6F8E4E75" w:rsidRDefault="6F8E4E75" w14:paraId="26CB1AD5" w14:textId="00B09465"/>
    <w:p w:rsidR="0A25D8B2" w:rsidP="6F8E4E75" w:rsidRDefault="0A25D8B2" w14:paraId="150C866C" w14:textId="6806D272">
      <w:pPr>
        <w:pStyle w:val="Heading5"/>
        <w:rPr>
          <w:rFonts w:ascii="Calibri Light" w:hAnsi="Calibri Light"/>
        </w:rPr>
      </w:pPr>
      <w:bookmarkStart w:name="_Toc654165766" w:id="2099767661"/>
      <w:r w:rsidR="0A25D8B2">
        <w:rPr/>
        <w:t>Appendix I.</w:t>
      </w:r>
      <w:bookmarkEnd w:id="2099767661"/>
    </w:p>
    <w:p w:rsidR="6F8E4E75" w:rsidP="6F8E4E75" w:rsidRDefault="6F8E4E75" w14:paraId="6DC97A20" w14:textId="15512DB0"/>
    <w:p w:rsidR="0A25D8B2" w:rsidP="6F8E4E75" w:rsidRDefault="0A25D8B2" w14:paraId="159DC292" w14:textId="3609628E">
      <w:r>
        <w:rPr>
          <w:noProof/>
        </w:rPr>
        <w:drawing>
          <wp:inline distT="0" distB="0" distL="0" distR="0" wp14:anchorId="62A8161E" wp14:editId="2F6AB771">
            <wp:extent cx="5875587" cy="2962275"/>
            <wp:effectExtent l="0" t="0" r="0" b="0"/>
            <wp:docPr id="525455004" name="Picture 52545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55004"/>
                    <pic:cNvPicPr/>
                  </pic:nvPicPr>
                  <pic:blipFill>
                    <a:blip r:embed="rId47">
                      <a:extLst>
                        <a:ext uri="{28A0092B-C50C-407E-A947-70E740481C1C}">
                          <a14:useLocalDpi xmlns:a14="http://schemas.microsoft.com/office/drawing/2010/main" val="0"/>
                        </a:ext>
                      </a:extLst>
                    </a:blip>
                    <a:stretch>
                      <a:fillRect/>
                    </a:stretch>
                  </pic:blipFill>
                  <pic:spPr>
                    <a:xfrm>
                      <a:off x="0" y="0"/>
                      <a:ext cx="5875587" cy="2962275"/>
                    </a:xfrm>
                    <a:prstGeom prst="rect">
                      <a:avLst/>
                    </a:prstGeom>
                  </pic:spPr>
                </pic:pic>
              </a:graphicData>
            </a:graphic>
          </wp:inline>
        </w:drawing>
      </w:r>
    </w:p>
    <w:sectPr w:rsidR="0A25D8B2">
      <w:headerReference w:type="default" r:id="rId48"/>
      <w:footerReference w:type="default" r:id="rId4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E5D5F" w:rsidRDefault="007555F9" w14:paraId="05CF0A29" w14:textId="77777777">
      <w:pPr>
        <w:spacing w:after="0" w:line="240" w:lineRule="auto"/>
      </w:pPr>
      <w:r>
        <w:separator/>
      </w:r>
    </w:p>
  </w:endnote>
  <w:endnote w:type="continuationSeparator" w:id="0">
    <w:p w:rsidR="006E5D5F" w:rsidRDefault="007555F9" w14:paraId="6CD6A4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F8E4E75" w:rsidTr="6F8E4E75" w14:paraId="3C4A5446" w14:textId="77777777">
      <w:tc>
        <w:tcPr>
          <w:tcW w:w="3005" w:type="dxa"/>
        </w:tcPr>
        <w:p w:rsidR="6F8E4E75" w:rsidP="6F8E4E75" w:rsidRDefault="6F8E4E75" w14:paraId="2E9300DC" w14:textId="157B8991">
          <w:pPr>
            <w:pStyle w:val="Header"/>
            <w:ind w:left="-115"/>
          </w:pPr>
        </w:p>
      </w:tc>
      <w:tc>
        <w:tcPr>
          <w:tcW w:w="3005" w:type="dxa"/>
        </w:tcPr>
        <w:p w:rsidR="6F8E4E75" w:rsidP="6F8E4E75" w:rsidRDefault="6F8E4E75" w14:paraId="3014F6C0" w14:textId="1D3A294E">
          <w:pPr>
            <w:pStyle w:val="Header"/>
            <w:jc w:val="center"/>
          </w:pPr>
          <w:r>
            <w:t>1</w:t>
          </w:r>
        </w:p>
        <w:p w:rsidR="6F8E4E75" w:rsidP="6F8E4E75" w:rsidRDefault="6F8E4E75" w14:paraId="26D23DBF" w14:textId="1F1434E7">
          <w:pPr>
            <w:pStyle w:val="Header"/>
            <w:jc w:val="center"/>
          </w:pPr>
        </w:p>
      </w:tc>
      <w:tc>
        <w:tcPr>
          <w:tcW w:w="3005" w:type="dxa"/>
        </w:tcPr>
        <w:p w:rsidR="6F8E4E75" w:rsidP="6F8E4E75" w:rsidRDefault="6F8E4E75" w14:paraId="25E3E269" w14:textId="65DD8D65">
          <w:pPr>
            <w:pStyle w:val="Header"/>
            <w:ind w:right="-115"/>
            <w:jc w:val="right"/>
          </w:pPr>
        </w:p>
      </w:tc>
    </w:tr>
  </w:tbl>
  <w:p w:rsidR="6F8E4E75" w:rsidP="6F8E4E75" w:rsidRDefault="6F8E4E75" w14:paraId="713CE93C" w14:textId="2A230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E5D5F" w:rsidRDefault="007555F9" w14:paraId="1D3FBEA2" w14:textId="77777777">
      <w:pPr>
        <w:spacing w:after="0" w:line="240" w:lineRule="auto"/>
      </w:pPr>
      <w:r>
        <w:separator/>
      </w:r>
    </w:p>
  </w:footnote>
  <w:footnote w:type="continuationSeparator" w:id="0">
    <w:p w:rsidR="006E5D5F" w:rsidRDefault="007555F9" w14:paraId="038AF74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F8E4E75" w:rsidTr="6F8E4E75" w14:paraId="401B0993" w14:textId="77777777">
      <w:tc>
        <w:tcPr>
          <w:tcW w:w="3005" w:type="dxa"/>
        </w:tcPr>
        <w:p w:rsidR="6F8E4E75" w:rsidP="6F8E4E75" w:rsidRDefault="6F8E4E75" w14:paraId="499B5FB7" w14:textId="3F18DC77">
          <w:pPr>
            <w:pStyle w:val="Header"/>
            <w:ind w:left="-115"/>
          </w:pPr>
        </w:p>
      </w:tc>
      <w:tc>
        <w:tcPr>
          <w:tcW w:w="3005" w:type="dxa"/>
        </w:tcPr>
        <w:p w:rsidR="6F8E4E75" w:rsidP="6F8E4E75" w:rsidRDefault="6F8E4E75" w14:paraId="37AF5F3F" w14:textId="3D311D27">
          <w:pPr>
            <w:pStyle w:val="Header"/>
            <w:jc w:val="center"/>
          </w:pPr>
        </w:p>
      </w:tc>
      <w:tc>
        <w:tcPr>
          <w:tcW w:w="3005" w:type="dxa"/>
        </w:tcPr>
        <w:p w:rsidR="6F8E4E75" w:rsidP="6F8E4E75" w:rsidRDefault="6F8E4E75" w14:paraId="03A5ED3C" w14:textId="3B82CBBE">
          <w:pPr>
            <w:pStyle w:val="Header"/>
            <w:ind w:right="-115"/>
            <w:jc w:val="right"/>
          </w:pPr>
        </w:p>
      </w:tc>
    </w:tr>
  </w:tbl>
  <w:p w:rsidR="6F8E4E75" w:rsidP="6F8E4E75" w:rsidRDefault="6F8E4E75" w14:paraId="0098BECA" w14:textId="5523FCEB">
    <w:pPr>
      <w:pStyle w:val="Header"/>
    </w:pPr>
  </w:p>
</w:hdr>
</file>

<file path=word/intelligence.xml><?xml version="1.0" encoding="utf-8"?>
<int:Intelligence xmlns:int="http://schemas.microsoft.com/office/intelligence/2019/intelligence">
  <int:IntelligenceSettings/>
  <int:Manifest>
    <int:WordHash hashCode="lfFwLTceqEsV73" id="6w+RSWNQ"/>
    <int:WordHash hashCode="xCGRBComhR+TMC" id="IlUGBwO8"/>
    <int:WordHash hashCode="5/b/G4iMbhDvb+" id="vBDPeXDO"/>
    <int:WordHash hashCode="E5vaVdBtQU84ow" id="e+W11BXX"/>
    <int:WordHash hashCode="GnIWEc7nT38Zj2" id="sMCtB4yi"/>
    <int:WordHash hashCode="Gw+IM2wKVRNSdQ" id="/+WGThze"/>
    <int:WordHash hashCode="MgPEEYIcg+5fk7" id="t6KAmhy9"/>
    <int:WordHash hashCode="4ijRflvppiZMkA" id="FqpHoKCS"/>
    <int:WordHash hashCode="OTUwh/fSO7MJ1i" id="AEYfunHB"/>
    <int:WordHash hashCode="ZPe7JmR06jwIwg" id="uXC+4Fg7"/>
  </int:Manifest>
  <int:Observations>
    <int:Content id="6w+RSWNQ">
      <int:Rejection type="LegacyProofing"/>
    </int:Content>
    <int:Content id="IlUGBwO8">
      <int:Rejection type="LegacyProofing"/>
    </int:Content>
    <int:Content id="vBDPeXDO">
      <int:Rejection type="LegacyProofing"/>
    </int:Content>
    <int:Content id="e+W11BXX">
      <int:Rejection type="LegacyProofing"/>
    </int:Content>
    <int:Content id="sMCtB4yi">
      <int:Rejection type="LegacyProofing"/>
    </int:Content>
    <int:Content id="/+WGThze">
      <int:Rejection type="LegacyProofing"/>
    </int:Content>
    <int:Content id="t6KAmhy9">
      <int:Rejection type="LegacyProofing"/>
    </int:Content>
    <int:Content id="FqpHoKCS">
      <int:Rejection type="LegacyProofing"/>
    </int:Content>
    <int:Content id="AEYfunHB">
      <int:Rejection type="LegacyProofing"/>
    </int:Content>
    <int:Content id="uXC+4Fg7">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574F"/>
    <w:multiLevelType w:val="hybridMultilevel"/>
    <w:tmpl w:val="FFFFFFFF"/>
    <w:lvl w:ilvl="0" w:tplc="74542F4A">
      <w:start w:val="1"/>
      <w:numFmt w:val="bullet"/>
      <w:lvlText w:val=""/>
      <w:lvlJc w:val="left"/>
      <w:pPr>
        <w:ind w:left="720" w:hanging="360"/>
      </w:pPr>
      <w:rPr>
        <w:rFonts w:hint="default" w:ascii="Symbol" w:hAnsi="Symbol"/>
      </w:rPr>
    </w:lvl>
    <w:lvl w:ilvl="1" w:tplc="9BEE78D0">
      <w:start w:val="1"/>
      <w:numFmt w:val="bullet"/>
      <w:lvlText w:val="o"/>
      <w:lvlJc w:val="left"/>
      <w:pPr>
        <w:ind w:left="1440" w:hanging="360"/>
      </w:pPr>
      <w:rPr>
        <w:rFonts w:hint="default" w:ascii="Courier New" w:hAnsi="Courier New"/>
      </w:rPr>
    </w:lvl>
    <w:lvl w:ilvl="2" w:tplc="521C840E">
      <w:start w:val="1"/>
      <w:numFmt w:val="bullet"/>
      <w:lvlText w:val=""/>
      <w:lvlJc w:val="left"/>
      <w:pPr>
        <w:ind w:left="2160" w:hanging="360"/>
      </w:pPr>
      <w:rPr>
        <w:rFonts w:hint="default" w:ascii="Wingdings" w:hAnsi="Wingdings"/>
      </w:rPr>
    </w:lvl>
    <w:lvl w:ilvl="3" w:tplc="A564618C">
      <w:start w:val="1"/>
      <w:numFmt w:val="bullet"/>
      <w:lvlText w:val=""/>
      <w:lvlJc w:val="left"/>
      <w:pPr>
        <w:ind w:left="2880" w:hanging="360"/>
      </w:pPr>
      <w:rPr>
        <w:rFonts w:hint="default" w:ascii="Symbol" w:hAnsi="Symbol"/>
      </w:rPr>
    </w:lvl>
    <w:lvl w:ilvl="4" w:tplc="A3FEC128">
      <w:start w:val="1"/>
      <w:numFmt w:val="bullet"/>
      <w:lvlText w:val="o"/>
      <w:lvlJc w:val="left"/>
      <w:pPr>
        <w:ind w:left="3600" w:hanging="360"/>
      </w:pPr>
      <w:rPr>
        <w:rFonts w:hint="default" w:ascii="Courier New" w:hAnsi="Courier New"/>
      </w:rPr>
    </w:lvl>
    <w:lvl w:ilvl="5" w:tplc="A65A7B48">
      <w:start w:val="1"/>
      <w:numFmt w:val="bullet"/>
      <w:lvlText w:val=""/>
      <w:lvlJc w:val="left"/>
      <w:pPr>
        <w:ind w:left="4320" w:hanging="360"/>
      </w:pPr>
      <w:rPr>
        <w:rFonts w:hint="default" w:ascii="Wingdings" w:hAnsi="Wingdings"/>
      </w:rPr>
    </w:lvl>
    <w:lvl w:ilvl="6" w:tplc="F56493C0">
      <w:start w:val="1"/>
      <w:numFmt w:val="bullet"/>
      <w:lvlText w:val=""/>
      <w:lvlJc w:val="left"/>
      <w:pPr>
        <w:ind w:left="5040" w:hanging="360"/>
      </w:pPr>
      <w:rPr>
        <w:rFonts w:hint="default" w:ascii="Symbol" w:hAnsi="Symbol"/>
      </w:rPr>
    </w:lvl>
    <w:lvl w:ilvl="7" w:tplc="977CE04E">
      <w:start w:val="1"/>
      <w:numFmt w:val="bullet"/>
      <w:lvlText w:val="o"/>
      <w:lvlJc w:val="left"/>
      <w:pPr>
        <w:ind w:left="5760" w:hanging="360"/>
      </w:pPr>
      <w:rPr>
        <w:rFonts w:hint="default" w:ascii="Courier New" w:hAnsi="Courier New"/>
      </w:rPr>
    </w:lvl>
    <w:lvl w:ilvl="8" w:tplc="A82E5ACE">
      <w:start w:val="1"/>
      <w:numFmt w:val="bullet"/>
      <w:lvlText w:val=""/>
      <w:lvlJc w:val="left"/>
      <w:pPr>
        <w:ind w:left="6480" w:hanging="360"/>
      </w:pPr>
      <w:rPr>
        <w:rFonts w:hint="default" w:ascii="Wingdings" w:hAnsi="Wingdings"/>
      </w:rPr>
    </w:lvl>
  </w:abstractNum>
  <w:abstractNum w:abstractNumId="1" w15:restartNumberingAfterBreak="0">
    <w:nsid w:val="10955724"/>
    <w:multiLevelType w:val="hybridMultilevel"/>
    <w:tmpl w:val="FFFFFFFF"/>
    <w:lvl w:ilvl="0" w:tplc="7A86DBD4">
      <w:start w:val="1"/>
      <w:numFmt w:val="bullet"/>
      <w:lvlText w:val=""/>
      <w:lvlJc w:val="left"/>
      <w:pPr>
        <w:ind w:left="720" w:hanging="360"/>
      </w:pPr>
      <w:rPr>
        <w:rFonts w:hint="default" w:ascii="Symbol" w:hAnsi="Symbol"/>
      </w:rPr>
    </w:lvl>
    <w:lvl w:ilvl="1" w:tplc="DC62566A">
      <w:start w:val="1"/>
      <w:numFmt w:val="bullet"/>
      <w:lvlText w:val="o"/>
      <w:lvlJc w:val="left"/>
      <w:pPr>
        <w:ind w:left="1440" w:hanging="360"/>
      </w:pPr>
      <w:rPr>
        <w:rFonts w:hint="default" w:ascii="Courier New" w:hAnsi="Courier New"/>
      </w:rPr>
    </w:lvl>
    <w:lvl w:ilvl="2" w:tplc="B82AC786">
      <w:start w:val="1"/>
      <w:numFmt w:val="bullet"/>
      <w:lvlText w:val=""/>
      <w:lvlJc w:val="left"/>
      <w:pPr>
        <w:ind w:left="2160" w:hanging="360"/>
      </w:pPr>
      <w:rPr>
        <w:rFonts w:hint="default" w:ascii="Wingdings" w:hAnsi="Wingdings"/>
      </w:rPr>
    </w:lvl>
    <w:lvl w:ilvl="3" w:tplc="12EADD9A">
      <w:start w:val="1"/>
      <w:numFmt w:val="bullet"/>
      <w:lvlText w:val=""/>
      <w:lvlJc w:val="left"/>
      <w:pPr>
        <w:ind w:left="2880" w:hanging="360"/>
      </w:pPr>
      <w:rPr>
        <w:rFonts w:hint="default" w:ascii="Symbol" w:hAnsi="Symbol"/>
      </w:rPr>
    </w:lvl>
    <w:lvl w:ilvl="4" w:tplc="1E4498B6">
      <w:start w:val="1"/>
      <w:numFmt w:val="bullet"/>
      <w:lvlText w:val="o"/>
      <w:lvlJc w:val="left"/>
      <w:pPr>
        <w:ind w:left="3600" w:hanging="360"/>
      </w:pPr>
      <w:rPr>
        <w:rFonts w:hint="default" w:ascii="Courier New" w:hAnsi="Courier New"/>
      </w:rPr>
    </w:lvl>
    <w:lvl w:ilvl="5" w:tplc="0DE6A5F0">
      <w:start w:val="1"/>
      <w:numFmt w:val="bullet"/>
      <w:lvlText w:val=""/>
      <w:lvlJc w:val="left"/>
      <w:pPr>
        <w:ind w:left="4320" w:hanging="360"/>
      </w:pPr>
      <w:rPr>
        <w:rFonts w:hint="default" w:ascii="Wingdings" w:hAnsi="Wingdings"/>
      </w:rPr>
    </w:lvl>
    <w:lvl w:ilvl="6" w:tplc="73C0063A">
      <w:start w:val="1"/>
      <w:numFmt w:val="bullet"/>
      <w:lvlText w:val=""/>
      <w:lvlJc w:val="left"/>
      <w:pPr>
        <w:ind w:left="5040" w:hanging="360"/>
      </w:pPr>
      <w:rPr>
        <w:rFonts w:hint="default" w:ascii="Symbol" w:hAnsi="Symbol"/>
      </w:rPr>
    </w:lvl>
    <w:lvl w:ilvl="7" w:tplc="5344C5FC">
      <w:start w:val="1"/>
      <w:numFmt w:val="bullet"/>
      <w:lvlText w:val="o"/>
      <w:lvlJc w:val="left"/>
      <w:pPr>
        <w:ind w:left="5760" w:hanging="360"/>
      </w:pPr>
      <w:rPr>
        <w:rFonts w:hint="default" w:ascii="Courier New" w:hAnsi="Courier New"/>
      </w:rPr>
    </w:lvl>
    <w:lvl w:ilvl="8" w:tplc="EB8E342C">
      <w:start w:val="1"/>
      <w:numFmt w:val="bullet"/>
      <w:lvlText w:val=""/>
      <w:lvlJc w:val="left"/>
      <w:pPr>
        <w:ind w:left="6480" w:hanging="360"/>
      </w:pPr>
      <w:rPr>
        <w:rFonts w:hint="default" w:ascii="Wingdings" w:hAnsi="Wingdings"/>
      </w:rPr>
    </w:lvl>
  </w:abstractNum>
  <w:abstractNum w:abstractNumId="2" w15:restartNumberingAfterBreak="0">
    <w:nsid w:val="7B857195"/>
    <w:multiLevelType w:val="hybridMultilevel"/>
    <w:tmpl w:val="FFFFFFFF"/>
    <w:lvl w:ilvl="0" w:tplc="64104912">
      <w:start w:val="1"/>
      <w:numFmt w:val="bullet"/>
      <w:lvlText w:val=""/>
      <w:lvlJc w:val="left"/>
      <w:pPr>
        <w:ind w:left="720" w:hanging="360"/>
      </w:pPr>
      <w:rPr>
        <w:rFonts w:hint="default" w:ascii="Symbol" w:hAnsi="Symbol"/>
      </w:rPr>
    </w:lvl>
    <w:lvl w:ilvl="1" w:tplc="96C44392">
      <w:start w:val="1"/>
      <w:numFmt w:val="bullet"/>
      <w:lvlText w:val="o"/>
      <w:lvlJc w:val="left"/>
      <w:pPr>
        <w:ind w:left="1440" w:hanging="360"/>
      </w:pPr>
      <w:rPr>
        <w:rFonts w:hint="default" w:ascii="Courier New" w:hAnsi="Courier New"/>
      </w:rPr>
    </w:lvl>
    <w:lvl w:ilvl="2" w:tplc="9578B4D0">
      <w:start w:val="1"/>
      <w:numFmt w:val="bullet"/>
      <w:lvlText w:val=""/>
      <w:lvlJc w:val="left"/>
      <w:pPr>
        <w:ind w:left="2160" w:hanging="360"/>
      </w:pPr>
      <w:rPr>
        <w:rFonts w:hint="default" w:ascii="Wingdings" w:hAnsi="Wingdings"/>
      </w:rPr>
    </w:lvl>
    <w:lvl w:ilvl="3" w:tplc="1B9A3812">
      <w:start w:val="1"/>
      <w:numFmt w:val="bullet"/>
      <w:lvlText w:val=""/>
      <w:lvlJc w:val="left"/>
      <w:pPr>
        <w:ind w:left="2880" w:hanging="360"/>
      </w:pPr>
      <w:rPr>
        <w:rFonts w:hint="default" w:ascii="Symbol" w:hAnsi="Symbol"/>
      </w:rPr>
    </w:lvl>
    <w:lvl w:ilvl="4" w:tplc="945E60F2">
      <w:start w:val="1"/>
      <w:numFmt w:val="bullet"/>
      <w:lvlText w:val="o"/>
      <w:lvlJc w:val="left"/>
      <w:pPr>
        <w:ind w:left="3600" w:hanging="360"/>
      </w:pPr>
      <w:rPr>
        <w:rFonts w:hint="default" w:ascii="Courier New" w:hAnsi="Courier New"/>
      </w:rPr>
    </w:lvl>
    <w:lvl w:ilvl="5" w:tplc="B4989C5C">
      <w:start w:val="1"/>
      <w:numFmt w:val="bullet"/>
      <w:lvlText w:val=""/>
      <w:lvlJc w:val="left"/>
      <w:pPr>
        <w:ind w:left="4320" w:hanging="360"/>
      </w:pPr>
      <w:rPr>
        <w:rFonts w:hint="default" w:ascii="Wingdings" w:hAnsi="Wingdings"/>
      </w:rPr>
    </w:lvl>
    <w:lvl w:ilvl="6" w:tplc="E2C09DEE">
      <w:start w:val="1"/>
      <w:numFmt w:val="bullet"/>
      <w:lvlText w:val=""/>
      <w:lvlJc w:val="left"/>
      <w:pPr>
        <w:ind w:left="5040" w:hanging="360"/>
      </w:pPr>
      <w:rPr>
        <w:rFonts w:hint="default" w:ascii="Symbol" w:hAnsi="Symbol"/>
      </w:rPr>
    </w:lvl>
    <w:lvl w:ilvl="7" w:tplc="2BFCAA7C">
      <w:start w:val="1"/>
      <w:numFmt w:val="bullet"/>
      <w:lvlText w:val="o"/>
      <w:lvlJc w:val="left"/>
      <w:pPr>
        <w:ind w:left="5760" w:hanging="360"/>
      </w:pPr>
      <w:rPr>
        <w:rFonts w:hint="default" w:ascii="Courier New" w:hAnsi="Courier New"/>
      </w:rPr>
    </w:lvl>
    <w:lvl w:ilvl="8" w:tplc="CA78FFF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EC2684"/>
    <w:rsid w:val="0001EB3D"/>
    <w:rsid w:val="000796EC"/>
    <w:rsid w:val="000F0FAF"/>
    <w:rsid w:val="0024E1C0"/>
    <w:rsid w:val="002820BE"/>
    <w:rsid w:val="004778F2"/>
    <w:rsid w:val="00500E0D"/>
    <w:rsid w:val="00638119"/>
    <w:rsid w:val="006E5D5F"/>
    <w:rsid w:val="007555F9"/>
    <w:rsid w:val="007DE006"/>
    <w:rsid w:val="0083A166"/>
    <w:rsid w:val="008A12F9"/>
    <w:rsid w:val="008BE07C"/>
    <w:rsid w:val="009A6EB3"/>
    <w:rsid w:val="009F7544"/>
    <w:rsid w:val="00A71240"/>
    <w:rsid w:val="00A738C0"/>
    <w:rsid w:val="00A94C43"/>
    <w:rsid w:val="00AEDEB9"/>
    <w:rsid w:val="00D11B4F"/>
    <w:rsid w:val="00D142BF"/>
    <w:rsid w:val="01019472"/>
    <w:rsid w:val="0117726A"/>
    <w:rsid w:val="011CBB5C"/>
    <w:rsid w:val="011CEA6B"/>
    <w:rsid w:val="0120E3BC"/>
    <w:rsid w:val="01264E07"/>
    <w:rsid w:val="0132EAB3"/>
    <w:rsid w:val="0137E8A3"/>
    <w:rsid w:val="014224F5"/>
    <w:rsid w:val="020597C3"/>
    <w:rsid w:val="020EF8BA"/>
    <w:rsid w:val="02115170"/>
    <w:rsid w:val="0219890D"/>
    <w:rsid w:val="021AB702"/>
    <w:rsid w:val="024E72DA"/>
    <w:rsid w:val="024EDD4A"/>
    <w:rsid w:val="026BA59E"/>
    <w:rsid w:val="026DA76B"/>
    <w:rsid w:val="026F5B2D"/>
    <w:rsid w:val="0279A591"/>
    <w:rsid w:val="028D34E9"/>
    <w:rsid w:val="028D9CFA"/>
    <w:rsid w:val="029BACEF"/>
    <w:rsid w:val="02A235AD"/>
    <w:rsid w:val="02B50240"/>
    <w:rsid w:val="02C6F586"/>
    <w:rsid w:val="02CAB70F"/>
    <w:rsid w:val="02CDF9C5"/>
    <w:rsid w:val="02DEE7FA"/>
    <w:rsid w:val="02E2CDFE"/>
    <w:rsid w:val="02EC361D"/>
    <w:rsid w:val="031036C4"/>
    <w:rsid w:val="03107610"/>
    <w:rsid w:val="03213CC2"/>
    <w:rsid w:val="032BE33F"/>
    <w:rsid w:val="0391EE35"/>
    <w:rsid w:val="03B3B93B"/>
    <w:rsid w:val="03B74526"/>
    <w:rsid w:val="03C3F178"/>
    <w:rsid w:val="03E51368"/>
    <w:rsid w:val="0401729F"/>
    <w:rsid w:val="04055614"/>
    <w:rsid w:val="0408D7D8"/>
    <w:rsid w:val="043B87BA"/>
    <w:rsid w:val="04487E72"/>
    <w:rsid w:val="045FAD3E"/>
    <w:rsid w:val="046A8B75"/>
    <w:rsid w:val="04741B2E"/>
    <w:rsid w:val="0488067E"/>
    <w:rsid w:val="0498D7A1"/>
    <w:rsid w:val="04A0C272"/>
    <w:rsid w:val="04A60492"/>
    <w:rsid w:val="04E1618B"/>
    <w:rsid w:val="04FAAACA"/>
    <w:rsid w:val="051601C4"/>
    <w:rsid w:val="051AEA15"/>
    <w:rsid w:val="05318FCB"/>
    <w:rsid w:val="05689C01"/>
    <w:rsid w:val="057552CE"/>
    <w:rsid w:val="0592B506"/>
    <w:rsid w:val="059B92C3"/>
    <w:rsid w:val="05A1C8C1"/>
    <w:rsid w:val="05B8E03A"/>
    <w:rsid w:val="05CED409"/>
    <w:rsid w:val="05DF2A68"/>
    <w:rsid w:val="05E44ED3"/>
    <w:rsid w:val="05EE9C62"/>
    <w:rsid w:val="060FBCCD"/>
    <w:rsid w:val="061B090D"/>
    <w:rsid w:val="061B8119"/>
    <w:rsid w:val="061FA8C7"/>
    <w:rsid w:val="062551DC"/>
    <w:rsid w:val="0640F2D1"/>
    <w:rsid w:val="0664B614"/>
    <w:rsid w:val="066BE18B"/>
    <w:rsid w:val="068309F1"/>
    <w:rsid w:val="068AE22F"/>
    <w:rsid w:val="068C4B2E"/>
    <w:rsid w:val="06AB996E"/>
    <w:rsid w:val="06C9A850"/>
    <w:rsid w:val="06EDB1EB"/>
    <w:rsid w:val="0704F2A2"/>
    <w:rsid w:val="073F4FE5"/>
    <w:rsid w:val="074E2C98"/>
    <w:rsid w:val="074F6C01"/>
    <w:rsid w:val="07550FA7"/>
    <w:rsid w:val="075A8258"/>
    <w:rsid w:val="075D586C"/>
    <w:rsid w:val="0768EA24"/>
    <w:rsid w:val="076E831E"/>
    <w:rsid w:val="0783CCC7"/>
    <w:rsid w:val="078EFE7C"/>
    <w:rsid w:val="0795FC63"/>
    <w:rsid w:val="07A58FA3"/>
    <w:rsid w:val="07B5ED92"/>
    <w:rsid w:val="07BFA740"/>
    <w:rsid w:val="07D6E373"/>
    <w:rsid w:val="07DD9C67"/>
    <w:rsid w:val="07E40F57"/>
    <w:rsid w:val="07E50444"/>
    <w:rsid w:val="07F13527"/>
    <w:rsid w:val="0808AFB3"/>
    <w:rsid w:val="082AF5BD"/>
    <w:rsid w:val="082C36E4"/>
    <w:rsid w:val="0830057C"/>
    <w:rsid w:val="0847D9B7"/>
    <w:rsid w:val="085BB6E4"/>
    <w:rsid w:val="085E28EB"/>
    <w:rsid w:val="08620462"/>
    <w:rsid w:val="0873C80C"/>
    <w:rsid w:val="0873DBAC"/>
    <w:rsid w:val="0877B15A"/>
    <w:rsid w:val="0885C77F"/>
    <w:rsid w:val="088A85ED"/>
    <w:rsid w:val="088E7529"/>
    <w:rsid w:val="089B309B"/>
    <w:rsid w:val="089C366C"/>
    <w:rsid w:val="08AADC34"/>
    <w:rsid w:val="08BC4A0B"/>
    <w:rsid w:val="08C0ADD3"/>
    <w:rsid w:val="090674CB"/>
    <w:rsid w:val="0910D0F4"/>
    <w:rsid w:val="091F9D28"/>
    <w:rsid w:val="09260E5D"/>
    <w:rsid w:val="092A44B7"/>
    <w:rsid w:val="0938D990"/>
    <w:rsid w:val="094B4981"/>
    <w:rsid w:val="0970017C"/>
    <w:rsid w:val="097F215F"/>
    <w:rsid w:val="0983D2EA"/>
    <w:rsid w:val="098437EA"/>
    <w:rsid w:val="098F85AD"/>
    <w:rsid w:val="09AA3074"/>
    <w:rsid w:val="09AD9DC1"/>
    <w:rsid w:val="09AF3551"/>
    <w:rsid w:val="09BE145A"/>
    <w:rsid w:val="0A070FC2"/>
    <w:rsid w:val="0A25D8B2"/>
    <w:rsid w:val="0A2C33F8"/>
    <w:rsid w:val="0A427198"/>
    <w:rsid w:val="0A625C52"/>
    <w:rsid w:val="0A721C2B"/>
    <w:rsid w:val="0A78B950"/>
    <w:rsid w:val="0A8A305A"/>
    <w:rsid w:val="0A971B48"/>
    <w:rsid w:val="0A9846CE"/>
    <w:rsid w:val="0A98AEDF"/>
    <w:rsid w:val="0AA160B4"/>
    <w:rsid w:val="0AD0E1D8"/>
    <w:rsid w:val="0AEB0CE4"/>
    <w:rsid w:val="0AED29AD"/>
    <w:rsid w:val="0AFEE93F"/>
    <w:rsid w:val="0B103DFC"/>
    <w:rsid w:val="0B143A25"/>
    <w:rsid w:val="0B38CAC3"/>
    <w:rsid w:val="0B431772"/>
    <w:rsid w:val="0B50C0C1"/>
    <w:rsid w:val="0B58F2E3"/>
    <w:rsid w:val="0B646BD2"/>
    <w:rsid w:val="0B8B6440"/>
    <w:rsid w:val="0BD6106F"/>
    <w:rsid w:val="0BDC2CC3"/>
    <w:rsid w:val="0BE03A14"/>
    <w:rsid w:val="0BEACC83"/>
    <w:rsid w:val="0BF5C3BE"/>
    <w:rsid w:val="0C0AD447"/>
    <w:rsid w:val="0C1F007B"/>
    <w:rsid w:val="0C2C09B2"/>
    <w:rsid w:val="0C311878"/>
    <w:rsid w:val="0C372748"/>
    <w:rsid w:val="0C3E158D"/>
    <w:rsid w:val="0C539057"/>
    <w:rsid w:val="0C543B5C"/>
    <w:rsid w:val="0C5F4D10"/>
    <w:rsid w:val="0C67BFEC"/>
    <w:rsid w:val="0C903FA3"/>
    <w:rsid w:val="0C90BC03"/>
    <w:rsid w:val="0C97B77D"/>
    <w:rsid w:val="0C9CF1A1"/>
    <w:rsid w:val="0CAFC10C"/>
    <w:rsid w:val="0CC44F34"/>
    <w:rsid w:val="0CCBC5B4"/>
    <w:rsid w:val="0CDC9738"/>
    <w:rsid w:val="0CF17893"/>
    <w:rsid w:val="0CF34F83"/>
    <w:rsid w:val="0CF627DA"/>
    <w:rsid w:val="0D03E2BC"/>
    <w:rsid w:val="0D0BADBB"/>
    <w:rsid w:val="0D1871B1"/>
    <w:rsid w:val="0D21A973"/>
    <w:rsid w:val="0D2B8D46"/>
    <w:rsid w:val="0D45C25D"/>
    <w:rsid w:val="0D531003"/>
    <w:rsid w:val="0D6A648D"/>
    <w:rsid w:val="0D846B3D"/>
    <w:rsid w:val="0D86D13B"/>
    <w:rsid w:val="0D96A40A"/>
    <w:rsid w:val="0D97A88B"/>
    <w:rsid w:val="0DA2D2CC"/>
    <w:rsid w:val="0DA34768"/>
    <w:rsid w:val="0DA58528"/>
    <w:rsid w:val="0DB3B19A"/>
    <w:rsid w:val="0DB52F06"/>
    <w:rsid w:val="0DD9E5EE"/>
    <w:rsid w:val="0DDAF9B4"/>
    <w:rsid w:val="0DEA3C4D"/>
    <w:rsid w:val="0DEDC2E3"/>
    <w:rsid w:val="0DF14E13"/>
    <w:rsid w:val="0E053DE7"/>
    <w:rsid w:val="0E05FE1A"/>
    <w:rsid w:val="0E0E9B26"/>
    <w:rsid w:val="0E13A5CE"/>
    <w:rsid w:val="0E2596C0"/>
    <w:rsid w:val="0E32673D"/>
    <w:rsid w:val="0E32BD6B"/>
    <w:rsid w:val="0E3DEC3F"/>
    <w:rsid w:val="0E6A9C14"/>
    <w:rsid w:val="0E6BE673"/>
    <w:rsid w:val="0E6FC7F9"/>
    <w:rsid w:val="0E83ADFA"/>
    <w:rsid w:val="0E9093A5"/>
    <w:rsid w:val="0EBC533C"/>
    <w:rsid w:val="0EBEDC73"/>
    <w:rsid w:val="0ED697B3"/>
    <w:rsid w:val="0EE2287F"/>
    <w:rsid w:val="0F0A59F2"/>
    <w:rsid w:val="0F0BAE05"/>
    <w:rsid w:val="0F0CA8F9"/>
    <w:rsid w:val="0F10EEB1"/>
    <w:rsid w:val="0F1F86D8"/>
    <w:rsid w:val="0F39E7EA"/>
    <w:rsid w:val="0F412224"/>
    <w:rsid w:val="0F4A41CC"/>
    <w:rsid w:val="0F4D6F9F"/>
    <w:rsid w:val="0F528F94"/>
    <w:rsid w:val="0F636543"/>
    <w:rsid w:val="0F65943D"/>
    <w:rsid w:val="0F75B64F"/>
    <w:rsid w:val="0F8B3119"/>
    <w:rsid w:val="0FA28119"/>
    <w:rsid w:val="0FAE4EC6"/>
    <w:rsid w:val="0FBD4994"/>
    <w:rsid w:val="0FD5995F"/>
    <w:rsid w:val="0FDCB230"/>
    <w:rsid w:val="0FE11463"/>
    <w:rsid w:val="0FE4D647"/>
    <w:rsid w:val="0FF01629"/>
    <w:rsid w:val="0FFB09EB"/>
    <w:rsid w:val="100B985A"/>
    <w:rsid w:val="10225B21"/>
    <w:rsid w:val="10296FE2"/>
    <w:rsid w:val="1045890C"/>
    <w:rsid w:val="105DC873"/>
    <w:rsid w:val="10602F11"/>
    <w:rsid w:val="10693AD0"/>
    <w:rsid w:val="1076EC6E"/>
    <w:rsid w:val="10873093"/>
    <w:rsid w:val="10A2A7B0"/>
    <w:rsid w:val="10B147BE"/>
    <w:rsid w:val="10B1C82B"/>
    <w:rsid w:val="10D0275F"/>
    <w:rsid w:val="10D60442"/>
    <w:rsid w:val="10E302A6"/>
    <w:rsid w:val="10E9D83C"/>
    <w:rsid w:val="10ECCFC8"/>
    <w:rsid w:val="10ED266D"/>
    <w:rsid w:val="1115E8D0"/>
    <w:rsid w:val="1144889F"/>
    <w:rsid w:val="114A8869"/>
    <w:rsid w:val="11548442"/>
    <w:rsid w:val="1156A3D4"/>
    <w:rsid w:val="11672E2D"/>
    <w:rsid w:val="1176D460"/>
    <w:rsid w:val="1177113A"/>
    <w:rsid w:val="117E0C3D"/>
    <w:rsid w:val="1182BCA4"/>
    <w:rsid w:val="119459DC"/>
    <w:rsid w:val="119556FF"/>
    <w:rsid w:val="1195A27C"/>
    <w:rsid w:val="1196DA4C"/>
    <w:rsid w:val="11AF75C9"/>
    <w:rsid w:val="11C4DEF7"/>
    <w:rsid w:val="11CE8387"/>
    <w:rsid w:val="11D1BBAA"/>
    <w:rsid w:val="11D3BE8F"/>
    <w:rsid w:val="11D5BC75"/>
    <w:rsid w:val="11DF8F42"/>
    <w:rsid w:val="11F252D2"/>
    <w:rsid w:val="12098122"/>
    <w:rsid w:val="121E93A0"/>
    <w:rsid w:val="1244C1B1"/>
    <w:rsid w:val="125B8FAB"/>
    <w:rsid w:val="127BA08E"/>
    <w:rsid w:val="127E23D9"/>
    <w:rsid w:val="1281A1BB"/>
    <w:rsid w:val="1297B8E6"/>
    <w:rsid w:val="1297DF87"/>
    <w:rsid w:val="12A39C9A"/>
    <w:rsid w:val="12DD269E"/>
    <w:rsid w:val="130469DC"/>
    <w:rsid w:val="13451CBC"/>
    <w:rsid w:val="13513AE1"/>
    <w:rsid w:val="1352568D"/>
    <w:rsid w:val="135EA72A"/>
    <w:rsid w:val="1370D55B"/>
    <w:rsid w:val="138AE6BF"/>
    <w:rsid w:val="139A29B2"/>
    <w:rsid w:val="13A0DB92"/>
    <w:rsid w:val="13C6B750"/>
    <w:rsid w:val="13CD68F0"/>
    <w:rsid w:val="13CEB612"/>
    <w:rsid w:val="13EBEC2E"/>
    <w:rsid w:val="14025181"/>
    <w:rsid w:val="140D590D"/>
    <w:rsid w:val="1410FE4B"/>
    <w:rsid w:val="141A45D9"/>
    <w:rsid w:val="142600B7"/>
    <w:rsid w:val="142FFFD0"/>
    <w:rsid w:val="147F95AF"/>
    <w:rsid w:val="1486CB7C"/>
    <w:rsid w:val="14884886"/>
    <w:rsid w:val="149316A4"/>
    <w:rsid w:val="14D8A098"/>
    <w:rsid w:val="14E32137"/>
    <w:rsid w:val="1518C39B"/>
    <w:rsid w:val="151ABA00"/>
    <w:rsid w:val="1541BD46"/>
    <w:rsid w:val="155B49D5"/>
    <w:rsid w:val="156C36A1"/>
    <w:rsid w:val="15849835"/>
    <w:rsid w:val="1584B8E1"/>
    <w:rsid w:val="159022B1"/>
    <w:rsid w:val="1591BEDC"/>
    <w:rsid w:val="1597CD0E"/>
    <w:rsid w:val="15A3A624"/>
    <w:rsid w:val="15B77E52"/>
    <w:rsid w:val="15BCBF6E"/>
    <w:rsid w:val="15C632FE"/>
    <w:rsid w:val="15CF59A8"/>
    <w:rsid w:val="15DCFDE7"/>
    <w:rsid w:val="15E60B99"/>
    <w:rsid w:val="160259A8"/>
    <w:rsid w:val="16062F56"/>
    <w:rsid w:val="16483FAF"/>
    <w:rsid w:val="165F57AD"/>
    <w:rsid w:val="1682129C"/>
    <w:rsid w:val="168CBBEE"/>
    <w:rsid w:val="1696068D"/>
    <w:rsid w:val="16A57980"/>
    <w:rsid w:val="16D4CBC6"/>
    <w:rsid w:val="16DC3331"/>
    <w:rsid w:val="17068CA1"/>
    <w:rsid w:val="171343FB"/>
    <w:rsid w:val="1736059E"/>
    <w:rsid w:val="1749F799"/>
    <w:rsid w:val="17595C97"/>
    <w:rsid w:val="17764877"/>
    <w:rsid w:val="17771817"/>
    <w:rsid w:val="1791D037"/>
    <w:rsid w:val="17E2BAEE"/>
    <w:rsid w:val="180C8609"/>
    <w:rsid w:val="180D6C3C"/>
    <w:rsid w:val="18289706"/>
    <w:rsid w:val="182BCABA"/>
    <w:rsid w:val="182D12F7"/>
    <w:rsid w:val="183EF00D"/>
    <w:rsid w:val="184DD06E"/>
    <w:rsid w:val="1850DAFD"/>
    <w:rsid w:val="18687144"/>
    <w:rsid w:val="188EF889"/>
    <w:rsid w:val="189982DF"/>
    <w:rsid w:val="18A733EC"/>
    <w:rsid w:val="18B0C6DA"/>
    <w:rsid w:val="18BC8A1F"/>
    <w:rsid w:val="18C2260F"/>
    <w:rsid w:val="18C85F4F"/>
    <w:rsid w:val="18DE6510"/>
    <w:rsid w:val="18EBEF20"/>
    <w:rsid w:val="18F429CF"/>
    <w:rsid w:val="18F83852"/>
    <w:rsid w:val="190DB910"/>
    <w:rsid w:val="191E5975"/>
    <w:rsid w:val="192DC89E"/>
    <w:rsid w:val="194D32F6"/>
    <w:rsid w:val="196805C0"/>
    <w:rsid w:val="1968DDDC"/>
    <w:rsid w:val="197391BE"/>
    <w:rsid w:val="198B0C48"/>
    <w:rsid w:val="198FB338"/>
    <w:rsid w:val="19B70CD7"/>
    <w:rsid w:val="19BB407E"/>
    <w:rsid w:val="19C0BF47"/>
    <w:rsid w:val="19CBAF11"/>
    <w:rsid w:val="19E53952"/>
    <w:rsid w:val="19EC69B0"/>
    <w:rsid w:val="19F7332B"/>
    <w:rsid w:val="1A070428"/>
    <w:rsid w:val="1A0AA01E"/>
    <w:rsid w:val="1A0E6324"/>
    <w:rsid w:val="1A171F90"/>
    <w:rsid w:val="1A384D9B"/>
    <w:rsid w:val="1A3BBAD5"/>
    <w:rsid w:val="1A3D25F4"/>
    <w:rsid w:val="1A51A908"/>
    <w:rsid w:val="1A571FAE"/>
    <w:rsid w:val="1A63D0D2"/>
    <w:rsid w:val="1A6FFF94"/>
    <w:rsid w:val="1A7A6959"/>
    <w:rsid w:val="1A7C9A91"/>
    <w:rsid w:val="1A8DC750"/>
    <w:rsid w:val="1A950CA2"/>
    <w:rsid w:val="1ACEB875"/>
    <w:rsid w:val="1AD5CACB"/>
    <w:rsid w:val="1ADF7E6F"/>
    <w:rsid w:val="1AE6A6FF"/>
    <w:rsid w:val="1AFBF283"/>
    <w:rsid w:val="1B10394F"/>
    <w:rsid w:val="1B1F3290"/>
    <w:rsid w:val="1B40B14B"/>
    <w:rsid w:val="1B62CE6F"/>
    <w:rsid w:val="1B781F4E"/>
    <w:rsid w:val="1B78EAA3"/>
    <w:rsid w:val="1BA9295B"/>
    <w:rsid w:val="1BBB8AD0"/>
    <w:rsid w:val="1BC35AC2"/>
    <w:rsid w:val="1BD9A861"/>
    <w:rsid w:val="1BECABF7"/>
    <w:rsid w:val="1C186AF2"/>
    <w:rsid w:val="1C20794F"/>
    <w:rsid w:val="1C254A3C"/>
    <w:rsid w:val="1C28E597"/>
    <w:rsid w:val="1C3F6719"/>
    <w:rsid w:val="1C420FFB"/>
    <w:rsid w:val="1C454635"/>
    <w:rsid w:val="1C6C7D3C"/>
    <w:rsid w:val="1C6C87F4"/>
    <w:rsid w:val="1C6FFC6E"/>
    <w:rsid w:val="1C946633"/>
    <w:rsid w:val="1CABF873"/>
    <w:rsid w:val="1CC6CECF"/>
    <w:rsid w:val="1CD26136"/>
    <w:rsid w:val="1CD4A269"/>
    <w:rsid w:val="1CF37FBC"/>
    <w:rsid w:val="1CF59B9A"/>
    <w:rsid w:val="1D034FD3"/>
    <w:rsid w:val="1D11AE12"/>
    <w:rsid w:val="1D2AD93D"/>
    <w:rsid w:val="1D43ED6D"/>
    <w:rsid w:val="1D5F8D77"/>
    <w:rsid w:val="1D611D6D"/>
    <w:rsid w:val="1D76A269"/>
    <w:rsid w:val="1D8DB001"/>
    <w:rsid w:val="1DA1083E"/>
    <w:rsid w:val="1DBACF2B"/>
    <w:rsid w:val="1DDD0879"/>
    <w:rsid w:val="1DE1CEC3"/>
    <w:rsid w:val="1DEC4B12"/>
    <w:rsid w:val="1DF11D7E"/>
    <w:rsid w:val="1DFAD362"/>
    <w:rsid w:val="1E11413B"/>
    <w:rsid w:val="1E37C08F"/>
    <w:rsid w:val="1E3C3C69"/>
    <w:rsid w:val="1E514135"/>
    <w:rsid w:val="1E57288D"/>
    <w:rsid w:val="1E5A3136"/>
    <w:rsid w:val="1E7653A8"/>
    <w:rsid w:val="1E80CA53"/>
    <w:rsid w:val="1E9692FF"/>
    <w:rsid w:val="1EA1ACA7"/>
    <w:rsid w:val="1EBD5850"/>
    <w:rsid w:val="1EC0A5F0"/>
    <w:rsid w:val="1EC86CF1"/>
    <w:rsid w:val="1ECE5362"/>
    <w:rsid w:val="1EE38E39"/>
    <w:rsid w:val="1EE60454"/>
    <w:rsid w:val="1EF2BB97"/>
    <w:rsid w:val="1EF940FA"/>
    <w:rsid w:val="1EF94775"/>
    <w:rsid w:val="1EFE6BB8"/>
    <w:rsid w:val="1F5548F7"/>
    <w:rsid w:val="1F884A3C"/>
    <w:rsid w:val="1FA2E08D"/>
    <w:rsid w:val="1FA3F926"/>
    <w:rsid w:val="1FB265CA"/>
    <w:rsid w:val="1FCF63A6"/>
    <w:rsid w:val="1FD05A6F"/>
    <w:rsid w:val="1FE72A42"/>
    <w:rsid w:val="1FE8A851"/>
    <w:rsid w:val="1FECD20B"/>
    <w:rsid w:val="1FF0DF0E"/>
    <w:rsid w:val="1FF66AA0"/>
    <w:rsid w:val="1FF86519"/>
    <w:rsid w:val="1FFF22B6"/>
    <w:rsid w:val="20021772"/>
    <w:rsid w:val="2003DE8A"/>
    <w:rsid w:val="2010D6E5"/>
    <w:rsid w:val="2011558D"/>
    <w:rsid w:val="2011B3CB"/>
    <w:rsid w:val="201B0B23"/>
    <w:rsid w:val="20242688"/>
    <w:rsid w:val="20406C71"/>
    <w:rsid w:val="204480E9"/>
    <w:rsid w:val="204BE9A9"/>
    <w:rsid w:val="2056467F"/>
    <w:rsid w:val="20659037"/>
    <w:rsid w:val="206674AF"/>
    <w:rsid w:val="206E105F"/>
    <w:rsid w:val="2079F678"/>
    <w:rsid w:val="209EE408"/>
    <w:rsid w:val="20A4AC74"/>
    <w:rsid w:val="20AD4201"/>
    <w:rsid w:val="20BAD9F5"/>
    <w:rsid w:val="20CA9370"/>
    <w:rsid w:val="20CAE57A"/>
    <w:rsid w:val="20D81EF2"/>
    <w:rsid w:val="20DF6D22"/>
    <w:rsid w:val="20ECD2C2"/>
    <w:rsid w:val="20EF343E"/>
    <w:rsid w:val="20F5D765"/>
    <w:rsid w:val="2107E561"/>
    <w:rsid w:val="210C7145"/>
    <w:rsid w:val="21237186"/>
    <w:rsid w:val="21490D11"/>
    <w:rsid w:val="2157669B"/>
    <w:rsid w:val="215AEFF9"/>
    <w:rsid w:val="216B3407"/>
    <w:rsid w:val="2179E031"/>
    <w:rsid w:val="2183F104"/>
    <w:rsid w:val="219C2300"/>
    <w:rsid w:val="21A36A4F"/>
    <w:rsid w:val="21B9FF9B"/>
    <w:rsid w:val="21FFCF9C"/>
    <w:rsid w:val="2201C3DF"/>
    <w:rsid w:val="22079CC7"/>
    <w:rsid w:val="220A0DEF"/>
    <w:rsid w:val="2217B95F"/>
    <w:rsid w:val="221A5E37"/>
    <w:rsid w:val="223AB469"/>
    <w:rsid w:val="22612124"/>
    <w:rsid w:val="227D94DC"/>
    <w:rsid w:val="2287F86D"/>
    <w:rsid w:val="22909098"/>
    <w:rsid w:val="22938D62"/>
    <w:rsid w:val="2297453D"/>
    <w:rsid w:val="2299A859"/>
    <w:rsid w:val="22B11E7E"/>
    <w:rsid w:val="22E0E32B"/>
    <w:rsid w:val="22E3A3FF"/>
    <w:rsid w:val="22E9EA4F"/>
    <w:rsid w:val="22ECBCA1"/>
    <w:rsid w:val="22F065CD"/>
    <w:rsid w:val="22F30286"/>
    <w:rsid w:val="22F3578A"/>
    <w:rsid w:val="230CAC69"/>
    <w:rsid w:val="2313E6B1"/>
    <w:rsid w:val="2333D712"/>
    <w:rsid w:val="233B7F4C"/>
    <w:rsid w:val="233FA6D0"/>
    <w:rsid w:val="235535E5"/>
    <w:rsid w:val="23553E84"/>
    <w:rsid w:val="237E927B"/>
    <w:rsid w:val="23829492"/>
    <w:rsid w:val="23887249"/>
    <w:rsid w:val="238CBE00"/>
    <w:rsid w:val="238DB88C"/>
    <w:rsid w:val="2391B352"/>
    <w:rsid w:val="23AB0EB2"/>
    <w:rsid w:val="23BF4CF4"/>
    <w:rsid w:val="23CCF495"/>
    <w:rsid w:val="23D6967B"/>
    <w:rsid w:val="23E8B428"/>
    <w:rsid w:val="24034B5E"/>
    <w:rsid w:val="2418754B"/>
    <w:rsid w:val="2418F206"/>
    <w:rsid w:val="245E66C4"/>
    <w:rsid w:val="247CAD11"/>
    <w:rsid w:val="248E2DA0"/>
    <w:rsid w:val="2490F7E2"/>
    <w:rsid w:val="249199F2"/>
    <w:rsid w:val="24BB3F0C"/>
    <w:rsid w:val="24D3C3C2"/>
    <w:rsid w:val="24E9246D"/>
    <w:rsid w:val="2539D69A"/>
    <w:rsid w:val="25527DAC"/>
    <w:rsid w:val="255758F4"/>
    <w:rsid w:val="257F5127"/>
    <w:rsid w:val="258D48F4"/>
    <w:rsid w:val="25A2894C"/>
    <w:rsid w:val="25C03247"/>
    <w:rsid w:val="25D6BB5A"/>
    <w:rsid w:val="25DA22D8"/>
    <w:rsid w:val="262E7A13"/>
    <w:rsid w:val="263F9584"/>
    <w:rsid w:val="264D5154"/>
    <w:rsid w:val="265A808A"/>
    <w:rsid w:val="26666DA1"/>
    <w:rsid w:val="269D02E8"/>
    <w:rsid w:val="26C43CEA"/>
    <w:rsid w:val="26E0EB99"/>
    <w:rsid w:val="26F6EDB6"/>
    <w:rsid w:val="271A6C23"/>
    <w:rsid w:val="27324C56"/>
    <w:rsid w:val="2732681D"/>
    <w:rsid w:val="27335E8A"/>
    <w:rsid w:val="27537A90"/>
    <w:rsid w:val="275CA034"/>
    <w:rsid w:val="2763ED89"/>
    <w:rsid w:val="2777224D"/>
    <w:rsid w:val="277BB2C9"/>
    <w:rsid w:val="2788F1A5"/>
    <w:rsid w:val="27AD7B59"/>
    <w:rsid w:val="27B723BC"/>
    <w:rsid w:val="27C6CFDB"/>
    <w:rsid w:val="27CA4B0A"/>
    <w:rsid w:val="27D0DACA"/>
    <w:rsid w:val="27EC057D"/>
    <w:rsid w:val="280D2657"/>
    <w:rsid w:val="2810BFC4"/>
    <w:rsid w:val="28153CE7"/>
    <w:rsid w:val="2820E41B"/>
    <w:rsid w:val="283AD5AB"/>
    <w:rsid w:val="28599A3E"/>
    <w:rsid w:val="2859B41C"/>
    <w:rsid w:val="286C6C28"/>
    <w:rsid w:val="286CE216"/>
    <w:rsid w:val="287056CA"/>
    <w:rsid w:val="28724BD5"/>
    <w:rsid w:val="28927FEF"/>
    <w:rsid w:val="28A79EDC"/>
    <w:rsid w:val="28C345B2"/>
    <w:rsid w:val="28C3B0AA"/>
    <w:rsid w:val="28CE1CB7"/>
    <w:rsid w:val="28D18A38"/>
    <w:rsid w:val="28DD3BFC"/>
    <w:rsid w:val="28E98B05"/>
    <w:rsid w:val="29121792"/>
    <w:rsid w:val="29166CC6"/>
    <w:rsid w:val="291783A1"/>
    <w:rsid w:val="2928344B"/>
    <w:rsid w:val="2949894B"/>
    <w:rsid w:val="295FB53E"/>
    <w:rsid w:val="29704C9A"/>
    <w:rsid w:val="29961457"/>
    <w:rsid w:val="29A0D560"/>
    <w:rsid w:val="29A551D7"/>
    <w:rsid w:val="29ACC859"/>
    <w:rsid w:val="29B2D99B"/>
    <w:rsid w:val="29B8071F"/>
    <w:rsid w:val="29CA4909"/>
    <w:rsid w:val="29F4ED11"/>
    <w:rsid w:val="2A08B277"/>
    <w:rsid w:val="2A0FB342"/>
    <w:rsid w:val="2A2AB8CA"/>
    <w:rsid w:val="2A509DC3"/>
    <w:rsid w:val="2A5F23FE"/>
    <w:rsid w:val="2A63367B"/>
    <w:rsid w:val="2A6744C3"/>
    <w:rsid w:val="2A8080A7"/>
    <w:rsid w:val="2A91C332"/>
    <w:rsid w:val="2AC3C42E"/>
    <w:rsid w:val="2AC69FEF"/>
    <w:rsid w:val="2ACCB699"/>
    <w:rsid w:val="2B3EE8F7"/>
    <w:rsid w:val="2B4007DE"/>
    <w:rsid w:val="2B8DFBD4"/>
    <w:rsid w:val="2B9DFD72"/>
    <w:rsid w:val="2BB09F86"/>
    <w:rsid w:val="2BBDCB63"/>
    <w:rsid w:val="2BBE490A"/>
    <w:rsid w:val="2BD6D00A"/>
    <w:rsid w:val="2BE18EEF"/>
    <w:rsid w:val="2BE5911A"/>
    <w:rsid w:val="2BF7BB8E"/>
    <w:rsid w:val="2C1A2AE7"/>
    <w:rsid w:val="2C1D26DF"/>
    <w:rsid w:val="2C40B93C"/>
    <w:rsid w:val="2C46B3FC"/>
    <w:rsid w:val="2C570AFD"/>
    <w:rsid w:val="2C583DD2"/>
    <w:rsid w:val="2C5D91D6"/>
    <w:rsid w:val="2C7493F8"/>
    <w:rsid w:val="2C8826FE"/>
    <w:rsid w:val="2CDAB958"/>
    <w:rsid w:val="2CE0CA90"/>
    <w:rsid w:val="2D4166FF"/>
    <w:rsid w:val="2D49312F"/>
    <w:rsid w:val="2D4E718E"/>
    <w:rsid w:val="2D539800"/>
    <w:rsid w:val="2D704FB0"/>
    <w:rsid w:val="2DA3D3CB"/>
    <w:rsid w:val="2DAC323E"/>
    <w:rsid w:val="2DCCCA4F"/>
    <w:rsid w:val="2DD3F93F"/>
    <w:rsid w:val="2DE9DDE9"/>
    <w:rsid w:val="2DF40E33"/>
    <w:rsid w:val="2E0C0FB3"/>
    <w:rsid w:val="2E0E6799"/>
    <w:rsid w:val="2E15CD58"/>
    <w:rsid w:val="2E32097F"/>
    <w:rsid w:val="2E397301"/>
    <w:rsid w:val="2E41485E"/>
    <w:rsid w:val="2E49E606"/>
    <w:rsid w:val="2E59F22D"/>
    <w:rsid w:val="2E6050BF"/>
    <w:rsid w:val="2E6C3959"/>
    <w:rsid w:val="2E731A8A"/>
    <w:rsid w:val="2E7689B9"/>
    <w:rsid w:val="2E79A36E"/>
    <w:rsid w:val="2EA53F3E"/>
    <w:rsid w:val="2EC1D13F"/>
    <w:rsid w:val="2ECE8964"/>
    <w:rsid w:val="2EE50190"/>
    <w:rsid w:val="2EEBB868"/>
    <w:rsid w:val="2F14BB55"/>
    <w:rsid w:val="2F2451A5"/>
    <w:rsid w:val="2F441130"/>
    <w:rsid w:val="2F59D052"/>
    <w:rsid w:val="2F60E9F6"/>
    <w:rsid w:val="2F68B231"/>
    <w:rsid w:val="2F6C62C9"/>
    <w:rsid w:val="2F7040F9"/>
    <w:rsid w:val="2F82FCEC"/>
    <w:rsid w:val="2F9B8486"/>
    <w:rsid w:val="2FC1943A"/>
    <w:rsid w:val="2FD54362"/>
    <w:rsid w:val="2FD9ABB7"/>
    <w:rsid w:val="2FE441BB"/>
    <w:rsid w:val="2FE9BA09"/>
    <w:rsid w:val="2FF4339A"/>
    <w:rsid w:val="3000D9F7"/>
    <w:rsid w:val="301C80E1"/>
    <w:rsid w:val="30226B4C"/>
    <w:rsid w:val="30303559"/>
    <w:rsid w:val="30418840"/>
    <w:rsid w:val="3056362C"/>
    <w:rsid w:val="30718F2E"/>
    <w:rsid w:val="30767215"/>
    <w:rsid w:val="3077A00B"/>
    <w:rsid w:val="307B2EBC"/>
    <w:rsid w:val="30B78148"/>
    <w:rsid w:val="30D51CFF"/>
    <w:rsid w:val="30D8EBAC"/>
    <w:rsid w:val="30DB748D"/>
    <w:rsid w:val="30F16C17"/>
    <w:rsid w:val="31093E32"/>
    <w:rsid w:val="310A7074"/>
    <w:rsid w:val="31128A8E"/>
    <w:rsid w:val="312E10D9"/>
    <w:rsid w:val="3144D752"/>
    <w:rsid w:val="314B8D55"/>
    <w:rsid w:val="315D1013"/>
    <w:rsid w:val="315F05C7"/>
    <w:rsid w:val="316C6C6C"/>
    <w:rsid w:val="317D2B16"/>
    <w:rsid w:val="3180BD6C"/>
    <w:rsid w:val="318D3256"/>
    <w:rsid w:val="31B8B52E"/>
    <w:rsid w:val="31C6653C"/>
    <w:rsid w:val="31CCEE1A"/>
    <w:rsid w:val="31F889F3"/>
    <w:rsid w:val="31FA46CD"/>
    <w:rsid w:val="32178462"/>
    <w:rsid w:val="32205660"/>
    <w:rsid w:val="32367C2F"/>
    <w:rsid w:val="324D707A"/>
    <w:rsid w:val="32546628"/>
    <w:rsid w:val="3271772F"/>
    <w:rsid w:val="327744EE"/>
    <w:rsid w:val="32ABEADD"/>
    <w:rsid w:val="32B79419"/>
    <w:rsid w:val="32BCF516"/>
    <w:rsid w:val="32C70364"/>
    <w:rsid w:val="32C7DBB9"/>
    <w:rsid w:val="32CA5F30"/>
    <w:rsid w:val="32CEF304"/>
    <w:rsid w:val="32D075F4"/>
    <w:rsid w:val="32D48C48"/>
    <w:rsid w:val="32E1E436"/>
    <w:rsid w:val="32ED1229"/>
    <w:rsid w:val="32F2B7DA"/>
    <w:rsid w:val="3340683F"/>
    <w:rsid w:val="33432E99"/>
    <w:rsid w:val="335421A3"/>
    <w:rsid w:val="33625D93"/>
    <w:rsid w:val="3387D59C"/>
    <w:rsid w:val="3393E00F"/>
    <w:rsid w:val="33A92FF0"/>
    <w:rsid w:val="33B348AB"/>
    <w:rsid w:val="33B9F93B"/>
    <w:rsid w:val="33C3D35B"/>
    <w:rsid w:val="33C43BAB"/>
    <w:rsid w:val="33E6AB95"/>
    <w:rsid w:val="33EF25F1"/>
    <w:rsid w:val="33F8B991"/>
    <w:rsid w:val="33FD3EA9"/>
    <w:rsid w:val="343A696F"/>
    <w:rsid w:val="343FD3EC"/>
    <w:rsid w:val="346C037E"/>
    <w:rsid w:val="348FCF20"/>
    <w:rsid w:val="3495055D"/>
    <w:rsid w:val="34AE3EA2"/>
    <w:rsid w:val="34BD98DE"/>
    <w:rsid w:val="34D1781A"/>
    <w:rsid w:val="34DAFE1D"/>
    <w:rsid w:val="34DD905F"/>
    <w:rsid w:val="34E3C2BA"/>
    <w:rsid w:val="3503A67C"/>
    <w:rsid w:val="350F36B5"/>
    <w:rsid w:val="351BB704"/>
    <w:rsid w:val="35450051"/>
    <w:rsid w:val="356E1CF1"/>
    <w:rsid w:val="357B51B9"/>
    <w:rsid w:val="358A5BE7"/>
    <w:rsid w:val="359A3627"/>
    <w:rsid w:val="35A9E12D"/>
    <w:rsid w:val="35B6D336"/>
    <w:rsid w:val="35BAD53B"/>
    <w:rsid w:val="35CE9067"/>
    <w:rsid w:val="35D05BF4"/>
    <w:rsid w:val="35D122F7"/>
    <w:rsid w:val="35D139EB"/>
    <w:rsid w:val="35D18086"/>
    <w:rsid w:val="35D915B9"/>
    <w:rsid w:val="35D98E30"/>
    <w:rsid w:val="35DBA44D"/>
    <w:rsid w:val="36126472"/>
    <w:rsid w:val="36131114"/>
    <w:rsid w:val="362754BD"/>
    <w:rsid w:val="362D473B"/>
    <w:rsid w:val="364C49D7"/>
    <w:rsid w:val="3663138B"/>
    <w:rsid w:val="3675A96C"/>
    <w:rsid w:val="36780901"/>
    <w:rsid w:val="367D4B9A"/>
    <w:rsid w:val="3696B7C5"/>
    <w:rsid w:val="3696C5CC"/>
    <w:rsid w:val="36B39437"/>
    <w:rsid w:val="36BCD699"/>
    <w:rsid w:val="36BE9B5A"/>
    <w:rsid w:val="36E089CE"/>
    <w:rsid w:val="36E89D9F"/>
    <w:rsid w:val="36EA3136"/>
    <w:rsid w:val="37034B47"/>
    <w:rsid w:val="3717D3C7"/>
    <w:rsid w:val="371E4C57"/>
    <w:rsid w:val="37454EA4"/>
    <w:rsid w:val="37543F39"/>
    <w:rsid w:val="376FD496"/>
    <w:rsid w:val="377DC56F"/>
    <w:rsid w:val="378ED50E"/>
    <w:rsid w:val="37909D0B"/>
    <w:rsid w:val="37B35D1B"/>
    <w:rsid w:val="37D384C7"/>
    <w:rsid w:val="37DE8DBA"/>
    <w:rsid w:val="37E81A38"/>
    <w:rsid w:val="3828F2AF"/>
    <w:rsid w:val="382C1029"/>
    <w:rsid w:val="38318756"/>
    <w:rsid w:val="384FF5D9"/>
    <w:rsid w:val="385B8ED3"/>
    <w:rsid w:val="3887FDD5"/>
    <w:rsid w:val="388F97E4"/>
    <w:rsid w:val="38A7805E"/>
    <w:rsid w:val="38B6DAAD"/>
    <w:rsid w:val="38C20A3E"/>
    <w:rsid w:val="38CDCB9A"/>
    <w:rsid w:val="38D70261"/>
    <w:rsid w:val="38F3AEFF"/>
    <w:rsid w:val="38FBD6ED"/>
    <w:rsid w:val="3914FF43"/>
    <w:rsid w:val="39263BD2"/>
    <w:rsid w:val="3933E6AC"/>
    <w:rsid w:val="39676DAC"/>
    <w:rsid w:val="3976A63D"/>
    <w:rsid w:val="397CD925"/>
    <w:rsid w:val="397E1463"/>
    <w:rsid w:val="39AFA9C3"/>
    <w:rsid w:val="39B26767"/>
    <w:rsid w:val="39C2F471"/>
    <w:rsid w:val="39D47945"/>
    <w:rsid w:val="39D97482"/>
    <w:rsid w:val="39DA4965"/>
    <w:rsid w:val="39E0AEDF"/>
    <w:rsid w:val="39E8B40C"/>
    <w:rsid w:val="3A0E74F2"/>
    <w:rsid w:val="3A40DC94"/>
    <w:rsid w:val="3A517A80"/>
    <w:rsid w:val="3A52DFA1"/>
    <w:rsid w:val="3A67FB15"/>
    <w:rsid w:val="3A852FEF"/>
    <w:rsid w:val="3A88216F"/>
    <w:rsid w:val="3AB5266A"/>
    <w:rsid w:val="3AD39E97"/>
    <w:rsid w:val="3AE192EB"/>
    <w:rsid w:val="3AE5F74B"/>
    <w:rsid w:val="3AEB53F3"/>
    <w:rsid w:val="3AF81C8A"/>
    <w:rsid w:val="3AF8A632"/>
    <w:rsid w:val="3B335DDA"/>
    <w:rsid w:val="3B43D1EA"/>
    <w:rsid w:val="3B511AA3"/>
    <w:rsid w:val="3B8A1093"/>
    <w:rsid w:val="3B9860C6"/>
    <w:rsid w:val="3BB52CCB"/>
    <w:rsid w:val="3BE082A3"/>
    <w:rsid w:val="3BE67FA2"/>
    <w:rsid w:val="3BEAA319"/>
    <w:rsid w:val="3BEFA671"/>
    <w:rsid w:val="3BF22B2C"/>
    <w:rsid w:val="3C26F875"/>
    <w:rsid w:val="3C6B876E"/>
    <w:rsid w:val="3CA7FA1A"/>
    <w:rsid w:val="3CB1FEDD"/>
    <w:rsid w:val="3CC17EDF"/>
    <w:rsid w:val="3CE09F5C"/>
    <w:rsid w:val="3CEC0FCC"/>
    <w:rsid w:val="3D11EA27"/>
    <w:rsid w:val="3D20143D"/>
    <w:rsid w:val="3D35281C"/>
    <w:rsid w:val="3D3E521F"/>
    <w:rsid w:val="3D404A5D"/>
    <w:rsid w:val="3D48CDB6"/>
    <w:rsid w:val="3D57DF23"/>
    <w:rsid w:val="3D5C7DA1"/>
    <w:rsid w:val="3D5D65BC"/>
    <w:rsid w:val="3D5F54F9"/>
    <w:rsid w:val="3D7674F6"/>
    <w:rsid w:val="3D79D2BA"/>
    <w:rsid w:val="3D84AE10"/>
    <w:rsid w:val="3D86737A"/>
    <w:rsid w:val="3DA9F76D"/>
    <w:rsid w:val="3DC1E51B"/>
    <w:rsid w:val="3DEB8722"/>
    <w:rsid w:val="3DEC4942"/>
    <w:rsid w:val="3E42AF58"/>
    <w:rsid w:val="3E51FF3A"/>
    <w:rsid w:val="3E5A3914"/>
    <w:rsid w:val="3E727BB5"/>
    <w:rsid w:val="3E7DAD05"/>
    <w:rsid w:val="3E924C3A"/>
    <w:rsid w:val="3E9CF09E"/>
    <w:rsid w:val="3E9FA5E9"/>
    <w:rsid w:val="3EE51368"/>
    <w:rsid w:val="3EEA29D3"/>
    <w:rsid w:val="3EF4F23A"/>
    <w:rsid w:val="3F1919D6"/>
    <w:rsid w:val="3F44C7A1"/>
    <w:rsid w:val="3F452A62"/>
    <w:rsid w:val="3F4CCFB2"/>
    <w:rsid w:val="3F5DB57C"/>
    <w:rsid w:val="3F6010E5"/>
    <w:rsid w:val="3F6B6468"/>
    <w:rsid w:val="3F7165EF"/>
    <w:rsid w:val="3F85373A"/>
    <w:rsid w:val="3F930061"/>
    <w:rsid w:val="3FAA5C6F"/>
    <w:rsid w:val="3FB2DC03"/>
    <w:rsid w:val="3FB4E94A"/>
    <w:rsid w:val="3FCBD8CE"/>
    <w:rsid w:val="3FE13D28"/>
    <w:rsid w:val="401244EA"/>
    <w:rsid w:val="4053D3D8"/>
    <w:rsid w:val="4056DA14"/>
    <w:rsid w:val="405EDB64"/>
    <w:rsid w:val="407DC973"/>
    <w:rsid w:val="40A42DC8"/>
    <w:rsid w:val="40B01E18"/>
    <w:rsid w:val="40BBE249"/>
    <w:rsid w:val="40DFC82F"/>
    <w:rsid w:val="40E23FFD"/>
    <w:rsid w:val="40EF697C"/>
    <w:rsid w:val="40FB3DA3"/>
    <w:rsid w:val="41060AF1"/>
    <w:rsid w:val="410DFDC3"/>
    <w:rsid w:val="410F77F6"/>
    <w:rsid w:val="4123EA04"/>
    <w:rsid w:val="4135B754"/>
    <w:rsid w:val="413EF891"/>
    <w:rsid w:val="4149A8EC"/>
    <w:rsid w:val="414EDEF3"/>
    <w:rsid w:val="4171F4EA"/>
    <w:rsid w:val="41CFD806"/>
    <w:rsid w:val="41E02FB3"/>
    <w:rsid w:val="41F78B6D"/>
    <w:rsid w:val="420BD884"/>
    <w:rsid w:val="420D2FBB"/>
    <w:rsid w:val="421D17FE"/>
    <w:rsid w:val="422CD073"/>
    <w:rsid w:val="423865CC"/>
    <w:rsid w:val="423A71F0"/>
    <w:rsid w:val="4267E125"/>
    <w:rsid w:val="4268EC84"/>
    <w:rsid w:val="428F861E"/>
    <w:rsid w:val="42AEA88A"/>
    <w:rsid w:val="42AF842F"/>
    <w:rsid w:val="42B0E157"/>
    <w:rsid w:val="42B384C6"/>
    <w:rsid w:val="42C214DB"/>
    <w:rsid w:val="42DB79A6"/>
    <w:rsid w:val="42F7ADF1"/>
    <w:rsid w:val="4330560A"/>
    <w:rsid w:val="434A94E2"/>
    <w:rsid w:val="434EB0BE"/>
    <w:rsid w:val="43553907"/>
    <w:rsid w:val="436E9C05"/>
    <w:rsid w:val="4394C1EB"/>
    <w:rsid w:val="4396C81D"/>
    <w:rsid w:val="43B1A6BA"/>
    <w:rsid w:val="43C9788D"/>
    <w:rsid w:val="43DD0B5A"/>
    <w:rsid w:val="43E5A753"/>
    <w:rsid w:val="43FCABBB"/>
    <w:rsid w:val="442B1BF6"/>
    <w:rsid w:val="4478BC54"/>
    <w:rsid w:val="447C7F24"/>
    <w:rsid w:val="447E954E"/>
    <w:rsid w:val="4495EA28"/>
    <w:rsid w:val="44C8F4A5"/>
    <w:rsid w:val="44CE1CA4"/>
    <w:rsid w:val="44FCEE76"/>
    <w:rsid w:val="450F2B97"/>
    <w:rsid w:val="451CE7A5"/>
    <w:rsid w:val="45247E91"/>
    <w:rsid w:val="4528C2EA"/>
    <w:rsid w:val="45301807"/>
    <w:rsid w:val="456548EE"/>
    <w:rsid w:val="456E542F"/>
    <w:rsid w:val="4595F60F"/>
    <w:rsid w:val="45A08D46"/>
    <w:rsid w:val="45A7BEB5"/>
    <w:rsid w:val="45B7F9D6"/>
    <w:rsid w:val="45C050A3"/>
    <w:rsid w:val="45C053B7"/>
    <w:rsid w:val="45CB2CE8"/>
    <w:rsid w:val="45D49780"/>
    <w:rsid w:val="45DA462B"/>
    <w:rsid w:val="45F464DC"/>
    <w:rsid w:val="45F5DD7B"/>
    <w:rsid w:val="45FBDD40"/>
    <w:rsid w:val="4604B0B2"/>
    <w:rsid w:val="4622A1DB"/>
    <w:rsid w:val="462B29D1"/>
    <w:rsid w:val="463986DB"/>
    <w:rsid w:val="463C237E"/>
    <w:rsid w:val="4653A879"/>
    <w:rsid w:val="465FC4DD"/>
    <w:rsid w:val="4681BC21"/>
    <w:rsid w:val="46A6CD5C"/>
    <w:rsid w:val="46A9ECFF"/>
    <w:rsid w:val="46B8CC6D"/>
    <w:rsid w:val="46C23EE6"/>
    <w:rsid w:val="47344C7D"/>
    <w:rsid w:val="47369C5D"/>
    <w:rsid w:val="475C2418"/>
    <w:rsid w:val="476547C3"/>
    <w:rsid w:val="476B22CA"/>
    <w:rsid w:val="477A4784"/>
    <w:rsid w:val="477F20C3"/>
    <w:rsid w:val="4791ADDC"/>
    <w:rsid w:val="479D67C2"/>
    <w:rsid w:val="47A7C15A"/>
    <w:rsid w:val="47A808EC"/>
    <w:rsid w:val="47D5F57A"/>
    <w:rsid w:val="482C545F"/>
    <w:rsid w:val="4854C4DB"/>
    <w:rsid w:val="4858328B"/>
    <w:rsid w:val="485E0F47"/>
    <w:rsid w:val="488C6BE9"/>
    <w:rsid w:val="4893A67E"/>
    <w:rsid w:val="48A3B059"/>
    <w:rsid w:val="48A5111F"/>
    <w:rsid w:val="48B7EB4A"/>
    <w:rsid w:val="48CC74D0"/>
    <w:rsid w:val="48E575AC"/>
    <w:rsid w:val="491BBFA0"/>
    <w:rsid w:val="49262A3A"/>
    <w:rsid w:val="492968D9"/>
    <w:rsid w:val="49363777"/>
    <w:rsid w:val="4941AB48"/>
    <w:rsid w:val="4952A3A4"/>
    <w:rsid w:val="4966EF75"/>
    <w:rsid w:val="4973C440"/>
    <w:rsid w:val="49752E54"/>
    <w:rsid w:val="4982F42F"/>
    <w:rsid w:val="4995CA93"/>
    <w:rsid w:val="49A5FC17"/>
    <w:rsid w:val="49AEF2F0"/>
    <w:rsid w:val="49B6E5FE"/>
    <w:rsid w:val="49C217FE"/>
    <w:rsid w:val="49E18DC1"/>
    <w:rsid w:val="49F06D2F"/>
    <w:rsid w:val="49F402EC"/>
    <w:rsid w:val="4A0C5182"/>
    <w:rsid w:val="4A283C4A"/>
    <w:rsid w:val="4A4E62C7"/>
    <w:rsid w:val="4A53BBAB"/>
    <w:rsid w:val="4A5AD9A6"/>
    <w:rsid w:val="4A6CE408"/>
    <w:rsid w:val="4A73DAC5"/>
    <w:rsid w:val="4A73FE69"/>
    <w:rsid w:val="4A7E2F27"/>
    <w:rsid w:val="4A81460D"/>
    <w:rsid w:val="4A82E91C"/>
    <w:rsid w:val="4A83ACAA"/>
    <w:rsid w:val="4A93C1C6"/>
    <w:rsid w:val="4AB22AAA"/>
    <w:rsid w:val="4AC6E55D"/>
    <w:rsid w:val="4ACE1AF2"/>
    <w:rsid w:val="4ADE3BA3"/>
    <w:rsid w:val="4AE99195"/>
    <w:rsid w:val="4AFE98EF"/>
    <w:rsid w:val="4B011BF5"/>
    <w:rsid w:val="4B1E1F49"/>
    <w:rsid w:val="4B47D9AB"/>
    <w:rsid w:val="4B4E98FF"/>
    <w:rsid w:val="4B530BB4"/>
    <w:rsid w:val="4B5531CD"/>
    <w:rsid w:val="4B733B58"/>
    <w:rsid w:val="4B89B329"/>
    <w:rsid w:val="4B95B009"/>
    <w:rsid w:val="4B972C1A"/>
    <w:rsid w:val="4BAE07EE"/>
    <w:rsid w:val="4BB41201"/>
    <w:rsid w:val="4BBE1621"/>
    <w:rsid w:val="4BC40CAB"/>
    <w:rsid w:val="4BD2D45C"/>
    <w:rsid w:val="4BF64A67"/>
    <w:rsid w:val="4C077AE1"/>
    <w:rsid w:val="4C08B469"/>
    <w:rsid w:val="4C124C25"/>
    <w:rsid w:val="4C164AE0"/>
    <w:rsid w:val="4C29194D"/>
    <w:rsid w:val="4C314727"/>
    <w:rsid w:val="4C414AE5"/>
    <w:rsid w:val="4C4F4E43"/>
    <w:rsid w:val="4C651EFF"/>
    <w:rsid w:val="4C667944"/>
    <w:rsid w:val="4C7A15A0"/>
    <w:rsid w:val="4C810771"/>
    <w:rsid w:val="4C8FF926"/>
    <w:rsid w:val="4C961A17"/>
    <w:rsid w:val="4C96AFF6"/>
    <w:rsid w:val="4CB369EE"/>
    <w:rsid w:val="4CCE1CD5"/>
    <w:rsid w:val="4CF687AC"/>
    <w:rsid w:val="4D0074EB"/>
    <w:rsid w:val="4D2A0F50"/>
    <w:rsid w:val="4D2A9DA7"/>
    <w:rsid w:val="4D3139CF"/>
    <w:rsid w:val="4D3B9522"/>
    <w:rsid w:val="4D4FE262"/>
    <w:rsid w:val="4D978CB3"/>
    <w:rsid w:val="4DD1A2D7"/>
    <w:rsid w:val="4DD44637"/>
    <w:rsid w:val="4DDE8394"/>
    <w:rsid w:val="4DFA1C88"/>
    <w:rsid w:val="4DFA462C"/>
    <w:rsid w:val="4E02A887"/>
    <w:rsid w:val="4E0E064B"/>
    <w:rsid w:val="4E1C27E2"/>
    <w:rsid w:val="4E244352"/>
    <w:rsid w:val="4E294B33"/>
    <w:rsid w:val="4E304851"/>
    <w:rsid w:val="4E470DC9"/>
    <w:rsid w:val="4E529DEB"/>
    <w:rsid w:val="4E56AB4C"/>
    <w:rsid w:val="4E78D2D8"/>
    <w:rsid w:val="4E9847BD"/>
    <w:rsid w:val="4E9D803A"/>
    <w:rsid w:val="4EB5BE7D"/>
    <w:rsid w:val="4ED34A30"/>
    <w:rsid w:val="4EE2F427"/>
    <w:rsid w:val="4EF03013"/>
    <w:rsid w:val="4F0095FC"/>
    <w:rsid w:val="4F1FD0B5"/>
    <w:rsid w:val="4F3446CE"/>
    <w:rsid w:val="4F40552B"/>
    <w:rsid w:val="4F4225CF"/>
    <w:rsid w:val="4F4278A3"/>
    <w:rsid w:val="4F60A12E"/>
    <w:rsid w:val="4F6133D6"/>
    <w:rsid w:val="4F6E79FA"/>
    <w:rsid w:val="4F704D5B"/>
    <w:rsid w:val="4F80B18E"/>
    <w:rsid w:val="4F8792AA"/>
    <w:rsid w:val="4F9945CF"/>
    <w:rsid w:val="4F9FA0AD"/>
    <w:rsid w:val="4FA097E3"/>
    <w:rsid w:val="4FA47C40"/>
    <w:rsid w:val="4FA879A7"/>
    <w:rsid w:val="4FB4AB21"/>
    <w:rsid w:val="4FB7F843"/>
    <w:rsid w:val="4FBB8679"/>
    <w:rsid w:val="4FC60BEC"/>
    <w:rsid w:val="4FD31FF6"/>
    <w:rsid w:val="4FF19E97"/>
    <w:rsid w:val="501A84E3"/>
    <w:rsid w:val="50405B39"/>
    <w:rsid w:val="5048A3BC"/>
    <w:rsid w:val="504BBDF2"/>
    <w:rsid w:val="504F111F"/>
    <w:rsid w:val="5056BDED"/>
    <w:rsid w:val="505AF5DC"/>
    <w:rsid w:val="505BD6D1"/>
    <w:rsid w:val="5073005C"/>
    <w:rsid w:val="507344F3"/>
    <w:rsid w:val="508AA630"/>
    <w:rsid w:val="50AD1985"/>
    <w:rsid w:val="50B564F7"/>
    <w:rsid w:val="50B91EA0"/>
    <w:rsid w:val="50F0C8DE"/>
    <w:rsid w:val="5108A287"/>
    <w:rsid w:val="51146618"/>
    <w:rsid w:val="51319EFB"/>
    <w:rsid w:val="5147B5AF"/>
    <w:rsid w:val="515027F9"/>
    <w:rsid w:val="515E3038"/>
    <w:rsid w:val="5163466E"/>
    <w:rsid w:val="51787158"/>
    <w:rsid w:val="518E4F50"/>
    <w:rsid w:val="51A9E59B"/>
    <w:rsid w:val="51BC0ABC"/>
    <w:rsid w:val="51E4741D"/>
    <w:rsid w:val="51E7005A"/>
    <w:rsid w:val="51E90DD9"/>
    <w:rsid w:val="51EC9FA6"/>
    <w:rsid w:val="51F067AB"/>
    <w:rsid w:val="52036D1C"/>
    <w:rsid w:val="5209B94B"/>
    <w:rsid w:val="5221A8E5"/>
    <w:rsid w:val="5231C139"/>
    <w:rsid w:val="5231C150"/>
    <w:rsid w:val="5236E72B"/>
    <w:rsid w:val="5243057D"/>
    <w:rsid w:val="524BE18C"/>
    <w:rsid w:val="524DB95F"/>
    <w:rsid w:val="527CC059"/>
    <w:rsid w:val="528D478D"/>
    <w:rsid w:val="528E9255"/>
    <w:rsid w:val="52924BC7"/>
    <w:rsid w:val="529ED3AB"/>
    <w:rsid w:val="52A7F020"/>
    <w:rsid w:val="52D1E8B4"/>
    <w:rsid w:val="52DDA726"/>
    <w:rsid w:val="52E4B4AB"/>
    <w:rsid w:val="52FC9132"/>
    <w:rsid w:val="530AA9F3"/>
    <w:rsid w:val="530BA54A"/>
    <w:rsid w:val="53161CF5"/>
    <w:rsid w:val="532435FC"/>
    <w:rsid w:val="532C43FA"/>
    <w:rsid w:val="532F47B0"/>
    <w:rsid w:val="533A7636"/>
    <w:rsid w:val="534B2C65"/>
    <w:rsid w:val="5380447E"/>
    <w:rsid w:val="538C380C"/>
    <w:rsid w:val="539A0B6B"/>
    <w:rsid w:val="539FDC7F"/>
    <w:rsid w:val="53A19864"/>
    <w:rsid w:val="53AB08D9"/>
    <w:rsid w:val="53ACEBE7"/>
    <w:rsid w:val="53B333C8"/>
    <w:rsid w:val="53B75AB2"/>
    <w:rsid w:val="53CD9D31"/>
    <w:rsid w:val="53D5F8B0"/>
    <w:rsid w:val="53F9DFDA"/>
    <w:rsid w:val="541CAD1E"/>
    <w:rsid w:val="542E76D3"/>
    <w:rsid w:val="542F927C"/>
    <w:rsid w:val="54353AB8"/>
    <w:rsid w:val="544596BE"/>
    <w:rsid w:val="546D0136"/>
    <w:rsid w:val="54771CA5"/>
    <w:rsid w:val="54946809"/>
    <w:rsid w:val="549C9490"/>
    <w:rsid w:val="54A69119"/>
    <w:rsid w:val="54A80431"/>
    <w:rsid w:val="54ADE814"/>
    <w:rsid w:val="5514B870"/>
    <w:rsid w:val="5545E54E"/>
    <w:rsid w:val="5546B616"/>
    <w:rsid w:val="554EA39C"/>
    <w:rsid w:val="5558553C"/>
    <w:rsid w:val="55696D92"/>
    <w:rsid w:val="556AD7E7"/>
    <w:rsid w:val="55781D27"/>
    <w:rsid w:val="55869440"/>
    <w:rsid w:val="558BAEF6"/>
    <w:rsid w:val="55B4F00D"/>
    <w:rsid w:val="55CB4A01"/>
    <w:rsid w:val="55DA7D06"/>
    <w:rsid w:val="55E31ACA"/>
    <w:rsid w:val="55F6D42E"/>
    <w:rsid w:val="55FE41C8"/>
    <w:rsid w:val="56117BF9"/>
    <w:rsid w:val="56300145"/>
    <w:rsid w:val="5644474C"/>
    <w:rsid w:val="56815623"/>
    <w:rsid w:val="56A262D9"/>
    <w:rsid w:val="56B4E668"/>
    <w:rsid w:val="56C010C9"/>
    <w:rsid w:val="56CF244C"/>
    <w:rsid w:val="56DA737A"/>
    <w:rsid w:val="57060242"/>
    <w:rsid w:val="57145F8E"/>
    <w:rsid w:val="57625494"/>
    <w:rsid w:val="577244CE"/>
    <w:rsid w:val="57798E69"/>
    <w:rsid w:val="578628BB"/>
    <w:rsid w:val="57A11CC7"/>
    <w:rsid w:val="57B212C8"/>
    <w:rsid w:val="57DD974F"/>
    <w:rsid w:val="57E2760D"/>
    <w:rsid w:val="57FAA9AD"/>
    <w:rsid w:val="57FEE325"/>
    <w:rsid w:val="5815C4BA"/>
    <w:rsid w:val="58205D66"/>
    <w:rsid w:val="583CD533"/>
    <w:rsid w:val="584421D5"/>
    <w:rsid w:val="5853B5A1"/>
    <w:rsid w:val="585D2884"/>
    <w:rsid w:val="585D333E"/>
    <w:rsid w:val="587E56D8"/>
    <w:rsid w:val="588A3876"/>
    <w:rsid w:val="588A649E"/>
    <w:rsid w:val="5898DBE1"/>
    <w:rsid w:val="589A828F"/>
    <w:rsid w:val="58A1D2A3"/>
    <w:rsid w:val="58A63E4B"/>
    <w:rsid w:val="58ABB867"/>
    <w:rsid w:val="58B45370"/>
    <w:rsid w:val="58BA3F45"/>
    <w:rsid w:val="58CDD462"/>
    <w:rsid w:val="58D1EE2B"/>
    <w:rsid w:val="58F0B150"/>
    <w:rsid w:val="58FB8796"/>
    <w:rsid w:val="590685C7"/>
    <w:rsid w:val="59093447"/>
    <w:rsid w:val="590FF446"/>
    <w:rsid w:val="5943EE37"/>
    <w:rsid w:val="594604AE"/>
    <w:rsid w:val="594D930A"/>
    <w:rsid w:val="5953C5D5"/>
    <w:rsid w:val="596A03DE"/>
    <w:rsid w:val="5970DFB5"/>
    <w:rsid w:val="599AB386"/>
    <w:rsid w:val="59CA87E2"/>
    <w:rsid w:val="59F42265"/>
    <w:rsid w:val="5A0C377D"/>
    <w:rsid w:val="5A0DE0F8"/>
    <w:rsid w:val="5A0E4B81"/>
    <w:rsid w:val="5A12143C"/>
    <w:rsid w:val="5A340ADA"/>
    <w:rsid w:val="5A3BE8F0"/>
    <w:rsid w:val="5A47E520"/>
    <w:rsid w:val="5A4F6578"/>
    <w:rsid w:val="5A54E37F"/>
    <w:rsid w:val="5A64F61B"/>
    <w:rsid w:val="5A6CF3FA"/>
    <w:rsid w:val="5A924C27"/>
    <w:rsid w:val="5A93E3E7"/>
    <w:rsid w:val="5A9A3D4E"/>
    <w:rsid w:val="5A9C2E9D"/>
    <w:rsid w:val="5AB8C3AB"/>
    <w:rsid w:val="5AC4C076"/>
    <w:rsid w:val="5AD588B3"/>
    <w:rsid w:val="5AF319D4"/>
    <w:rsid w:val="5B0BD40F"/>
    <w:rsid w:val="5B179529"/>
    <w:rsid w:val="5B32A06B"/>
    <w:rsid w:val="5B394B64"/>
    <w:rsid w:val="5B45DBCC"/>
    <w:rsid w:val="5B465553"/>
    <w:rsid w:val="5B4AFB36"/>
    <w:rsid w:val="5B5381F2"/>
    <w:rsid w:val="5BB7A3BD"/>
    <w:rsid w:val="5BB84A9D"/>
    <w:rsid w:val="5BBBDD5C"/>
    <w:rsid w:val="5BCF994A"/>
    <w:rsid w:val="5BCFCFC9"/>
    <w:rsid w:val="5BE5B8C7"/>
    <w:rsid w:val="5C03C8A7"/>
    <w:rsid w:val="5C1EE2C3"/>
    <w:rsid w:val="5C3635EF"/>
    <w:rsid w:val="5C81FBB0"/>
    <w:rsid w:val="5C96757D"/>
    <w:rsid w:val="5C9D63F2"/>
    <w:rsid w:val="5CB04DF5"/>
    <w:rsid w:val="5CBF9B81"/>
    <w:rsid w:val="5CC32885"/>
    <w:rsid w:val="5CD05664"/>
    <w:rsid w:val="5CD59C45"/>
    <w:rsid w:val="5CDC6B32"/>
    <w:rsid w:val="5CDCBB19"/>
    <w:rsid w:val="5CED5D75"/>
    <w:rsid w:val="5CF5175E"/>
    <w:rsid w:val="5D0E9463"/>
    <w:rsid w:val="5D118896"/>
    <w:rsid w:val="5D3A460F"/>
    <w:rsid w:val="5D4691D8"/>
    <w:rsid w:val="5D77605D"/>
    <w:rsid w:val="5DA3E0DB"/>
    <w:rsid w:val="5DC313C3"/>
    <w:rsid w:val="5DC8198D"/>
    <w:rsid w:val="5DD77671"/>
    <w:rsid w:val="5DE2B583"/>
    <w:rsid w:val="5DE68475"/>
    <w:rsid w:val="5DEF01AA"/>
    <w:rsid w:val="5DFDAA3C"/>
    <w:rsid w:val="5DFDDAE1"/>
    <w:rsid w:val="5E1131BD"/>
    <w:rsid w:val="5E149B5B"/>
    <w:rsid w:val="5E323B77"/>
    <w:rsid w:val="5E3F498B"/>
    <w:rsid w:val="5E40A0C2"/>
    <w:rsid w:val="5E56C691"/>
    <w:rsid w:val="5E62BCC9"/>
    <w:rsid w:val="5E67DFDC"/>
    <w:rsid w:val="5E6E24A9"/>
    <w:rsid w:val="5E6F9294"/>
    <w:rsid w:val="5E7CDE48"/>
    <w:rsid w:val="5E91E991"/>
    <w:rsid w:val="5E96259E"/>
    <w:rsid w:val="5EA9E298"/>
    <w:rsid w:val="5ED54945"/>
    <w:rsid w:val="5EDCE12B"/>
    <w:rsid w:val="5EDE17C0"/>
    <w:rsid w:val="5EE15814"/>
    <w:rsid w:val="5EE2EE00"/>
    <w:rsid w:val="5EECDC88"/>
    <w:rsid w:val="5EF47374"/>
    <w:rsid w:val="5EFEDE22"/>
    <w:rsid w:val="5F06ED30"/>
    <w:rsid w:val="5F0713C7"/>
    <w:rsid w:val="5F09BBD3"/>
    <w:rsid w:val="5F09C413"/>
    <w:rsid w:val="5F0A488B"/>
    <w:rsid w:val="5F1901AD"/>
    <w:rsid w:val="5F20091C"/>
    <w:rsid w:val="5F3508F2"/>
    <w:rsid w:val="5F3802D8"/>
    <w:rsid w:val="5F41D54E"/>
    <w:rsid w:val="5F45BE52"/>
    <w:rsid w:val="5F58BAF0"/>
    <w:rsid w:val="5F66C7E2"/>
    <w:rsid w:val="5F8C5443"/>
    <w:rsid w:val="5F8EA263"/>
    <w:rsid w:val="5F907F2E"/>
    <w:rsid w:val="5F97435F"/>
    <w:rsid w:val="5FCFFBC0"/>
    <w:rsid w:val="5FD3AE4A"/>
    <w:rsid w:val="5FDB4AA2"/>
    <w:rsid w:val="5FDC7123"/>
    <w:rsid w:val="5FDFBE59"/>
    <w:rsid w:val="5FEF6772"/>
    <w:rsid w:val="5FF3FA49"/>
    <w:rsid w:val="6006E42C"/>
    <w:rsid w:val="6009F50A"/>
    <w:rsid w:val="6036B487"/>
    <w:rsid w:val="603EBD4B"/>
    <w:rsid w:val="6042D443"/>
    <w:rsid w:val="60724692"/>
    <w:rsid w:val="60786855"/>
    <w:rsid w:val="608CECC8"/>
    <w:rsid w:val="60B20655"/>
    <w:rsid w:val="60D00F80"/>
    <w:rsid w:val="60D3C424"/>
    <w:rsid w:val="60D55ECD"/>
    <w:rsid w:val="60D645DD"/>
    <w:rsid w:val="60E828E0"/>
    <w:rsid w:val="60FCD4A6"/>
    <w:rsid w:val="613C3E92"/>
    <w:rsid w:val="613FA329"/>
    <w:rsid w:val="61569081"/>
    <w:rsid w:val="616CDB9E"/>
    <w:rsid w:val="616E4407"/>
    <w:rsid w:val="61AC1076"/>
    <w:rsid w:val="61B7E721"/>
    <w:rsid w:val="61CC0F62"/>
    <w:rsid w:val="61DF618B"/>
    <w:rsid w:val="62119A65"/>
    <w:rsid w:val="6235EF57"/>
    <w:rsid w:val="62377A12"/>
    <w:rsid w:val="6245733E"/>
    <w:rsid w:val="62544810"/>
    <w:rsid w:val="62943FB0"/>
    <w:rsid w:val="629D5E0C"/>
    <w:rsid w:val="62A87575"/>
    <w:rsid w:val="62CA9829"/>
    <w:rsid w:val="62E5F333"/>
    <w:rsid w:val="62FCD769"/>
    <w:rsid w:val="63054F56"/>
    <w:rsid w:val="630AAC8A"/>
    <w:rsid w:val="63190A13"/>
    <w:rsid w:val="6344BBD0"/>
    <w:rsid w:val="634635D3"/>
    <w:rsid w:val="635E93D7"/>
    <w:rsid w:val="636A3D5E"/>
    <w:rsid w:val="6371AC8E"/>
    <w:rsid w:val="63ABDB57"/>
    <w:rsid w:val="63D7A96D"/>
    <w:rsid w:val="63EB2238"/>
    <w:rsid w:val="63FDD890"/>
    <w:rsid w:val="642760E6"/>
    <w:rsid w:val="643BEE3D"/>
    <w:rsid w:val="645B430E"/>
    <w:rsid w:val="64642136"/>
    <w:rsid w:val="648F9B84"/>
    <w:rsid w:val="649BB158"/>
    <w:rsid w:val="64B1A3FC"/>
    <w:rsid w:val="64CC2A60"/>
    <w:rsid w:val="64EEF167"/>
    <w:rsid w:val="64F69505"/>
    <w:rsid w:val="6518B228"/>
    <w:rsid w:val="651B2D8B"/>
    <w:rsid w:val="652BD1C3"/>
    <w:rsid w:val="654390A0"/>
    <w:rsid w:val="655E368C"/>
    <w:rsid w:val="65711312"/>
    <w:rsid w:val="65881A67"/>
    <w:rsid w:val="6595FC87"/>
    <w:rsid w:val="659E086B"/>
    <w:rsid w:val="65D4CAE0"/>
    <w:rsid w:val="65DC6782"/>
    <w:rsid w:val="65DE5965"/>
    <w:rsid w:val="65FB95C7"/>
    <w:rsid w:val="660684E3"/>
    <w:rsid w:val="66091998"/>
    <w:rsid w:val="660B62D2"/>
    <w:rsid w:val="661592F8"/>
    <w:rsid w:val="661C1AE8"/>
    <w:rsid w:val="662D50AF"/>
    <w:rsid w:val="663A3663"/>
    <w:rsid w:val="663C7ABA"/>
    <w:rsid w:val="666072CA"/>
    <w:rsid w:val="6678EA48"/>
    <w:rsid w:val="6679368E"/>
    <w:rsid w:val="66AA9680"/>
    <w:rsid w:val="66B6332E"/>
    <w:rsid w:val="66D63493"/>
    <w:rsid w:val="66E58489"/>
    <w:rsid w:val="66E7928E"/>
    <w:rsid w:val="66F62D65"/>
    <w:rsid w:val="66FDB729"/>
    <w:rsid w:val="670C96B8"/>
    <w:rsid w:val="672A8370"/>
    <w:rsid w:val="674728BA"/>
    <w:rsid w:val="674B8F67"/>
    <w:rsid w:val="675746C0"/>
    <w:rsid w:val="67576A64"/>
    <w:rsid w:val="675F4E5C"/>
    <w:rsid w:val="67775813"/>
    <w:rsid w:val="677CAB68"/>
    <w:rsid w:val="67823F2E"/>
    <w:rsid w:val="679F38C3"/>
    <w:rsid w:val="679F7AF5"/>
    <w:rsid w:val="67B03F54"/>
    <w:rsid w:val="67B845D3"/>
    <w:rsid w:val="67BEF1CF"/>
    <w:rsid w:val="67C0B8B2"/>
    <w:rsid w:val="67D16328"/>
    <w:rsid w:val="67DB92EA"/>
    <w:rsid w:val="67DC7F58"/>
    <w:rsid w:val="67DE49E7"/>
    <w:rsid w:val="67E69693"/>
    <w:rsid w:val="67E7363E"/>
    <w:rsid w:val="67F85905"/>
    <w:rsid w:val="681ABF81"/>
    <w:rsid w:val="682C78EE"/>
    <w:rsid w:val="682DDAAF"/>
    <w:rsid w:val="6839D815"/>
    <w:rsid w:val="684695BF"/>
    <w:rsid w:val="689E1495"/>
    <w:rsid w:val="68BFE3F3"/>
    <w:rsid w:val="68C1986F"/>
    <w:rsid w:val="68CED976"/>
    <w:rsid w:val="68E0E95F"/>
    <w:rsid w:val="68F02FCF"/>
    <w:rsid w:val="69018DDC"/>
    <w:rsid w:val="6903ABF2"/>
    <w:rsid w:val="6908C271"/>
    <w:rsid w:val="69172CBE"/>
    <w:rsid w:val="69333689"/>
    <w:rsid w:val="6947F81A"/>
    <w:rsid w:val="6962D73A"/>
    <w:rsid w:val="6969D1F8"/>
    <w:rsid w:val="697EFCCC"/>
    <w:rsid w:val="6983FF9C"/>
    <w:rsid w:val="69B27458"/>
    <w:rsid w:val="69B4ACFE"/>
    <w:rsid w:val="69D9AFFA"/>
    <w:rsid w:val="69E6CE80"/>
    <w:rsid w:val="69F2EA6A"/>
    <w:rsid w:val="6A248ABA"/>
    <w:rsid w:val="6A34DF19"/>
    <w:rsid w:val="6A4269F3"/>
    <w:rsid w:val="6A4A41F3"/>
    <w:rsid w:val="6A4F98E9"/>
    <w:rsid w:val="6A53271F"/>
    <w:rsid w:val="6A629EE0"/>
    <w:rsid w:val="6A6E180A"/>
    <w:rsid w:val="6A9CB338"/>
    <w:rsid w:val="6AA02259"/>
    <w:rsid w:val="6AA55531"/>
    <w:rsid w:val="6AA597DE"/>
    <w:rsid w:val="6AAEF8D5"/>
    <w:rsid w:val="6ABF2B02"/>
    <w:rsid w:val="6ACF06EA"/>
    <w:rsid w:val="6AE2E2BC"/>
    <w:rsid w:val="6AE61482"/>
    <w:rsid w:val="6AEE72F5"/>
    <w:rsid w:val="6AF29682"/>
    <w:rsid w:val="6B0CEBCB"/>
    <w:rsid w:val="6B12D31F"/>
    <w:rsid w:val="6B246F0B"/>
    <w:rsid w:val="6B26EE9E"/>
    <w:rsid w:val="6B396C1E"/>
    <w:rsid w:val="6B628B5B"/>
    <w:rsid w:val="6B89AC0D"/>
    <w:rsid w:val="6BA8E5F4"/>
    <w:rsid w:val="6BD408EA"/>
    <w:rsid w:val="6BD42C0E"/>
    <w:rsid w:val="6BF663CF"/>
    <w:rsid w:val="6BFC9474"/>
    <w:rsid w:val="6BFDC29C"/>
    <w:rsid w:val="6C17DFBC"/>
    <w:rsid w:val="6C1D9F24"/>
    <w:rsid w:val="6C3037D4"/>
    <w:rsid w:val="6C34679D"/>
    <w:rsid w:val="6C412A67"/>
    <w:rsid w:val="6C489A72"/>
    <w:rsid w:val="6CA977E7"/>
    <w:rsid w:val="6CAEA380"/>
    <w:rsid w:val="6CC363B0"/>
    <w:rsid w:val="6CC504E9"/>
    <w:rsid w:val="6CC7D9DF"/>
    <w:rsid w:val="6CD40B61"/>
    <w:rsid w:val="6CD9B686"/>
    <w:rsid w:val="6CFE5BBC"/>
    <w:rsid w:val="6D0F8699"/>
    <w:rsid w:val="6D1FE082"/>
    <w:rsid w:val="6D2632FB"/>
    <w:rsid w:val="6D2C5FB0"/>
    <w:rsid w:val="6D3CC97D"/>
    <w:rsid w:val="6D431AAE"/>
    <w:rsid w:val="6D774555"/>
    <w:rsid w:val="6DA96174"/>
    <w:rsid w:val="6DB225CB"/>
    <w:rsid w:val="6DC0C2AB"/>
    <w:rsid w:val="6DC68844"/>
    <w:rsid w:val="6DC9A180"/>
    <w:rsid w:val="6DDAB53D"/>
    <w:rsid w:val="6DDCA07A"/>
    <w:rsid w:val="6DE69997"/>
    <w:rsid w:val="6E0CDF34"/>
    <w:rsid w:val="6E17E524"/>
    <w:rsid w:val="6E1D5DCA"/>
    <w:rsid w:val="6E343F98"/>
    <w:rsid w:val="6E3A735E"/>
    <w:rsid w:val="6E4C5A48"/>
    <w:rsid w:val="6E5D5ADB"/>
    <w:rsid w:val="6E634599"/>
    <w:rsid w:val="6E63AA40"/>
    <w:rsid w:val="6E81D39E"/>
    <w:rsid w:val="6E83F820"/>
    <w:rsid w:val="6E844873"/>
    <w:rsid w:val="6E9253B1"/>
    <w:rsid w:val="6EABA402"/>
    <w:rsid w:val="6EB91DA2"/>
    <w:rsid w:val="6EC2035C"/>
    <w:rsid w:val="6EC34DA1"/>
    <w:rsid w:val="6ECFCB67"/>
    <w:rsid w:val="6ED244B2"/>
    <w:rsid w:val="6ED742D5"/>
    <w:rsid w:val="6F00C15E"/>
    <w:rsid w:val="6F09F620"/>
    <w:rsid w:val="6F0BA9AC"/>
    <w:rsid w:val="6F0D6FE5"/>
    <w:rsid w:val="6F1FC1EA"/>
    <w:rsid w:val="6F2195B7"/>
    <w:rsid w:val="6F27E51D"/>
    <w:rsid w:val="6F31DE2D"/>
    <w:rsid w:val="6F34A153"/>
    <w:rsid w:val="6F5F9AC5"/>
    <w:rsid w:val="6F68BB19"/>
    <w:rsid w:val="6F7A032D"/>
    <w:rsid w:val="6F8E4E75"/>
    <w:rsid w:val="6F9131BF"/>
    <w:rsid w:val="6FA7BD77"/>
    <w:rsid w:val="6FAA0CD3"/>
    <w:rsid w:val="6FBDB0D8"/>
    <w:rsid w:val="6FC1E418"/>
    <w:rsid w:val="6FD06700"/>
    <w:rsid w:val="6FE64442"/>
    <w:rsid w:val="6FF4A356"/>
    <w:rsid w:val="6FF622E2"/>
    <w:rsid w:val="6FF8F9B0"/>
    <w:rsid w:val="6FFF15FA"/>
    <w:rsid w:val="701AFAE4"/>
    <w:rsid w:val="703D16DF"/>
    <w:rsid w:val="70473755"/>
    <w:rsid w:val="705956EB"/>
    <w:rsid w:val="70685B68"/>
    <w:rsid w:val="7078F458"/>
    <w:rsid w:val="7085045F"/>
    <w:rsid w:val="70997769"/>
    <w:rsid w:val="70A58960"/>
    <w:rsid w:val="70A7F97F"/>
    <w:rsid w:val="70B74957"/>
    <w:rsid w:val="70CAF5D8"/>
    <w:rsid w:val="70DAD046"/>
    <w:rsid w:val="70EC2684"/>
    <w:rsid w:val="70F229B5"/>
    <w:rsid w:val="7114D962"/>
    <w:rsid w:val="712D0220"/>
    <w:rsid w:val="715AA465"/>
    <w:rsid w:val="71721420"/>
    <w:rsid w:val="71B738C7"/>
    <w:rsid w:val="71BBE935"/>
    <w:rsid w:val="71BEF2B4"/>
    <w:rsid w:val="71C0DC03"/>
    <w:rsid w:val="71D1CCDF"/>
    <w:rsid w:val="71E7C257"/>
    <w:rsid w:val="71F7FC07"/>
    <w:rsid w:val="7213C6CB"/>
    <w:rsid w:val="7214D7E4"/>
    <w:rsid w:val="72350355"/>
    <w:rsid w:val="723E2CAF"/>
    <w:rsid w:val="723E47D2"/>
    <w:rsid w:val="72637FAE"/>
    <w:rsid w:val="726DEA10"/>
    <w:rsid w:val="7275D281"/>
    <w:rsid w:val="7276A671"/>
    <w:rsid w:val="729129B6"/>
    <w:rsid w:val="72A8568F"/>
    <w:rsid w:val="72B62088"/>
    <w:rsid w:val="72C8D281"/>
    <w:rsid w:val="72CA05EE"/>
    <w:rsid w:val="72DF4EA0"/>
    <w:rsid w:val="72E47492"/>
    <w:rsid w:val="72FDA867"/>
    <w:rsid w:val="731DE504"/>
    <w:rsid w:val="73371B63"/>
    <w:rsid w:val="734206D5"/>
    <w:rsid w:val="734793F3"/>
    <w:rsid w:val="7368F5EF"/>
    <w:rsid w:val="7390301C"/>
    <w:rsid w:val="7392F614"/>
    <w:rsid w:val="73B28B18"/>
    <w:rsid w:val="73C1D66C"/>
    <w:rsid w:val="73F15BC3"/>
    <w:rsid w:val="73FD8365"/>
    <w:rsid w:val="7405E24F"/>
    <w:rsid w:val="7407A659"/>
    <w:rsid w:val="740888F9"/>
    <w:rsid w:val="740AD025"/>
    <w:rsid w:val="7415F7D0"/>
    <w:rsid w:val="7427590F"/>
    <w:rsid w:val="7443F2F5"/>
    <w:rsid w:val="744F916F"/>
    <w:rsid w:val="7451B2FA"/>
    <w:rsid w:val="745A7B24"/>
    <w:rsid w:val="747694BA"/>
    <w:rsid w:val="7479B56B"/>
    <w:rsid w:val="748C2369"/>
    <w:rsid w:val="74902224"/>
    <w:rsid w:val="74A27BC2"/>
    <w:rsid w:val="74D2EBC4"/>
    <w:rsid w:val="74E74A75"/>
    <w:rsid w:val="750876D8"/>
    <w:rsid w:val="750B6EBA"/>
    <w:rsid w:val="750BAA62"/>
    <w:rsid w:val="752EEA99"/>
    <w:rsid w:val="75418636"/>
    <w:rsid w:val="754AA0A8"/>
    <w:rsid w:val="7561E5F7"/>
    <w:rsid w:val="7569D37D"/>
    <w:rsid w:val="75749B3F"/>
    <w:rsid w:val="757AEB30"/>
    <w:rsid w:val="75803B8B"/>
    <w:rsid w:val="7584EDCC"/>
    <w:rsid w:val="759CF92D"/>
    <w:rsid w:val="75A45C89"/>
    <w:rsid w:val="75ABADD6"/>
    <w:rsid w:val="75B3ED19"/>
    <w:rsid w:val="75C9EB15"/>
    <w:rsid w:val="75CC9096"/>
    <w:rsid w:val="75D83E92"/>
    <w:rsid w:val="75F06CF3"/>
    <w:rsid w:val="75F8C101"/>
    <w:rsid w:val="763CBDF6"/>
    <w:rsid w:val="763EF561"/>
    <w:rsid w:val="7646A4C3"/>
    <w:rsid w:val="764F4463"/>
    <w:rsid w:val="76510B60"/>
    <w:rsid w:val="76620617"/>
    <w:rsid w:val="766447DE"/>
    <w:rsid w:val="768F4FC0"/>
    <w:rsid w:val="76DEE58B"/>
    <w:rsid w:val="76E54731"/>
    <w:rsid w:val="76FF9966"/>
    <w:rsid w:val="7700B037"/>
    <w:rsid w:val="7704C46C"/>
    <w:rsid w:val="771EE585"/>
    <w:rsid w:val="772DFB6E"/>
    <w:rsid w:val="7736F0D1"/>
    <w:rsid w:val="77477E37"/>
    <w:rsid w:val="7747EE9B"/>
    <w:rsid w:val="774F7A78"/>
    <w:rsid w:val="776DA8FC"/>
    <w:rsid w:val="777BBB6A"/>
    <w:rsid w:val="7792C2ED"/>
    <w:rsid w:val="77966BFD"/>
    <w:rsid w:val="779B9288"/>
    <w:rsid w:val="77A56A96"/>
    <w:rsid w:val="77C8CA71"/>
    <w:rsid w:val="781D8D5F"/>
    <w:rsid w:val="78277885"/>
    <w:rsid w:val="7837939F"/>
    <w:rsid w:val="783CEFD2"/>
    <w:rsid w:val="7844B11E"/>
    <w:rsid w:val="78593FF7"/>
    <w:rsid w:val="788B1BC5"/>
    <w:rsid w:val="78938667"/>
    <w:rsid w:val="7896A068"/>
    <w:rsid w:val="789B69C7"/>
    <w:rsid w:val="78A8F3EF"/>
    <w:rsid w:val="78BAAA26"/>
    <w:rsid w:val="78BAF3DC"/>
    <w:rsid w:val="78BC1840"/>
    <w:rsid w:val="78C25B3C"/>
    <w:rsid w:val="78C37401"/>
    <w:rsid w:val="78D7A776"/>
    <w:rsid w:val="78D992B3"/>
    <w:rsid w:val="790936B4"/>
    <w:rsid w:val="79323C5E"/>
    <w:rsid w:val="7936EB05"/>
    <w:rsid w:val="7940E86C"/>
    <w:rsid w:val="79441393"/>
    <w:rsid w:val="794963C8"/>
    <w:rsid w:val="794B6AC1"/>
    <w:rsid w:val="794E12B5"/>
    <w:rsid w:val="7976045D"/>
    <w:rsid w:val="7989EAC7"/>
    <w:rsid w:val="7991E538"/>
    <w:rsid w:val="79CA9C60"/>
    <w:rsid w:val="79EA8884"/>
    <w:rsid w:val="79EEC9B6"/>
    <w:rsid w:val="7A029B2C"/>
    <w:rsid w:val="7A10899A"/>
    <w:rsid w:val="7A137E5E"/>
    <w:rsid w:val="7A1D0F31"/>
    <w:rsid w:val="7A2EE405"/>
    <w:rsid w:val="7A33CFFF"/>
    <w:rsid w:val="7A44D9B4"/>
    <w:rsid w:val="7AAB69C1"/>
    <w:rsid w:val="7AAF3064"/>
    <w:rsid w:val="7AB9AF08"/>
    <w:rsid w:val="7ADE774F"/>
    <w:rsid w:val="7AE1DC32"/>
    <w:rsid w:val="7AFEE3C1"/>
    <w:rsid w:val="7B01EF77"/>
    <w:rsid w:val="7B373116"/>
    <w:rsid w:val="7B44200C"/>
    <w:rsid w:val="7B62CB7B"/>
    <w:rsid w:val="7B6CFB57"/>
    <w:rsid w:val="7B7126E5"/>
    <w:rsid w:val="7B724DDD"/>
    <w:rsid w:val="7B7A44F9"/>
    <w:rsid w:val="7B90E0B9"/>
    <w:rsid w:val="7BB39A39"/>
    <w:rsid w:val="7BB5C5DD"/>
    <w:rsid w:val="7BB68F70"/>
    <w:rsid w:val="7BB8B540"/>
    <w:rsid w:val="7BCBD1F4"/>
    <w:rsid w:val="7BD2AAC8"/>
    <w:rsid w:val="7BDA0D4D"/>
    <w:rsid w:val="7BEDFB7A"/>
    <w:rsid w:val="7BF1083D"/>
    <w:rsid w:val="7BF71E09"/>
    <w:rsid w:val="7C212CD4"/>
    <w:rsid w:val="7C30C850"/>
    <w:rsid w:val="7C33AD0D"/>
    <w:rsid w:val="7C5694E9"/>
    <w:rsid w:val="7C6938A0"/>
    <w:rsid w:val="7C7C9A5F"/>
    <w:rsid w:val="7C7DAC93"/>
    <w:rsid w:val="7C7DACEF"/>
    <w:rsid w:val="7C8A3838"/>
    <w:rsid w:val="7C8DAA2C"/>
    <w:rsid w:val="7CA2519C"/>
    <w:rsid w:val="7CD64237"/>
    <w:rsid w:val="7CD9057B"/>
    <w:rsid w:val="7CDF005C"/>
    <w:rsid w:val="7CFA4C1E"/>
    <w:rsid w:val="7D147F86"/>
    <w:rsid w:val="7D1B99E7"/>
    <w:rsid w:val="7D26A223"/>
    <w:rsid w:val="7D3B8796"/>
    <w:rsid w:val="7D4617E9"/>
    <w:rsid w:val="7D497EFC"/>
    <w:rsid w:val="7D571B76"/>
    <w:rsid w:val="7D5CDD4A"/>
    <w:rsid w:val="7D6B1910"/>
    <w:rsid w:val="7D80FE8E"/>
    <w:rsid w:val="7D832152"/>
    <w:rsid w:val="7D983E09"/>
    <w:rsid w:val="7DB11DA2"/>
    <w:rsid w:val="7DB7301F"/>
    <w:rsid w:val="7DC3C223"/>
    <w:rsid w:val="7DD93672"/>
    <w:rsid w:val="7DE097B1"/>
    <w:rsid w:val="7DE8CEED"/>
    <w:rsid w:val="7E0FADEE"/>
    <w:rsid w:val="7E142ED0"/>
    <w:rsid w:val="7E1947CD"/>
    <w:rsid w:val="7E1D0792"/>
    <w:rsid w:val="7E230F24"/>
    <w:rsid w:val="7E2DDFC8"/>
    <w:rsid w:val="7E31ED56"/>
    <w:rsid w:val="7E4441D7"/>
    <w:rsid w:val="7E455931"/>
    <w:rsid w:val="7E85A9A9"/>
    <w:rsid w:val="7EAC481B"/>
    <w:rsid w:val="7EBB44D6"/>
    <w:rsid w:val="7EC92957"/>
    <w:rsid w:val="7ED757F7"/>
    <w:rsid w:val="7EDD71F9"/>
    <w:rsid w:val="7EE9F770"/>
    <w:rsid w:val="7EF79D13"/>
    <w:rsid w:val="7EFC25B4"/>
    <w:rsid w:val="7F1A7A5E"/>
    <w:rsid w:val="7F5F9284"/>
    <w:rsid w:val="7F7E1A6A"/>
    <w:rsid w:val="7F7F9807"/>
    <w:rsid w:val="7F9204DE"/>
    <w:rsid w:val="7FC66660"/>
    <w:rsid w:val="7FD45234"/>
    <w:rsid w:val="7FDC00CF"/>
    <w:rsid w:val="7FE12992"/>
    <w:rsid w:val="7FE9B26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C2684"/>
  <w15:chartTrackingRefBased/>
  <w15:docId w15:val="{F48B0CB9-3595-4647-B538-807BDAF18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Theme="majorHAnsi" w:hAnsiTheme="majorHAnsi" w:eastAsiaTheme="majorEastAsia" w:cstheme="majorBidi"/>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character" w:styleId="FootnoteReference">
    <w:name w:val="footnote reference"/>
    <w:basedOn w:val="DefaultParagraphFont"/>
    <w:uiPriority w:val="99"/>
    <w:semiHidden/>
    <w:unhideWhenUsed/>
    <w:rPr>
      <w:vertAlign w:val="superscript"/>
    </w:rPr>
  </w:style>
  <w:style w:type="character" w:styleId="Heading5Char" w:customStyle="1">
    <w:name w:val="Heading 5 Char"/>
    <w:basedOn w:val="DefaultParagraphFont"/>
    <w:link w:val="Heading5"/>
    <w:uiPriority w:val="9"/>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rPr>
      <w:rFonts w:asciiTheme="majorHAnsi" w:hAnsiTheme="majorHAnsi" w:eastAsiaTheme="majorEastAsia" w:cstheme="majorBidi"/>
      <w:color w:val="1F3763" w:themeColor="accent1" w:themeShade="7F"/>
    </w:r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image" Target="media/image20.png" Id="rId26" /><Relationship Type="http://schemas.openxmlformats.org/officeDocument/2006/relationships/image" Target="media/image33.png" Id="rId39" /><Relationship Type="http://schemas.openxmlformats.org/officeDocument/2006/relationships/image" Target="media/image15.png" Id="rId21" /><Relationship Type="http://schemas.openxmlformats.org/officeDocument/2006/relationships/image" Target="media/image28.png" Id="rId34" /><Relationship Type="http://schemas.openxmlformats.org/officeDocument/2006/relationships/image" Target="media/image36.png" Id="rId42" /><Relationship Type="http://schemas.openxmlformats.org/officeDocument/2006/relationships/image" Target="media/image41.png" Id="rId47" /><Relationship Type="http://schemas.openxmlformats.org/officeDocument/2006/relationships/fontTable" Target="fontTable.xml" Id="rId50"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image" Target="media/image23.png" Id="rId29" /><Relationship Type="http://schemas.openxmlformats.org/officeDocument/2006/relationships/image" Target="media/image5.png" Id="rId11" /><Relationship Type="http://schemas.openxmlformats.org/officeDocument/2006/relationships/image" Target="media/image18.png" Id="rId24" /><Relationship Type="http://schemas.openxmlformats.org/officeDocument/2006/relationships/image" Target="media/image26.png" Id="rId32" /><Relationship Type="http://schemas.openxmlformats.org/officeDocument/2006/relationships/image" Target="media/image31.png" Id="rId37" /><Relationship Type="http://schemas.openxmlformats.org/officeDocument/2006/relationships/image" Target="media/image34.png" Id="rId40" /><Relationship Type="http://schemas.openxmlformats.org/officeDocument/2006/relationships/image" Target="media/image39.png" Id="rId45"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17.png" Id="rId23" /><Relationship Type="http://schemas.openxmlformats.org/officeDocument/2006/relationships/image" Target="media/image22.png" Id="rId28" /><Relationship Type="http://schemas.openxmlformats.org/officeDocument/2006/relationships/image" Target="media/image30.png" Id="rId36" /><Relationship Type="http://schemas.openxmlformats.org/officeDocument/2006/relationships/footer" Target="footer1.xml" Id="rId49" /><Relationship Type="http://schemas.microsoft.com/office/2019/09/relationships/intelligence" Target="intelligence.xml" Id="R50e63eafb8ee4a83"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image" Target="media/image38.png" Id="rId44"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image" Target="media/image16.png" Id="rId22" /><Relationship Type="http://schemas.openxmlformats.org/officeDocument/2006/relationships/image" Target="media/image21.png" Id="rId27" /><Relationship Type="http://schemas.openxmlformats.org/officeDocument/2006/relationships/image" Target="media/image24.png" Id="rId30" /><Relationship Type="http://schemas.openxmlformats.org/officeDocument/2006/relationships/image" Target="media/image29.png" Id="rId35" /><Relationship Type="http://schemas.openxmlformats.org/officeDocument/2006/relationships/image" Target="media/image37.png" Id="rId43" /><Relationship Type="http://schemas.openxmlformats.org/officeDocument/2006/relationships/header" Target="header1.xml" Id="rId48" /><Relationship Type="http://schemas.openxmlformats.org/officeDocument/2006/relationships/image" Target="media/image2.png" Id="rId8" /><Relationship Type="http://schemas.openxmlformats.org/officeDocument/2006/relationships/theme" Target="theme/theme1.xml" Id="rId51" /><Relationship Type="http://schemas.openxmlformats.org/officeDocument/2006/relationships/settings" Target="settings.xml" Id="rId3" /><Relationship Type="http://schemas.openxmlformats.org/officeDocument/2006/relationships/image" Target="media/image11.png" Id="rId17" /><Relationship Type="http://schemas.openxmlformats.org/officeDocument/2006/relationships/image" Target="media/image19.png" Id="rId25" /><Relationship Type="http://schemas.openxmlformats.org/officeDocument/2006/relationships/image" Target="media/image27.png" Id="rId33" /><Relationship Type="http://schemas.openxmlformats.org/officeDocument/2006/relationships/image" Target="media/image32.png" Id="rId38" /><Relationship Type="http://schemas.openxmlformats.org/officeDocument/2006/relationships/image" Target="media/image40.png" Id="rId46" /><Relationship Type="http://schemas.openxmlformats.org/officeDocument/2006/relationships/image" Target="media/image14.png" Id="rId20" /><Relationship Type="http://schemas.openxmlformats.org/officeDocument/2006/relationships/image" Target="media/image35.png"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2a.png" Id="R148bceac5746419b" /><Relationship Type="http://schemas.openxmlformats.org/officeDocument/2006/relationships/image" Target="/media/image2b.png" Id="Ra99d78cf84394b55" /><Relationship Type="http://schemas.openxmlformats.org/officeDocument/2006/relationships/glossaryDocument" Target="/word/glossary/document.xml" Id="R2b5f89592fe941a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dfd4f3e-996f-425d-84aa-366ae6b804cc}"/>
      </w:docPartPr>
      <w:docPartBody>
        <w:p w14:paraId="14AE05D1">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Kersha May Davies (1904976)</dc:creator>
  <keywords/>
  <dc:description/>
  <lastModifiedBy>Kersha May Davies (1904976)</lastModifiedBy>
  <revision>17</revision>
  <dcterms:created xsi:type="dcterms:W3CDTF">2021-07-01T22:32:00.0000000Z</dcterms:created>
  <dcterms:modified xsi:type="dcterms:W3CDTF">2021-07-01T22:33:31.4505907Z</dcterms:modified>
</coreProperties>
</file>