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016CDC1" w14:textId="746DA234" w:rsidR="00B56351" w:rsidRDefault="00B56351" w:rsidP="00B56351">
      <w:pPr>
        <w:pStyle w:val="Titlu"/>
      </w:pPr>
      <w:r>
        <w:t xml:space="preserve">Assessment 2 Environmental Analysis of an </w:t>
      </w:r>
      <w:r w:rsidR="00D57343">
        <w:t>I</w:t>
      </w:r>
      <w:r>
        <w:t>ndustry</w:t>
      </w:r>
    </w:p>
    <w:p w14:paraId="532D873B" w14:textId="77777777" w:rsidR="00562B3B" w:rsidRDefault="00562B3B" w:rsidP="00562B3B"/>
    <w:p w14:paraId="51043FF1" w14:textId="745F34BA" w:rsidR="00562B3B" w:rsidRDefault="00562B3B" w:rsidP="00562B3B">
      <w:r>
        <w:t xml:space="preserve">Student Name: Gabriel </w:t>
      </w:r>
      <w:proofErr w:type="spellStart"/>
      <w:r>
        <w:t>Ciprian</w:t>
      </w:r>
      <w:proofErr w:type="spellEnd"/>
      <w:r>
        <w:t xml:space="preserve"> </w:t>
      </w:r>
      <w:proofErr w:type="spellStart"/>
      <w:r>
        <w:t>Muntean</w:t>
      </w:r>
      <w:proofErr w:type="spellEnd"/>
    </w:p>
    <w:p w14:paraId="275EA150" w14:textId="10672C13" w:rsidR="00562B3B" w:rsidRPr="00562B3B" w:rsidRDefault="00562B3B" w:rsidP="00562B3B">
      <w:r>
        <w:t>Student Id: 2009466</w:t>
      </w:r>
      <w:bookmarkStart w:id="0" w:name="_GoBack"/>
      <w:bookmarkEnd w:id="0"/>
    </w:p>
    <w:p w14:paraId="378E318E" w14:textId="77777777" w:rsidR="00B56351" w:rsidRDefault="00B56351">
      <w:pPr>
        <w:spacing w:line="259" w:lineRule="auto"/>
        <w:jc w:val="left"/>
        <w:rPr>
          <w:rFonts w:eastAsiaTheme="majorEastAsia" w:cstheme="majorBidi"/>
          <w:b/>
          <w:spacing w:val="-10"/>
          <w:kern w:val="28"/>
          <w:sz w:val="44"/>
          <w:szCs w:val="71"/>
        </w:rPr>
      </w:pPr>
      <w:r>
        <w:br w:type="page"/>
      </w:r>
    </w:p>
    <w:sdt>
      <w:sdtPr>
        <w:rPr>
          <w:rFonts w:eastAsiaTheme="minorHAnsi" w:cstheme="minorBidi"/>
          <w:b w:val="0"/>
          <w:spacing w:val="0"/>
          <w:kern w:val="0"/>
          <w:sz w:val="24"/>
          <w:szCs w:val="28"/>
        </w:rPr>
        <w:id w:val="979417860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4C9BD7F9" w14:textId="1862CADA" w:rsidR="00DA08A8" w:rsidRDefault="00DA08A8" w:rsidP="00DA08A8">
          <w:pPr>
            <w:pStyle w:val="Titlu"/>
          </w:pPr>
          <w:r>
            <w:t>Table of Contents</w:t>
          </w:r>
        </w:p>
        <w:p w14:paraId="01009CC6" w14:textId="655E5AFE" w:rsidR="00E72112" w:rsidRDefault="00DA08A8">
          <w:pPr>
            <w:pStyle w:val="Cuprins1"/>
            <w:tabs>
              <w:tab w:val="right" w:leader="dot" w:pos="9344"/>
            </w:tabs>
            <w:rPr>
              <w:rFonts w:asciiTheme="minorHAnsi" w:eastAsiaTheme="minorEastAsia" w:hAnsiTheme="minorHAnsi"/>
              <w:noProof/>
              <w:sz w:val="22"/>
              <w:szCs w:val="22"/>
              <w:lang w:val="en-US" w:bidi="ar-SA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2052334" w:history="1">
            <w:r w:rsidR="00E72112" w:rsidRPr="005A5A70">
              <w:rPr>
                <w:rStyle w:val="Hyperlink"/>
                <w:noProof/>
              </w:rPr>
              <w:t>Introduction</w:t>
            </w:r>
            <w:r w:rsidR="00E72112">
              <w:rPr>
                <w:noProof/>
                <w:webHidden/>
              </w:rPr>
              <w:tab/>
            </w:r>
            <w:r w:rsidR="00E72112">
              <w:rPr>
                <w:noProof/>
                <w:webHidden/>
              </w:rPr>
              <w:fldChar w:fldCharType="begin"/>
            </w:r>
            <w:r w:rsidR="00E72112">
              <w:rPr>
                <w:noProof/>
                <w:webHidden/>
              </w:rPr>
              <w:instrText xml:space="preserve"> PAGEREF _Toc92052334 \h </w:instrText>
            </w:r>
            <w:r w:rsidR="00E72112">
              <w:rPr>
                <w:noProof/>
                <w:webHidden/>
              </w:rPr>
            </w:r>
            <w:r w:rsidR="00E72112">
              <w:rPr>
                <w:noProof/>
                <w:webHidden/>
              </w:rPr>
              <w:fldChar w:fldCharType="separate"/>
            </w:r>
            <w:r w:rsidR="00E72112">
              <w:rPr>
                <w:noProof/>
                <w:webHidden/>
              </w:rPr>
              <w:t>3</w:t>
            </w:r>
            <w:r w:rsidR="00E72112">
              <w:rPr>
                <w:noProof/>
                <w:webHidden/>
              </w:rPr>
              <w:fldChar w:fldCharType="end"/>
            </w:r>
          </w:hyperlink>
        </w:p>
        <w:p w14:paraId="0F8B0244" w14:textId="785CC585" w:rsidR="00E72112" w:rsidRDefault="00A51E47">
          <w:pPr>
            <w:pStyle w:val="Cuprins1"/>
            <w:tabs>
              <w:tab w:val="right" w:leader="dot" w:pos="9344"/>
            </w:tabs>
            <w:rPr>
              <w:rFonts w:asciiTheme="minorHAnsi" w:eastAsiaTheme="minorEastAsia" w:hAnsiTheme="minorHAnsi"/>
              <w:noProof/>
              <w:sz w:val="22"/>
              <w:szCs w:val="22"/>
              <w:lang w:val="en-US" w:bidi="ar-SA"/>
            </w:rPr>
          </w:pPr>
          <w:hyperlink w:anchor="_Toc92052335" w:history="1">
            <w:r w:rsidR="00E72112" w:rsidRPr="005A5A70">
              <w:rPr>
                <w:rStyle w:val="Hyperlink"/>
                <w:noProof/>
              </w:rPr>
              <w:t>Impacts of the COVID-19 Pandemic on Automobile Industry</w:t>
            </w:r>
            <w:r w:rsidR="00E72112">
              <w:rPr>
                <w:noProof/>
                <w:webHidden/>
              </w:rPr>
              <w:tab/>
            </w:r>
            <w:r w:rsidR="00E72112">
              <w:rPr>
                <w:noProof/>
                <w:webHidden/>
              </w:rPr>
              <w:fldChar w:fldCharType="begin"/>
            </w:r>
            <w:r w:rsidR="00E72112">
              <w:rPr>
                <w:noProof/>
                <w:webHidden/>
              </w:rPr>
              <w:instrText xml:space="preserve"> PAGEREF _Toc92052335 \h </w:instrText>
            </w:r>
            <w:r w:rsidR="00E72112">
              <w:rPr>
                <w:noProof/>
                <w:webHidden/>
              </w:rPr>
            </w:r>
            <w:r w:rsidR="00E72112">
              <w:rPr>
                <w:noProof/>
                <w:webHidden/>
              </w:rPr>
              <w:fldChar w:fldCharType="separate"/>
            </w:r>
            <w:r w:rsidR="00E72112">
              <w:rPr>
                <w:noProof/>
                <w:webHidden/>
              </w:rPr>
              <w:t>4</w:t>
            </w:r>
            <w:r w:rsidR="00E72112">
              <w:rPr>
                <w:noProof/>
                <w:webHidden/>
              </w:rPr>
              <w:fldChar w:fldCharType="end"/>
            </w:r>
          </w:hyperlink>
        </w:p>
        <w:p w14:paraId="62E2B63B" w14:textId="7BE78EBE" w:rsidR="00E72112" w:rsidRDefault="00A51E47">
          <w:pPr>
            <w:pStyle w:val="Cuprins2"/>
            <w:tabs>
              <w:tab w:val="right" w:leader="dot" w:pos="9344"/>
            </w:tabs>
            <w:rPr>
              <w:rFonts w:asciiTheme="minorHAnsi" w:eastAsiaTheme="minorEastAsia" w:hAnsiTheme="minorHAnsi"/>
              <w:noProof/>
              <w:sz w:val="22"/>
              <w:szCs w:val="22"/>
              <w:lang w:val="en-US" w:bidi="ar-SA"/>
            </w:rPr>
          </w:pPr>
          <w:hyperlink w:anchor="_Toc92052336" w:history="1">
            <w:r w:rsidR="00E72112" w:rsidRPr="005A5A70">
              <w:rPr>
                <w:rStyle w:val="Hyperlink"/>
                <w:noProof/>
              </w:rPr>
              <w:t>Political Impacts</w:t>
            </w:r>
            <w:r w:rsidR="00E72112">
              <w:rPr>
                <w:noProof/>
                <w:webHidden/>
              </w:rPr>
              <w:tab/>
            </w:r>
            <w:r w:rsidR="00E72112">
              <w:rPr>
                <w:noProof/>
                <w:webHidden/>
              </w:rPr>
              <w:fldChar w:fldCharType="begin"/>
            </w:r>
            <w:r w:rsidR="00E72112">
              <w:rPr>
                <w:noProof/>
                <w:webHidden/>
              </w:rPr>
              <w:instrText xml:space="preserve"> PAGEREF _Toc92052336 \h </w:instrText>
            </w:r>
            <w:r w:rsidR="00E72112">
              <w:rPr>
                <w:noProof/>
                <w:webHidden/>
              </w:rPr>
            </w:r>
            <w:r w:rsidR="00E72112">
              <w:rPr>
                <w:noProof/>
                <w:webHidden/>
              </w:rPr>
              <w:fldChar w:fldCharType="separate"/>
            </w:r>
            <w:r w:rsidR="00E72112">
              <w:rPr>
                <w:noProof/>
                <w:webHidden/>
              </w:rPr>
              <w:t>4</w:t>
            </w:r>
            <w:r w:rsidR="00E72112">
              <w:rPr>
                <w:noProof/>
                <w:webHidden/>
              </w:rPr>
              <w:fldChar w:fldCharType="end"/>
            </w:r>
          </w:hyperlink>
        </w:p>
        <w:p w14:paraId="2E75DE5F" w14:textId="628C978E" w:rsidR="00E72112" w:rsidRDefault="00A51E47">
          <w:pPr>
            <w:pStyle w:val="Cuprins2"/>
            <w:tabs>
              <w:tab w:val="right" w:leader="dot" w:pos="9344"/>
            </w:tabs>
            <w:rPr>
              <w:rFonts w:asciiTheme="minorHAnsi" w:eastAsiaTheme="minorEastAsia" w:hAnsiTheme="minorHAnsi"/>
              <w:noProof/>
              <w:sz w:val="22"/>
              <w:szCs w:val="22"/>
              <w:lang w:val="en-US" w:bidi="ar-SA"/>
            </w:rPr>
          </w:pPr>
          <w:hyperlink w:anchor="_Toc92052337" w:history="1">
            <w:r w:rsidR="00E72112" w:rsidRPr="005A5A70">
              <w:rPr>
                <w:rStyle w:val="Hyperlink"/>
                <w:noProof/>
              </w:rPr>
              <w:t>Economic Impacts</w:t>
            </w:r>
            <w:r w:rsidR="00E72112">
              <w:rPr>
                <w:noProof/>
                <w:webHidden/>
              </w:rPr>
              <w:tab/>
            </w:r>
            <w:r w:rsidR="00E72112">
              <w:rPr>
                <w:noProof/>
                <w:webHidden/>
              </w:rPr>
              <w:fldChar w:fldCharType="begin"/>
            </w:r>
            <w:r w:rsidR="00E72112">
              <w:rPr>
                <w:noProof/>
                <w:webHidden/>
              </w:rPr>
              <w:instrText xml:space="preserve"> PAGEREF _Toc92052337 \h </w:instrText>
            </w:r>
            <w:r w:rsidR="00E72112">
              <w:rPr>
                <w:noProof/>
                <w:webHidden/>
              </w:rPr>
            </w:r>
            <w:r w:rsidR="00E72112">
              <w:rPr>
                <w:noProof/>
                <w:webHidden/>
              </w:rPr>
              <w:fldChar w:fldCharType="separate"/>
            </w:r>
            <w:r w:rsidR="00E72112">
              <w:rPr>
                <w:noProof/>
                <w:webHidden/>
              </w:rPr>
              <w:t>4</w:t>
            </w:r>
            <w:r w:rsidR="00E72112">
              <w:rPr>
                <w:noProof/>
                <w:webHidden/>
              </w:rPr>
              <w:fldChar w:fldCharType="end"/>
            </w:r>
          </w:hyperlink>
        </w:p>
        <w:p w14:paraId="7AE0B814" w14:textId="40F5D27D" w:rsidR="00E72112" w:rsidRDefault="00A51E47">
          <w:pPr>
            <w:pStyle w:val="Cuprins2"/>
            <w:tabs>
              <w:tab w:val="right" w:leader="dot" w:pos="9344"/>
            </w:tabs>
            <w:rPr>
              <w:rFonts w:asciiTheme="minorHAnsi" w:eastAsiaTheme="minorEastAsia" w:hAnsiTheme="minorHAnsi"/>
              <w:noProof/>
              <w:sz w:val="22"/>
              <w:szCs w:val="22"/>
              <w:lang w:val="en-US" w:bidi="ar-SA"/>
            </w:rPr>
          </w:pPr>
          <w:hyperlink w:anchor="_Toc92052338" w:history="1">
            <w:r w:rsidR="00E72112" w:rsidRPr="005A5A70">
              <w:rPr>
                <w:rStyle w:val="Hyperlink"/>
                <w:noProof/>
              </w:rPr>
              <w:t>Social Impacts</w:t>
            </w:r>
            <w:r w:rsidR="00E72112">
              <w:rPr>
                <w:noProof/>
                <w:webHidden/>
              </w:rPr>
              <w:tab/>
            </w:r>
            <w:r w:rsidR="00E72112">
              <w:rPr>
                <w:noProof/>
                <w:webHidden/>
              </w:rPr>
              <w:fldChar w:fldCharType="begin"/>
            </w:r>
            <w:r w:rsidR="00E72112">
              <w:rPr>
                <w:noProof/>
                <w:webHidden/>
              </w:rPr>
              <w:instrText xml:space="preserve"> PAGEREF _Toc92052338 \h </w:instrText>
            </w:r>
            <w:r w:rsidR="00E72112">
              <w:rPr>
                <w:noProof/>
                <w:webHidden/>
              </w:rPr>
            </w:r>
            <w:r w:rsidR="00E72112">
              <w:rPr>
                <w:noProof/>
                <w:webHidden/>
              </w:rPr>
              <w:fldChar w:fldCharType="separate"/>
            </w:r>
            <w:r w:rsidR="00E72112">
              <w:rPr>
                <w:noProof/>
                <w:webHidden/>
              </w:rPr>
              <w:t>5</w:t>
            </w:r>
            <w:r w:rsidR="00E72112">
              <w:rPr>
                <w:noProof/>
                <w:webHidden/>
              </w:rPr>
              <w:fldChar w:fldCharType="end"/>
            </w:r>
          </w:hyperlink>
        </w:p>
        <w:p w14:paraId="1A02C1BE" w14:textId="345569E2" w:rsidR="00E72112" w:rsidRDefault="00A51E47">
          <w:pPr>
            <w:pStyle w:val="Cuprins2"/>
            <w:tabs>
              <w:tab w:val="right" w:leader="dot" w:pos="9344"/>
            </w:tabs>
            <w:rPr>
              <w:rFonts w:asciiTheme="minorHAnsi" w:eastAsiaTheme="minorEastAsia" w:hAnsiTheme="minorHAnsi"/>
              <w:noProof/>
              <w:sz w:val="22"/>
              <w:szCs w:val="22"/>
              <w:lang w:val="en-US" w:bidi="ar-SA"/>
            </w:rPr>
          </w:pPr>
          <w:hyperlink w:anchor="_Toc92052339" w:history="1">
            <w:r w:rsidR="00E72112" w:rsidRPr="005A5A70">
              <w:rPr>
                <w:rStyle w:val="Hyperlink"/>
                <w:noProof/>
              </w:rPr>
              <w:t>Technological Impacts</w:t>
            </w:r>
            <w:r w:rsidR="00E72112">
              <w:rPr>
                <w:noProof/>
                <w:webHidden/>
              </w:rPr>
              <w:tab/>
            </w:r>
            <w:r w:rsidR="00E72112">
              <w:rPr>
                <w:noProof/>
                <w:webHidden/>
              </w:rPr>
              <w:fldChar w:fldCharType="begin"/>
            </w:r>
            <w:r w:rsidR="00E72112">
              <w:rPr>
                <w:noProof/>
                <w:webHidden/>
              </w:rPr>
              <w:instrText xml:space="preserve"> PAGEREF _Toc92052339 \h </w:instrText>
            </w:r>
            <w:r w:rsidR="00E72112">
              <w:rPr>
                <w:noProof/>
                <w:webHidden/>
              </w:rPr>
            </w:r>
            <w:r w:rsidR="00E72112">
              <w:rPr>
                <w:noProof/>
                <w:webHidden/>
              </w:rPr>
              <w:fldChar w:fldCharType="separate"/>
            </w:r>
            <w:r w:rsidR="00E72112">
              <w:rPr>
                <w:noProof/>
                <w:webHidden/>
              </w:rPr>
              <w:t>5</w:t>
            </w:r>
            <w:r w:rsidR="00E72112">
              <w:rPr>
                <w:noProof/>
                <w:webHidden/>
              </w:rPr>
              <w:fldChar w:fldCharType="end"/>
            </w:r>
          </w:hyperlink>
        </w:p>
        <w:p w14:paraId="76CF4DD8" w14:textId="7A3048BA" w:rsidR="00E72112" w:rsidRDefault="00A51E47">
          <w:pPr>
            <w:pStyle w:val="Cuprins2"/>
            <w:tabs>
              <w:tab w:val="right" w:leader="dot" w:pos="9344"/>
            </w:tabs>
            <w:rPr>
              <w:rFonts w:asciiTheme="minorHAnsi" w:eastAsiaTheme="minorEastAsia" w:hAnsiTheme="minorHAnsi"/>
              <w:noProof/>
              <w:sz w:val="22"/>
              <w:szCs w:val="22"/>
              <w:lang w:val="en-US" w:bidi="ar-SA"/>
            </w:rPr>
          </w:pPr>
          <w:hyperlink w:anchor="_Toc92052340" w:history="1">
            <w:r w:rsidR="00E72112" w:rsidRPr="005A5A70">
              <w:rPr>
                <w:rStyle w:val="Hyperlink"/>
                <w:noProof/>
              </w:rPr>
              <w:t>Environmental Impacts</w:t>
            </w:r>
            <w:r w:rsidR="00E72112">
              <w:rPr>
                <w:noProof/>
                <w:webHidden/>
              </w:rPr>
              <w:tab/>
            </w:r>
            <w:r w:rsidR="00E72112">
              <w:rPr>
                <w:noProof/>
                <w:webHidden/>
              </w:rPr>
              <w:fldChar w:fldCharType="begin"/>
            </w:r>
            <w:r w:rsidR="00E72112">
              <w:rPr>
                <w:noProof/>
                <w:webHidden/>
              </w:rPr>
              <w:instrText xml:space="preserve"> PAGEREF _Toc92052340 \h </w:instrText>
            </w:r>
            <w:r w:rsidR="00E72112">
              <w:rPr>
                <w:noProof/>
                <w:webHidden/>
              </w:rPr>
            </w:r>
            <w:r w:rsidR="00E72112">
              <w:rPr>
                <w:noProof/>
                <w:webHidden/>
              </w:rPr>
              <w:fldChar w:fldCharType="separate"/>
            </w:r>
            <w:r w:rsidR="00E72112">
              <w:rPr>
                <w:noProof/>
                <w:webHidden/>
              </w:rPr>
              <w:t>6</w:t>
            </w:r>
            <w:r w:rsidR="00E72112">
              <w:rPr>
                <w:noProof/>
                <w:webHidden/>
              </w:rPr>
              <w:fldChar w:fldCharType="end"/>
            </w:r>
          </w:hyperlink>
        </w:p>
        <w:p w14:paraId="09EA3DAD" w14:textId="38B91AB4" w:rsidR="00E72112" w:rsidRDefault="00A51E47">
          <w:pPr>
            <w:pStyle w:val="Cuprins2"/>
            <w:tabs>
              <w:tab w:val="right" w:leader="dot" w:pos="9344"/>
            </w:tabs>
            <w:rPr>
              <w:rFonts w:asciiTheme="minorHAnsi" w:eastAsiaTheme="minorEastAsia" w:hAnsiTheme="minorHAnsi"/>
              <w:noProof/>
              <w:sz w:val="22"/>
              <w:szCs w:val="22"/>
              <w:lang w:val="en-US" w:bidi="ar-SA"/>
            </w:rPr>
          </w:pPr>
          <w:hyperlink w:anchor="_Toc92052341" w:history="1">
            <w:r w:rsidR="00E72112" w:rsidRPr="005A5A70">
              <w:rPr>
                <w:rStyle w:val="Hyperlink"/>
                <w:noProof/>
              </w:rPr>
              <w:t>Legal Impacts</w:t>
            </w:r>
            <w:r w:rsidR="00E72112">
              <w:rPr>
                <w:noProof/>
                <w:webHidden/>
              </w:rPr>
              <w:tab/>
            </w:r>
            <w:r w:rsidR="00E72112">
              <w:rPr>
                <w:noProof/>
                <w:webHidden/>
              </w:rPr>
              <w:fldChar w:fldCharType="begin"/>
            </w:r>
            <w:r w:rsidR="00E72112">
              <w:rPr>
                <w:noProof/>
                <w:webHidden/>
              </w:rPr>
              <w:instrText xml:space="preserve"> PAGEREF _Toc92052341 \h </w:instrText>
            </w:r>
            <w:r w:rsidR="00E72112">
              <w:rPr>
                <w:noProof/>
                <w:webHidden/>
              </w:rPr>
            </w:r>
            <w:r w:rsidR="00E72112">
              <w:rPr>
                <w:noProof/>
                <w:webHidden/>
              </w:rPr>
              <w:fldChar w:fldCharType="separate"/>
            </w:r>
            <w:r w:rsidR="00E72112">
              <w:rPr>
                <w:noProof/>
                <w:webHidden/>
              </w:rPr>
              <w:t>6</w:t>
            </w:r>
            <w:r w:rsidR="00E72112">
              <w:rPr>
                <w:noProof/>
                <w:webHidden/>
              </w:rPr>
              <w:fldChar w:fldCharType="end"/>
            </w:r>
          </w:hyperlink>
        </w:p>
        <w:p w14:paraId="7A4CC007" w14:textId="239F1ABF" w:rsidR="00E72112" w:rsidRDefault="00A51E47">
          <w:pPr>
            <w:pStyle w:val="Cuprins1"/>
            <w:tabs>
              <w:tab w:val="right" w:leader="dot" w:pos="9344"/>
            </w:tabs>
            <w:rPr>
              <w:rFonts w:asciiTheme="minorHAnsi" w:eastAsiaTheme="minorEastAsia" w:hAnsiTheme="minorHAnsi"/>
              <w:noProof/>
              <w:sz w:val="22"/>
              <w:szCs w:val="22"/>
              <w:lang w:val="en-US" w:bidi="ar-SA"/>
            </w:rPr>
          </w:pPr>
          <w:hyperlink w:anchor="_Toc92052342" w:history="1">
            <w:r w:rsidR="00E72112" w:rsidRPr="005A5A70">
              <w:rPr>
                <w:rStyle w:val="Hyperlink"/>
                <w:noProof/>
              </w:rPr>
              <w:t>Survival Factors in Response to the COVID-19 Pandemic</w:t>
            </w:r>
            <w:r w:rsidR="00E72112">
              <w:rPr>
                <w:noProof/>
                <w:webHidden/>
              </w:rPr>
              <w:tab/>
            </w:r>
            <w:r w:rsidR="00E72112">
              <w:rPr>
                <w:noProof/>
                <w:webHidden/>
              </w:rPr>
              <w:fldChar w:fldCharType="begin"/>
            </w:r>
            <w:r w:rsidR="00E72112">
              <w:rPr>
                <w:noProof/>
                <w:webHidden/>
              </w:rPr>
              <w:instrText xml:space="preserve"> PAGEREF _Toc92052342 \h </w:instrText>
            </w:r>
            <w:r w:rsidR="00E72112">
              <w:rPr>
                <w:noProof/>
                <w:webHidden/>
              </w:rPr>
            </w:r>
            <w:r w:rsidR="00E72112">
              <w:rPr>
                <w:noProof/>
                <w:webHidden/>
              </w:rPr>
              <w:fldChar w:fldCharType="separate"/>
            </w:r>
            <w:r w:rsidR="00E72112">
              <w:rPr>
                <w:noProof/>
                <w:webHidden/>
              </w:rPr>
              <w:t>7</w:t>
            </w:r>
            <w:r w:rsidR="00E72112">
              <w:rPr>
                <w:noProof/>
                <w:webHidden/>
              </w:rPr>
              <w:fldChar w:fldCharType="end"/>
            </w:r>
          </w:hyperlink>
        </w:p>
        <w:p w14:paraId="6D6FD6DC" w14:textId="13379AA5" w:rsidR="00E72112" w:rsidRDefault="00A51E47">
          <w:pPr>
            <w:pStyle w:val="Cuprins2"/>
            <w:tabs>
              <w:tab w:val="right" w:leader="dot" w:pos="9344"/>
            </w:tabs>
            <w:rPr>
              <w:rFonts w:asciiTheme="minorHAnsi" w:eastAsiaTheme="minorEastAsia" w:hAnsiTheme="minorHAnsi"/>
              <w:noProof/>
              <w:sz w:val="22"/>
              <w:szCs w:val="22"/>
              <w:lang w:val="en-US" w:bidi="ar-SA"/>
            </w:rPr>
          </w:pPr>
          <w:hyperlink w:anchor="_Toc92052343" w:history="1">
            <w:r w:rsidR="00E72112" w:rsidRPr="005A5A70">
              <w:rPr>
                <w:rStyle w:val="Hyperlink"/>
                <w:noProof/>
              </w:rPr>
              <w:t>Crisis Management</w:t>
            </w:r>
            <w:r w:rsidR="00E72112">
              <w:rPr>
                <w:noProof/>
                <w:webHidden/>
              </w:rPr>
              <w:tab/>
            </w:r>
            <w:r w:rsidR="00E72112">
              <w:rPr>
                <w:noProof/>
                <w:webHidden/>
              </w:rPr>
              <w:fldChar w:fldCharType="begin"/>
            </w:r>
            <w:r w:rsidR="00E72112">
              <w:rPr>
                <w:noProof/>
                <w:webHidden/>
              </w:rPr>
              <w:instrText xml:space="preserve"> PAGEREF _Toc92052343 \h </w:instrText>
            </w:r>
            <w:r w:rsidR="00E72112">
              <w:rPr>
                <w:noProof/>
                <w:webHidden/>
              </w:rPr>
            </w:r>
            <w:r w:rsidR="00E72112">
              <w:rPr>
                <w:noProof/>
                <w:webHidden/>
              </w:rPr>
              <w:fldChar w:fldCharType="separate"/>
            </w:r>
            <w:r w:rsidR="00E72112">
              <w:rPr>
                <w:noProof/>
                <w:webHidden/>
              </w:rPr>
              <w:t>7</w:t>
            </w:r>
            <w:r w:rsidR="00E72112">
              <w:rPr>
                <w:noProof/>
                <w:webHidden/>
              </w:rPr>
              <w:fldChar w:fldCharType="end"/>
            </w:r>
          </w:hyperlink>
        </w:p>
        <w:p w14:paraId="76929BBF" w14:textId="5A53871A" w:rsidR="00E72112" w:rsidRDefault="00A51E47">
          <w:pPr>
            <w:pStyle w:val="Cuprins2"/>
            <w:tabs>
              <w:tab w:val="right" w:leader="dot" w:pos="9344"/>
            </w:tabs>
            <w:rPr>
              <w:rFonts w:asciiTheme="minorHAnsi" w:eastAsiaTheme="minorEastAsia" w:hAnsiTheme="minorHAnsi"/>
              <w:noProof/>
              <w:sz w:val="22"/>
              <w:szCs w:val="22"/>
              <w:lang w:val="en-US" w:bidi="ar-SA"/>
            </w:rPr>
          </w:pPr>
          <w:hyperlink w:anchor="_Toc92052344" w:history="1">
            <w:r w:rsidR="00E72112" w:rsidRPr="005A5A70">
              <w:rPr>
                <w:rStyle w:val="Hyperlink"/>
                <w:noProof/>
              </w:rPr>
              <w:t>Workforce Safety</w:t>
            </w:r>
            <w:r w:rsidR="00E72112">
              <w:rPr>
                <w:noProof/>
                <w:webHidden/>
              </w:rPr>
              <w:tab/>
            </w:r>
            <w:r w:rsidR="00E72112">
              <w:rPr>
                <w:noProof/>
                <w:webHidden/>
              </w:rPr>
              <w:fldChar w:fldCharType="begin"/>
            </w:r>
            <w:r w:rsidR="00E72112">
              <w:rPr>
                <w:noProof/>
                <w:webHidden/>
              </w:rPr>
              <w:instrText xml:space="preserve"> PAGEREF _Toc92052344 \h </w:instrText>
            </w:r>
            <w:r w:rsidR="00E72112">
              <w:rPr>
                <w:noProof/>
                <w:webHidden/>
              </w:rPr>
            </w:r>
            <w:r w:rsidR="00E72112">
              <w:rPr>
                <w:noProof/>
                <w:webHidden/>
              </w:rPr>
              <w:fldChar w:fldCharType="separate"/>
            </w:r>
            <w:r w:rsidR="00E72112">
              <w:rPr>
                <w:noProof/>
                <w:webHidden/>
              </w:rPr>
              <w:t>7</w:t>
            </w:r>
            <w:r w:rsidR="00E72112">
              <w:rPr>
                <w:noProof/>
                <w:webHidden/>
              </w:rPr>
              <w:fldChar w:fldCharType="end"/>
            </w:r>
          </w:hyperlink>
        </w:p>
        <w:p w14:paraId="716DE8E4" w14:textId="3953101F" w:rsidR="00E72112" w:rsidRDefault="00A51E47">
          <w:pPr>
            <w:pStyle w:val="Cuprins2"/>
            <w:tabs>
              <w:tab w:val="right" w:leader="dot" w:pos="9344"/>
            </w:tabs>
            <w:rPr>
              <w:rFonts w:asciiTheme="minorHAnsi" w:eastAsiaTheme="minorEastAsia" w:hAnsiTheme="minorHAnsi"/>
              <w:noProof/>
              <w:sz w:val="22"/>
              <w:szCs w:val="22"/>
              <w:lang w:val="en-US" w:bidi="ar-SA"/>
            </w:rPr>
          </w:pPr>
          <w:hyperlink w:anchor="_Toc92052345" w:history="1">
            <w:r w:rsidR="00E72112" w:rsidRPr="005A5A70">
              <w:rPr>
                <w:rStyle w:val="Hyperlink"/>
                <w:noProof/>
              </w:rPr>
              <w:t>Efficient Supply Chain System</w:t>
            </w:r>
            <w:r w:rsidR="00E72112">
              <w:rPr>
                <w:noProof/>
                <w:webHidden/>
              </w:rPr>
              <w:tab/>
            </w:r>
            <w:r w:rsidR="00E72112">
              <w:rPr>
                <w:noProof/>
                <w:webHidden/>
              </w:rPr>
              <w:fldChar w:fldCharType="begin"/>
            </w:r>
            <w:r w:rsidR="00E72112">
              <w:rPr>
                <w:noProof/>
                <w:webHidden/>
              </w:rPr>
              <w:instrText xml:space="preserve"> PAGEREF _Toc92052345 \h </w:instrText>
            </w:r>
            <w:r w:rsidR="00E72112">
              <w:rPr>
                <w:noProof/>
                <w:webHidden/>
              </w:rPr>
            </w:r>
            <w:r w:rsidR="00E72112">
              <w:rPr>
                <w:noProof/>
                <w:webHidden/>
              </w:rPr>
              <w:fldChar w:fldCharType="separate"/>
            </w:r>
            <w:r w:rsidR="00E72112">
              <w:rPr>
                <w:noProof/>
                <w:webHidden/>
              </w:rPr>
              <w:t>7</w:t>
            </w:r>
            <w:r w:rsidR="00E72112">
              <w:rPr>
                <w:noProof/>
                <w:webHidden/>
              </w:rPr>
              <w:fldChar w:fldCharType="end"/>
            </w:r>
          </w:hyperlink>
        </w:p>
        <w:p w14:paraId="208C726F" w14:textId="24D416A2" w:rsidR="00E72112" w:rsidRDefault="00A51E47">
          <w:pPr>
            <w:pStyle w:val="Cuprins2"/>
            <w:tabs>
              <w:tab w:val="right" w:leader="dot" w:pos="9344"/>
            </w:tabs>
            <w:rPr>
              <w:rFonts w:asciiTheme="minorHAnsi" w:eastAsiaTheme="minorEastAsia" w:hAnsiTheme="minorHAnsi"/>
              <w:noProof/>
              <w:sz w:val="22"/>
              <w:szCs w:val="22"/>
              <w:lang w:val="en-US" w:bidi="ar-SA"/>
            </w:rPr>
          </w:pPr>
          <w:hyperlink w:anchor="_Toc92052346" w:history="1">
            <w:r w:rsidR="00E72112" w:rsidRPr="005A5A70">
              <w:rPr>
                <w:rStyle w:val="Hyperlink"/>
                <w:noProof/>
              </w:rPr>
              <w:t>Liquidity &amp; Finance</w:t>
            </w:r>
            <w:r w:rsidR="00E72112">
              <w:rPr>
                <w:noProof/>
                <w:webHidden/>
              </w:rPr>
              <w:tab/>
            </w:r>
            <w:r w:rsidR="00E72112">
              <w:rPr>
                <w:noProof/>
                <w:webHidden/>
              </w:rPr>
              <w:fldChar w:fldCharType="begin"/>
            </w:r>
            <w:r w:rsidR="00E72112">
              <w:rPr>
                <w:noProof/>
                <w:webHidden/>
              </w:rPr>
              <w:instrText xml:space="preserve"> PAGEREF _Toc92052346 \h </w:instrText>
            </w:r>
            <w:r w:rsidR="00E72112">
              <w:rPr>
                <w:noProof/>
                <w:webHidden/>
              </w:rPr>
            </w:r>
            <w:r w:rsidR="00E72112">
              <w:rPr>
                <w:noProof/>
                <w:webHidden/>
              </w:rPr>
              <w:fldChar w:fldCharType="separate"/>
            </w:r>
            <w:r w:rsidR="00E72112">
              <w:rPr>
                <w:noProof/>
                <w:webHidden/>
              </w:rPr>
              <w:t>8</w:t>
            </w:r>
            <w:r w:rsidR="00E72112">
              <w:rPr>
                <w:noProof/>
                <w:webHidden/>
              </w:rPr>
              <w:fldChar w:fldCharType="end"/>
            </w:r>
          </w:hyperlink>
        </w:p>
        <w:p w14:paraId="470ECCB0" w14:textId="7C606B46" w:rsidR="00E72112" w:rsidRDefault="00A51E47">
          <w:pPr>
            <w:pStyle w:val="Cuprins1"/>
            <w:tabs>
              <w:tab w:val="right" w:leader="dot" w:pos="9344"/>
            </w:tabs>
            <w:rPr>
              <w:rFonts w:asciiTheme="minorHAnsi" w:eastAsiaTheme="minorEastAsia" w:hAnsiTheme="minorHAnsi"/>
              <w:noProof/>
              <w:sz w:val="22"/>
              <w:szCs w:val="22"/>
              <w:lang w:val="en-US" w:bidi="ar-SA"/>
            </w:rPr>
          </w:pPr>
          <w:hyperlink w:anchor="_Toc92052347" w:history="1">
            <w:r w:rsidR="00E72112" w:rsidRPr="005A5A70">
              <w:rPr>
                <w:rStyle w:val="Hyperlink"/>
                <w:noProof/>
              </w:rPr>
              <w:t>Conclusion</w:t>
            </w:r>
            <w:r w:rsidR="00E72112">
              <w:rPr>
                <w:noProof/>
                <w:webHidden/>
              </w:rPr>
              <w:tab/>
            </w:r>
            <w:r w:rsidR="00E72112">
              <w:rPr>
                <w:noProof/>
                <w:webHidden/>
              </w:rPr>
              <w:fldChar w:fldCharType="begin"/>
            </w:r>
            <w:r w:rsidR="00E72112">
              <w:rPr>
                <w:noProof/>
                <w:webHidden/>
              </w:rPr>
              <w:instrText xml:space="preserve"> PAGEREF _Toc92052347 \h </w:instrText>
            </w:r>
            <w:r w:rsidR="00E72112">
              <w:rPr>
                <w:noProof/>
                <w:webHidden/>
              </w:rPr>
            </w:r>
            <w:r w:rsidR="00E72112">
              <w:rPr>
                <w:noProof/>
                <w:webHidden/>
              </w:rPr>
              <w:fldChar w:fldCharType="separate"/>
            </w:r>
            <w:r w:rsidR="00E72112">
              <w:rPr>
                <w:noProof/>
                <w:webHidden/>
              </w:rPr>
              <w:t>9</w:t>
            </w:r>
            <w:r w:rsidR="00E72112">
              <w:rPr>
                <w:noProof/>
                <w:webHidden/>
              </w:rPr>
              <w:fldChar w:fldCharType="end"/>
            </w:r>
          </w:hyperlink>
        </w:p>
        <w:p w14:paraId="1DCF56E7" w14:textId="2E0941D8" w:rsidR="00E72112" w:rsidRDefault="00A51E47">
          <w:pPr>
            <w:pStyle w:val="Cuprins1"/>
            <w:tabs>
              <w:tab w:val="right" w:leader="dot" w:pos="9344"/>
            </w:tabs>
            <w:rPr>
              <w:rFonts w:asciiTheme="minorHAnsi" w:eastAsiaTheme="minorEastAsia" w:hAnsiTheme="minorHAnsi"/>
              <w:noProof/>
              <w:sz w:val="22"/>
              <w:szCs w:val="22"/>
              <w:lang w:val="en-US" w:bidi="ar-SA"/>
            </w:rPr>
          </w:pPr>
          <w:hyperlink w:anchor="_Toc92052348" w:history="1">
            <w:r w:rsidR="00E72112" w:rsidRPr="005A5A70">
              <w:rPr>
                <w:rStyle w:val="Hyperlink"/>
                <w:noProof/>
              </w:rPr>
              <w:t>References</w:t>
            </w:r>
            <w:r w:rsidR="00E72112">
              <w:rPr>
                <w:noProof/>
                <w:webHidden/>
              </w:rPr>
              <w:tab/>
            </w:r>
            <w:r w:rsidR="00E72112">
              <w:rPr>
                <w:noProof/>
                <w:webHidden/>
              </w:rPr>
              <w:fldChar w:fldCharType="begin"/>
            </w:r>
            <w:r w:rsidR="00E72112">
              <w:rPr>
                <w:noProof/>
                <w:webHidden/>
              </w:rPr>
              <w:instrText xml:space="preserve"> PAGEREF _Toc92052348 \h </w:instrText>
            </w:r>
            <w:r w:rsidR="00E72112">
              <w:rPr>
                <w:noProof/>
                <w:webHidden/>
              </w:rPr>
            </w:r>
            <w:r w:rsidR="00E72112">
              <w:rPr>
                <w:noProof/>
                <w:webHidden/>
              </w:rPr>
              <w:fldChar w:fldCharType="separate"/>
            </w:r>
            <w:r w:rsidR="00E72112">
              <w:rPr>
                <w:noProof/>
                <w:webHidden/>
              </w:rPr>
              <w:t>10</w:t>
            </w:r>
            <w:r w:rsidR="00E72112">
              <w:rPr>
                <w:noProof/>
                <w:webHidden/>
              </w:rPr>
              <w:fldChar w:fldCharType="end"/>
            </w:r>
          </w:hyperlink>
        </w:p>
        <w:p w14:paraId="11B946CC" w14:textId="3645A307" w:rsidR="00DA08A8" w:rsidRDefault="00DA08A8">
          <w:r>
            <w:rPr>
              <w:b/>
              <w:bCs/>
              <w:noProof/>
            </w:rPr>
            <w:fldChar w:fldCharType="end"/>
          </w:r>
        </w:p>
      </w:sdtContent>
    </w:sdt>
    <w:p w14:paraId="382CE62E" w14:textId="3187149C" w:rsidR="00B56351" w:rsidRDefault="00B56351" w:rsidP="00DA08A8"/>
    <w:p w14:paraId="3329E08C" w14:textId="77777777" w:rsidR="00B56351" w:rsidRDefault="00B56351">
      <w:pPr>
        <w:spacing w:line="259" w:lineRule="auto"/>
        <w:jc w:val="left"/>
        <w:rPr>
          <w:rFonts w:eastAsiaTheme="majorEastAsia" w:cstheme="majorBidi"/>
          <w:b/>
          <w:spacing w:val="-10"/>
          <w:kern w:val="28"/>
          <w:sz w:val="44"/>
          <w:szCs w:val="71"/>
        </w:rPr>
      </w:pPr>
      <w:r>
        <w:br w:type="page"/>
      </w:r>
    </w:p>
    <w:p w14:paraId="71B5E685" w14:textId="77777777" w:rsidR="00242C07" w:rsidRDefault="00B56351" w:rsidP="00242C07">
      <w:pPr>
        <w:pStyle w:val="Titlu1"/>
      </w:pPr>
      <w:bookmarkStart w:id="1" w:name="_Toc92052334"/>
      <w:r>
        <w:lastRenderedPageBreak/>
        <w:t>Introduction</w:t>
      </w:r>
      <w:bookmarkEnd w:id="1"/>
    </w:p>
    <w:p w14:paraId="30BB778C" w14:textId="450F6D84" w:rsidR="00B56351" w:rsidRPr="00242C07" w:rsidRDefault="00242C07" w:rsidP="006F6CC0">
      <w:pPr>
        <w:rPr>
          <w:rFonts w:eastAsiaTheme="majorEastAsia" w:cstheme="majorBidi"/>
          <w:b/>
          <w:sz w:val="32"/>
          <w:szCs w:val="40"/>
        </w:rPr>
      </w:pPr>
      <w:r>
        <w:t xml:space="preserve">The automobile industry is one of the important </w:t>
      </w:r>
      <w:r w:rsidR="006F6CC0">
        <w:t xml:space="preserve">business </w:t>
      </w:r>
      <w:r>
        <w:t xml:space="preserve">sectors in the world </w:t>
      </w:r>
      <w:r w:rsidR="006F6CC0">
        <w:t>economy. Like the ways all other busines</w:t>
      </w:r>
      <w:r w:rsidR="00846304">
        <w:t>se</w:t>
      </w:r>
      <w:r w:rsidR="006F6CC0">
        <w:t>s are affected by the covid-19 pandemic between 2020 &amp; 2021</w:t>
      </w:r>
      <w:r w:rsidR="00FD45ED" w:rsidRPr="00FD45ED">
        <w:t xml:space="preserve"> (Arora, 2015)</w:t>
      </w:r>
      <w:r w:rsidR="006F6CC0">
        <w:t xml:space="preserve">, this sector has experienced so. </w:t>
      </w:r>
      <w:r w:rsidR="009504E2">
        <w:t xml:space="preserve">Due to the lockdown, </w:t>
      </w:r>
      <w:r w:rsidR="00846304">
        <w:t xml:space="preserve">the </w:t>
      </w:r>
      <w:r w:rsidR="009504E2">
        <w:t xml:space="preserve">world economy is experiencing a great fall among all nations for a certain period. This report is going to discuss </w:t>
      </w:r>
      <w:r w:rsidR="005C01D9">
        <w:t xml:space="preserve">how </w:t>
      </w:r>
      <w:r w:rsidR="00846304">
        <w:t xml:space="preserve">the </w:t>
      </w:r>
      <w:r w:rsidR="005C01D9">
        <w:t>covid-19 pandemic affects the global</w:t>
      </w:r>
      <w:r w:rsidR="00846304">
        <w:t>ly</w:t>
      </w:r>
      <w:r w:rsidR="005C01D9">
        <w:t xml:space="preserve"> integrated automobile industry and what is</w:t>
      </w:r>
      <w:r w:rsidR="00860478">
        <w:t xml:space="preserve"> the</w:t>
      </w:r>
      <w:r w:rsidR="005C01D9">
        <w:t xml:space="preserve"> environmental impacts posed by covid-19 situations.  </w:t>
      </w:r>
      <w:r w:rsidR="0055001F">
        <w:t xml:space="preserve">It also covers survival factors of the automobile industry that can mitigate the intensity of </w:t>
      </w:r>
      <w:r w:rsidR="00846304">
        <w:t xml:space="preserve">the </w:t>
      </w:r>
      <w:r w:rsidR="0055001F">
        <w:t>covid-19 pandemic on the relevant business practice.</w:t>
      </w:r>
      <w:r w:rsidR="00B56351">
        <w:br w:type="page"/>
      </w:r>
    </w:p>
    <w:p w14:paraId="26EC6AA4" w14:textId="5BBE9C09" w:rsidR="00592126" w:rsidRDefault="00B56351" w:rsidP="00B56351">
      <w:pPr>
        <w:pStyle w:val="Titlu1"/>
      </w:pPr>
      <w:bookmarkStart w:id="2" w:name="_Toc92052335"/>
      <w:r>
        <w:lastRenderedPageBreak/>
        <w:t>Impacts of the COVID-19 Pandemic on Automobile Industry</w:t>
      </w:r>
      <w:bookmarkEnd w:id="2"/>
    </w:p>
    <w:p w14:paraId="3A74F690" w14:textId="359AFF4E" w:rsidR="00B56351" w:rsidRDefault="00BD77EB" w:rsidP="00B56351">
      <w:r>
        <w:t>The covid-19 pandemic has stroked many business</w:t>
      </w:r>
      <w:r w:rsidR="00C92CED">
        <w:t>es &amp;</w:t>
      </w:r>
      <w:r>
        <w:t xml:space="preserve"> industries since the beginning of 2020. </w:t>
      </w:r>
      <w:r w:rsidR="00C92CED">
        <w:t>The</w:t>
      </w:r>
      <w:r w:rsidR="00527C3B">
        <w:t xml:space="preserve"> global</w:t>
      </w:r>
      <w:r w:rsidR="00846304">
        <w:t>ly</w:t>
      </w:r>
      <w:r w:rsidR="00527C3B">
        <w:t xml:space="preserve"> integrated</w:t>
      </w:r>
      <w:r w:rsidR="00C92CED">
        <w:t xml:space="preserve"> automobile industry is also severely affected by the pandemic</w:t>
      </w:r>
      <w:r w:rsidR="00527C3B">
        <w:t xml:space="preserve"> in</w:t>
      </w:r>
      <w:r w:rsidR="00C92CED">
        <w:t xml:space="preserve"> most of its areas of operations. </w:t>
      </w:r>
      <w:r w:rsidR="00527C3B">
        <w:t>The industry is worsened additionally due to the trade war between China &amp; the USA</w:t>
      </w:r>
      <w:r w:rsidR="006B21A6">
        <w:t xml:space="preserve"> before the pandemic and it is continuing to be worst</w:t>
      </w:r>
      <w:r w:rsidR="00FD45ED" w:rsidRPr="00FD45ED">
        <w:t xml:space="preserve"> (Shih, 2020)</w:t>
      </w:r>
      <w:r w:rsidR="006B21A6">
        <w:t xml:space="preserve">. </w:t>
      </w:r>
      <w:r w:rsidR="00846304">
        <w:t>T</w:t>
      </w:r>
      <w:r w:rsidR="006B21A6">
        <w:t>he interruption in Chinese parts exports</w:t>
      </w:r>
      <w:r w:rsidR="00527C3B">
        <w:t xml:space="preserve"> </w:t>
      </w:r>
      <w:r w:rsidR="006B21A6">
        <w:t>to the world market,</w:t>
      </w:r>
      <w:r w:rsidR="00EA5C15">
        <w:t xml:space="preserve"> </w:t>
      </w:r>
      <w:r w:rsidR="00846304">
        <w:t xml:space="preserve">the </w:t>
      </w:r>
      <w:r w:rsidR="00EA5C15">
        <w:t>closing of manufacturing plants in Europe &amp; shutting down of assembly plants in the USA</w:t>
      </w:r>
      <w:r w:rsidR="00846304">
        <w:t>,</w:t>
      </w:r>
      <w:r w:rsidR="00EA5C15">
        <w:t xml:space="preserve"> etc. ha</w:t>
      </w:r>
      <w:r w:rsidR="00846304">
        <w:t>ve</w:t>
      </w:r>
      <w:r w:rsidR="00EA5C15">
        <w:t xml:space="preserve"> </w:t>
      </w:r>
      <w:r w:rsidR="00846304">
        <w:t>a</w:t>
      </w:r>
      <w:r w:rsidR="00EA5C15">
        <w:t xml:space="preserve"> great impact on the global automobile industry during the pandemic. </w:t>
      </w:r>
      <w:r w:rsidR="00B618DA">
        <w:t xml:space="preserve">This is putting tremendous pressure on automobile industries to cope up with the changes, </w:t>
      </w:r>
      <w:proofErr w:type="spellStart"/>
      <w:r w:rsidR="00B618DA">
        <w:t>fulfi</w:t>
      </w:r>
      <w:r w:rsidR="00846304">
        <w:t>l</w:t>
      </w:r>
      <w:r w:rsidR="00B618DA">
        <w:t>l</w:t>
      </w:r>
      <w:proofErr w:type="spellEnd"/>
      <w:r w:rsidR="00B618DA">
        <w:t xml:space="preserve"> the demand for vehicles, &amp; maintain </w:t>
      </w:r>
      <w:r w:rsidR="00846304">
        <w:t xml:space="preserve">a </w:t>
      </w:r>
      <w:r w:rsidR="00B618DA">
        <w:t>worldwide supply chain</w:t>
      </w:r>
      <w:r w:rsidR="00FD45ED" w:rsidRPr="00FD45ED">
        <w:t xml:space="preserve"> (</w:t>
      </w:r>
      <w:proofErr w:type="spellStart"/>
      <w:r w:rsidR="00FD45ED" w:rsidRPr="00FD45ED">
        <w:t>Chenli</w:t>
      </w:r>
      <w:proofErr w:type="spellEnd"/>
      <w:r w:rsidR="00FD45ED">
        <w:t xml:space="preserve"> et al.</w:t>
      </w:r>
      <w:r w:rsidR="00FD45ED" w:rsidRPr="00FD45ED">
        <w:t>, 2021)</w:t>
      </w:r>
      <w:r w:rsidR="00B618DA">
        <w:t>.</w:t>
      </w:r>
      <w:r w:rsidR="00472178">
        <w:t xml:space="preserve"> The</w:t>
      </w:r>
      <w:r w:rsidR="005A7F5F">
        <w:t xml:space="preserve"> covid-19 pandemic not only affects the industry </w:t>
      </w:r>
      <w:r w:rsidR="007320BB">
        <w:t>economically,</w:t>
      </w:r>
      <w:r w:rsidR="005A7F5F">
        <w:t xml:space="preserve"> but also troubles by politically, socially, technologically, legally, &amp; environmentally. </w:t>
      </w:r>
      <w:r w:rsidR="007320BB">
        <w:t xml:space="preserve">The best way to assess the impacts of covid-19 on </w:t>
      </w:r>
      <w:r w:rsidR="00846304">
        <w:t xml:space="preserve">the </w:t>
      </w:r>
      <w:r w:rsidR="007320BB">
        <w:t>global</w:t>
      </w:r>
      <w:r w:rsidR="00846304">
        <w:t>ly</w:t>
      </w:r>
      <w:r w:rsidR="007320BB">
        <w:t xml:space="preserve"> integrated automobile industry is PESTEL analysis.</w:t>
      </w:r>
    </w:p>
    <w:p w14:paraId="1F28BDC4" w14:textId="7BD1FC51" w:rsidR="007320BB" w:rsidRDefault="007320BB" w:rsidP="00665586">
      <w:pPr>
        <w:pStyle w:val="Titlu2"/>
      </w:pPr>
      <w:bookmarkStart w:id="3" w:name="_Toc92052336"/>
      <w:r>
        <w:t xml:space="preserve">Political </w:t>
      </w:r>
      <w:r w:rsidR="008145B3">
        <w:t>Impacts</w:t>
      </w:r>
      <w:bookmarkEnd w:id="3"/>
    </w:p>
    <w:p w14:paraId="13E7F7E3" w14:textId="5A328610" w:rsidR="00665586" w:rsidRPr="00665586" w:rsidRDefault="00801868" w:rsidP="00665586">
      <w:r>
        <w:t xml:space="preserve">The politics of a country has </w:t>
      </w:r>
      <w:r w:rsidR="00846304">
        <w:t>a</w:t>
      </w:r>
      <w:r>
        <w:t xml:space="preserve"> direct impact on </w:t>
      </w:r>
      <w:r w:rsidR="003A702C">
        <w:t>the</w:t>
      </w:r>
      <w:r>
        <w:t xml:space="preserve"> businesses</w:t>
      </w:r>
      <w:r w:rsidR="003A702C">
        <w:t xml:space="preserve"> within its territory. </w:t>
      </w:r>
      <w:r w:rsidR="00EB40B2">
        <w:t>During the covid-19 pandemic, t</w:t>
      </w:r>
      <w:r w:rsidR="003A702C">
        <w:t>he</w:t>
      </w:r>
      <w:r w:rsidR="00EB40B2">
        <w:t xml:space="preserve"> global automobile industry is</w:t>
      </w:r>
      <w:r w:rsidR="003A702C">
        <w:t xml:space="preserve"> pandemic</w:t>
      </w:r>
      <w:r w:rsidR="00EB40B2">
        <w:t xml:space="preserve"> </w:t>
      </w:r>
      <w:r w:rsidR="003A702C">
        <w:t xml:space="preserve">stumbling because of more interference by the government. </w:t>
      </w:r>
      <w:r w:rsidR="006F0944">
        <w:t xml:space="preserve">Many </w:t>
      </w:r>
      <w:r w:rsidR="00124157">
        <w:t>nations</w:t>
      </w:r>
      <w:r w:rsidR="006F0944">
        <w:t xml:space="preserve"> like the UK</w:t>
      </w:r>
      <w:r w:rsidR="00124157">
        <w:t>, the USA,</w:t>
      </w:r>
      <w:r w:rsidR="006F0944">
        <w:t xml:space="preserve"> </w:t>
      </w:r>
      <w:r w:rsidR="00124157">
        <w:t xml:space="preserve">and other European, non-European countries </w:t>
      </w:r>
      <w:r w:rsidR="006F0944">
        <w:t>ha</w:t>
      </w:r>
      <w:r w:rsidR="0032207D">
        <w:t>ve</w:t>
      </w:r>
      <w:r w:rsidR="006F0944">
        <w:t xml:space="preserve"> closed the </w:t>
      </w:r>
      <w:r w:rsidR="00124157">
        <w:t>manufacturing plants, disrupted supplying vehicles parts to global markets, &amp; suspended assembly plants during the pandemic</w:t>
      </w:r>
      <w:r w:rsidR="00FD45ED" w:rsidRPr="00FD45ED">
        <w:t xml:space="preserve"> (</w:t>
      </w:r>
      <w:proofErr w:type="spellStart"/>
      <w:r w:rsidR="00FD45ED" w:rsidRPr="00FD45ED">
        <w:t>Haren</w:t>
      </w:r>
      <w:proofErr w:type="spellEnd"/>
      <w:r w:rsidR="00FD45ED" w:rsidRPr="00FD45ED">
        <w:t xml:space="preserve"> and </w:t>
      </w:r>
      <w:proofErr w:type="spellStart"/>
      <w:r w:rsidR="00FD45ED" w:rsidRPr="00FD45ED">
        <w:t>Simchi</w:t>
      </w:r>
      <w:proofErr w:type="spellEnd"/>
      <w:r w:rsidR="00FD45ED" w:rsidRPr="00FD45ED">
        <w:t>-Levi, 2020)</w:t>
      </w:r>
      <w:r w:rsidR="00124157">
        <w:t>.</w:t>
      </w:r>
      <w:r w:rsidR="00697C33">
        <w:t xml:space="preserve"> The governments are becoming more aware of protecting </w:t>
      </w:r>
      <w:r w:rsidR="00846304">
        <w:t xml:space="preserve">the </w:t>
      </w:r>
      <w:r w:rsidR="00697C33">
        <w:t xml:space="preserve">environment from pollutions, and therefore imposing many safety regulations &amp; policies on </w:t>
      </w:r>
      <w:r w:rsidR="00846304">
        <w:t xml:space="preserve">the </w:t>
      </w:r>
      <w:r w:rsidR="00697C33">
        <w:t>automobile industry</w:t>
      </w:r>
      <w:r w:rsidR="00FB0244">
        <w:t>. The governments are trying to decline the carbon emissions, and encourage businesses to join the green movement around the world</w:t>
      </w:r>
      <w:r w:rsidR="000939E3">
        <w:t>.</w:t>
      </w:r>
      <w:r w:rsidR="0044442C">
        <w:t xml:space="preserve"> </w:t>
      </w:r>
      <w:r w:rsidR="004476B6">
        <w:t>For example; the United Kingdom has planned to eliminate diesel &amp; petrol use</w:t>
      </w:r>
      <w:r w:rsidR="00667256">
        <w:t xml:space="preserve"> in vehicles within 2030, and reach zero carbon emission in </w:t>
      </w:r>
      <w:r w:rsidR="00846304">
        <w:t xml:space="preserve">the </w:t>
      </w:r>
      <w:r w:rsidR="00667256">
        <w:t>automobile sector within 2035</w:t>
      </w:r>
      <w:r w:rsidR="00FD45ED" w:rsidRPr="00FD45ED">
        <w:t xml:space="preserve"> (Macey-Dare, 2020)</w:t>
      </w:r>
      <w:r w:rsidR="00667256">
        <w:t>.</w:t>
      </w:r>
      <w:r w:rsidR="004476B6">
        <w:t xml:space="preserve"> </w:t>
      </w:r>
      <w:r w:rsidR="0044442C">
        <w:t>The automobile industry is one of the major industries that emit carbon</w:t>
      </w:r>
      <w:r w:rsidR="00846304">
        <w:t>-</w:t>
      </w:r>
      <w:r w:rsidR="0044442C">
        <w:t>di-oxide and pollute the air</w:t>
      </w:r>
      <w:r w:rsidR="00E91E1C">
        <w:t>.</w:t>
      </w:r>
      <w:r w:rsidR="00493306">
        <w:t xml:space="preserve"> The covid-19 pandemic has show</w:t>
      </w:r>
      <w:r w:rsidR="00846304">
        <w:t>n</w:t>
      </w:r>
      <w:r w:rsidR="00493306">
        <w:t xml:space="preserve"> us how much necessary to protect the environment. As a part of the action to protect the environment, the governments in many countries intervene directly </w:t>
      </w:r>
      <w:r w:rsidR="00846304">
        <w:t>in</w:t>
      </w:r>
      <w:r w:rsidR="00493306">
        <w:t xml:space="preserve"> the business policies</w:t>
      </w:r>
      <w:r w:rsidR="00516A77">
        <w:t>.</w:t>
      </w:r>
      <w:r w:rsidR="00493306">
        <w:t xml:space="preserve"> </w:t>
      </w:r>
    </w:p>
    <w:p w14:paraId="68FDD8B0" w14:textId="108BE6A4" w:rsidR="007320BB" w:rsidRDefault="007320BB" w:rsidP="00665586">
      <w:pPr>
        <w:pStyle w:val="Titlu2"/>
      </w:pPr>
      <w:bookmarkStart w:id="4" w:name="_Toc92052337"/>
      <w:r>
        <w:t xml:space="preserve">Economic </w:t>
      </w:r>
      <w:r w:rsidR="008145B3">
        <w:t>Impacts</w:t>
      </w:r>
      <w:bookmarkEnd w:id="4"/>
    </w:p>
    <w:p w14:paraId="621BDFFE" w14:textId="4F845B26" w:rsidR="00440AB6" w:rsidRPr="00440AB6" w:rsidRDefault="00440AB6" w:rsidP="00440AB6">
      <w:r>
        <w:t xml:space="preserve">The economic impacts of the covid-19 pandemic are many in </w:t>
      </w:r>
      <w:r w:rsidR="00846304">
        <w:t xml:space="preserve">the </w:t>
      </w:r>
      <w:r>
        <w:t>automobile industry. The manufacturing, assembly</w:t>
      </w:r>
      <w:r w:rsidR="00CD41B9">
        <w:t>, parts imports &amp; exports</w:t>
      </w:r>
      <w:r w:rsidR="00846304">
        <w:t>,</w:t>
      </w:r>
      <w:r w:rsidR="00CD41B9">
        <w:t xml:space="preserve"> etc. are closed down due to the lockdown of </w:t>
      </w:r>
      <w:r w:rsidR="00846304">
        <w:t xml:space="preserve">the </w:t>
      </w:r>
      <w:r w:rsidR="00CD41B9">
        <w:t>first stage of virus attack, which results in declining sales by 15% worldwide</w:t>
      </w:r>
      <w:r w:rsidR="00FD45ED" w:rsidRPr="00FD45ED">
        <w:t xml:space="preserve"> (</w:t>
      </w:r>
      <w:proofErr w:type="spellStart"/>
      <w:r w:rsidR="00FD45ED" w:rsidRPr="00FD45ED">
        <w:t>Parsoya</w:t>
      </w:r>
      <w:proofErr w:type="spellEnd"/>
      <w:r w:rsidR="00FD45ED" w:rsidRPr="00FD45ED">
        <w:t xml:space="preserve"> and </w:t>
      </w:r>
      <w:proofErr w:type="spellStart"/>
      <w:r w:rsidR="00FD45ED" w:rsidRPr="00FD45ED">
        <w:t>Perwej</w:t>
      </w:r>
      <w:proofErr w:type="spellEnd"/>
      <w:r w:rsidR="00FD45ED" w:rsidRPr="00FD45ED">
        <w:t>, 2020)</w:t>
      </w:r>
      <w:r w:rsidR="00CD41B9">
        <w:t>.</w:t>
      </w:r>
      <w:r w:rsidR="0067220A">
        <w:t xml:space="preserve"> </w:t>
      </w:r>
      <w:r w:rsidR="00923519">
        <w:t xml:space="preserve">Approximately 70 million vehicles are produced worldwide in 2020, which is almost 16% less production in vehicles compared to the previous year. </w:t>
      </w:r>
      <w:r w:rsidR="00BA6268">
        <w:t xml:space="preserve">People lose their job, and </w:t>
      </w:r>
      <w:r w:rsidR="00BA6268">
        <w:lastRenderedPageBreak/>
        <w:t xml:space="preserve">their tendency to expend more on luxury products like cars is reduced with </w:t>
      </w:r>
      <w:r w:rsidR="00846304">
        <w:t xml:space="preserve">a </w:t>
      </w:r>
      <w:r w:rsidR="00BA6268">
        <w:t xml:space="preserve">great deal. </w:t>
      </w:r>
      <w:r w:rsidR="00F344A4">
        <w:t xml:space="preserve">The rise of </w:t>
      </w:r>
      <w:r w:rsidR="00846304">
        <w:t xml:space="preserve">the </w:t>
      </w:r>
      <w:r w:rsidR="00F344A4">
        <w:t>unemployment problem, lower</w:t>
      </w:r>
      <w:r w:rsidR="00846304">
        <w:t>-</w:t>
      </w:r>
      <w:r w:rsidR="00F344A4">
        <w:t>income level, worldwide economic recession</w:t>
      </w:r>
      <w:r w:rsidR="00846304">
        <w:t>,</w:t>
      </w:r>
      <w:r w:rsidR="00F344A4">
        <w:t xml:space="preserve"> etc. severely attacks the world economy during the pandemic. </w:t>
      </w:r>
      <w:r w:rsidR="00BA4D65">
        <w:t>Many countries try to recover their economic loss by imposing additional taxes on luxury items like cars, &amp; other vehicles</w:t>
      </w:r>
      <w:r w:rsidR="00FD45ED" w:rsidRPr="00FD45ED">
        <w:t xml:space="preserve"> (</w:t>
      </w:r>
      <w:proofErr w:type="spellStart"/>
      <w:r w:rsidR="00FD45ED" w:rsidRPr="00FD45ED">
        <w:t>Rodeck</w:t>
      </w:r>
      <w:proofErr w:type="spellEnd"/>
      <w:r w:rsidR="00FD45ED" w:rsidRPr="00FD45ED">
        <w:t>, 2020)</w:t>
      </w:r>
      <w:r w:rsidR="00BA4D65">
        <w:t xml:space="preserve">. </w:t>
      </w:r>
      <w:r w:rsidR="0079493A">
        <w:t xml:space="preserve">The developed countries like the USA, the UK, Japan, France, etc. are trying to establish new manufacturing, &amp; assembly plants </w:t>
      </w:r>
      <w:r w:rsidR="00846304">
        <w:t>in</w:t>
      </w:r>
      <w:r w:rsidR="0079493A">
        <w:t xml:space="preserve"> the emerging markets where the economies are quite progressing </w:t>
      </w:r>
      <w:r w:rsidR="00846304">
        <w:t>despite</w:t>
      </w:r>
      <w:r w:rsidR="0079493A">
        <w:t xml:space="preserve"> being attacked by the covid-19.</w:t>
      </w:r>
      <w:r w:rsidR="000E597A">
        <w:t xml:space="preserve"> Many automobile industries </w:t>
      </w:r>
      <w:r w:rsidR="00B305C6">
        <w:t xml:space="preserve">are </w:t>
      </w:r>
      <w:r w:rsidR="000E597A">
        <w:t>pay</w:t>
      </w:r>
      <w:r w:rsidR="00B305C6">
        <w:t>ing</w:t>
      </w:r>
      <w:r w:rsidR="000E597A">
        <w:t xml:space="preserve"> more attention </w:t>
      </w:r>
      <w:r w:rsidR="00846304">
        <w:t>to</w:t>
      </w:r>
      <w:r w:rsidR="000E597A">
        <w:t xml:space="preserve"> cheap-</w:t>
      </w:r>
      <w:proofErr w:type="spellStart"/>
      <w:r w:rsidR="000E597A">
        <w:t>labor</w:t>
      </w:r>
      <w:proofErr w:type="spellEnd"/>
      <w:r w:rsidR="000E597A">
        <w:t xml:space="preserve"> countries and shift</w:t>
      </w:r>
      <w:r w:rsidR="0063041A">
        <w:t>ing</w:t>
      </w:r>
      <w:r w:rsidR="000E597A">
        <w:t xml:space="preserve"> their manufacturing plants to those territories</w:t>
      </w:r>
      <w:r w:rsidR="00FD45ED" w:rsidRPr="00FD45ED">
        <w:t xml:space="preserve"> (</w:t>
      </w:r>
      <w:proofErr w:type="spellStart"/>
      <w:r w:rsidR="00FD45ED" w:rsidRPr="00FD45ED">
        <w:t>Sooreea</w:t>
      </w:r>
      <w:proofErr w:type="spellEnd"/>
      <w:r w:rsidR="00FD45ED" w:rsidRPr="00FD45ED">
        <w:t xml:space="preserve"> and </w:t>
      </w:r>
      <w:proofErr w:type="spellStart"/>
      <w:r w:rsidR="00FD45ED" w:rsidRPr="00FD45ED">
        <w:t>Sooreea</w:t>
      </w:r>
      <w:proofErr w:type="spellEnd"/>
      <w:r w:rsidR="00FD45ED" w:rsidRPr="00FD45ED">
        <w:t>, 2022)</w:t>
      </w:r>
      <w:r w:rsidR="000E597A">
        <w:t>.</w:t>
      </w:r>
    </w:p>
    <w:p w14:paraId="16EF060B" w14:textId="77777777" w:rsidR="00A81CD6" w:rsidRDefault="007320BB" w:rsidP="00665586">
      <w:pPr>
        <w:pStyle w:val="Titlu2"/>
      </w:pPr>
      <w:bookmarkStart w:id="5" w:name="_Toc92052338"/>
      <w:r>
        <w:t xml:space="preserve">Social </w:t>
      </w:r>
      <w:r w:rsidR="008145B3">
        <w:t>Impacts</w:t>
      </w:r>
      <w:bookmarkEnd w:id="5"/>
    </w:p>
    <w:p w14:paraId="1526FA93" w14:textId="251C2B0D" w:rsidR="008145B3" w:rsidRDefault="00A81CD6" w:rsidP="00A81CD6">
      <w:r>
        <w:t xml:space="preserve">Cars are not only the transport medium but also the fashionable items in daily lives. </w:t>
      </w:r>
      <w:r w:rsidR="008145B3">
        <w:t xml:space="preserve"> </w:t>
      </w:r>
      <w:r w:rsidR="00E45161">
        <w:t xml:space="preserve">Though the covid-19 influences the buying </w:t>
      </w:r>
      <w:proofErr w:type="spellStart"/>
      <w:r w:rsidR="00E45161">
        <w:t>behavior</w:t>
      </w:r>
      <w:proofErr w:type="spellEnd"/>
      <w:r w:rsidR="00E45161">
        <w:t xml:space="preserve"> of the customers </w:t>
      </w:r>
      <w:r w:rsidR="00846304">
        <w:t xml:space="preserve">to </w:t>
      </w:r>
      <w:r w:rsidR="00E45161">
        <w:t>some degree, people are not less interest</w:t>
      </w:r>
      <w:r w:rsidR="00846304">
        <w:t>ed</w:t>
      </w:r>
      <w:r w:rsidR="00E45161">
        <w:t xml:space="preserve"> in buying luxury items</w:t>
      </w:r>
      <w:r w:rsidR="00D41FFC" w:rsidRPr="00D41FFC">
        <w:t xml:space="preserve"> (Shih, 2020)</w:t>
      </w:r>
      <w:r w:rsidR="00E45161">
        <w:t xml:space="preserve">. People in developed countries like the USA, the UK, Canada, France, Japan, etc. are more fascinated </w:t>
      </w:r>
      <w:r w:rsidR="00846304">
        <w:t>by</w:t>
      </w:r>
      <w:r w:rsidR="00E45161">
        <w:t xml:space="preserve"> </w:t>
      </w:r>
      <w:r w:rsidR="00846304">
        <w:t xml:space="preserve">the </w:t>
      </w:r>
      <w:r w:rsidR="00E45161">
        <w:t>new invention of cars</w:t>
      </w:r>
      <w:r w:rsidR="00CE2A70">
        <w:t xml:space="preserve"> and</w:t>
      </w:r>
      <w:r w:rsidR="00E45161">
        <w:t xml:space="preserve"> continue to their buying </w:t>
      </w:r>
      <w:r w:rsidR="00CE2A70">
        <w:t xml:space="preserve">habits. People are more preferring to travel </w:t>
      </w:r>
      <w:r w:rsidR="00846304">
        <w:t>by</w:t>
      </w:r>
      <w:r w:rsidR="00CE2A70">
        <w:t xml:space="preserve"> private cars rather than public transports to avoid crowed as well as to keep social distancing. </w:t>
      </w:r>
      <w:r w:rsidR="004E47CD">
        <w:t xml:space="preserve">Companies are </w:t>
      </w:r>
      <w:r w:rsidR="00CA5557">
        <w:t xml:space="preserve">becoming more cautious </w:t>
      </w:r>
      <w:r w:rsidR="00846304">
        <w:t>about</w:t>
      </w:r>
      <w:r w:rsidR="00CA5557">
        <w:t xml:space="preserve"> </w:t>
      </w:r>
      <w:r w:rsidR="00846304">
        <w:t xml:space="preserve">the </w:t>
      </w:r>
      <w:r w:rsidR="00CA5557">
        <w:t>population distribution of a country</w:t>
      </w:r>
      <w:r w:rsidR="00D41FFC" w:rsidRPr="00D41FFC">
        <w:t xml:space="preserve"> (</w:t>
      </w:r>
      <w:proofErr w:type="spellStart"/>
      <w:r w:rsidR="00D41FFC" w:rsidRPr="00D41FFC">
        <w:t>Chenli</w:t>
      </w:r>
      <w:proofErr w:type="spellEnd"/>
      <w:r w:rsidR="00D41FFC">
        <w:t xml:space="preserve"> et al.</w:t>
      </w:r>
      <w:r w:rsidR="00D41FFC" w:rsidRPr="00D41FFC">
        <w:t>, 2021)</w:t>
      </w:r>
      <w:r w:rsidR="00CA5557">
        <w:t xml:space="preserve">. Based on that, the companies are planning to </w:t>
      </w:r>
      <w:r w:rsidR="004E47CD">
        <w:t>produc</w:t>
      </w:r>
      <w:r w:rsidR="00CA5557">
        <w:t>e</w:t>
      </w:r>
      <w:r w:rsidR="004E47CD">
        <w:t xml:space="preserve"> luxury vehicles</w:t>
      </w:r>
      <w:r w:rsidR="00CA5557">
        <w:t xml:space="preserve"> by establishing manufacturing &amp; assembly plants in a territory where the markets provide </w:t>
      </w:r>
      <w:r w:rsidR="00ED69AF">
        <w:t xml:space="preserve">both </w:t>
      </w:r>
      <w:r w:rsidR="00CA5557">
        <w:t xml:space="preserve">cheap </w:t>
      </w:r>
      <w:proofErr w:type="spellStart"/>
      <w:r w:rsidR="00CA5557">
        <w:t>labor</w:t>
      </w:r>
      <w:proofErr w:type="spellEnd"/>
      <w:r w:rsidR="00CA5557">
        <w:t xml:space="preserve"> and </w:t>
      </w:r>
      <w:r w:rsidR="00ED69AF">
        <w:t xml:space="preserve">the </w:t>
      </w:r>
      <w:r w:rsidR="00CA5557">
        <w:t xml:space="preserve">high demand </w:t>
      </w:r>
      <w:r w:rsidR="00846304">
        <w:t>for</w:t>
      </w:r>
      <w:r w:rsidR="00CA5557">
        <w:t xml:space="preserve"> vehicles.</w:t>
      </w:r>
      <w:r w:rsidR="00C06FB6">
        <w:t xml:space="preserve"> Simply, the</w:t>
      </w:r>
      <w:r w:rsidR="00CA5557">
        <w:t xml:space="preserve"> </w:t>
      </w:r>
      <w:r w:rsidR="00C06FB6">
        <w:t xml:space="preserve">countries become more dependent on each other during the crisis moment like </w:t>
      </w:r>
      <w:r w:rsidR="00846304">
        <w:t xml:space="preserve">the </w:t>
      </w:r>
      <w:r w:rsidR="00C06FB6">
        <w:t>covid-19 pandemic, and there is more exchange in both the economic &amp; social trade between the countries.</w:t>
      </w:r>
      <w:r w:rsidR="006A40FF">
        <w:t xml:space="preserve"> People in these countries share more cultural values</w:t>
      </w:r>
      <w:r w:rsidR="00046820">
        <w:t>, belief</w:t>
      </w:r>
      <w:r w:rsidR="00846304">
        <w:t>s</w:t>
      </w:r>
      <w:r w:rsidR="00046820">
        <w:t>, ethics</w:t>
      </w:r>
      <w:r w:rsidR="006A40FF">
        <w:t xml:space="preserve"> with each other</w:t>
      </w:r>
      <w:r w:rsidR="00046820">
        <w:t>, which ultimately shape their tastes, preferences, and purchase patterns</w:t>
      </w:r>
      <w:r w:rsidR="00D41FFC" w:rsidRPr="00D41FFC">
        <w:t xml:space="preserve"> (Thompson</w:t>
      </w:r>
      <w:r w:rsidR="00D41FFC">
        <w:t xml:space="preserve"> et al.</w:t>
      </w:r>
      <w:r w:rsidR="00D41FFC" w:rsidRPr="00D41FFC">
        <w:t>, 2017)</w:t>
      </w:r>
      <w:r w:rsidR="00046820">
        <w:t xml:space="preserve">. </w:t>
      </w:r>
      <w:r w:rsidR="00AA6ED2">
        <w:t xml:space="preserve">For this reason, the demand for luxury items is still growing with </w:t>
      </w:r>
      <w:r w:rsidR="00846304">
        <w:t xml:space="preserve">a </w:t>
      </w:r>
      <w:r w:rsidR="00AA6ED2">
        <w:t xml:space="preserve">great deal </w:t>
      </w:r>
      <w:r w:rsidR="00846304">
        <w:t>despite</w:t>
      </w:r>
      <w:r w:rsidR="00AA6ED2">
        <w:t xml:space="preserve"> lowering </w:t>
      </w:r>
      <w:r w:rsidR="00D757E9">
        <w:t>income level &amp; employment rate d</w:t>
      </w:r>
      <w:r w:rsidR="00AA6ED2">
        <w:t>uring the lock</w:t>
      </w:r>
      <w:r w:rsidR="00D757E9">
        <w:t xml:space="preserve">down of </w:t>
      </w:r>
      <w:r w:rsidR="00846304">
        <w:t xml:space="preserve">the </w:t>
      </w:r>
      <w:r w:rsidR="00D757E9">
        <w:t>covid-19 pandemic.</w:t>
      </w:r>
    </w:p>
    <w:p w14:paraId="31E8A495" w14:textId="2E8C2C21" w:rsidR="007320BB" w:rsidRDefault="007320BB" w:rsidP="00665586">
      <w:pPr>
        <w:pStyle w:val="Titlu2"/>
      </w:pPr>
      <w:bookmarkStart w:id="6" w:name="_Toc92052339"/>
      <w:r>
        <w:t xml:space="preserve">Technological </w:t>
      </w:r>
      <w:r w:rsidR="008145B3">
        <w:t>Impacts</w:t>
      </w:r>
      <w:bookmarkEnd w:id="6"/>
    </w:p>
    <w:p w14:paraId="5285B4DF" w14:textId="79E9388B" w:rsidR="00171C55" w:rsidRPr="00171C55" w:rsidRDefault="00370A7D" w:rsidP="00171C55">
      <w:r>
        <w:t>The companies are prone to be focus</w:t>
      </w:r>
      <w:r w:rsidR="00846304">
        <w:t>ed</w:t>
      </w:r>
      <w:r>
        <w:t xml:space="preserve"> more on safe &amp; secure transport, and </w:t>
      </w:r>
      <w:r w:rsidR="00A97129">
        <w:t>automatic &amp; energy</w:t>
      </w:r>
      <w:r w:rsidR="00846304">
        <w:t>-</w:t>
      </w:r>
      <w:r w:rsidR="00A97129">
        <w:t>efficient vehicle production</w:t>
      </w:r>
      <w:r w:rsidR="00C91109">
        <w:t xml:space="preserve"> during the covid-19 pandemic</w:t>
      </w:r>
      <w:r w:rsidR="00A97129">
        <w:t xml:space="preserve">. </w:t>
      </w:r>
      <w:r w:rsidR="00846304">
        <w:t>The w</w:t>
      </w:r>
      <w:r w:rsidR="00A97129">
        <w:t>orldwide green movement push</w:t>
      </w:r>
      <w:r w:rsidR="00846304">
        <w:t>es</w:t>
      </w:r>
      <w:r w:rsidR="00A97129">
        <w:t xml:space="preserve"> the automobile industry to focus on </w:t>
      </w:r>
      <w:r w:rsidR="00846304">
        <w:t xml:space="preserve">the </w:t>
      </w:r>
      <w:r w:rsidR="00A97129">
        <w:t xml:space="preserve">innovation of </w:t>
      </w:r>
      <w:r w:rsidR="00846304">
        <w:t>environmentally friendly vehicles</w:t>
      </w:r>
      <w:r w:rsidR="00D41FFC" w:rsidRPr="00D41FFC">
        <w:t xml:space="preserve"> (</w:t>
      </w:r>
      <w:proofErr w:type="spellStart"/>
      <w:r w:rsidR="00D41FFC" w:rsidRPr="00D41FFC">
        <w:t>Parsoya</w:t>
      </w:r>
      <w:proofErr w:type="spellEnd"/>
      <w:r w:rsidR="00D41FFC" w:rsidRPr="00D41FFC">
        <w:t xml:space="preserve"> and </w:t>
      </w:r>
      <w:proofErr w:type="spellStart"/>
      <w:r w:rsidR="00D41FFC" w:rsidRPr="00D41FFC">
        <w:t>Perwej</w:t>
      </w:r>
      <w:proofErr w:type="spellEnd"/>
      <w:r w:rsidR="00D41FFC" w:rsidRPr="00D41FFC">
        <w:t>, 2020)</w:t>
      </w:r>
      <w:r w:rsidR="00A97129">
        <w:t>. The companies like Tesla are focusing more on producing electric cars for the replacement of vehicles that consume diesel &amp; petrol</w:t>
      </w:r>
      <w:r w:rsidR="00C91109">
        <w:t>. Electric cars do not emit carbon</w:t>
      </w:r>
      <w:r w:rsidR="00846304">
        <w:t>-</w:t>
      </w:r>
      <w:r w:rsidR="00C91109">
        <w:t xml:space="preserve">di-oxide, and therefore protect the environment from </w:t>
      </w:r>
      <w:r w:rsidR="00107C57">
        <w:t>air pollution</w:t>
      </w:r>
      <w:r w:rsidR="00C91109">
        <w:t xml:space="preserve">. </w:t>
      </w:r>
      <w:r w:rsidR="00B778C1">
        <w:t xml:space="preserve">The companies are innovating </w:t>
      </w:r>
      <w:r w:rsidR="00846304">
        <w:t>self-driven vehicles</w:t>
      </w:r>
      <w:r w:rsidR="00B778C1">
        <w:t xml:space="preserve">, and a few items are out in the market </w:t>
      </w:r>
      <w:r w:rsidR="00432BAD">
        <w:t>to test the market appeal of the cars</w:t>
      </w:r>
      <w:r w:rsidR="00AE1C86">
        <w:t xml:space="preserve"> during the pandemic</w:t>
      </w:r>
      <w:r w:rsidR="00432BAD">
        <w:t xml:space="preserve">. </w:t>
      </w:r>
      <w:r w:rsidR="002558E8">
        <w:t xml:space="preserve">Though the progress </w:t>
      </w:r>
      <w:r w:rsidR="00C37550">
        <w:t>of such</w:t>
      </w:r>
      <w:r w:rsidR="002558E8">
        <w:t xml:space="preserve"> invention is stuck </w:t>
      </w:r>
      <w:r w:rsidR="00846304">
        <w:t xml:space="preserve">to </w:t>
      </w:r>
      <w:r w:rsidR="002558E8">
        <w:t xml:space="preserve">some </w:t>
      </w:r>
      <w:r w:rsidR="002558E8">
        <w:lastRenderedPageBreak/>
        <w:t xml:space="preserve">degree by the pandemic, they probably turn to be flourishing within </w:t>
      </w:r>
      <w:r w:rsidR="00846304">
        <w:t xml:space="preserve">the </w:t>
      </w:r>
      <w:r w:rsidR="002558E8">
        <w:t>coming few years</w:t>
      </w:r>
      <w:r w:rsidR="00D41FFC" w:rsidRPr="00D41FFC">
        <w:t xml:space="preserve"> (</w:t>
      </w:r>
      <w:proofErr w:type="spellStart"/>
      <w:r w:rsidR="00D41FFC" w:rsidRPr="00D41FFC">
        <w:t>Sooreea</w:t>
      </w:r>
      <w:proofErr w:type="spellEnd"/>
      <w:r w:rsidR="00D41FFC" w:rsidRPr="00D41FFC">
        <w:t xml:space="preserve"> and </w:t>
      </w:r>
      <w:proofErr w:type="spellStart"/>
      <w:r w:rsidR="00D41FFC" w:rsidRPr="00D41FFC">
        <w:t>Sooreea</w:t>
      </w:r>
      <w:proofErr w:type="spellEnd"/>
      <w:r w:rsidR="00D41FFC" w:rsidRPr="00D41FFC">
        <w:t>, 2022)</w:t>
      </w:r>
      <w:r w:rsidR="002558E8">
        <w:t>.</w:t>
      </w:r>
      <w:r w:rsidR="00C37550">
        <w:t xml:space="preserve"> The logistic support for the </w:t>
      </w:r>
      <w:r w:rsidR="00602B9F">
        <w:t xml:space="preserve">innovation is delayed </w:t>
      </w:r>
      <w:r w:rsidR="00C85B0A">
        <w:t>due to</w:t>
      </w:r>
      <w:r w:rsidR="00602B9F">
        <w:t xml:space="preserve"> the pandemic, and the economic recession turns around the reallocation of funds for research &amp; development.  </w:t>
      </w:r>
    </w:p>
    <w:p w14:paraId="5D8D0E44" w14:textId="0A9FA068" w:rsidR="007320BB" w:rsidRDefault="007320BB" w:rsidP="00665586">
      <w:pPr>
        <w:pStyle w:val="Titlu2"/>
      </w:pPr>
      <w:bookmarkStart w:id="7" w:name="_Toc92052340"/>
      <w:r>
        <w:t xml:space="preserve">Environmental </w:t>
      </w:r>
      <w:r w:rsidR="008145B3">
        <w:t>Impacts</w:t>
      </w:r>
      <w:bookmarkEnd w:id="7"/>
    </w:p>
    <w:p w14:paraId="28D96BF5" w14:textId="71B6E2B1" w:rsidR="00957908" w:rsidRPr="00957908" w:rsidRDefault="00D63E33" w:rsidP="00957908">
      <w:r>
        <w:t xml:space="preserve">The automobile sector is one of the industries that is greatly responsible for </w:t>
      </w:r>
      <w:r w:rsidR="00846304">
        <w:t xml:space="preserve">an </w:t>
      </w:r>
      <w:r>
        <w:t xml:space="preserve">environmental problem.  From manufacturing to running a car, it pollutes </w:t>
      </w:r>
      <w:r w:rsidR="00846304">
        <w:t xml:space="preserve">the </w:t>
      </w:r>
      <w:r>
        <w:t>air with extreme carbon emissions</w:t>
      </w:r>
      <w:r w:rsidR="00B237C5" w:rsidRPr="00B237C5">
        <w:t xml:space="preserve"> (Arora, 2015)</w:t>
      </w:r>
      <w:r>
        <w:t xml:space="preserve">. During the lockdown, people see the environmental recovery by nature due to the </w:t>
      </w:r>
      <w:r w:rsidR="00C7614E">
        <w:t xml:space="preserve">temporary </w:t>
      </w:r>
      <w:r>
        <w:t xml:space="preserve">closure of </w:t>
      </w:r>
      <w:r w:rsidR="00C7614E">
        <w:t xml:space="preserve">transportation, &amp; other </w:t>
      </w:r>
      <w:r>
        <w:t>major indu</w:t>
      </w:r>
      <w:r w:rsidR="00C7614E">
        <w:t xml:space="preserve">stries in this sector. This proves that how responsible for making environmental imbalance these industries are. </w:t>
      </w:r>
      <w:r w:rsidR="00D40A3C">
        <w:t>Nowadays, global warming is a severe problem caused by heavy carbon emissions from industr</w:t>
      </w:r>
      <w:r w:rsidR="00846304">
        <w:t>ial</w:t>
      </w:r>
      <w:r w:rsidR="00D40A3C">
        <w:t xml:space="preserve"> plants. Air pollution cause</w:t>
      </w:r>
      <w:r w:rsidR="00A661E0">
        <w:t>s</w:t>
      </w:r>
      <w:r w:rsidR="00D40A3C">
        <w:t xml:space="preserve"> breathing diseases, climate changes, &amp; global warming</w:t>
      </w:r>
      <w:r w:rsidR="00B237C5" w:rsidRPr="00B237C5">
        <w:t xml:space="preserve"> (Shih, 2020)</w:t>
      </w:r>
      <w:r w:rsidR="00D40A3C">
        <w:t xml:space="preserve">. </w:t>
      </w:r>
      <w:r w:rsidR="00A661E0">
        <w:t xml:space="preserve">Now, people are realized that without </w:t>
      </w:r>
      <w:r w:rsidR="00846304">
        <w:t xml:space="preserve">the </w:t>
      </w:r>
      <w:r w:rsidR="00A661E0">
        <w:t xml:space="preserve">preservation of </w:t>
      </w:r>
      <w:r w:rsidR="00846304">
        <w:t xml:space="preserve">the </w:t>
      </w:r>
      <w:r w:rsidR="00A661E0">
        <w:t>natural environment, there is no mean</w:t>
      </w:r>
      <w:r w:rsidR="00846304">
        <w:t>s</w:t>
      </w:r>
      <w:r w:rsidR="00A661E0">
        <w:t xml:space="preserve"> of industrialization that endangers human life. </w:t>
      </w:r>
      <w:r w:rsidR="00D40A3C">
        <w:t>Environmentalists come forward for environmental preservation</w:t>
      </w:r>
      <w:r w:rsidR="007B282E">
        <w:t>,</w:t>
      </w:r>
      <w:r w:rsidR="00D40A3C">
        <w:t xml:space="preserve"> </w:t>
      </w:r>
      <w:r w:rsidR="007B282E">
        <w:t>and the governments in many countries are taking initiatives to protect the environment.</w:t>
      </w:r>
      <w:r w:rsidR="00BE6293">
        <w:t xml:space="preserve"> </w:t>
      </w:r>
      <w:r w:rsidR="005D4F40">
        <w:t xml:space="preserve">For example; every vehicle has to go through a </w:t>
      </w:r>
      <w:r w:rsidR="00397EF8">
        <w:t>pollution test</w:t>
      </w:r>
      <w:r w:rsidR="005D4F40">
        <w:t xml:space="preserve">, and the vehicle </w:t>
      </w:r>
      <w:r w:rsidR="00846304">
        <w:t xml:space="preserve">that </w:t>
      </w:r>
      <w:r w:rsidR="005D4F40">
        <w:t xml:space="preserve">passed the test is allowed to </w:t>
      </w:r>
      <w:r w:rsidR="00397EF8">
        <w:t xml:space="preserve">run in the market </w:t>
      </w:r>
      <w:r w:rsidR="005D4F40">
        <w:t>in the United Kingdom, &amp; other European countries</w:t>
      </w:r>
      <w:r w:rsidR="00B237C5" w:rsidRPr="00B237C5">
        <w:t xml:space="preserve"> (</w:t>
      </w:r>
      <w:proofErr w:type="spellStart"/>
      <w:r w:rsidR="00B237C5" w:rsidRPr="00B237C5">
        <w:t>Chenli</w:t>
      </w:r>
      <w:proofErr w:type="spellEnd"/>
      <w:r w:rsidR="00B237C5">
        <w:t xml:space="preserve"> et al.</w:t>
      </w:r>
      <w:r w:rsidR="00B237C5" w:rsidRPr="00B237C5">
        <w:t>, 2021)</w:t>
      </w:r>
      <w:r w:rsidR="005D4F40">
        <w:t>.</w:t>
      </w:r>
      <w:r w:rsidR="00F726B5">
        <w:t xml:space="preserve"> The governments in many countries</w:t>
      </w:r>
      <w:r w:rsidR="00B41FB9">
        <w:t xml:space="preserve"> suggest</w:t>
      </w:r>
      <w:r w:rsidR="00F726B5">
        <w:t xml:space="preserve"> the automobile industries foll</w:t>
      </w:r>
      <w:r w:rsidR="00B41FB9">
        <w:t>o</w:t>
      </w:r>
      <w:r w:rsidR="00F726B5">
        <w:t>w the environmental laws &amp; regulations</w:t>
      </w:r>
      <w:r w:rsidR="00B41FB9">
        <w:t xml:space="preserve"> and encourage to produce environment friendly &amp; energy</w:t>
      </w:r>
      <w:r w:rsidR="00846304">
        <w:t>-</w:t>
      </w:r>
      <w:r w:rsidR="00B41FB9">
        <w:t xml:space="preserve">efficient vehicles. </w:t>
      </w:r>
    </w:p>
    <w:p w14:paraId="71A35335" w14:textId="4ABC910C" w:rsidR="007320BB" w:rsidRDefault="007320BB" w:rsidP="00665586">
      <w:pPr>
        <w:pStyle w:val="Titlu2"/>
      </w:pPr>
      <w:bookmarkStart w:id="8" w:name="_Toc92052341"/>
      <w:r>
        <w:t xml:space="preserve">Legal </w:t>
      </w:r>
      <w:r w:rsidR="008145B3">
        <w:t>Impacts</w:t>
      </w:r>
      <w:bookmarkEnd w:id="8"/>
    </w:p>
    <w:p w14:paraId="3F155C44" w14:textId="5791C706" w:rsidR="004E2096" w:rsidRPr="004E2096" w:rsidRDefault="00B21F1C" w:rsidP="004E2096">
      <w:r>
        <w:t>Though the automobile industry has experienced a fall during the covid-19 pandemic, they are bound to respect the existing laws &amp; regulation</w:t>
      </w:r>
      <w:r w:rsidR="00846304">
        <w:t>s</w:t>
      </w:r>
      <w:r>
        <w:t>. Some companies fired employees without notice or even without compensation during the pandemic</w:t>
      </w:r>
      <w:r w:rsidR="00B237C5" w:rsidRPr="00B237C5">
        <w:t xml:space="preserve"> (</w:t>
      </w:r>
      <w:proofErr w:type="spellStart"/>
      <w:r w:rsidR="00B237C5" w:rsidRPr="00B237C5">
        <w:t>Haren</w:t>
      </w:r>
      <w:proofErr w:type="spellEnd"/>
      <w:r w:rsidR="00B237C5" w:rsidRPr="00B237C5">
        <w:t xml:space="preserve"> and </w:t>
      </w:r>
      <w:proofErr w:type="spellStart"/>
      <w:r w:rsidR="00B237C5" w:rsidRPr="00B237C5">
        <w:t>Simchi</w:t>
      </w:r>
      <w:proofErr w:type="spellEnd"/>
      <w:r w:rsidR="00B237C5" w:rsidRPr="00B237C5">
        <w:t>-Levi, 2020)</w:t>
      </w:r>
      <w:r>
        <w:t xml:space="preserve">. This is prohibited in </w:t>
      </w:r>
      <w:proofErr w:type="spellStart"/>
      <w:r>
        <w:t>labor</w:t>
      </w:r>
      <w:proofErr w:type="spellEnd"/>
      <w:r>
        <w:t xml:space="preserve"> law, and sometimes breaching such </w:t>
      </w:r>
      <w:r w:rsidR="00CF04F8">
        <w:t xml:space="preserve">rules might be punishable. The governments impose safety &amp; security measures in the workplace during the covid-19 pandemic. Many companies are unaware </w:t>
      </w:r>
      <w:r w:rsidR="00846304">
        <w:t>of</w:t>
      </w:r>
      <w:r w:rsidR="00CF04F8">
        <w:t xml:space="preserve"> social distancing, health &amp; safety issues in the workplace. </w:t>
      </w:r>
      <w:r w:rsidR="00780FB1">
        <w:t>A few of them do not ensure job security, the well</w:t>
      </w:r>
      <w:r w:rsidR="00846304">
        <w:t>-</w:t>
      </w:r>
      <w:r w:rsidR="00780FB1">
        <w:t>being of both employees &amp; customers.</w:t>
      </w:r>
      <w:r w:rsidR="009B5C9A">
        <w:t xml:space="preserve"> This encourages government intervention </w:t>
      </w:r>
      <w:r w:rsidR="00846304">
        <w:t xml:space="preserve">to </w:t>
      </w:r>
      <w:r w:rsidR="009B5C9A">
        <w:t xml:space="preserve">some degree to business directly, and the governments take part in the </w:t>
      </w:r>
      <w:r w:rsidR="007439EA">
        <w:t>decision-making</w:t>
      </w:r>
      <w:r w:rsidR="009B5C9A">
        <w:t xml:space="preserve"> process in the relevant industries</w:t>
      </w:r>
      <w:r w:rsidR="00B237C5" w:rsidRPr="00B237C5">
        <w:t xml:space="preserve"> (Macey-Dare, 2020)</w:t>
      </w:r>
      <w:r w:rsidR="009B5C9A">
        <w:t xml:space="preserve">. </w:t>
      </w:r>
      <w:r w:rsidR="007439EA">
        <w:t>The automobile industry has to stick to the environmental laws &amp; regulations during the covid-19 pandemic.</w:t>
      </w:r>
      <w:r w:rsidR="00131DB5">
        <w:t xml:space="preserve"> The industry has to follow the laws &amp; legislations strictly regarding taxes &amp; revenues, which is intensified more with </w:t>
      </w:r>
      <w:r w:rsidR="00846304">
        <w:t xml:space="preserve">the </w:t>
      </w:r>
      <w:r w:rsidR="00131DB5">
        <w:t>worldwide economic recession.</w:t>
      </w:r>
      <w:r w:rsidR="00E5624B">
        <w:t xml:space="preserve"> The automobile industry must </w:t>
      </w:r>
      <w:r w:rsidR="00E5624B">
        <w:lastRenderedPageBreak/>
        <w:t>ensure the safe</w:t>
      </w:r>
      <w:r w:rsidR="00846304">
        <w:t xml:space="preserve"> </w:t>
      </w:r>
      <w:r w:rsidR="00E5624B">
        <w:t>driv</w:t>
      </w:r>
      <w:r w:rsidR="00846304">
        <w:t>ing</w:t>
      </w:r>
      <w:r w:rsidR="00E5624B">
        <w:t xml:space="preserve"> of </w:t>
      </w:r>
      <w:r w:rsidR="00846304">
        <w:t xml:space="preserve">the </w:t>
      </w:r>
      <w:r w:rsidR="00E5624B">
        <w:t xml:space="preserve">vehicle and must pass the forensic test to avoid uncertain road accidents. </w:t>
      </w:r>
    </w:p>
    <w:p w14:paraId="23939C14" w14:textId="2D4F4052" w:rsidR="00C337D3" w:rsidRDefault="00B56351" w:rsidP="00C337D3">
      <w:pPr>
        <w:pStyle w:val="Titlu1"/>
      </w:pPr>
      <w:bookmarkStart w:id="9" w:name="_Toc92052342"/>
      <w:r>
        <w:t xml:space="preserve">Survival Factors </w:t>
      </w:r>
      <w:r w:rsidR="003B02CE">
        <w:t>in Response to the</w:t>
      </w:r>
      <w:r>
        <w:t xml:space="preserve"> COVID-19 Pandemic</w:t>
      </w:r>
      <w:bookmarkEnd w:id="9"/>
    </w:p>
    <w:p w14:paraId="0B9ACA85" w14:textId="1624322F" w:rsidR="00C337D3" w:rsidRDefault="005F65A7" w:rsidP="00C337D3">
      <w:r>
        <w:t xml:space="preserve">The automobile industry is on the frontline because of the interruption brought about by the covid-19 pandemic, which leads to the </w:t>
      </w:r>
      <w:r w:rsidR="00AD75D8">
        <w:t xml:space="preserve">operational &amp; </w:t>
      </w:r>
      <w:r>
        <w:t>financial indecision of the sector.</w:t>
      </w:r>
      <w:r w:rsidR="00AD75D8">
        <w:t xml:space="preserve"> The main areas of the industry that are mostly affected by the pandemic are manufacturing plants, assembly plants, imports &amp; exports, etc. are altogether linked to the supply chain systems. </w:t>
      </w:r>
      <w:r w:rsidR="00302368">
        <w:t>Some distinctive survival factors might help the industry allow both operational &amp; financial effective</w:t>
      </w:r>
      <w:r w:rsidR="00846304">
        <w:t>ness</w:t>
      </w:r>
      <w:r w:rsidR="00302368">
        <w:t xml:space="preserve"> if they are properly put on the systems</w:t>
      </w:r>
      <w:r w:rsidR="00B237C5" w:rsidRPr="00B237C5">
        <w:t xml:space="preserve"> (Thompson</w:t>
      </w:r>
      <w:r w:rsidR="00B237C5">
        <w:t xml:space="preserve"> et al.</w:t>
      </w:r>
      <w:r w:rsidR="00B237C5" w:rsidRPr="00B237C5">
        <w:t>, 2017)</w:t>
      </w:r>
      <w:r w:rsidR="00302368">
        <w:t xml:space="preserve">. These survival factors may include crisis management, </w:t>
      </w:r>
      <w:r w:rsidR="00014126">
        <w:t>workforce</w:t>
      </w:r>
      <w:r w:rsidR="00C32FC1">
        <w:t xml:space="preserve"> safety</w:t>
      </w:r>
      <w:r w:rsidR="00014126">
        <w:t>, efficient supply chain management, liquidity &amp; finance, and strategic management</w:t>
      </w:r>
      <w:r w:rsidR="00846304">
        <w:t>,</w:t>
      </w:r>
      <w:r w:rsidR="00014126">
        <w:t xml:space="preserve"> etc.</w:t>
      </w:r>
    </w:p>
    <w:p w14:paraId="205C4AC7" w14:textId="1842470B" w:rsidR="000706BD" w:rsidRDefault="000706BD" w:rsidP="000706BD">
      <w:pPr>
        <w:pStyle w:val="Titlu2"/>
      </w:pPr>
      <w:bookmarkStart w:id="10" w:name="_Toc92052343"/>
      <w:r>
        <w:t>Crisis Management</w:t>
      </w:r>
      <w:bookmarkEnd w:id="10"/>
    </w:p>
    <w:p w14:paraId="41AC4045" w14:textId="068A3710" w:rsidR="00575E2F" w:rsidRPr="00575E2F" w:rsidRDefault="00575E2F" w:rsidP="00575E2F">
      <w:r>
        <w:t xml:space="preserve">During the covid-19 pandemic, the importance of cautious crisis management planning knows no bounds. </w:t>
      </w:r>
      <w:r w:rsidR="004752A9">
        <w:t xml:space="preserve">The frequent attacks by new variants of covid-19 to the </w:t>
      </w:r>
      <w:r w:rsidR="00846304">
        <w:t>N</w:t>
      </w:r>
      <w:r w:rsidR="004752A9">
        <w:t xml:space="preserve">orth </w:t>
      </w:r>
      <w:r w:rsidR="00154F10">
        <w:t>America</w:t>
      </w:r>
      <w:r w:rsidR="00846304">
        <w:t>n</w:t>
      </w:r>
      <w:r w:rsidR="00154F10">
        <w:t xml:space="preserve"> &amp;</w:t>
      </w:r>
      <w:r w:rsidR="004752A9">
        <w:t xml:space="preserve"> European countries indicate how much necessary </w:t>
      </w:r>
      <w:r w:rsidR="00154F10">
        <w:t>to</w:t>
      </w:r>
      <w:r w:rsidR="004752A9">
        <w:t xml:space="preserve"> respon</w:t>
      </w:r>
      <w:r w:rsidR="00154F10">
        <w:t>d</w:t>
      </w:r>
      <w:r w:rsidR="004752A9">
        <w:t xml:space="preserve"> to the crisis </w:t>
      </w:r>
      <w:r w:rsidR="00154F10">
        <w:t xml:space="preserve">by the automobile industry </w:t>
      </w:r>
      <w:r w:rsidR="004752A9">
        <w:t>for survival.</w:t>
      </w:r>
      <w:r w:rsidR="00D720DC">
        <w:t xml:space="preserve"> So</w:t>
      </w:r>
      <w:r w:rsidR="00B3450B">
        <w:t>,</w:t>
      </w:r>
      <w:r w:rsidR="00D720DC">
        <w:t xml:space="preserve"> the companies must </w:t>
      </w:r>
      <w:r w:rsidR="00B3450B">
        <w:t xml:space="preserve">consider the total impact of the pandemic, and decide on explosive economic policy, &amp; financial market conditions to respond </w:t>
      </w:r>
      <w:r w:rsidR="00846304">
        <w:t xml:space="preserve">to </w:t>
      </w:r>
      <w:r w:rsidR="00B3450B">
        <w:t>the covid-19 pandemic</w:t>
      </w:r>
      <w:r w:rsidR="006B427B" w:rsidRPr="006B427B">
        <w:t xml:space="preserve"> (</w:t>
      </w:r>
      <w:proofErr w:type="spellStart"/>
      <w:r w:rsidR="006B427B" w:rsidRPr="006B427B">
        <w:t>Chenli</w:t>
      </w:r>
      <w:proofErr w:type="spellEnd"/>
      <w:r w:rsidR="006B427B">
        <w:t xml:space="preserve"> et al.</w:t>
      </w:r>
      <w:r w:rsidR="006B427B" w:rsidRPr="006B427B">
        <w:t>, 2021)</w:t>
      </w:r>
      <w:r w:rsidR="00B3450B">
        <w:t>.</w:t>
      </w:r>
    </w:p>
    <w:p w14:paraId="51DBD964" w14:textId="7B9486F2" w:rsidR="000706BD" w:rsidRDefault="00575E2F" w:rsidP="00575E2F">
      <w:pPr>
        <w:pStyle w:val="Titlu2"/>
      </w:pPr>
      <w:bookmarkStart w:id="11" w:name="_Toc92052344"/>
      <w:r>
        <w:t>W</w:t>
      </w:r>
      <w:r w:rsidR="000706BD">
        <w:t xml:space="preserve">orkforce </w:t>
      </w:r>
      <w:r w:rsidR="00C32FC1">
        <w:t>Safety</w:t>
      </w:r>
      <w:bookmarkEnd w:id="11"/>
    </w:p>
    <w:p w14:paraId="54BCEB39" w14:textId="2C1EA2D3" w:rsidR="00F06173" w:rsidRPr="00F06173" w:rsidRDefault="00F06173" w:rsidP="00F06173">
      <w:r>
        <w:t xml:space="preserve">According to the Bureau of Labor Statistics (BLS), automakers &amp; parts suppliers have utilized above 1 million employees &amp; workers in the United States. </w:t>
      </w:r>
      <w:r w:rsidR="00951703">
        <w:t>The situation is also the same in the United Kingdom &amp; other European countries.  So, the wellbeing, health &amp; safety issues of the employees are the major concerns for the business leaders</w:t>
      </w:r>
      <w:r w:rsidR="006B427B" w:rsidRPr="006B427B">
        <w:t xml:space="preserve"> (</w:t>
      </w:r>
      <w:proofErr w:type="spellStart"/>
      <w:r w:rsidR="006B427B" w:rsidRPr="006B427B">
        <w:t>Parsoya</w:t>
      </w:r>
      <w:proofErr w:type="spellEnd"/>
      <w:r w:rsidR="006B427B" w:rsidRPr="006B427B">
        <w:t xml:space="preserve"> and </w:t>
      </w:r>
      <w:proofErr w:type="spellStart"/>
      <w:r w:rsidR="006B427B" w:rsidRPr="006B427B">
        <w:t>Perwej</w:t>
      </w:r>
      <w:proofErr w:type="spellEnd"/>
      <w:r w:rsidR="006B427B" w:rsidRPr="006B427B">
        <w:t>, 2020)</w:t>
      </w:r>
      <w:r w:rsidR="00951703">
        <w:t xml:space="preserve">. </w:t>
      </w:r>
      <w:r w:rsidR="00B76E17">
        <w:t>The employees might be affected by the virus if the condition of the pandemic become</w:t>
      </w:r>
      <w:r w:rsidR="00846304">
        <w:t>s</w:t>
      </w:r>
      <w:r w:rsidR="00B76E17">
        <w:t xml:space="preserve"> worst. It might reduce the manufacturing ability of the industry due to the lost hour of the workforce. So, taking </w:t>
      </w:r>
      <w:r w:rsidR="00846304">
        <w:t xml:space="preserve">the </w:t>
      </w:r>
      <w:r w:rsidR="00B76E17">
        <w:t>necessary steps to ensure work</w:t>
      </w:r>
      <w:r w:rsidR="006A2945">
        <w:t xml:space="preserve">force safety is important to avoid the risk of operational inefficiency. </w:t>
      </w:r>
    </w:p>
    <w:p w14:paraId="6AEA1729" w14:textId="4962C7D5" w:rsidR="000706BD" w:rsidRDefault="00575E2F" w:rsidP="00575E2F">
      <w:pPr>
        <w:pStyle w:val="Titlu2"/>
      </w:pPr>
      <w:bookmarkStart w:id="12" w:name="_Toc92052345"/>
      <w:r>
        <w:t>E</w:t>
      </w:r>
      <w:r w:rsidR="000706BD">
        <w:t xml:space="preserve">fficient </w:t>
      </w:r>
      <w:r>
        <w:t>S</w:t>
      </w:r>
      <w:r w:rsidR="000706BD">
        <w:t xml:space="preserve">upply </w:t>
      </w:r>
      <w:r>
        <w:t>C</w:t>
      </w:r>
      <w:r w:rsidR="000706BD">
        <w:t xml:space="preserve">hain </w:t>
      </w:r>
      <w:r>
        <w:t>System</w:t>
      </w:r>
      <w:bookmarkEnd w:id="12"/>
    </w:p>
    <w:p w14:paraId="6D991D08" w14:textId="1B09E729" w:rsidR="003B02CE" w:rsidRPr="003B02CE" w:rsidRDefault="003B02CE" w:rsidP="003B02CE">
      <w:r>
        <w:t xml:space="preserve">The most affected areas of the pandemic are </w:t>
      </w:r>
      <w:r w:rsidR="00846304">
        <w:t xml:space="preserve">the </w:t>
      </w:r>
      <w:r>
        <w:t xml:space="preserve">supply chain systems of the industry. Global suppliers of raw materials are </w:t>
      </w:r>
      <w:r w:rsidR="00B33D3F">
        <w:t xml:space="preserve">troubled by the lockdown due to the covid-19 situation. </w:t>
      </w:r>
      <w:r w:rsidR="00846304">
        <w:t>A</w:t>
      </w:r>
      <w:r w:rsidR="00B33D3F">
        <w:t xml:space="preserve"> large part of the import &amp; export business is delayed, and the whole supply chain systems become haphazard. </w:t>
      </w:r>
      <w:r w:rsidR="00040694">
        <w:t>Automakers in a supply chain system are required to manage two or three</w:t>
      </w:r>
      <w:r w:rsidR="00846304">
        <w:t>-</w:t>
      </w:r>
      <w:r w:rsidR="00040694">
        <w:t xml:space="preserve">tier dealers </w:t>
      </w:r>
      <w:r w:rsidR="00040694">
        <w:lastRenderedPageBreak/>
        <w:t>or merchants who are affected by the covid-19 pandemic mostly</w:t>
      </w:r>
      <w:r w:rsidR="0009664E" w:rsidRPr="0009664E">
        <w:t xml:space="preserve"> (</w:t>
      </w:r>
      <w:proofErr w:type="spellStart"/>
      <w:r w:rsidR="0009664E" w:rsidRPr="0009664E">
        <w:t>Sooreea</w:t>
      </w:r>
      <w:proofErr w:type="spellEnd"/>
      <w:r w:rsidR="0009664E" w:rsidRPr="0009664E">
        <w:t xml:space="preserve"> and </w:t>
      </w:r>
      <w:proofErr w:type="spellStart"/>
      <w:r w:rsidR="0009664E" w:rsidRPr="0009664E">
        <w:t>Sooreea</w:t>
      </w:r>
      <w:proofErr w:type="spellEnd"/>
      <w:r w:rsidR="0009664E" w:rsidRPr="0009664E">
        <w:t>, 2022)</w:t>
      </w:r>
      <w:r w:rsidR="00040694">
        <w:t>.</w:t>
      </w:r>
      <w:r w:rsidR="00F5400D">
        <w:t xml:space="preserve"> A</w:t>
      </w:r>
      <w:r w:rsidR="00040694">
        <w:t xml:space="preserve"> </w:t>
      </w:r>
      <w:r w:rsidR="00F5400D" w:rsidRPr="00F5400D">
        <w:t xml:space="preserve">few steps </w:t>
      </w:r>
      <w:r w:rsidR="00F5400D">
        <w:t>might be</w:t>
      </w:r>
      <w:r w:rsidR="00F5400D" w:rsidRPr="00F5400D">
        <w:t xml:space="preserve"> consider</w:t>
      </w:r>
      <w:r w:rsidR="00F5400D">
        <w:t xml:space="preserve">ed to enhance the </w:t>
      </w:r>
      <w:r w:rsidR="00F5400D" w:rsidRPr="00F5400D">
        <w:t xml:space="preserve">lines of communication and </w:t>
      </w:r>
      <w:r w:rsidR="00F5400D">
        <w:t xml:space="preserve">improve the supply </w:t>
      </w:r>
      <w:r w:rsidR="00F5400D" w:rsidRPr="00F5400D">
        <w:t>chain</w:t>
      </w:r>
      <w:r w:rsidR="00F5400D">
        <w:t xml:space="preserve"> systems.</w:t>
      </w:r>
    </w:p>
    <w:p w14:paraId="158D6253" w14:textId="05A801A9" w:rsidR="000706BD" w:rsidRDefault="00575E2F" w:rsidP="00575E2F">
      <w:pPr>
        <w:pStyle w:val="Titlu2"/>
      </w:pPr>
      <w:bookmarkStart w:id="13" w:name="_Toc92052346"/>
      <w:r>
        <w:t>L</w:t>
      </w:r>
      <w:r w:rsidR="000706BD">
        <w:t xml:space="preserve">iquidity &amp; </w:t>
      </w:r>
      <w:r>
        <w:t>F</w:t>
      </w:r>
      <w:r w:rsidR="000706BD">
        <w:t>inance</w:t>
      </w:r>
      <w:bookmarkEnd w:id="13"/>
    </w:p>
    <w:p w14:paraId="195466A5" w14:textId="0F337038" w:rsidR="00F5400D" w:rsidRPr="00F5400D" w:rsidRDefault="00EE223C" w:rsidP="00F5400D">
      <w:r>
        <w:t>Managing</w:t>
      </w:r>
      <w:r w:rsidR="00F5400D">
        <w:t xml:space="preserve"> liquidity &amp; finance </w:t>
      </w:r>
      <w:r>
        <w:t>is</w:t>
      </w:r>
      <w:r w:rsidR="00F5400D">
        <w:t xml:space="preserve"> </w:t>
      </w:r>
      <w:r w:rsidR="00846304">
        <w:t xml:space="preserve">an </w:t>
      </w:r>
      <w:r w:rsidR="00F5400D">
        <w:t>important</w:t>
      </w:r>
      <w:r>
        <w:t xml:space="preserve"> factor</w:t>
      </w:r>
      <w:r w:rsidR="00F5400D">
        <w:t xml:space="preserve"> in response to </w:t>
      </w:r>
      <w:r w:rsidR="00E247CD">
        <w:t>crisis management.</w:t>
      </w:r>
      <w:r w:rsidR="00D854FF">
        <w:t xml:space="preserve"> Liquidity will help the automobile sector to recover the loss </w:t>
      </w:r>
      <w:r w:rsidR="00E91F24">
        <w:t>of uncertain</w:t>
      </w:r>
      <w:r w:rsidR="00D854FF">
        <w:t xml:space="preserve"> situations of the covid-19 pandemic. </w:t>
      </w:r>
      <w:r w:rsidR="00E91F24">
        <w:t>When the situation becomes worst, adequate financing opportunit</w:t>
      </w:r>
      <w:r w:rsidR="00846304">
        <w:t>ies</w:t>
      </w:r>
      <w:r w:rsidR="00E91F24">
        <w:t xml:space="preserve"> will help the industry to continue its operation</w:t>
      </w:r>
      <w:r w:rsidR="0009664E" w:rsidRPr="0009664E">
        <w:t xml:space="preserve"> (Lester and Waters, 2009)</w:t>
      </w:r>
      <w:r w:rsidR="00E91F24">
        <w:t xml:space="preserve">, and the managers may fund the projects that can reduce the intensity of the loss brought about by the pandemic. </w:t>
      </w:r>
    </w:p>
    <w:p w14:paraId="0BAA0B0E" w14:textId="77777777" w:rsidR="00B56351" w:rsidRDefault="00B56351">
      <w:pPr>
        <w:spacing w:line="259" w:lineRule="auto"/>
        <w:jc w:val="left"/>
        <w:rPr>
          <w:rFonts w:eastAsiaTheme="majorEastAsia" w:cstheme="majorBidi"/>
          <w:b/>
          <w:sz w:val="32"/>
          <w:szCs w:val="40"/>
        </w:rPr>
      </w:pPr>
      <w:r>
        <w:br w:type="page"/>
      </w:r>
    </w:p>
    <w:p w14:paraId="5A4ADDA2" w14:textId="1602FEA5" w:rsidR="00B56351" w:rsidRDefault="00B56351" w:rsidP="00B56351">
      <w:pPr>
        <w:pStyle w:val="Titlu1"/>
      </w:pPr>
      <w:bookmarkStart w:id="14" w:name="_Toc92052347"/>
      <w:r>
        <w:lastRenderedPageBreak/>
        <w:t>Conclusion</w:t>
      </w:r>
      <w:bookmarkEnd w:id="14"/>
    </w:p>
    <w:p w14:paraId="0BEFC76D" w14:textId="0941AADF" w:rsidR="00B56351" w:rsidRDefault="003C097B" w:rsidP="003C097B">
      <w:pPr>
        <w:rPr>
          <w:rFonts w:eastAsiaTheme="majorEastAsia" w:cstheme="majorBidi"/>
          <w:b/>
          <w:sz w:val="32"/>
          <w:szCs w:val="40"/>
        </w:rPr>
      </w:pPr>
      <w:r>
        <w:t>After the analysis of the facts &amp; factors, it can be concluded that the covid-19 pandemic brings a devastating situation in automobile industries. Every aspect of the industry</w:t>
      </w:r>
      <w:r w:rsidR="00500DB1">
        <w:t xml:space="preserve"> from collecting raw materials, manufacturing vehicle parts, assembly of the vehicles</w:t>
      </w:r>
      <w:r w:rsidR="00846304">
        <w:t>,</w:t>
      </w:r>
      <w:r w:rsidR="00500DB1">
        <w:t xml:space="preserve"> etc.</w:t>
      </w:r>
      <w:r>
        <w:t xml:space="preserve"> has been st</w:t>
      </w:r>
      <w:r w:rsidR="00500DB1">
        <w:t>umb</w:t>
      </w:r>
      <w:r>
        <w:t xml:space="preserve">led due to the covid-19 situations. </w:t>
      </w:r>
      <w:r w:rsidR="001B48BB">
        <w:t>There ha</w:t>
      </w:r>
      <w:r w:rsidR="00846304">
        <w:t>s</w:t>
      </w:r>
      <w:r w:rsidR="001B48BB">
        <w:t xml:space="preserve"> been seen mismanagement in the business sectors, which gradually turns around to the political, economic, social, technological, environmental, &amp; legal issues. However, the challenges brought about by the pandemic </w:t>
      </w:r>
      <w:r w:rsidR="00E91255">
        <w:t>might be mitigated by following appropriate measures with the support of all groups such as the government, economist</w:t>
      </w:r>
      <w:r w:rsidR="00846304">
        <w:t>s</w:t>
      </w:r>
      <w:r w:rsidR="00E91255">
        <w:t>, environmentalists</w:t>
      </w:r>
      <w:r w:rsidR="00846304">
        <w:t>,</w:t>
      </w:r>
      <w:r w:rsidR="00E91255">
        <w:t xml:space="preserve"> etc. </w:t>
      </w:r>
      <w:r w:rsidR="00A91616">
        <w:t>Responding to crisis management, workforce safety, managing finance &amp; liquidity, &amp; efficient supply chain systems</w:t>
      </w:r>
      <w:r w:rsidR="00846304">
        <w:t>,</w:t>
      </w:r>
      <w:r w:rsidR="00A91616">
        <w:t xml:space="preserve"> etc. are suggested to beat the challenges of the covid-19 pandemic.</w:t>
      </w:r>
      <w:r w:rsidR="00B56351">
        <w:br w:type="page"/>
      </w:r>
    </w:p>
    <w:p w14:paraId="201D1032" w14:textId="505C51C0" w:rsidR="00B56351" w:rsidRDefault="00CF64D5" w:rsidP="00B56351">
      <w:pPr>
        <w:pStyle w:val="Titlu1"/>
      </w:pPr>
      <w:bookmarkStart w:id="15" w:name="_Toc92052348"/>
      <w:r>
        <w:lastRenderedPageBreak/>
        <w:t>References</w:t>
      </w:r>
      <w:bookmarkEnd w:id="15"/>
    </w:p>
    <w:p w14:paraId="2B1EFD9E" w14:textId="3A479976" w:rsidR="008E041D" w:rsidRPr="008E041D" w:rsidRDefault="008E041D" w:rsidP="008E041D">
      <w:r w:rsidRPr="008E041D">
        <w:t xml:space="preserve">Arora, N., </w:t>
      </w:r>
      <w:r w:rsidR="000427C5">
        <w:t>(</w:t>
      </w:r>
      <w:r w:rsidRPr="008E041D">
        <w:t>2015</w:t>
      </w:r>
      <w:r w:rsidR="000427C5">
        <w:t>)</w:t>
      </w:r>
      <w:r w:rsidRPr="008E041D">
        <w:t xml:space="preserve">. Sustainability makes Business Sense: Analysis of Carbon Credit Market and Environmental Index </w:t>
      </w:r>
      <w:proofErr w:type="spellStart"/>
      <w:r w:rsidRPr="008E041D">
        <w:t>Greenex</w:t>
      </w:r>
      <w:proofErr w:type="spellEnd"/>
      <w:r w:rsidRPr="008E041D">
        <w:t>. </w:t>
      </w:r>
      <w:r w:rsidRPr="008E041D">
        <w:rPr>
          <w:i/>
          <w:iCs/>
        </w:rPr>
        <w:t>FOCUS: Journal of International Business</w:t>
      </w:r>
      <w:r w:rsidRPr="008E041D">
        <w:t>, 2(1).</w:t>
      </w:r>
    </w:p>
    <w:p w14:paraId="5EF46AD7" w14:textId="404E34F0" w:rsidR="008E041D" w:rsidRPr="008E041D" w:rsidRDefault="008E041D" w:rsidP="008E041D">
      <w:r w:rsidRPr="008E041D">
        <w:t xml:space="preserve">C. Shih, W., </w:t>
      </w:r>
      <w:r w:rsidR="000427C5">
        <w:t>(</w:t>
      </w:r>
      <w:r w:rsidRPr="008E041D">
        <w:t>2020</w:t>
      </w:r>
      <w:r w:rsidR="000427C5">
        <w:t>)</w:t>
      </w:r>
      <w:r w:rsidRPr="008E041D">
        <w:t>. </w:t>
      </w:r>
      <w:r w:rsidRPr="008E041D">
        <w:rPr>
          <w:i/>
          <w:iCs/>
        </w:rPr>
        <w:t>Global Supply Chains in a Post-Pandemic World</w:t>
      </w:r>
      <w:r w:rsidRPr="008E041D">
        <w:t>. [online] Harvard Business Review. Available at: &lt;https://hbr.org/2020/09/global-supply-chains-in-a-post-pandemic-world&gt; [Accessed 2 January 2022].</w:t>
      </w:r>
    </w:p>
    <w:p w14:paraId="61B3AF24" w14:textId="40A8FE92" w:rsidR="008E041D" w:rsidRPr="008E041D" w:rsidRDefault="008E041D" w:rsidP="008E041D">
      <w:proofErr w:type="spellStart"/>
      <w:r w:rsidRPr="008E041D">
        <w:t>Chenli</w:t>
      </w:r>
      <w:proofErr w:type="spellEnd"/>
      <w:r w:rsidRPr="008E041D">
        <w:t xml:space="preserve">, M., Bannerman, S. and </w:t>
      </w:r>
      <w:proofErr w:type="spellStart"/>
      <w:r w:rsidRPr="008E041D">
        <w:t>Abrokwah</w:t>
      </w:r>
      <w:proofErr w:type="spellEnd"/>
      <w:r w:rsidRPr="008E041D">
        <w:t xml:space="preserve">, E., </w:t>
      </w:r>
      <w:r w:rsidR="000427C5">
        <w:t>(</w:t>
      </w:r>
      <w:r w:rsidRPr="008E041D">
        <w:t>2021</w:t>
      </w:r>
      <w:r w:rsidR="000427C5">
        <w:t>)</w:t>
      </w:r>
      <w:r w:rsidRPr="008E041D">
        <w:t>. Reviewing the global economic impacts and mitigating measures of COVID-19. </w:t>
      </w:r>
      <w:r w:rsidRPr="008E041D">
        <w:rPr>
          <w:i/>
          <w:iCs/>
        </w:rPr>
        <w:t>Total Quality Management &amp; Business Excellence</w:t>
      </w:r>
      <w:r w:rsidRPr="008E041D">
        <w:t>, pp.1-15.</w:t>
      </w:r>
    </w:p>
    <w:p w14:paraId="4552EDA4" w14:textId="2575CDC1" w:rsidR="008E041D" w:rsidRPr="008E041D" w:rsidRDefault="008E041D" w:rsidP="008E041D">
      <w:proofErr w:type="spellStart"/>
      <w:r w:rsidRPr="008E041D">
        <w:t>Haren</w:t>
      </w:r>
      <w:proofErr w:type="spellEnd"/>
      <w:r w:rsidRPr="008E041D">
        <w:t xml:space="preserve">, P. and </w:t>
      </w:r>
      <w:proofErr w:type="spellStart"/>
      <w:r w:rsidRPr="008E041D">
        <w:t>Simchi</w:t>
      </w:r>
      <w:proofErr w:type="spellEnd"/>
      <w:r w:rsidRPr="008E041D">
        <w:t xml:space="preserve">-Levi, D., </w:t>
      </w:r>
      <w:r w:rsidR="000427C5">
        <w:t>(</w:t>
      </w:r>
      <w:r w:rsidRPr="008E041D">
        <w:t>2020</w:t>
      </w:r>
      <w:r w:rsidR="000427C5">
        <w:t>)</w:t>
      </w:r>
      <w:r w:rsidRPr="008E041D">
        <w:t>. </w:t>
      </w:r>
      <w:r w:rsidRPr="008E041D">
        <w:rPr>
          <w:i/>
          <w:iCs/>
        </w:rPr>
        <w:t>How Coronavirus Could Impact the Global Supply Chain by Mid-March</w:t>
      </w:r>
      <w:r w:rsidRPr="008E041D">
        <w:t>. [online] Harvard Business Review. Available at: &lt;https://hbr.org/2020/02/how-coronavirus-could-impact-the-global-supply-chain-by-mid-march&gt; [Accessed 2 January 2022].</w:t>
      </w:r>
    </w:p>
    <w:p w14:paraId="19738632" w14:textId="7CB2FF04" w:rsidR="008E041D" w:rsidRPr="008E041D" w:rsidRDefault="008E041D" w:rsidP="008E041D">
      <w:r w:rsidRPr="008E041D">
        <w:t xml:space="preserve">Lester, R. and Waters, J., </w:t>
      </w:r>
      <w:r w:rsidR="000427C5">
        <w:t>(</w:t>
      </w:r>
      <w:r w:rsidRPr="008E041D">
        <w:t>2009</w:t>
      </w:r>
      <w:r w:rsidR="000427C5">
        <w:t>)</w:t>
      </w:r>
      <w:r w:rsidRPr="008E041D">
        <w:t>. </w:t>
      </w:r>
      <w:r w:rsidRPr="008E041D">
        <w:rPr>
          <w:i/>
          <w:iCs/>
        </w:rPr>
        <w:t>Environmental scanning and business strategy</w:t>
      </w:r>
      <w:r w:rsidRPr="008E041D">
        <w:t>. [London]: British Library Research and Development Department.</w:t>
      </w:r>
    </w:p>
    <w:p w14:paraId="7FEFE8ED" w14:textId="3744EF36" w:rsidR="008E041D" w:rsidRPr="008E041D" w:rsidRDefault="008E041D" w:rsidP="008E041D">
      <w:r w:rsidRPr="008E041D">
        <w:t xml:space="preserve">Macey-Dare, R., </w:t>
      </w:r>
      <w:r w:rsidR="000427C5">
        <w:t>(</w:t>
      </w:r>
      <w:r w:rsidRPr="008E041D">
        <w:t>2020</w:t>
      </w:r>
      <w:r w:rsidR="000427C5">
        <w:t>)</w:t>
      </w:r>
      <w:r w:rsidRPr="008E041D">
        <w:t>. COVID-19: Assessing Some Potential Global Economic, Business and Legal Impacts. </w:t>
      </w:r>
      <w:r w:rsidRPr="008E041D">
        <w:rPr>
          <w:i/>
          <w:iCs/>
        </w:rPr>
        <w:t>SSRN Electronic Journal</w:t>
      </w:r>
      <w:r w:rsidRPr="008E041D">
        <w:t>.</w:t>
      </w:r>
    </w:p>
    <w:p w14:paraId="31C7D837" w14:textId="27F45F93" w:rsidR="008E041D" w:rsidRPr="008E041D" w:rsidRDefault="008E041D" w:rsidP="008E041D">
      <w:proofErr w:type="spellStart"/>
      <w:r w:rsidRPr="008E041D">
        <w:t>Parsoya</w:t>
      </w:r>
      <w:proofErr w:type="spellEnd"/>
      <w:r w:rsidRPr="008E041D">
        <w:t xml:space="preserve">, S. and </w:t>
      </w:r>
      <w:proofErr w:type="spellStart"/>
      <w:r w:rsidRPr="008E041D">
        <w:t>Perwej</w:t>
      </w:r>
      <w:proofErr w:type="spellEnd"/>
      <w:r w:rsidRPr="008E041D">
        <w:t xml:space="preserve">, A., </w:t>
      </w:r>
      <w:r w:rsidR="000427C5">
        <w:t>(</w:t>
      </w:r>
      <w:r w:rsidRPr="008E041D">
        <w:t>2020</w:t>
      </w:r>
      <w:r w:rsidR="000427C5">
        <w:t>)</w:t>
      </w:r>
      <w:r w:rsidRPr="008E041D">
        <w:t>. The Impacts of COVID-19 Pandemic on Business and Economi</w:t>
      </w:r>
      <w:r w:rsidR="00846304">
        <w:t>c</w:t>
      </w:r>
      <w:r w:rsidRPr="008E041D">
        <w:t>s: Global Perspectives. </w:t>
      </w:r>
      <w:r w:rsidRPr="008E041D">
        <w:rPr>
          <w:i/>
          <w:iCs/>
        </w:rPr>
        <w:t>Journal of International Business and Economy</w:t>
      </w:r>
      <w:r w:rsidRPr="008E041D">
        <w:t>, 22(1), pp.109-126.</w:t>
      </w:r>
    </w:p>
    <w:p w14:paraId="5ABE833B" w14:textId="4928E7E4" w:rsidR="008E041D" w:rsidRPr="008E041D" w:rsidRDefault="008E041D" w:rsidP="008E041D">
      <w:proofErr w:type="spellStart"/>
      <w:r w:rsidRPr="008E041D">
        <w:t>Rodeck</w:t>
      </w:r>
      <w:proofErr w:type="spellEnd"/>
      <w:r w:rsidRPr="008E041D">
        <w:t xml:space="preserve">, D., </w:t>
      </w:r>
      <w:r w:rsidR="000427C5">
        <w:t>(</w:t>
      </w:r>
      <w:r w:rsidRPr="008E041D">
        <w:t>2020</w:t>
      </w:r>
      <w:r w:rsidR="000427C5">
        <w:t>)</w:t>
      </w:r>
      <w:r w:rsidRPr="008E041D">
        <w:t>. </w:t>
      </w:r>
      <w:r w:rsidRPr="008E041D">
        <w:rPr>
          <w:i/>
          <w:iCs/>
        </w:rPr>
        <w:t>Alphabet Soup: Understanding the Shape of a COVID-19 Recession</w:t>
      </w:r>
      <w:r w:rsidRPr="008E041D">
        <w:t>. [online] Forbes Advisor. Available at: &lt;https://www.forbes.com/advisor/investing/covid-19-coronavirus-recession-shape/&gt; [Accessed 2 January 2022].</w:t>
      </w:r>
    </w:p>
    <w:p w14:paraId="59BD52B0" w14:textId="70D1D7EE" w:rsidR="008E041D" w:rsidRPr="008E041D" w:rsidRDefault="008E041D" w:rsidP="008E041D">
      <w:proofErr w:type="spellStart"/>
      <w:r w:rsidRPr="008E041D">
        <w:t>Sooreea</w:t>
      </w:r>
      <w:proofErr w:type="spellEnd"/>
      <w:r w:rsidRPr="008E041D">
        <w:t xml:space="preserve">, R. and </w:t>
      </w:r>
      <w:proofErr w:type="spellStart"/>
      <w:r w:rsidRPr="008E041D">
        <w:t>Sooreea</w:t>
      </w:r>
      <w:proofErr w:type="spellEnd"/>
      <w:r w:rsidRPr="008E041D">
        <w:t xml:space="preserve">, B., </w:t>
      </w:r>
      <w:r w:rsidR="000427C5">
        <w:t>(</w:t>
      </w:r>
      <w:r w:rsidRPr="008E041D">
        <w:t>2022</w:t>
      </w:r>
      <w:r w:rsidR="000427C5">
        <w:t>)</w:t>
      </w:r>
      <w:r w:rsidRPr="008E041D">
        <w:t>. The Impacts of COVID-19 on Business Practice: Some Key Insights. </w:t>
      </w:r>
      <w:r w:rsidRPr="008E041D">
        <w:rPr>
          <w:i/>
          <w:iCs/>
        </w:rPr>
        <w:t>Advances in Social Sciences Research Journal</w:t>
      </w:r>
      <w:r w:rsidRPr="008E041D">
        <w:t>, 8(12), pp.366-376.</w:t>
      </w:r>
    </w:p>
    <w:p w14:paraId="4F1A0520" w14:textId="1DE62402" w:rsidR="008E041D" w:rsidRPr="008E041D" w:rsidRDefault="008E041D" w:rsidP="008E041D">
      <w:r w:rsidRPr="008E041D">
        <w:t xml:space="preserve">Thompson, J., Scott, J. and Martin, F., </w:t>
      </w:r>
      <w:r w:rsidR="000427C5">
        <w:t>(</w:t>
      </w:r>
      <w:r w:rsidRPr="008E041D">
        <w:t>2017</w:t>
      </w:r>
      <w:r w:rsidR="000427C5">
        <w:t>)</w:t>
      </w:r>
      <w:r w:rsidRPr="008E041D">
        <w:t>. </w:t>
      </w:r>
      <w:r w:rsidRPr="008E041D">
        <w:rPr>
          <w:i/>
          <w:iCs/>
        </w:rPr>
        <w:t>Strategic Management</w:t>
      </w:r>
      <w:r w:rsidRPr="008E041D">
        <w:t>. Andover: Cengage.</w:t>
      </w:r>
    </w:p>
    <w:p w14:paraId="00B906E6" w14:textId="77777777" w:rsidR="00CF64D5" w:rsidRPr="00CF64D5" w:rsidRDefault="00CF64D5" w:rsidP="00CF64D5"/>
    <w:sectPr w:rsidR="00CF64D5" w:rsidRPr="00CF64D5" w:rsidSect="00826B6C">
      <w:pgSz w:w="11906" w:h="16838" w:code="9"/>
      <w:pgMar w:top="1134" w:right="1134" w:bottom="1134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97DC4E1" w14:textId="77777777" w:rsidR="00A51E47" w:rsidRDefault="00A51E47" w:rsidP="001541A0">
      <w:pPr>
        <w:spacing w:after="0" w:line="240" w:lineRule="auto"/>
      </w:pPr>
      <w:r>
        <w:separator/>
      </w:r>
    </w:p>
  </w:endnote>
  <w:endnote w:type="continuationSeparator" w:id="0">
    <w:p w14:paraId="2CB91F71" w14:textId="77777777" w:rsidR="00A51E47" w:rsidRDefault="00A51E47" w:rsidP="001541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altName w:val="Courier New"/>
    <w:panose1 w:val="00000400000000000000"/>
    <w:charset w:val="01"/>
    <w:family w:val="roman"/>
    <w:notTrueType/>
    <w:pitch w:val="variable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E811F3F" w14:textId="77777777" w:rsidR="00A51E47" w:rsidRDefault="00A51E47" w:rsidP="001541A0">
      <w:pPr>
        <w:spacing w:after="0" w:line="240" w:lineRule="auto"/>
      </w:pPr>
      <w:r>
        <w:separator/>
      </w:r>
    </w:p>
  </w:footnote>
  <w:footnote w:type="continuationSeparator" w:id="0">
    <w:p w14:paraId="58E0F17C" w14:textId="77777777" w:rsidR="00A51E47" w:rsidRDefault="00A51E47" w:rsidP="001541A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removePersonalInformation/>
  <w:removeDateAndTime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UzNDAzMDEyszQ2MDJW0lEKTi0uzszPAykwqgUAO1MWQCwAAAA="/>
  </w:docVars>
  <w:rsids>
    <w:rsidRoot w:val="00DF4518"/>
    <w:rsid w:val="000001C1"/>
    <w:rsid w:val="00014126"/>
    <w:rsid w:val="00040694"/>
    <w:rsid w:val="000427C5"/>
    <w:rsid w:val="00046820"/>
    <w:rsid w:val="000706BD"/>
    <w:rsid w:val="000939E3"/>
    <w:rsid w:val="0009664E"/>
    <w:rsid w:val="000D6032"/>
    <w:rsid w:val="000E597A"/>
    <w:rsid w:val="00107C57"/>
    <w:rsid w:val="00124157"/>
    <w:rsid w:val="00131DB5"/>
    <w:rsid w:val="001541A0"/>
    <w:rsid w:val="00154F10"/>
    <w:rsid w:val="00171C55"/>
    <w:rsid w:val="001B48BB"/>
    <w:rsid w:val="001D3DB2"/>
    <w:rsid w:val="001E6F85"/>
    <w:rsid w:val="00242C07"/>
    <w:rsid w:val="002558E8"/>
    <w:rsid w:val="002A17A3"/>
    <w:rsid w:val="002B2B90"/>
    <w:rsid w:val="002B51FA"/>
    <w:rsid w:val="002F46DF"/>
    <w:rsid w:val="00302368"/>
    <w:rsid w:val="0032207D"/>
    <w:rsid w:val="00342E20"/>
    <w:rsid w:val="00370A7D"/>
    <w:rsid w:val="00397EF8"/>
    <w:rsid w:val="003A702C"/>
    <w:rsid w:val="003B02CE"/>
    <w:rsid w:val="003C097B"/>
    <w:rsid w:val="003E135F"/>
    <w:rsid w:val="00432BAD"/>
    <w:rsid w:val="00440AB6"/>
    <w:rsid w:val="0044442C"/>
    <w:rsid w:val="004476B6"/>
    <w:rsid w:val="00472178"/>
    <w:rsid w:val="004752A9"/>
    <w:rsid w:val="00493306"/>
    <w:rsid w:val="004E2096"/>
    <w:rsid w:val="004E47CD"/>
    <w:rsid w:val="004F1EC1"/>
    <w:rsid w:val="00500DB1"/>
    <w:rsid w:val="00516A77"/>
    <w:rsid w:val="00527C3B"/>
    <w:rsid w:val="0055001F"/>
    <w:rsid w:val="00562B3B"/>
    <w:rsid w:val="00575E2F"/>
    <w:rsid w:val="00592126"/>
    <w:rsid w:val="005A7F5F"/>
    <w:rsid w:val="005C01D9"/>
    <w:rsid w:val="005D4F40"/>
    <w:rsid w:val="005E228D"/>
    <w:rsid w:val="005F65A7"/>
    <w:rsid w:val="00602B9F"/>
    <w:rsid w:val="0063041A"/>
    <w:rsid w:val="00633A0F"/>
    <w:rsid w:val="006622C7"/>
    <w:rsid w:val="00665586"/>
    <w:rsid w:val="00667256"/>
    <w:rsid w:val="0067220A"/>
    <w:rsid w:val="00697C33"/>
    <w:rsid w:val="006A2945"/>
    <w:rsid w:val="006A40FF"/>
    <w:rsid w:val="006B21A6"/>
    <w:rsid w:val="006B427B"/>
    <w:rsid w:val="006B7473"/>
    <w:rsid w:val="006C3BCF"/>
    <w:rsid w:val="006F0944"/>
    <w:rsid w:val="006F6CC0"/>
    <w:rsid w:val="007311EE"/>
    <w:rsid w:val="007320BB"/>
    <w:rsid w:val="007439EA"/>
    <w:rsid w:val="00780FB1"/>
    <w:rsid w:val="0079493A"/>
    <w:rsid w:val="007A4CCC"/>
    <w:rsid w:val="007B282E"/>
    <w:rsid w:val="00801868"/>
    <w:rsid w:val="008145B3"/>
    <w:rsid w:val="008265EB"/>
    <w:rsid w:val="00826B6C"/>
    <w:rsid w:val="00835653"/>
    <w:rsid w:val="00846304"/>
    <w:rsid w:val="00860478"/>
    <w:rsid w:val="008E041D"/>
    <w:rsid w:val="00923519"/>
    <w:rsid w:val="00930C15"/>
    <w:rsid w:val="0093338C"/>
    <w:rsid w:val="009408A7"/>
    <w:rsid w:val="009504E2"/>
    <w:rsid w:val="00951703"/>
    <w:rsid w:val="00957908"/>
    <w:rsid w:val="00971352"/>
    <w:rsid w:val="00973E91"/>
    <w:rsid w:val="009B196D"/>
    <w:rsid w:val="009B2440"/>
    <w:rsid w:val="009B5C9A"/>
    <w:rsid w:val="00A4397B"/>
    <w:rsid w:val="00A50B43"/>
    <w:rsid w:val="00A51E47"/>
    <w:rsid w:val="00A661E0"/>
    <w:rsid w:val="00A772E4"/>
    <w:rsid w:val="00A81CD6"/>
    <w:rsid w:val="00A8787C"/>
    <w:rsid w:val="00A91616"/>
    <w:rsid w:val="00A97129"/>
    <w:rsid w:val="00AA6ED2"/>
    <w:rsid w:val="00AD75D8"/>
    <w:rsid w:val="00AE1C86"/>
    <w:rsid w:val="00B21F1C"/>
    <w:rsid w:val="00B237C5"/>
    <w:rsid w:val="00B305C6"/>
    <w:rsid w:val="00B33D3F"/>
    <w:rsid w:val="00B3450B"/>
    <w:rsid w:val="00B41FB9"/>
    <w:rsid w:val="00B56351"/>
    <w:rsid w:val="00B618DA"/>
    <w:rsid w:val="00B76E17"/>
    <w:rsid w:val="00B778C1"/>
    <w:rsid w:val="00BA4D65"/>
    <w:rsid w:val="00BA6268"/>
    <w:rsid w:val="00BC51EF"/>
    <w:rsid w:val="00BD10FE"/>
    <w:rsid w:val="00BD77EB"/>
    <w:rsid w:val="00BE6293"/>
    <w:rsid w:val="00C06FB6"/>
    <w:rsid w:val="00C32FC1"/>
    <w:rsid w:val="00C337D3"/>
    <w:rsid w:val="00C37550"/>
    <w:rsid w:val="00C535F1"/>
    <w:rsid w:val="00C75237"/>
    <w:rsid w:val="00C7614E"/>
    <w:rsid w:val="00C80184"/>
    <w:rsid w:val="00C85B0A"/>
    <w:rsid w:val="00C91109"/>
    <w:rsid w:val="00C92CED"/>
    <w:rsid w:val="00CA5557"/>
    <w:rsid w:val="00CD41B9"/>
    <w:rsid w:val="00CE2A70"/>
    <w:rsid w:val="00CF04F8"/>
    <w:rsid w:val="00CF64D5"/>
    <w:rsid w:val="00D40A3C"/>
    <w:rsid w:val="00D41FFC"/>
    <w:rsid w:val="00D57343"/>
    <w:rsid w:val="00D63E33"/>
    <w:rsid w:val="00D720DC"/>
    <w:rsid w:val="00D757E9"/>
    <w:rsid w:val="00D854FF"/>
    <w:rsid w:val="00DA08A8"/>
    <w:rsid w:val="00DF4518"/>
    <w:rsid w:val="00E02178"/>
    <w:rsid w:val="00E247CD"/>
    <w:rsid w:val="00E45161"/>
    <w:rsid w:val="00E51A89"/>
    <w:rsid w:val="00E5624B"/>
    <w:rsid w:val="00E72112"/>
    <w:rsid w:val="00E91255"/>
    <w:rsid w:val="00E91E1C"/>
    <w:rsid w:val="00E91F24"/>
    <w:rsid w:val="00EA5C15"/>
    <w:rsid w:val="00EB40B2"/>
    <w:rsid w:val="00ED69AF"/>
    <w:rsid w:val="00EE223C"/>
    <w:rsid w:val="00F06173"/>
    <w:rsid w:val="00F214B5"/>
    <w:rsid w:val="00F344A4"/>
    <w:rsid w:val="00F5400D"/>
    <w:rsid w:val="00F726B5"/>
    <w:rsid w:val="00FB0244"/>
    <w:rsid w:val="00FD45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AB0F5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71352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Titlu1">
    <w:name w:val="heading 1"/>
    <w:basedOn w:val="Normal"/>
    <w:next w:val="Normal"/>
    <w:link w:val="Titlu1Caracter"/>
    <w:uiPriority w:val="9"/>
    <w:qFormat/>
    <w:rsid w:val="00971352"/>
    <w:pPr>
      <w:keepNext/>
      <w:keepLines/>
      <w:spacing w:before="240" w:after="0"/>
      <w:jc w:val="left"/>
      <w:outlineLvl w:val="0"/>
    </w:pPr>
    <w:rPr>
      <w:rFonts w:eastAsiaTheme="majorEastAsia" w:cstheme="majorBidi"/>
      <w:b/>
      <w:sz w:val="32"/>
      <w:szCs w:val="40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971352"/>
    <w:pPr>
      <w:keepNext/>
      <w:keepLines/>
      <w:spacing w:before="40" w:after="0"/>
      <w:jc w:val="left"/>
      <w:outlineLvl w:val="1"/>
    </w:pPr>
    <w:rPr>
      <w:rFonts w:eastAsiaTheme="majorEastAsia" w:cstheme="majorBidi"/>
      <w:b/>
      <w:sz w:val="28"/>
      <w:szCs w:val="33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Titlu">
    <w:name w:val="Title"/>
    <w:basedOn w:val="Normal"/>
    <w:next w:val="Normal"/>
    <w:link w:val="TitluCaracter"/>
    <w:uiPriority w:val="10"/>
    <w:qFormat/>
    <w:rsid w:val="00971352"/>
    <w:pPr>
      <w:spacing w:after="0"/>
      <w:contextualSpacing/>
      <w:jc w:val="center"/>
    </w:pPr>
    <w:rPr>
      <w:rFonts w:eastAsiaTheme="majorEastAsia" w:cstheme="majorBidi"/>
      <w:b/>
      <w:spacing w:val="-10"/>
      <w:kern w:val="28"/>
      <w:sz w:val="44"/>
      <w:szCs w:val="71"/>
    </w:rPr>
  </w:style>
  <w:style w:type="character" w:customStyle="1" w:styleId="TitluCaracter">
    <w:name w:val="Titlu Caracter"/>
    <w:basedOn w:val="Fontdeparagrafimplicit"/>
    <w:link w:val="Titlu"/>
    <w:uiPriority w:val="10"/>
    <w:rsid w:val="00971352"/>
    <w:rPr>
      <w:rFonts w:ascii="Times New Roman" w:eastAsiaTheme="majorEastAsia" w:hAnsi="Times New Roman" w:cstheme="majorBidi"/>
      <w:b/>
      <w:spacing w:val="-10"/>
      <w:kern w:val="28"/>
      <w:sz w:val="44"/>
      <w:szCs w:val="71"/>
    </w:rPr>
  </w:style>
  <w:style w:type="character" w:customStyle="1" w:styleId="Titlu1Caracter">
    <w:name w:val="Titlu 1 Caracter"/>
    <w:basedOn w:val="Fontdeparagrafimplicit"/>
    <w:link w:val="Titlu1"/>
    <w:uiPriority w:val="9"/>
    <w:rsid w:val="00971352"/>
    <w:rPr>
      <w:rFonts w:ascii="Times New Roman" w:eastAsiaTheme="majorEastAsia" w:hAnsi="Times New Roman" w:cstheme="majorBidi"/>
      <w:b/>
      <w:sz w:val="32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rsid w:val="00971352"/>
    <w:rPr>
      <w:rFonts w:ascii="Times New Roman" w:eastAsiaTheme="majorEastAsia" w:hAnsi="Times New Roman" w:cstheme="majorBidi"/>
      <w:b/>
      <w:sz w:val="28"/>
      <w:szCs w:val="33"/>
    </w:rPr>
  </w:style>
  <w:style w:type="paragraph" w:styleId="Titlucuprins">
    <w:name w:val="TOC Heading"/>
    <w:basedOn w:val="Titlu1"/>
    <w:next w:val="Normal"/>
    <w:uiPriority w:val="39"/>
    <w:unhideWhenUsed/>
    <w:qFormat/>
    <w:rsid w:val="00DA08A8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szCs w:val="32"/>
      <w:lang w:val="en-US" w:bidi="ar-SA"/>
    </w:rPr>
  </w:style>
  <w:style w:type="paragraph" w:styleId="Cuprins1">
    <w:name w:val="toc 1"/>
    <w:basedOn w:val="Normal"/>
    <w:next w:val="Normal"/>
    <w:autoRedefine/>
    <w:uiPriority w:val="39"/>
    <w:unhideWhenUsed/>
    <w:rsid w:val="00DA08A8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DA08A8"/>
    <w:pPr>
      <w:spacing w:after="100"/>
      <w:ind w:left="240"/>
    </w:pPr>
  </w:style>
  <w:style w:type="character" w:styleId="Hyperlink">
    <w:name w:val="Hyperlink"/>
    <w:basedOn w:val="Fontdeparagrafimplicit"/>
    <w:uiPriority w:val="99"/>
    <w:unhideWhenUsed/>
    <w:rsid w:val="00DA08A8"/>
    <w:rPr>
      <w:color w:val="0563C1" w:themeColor="hyperlink"/>
      <w:u w:val="single"/>
    </w:rPr>
  </w:style>
  <w:style w:type="paragraph" w:styleId="Antet">
    <w:name w:val="header"/>
    <w:basedOn w:val="Normal"/>
    <w:link w:val="AntetCaracter"/>
    <w:uiPriority w:val="99"/>
    <w:unhideWhenUsed/>
    <w:rsid w:val="001541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1541A0"/>
    <w:rPr>
      <w:rFonts w:ascii="Times New Roman" w:hAnsi="Times New Roman"/>
      <w:sz w:val="24"/>
    </w:rPr>
  </w:style>
  <w:style w:type="paragraph" w:styleId="Subsol">
    <w:name w:val="footer"/>
    <w:basedOn w:val="Normal"/>
    <w:link w:val="SubsolCaracter"/>
    <w:uiPriority w:val="99"/>
    <w:unhideWhenUsed/>
    <w:rsid w:val="001541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1541A0"/>
    <w:rPr>
      <w:rFonts w:ascii="Times New Roman" w:hAnsi="Times New Roman"/>
      <w:sz w:val="24"/>
    </w:rPr>
  </w:style>
  <w:style w:type="paragraph" w:styleId="TextnBalon">
    <w:name w:val="Balloon Text"/>
    <w:basedOn w:val="Normal"/>
    <w:link w:val="TextnBalonCaracter"/>
    <w:uiPriority w:val="99"/>
    <w:semiHidden/>
    <w:unhideWhenUsed/>
    <w:rsid w:val="00562B3B"/>
    <w:pPr>
      <w:spacing w:after="0" w:line="240" w:lineRule="auto"/>
    </w:pPr>
    <w:rPr>
      <w:rFonts w:ascii="Tahoma" w:hAnsi="Tahoma" w:cs="Tahoma"/>
      <w:sz w:val="16"/>
      <w:szCs w:val="20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562B3B"/>
    <w:rPr>
      <w:rFonts w:ascii="Tahoma" w:hAnsi="Tahoma" w:cs="Tahoma"/>
      <w:sz w:val="16"/>
      <w:szCs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71352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Titlu1">
    <w:name w:val="heading 1"/>
    <w:basedOn w:val="Normal"/>
    <w:next w:val="Normal"/>
    <w:link w:val="Titlu1Caracter"/>
    <w:uiPriority w:val="9"/>
    <w:qFormat/>
    <w:rsid w:val="00971352"/>
    <w:pPr>
      <w:keepNext/>
      <w:keepLines/>
      <w:spacing w:before="240" w:after="0"/>
      <w:jc w:val="left"/>
      <w:outlineLvl w:val="0"/>
    </w:pPr>
    <w:rPr>
      <w:rFonts w:eastAsiaTheme="majorEastAsia" w:cstheme="majorBidi"/>
      <w:b/>
      <w:sz w:val="32"/>
      <w:szCs w:val="40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971352"/>
    <w:pPr>
      <w:keepNext/>
      <w:keepLines/>
      <w:spacing w:before="40" w:after="0"/>
      <w:jc w:val="left"/>
      <w:outlineLvl w:val="1"/>
    </w:pPr>
    <w:rPr>
      <w:rFonts w:eastAsiaTheme="majorEastAsia" w:cstheme="majorBidi"/>
      <w:b/>
      <w:sz w:val="28"/>
      <w:szCs w:val="33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Titlu">
    <w:name w:val="Title"/>
    <w:basedOn w:val="Normal"/>
    <w:next w:val="Normal"/>
    <w:link w:val="TitluCaracter"/>
    <w:uiPriority w:val="10"/>
    <w:qFormat/>
    <w:rsid w:val="00971352"/>
    <w:pPr>
      <w:spacing w:after="0"/>
      <w:contextualSpacing/>
      <w:jc w:val="center"/>
    </w:pPr>
    <w:rPr>
      <w:rFonts w:eastAsiaTheme="majorEastAsia" w:cstheme="majorBidi"/>
      <w:b/>
      <w:spacing w:val="-10"/>
      <w:kern w:val="28"/>
      <w:sz w:val="44"/>
      <w:szCs w:val="71"/>
    </w:rPr>
  </w:style>
  <w:style w:type="character" w:customStyle="1" w:styleId="TitluCaracter">
    <w:name w:val="Titlu Caracter"/>
    <w:basedOn w:val="Fontdeparagrafimplicit"/>
    <w:link w:val="Titlu"/>
    <w:uiPriority w:val="10"/>
    <w:rsid w:val="00971352"/>
    <w:rPr>
      <w:rFonts w:ascii="Times New Roman" w:eastAsiaTheme="majorEastAsia" w:hAnsi="Times New Roman" w:cstheme="majorBidi"/>
      <w:b/>
      <w:spacing w:val="-10"/>
      <w:kern w:val="28"/>
      <w:sz w:val="44"/>
      <w:szCs w:val="71"/>
    </w:rPr>
  </w:style>
  <w:style w:type="character" w:customStyle="1" w:styleId="Titlu1Caracter">
    <w:name w:val="Titlu 1 Caracter"/>
    <w:basedOn w:val="Fontdeparagrafimplicit"/>
    <w:link w:val="Titlu1"/>
    <w:uiPriority w:val="9"/>
    <w:rsid w:val="00971352"/>
    <w:rPr>
      <w:rFonts w:ascii="Times New Roman" w:eastAsiaTheme="majorEastAsia" w:hAnsi="Times New Roman" w:cstheme="majorBidi"/>
      <w:b/>
      <w:sz w:val="32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rsid w:val="00971352"/>
    <w:rPr>
      <w:rFonts w:ascii="Times New Roman" w:eastAsiaTheme="majorEastAsia" w:hAnsi="Times New Roman" w:cstheme="majorBidi"/>
      <w:b/>
      <w:sz w:val="28"/>
      <w:szCs w:val="33"/>
    </w:rPr>
  </w:style>
  <w:style w:type="paragraph" w:styleId="Titlucuprins">
    <w:name w:val="TOC Heading"/>
    <w:basedOn w:val="Titlu1"/>
    <w:next w:val="Normal"/>
    <w:uiPriority w:val="39"/>
    <w:unhideWhenUsed/>
    <w:qFormat/>
    <w:rsid w:val="00DA08A8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szCs w:val="32"/>
      <w:lang w:val="en-US" w:bidi="ar-SA"/>
    </w:rPr>
  </w:style>
  <w:style w:type="paragraph" w:styleId="Cuprins1">
    <w:name w:val="toc 1"/>
    <w:basedOn w:val="Normal"/>
    <w:next w:val="Normal"/>
    <w:autoRedefine/>
    <w:uiPriority w:val="39"/>
    <w:unhideWhenUsed/>
    <w:rsid w:val="00DA08A8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DA08A8"/>
    <w:pPr>
      <w:spacing w:after="100"/>
      <w:ind w:left="240"/>
    </w:pPr>
  </w:style>
  <w:style w:type="character" w:styleId="Hyperlink">
    <w:name w:val="Hyperlink"/>
    <w:basedOn w:val="Fontdeparagrafimplicit"/>
    <w:uiPriority w:val="99"/>
    <w:unhideWhenUsed/>
    <w:rsid w:val="00DA08A8"/>
    <w:rPr>
      <w:color w:val="0563C1" w:themeColor="hyperlink"/>
      <w:u w:val="single"/>
    </w:rPr>
  </w:style>
  <w:style w:type="paragraph" w:styleId="Antet">
    <w:name w:val="header"/>
    <w:basedOn w:val="Normal"/>
    <w:link w:val="AntetCaracter"/>
    <w:uiPriority w:val="99"/>
    <w:unhideWhenUsed/>
    <w:rsid w:val="001541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1541A0"/>
    <w:rPr>
      <w:rFonts w:ascii="Times New Roman" w:hAnsi="Times New Roman"/>
      <w:sz w:val="24"/>
    </w:rPr>
  </w:style>
  <w:style w:type="paragraph" w:styleId="Subsol">
    <w:name w:val="footer"/>
    <w:basedOn w:val="Normal"/>
    <w:link w:val="SubsolCaracter"/>
    <w:uiPriority w:val="99"/>
    <w:unhideWhenUsed/>
    <w:rsid w:val="001541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1541A0"/>
    <w:rPr>
      <w:rFonts w:ascii="Times New Roman" w:hAnsi="Times New Roman"/>
      <w:sz w:val="24"/>
    </w:rPr>
  </w:style>
  <w:style w:type="paragraph" w:styleId="TextnBalon">
    <w:name w:val="Balloon Text"/>
    <w:basedOn w:val="Normal"/>
    <w:link w:val="TextnBalonCaracter"/>
    <w:uiPriority w:val="99"/>
    <w:semiHidden/>
    <w:unhideWhenUsed/>
    <w:rsid w:val="00562B3B"/>
    <w:pPr>
      <w:spacing w:after="0" w:line="240" w:lineRule="auto"/>
    </w:pPr>
    <w:rPr>
      <w:rFonts w:ascii="Tahoma" w:hAnsi="Tahoma" w:cs="Tahoma"/>
      <w:sz w:val="16"/>
      <w:szCs w:val="20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562B3B"/>
    <w:rPr>
      <w:rFonts w:ascii="Tahoma" w:hAnsi="Tahoma" w:cs="Tahoma"/>
      <w:sz w:val="16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7606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84F9B8-BE06-4A1F-AC1B-2AB5990D84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2471</Words>
  <Characters>14089</Characters>
  <Application>Microsoft Office Word</Application>
  <DocSecurity>0</DocSecurity>
  <Lines>117</Lines>
  <Paragraphs>33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16527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2022-01-02T15:37:00Z</dcterms:created>
  <dcterms:modified xsi:type="dcterms:W3CDTF">2022-01-07T09:10:00Z</dcterms:modified>
</cp:coreProperties>
</file>