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42C6EF98" w14:textId="77777777" w:rsidR="0040177B" w:rsidRDefault="0040177B" w:rsidP="0040177B">
      <w:pPr>
        <w:rPr>
          <w:b/>
          <w:sz w:val="24"/>
          <w:szCs w:val="24"/>
        </w:rPr>
      </w:pPr>
    </w:p>
    <w:p w14:paraId="5746C7AA" w14:textId="40BD8C94" w:rsidR="004D7B88" w:rsidRDefault="001450C8" w:rsidP="0040177B">
      <w:pPr>
        <w:rPr>
          <w:b/>
          <w:sz w:val="24"/>
          <w:szCs w:val="24"/>
        </w:rPr>
      </w:pPr>
      <w:r>
        <w:rPr>
          <w:b/>
          <w:sz w:val="24"/>
          <w:szCs w:val="24"/>
        </w:rPr>
        <w:t>F</w:t>
      </w:r>
      <w:r w:rsidR="006F684A">
        <w:rPr>
          <w:b/>
          <w:sz w:val="24"/>
          <w:szCs w:val="24"/>
        </w:rPr>
        <w:t xml:space="preserve">ill </w:t>
      </w:r>
      <w:r>
        <w:rPr>
          <w:b/>
          <w:sz w:val="24"/>
          <w:szCs w:val="24"/>
        </w:rPr>
        <w:t xml:space="preserve">in </w:t>
      </w:r>
      <w:r w:rsidR="006F684A">
        <w:rPr>
          <w:b/>
          <w:sz w:val="24"/>
          <w:szCs w:val="24"/>
        </w:rPr>
        <w:t xml:space="preserve">this </w:t>
      </w:r>
      <w:r w:rsidR="009865E0">
        <w:rPr>
          <w:b/>
          <w:sz w:val="24"/>
          <w:szCs w:val="24"/>
        </w:rPr>
        <w:t>form a</w:t>
      </w:r>
      <w:r w:rsidR="00426085">
        <w:rPr>
          <w:b/>
          <w:sz w:val="24"/>
          <w:szCs w:val="24"/>
        </w:rPr>
        <w:t>fter discussions with your tutor</w:t>
      </w:r>
      <w:r w:rsidR="009865E0">
        <w:rPr>
          <w:b/>
          <w:sz w:val="24"/>
          <w:szCs w:val="24"/>
        </w:rPr>
        <w:t xml:space="preserve">. </w:t>
      </w:r>
    </w:p>
    <w:p w14:paraId="12106A71" w14:textId="45852198" w:rsidR="008B3891" w:rsidRDefault="009865E0" w:rsidP="0040177B">
      <w:pPr>
        <w:rPr>
          <w:b/>
          <w:sz w:val="24"/>
          <w:szCs w:val="24"/>
        </w:rPr>
      </w:pPr>
      <w:r w:rsidRPr="0040177B">
        <w:rPr>
          <w:b/>
          <w:sz w:val="24"/>
          <w:szCs w:val="24"/>
        </w:rPr>
        <w:t>T</w:t>
      </w:r>
      <w:r w:rsidR="006F684A" w:rsidRPr="0040177B">
        <w:rPr>
          <w:b/>
          <w:sz w:val="24"/>
          <w:szCs w:val="24"/>
        </w:rPr>
        <w:t xml:space="preserve">he information will </w:t>
      </w:r>
      <w:r w:rsidR="001450C8" w:rsidRPr="0040177B">
        <w:rPr>
          <w:b/>
          <w:sz w:val="24"/>
          <w:szCs w:val="24"/>
        </w:rPr>
        <w:t>be</w:t>
      </w:r>
      <w:r w:rsidR="006F684A" w:rsidRPr="0040177B">
        <w:rPr>
          <w:b/>
          <w:sz w:val="24"/>
          <w:szCs w:val="24"/>
        </w:rPr>
        <w:t xml:space="preserve"> </w:t>
      </w:r>
      <w:r w:rsidR="008B3891" w:rsidRPr="0040177B">
        <w:rPr>
          <w:b/>
          <w:sz w:val="24"/>
          <w:szCs w:val="24"/>
        </w:rPr>
        <w:t xml:space="preserve">formally submitted </w:t>
      </w:r>
      <w:r w:rsidR="00EE2807" w:rsidRPr="0040177B">
        <w:rPr>
          <w:b/>
          <w:sz w:val="24"/>
          <w:szCs w:val="24"/>
        </w:rPr>
        <w:t>to your supervisor for approval</w:t>
      </w:r>
      <w:r w:rsidR="003C3F2E" w:rsidRPr="0040177B">
        <w:rPr>
          <w:b/>
          <w:sz w:val="24"/>
          <w:szCs w:val="24"/>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20479CE6" w14:textId="77777777" w:rsidR="0040177B" w:rsidRDefault="0040177B" w:rsidP="0040177B">
            <w:pPr>
              <w:rPr>
                <w:b/>
                <w:sz w:val="24"/>
                <w:szCs w:val="24"/>
              </w:rPr>
            </w:pPr>
            <w:r>
              <w:rPr>
                <w:b/>
                <w:sz w:val="24"/>
                <w:szCs w:val="24"/>
              </w:rPr>
              <w:t>Student ID</w:t>
            </w:r>
          </w:p>
        </w:tc>
      </w:tr>
      <w:tr w:rsidR="0040177B" w14:paraId="5B6AD45B" w14:textId="77777777" w:rsidTr="0040177B">
        <w:tc>
          <w:tcPr>
            <w:tcW w:w="4248" w:type="dxa"/>
          </w:tcPr>
          <w:p w14:paraId="189021B5" w14:textId="6F49308A" w:rsidR="0040177B" w:rsidRDefault="005E0039" w:rsidP="0040177B">
            <w:pPr>
              <w:rPr>
                <w:b/>
                <w:sz w:val="24"/>
                <w:szCs w:val="24"/>
              </w:rPr>
            </w:pPr>
            <w:r>
              <w:rPr>
                <w:b/>
                <w:sz w:val="24"/>
                <w:szCs w:val="24"/>
              </w:rPr>
              <w:t xml:space="preserve">Hardeep </w:t>
            </w:r>
            <w:proofErr w:type="spellStart"/>
            <w:r>
              <w:rPr>
                <w:b/>
                <w:sz w:val="24"/>
                <w:szCs w:val="24"/>
              </w:rPr>
              <w:t>kaur</w:t>
            </w:r>
            <w:proofErr w:type="spellEnd"/>
          </w:p>
          <w:p w14:paraId="6C69D6F9" w14:textId="77777777" w:rsidR="0040177B" w:rsidRDefault="0040177B" w:rsidP="0040177B">
            <w:pPr>
              <w:rPr>
                <w:b/>
                <w:sz w:val="24"/>
                <w:szCs w:val="24"/>
              </w:rPr>
            </w:pPr>
          </w:p>
        </w:tc>
        <w:tc>
          <w:tcPr>
            <w:tcW w:w="4536" w:type="dxa"/>
          </w:tcPr>
          <w:p w14:paraId="3368ED78" w14:textId="19F5A1E4" w:rsidR="0040177B" w:rsidRDefault="005E0039" w:rsidP="0040177B">
            <w:pPr>
              <w:rPr>
                <w:b/>
                <w:sz w:val="24"/>
                <w:szCs w:val="24"/>
              </w:rPr>
            </w:pPr>
            <w:r>
              <w:rPr>
                <w:b/>
                <w:sz w:val="24"/>
                <w:szCs w:val="24"/>
              </w:rPr>
              <w:t>2236243</w:t>
            </w:r>
          </w:p>
        </w:tc>
      </w:tr>
    </w:tbl>
    <w:p w14:paraId="7A0B42AB" w14:textId="77777777" w:rsidR="00A401DB" w:rsidRPr="00A401DB" w:rsidRDefault="00A401DB" w:rsidP="00A401DB">
      <w:pPr>
        <w:rPr>
          <w:bCs/>
          <w:i/>
          <w:iCs/>
          <w:sz w:val="16"/>
          <w:szCs w:val="16"/>
        </w:rPr>
      </w:pPr>
      <w:r w:rsidRPr="00A401DB">
        <w:rPr>
          <w:bCs/>
          <w:i/>
          <w:iCs/>
          <w:sz w:val="16"/>
          <w:szCs w:val="16"/>
        </w:rPr>
        <w:t xml:space="preserve">*Please adapt the text boxes accordingly </w:t>
      </w:r>
    </w:p>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14:paraId="776F1AEF" w14:textId="77777777" w:rsidTr="2F32CAAD">
        <w:tc>
          <w:tcPr>
            <w:tcW w:w="9016" w:type="dxa"/>
          </w:tcPr>
          <w:p w14:paraId="2D601CAD" w14:textId="3DA32639" w:rsidR="00EE2807" w:rsidRDefault="008E4003">
            <w:pPr>
              <w:rPr>
                <w:b/>
              </w:rPr>
            </w:pPr>
            <w:r w:rsidRPr="008E4003">
              <w:rPr>
                <w:b/>
              </w:rPr>
              <w:t>Proposed</w:t>
            </w:r>
            <w:r w:rsidR="003C3F2E">
              <w:rPr>
                <w:b/>
              </w:rPr>
              <w:t xml:space="preserve"> Research </w:t>
            </w:r>
            <w:r w:rsidR="00EE2807">
              <w:rPr>
                <w:b/>
              </w:rPr>
              <w:t>Topic:</w:t>
            </w:r>
          </w:p>
          <w:p w14:paraId="7585C09A" w14:textId="521736FD" w:rsidR="00147CE4" w:rsidRDefault="007F5C64" w:rsidP="2F32CAAD">
            <w:pPr>
              <w:rPr>
                <w:b/>
                <w:highlight w:val="yellow"/>
              </w:rPr>
            </w:pPr>
            <w:r>
              <w:rPr>
                <w:b/>
              </w:rPr>
              <w:t>Factors leading to the increase prevalence of young adult smokers in London</w:t>
            </w:r>
          </w:p>
          <w:p w14:paraId="0AB1D023" w14:textId="3A93E510" w:rsidR="008E4003" w:rsidRPr="008E4003" w:rsidRDefault="00EE2807">
            <w:pPr>
              <w:rPr>
                <w:b/>
              </w:rPr>
            </w:pPr>
            <w:r>
              <w:rPr>
                <w:b/>
              </w:rPr>
              <w:t>Research question</w:t>
            </w:r>
            <w:r w:rsidRPr="008E4003">
              <w:rPr>
                <w:b/>
              </w:rPr>
              <w:t>:</w:t>
            </w:r>
          </w:p>
          <w:p w14:paraId="7DC24578" w14:textId="77777777" w:rsidR="00041BD0" w:rsidRDefault="00041BD0" w:rsidP="00EE2807">
            <w:pPr>
              <w:rPr>
                <w:b/>
              </w:rPr>
            </w:pPr>
          </w:p>
          <w:p w14:paraId="78E5915F" w14:textId="15225267" w:rsidR="005E0039" w:rsidRPr="00195CEC" w:rsidRDefault="005E0039" w:rsidP="005E0039">
            <w:pPr>
              <w:rPr>
                <w:b/>
                <w:lang w:val="en-IN"/>
              </w:rPr>
            </w:pPr>
            <w:r w:rsidRPr="00195CEC">
              <w:rPr>
                <w:b/>
                <w:lang w:val="en-US"/>
              </w:rPr>
              <w:t xml:space="preserve">What are the contributing causes to the rising rates of </w:t>
            </w:r>
            <w:r>
              <w:rPr>
                <w:b/>
                <w:lang w:val="en-US"/>
              </w:rPr>
              <w:t xml:space="preserve">young adults </w:t>
            </w:r>
            <w:r w:rsidRPr="00195CEC">
              <w:rPr>
                <w:b/>
                <w:lang w:val="en-US"/>
              </w:rPr>
              <w:t xml:space="preserve">Smoking in the </w:t>
            </w:r>
            <w:r>
              <w:rPr>
                <w:b/>
                <w:lang w:val="en-US"/>
              </w:rPr>
              <w:t xml:space="preserve">London </w:t>
            </w:r>
            <w:r w:rsidRPr="00195CEC">
              <w:rPr>
                <w:b/>
                <w:lang w:val="en-US"/>
              </w:rPr>
              <w:t>and which interventions and prevention strategies work best in the UK to stop and lessen smoking?</w:t>
            </w:r>
          </w:p>
          <w:p w14:paraId="33C61B2F" w14:textId="77777777" w:rsidR="00041BD0" w:rsidRDefault="00041BD0" w:rsidP="00EE2807">
            <w:pPr>
              <w:rPr>
                <w:b/>
              </w:rPr>
            </w:pPr>
          </w:p>
          <w:p w14:paraId="6F4F311F" w14:textId="77777777" w:rsidR="00041BD0" w:rsidRDefault="00041BD0" w:rsidP="00EE2807">
            <w:pPr>
              <w:rPr>
                <w:b/>
              </w:rPr>
            </w:pPr>
          </w:p>
          <w:p w14:paraId="78F30153" w14:textId="3C5B15DF" w:rsidR="00041BD0" w:rsidRDefault="00041BD0" w:rsidP="00EE2807">
            <w:pPr>
              <w:rPr>
                <w:b/>
              </w:rPr>
            </w:pPr>
            <w:r>
              <w:rPr>
                <w:b/>
              </w:rPr>
              <w:t>Research methodology:</w:t>
            </w:r>
          </w:p>
          <w:p w14:paraId="628A8722" w14:textId="4B532CC3" w:rsidR="00A95BA2" w:rsidRDefault="00AB3A76" w:rsidP="00AB3A76">
            <w:r>
              <w:t xml:space="preserve">Smoking by young individuals can have a lot of negative health effects (Lanier et al., 2018). In order to successfully address the issue of </w:t>
            </w:r>
            <w:r w:rsidR="00806EBD">
              <w:t xml:space="preserve">young adult </w:t>
            </w:r>
            <w:r>
              <w:t>smoking rates i</w:t>
            </w:r>
            <w:r w:rsidR="00806EBD">
              <w:t>n London</w:t>
            </w:r>
            <w:r>
              <w:t xml:space="preserve">, this research attempts to better understand health concerns caused by smoking as well as to minimize smoking among people. In this study, a qualitative research method will be used to randomly sample young adults who voluntarily smoke. Data will be gathered through interviews, wherein participants will be asked questions pertaining to their smoking </w:t>
            </w:r>
            <w:proofErr w:type="spellStart"/>
            <w:r>
              <w:t>behavior</w:t>
            </w:r>
            <w:proofErr w:type="spellEnd"/>
            <w:r>
              <w:t xml:space="preserve"> and health repercussions. </w:t>
            </w:r>
            <w:r w:rsidR="00806EBD">
              <w:t>After taking consent from them, a</w:t>
            </w:r>
            <w:r>
              <w:t>n end-to-end encrypted Zoom meet will be used to conduct the interview in order to guarantee that the participant feels safe, at ease, and that their personal space and boundaries are respected.</w:t>
            </w:r>
            <w:r w:rsidR="0055534A">
              <w:t xml:space="preserve"> Obtain the interviewee's consent, as well as verbally and in writing, before beginning the interview by clearly explaining the goal of the interview and how the information will be utilized and will explain them about the privacy of this project. </w:t>
            </w:r>
            <w:r w:rsidR="003F6DEE">
              <w:t xml:space="preserve">Following data collection, transcription, and observation, the narrative analysis approach will be used to </w:t>
            </w:r>
            <w:proofErr w:type="spellStart"/>
            <w:r w:rsidR="003F6DEE">
              <w:t>analyze</w:t>
            </w:r>
            <w:proofErr w:type="spellEnd"/>
            <w:r w:rsidR="003F6DEE">
              <w:t xml:space="preserve"> the data. After conducting an analysis of the data, evaluate the results to derive insights and conclusions from the interviews.</w:t>
            </w:r>
          </w:p>
        </w:tc>
      </w:tr>
    </w:tbl>
    <w:p w14:paraId="3B212934" w14:textId="77777777" w:rsidR="00041BD0" w:rsidRDefault="00041BD0">
      <w:pPr>
        <w:rPr>
          <w:b/>
          <w:sz w:val="28"/>
          <w:szCs w:val="28"/>
        </w:rPr>
      </w:pPr>
    </w:p>
    <w:p w14:paraId="7C693F20" w14:textId="6E6D36A1" w:rsidR="008E4003" w:rsidRPr="000A3F74" w:rsidRDefault="000A3F74">
      <w:pPr>
        <w:rPr>
          <w:b/>
          <w:sz w:val="24"/>
          <w:szCs w:val="24"/>
        </w:rPr>
      </w:pPr>
      <w:r w:rsidRPr="000A3F74">
        <w:rPr>
          <w:b/>
          <w:sz w:val="24"/>
          <w:szCs w:val="24"/>
        </w:rPr>
        <w:t>A brief overview</w:t>
      </w:r>
      <w:r w:rsidR="00825133">
        <w:rPr>
          <w:b/>
          <w:sz w:val="24"/>
          <w:szCs w:val="24"/>
        </w:rPr>
        <w:t xml:space="preserve"> </w:t>
      </w:r>
      <w:r w:rsidR="0040177B">
        <w:t>(</w:t>
      </w:r>
      <w:r w:rsidR="005C645A">
        <w:t>14-20</w:t>
      </w:r>
      <w:r w:rsidR="0040177B">
        <w:t xml:space="preserve"> sentences, including </w:t>
      </w:r>
      <w:r w:rsidR="005C645A">
        <w:t>5</w:t>
      </w:r>
      <w:r w:rsidR="0040177B">
        <w:t xml:space="preserve"> references)</w:t>
      </w:r>
    </w:p>
    <w:tbl>
      <w:tblPr>
        <w:tblStyle w:val="TableGrid"/>
        <w:tblW w:w="0" w:type="auto"/>
        <w:tblLook w:val="04A0" w:firstRow="1" w:lastRow="0" w:firstColumn="1" w:lastColumn="0" w:noHBand="0" w:noVBand="1"/>
      </w:tblPr>
      <w:tblGrid>
        <w:gridCol w:w="9016"/>
      </w:tblGrid>
      <w:tr w:rsidR="008E4003" w14:paraId="79857156" w14:textId="77777777" w:rsidTr="0040177B">
        <w:trPr>
          <w:trHeight w:val="2747"/>
        </w:trPr>
        <w:tc>
          <w:tcPr>
            <w:tcW w:w="9242" w:type="dxa"/>
          </w:tcPr>
          <w:p w14:paraId="10F30809" w14:textId="24E37837" w:rsidR="00C1479E" w:rsidRDefault="008E4003">
            <w:bookmarkStart w:id="0" w:name="_Hlk142389616"/>
            <w:r w:rsidRPr="004D7B88">
              <w:lastRenderedPageBreak/>
              <w:t xml:space="preserve">Please provide a </w:t>
            </w:r>
            <w:r w:rsidRPr="004D7B88">
              <w:rPr>
                <w:b/>
              </w:rPr>
              <w:t>brief overview</w:t>
            </w:r>
            <w:r w:rsidRPr="004D7B88">
              <w:t xml:space="preserve"> </w:t>
            </w:r>
            <w:r w:rsidR="00CD47AB">
              <w:rPr>
                <w:rStyle w:val="normaltextrun"/>
                <w:rFonts w:ascii="Calibri" w:hAnsi="Calibri" w:cs="Calibri"/>
                <w:color w:val="000000"/>
                <w:shd w:val="clear" w:color="auto" w:fill="FFFFFF"/>
              </w:rPr>
              <w:t>of the topic you intend to research in a lay public language, that is for a non-scientific audience</w:t>
            </w:r>
            <w:r w:rsidR="009F2BEA" w:rsidRPr="004D7B88">
              <w:t>:</w:t>
            </w:r>
            <w:r w:rsidR="003117E8" w:rsidRPr="003117E8">
              <w:t xml:space="preserve"> </w:t>
            </w:r>
          </w:p>
          <w:p w14:paraId="4FA1467F" w14:textId="1332165F" w:rsidR="00806EBD" w:rsidRPr="007C3F3F" w:rsidRDefault="00806EBD" w:rsidP="00806EBD">
            <w:pPr>
              <w:rPr>
                <w:rFonts w:ascii="Times New Roman" w:eastAsia="Times New Roman" w:hAnsi="Times New Roman" w:cs="Times New Roman"/>
                <w:sz w:val="24"/>
                <w:szCs w:val="24"/>
                <w:lang w:eastAsia="en-IN" w:bidi="pa-IN"/>
              </w:rPr>
            </w:pPr>
            <w:r w:rsidRPr="00E85787">
              <w:rPr>
                <w:rFonts w:ascii="Times New Roman" w:eastAsia="Times New Roman" w:hAnsi="Times New Roman" w:cs="Times New Roman"/>
                <w:sz w:val="24"/>
                <w:szCs w:val="24"/>
                <w:lang w:eastAsia="en-IN" w:bidi="pa-IN"/>
              </w:rPr>
              <w:t>One of the main causes of avoidable illnesses and early mortality is smoking</w:t>
            </w:r>
            <w:r>
              <w:rPr>
                <w:rFonts w:ascii="Times New Roman" w:eastAsia="Times New Roman" w:hAnsi="Times New Roman" w:cs="Times New Roman"/>
                <w:sz w:val="24"/>
                <w:szCs w:val="24"/>
                <w:lang w:eastAsia="en-IN" w:bidi="pa-IN"/>
              </w:rPr>
              <w:t xml:space="preserve"> (Samet,2013)</w:t>
            </w:r>
            <w:r w:rsidRPr="00E85787">
              <w:rPr>
                <w:rFonts w:ascii="Times New Roman" w:eastAsia="Times New Roman" w:hAnsi="Times New Roman" w:cs="Times New Roman"/>
                <w:sz w:val="24"/>
                <w:szCs w:val="24"/>
                <w:lang w:eastAsia="en-IN" w:bidi="pa-IN"/>
              </w:rPr>
              <w:t xml:space="preserve">. </w:t>
            </w:r>
            <w:r>
              <w:rPr>
                <w:rFonts w:ascii="Times New Roman" w:eastAsia="Times New Roman" w:hAnsi="Times New Roman" w:cs="Times New Roman"/>
                <w:sz w:val="24"/>
                <w:szCs w:val="24"/>
                <w:lang w:eastAsia="en-IN" w:bidi="pa-IN"/>
              </w:rPr>
              <w:t>According to Conner and Norman (2017), p</w:t>
            </w:r>
            <w:r w:rsidRPr="00E85787">
              <w:rPr>
                <w:rFonts w:ascii="Times New Roman" w:eastAsia="Times New Roman" w:hAnsi="Times New Roman" w:cs="Times New Roman"/>
                <w:sz w:val="24"/>
                <w:szCs w:val="24"/>
                <w:lang w:eastAsia="en-IN" w:bidi="pa-IN"/>
              </w:rPr>
              <w:t>ublic health experts can better understand the possible influence on health outcomes and create focused interventions to lower</w:t>
            </w:r>
            <w:r>
              <w:rPr>
                <w:rFonts w:ascii="Times New Roman" w:eastAsia="Times New Roman" w:hAnsi="Times New Roman" w:cs="Times New Roman"/>
                <w:sz w:val="24"/>
                <w:szCs w:val="24"/>
                <w:lang w:eastAsia="en-IN" w:bidi="pa-IN"/>
              </w:rPr>
              <w:t xml:space="preserve"> any health issue like </w:t>
            </w:r>
            <w:r w:rsidRPr="00E85787">
              <w:rPr>
                <w:rFonts w:ascii="Times New Roman" w:eastAsia="Times New Roman" w:hAnsi="Times New Roman" w:cs="Times New Roman"/>
                <w:sz w:val="24"/>
                <w:szCs w:val="24"/>
                <w:lang w:eastAsia="en-IN" w:bidi="pa-IN"/>
              </w:rPr>
              <w:t>smoking rates and enhance general health by researching the rising rate of smoking among young individuals.</w:t>
            </w:r>
            <w:r w:rsidRPr="001273E5">
              <w:t xml:space="preserve"> </w:t>
            </w:r>
            <w:r w:rsidRPr="001273E5">
              <w:rPr>
                <w:rFonts w:ascii="Times New Roman" w:eastAsia="Times New Roman" w:hAnsi="Times New Roman" w:cs="Times New Roman"/>
                <w:sz w:val="24"/>
                <w:szCs w:val="24"/>
                <w:lang w:eastAsia="en-IN" w:bidi="pa-IN"/>
              </w:rPr>
              <w:t>In addition to putting a heavy strain on healthcare systems, smoking-related ailments can raise absenteeism and reduce productivity in the workplace</w:t>
            </w:r>
            <w:r>
              <w:rPr>
                <w:rFonts w:ascii="Times New Roman" w:eastAsia="Times New Roman" w:hAnsi="Times New Roman" w:cs="Times New Roman"/>
                <w:sz w:val="24"/>
                <w:szCs w:val="24"/>
                <w:lang w:eastAsia="en-IN" w:bidi="pa-IN"/>
              </w:rPr>
              <w:t xml:space="preserve"> (Cope ,2016)</w:t>
            </w:r>
            <w:r w:rsidRPr="001273E5">
              <w:rPr>
                <w:rFonts w:ascii="Times New Roman" w:eastAsia="Times New Roman" w:hAnsi="Times New Roman" w:cs="Times New Roman"/>
                <w:sz w:val="24"/>
                <w:szCs w:val="24"/>
                <w:lang w:eastAsia="en-IN" w:bidi="pa-IN"/>
              </w:rPr>
              <w:t>. Researching the rising rate of smoking among young adults can assist decision-makers in allocating resources and setting priorities for healthcare</w:t>
            </w:r>
            <w:r>
              <w:rPr>
                <w:rFonts w:ascii="Times New Roman" w:eastAsia="Times New Roman" w:hAnsi="Times New Roman" w:cs="Times New Roman"/>
                <w:sz w:val="24"/>
                <w:szCs w:val="24"/>
                <w:lang w:eastAsia="en-IN" w:bidi="pa-IN"/>
              </w:rPr>
              <w:t xml:space="preserve"> (Baskerville et al.,2015)</w:t>
            </w:r>
            <w:r w:rsidRPr="001273E5">
              <w:rPr>
                <w:rFonts w:ascii="Times New Roman" w:eastAsia="Times New Roman" w:hAnsi="Times New Roman" w:cs="Times New Roman"/>
                <w:sz w:val="24"/>
                <w:szCs w:val="24"/>
                <w:lang w:eastAsia="en-IN" w:bidi="pa-IN"/>
              </w:rPr>
              <w:t>.</w:t>
            </w:r>
            <w:r w:rsidRPr="00606D56">
              <w:t xml:space="preserve"> </w:t>
            </w:r>
            <w:r w:rsidRPr="00606D56">
              <w:rPr>
                <w:rFonts w:ascii="Times New Roman" w:eastAsia="Times New Roman" w:hAnsi="Times New Roman" w:cs="Times New Roman"/>
                <w:sz w:val="24"/>
                <w:szCs w:val="24"/>
                <w:lang w:eastAsia="en-IN" w:bidi="pa-IN"/>
              </w:rPr>
              <w:t>Isolation and stigmatization are two social and psychological effects of smoking</w:t>
            </w:r>
            <w:r>
              <w:rPr>
                <w:rFonts w:ascii="Times New Roman" w:eastAsia="Times New Roman" w:hAnsi="Times New Roman" w:cs="Times New Roman"/>
                <w:sz w:val="24"/>
                <w:szCs w:val="24"/>
                <w:lang w:eastAsia="en-IN" w:bidi="pa-IN"/>
              </w:rPr>
              <w:t xml:space="preserve"> (Philip et al.,2022)</w:t>
            </w:r>
            <w:r w:rsidRPr="00606D56">
              <w:rPr>
                <w:rFonts w:ascii="Times New Roman" w:eastAsia="Times New Roman" w:hAnsi="Times New Roman" w:cs="Times New Roman"/>
                <w:sz w:val="24"/>
                <w:szCs w:val="24"/>
                <w:lang w:eastAsia="en-IN" w:bidi="pa-IN"/>
              </w:rPr>
              <w:t>.</w:t>
            </w:r>
            <w:r w:rsidRPr="00A7217F">
              <w:t xml:space="preserve"> </w:t>
            </w:r>
            <w:r w:rsidRPr="00A7217F">
              <w:rPr>
                <w:rFonts w:ascii="Times New Roman" w:eastAsia="Times New Roman" w:hAnsi="Times New Roman" w:cs="Times New Roman"/>
                <w:sz w:val="24"/>
                <w:szCs w:val="24"/>
                <w:lang w:eastAsia="en-IN" w:bidi="pa-IN"/>
              </w:rPr>
              <w:t xml:space="preserve">Through examining the growing prevalence of smoking among young adults, </w:t>
            </w:r>
            <w:r>
              <w:rPr>
                <w:rFonts w:ascii="Times New Roman" w:eastAsia="Times New Roman" w:hAnsi="Times New Roman" w:cs="Times New Roman"/>
                <w:sz w:val="24"/>
                <w:szCs w:val="24"/>
                <w:lang w:eastAsia="en-IN" w:bidi="pa-IN"/>
              </w:rPr>
              <w:t>Professional</w:t>
            </w:r>
            <w:r>
              <w:rPr>
                <w:rFonts w:ascii="Times New Roman" w:eastAsia="Times New Roman" w:hAnsi="Times New Roman" w:cs="Times New Roman"/>
                <w:sz w:val="24"/>
                <w:szCs w:val="24"/>
                <w:lang w:eastAsia="en-IN" w:bidi="pa-IN"/>
              </w:rPr>
              <w:t xml:space="preserve">s as well as smoking individuals can </w:t>
            </w:r>
            <w:r w:rsidRPr="00A7217F">
              <w:rPr>
                <w:rFonts w:ascii="Times New Roman" w:eastAsia="Times New Roman" w:hAnsi="Times New Roman" w:cs="Times New Roman"/>
                <w:sz w:val="24"/>
                <w:szCs w:val="24"/>
                <w:lang w:eastAsia="en-IN" w:bidi="pa-IN"/>
              </w:rPr>
              <w:t>gain a deeper comprehension of the socioeconomic determinants that influence smoking initiation and maintenance, and they can devise tactics to tackle these problems.</w:t>
            </w:r>
            <w:r w:rsidRPr="00A54A01">
              <w:t xml:space="preserve"> </w:t>
            </w:r>
            <w:r w:rsidRPr="00A54A01">
              <w:rPr>
                <w:rFonts w:ascii="Times New Roman" w:eastAsia="Times New Roman" w:hAnsi="Times New Roman" w:cs="Times New Roman"/>
                <w:sz w:val="24"/>
                <w:szCs w:val="24"/>
                <w:lang w:eastAsia="en-IN" w:bidi="pa-IN"/>
              </w:rPr>
              <w:t>The creation of evidence-based policies and initiatives to lower smoking rates can be influenced by an understanding of the reasons causing young individuals to smoke at an increasing rate</w:t>
            </w:r>
            <w:r>
              <w:rPr>
                <w:rFonts w:ascii="Times New Roman" w:eastAsia="Times New Roman" w:hAnsi="Times New Roman" w:cs="Times New Roman"/>
                <w:sz w:val="24"/>
                <w:szCs w:val="24"/>
                <w:lang w:eastAsia="en-IN" w:bidi="pa-IN"/>
              </w:rPr>
              <w:t xml:space="preserve"> (Hoffman and Tan, 2015)</w:t>
            </w:r>
            <w:r w:rsidRPr="00A54A01">
              <w:rPr>
                <w:rFonts w:ascii="Times New Roman" w:eastAsia="Times New Roman" w:hAnsi="Times New Roman" w:cs="Times New Roman"/>
                <w:sz w:val="24"/>
                <w:szCs w:val="24"/>
                <w:lang w:eastAsia="en-IN" w:bidi="pa-IN"/>
              </w:rPr>
              <w:t>.</w:t>
            </w:r>
            <w:r w:rsidRPr="009764B5">
              <w:t xml:space="preserve"> </w:t>
            </w:r>
            <w:r w:rsidRPr="009764B5">
              <w:rPr>
                <w:rFonts w:ascii="Times New Roman" w:eastAsia="Times New Roman" w:hAnsi="Times New Roman" w:cs="Times New Roman"/>
                <w:sz w:val="24"/>
                <w:szCs w:val="24"/>
                <w:lang w:eastAsia="en-IN" w:bidi="pa-IN"/>
              </w:rPr>
              <w:t>More accessibility to services for quitting smoking, more stringent laws governing tobacco advertising and packaging, and focused educational initiatives are a few examples of how to achieve this</w:t>
            </w:r>
            <w:r>
              <w:rPr>
                <w:rFonts w:ascii="Times New Roman" w:eastAsia="Times New Roman" w:hAnsi="Times New Roman" w:cs="Times New Roman"/>
                <w:sz w:val="24"/>
                <w:szCs w:val="24"/>
                <w:lang w:eastAsia="en-IN" w:bidi="pa-IN"/>
              </w:rPr>
              <w:t xml:space="preserve"> (Aldrich et al.,2015)</w:t>
            </w:r>
            <w:r w:rsidRPr="009764B5">
              <w:rPr>
                <w:rFonts w:ascii="Times New Roman" w:eastAsia="Times New Roman" w:hAnsi="Times New Roman" w:cs="Times New Roman"/>
                <w:sz w:val="24"/>
                <w:szCs w:val="24"/>
                <w:lang w:eastAsia="en-IN" w:bidi="pa-IN"/>
              </w:rPr>
              <w:t>.</w:t>
            </w:r>
            <w:r w:rsidRPr="007C3F3F">
              <w:t xml:space="preserve"> </w:t>
            </w:r>
            <w:r w:rsidRPr="007C3F3F">
              <w:rPr>
                <w:rFonts w:ascii="Times New Roman" w:eastAsia="Times New Roman" w:hAnsi="Times New Roman" w:cs="Times New Roman"/>
                <w:sz w:val="24"/>
                <w:szCs w:val="24"/>
                <w:lang w:eastAsia="en-IN" w:bidi="pa-IN"/>
              </w:rPr>
              <w:t>In general, research into the increased rate of smoking among young adults in London is essential for enhancing public health, cutting healthcare expenses, and addressing the negative social and economic effects of smoking.</w:t>
            </w:r>
          </w:p>
          <w:p w14:paraId="724012E8" w14:textId="77777777" w:rsidR="007F5C64" w:rsidRDefault="007F5C64" w:rsidP="007F5C64"/>
          <w:p w14:paraId="3923F0CB" w14:textId="1F225587" w:rsidR="00C1479E" w:rsidRDefault="00C1479E"/>
          <w:p w14:paraId="6F688DEA" w14:textId="2D7E2C52" w:rsidR="00E6424A" w:rsidRDefault="00E6424A"/>
          <w:p w14:paraId="448FD2CF" w14:textId="77777777" w:rsidR="008E4003" w:rsidRDefault="008E4003"/>
          <w:p w14:paraId="2D89FC41" w14:textId="77777777" w:rsidR="003B564A" w:rsidRDefault="003B564A"/>
          <w:p w14:paraId="70B86F77" w14:textId="0F2FD86B" w:rsidR="003B564A" w:rsidRDefault="003B564A"/>
          <w:p w14:paraId="398E4655" w14:textId="77777777" w:rsidR="003B564A" w:rsidRDefault="003B564A"/>
          <w:p w14:paraId="01A7B844" w14:textId="77777777" w:rsidR="003B564A" w:rsidRDefault="003B564A"/>
          <w:p w14:paraId="3F6DC644" w14:textId="77777777" w:rsidR="003B564A" w:rsidRDefault="003B564A"/>
          <w:p w14:paraId="2BE1339A" w14:textId="1A54B9EF" w:rsidR="003B564A" w:rsidRPr="001450C8" w:rsidRDefault="003B564A"/>
        </w:tc>
      </w:tr>
      <w:bookmarkEnd w:id="0"/>
    </w:tbl>
    <w:p w14:paraId="1F3D9CA8" w14:textId="1DD382C0" w:rsidR="0040177B" w:rsidRDefault="0040177B">
      <w:pPr>
        <w:rPr>
          <w:b/>
          <w:sz w:val="28"/>
          <w:szCs w:val="28"/>
        </w:rPr>
      </w:pPr>
    </w:p>
    <w:p w14:paraId="2DAD5647" w14:textId="368205DA" w:rsidR="005E31D9" w:rsidRPr="0040177B" w:rsidRDefault="0040177B">
      <w:pPr>
        <w:rPr>
          <w:b/>
          <w:sz w:val="24"/>
          <w:szCs w:val="24"/>
        </w:rPr>
      </w:pPr>
      <w:r w:rsidRPr="0040177B">
        <w:rPr>
          <w:b/>
          <w:sz w:val="24"/>
          <w:szCs w:val="24"/>
        </w:rPr>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56EC8F53" w14:textId="77777777" w:rsidTr="00713AF4">
        <w:trPr>
          <w:trHeight w:val="2747"/>
        </w:trPr>
        <w:tc>
          <w:tcPr>
            <w:tcW w:w="9242" w:type="dxa"/>
          </w:tcPr>
          <w:p w14:paraId="1F10022F" w14:textId="5083AF3B" w:rsidR="0040177B" w:rsidRDefault="0040177B" w:rsidP="00713AF4">
            <w:bookmarkStart w:id="1" w:name="_Hlk142389877"/>
            <w:r w:rsidRPr="004D7B88">
              <w:lastRenderedPageBreak/>
              <w:t xml:space="preserve">Please provide </w:t>
            </w:r>
            <w:r>
              <w:t>the aim o</w:t>
            </w:r>
            <w:r w:rsidRPr="004D7B88">
              <w:t>f the topic you intend to research:</w:t>
            </w:r>
            <w:r w:rsidRPr="003117E8">
              <w:t xml:space="preserve"> </w:t>
            </w:r>
          </w:p>
          <w:p w14:paraId="44309240" w14:textId="0BE539E7" w:rsidR="0040177B" w:rsidRDefault="007F5C64" w:rsidP="00713AF4">
            <w:r w:rsidRPr="00822B18">
              <w:rPr>
                <w:lang w:val="en-US"/>
              </w:rPr>
              <w:t xml:space="preserve">The aim of this study is to gain better understanding of health problems as a result of smoking and to  reduce smoking among </w:t>
            </w:r>
            <w:r>
              <w:rPr>
                <w:lang w:val="en-US"/>
              </w:rPr>
              <w:t>young adults</w:t>
            </w:r>
            <w:r w:rsidRPr="00822B18">
              <w:rPr>
                <w:lang w:val="en-US"/>
              </w:rPr>
              <w:t xml:space="preserve">, resulting in effectively tackling the issue of </w:t>
            </w:r>
            <w:r w:rsidR="00806EBD">
              <w:rPr>
                <w:lang w:val="en-US"/>
              </w:rPr>
              <w:t>young adult</w:t>
            </w:r>
            <w:r w:rsidRPr="00822B18">
              <w:rPr>
                <w:lang w:val="en-US"/>
              </w:rPr>
              <w:t xml:space="preserve"> smoking rates in </w:t>
            </w:r>
            <w:r>
              <w:rPr>
                <w:lang w:val="en-US"/>
              </w:rPr>
              <w:t>London.</w:t>
            </w:r>
          </w:p>
          <w:p w14:paraId="16677E8A" w14:textId="77777777" w:rsidR="0040177B" w:rsidRDefault="0040177B" w:rsidP="00713AF4"/>
          <w:p w14:paraId="1B6E2D15" w14:textId="77777777" w:rsidR="0040177B" w:rsidRDefault="0040177B" w:rsidP="00713AF4"/>
          <w:p w14:paraId="6CC433E7" w14:textId="77777777" w:rsidR="0040177B" w:rsidRDefault="0040177B" w:rsidP="00713AF4"/>
          <w:p w14:paraId="3E080461" w14:textId="77777777" w:rsidR="0040177B" w:rsidRDefault="0040177B" w:rsidP="00713AF4"/>
          <w:p w14:paraId="549CC099" w14:textId="77777777" w:rsidR="0040177B" w:rsidRDefault="0040177B" w:rsidP="00713AF4"/>
          <w:p w14:paraId="1C9592BD" w14:textId="77777777" w:rsidR="0040177B" w:rsidRDefault="0040177B" w:rsidP="00713AF4"/>
          <w:p w14:paraId="312B1861" w14:textId="77777777" w:rsidR="0040177B" w:rsidRDefault="0040177B" w:rsidP="00713AF4"/>
          <w:p w14:paraId="5D531229" w14:textId="77777777" w:rsidR="0040177B" w:rsidRPr="001450C8" w:rsidRDefault="0040177B" w:rsidP="00713AF4"/>
        </w:tc>
      </w:tr>
      <w:bookmarkEnd w:id="1"/>
    </w:tbl>
    <w:p w14:paraId="39A141D4" w14:textId="77777777" w:rsidR="0040177B" w:rsidRDefault="0040177B" w:rsidP="005E31D9"/>
    <w:p w14:paraId="5C2DF3FF" w14:textId="6F5AEEDE" w:rsidR="0040177B" w:rsidRPr="0040177B" w:rsidRDefault="0040177B" w:rsidP="005E31D9">
      <w:pPr>
        <w:rPr>
          <w:bCs/>
          <w:sz w:val="24"/>
          <w:szCs w:val="24"/>
        </w:rPr>
      </w:pPr>
      <w:r w:rsidRPr="0040177B">
        <w:rPr>
          <w:b/>
          <w:sz w:val="24"/>
          <w:szCs w:val="24"/>
        </w:rPr>
        <w:t>Objectives</w:t>
      </w:r>
      <w:r w:rsidRPr="0040177B">
        <w:rPr>
          <w:bCs/>
          <w:sz w:val="24"/>
          <w:szCs w:val="24"/>
        </w:rPr>
        <w:t xml:space="preserve"> (outline 3-5</w:t>
      </w:r>
      <w:r w:rsidR="00041BD0">
        <w:rPr>
          <w:bCs/>
          <w:sz w:val="24"/>
          <w:szCs w:val="24"/>
        </w:rPr>
        <w:t xml:space="preserve"> using bullet points</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6F0E8CFC" w14:textId="77777777" w:rsidTr="00713AF4">
        <w:trPr>
          <w:trHeight w:val="2747"/>
        </w:trPr>
        <w:tc>
          <w:tcPr>
            <w:tcW w:w="9242" w:type="dxa"/>
          </w:tcPr>
          <w:p w14:paraId="012569DE" w14:textId="7FB6740D" w:rsidR="0040177B" w:rsidRDefault="0040177B" w:rsidP="00713AF4">
            <w:r w:rsidRPr="004D7B88">
              <w:t xml:space="preserve">Please provide </w:t>
            </w:r>
            <w:r>
              <w:t>the objectives o</w:t>
            </w:r>
            <w:r w:rsidRPr="004D7B88">
              <w:t>f the intend</w:t>
            </w:r>
            <w:r w:rsidR="00041BD0">
              <w:t>ed</w:t>
            </w:r>
            <w:r w:rsidRPr="004D7B88">
              <w:t xml:space="preserve"> research:</w:t>
            </w:r>
            <w:r w:rsidRPr="003117E8">
              <w:t xml:space="preserve"> </w:t>
            </w:r>
          </w:p>
          <w:p w14:paraId="135B126A" w14:textId="39919A1E" w:rsidR="0040177B" w:rsidRDefault="007F5C64" w:rsidP="00713AF4">
            <w:r>
              <w:t>1)To discuss the factors leading to a rising number of young adult smokers.</w:t>
            </w:r>
          </w:p>
          <w:p w14:paraId="2EEEAC23" w14:textId="77777777" w:rsidR="007F5C64" w:rsidRDefault="007F5C64" w:rsidP="00713AF4">
            <w:r>
              <w:t>2) To explore awareness about health impact of smoking among young adults.</w:t>
            </w:r>
          </w:p>
          <w:p w14:paraId="1992FCF7" w14:textId="7EA5B247" w:rsidR="007F5C64" w:rsidRDefault="007F5C64" w:rsidP="00713AF4">
            <w:r>
              <w:t xml:space="preserve">3)To suggest health promotion initiatives to curb the prevalence of smoking among young adults. </w:t>
            </w:r>
          </w:p>
          <w:p w14:paraId="1C77CA50" w14:textId="6BA84830" w:rsidR="00806EBD" w:rsidRDefault="00806EBD" w:rsidP="00713AF4">
            <w:r>
              <w:t>4)To investigate health problems related to smoking.</w:t>
            </w:r>
          </w:p>
          <w:p w14:paraId="27DE18CB" w14:textId="77777777" w:rsidR="0040177B" w:rsidRDefault="0040177B" w:rsidP="00713AF4"/>
          <w:p w14:paraId="0E69F024" w14:textId="77777777" w:rsidR="0040177B" w:rsidRDefault="0040177B" w:rsidP="00713AF4"/>
          <w:p w14:paraId="112E3C62" w14:textId="77777777" w:rsidR="0040177B" w:rsidRDefault="0040177B" w:rsidP="00713AF4"/>
          <w:p w14:paraId="35CF2646" w14:textId="77777777" w:rsidR="0040177B" w:rsidRDefault="0040177B" w:rsidP="00713AF4"/>
          <w:p w14:paraId="66FC2322" w14:textId="77777777" w:rsidR="0040177B" w:rsidRDefault="0040177B" w:rsidP="00713AF4"/>
          <w:p w14:paraId="71DCAD75" w14:textId="77777777" w:rsidR="0040177B" w:rsidRDefault="0040177B" w:rsidP="00713AF4"/>
          <w:p w14:paraId="39F7671A" w14:textId="77777777" w:rsidR="0040177B" w:rsidRDefault="0040177B" w:rsidP="00713AF4"/>
          <w:p w14:paraId="633B2530" w14:textId="77777777" w:rsidR="0040177B" w:rsidRPr="001450C8" w:rsidRDefault="0040177B" w:rsidP="00713AF4"/>
        </w:tc>
      </w:tr>
    </w:tbl>
    <w:p w14:paraId="01895EE5" w14:textId="77777777" w:rsidR="0040177B" w:rsidRDefault="0040177B" w:rsidP="005E31D9"/>
    <w:p w14:paraId="3A4CA742" w14:textId="77777777" w:rsidR="005E31D9" w:rsidRDefault="005E31D9" w:rsidP="005E31D9"/>
    <w:p w14:paraId="0F59DAA5" w14:textId="12FBA401" w:rsidR="00AC28AB" w:rsidRPr="000A3F74" w:rsidRDefault="000A3F74" w:rsidP="00AC28AB">
      <w:pPr>
        <w:rPr>
          <w:b/>
          <w:sz w:val="28"/>
          <w:szCs w:val="28"/>
        </w:rPr>
      </w:pPr>
      <w:r>
        <w:rPr>
          <w:b/>
          <w:sz w:val="28"/>
          <w:szCs w:val="28"/>
        </w:rPr>
        <w:t>Ethical considerations</w:t>
      </w:r>
      <w:r w:rsidR="00041BD0" w:rsidRPr="00D80B42">
        <w:rPr>
          <w:bCs/>
          <w:sz w:val="28"/>
          <w:szCs w:val="28"/>
        </w:rPr>
        <w:t xml:space="preserve"> </w:t>
      </w:r>
      <w:r w:rsidR="00041BD0" w:rsidRPr="00D80B42">
        <w:rPr>
          <w:bCs/>
          <w:sz w:val="24"/>
          <w:szCs w:val="24"/>
        </w:rPr>
        <w:t>(</w:t>
      </w:r>
      <w:r w:rsidR="00D80B42" w:rsidRPr="00D80B42">
        <w:rPr>
          <w:bCs/>
          <w:sz w:val="24"/>
          <w:szCs w:val="24"/>
        </w:rPr>
        <w:t>indicate e</w:t>
      </w:r>
      <w:r w:rsidR="00041BD0" w:rsidRPr="00D80B42">
        <w:rPr>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14:paraId="47C6772C" w14:textId="43D9D818" w:rsidTr="60201098">
        <w:tc>
          <w:tcPr>
            <w:tcW w:w="8359" w:type="dxa"/>
          </w:tcPr>
          <w:p w14:paraId="5DAAC8AC" w14:textId="5E493647" w:rsidR="00041BD0" w:rsidRDefault="00041BD0" w:rsidP="00713AF4">
            <w:pPr>
              <w:rPr>
                <w:i/>
              </w:rPr>
            </w:pPr>
            <w:r>
              <w:rPr>
                <w:i/>
              </w:rPr>
              <w:t>C</w:t>
            </w:r>
            <w:r w:rsidR="00783004" w:rsidRPr="004D7B88">
              <w:rPr>
                <w:i/>
              </w:rPr>
              <w:t xml:space="preserve">ollecting </w:t>
            </w:r>
            <w:r w:rsidR="003C5317">
              <w:rPr>
                <w:i/>
              </w:rPr>
              <w:t xml:space="preserve">primary </w:t>
            </w:r>
            <w:r w:rsidR="00783004" w:rsidRPr="004D7B88">
              <w:rPr>
                <w:i/>
              </w:rPr>
              <w:t>data from human participants</w:t>
            </w:r>
            <w:r w:rsidR="00783004">
              <w:rPr>
                <w:i/>
              </w:rPr>
              <w:t xml:space="preserve"> requires you to</w:t>
            </w:r>
            <w:r w:rsidR="00783004" w:rsidRPr="004D7B88">
              <w:rPr>
                <w:i/>
              </w:rPr>
              <w:t xml:space="preserve"> address these issues</w:t>
            </w:r>
            <w:r>
              <w:rPr>
                <w:i/>
              </w:rPr>
              <w:t>.</w:t>
            </w:r>
          </w:p>
          <w:p w14:paraId="0EFA2234" w14:textId="7E50B023" w:rsidR="00783004" w:rsidRPr="004D7B88" w:rsidRDefault="00041BD0" w:rsidP="00713AF4">
            <w:r>
              <w:rPr>
                <w:i/>
              </w:rPr>
              <w:t>Using primary data</w:t>
            </w:r>
            <w:r w:rsidR="003C5317">
              <w:rPr>
                <w:i/>
              </w:rPr>
              <w:t xml:space="preserve"> </w:t>
            </w:r>
            <w:r w:rsidR="00760712">
              <w:rPr>
                <w:i/>
              </w:rPr>
              <w:t xml:space="preserve">sources </w:t>
            </w:r>
            <w:r w:rsidR="003C5317">
              <w:rPr>
                <w:i/>
              </w:rPr>
              <w:t>still requires how you will address these issues.</w:t>
            </w:r>
          </w:p>
          <w:p w14:paraId="23064C63" w14:textId="77777777" w:rsidR="00783004" w:rsidRDefault="00783004" w:rsidP="00713AF4">
            <w:pPr>
              <w:rPr>
                <w:b/>
                <w:sz w:val="24"/>
                <w:szCs w:val="24"/>
                <w:u w:val="single"/>
              </w:rPr>
            </w:pPr>
          </w:p>
          <w:p w14:paraId="668A7246" w14:textId="1179986E" w:rsidR="00041BD0" w:rsidRDefault="00041BD0" w:rsidP="00713AF4">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14:paraId="58732C8D" w14:textId="77777777" w:rsidR="003C5317" w:rsidRPr="003C5317" w:rsidRDefault="003C5317" w:rsidP="00713AF4">
            <w:pPr>
              <w:rPr>
                <w:b/>
                <w:sz w:val="24"/>
                <w:szCs w:val="24"/>
              </w:rPr>
            </w:pPr>
          </w:p>
          <w:p w14:paraId="031FD3F8" w14:textId="77777777" w:rsidR="00760712" w:rsidRDefault="00760712" w:rsidP="00760712">
            <w:pPr>
              <w:rPr>
                <w:b/>
                <w:sz w:val="24"/>
                <w:szCs w:val="24"/>
              </w:rPr>
            </w:pPr>
            <w:r>
              <w:rPr>
                <w:b/>
                <w:sz w:val="24"/>
                <w:szCs w:val="24"/>
              </w:rPr>
              <w:t>I will develop a research information letter and consent form to be handed to each participant.</w:t>
            </w:r>
          </w:p>
          <w:p w14:paraId="412DF998" w14:textId="77777777" w:rsidR="00760712" w:rsidRDefault="00760712" w:rsidP="00713AF4">
            <w:pPr>
              <w:rPr>
                <w:b/>
                <w:sz w:val="24"/>
                <w:szCs w:val="24"/>
              </w:rPr>
            </w:pPr>
          </w:p>
          <w:p w14:paraId="7BAE573E" w14:textId="771379A0" w:rsidR="00783004" w:rsidRPr="003C5317" w:rsidRDefault="00783004" w:rsidP="00713AF4">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14:paraId="3A208D39" w14:textId="77777777" w:rsidR="003C5317" w:rsidRDefault="003C5317" w:rsidP="003C5317">
            <w:pPr>
              <w:rPr>
                <w:b/>
                <w:sz w:val="24"/>
                <w:szCs w:val="24"/>
              </w:rPr>
            </w:pPr>
          </w:p>
          <w:p w14:paraId="3B0E2D77" w14:textId="266FA4AD" w:rsidR="003117E8" w:rsidRDefault="003C5317" w:rsidP="003C5317">
            <w:r>
              <w:rPr>
                <w:b/>
                <w:sz w:val="24"/>
                <w:szCs w:val="24"/>
              </w:rPr>
              <w:lastRenderedPageBreak/>
              <w:t>I will ensure participants will not be</w:t>
            </w:r>
            <w:r w:rsidR="000C0325">
              <w:rPr>
                <w:rStyle w:val="normaltextrun"/>
                <w:rFonts w:ascii="Calibri" w:hAnsi="Calibri" w:cs="Calibri"/>
                <w:b/>
                <w:bCs/>
                <w:color w:val="000000"/>
                <w:shd w:val="clear" w:color="auto" w:fill="FFFFFF"/>
              </w:rPr>
              <w:t xml:space="preserve"> subjected to coercion, intimidation, and undue influence  to participate in this research</w:t>
            </w:r>
            <w:r>
              <w:rPr>
                <w:b/>
                <w:sz w:val="24"/>
                <w:szCs w:val="24"/>
              </w:rPr>
              <w:t>.</w:t>
            </w:r>
            <w:r w:rsidR="00783004">
              <w:t xml:space="preserve"> </w:t>
            </w:r>
          </w:p>
          <w:p w14:paraId="24B59181" w14:textId="77777777" w:rsidR="003C5317" w:rsidRDefault="003C5317" w:rsidP="003C5317"/>
          <w:p w14:paraId="364A49A8" w14:textId="78821D4E" w:rsidR="003C5317" w:rsidRDefault="003C5317" w:rsidP="003C5317">
            <w:r>
              <w:rPr>
                <w:b/>
                <w:sz w:val="24"/>
                <w:szCs w:val="24"/>
              </w:rPr>
              <w:t>I will ensure participants will be informed they have the right to withdraw and their data from this research.</w:t>
            </w:r>
            <w:r>
              <w:t xml:space="preserve"> </w:t>
            </w:r>
          </w:p>
          <w:p w14:paraId="1189DE72" w14:textId="77777777" w:rsidR="003C5317" w:rsidRDefault="003C5317" w:rsidP="003C5317"/>
          <w:p w14:paraId="10CA7305" w14:textId="4510590A" w:rsidR="003C5317" w:rsidRDefault="003C5317"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14:paraId="1C2B24DF" w14:textId="77777777" w:rsidR="003C5317" w:rsidRDefault="003C5317" w:rsidP="003C5317">
            <w:pPr>
              <w:rPr>
                <w:b/>
                <w:sz w:val="24"/>
                <w:szCs w:val="24"/>
              </w:rPr>
            </w:pPr>
          </w:p>
          <w:p w14:paraId="3FB975CC" w14:textId="79E5AB8B" w:rsidR="00783004" w:rsidRDefault="003C5317" w:rsidP="00D80B42">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14:paraId="79484880" w14:textId="77777777" w:rsidR="00783004" w:rsidRDefault="00783004" w:rsidP="004D7B88">
            <w:pPr>
              <w:rPr>
                <w:b/>
                <w:bCs/>
                <w:color w:val="FF0000"/>
              </w:rPr>
            </w:pPr>
          </w:p>
          <w:p w14:paraId="42BE5222" w14:textId="77777777" w:rsidR="00D80B42" w:rsidRDefault="00D80B42" w:rsidP="004D7B88"/>
          <w:p w14:paraId="56261EBB" w14:textId="3DE94FE9" w:rsidR="00783004" w:rsidRDefault="00783004" w:rsidP="004D7B88">
            <w:r>
              <w:t xml:space="preserve">I confirm that I have discussed and agreed every section of this form with my </w:t>
            </w:r>
            <w:r w:rsidR="00A401DB">
              <w:t>supervisor</w:t>
            </w:r>
            <w:r>
              <w:t xml:space="preserve"> and will only conduct my research in line with what has been agreed in this document</w:t>
            </w:r>
          </w:p>
          <w:p w14:paraId="0F75D19D" w14:textId="77777777" w:rsidR="00783004" w:rsidRDefault="00783004" w:rsidP="004D7B88"/>
          <w:p w14:paraId="7773D48E" w14:textId="77777777" w:rsidR="00760712" w:rsidRDefault="00760712" w:rsidP="004D7B88"/>
          <w:p w14:paraId="35F73A2B" w14:textId="5260056E" w:rsidR="00783004" w:rsidRPr="00A401DB" w:rsidRDefault="00783004" w:rsidP="004D7B88">
            <w:r w:rsidRPr="00A401DB">
              <w:t>Signature……</w:t>
            </w:r>
            <w:r w:rsidR="00E27618">
              <w:t xml:space="preserve">Hardeep </w:t>
            </w:r>
            <w:proofErr w:type="spellStart"/>
            <w:r w:rsidR="00E27618">
              <w:t>kaur</w:t>
            </w:r>
            <w:proofErr w:type="spellEnd"/>
            <w:r w:rsidRPr="00A401DB">
              <w:t xml:space="preserve">                                            Date:…</w:t>
            </w:r>
            <w:r w:rsidR="00E27618">
              <w:t>18/02/2024</w:t>
            </w:r>
            <w:r w:rsidRPr="00A401DB">
              <w:t xml:space="preserve"> </w:t>
            </w:r>
          </w:p>
          <w:p w14:paraId="68400184" w14:textId="77777777" w:rsidR="00783004" w:rsidRPr="00A401DB" w:rsidRDefault="00783004" w:rsidP="00713AF4">
            <w:pPr>
              <w:rPr>
                <w:bCs/>
                <w:u w:val="single"/>
              </w:rPr>
            </w:pPr>
          </w:p>
          <w:p w14:paraId="788DA6FC" w14:textId="77777777" w:rsidR="00783004" w:rsidRPr="00A401DB" w:rsidRDefault="00783004" w:rsidP="00713AF4">
            <w:pPr>
              <w:rPr>
                <w:bCs/>
                <w:u w:val="single"/>
              </w:rPr>
            </w:pPr>
          </w:p>
          <w:p w14:paraId="243BF26F" w14:textId="77777777" w:rsidR="00760712" w:rsidRPr="00A401DB" w:rsidRDefault="00760712" w:rsidP="00713AF4">
            <w:pPr>
              <w:rPr>
                <w:bCs/>
                <w:u w:val="single"/>
              </w:rPr>
            </w:pPr>
          </w:p>
          <w:p w14:paraId="1BA03EA2" w14:textId="72F2E664" w:rsidR="00760712" w:rsidRPr="00A401DB" w:rsidRDefault="00760712" w:rsidP="00713AF4">
            <w:pPr>
              <w:rPr>
                <w:b/>
                <w:u w:val="single"/>
              </w:rPr>
            </w:pPr>
            <w:r w:rsidRPr="00A401DB">
              <w:rPr>
                <w:b/>
                <w:bCs/>
                <w:u w:val="single"/>
              </w:rPr>
              <w:t>Supervisor:</w:t>
            </w:r>
          </w:p>
          <w:p w14:paraId="6C39F7A2" w14:textId="77777777" w:rsidR="00D80B42" w:rsidRPr="00A401DB" w:rsidRDefault="00D80B42" w:rsidP="00713AF4"/>
          <w:p w14:paraId="16453992" w14:textId="77777777" w:rsidR="00760712" w:rsidRPr="00A401DB" w:rsidRDefault="00783004" w:rsidP="00760712">
            <w:r w:rsidRPr="00A401DB">
              <w:t xml:space="preserve"> </w:t>
            </w:r>
            <w:r w:rsidR="00760712" w:rsidRPr="00A401DB">
              <w:t xml:space="preserve">Signature………………………………….                                              Date:………………………………….. </w:t>
            </w:r>
          </w:p>
          <w:p w14:paraId="78BE45D7" w14:textId="77777777" w:rsidR="00760712" w:rsidRPr="00A401DB" w:rsidRDefault="00760712" w:rsidP="00760712">
            <w:pPr>
              <w:rPr>
                <w:bCs/>
                <w:u w:val="single"/>
              </w:rPr>
            </w:pPr>
          </w:p>
          <w:p w14:paraId="3A5880D7" w14:textId="368A44F6" w:rsidR="00783004" w:rsidRPr="00A401DB" w:rsidRDefault="00783004" w:rsidP="00713AF4"/>
          <w:p w14:paraId="50522B40" w14:textId="77777777" w:rsidR="00783004" w:rsidRPr="00A401DB" w:rsidRDefault="00783004" w:rsidP="00713AF4"/>
          <w:p w14:paraId="19933355" w14:textId="77777777" w:rsidR="003675F9" w:rsidRPr="00A401DB" w:rsidRDefault="00D17FE3" w:rsidP="00713AF4">
            <w:pPr>
              <w:rPr>
                <w:b/>
                <w:bCs/>
                <w:sz w:val="28"/>
                <w:szCs w:val="28"/>
                <w:u w:val="single"/>
              </w:rPr>
            </w:pPr>
            <w:r w:rsidRPr="00A401DB">
              <w:rPr>
                <w:b/>
                <w:bCs/>
                <w:sz w:val="28"/>
                <w:szCs w:val="28"/>
                <w:u w:val="single"/>
              </w:rPr>
              <w:t>A</w:t>
            </w:r>
            <w:r w:rsidR="003675F9" w:rsidRPr="00A401DB">
              <w:rPr>
                <w:b/>
                <w:bCs/>
                <w:sz w:val="28"/>
                <w:szCs w:val="28"/>
                <w:u w:val="single"/>
              </w:rPr>
              <w:t>ppendix:</w:t>
            </w:r>
          </w:p>
          <w:p w14:paraId="5DDD4A29" w14:textId="1FA084E6" w:rsidR="003675F9" w:rsidRPr="00A401DB" w:rsidRDefault="00AA37E8" w:rsidP="00713AF4">
            <w:pPr>
              <w:rPr>
                <w:b/>
                <w:bCs/>
                <w:sz w:val="28"/>
                <w:szCs w:val="28"/>
              </w:rPr>
            </w:pPr>
            <w:r w:rsidRPr="00A401DB">
              <w:rPr>
                <w:b/>
                <w:bCs/>
                <w:sz w:val="28"/>
                <w:szCs w:val="28"/>
              </w:rPr>
              <w:t xml:space="preserve">A </w:t>
            </w:r>
            <w:r w:rsidR="003675F9" w:rsidRPr="00A401DB">
              <w:rPr>
                <w:b/>
                <w:bCs/>
                <w:sz w:val="28"/>
                <w:szCs w:val="28"/>
              </w:rPr>
              <w:t>Pa</w:t>
            </w:r>
            <w:r w:rsidR="00D17FE3" w:rsidRPr="00A401DB">
              <w:rPr>
                <w:b/>
                <w:bCs/>
                <w:sz w:val="28"/>
                <w:szCs w:val="28"/>
              </w:rPr>
              <w:t>rticipant</w:t>
            </w:r>
            <w:r w:rsidR="00754681" w:rsidRPr="00A401DB">
              <w:rPr>
                <w:b/>
                <w:bCs/>
                <w:sz w:val="28"/>
                <w:szCs w:val="28"/>
              </w:rPr>
              <w:t xml:space="preserve"> research</w:t>
            </w:r>
            <w:r w:rsidR="00D17FE3" w:rsidRPr="00A401DB">
              <w:rPr>
                <w:b/>
                <w:bCs/>
                <w:sz w:val="28"/>
                <w:szCs w:val="28"/>
              </w:rPr>
              <w:t xml:space="preserve"> information form </w:t>
            </w:r>
          </w:p>
          <w:p w14:paraId="0795E286" w14:textId="77777777" w:rsidR="00783004" w:rsidRDefault="00AA37E8" w:rsidP="00713AF4">
            <w:pPr>
              <w:rPr>
                <w:b/>
                <w:bCs/>
                <w:sz w:val="28"/>
                <w:szCs w:val="28"/>
              </w:rPr>
            </w:pPr>
            <w:r>
              <w:rPr>
                <w:b/>
                <w:bCs/>
                <w:sz w:val="28"/>
                <w:szCs w:val="28"/>
              </w:rPr>
              <w:t xml:space="preserve">B </w:t>
            </w:r>
            <w:r w:rsidR="003675F9">
              <w:rPr>
                <w:b/>
                <w:bCs/>
                <w:sz w:val="28"/>
                <w:szCs w:val="28"/>
              </w:rPr>
              <w:t>C</w:t>
            </w:r>
            <w:r w:rsidR="00D17FE3" w:rsidRPr="00730CD0">
              <w:rPr>
                <w:b/>
                <w:bCs/>
                <w:sz w:val="28"/>
                <w:szCs w:val="28"/>
              </w:rPr>
              <w:t>onsent form</w:t>
            </w:r>
          </w:p>
          <w:p w14:paraId="656AA846" w14:textId="7013C2EC" w:rsidR="00CC106C" w:rsidRPr="00730CD0" w:rsidRDefault="00CC106C" w:rsidP="00713AF4">
            <w:pPr>
              <w:rPr>
                <w:b/>
                <w:bCs/>
                <w:sz w:val="28"/>
                <w:szCs w:val="28"/>
              </w:rPr>
            </w:pPr>
            <w:r>
              <w:rPr>
                <w:b/>
                <w:bCs/>
                <w:sz w:val="28"/>
                <w:szCs w:val="28"/>
              </w:rPr>
              <w:t>C List of Questions / Interview schedule</w:t>
            </w:r>
          </w:p>
        </w:tc>
        <w:tc>
          <w:tcPr>
            <w:tcW w:w="1275" w:type="dxa"/>
          </w:tcPr>
          <w:p w14:paraId="6B098EBE" w14:textId="7814EF85" w:rsidR="00783004" w:rsidRDefault="00783004" w:rsidP="00713AF4">
            <w:pPr>
              <w:rPr>
                <w:iCs/>
              </w:rPr>
            </w:pPr>
          </w:p>
          <w:p w14:paraId="26992DB0" w14:textId="77777777" w:rsidR="003117E8" w:rsidRDefault="003117E8" w:rsidP="00713AF4">
            <w:pPr>
              <w:rPr>
                <w:iCs/>
              </w:rPr>
            </w:pPr>
          </w:p>
          <w:p w14:paraId="3FEDEA07" w14:textId="77777777" w:rsidR="003117E8" w:rsidRDefault="003117E8" w:rsidP="00713AF4">
            <w:pPr>
              <w:rPr>
                <w:iCs/>
              </w:rPr>
            </w:pPr>
          </w:p>
          <w:p w14:paraId="1C27DA2A" w14:textId="1837F654" w:rsidR="003C5317" w:rsidRDefault="00760712" w:rsidP="003C5317">
            <w:pPr>
              <w:rPr>
                <w:rFonts w:cstheme="minorHAnsi"/>
                <w:sz w:val="48"/>
                <w:szCs w:val="48"/>
              </w:rPr>
            </w:pPr>
            <w:r w:rsidRPr="00760712">
              <w:rPr>
                <w:rFonts w:cstheme="minorHAnsi"/>
                <w:sz w:val="24"/>
                <w:szCs w:val="24"/>
              </w:rPr>
              <w:t>Yes</w:t>
            </w:r>
          </w:p>
          <w:p w14:paraId="5FB5855B" w14:textId="77777777" w:rsidR="00D80B42" w:rsidRPr="00D80B42" w:rsidRDefault="00D80B42" w:rsidP="003C5317">
            <w:pPr>
              <w:rPr>
                <w:rFonts w:cstheme="minorHAnsi"/>
                <w:sz w:val="16"/>
                <w:szCs w:val="16"/>
              </w:rPr>
            </w:pPr>
          </w:p>
          <w:p w14:paraId="66876A6A" w14:textId="77777777" w:rsidR="00760712" w:rsidRDefault="00760712" w:rsidP="003C5317">
            <w:pPr>
              <w:rPr>
                <w:rFonts w:cstheme="minorHAnsi"/>
                <w:sz w:val="20"/>
                <w:szCs w:val="20"/>
              </w:rPr>
            </w:pPr>
          </w:p>
          <w:p w14:paraId="4A833E48" w14:textId="77777777" w:rsidR="00760712" w:rsidRDefault="00760712" w:rsidP="00760712">
            <w:pPr>
              <w:rPr>
                <w:rFonts w:cstheme="minorHAnsi"/>
                <w:sz w:val="24"/>
                <w:szCs w:val="24"/>
              </w:rPr>
            </w:pPr>
          </w:p>
          <w:p w14:paraId="641FCF6A" w14:textId="67C2A327" w:rsidR="00760712" w:rsidRDefault="00760712" w:rsidP="00760712">
            <w:pPr>
              <w:rPr>
                <w:rFonts w:cstheme="minorHAnsi"/>
                <w:sz w:val="48"/>
                <w:szCs w:val="48"/>
              </w:rPr>
            </w:pPr>
            <w:r w:rsidRPr="00760712">
              <w:rPr>
                <w:rFonts w:cstheme="minorHAnsi"/>
                <w:sz w:val="24"/>
                <w:szCs w:val="24"/>
              </w:rPr>
              <w:t>Yes</w:t>
            </w:r>
          </w:p>
          <w:p w14:paraId="4BFA807B" w14:textId="77777777" w:rsidR="00760712" w:rsidRDefault="00760712" w:rsidP="003C5317">
            <w:pPr>
              <w:rPr>
                <w:rFonts w:cstheme="minorHAnsi"/>
                <w:sz w:val="20"/>
                <w:szCs w:val="20"/>
              </w:rPr>
            </w:pPr>
          </w:p>
          <w:p w14:paraId="66A42EDE" w14:textId="77777777" w:rsidR="00760712" w:rsidRPr="00760712" w:rsidRDefault="00760712" w:rsidP="00760712">
            <w:pPr>
              <w:rPr>
                <w:rFonts w:cstheme="minorHAnsi"/>
                <w:sz w:val="20"/>
                <w:szCs w:val="20"/>
              </w:rPr>
            </w:pPr>
          </w:p>
          <w:p w14:paraId="3BDF0C74" w14:textId="6466659F" w:rsidR="00760712" w:rsidRDefault="00760712" w:rsidP="00760712">
            <w:pPr>
              <w:rPr>
                <w:rFonts w:cstheme="minorHAnsi"/>
                <w:sz w:val="48"/>
                <w:szCs w:val="48"/>
              </w:rPr>
            </w:pPr>
            <w:r w:rsidRPr="00760712">
              <w:rPr>
                <w:rFonts w:cstheme="minorHAnsi"/>
                <w:sz w:val="24"/>
                <w:szCs w:val="24"/>
              </w:rPr>
              <w:t>Yes</w:t>
            </w:r>
          </w:p>
          <w:p w14:paraId="3FE93DEC" w14:textId="76ED8BB0" w:rsidR="003C5317" w:rsidRPr="00760712" w:rsidRDefault="003C5317" w:rsidP="003C5317">
            <w:pPr>
              <w:rPr>
                <w:rFonts w:cstheme="minorHAnsi"/>
                <w:sz w:val="20"/>
                <w:szCs w:val="20"/>
              </w:rPr>
            </w:pPr>
          </w:p>
          <w:p w14:paraId="3290A9FE" w14:textId="3876A4C7" w:rsidR="00760712" w:rsidRDefault="00760712" w:rsidP="00760712">
            <w:pPr>
              <w:rPr>
                <w:rFonts w:cstheme="minorHAnsi"/>
                <w:sz w:val="48"/>
                <w:szCs w:val="48"/>
              </w:rPr>
            </w:pPr>
            <w:r w:rsidRPr="00760712">
              <w:rPr>
                <w:rFonts w:cstheme="minorHAnsi"/>
                <w:sz w:val="24"/>
                <w:szCs w:val="24"/>
              </w:rPr>
              <w:t>Yes</w:t>
            </w:r>
          </w:p>
          <w:p w14:paraId="71F95734" w14:textId="72D63AE1" w:rsidR="003C5317" w:rsidRDefault="003C5317" w:rsidP="003C5317">
            <w:pPr>
              <w:rPr>
                <w:rFonts w:cstheme="minorHAnsi"/>
                <w:sz w:val="20"/>
                <w:szCs w:val="20"/>
              </w:rPr>
            </w:pPr>
          </w:p>
          <w:p w14:paraId="3D11FB59" w14:textId="77777777" w:rsidR="004D18B8" w:rsidRDefault="004D18B8" w:rsidP="00760712">
            <w:pPr>
              <w:rPr>
                <w:rFonts w:cstheme="minorHAnsi"/>
                <w:sz w:val="24"/>
                <w:szCs w:val="24"/>
              </w:rPr>
            </w:pPr>
          </w:p>
          <w:p w14:paraId="293C82B5" w14:textId="77777777" w:rsidR="004D18B8" w:rsidRDefault="004D18B8" w:rsidP="00760712">
            <w:pPr>
              <w:rPr>
                <w:rFonts w:cstheme="minorHAnsi"/>
                <w:sz w:val="24"/>
                <w:szCs w:val="24"/>
              </w:rPr>
            </w:pPr>
          </w:p>
          <w:p w14:paraId="1895D86C" w14:textId="2566283C" w:rsidR="00760712" w:rsidRDefault="00760712" w:rsidP="00760712">
            <w:pPr>
              <w:rPr>
                <w:rFonts w:cstheme="minorHAnsi"/>
                <w:sz w:val="48"/>
                <w:szCs w:val="48"/>
              </w:rPr>
            </w:pPr>
            <w:r w:rsidRPr="00760712">
              <w:rPr>
                <w:rFonts w:cstheme="minorHAnsi"/>
                <w:sz w:val="24"/>
                <w:szCs w:val="24"/>
              </w:rPr>
              <w:t>Yes</w:t>
            </w:r>
          </w:p>
          <w:p w14:paraId="01E0652B" w14:textId="77777777" w:rsidR="00760712" w:rsidRPr="00760712" w:rsidRDefault="00760712" w:rsidP="003C5317">
            <w:pPr>
              <w:rPr>
                <w:rFonts w:cstheme="minorHAnsi"/>
                <w:sz w:val="20"/>
                <w:szCs w:val="20"/>
              </w:rPr>
            </w:pPr>
          </w:p>
          <w:p w14:paraId="2F5738FB" w14:textId="77777777" w:rsidR="00760712" w:rsidRDefault="00760712" w:rsidP="00760712">
            <w:pPr>
              <w:rPr>
                <w:rFonts w:cstheme="minorHAnsi"/>
                <w:sz w:val="24"/>
                <w:szCs w:val="24"/>
              </w:rPr>
            </w:pPr>
          </w:p>
          <w:p w14:paraId="56B8051D" w14:textId="2CFA2721" w:rsidR="00760712" w:rsidRDefault="00760712" w:rsidP="00760712">
            <w:pPr>
              <w:rPr>
                <w:rFonts w:cstheme="minorHAnsi"/>
                <w:sz w:val="48"/>
                <w:szCs w:val="48"/>
              </w:rPr>
            </w:pPr>
            <w:r w:rsidRPr="00760712">
              <w:rPr>
                <w:rFonts w:cstheme="minorHAnsi"/>
                <w:sz w:val="24"/>
                <w:szCs w:val="24"/>
              </w:rPr>
              <w:t>Yes</w:t>
            </w:r>
          </w:p>
          <w:p w14:paraId="26D038F2" w14:textId="479C6ABF" w:rsidR="003117E8" w:rsidRPr="00760712" w:rsidRDefault="003117E8" w:rsidP="00713AF4">
            <w:pPr>
              <w:rPr>
                <w:rFonts w:cstheme="minorHAnsi"/>
                <w:sz w:val="20"/>
                <w:szCs w:val="20"/>
              </w:rPr>
            </w:pPr>
          </w:p>
          <w:p w14:paraId="570B1580" w14:textId="77777777" w:rsidR="00760712" w:rsidRDefault="00760712" w:rsidP="00760712">
            <w:pPr>
              <w:rPr>
                <w:rFonts w:cstheme="minorHAnsi"/>
                <w:sz w:val="24"/>
                <w:szCs w:val="24"/>
              </w:rPr>
            </w:pPr>
          </w:p>
          <w:p w14:paraId="51CEABA0" w14:textId="15862DAE" w:rsidR="00760712" w:rsidRDefault="00760712" w:rsidP="00760712">
            <w:pPr>
              <w:rPr>
                <w:rFonts w:cstheme="minorHAnsi"/>
                <w:sz w:val="48"/>
                <w:szCs w:val="48"/>
              </w:rPr>
            </w:pPr>
            <w:r w:rsidRPr="00760712">
              <w:rPr>
                <w:rFonts w:cstheme="minorHAnsi"/>
                <w:sz w:val="24"/>
                <w:szCs w:val="24"/>
              </w:rPr>
              <w:t>Yes</w:t>
            </w:r>
          </w:p>
          <w:p w14:paraId="7A166DED" w14:textId="4031CE93" w:rsidR="003117E8" w:rsidRPr="00760712" w:rsidRDefault="003117E8" w:rsidP="00713AF4">
            <w:pPr>
              <w:rPr>
                <w:rFonts w:cstheme="minorHAnsi"/>
                <w:sz w:val="20"/>
                <w:szCs w:val="20"/>
              </w:rPr>
            </w:pPr>
          </w:p>
          <w:p w14:paraId="5292E4F6" w14:textId="77777777" w:rsidR="00D80B42" w:rsidRPr="00D80B42" w:rsidRDefault="00D80B42" w:rsidP="00D80B42">
            <w:pPr>
              <w:rPr>
                <w:rFonts w:cstheme="minorHAnsi"/>
                <w:sz w:val="20"/>
                <w:szCs w:val="20"/>
              </w:rPr>
            </w:pPr>
          </w:p>
          <w:p w14:paraId="46BC6DDF" w14:textId="5F44B062" w:rsidR="00D80B42" w:rsidRDefault="00D80B42" w:rsidP="00D80B42">
            <w:pPr>
              <w:rPr>
                <w:rFonts w:cstheme="minorHAnsi"/>
                <w:sz w:val="48"/>
                <w:szCs w:val="48"/>
              </w:rPr>
            </w:pPr>
          </w:p>
          <w:p w14:paraId="6C2B674E" w14:textId="692F7F95" w:rsidR="003117E8" w:rsidRDefault="003117E8" w:rsidP="00713AF4">
            <w:pPr>
              <w:rPr>
                <w:iCs/>
              </w:rPr>
            </w:pPr>
          </w:p>
          <w:p w14:paraId="29FB17F0" w14:textId="77777777" w:rsidR="003117E8" w:rsidRDefault="003117E8" w:rsidP="00713AF4">
            <w:pPr>
              <w:rPr>
                <w:iCs/>
              </w:rPr>
            </w:pPr>
          </w:p>
          <w:p w14:paraId="34B4567B" w14:textId="77777777" w:rsidR="003117E8" w:rsidRDefault="003117E8" w:rsidP="00713AF4">
            <w:pPr>
              <w:rPr>
                <w:iCs/>
              </w:rPr>
            </w:pPr>
          </w:p>
          <w:p w14:paraId="4988913F" w14:textId="77777777" w:rsidR="003117E8" w:rsidRDefault="003117E8" w:rsidP="00713AF4">
            <w:pPr>
              <w:rPr>
                <w:iCs/>
              </w:rPr>
            </w:pPr>
          </w:p>
          <w:p w14:paraId="01E01116" w14:textId="77777777" w:rsidR="003117E8" w:rsidRDefault="003117E8" w:rsidP="00713AF4">
            <w:pPr>
              <w:rPr>
                <w:iCs/>
              </w:rPr>
            </w:pPr>
          </w:p>
          <w:p w14:paraId="66BB2CD0" w14:textId="77777777" w:rsidR="003117E8" w:rsidRDefault="003117E8" w:rsidP="00713AF4">
            <w:pPr>
              <w:rPr>
                <w:iCs/>
              </w:rPr>
            </w:pPr>
          </w:p>
          <w:p w14:paraId="34C6E2D7" w14:textId="77777777" w:rsidR="003117E8" w:rsidRDefault="003117E8" w:rsidP="00713AF4">
            <w:pPr>
              <w:rPr>
                <w:iCs/>
              </w:rPr>
            </w:pPr>
          </w:p>
          <w:p w14:paraId="0AAAFC09" w14:textId="77777777" w:rsidR="003117E8" w:rsidRDefault="003117E8" w:rsidP="00713AF4">
            <w:pPr>
              <w:rPr>
                <w:iCs/>
              </w:rPr>
            </w:pPr>
          </w:p>
          <w:p w14:paraId="23EA997C" w14:textId="77777777" w:rsidR="003117E8" w:rsidRDefault="003117E8" w:rsidP="00713AF4">
            <w:pPr>
              <w:rPr>
                <w:iCs/>
              </w:rPr>
            </w:pPr>
          </w:p>
          <w:p w14:paraId="2AF5A595" w14:textId="77777777" w:rsidR="003117E8" w:rsidRDefault="003117E8" w:rsidP="00713AF4">
            <w:pPr>
              <w:rPr>
                <w:iCs/>
              </w:rPr>
            </w:pPr>
          </w:p>
          <w:p w14:paraId="5C465095" w14:textId="77777777" w:rsidR="003117E8" w:rsidRDefault="003117E8" w:rsidP="00713AF4">
            <w:pPr>
              <w:rPr>
                <w:iCs/>
              </w:rPr>
            </w:pPr>
          </w:p>
          <w:p w14:paraId="3B342D0B" w14:textId="77777777" w:rsidR="003117E8" w:rsidRDefault="003117E8" w:rsidP="00713AF4">
            <w:pPr>
              <w:rPr>
                <w:iCs/>
              </w:rPr>
            </w:pPr>
          </w:p>
          <w:p w14:paraId="34F6F2A7" w14:textId="77777777" w:rsidR="00760712" w:rsidRDefault="00760712" w:rsidP="00760712">
            <w:pPr>
              <w:rPr>
                <w:rFonts w:cstheme="minorHAnsi"/>
                <w:sz w:val="24"/>
                <w:szCs w:val="24"/>
              </w:rPr>
            </w:pPr>
          </w:p>
          <w:p w14:paraId="5C060DA6" w14:textId="77777777" w:rsidR="00160CF7" w:rsidRDefault="00160CF7" w:rsidP="00760712">
            <w:pPr>
              <w:rPr>
                <w:rFonts w:cstheme="minorHAnsi"/>
                <w:sz w:val="24"/>
                <w:szCs w:val="24"/>
              </w:rPr>
            </w:pPr>
          </w:p>
          <w:p w14:paraId="1743DF65" w14:textId="0B796533" w:rsidR="003117E8" w:rsidRPr="003117E8" w:rsidRDefault="003117E8" w:rsidP="00713AF4">
            <w:pPr>
              <w:rPr>
                <w:iCs/>
              </w:rPr>
            </w:pPr>
          </w:p>
        </w:tc>
      </w:tr>
    </w:tbl>
    <w:p w14:paraId="23D6A27C" w14:textId="12260227" w:rsidR="000A3F74" w:rsidRDefault="000A3F74" w:rsidP="00E851B5">
      <w:pPr>
        <w:rPr>
          <w:b/>
          <w:bCs/>
          <w:u w:val="single"/>
        </w:rPr>
      </w:pPr>
    </w:p>
    <w:p w14:paraId="0810DC29" w14:textId="77777777" w:rsidR="008234C8" w:rsidRDefault="008234C8" w:rsidP="00E851B5">
      <w:pPr>
        <w:rPr>
          <w:b/>
          <w:bCs/>
          <w:sz w:val="28"/>
          <w:szCs w:val="28"/>
        </w:rPr>
      </w:pPr>
    </w:p>
    <w:p w14:paraId="709F5EF7" w14:textId="09DAD023" w:rsidR="008234C8" w:rsidRPr="008234C8" w:rsidRDefault="008234C8" w:rsidP="00E851B5">
      <w:pPr>
        <w:rPr>
          <w:b/>
          <w:bCs/>
          <w:sz w:val="28"/>
          <w:szCs w:val="28"/>
        </w:rPr>
      </w:pPr>
      <w:r w:rsidRPr="008234C8">
        <w:rPr>
          <w:b/>
          <w:bCs/>
          <w:sz w:val="28"/>
          <w:szCs w:val="28"/>
        </w:rPr>
        <w:t>Reference List add here below</w:t>
      </w:r>
    </w:p>
    <w:p w14:paraId="37D75FEC" w14:textId="77777777" w:rsidR="006B0826" w:rsidRDefault="006B0826" w:rsidP="006B0826">
      <w:pPr>
        <w:rPr>
          <w:rFonts w:ascii="Arial" w:hAnsi="Arial" w:cs="Arial"/>
          <w:color w:val="222222"/>
          <w:sz w:val="20"/>
          <w:szCs w:val="20"/>
          <w:shd w:val="clear" w:color="auto" w:fill="FFFFFF"/>
        </w:rPr>
      </w:pPr>
      <w:r>
        <w:rPr>
          <w:rFonts w:ascii="Arial" w:hAnsi="Arial" w:cs="Arial"/>
          <w:color w:val="222222"/>
          <w:sz w:val="20"/>
          <w:szCs w:val="20"/>
          <w:shd w:val="clear" w:color="auto" w:fill="FFFFFF"/>
        </w:rPr>
        <w:t>Samet, J.M., 2013. Tobacco smoking: the leading cause of preventable disease worldwide. </w:t>
      </w:r>
      <w:r>
        <w:rPr>
          <w:rFonts w:ascii="Arial" w:hAnsi="Arial" w:cs="Arial"/>
          <w:i/>
          <w:iCs/>
          <w:color w:val="222222"/>
          <w:sz w:val="20"/>
          <w:szCs w:val="20"/>
          <w:shd w:val="clear" w:color="auto" w:fill="FFFFFF"/>
        </w:rPr>
        <w:t>Thoracic surgery clinics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(2), pp.103-112.</w:t>
      </w:r>
    </w:p>
    <w:p w14:paraId="5C87B268" w14:textId="77777777" w:rsidR="006B0826" w:rsidRDefault="006B0826" w:rsidP="006B0826">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Conner, M. and Norman, P., 2017. Health behaviour: Current issues and challenges. </w:t>
      </w:r>
      <w:r>
        <w:rPr>
          <w:rFonts w:ascii="Arial" w:hAnsi="Arial" w:cs="Arial"/>
          <w:i/>
          <w:iCs/>
          <w:color w:val="222222"/>
          <w:sz w:val="20"/>
          <w:szCs w:val="20"/>
          <w:shd w:val="clear" w:color="auto" w:fill="FFFFFF"/>
        </w:rPr>
        <w:t>Psychology &amp;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(8), pp.895-906.</w:t>
      </w:r>
    </w:p>
    <w:p w14:paraId="5CD4192B" w14:textId="77777777" w:rsidR="006B0826" w:rsidRDefault="006B0826" w:rsidP="006B0826">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Cope, G.F., 2016. </w:t>
      </w:r>
      <w:r>
        <w:rPr>
          <w:rFonts w:ascii="Arial" w:hAnsi="Arial" w:cs="Arial"/>
          <w:i/>
          <w:iCs/>
          <w:color w:val="222222"/>
          <w:sz w:val="20"/>
          <w:szCs w:val="20"/>
          <w:shd w:val="clear" w:color="auto" w:fill="FFFFFF"/>
        </w:rPr>
        <w:t>Smoking-what all healthcare professionals need to know</w:t>
      </w:r>
      <w:r>
        <w:rPr>
          <w:rFonts w:ascii="Arial" w:hAnsi="Arial" w:cs="Arial"/>
          <w:color w:val="222222"/>
          <w:sz w:val="20"/>
          <w:szCs w:val="20"/>
          <w:shd w:val="clear" w:color="auto" w:fill="FFFFFF"/>
        </w:rPr>
        <w:t>. M&amp;K Update Ltd.</w:t>
      </w:r>
    </w:p>
    <w:p w14:paraId="4FD67B35" w14:textId="77777777" w:rsidR="006B0826" w:rsidRDefault="006B0826" w:rsidP="006B0826">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Baskerville, N.B., </w:t>
      </w:r>
      <w:proofErr w:type="spellStart"/>
      <w:r>
        <w:rPr>
          <w:rFonts w:ascii="Arial" w:hAnsi="Arial" w:cs="Arial"/>
          <w:color w:val="222222"/>
          <w:sz w:val="20"/>
          <w:szCs w:val="20"/>
          <w:shd w:val="clear" w:color="auto" w:fill="FFFFFF"/>
        </w:rPr>
        <w:t>Azagba</w:t>
      </w:r>
      <w:proofErr w:type="spellEnd"/>
      <w:r>
        <w:rPr>
          <w:rFonts w:ascii="Arial" w:hAnsi="Arial" w:cs="Arial"/>
          <w:color w:val="222222"/>
          <w:sz w:val="20"/>
          <w:szCs w:val="20"/>
          <w:shd w:val="clear" w:color="auto" w:fill="FFFFFF"/>
        </w:rPr>
        <w:t>, S., Norman, C., McKeown, K. and Brown, K.S., 2015. Effect of a digital social media campaign on young adult smoking cessation. </w:t>
      </w:r>
      <w:r>
        <w:rPr>
          <w:rFonts w:ascii="Arial" w:hAnsi="Arial" w:cs="Arial"/>
          <w:i/>
          <w:iCs/>
          <w:color w:val="222222"/>
          <w:sz w:val="20"/>
          <w:szCs w:val="20"/>
          <w:shd w:val="clear" w:color="auto" w:fill="FFFFFF"/>
        </w:rPr>
        <w:t>Nicotine &amp; Tobacco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(3), pp.351-360.</w:t>
      </w:r>
    </w:p>
    <w:p w14:paraId="7241925E" w14:textId="77777777" w:rsidR="006B0826" w:rsidRDefault="006B0826" w:rsidP="006B0826">
      <w:pPr>
        <w:rPr>
          <w:rFonts w:ascii="Arial" w:hAnsi="Arial" w:cs="Arial"/>
          <w:color w:val="222222"/>
          <w:sz w:val="20"/>
          <w:szCs w:val="20"/>
          <w:shd w:val="clear" w:color="auto" w:fill="FFFFFF"/>
        </w:rPr>
      </w:pPr>
      <w:r>
        <w:rPr>
          <w:rFonts w:ascii="Arial" w:hAnsi="Arial" w:cs="Arial"/>
          <w:color w:val="222222"/>
          <w:sz w:val="20"/>
          <w:szCs w:val="20"/>
          <w:shd w:val="clear" w:color="auto" w:fill="FFFFFF"/>
        </w:rPr>
        <w:t>Philip, K.E., Bu, F., Polkey, M.I., Brown, J., Steptoe, A., Hopkinson, N.S. and Fancourt, D., 2022. Relationship of smoking with current and future social isolation and loneliness: 12-year follow-up of older adults in England. </w:t>
      </w:r>
      <w:r>
        <w:rPr>
          <w:rFonts w:ascii="Arial" w:hAnsi="Arial" w:cs="Arial"/>
          <w:i/>
          <w:iCs/>
          <w:color w:val="222222"/>
          <w:sz w:val="20"/>
          <w:szCs w:val="20"/>
          <w:shd w:val="clear" w:color="auto" w:fill="FFFFFF"/>
        </w:rPr>
        <w:t>The Lancet Regional Health–Europe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w:t>
      </w:r>
    </w:p>
    <w:p w14:paraId="5899127D" w14:textId="77777777" w:rsidR="006B0826" w:rsidRDefault="006B0826" w:rsidP="006B0826">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Hoffman, S.J. and Tan, C., 2015. Overview of systematic reviews on the health-related effects of government tobacco control policies. </w:t>
      </w:r>
      <w:r>
        <w:rPr>
          <w:rFonts w:ascii="Arial" w:hAnsi="Arial" w:cs="Arial"/>
          <w:i/>
          <w:iCs/>
          <w:color w:val="222222"/>
          <w:sz w:val="20"/>
          <w:szCs w:val="20"/>
          <w:shd w:val="clear" w:color="auto" w:fill="FFFFFF"/>
        </w:rPr>
        <w:t>BMC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(1), pp.1-11.</w:t>
      </w:r>
    </w:p>
    <w:p w14:paraId="03672672" w14:textId="77777777" w:rsidR="006B0826" w:rsidRDefault="006B0826" w:rsidP="006B0826">
      <w:r>
        <w:rPr>
          <w:rFonts w:ascii="Arial" w:hAnsi="Arial" w:cs="Arial"/>
          <w:color w:val="222222"/>
          <w:sz w:val="20"/>
          <w:szCs w:val="20"/>
          <w:shd w:val="clear" w:color="auto" w:fill="FFFFFF"/>
        </w:rPr>
        <w:t xml:space="preserve">Aldrich, M.C., Hidalgo, B., </w:t>
      </w:r>
      <w:proofErr w:type="spellStart"/>
      <w:r>
        <w:rPr>
          <w:rFonts w:ascii="Arial" w:hAnsi="Arial" w:cs="Arial"/>
          <w:color w:val="222222"/>
          <w:sz w:val="20"/>
          <w:szCs w:val="20"/>
          <w:shd w:val="clear" w:color="auto" w:fill="FFFFFF"/>
        </w:rPr>
        <w:t>Widome</w:t>
      </w:r>
      <w:proofErr w:type="spellEnd"/>
      <w:r>
        <w:rPr>
          <w:rFonts w:ascii="Arial" w:hAnsi="Arial" w:cs="Arial"/>
          <w:color w:val="222222"/>
          <w:sz w:val="20"/>
          <w:szCs w:val="20"/>
          <w:shd w:val="clear" w:color="auto" w:fill="FFFFFF"/>
        </w:rPr>
        <w:t>, R., Briss, P., Brownson, R.C. and Teutsch, S.M., 2015. The role of epidemiology in evidence-based policy making: a case study of tobacco use in youth. </w:t>
      </w:r>
      <w:r>
        <w:rPr>
          <w:rFonts w:ascii="Arial" w:hAnsi="Arial" w:cs="Arial"/>
          <w:i/>
          <w:iCs/>
          <w:color w:val="222222"/>
          <w:sz w:val="20"/>
          <w:szCs w:val="20"/>
          <w:shd w:val="clear" w:color="auto" w:fill="FFFFFF"/>
        </w:rPr>
        <w:t>Annals of epidemiology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(5), pp.360-365.</w:t>
      </w:r>
    </w:p>
    <w:p w14:paraId="1364A9E9" w14:textId="304BB40A" w:rsidR="00E27618" w:rsidRPr="008234C8" w:rsidRDefault="00E27618" w:rsidP="00E27618">
      <w:pPr>
        <w:spacing w:before="240"/>
        <w:rPr>
          <w:b/>
          <w:bCs/>
          <w:sz w:val="28"/>
          <w:szCs w:val="28"/>
        </w:rPr>
      </w:pPr>
      <w:r>
        <w:rPr>
          <w:rFonts w:ascii="Arial" w:hAnsi="Arial" w:cs="Arial"/>
          <w:color w:val="222222"/>
          <w:sz w:val="20"/>
          <w:szCs w:val="20"/>
          <w:shd w:val="clear" w:color="auto" w:fill="FFFFFF"/>
        </w:rPr>
        <w:t>Amos, A., Angus, K., Bostock, Y., Fidler, J. and Hastings, G., 2009. A review of young people and smoking in England.</w:t>
      </w:r>
    </w:p>
    <w:sectPr w:rsidR="00E27618" w:rsidRPr="008234C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FA304" w14:textId="77777777" w:rsidR="008656B5" w:rsidRDefault="008656B5" w:rsidP="005E31D9">
      <w:pPr>
        <w:spacing w:after="0" w:line="240" w:lineRule="auto"/>
      </w:pPr>
      <w:r>
        <w:separator/>
      </w:r>
    </w:p>
  </w:endnote>
  <w:endnote w:type="continuationSeparator" w:id="0">
    <w:p w14:paraId="6637AEFB" w14:textId="77777777" w:rsidR="008656B5" w:rsidRDefault="008656B5" w:rsidP="005E31D9">
      <w:pPr>
        <w:spacing w:after="0" w:line="240" w:lineRule="auto"/>
      </w:pPr>
      <w:r>
        <w:continuationSeparator/>
      </w:r>
    </w:p>
  </w:endnote>
  <w:endnote w:type="continuationNotice" w:id="1">
    <w:p w14:paraId="2BDE1276" w14:textId="77777777" w:rsidR="008656B5" w:rsidRDefault="008656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95AFD" w14:textId="77777777" w:rsidR="008656B5" w:rsidRDefault="008656B5" w:rsidP="005E31D9">
      <w:pPr>
        <w:spacing w:after="0" w:line="240" w:lineRule="auto"/>
      </w:pPr>
      <w:r>
        <w:separator/>
      </w:r>
    </w:p>
  </w:footnote>
  <w:footnote w:type="continuationSeparator" w:id="0">
    <w:p w14:paraId="6B26142B" w14:textId="77777777" w:rsidR="008656B5" w:rsidRDefault="008656B5" w:rsidP="005E31D9">
      <w:pPr>
        <w:spacing w:after="0" w:line="240" w:lineRule="auto"/>
      </w:pPr>
      <w:r>
        <w:continuationSeparator/>
      </w:r>
    </w:p>
  </w:footnote>
  <w:footnote w:type="continuationNotice" w:id="1">
    <w:p w14:paraId="7B78CABE" w14:textId="77777777" w:rsidR="008656B5" w:rsidRDefault="008656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76A47"/>
    <w:multiLevelType w:val="hybridMultilevel"/>
    <w:tmpl w:val="C6D8DA04"/>
    <w:lvl w:ilvl="0" w:tplc="6BD08FD4">
      <w:start w:val="1"/>
      <w:numFmt w:val="decimal"/>
      <w:lvlText w:val="%1."/>
      <w:lvlJc w:val="left"/>
      <w:pPr>
        <w:tabs>
          <w:tab w:val="num" w:pos="720"/>
        </w:tabs>
        <w:ind w:left="720" w:hanging="360"/>
      </w:pPr>
    </w:lvl>
    <w:lvl w:ilvl="1" w:tplc="19D8D906" w:tentative="1">
      <w:start w:val="1"/>
      <w:numFmt w:val="decimal"/>
      <w:lvlText w:val="%2."/>
      <w:lvlJc w:val="left"/>
      <w:pPr>
        <w:tabs>
          <w:tab w:val="num" w:pos="1440"/>
        </w:tabs>
        <w:ind w:left="1440" w:hanging="360"/>
      </w:pPr>
    </w:lvl>
    <w:lvl w:ilvl="2" w:tplc="530EC06E" w:tentative="1">
      <w:start w:val="1"/>
      <w:numFmt w:val="decimal"/>
      <w:lvlText w:val="%3."/>
      <w:lvlJc w:val="left"/>
      <w:pPr>
        <w:tabs>
          <w:tab w:val="num" w:pos="2160"/>
        </w:tabs>
        <w:ind w:left="2160" w:hanging="360"/>
      </w:pPr>
    </w:lvl>
    <w:lvl w:ilvl="3" w:tplc="BDBAFA4A" w:tentative="1">
      <w:start w:val="1"/>
      <w:numFmt w:val="decimal"/>
      <w:lvlText w:val="%4."/>
      <w:lvlJc w:val="left"/>
      <w:pPr>
        <w:tabs>
          <w:tab w:val="num" w:pos="2880"/>
        </w:tabs>
        <w:ind w:left="2880" w:hanging="360"/>
      </w:pPr>
    </w:lvl>
    <w:lvl w:ilvl="4" w:tplc="9C2E3810" w:tentative="1">
      <w:start w:val="1"/>
      <w:numFmt w:val="decimal"/>
      <w:lvlText w:val="%5."/>
      <w:lvlJc w:val="left"/>
      <w:pPr>
        <w:tabs>
          <w:tab w:val="num" w:pos="3600"/>
        </w:tabs>
        <w:ind w:left="3600" w:hanging="360"/>
      </w:pPr>
    </w:lvl>
    <w:lvl w:ilvl="5" w:tplc="0FF0C324" w:tentative="1">
      <w:start w:val="1"/>
      <w:numFmt w:val="decimal"/>
      <w:lvlText w:val="%6."/>
      <w:lvlJc w:val="left"/>
      <w:pPr>
        <w:tabs>
          <w:tab w:val="num" w:pos="4320"/>
        </w:tabs>
        <w:ind w:left="4320" w:hanging="360"/>
      </w:pPr>
    </w:lvl>
    <w:lvl w:ilvl="6" w:tplc="B0367B44" w:tentative="1">
      <w:start w:val="1"/>
      <w:numFmt w:val="decimal"/>
      <w:lvlText w:val="%7."/>
      <w:lvlJc w:val="left"/>
      <w:pPr>
        <w:tabs>
          <w:tab w:val="num" w:pos="5040"/>
        </w:tabs>
        <w:ind w:left="5040" w:hanging="360"/>
      </w:pPr>
    </w:lvl>
    <w:lvl w:ilvl="7" w:tplc="4B8A70F0" w:tentative="1">
      <w:start w:val="1"/>
      <w:numFmt w:val="decimal"/>
      <w:lvlText w:val="%8."/>
      <w:lvlJc w:val="left"/>
      <w:pPr>
        <w:tabs>
          <w:tab w:val="num" w:pos="5760"/>
        </w:tabs>
        <w:ind w:left="5760" w:hanging="360"/>
      </w:pPr>
    </w:lvl>
    <w:lvl w:ilvl="8" w:tplc="31389F16" w:tentative="1">
      <w:start w:val="1"/>
      <w:numFmt w:val="decimal"/>
      <w:lvlText w:val="%9."/>
      <w:lvlJc w:val="left"/>
      <w:pPr>
        <w:tabs>
          <w:tab w:val="num" w:pos="6480"/>
        </w:tabs>
        <w:ind w:left="6480" w:hanging="360"/>
      </w:pPr>
    </w:lvl>
  </w:abstractNum>
  <w:abstractNum w:abstractNumId="1"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4126543">
    <w:abstractNumId w:val="2"/>
  </w:num>
  <w:num w:numId="2" w16cid:durableId="314191838">
    <w:abstractNumId w:val="3"/>
  </w:num>
  <w:num w:numId="3" w16cid:durableId="18891879">
    <w:abstractNumId w:val="1"/>
  </w:num>
  <w:num w:numId="4" w16cid:durableId="1460223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20490"/>
    <w:rsid w:val="00041BD0"/>
    <w:rsid w:val="00051F8C"/>
    <w:rsid w:val="000A1BD5"/>
    <w:rsid w:val="000A3F74"/>
    <w:rsid w:val="000C0325"/>
    <w:rsid w:val="000C4B16"/>
    <w:rsid w:val="000C79C5"/>
    <w:rsid w:val="000D2C7C"/>
    <w:rsid w:val="000E0843"/>
    <w:rsid w:val="000F55CC"/>
    <w:rsid w:val="0013458A"/>
    <w:rsid w:val="001450C8"/>
    <w:rsid w:val="00147CE4"/>
    <w:rsid w:val="00160CF7"/>
    <w:rsid w:val="0019477A"/>
    <w:rsid w:val="001B3567"/>
    <w:rsid w:val="001F6FD0"/>
    <w:rsid w:val="00222EAE"/>
    <w:rsid w:val="00243B2E"/>
    <w:rsid w:val="0027686D"/>
    <w:rsid w:val="002776C0"/>
    <w:rsid w:val="002D63C1"/>
    <w:rsid w:val="002F78F4"/>
    <w:rsid w:val="003019D3"/>
    <w:rsid w:val="003117E8"/>
    <w:rsid w:val="0031273F"/>
    <w:rsid w:val="00356ADA"/>
    <w:rsid w:val="003675F9"/>
    <w:rsid w:val="00377DBF"/>
    <w:rsid w:val="003A5FE9"/>
    <w:rsid w:val="003B1B8F"/>
    <w:rsid w:val="003B3959"/>
    <w:rsid w:val="003B564A"/>
    <w:rsid w:val="003C3F2E"/>
    <w:rsid w:val="003C5317"/>
    <w:rsid w:val="003F1F8E"/>
    <w:rsid w:val="003F62E5"/>
    <w:rsid w:val="003F6DEE"/>
    <w:rsid w:val="0040177B"/>
    <w:rsid w:val="00426085"/>
    <w:rsid w:val="004435BE"/>
    <w:rsid w:val="004B1592"/>
    <w:rsid w:val="004D071B"/>
    <w:rsid w:val="004D18B8"/>
    <w:rsid w:val="004D7B88"/>
    <w:rsid w:val="004F0CFE"/>
    <w:rsid w:val="00506359"/>
    <w:rsid w:val="00525569"/>
    <w:rsid w:val="005268B0"/>
    <w:rsid w:val="0055534A"/>
    <w:rsid w:val="00560EAC"/>
    <w:rsid w:val="00574108"/>
    <w:rsid w:val="00582B18"/>
    <w:rsid w:val="00584359"/>
    <w:rsid w:val="005A559B"/>
    <w:rsid w:val="005B3BF1"/>
    <w:rsid w:val="005C645A"/>
    <w:rsid w:val="005D4A45"/>
    <w:rsid w:val="005E0039"/>
    <w:rsid w:val="005E31D9"/>
    <w:rsid w:val="00622CB7"/>
    <w:rsid w:val="006338BE"/>
    <w:rsid w:val="00652104"/>
    <w:rsid w:val="00677769"/>
    <w:rsid w:val="006A5CAE"/>
    <w:rsid w:val="006B0826"/>
    <w:rsid w:val="006B57C0"/>
    <w:rsid w:val="006B5E7B"/>
    <w:rsid w:val="006C4AD7"/>
    <w:rsid w:val="006D2DE7"/>
    <w:rsid w:val="006E68EC"/>
    <w:rsid w:val="006F684A"/>
    <w:rsid w:val="00707826"/>
    <w:rsid w:val="00713AF4"/>
    <w:rsid w:val="00730CD0"/>
    <w:rsid w:val="007339F7"/>
    <w:rsid w:val="00750D4C"/>
    <w:rsid w:val="00754681"/>
    <w:rsid w:val="00756E06"/>
    <w:rsid w:val="00760712"/>
    <w:rsid w:val="00762581"/>
    <w:rsid w:val="0078222D"/>
    <w:rsid w:val="00783004"/>
    <w:rsid w:val="007A24EF"/>
    <w:rsid w:val="007C55A5"/>
    <w:rsid w:val="007D210F"/>
    <w:rsid w:val="007F5C64"/>
    <w:rsid w:val="00801263"/>
    <w:rsid w:val="00806EBD"/>
    <w:rsid w:val="00821B4D"/>
    <w:rsid w:val="008234C8"/>
    <w:rsid w:val="00825133"/>
    <w:rsid w:val="00826958"/>
    <w:rsid w:val="00834988"/>
    <w:rsid w:val="0084729C"/>
    <w:rsid w:val="008656B5"/>
    <w:rsid w:val="008679DE"/>
    <w:rsid w:val="00873CA3"/>
    <w:rsid w:val="00886CAC"/>
    <w:rsid w:val="008B3891"/>
    <w:rsid w:val="008D0356"/>
    <w:rsid w:val="008E4003"/>
    <w:rsid w:val="00942F03"/>
    <w:rsid w:val="009865E0"/>
    <w:rsid w:val="00990A6F"/>
    <w:rsid w:val="009A11F6"/>
    <w:rsid w:val="009A4CAD"/>
    <w:rsid w:val="009F2BEA"/>
    <w:rsid w:val="00A03428"/>
    <w:rsid w:val="00A36F32"/>
    <w:rsid w:val="00A401DB"/>
    <w:rsid w:val="00A42830"/>
    <w:rsid w:val="00A95BA2"/>
    <w:rsid w:val="00AA37E8"/>
    <w:rsid w:val="00AA4188"/>
    <w:rsid w:val="00AB384E"/>
    <w:rsid w:val="00AB3A76"/>
    <w:rsid w:val="00AC28AB"/>
    <w:rsid w:val="00B0611D"/>
    <w:rsid w:val="00B24452"/>
    <w:rsid w:val="00B33CBA"/>
    <w:rsid w:val="00BA5B74"/>
    <w:rsid w:val="00C0247A"/>
    <w:rsid w:val="00C1479E"/>
    <w:rsid w:val="00C149B6"/>
    <w:rsid w:val="00C6265D"/>
    <w:rsid w:val="00C67246"/>
    <w:rsid w:val="00C953F4"/>
    <w:rsid w:val="00CC106C"/>
    <w:rsid w:val="00CD47AB"/>
    <w:rsid w:val="00D17FE3"/>
    <w:rsid w:val="00D50733"/>
    <w:rsid w:val="00D65FAC"/>
    <w:rsid w:val="00D779C3"/>
    <w:rsid w:val="00D80B42"/>
    <w:rsid w:val="00DB3EBB"/>
    <w:rsid w:val="00DC31BB"/>
    <w:rsid w:val="00DC5FA1"/>
    <w:rsid w:val="00DE4AB6"/>
    <w:rsid w:val="00DF1702"/>
    <w:rsid w:val="00E0227D"/>
    <w:rsid w:val="00E02E76"/>
    <w:rsid w:val="00E27618"/>
    <w:rsid w:val="00E4108E"/>
    <w:rsid w:val="00E4780A"/>
    <w:rsid w:val="00E50D8D"/>
    <w:rsid w:val="00E6424A"/>
    <w:rsid w:val="00E710E6"/>
    <w:rsid w:val="00E746CD"/>
    <w:rsid w:val="00E851B5"/>
    <w:rsid w:val="00ED11DC"/>
    <w:rsid w:val="00EE2807"/>
    <w:rsid w:val="00F7180E"/>
    <w:rsid w:val="00F9244D"/>
    <w:rsid w:val="00FA7CD8"/>
    <w:rsid w:val="00FC326B"/>
    <w:rsid w:val="00FC3B9C"/>
    <w:rsid w:val="00FE664F"/>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1128</Words>
  <Characters>6432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HARDEEP KAUR</cp:lastModifiedBy>
  <cp:revision>4</cp:revision>
  <cp:lastPrinted>2019-11-26T18:00:00Z</cp:lastPrinted>
  <dcterms:created xsi:type="dcterms:W3CDTF">2024-03-03T20:21:00Z</dcterms:created>
  <dcterms:modified xsi:type="dcterms:W3CDTF">2024-03-03T20:22:00Z</dcterms:modified>
</cp:coreProperties>
</file>