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8FC501" w14:textId="2D2F5A01" w:rsidR="00652A5D" w:rsidRPr="001A79D1" w:rsidRDefault="001F725E" w:rsidP="00C9221A">
      <w:pPr>
        <w:jc w:val="center"/>
        <w:rPr>
          <w:rFonts w:ascii="Arial" w:hAnsi="Arial" w:cs="Arial"/>
          <w:b/>
          <w:bCs/>
          <w:sz w:val="48"/>
          <w:szCs w:val="48"/>
        </w:rPr>
      </w:pPr>
      <w:r w:rsidRPr="001A79D1">
        <w:rPr>
          <w:rFonts w:ascii="Arial" w:hAnsi="Arial" w:cs="Arial"/>
          <w:b/>
          <w:bCs/>
          <w:sz w:val="48"/>
          <w:szCs w:val="48"/>
        </w:rPr>
        <w:t>BSc</w:t>
      </w:r>
      <w:r w:rsidR="00652A5D" w:rsidRPr="001A79D1">
        <w:rPr>
          <w:rFonts w:ascii="Arial" w:hAnsi="Arial" w:cs="Arial"/>
          <w:b/>
          <w:bCs/>
          <w:sz w:val="48"/>
          <w:szCs w:val="48"/>
        </w:rPr>
        <w:t xml:space="preserve"> </w:t>
      </w:r>
      <w:r w:rsidRPr="001A79D1">
        <w:rPr>
          <w:rFonts w:ascii="Arial" w:hAnsi="Arial" w:cs="Arial"/>
          <w:b/>
          <w:bCs/>
          <w:sz w:val="48"/>
          <w:szCs w:val="48"/>
        </w:rPr>
        <w:t>(Hons) Health and Social Care</w:t>
      </w:r>
    </w:p>
    <w:p w14:paraId="61FD1D13" w14:textId="77777777" w:rsidR="00652A5D" w:rsidRPr="001A79D1" w:rsidRDefault="00652A5D" w:rsidP="00C9221A">
      <w:pPr>
        <w:jc w:val="center"/>
        <w:rPr>
          <w:rFonts w:ascii="Arial" w:hAnsi="Arial" w:cs="Arial"/>
          <w:b/>
          <w:bCs/>
          <w:sz w:val="48"/>
          <w:szCs w:val="48"/>
        </w:rPr>
      </w:pPr>
    </w:p>
    <w:p w14:paraId="4180EE3B" w14:textId="4B85AAFA" w:rsidR="00C9221A" w:rsidRPr="001A79D1" w:rsidRDefault="00C9221A" w:rsidP="00C9221A">
      <w:pPr>
        <w:jc w:val="center"/>
        <w:rPr>
          <w:rFonts w:ascii="Arial" w:hAnsi="Arial" w:cs="Arial"/>
          <w:b/>
          <w:bCs/>
          <w:sz w:val="48"/>
          <w:szCs w:val="48"/>
        </w:rPr>
      </w:pPr>
      <w:r w:rsidRPr="001A79D1">
        <w:rPr>
          <w:rFonts w:ascii="Arial" w:hAnsi="Arial" w:cs="Arial"/>
          <w:b/>
          <w:bCs/>
          <w:sz w:val="48"/>
          <w:szCs w:val="48"/>
        </w:rPr>
        <w:t xml:space="preserve">PRINCIPLES OF </w:t>
      </w:r>
      <w:r w:rsidR="00450972" w:rsidRPr="001A79D1">
        <w:rPr>
          <w:rFonts w:ascii="Arial" w:hAnsi="Arial" w:cs="Arial"/>
          <w:b/>
          <w:bCs/>
          <w:sz w:val="48"/>
          <w:szCs w:val="48"/>
        </w:rPr>
        <w:t xml:space="preserve">HEALTH AND SOCIAL CARE PRATICE </w:t>
      </w:r>
    </w:p>
    <w:p w14:paraId="0A402614" w14:textId="77777777" w:rsidR="00C9221A" w:rsidRPr="001A79D1" w:rsidRDefault="00C9221A" w:rsidP="00C9221A">
      <w:pPr>
        <w:rPr>
          <w:rFonts w:ascii="Arial" w:hAnsi="Arial" w:cs="Arial"/>
          <w:b/>
          <w:bCs/>
          <w:sz w:val="48"/>
          <w:szCs w:val="48"/>
        </w:rPr>
      </w:pPr>
    </w:p>
    <w:p w14:paraId="06057297" w14:textId="564E6D44" w:rsidR="00C9221A" w:rsidRPr="001A79D1" w:rsidRDefault="00C9221A" w:rsidP="00B60781">
      <w:pPr>
        <w:jc w:val="center"/>
        <w:rPr>
          <w:rFonts w:ascii="Arial" w:hAnsi="Arial" w:cs="Arial"/>
          <w:sz w:val="48"/>
          <w:szCs w:val="48"/>
        </w:rPr>
      </w:pPr>
      <w:r w:rsidRPr="001A79D1">
        <w:rPr>
          <w:rFonts w:ascii="Arial" w:hAnsi="Arial" w:cs="Arial"/>
          <w:b/>
          <w:bCs/>
          <w:sz w:val="48"/>
          <w:szCs w:val="48"/>
        </w:rPr>
        <w:t xml:space="preserve">Module Code: </w:t>
      </w:r>
      <w:r w:rsidR="003241C7" w:rsidRPr="001A79D1">
        <w:rPr>
          <w:rFonts w:ascii="Arial" w:hAnsi="Arial" w:cs="Arial"/>
          <w:sz w:val="48"/>
          <w:szCs w:val="48"/>
        </w:rPr>
        <w:t>BMHP5002</w:t>
      </w:r>
    </w:p>
    <w:p w14:paraId="1A09ACBA" w14:textId="77777777" w:rsidR="00C9221A" w:rsidRPr="001A79D1" w:rsidRDefault="00C9221A" w:rsidP="00C9221A">
      <w:pPr>
        <w:jc w:val="center"/>
        <w:rPr>
          <w:rFonts w:ascii="Arial" w:hAnsi="Arial" w:cs="Arial"/>
          <w:sz w:val="48"/>
          <w:szCs w:val="48"/>
        </w:rPr>
      </w:pPr>
      <w:r w:rsidRPr="001A79D1">
        <w:rPr>
          <w:rFonts w:ascii="Arial" w:hAnsi="Arial" w:cs="Arial"/>
          <w:b/>
          <w:bCs/>
          <w:sz w:val="48"/>
          <w:szCs w:val="48"/>
        </w:rPr>
        <w:t xml:space="preserve">Name: </w:t>
      </w:r>
      <w:r w:rsidRPr="001A79D1">
        <w:rPr>
          <w:rFonts w:ascii="Arial" w:hAnsi="Arial" w:cs="Arial"/>
          <w:sz w:val="48"/>
          <w:szCs w:val="48"/>
        </w:rPr>
        <w:t>Catia Araujo</w:t>
      </w:r>
    </w:p>
    <w:p w14:paraId="003412F2" w14:textId="77777777" w:rsidR="00C9221A" w:rsidRPr="001A79D1" w:rsidRDefault="00C9221A" w:rsidP="00C9221A">
      <w:pPr>
        <w:jc w:val="center"/>
        <w:rPr>
          <w:rFonts w:ascii="Arial" w:hAnsi="Arial" w:cs="Arial"/>
          <w:sz w:val="48"/>
          <w:szCs w:val="48"/>
        </w:rPr>
      </w:pPr>
      <w:r w:rsidRPr="001A79D1">
        <w:rPr>
          <w:rFonts w:ascii="Arial" w:hAnsi="Arial" w:cs="Arial"/>
          <w:b/>
          <w:bCs/>
          <w:sz w:val="48"/>
          <w:szCs w:val="48"/>
        </w:rPr>
        <w:t>ID Number</w:t>
      </w:r>
      <w:r w:rsidRPr="001A79D1">
        <w:rPr>
          <w:rFonts w:ascii="Arial" w:hAnsi="Arial" w:cs="Arial"/>
          <w:sz w:val="48"/>
          <w:szCs w:val="48"/>
        </w:rPr>
        <w:t>: 1916673</w:t>
      </w:r>
    </w:p>
    <w:p w14:paraId="68C78A4E" w14:textId="4CA2938B" w:rsidR="00C9221A" w:rsidRPr="00834327" w:rsidRDefault="00C9221A" w:rsidP="00C9221A">
      <w:pPr>
        <w:jc w:val="center"/>
        <w:rPr>
          <w:rFonts w:ascii="Arial" w:hAnsi="Arial" w:cs="Arial"/>
          <w:b/>
          <w:bCs/>
          <w:sz w:val="48"/>
          <w:szCs w:val="48"/>
        </w:rPr>
      </w:pPr>
      <w:r w:rsidRPr="001A79D1">
        <w:rPr>
          <w:rFonts w:ascii="Arial" w:hAnsi="Arial" w:cs="Arial"/>
          <w:b/>
          <w:bCs/>
          <w:sz w:val="48"/>
          <w:szCs w:val="48"/>
        </w:rPr>
        <w:t xml:space="preserve">Lecture: </w:t>
      </w:r>
      <w:proofErr w:type="spellStart"/>
      <w:r w:rsidR="00834327" w:rsidRPr="00834327">
        <w:rPr>
          <w:rFonts w:ascii="Arial" w:hAnsi="Arial" w:cs="Arial"/>
          <w:sz w:val="48"/>
          <w:szCs w:val="48"/>
        </w:rPr>
        <w:t>Adesewa</w:t>
      </w:r>
      <w:proofErr w:type="spellEnd"/>
      <w:r w:rsidR="00834327" w:rsidRPr="00834327">
        <w:rPr>
          <w:rFonts w:ascii="Arial" w:hAnsi="Arial" w:cs="Arial"/>
          <w:sz w:val="48"/>
          <w:szCs w:val="48"/>
        </w:rPr>
        <w:t xml:space="preserve"> Ajayi</w:t>
      </w:r>
    </w:p>
    <w:p w14:paraId="0439168A" w14:textId="1D2266F4" w:rsidR="0081087D" w:rsidRPr="001A79D1" w:rsidRDefault="0081087D" w:rsidP="00C9221A">
      <w:pPr>
        <w:jc w:val="center"/>
        <w:rPr>
          <w:rFonts w:ascii="Arial" w:hAnsi="Arial" w:cs="Arial"/>
          <w:b/>
          <w:bCs/>
          <w:sz w:val="48"/>
          <w:szCs w:val="48"/>
        </w:rPr>
      </w:pPr>
    </w:p>
    <w:p w14:paraId="4BD468AB" w14:textId="3E9BB14E" w:rsidR="0081087D" w:rsidRPr="006B3915" w:rsidRDefault="0081087D" w:rsidP="00C9221A">
      <w:pPr>
        <w:jc w:val="center"/>
        <w:rPr>
          <w:sz w:val="48"/>
          <w:szCs w:val="48"/>
        </w:rPr>
      </w:pPr>
      <w:r>
        <w:rPr>
          <w:noProof/>
        </w:rPr>
        <w:drawing>
          <wp:inline distT="0" distB="0" distL="0" distR="0" wp14:anchorId="75EDE628" wp14:editId="1B812696">
            <wp:extent cx="3286125" cy="2057400"/>
            <wp:effectExtent l="0" t="0" r="9525" b="0"/>
            <wp:docPr id="4" name="Picture 4" descr="HEALTH &amp; SOCIAL CARE - CACHE LEVEL 2 EXTENDED DIPLOMA (RQF) ONLINE COU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EALTH &amp; SOCIAL CARE - CACHE LEVEL 2 EXTENDED DIPLOMA (RQF) ONLINE COURS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86125" cy="2057400"/>
                    </a:xfrm>
                    <a:prstGeom prst="rect">
                      <a:avLst/>
                    </a:prstGeom>
                    <a:noFill/>
                    <a:ln>
                      <a:noFill/>
                    </a:ln>
                  </pic:spPr>
                </pic:pic>
              </a:graphicData>
            </a:graphic>
          </wp:inline>
        </w:drawing>
      </w:r>
    </w:p>
    <w:p w14:paraId="267B5866" w14:textId="65517651" w:rsidR="006E70A3" w:rsidRDefault="006E70A3"/>
    <w:p w14:paraId="0134E3D0" w14:textId="651442A1" w:rsidR="002E2653" w:rsidRDefault="002E2653"/>
    <w:p w14:paraId="554D10CD" w14:textId="088A6683" w:rsidR="002E2653" w:rsidRDefault="002E2653"/>
    <w:p w14:paraId="527868EF" w14:textId="5DBE5C6E" w:rsidR="00A53BD5" w:rsidRDefault="00A53BD5" w:rsidP="00A53BD5">
      <w:pPr>
        <w:jc w:val="center"/>
        <w:rPr>
          <w:b/>
          <w:bCs/>
          <w:sz w:val="48"/>
          <w:szCs w:val="48"/>
        </w:rPr>
      </w:pPr>
      <w:bookmarkStart w:id="0" w:name="_Hlk49962302"/>
    </w:p>
    <w:sdt>
      <w:sdtPr>
        <w:rPr>
          <w:rFonts w:asciiTheme="minorHAnsi" w:eastAsiaTheme="minorHAnsi" w:hAnsiTheme="minorHAnsi" w:cstheme="minorBidi"/>
          <w:color w:val="auto"/>
          <w:sz w:val="22"/>
          <w:szCs w:val="22"/>
        </w:rPr>
        <w:id w:val="1394001938"/>
        <w:docPartObj>
          <w:docPartGallery w:val="Table of Contents"/>
          <w:docPartUnique/>
        </w:docPartObj>
      </w:sdtPr>
      <w:sdtEndPr>
        <w:rPr>
          <w:rFonts w:ascii="Arial" w:hAnsi="Arial" w:cs="Arial"/>
          <w:b/>
          <w:bCs/>
          <w:noProof/>
        </w:rPr>
      </w:sdtEndPr>
      <w:sdtContent>
        <w:p w14:paraId="7E4BB260" w14:textId="123F82D9" w:rsidR="009E38AB" w:rsidRPr="00ED78E5" w:rsidRDefault="009E38AB">
          <w:pPr>
            <w:pStyle w:val="TOCHeading"/>
            <w:rPr>
              <w:rFonts w:ascii="Arial" w:hAnsi="Arial" w:cs="Arial"/>
              <w:b/>
              <w:bCs/>
              <w:color w:val="auto"/>
            </w:rPr>
          </w:pPr>
          <w:r w:rsidRPr="00ED78E5">
            <w:rPr>
              <w:rFonts w:ascii="Arial" w:hAnsi="Arial" w:cs="Arial"/>
              <w:b/>
              <w:bCs/>
              <w:color w:val="auto"/>
            </w:rPr>
            <w:t>Contents</w:t>
          </w:r>
        </w:p>
        <w:p w14:paraId="51F07E0D" w14:textId="625E5424" w:rsidR="006246D4" w:rsidRDefault="006246D4">
          <w:pPr>
            <w:rPr>
              <w:b/>
              <w:bCs/>
              <w:noProof/>
            </w:rPr>
          </w:pPr>
        </w:p>
        <w:p w14:paraId="7E2F5E55" w14:textId="77777777" w:rsidR="003B3B7D" w:rsidRDefault="006246D4" w:rsidP="000F0DCD">
          <w:pPr>
            <w:spacing w:line="360" w:lineRule="auto"/>
            <w:jc w:val="both"/>
            <w:rPr>
              <w:rFonts w:ascii="Arial" w:hAnsi="Arial" w:cs="Arial"/>
              <w:b/>
              <w:bCs/>
              <w:noProof/>
            </w:rPr>
          </w:pPr>
          <w:r w:rsidRPr="006246D4">
            <w:rPr>
              <w:rFonts w:ascii="Arial" w:hAnsi="Arial" w:cs="Arial"/>
              <w:b/>
              <w:bCs/>
              <w:noProof/>
            </w:rPr>
            <w:t>Introduction</w:t>
          </w:r>
          <w:r w:rsidR="003B3B7D">
            <w:rPr>
              <w:rFonts w:ascii="Arial" w:hAnsi="Arial" w:cs="Arial"/>
              <w:b/>
              <w:bCs/>
              <w:noProof/>
            </w:rPr>
            <w:t>………………………………………………………………………………………………3</w:t>
          </w:r>
        </w:p>
        <w:p w14:paraId="2689C0D1" w14:textId="77777777" w:rsidR="00877AF8" w:rsidRDefault="0070500B" w:rsidP="000F0DCD">
          <w:pPr>
            <w:spacing w:line="360" w:lineRule="auto"/>
            <w:jc w:val="both"/>
            <w:rPr>
              <w:rFonts w:ascii="Arial" w:hAnsi="Arial" w:cs="Arial"/>
              <w:b/>
              <w:bCs/>
              <w:noProof/>
            </w:rPr>
          </w:pPr>
          <w:bookmarkStart w:id="1" w:name="_Hlk70448798"/>
          <w:bookmarkStart w:id="2" w:name="_Hlk70426337"/>
          <w:r>
            <w:rPr>
              <w:rFonts w:ascii="Arial" w:hAnsi="Arial" w:cs="Arial"/>
              <w:b/>
              <w:bCs/>
              <w:noProof/>
            </w:rPr>
            <w:t>Principles of support policies</w:t>
          </w:r>
          <w:r w:rsidR="00B61FFE">
            <w:rPr>
              <w:rFonts w:ascii="Arial" w:hAnsi="Arial" w:cs="Arial"/>
              <w:b/>
              <w:bCs/>
              <w:noProof/>
            </w:rPr>
            <w:t xml:space="preserve"> and practice available in Mihomecare</w:t>
          </w:r>
          <w:bookmarkEnd w:id="1"/>
          <w:r w:rsidR="00B61FFE">
            <w:rPr>
              <w:rFonts w:ascii="Arial" w:hAnsi="Arial" w:cs="Arial"/>
              <w:b/>
              <w:bCs/>
              <w:noProof/>
            </w:rPr>
            <w:t>………………………</w:t>
          </w:r>
          <w:r w:rsidR="00F93FAB">
            <w:rPr>
              <w:rFonts w:ascii="Arial" w:hAnsi="Arial" w:cs="Arial"/>
              <w:b/>
              <w:bCs/>
              <w:noProof/>
            </w:rPr>
            <w:t>…</w:t>
          </w:r>
          <w:bookmarkEnd w:id="2"/>
          <w:r w:rsidR="00B61FFE">
            <w:rPr>
              <w:rFonts w:ascii="Arial" w:hAnsi="Arial" w:cs="Arial"/>
              <w:b/>
              <w:bCs/>
              <w:noProof/>
            </w:rPr>
            <w:t>4</w:t>
          </w:r>
        </w:p>
        <w:p w14:paraId="0413D0AA" w14:textId="2219F182" w:rsidR="00877AF8" w:rsidRDefault="00877AF8" w:rsidP="000F0DCD">
          <w:pPr>
            <w:spacing w:line="360" w:lineRule="auto"/>
            <w:jc w:val="both"/>
            <w:rPr>
              <w:rFonts w:ascii="Arial" w:hAnsi="Arial" w:cs="Arial"/>
              <w:b/>
              <w:bCs/>
            </w:rPr>
          </w:pPr>
          <w:r w:rsidRPr="00877AF8">
            <w:rPr>
              <w:rFonts w:ascii="Arial" w:hAnsi="Arial" w:cs="Arial"/>
              <w:b/>
              <w:bCs/>
            </w:rPr>
            <w:t>The principles of support available in organization</w:t>
          </w:r>
          <w:r>
            <w:rPr>
              <w:rFonts w:ascii="Arial" w:hAnsi="Arial" w:cs="Arial"/>
              <w:b/>
              <w:bCs/>
            </w:rPr>
            <w:t>………………………………………………5</w:t>
          </w:r>
        </w:p>
        <w:p w14:paraId="7664566D" w14:textId="0F08799A" w:rsidR="00C25A13" w:rsidRDefault="00C25A13" w:rsidP="000F0DCD">
          <w:pPr>
            <w:spacing w:line="360" w:lineRule="auto"/>
            <w:jc w:val="both"/>
            <w:rPr>
              <w:rFonts w:ascii="Arial" w:hAnsi="Arial" w:cs="Arial"/>
              <w:b/>
              <w:bCs/>
            </w:rPr>
          </w:pPr>
          <w:r w:rsidRPr="00C25A13">
            <w:rPr>
              <w:rFonts w:ascii="Arial" w:hAnsi="Arial" w:cs="Arial"/>
              <w:b/>
              <w:bCs/>
            </w:rPr>
            <w:t>The principles of support available analyzing and evaluating Health Social and Care</w:t>
          </w:r>
          <w:r>
            <w:rPr>
              <w:rFonts w:ascii="Arial" w:hAnsi="Arial" w:cs="Arial"/>
              <w:b/>
              <w:bCs/>
            </w:rPr>
            <w:t>………6</w:t>
          </w:r>
        </w:p>
        <w:p w14:paraId="0DAA11CE" w14:textId="09CCE011" w:rsidR="00EE45E0" w:rsidRPr="00EE45E0" w:rsidRDefault="00EE45E0" w:rsidP="00EE45E0">
          <w:pPr>
            <w:spacing w:line="360" w:lineRule="auto"/>
            <w:jc w:val="both"/>
            <w:rPr>
              <w:rFonts w:ascii="Arial" w:hAnsi="Arial" w:cs="Arial"/>
              <w:b/>
              <w:bCs/>
            </w:rPr>
          </w:pPr>
          <w:r w:rsidRPr="00EE45E0">
            <w:rPr>
              <w:rFonts w:ascii="Arial" w:hAnsi="Arial" w:cs="Arial"/>
              <w:b/>
              <w:bCs/>
            </w:rPr>
            <w:t>References</w:t>
          </w:r>
          <w:r>
            <w:rPr>
              <w:rFonts w:ascii="Arial" w:hAnsi="Arial" w:cs="Arial"/>
              <w:b/>
              <w:bCs/>
            </w:rPr>
            <w:t>……………………………………………………………………………………………</w:t>
          </w:r>
          <w:proofErr w:type="gramStart"/>
          <w:r>
            <w:rPr>
              <w:rFonts w:ascii="Arial" w:hAnsi="Arial" w:cs="Arial"/>
              <w:b/>
              <w:bCs/>
            </w:rPr>
            <w:t>…..</w:t>
          </w:r>
          <w:proofErr w:type="gramEnd"/>
          <w:r>
            <w:rPr>
              <w:rFonts w:ascii="Arial" w:hAnsi="Arial" w:cs="Arial"/>
              <w:b/>
              <w:bCs/>
            </w:rPr>
            <w:t>7</w:t>
          </w:r>
        </w:p>
        <w:p w14:paraId="719C4653" w14:textId="3BA3A47A" w:rsidR="003F43EC" w:rsidRDefault="003F43EC" w:rsidP="000F0DCD">
          <w:pPr>
            <w:spacing w:line="360" w:lineRule="auto"/>
            <w:jc w:val="both"/>
            <w:rPr>
              <w:rFonts w:ascii="Arial" w:hAnsi="Arial" w:cs="Arial"/>
              <w:b/>
              <w:bCs/>
            </w:rPr>
          </w:pPr>
          <w:r w:rsidRPr="003F43EC">
            <w:rPr>
              <w:rFonts w:ascii="Arial" w:hAnsi="Arial" w:cs="Arial"/>
              <w:b/>
              <w:bCs/>
            </w:rPr>
            <w:t>The principles of support, policy and practice legislations</w:t>
          </w:r>
          <w:r>
            <w:rPr>
              <w:rFonts w:ascii="Arial" w:hAnsi="Arial" w:cs="Arial"/>
              <w:b/>
              <w:bCs/>
            </w:rPr>
            <w:t>………………………………………</w:t>
          </w:r>
          <w:r w:rsidR="00EE45E0">
            <w:rPr>
              <w:rFonts w:ascii="Arial" w:hAnsi="Arial" w:cs="Arial"/>
              <w:b/>
              <w:bCs/>
            </w:rPr>
            <w:t>8</w:t>
          </w:r>
        </w:p>
        <w:p w14:paraId="2EF2A3EA" w14:textId="772395D0" w:rsidR="000F0DCD" w:rsidRDefault="000F0DCD" w:rsidP="000F0DCD">
          <w:pPr>
            <w:spacing w:line="360" w:lineRule="auto"/>
            <w:jc w:val="both"/>
            <w:rPr>
              <w:rFonts w:ascii="Arial" w:hAnsi="Arial" w:cs="Arial"/>
              <w:b/>
              <w:bCs/>
            </w:rPr>
          </w:pPr>
          <w:r w:rsidRPr="000F0DCD">
            <w:rPr>
              <w:rFonts w:ascii="Arial" w:hAnsi="Arial" w:cs="Arial"/>
              <w:b/>
              <w:bCs/>
            </w:rPr>
            <w:t>Recommendations for future policy, practice and protocols</w:t>
          </w:r>
          <w:r>
            <w:rPr>
              <w:rFonts w:ascii="Arial" w:hAnsi="Arial" w:cs="Arial"/>
              <w:b/>
              <w:bCs/>
            </w:rPr>
            <w:t>……………………………………</w:t>
          </w:r>
          <w:r w:rsidR="00EE45E0">
            <w:rPr>
              <w:rFonts w:ascii="Arial" w:hAnsi="Arial" w:cs="Arial"/>
              <w:b/>
              <w:bCs/>
            </w:rPr>
            <w:t>9</w:t>
          </w:r>
        </w:p>
        <w:p w14:paraId="2B37486C" w14:textId="3E33BE33" w:rsidR="00CB081D" w:rsidRDefault="00CB081D" w:rsidP="000F0DCD">
          <w:pPr>
            <w:spacing w:line="360" w:lineRule="auto"/>
            <w:jc w:val="both"/>
            <w:rPr>
              <w:rFonts w:ascii="Arial" w:hAnsi="Arial" w:cs="Arial"/>
              <w:b/>
              <w:bCs/>
            </w:rPr>
          </w:pPr>
          <w:r>
            <w:rPr>
              <w:rFonts w:ascii="Arial" w:hAnsi="Arial" w:cs="Arial"/>
              <w:b/>
              <w:bCs/>
            </w:rPr>
            <w:t xml:space="preserve">Conclusion……………………………………………………………………………………………...11 </w:t>
          </w:r>
        </w:p>
        <w:p w14:paraId="62149320" w14:textId="798814E5" w:rsidR="002B26C7" w:rsidRPr="000F0DCD" w:rsidRDefault="002B26C7" w:rsidP="000F0DCD">
          <w:pPr>
            <w:spacing w:line="360" w:lineRule="auto"/>
            <w:jc w:val="both"/>
            <w:rPr>
              <w:rFonts w:ascii="Arial" w:hAnsi="Arial" w:cs="Arial"/>
              <w:b/>
              <w:bCs/>
            </w:rPr>
          </w:pPr>
          <w:r>
            <w:rPr>
              <w:rFonts w:ascii="Arial" w:hAnsi="Arial" w:cs="Arial"/>
              <w:b/>
              <w:bCs/>
            </w:rPr>
            <w:t>References………………………………………………………………………………………………12</w:t>
          </w:r>
        </w:p>
        <w:p w14:paraId="2684E60F" w14:textId="77777777" w:rsidR="000F0DCD" w:rsidRPr="003F43EC" w:rsidRDefault="000F0DCD" w:rsidP="003F43EC">
          <w:pPr>
            <w:spacing w:line="360" w:lineRule="auto"/>
            <w:jc w:val="both"/>
            <w:rPr>
              <w:rFonts w:ascii="Arial" w:hAnsi="Arial" w:cs="Arial"/>
              <w:b/>
              <w:bCs/>
            </w:rPr>
          </w:pPr>
        </w:p>
        <w:p w14:paraId="5B0C387C" w14:textId="77777777" w:rsidR="003F43EC" w:rsidRDefault="003F43EC" w:rsidP="00C25A13">
          <w:pPr>
            <w:spacing w:line="360" w:lineRule="auto"/>
            <w:jc w:val="both"/>
            <w:rPr>
              <w:rFonts w:ascii="Arial" w:hAnsi="Arial" w:cs="Arial"/>
              <w:b/>
              <w:bCs/>
            </w:rPr>
          </w:pPr>
        </w:p>
        <w:p w14:paraId="30717913" w14:textId="77777777" w:rsidR="00C25A13" w:rsidRPr="00C25A13" w:rsidRDefault="00C25A13" w:rsidP="00C25A13">
          <w:pPr>
            <w:spacing w:line="360" w:lineRule="auto"/>
            <w:jc w:val="both"/>
            <w:rPr>
              <w:rFonts w:ascii="Arial" w:hAnsi="Arial" w:cs="Arial"/>
              <w:b/>
              <w:bCs/>
            </w:rPr>
          </w:pPr>
        </w:p>
        <w:p w14:paraId="5852DF4B" w14:textId="77777777" w:rsidR="00C25A13" w:rsidRPr="00877AF8" w:rsidRDefault="00C25A13" w:rsidP="00B878C0">
          <w:pPr>
            <w:jc w:val="both"/>
            <w:rPr>
              <w:rFonts w:ascii="Arial" w:hAnsi="Arial" w:cs="Arial"/>
              <w:b/>
              <w:bCs/>
              <w:noProof/>
            </w:rPr>
          </w:pPr>
        </w:p>
        <w:p w14:paraId="2B8948EA" w14:textId="77777777" w:rsidR="00877AF8" w:rsidRDefault="00877AF8">
          <w:pPr>
            <w:rPr>
              <w:rFonts w:ascii="Arial" w:hAnsi="Arial" w:cs="Arial"/>
              <w:b/>
              <w:bCs/>
              <w:noProof/>
            </w:rPr>
          </w:pPr>
        </w:p>
        <w:p w14:paraId="3B507E9D" w14:textId="77777777" w:rsidR="00F93FAB" w:rsidRDefault="00F93FAB">
          <w:pPr>
            <w:rPr>
              <w:rFonts w:ascii="Arial" w:hAnsi="Arial" w:cs="Arial"/>
              <w:b/>
              <w:bCs/>
              <w:noProof/>
            </w:rPr>
          </w:pPr>
        </w:p>
        <w:p w14:paraId="390715C5" w14:textId="426A043E" w:rsidR="009E38AB" w:rsidRPr="006246D4" w:rsidRDefault="0034180F">
          <w:pPr>
            <w:rPr>
              <w:rFonts w:ascii="Arial" w:hAnsi="Arial" w:cs="Arial"/>
            </w:rPr>
          </w:pPr>
        </w:p>
      </w:sdtContent>
    </w:sdt>
    <w:p w14:paraId="1A90DE23" w14:textId="77777777" w:rsidR="009E38AB" w:rsidRDefault="009E38AB" w:rsidP="00A53BD5">
      <w:pPr>
        <w:jc w:val="center"/>
        <w:rPr>
          <w:b/>
          <w:bCs/>
          <w:sz w:val="48"/>
          <w:szCs w:val="48"/>
        </w:rPr>
      </w:pPr>
    </w:p>
    <w:p w14:paraId="75C5DEAE" w14:textId="77777777" w:rsidR="003A73B8" w:rsidRDefault="003A73B8" w:rsidP="00825E48">
      <w:pPr>
        <w:jc w:val="center"/>
        <w:rPr>
          <w:b/>
          <w:bCs/>
          <w:sz w:val="48"/>
          <w:szCs w:val="48"/>
        </w:rPr>
      </w:pPr>
    </w:p>
    <w:p w14:paraId="736D9452" w14:textId="77777777" w:rsidR="003A73B8" w:rsidRDefault="003A73B8" w:rsidP="00825E48">
      <w:pPr>
        <w:jc w:val="center"/>
        <w:rPr>
          <w:b/>
          <w:bCs/>
          <w:sz w:val="48"/>
          <w:szCs w:val="48"/>
        </w:rPr>
      </w:pPr>
    </w:p>
    <w:p w14:paraId="248BDD5E" w14:textId="77777777" w:rsidR="003A73B8" w:rsidRDefault="003A73B8" w:rsidP="00825E48">
      <w:pPr>
        <w:jc w:val="center"/>
        <w:rPr>
          <w:b/>
          <w:bCs/>
          <w:sz w:val="48"/>
          <w:szCs w:val="48"/>
        </w:rPr>
      </w:pPr>
    </w:p>
    <w:p w14:paraId="4963BF9C" w14:textId="77777777" w:rsidR="003A73B8" w:rsidRDefault="003A73B8" w:rsidP="00825E48">
      <w:pPr>
        <w:jc w:val="center"/>
        <w:rPr>
          <w:b/>
          <w:bCs/>
          <w:sz w:val="48"/>
          <w:szCs w:val="48"/>
        </w:rPr>
      </w:pPr>
    </w:p>
    <w:p w14:paraId="7395E41B" w14:textId="28FDE047" w:rsidR="002E2653" w:rsidRPr="00217E3C" w:rsidRDefault="002E2653" w:rsidP="008671BF">
      <w:pPr>
        <w:rPr>
          <w:rFonts w:ascii="Arial" w:hAnsi="Arial" w:cs="Arial"/>
          <w:b/>
          <w:bCs/>
          <w:u w:val="single"/>
        </w:rPr>
      </w:pPr>
      <w:r w:rsidRPr="00217E3C">
        <w:rPr>
          <w:rFonts w:ascii="Arial" w:hAnsi="Arial" w:cs="Arial"/>
          <w:b/>
          <w:bCs/>
          <w:u w:val="single"/>
        </w:rPr>
        <w:lastRenderedPageBreak/>
        <w:t>I</w:t>
      </w:r>
      <w:r w:rsidR="00217E3C" w:rsidRPr="00217E3C">
        <w:rPr>
          <w:rFonts w:ascii="Arial" w:hAnsi="Arial" w:cs="Arial"/>
          <w:b/>
          <w:bCs/>
          <w:u w:val="single"/>
        </w:rPr>
        <w:t>ntroduction</w:t>
      </w:r>
    </w:p>
    <w:p w14:paraId="21D98F64" w14:textId="0F66DCBB" w:rsidR="00FE2E52" w:rsidRPr="0090078C" w:rsidRDefault="000578B3" w:rsidP="00B34C64">
      <w:pPr>
        <w:spacing w:line="360" w:lineRule="auto"/>
        <w:jc w:val="both"/>
        <w:rPr>
          <w:rFonts w:ascii="Arial" w:hAnsi="Arial" w:cs="Arial"/>
        </w:rPr>
      </w:pPr>
      <w:r>
        <w:rPr>
          <w:rFonts w:ascii="Arial" w:hAnsi="Arial" w:cs="Arial"/>
        </w:rPr>
        <w:t xml:space="preserve">This report I </w:t>
      </w:r>
      <w:r w:rsidR="00473076">
        <w:rPr>
          <w:rFonts w:ascii="Arial" w:hAnsi="Arial" w:cs="Arial"/>
        </w:rPr>
        <w:t>will</w:t>
      </w:r>
      <w:r w:rsidR="00F37AA3" w:rsidRPr="0090078C">
        <w:rPr>
          <w:rFonts w:ascii="Arial" w:hAnsi="Arial" w:cs="Arial"/>
        </w:rPr>
        <w:t xml:space="preserve"> select department</w:t>
      </w:r>
      <w:r w:rsidR="00A63393" w:rsidRPr="0090078C">
        <w:rPr>
          <w:rFonts w:ascii="Arial" w:hAnsi="Arial" w:cs="Arial"/>
        </w:rPr>
        <w:t xml:space="preserve"> </w:t>
      </w:r>
      <w:proofErr w:type="spellStart"/>
      <w:r w:rsidR="00513DE9" w:rsidRPr="0090078C">
        <w:rPr>
          <w:rFonts w:ascii="Arial" w:hAnsi="Arial" w:cs="Arial"/>
          <w:b/>
          <w:bCs/>
        </w:rPr>
        <w:t>MI</w:t>
      </w:r>
      <w:r w:rsidR="0017513A" w:rsidRPr="0090078C">
        <w:rPr>
          <w:rFonts w:ascii="Arial" w:hAnsi="Arial" w:cs="Arial"/>
          <w:b/>
          <w:bCs/>
        </w:rPr>
        <w:t>H</w:t>
      </w:r>
      <w:r w:rsidR="00513DE9" w:rsidRPr="0090078C">
        <w:rPr>
          <w:rFonts w:ascii="Arial" w:hAnsi="Arial" w:cs="Arial"/>
          <w:b/>
          <w:bCs/>
        </w:rPr>
        <w:t>omecare</w:t>
      </w:r>
      <w:proofErr w:type="spellEnd"/>
      <w:r w:rsidR="00503D04" w:rsidRPr="0090078C">
        <w:rPr>
          <w:rFonts w:ascii="Arial" w:hAnsi="Arial" w:cs="Arial"/>
          <w:b/>
          <w:bCs/>
        </w:rPr>
        <w:t>,</w:t>
      </w:r>
      <w:r w:rsidR="00503D04" w:rsidRPr="0090078C">
        <w:rPr>
          <w:rFonts w:ascii="Arial" w:hAnsi="Arial" w:cs="Arial"/>
        </w:rPr>
        <w:t xml:space="preserve"> becaus</w:t>
      </w:r>
      <w:r w:rsidR="00B34C64" w:rsidRPr="0090078C">
        <w:rPr>
          <w:rFonts w:ascii="Arial" w:hAnsi="Arial" w:cs="Arial"/>
        </w:rPr>
        <w:t>e</w:t>
      </w:r>
      <w:r w:rsidR="00737F7D" w:rsidRPr="0090078C">
        <w:rPr>
          <w:rFonts w:ascii="Arial" w:hAnsi="Arial" w:cs="Arial"/>
        </w:rPr>
        <w:t xml:space="preserve"> </w:t>
      </w:r>
      <w:r w:rsidR="0054466B" w:rsidRPr="0090078C">
        <w:rPr>
          <w:rFonts w:ascii="Arial" w:hAnsi="Arial" w:cs="Arial"/>
        </w:rPr>
        <w:t xml:space="preserve">is </w:t>
      </w:r>
      <w:proofErr w:type="spellStart"/>
      <w:proofErr w:type="gramStart"/>
      <w:r w:rsidR="0054466B" w:rsidRPr="0090078C">
        <w:rPr>
          <w:rFonts w:ascii="Arial" w:hAnsi="Arial" w:cs="Arial"/>
        </w:rPr>
        <w:t>a</w:t>
      </w:r>
      <w:proofErr w:type="spellEnd"/>
      <w:proofErr w:type="gramEnd"/>
      <w:r w:rsidR="0054466B" w:rsidRPr="0090078C">
        <w:rPr>
          <w:rFonts w:ascii="Arial" w:hAnsi="Arial" w:cs="Arial"/>
        </w:rPr>
        <w:t xml:space="preserve"> organization that providing </w:t>
      </w:r>
      <w:r w:rsidR="00FE2E52" w:rsidRPr="0090078C">
        <w:rPr>
          <w:rFonts w:ascii="Arial" w:hAnsi="Arial" w:cs="Arial"/>
        </w:rPr>
        <w:t>Care Home</w:t>
      </w:r>
      <w:r w:rsidR="0054466B" w:rsidRPr="0090078C">
        <w:rPr>
          <w:rFonts w:ascii="Arial" w:hAnsi="Arial" w:cs="Arial"/>
        </w:rPr>
        <w:t xml:space="preserve"> to support adults to live in their homes independent</w:t>
      </w:r>
      <w:r w:rsidR="00FE2E52" w:rsidRPr="0090078C">
        <w:rPr>
          <w:rFonts w:ascii="Arial" w:hAnsi="Arial" w:cs="Arial"/>
        </w:rPr>
        <w:t xml:space="preserve">ly. </w:t>
      </w:r>
    </w:p>
    <w:p w14:paraId="3FC7210B" w14:textId="049556F4" w:rsidR="00B404D6" w:rsidRPr="0090078C" w:rsidRDefault="00E401BC" w:rsidP="00B34C64">
      <w:pPr>
        <w:spacing w:line="360" w:lineRule="auto"/>
        <w:jc w:val="both"/>
        <w:rPr>
          <w:rFonts w:ascii="Arial" w:hAnsi="Arial" w:cs="Arial"/>
        </w:rPr>
      </w:pPr>
      <w:r w:rsidRPr="0090078C">
        <w:rPr>
          <w:rFonts w:ascii="Arial" w:hAnsi="Arial" w:cs="Arial"/>
        </w:rPr>
        <w:t xml:space="preserve">Recently, one of them had a fall and was hospitalized and returned home with a mobility frame. </w:t>
      </w:r>
      <w:r w:rsidR="00605FF6" w:rsidRPr="0090078C">
        <w:rPr>
          <w:rFonts w:ascii="Arial" w:hAnsi="Arial" w:cs="Arial"/>
        </w:rPr>
        <w:t xml:space="preserve">Although </w:t>
      </w:r>
      <w:r w:rsidR="00885487" w:rsidRPr="0090078C">
        <w:rPr>
          <w:rFonts w:ascii="Arial" w:hAnsi="Arial" w:cs="Arial"/>
        </w:rPr>
        <w:t xml:space="preserve">these </w:t>
      </w:r>
      <w:r w:rsidR="00AC2AFE" w:rsidRPr="0090078C">
        <w:rPr>
          <w:rFonts w:ascii="Arial" w:hAnsi="Arial" w:cs="Arial"/>
        </w:rPr>
        <w:t>clients are</w:t>
      </w:r>
      <w:r w:rsidR="00F64DFE" w:rsidRPr="0090078C">
        <w:rPr>
          <w:rFonts w:ascii="Arial" w:hAnsi="Arial" w:cs="Arial"/>
        </w:rPr>
        <w:t xml:space="preserve"> over 85 years old, has progressive dementia and </w:t>
      </w:r>
      <w:r w:rsidR="004719EA" w:rsidRPr="0090078C">
        <w:rPr>
          <w:rFonts w:ascii="Arial" w:hAnsi="Arial" w:cs="Arial"/>
        </w:rPr>
        <w:t>other chronic</w:t>
      </w:r>
      <w:r w:rsidR="00885487" w:rsidRPr="0090078C">
        <w:rPr>
          <w:rFonts w:ascii="Arial" w:hAnsi="Arial" w:cs="Arial"/>
        </w:rPr>
        <w:t xml:space="preserve"> conditions</w:t>
      </w:r>
      <w:r w:rsidR="00966C4F" w:rsidRPr="0090078C">
        <w:rPr>
          <w:rFonts w:ascii="Arial" w:hAnsi="Arial" w:cs="Arial"/>
        </w:rPr>
        <w:t>, they need personal care</w:t>
      </w:r>
      <w:r w:rsidR="00004830" w:rsidRPr="0090078C">
        <w:rPr>
          <w:rFonts w:ascii="Arial" w:hAnsi="Arial" w:cs="Arial"/>
        </w:rPr>
        <w:t>, improve her mobility, domestic and any social such interactions</w:t>
      </w:r>
      <w:r w:rsidR="00AC2AFE" w:rsidRPr="0090078C">
        <w:rPr>
          <w:rFonts w:ascii="Arial" w:hAnsi="Arial" w:cs="Arial"/>
        </w:rPr>
        <w:t>.</w:t>
      </w:r>
    </w:p>
    <w:p w14:paraId="5892A433" w14:textId="7E843896" w:rsidR="00EC0F37" w:rsidRPr="0090078C" w:rsidRDefault="00F22206" w:rsidP="00B34C64">
      <w:pPr>
        <w:spacing w:line="360" w:lineRule="auto"/>
        <w:jc w:val="both"/>
        <w:rPr>
          <w:rFonts w:ascii="Arial" w:hAnsi="Arial" w:cs="Arial"/>
        </w:rPr>
      </w:pPr>
      <w:r w:rsidRPr="0090078C">
        <w:rPr>
          <w:rFonts w:ascii="Arial" w:hAnsi="Arial" w:cs="Arial"/>
        </w:rPr>
        <w:t>Mihomecare, has</w:t>
      </w:r>
      <w:r w:rsidR="00F87CC8">
        <w:rPr>
          <w:rFonts w:ascii="Arial" w:hAnsi="Arial" w:cs="Arial"/>
        </w:rPr>
        <w:t xml:space="preserve"> </w:t>
      </w:r>
      <w:r w:rsidR="007806FB">
        <w:rPr>
          <w:rFonts w:ascii="Arial" w:hAnsi="Arial" w:cs="Arial"/>
        </w:rPr>
        <w:t xml:space="preserve">Service </w:t>
      </w:r>
      <w:r w:rsidR="007806FB" w:rsidRPr="0090078C">
        <w:rPr>
          <w:rFonts w:ascii="Arial" w:hAnsi="Arial" w:cs="Arial"/>
        </w:rPr>
        <w:t>Care</w:t>
      </w:r>
      <w:r w:rsidR="00BB7B9A" w:rsidRPr="0090078C">
        <w:rPr>
          <w:rFonts w:ascii="Arial" w:hAnsi="Arial" w:cs="Arial"/>
        </w:rPr>
        <w:t xml:space="preserve"> </w:t>
      </w:r>
      <w:r w:rsidR="00F87CC8">
        <w:rPr>
          <w:rFonts w:ascii="Arial" w:hAnsi="Arial" w:cs="Arial"/>
        </w:rPr>
        <w:t xml:space="preserve">at </w:t>
      </w:r>
      <w:r w:rsidR="00BB7B9A" w:rsidRPr="0090078C">
        <w:rPr>
          <w:rFonts w:ascii="Arial" w:hAnsi="Arial" w:cs="Arial"/>
        </w:rPr>
        <w:t xml:space="preserve">Home to help these people life as independent as possible and support people with mobility challenges and </w:t>
      </w:r>
      <w:r w:rsidR="00B96D7E" w:rsidRPr="0090078C">
        <w:rPr>
          <w:rFonts w:ascii="Arial" w:hAnsi="Arial" w:cs="Arial"/>
        </w:rPr>
        <w:t>dementia.</w:t>
      </w:r>
      <w:r w:rsidR="009B0FD6" w:rsidRPr="0090078C">
        <w:rPr>
          <w:rFonts w:ascii="Arial" w:hAnsi="Arial" w:cs="Arial"/>
        </w:rPr>
        <w:t xml:space="preserve"> This organization </w:t>
      </w:r>
      <w:r w:rsidR="00364A7C" w:rsidRPr="0090078C">
        <w:rPr>
          <w:rFonts w:ascii="Arial" w:hAnsi="Arial" w:cs="Arial"/>
        </w:rPr>
        <w:t>has the princi</w:t>
      </w:r>
      <w:r w:rsidR="009438F8" w:rsidRPr="0090078C">
        <w:rPr>
          <w:rFonts w:ascii="Arial" w:hAnsi="Arial" w:cs="Arial"/>
        </w:rPr>
        <w:t xml:space="preserve">ples such as values and </w:t>
      </w:r>
      <w:r w:rsidR="005837F3" w:rsidRPr="0090078C">
        <w:rPr>
          <w:rFonts w:ascii="Arial" w:hAnsi="Arial" w:cs="Arial"/>
        </w:rPr>
        <w:t>behaviors</w:t>
      </w:r>
      <w:r w:rsidR="00DF5DA3" w:rsidRPr="0090078C">
        <w:rPr>
          <w:rFonts w:ascii="Arial" w:hAnsi="Arial" w:cs="Arial"/>
        </w:rPr>
        <w:t>.</w:t>
      </w:r>
      <w:r w:rsidR="00712DB4" w:rsidRPr="0090078C">
        <w:rPr>
          <w:rFonts w:ascii="Arial" w:hAnsi="Arial" w:cs="Arial"/>
        </w:rPr>
        <w:t xml:space="preserve"> Our mission</w:t>
      </w:r>
      <w:r w:rsidR="00590CF0" w:rsidRPr="0090078C">
        <w:rPr>
          <w:rFonts w:ascii="Arial" w:hAnsi="Arial" w:cs="Arial"/>
        </w:rPr>
        <w:t xml:space="preserve"> we embrace values</w:t>
      </w:r>
      <w:r w:rsidR="008332C4" w:rsidRPr="0090078C">
        <w:rPr>
          <w:rFonts w:ascii="Arial" w:hAnsi="Arial" w:cs="Arial"/>
        </w:rPr>
        <w:t>: Honest, Respectful, Reliable</w:t>
      </w:r>
      <w:r w:rsidR="000D2EE3" w:rsidRPr="0090078C">
        <w:rPr>
          <w:rFonts w:ascii="Arial" w:hAnsi="Arial" w:cs="Arial"/>
        </w:rPr>
        <w:t>, Accountable</w:t>
      </w:r>
      <w:r w:rsidR="00866ADF" w:rsidRPr="0090078C">
        <w:rPr>
          <w:rFonts w:ascii="Arial" w:hAnsi="Arial" w:cs="Arial"/>
        </w:rPr>
        <w:t xml:space="preserve"> and </w:t>
      </w:r>
      <w:r w:rsidR="000D2EE3" w:rsidRPr="0090078C">
        <w:rPr>
          <w:rFonts w:ascii="Arial" w:hAnsi="Arial" w:cs="Arial"/>
        </w:rPr>
        <w:t>Straightforward</w:t>
      </w:r>
      <w:r w:rsidR="00866ADF" w:rsidRPr="0090078C">
        <w:rPr>
          <w:rFonts w:ascii="Arial" w:hAnsi="Arial" w:cs="Arial"/>
        </w:rPr>
        <w:t xml:space="preserve">. </w:t>
      </w:r>
    </w:p>
    <w:p w14:paraId="703583E9" w14:textId="201FB1F9" w:rsidR="00F22206" w:rsidRPr="0090078C" w:rsidRDefault="00040866" w:rsidP="00B34C64">
      <w:pPr>
        <w:spacing w:line="360" w:lineRule="auto"/>
        <w:jc w:val="both"/>
        <w:rPr>
          <w:rFonts w:ascii="Arial" w:hAnsi="Arial" w:cs="Arial"/>
        </w:rPr>
      </w:pPr>
      <w:r w:rsidRPr="0090078C">
        <w:rPr>
          <w:rFonts w:ascii="Arial" w:hAnsi="Arial" w:cs="Arial"/>
        </w:rPr>
        <w:t xml:space="preserve">In fact, has most important principles of support in Health </w:t>
      </w:r>
      <w:r w:rsidR="009C1D7D" w:rsidRPr="0090078C">
        <w:rPr>
          <w:rFonts w:ascii="Arial" w:hAnsi="Arial" w:cs="Arial"/>
        </w:rPr>
        <w:t xml:space="preserve">and Social Care such as </w:t>
      </w:r>
      <w:r w:rsidR="00695E07" w:rsidRPr="0090078C">
        <w:rPr>
          <w:rFonts w:ascii="Arial" w:hAnsi="Arial" w:cs="Arial"/>
        </w:rPr>
        <w:t>Respect, Dignity, Privacy</w:t>
      </w:r>
      <w:r w:rsidR="0098088D" w:rsidRPr="0090078C">
        <w:rPr>
          <w:rFonts w:ascii="Arial" w:hAnsi="Arial" w:cs="Arial"/>
        </w:rPr>
        <w:t>, Choice, Individuality, Independence and Rights.</w:t>
      </w:r>
      <w:r w:rsidR="000D2EE3" w:rsidRPr="0090078C">
        <w:rPr>
          <w:rFonts w:ascii="Arial" w:hAnsi="Arial" w:cs="Arial"/>
        </w:rPr>
        <w:t xml:space="preserve"> </w:t>
      </w:r>
    </w:p>
    <w:p w14:paraId="39FC2079" w14:textId="46C777A9" w:rsidR="00EC19FA" w:rsidRDefault="00EC19FA" w:rsidP="00B34C64">
      <w:pPr>
        <w:spacing w:line="360" w:lineRule="auto"/>
        <w:jc w:val="both"/>
        <w:rPr>
          <w:rFonts w:ascii="Arial" w:hAnsi="Arial" w:cs="Arial"/>
        </w:rPr>
      </w:pPr>
      <w:r w:rsidRPr="0090078C">
        <w:rPr>
          <w:rFonts w:ascii="Arial" w:hAnsi="Arial" w:cs="Arial"/>
        </w:rPr>
        <w:t>T</w:t>
      </w:r>
      <w:r w:rsidR="00CF053E" w:rsidRPr="0090078C">
        <w:rPr>
          <w:rFonts w:ascii="Arial" w:hAnsi="Arial" w:cs="Arial"/>
        </w:rPr>
        <w:t xml:space="preserve">he </w:t>
      </w:r>
      <w:r w:rsidR="00A2296F" w:rsidRPr="0090078C">
        <w:rPr>
          <w:rFonts w:ascii="Arial" w:hAnsi="Arial" w:cs="Arial"/>
        </w:rPr>
        <w:t>main purpose</w:t>
      </w:r>
      <w:r w:rsidR="007B54E9" w:rsidRPr="0090078C">
        <w:rPr>
          <w:rFonts w:ascii="Arial" w:hAnsi="Arial" w:cs="Arial"/>
        </w:rPr>
        <w:t xml:space="preserve"> will be to understand</w:t>
      </w:r>
      <w:r w:rsidR="0021471F" w:rsidRPr="0090078C">
        <w:rPr>
          <w:rFonts w:ascii="Arial" w:hAnsi="Arial" w:cs="Arial"/>
        </w:rPr>
        <w:t>, analyze</w:t>
      </w:r>
      <w:r w:rsidR="001677A8" w:rsidRPr="0090078C">
        <w:rPr>
          <w:rFonts w:ascii="Arial" w:hAnsi="Arial" w:cs="Arial"/>
        </w:rPr>
        <w:t>,</w:t>
      </w:r>
      <w:r w:rsidR="0021471F" w:rsidRPr="0090078C">
        <w:rPr>
          <w:rFonts w:ascii="Arial" w:hAnsi="Arial" w:cs="Arial"/>
        </w:rPr>
        <w:t xml:space="preserve"> evaluate</w:t>
      </w:r>
      <w:r w:rsidR="001677A8" w:rsidRPr="0090078C">
        <w:rPr>
          <w:rFonts w:ascii="Arial" w:hAnsi="Arial" w:cs="Arial"/>
        </w:rPr>
        <w:t xml:space="preserve"> and principles support</w:t>
      </w:r>
      <w:r w:rsidR="0021471F" w:rsidRPr="0090078C">
        <w:rPr>
          <w:rFonts w:ascii="Arial" w:hAnsi="Arial" w:cs="Arial"/>
        </w:rPr>
        <w:t xml:space="preserve"> in Health Social Care</w:t>
      </w:r>
      <w:r w:rsidR="001677A8" w:rsidRPr="0090078C">
        <w:rPr>
          <w:rFonts w:ascii="Arial" w:hAnsi="Arial" w:cs="Arial"/>
        </w:rPr>
        <w:t>.</w:t>
      </w:r>
    </w:p>
    <w:p w14:paraId="6D465F77" w14:textId="3FC9469A" w:rsidR="00732619" w:rsidRDefault="00732619" w:rsidP="00B34C64">
      <w:pPr>
        <w:spacing w:line="360" w:lineRule="auto"/>
        <w:jc w:val="both"/>
        <w:rPr>
          <w:rFonts w:ascii="Arial" w:hAnsi="Arial" w:cs="Arial"/>
        </w:rPr>
      </w:pPr>
    </w:p>
    <w:p w14:paraId="2E95D86C" w14:textId="730AD319" w:rsidR="00F93FAB" w:rsidRDefault="00F93FAB" w:rsidP="00B34C64">
      <w:pPr>
        <w:spacing w:line="360" w:lineRule="auto"/>
        <w:jc w:val="both"/>
        <w:rPr>
          <w:rFonts w:ascii="Arial" w:hAnsi="Arial" w:cs="Arial"/>
        </w:rPr>
      </w:pPr>
    </w:p>
    <w:p w14:paraId="433C9DFB" w14:textId="77777777" w:rsidR="008671BF" w:rsidRDefault="008671BF" w:rsidP="00B34C64">
      <w:pPr>
        <w:spacing w:line="360" w:lineRule="auto"/>
        <w:jc w:val="both"/>
        <w:rPr>
          <w:rFonts w:ascii="Arial" w:hAnsi="Arial" w:cs="Arial"/>
          <w:b/>
          <w:bCs/>
          <w:u w:val="single"/>
        </w:rPr>
      </w:pPr>
    </w:p>
    <w:p w14:paraId="29EBBC91" w14:textId="77777777" w:rsidR="008671BF" w:rsidRDefault="008671BF" w:rsidP="00B34C64">
      <w:pPr>
        <w:spacing w:line="360" w:lineRule="auto"/>
        <w:jc w:val="both"/>
        <w:rPr>
          <w:rFonts w:ascii="Arial" w:hAnsi="Arial" w:cs="Arial"/>
          <w:b/>
          <w:bCs/>
          <w:u w:val="single"/>
        </w:rPr>
      </w:pPr>
    </w:p>
    <w:p w14:paraId="4CA58680" w14:textId="77777777" w:rsidR="008671BF" w:rsidRDefault="008671BF" w:rsidP="00B34C64">
      <w:pPr>
        <w:spacing w:line="360" w:lineRule="auto"/>
        <w:jc w:val="both"/>
        <w:rPr>
          <w:rFonts w:ascii="Arial" w:hAnsi="Arial" w:cs="Arial"/>
          <w:b/>
          <w:bCs/>
          <w:u w:val="single"/>
        </w:rPr>
      </w:pPr>
    </w:p>
    <w:p w14:paraId="2A2DEB1F" w14:textId="77777777" w:rsidR="00C56446" w:rsidRDefault="00C56446" w:rsidP="00B34C64">
      <w:pPr>
        <w:spacing w:line="360" w:lineRule="auto"/>
        <w:jc w:val="both"/>
        <w:rPr>
          <w:rFonts w:ascii="Arial" w:hAnsi="Arial" w:cs="Arial"/>
          <w:b/>
          <w:bCs/>
          <w:u w:val="single"/>
        </w:rPr>
      </w:pPr>
    </w:p>
    <w:p w14:paraId="2162FF52" w14:textId="77777777" w:rsidR="00217E3C" w:rsidRDefault="00217E3C" w:rsidP="00B34C64">
      <w:pPr>
        <w:spacing w:line="360" w:lineRule="auto"/>
        <w:jc w:val="both"/>
        <w:rPr>
          <w:rFonts w:ascii="Arial" w:hAnsi="Arial" w:cs="Arial"/>
          <w:b/>
          <w:bCs/>
          <w:u w:val="single"/>
        </w:rPr>
      </w:pPr>
    </w:p>
    <w:p w14:paraId="39624399" w14:textId="77777777" w:rsidR="00217E3C" w:rsidRDefault="00217E3C" w:rsidP="00B34C64">
      <w:pPr>
        <w:spacing w:line="360" w:lineRule="auto"/>
        <w:jc w:val="both"/>
        <w:rPr>
          <w:rFonts w:ascii="Arial" w:hAnsi="Arial" w:cs="Arial"/>
          <w:b/>
          <w:bCs/>
          <w:u w:val="single"/>
        </w:rPr>
      </w:pPr>
    </w:p>
    <w:p w14:paraId="59F10D2F" w14:textId="77777777" w:rsidR="00217E3C" w:rsidRDefault="00217E3C" w:rsidP="00B34C64">
      <w:pPr>
        <w:spacing w:line="360" w:lineRule="auto"/>
        <w:jc w:val="both"/>
        <w:rPr>
          <w:rFonts w:ascii="Arial" w:hAnsi="Arial" w:cs="Arial"/>
          <w:b/>
          <w:bCs/>
          <w:u w:val="single"/>
        </w:rPr>
      </w:pPr>
    </w:p>
    <w:p w14:paraId="31A177B1" w14:textId="77777777" w:rsidR="00217E3C" w:rsidRDefault="00217E3C" w:rsidP="00B34C64">
      <w:pPr>
        <w:spacing w:line="360" w:lineRule="auto"/>
        <w:jc w:val="both"/>
        <w:rPr>
          <w:rFonts w:ascii="Arial" w:hAnsi="Arial" w:cs="Arial"/>
          <w:b/>
          <w:bCs/>
          <w:u w:val="single"/>
        </w:rPr>
      </w:pPr>
    </w:p>
    <w:p w14:paraId="452212AF" w14:textId="77777777" w:rsidR="00217E3C" w:rsidRDefault="00217E3C" w:rsidP="00B34C64">
      <w:pPr>
        <w:spacing w:line="360" w:lineRule="auto"/>
        <w:jc w:val="both"/>
        <w:rPr>
          <w:rFonts w:ascii="Arial" w:hAnsi="Arial" w:cs="Arial"/>
          <w:b/>
          <w:bCs/>
          <w:u w:val="single"/>
        </w:rPr>
      </w:pPr>
    </w:p>
    <w:p w14:paraId="209E0F07" w14:textId="77777777" w:rsidR="00217E3C" w:rsidRDefault="00217E3C" w:rsidP="00B34C64">
      <w:pPr>
        <w:spacing w:line="360" w:lineRule="auto"/>
        <w:jc w:val="both"/>
        <w:rPr>
          <w:rFonts w:ascii="Arial" w:hAnsi="Arial" w:cs="Arial"/>
          <w:b/>
          <w:bCs/>
          <w:u w:val="single"/>
        </w:rPr>
      </w:pPr>
    </w:p>
    <w:p w14:paraId="01516671" w14:textId="47339313" w:rsidR="00F93FAB" w:rsidRPr="00217E3C" w:rsidRDefault="00FF0D94" w:rsidP="00B34C64">
      <w:pPr>
        <w:spacing w:line="360" w:lineRule="auto"/>
        <w:jc w:val="both"/>
        <w:rPr>
          <w:rFonts w:ascii="Arial" w:hAnsi="Arial" w:cs="Arial"/>
          <w:b/>
          <w:bCs/>
          <w:u w:val="single"/>
        </w:rPr>
      </w:pPr>
      <w:r w:rsidRPr="00217E3C">
        <w:rPr>
          <w:rFonts w:ascii="Arial" w:hAnsi="Arial" w:cs="Arial"/>
          <w:b/>
          <w:bCs/>
          <w:u w:val="single"/>
        </w:rPr>
        <w:lastRenderedPageBreak/>
        <w:t>Principles of support policies and practice in Mihomecare</w:t>
      </w:r>
    </w:p>
    <w:p w14:paraId="184A5C04" w14:textId="1974BD7B" w:rsidR="00732619" w:rsidRDefault="00732619" w:rsidP="00B34C64">
      <w:pPr>
        <w:spacing w:line="360" w:lineRule="auto"/>
        <w:jc w:val="both"/>
        <w:rPr>
          <w:rFonts w:ascii="Arial" w:hAnsi="Arial" w:cs="Arial"/>
        </w:rPr>
      </w:pPr>
      <w:r>
        <w:rPr>
          <w:rFonts w:ascii="Arial" w:hAnsi="Arial" w:cs="Arial"/>
        </w:rPr>
        <w:t xml:space="preserve">The next step I will </w:t>
      </w:r>
      <w:r w:rsidR="009F0259">
        <w:rPr>
          <w:rFonts w:ascii="Arial" w:hAnsi="Arial" w:cs="Arial"/>
        </w:rPr>
        <w:t>describe the principles of support available in my department Mihomecare</w:t>
      </w:r>
      <w:r w:rsidR="006768FC">
        <w:rPr>
          <w:rFonts w:ascii="Arial" w:hAnsi="Arial" w:cs="Arial"/>
        </w:rPr>
        <w:t xml:space="preserve">. </w:t>
      </w:r>
      <w:r w:rsidR="00014329">
        <w:rPr>
          <w:rFonts w:ascii="Arial" w:hAnsi="Arial" w:cs="Arial"/>
        </w:rPr>
        <w:t>However,</w:t>
      </w:r>
      <w:r w:rsidR="006768FC">
        <w:rPr>
          <w:rFonts w:ascii="Arial" w:hAnsi="Arial" w:cs="Arial"/>
        </w:rPr>
        <w:t xml:space="preserve"> principles of support </w:t>
      </w:r>
      <w:proofErr w:type="gramStart"/>
      <w:r w:rsidR="006768FC">
        <w:rPr>
          <w:rFonts w:ascii="Arial" w:hAnsi="Arial" w:cs="Arial"/>
        </w:rPr>
        <w:t>is</w:t>
      </w:r>
      <w:proofErr w:type="gramEnd"/>
      <w:r w:rsidR="006768FC">
        <w:rPr>
          <w:rFonts w:ascii="Arial" w:hAnsi="Arial" w:cs="Arial"/>
        </w:rPr>
        <w:t xml:space="preserve"> essential to </w:t>
      </w:r>
      <w:r w:rsidR="00C755A4">
        <w:rPr>
          <w:rFonts w:ascii="Arial" w:hAnsi="Arial" w:cs="Arial"/>
        </w:rPr>
        <w:t>productive</w:t>
      </w:r>
      <w:r w:rsidR="006768FC">
        <w:rPr>
          <w:rFonts w:ascii="Arial" w:hAnsi="Arial" w:cs="Arial"/>
        </w:rPr>
        <w:t xml:space="preserve"> health</w:t>
      </w:r>
      <w:r w:rsidR="00C755A4">
        <w:rPr>
          <w:rFonts w:ascii="Arial" w:hAnsi="Arial" w:cs="Arial"/>
        </w:rPr>
        <w:t xml:space="preserve"> and social care setting. Part of the principles of support is to encourage care workers to </w:t>
      </w:r>
      <w:r w:rsidR="00014329">
        <w:rPr>
          <w:rFonts w:ascii="Arial" w:hAnsi="Arial" w:cs="Arial"/>
        </w:rPr>
        <w:t>identify</w:t>
      </w:r>
      <w:r w:rsidR="00C755A4">
        <w:rPr>
          <w:rFonts w:ascii="Arial" w:hAnsi="Arial" w:cs="Arial"/>
        </w:rPr>
        <w:t xml:space="preserve"> </w:t>
      </w:r>
      <w:r w:rsidR="0089778B">
        <w:rPr>
          <w:rFonts w:ascii="Arial" w:hAnsi="Arial" w:cs="Arial"/>
        </w:rPr>
        <w:t xml:space="preserve">and reflect upon the centrality of dignity in the provision of all cares services and to commit to upholding the </w:t>
      </w:r>
      <w:r w:rsidR="007A021B">
        <w:rPr>
          <w:rFonts w:ascii="Arial" w:hAnsi="Arial" w:cs="Arial"/>
        </w:rPr>
        <w:t>dignity</w:t>
      </w:r>
      <w:r w:rsidR="0089778B">
        <w:rPr>
          <w:rFonts w:ascii="Arial" w:hAnsi="Arial" w:cs="Arial"/>
        </w:rPr>
        <w:t xml:space="preserve"> of those they </w:t>
      </w:r>
      <w:r w:rsidR="0016712B">
        <w:rPr>
          <w:rFonts w:ascii="Arial" w:hAnsi="Arial" w:cs="Arial"/>
        </w:rPr>
        <w:t xml:space="preserve">support. </w:t>
      </w:r>
      <w:r w:rsidR="007A021B">
        <w:rPr>
          <w:rFonts w:ascii="Arial" w:hAnsi="Arial" w:cs="Arial"/>
        </w:rPr>
        <w:t>According to</w:t>
      </w:r>
      <w:r w:rsidR="0016712B">
        <w:rPr>
          <w:rFonts w:ascii="Arial" w:hAnsi="Arial" w:cs="Arial"/>
        </w:rPr>
        <w:t xml:space="preserve"> these clients, they were interested information and support on how to better manage their lives. It includes help </w:t>
      </w:r>
      <w:r w:rsidR="005255EE">
        <w:rPr>
          <w:rFonts w:ascii="Arial" w:hAnsi="Arial" w:cs="Arial"/>
        </w:rPr>
        <w:t>with personal care, improve her mobility, domestic chores and any social</w:t>
      </w:r>
      <w:r w:rsidR="00A8577B">
        <w:rPr>
          <w:rFonts w:ascii="Arial" w:hAnsi="Arial" w:cs="Arial"/>
        </w:rPr>
        <w:t xml:space="preserve"> events that would help them live independently </w:t>
      </w:r>
      <w:proofErr w:type="gramStart"/>
      <w:r w:rsidR="00A8577B">
        <w:rPr>
          <w:rFonts w:ascii="Arial" w:hAnsi="Arial" w:cs="Arial"/>
        </w:rPr>
        <w:t>as long as</w:t>
      </w:r>
      <w:proofErr w:type="gramEnd"/>
      <w:r w:rsidR="00A8577B">
        <w:rPr>
          <w:rFonts w:ascii="Arial" w:hAnsi="Arial" w:cs="Arial"/>
        </w:rPr>
        <w:t xml:space="preserve"> possible.</w:t>
      </w:r>
    </w:p>
    <w:p w14:paraId="5CE467C9" w14:textId="0148EBCB" w:rsidR="00A8577B" w:rsidRDefault="00A8577B" w:rsidP="00B34C64">
      <w:pPr>
        <w:spacing w:line="360" w:lineRule="auto"/>
        <w:jc w:val="both"/>
        <w:rPr>
          <w:rFonts w:ascii="Arial" w:hAnsi="Arial" w:cs="Arial"/>
        </w:rPr>
      </w:pPr>
      <w:r>
        <w:rPr>
          <w:rFonts w:ascii="Arial" w:hAnsi="Arial" w:cs="Arial"/>
        </w:rPr>
        <w:t xml:space="preserve">In fact, I will </w:t>
      </w:r>
      <w:r w:rsidR="00153A5D">
        <w:rPr>
          <w:rFonts w:ascii="Arial" w:hAnsi="Arial" w:cs="Arial"/>
        </w:rPr>
        <w:t>analy</w:t>
      </w:r>
      <w:r w:rsidR="00C700C4">
        <w:rPr>
          <w:rFonts w:ascii="Arial" w:hAnsi="Arial" w:cs="Arial"/>
        </w:rPr>
        <w:t>z</w:t>
      </w:r>
      <w:r w:rsidR="00153A5D">
        <w:rPr>
          <w:rFonts w:ascii="Arial" w:hAnsi="Arial" w:cs="Arial"/>
        </w:rPr>
        <w:t>e</w:t>
      </w:r>
      <w:r>
        <w:rPr>
          <w:rFonts w:ascii="Arial" w:hAnsi="Arial" w:cs="Arial"/>
        </w:rPr>
        <w:t xml:space="preserve"> and discuss</w:t>
      </w:r>
      <w:r w:rsidR="001A5C8C">
        <w:rPr>
          <w:rFonts w:ascii="Arial" w:hAnsi="Arial" w:cs="Arial"/>
        </w:rPr>
        <w:t xml:space="preserve"> how to </w:t>
      </w:r>
      <w:r w:rsidR="007A021B">
        <w:rPr>
          <w:rFonts w:ascii="Arial" w:hAnsi="Arial" w:cs="Arial"/>
        </w:rPr>
        <w:t>understand</w:t>
      </w:r>
      <w:r w:rsidR="001A5C8C">
        <w:rPr>
          <w:rFonts w:ascii="Arial" w:hAnsi="Arial" w:cs="Arial"/>
        </w:rPr>
        <w:t xml:space="preserve"> dignity and safeguarding in Adult Health and Social Care. The first principal support is respecting an individual</w:t>
      </w:r>
      <w:r w:rsidR="007A021B">
        <w:rPr>
          <w:rFonts w:ascii="Arial" w:hAnsi="Arial" w:cs="Arial"/>
        </w:rPr>
        <w:t xml:space="preserve"> dignity. I would agree that treat an individual </w:t>
      </w:r>
      <w:r w:rsidR="00CA5246">
        <w:rPr>
          <w:rFonts w:ascii="Arial" w:hAnsi="Arial" w:cs="Arial"/>
        </w:rPr>
        <w:t>with</w:t>
      </w:r>
      <w:r w:rsidR="003E02F1">
        <w:rPr>
          <w:rFonts w:ascii="Arial" w:hAnsi="Arial" w:cs="Arial"/>
        </w:rPr>
        <w:t xml:space="preserve"> dignity and respect supporting others to do. In terms the Safeguarding protect from risk, provides during an</w:t>
      </w:r>
      <w:r w:rsidR="00C26012">
        <w:rPr>
          <w:rFonts w:ascii="Arial" w:hAnsi="Arial" w:cs="Arial"/>
        </w:rPr>
        <w:t>y</w:t>
      </w:r>
      <w:r w:rsidR="003E02F1">
        <w:rPr>
          <w:rFonts w:ascii="Arial" w:hAnsi="Arial" w:cs="Arial"/>
        </w:rPr>
        <w:t xml:space="preserve"> care</w:t>
      </w:r>
      <w:r w:rsidR="00C26012">
        <w:rPr>
          <w:rFonts w:ascii="Arial" w:hAnsi="Arial" w:cs="Arial"/>
        </w:rPr>
        <w:t xml:space="preserve"> or treatment that including: </w:t>
      </w:r>
      <w:r w:rsidR="00C26CA9">
        <w:rPr>
          <w:rFonts w:ascii="Arial" w:hAnsi="Arial" w:cs="Arial"/>
        </w:rPr>
        <w:t>People and organization working together to prevent abuse and neglect</w:t>
      </w:r>
      <w:r w:rsidR="00D05495">
        <w:rPr>
          <w:rFonts w:ascii="Arial" w:hAnsi="Arial" w:cs="Arial"/>
        </w:rPr>
        <w:t>; providing high- quality care in order to reduce the possibility of harm and abuse</w:t>
      </w:r>
      <w:r w:rsidR="003C4F0E">
        <w:rPr>
          <w:rFonts w:ascii="Arial" w:hAnsi="Arial" w:cs="Arial"/>
        </w:rPr>
        <w:t xml:space="preserve"> and improving services to patients using lessons learned from practice.</w:t>
      </w:r>
    </w:p>
    <w:p w14:paraId="064FA049" w14:textId="0F501949" w:rsidR="004E321F" w:rsidRDefault="004E321F" w:rsidP="00B34C64">
      <w:pPr>
        <w:spacing w:line="360" w:lineRule="auto"/>
        <w:jc w:val="both"/>
        <w:rPr>
          <w:rFonts w:ascii="Arial" w:hAnsi="Arial" w:cs="Arial"/>
        </w:rPr>
      </w:pPr>
      <w:r>
        <w:rPr>
          <w:rFonts w:ascii="Arial" w:hAnsi="Arial" w:cs="Arial"/>
        </w:rPr>
        <w:t>On the one hand</w:t>
      </w:r>
      <w:r w:rsidR="00122DD8">
        <w:rPr>
          <w:rFonts w:ascii="Arial" w:hAnsi="Arial" w:cs="Arial"/>
        </w:rPr>
        <w:t>, I have observed in health social care, Care Workers</w:t>
      </w:r>
      <w:r w:rsidR="00AC11D8">
        <w:rPr>
          <w:rFonts w:ascii="Arial" w:hAnsi="Arial" w:cs="Arial"/>
        </w:rPr>
        <w:t xml:space="preserve"> must have conscience of safeguarding </w:t>
      </w:r>
      <w:r w:rsidR="000C7368">
        <w:rPr>
          <w:rFonts w:ascii="Arial" w:hAnsi="Arial" w:cs="Arial"/>
        </w:rPr>
        <w:t>legislation</w:t>
      </w:r>
      <w:r w:rsidR="00AC11D8">
        <w:rPr>
          <w:rFonts w:ascii="Arial" w:hAnsi="Arial" w:cs="Arial"/>
        </w:rPr>
        <w:t xml:space="preserve">, </w:t>
      </w:r>
      <w:r w:rsidR="000C7368">
        <w:rPr>
          <w:rFonts w:ascii="Arial" w:hAnsi="Arial" w:cs="Arial"/>
        </w:rPr>
        <w:t>risks</w:t>
      </w:r>
      <w:r w:rsidR="005068D6">
        <w:rPr>
          <w:rFonts w:ascii="Arial" w:hAnsi="Arial" w:cs="Arial"/>
        </w:rPr>
        <w:t xml:space="preserve"> and</w:t>
      </w:r>
      <w:r w:rsidR="000C7368">
        <w:rPr>
          <w:rFonts w:ascii="Arial" w:hAnsi="Arial" w:cs="Arial"/>
        </w:rPr>
        <w:t xml:space="preserve"> </w:t>
      </w:r>
      <w:r w:rsidR="005068D6">
        <w:rPr>
          <w:rFonts w:ascii="Arial" w:hAnsi="Arial" w:cs="Arial"/>
        </w:rPr>
        <w:t xml:space="preserve">responsibility. </w:t>
      </w:r>
      <w:r w:rsidR="0080467B">
        <w:rPr>
          <w:rFonts w:ascii="Arial" w:hAnsi="Arial" w:cs="Arial"/>
        </w:rPr>
        <w:t>Particularly</w:t>
      </w:r>
      <w:r w:rsidR="00067872">
        <w:rPr>
          <w:rFonts w:ascii="Arial" w:hAnsi="Arial" w:cs="Arial"/>
        </w:rPr>
        <w:t xml:space="preserve"> from in this sector must work together to ensure that vulnerable adults are protected</w:t>
      </w:r>
      <w:r w:rsidR="0080467B">
        <w:rPr>
          <w:rFonts w:ascii="Arial" w:hAnsi="Arial" w:cs="Arial"/>
        </w:rPr>
        <w:t>.</w:t>
      </w:r>
    </w:p>
    <w:p w14:paraId="0EE6C237" w14:textId="154D7259" w:rsidR="0080467B" w:rsidRDefault="0080467B" w:rsidP="00B34C64">
      <w:pPr>
        <w:spacing w:line="360" w:lineRule="auto"/>
        <w:jc w:val="both"/>
        <w:rPr>
          <w:rFonts w:ascii="Arial" w:hAnsi="Arial" w:cs="Arial"/>
        </w:rPr>
      </w:pPr>
      <w:r>
        <w:rPr>
          <w:rFonts w:ascii="Arial" w:hAnsi="Arial" w:cs="Arial"/>
        </w:rPr>
        <w:t>On the other hand, I believe from this sector in Health Social Care</w:t>
      </w:r>
      <w:r w:rsidR="00354068">
        <w:rPr>
          <w:rFonts w:ascii="Arial" w:hAnsi="Arial" w:cs="Arial"/>
        </w:rPr>
        <w:t xml:space="preserve">, Care Workers became aware of abuse harm to working using policies and procedures to guide. </w:t>
      </w:r>
      <w:r w:rsidR="00BA6739">
        <w:rPr>
          <w:rFonts w:ascii="Arial" w:hAnsi="Arial" w:cs="Arial"/>
        </w:rPr>
        <w:t>Also,</w:t>
      </w:r>
      <w:r w:rsidR="00354068">
        <w:rPr>
          <w:rFonts w:ascii="Arial" w:hAnsi="Arial" w:cs="Arial"/>
        </w:rPr>
        <w:t xml:space="preserve"> they </w:t>
      </w:r>
      <w:r w:rsidR="00E02EDE">
        <w:rPr>
          <w:rFonts w:ascii="Arial" w:hAnsi="Arial" w:cs="Arial"/>
        </w:rPr>
        <w:t>should</w:t>
      </w:r>
      <w:r w:rsidR="00354068">
        <w:rPr>
          <w:rFonts w:ascii="Arial" w:hAnsi="Arial" w:cs="Arial"/>
        </w:rPr>
        <w:t xml:space="preserve"> have professional information and </w:t>
      </w:r>
      <w:r w:rsidR="004F5EC2">
        <w:rPr>
          <w:rFonts w:ascii="Arial" w:hAnsi="Arial" w:cs="Arial"/>
        </w:rPr>
        <w:t>support.</w:t>
      </w:r>
    </w:p>
    <w:p w14:paraId="0E9E4411" w14:textId="54581EC9" w:rsidR="0080467B" w:rsidRPr="004B5444" w:rsidRDefault="009405CB" w:rsidP="00B34C64">
      <w:pPr>
        <w:spacing w:line="360" w:lineRule="auto"/>
        <w:jc w:val="both"/>
        <w:rPr>
          <w:rFonts w:ascii="Arial" w:hAnsi="Arial" w:cs="Arial"/>
        </w:rPr>
      </w:pPr>
      <w:r>
        <w:rPr>
          <w:rFonts w:ascii="Arial" w:hAnsi="Arial" w:cs="Arial"/>
        </w:rPr>
        <w:t xml:space="preserve">Once </w:t>
      </w:r>
      <w:r w:rsidR="004F5EC2">
        <w:rPr>
          <w:rFonts w:ascii="Arial" w:hAnsi="Arial" w:cs="Arial"/>
        </w:rPr>
        <w:t>Mr.</w:t>
      </w:r>
      <w:r>
        <w:rPr>
          <w:rFonts w:ascii="Arial" w:hAnsi="Arial" w:cs="Arial"/>
        </w:rPr>
        <w:t xml:space="preserve"> and </w:t>
      </w:r>
      <w:r w:rsidR="004F5EC2">
        <w:rPr>
          <w:rFonts w:ascii="Arial" w:hAnsi="Arial" w:cs="Arial"/>
        </w:rPr>
        <w:t>Mrs.</w:t>
      </w:r>
      <w:r>
        <w:rPr>
          <w:rFonts w:ascii="Arial" w:hAnsi="Arial" w:cs="Arial"/>
        </w:rPr>
        <w:t xml:space="preserve"> T had a fall recently and was </w:t>
      </w:r>
      <w:r w:rsidR="004F5EC2">
        <w:rPr>
          <w:rFonts w:ascii="Arial" w:hAnsi="Arial" w:cs="Arial"/>
        </w:rPr>
        <w:t xml:space="preserve">hospitalized, they need help and the department Mihomecare support </w:t>
      </w:r>
      <w:r w:rsidR="00361B59">
        <w:rPr>
          <w:rFonts w:ascii="Arial" w:hAnsi="Arial" w:cs="Arial"/>
        </w:rPr>
        <w:t>to carry on living independen</w:t>
      </w:r>
      <w:r w:rsidR="00362650">
        <w:rPr>
          <w:rFonts w:ascii="Arial" w:hAnsi="Arial" w:cs="Arial"/>
        </w:rPr>
        <w:t xml:space="preserve">tly companionship- </w:t>
      </w:r>
      <w:r w:rsidR="00C07C77">
        <w:rPr>
          <w:rFonts w:ascii="Arial" w:hAnsi="Arial" w:cs="Arial"/>
        </w:rPr>
        <w:t>consist of</w:t>
      </w:r>
      <w:r w:rsidR="00362650">
        <w:rPr>
          <w:rFonts w:ascii="Arial" w:hAnsi="Arial" w:cs="Arial"/>
        </w:rPr>
        <w:t xml:space="preserve"> working</w:t>
      </w:r>
      <w:r w:rsidR="00132FE0">
        <w:rPr>
          <w:rFonts w:ascii="Arial" w:hAnsi="Arial" w:cs="Arial"/>
        </w:rPr>
        <w:t xml:space="preserve"> on the team and make different these people</w:t>
      </w:r>
      <w:r w:rsidR="004835B0">
        <w:rPr>
          <w:rFonts w:ascii="Arial" w:hAnsi="Arial" w:cs="Arial"/>
        </w:rPr>
        <w:t xml:space="preserve">: </w:t>
      </w:r>
      <w:r w:rsidR="004835B0" w:rsidRPr="00C07C77">
        <w:rPr>
          <w:rFonts w:ascii="Arial" w:hAnsi="Arial" w:cs="Arial"/>
          <w:b/>
          <w:bCs/>
        </w:rPr>
        <w:t>Domestic Support</w:t>
      </w:r>
      <w:r w:rsidR="004835B0">
        <w:rPr>
          <w:rFonts w:ascii="Arial" w:hAnsi="Arial" w:cs="Arial"/>
        </w:rPr>
        <w:t>,</w:t>
      </w:r>
      <w:r w:rsidR="00057368">
        <w:rPr>
          <w:rFonts w:ascii="Arial" w:hAnsi="Arial" w:cs="Arial"/>
        </w:rPr>
        <w:t xml:space="preserve"> Care Worker</w:t>
      </w:r>
      <w:r w:rsidR="007C2D6B">
        <w:rPr>
          <w:rFonts w:ascii="Arial" w:hAnsi="Arial" w:cs="Arial"/>
        </w:rPr>
        <w:t>s</w:t>
      </w:r>
      <w:r w:rsidR="00057368">
        <w:rPr>
          <w:rFonts w:ascii="Arial" w:hAnsi="Arial" w:cs="Arial"/>
        </w:rPr>
        <w:t xml:space="preserve"> </w:t>
      </w:r>
      <w:r w:rsidR="006004EC">
        <w:rPr>
          <w:rFonts w:ascii="Arial" w:hAnsi="Arial" w:cs="Arial"/>
        </w:rPr>
        <w:t xml:space="preserve">can able support </w:t>
      </w:r>
      <w:r w:rsidR="0083613D">
        <w:rPr>
          <w:rFonts w:ascii="Arial" w:hAnsi="Arial" w:cs="Arial"/>
        </w:rPr>
        <w:t xml:space="preserve">to keep home tidy, following the tasks </w:t>
      </w:r>
      <w:r w:rsidR="00870816">
        <w:rPr>
          <w:rFonts w:ascii="Arial" w:hAnsi="Arial" w:cs="Arial"/>
        </w:rPr>
        <w:t>that could be cleaning, washing, ironing and changing beds;</w:t>
      </w:r>
      <w:r w:rsidR="00D32924">
        <w:rPr>
          <w:rFonts w:ascii="Arial" w:hAnsi="Arial" w:cs="Arial"/>
        </w:rPr>
        <w:t xml:space="preserve"> </w:t>
      </w:r>
      <w:r w:rsidR="00D32924">
        <w:rPr>
          <w:rFonts w:ascii="Arial" w:hAnsi="Arial" w:cs="Arial"/>
          <w:b/>
          <w:bCs/>
        </w:rPr>
        <w:t xml:space="preserve">Meal </w:t>
      </w:r>
      <w:r w:rsidR="009D41C5">
        <w:rPr>
          <w:rFonts w:ascii="Arial" w:hAnsi="Arial" w:cs="Arial"/>
          <w:b/>
          <w:bCs/>
        </w:rPr>
        <w:t>Preparation</w:t>
      </w:r>
      <w:r w:rsidR="009D41C5">
        <w:rPr>
          <w:rFonts w:ascii="Arial" w:hAnsi="Arial" w:cs="Arial"/>
        </w:rPr>
        <w:t>, Care Worker</w:t>
      </w:r>
      <w:r w:rsidR="007C2D6B">
        <w:rPr>
          <w:rFonts w:ascii="Arial" w:hAnsi="Arial" w:cs="Arial"/>
        </w:rPr>
        <w:t>s</w:t>
      </w:r>
      <w:r w:rsidR="009D41C5">
        <w:rPr>
          <w:rFonts w:ascii="Arial" w:hAnsi="Arial" w:cs="Arial"/>
        </w:rPr>
        <w:t xml:space="preserve"> </w:t>
      </w:r>
      <w:r w:rsidR="0076241D">
        <w:rPr>
          <w:rFonts w:ascii="Arial" w:hAnsi="Arial" w:cs="Arial"/>
        </w:rPr>
        <w:t>can able prepared meals</w:t>
      </w:r>
      <w:r w:rsidR="005F22EC">
        <w:rPr>
          <w:rFonts w:ascii="Arial" w:hAnsi="Arial" w:cs="Arial"/>
        </w:rPr>
        <w:t xml:space="preserve"> and serve to the clients and could be breakfast, lunch, snack or dinner. </w:t>
      </w:r>
      <w:r w:rsidR="00E01319">
        <w:rPr>
          <w:rFonts w:ascii="Arial" w:hAnsi="Arial" w:cs="Arial"/>
        </w:rPr>
        <w:t xml:space="preserve">Often, Care Workers must ask the client </w:t>
      </w:r>
      <w:r w:rsidR="00682A70">
        <w:rPr>
          <w:rFonts w:ascii="Arial" w:hAnsi="Arial" w:cs="Arial"/>
        </w:rPr>
        <w:t xml:space="preserve">what </w:t>
      </w:r>
      <w:r w:rsidR="00343FA8">
        <w:rPr>
          <w:rFonts w:ascii="Arial" w:hAnsi="Arial" w:cs="Arial"/>
        </w:rPr>
        <w:t>they would</w:t>
      </w:r>
      <w:r w:rsidR="00682A70">
        <w:rPr>
          <w:rFonts w:ascii="Arial" w:hAnsi="Arial" w:cs="Arial"/>
        </w:rPr>
        <w:t xml:space="preserve"> </w:t>
      </w:r>
      <w:r w:rsidR="00586BB7">
        <w:rPr>
          <w:rFonts w:ascii="Arial" w:hAnsi="Arial" w:cs="Arial"/>
        </w:rPr>
        <w:t xml:space="preserve">enjoy </w:t>
      </w:r>
      <w:r w:rsidR="007C2D6B">
        <w:rPr>
          <w:rFonts w:ascii="Arial" w:hAnsi="Arial" w:cs="Arial"/>
        </w:rPr>
        <w:t>eating,</w:t>
      </w:r>
      <w:r w:rsidR="00586BB7">
        <w:rPr>
          <w:rFonts w:ascii="Arial" w:hAnsi="Arial" w:cs="Arial"/>
        </w:rPr>
        <w:t xml:space="preserve"> </w:t>
      </w:r>
      <w:r w:rsidR="007C2D6B">
        <w:rPr>
          <w:rFonts w:ascii="Arial" w:hAnsi="Arial" w:cs="Arial"/>
          <w:b/>
          <w:bCs/>
        </w:rPr>
        <w:t>Medication Support</w:t>
      </w:r>
      <w:r w:rsidR="007C2D6B">
        <w:rPr>
          <w:rFonts w:ascii="Arial" w:hAnsi="Arial" w:cs="Arial"/>
        </w:rPr>
        <w:t>, Care Workers</w:t>
      </w:r>
      <w:r w:rsidR="008D7FA7">
        <w:rPr>
          <w:rFonts w:ascii="Arial" w:hAnsi="Arial" w:cs="Arial"/>
        </w:rPr>
        <w:t xml:space="preserve"> </w:t>
      </w:r>
      <w:r w:rsidR="00480416">
        <w:rPr>
          <w:rFonts w:ascii="Arial" w:hAnsi="Arial" w:cs="Arial"/>
        </w:rPr>
        <w:t>must</w:t>
      </w:r>
      <w:r w:rsidR="000434CD">
        <w:rPr>
          <w:rFonts w:ascii="Arial" w:hAnsi="Arial" w:cs="Arial"/>
        </w:rPr>
        <w:t xml:space="preserve"> ensure, be careful and take prescribed medication correctly</w:t>
      </w:r>
      <w:r w:rsidR="004103A3">
        <w:rPr>
          <w:rFonts w:ascii="Arial" w:hAnsi="Arial" w:cs="Arial"/>
        </w:rPr>
        <w:t xml:space="preserve">; </w:t>
      </w:r>
      <w:r w:rsidR="004103A3">
        <w:rPr>
          <w:rFonts w:ascii="Arial" w:hAnsi="Arial" w:cs="Arial"/>
          <w:b/>
          <w:bCs/>
        </w:rPr>
        <w:t>Personal Care</w:t>
      </w:r>
      <w:r w:rsidR="004103A3">
        <w:rPr>
          <w:rFonts w:ascii="Arial" w:hAnsi="Arial" w:cs="Arial"/>
        </w:rPr>
        <w:t>, Care Workers</w:t>
      </w:r>
      <w:r w:rsidR="007547BC">
        <w:rPr>
          <w:rFonts w:ascii="Arial" w:hAnsi="Arial" w:cs="Arial"/>
        </w:rPr>
        <w:t xml:space="preserve"> </w:t>
      </w:r>
      <w:r w:rsidR="004A655B">
        <w:rPr>
          <w:rFonts w:ascii="Arial" w:hAnsi="Arial" w:cs="Arial"/>
        </w:rPr>
        <w:t>must</w:t>
      </w:r>
      <w:r w:rsidR="007547BC">
        <w:rPr>
          <w:rFonts w:ascii="Arial" w:hAnsi="Arial" w:cs="Arial"/>
        </w:rPr>
        <w:t xml:space="preserve"> washing, dressing, toileting and oral hygiene</w:t>
      </w:r>
      <w:r w:rsidR="004B5444">
        <w:rPr>
          <w:rFonts w:ascii="Arial" w:hAnsi="Arial" w:cs="Arial"/>
        </w:rPr>
        <w:t xml:space="preserve"> in the clients; </w:t>
      </w:r>
      <w:r w:rsidR="001D6381">
        <w:rPr>
          <w:rFonts w:ascii="Arial" w:hAnsi="Arial" w:cs="Arial"/>
          <w:b/>
          <w:bCs/>
        </w:rPr>
        <w:t>Shopping</w:t>
      </w:r>
      <w:r w:rsidR="004B5444">
        <w:rPr>
          <w:rFonts w:ascii="Arial" w:hAnsi="Arial" w:cs="Arial"/>
        </w:rPr>
        <w:t xml:space="preserve">, Care Workers </w:t>
      </w:r>
      <w:r w:rsidR="001D6381">
        <w:rPr>
          <w:rFonts w:ascii="Arial" w:hAnsi="Arial" w:cs="Arial"/>
        </w:rPr>
        <w:t>weekly</w:t>
      </w:r>
      <w:r w:rsidR="004B5444">
        <w:rPr>
          <w:rFonts w:ascii="Arial" w:hAnsi="Arial" w:cs="Arial"/>
        </w:rPr>
        <w:t xml:space="preserve"> </w:t>
      </w:r>
      <w:r w:rsidR="001D6381">
        <w:rPr>
          <w:rFonts w:ascii="Arial" w:hAnsi="Arial" w:cs="Arial"/>
        </w:rPr>
        <w:t xml:space="preserve">are going shop for just the essentials and ensure have everything need in home. </w:t>
      </w:r>
    </w:p>
    <w:p w14:paraId="3FD0FC50" w14:textId="5FDD7EBA" w:rsidR="00FF1E16" w:rsidRPr="00217E3C" w:rsidRDefault="004A7BC6" w:rsidP="004F2DD6">
      <w:pPr>
        <w:spacing w:line="360" w:lineRule="auto"/>
        <w:jc w:val="both"/>
        <w:rPr>
          <w:rFonts w:ascii="Arial" w:hAnsi="Arial" w:cs="Arial"/>
          <w:b/>
          <w:bCs/>
          <w:u w:val="single"/>
        </w:rPr>
      </w:pPr>
      <w:bookmarkStart w:id="3" w:name="_Hlk70448811"/>
      <w:r w:rsidRPr="00217E3C">
        <w:rPr>
          <w:rFonts w:ascii="Arial" w:hAnsi="Arial" w:cs="Arial"/>
          <w:b/>
          <w:bCs/>
          <w:u w:val="single"/>
        </w:rPr>
        <w:lastRenderedPageBreak/>
        <w:t xml:space="preserve">The principles of support available in </w:t>
      </w:r>
      <w:r w:rsidR="00547005" w:rsidRPr="00217E3C">
        <w:rPr>
          <w:rFonts w:ascii="Arial" w:hAnsi="Arial" w:cs="Arial"/>
          <w:b/>
          <w:bCs/>
          <w:u w:val="single"/>
        </w:rPr>
        <w:t>organization</w:t>
      </w:r>
    </w:p>
    <w:bookmarkEnd w:id="3"/>
    <w:p w14:paraId="44A5632A" w14:textId="77777777" w:rsidR="00770A70" w:rsidRDefault="00547005" w:rsidP="004F2DD6">
      <w:pPr>
        <w:spacing w:line="360" w:lineRule="auto"/>
        <w:jc w:val="both"/>
        <w:rPr>
          <w:rFonts w:ascii="Arial" w:hAnsi="Arial" w:cs="Arial"/>
        </w:rPr>
      </w:pPr>
      <w:r>
        <w:rPr>
          <w:rFonts w:ascii="Arial" w:hAnsi="Arial" w:cs="Arial"/>
        </w:rPr>
        <w:t>The principles of support available in these organization</w:t>
      </w:r>
      <w:r w:rsidR="009E0118">
        <w:rPr>
          <w:rFonts w:ascii="Arial" w:hAnsi="Arial" w:cs="Arial"/>
        </w:rPr>
        <w:t xml:space="preserve">, Care Workers must have confidence in their own skills, adapt to new function and collaborate with other professionals. </w:t>
      </w:r>
      <w:r w:rsidR="00055B5F">
        <w:rPr>
          <w:rFonts w:ascii="Arial" w:hAnsi="Arial" w:cs="Arial"/>
        </w:rPr>
        <w:t>Often involve the capacity to develop and maintain relationships, manage the emotional</w:t>
      </w:r>
      <w:r w:rsidR="004F2DD6">
        <w:rPr>
          <w:rFonts w:ascii="Arial" w:hAnsi="Arial" w:cs="Arial"/>
        </w:rPr>
        <w:t>,</w:t>
      </w:r>
      <w:r w:rsidR="00055B5F">
        <w:rPr>
          <w:rFonts w:ascii="Arial" w:hAnsi="Arial" w:cs="Arial"/>
        </w:rPr>
        <w:t xml:space="preserve"> make judgements and</w:t>
      </w:r>
      <w:r w:rsidR="004F2DD6">
        <w:rPr>
          <w:rFonts w:ascii="Arial" w:hAnsi="Arial" w:cs="Arial"/>
        </w:rPr>
        <w:t xml:space="preserve"> </w:t>
      </w:r>
      <w:r w:rsidR="00DD1E19">
        <w:rPr>
          <w:rFonts w:ascii="Arial" w:hAnsi="Arial" w:cs="Arial"/>
        </w:rPr>
        <w:t>decisions.</w:t>
      </w:r>
    </w:p>
    <w:p w14:paraId="4F53858E" w14:textId="4DDB51BB" w:rsidR="00547005" w:rsidRDefault="00770A70" w:rsidP="004F2DD6">
      <w:pPr>
        <w:spacing w:line="360" w:lineRule="auto"/>
        <w:jc w:val="both"/>
        <w:rPr>
          <w:rFonts w:ascii="Arial" w:hAnsi="Arial" w:cs="Arial"/>
        </w:rPr>
      </w:pPr>
      <w:r>
        <w:rPr>
          <w:rFonts w:ascii="Arial" w:hAnsi="Arial" w:cs="Arial"/>
        </w:rPr>
        <w:t xml:space="preserve">The most significant aspect regarding the principles of support </w:t>
      </w:r>
      <w:r w:rsidR="00D45209">
        <w:rPr>
          <w:rFonts w:ascii="Arial" w:hAnsi="Arial" w:cs="Arial"/>
        </w:rPr>
        <w:t xml:space="preserve">all Care Workers to be able </w:t>
      </w:r>
      <w:r w:rsidR="004664F4">
        <w:rPr>
          <w:rFonts w:ascii="Arial" w:hAnsi="Arial" w:cs="Arial"/>
        </w:rPr>
        <w:t xml:space="preserve">recognize </w:t>
      </w:r>
      <w:r w:rsidR="00877AF8">
        <w:rPr>
          <w:rFonts w:ascii="Arial" w:hAnsi="Arial" w:cs="Arial"/>
        </w:rPr>
        <w:t>ethical</w:t>
      </w:r>
      <w:r w:rsidR="004664F4">
        <w:rPr>
          <w:rFonts w:ascii="Arial" w:hAnsi="Arial" w:cs="Arial"/>
        </w:rPr>
        <w:t xml:space="preserve"> solutions to solve </w:t>
      </w:r>
      <w:r w:rsidR="00877AF8">
        <w:rPr>
          <w:rFonts w:ascii="Arial" w:hAnsi="Arial" w:cs="Arial"/>
        </w:rPr>
        <w:t>problem,</w:t>
      </w:r>
      <w:r w:rsidR="004664F4">
        <w:rPr>
          <w:rFonts w:ascii="Arial" w:hAnsi="Arial" w:cs="Arial"/>
        </w:rPr>
        <w:t xml:space="preserve"> should to able promote service to autonomy and det</w:t>
      </w:r>
      <w:r w:rsidR="00877AF8">
        <w:rPr>
          <w:rFonts w:ascii="Arial" w:hAnsi="Arial" w:cs="Arial"/>
        </w:rPr>
        <w:t xml:space="preserve">ermination. </w:t>
      </w:r>
      <w:r w:rsidR="00055B5F">
        <w:rPr>
          <w:rFonts w:ascii="Arial" w:hAnsi="Arial" w:cs="Arial"/>
        </w:rPr>
        <w:t xml:space="preserve"> </w:t>
      </w:r>
    </w:p>
    <w:p w14:paraId="71DB5DC7" w14:textId="496CA0E4" w:rsidR="00774F88" w:rsidRDefault="00774F88" w:rsidP="004F2DD6">
      <w:pPr>
        <w:spacing w:line="360" w:lineRule="auto"/>
        <w:jc w:val="both"/>
        <w:rPr>
          <w:rFonts w:ascii="Arial" w:hAnsi="Arial" w:cs="Arial"/>
        </w:rPr>
      </w:pPr>
      <w:r>
        <w:rPr>
          <w:rFonts w:ascii="Arial" w:hAnsi="Arial" w:cs="Arial"/>
        </w:rPr>
        <w:t>Once the Care Worker</w:t>
      </w:r>
      <w:r w:rsidR="00FB78C1">
        <w:rPr>
          <w:rFonts w:ascii="Arial" w:hAnsi="Arial" w:cs="Arial"/>
        </w:rPr>
        <w:t>s start working in Health Social and Care, their values and ethics</w:t>
      </w:r>
      <w:r w:rsidR="009E7E8A">
        <w:rPr>
          <w:rFonts w:ascii="Arial" w:hAnsi="Arial" w:cs="Arial"/>
        </w:rPr>
        <w:t xml:space="preserve"> are most useful. </w:t>
      </w:r>
      <w:r w:rsidR="0019216B">
        <w:rPr>
          <w:rFonts w:ascii="Arial" w:hAnsi="Arial" w:cs="Arial"/>
        </w:rPr>
        <w:t xml:space="preserve">Firstly, they have </w:t>
      </w:r>
      <w:r w:rsidR="00A74410">
        <w:rPr>
          <w:rFonts w:ascii="Arial" w:hAnsi="Arial" w:cs="Arial"/>
        </w:rPr>
        <w:t>demonstrated</w:t>
      </w:r>
      <w:r w:rsidR="0019216B">
        <w:rPr>
          <w:rFonts w:ascii="Arial" w:hAnsi="Arial" w:cs="Arial"/>
        </w:rPr>
        <w:t xml:space="preserve"> their beliefs about vulnerable people how they should be treated</w:t>
      </w:r>
      <w:r w:rsidR="00C94EF6">
        <w:rPr>
          <w:rFonts w:ascii="Arial" w:hAnsi="Arial" w:cs="Arial"/>
        </w:rPr>
        <w:t xml:space="preserve"> and secondly Care Workers answers to </w:t>
      </w:r>
      <w:r w:rsidR="007D7C3E">
        <w:rPr>
          <w:rFonts w:ascii="Arial" w:hAnsi="Arial" w:cs="Arial"/>
        </w:rPr>
        <w:t>ethical</w:t>
      </w:r>
      <w:r w:rsidR="00C94EF6">
        <w:rPr>
          <w:rFonts w:ascii="Arial" w:hAnsi="Arial" w:cs="Arial"/>
        </w:rPr>
        <w:t xml:space="preserve"> issues need to be aware in anti</w:t>
      </w:r>
      <w:r w:rsidR="007D7C3E">
        <w:rPr>
          <w:rFonts w:ascii="Arial" w:hAnsi="Arial" w:cs="Arial"/>
        </w:rPr>
        <w:t xml:space="preserve">- discriminatory way. </w:t>
      </w:r>
    </w:p>
    <w:p w14:paraId="67652531" w14:textId="7D6EEB14" w:rsidR="00BB28ED" w:rsidRDefault="008D7396" w:rsidP="004F2DD6">
      <w:pPr>
        <w:spacing w:line="360" w:lineRule="auto"/>
        <w:jc w:val="both"/>
        <w:rPr>
          <w:rFonts w:ascii="Arial" w:hAnsi="Arial" w:cs="Arial"/>
        </w:rPr>
      </w:pPr>
      <w:r>
        <w:rPr>
          <w:rFonts w:ascii="Arial" w:hAnsi="Arial" w:cs="Arial"/>
        </w:rPr>
        <w:t>Mr. T</w:t>
      </w:r>
      <w:r w:rsidR="00BB28ED">
        <w:rPr>
          <w:rFonts w:ascii="Arial" w:hAnsi="Arial" w:cs="Arial"/>
        </w:rPr>
        <w:t xml:space="preserve"> has a progressive Dementia and the department Mihomecare</w:t>
      </w:r>
      <w:r w:rsidR="00922EA5">
        <w:rPr>
          <w:rFonts w:ascii="Arial" w:hAnsi="Arial" w:cs="Arial"/>
        </w:rPr>
        <w:t xml:space="preserve"> supporting people with this Disease. The department Mihomecare has a guide</w:t>
      </w:r>
      <w:r w:rsidR="00821936">
        <w:rPr>
          <w:rFonts w:ascii="Arial" w:hAnsi="Arial" w:cs="Arial"/>
        </w:rPr>
        <w:t xml:space="preserve"> to training the Social Care and Health Workforce to support</w:t>
      </w:r>
      <w:r w:rsidR="00FA6241">
        <w:rPr>
          <w:rFonts w:ascii="Arial" w:hAnsi="Arial" w:cs="Arial"/>
        </w:rPr>
        <w:t xml:space="preserve"> the delivery of improved education and training on Dementia.</w:t>
      </w:r>
      <w:r>
        <w:rPr>
          <w:rFonts w:ascii="Arial" w:hAnsi="Arial" w:cs="Arial"/>
        </w:rPr>
        <w:t xml:space="preserve"> Mr. T after being </w:t>
      </w:r>
      <w:r w:rsidR="00122351">
        <w:rPr>
          <w:rFonts w:ascii="Arial" w:hAnsi="Arial" w:cs="Arial"/>
        </w:rPr>
        <w:t>diagnosed Dementia</w:t>
      </w:r>
      <w:r>
        <w:rPr>
          <w:rFonts w:ascii="Arial" w:hAnsi="Arial" w:cs="Arial"/>
        </w:rPr>
        <w:t xml:space="preserve">, </w:t>
      </w:r>
      <w:r w:rsidR="00283429">
        <w:rPr>
          <w:rFonts w:ascii="Arial" w:hAnsi="Arial" w:cs="Arial"/>
        </w:rPr>
        <w:t>department Mihomecare to make decisions and plan supporting people</w:t>
      </w:r>
      <w:r w:rsidR="00790460">
        <w:rPr>
          <w:rFonts w:ascii="Arial" w:hAnsi="Arial" w:cs="Arial"/>
        </w:rPr>
        <w:t>, including helping a person to be independent</w:t>
      </w:r>
      <w:r w:rsidR="007D6D2E">
        <w:rPr>
          <w:rFonts w:ascii="Arial" w:hAnsi="Arial" w:cs="Arial"/>
        </w:rPr>
        <w:t>, confidence, adapt</w:t>
      </w:r>
      <w:r w:rsidR="004A07ED">
        <w:rPr>
          <w:rFonts w:ascii="Arial" w:hAnsi="Arial" w:cs="Arial"/>
        </w:rPr>
        <w:t>ation to their new life.</w:t>
      </w:r>
      <w:r w:rsidR="00F31124">
        <w:rPr>
          <w:rFonts w:ascii="Arial" w:hAnsi="Arial" w:cs="Arial"/>
        </w:rPr>
        <w:t xml:space="preserve"> They need </w:t>
      </w:r>
      <w:r w:rsidR="00B27453">
        <w:rPr>
          <w:rFonts w:ascii="Arial" w:hAnsi="Arial" w:cs="Arial"/>
        </w:rPr>
        <w:t>understand</w:t>
      </w:r>
      <w:r w:rsidR="0043390F">
        <w:rPr>
          <w:rFonts w:ascii="Arial" w:hAnsi="Arial" w:cs="Arial"/>
        </w:rPr>
        <w:t xml:space="preserve"> their history, interests and how Dementia is affecting</w:t>
      </w:r>
      <w:r w:rsidR="00122351">
        <w:rPr>
          <w:rFonts w:ascii="Arial" w:hAnsi="Arial" w:cs="Arial"/>
        </w:rPr>
        <w:t xml:space="preserve"> their life.</w:t>
      </w:r>
      <w:r w:rsidR="00F64EBD">
        <w:rPr>
          <w:rFonts w:ascii="Arial" w:hAnsi="Arial" w:cs="Arial"/>
        </w:rPr>
        <w:t xml:space="preserve"> </w:t>
      </w:r>
      <w:r w:rsidR="0073147B">
        <w:rPr>
          <w:rFonts w:ascii="Arial" w:hAnsi="Arial" w:cs="Arial"/>
        </w:rPr>
        <w:t>Also,</w:t>
      </w:r>
      <w:r w:rsidR="00F64EBD">
        <w:rPr>
          <w:rFonts w:ascii="Arial" w:hAnsi="Arial" w:cs="Arial"/>
        </w:rPr>
        <w:t xml:space="preserve"> they need understand how can communicate with person with Dementia </w:t>
      </w:r>
      <w:r w:rsidR="00272DA5">
        <w:rPr>
          <w:rFonts w:ascii="Arial" w:hAnsi="Arial" w:cs="Arial"/>
        </w:rPr>
        <w:t>and</w:t>
      </w:r>
      <w:r w:rsidR="00F64EBD">
        <w:rPr>
          <w:rFonts w:ascii="Arial" w:hAnsi="Arial" w:cs="Arial"/>
        </w:rPr>
        <w:t xml:space="preserve"> a</w:t>
      </w:r>
      <w:r w:rsidR="00272DA5">
        <w:rPr>
          <w:rFonts w:ascii="Arial" w:hAnsi="Arial" w:cs="Arial"/>
        </w:rPr>
        <w:t xml:space="preserve">ssess their behavior. </w:t>
      </w:r>
      <w:r w:rsidR="00720AE2">
        <w:rPr>
          <w:rFonts w:ascii="Arial" w:hAnsi="Arial" w:cs="Arial"/>
        </w:rPr>
        <w:t xml:space="preserve">It is </w:t>
      </w:r>
      <w:proofErr w:type="gramStart"/>
      <w:r w:rsidR="00720AE2">
        <w:rPr>
          <w:rFonts w:ascii="Arial" w:hAnsi="Arial" w:cs="Arial"/>
        </w:rPr>
        <w:t>very important</w:t>
      </w:r>
      <w:proofErr w:type="gramEnd"/>
      <w:r w:rsidR="00720AE2">
        <w:rPr>
          <w:rFonts w:ascii="Arial" w:hAnsi="Arial" w:cs="Arial"/>
        </w:rPr>
        <w:t xml:space="preserve"> to recognize</w:t>
      </w:r>
      <w:r w:rsidR="008470DB">
        <w:rPr>
          <w:rFonts w:ascii="Arial" w:hAnsi="Arial" w:cs="Arial"/>
        </w:rPr>
        <w:t xml:space="preserve"> those people with </w:t>
      </w:r>
      <w:r w:rsidR="00EC121F">
        <w:rPr>
          <w:rFonts w:ascii="Arial" w:hAnsi="Arial" w:cs="Arial"/>
        </w:rPr>
        <w:t>dementia</w:t>
      </w:r>
      <w:r w:rsidR="008470DB">
        <w:rPr>
          <w:rFonts w:ascii="Arial" w:hAnsi="Arial" w:cs="Arial"/>
        </w:rPr>
        <w:t xml:space="preserve"> is </w:t>
      </w:r>
      <w:r w:rsidR="00EC121F">
        <w:rPr>
          <w:rFonts w:ascii="Arial" w:hAnsi="Arial" w:cs="Arial"/>
        </w:rPr>
        <w:t>an</w:t>
      </w:r>
      <w:r w:rsidR="008470DB">
        <w:rPr>
          <w:rFonts w:ascii="Arial" w:hAnsi="Arial" w:cs="Arial"/>
        </w:rPr>
        <w:t xml:space="preserve"> adult, not a child and deserve to be treated as such.</w:t>
      </w:r>
      <w:r w:rsidR="001926F8">
        <w:rPr>
          <w:rFonts w:ascii="Arial" w:hAnsi="Arial" w:cs="Arial"/>
        </w:rPr>
        <w:t xml:space="preserve"> </w:t>
      </w:r>
      <w:r w:rsidR="00EC121F">
        <w:rPr>
          <w:rFonts w:ascii="Arial" w:hAnsi="Arial" w:cs="Arial"/>
        </w:rPr>
        <w:t>Dignity</w:t>
      </w:r>
      <w:r w:rsidR="001926F8">
        <w:rPr>
          <w:rFonts w:ascii="Arial" w:hAnsi="Arial" w:cs="Arial"/>
        </w:rPr>
        <w:t xml:space="preserve"> is extremely important for dementia.</w:t>
      </w:r>
    </w:p>
    <w:p w14:paraId="703FE668" w14:textId="6FF5B038" w:rsidR="00760423" w:rsidRDefault="001926F8" w:rsidP="004F2DD6">
      <w:pPr>
        <w:spacing w:line="360" w:lineRule="auto"/>
        <w:jc w:val="both"/>
        <w:rPr>
          <w:rFonts w:ascii="Arial" w:hAnsi="Arial" w:cs="Arial"/>
        </w:rPr>
      </w:pPr>
      <w:r>
        <w:rPr>
          <w:rFonts w:ascii="Arial" w:hAnsi="Arial" w:cs="Arial"/>
        </w:rPr>
        <w:t>Furthermore, is important for those in the most advanced stages</w:t>
      </w:r>
      <w:r w:rsidR="00092CC2">
        <w:rPr>
          <w:rFonts w:ascii="Arial" w:hAnsi="Arial" w:cs="Arial"/>
        </w:rPr>
        <w:t xml:space="preserve"> of disease for their families or health professionals. People with dementia</w:t>
      </w:r>
      <w:r w:rsidR="00FB728C">
        <w:rPr>
          <w:rFonts w:ascii="Arial" w:hAnsi="Arial" w:cs="Arial"/>
        </w:rPr>
        <w:t xml:space="preserve"> should have opportunity choose the place where they wish to die There are many</w:t>
      </w:r>
      <w:r w:rsidR="00AC73B2">
        <w:rPr>
          <w:rFonts w:ascii="Arial" w:hAnsi="Arial" w:cs="Arial"/>
        </w:rPr>
        <w:t xml:space="preserve"> care staff </w:t>
      </w:r>
      <w:r w:rsidR="006872C3">
        <w:rPr>
          <w:rFonts w:ascii="Arial" w:hAnsi="Arial" w:cs="Arial"/>
        </w:rPr>
        <w:t xml:space="preserve">is not </w:t>
      </w:r>
      <w:r w:rsidR="00F12FEE">
        <w:rPr>
          <w:rFonts w:ascii="Arial" w:hAnsi="Arial" w:cs="Arial"/>
        </w:rPr>
        <w:t>prepared to deal this situation.</w:t>
      </w:r>
      <w:r w:rsidR="007548A6">
        <w:rPr>
          <w:rFonts w:ascii="Arial" w:hAnsi="Arial" w:cs="Arial"/>
        </w:rPr>
        <w:t xml:space="preserve"> </w:t>
      </w:r>
      <w:r w:rsidR="00760423">
        <w:rPr>
          <w:rFonts w:ascii="Arial" w:hAnsi="Arial" w:cs="Arial"/>
        </w:rPr>
        <w:t xml:space="preserve">Dignity and </w:t>
      </w:r>
      <w:r w:rsidR="007548A6">
        <w:rPr>
          <w:rFonts w:ascii="Arial" w:hAnsi="Arial" w:cs="Arial"/>
        </w:rPr>
        <w:t xml:space="preserve">non-discrimination should be understandable. </w:t>
      </w:r>
    </w:p>
    <w:p w14:paraId="3F76481C" w14:textId="2B757BEA" w:rsidR="007548A6" w:rsidRDefault="007548A6" w:rsidP="004F2DD6">
      <w:pPr>
        <w:spacing w:line="360" w:lineRule="auto"/>
        <w:jc w:val="both"/>
        <w:rPr>
          <w:rFonts w:ascii="Arial" w:hAnsi="Arial" w:cs="Arial"/>
        </w:rPr>
      </w:pPr>
      <w:r>
        <w:rPr>
          <w:rFonts w:ascii="Arial" w:hAnsi="Arial" w:cs="Arial"/>
        </w:rPr>
        <w:t>However</w:t>
      </w:r>
      <w:r w:rsidR="007828CA">
        <w:rPr>
          <w:rFonts w:ascii="Arial" w:hAnsi="Arial" w:cs="Arial"/>
        </w:rPr>
        <w:t>, dignity violation, discrimination and risk of abuse is closely</w:t>
      </w:r>
      <w:r w:rsidR="0054321F">
        <w:rPr>
          <w:rFonts w:ascii="Arial" w:hAnsi="Arial" w:cs="Arial"/>
        </w:rPr>
        <w:t xml:space="preserve"> tied of prevention of abuse of persons with dementia</w:t>
      </w:r>
      <w:r w:rsidR="009565B5">
        <w:rPr>
          <w:rFonts w:ascii="Arial" w:hAnsi="Arial" w:cs="Arial"/>
        </w:rPr>
        <w:t xml:space="preserve"> (physical, sexual, psychological). </w:t>
      </w:r>
      <w:r w:rsidR="00114D7C">
        <w:rPr>
          <w:rFonts w:ascii="Arial" w:hAnsi="Arial" w:cs="Arial"/>
        </w:rPr>
        <w:t xml:space="preserve">Dementia is considered risk factor for abuse, neglect or </w:t>
      </w:r>
      <w:r w:rsidR="00681277">
        <w:rPr>
          <w:rFonts w:ascii="Arial" w:hAnsi="Arial" w:cs="Arial"/>
        </w:rPr>
        <w:t xml:space="preserve">abandonment. </w:t>
      </w:r>
    </w:p>
    <w:p w14:paraId="39391239" w14:textId="293E5166" w:rsidR="00690386" w:rsidRDefault="00690386" w:rsidP="004F2DD6">
      <w:pPr>
        <w:spacing w:line="360" w:lineRule="auto"/>
        <w:jc w:val="both"/>
        <w:rPr>
          <w:rFonts w:ascii="Arial" w:hAnsi="Arial" w:cs="Arial"/>
        </w:rPr>
      </w:pPr>
    </w:p>
    <w:p w14:paraId="56C57B83" w14:textId="3C368B38" w:rsidR="00690386" w:rsidRDefault="00690386" w:rsidP="004F2DD6">
      <w:pPr>
        <w:spacing w:line="360" w:lineRule="auto"/>
        <w:jc w:val="both"/>
        <w:rPr>
          <w:rFonts w:ascii="Arial" w:hAnsi="Arial" w:cs="Arial"/>
        </w:rPr>
      </w:pPr>
    </w:p>
    <w:p w14:paraId="726197AE" w14:textId="3EA1DCE7" w:rsidR="00690386" w:rsidRPr="00217E3C" w:rsidRDefault="00690386" w:rsidP="00690386">
      <w:pPr>
        <w:spacing w:line="360" w:lineRule="auto"/>
        <w:jc w:val="both"/>
        <w:rPr>
          <w:rFonts w:ascii="Arial" w:hAnsi="Arial" w:cs="Arial"/>
          <w:b/>
          <w:bCs/>
          <w:u w:val="single"/>
        </w:rPr>
      </w:pPr>
      <w:bookmarkStart w:id="4" w:name="_Hlk70516511"/>
      <w:r w:rsidRPr="00217E3C">
        <w:rPr>
          <w:rFonts w:ascii="Arial" w:hAnsi="Arial" w:cs="Arial"/>
          <w:b/>
          <w:bCs/>
          <w:u w:val="single"/>
        </w:rPr>
        <w:lastRenderedPageBreak/>
        <w:t>The principles of</w:t>
      </w:r>
      <w:r w:rsidR="00EC7329" w:rsidRPr="00217E3C">
        <w:rPr>
          <w:rFonts w:ascii="Arial" w:hAnsi="Arial" w:cs="Arial"/>
          <w:b/>
          <w:bCs/>
          <w:u w:val="single"/>
        </w:rPr>
        <w:t xml:space="preserve"> support available</w:t>
      </w:r>
      <w:r w:rsidR="00980CA5" w:rsidRPr="00217E3C">
        <w:rPr>
          <w:rFonts w:ascii="Arial" w:hAnsi="Arial" w:cs="Arial"/>
          <w:b/>
          <w:bCs/>
          <w:u w:val="single"/>
        </w:rPr>
        <w:t xml:space="preserve"> analyzing and evaluating Health Social and Care </w:t>
      </w:r>
    </w:p>
    <w:bookmarkEnd w:id="4"/>
    <w:p w14:paraId="6CBCF471" w14:textId="19C42AB0" w:rsidR="00980CA5" w:rsidRDefault="00AB619E" w:rsidP="00690386">
      <w:pPr>
        <w:spacing w:line="360" w:lineRule="auto"/>
        <w:jc w:val="both"/>
        <w:rPr>
          <w:rFonts w:ascii="Arial" w:hAnsi="Arial" w:cs="Arial"/>
        </w:rPr>
      </w:pPr>
      <w:r>
        <w:rPr>
          <w:rFonts w:ascii="Arial" w:hAnsi="Arial" w:cs="Arial"/>
        </w:rPr>
        <w:t>According to</w:t>
      </w:r>
      <w:r w:rsidR="00DA5C13">
        <w:rPr>
          <w:rFonts w:ascii="Arial" w:hAnsi="Arial" w:cs="Arial"/>
        </w:rPr>
        <w:t xml:space="preserve"> the task description provided on </w:t>
      </w:r>
      <w:r>
        <w:rPr>
          <w:rFonts w:ascii="Arial" w:hAnsi="Arial" w:cs="Arial"/>
        </w:rPr>
        <w:t>Mr.</w:t>
      </w:r>
      <w:r w:rsidR="00DA5C13">
        <w:rPr>
          <w:rFonts w:ascii="Arial" w:hAnsi="Arial" w:cs="Arial"/>
        </w:rPr>
        <w:t xml:space="preserve"> and </w:t>
      </w:r>
      <w:r>
        <w:rPr>
          <w:rFonts w:ascii="Arial" w:hAnsi="Arial" w:cs="Arial"/>
        </w:rPr>
        <w:t>Mrs.</w:t>
      </w:r>
      <w:r w:rsidR="00DA5C13">
        <w:rPr>
          <w:rFonts w:ascii="Arial" w:hAnsi="Arial" w:cs="Arial"/>
        </w:rPr>
        <w:t xml:space="preserve"> </w:t>
      </w:r>
      <w:r w:rsidR="00DA5C13" w:rsidRPr="001B5C6A">
        <w:rPr>
          <w:rFonts w:ascii="Arial" w:hAnsi="Arial" w:cs="Arial"/>
        </w:rPr>
        <w:t>T</w:t>
      </w:r>
      <w:r w:rsidRPr="001B5C6A">
        <w:rPr>
          <w:rFonts w:ascii="Arial" w:hAnsi="Arial" w:cs="Arial"/>
        </w:rPr>
        <w:t xml:space="preserve"> </w:t>
      </w:r>
      <w:r w:rsidR="0002666B">
        <w:rPr>
          <w:rFonts w:ascii="Arial" w:hAnsi="Arial" w:cs="Arial"/>
        </w:rPr>
        <w:t>“</w:t>
      </w:r>
      <w:r w:rsidR="001B5C6A" w:rsidRPr="0002666B">
        <w:rPr>
          <w:rFonts w:ascii="Arial" w:hAnsi="Arial" w:cs="Arial"/>
          <w:b/>
          <w:bCs/>
        </w:rPr>
        <w:t xml:space="preserve">She was interested in information and support on how to better manage their lives. It includes help with personal care, improve her mobility, domestic chores and any social events that would help them live independently as long as possible. </w:t>
      </w:r>
      <w:r w:rsidR="002A096B" w:rsidRPr="0002666B">
        <w:rPr>
          <w:rFonts w:ascii="Arial" w:hAnsi="Arial" w:cs="Arial"/>
          <w:b/>
          <w:bCs/>
        </w:rPr>
        <w:t>“</w:t>
      </w:r>
    </w:p>
    <w:p w14:paraId="283EFD0E" w14:textId="41AB54BB" w:rsidR="0087723A" w:rsidRDefault="0087723A" w:rsidP="00690386">
      <w:pPr>
        <w:spacing w:line="360" w:lineRule="auto"/>
        <w:jc w:val="both"/>
        <w:rPr>
          <w:rFonts w:ascii="Arial" w:hAnsi="Arial" w:cs="Arial"/>
        </w:rPr>
      </w:pPr>
      <w:r>
        <w:rPr>
          <w:rFonts w:ascii="Arial" w:hAnsi="Arial" w:cs="Arial"/>
        </w:rPr>
        <w:t xml:space="preserve">Regarding the prescriptive tasks, </w:t>
      </w:r>
      <w:r w:rsidR="001762DF">
        <w:rPr>
          <w:rFonts w:ascii="Arial" w:hAnsi="Arial" w:cs="Arial"/>
        </w:rPr>
        <w:t>particularly</w:t>
      </w:r>
      <w:r>
        <w:rPr>
          <w:rFonts w:ascii="Arial" w:hAnsi="Arial" w:cs="Arial"/>
        </w:rPr>
        <w:t xml:space="preserve"> </w:t>
      </w:r>
      <w:r w:rsidR="001762DF">
        <w:rPr>
          <w:rFonts w:ascii="Arial" w:hAnsi="Arial" w:cs="Arial"/>
        </w:rPr>
        <w:t>personal</w:t>
      </w:r>
      <w:r>
        <w:rPr>
          <w:rFonts w:ascii="Arial" w:hAnsi="Arial" w:cs="Arial"/>
        </w:rPr>
        <w:t xml:space="preserve"> </w:t>
      </w:r>
      <w:r w:rsidR="001762DF">
        <w:rPr>
          <w:rFonts w:ascii="Arial" w:hAnsi="Arial" w:cs="Arial"/>
        </w:rPr>
        <w:t xml:space="preserve">care and mobility, they need handrails, bath seats and non- slip </w:t>
      </w:r>
      <w:r w:rsidR="0069192A">
        <w:rPr>
          <w:rFonts w:ascii="Arial" w:hAnsi="Arial" w:cs="Arial"/>
        </w:rPr>
        <w:t>bath mats</w:t>
      </w:r>
      <w:r w:rsidR="00D15E72">
        <w:rPr>
          <w:rFonts w:ascii="Arial" w:hAnsi="Arial" w:cs="Arial"/>
        </w:rPr>
        <w:t xml:space="preserve">. Must be able to see what they need use such a </w:t>
      </w:r>
      <w:r w:rsidR="0069192A">
        <w:rPr>
          <w:rFonts w:ascii="Arial" w:hAnsi="Arial" w:cs="Arial"/>
        </w:rPr>
        <w:t>toothpaste, brushes and shampoo.</w:t>
      </w:r>
      <w:r w:rsidR="001762DF">
        <w:rPr>
          <w:rFonts w:ascii="Arial" w:hAnsi="Arial" w:cs="Arial"/>
        </w:rPr>
        <w:t xml:space="preserve"> </w:t>
      </w:r>
      <w:r w:rsidR="00E007D9">
        <w:rPr>
          <w:rFonts w:ascii="Arial" w:hAnsi="Arial" w:cs="Arial"/>
        </w:rPr>
        <w:t>Normally, they prefer bathing</w:t>
      </w:r>
      <w:r w:rsidR="002159FE">
        <w:rPr>
          <w:rFonts w:ascii="Arial" w:hAnsi="Arial" w:cs="Arial"/>
        </w:rPr>
        <w:t xml:space="preserve"> with soap</w:t>
      </w:r>
      <w:r w:rsidR="00E007D9">
        <w:rPr>
          <w:rFonts w:ascii="Arial" w:hAnsi="Arial" w:cs="Arial"/>
        </w:rPr>
        <w:t xml:space="preserve">, </w:t>
      </w:r>
      <w:r w:rsidR="00465B34">
        <w:rPr>
          <w:rFonts w:ascii="Arial" w:hAnsi="Arial" w:cs="Arial"/>
        </w:rPr>
        <w:t xml:space="preserve">because should be </w:t>
      </w:r>
      <w:r w:rsidR="002159FE">
        <w:rPr>
          <w:rFonts w:ascii="Arial" w:hAnsi="Arial" w:cs="Arial"/>
        </w:rPr>
        <w:t>comfortable and water must not be hot</w:t>
      </w:r>
      <w:r w:rsidR="00C25A13">
        <w:rPr>
          <w:rFonts w:ascii="Arial" w:hAnsi="Arial" w:cs="Arial"/>
        </w:rPr>
        <w:t>.</w:t>
      </w:r>
      <w:r w:rsidR="008E1C28">
        <w:rPr>
          <w:rFonts w:ascii="Arial" w:hAnsi="Arial" w:cs="Arial"/>
        </w:rPr>
        <w:t xml:space="preserve"> </w:t>
      </w:r>
      <w:r w:rsidR="009819C8">
        <w:rPr>
          <w:rFonts w:ascii="Arial" w:hAnsi="Arial" w:cs="Arial"/>
        </w:rPr>
        <w:t xml:space="preserve">The principal care </w:t>
      </w:r>
      <w:proofErr w:type="gramStart"/>
      <w:r w:rsidR="00FF6941">
        <w:rPr>
          <w:rFonts w:ascii="Arial" w:hAnsi="Arial" w:cs="Arial"/>
        </w:rPr>
        <w:t>is should respecting</w:t>
      </w:r>
      <w:proofErr w:type="gramEnd"/>
      <w:r w:rsidR="00FF6941">
        <w:rPr>
          <w:rFonts w:ascii="Arial" w:hAnsi="Arial" w:cs="Arial"/>
        </w:rPr>
        <w:t xml:space="preserve"> </w:t>
      </w:r>
      <w:r w:rsidR="007B7E1E">
        <w:rPr>
          <w:rFonts w:ascii="Arial" w:hAnsi="Arial" w:cs="Arial"/>
        </w:rPr>
        <w:t>client</w:t>
      </w:r>
      <w:r w:rsidR="00FF6941">
        <w:rPr>
          <w:rFonts w:ascii="Arial" w:hAnsi="Arial" w:cs="Arial"/>
        </w:rPr>
        <w:t xml:space="preserve"> choice,</w:t>
      </w:r>
      <w:r w:rsidR="007B7E1E">
        <w:rPr>
          <w:rFonts w:ascii="Arial" w:hAnsi="Arial" w:cs="Arial"/>
        </w:rPr>
        <w:t xml:space="preserve"> providing</w:t>
      </w:r>
      <w:r w:rsidR="00CD0D41">
        <w:rPr>
          <w:rFonts w:ascii="Arial" w:hAnsi="Arial" w:cs="Arial"/>
        </w:rPr>
        <w:t xml:space="preserve"> outcome focused self-directed </w:t>
      </w:r>
      <w:r w:rsidR="004853FC">
        <w:rPr>
          <w:rFonts w:ascii="Arial" w:hAnsi="Arial" w:cs="Arial"/>
        </w:rPr>
        <w:t>support, maintaining</w:t>
      </w:r>
      <w:r w:rsidR="00CF378A">
        <w:rPr>
          <w:rFonts w:ascii="Arial" w:hAnsi="Arial" w:cs="Arial"/>
        </w:rPr>
        <w:t xml:space="preserve"> confidentia</w:t>
      </w:r>
      <w:r w:rsidR="00AD0D78">
        <w:rPr>
          <w:rFonts w:ascii="Arial" w:hAnsi="Arial" w:cs="Arial"/>
        </w:rPr>
        <w:t>lity, involving the client in all aspects of care planning</w:t>
      </w:r>
      <w:r w:rsidR="005B147F">
        <w:rPr>
          <w:rFonts w:ascii="Arial" w:hAnsi="Arial" w:cs="Arial"/>
        </w:rPr>
        <w:t>, sensitive to ethnic</w:t>
      </w:r>
      <w:r w:rsidR="007B7E1E">
        <w:rPr>
          <w:rFonts w:ascii="Arial" w:hAnsi="Arial" w:cs="Arial"/>
        </w:rPr>
        <w:t xml:space="preserve">, </w:t>
      </w:r>
      <w:r w:rsidR="005B147F">
        <w:rPr>
          <w:rFonts w:ascii="Arial" w:hAnsi="Arial" w:cs="Arial"/>
        </w:rPr>
        <w:t>religious and cultural</w:t>
      </w:r>
      <w:r w:rsidR="007B7E1E">
        <w:rPr>
          <w:rFonts w:ascii="Arial" w:hAnsi="Arial" w:cs="Arial"/>
        </w:rPr>
        <w:t xml:space="preserve">. </w:t>
      </w:r>
    </w:p>
    <w:p w14:paraId="68F4D2B0" w14:textId="10CCB522" w:rsidR="008E1C28" w:rsidRDefault="008E1C28" w:rsidP="00690386">
      <w:pPr>
        <w:spacing w:line="360" w:lineRule="auto"/>
        <w:jc w:val="both"/>
        <w:rPr>
          <w:rFonts w:ascii="Arial" w:hAnsi="Arial" w:cs="Arial"/>
        </w:rPr>
      </w:pPr>
      <w:r>
        <w:rPr>
          <w:rFonts w:ascii="Arial" w:hAnsi="Arial" w:cs="Arial"/>
        </w:rPr>
        <w:t>Furthermore</w:t>
      </w:r>
      <w:r w:rsidR="001446CE">
        <w:rPr>
          <w:rFonts w:ascii="Arial" w:hAnsi="Arial" w:cs="Arial"/>
        </w:rPr>
        <w:t xml:space="preserve">, personal care is crucial in Health Social Care to support of </w:t>
      </w:r>
      <w:r w:rsidR="006B53B0">
        <w:rPr>
          <w:rFonts w:ascii="Arial" w:hAnsi="Arial" w:cs="Arial"/>
        </w:rPr>
        <w:t>personal private</w:t>
      </w:r>
      <w:r w:rsidR="001446CE">
        <w:rPr>
          <w:rFonts w:ascii="Arial" w:hAnsi="Arial" w:cs="Arial"/>
        </w:rPr>
        <w:t xml:space="preserve"> </w:t>
      </w:r>
      <w:r w:rsidR="00321C2A">
        <w:rPr>
          <w:rFonts w:ascii="Arial" w:hAnsi="Arial" w:cs="Arial"/>
        </w:rPr>
        <w:t>hygiene and dressing. Personal care could be bathing</w:t>
      </w:r>
      <w:r w:rsidR="00961907">
        <w:rPr>
          <w:rFonts w:ascii="Arial" w:hAnsi="Arial" w:cs="Arial"/>
        </w:rPr>
        <w:t>,</w:t>
      </w:r>
      <w:r w:rsidR="006B53B0">
        <w:rPr>
          <w:rFonts w:ascii="Arial" w:hAnsi="Arial" w:cs="Arial"/>
        </w:rPr>
        <w:t xml:space="preserve"> showering, applying lotions, oral hygiene</w:t>
      </w:r>
      <w:r w:rsidR="0070611C">
        <w:rPr>
          <w:rFonts w:ascii="Arial" w:hAnsi="Arial" w:cs="Arial"/>
        </w:rPr>
        <w:t>, hair care, helping to the toilet, including</w:t>
      </w:r>
      <w:r w:rsidR="00961907">
        <w:rPr>
          <w:rFonts w:ascii="Arial" w:hAnsi="Arial" w:cs="Arial"/>
        </w:rPr>
        <w:t xml:space="preserve"> using commode or bed </w:t>
      </w:r>
      <w:r w:rsidR="009A5E93">
        <w:rPr>
          <w:rFonts w:ascii="Arial" w:hAnsi="Arial" w:cs="Arial"/>
        </w:rPr>
        <w:t>pan, changing</w:t>
      </w:r>
      <w:r w:rsidR="008E2FD9">
        <w:rPr>
          <w:rFonts w:ascii="Arial" w:hAnsi="Arial" w:cs="Arial"/>
        </w:rPr>
        <w:t xml:space="preserve"> continence pads</w:t>
      </w:r>
      <w:r w:rsidR="009A5E93">
        <w:rPr>
          <w:rFonts w:ascii="Arial" w:hAnsi="Arial" w:cs="Arial"/>
        </w:rPr>
        <w:t xml:space="preserve"> and</w:t>
      </w:r>
      <w:r w:rsidR="008E2FD9">
        <w:rPr>
          <w:rFonts w:ascii="Arial" w:hAnsi="Arial" w:cs="Arial"/>
        </w:rPr>
        <w:t xml:space="preserve"> along with cleaning intimate areas</w:t>
      </w:r>
      <w:r w:rsidR="009A5E93">
        <w:rPr>
          <w:rFonts w:ascii="Arial" w:hAnsi="Arial" w:cs="Arial"/>
        </w:rPr>
        <w:t>.</w:t>
      </w:r>
      <w:r w:rsidR="008A148D">
        <w:rPr>
          <w:rFonts w:ascii="Arial" w:hAnsi="Arial" w:cs="Arial"/>
        </w:rPr>
        <w:t xml:space="preserve"> </w:t>
      </w:r>
    </w:p>
    <w:p w14:paraId="184DA089" w14:textId="2E938C63" w:rsidR="008A148D" w:rsidRDefault="008A148D" w:rsidP="00690386">
      <w:pPr>
        <w:spacing w:line="360" w:lineRule="auto"/>
        <w:jc w:val="both"/>
        <w:rPr>
          <w:rFonts w:ascii="Arial" w:hAnsi="Arial" w:cs="Arial"/>
        </w:rPr>
      </w:pPr>
      <w:r>
        <w:rPr>
          <w:rFonts w:ascii="Arial" w:hAnsi="Arial" w:cs="Arial"/>
        </w:rPr>
        <w:t xml:space="preserve">Occasionally, there are some </w:t>
      </w:r>
      <w:r w:rsidR="00E62E13">
        <w:rPr>
          <w:rFonts w:ascii="Arial" w:hAnsi="Arial" w:cs="Arial"/>
        </w:rPr>
        <w:t xml:space="preserve">services to have following support such a </w:t>
      </w:r>
      <w:r w:rsidR="002903E2">
        <w:rPr>
          <w:rFonts w:ascii="Arial" w:hAnsi="Arial" w:cs="Arial"/>
        </w:rPr>
        <w:t>housekeeping</w:t>
      </w:r>
      <w:r w:rsidR="00D240A3">
        <w:rPr>
          <w:rFonts w:ascii="Arial" w:hAnsi="Arial" w:cs="Arial"/>
        </w:rPr>
        <w:t>, making and changing beds, clothes washings, collecting</w:t>
      </w:r>
      <w:r w:rsidR="002903E2">
        <w:rPr>
          <w:rFonts w:ascii="Arial" w:hAnsi="Arial" w:cs="Arial"/>
        </w:rPr>
        <w:t xml:space="preserve">, managing and administering medication, help with dressing and </w:t>
      </w:r>
      <w:r w:rsidR="008E3AFA">
        <w:rPr>
          <w:rFonts w:ascii="Arial" w:hAnsi="Arial" w:cs="Arial"/>
        </w:rPr>
        <w:t>changing, support</w:t>
      </w:r>
      <w:r w:rsidR="00EA6B47">
        <w:rPr>
          <w:rFonts w:ascii="Arial" w:hAnsi="Arial" w:cs="Arial"/>
        </w:rPr>
        <w:t xml:space="preserve"> with mobility around the house, cooking and meal preparation</w:t>
      </w:r>
      <w:r w:rsidR="00066555">
        <w:rPr>
          <w:rFonts w:ascii="Arial" w:hAnsi="Arial" w:cs="Arial"/>
        </w:rPr>
        <w:t xml:space="preserve">. </w:t>
      </w:r>
    </w:p>
    <w:p w14:paraId="6D7D8475" w14:textId="126AE3C0" w:rsidR="004B4BE4" w:rsidRDefault="004B4BE4" w:rsidP="00690386">
      <w:pPr>
        <w:spacing w:line="360" w:lineRule="auto"/>
        <w:jc w:val="both"/>
        <w:rPr>
          <w:rFonts w:ascii="Arial" w:hAnsi="Arial" w:cs="Arial"/>
        </w:rPr>
      </w:pPr>
      <w:r>
        <w:rPr>
          <w:rFonts w:ascii="Arial" w:hAnsi="Arial" w:cs="Arial"/>
        </w:rPr>
        <w:t xml:space="preserve">On the one hand, </w:t>
      </w:r>
      <w:r w:rsidR="00671876">
        <w:rPr>
          <w:rFonts w:ascii="Arial" w:hAnsi="Arial" w:cs="Arial"/>
        </w:rPr>
        <w:t xml:space="preserve">promote social activities to improve their quality life. Care Home </w:t>
      </w:r>
      <w:r w:rsidR="003C5636">
        <w:rPr>
          <w:rFonts w:ascii="Arial" w:hAnsi="Arial" w:cs="Arial"/>
        </w:rPr>
        <w:t>should</w:t>
      </w:r>
      <w:r w:rsidR="00671876">
        <w:rPr>
          <w:rFonts w:ascii="Arial" w:hAnsi="Arial" w:cs="Arial"/>
        </w:rPr>
        <w:t xml:space="preserve"> encourage to create opportunities for people </w:t>
      </w:r>
      <w:r w:rsidR="00D24169">
        <w:rPr>
          <w:rFonts w:ascii="Arial" w:hAnsi="Arial" w:cs="Arial"/>
        </w:rPr>
        <w:t xml:space="preserve">participate in social activities and adopt </w:t>
      </w:r>
      <w:r w:rsidR="003C5636">
        <w:rPr>
          <w:rFonts w:ascii="Arial" w:hAnsi="Arial" w:cs="Arial"/>
        </w:rPr>
        <w:t>hobbies. For</w:t>
      </w:r>
      <w:r w:rsidR="00D24169">
        <w:rPr>
          <w:rFonts w:ascii="Arial" w:hAnsi="Arial" w:cs="Arial"/>
        </w:rPr>
        <w:t xml:space="preserve"> </w:t>
      </w:r>
      <w:r w:rsidR="003C5636">
        <w:rPr>
          <w:rFonts w:ascii="Arial" w:hAnsi="Arial" w:cs="Arial"/>
        </w:rPr>
        <w:t>example,</w:t>
      </w:r>
      <w:r w:rsidR="00D24169">
        <w:rPr>
          <w:rFonts w:ascii="Arial" w:hAnsi="Arial" w:cs="Arial"/>
        </w:rPr>
        <w:t xml:space="preserve"> could be invite </w:t>
      </w:r>
      <w:r w:rsidR="003C5636">
        <w:rPr>
          <w:rFonts w:ascii="Arial" w:hAnsi="Arial" w:cs="Arial"/>
        </w:rPr>
        <w:t xml:space="preserve">their families and friends to interaction or socialize. Nowadays, </w:t>
      </w:r>
      <w:r w:rsidR="00510728">
        <w:rPr>
          <w:rFonts w:ascii="Arial" w:hAnsi="Arial" w:cs="Arial"/>
        </w:rPr>
        <w:t xml:space="preserve">there are new technologies </w:t>
      </w:r>
      <w:r w:rsidR="00750A67">
        <w:rPr>
          <w:rFonts w:ascii="Arial" w:hAnsi="Arial" w:cs="Arial"/>
        </w:rPr>
        <w:t xml:space="preserve">that could conversation through </w:t>
      </w:r>
      <w:r w:rsidR="00055037">
        <w:rPr>
          <w:rFonts w:ascii="Arial" w:hAnsi="Arial" w:cs="Arial"/>
        </w:rPr>
        <w:t xml:space="preserve">social networkers or video calls. </w:t>
      </w:r>
    </w:p>
    <w:p w14:paraId="29B004AF" w14:textId="7C9F655D" w:rsidR="003A5109" w:rsidRDefault="003A5109" w:rsidP="00690386">
      <w:pPr>
        <w:spacing w:line="360" w:lineRule="auto"/>
        <w:jc w:val="both"/>
        <w:rPr>
          <w:rFonts w:ascii="Arial" w:hAnsi="Arial" w:cs="Arial"/>
        </w:rPr>
      </w:pPr>
      <w:r>
        <w:rPr>
          <w:rFonts w:ascii="Arial" w:hAnsi="Arial" w:cs="Arial"/>
        </w:rPr>
        <w:t xml:space="preserve">I would agree regarding </w:t>
      </w:r>
      <w:r w:rsidR="00273A7B">
        <w:rPr>
          <w:rFonts w:ascii="Arial" w:hAnsi="Arial" w:cs="Arial"/>
        </w:rPr>
        <w:t xml:space="preserve">interactions, because is extremely important </w:t>
      </w:r>
      <w:r w:rsidR="00BD50F3">
        <w:rPr>
          <w:rFonts w:ascii="Arial" w:hAnsi="Arial" w:cs="Arial"/>
        </w:rPr>
        <w:t>develo</w:t>
      </w:r>
      <w:r w:rsidR="00D86D37">
        <w:rPr>
          <w:rFonts w:ascii="Arial" w:hAnsi="Arial" w:cs="Arial"/>
        </w:rPr>
        <w:t>p the mind.</w:t>
      </w:r>
    </w:p>
    <w:p w14:paraId="1EF40581" w14:textId="1283E541" w:rsidR="008B7A44" w:rsidRDefault="008B7A44" w:rsidP="00690386">
      <w:pPr>
        <w:spacing w:line="360" w:lineRule="auto"/>
        <w:jc w:val="both"/>
        <w:rPr>
          <w:rFonts w:ascii="Arial" w:hAnsi="Arial" w:cs="Arial"/>
        </w:rPr>
      </w:pPr>
    </w:p>
    <w:p w14:paraId="68FEBBB6" w14:textId="0F7431CD" w:rsidR="008B7A44" w:rsidRDefault="008B7A44" w:rsidP="00690386">
      <w:pPr>
        <w:spacing w:line="360" w:lineRule="auto"/>
        <w:jc w:val="both"/>
        <w:rPr>
          <w:rFonts w:ascii="Arial" w:hAnsi="Arial" w:cs="Arial"/>
        </w:rPr>
      </w:pPr>
    </w:p>
    <w:p w14:paraId="77A74289" w14:textId="66B08365" w:rsidR="008B7A44" w:rsidRDefault="008B7A44" w:rsidP="00690386">
      <w:pPr>
        <w:spacing w:line="360" w:lineRule="auto"/>
        <w:jc w:val="both"/>
        <w:rPr>
          <w:rFonts w:ascii="Arial" w:hAnsi="Arial" w:cs="Arial"/>
        </w:rPr>
      </w:pPr>
    </w:p>
    <w:p w14:paraId="1CAD9CD3" w14:textId="4B660A0B" w:rsidR="008B7A44" w:rsidRDefault="008B7A44" w:rsidP="00690386">
      <w:pPr>
        <w:spacing w:line="360" w:lineRule="auto"/>
        <w:jc w:val="both"/>
        <w:rPr>
          <w:rFonts w:ascii="Arial" w:hAnsi="Arial" w:cs="Arial"/>
        </w:rPr>
      </w:pPr>
    </w:p>
    <w:p w14:paraId="249C1519" w14:textId="12E23667" w:rsidR="008B7A44" w:rsidRDefault="008B7A44" w:rsidP="00690386">
      <w:pPr>
        <w:spacing w:line="360" w:lineRule="auto"/>
        <w:jc w:val="both"/>
        <w:rPr>
          <w:rFonts w:ascii="Arial" w:hAnsi="Arial" w:cs="Arial"/>
        </w:rPr>
      </w:pPr>
    </w:p>
    <w:p w14:paraId="7B5B81B1" w14:textId="30AE83A3" w:rsidR="003C01FF" w:rsidRDefault="003C01FF" w:rsidP="00485236">
      <w:pPr>
        <w:spacing w:line="360" w:lineRule="auto"/>
        <w:jc w:val="both"/>
        <w:rPr>
          <w:rFonts w:ascii="Arial" w:hAnsi="Arial" w:cs="Arial"/>
          <w:b/>
          <w:bCs/>
          <w:u w:val="single"/>
        </w:rPr>
      </w:pPr>
      <w:bookmarkStart w:id="5" w:name="_Hlk70549566"/>
      <w:bookmarkStart w:id="6" w:name="_Hlk70546623"/>
      <w:r>
        <w:rPr>
          <w:rFonts w:ascii="Arial" w:hAnsi="Arial" w:cs="Arial"/>
          <w:b/>
          <w:bCs/>
          <w:u w:val="single"/>
        </w:rPr>
        <w:lastRenderedPageBreak/>
        <w:t>References</w:t>
      </w:r>
    </w:p>
    <w:bookmarkEnd w:id="5"/>
    <w:p w14:paraId="3E7B8097" w14:textId="77777777" w:rsidR="005558A7" w:rsidRPr="00D356DC" w:rsidRDefault="005558A7" w:rsidP="00485236">
      <w:pPr>
        <w:pStyle w:val="ListParagraph"/>
        <w:numPr>
          <w:ilvl w:val="0"/>
          <w:numId w:val="3"/>
        </w:numPr>
        <w:spacing w:line="360" w:lineRule="auto"/>
        <w:jc w:val="both"/>
        <w:rPr>
          <w:rFonts w:ascii="Arial" w:hAnsi="Arial" w:cs="Arial"/>
        </w:rPr>
      </w:pPr>
      <w:r w:rsidRPr="00D356DC">
        <w:rPr>
          <w:rFonts w:ascii="Arial" w:hAnsi="Arial" w:cs="Arial"/>
        </w:rPr>
        <w:fldChar w:fldCharType="begin"/>
      </w:r>
      <w:r w:rsidRPr="00D356DC">
        <w:rPr>
          <w:rFonts w:ascii="Arial" w:hAnsi="Arial" w:cs="Arial"/>
        </w:rPr>
        <w:instrText xml:space="preserve"> HYPERLINK "https://www.scie.org.uk/dementia/supporting-people-with-dementia/dementia-friendly-environments/be" </w:instrText>
      </w:r>
      <w:r w:rsidRPr="00D356DC">
        <w:rPr>
          <w:rFonts w:ascii="Arial" w:hAnsi="Arial" w:cs="Arial"/>
        </w:rPr>
        <w:fldChar w:fldCharType="separate"/>
      </w:r>
      <w:r w:rsidRPr="00D356DC">
        <w:rPr>
          <w:rStyle w:val="Hyperlink"/>
          <w:rFonts w:ascii="Arial" w:hAnsi="Arial" w:cs="Arial"/>
        </w:rPr>
        <w:t>https://www.scie.org.uk/dementia/supporting-people-with-dementia/dementia-friendly-environments/be</w:t>
      </w:r>
      <w:r w:rsidRPr="00D356DC">
        <w:rPr>
          <w:rFonts w:ascii="Arial" w:hAnsi="Arial" w:cs="Arial"/>
        </w:rPr>
        <w:fldChar w:fldCharType="end"/>
      </w:r>
      <w:r w:rsidRPr="00D356DC">
        <w:rPr>
          <w:rFonts w:ascii="Arial" w:hAnsi="Arial" w:cs="Arial"/>
        </w:rPr>
        <w:t xml:space="preserve"> </w:t>
      </w:r>
    </w:p>
    <w:p w14:paraId="2300EA36" w14:textId="77777777" w:rsidR="005558A7" w:rsidRPr="00D356DC" w:rsidRDefault="0034180F" w:rsidP="00485236">
      <w:pPr>
        <w:pStyle w:val="ListParagraph"/>
        <w:numPr>
          <w:ilvl w:val="0"/>
          <w:numId w:val="3"/>
        </w:numPr>
        <w:spacing w:line="360" w:lineRule="auto"/>
        <w:jc w:val="both"/>
        <w:rPr>
          <w:rFonts w:ascii="Arial" w:hAnsi="Arial" w:cs="Arial"/>
        </w:rPr>
      </w:pPr>
      <w:hyperlink r:id="rId8" w:history="1">
        <w:r w:rsidR="005558A7" w:rsidRPr="00D356DC">
          <w:rPr>
            <w:rFonts w:ascii="Arial" w:hAnsi="Arial" w:cs="Arial"/>
            <w:color w:val="0000FF"/>
            <w:u w:val="single"/>
          </w:rPr>
          <w:t>Mental Capacity Act Code of Practice - GOV.UK (www.gov.uk)</w:t>
        </w:r>
      </w:hyperlink>
      <w:r w:rsidR="005558A7" w:rsidRPr="00D356DC">
        <w:rPr>
          <w:rFonts w:ascii="Arial" w:hAnsi="Arial" w:cs="Arial"/>
        </w:rPr>
        <w:t xml:space="preserve"> </w:t>
      </w:r>
    </w:p>
    <w:p w14:paraId="31FCD7D6" w14:textId="7BA0BEA9" w:rsidR="004E35DA" w:rsidRPr="00D356DC" w:rsidRDefault="0034180F" w:rsidP="00485236">
      <w:pPr>
        <w:pStyle w:val="ListParagraph"/>
        <w:numPr>
          <w:ilvl w:val="0"/>
          <w:numId w:val="3"/>
        </w:numPr>
        <w:spacing w:line="360" w:lineRule="auto"/>
        <w:jc w:val="both"/>
        <w:rPr>
          <w:rFonts w:ascii="Arial" w:hAnsi="Arial" w:cs="Arial"/>
          <w:b/>
          <w:bCs/>
          <w:u w:val="single"/>
        </w:rPr>
      </w:pPr>
      <w:hyperlink r:id="rId9" w:history="1">
        <w:r w:rsidR="005558A7" w:rsidRPr="00D356DC">
          <w:rPr>
            <w:rStyle w:val="Hyperlink"/>
            <w:rFonts w:ascii="Arial" w:hAnsi="Arial" w:cs="Arial"/>
          </w:rPr>
          <w:t>https://assets.publishing.service.gov.uk/government/uploads/system/uploads/attachment_data/file/921428/M</w:t>
        </w:r>
      </w:hyperlink>
    </w:p>
    <w:p w14:paraId="732EAB42" w14:textId="3D1C941A" w:rsidR="006B12AB" w:rsidRDefault="006B12AB" w:rsidP="00485236">
      <w:pPr>
        <w:pStyle w:val="ListParagraph"/>
        <w:numPr>
          <w:ilvl w:val="0"/>
          <w:numId w:val="3"/>
        </w:numPr>
        <w:shd w:val="clear" w:color="auto" w:fill="FFFFFF"/>
        <w:spacing w:line="360" w:lineRule="auto"/>
        <w:jc w:val="both"/>
        <w:rPr>
          <w:rFonts w:ascii="Arial" w:hAnsi="Arial" w:cs="Arial"/>
        </w:rPr>
      </w:pPr>
      <w:r w:rsidRPr="00D356DC">
        <w:rPr>
          <w:rFonts w:ascii="Arial" w:hAnsi="Arial" w:cs="Arial"/>
          <w:color w:val="000000"/>
        </w:rPr>
        <w:t>Mastering Social Work Values and Ethics</w:t>
      </w:r>
      <w:r w:rsidR="00485236" w:rsidRPr="00D356DC">
        <w:rPr>
          <w:rFonts w:ascii="Arial" w:hAnsi="Arial" w:cs="Arial"/>
          <w:color w:val="000000"/>
        </w:rPr>
        <w:t xml:space="preserve"> </w:t>
      </w:r>
      <w:r w:rsidR="00485236" w:rsidRPr="00D356DC">
        <w:rPr>
          <w:rFonts w:ascii="Arial" w:hAnsi="Arial" w:cs="Arial"/>
        </w:rPr>
        <w:t>by</w:t>
      </w:r>
      <w:r w:rsidRPr="00D356DC">
        <w:rPr>
          <w:rFonts w:ascii="Arial" w:hAnsi="Arial" w:cs="Arial"/>
        </w:rPr>
        <w:t> </w:t>
      </w:r>
      <w:hyperlink r:id="rId10" w:history="1">
        <w:r w:rsidRPr="00D356DC">
          <w:rPr>
            <w:rStyle w:val="Hyperlink"/>
            <w:rFonts w:ascii="Arial" w:hAnsi="Arial" w:cs="Arial"/>
            <w:color w:val="auto"/>
            <w:u w:val="none"/>
          </w:rPr>
          <w:t>Farrukh Nahid Akhtar</w:t>
        </w:r>
      </w:hyperlink>
      <w:r w:rsidRPr="00D356DC">
        <w:rPr>
          <w:rFonts w:ascii="Arial" w:hAnsi="Arial" w:cs="Arial"/>
        </w:rPr>
        <w:t> </w:t>
      </w:r>
      <w:r w:rsidR="00485236" w:rsidRPr="00D356DC">
        <w:rPr>
          <w:rFonts w:ascii="Arial" w:hAnsi="Arial" w:cs="Arial"/>
        </w:rPr>
        <w:t>,</w:t>
      </w:r>
      <w:r w:rsidRPr="00D356DC">
        <w:rPr>
          <w:rFonts w:ascii="Arial" w:hAnsi="Arial" w:cs="Arial"/>
        </w:rPr>
        <w:t>2013</w:t>
      </w:r>
    </w:p>
    <w:p w14:paraId="0C6A8396" w14:textId="28A02B27" w:rsidR="0096170A" w:rsidRDefault="0034180F" w:rsidP="00485236">
      <w:pPr>
        <w:pStyle w:val="ListParagraph"/>
        <w:numPr>
          <w:ilvl w:val="0"/>
          <w:numId w:val="3"/>
        </w:numPr>
        <w:shd w:val="clear" w:color="auto" w:fill="FFFFFF"/>
        <w:spacing w:line="360" w:lineRule="auto"/>
        <w:jc w:val="both"/>
        <w:rPr>
          <w:rFonts w:ascii="Arial" w:hAnsi="Arial" w:cs="Arial"/>
        </w:rPr>
      </w:pPr>
      <w:hyperlink r:id="rId11" w:history="1">
        <w:r w:rsidR="00185243" w:rsidRPr="004108B4">
          <w:rPr>
            <w:rStyle w:val="Hyperlink"/>
            <w:rFonts w:ascii="Arial" w:hAnsi="Arial" w:cs="Arial"/>
          </w:rPr>
          <w:t>https://unece.org/DAM/pau/age/Policy</w:t>
        </w:r>
      </w:hyperlink>
      <w:r w:rsidR="00185243">
        <w:rPr>
          <w:rFonts w:ascii="Arial" w:hAnsi="Arial" w:cs="Arial"/>
        </w:rPr>
        <w:t xml:space="preserve"> </w:t>
      </w:r>
    </w:p>
    <w:p w14:paraId="01869F82" w14:textId="7D1581AC" w:rsidR="00813177" w:rsidRPr="00D356DC" w:rsidRDefault="00813177" w:rsidP="0096170A">
      <w:pPr>
        <w:pStyle w:val="ListParagraph"/>
        <w:shd w:val="clear" w:color="auto" w:fill="FFFFFF"/>
        <w:spacing w:line="360" w:lineRule="auto"/>
        <w:jc w:val="both"/>
        <w:rPr>
          <w:rFonts w:ascii="Arial" w:hAnsi="Arial" w:cs="Arial"/>
        </w:rPr>
      </w:pPr>
    </w:p>
    <w:p w14:paraId="60BF460A" w14:textId="77777777" w:rsidR="008A3F9F" w:rsidRPr="00485236" w:rsidRDefault="008A3F9F" w:rsidP="00485236">
      <w:pPr>
        <w:pStyle w:val="ListParagraph"/>
        <w:spacing w:line="360" w:lineRule="auto"/>
        <w:jc w:val="both"/>
        <w:rPr>
          <w:rFonts w:ascii="Arial" w:hAnsi="Arial" w:cs="Arial"/>
          <w:b/>
          <w:bCs/>
        </w:rPr>
      </w:pPr>
    </w:p>
    <w:p w14:paraId="7B1104AA" w14:textId="77777777" w:rsidR="003C01FF" w:rsidRDefault="003C01FF" w:rsidP="008B7A44">
      <w:pPr>
        <w:spacing w:line="360" w:lineRule="auto"/>
        <w:jc w:val="both"/>
        <w:rPr>
          <w:rFonts w:ascii="Arial" w:hAnsi="Arial" w:cs="Arial"/>
          <w:b/>
          <w:bCs/>
          <w:u w:val="single"/>
        </w:rPr>
      </w:pPr>
    </w:p>
    <w:p w14:paraId="5835CD50" w14:textId="77777777" w:rsidR="003C01FF" w:rsidRDefault="003C01FF" w:rsidP="008B7A44">
      <w:pPr>
        <w:spacing w:line="360" w:lineRule="auto"/>
        <w:jc w:val="both"/>
        <w:rPr>
          <w:rFonts w:ascii="Arial" w:hAnsi="Arial" w:cs="Arial"/>
          <w:b/>
          <w:bCs/>
          <w:u w:val="single"/>
        </w:rPr>
      </w:pPr>
    </w:p>
    <w:p w14:paraId="12816C38" w14:textId="77777777" w:rsidR="003C01FF" w:rsidRDefault="003C01FF" w:rsidP="008B7A44">
      <w:pPr>
        <w:spacing w:line="360" w:lineRule="auto"/>
        <w:jc w:val="both"/>
        <w:rPr>
          <w:rFonts w:ascii="Arial" w:hAnsi="Arial" w:cs="Arial"/>
          <w:b/>
          <w:bCs/>
          <w:u w:val="single"/>
        </w:rPr>
      </w:pPr>
    </w:p>
    <w:p w14:paraId="3DEC7631" w14:textId="77777777" w:rsidR="003C01FF" w:rsidRDefault="003C01FF" w:rsidP="008B7A44">
      <w:pPr>
        <w:spacing w:line="360" w:lineRule="auto"/>
        <w:jc w:val="both"/>
        <w:rPr>
          <w:rFonts w:ascii="Arial" w:hAnsi="Arial" w:cs="Arial"/>
          <w:b/>
          <w:bCs/>
          <w:u w:val="single"/>
        </w:rPr>
      </w:pPr>
    </w:p>
    <w:p w14:paraId="2B1AC8AD" w14:textId="77777777" w:rsidR="003C01FF" w:rsidRDefault="003C01FF" w:rsidP="008B7A44">
      <w:pPr>
        <w:spacing w:line="360" w:lineRule="auto"/>
        <w:jc w:val="both"/>
        <w:rPr>
          <w:rFonts w:ascii="Arial" w:hAnsi="Arial" w:cs="Arial"/>
          <w:b/>
          <w:bCs/>
          <w:u w:val="single"/>
        </w:rPr>
      </w:pPr>
    </w:p>
    <w:p w14:paraId="0D30E00E" w14:textId="77777777" w:rsidR="003C01FF" w:rsidRDefault="003C01FF" w:rsidP="008B7A44">
      <w:pPr>
        <w:spacing w:line="360" w:lineRule="auto"/>
        <w:jc w:val="both"/>
        <w:rPr>
          <w:rFonts w:ascii="Arial" w:hAnsi="Arial" w:cs="Arial"/>
          <w:b/>
          <w:bCs/>
          <w:u w:val="single"/>
        </w:rPr>
      </w:pPr>
    </w:p>
    <w:p w14:paraId="3436AEB7" w14:textId="77777777" w:rsidR="003C01FF" w:rsidRDefault="003C01FF" w:rsidP="008B7A44">
      <w:pPr>
        <w:spacing w:line="360" w:lineRule="auto"/>
        <w:jc w:val="both"/>
        <w:rPr>
          <w:rFonts w:ascii="Arial" w:hAnsi="Arial" w:cs="Arial"/>
          <w:b/>
          <w:bCs/>
          <w:u w:val="single"/>
        </w:rPr>
      </w:pPr>
    </w:p>
    <w:p w14:paraId="226948A1" w14:textId="77777777" w:rsidR="003C01FF" w:rsidRDefault="003C01FF" w:rsidP="008B7A44">
      <w:pPr>
        <w:spacing w:line="360" w:lineRule="auto"/>
        <w:jc w:val="both"/>
        <w:rPr>
          <w:rFonts w:ascii="Arial" w:hAnsi="Arial" w:cs="Arial"/>
          <w:b/>
          <w:bCs/>
          <w:u w:val="single"/>
        </w:rPr>
      </w:pPr>
    </w:p>
    <w:p w14:paraId="6573E760" w14:textId="77777777" w:rsidR="003C01FF" w:rsidRDefault="003C01FF" w:rsidP="008B7A44">
      <w:pPr>
        <w:spacing w:line="360" w:lineRule="auto"/>
        <w:jc w:val="both"/>
        <w:rPr>
          <w:rFonts w:ascii="Arial" w:hAnsi="Arial" w:cs="Arial"/>
          <w:b/>
          <w:bCs/>
          <w:u w:val="single"/>
        </w:rPr>
      </w:pPr>
    </w:p>
    <w:p w14:paraId="1423EAC4" w14:textId="77777777" w:rsidR="003C01FF" w:rsidRDefault="003C01FF" w:rsidP="008B7A44">
      <w:pPr>
        <w:spacing w:line="360" w:lineRule="auto"/>
        <w:jc w:val="both"/>
        <w:rPr>
          <w:rFonts w:ascii="Arial" w:hAnsi="Arial" w:cs="Arial"/>
          <w:b/>
          <w:bCs/>
          <w:u w:val="single"/>
        </w:rPr>
      </w:pPr>
    </w:p>
    <w:p w14:paraId="209799D4" w14:textId="77777777" w:rsidR="003C01FF" w:rsidRDefault="003C01FF" w:rsidP="008B7A44">
      <w:pPr>
        <w:spacing w:line="360" w:lineRule="auto"/>
        <w:jc w:val="both"/>
        <w:rPr>
          <w:rFonts w:ascii="Arial" w:hAnsi="Arial" w:cs="Arial"/>
          <w:b/>
          <w:bCs/>
          <w:u w:val="single"/>
        </w:rPr>
      </w:pPr>
    </w:p>
    <w:p w14:paraId="3E6C8870" w14:textId="77777777" w:rsidR="003C01FF" w:rsidRDefault="003C01FF" w:rsidP="008B7A44">
      <w:pPr>
        <w:spacing w:line="360" w:lineRule="auto"/>
        <w:jc w:val="both"/>
        <w:rPr>
          <w:rFonts w:ascii="Arial" w:hAnsi="Arial" w:cs="Arial"/>
          <w:b/>
          <w:bCs/>
          <w:u w:val="single"/>
        </w:rPr>
      </w:pPr>
    </w:p>
    <w:p w14:paraId="749B8537" w14:textId="77777777" w:rsidR="003C01FF" w:rsidRDefault="003C01FF" w:rsidP="008B7A44">
      <w:pPr>
        <w:spacing w:line="360" w:lineRule="auto"/>
        <w:jc w:val="both"/>
        <w:rPr>
          <w:rFonts w:ascii="Arial" w:hAnsi="Arial" w:cs="Arial"/>
          <w:b/>
          <w:bCs/>
          <w:u w:val="single"/>
        </w:rPr>
      </w:pPr>
    </w:p>
    <w:p w14:paraId="31746508" w14:textId="77777777" w:rsidR="003C01FF" w:rsidRDefault="003C01FF" w:rsidP="008B7A44">
      <w:pPr>
        <w:spacing w:line="360" w:lineRule="auto"/>
        <w:jc w:val="both"/>
        <w:rPr>
          <w:rFonts w:ascii="Arial" w:hAnsi="Arial" w:cs="Arial"/>
          <w:b/>
          <w:bCs/>
          <w:u w:val="single"/>
        </w:rPr>
      </w:pPr>
    </w:p>
    <w:p w14:paraId="59540CBA" w14:textId="77777777" w:rsidR="005A77C9" w:rsidRDefault="005A77C9" w:rsidP="008B7A44">
      <w:pPr>
        <w:spacing w:line="360" w:lineRule="auto"/>
        <w:jc w:val="both"/>
        <w:rPr>
          <w:rFonts w:ascii="Arial" w:hAnsi="Arial" w:cs="Arial"/>
          <w:b/>
          <w:bCs/>
          <w:u w:val="single"/>
        </w:rPr>
      </w:pPr>
    </w:p>
    <w:p w14:paraId="2A9F67E1" w14:textId="77777777" w:rsidR="004853FC" w:rsidRDefault="004853FC" w:rsidP="008B7A44">
      <w:pPr>
        <w:spacing w:line="360" w:lineRule="auto"/>
        <w:jc w:val="both"/>
        <w:rPr>
          <w:rFonts w:ascii="Arial" w:hAnsi="Arial" w:cs="Arial"/>
          <w:b/>
          <w:bCs/>
          <w:u w:val="single"/>
        </w:rPr>
      </w:pPr>
    </w:p>
    <w:p w14:paraId="12610AA9" w14:textId="22BF940C" w:rsidR="008B7A44" w:rsidRDefault="008B7A44" w:rsidP="008B7A44">
      <w:pPr>
        <w:spacing w:line="360" w:lineRule="auto"/>
        <w:jc w:val="both"/>
        <w:rPr>
          <w:rFonts w:ascii="Arial" w:hAnsi="Arial" w:cs="Arial"/>
          <w:b/>
          <w:bCs/>
          <w:u w:val="single"/>
        </w:rPr>
      </w:pPr>
      <w:r w:rsidRPr="00547005">
        <w:rPr>
          <w:rFonts w:ascii="Arial" w:hAnsi="Arial" w:cs="Arial"/>
          <w:b/>
          <w:bCs/>
          <w:u w:val="single"/>
        </w:rPr>
        <w:lastRenderedPageBreak/>
        <w:t>The principles of</w:t>
      </w:r>
      <w:r>
        <w:rPr>
          <w:rFonts w:ascii="Arial" w:hAnsi="Arial" w:cs="Arial"/>
          <w:b/>
          <w:bCs/>
          <w:u w:val="single"/>
        </w:rPr>
        <w:t xml:space="preserve"> </w:t>
      </w:r>
      <w:r w:rsidR="00CA276F">
        <w:rPr>
          <w:rFonts w:ascii="Arial" w:hAnsi="Arial" w:cs="Arial"/>
          <w:b/>
          <w:bCs/>
          <w:u w:val="single"/>
        </w:rPr>
        <w:t>support, policy and practice legislations</w:t>
      </w:r>
    </w:p>
    <w:bookmarkEnd w:id="6"/>
    <w:p w14:paraId="0FE421AE" w14:textId="59848A99" w:rsidR="00B3544C" w:rsidRDefault="00A44BF6" w:rsidP="008B7A44">
      <w:pPr>
        <w:spacing w:line="360" w:lineRule="auto"/>
        <w:jc w:val="both"/>
        <w:rPr>
          <w:rFonts w:ascii="Arial" w:hAnsi="Arial" w:cs="Arial"/>
        </w:rPr>
      </w:pPr>
      <w:proofErr w:type="gramStart"/>
      <w:r>
        <w:rPr>
          <w:rFonts w:ascii="Arial" w:hAnsi="Arial" w:cs="Arial"/>
        </w:rPr>
        <w:t>I’m</w:t>
      </w:r>
      <w:proofErr w:type="gramEnd"/>
      <w:r>
        <w:rPr>
          <w:rFonts w:ascii="Arial" w:hAnsi="Arial" w:cs="Arial"/>
        </w:rPr>
        <w:t xml:space="preserve"> writing regarding Social Care</w:t>
      </w:r>
      <w:r w:rsidR="00181657">
        <w:rPr>
          <w:rFonts w:ascii="Arial" w:hAnsi="Arial" w:cs="Arial"/>
        </w:rPr>
        <w:t xml:space="preserve"> Act 2014 a new legal framework for safeguarding adults in civil society.</w:t>
      </w:r>
      <w:r w:rsidR="0090410B">
        <w:rPr>
          <w:rFonts w:ascii="Arial" w:hAnsi="Arial" w:cs="Arial"/>
        </w:rPr>
        <w:t xml:space="preserve"> Social Care ACT 2014, England and Wales has a structure in situations of abuse and neglect</w:t>
      </w:r>
      <w:r w:rsidR="005977A3">
        <w:rPr>
          <w:rFonts w:ascii="Arial" w:hAnsi="Arial" w:cs="Arial"/>
        </w:rPr>
        <w:t xml:space="preserve"> while Scotland and </w:t>
      </w:r>
      <w:r w:rsidR="004371E9">
        <w:rPr>
          <w:rFonts w:ascii="Arial" w:hAnsi="Arial" w:cs="Arial"/>
        </w:rPr>
        <w:t>Northern</w:t>
      </w:r>
      <w:r w:rsidR="005977A3">
        <w:rPr>
          <w:rFonts w:ascii="Arial" w:hAnsi="Arial" w:cs="Arial"/>
        </w:rPr>
        <w:t xml:space="preserve"> are responsible for their processes. In England with respect the requirement of local </w:t>
      </w:r>
      <w:r w:rsidR="00F009F9">
        <w:rPr>
          <w:rFonts w:ascii="Arial" w:hAnsi="Arial" w:cs="Arial"/>
        </w:rPr>
        <w:t xml:space="preserve">authorities to produce multi- agency policies and procedures to protect vulnerable </w:t>
      </w:r>
      <w:r w:rsidR="004371E9">
        <w:rPr>
          <w:rFonts w:ascii="Arial" w:hAnsi="Arial" w:cs="Arial"/>
        </w:rPr>
        <w:t>adults. The</w:t>
      </w:r>
      <w:r w:rsidR="00767466">
        <w:rPr>
          <w:rFonts w:ascii="Arial" w:hAnsi="Arial" w:cs="Arial"/>
        </w:rPr>
        <w:t xml:space="preserve"> department of Health by October 2001 has been published in March 2000 and </w:t>
      </w:r>
      <w:r w:rsidR="004371E9">
        <w:rPr>
          <w:rFonts w:ascii="Arial" w:hAnsi="Arial" w:cs="Arial"/>
        </w:rPr>
        <w:t>was useful to policies.</w:t>
      </w:r>
      <w:r>
        <w:rPr>
          <w:rFonts w:ascii="Arial" w:hAnsi="Arial" w:cs="Arial"/>
        </w:rPr>
        <w:t xml:space="preserve"> </w:t>
      </w:r>
    </w:p>
    <w:p w14:paraId="11797284" w14:textId="49E969CF" w:rsidR="002361F5" w:rsidRDefault="000C63FA" w:rsidP="008B7A44">
      <w:pPr>
        <w:spacing w:line="360" w:lineRule="auto"/>
        <w:jc w:val="both"/>
        <w:rPr>
          <w:rFonts w:ascii="Arial" w:hAnsi="Arial" w:cs="Arial"/>
        </w:rPr>
      </w:pPr>
      <w:r>
        <w:rPr>
          <w:rFonts w:ascii="Arial" w:hAnsi="Arial" w:cs="Arial"/>
        </w:rPr>
        <w:t>The Mental Capacity Act 2005</w:t>
      </w:r>
      <w:r w:rsidR="006B7608">
        <w:rPr>
          <w:rFonts w:ascii="Arial" w:hAnsi="Arial" w:cs="Arial"/>
        </w:rPr>
        <w:t xml:space="preserve"> is</w:t>
      </w:r>
      <w:r w:rsidR="003B4B19">
        <w:rPr>
          <w:rFonts w:ascii="Arial" w:hAnsi="Arial" w:cs="Arial"/>
        </w:rPr>
        <w:t xml:space="preserve"> another </w:t>
      </w:r>
      <w:r w:rsidR="002361F5">
        <w:rPr>
          <w:rFonts w:ascii="Arial" w:hAnsi="Arial" w:cs="Arial"/>
        </w:rPr>
        <w:t>legislation</w:t>
      </w:r>
      <w:r w:rsidR="003B4B19">
        <w:rPr>
          <w:rFonts w:ascii="Arial" w:hAnsi="Arial" w:cs="Arial"/>
        </w:rPr>
        <w:t xml:space="preserve"> </w:t>
      </w:r>
      <w:proofErr w:type="gramStart"/>
      <w:r w:rsidR="003B4B19">
        <w:rPr>
          <w:rFonts w:ascii="Arial" w:hAnsi="Arial" w:cs="Arial"/>
        </w:rPr>
        <w:t>very important</w:t>
      </w:r>
      <w:proofErr w:type="gramEnd"/>
      <w:r w:rsidR="006B7608">
        <w:rPr>
          <w:rFonts w:ascii="Arial" w:hAnsi="Arial" w:cs="Arial"/>
        </w:rPr>
        <w:t xml:space="preserve"> that support</w:t>
      </w:r>
      <w:r w:rsidR="00E62FD5">
        <w:rPr>
          <w:rFonts w:ascii="Arial" w:hAnsi="Arial" w:cs="Arial"/>
        </w:rPr>
        <w:t xml:space="preserve"> and make </w:t>
      </w:r>
      <w:r w:rsidR="002361F5">
        <w:rPr>
          <w:rFonts w:ascii="Arial" w:hAnsi="Arial" w:cs="Arial"/>
        </w:rPr>
        <w:t>different</w:t>
      </w:r>
      <w:r w:rsidR="00E62FD5">
        <w:rPr>
          <w:rFonts w:ascii="Arial" w:hAnsi="Arial" w:cs="Arial"/>
        </w:rPr>
        <w:t xml:space="preserve"> those people, protect who lack capacity</w:t>
      </w:r>
      <w:r w:rsidR="003871FF">
        <w:rPr>
          <w:rFonts w:ascii="Arial" w:hAnsi="Arial" w:cs="Arial"/>
        </w:rPr>
        <w:t xml:space="preserve"> to give a flexible structure. The organization has contributed</w:t>
      </w:r>
      <w:r w:rsidR="002361F5">
        <w:rPr>
          <w:rFonts w:ascii="Arial" w:hAnsi="Arial" w:cs="Arial"/>
        </w:rPr>
        <w:t xml:space="preserve"> to the Code of Practice. </w:t>
      </w:r>
    </w:p>
    <w:p w14:paraId="3E3EB12C" w14:textId="3B89F9B8" w:rsidR="00F24003" w:rsidRDefault="002361F5" w:rsidP="008B7A44">
      <w:pPr>
        <w:spacing w:line="360" w:lineRule="auto"/>
        <w:jc w:val="both"/>
        <w:rPr>
          <w:rFonts w:ascii="Arial" w:hAnsi="Arial" w:cs="Arial"/>
        </w:rPr>
      </w:pPr>
      <w:r>
        <w:rPr>
          <w:rFonts w:ascii="Arial" w:hAnsi="Arial" w:cs="Arial"/>
        </w:rPr>
        <w:t>In my vision</w:t>
      </w:r>
      <w:r w:rsidR="00D206FD">
        <w:rPr>
          <w:rFonts w:ascii="Arial" w:hAnsi="Arial" w:cs="Arial"/>
        </w:rPr>
        <w:t xml:space="preserve">, the Code of Practice is </w:t>
      </w:r>
      <w:proofErr w:type="gramStart"/>
      <w:r w:rsidR="00D206FD">
        <w:rPr>
          <w:rFonts w:ascii="Arial" w:hAnsi="Arial" w:cs="Arial"/>
        </w:rPr>
        <w:t>very important</w:t>
      </w:r>
      <w:proofErr w:type="gramEnd"/>
      <w:r w:rsidR="00D206FD">
        <w:rPr>
          <w:rFonts w:ascii="Arial" w:hAnsi="Arial" w:cs="Arial"/>
        </w:rPr>
        <w:t xml:space="preserve"> and useful for professionals</w:t>
      </w:r>
      <w:r w:rsidR="00504E0D">
        <w:rPr>
          <w:rFonts w:ascii="Arial" w:hAnsi="Arial" w:cs="Arial"/>
        </w:rPr>
        <w:t xml:space="preserve"> that working </w:t>
      </w:r>
      <w:r w:rsidR="007046D2">
        <w:rPr>
          <w:rFonts w:ascii="Arial" w:hAnsi="Arial" w:cs="Arial"/>
        </w:rPr>
        <w:t>in Health Social Care, because to protect relationships with family, friends from clients</w:t>
      </w:r>
      <w:r w:rsidR="00F24003">
        <w:rPr>
          <w:rFonts w:ascii="Arial" w:hAnsi="Arial" w:cs="Arial"/>
        </w:rPr>
        <w:t xml:space="preserve">. Therefore, some of people </w:t>
      </w:r>
      <w:r w:rsidR="00E32769">
        <w:rPr>
          <w:rFonts w:ascii="Arial" w:hAnsi="Arial" w:cs="Arial"/>
        </w:rPr>
        <w:t>has lack the ability to make decisions for themselves such a wear or buy something in the shopping.</w:t>
      </w:r>
    </w:p>
    <w:p w14:paraId="373DD3F9" w14:textId="50B6B04E" w:rsidR="00F969E5" w:rsidRDefault="00F969E5" w:rsidP="008B7A44">
      <w:pPr>
        <w:spacing w:line="360" w:lineRule="auto"/>
        <w:jc w:val="both"/>
        <w:rPr>
          <w:rFonts w:ascii="Arial" w:hAnsi="Arial" w:cs="Arial"/>
        </w:rPr>
      </w:pPr>
      <w:r>
        <w:rPr>
          <w:rFonts w:ascii="Arial" w:hAnsi="Arial" w:cs="Arial"/>
        </w:rPr>
        <w:t>In fact, not allowed to make decisions without the consent</w:t>
      </w:r>
      <w:r w:rsidR="00A5167A">
        <w:rPr>
          <w:rFonts w:ascii="Arial" w:hAnsi="Arial" w:cs="Arial"/>
        </w:rPr>
        <w:t xml:space="preserve"> of the families</w:t>
      </w:r>
      <w:r w:rsidR="00627B1E">
        <w:rPr>
          <w:rFonts w:ascii="Arial" w:hAnsi="Arial" w:cs="Arial"/>
        </w:rPr>
        <w:t xml:space="preserve">. </w:t>
      </w:r>
      <w:r w:rsidR="008B7CDF">
        <w:rPr>
          <w:rFonts w:ascii="Arial" w:hAnsi="Arial" w:cs="Arial"/>
        </w:rPr>
        <w:t xml:space="preserve">Although, some </w:t>
      </w:r>
      <w:r w:rsidR="005B5933">
        <w:rPr>
          <w:rFonts w:ascii="Arial" w:hAnsi="Arial" w:cs="Arial"/>
        </w:rPr>
        <w:t>of those people do not have capacity to do, every adult has the right</w:t>
      </w:r>
      <w:r w:rsidR="000C106E">
        <w:rPr>
          <w:rFonts w:ascii="Arial" w:hAnsi="Arial" w:cs="Arial"/>
        </w:rPr>
        <w:t xml:space="preserve"> if they are able to do. </w:t>
      </w:r>
      <w:r w:rsidR="00627B1E">
        <w:rPr>
          <w:rFonts w:ascii="Arial" w:hAnsi="Arial" w:cs="Arial"/>
        </w:rPr>
        <w:t xml:space="preserve">In Health </w:t>
      </w:r>
      <w:r w:rsidR="003A3283">
        <w:rPr>
          <w:rFonts w:ascii="Arial" w:hAnsi="Arial" w:cs="Arial"/>
        </w:rPr>
        <w:t xml:space="preserve">and Social Care should </w:t>
      </w:r>
      <w:r w:rsidR="000279E3">
        <w:rPr>
          <w:rFonts w:ascii="Arial" w:hAnsi="Arial" w:cs="Arial"/>
        </w:rPr>
        <w:t xml:space="preserve">be aware of their obligations such </w:t>
      </w:r>
      <w:r w:rsidR="00D15F3D">
        <w:rPr>
          <w:rFonts w:ascii="Arial" w:hAnsi="Arial" w:cs="Arial"/>
        </w:rPr>
        <w:t>a:</w:t>
      </w:r>
    </w:p>
    <w:p w14:paraId="12D0CD67" w14:textId="10373125" w:rsidR="00030D34" w:rsidRDefault="00030D34" w:rsidP="00030D34">
      <w:pPr>
        <w:pStyle w:val="ListParagraph"/>
        <w:numPr>
          <w:ilvl w:val="0"/>
          <w:numId w:val="1"/>
        </w:numPr>
        <w:spacing w:line="360" w:lineRule="auto"/>
        <w:jc w:val="both"/>
        <w:rPr>
          <w:rFonts w:ascii="Arial" w:hAnsi="Arial" w:cs="Arial"/>
        </w:rPr>
      </w:pPr>
      <w:r>
        <w:rPr>
          <w:rFonts w:ascii="Arial" w:hAnsi="Arial" w:cs="Arial"/>
        </w:rPr>
        <w:t xml:space="preserve">Care Standards </w:t>
      </w:r>
      <w:r w:rsidR="005E5C42">
        <w:rPr>
          <w:rFonts w:ascii="Arial" w:hAnsi="Arial" w:cs="Arial"/>
        </w:rPr>
        <w:t>Act 2000</w:t>
      </w:r>
    </w:p>
    <w:p w14:paraId="3065222C" w14:textId="48DACECF" w:rsidR="005E5C42" w:rsidRDefault="005E5C42" w:rsidP="00030D34">
      <w:pPr>
        <w:pStyle w:val="ListParagraph"/>
        <w:numPr>
          <w:ilvl w:val="0"/>
          <w:numId w:val="1"/>
        </w:numPr>
        <w:spacing w:line="360" w:lineRule="auto"/>
        <w:jc w:val="both"/>
        <w:rPr>
          <w:rFonts w:ascii="Arial" w:hAnsi="Arial" w:cs="Arial"/>
        </w:rPr>
      </w:pPr>
      <w:r>
        <w:rPr>
          <w:rFonts w:ascii="Arial" w:hAnsi="Arial" w:cs="Arial"/>
        </w:rPr>
        <w:t xml:space="preserve">Data Protection Act </w:t>
      </w:r>
      <w:r w:rsidR="00F74829">
        <w:rPr>
          <w:rFonts w:ascii="Arial" w:hAnsi="Arial" w:cs="Arial"/>
        </w:rPr>
        <w:t>198</w:t>
      </w:r>
    </w:p>
    <w:p w14:paraId="0D3CC7C6" w14:textId="58DD0626" w:rsidR="00F74829" w:rsidRDefault="00F74829" w:rsidP="00030D34">
      <w:pPr>
        <w:pStyle w:val="ListParagraph"/>
        <w:numPr>
          <w:ilvl w:val="0"/>
          <w:numId w:val="1"/>
        </w:numPr>
        <w:spacing w:line="360" w:lineRule="auto"/>
        <w:jc w:val="both"/>
        <w:rPr>
          <w:rFonts w:ascii="Arial" w:hAnsi="Arial" w:cs="Arial"/>
        </w:rPr>
      </w:pPr>
      <w:r>
        <w:rPr>
          <w:rFonts w:ascii="Arial" w:hAnsi="Arial" w:cs="Arial"/>
        </w:rPr>
        <w:t>Disability Discrimination Act 1995</w:t>
      </w:r>
    </w:p>
    <w:p w14:paraId="3241CE2D" w14:textId="60648EC1" w:rsidR="00BD08A8" w:rsidRDefault="00BD08A8" w:rsidP="00030D34">
      <w:pPr>
        <w:pStyle w:val="ListParagraph"/>
        <w:numPr>
          <w:ilvl w:val="0"/>
          <w:numId w:val="1"/>
        </w:numPr>
        <w:spacing w:line="360" w:lineRule="auto"/>
        <w:jc w:val="both"/>
        <w:rPr>
          <w:rFonts w:ascii="Arial" w:hAnsi="Arial" w:cs="Arial"/>
        </w:rPr>
      </w:pPr>
      <w:r>
        <w:rPr>
          <w:rFonts w:ascii="Arial" w:hAnsi="Arial" w:cs="Arial"/>
        </w:rPr>
        <w:t>Human Rights Act</w:t>
      </w:r>
      <w:r w:rsidR="00D97586">
        <w:rPr>
          <w:rFonts w:ascii="Arial" w:hAnsi="Arial" w:cs="Arial"/>
        </w:rPr>
        <w:t xml:space="preserve"> 1998</w:t>
      </w:r>
    </w:p>
    <w:p w14:paraId="0CC5640C" w14:textId="07DFCEF3" w:rsidR="00D97586" w:rsidRDefault="00D97586" w:rsidP="00030D34">
      <w:pPr>
        <w:pStyle w:val="ListParagraph"/>
        <w:numPr>
          <w:ilvl w:val="0"/>
          <w:numId w:val="1"/>
        </w:numPr>
        <w:spacing w:line="360" w:lineRule="auto"/>
        <w:jc w:val="both"/>
        <w:rPr>
          <w:rFonts w:ascii="Arial" w:hAnsi="Arial" w:cs="Arial"/>
        </w:rPr>
      </w:pPr>
      <w:r>
        <w:rPr>
          <w:rFonts w:ascii="Arial" w:hAnsi="Arial" w:cs="Arial"/>
        </w:rPr>
        <w:t>Mental Health Act 1983</w:t>
      </w:r>
    </w:p>
    <w:p w14:paraId="3012F1F5" w14:textId="026B47A8" w:rsidR="00D97586" w:rsidRDefault="00D97586" w:rsidP="00030D34">
      <w:pPr>
        <w:pStyle w:val="ListParagraph"/>
        <w:numPr>
          <w:ilvl w:val="0"/>
          <w:numId w:val="1"/>
        </w:numPr>
        <w:spacing w:line="360" w:lineRule="auto"/>
        <w:jc w:val="both"/>
        <w:rPr>
          <w:rFonts w:ascii="Arial" w:hAnsi="Arial" w:cs="Arial"/>
        </w:rPr>
      </w:pPr>
      <w:r>
        <w:rPr>
          <w:rFonts w:ascii="Arial" w:hAnsi="Arial" w:cs="Arial"/>
        </w:rPr>
        <w:t>National Health Service and Community C</w:t>
      </w:r>
      <w:r w:rsidR="00D942F6">
        <w:rPr>
          <w:rFonts w:ascii="Arial" w:hAnsi="Arial" w:cs="Arial"/>
        </w:rPr>
        <w:t>are Act 1990</w:t>
      </w:r>
    </w:p>
    <w:p w14:paraId="68A8B552" w14:textId="0B967622" w:rsidR="00D942F6" w:rsidRDefault="00D942F6" w:rsidP="00030D34">
      <w:pPr>
        <w:pStyle w:val="ListParagraph"/>
        <w:numPr>
          <w:ilvl w:val="0"/>
          <w:numId w:val="1"/>
        </w:numPr>
        <w:spacing w:line="360" w:lineRule="auto"/>
        <w:jc w:val="both"/>
        <w:rPr>
          <w:rFonts w:ascii="Arial" w:hAnsi="Arial" w:cs="Arial"/>
        </w:rPr>
      </w:pPr>
      <w:r>
        <w:rPr>
          <w:rFonts w:ascii="Arial" w:hAnsi="Arial" w:cs="Arial"/>
        </w:rPr>
        <w:t>Human Tissue Act 2004</w:t>
      </w:r>
    </w:p>
    <w:p w14:paraId="263EA901" w14:textId="505FD805" w:rsidR="000C106E" w:rsidRDefault="000B2B86" w:rsidP="000C106E">
      <w:pPr>
        <w:spacing w:line="360" w:lineRule="auto"/>
        <w:jc w:val="both"/>
        <w:rPr>
          <w:rFonts w:ascii="Arial" w:hAnsi="Arial" w:cs="Arial"/>
        </w:rPr>
      </w:pPr>
      <w:r>
        <w:rPr>
          <w:rFonts w:ascii="Arial" w:hAnsi="Arial" w:cs="Arial"/>
        </w:rPr>
        <w:t xml:space="preserve">Mr. and </w:t>
      </w:r>
      <w:r w:rsidR="00785C60">
        <w:rPr>
          <w:rFonts w:ascii="Arial" w:hAnsi="Arial" w:cs="Arial"/>
        </w:rPr>
        <w:t>Mrs.</w:t>
      </w:r>
      <w:r>
        <w:rPr>
          <w:rFonts w:ascii="Arial" w:hAnsi="Arial" w:cs="Arial"/>
        </w:rPr>
        <w:t xml:space="preserve"> T are both over 85 years </w:t>
      </w:r>
      <w:r w:rsidR="0056758A">
        <w:rPr>
          <w:rFonts w:ascii="Arial" w:hAnsi="Arial" w:cs="Arial"/>
        </w:rPr>
        <w:t xml:space="preserve">old and recently, </w:t>
      </w:r>
      <w:r w:rsidR="00785C60">
        <w:rPr>
          <w:rFonts w:ascii="Arial" w:hAnsi="Arial" w:cs="Arial"/>
        </w:rPr>
        <w:t>Mrs.</w:t>
      </w:r>
      <w:r w:rsidR="0056758A">
        <w:rPr>
          <w:rFonts w:ascii="Arial" w:hAnsi="Arial" w:cs="Arial"/>
        </w:rPr>
        <w:t xml:space="preserve"> T had a fall a hip operation</w:t>
      </w:r>
      <w:r w:rsidR="00BC4FB5">
        <w:rPr>
          <w:rFonts w:ascii="Arial" w:hAnsi="Arial" w:cs="Arial"/>
        </w:rPr>
        <w:t xml:space="preserve"> and returned home with a mobility frame. The Act Refers that those </w:t>
      </w:r>
      <w:r w:rsidR="00785C60">
        <w:rPr>
          <w:rFonts w:ascii="Arial" w:hAnsi="Arial" w:cs="Arial"/>
        </w:rPr>
        <w:t>people with disability should has support to help make decisions.</w:t>
      </w:r>
      <w:r w:rsidR="00933EAB">
        <w:rPr>
          <w:rFonts w:ascii="Arial" w:hAnsi="Arial" w:cs="Arial"/>
        </w:rPr>
        <w:t xml:space="preserve"> Depending </w:t>
      </w:r>
      <w:r w:rsidR="009E065D">
        <w:rPr>
          <w:rFonts w:ascii="Arial" w:hAnsi="Arial" w:cs="Arial"/>
        </w:rPr>
        <w:t>on</w:t>
      </w:r>
      <w:r w:rsidR="00933EAB">
        <w:rPr>
          <w:rFonts w:ascii="Arial" w:hAnsi="Arial" w:cs="Arial"/>
        </w:rPr>
        <w:t xml:space="preserve"> the </w:t>
      </w:r>
      <w:r w:rsidR="00C35544">
        <w:rPr>
          <w:rFonts w:ascii="Arial" w:hAnsi="Arial" w:cs="Arial"/>
        </w:rPr>
        <w:t xml:space="preserve">circumstances, </w:t>
      </w:r>
      <w:r w:rsidR="00BA5EBB">
        <w:rPr>
          <w:rFonts w:ascii="Arial" w:hAnsi="Arial" w:cs="Arial"/>
        </w:rPr>
        <w:t>there are some important</w:t>
      </w:r>
      <w:r w:rsidR="00A375E0">
        <w:rPr>
          <w:rFonts w:ascii="Arial" w:hAnsi="Arial" w:cs="Arial"/>
        </w:rPr>
        <w:t xml:space="preserve"> factors</w:t>
      </w:r>
      <w:r w:rsidR="00C35544">
        <w:rPr>
          <w:rFonts w:ascii="Arial" w:hAnsi="Arial" w:cs="Arial"/>
        </w:rPr>
        <w:t xml:space="preserve"> </w:t>
      </w:r>
      <w:r w:rsidR="00A375E0">
        <w:rPr>
          <w:rFonts w:ascii="Arial" w:hAnsi="Arial" w:cs="Arial"/>
        </w:rPr>
        <w:t>may include:</w:t>
      </w:r>
      <w:r w:rsidR="009E211E">
        <w:rPr>
          <w:rFonts w:ascii="Arial" w:hAnsi="Arial" w:cs="Arial"/>
        </w:rPr>
        <w:t xml:space="preserve"> </w:t>
      </w:r>
    </w:p>
    <w:p w14:paraId="63A6DD73" w14:textId="346ED4DA" w:rsidR="004F4137" w:rsidRDefault="004F4137" w:rsidP="004F4137">
      <w:pPr>
        <w:pStyle w:val="ListParagraph"/>
        <w:numPr>
          <w:ilvl w:val="0"/>
          <w:numId w:val="2"/>
        </w:numPr>
        <w:spacing w:line="360" w:lineRule="auto"/>
        <w:jc w:val="both"/>
        <w:rPr>
          <w:rFonts w:ascii="Arial" w:hAnsi="Arial" w:cs="Arial"/>
        </w:rPr>
      </w:pPr>
      <w:r>
        <w:rPr>
          <w:rFonts w:ascii="Arial" w:hAnsi="Arial" w:cs="Arial"/>
        </w:rPr>
        <w:t>Applying different form of communication</w:t>
      </w:r>
      <w:r w:rsidR="003A53FA">
        <w:rPr>
          <w:rFonts w:ascii="Arial" w:hAnsi="Arial" w:cs="Arial"/>
        </w:rPr>
        <w:t xml:space="preserve"> (non-verbal communication)</w:t>
      </w:r>
    </w:p>
    <w:p w14:paraId="1AE8721C" w14:textId="76A14C7A" w:rsidR="003A53FA" w:rsidRDefault="009512E8" w:rsidP="004F4137">
      <w:pPr>
        <w:pStyle w:val="ListParagraph"/>
        <w:numPr>
          <w:ilvl w:val="0"/>
          <w:numId w:val="2"/>
        </w:numPr>
        <w:spacing w:line="360" w:lineRule="auto"/>
        <w:jc w:val="both"/>
        <w:rPr>
          <w:rFonts w:ascii="Arial" w:hAnsi="Arial" w:cs="Arial"/>
        </w:rPr>
      </w:pPr>
      <w:r>
        <w:rPr>
          <w:rFonts w:ascii="Arial" w:hAnsi="Arial" w:cs="Arial"/>
        </w:rPr>
        <w:t>Information should be accessible form</w:t>
      </w:r>
      <w:r w:rsidR="000E5866">
        <w:rPr>
          <w:rFonts w:ascii="Arial" w:hAnsi="Arial" w:cs="Arial"/>
        </w:rPr>
        <w:t xml:space="preserve"> </w:t>
      </w:r>
      <w:r w:rsidR="009E065D">
        <w:rPr>
          <w:rFonts w:ascii="Arial" w:hAnsi="Arial" w:cs="Arial"/>
        </w:rPr>
        <w:t>(pictures</w:t>
      </w:r>
      <w:r w:rsidR="000E5866">
        <w:rPr>
          <w:rFonts w:ascii="Arial" w:hAnsi="Arial" w:cs="Arial"/>
        </w:rPr>
        <w:t>, drawings, tapes)</w:t>
      </w:r>
    </w:p>
    <w:p w14:paraId="473681DD" w14:textId="698386AE" w:rsidR="003457DE" w:rsidRPr="003457DE" w:rsidRDefault="00EE2CAB" w:rsidP="003457DE">
      <w:pPr>
        <w:pStyle w:val="ListParagraph"/>
        <w:numPr>
          <w:ilvl w:val="0"/>
          <w:numId w:val="2"/>
        </w:numPr>
        <w:spacing w:line="360" w:lineRule="auto"/>
        <w:jc w:val="both"/>
        <w:rPr>
          <w:rFonts w:ascii="Arial" w:hAnsi="Arial" w:cs="Arial"/>
        </w:rPr>
      </w:pPr>
      <w:r>
        <w:rPr>
          <w:rFonts w:ascii="Arial" w:hAnsi="Arial" w:cs="Arial"/>
        </w:rPr>
        <w:t>Structured</w:t>
      </w:r>
      <w:r w:rsidR="0031484E">
        <w:rPr>
          <w:rFonts w:ascii="Arial" w:hAnsi="Arial" w:cs="Arial"/>
        </w:rPr>
        <w:t xml:space="preserve"> </w:t>
      </w:r>
      <w:r>
        <w:rPr>
          <w:rFonts w:ascii="Arial" w:hAnsi="Arial" w:cs="Arial"/>
        </w:rPr>
        <w:t>program</w:t>
      </w:r>
      <w:r w:rsidR="00DB249A">
        <w:rPr>
          <w:rFonts w:ascii="Arial" w:hAnsi="Arial" w:cs="Arial"/>
        </w:rPr>
        <w:t xml:space="preserve"> should </w:t>
      </w:r>
      <w:r w:rsidR="00FF484C">
        <w:rPr>
          <w:rFonts w:ascii="Arial" w:hAnsi="Arial" w:cs="Arial"/>
        </w:rPr>
        <w:t>support person with learning disabilities to learn new skills</w:t>
      </w:r>
    </w:p>
    <w:p w14:paraId="0BF71BF3" w14:textId="35E34090" w:rsidR="00F74829" w:rsidRDefault="004B2FED" w:rsidP="000415B5">
      <w:pPr>
        <w:spacing w:line="360" w:lineRule="auto"/>
        <w:jc w:val="both"/>
        <w:rPr>
          <w:rFonts w:ascii="Arial" w:hAnsi="Arial" w:cs="Arial"/>
          <w:b/>
          <w:bCs/>
          <w:u w:val="single"/>
        </w:rPr>
      </w:pPr>
      <w:bookmarkStart w:id="7" w:name="_Hlk70547125"/>
      <w:r>
        <w:rPr>
          <w:rFonts w:ascii="Arial" w:hAnsi="Arial" w:cs="Arial"/>
          <w:b/>
          <w:bCs/>
          <w:u w:val="single"/>
        </w:rPr>
        <w:lastRenderedPageBreak/>
        <w:t xml:space="preserve">Recommendations for future </w:t>
      </w:r>
      <w:r w:rsidR="008C4BCD">
        <w:rPr>
          <w:rFonts w:ascii="Arial" w:hAnsi="Arial" w:cs="Arial"/>
          <w:b/>
          <w:bCs/>
          <w:u w:val="single"/>
        </w:rPr>
        <w:t>p</w:t>
      </w:r>
      <w:r>
        <w:rPr>
          <w:rFonts w:ascii="Arial" w:hAnsi="Arial" w:cs="Arial"/>
          <w:b/>
          <w:bCs/>
          <w:u w:val="single"/>
        </w:rPr>
        <w:t>olicy</w:t>
      </w:r>
      <w:r w:rsidR="008C4BCD">
        <w:rPr>
          <w:rFonts w:ascii="Arial" w:hAnsi="Arial" w:cs="Arial"/>
          <w:b/>
          <w:bCs/>
          <w:u w:val="single"/>
        </w:rPr>
        <w:t xml:space="preserve">, practice and </w:t>
      </w:r>
      <w:r w:rsidR="00E630B5">
        <w:rPr>
          <w:rFonts w:ascii="Arial" w:hAnsi="Arial" w:cs="Arial"/>
          <w:b/>
          <w:bCs/>
          <w:u w:val="single"/>
        </w:rPr>
        <w:t>p</w:t>
      </w:r>
      <w:r w:rsidR="008C4BCD">
        <w:rPr>
          <w:rFonts w:ascii="Arial" w:hAnsi="Arial" w:cs="Arial"/>
          <w:b/>
          <w:bCs/>
          <w:u w:val="single"/>
        </w:rPr>
        <w:t xml:space="preserve">rotocols </w:t>
      </w:r>
    </w:p>
    <w:p w14:paraId="5326DD5D" w14:textId="311A7277" w:rsidR="00CD15DC" w:rsidRDefault="00AF60DE" w:rsidP="000415B5">
      <w:pPr>
        <w:spacing w:line="360" w:lineRule="auto"/>
        <w:jc w:val="both"/>
        <w:rPr>
          <w:rFonts w:ascii="Arial" w:hAnsi="Arial" w:cs="Arial"/>
        </w:rPr>
      </w:pPr>
      <w:r>
        <w:rPr>
          <w:rFonts w:ascii="Arial" w:hAnsi="Arial" w:cs="Arial"/>
        </w:rPr>
        <w:t>Additionally</w:t>
      </w:r>
      <w:r w:rsidR="00CE4351">
        <w:rPr>
          <w:rFonts w:ascii="Arial" w:hAnsi="Arial" w:cs="Arial"/>
        </w:rPr>
        <w:t>, there are recommendations for future policy, practice</w:t>
      </w:r>
      <w:r w:rsidR="00D613DC">
        <w:rPr>
          <w:rFonts w:ascii="Arial" w:hAnsi="Arial" w:cs="Arial"/>
        </w:rPr>
        <w:t xml:space="preserve"> and protocols to improve Care Home Staff and ensure people can report concerns when needed. Therefore</w:t>
      </w:r>
      <w:r w:rsidR="00D92576">
        <w:rPr>
          <w:rFonts w:ascii="Arial" w:hAnsi="Arial" w:cs="Arial"/>
        </w:rPr>
        <w:t xml:space="preserve"> includes</w:t>
      </w:r>
      <w:r w:rsidR="00CD15DC">
        <w:rPr>
          <w:rFonts w:ascii="Arial" w:hAnsi="Arial" w:cs="Arial"/>
        </w:rPr>
        <w:t>:</w:t>
      </w:r>
    </w:p>
    <w:p w14:paraId="5EA60E94" w14:textId="5D55AD73" w:rsidR="004D7726" w:rsidRPr="00823432" w:rsidRDefault="00EA07E4" w:rsidP="00EA07E4">
      <w:pPr>
        <w:pStyle w:val="ListParagraph"/>
        <w:numPr>
          <w:ilvl w:val="0"/>
          <w:numId w:val="7"/>
        </w:numPr>
        <w:spacing w:line="360" w:lineRule="auto"/>
        <w:jc w:val="both"/>
        <w:rPr>
          <w:rFonts w:ascii="Arial" w:hAnsi="Arial" w:cs="Arial"/>
          <w:b/>
          <w:bCs/>
        </w:rPr>
      </w:pPr>
      <w:r w:rsidRPr="00823432">
        <w:rPr>
          <w:rFonts w:ascii="Arial" w:hAnsi="Arial" w:cs="Arial"/>
          <w:b/>
          <w:bCs/>
        </w:rPr>
        <w:t>Policy</w:t>
      </w:r>
      <w:r w:rsidR="00823432">
        <w:rPr>
          <w:rFonts w:ascii="Arial" w:hAnsi="Arial" w:cs="Arial"/>
          <w:b/>
          <w:bCs/>
        </w:rPr>
        <w:t>:</w:t>
      </w:r>
      <w:r w:rsidR="004E6BC8">
        <w:rPr>
          <w:rFonts w:ascii="Arial" w:hAnsi="Arial" w:cs="Arial"/>
          <w:b/>
          <w:bCs/>
        </w:rPr>
        <w:t xml:space="preserve"> </w:t>
      </w:r>
      <w:r w:rsidR="004E6BC8">
        <w:rPr>
          <w:rFonts w:ascii="Arial" w:hAnsi="Arial" w:cs="Arial"/>
        </w:rPr>
        <w:t xml:space="preserve">Care Homes </w:t>
      </w:r>
      <w:r w:rsidR="004337A8">
        <w:rPr>
          <w:rFonts w:ascii="Arial" w:hAnsi="Arial" w:cs="Arial"/>
        </w:rPr>
        <w:t>must</w:t>
      </w:r>
      <w:r w:rsidR="004E6BC8">
        <w:rPr>
          <w:rFonts w:ascii="Arial" w:hAnsi="Arial" w:cs="Arial"/>
        </w:rPr>
        <w:t xml:space="preserve"> follow local safeguarding policy in their area</w:t>
      </w:r>
      <w:r w:rsidR="00C91BAE">
        <w:rPr>
          <w:rFonts w:ascii="Arial" w:hAnsi="Arial" w:cs="Arial"/>
        </w:rPr>
        <w:t xml:space="preserve">. Therefore, must be clearly written, be easy to find all residents, </w:t>
      </w:r>
      <w:r w:rsidR="00071130">
        <w:rPr>
          <w:rFonts w:ascii="Arial" w:hAnsi="Arial" w:cs="Arial"/>
        </w:rPr>
        <w:t xml:space="preserve">staff visitors and service providers can </w:t>
      </w:r>
      <w:r w:rsidR="004337A8">
        <w:rPr>
          <w:rFonts w:ascii="Arial" w:hAnsi="Arial" w:cs="Arial"/>
        </w:rPr>
        <w:t>solicitation</w:t>
      </w:r>
      <w:r w:rsidR="00071130">
        <w:rPr>
          <w:rFonts w:ascii="Arial" w:hAnsi="Arial" w:cs="Arial"/>
        </w:rPr>
        <w:t xml:space="preserve"> and read it when</w:t>
      </w:r>
      <w:r w:rsidR="004337A8">
        <w:rPr>
          <w:rFonts w:ascii="Arial" w:hAnsi="Arial" w:cs="Arial"/>
        </w:rPr>
        <w:t xml:space="preserve"> they need. </w:t>
      </w:r>
      <w:r w:rsidR="000C6A5D">
        <w:rPr>
          <w:rFonts w:ascii="Arial" w:hAnsi="Arial" w:cs="Arial"/>
        </w:rPr>
        <w:t xml:space="preserve">Care Homes </w:t>
      </w:r>
      <w:r w:rsidR="00E94F6D">
        <w:rPr>
          <w:rFonts w:ascii="Arial" w:hAnsi="Arial" w:cs="Arial"/>
        </w:rPr>
        <w:t>should</w:t>
      </w:r>
      <w:r w:rsidR="000C6A5D">
        <w:rPr>
          <w:rFonts w:ascii="Arial" w:hAnsi="Arial" w:cs="Arial"/>
        </w:rPr>
        <w:t xml:space="preserve"> report any concerns, abuse or neglect immediately</w:t>
      </w:r>
      <w:r w:rsidR="0016587A">
        <w:rPr>
          <w:rFonts w:ascii="Arial" w:hAnsi="Arial" w:cs="Arial"/>
        </w:rPr>
        <w:t xml:space="preserve">, </w:t>
      </w:r>
      <w:r w:rsidR="00E94F6D">
        <w:rPr>
          <w:rFonts w:ascii="Arial" w:hAnsi="Arial" w:cs="Arial"/>
        </w:rPr>
        <w:t>including care</w:t>
      </w:r>
      <w:r w:rsidR="007051F1">
        <w:rPr>
          <w:rFonts w:ascii="Arial" w:hAnsi="Arial" w:cs="Arial"/>
        </w:rPr>
        <w:t xml:space="preserve"> records such a local authority enquiries or </w:t>
      </w:r>
      <w:r w:rsidR="00F30BE8">
        <w:rPr>
          <w:rFonts w:ascii="Arial" w:hAnsi="Arial" w:cs="Arial"/>
        </w:rPr>
        <w:t>policies</w:t>
      </w:r>
      <w:r w:rsidR="007051F1">
        <w:rPr>
          <w:rFonts w:ascii="Arial" w:hAnsi="Arial" w:cs="Arial"/>
        </w:rPr>
        <w:t xml:space="preserve"> investigations.</w:t>
      </w:r>
    </w:p>
    <w:p w14:paraId="75553947" w14:textId="62F8AAEA" w:rsidR="00160707" w:rsidRPr="00823432" w:rsidRDefault="00D92576" w:rsidP="00160707">
      <w:pPr>
        <w:pStyle w:val="ListParagraph"/>
        <w:numPr>
          <w:ilvl w:val="0"/>
          <w:numId w:val="4"/>
        </w:numPr>
        <w:spacing w:line="360" w:lineRule="auto"/>
        <w:jc w:val="both"/>
        <w:rPr>
          <w:rFonts w:ascii="Arial" w:hAnsi="Arial" w:cs="Arial"/>
          <w:b/>
          <w:bCs/>
        </w:rPr>
      </w:pPr>
      <w:r w:rsidRPr="00823432">
        <w:rPr>
          <w:rFonts w:ascii="Arial" w:hAnsi="Arial" w:cs="Arial"/>
          <w:b/>
          <w:bCs/>
        </w:rPr>
        <w:t xml:space="preserve">Induction and </w:t>
      </w:r>
      <w:r w:rsidR="00CD15DC" w:rsidRPr="00823432">
        <w:rPr>
          <w:rFonts w:ascii="Arial" w:hAnsi="Arial" w:cs="Arial"/>
          <w:b/>
          <w:bCs/>
        </w:rPr>
        <w:t>Training</w:t>
      </w:r>
      <w:r w:rsidR="00E94F6D">
        <w:rPr>
          <w:rFonts w:ascii="Arial" w:hAnsi="Arial" w:cs="Arial"/>
          <w:b/>
          <w:bCs/>
        </w:rPr>
        <w:t xml:space="preserve">: </w:t>
      </w:r>
      <w:r w:rsidR="00E94F6D">
        <w:rPr>
          <w:rFonts w:ascii="Arial" w:hAnsi="Arial" w:cs="Arial"/>
        </w:rPr>
        <w:t xml:space="preserve">It is quite common on the training include </w:t>
      </w:r>
      <w:r w:rsidR="004D4B08">
        <w:rPr>
          <w:rFonts w:ascii="Arial" w:hAnsi="Arial" w:cs="Arial"/>
        </w:rPr>
        <w:t xml:space="preserve">case </w:t>
      </w:r>
      <w:r w:rsidR="003F76F6">
        <w:rPr>
          <w:rFonts w:ascii="Arial" w:hAnsi="Arial" w:cs="Arial"/>
        </w:rPr>
        <w:t>studies, reflective</w:t>
      </w:r>
      <w:r w:rsidR="004D4B08">
        <w:rPr>
          <w:rFonts w:ascii="Arial" w:hAnsi="Arial" w:cs="Arial"/>
        </w:rPr>
        <w:t xml:space="preserve"> practice</w:t>
      </w:r>
      <w:r w:rsidR="003F76F6">
        <w:rPr>
          <w:rFonts w:ascii="Arial" w:hAnsi="Arial" w:cs="Arial"/>
        </w:rPr>
        <w:t xml:space="preserve"> and learning at the team. Case studies </w:t>
      </w:r>
      <w:r w:rsidR="00572265">
        <w:rPr>
          <w:rFonts w:ascii="Arial" w:hAnsi="Arial" w:cs="Arial"/>
        </w:rPr>
        <w:t>support to teach staff and human ri</w:t>
      </w:r>
      <w:r w:rsidR="002C67AF">
        <w:rPr>
          <w:rFonts w:ascii="Arial" w:hAnsi="Arial" w:cs="Arial"/>
        </w:rPr>
        <w:t>ghts of residents</w:t>
      </w:r>
      <w:r w:rsidR="00A06D35">
        <w:rPr>
          <w:rFonts w:ascii="Arial" w:hAnsi="Arial" w:cs="Arial"/>
        </w:rPr>
        <w:t>. Care Homes need the time to read and understand the Induction and Training</w:t>
      </w:r>
      <w:r w:rsidR="00CE2802">
        <w:rPr>
          <w:rFonts w:ascii="Arial" w:hAnsi="Arial" w:cs="Arial"/>
        </w:rPr>
        <w:t xml:space="preserve"> materials and improve their knowledge and confidence</w:t>
      </w:r>
      <w:r w:rsidR="00CC5735">
        <w:rPr>
          <w:rFonts w:ascii="Arial" w:hAnsi="Arial" w:cs="Arial"/>
        </w:rPr>
        <w:t xml:space="preserve"> about safeguarding</w:t>
      </w:r>
      <w:r w:rsidR="003F66AF">
        <w:rPr>
          <w:rFonts w:ascii="Arial" w:hAnsi="Arial" w:cs="Arial"/>
        </w:rPr>
        <w:t xml:space="preserve">. During in the training must be </w:t>
      </w:r>
      <w:r w:rsidR="0046341D">
        <w:rPr>
          <w:rFonts w:ascii="Arial" w:hAnsi="Arial" w:cs="Arial"/>
        </w:rPr>
        <w:t>mandatory:</w:t>
      </w:r>
      <w:r w:rsidR="004C31CF">
        <w:rPr>
          <w:rFonts w:ascii="Arial" w:hAnsi="Arial" w:cs="Arial"/>
        </w:rPr>
        <w:t xml:space="preserve"> Confidentiality and D</w:t>
      </w:r>
      <w:r w:rsidR="002B511A">
        <w:rPr>
          <w:rFonts w:ascii="Arial" w:hAnsi="Arial" w:cs="Arial"/>
        </w:rPr>
        <w:t>ata Protection; Honest when things go wrong</w:t>
      </w:r>
      <w:r w:rsidR="005558F7">
        <w:rPr>
          <w:rFonts w:ascii="Arial" w:hAnsi="Arial" w:cs="Arial"/>
        </w:rPr>
        <w:t>; Specific responsibilities in the Care Home</w:t>
      </w:r>
      <w:r w:rsidR="002374D9">
        <w:rPr>
          <w:rFonts w:ascii="Arial" w:hAnsi="Arial" w:cs="Arial"/>
        </w:rPr>
        <w:t xml:space="preserve"> and </w:t>
      </w:r>
      <w:r w:rsidR="00843187">
        <w:rPr>
          <w:rFonts w:ascii="Arial" w:hAnsi="Arial" w:cs="Arial"/>
        </w:rPr>
        <w:t>should</w:t>
      </w:r>
      <w:r w:rsidR="002374D9">
        <w:rPr>
          <w:rFonts w:ascii="Arial" w:hAnsi="Arial" w:cs="Arial"/>
        </w:rPr>
        <w:t xml:space="preserve"> understand and recognize </w:t>
      </w:r>
      <w:r w:rsidR="00592973">
        <w:rPr>
          <w:rFonts w:ascii="Arial" w:hAnsi="Arial" w:cs="Arial"/>
        </w:rPr>
        <w:t>different</w:t>
      </w:r>
      <w:r w:rsidR="002374D9">
        <w:rPr>
          <w:rFonts w:ascii="Arial" w:hAnsi="Arial" w:cs="Arial"/>
        </w:rPr>
        <w:t xml:space="preserve"> forms of abuse and neglect</w:t>
      </w:r>
      <w:r w:rsidR="00FE1832">
        <w:rPr>
          <w:rFonts w:ascii="Arial" w:hAnsi="Arial" w:cs="Arial"/>
        </w:rPr>
        <w:t>.</w:t>
      </w:r>
    </w:p>
    <w:p w14:paraId="6F36F62D" w14:textId="2EC3389C" w:rsidR="00160707" w:rsidRPr="00823432" w:rsidRDefault="001366A5" w:rsidP="00160707">
      <w:pPr>
        <w:pStyle w:val="ListParagraph"/>
        <w:numPr>
          <w:ilvl w:val="0"/>
          <w:numId w:val="4"/>
        </w:numPr>
        <w:spacing w:line="360" w:lineRule="auto"/>
        <w:jc w:val="both"/>
        <w:rPr>
          <w:rFonts w:ascii="Arial" w:hAnsi="Arial" w:cs="Arial"/>
          <w:b/>
          <w:bCs/>
        </w:rPr>
      </w:pPr>
      <w:r w:rsidRPr="00823432">
        <w:rPr>
          <w:rFonts w:ascii="Arial" w:hAnsi="Arial" w:cs="Arial"/>
          <w:b/>
          <w:bCs/>
        </w:rPr>
        <w:t xml:space="preserve">Care Home culture and </w:t>
      </w:r>
      <w:r w:rsidR="00843187" w:rsidRPr="00823432">
        <w:rPr>
          <w:rFonts w:ascii="Arial" w:hAnsi="Arial" w:cs="Arial"/>
          <w:b/>
          <w:bCs/>
        </w:rPr>
        <w:t>management</w:t>
      </w:r>
      <w:r w:rsidR="00843187">
        <w:rPr>
          <w:rFonts w:ascii="Arial" w:hAnsi="Arial" w:cs="Arial"/>
          <w:b/>
          <w:bCs/>
        </w:rPr>
        <w:t xml:space="preserve">: </w:t>
      </w:r>
      <w:r w:rsidR="00B24E7F">
        <w:rPr>
          <w:rFonts w:ascii="Arial" w:hAnsi="Arial" w:cs="Arial"/>
        </w:rPr>
        <w:t>In Care Home culture, including Manager and Supervisor.</w:t>
      </w:r>
      <w:r w:rsidR="00085E4F">
        <w:rPr>
          <w:rFonts w:ascii="Arial" w:hAnsi="Arial" w:cs="Arial"/>
        </w:rPr>
        <w:t xml:space="preserve">  They should encourage staff to discuss care home culture, learning</w:t>
      </w:r>
      <w:r w:rsidR="005359CB">
        <w:rPr>
          <w:rFonts w:ascii="Arial" w:hAnsi="Arial" w:cs="Arial"/>
        </w:rPr>
        <w:t xml:space="preserve"> and management regarding to safeguarding. Furthermore, they should ask for feedback</w:t>
      </w:r>
      <w:r w:rsidR="005D748B">
        <w:rPr>
          <w:rFonts w:ascii="Arial" w:hAnsi="Arial" w:cs="Arial"/>
        </w:rPr>
        <w:t xml:space="preserve"> about safeguarding from their families, friends and carer</w:t>
      </w:r>
      <w:r w:rsidR="007C03F7">
        <w:rPr>
          <w:rFonts w:ascii="Arial" w:hAnsi="Arial" w:cs="Arial"/>
        </w:rPr>
        <w:t>, should work together and sharing learning.</w:t>
      </w:r>
    </w:p>
    <w:p w14:paraId="115410C0" w14:textId="3956C58E" w:rsidR="00AF60DE" w:rsidRPr="00823432" w:rsidRDefault="001366A5" w:rsidP="00160707">
      <w:pPr>
        <w:pStyle w:val="ListParagraph"/>
        <w:numPr>
          <w:ilvl w:val="0"/>
          <w:numId w:val="4"/>
        </w:numPr>
        <w:spacing w:line="360" w:lineRule="auto"/>
        <w:jc w:val="both"/>
        <w:rPr>
          <w:rFonts w:ascii="Arial" w:hAnsi="Arial" w:cs="Arial"/>
          <w:b/>
          <w:bCs/>
        </w:rPr>
      </w:pPr>
      <w:r w:rsidRPr="00823432">
        <w:rPr>
          <w:rFonts w:ascii="Arial" w:hAnsi="Arial" w:cs="Arial"/>
          <w:b/>
          <w:bCs/>
        </w:rPr>
        <w:t xml:space="preserve"> </w:t>
      </w:r>
      <w:r w:rsidR="00CD15DC" w:rsidRPr="00823432">
        <w:rPr>
          <w:rFonts w:ascii="Arial" w:hAnsi="Arial" w:cs="Arial"/>
          <w:b/>
          <w:bCs/>
        </w:rPr>
        <w:t>Indicators of individual abuse neglect</w:t>
      </w:r>
      <w:r w:rsidR="002C08EB">
        <w:rPr>
          <w:rFonts w:ascii="Arial" w:hAnsi="Arial" w:cs="Arial"/>
          <w:b/>
          <w:bCs/>
        </w:rPr>
        <w:t xml:space="preserve">: </w:t>
      </w:r>
      <w:r w:rsidR="002C08EB">
        <w:rPr>
          <w:rFonts w:ascii="Arial" w:hAnsi="Arial" w:cs="Arial"/>
        </w:rPr>
        <w:t>There are some behaviours that may be associated with dementia or learning disability. In some cases</w:t>
      </w:r>
      <w:r w:rsidR="00AE5C3C">
        <w:rPr>
          <w:rFonts w:ascii="Arial" w:hAnsi="Arial" w:cs="Arial"/>
        </w:rPr>
        <w:t xml:space="preserve">, Care Home should provide information to residents and their </w:t>
      </w:r>
      <w:r w:rsidR="00C271EB">
        <w:rPr>
          <w:rFonts w:ascii="Arial" w:hAnsi="Arial" w:cs="Arial"/>
        </w:rPr>
        <w:t>families and Cares for any concerns.</w:t>
      </w:r>
    </w:p>
    <w:p w14:paraId="1B840857" w14:textId="52CD77B3" w:rsidR="00054591" w:rsidRPr="00823432" w:rsidRDefault="00054591" w:rsidP="00160707">
      <w:pPr>
        <w:pStyle w:val="ListParagraph"/>
        <w:numPr>
          <w:ilvl w:val="0"/>
          <w:numId w:val="4"/>
        </w:numPr>
        <w:spacing w:line="360" w:lineRule="auto"/>
        <w:jc w:val="both"/>
        <w:rPr>
          <w:rFonts w:ascii="Arial" w:hAnsi="Arial" w:cs="Arial"/>
          <w:b/>
          <w:bCs/>
        </w:rPr>
      </w:pPr>
      <w:r w:rsidRPr="00823432">
        <w:rPr>
          <w:rFonts w:ascii="Arial" w:hAnsi="Arial" w:cs="Arial"/>
          <w:b/>
          <w:bCs/>
        </w:rPr>
        <w:t>Suspect abuse or neglect</w:t>
      </w:r>
      <w:r w:rsidR="00C61974">
        <w:rPr>
          <w:rFonts w:ascii="Arial" w:hAnsi="Arial" w:cs="Arial"/>
          <w:b/>
          <w:bCs/>
        </w:rPr>
        <w:t xml:space="preserve">: </w:t>
      </w:r>
      <w:r w:rsidR="00C61974">
        <w:rPr>
          <w:rFonts w:ascii="Arial" w:hAnsi="Arial" w:cs="Arial"/>
        </w:rPr>
        <w:t xml:space="preserve">Neglect is considered when the residents have a poor personal </w:t>
      </w:r>
      <w:r w:rsidR="007A4090">
        <w:rPr>
          <w:rFonts w:ascii="Arial" w:hAnsi="Arial" w:cs="Arial"/>
        </w:rPr>
        <w:t>hygiene; are wearing dirty clothes; do not have</w:t>
      </w:r>
      <w:r w:rsidR="00673D00">
        <w:rPr>
          <w:rFonts w:ascii="Arial" w:hAnsi="Arial" w:cs="Arial"/>
        </w:rPr>
        <w:t xml:space="preserve"> access to food and drink; have repeat urinary tract infections; do not have access </w:t>
      </w:r>
      <w:r w:rsidR="00472371">
        <w:rPr>
          <w:rFonts w:ascii="Arial" w:hAnsi="Arial" w:cs="Arial"/>
        </w:rPr>
        <w:t>to medical and dental care; medication has been administered incorrectly</w:t>
      </w:r>
      <w:r w:rsidR="006F5A7B">
        <w:rPr>
          <w:rFonts w:ascii="Arial" w:hAnsi="Arial" w:cs="Arial"/>
        </w:rPr>
        <w:t>; live in dirty or smell environment</w:t>
      </w:r>
      <w:r w:rsidR="00472371">
        <w:rPr>
          <w:rFonts w:ascii="Arial" w:hAnsi="Arial" w:cs="Arial"/>
        </w:rPr>
        <w:t xml:space="preserve"> and do not have any </w:t>
      </w:r>
      <w:r w:rsidR="006F5A7B">
        <w:rPr>
          <w:rFonts w:ascii="Arial" w:hAnsi="Arial" w:cs="Arial"/>
        </w:rPr>
        <w:t xml:space="preserve">plan care. </w:t>
      </w:r>
    </w:p>
    <w:p w14:paraId="4F8CDC28" w14:textId="77777777" w:rsidR="00C76D79" w:rsidRPr="00C76D79" w:rsidRDefault="00054591" w:rsidP="00C76D79">
      <w:pPr>
        <w:pStyle w:val="ListParagraph"/>
        <w:numPr>
          <w:ilvl w:val="0"/>
          <w:numId w:val="4"/>
        </w:numPr>
        <w:spacing w:line="360" w:lineRule="auto"/>
        <w:jc w:val="both"/>
        <w:rPr>
          <w:rFonts w:ascii="Arial" w:hAnsi="Arial" w:cs="Arial"/>
          <w:b/>
          <w:bCs/>
        </w:rPr>
      </w:pPr>
      <w:r w:rsidRPr="00823432">
        <w:rPr>
          <w:rFonts w:ascii="Arial" w:hAnsi="Arial" w:cs="Arial"/>
          <w:b/>
          <w:bCs/>
        </w:rPr>
        <w:t xml:space="preserve">Indicators of organizational abuse and </w:t>
      </w:r>
      <w:r w:rsidR="00160707" w:rsidRPr="00823432">
        <w:rPr>
          <w:rFonts w:ascii="Arial" w:hAnsi="Arial" w:cs="Arial"/>
          <w:b/>
          <w:bCs/>
        </w:rPr>
        <w:t>neglect</w:t>
      </w:r>
      <w:r w:rsidR="0098781B">
        <w:rPr>
          <w:rFonts w:ascii="Arial" w:hAnsi="Arial" w:cs="Arial"/>
          <w:b/>
          <w:bCs/>
        </w:rPr>
        <w:t xml:space="preserve">: </w:t>
      </w:r>
      <w:r w:rsidR="00DC5CF8">
        <w:rPr>
          <w:rFonts w:ascii="Arial" w:hAnsi="Arial" w:cs="Arial"/>
        </w:rPr>
        <w:t>Generally,</w:t>
      </w:r>
      <w:r w:rsidR="0098781B">
        <w:rPr>
          <w:rFonts w:ascii="Arial" w:hAnsi="Arial" w:cs="Arial"/>
        </w:rPr>
        <w:t xml:space="preserve"> the organization</w:t>
      </w:r>
      <w:r w:rsidR="00BE0B46">
        <w:rPr>
          <w:rFonts w:ascii="Arial" w:hAnsi="Arial" w:cs="Arial"/>
        </w:rPr>
        <w:t xml:space="preserve"> </w:t>
      </w:r>
      <w:r w:rsidR="00106289">
        <w:rPr>
          <w:rFonts w:ascii="Arial" w:hAnsi="Arial" w:cs="Arial"/>
        </w:rPr>
        <w:t>should</w:t>
      </w:r>
      <w:r w:rsidR="00BE0B46">
        <w:rPr>
          <w:rFonts w:ascii="Arial" w:hAnsi="Arial" w:cs="Arial"/>
        </w:rPr>
        <w:t xml:space="preserve"> inform people to the possibility abuse or neglect in Care Home</w:t>
      </w:r>
      <w:r w:rsidR="00DC5CF8">
        <w:rPr>
          <w:rFonts w:ascii="Arial" w:hAnsi="Arial" w:cs="Arial"/>
        </w:rPr>
        <w:t xml:space="preserve">. Furthermore, there are some cases to considered or suspect organization abuse when: </w:t>
      </w:r>
      <w:r w:rsidR="00266D81">
        <w:rPr>
          <w:rFonts w:ascii="Arial" w:hAnsi="Arial" w:cs="Arial"/>
        </w:rPr>
        <w:t xml:space="preserve">incidents are not </w:t>
      </w:r>
      <w:r w:rsidR="00106289">
        <w:rPr>
          <w:rFonts w:ascii="Arial" w:hAnsi="Arial" w:cs="Arial"/>
        </w:rPr>
        <w:t>reported; there are repeated cases of residents not having access nursing, medical or dental care</w:t>
      </w:r>
      <w:r w:rsidR="00833AA0">
        <w:rPr>
          <w:rFonts w:ascii="Arial" w:hAnsi="Arial" w:cs="Arial"/>
        </w:rPr>
        <w:t xml:space="preserve"> and not allowed to receive any gifts from residents.</w:t>
      </w:r>
    </w:p>
    <w:p w14:paraId="3C76EE5C" w14:textId="3988C8D1" w:rsidR="00833AA0" w:rsidRPr="00C76D79" w:rsidRDefault="0067774E" w:rsidP="00C76D79">
      <w:pPr>
        <w:spacing w:line="360" w:lineRule="auto"/>
        <w:jc w:val="both"/>
        <w:rPr>
          <w:rFonts w:ascii="Arial" w:hAnsi="Arial" w:cs="Arial"/>
          <w:b/>
          <w:bCs/>
        </w:rPr>
      </w:pPr>
      <w:r w:rsidRPr="00C76D79">
        <w:rPr>
          <w:rFonts w:ascii="Arial" w:hAnsi="Arial" w:cs="Arial"/>
        </w:rPr>
        <w:lastRenderedPageBreak/>
        <w:t>On my vision these recommendations are practical, realistic and appropriate in department Mihomecare</w:t>
      </w:r>
      <w:r w:rsidR="00AD44F5" w:rsidRPr="00C76D79">
        <w:rPr>
          <w:rFonts w:ascii="Arial" w:hAnsi="Arial" w:cs="Arial"/>
        </w:rPr>
        <w:t xml:space="preserve"> for Mr. and Mrs. T, </w:t>
      </w:r>
      <w:r w:rsidR="000C007F" w:rsidRPr="00C76D79">
        <w:rPr>
          <w:rFonts w:ascii="Arial" w:hAnsi="Arial" w:cs="Arial"/>
        </w:rPr>
        <w:t>because</w:t>
      </w:r>
      <w:r w:rsidR="00AD44F5" w:rsidRPr="00C76D79">
        <w:rPr>
          <w:rFonts w:ascii="Arial" w:hAnsi="Arial" w:cs="Arial"/>
        </w:rPr>
        <w:t xml:space="preserve"> they have progressive Dementia and chronic conditions</w:t>
      </w:r>
      <w:r w:rsidR="000C007F" w:rsidRPr="00C76D79">
        <w:rPr>
          <w:rFonts w:ascii="Arial" w:hAnsi="Arial" w:cs="Arial"/>
        </w:rPr>
        <w:t>.</w:t>
      </w:r>
      <w:r w:rsidR="00E625CD" w:rsidRPr="00C76D79">
        <w:rPr>
          <w:rFonts w:ascii="Arial" w:hAnsi="Arial" w:cs="Arial"/>
        </w:rPr>
        <w:t xml:space="preserve"> Once they got these illness</w:t>
      </w:r>
      <w:r w:rsidR="007B6B9C" w:rsidRPr="00C76D79">
        <w:rPr>
          <w:rFonts w:ascii="Arial" w:hAnsi="Arial" w:cs="Arial"/>
        </w:rPr>
        <w:t xml:space="preserve">, Care Worker must </w:t>
      </w:r>
      <w:r w:rsidR="005C29B2" w:rsidRPr="00C76D79">
        <w:rPr>
          <w:rFonts w:ascii="Arial" w:hAnsi="Arial" w:cs="Arial"/>
        </w:rPr>
        <w:t xml:space="preserve">be aware and ability to deal with vulnerable </w:t>
      </w:r>
      <w:r w:rsidR="00DB6E36" w:rsidRPr="00C76D79">
        <w:rPr>
          <w:rFonts w:ascii="Arial" w:hAnsi="Arial" w:cs="Arial"/>
        </w:rPr>
        <w:t>clients. Furthermore</w:t>
      </w:r>
      <w:r w:rsidR="007F4880" w:rsidRPr="00C76D79">
        <w:rPr>
          <w:rFonts w:ascii="Arial" w:hAnsi="Arial" w:cs="Arial"/>
        </w:rPr>
        <w:t>, Care Workers must be prepared physical and emotional</w:t>
      </w:r>
      <w:r w:rsidR="00DB6E36" w:rsidRPr="00C76D79">
        <w:rPr>
          <w:rFonts w:ascii="Arial" w:hAnsi="Arial" w:cs="Arial"/>
        </w:rPr>
        <w:t xml:space="preserve">. </w:t>
      </w:r>
    </w:p>
    <w:p w14:paraId="0507445E" w14:textId="7863DBBB" w:rsidR="00AD2D26" w:rsidRPr="00C76D79" w:rsidRDefault="00AD2D26" w:rsidP="00C76D79">
      <w:pPr>
        <w:spacing w:line="360" w:lineRule="auto"/>
        <w:jc w:val="both"/>
        <w:rPr>
          <w:rFonts w:ascii="Arial" w:hAnsi="Arial" w:cs="Arial"/>
        </w:rPr>
      </w:pPr>
      <w:r w:rsidRPr="00C76D79">
        <w:rPr>
          <w:rFonts w:ascii="Arial" w:hAnsi="Arial" w:cs="Arial"/>
        </w:rPr>
        <w:t xml:space="preserve">I would agree regarding </w:t>
      </w:r>
      <w:bookmarkStart w:id="8" w:name="_Hlk70637463"/>
      <w:r w:rsidRPr="00C76D79">
        <w:rPr>
          <w:rFonts w:ascii="Arial" w:hAnsi="Arial" w:cs="Arial"/>
        </w:rPr>
        <w:t xml:space="preserve">Induction and Training, because </w:t>
      </w:r>
      <w:r w:rsidR="00C2262B" w:rsidRPr="00C76D79">
        <w:rPr>
          <w:rFonts w:ascii="Arial" w:hAnsi="Arial" w:cs="Arial"/>
        </w:rPr>
        <w:t xml:space="preserve">is </w:t>
      </w:r>
      <w:proofErr w:type="gramStart"/>
      <w:r w:rsidR="00C2262B" w:rsidRPr="00C76D79">
        <w:rPr>
          <w:rFonts w:ascii="Arial" w:hAnsi="Arial" w:cs="Arial"/>
        </w:rPr>
        <w:t>very useful</w:t>
      </w:r>
      <w:proofErr w:type="gramEnd"/>
      <w:r w:rsidR="00C2262B" w:rsidRPr="00C76D79">
        <w:rPr>
          <w:rFonts w:ascii="Arial" w:hAnsi="Arial" w:cs="Arial"/>
        </w:rPr>
        <w:t xml:space="preserve"> for preparation in the work environment. </w:t>
      </w:r>
    </w:p>
    <w:bookmarkEnd w:id="8"/>
    <w:p w14:paraId="29F180FB" w14:textId="54A258F0" w:rsidR="00715FF5" w:rsidRPr="00C76D79" w:rsidRDefault="00715FF5" w:rsidP="00C76D79">
      <w:pPr>
        <w:spacing w:line="360" w:lineRule="auto"/>
        <w:jc w:val="both"/>
        <w:rPr>
          <w:rFonts w:ascii="Arial" w:hAnsi="Arial" w:cs="Arial"/>
        </w:rPr>
      </w:pPr>
      <w:r w:rsidRPr="00C76D79">
        <w:rPr>
          <w:rFonts w:ascii="Arial" w:hAnsi="Arial" w:cs="Arial"/>
        </w:rPr>
        <w:t xml:space="preserve">Furthermore, provide services to </w:t>
      </w:r>
      <w:r w:rsidR="00B021BB" w:rsidRPr="00C76D79">
        <w:rPr>
          <w:rFonts w:ascii="Arial" w:hAnsi="Arial" w:cs="Arial"/>
        </w:rPr>
        <w:t>people who need help and support</w:t>
      </w:r>
      <w:r w:rsidR="00B87B5C" w:rsidRPr="00C76D79">
        <w:rPr>
          <w:rFonts w:ascii="Arial" w:hAnsi="Arial" w:cs="Arial"/>
        </w:rPr>
        <w:t xml:space="preserve"> and c</w:t>
      </w:r>
      <w:r w:rsidR="00B021BB" w:rsidRPr="00C76D79">
        <w:rPr>
          <w:rFonts w:ascii="Arial" w:hAnsi="Arial" w:cs="Arial"/>
        </w:rPr>
        <w:t>an help everything from complex conditions such as learning disabilities or Dementia</w:t>
      </w:r>
      <w:r w:rsidR="000460E5" w:rsidRPr="00C76D79">
        <w:rPr>
          <w:rFonts w:ascii="Arial" w:hAnsi="Arial" w:cs="Arial"/>
        </w:rPr>
        <w:t xml:space="preserve"> to providing a little bit of extra help around th</w:t>
      </w:r>
      <w:r w:rsidR="00B87B5C" w:rsidRPr="00C76D79">
        <w:rPr>
          <w:rFonts w:ascii="Arial" w:hAnsi="Arial" w:cs="Arial"/>
        </w:rPr>
        <w:t>e house.</w:t>
      </w:r>
      <w:r w:rsidR="00AA2BEB" w:rsidRPr="00C76D79">
        <w:rPr>
          <w:rFonts w:ascii="Arial" w:hAnsi="Arial" w:cs="Arial"/>
        </w:rPr>
        <w:t xml:space="preserve"> Induction and Training enables understanding on the roles and responsibilities, motivated to </w:t>
      </w:r>
      <w:r w:rsidR="00AF63F4" w:rsidRPr="00C76D79">
        <w:rPr>
          <w:rFonts w:ascii="Arial" w:hAnsi="Arial" w:cs="Arial"/>
        </w:rPr>
        <w:t>maximize</w:t>
      </w:r>
      <w:r w:rsidR="00AA2BEB" w:rsidRPr="00C76D79">
        <w:rPr>
          <w:rFonts w:ascii="Arial" w:hAnsi="Arial" w:cs="Arial"/>
        </w:rPr>
        <w:t xml:space="preserve"> their </w:t>
      </w:r>
      <w:r w:rsidR="00AF63F4" w:rsidRPr="00C76D79">
        <w:rPr>
          <w:rFonts w:ascii="Arial" w:hAnsi="Arial" w:cs="Arial"/>
        </w:rPr>
        <w:t>potential</w:t>
      </w:r>
      <w:r w:rsidR="00AA2BEB" w:rsidRPr="00C76D79">
        <w:rPr>
          <w:rFonts w:ascii="Arial" w:hAnsi="Arial" w:cs="Arial"/>
        </w:rPr>
        <w:t xml:space="preserve"> to achieve</w:t>
      </w:r>
      <w:r w:rsidR="00D0305D" w:rsidRPr="00C76D79">
        <w:rPr>
          <w:rFonts w:ascii="Arial" w:hAnsi="Arial" w:cs="Arial"/>
        </w:rPr>
        <w:t xml:space="preserve">. Normally after completing Induction and Training the next step is shadowing in the community to observe and then learn the practical skills, </w:t>
      </w:r>
      <w:r w:rsidR="003862CF" w:rsidRPr="00C76D79">
        <w:rPr>
          <w:rFonts w:ascii="Arial" w:hAnsi="Arial" w:cs="Arial"/>
        </w:rPr>
        <w:t>knowledge</w:t>
      </w:r>
      <w:r w:rsidR="00D0305D" w:rsidRPr="00C76D79">
        <w:rPr>
          <w:rFonts w:ascii="Arial" w:hAnsi="Arial" w:cs="Arial"/>
        </w:rPr>
        <w:t xml:space="preserve"> and competencies. </w:t>
      </w:r>
    </w:p>
    <w:p w14:paraId="733AE3D9" w14:textId="0BF41BBB" w:rsidR="001E7D1B" w:rsidRPr="00C76D79" w:rsidRDefault="00E679BC" w:rsidP="00C76D79">
      <w:pPr>
        <w:spacing w:line="360" w:lineRule="auto"/>
        <w:jc w:val="both"/>
        <w:rPr>
          <w:rFonts w:ascii="Arial" w:hAnsi="Arial" w:cs="Arial"/>
        </w:rPr>
      </w:pPr>
      <w:r w:rsidRPr="00C76D79">
        <w:rPr>
          <w:rFonts w:ascii="Arial" w:hAnsi="Arial" w:cs="Arial"/>
        </w:rPr>
        <w:t xml:space="preserve">It is </w:t>
      </w:r>
      <w:proofErr w:type="gramStart"/>
      <w:r w:rsidRPr="00C76D79">
        <w:rPr>
          <w:rFonts w:ascii="Arial" w:hAnsi="Arial" w:cs="Arial"/>
        </w:rPr>
        <w:t>very important</w:t>
      </w:r>
      <w:proofErr w:type="gramEnd"/>
      <w:r w:rsidRPr="00C76D79">
        <w:rPr>
          <w:rFonts w:ascii="Arial" w:hAnsi="Arial" w:cs="Arial"/>
        </w:rPr>
        <w:t xml:space="preserve"> that people with Dementia</w:t>
      </w:r>
      <w:r w:rsidR="00B23175" w:rsidRPr="00C76D79">
        <w:rPr>
          <w:rFonts w:ascii="Arial" w:hAnsi="Arial" w:cs="Arial"/>
        </w:rPr>
        <w:t xml:space="preserve"> are treated with respect and dignity and that a person with </w:t>
      </w:r>
      <w:r w:rsidR="00F139E8" w:rsidRPr="00C76D79">
        <w:rPr>
          <w:rFonts w:ascii="Arial" w:hAnsi="Arial" w:cs="Arial"/>
        </w:rPr>
        <w:t>illness is still unique and valuable human being.</w:t>
      </w:r>
    </w:p>
    <w:p w14:paraId="2ED88BB5" w14:textId="32C5024A" w:rsidR="002236C6" w:rsidRPr="00C76D79" w:rsidRDefault="002236C6" w:rsidP="00C76D79">
      <w:pPr>
        <w:spacing w:line="360" w:lineRule="auto"/>
        <w:jc w:val="both"/>
        <w:rPr>
          <w:rFonts w:ascii="Arial" w:hAnsi="Arial" w:cs="Arial"/>
        </w:rPr>
      </w:pPr>
      <w:r w:rsidRPr="00C76D79">
        <w:rPr>
          <w:rFonts w:ascii="Arial" w:hAnsi="Arial" w:cs="Arial"/>
        </w:rPr>
        <w:t xml:space="preserve">Another point </w:t>
      </w:r>
      <w:proofErr w:type="gramStart"/>
      <w:r w:rsidRPr="00C76D79">
        <w:rPr>
          <w:rFonts w:ascii="Arial" w:hAnsi="Arial" w:cs="Arial"/>
        </w:rPr>
        <w:t>very important</w:t>
      </w:r>
      <w:proofErr w:type="gramEnd"/>
      <w:r w:rsidRPr="00C76D79">
        <w:rPr>
          <w:rFonts w:ascii="Arial" w:hAnsi="Arial" w:cs="Arial"/>
        </w:rPr>
        <w:t xml:space="preserve"> </w:t>
      </w:r>
      <w:r w:rsidR="00A736A5" w:rsidRPr="00C76D79">
        <w:rPr>
          <w:rFonts w:ascii="Arial" w:hAnsi="Arial" w:cs="Arial"/>
        </w:rPr>
        <w:t>the</w:t>
      </w:r>
      <w:r w:rsidRPr="00C76D79">
        <w:rPr>
          <w:rFonts w:ascii="Arial" w:hAnsi="Arial" w:cs="Arial"/>
        </w:rPr>
        <w:t xml:space="preserve"> good communication</w:t>
      </w:r>
      <w:r w:rsidR="00A736A5" w:rsidRPr="00C76D79">
        <w:rPr>
          <w:rFonts w:ascii="Arial" w:hAnsi="Arial" w:cs="Arial"/>
        </w:rPr>
        <w:t xml:space="preserve"> is crucial in Health and Social Care</w:t>
      </w:r>
      <w:r w:rsidR="00CE6D55" w:rsidRPr="00C76D79">
        <w:rPr>
          <w:rFonts w:ascii="Arial" w:hAnsi="Arial" w:cs="Arial"/>
        </w:rPr>
        <w:t xml:space="preserve"> to enable build relationships</w:t>
      </w:r>
      <w:r w:rsidR="00B44C0D" w:rsidRPr="00C76D79">
        <w:rPr>
          <w:rFonts w:ascii="Arial" w:hAnsi="Arial" w:cs="Arial"/>
        </w:rPr>
        <w:t xml:space="preserve"> with clients </w:t>
      </w:r>
      <w:r w:rsidR="00A86924" w:rsidRPr="00C76D79">
        <w:rPr>
          <w:rFonts w:ascii="Arial" w:hAnsi="Arial" w:cs="Arial"/>
        </w:rPr>
        <w:t>and</w:t>
      </w:r>
      <w:r w:rsidR="00B44C0D" w:rsidRPr="00C76D79">
        <w:rPr>
          <w:rFonts w:ascii="Arial" w:hAnsi="Arial" w:cs="Arial"/>
        </w:rPr>
        <w:t xml:space="preserve"> their familie</w:t>
      </w:r>
      <w:r w:rsidR="001600F3" w:rsidRPr="00C76D79">
        <w:rPr>
          <w:rFonts w:ascii="Arial" w:hAnsi="Arial" w:cs="Arial"/>
        </w:rPr>
        <w:t>s and</w:t>
      </w:r>
      <w:r w:rsidR="00B44C0D" w:rsidRPr="00C76D79">
        <w:rPr>
          <w:rFonts w:ascii="Arial" w:hAnsi="Arial" w:cs="Arial"/>
        </w:rPr>
        <w:t xml:space="preserve"> provide clear information</w:t>
      </w:r>
      <w:r w:rsidR="007062E4" w:rsidRPr="00C76D79">
        <w:rPr>
          <w:rFonts w:ascii="Arial" w:hAnsi="Arial" w:cs="Arial"/>
        </w:rPr>
        <w:t>.</w:t>
      </w:r>
    </w:p>
    <w:p w14:paraId="4AF59990" w14:textId="1083E1FC" w:rsidR="00E10893" w:rsidRPr="00C76D79" w:rsidRDefault="00E10893" w:rsidP="00C76D79">
      <w:pPr>
        <w:spacing w:line="360" w:lineRule="auto"/>
        <w:jc w:val="both"/>
        <w:rPr>
          <w:rFonts w:ascii="Arial" w:hAnsi="Arial" w:cs="Arial"/>
        </w:rPr>
      </w:pPr>
      <w:r w:rsidRPr="00C76D79">
        <w:rPr>
          <w:rFonts w:ascii="Arial" w:hAnsi="Arial" w:cs="Arial"/>
        </w:rPr>
        <w:t>Regarding the policy</w:t>
      </w:r>
      <w:r w:rsidR="00622577" w:rsidRPr="00C76D79">
        <w:rPr>
          <w:rFonts w:ascii="Arial" w:hAnsi="Arial" w:cs="Arial"/>
        </w:rPr>
        <w:t xml:space="preserve"> and culture</w:t>
      </w:r>
      <w:r w:rsidR="008B26D3" w:rsidRPr="00C76D79">
        <w:rPr>
          <w:rFonts w:ascii="Arial" w:hAnsi="Arial" w:cs="Arial"/>
        </w:rPr>
        <w:t xml:space="preserve"> is </w:t>
      </w:r>
      <w:proofErr w:type="gramStart"/>
      <w:r w:rsidR="008B26D3" w:rsidRPr="00C76D79">
        <w:rPr>
          <w:rFonts w:ascii="Arial" w:hAnsi="Arial" w:cs="Arial"/>
        </w:rPr>
        <w:t>very important</w:t>
      </w:r>
      <w:proofErr w:type="gramEnd"/>
      <w:r w:rsidR="008B26D3" w:rsidRPr="00C76D79">
        <w:rPr>
          <w:rFonts w:ascii="Arial" w:hAnsi="Arial" w:cs="Arial"/>
        </w:rPr>
        <w:t xml:space="preserve"> respect the </w:t>
      </w:r>
      <w:r w:rsidR="00F10D56" w:rsidRPr="00C76D79">
        <w:rPr>
          <w:rFonts w:ascii="Arial" w:hAnsi="Arial" w:cs="Arial"/>
        </w:rPr>
        <w:t>individuality</w:t>
      </w:r>
      <w:r w:rsidR="003B17E3" w:rsidRPr="00C76D79">
        <w:rPr>
          <w:rFonts w:ascii="Arial" w:hAnsi="Arial" w:cs="Arial"/>
        </w:rPr>
        <w:t xml:space="preserve"> and diversity of the people, not discriminate</w:t>
      </w:r>
      <w:r w:rsidR="00917CD4" w:rsidRPr="00C76D79">
        <w:rPr>
          <w:rFonts w:ascii="Arial" w:hAnsi="Arial" w:cs="Arial"/>
        </w:rPr>
        <w:t xml:space="preserve"> and report any concerns.</w:t>
      </w:r>
      <w:r w:rsidR="00F5247E" w:rsidRPr="00C76D79">
        <w:rPr>
          <w:rFonts w:ascii="Arial" w:hAnsi="Arial" w:cs="Arial"/>
        </w:rPr>
        <w:t xml:space="preserve"> Also</w:t>
      </w:r>
      <w:r w:rsidR="00EE088F" w:rsidRPr="00C76D79">
        <w:rPr>
          <w:rFonts w:ascii="Arial" w:hAnsi="Arial" w:cs="Arial"/>
        </w:rPr>
        <w:t xml:space="preserve"> </w:t>
      </w:r>
      <w:r w:rsidR="00C76D79" w:rsidRPr="00C76D79">
        <w:rPr>
          <w:rFonts w:ascii="Arial" w:hAnsi="Arial" w:cs="Arial"/>
        </w:rPr>
        <w:t>demonstrating</w:t>
      </w:r>
      <w:r w:rsidR="00EE088F" w:rsidRPr="00C76D79">
        <w:rPr>
          <w:rFonts w:ascii="Arial" w:hAnsi="Arial" w:cs="Arial"/>
        </w:rPr>
        <w:t xml:space="preserve"> </w:t>
      </w:r>
      <w:r w:rsidR="00C76D79" w:rsidRPr="00C76D79">
        <w:rPr>
          <w:rFonts w:ascii="Arial" w:hAnsi="Arial" w:cs="Arial"/>
        </w:rPr>
        <w:t>empathy</w:t>
      </w:r>
      <w:r w:rsidR="00EE088F" w:rsidRPr="00C76D79">
        <w:rPr>
          <w:rFonts w:ascii="Arial" w:hAnsi="Arial" w:cs="Arial"/>
        </w:rPr>
        <w:t xml:space="preserve">, </w:t>
      </w:r>
      <w:r w:rsidR="00C76D79" w:rsidRPr="00C76D79">
        <w:rPr>
          <w:rFonts w:ascii="Arial" w:hAnsi="Arial" w:cs="Arial"/>
        </w:rPr>
        <w:t>kindness and</w:t>
      </w:r>
      <w:r w:rsidR="00EE088F" w:rsidRPr="00C76D79">
        <w:rPr>
          <w:rFonts w:ascii="Arial" w:hAnsi="Arial" w:cs="Arial"/>
        </w:rPr>
        <w:t xml:space="preserve"> warm</w:t>
      </w:r>
      <w:r w:rsidR="00AB1A81" w:rsidRPr="00C76D79">
        <w:rPr>
          <w:rFonts w:ascii="Arial" w:hAnsi="Arial" w:cs="Arial"/>
        </w:rPr>
        <w:t>, confidence</w:t>
      </w:r>
      <w:r w:rsidR="00942430" w:rsidRPr="00C76D79">
        <w:rPr>
          <w:rFonts w:ascii="Arial" w:hAnsi="Arial" w:cs="Arial"/>
        </w:rPr>
        <w:t xml:space="preserve">, </w:t>
      </w:r>
      <w:r w:rsidR="00C76D79" w:rsidRPr="00C76D79">
        <w:rPr>
          <w:rFonts w:ascii="Arial" w:hAnsi="Arial" w:cs="Arial"/>
        </w:rPr>
        <w:t>self-esteem</w:t>
      </w:r>
      <w:r w:rsidR="00942430" w:rsidRPr="00C76D79">
        <w:rPr>
          <w:rFonts w:ascii="Arial" w:hAnsi="Arial" w:cs="Arial"/>
        </w:rPr>
        <w:t xml:space="preserve"> and ability to </w:t>
      </w:r>
      <w:proofErr w:type="gramStart"/>
      <w:r w:rsidR="00942430" w:rsidRPr="00C76D79">
        <w:rPr>
          <w:rFonts w:ascii="Arial" w:hAnsi="Arial" w:cs="Arial"/>
        </w:rPr>
        <w:t>make contact with</w:t>
      </w:r>
      <w:proofErr w:type="gramEnd"/>
      <w:r w:rsidR="00942430" w:rsidRPr="00C76D79">
        <w:rPr>
          <w:rFonts w:ascii="Arial" w:hAnsi="Arial" w:cs="Arial"/>
        </w:rPr>
        <w:t xml:space="preserve"> other people. </w:t>
      </w:r>
    </w:p>
    <w:p w14:paraId="52E7F1A4" w14:textId="0C9D6BD8" w:rsidR="00F10D56" w:rsidRPr="00C76D79" w:rsidRDefault="00F10D56" w:rsidP="00C76D79">
      <w:pPr>
        <w:spacing w:line="360" w:lineRule="auto"/>
        <w:jc w:val="both"/>
        <w:rPr>
          <w:rFonts w:ascii="Arial" w:hAnsi="Arial" w:cs="Arial"/>
        </w:rPr>
      </w:pPr>
      <w:r w:rsidRPr="00C76D79">
        <w:rPr>
          <w:rFonts w:ascii="Arial" w:hAnsi="Arial" w:cs="Arial"/>
        </w:rPr>
        <w:t xml:space="preserve">Personal hygiene </w:t>
      </w:r>
      <w:r w:rsidR="00E61487" w:rsidRPr="00C76D79">
        <w:rPr>
          <w:rFonts w:ascii="Arial" w:hAnsi="Arial" w:cs="Arial"/>
        </w:rPr>
        <w:t xml:space="preserve">is important </w:t>
      </w:r>
      <w:r w:rsidR="00ED6617" w:rsidRPr="00C76D79">
        <w:rPr>
          <w:rFonts w:ascii="Arial" w:hAnsi="Arial" w:cs="Arial"/>
        </w:rPr>
        <w:t>the</w:t>
      </w:r>
      <w:r w:rsidR="00E5267B" w:rsidRPr="00C76D79">
        <w:rPr>
          <w:rFonts w:ascii="Arial" w:hAnsi="Arial" w:cs="Arial"/>
        </w:rPr>
        <w:t xml:space="preserve"> ensure</w:t>
      </w:r>
      <w:r w:rsidR="00A96748" w:rsidRPr="00C76D79">
        <w:rPr>
          <w:rFonts w:ascii="Arial" w:hAnsi="Arial" w:cs="Arial"/>
        </w:rPr>
        <w:t xml:space="preserve"> some </w:t>
      </w:r>
      <w:r w:rsidR="003955FD" w:rsidRPr="00C76D79">
        <w:rPr>
          <w:rFonts w:ascii="Arial" w:hAnsi="Arial" w:cs="Arial"/>
        </w:rPr>
        <w:t>steps before for showering and bathing</w:t>
      </w:r>
      <w:r w:rsidR="00426A54" w:rsidRPr="00C76D79">
        <w:rPr>
          <w:rFonts w:ascii="Arial" w:hAnsi="Arial" w:cs="Arial"/>
        </w:rPr>
        <w:t xml:space="preserve">: </w:t>
      </w:r>
      <w:r w:rsidR="00F244CB" w:rsidRPr="00C76D79">
        <w:rPr>
          <w:rFonts w:ascii="Arial" w:hAnsi="Arial" w:cs="Arial"/>
        </w:rPr>
        <w:t>b</w:t>
      </w:r>
      <w:r w:rsidR="00426A54" w:rsidRPr="00C76D79">
        <w:rPr>
          <w:rFonts w:ascii="Arial" w:hAnsi="Arial" w:cs="Arial"/>
        </w:rPr>
        <w:t>od</w:t>
      </w:r>
      <w:r w:rsidR="00F244CB" w:rsidRPr="00C76D79">
        <w:rPr>
          <w:rFonts w:ascii="Arial" w:hAnsi="Arial" w:cs="Arial"/>
        </w:rPr>
        <w:t>y wash or soap, towel to dry,</w:t>
      </w:r>
      <w:r w:rsidR="00552B53" w:rsidRPr="00C76D79">
        <w:rPr>
          <w:rFonts w:ascii="Arial" w:hAnsi="Arial" w:cs="Arial"/>
        </w:rPr>
        <w:t xml:space="preserve"> any lotions for apply, temperature</w:t>
      </w:r>
      <w:r w:rsidR="00AC27E2" w:rsidRPr="00C76D79">
        <w:rPr>
          <w:rFonts w:ascii="Arial" w:hAnsi="Arial" w:cs="Arial"/>
        </w:rPr>
        <w:t xml:space="preserve"> is comfortable for testing the water before the shower or bath</w:t>
      </w:r>
      <w:r w:rsidR="00096ADE" w:rsidRPr="00C76D79">
        <w:rPr>
          <w:rFonts w:ascii="Arial" w:hAnsi="Arial" w:cs="Arial"/>
        </w:rPr>
        <w:t xml:space="preserve"> and ideally </w:t>
      </w:r>
      <w:r w:rsidR="006D7DBC" w:rsidRPr="00C76D79">
        <w:rPr>
          <w:rFonts w:ascii="Arial" w:hAnsi="Arial" w:cs="Arial"/>
        </w:rPr>
        <w:t xml:space="preserve">clean clothes. </w:t>
      </w:r>
    </w:p>
    <w:bookmarkEnd w:id="7"/>
    <w:p w14:paraId="6CD0B3CE" w14:textId="77777777" w:rsidR="00E630B5" w:rsidRPr="00E630B5" w:rsidRDefault="00E630B5" w:rsidP="000415B5">
      <w:pPr>
        <w:spacing w:line="360" w:lineRule="auto"/>
        <w:jc w:val="both"/>
        <w:rPr>
          <w:rFonts w:ascii="Arial" w:hAnsi="Arial" w:cs="Arial"/>
        </w:rPr>
      </w:pPr>
    </w:p>
    <w:p w14:paraId="45525C53" w14:textId="77777777" w:rsidR="008C4BCD" w:rsidRPr="008C4BCD" w:rsidRDefault="008C4BCD" w:rsidP="000415B5">
      <w:pPr>
        <w:spacing w:line="360" w:lineRule="auto"/>
        <w:jc w:val="both"/>
        <w:rPr>
          <w:rFonts w:ascii="Arial" w:hAnsi="Arial" w:cs="Arial"/>
        </w:rPr>
      </w:pPr>
    </w:p>
    <w:p w14:paraId="674FFA57" w14:textId="77777777" w:rsidR="00A5167A" w:rsidRPr="00A44BF6" w:rsidRDefault="00A5167A" w:rsidP="008B7A44">
      <w:pPr>
        <w:spacing w:line="360" w:lineRule="auto"/>
        <w:jc w:val="both"/>
        <w:rPr>
          <w:rFonts w:ascii="Arial" w:hAnsi="Arial" w:cs="Arial"/>
        </w:rPr>
      </w:pPr>
    </w:p>
    <w:p w14:paraId="4DCFC05A" w14:textId="77777777" w:rsidR="00227903" w:rsidRPr="00227903" w:rsidRDefault="00227903" w:rsidP="008B7A44">
      <w:pPr>
        <w:spacing w:line="360" w:lineRule="auto"/>
        <w:jc w:val="both"/>
        <w:rPr>
          <w:rFonts w:ascii="Arial" w:hAnsi="Arial" w:cs="Arial"/>
        </w:rPr>
      </w:pPr>
    </w:p>
    <w:p w14:paraId="2E231C9E" w14:textId="77777777" w:rsidR="008B7A44" w:rsidRDefault="008B7A44" w:rsidP="00690386">
      <w:pPr>
        <w:spacing w:line="360" w:lineRule="auto"/>
        <w:jc w:val="both"/>
        <w:rPr>
          <w:rFonts w:ascii="Arial" w:hAnsi="Arial" w:cs="Arial"/>
        </w:rPr>
      </w:pPr>
    </w:p>
    <w:bookmarkEnd w:id="0"/>
    <w:p w14:paraId="6351B669" w14:textId="77777777" w:rsidR="00C76D79" w:rsidRDefault="00C76D79">
      <w:pPr>
        <w:rPr>
          <w:rFonts w:ascii="Arial" w:hAnsi="Arial" w:cs="Arial"/>
          <w:b/>
          <w:bCs/>
          <w:u w:val="single"/>
        </w:rPr>
      </w:pPr>
    </w:p>
    <w:p w14:paraId="4CCB211E" w14:textId="77777777" w:rsidR="00C76D79" w:rsidRDefault="00C76D79">
      <w:pPr>
        <w:rPr>
          <w:rFonts w:ascii="Arial" w:hAnsi="Arial" w:cs="Arial"/>
          <w:b/>
          <w:bCs/>
          <w:u w:val="single"/>
        </w:rPr>
      </w:pPr>
    </w:p>
    <w:p w14:paraId="338A5FDD" w14:textId="50CFBE7A" w:rsidR="00547F02" w:rsidRDefault="00547F02">
      <w:pPr>
        <w:rPr>
          <w:rFonts w:ascii="Arial" w:hAnsi="Arial" w:cs="Arial"/>
          <w:b/>
          <w:bCs/>
          <w:u w:val="single"/>
        </w:rPr>
      </w:pPr>
      <w:r w:rsidRPr="00547F02">
        <w:rPr>
          <w:rFonts w:ascii="Arial" w:hAnsi="Arial" w:cs="Arial"/>
          <w:b/>
          <w:bCs/>
          <w:u w:val="single"/>
        </w:rPr>
        <w:lastRenderedPageBreak/>
        <w:t>Conclusion</w:t>
      </w:r>
    </w:p>
    <w:p w14:paraId="2DBFD9E5" w14:textId="444FC9EA" w:rsidR="00BD795B" w:rsidRDefault="00EA2E50" w:rsidP="00DB67B7">
      <w:pPr>
        <w:spacing w:line="360" w:lineRule="auto"/>
        <w:jc w:val="both"/>
        <w:rPr>
          <w:rFonts w:ascii="Arial" w:hAnsi="Arial" w:cs="Arial"/>
        </w:rPr>
      </w:pPr>
      <w:r w:rsidRPr="00EA2E50">
        <w:rPr>
          <w:rFonts w:ascii="Arial" w:hAnsi="Arial" w:cs="Arial"/>
        </w:rPr>
        <w:t xml:space="preserve">In the end I will summarize the key points </w:t>
      </w:r>
      <w:r w:rsidR="006F2E48">
        <w:rPr>
          <w:rFonts w:ascii="Arial" w:hAnsi="Arial" w:cs="Arial"/>
        </w:rPr>
        <w:t>regarding this report</w:t>
      </w:r>
      <w:r w:rsidR="00BD795B">
        <w:rPr>
          <w:rFonts w:ascii="Arial" w:hAnsi="Arial" w:cs="Arial"/>
        </w:rPr>
        <w:t xml:space="preserve">. This report has been </w:t>
      </w:r>
      <w:r w:rsidR="000B258B">
        <w:rPr>
          <w:rFonts w:ascii="Arial" w:hAnsi="Arial" w:cs="Arial"/>
        </w:rPr>
        <w:t>selecting</w:t>
      </w:r>
      <w:r w:rsidR="00BD795B">
        <w:rPr>
          <w:rFonts w:ascii="Arial" w:hAnsi="Arial" w:cs="Arial"/>
        </w:rPr>
        <w:t xml:space="preserve"> a department </w:t>
      </w:r>
      <w:r w:rsidR="00E61EFE">
        <w:rPr>
          <w:rFonts w:ascii="Arial" w:hAnsi="Arial" w:cs="Arial"/>
        </w:rPr>
        <w:t xml:space="preserve">Mihomecare </w:t>
      </w:r>
      <w:r w:rsidR="00BD795B">
        <w:rPr>
          <w:rFonts w:ascii="Arial" w:hAnsi="Arial" w:cs="Arial"/>
        </w:rPr>
        <w:t>provider within Health and Social Care</w:t>
      </w:r>
      <w:r w:rsidR="000B258B">
        <w:rPr>
          <w:rFonts w:ascii="Arial" w:hAnsi="Arial" w:cs="Arial"/>
        </w:rPr>
        <w:t>. Furthermore, based on tasks description</w:t>
      </w:r>
      <w:r w:rsidR="005C5C5F">
        <w:rPr>
          <w:rFonts w:ascii="Arial" w:hAnsi="Arial" w:cs="Arial"/>
        </w:rPr>
        <w:t xml:space="preserve"> I understand different </w:t>
      </w:r>
      <w:r w:rsidR="00C06E39">
        <w:rPr>
          <w:rFonts w:ascii="Arial" w:hAnsi="Arial" w:cs="Arial"/>
        </w:rPr>
        <w:t>principles</w:t>
      </w:r>
      <w:r w:rsidR="005C5C5F">
        <w:rPr>
          <w:rFonts w:ascii="Arial" w:hAnsi="Arial" w:cs="Arial"/>
        </w:rPr>
        <w:t xml:space="preserve"> </w:t>
      </w:r>
      <w:r w:rsidR="002E59A5">
        <w:rPr>
          <w:rFonts w:ascii="Arial" w:hAnsi="Arial" w:cs="Arial"/>
        </w:rPr>
        <w:t>of support in Health and Social Care to encourage Care Workers to identify</w:t>
      </w:r>
      <w:r w:rsidR="00C06E39">
        <w:rPr>
          <w:rFonts w:ascii="Arial" w:hAnsi="Arial" w:cs="Arial"/>
        </w:rPr>
        <w:t xml:space="preserve"> dignity, safeguarding, legislation, risk and responsibility. </w:t>
      </w:r>
    </w:p>
    <w:p w14:paraId="26306AFC" w14:textId="32801CBA" w:rsidR="005E22E1" w:rsidRDefault="00C06E39" w:rsidP="00DB67B7">
      <w:pPr>
        <w:spacing w:line="360" w:lineRule="auto"/>
        <w:jc w:val="both"/>
        <w:rPr>
          <w:rFonts w:ascii="Arial" w:hAnsi="Arial" w:cs="Arial"/>
        </w:rPr>
      </w:pPr>
      <w:r>
        <w:rPr>
          <w:rFonts w:ascii="Arial" w:hAnsi="Arial" w:cs="Arial"/>
        </w:rPr>
        <w:t>Once Mr</w:t>
      </w:r>
      <w:r w:rsidR="005D4DDB">
        <w:rPr>
          <w:rFonts w:ascii="Arial" w:hAnsi="Arial" w:cs="Arial"/>
        </w:rPr>
        <w:t xml:space="preserve">. T has progressive Dementia this department supporting people with this </w:t>
      </w:r>
      <w:r w:rsidR="00F32551">
        <w:rPr>
          <w:rFonts w:ascii="Arial" w:hAnsi="Arial" w:cs="Arial"/>
        </w:rPr>
        <w:t>illness and after</w:t>
      </w:r>
      <w:r w:rsidR="00EB2D43">
        <w:rPr>
          <w:rFonts w:ascii="Arial" w:hAnsi="Arial" w:cs="Arial"/>
        </w:rPr>
        <w:t xml:space="preserve"> being diagnosed, they make decisions and plan</w:t>
      </w:r>
      <w:r w:rsidR="00746AF5">
        <w:rPr>
          <w:rFonts w:ascii="Arial" w:hAnsi="Arial" w:cs="Arial"/>
        </w:rPr>
        <w:t xml:space="preserve"> </w:t>
      </w:r>
      <w:r w:rsidR="005E22E1">
        <w:rPr>
          <w:rFonts w:ascii="Arial" w:hAnsi="Arial" w:cs="Arial"/>
        </w:rPr>
        <w:t>(tasks</w:t>
      </w:r>
      <w:r w:rsidR="00746AF5">
        <w:rPr>
          <w:rFonts w:ascii="Arial" w:hAnsi="Arial" w:cs="Arial"/>
        </w:rPr>
        <w:t>) including a person to be independent, confidence and adaptation</w:t>
      </w:r>
      <w:r w:rsidR="005E22E1">
        <w:rPr>
          <w:rFonts w:ascii="Arial" w:hAnsi="Arial" w:cs="Arial"/>
        </w:rPr>
        <w:t xml:space="preserve"> to their new life.</w:t>
      </w:r>
      <w:r w:rsidR="002306C2">
        <w:rPr>
          <w:rFonts w:ascii="Arial" w:hAnsi="Arial" w:cs="Arial"/>
        </w:rPr>
        <w:t xml:space="preserve"> </w:t>
      </w:r>
      <w:r w:rsidR="005E22E1">
        <w:rPr>
          <w:rFonts w:ascii="Arial" w:hAnsi="Arial" w:cs="Arial"/>
        </w:rPr>
        <w:t>Mr</w:t>
      </w:r>
      <w:r w:rsidR="00402A42">
        <w:rPr>
          <w:rFonts w:ascii="Arial" w:hAnsi="Arial" w:cs="Arial"/>
        </w:rPr>
        <w:t>s</w:t>
      </w:r>
      <w:r w:rsidR="003F310D">
        <w:rPr>
          <w:rFonts w:ascii="Arial" w:hAnsi="Arial" w:cs="Arial"/>
        </w:rPr>
        <w:t xml:space="preserve">. T need certain </w:t>
      </w:r>
      <w:r w:rsidR="009F4407">
        <w:rPr>
          <w:rFonts w:ascii="Arial" w:hAnsi="Arial" w:cs="Arial"/>
        </w:rPr>
        <w:t>support regarding personal care and mobility such a bathing</w:t>
      </w:r>
      <w:r w:rsidR="00F34DD2">
        <w:rPr>
          <w:rFonts w:ascii="Arial" w:hAnsi="Arial" w:cs="Arial"/>
        </w:rPr>
        <w:t xml:space="preserve">, </w:t>
      </w:r>
      <w:r w:rsidR="000B78D2">
        <w:rPr>
          <w:rFonts w:ascii="Arial" w:hAnsi="Arial" w:cs="Arial"/>
        </w:rPr>
        <w:t>washing</w:t>
      </w:r>
      <w:r w:rsidR="00F34DD2">
        <w:rPr>
          <w:rFonts w:ascii="Arial" w:hAnsi="Arial" w:cs="Arial"/>
        </w:rPr>
        <w:t xml:space="preserve">, </w:t>
      </w:r>
      <w:r w:rsidR="000B78D2">
        <w:rPr>
          <w:rFonts w:ascii="Arial" w:hAnsi="Arial" w:cs="Arial"/>
        </w:rPr>
        <w:t xml:space="preserve">dressing, brushing hair, using toilet preparing meals and doing their shopping. </w:t>
      </w:r>
    </w:p>
    <w:p w14:paraId="77DAD06D" w14:textId="7F3B1D14" w:rsidR="003B578B" w:rsidRDefault="00C56446" w:rsidP="00DB67B7">
      <w:pPr>
        <w:spacing w:line="360" w:lineRule="auto"/>
        <w:jc w:val="both"/>
        <w:rPr>
          <w:rFonts w:ascii="Arial" w:hAnsi="Arial" w:cs="Arial"/>
        </w:rPr>
      </w:pPr>
      <w:r>
        <w:rPr>
          <w:rFonts w:ascii="Arial" w:hAnsi="Arial" w:cs="Arial"/>
        </w:rPr>
        <w:t xml:space="preserve">However, </w:t>
      </w:r>
      <w:r w:rsidR="00014B46">
        <w:rPr>
          <w:rFonts w:ascii="Arial" w:hAnsi="Arial" w:cs="Arial"/>
        </w:rPr>
        <w:t>I would agree the principle of support, police and practice legislations</w:t>
      </w:r>
      <w:r w:rsidR="007E138B">
        <w:rPr>
          <w:rFonts w:ascii="Arial" w:hAnsi="Arial" w:cs="Arial"/>
        </w:rPr>
        <w:t xml:space="preserve"> is considered important and useful for professionals in </w:t>
      </w:r>
      <w:r w:rsidR="00A40F9F">
        <w:rPr>
          <w:rFonts w:ascii="Arial" w:hAnsi="Arial" w:cs="Arial"/>
        </w:rPr>
        <w:t>Health</w:t>
      </w:r>
      <w:r w:rsidR="007E138B">
        <w:rPr>
          <w:rFonts w:ascii="Arial" w:hAnsi="Arial" w:cs="Arial"/>
        </w:rPr>
        <w:t xml:space="preserve"> and Social Care</w:t>
      </w:r>
      <w:r w:rsidR="001C2F59">
        <w:rPr>
          <w:rFonts w:ascii="Arial" w:hAnsi="Arial" w:cs="Arial"/>
        </w:rPr>
        <w:t xml:space="preserve"> and </w:t>
      </w:r>
      <w:r w:rsidR="00195D83">
        <w:rPr>
          <w:rFonts w:ascii="Arial" w:hAnsi="Arial" w:cs="Arial"/>
        </w:rPr>
        <w:t>the family members who are involved in the environment.</w:t>
      </w:r>
      <w:r w:rsidR="00091C05">
        <w:rPr>
          <w:rFonts w:ascii="Arial" w:hAnsi="Arial" w:cs="Arial"/>
        </w:rPr>
        <w:t xml:space="preserve"> Nevertheless, </w:t>
      </w:r>
      <w:r w:rsidR="004604CB">
        <w:rPr>
          <w:rFonts w:ascii="Arial" w:hAnsi="Arial" w:cs="Arial"/>
        </w:rPr>
        <w:t xml:space="preserve">Induction and Training is extremely useful </w:t>
      </w:r>
      <w:r w:rsidR="007A408F">
        <w:rPr>
          <w:rFonts w:ascii="Arial" w:hAnsi="Arial" w:cs="Arial"/>
        </w:rPr>
        <w:t xml:space="preserve">to acquire more knowledge, skills and </w:t>
      </w:r>
      <w:r w:rsidR="004F229D">
        <w:rPr>
          <w:rFonts w:ascii="Arial" w:hAnsi="Arial" w:cs="Arial"/>
        </w:rPr>
        <w:t>competences.</w:t>
      </w:r>
      <w:r w:rsidR="0066123E">
        <w:rPr>
          <w:rFonts w:ascii="Arial" w:hAnsi="Arial" w:cs="Arial"/>
        </w:rPr>
        <w:t xml:space="preserve"> </w:t>
      </w:r>
    </w:p>
    <w:p w14:paraId="140B0126" w14:textId="150882A6" w:rsidR="007A39FB" w:rsidRPr="00EA2E50" w:rsidRDefault="007A39FB" w:rsidP="00DB67B7">
      <w:pPr>
        <w:spacing w:line="360" w:lineRule="auto"/>
        <w:jc w:val="both"/>
        <w:rPr>
          <w:rFonts w:ascii="Arial" w:hAnsi="Arial" w:cs="Arial"/>
        </w:rPr>
      </w:pPr>
      <w:r>
        <w:rPr>
          <w:rFonts w:ascii="Arial" w:hAnsi="Arial" w:cs="Arial"/>
        </w:rPr>
        <w:t>Lastly, I add</w:t>
      </w:r>
      <w:r w:rsidR="006060D7">
        <w:rPr>
          <w:rFonts w:ascii="Arial" w:hAnsi="Arial" w:cs="Arial"/>
        </w:rPr>
        <w:t>ed some recommendations</w:t>
      </w:r>
      <w:r w:rsidR="00FA666B">
        <w:rPr>
          <w:rFonts w:ascii="Arial" w:hAnsi="Arial" w:cs="Arial"/>
        </w:rPr>
        <w:t xml:space="preserve"> for future policy, practice and protocols that </w:t>
      </w:r>
      <w:r w:rsidR="009730C2">
        <w:rPr>
          <w:rFonts w:ascii="Arial" w:hAnsi="Arial" w:cs="Arial"/>
        </w:rPr>
        <w:t>Care Home Staff should report</w:t>
      </w:r>
      <w:r w:rsidR="00A02311">
        <w:rPr>
          <w:rFonts w:ascii="Arial" w:hAnsi="Arial" w:cs="Arial"/>
        </w:rPr>
        <w:t xml:space="preserve"> any concerns </w:t>
      </w:r>
      <w:r w:rsidR="008B3A2B">
        <w:rPr>
          <w:rFonts w:ascii="Arial" w:hAnsi="Arial" w:cs="Arial"/>
        </w:rPr>
        <w:t>to Manager or Supervisor.</w:t>
      </w:r>
      <w:r w:rsidR="001C06AF">
        <w:rPr>
          <w:rFonts w:ascii="Arial" w:hAnsi="Arial" w:cs="Arial"/>
        </w:rPr>
        <w:t xml:space="preserve"> </w:t>
      </w:r>
      <w:r w:rsidR="00366041">
        <w:rPr>
          <w:rFonts w:ascii="Arial" w:hAnsi="Arial" w:cs="Arial"/>
        </w:rPr>
        <w:t xml:space="preserve"> </w:t>
      </w:r>
      <w:r w:rsidR="00FA2944">
        <w:rPr>
          <w:rFonts w:ascii="Arial" w:hAnsi="Arial" w:cs="Arial"/>
        </w:rPr>
        <w:t>T</w:t>
      </w:r>
      <w:r w:rsidR="00366041">
        <w:rPr>
          <w:rFonts w:ascii="Arial" w:hAnsi="Arial" w:cs="Arial"/>
        </w:rPr>
        <w:t>hey ask for feedback</w:t>
      </w:r>
      <w:r w:rsidR="001C75D5">
        <w:rPr>
          <w:rFonts w:ascii="Arial" w:hAnsi="Arial" w:cs="Arial"/>
        </w:rPr>
        <w:t xml:space="preserve"> from their families or friends </w:t>
      </w:r>
      <w:proofErr w:type="gramStart"/>
      <w:r w:rsidR="001C75D5">
        <w:rPr>
          <w:rFonts w:ascii="Arial" w:hAnsi="Arial" w:cs="Arial"/>
        </w:rPr>
        <w:t>an</w:t>
      </w:r>
      <w:proofErr w:type="gramEnd"/>
      <w:r w:rsidR="001C75D5">
        <w:rPr>
          <w:rFonts w:ascii="Arial" w:hAnsi="Arial" w:cs="Arial"/>
        </w:rPr>
        <w:t xml:space="preserve"> should work together and </w:t>
      </w:r>
      <w:r w:rsidR="00FA2944">
        <w:rPr>
          <w:rFonts w:ascii="Arial" w:hAnsi="Arial" w:cs="Arial"/>
        </w:rPr>
        <w:t>sharing</w:t>
      </w:r>
      <w:r w:rsidR="001C75D5">
        <w:rPr>
          <w:rFonts w:ascii="Arial" w:hAnsi="Arial" w:cs="Arial"/>
        </w:rPr>
        <w:t xml:space="preserve"> learning. </w:t>
      </w:r>
    </w:p>
    <w:p w14:paraId="43DB2CFA" w14:textId="77777777" w:rsidR="009E2987" w:rsidRPr="009E2987" w:rsidRDefault="009E2987">
      <w:pPr>
        <w:rPr>
          <w:rFonts w:ascii="Arial" w:hAnsi="Arial" w:cs="Arial"/>
        </w:rPr>
      </w:pPr>
    </w:p>
    <w:p w14:paraId="7BA2221C" w14:textId="16037E97" w:rsidR="002E2653" w:rsidRDefault="002E2653"/>
    <w:p w14:paraId="1F1C286C" w14:textId="4D43D3E4" w:rsidR="002E2653" w:rsidRDefault="002E2653"/>
    <w:p w14:paraId="3E24B1F6" w14:textId="20CC05EF" w:rsidR="00690386" w:rsidRDefault="00690386"/>
    <w:p w14:paraId="4E0C53F3" w14:textId="49FD7EF9" w:rsidR="00690386" w:rsidRDefault="00690386"/>
    <w:p w14:paraId="1CFCED4D" w14:textId="2E286A75" w:rsidR="00690386" w:rsidRDefault="00690386"/>
    <w:p w14:paraId="5F88C8EB" w14:textId="1D90C4FA" w:rsidR="00690386" w:rsidRDefault="00690386"/>
    <w:p w14:paraId="55E169FC" w14:textId="1290BDE5" w:rsidR="00690386" w:rsidRDefault="00690386"/>
    <w:p w14:paraId="55D1AD84" w14:textId="67FA8B0D" w:rsidR="00A672E2" w:rsidRDefault="00A672E2"/>
    <w:p w14:paraId="11B5535B" w14:textId="744B9788" w:rsidR="00A672E2" w:rsidRDefault="00A672E2"/>
    <w:p w14:paraId="13013592" w14:textId="3070CA94" w:rsidR="00A672E2" w:rsidRDefault="00A672E2"/>
    <w:p w14:paraId="72184D81" w14:textId="2962417B" w:rsidR="00A672E2" w:rsidRDefault="00A672E2"/>
    <w:p w14:paraId="3375E4E5" w14:textId="77777777" w:rsidR="00305C8F" w:rsidRDefault="00305C8F">
      <w:pPr>
        <w:rPr>
          <w:rFonts w:ascii="Arial" w:hAnsi="Arial" w:cs="Arial"/>
          <w:b/>
          <w:bCs/>
          <w:u w:val="single"/>
        </w:rPr>
      </w:pPr>
    </w:p>
    <w:p w14:paraId="6A3EEA27" w14:textId="4CA6BB8D" w:rsidR="00A672E2" w:rsidRDefault="00A672E2">
      <w:pPr>
        <w:rPr>
          <w:rFonts w:ascii="Arial" w:hAnsi="Arial" w:cs="Arial"/>
          <w:b/>
          <w:bCs/>
          <w:u w:val="single"/>
        </w:rPr>
      </w:pPr>
      <w:r w:rsidRPr="00A672E2">
        <w:rPr>
          <w:rFonts w:ascii="Arial" w:hAnsi="Arial" w:cs="Arial"/>
          <w:b/>
          <w:bCs/>
          <w:u w:val="single"/>
        </w:rPr>
        <w:lastRenderedPageBreak/>
        <w:t>References</w:t>
      </w:r>
    </w:p>
    <w:p w14:paraId="10B0BAFF" w14:textId="67027046" w:rsidR="00A672E2" w:rsidRDefault="00A672E2">
      <w:pPr>
        <w:rPr>
          <w:rFonts w:ascii="Arial" w:hAnsi="Arial" w:cs="Arial"/>
          <w:b/>
          <w:bCs/>
          <w:u w:val="single"/>
        </w:rPr>
      </w:pPr>
    </w:p>
    <w:p w14:paraId="64FC48A3" w14:textId="77777777" w:rsidR="00520B66" w:rsidRPr="00520B66" w:rsidRDefault="0034180F" w:rsidP="00520B66">
      <w:pPr>
        <w:pStyle w:val="ListParagraph"/>
        <w:numPr>
          <w:ilvl w:val="0"/>
          <w:numId w:val="8"/>
        </w:numPr>
        <w:spacing w:line="360" w:lineRule="auto"/>
        <w:jc w:val="both"/>
        <w:rPr>
          <w:rFonts w:ascii="Arial" w:hAnsi="Arial" w:cs="Arial"/>
          <w:b/>
          <w:bCs/>
          <w:u w:val="single"/>
        </w:rPr>
      </w:pPr>
      <w:hyperlink r:id="rId12" w:anchor="indicators-of-organisational-abuse" w:history="1">
        <w:r w:rsidR="00924529" w:rsidRPr="00D356DC">
          <w:rPr>
            <w:rStyle w:val="Hyperlink"/>
            <w:rFonts w:ascii="Arial" w:hAnsi="Arial" w:cs="Arial"/>
          </w:rPr>
          <w:t>https://www.nice.org.uk/guidance/ng189/chapter/Recommendations#indicators-of-organisational-abuse</w:t>
        </w:r>
      </w:hyperlink>
    </w:p>
    <w:p w14:paraId="229B95B6" w14:textId="73750AB6" w:rsidR="00B60D02" w:rsidRPr="00520B66" w:rsidRDefault="0034180F" w:rsidP="00520B66">
      <w:pPr>
        <w:pStyle w:val="ListParagraph"/>
        <w:numPr>
          <w:ilvl w:val="0"/>
          <w:numId w:val="8"/>
        </w:numPr>
        <w:spacing w:line="360" w:lineRule="auto"/>
        <w:jc w:val="both"/>
        <w:rPr>
          <w:rFonts w:ascii="Arial" w:hAnsi="Arial" w:cs="Arial"/>
          <w:b/>
          <w:bCs/>
          <w:u w:val="single"/>
        </w:rPr>
      </w:pPr>
      <w:hyperlink r:id="rId13" w:history="1">
        <w:r w:rsidR="00520B66" w:rsidRPr="004108B4">
          <w:rPr>
            <w:rStyle w:val="Hyperlink"/>
            <w:rFonts w:ascii="Arial" w:hAnsi="Arial" w:cs="Arial"/>
          </w:rPr>
          <w:t>https://skillsforhealth.org.uk/info-hub</w:t>
        </w:r>
      </w:hyperlink>
      <w:r w:rsidR="00D356DC" w:rsidRPr="00520B66">
        <w:rPr>
          <w:rFonts w:ascii="Arial" w:hAnsi="Arial" w:cs="Arial"/>
        </w:rPr>
        <w:t xml:space="preserve"> </w:t>
      </w:r>
      <w:r w:rsidR="00DB510D" w:rsidRPr="00520B66">
        <w:rPr>
          <w:rFonts w:ascii="Arial" w:hAnsi="Arial" w:cs="Arial"/>
        </w:rPr>
        <w:t xml:space="preserve"> </w:t>
      </w:r>
    </w:p>
    <w:p w14:paraId="7B389A8F" w14:textId="1791D560" w:rsidR="008A1E52" w:rsidRDefault="008A1E52" w:rsidP="00520B66">
      <w:pPr>
        <w:pStyle w:val="ListParagraph"/>
        <w:numPr>
          <w:ilvl w:val="0"/>
          <w:numId w:val="8"/>
        </w:numPr>
        <w:shd w:val="clear" w:color="auto" w:fill="FFFFFF"/>
        <w:spacing w:after="0" w:line="360" w:lineRule="auto"/>
        <w:jc w:val="both"/>
        <w:rPr>
          <w:rFonts w:ascii="Arial" w:eastAsia="Times New Roman" w:hAnsi="Arial" w:cs="Arial"/>
        </w:rPr>
      </w:pPr>
      <w:r w:rsidRPr="008A1E52">
        <w:rPr>
          <w:rFonts w:ascii="Arial" w:eastAsia="Times New Roman" w:hAnsi="Arial" w:cs="Arial"/>
        </w:rPr>
        <w:t>Demystifying Mental Capacity</w:t>
      </w:r>
      <w:r>
        <w:rPr>
          <w:rFonts w:ascii="Arial" w:eastAsia="Times New Roman" w:hAnsi="Arial" w:cs="Arial"/>
        </w:rPr>
        <w:t xml:space="preserve">, </w:t>
      </w:r>
      <w:r w:rsidRPr="008A1E52">
        <w:rPr>
          <w:rFonts w:ascii="Arial" w:eastAsia="Times New Roman" w:hAnsi="Arial" w:cs="Arial"/>
        </w:rPr>
        <w:t>A Guide for Health and Social Care Professionals</w:t>
      </w:r>
      <w:r>
        <w:rPr>
          <w:rFonts w:ascii="Arial" w:eastAsia="Times New Roman" w:hAnsi="Arial" w:cs="Arial"/>
        </w:rPr>
        <w:t xml:space="preserve">, </w:t>
      </w:r>
      <w:r w:rsidRPr="008A1E52">
        <w:rPr>
          <w:rFonts w:ascii="Arial" w:eastAsia="Times New Roman" w:hAnsi="Arial" w:cs="Arial"/>
        </w:rPr>
        <w:t>2020</w:t>
      </w:r>
    </w:p>
    <w:p w14:paraId="50B384FD" w14:textId="54EFEBF5" w:rsidR="00DB7873" w:rsidRPr="00535930" w:rsidRDefault="0034180F" w:rsidP="00520B66">
      <w:pPr>
        <w:pStyle w:val="ListParagraph"/>
        <w:numPr>
          <w:ilvl w:val="0"/>
          <w:numId w:val="8"/>
        </w:numPr>
        <w:shd w:val="clear" w:color="auto" w:fill="FFFFFF"/>
        <w:spacing w:after="0" w:line="360" w:lineRule="auto"/>
        <w:jc w:val="both"/>
        <w:rPr>
          <w:rFonts w:ascii="Arial" w:eastAsia="Times New Roman" w:hAnsi="Arial" w:cs="Arial"/>
        </w:rPr>
      </w:pPr>
      <w:hyperlink r:id="rId14" w:history="1">
        <w:r w:rsidR="00935325" w:rsidRPr="00935325">
          <w:rPr>
            <w:rStyle w:val="Hyperlink"/>
            <w:rFonts w:ascii="Arial" w:hAnsi="Arial" w:cs="Arial"/>
          </w:rPr>
          <w:t>https://www.helpinghandshomecare.co.uk/home-care-services/personal-care</w:t>
        </w:r>
      </w:hyperlink>
      <w:r w:rsidR="00935325" w:rsidRPr="00935325">
        <w:rPr>
          <w:rFonts w:ascii="Arial" w:hAnsi="Arial" w:cs="Arial"/>
        </w:rPr>
        <w:t xml:space="preserve"> </w:t>
      </w:r>
    </w:p>
    <w:p w14:paraId="133C09EC" w14:textId="3879B74D" w:rsidR="00535930" w:rsidRPr="006A1977" w:rsidRDefault="0034180F" w:rsidP="00520B66">
      <w:pPr>
        <w:pStyle w:val="ListParagraph"/>
        <w:numPr>
          <w:ilvl w:val="0"/>
          <w:numId w:val="8"/>
        </w:numPr>
        <w:shd w:val="clear" w:color="auto" w:fill="FFFFFF"/>
        <w:spacing w:after="0" w:line="360" w:lineRule="auto"/>
        <w:jc w:val="both"/>
        <w:rPr>
          <w:rFonts w:ascii="Arial" w:eastAsia="Times New Roman" w:hAnsi="Arial" w:cs="Arial"/>
        </w:rPr>
      </w:pPr>
      <w:hyperlink r:id="rId15" w:history="1">
        <w:r w:rsidR="009B0019" w:rsidRPr="004108B4">
          <w:rPr>
            <w:rStyle w:val="Hyperlink"/>
            <w:rFonts w:ascii="Arial" w:hAnsi="Arial" w:cs="Arial"/>
          </w:rPr>
          <w:t>https://helpinghandshomecare.co.uk/visiting-care</w:t>
        </w:r>
      </w:hyperlink>
      <w:r w:rsidR="009B0019">
        <w:rPr>
          <w:rFonts w:ascii="Arial" w:hAnsi="Arial" w:cs="Arial"/>
        </w:rPr>
        <w:t xml:space="preserve"> </w:t>
      </w:r>
    </w:p>
    <w:p w14:paraId="3079E1E3" w14:textId="453D1ED1" w:rsidR="006A1977" w:rsidRPr="005D7D1D" w:rsidRDefault="0034180F" w:rsidP="00520B66">
      <w:pPr>
        <w:pStyle w:val="ListParagraph"/>
        <w:numPr>
          <w:ilvl w:val="0"/>
          <w:numId w:val="8"/>
        </w:numPr>
        <w:shd w:val="clear" w:color="auto" w:fill="FFFFFF"/>
        <w:spacing w:after="0" w:line="360" w:lineRule="auto"/>
        <w:jc w:val="both"/>
        <w:rPr>
          <w:rFonts w:ascii="Arial" w:eastAsia="Times New Roman" w:hAnsi="Arial" w:cs="Arial"/>
        </w:rPr>
      </w:pPr>
      <w:hyperlink r:id="rId16" w:history="1">
        <w:r w:rsidR="001351CF" w:rsidRPr="004108B4">
          <w:rPr>
            <w:rStyle w:val="Hyperlink"/>
            <w:rFonts w:ascii="Arial" w:hAnsi="Arial" w:cs="Arial"/>
          </w:rPr>
          <w:t>https://www.highspeedtraining.co.uk/hub/promote-dignity-care-home</w:t>
        </w:r>
      </w:hyperlink>
      <w:r w:rsidR="001351CF">
        <w:rPr>
          <w:rFonts w:ascii="Arial" w:hAnsi="Arial" w:cs="Arial"/>
        </w:rPr>
        <w:t xml:space="preserve"> </w:t>
      </w:r>
    </w:p>
    <w:p w14:paraId="3847A307" w14:textId="25A7FBF5" w:rsidR="005D7D1D" w:rsidRPr="00935325" w:rsidRDefault="005D7D1D" w:rsidP="006A1977">
      <w:pPr>
        <w:pStyle w:val="ListParagraph"/>
        <w:shd w:val="clear" w:color="auto" w:fill="FFFFFF"/>
        <w:spacing w:after="0" w:line="360" w:lineRule="auto"/>
        <w:jc w:val="both"/>
        <w:rPr>
          <w:rFonts w:ascii="Arial" w:eastAsia="Times New Roman" w:hAnsi="Arial" w:cs="Arial"/>
        </w:rPr>
      </w:pPr>
    </w:p>
    <w:p w14:paraId="7762B147" w14:textId="77777777" w:rsidR="008A1E52" w:rsidRPr="008A1E52" w:rsidRDefault="008A1E52" w:rsidP="00520B66">
      <w:pPr>
        <w:pStyle w:val="ListParagraph"/>
        <w:spacing w:line="360" w:lineRule="auto"/>
        <w:jc w:val="both"/>
        <w:rPr>
          <w:rFonts w:ascii="Arial" w:hAnsi="Arial" w:cs="Arial"/>
        </w:rPr>
      </w:pPr>
    </w:p>
    <w:p w14:paraId="399415C3" w14:textId="0113BDA6" w:rsidR="00690386" w:rsidRPr="00D356DC" w:rsidRDefault="00690386" w:rsidP="00D356DC">
      <w:pPr>
        <w:spacing w:line="360" w:lineRule="auto"/>
        <w:rPr>
          <w:rFonts w:ascii="Arial" w:hAnsi="Arial" w:cs="Arial"/>
        </w:rPr>
      </w:pPr>
    </w:p>
    <w:p w14:paraId="36FF6482" w14:textId="77777777" w:rsidR="00690386" w:rsidRDefault="00690386"/>
    <w:sectPr w:rsidR="00690386" w:rsidSect="007641A7">
      <w:footerReference w:type="default" r:id="rId17"/>
      <w:pgSz w:w="12240" w:h="15840"/>
      <w:pgMar w:top="1440" w:right="1440" w:bottom="1440" w:left="1440" w:header="720" w:footer="720" w:gutter="0"/>
      <w:pgBorders w:offsetFrom="page">
        <w:top w:val="thinThickSmallGap" w:sz="24" w:space="24" w:color="auto"/>
        <w:left w:val="thinThickSmallGap" w:sz="24" w:space="24" w:color="auto"/>
        <w:bottom w:val="thinThickSmallGap" w:sz="24" w:space="24" w:color="auto"/>
        <w:right w:val="thinThick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FBA6E6" w14:textId="77777777" w:rsidR="0034180F" w:rsidRDefault="0034180F" w:rsidP="007641A7">
      <w:pPr>
        <w:spacing w:after="0" w:line="240" w:lineRule="auto"/>
      </w:pPr>
      <w:r>
        <w:separator/>
      </w:r>
    </w:p>
  </w:endnote>
  <w:endnote w:type="continuationSeparator" w:id="0">
    <w:p w14:paraId="61C738CD" w14:textId="77777777" w:rsidR="0034180F" w:rsidRDefault="0034180F" w:rsidP="00764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0742267"/>
      <w:docPartObj>
        <w:docPartGallery w:val="Page Numbers (Bottom of Page)"/>
        <w:docPartUnique/>
      </w:docPartObj>
    </w:sdtPr>
    <w:sdtEndPr>
      <w:rPr>
        <w:noProof/>
      </w:rPr>
    </w:sdtEndPr>
    <w:sdtContent>
      <w:p w14:paraId="3B12E7BA" w14:textId="305EE8BF" w:rsidR="007641A7" w:rsidRDefault="007641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1D0477" w14:textId="77777777" w:rsidR="007641A7" w:rsidRDefault="00764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6705C" w14:textId="77777777" w:rsidR="0034180F" w:rsidRDefault="0034180F" w:rsidP="007641A7">
      <w:pPr>
        <w:spacing w:after="0" w:line="240" w:lineRule="auto"/>
      </w:pPr>
      <w:r>
        <w:separator/>
      </w:r>
    </w:p>
  </w:footnote>
  <w:footnote w:type="continuationSeparator" w:id="0">
    <w:p w14:paraId="3C95DFB9" w14:textId="77777777" w:rsidR="0034180F" w:rsidRDefault="0034180F" w:rsidP="00764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17A44"/>
    <w:multiLevelType w:val="hybridMultilevel"/>
    <w:tmpl w:val="D01A2178"/>
    <w:lvl w:ilvl="0" w:tplc="04090001">
      <w:start w:val="1"/>
      <w:numFmt w:val="bullet"/>
      <w:lvlText w:val=""/>
      <w:lvlJc w:val="left"/>
      <w:pPr>
        <w:ind w:left="780" w:hanging="360"/>
      </w:pPr>
      <w:rPr>
        <w:rFonts w:ascii="Symbol" w:hAnsi="Symbol" w:cs="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 w15:restartNumberingAfterBreak="0">
    <w:nsid w:val="138A4189"/>
    <w:multiLevelType w:val="hybridMultilevel"/>
    <w:tmpl w:val="D616B6C4"/>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064C61"/>
    <w:multiLevelType w:val="hybridMultilevel"/>
    <w:tmpl w:val="D9F88A88"/>
    <w:lvl w:ilvl="0" w:tplc="04090001">
      <w:start w:val="1"/>
      <w:numFmt w:val="bullet"/>
      <w:lvlText w:val=""/>
      <w:lvlJc w:val="left"/>
      <w:pPr>
        <w:ind w:left="780" w:hanging="360"/>
      </w:pPr>
      <w:rPr>
        <w:rFonts w:ascii="Symbol" w:hAnsi="Symbol" w:cs="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15:restartNumberingAfterBreak="0">
    <w:nsid w:val="17875687"/>
    <w:multiLevelType w:val="hybridMultilevel"/>
    <w:tmpl w:val="3E8CF4D2"/>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8906AC"/>
    <w:multiLevelType w:val="hybridMultilevel"/>
    <w:tmpl w:val="4E36EA9C"/>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612002"/>
    <w:multiLevelType w:val="hybridMultilevel"/>
    <w:tmpl w:val="F70418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E8434A2"/>
    <w:multiLevelType w:val="hybridMultilevel"/>
    <w:tmpl w:val="CB1C8AC6"/>
    <w:lvl w:ilvl="0" w:tplc="04090001">
      <w:start w:val="1"/>
      <w:numFmt w:val="bullet"/>
      <w:lvlText w:val=""/>
      <w:lvlJc w:val="left"/>
      <w:pPr>
        <w:ind w:left="1440" w:hanging="360"/>
      </w:pPr>
      <w:rPr>
        <w:rFonts w:ascii="Symbol" w:hAnsi="Symbol" w:cs="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6F63045B"/>
    <w:multiLevelType w:val="hybridMultilevel"/>
    <w:tmpl w:val="73B6AE4A"/>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3"/>
  </w:num>
  <w:num w:numId="4">
    <w:abstractNumId w:val="2"/>
  </w:num>
  <w:num w:numId="5">
    <w:abstractNumId w:val="4"/>
  </w:num>
  <w:num w:numId="6">
    <w:abstractNumId w:val="6"/>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29C"/>
    <w:rsid w:val="00004830"/>
    <w:rsid w:val="00014329"/>
    <w:rsid w:val="00014B46"/>
    <w:rsid w:val="0002666B"/>
    <w:rsid w:val="000279E3"/>
    <w:rsid w:val="00030D34"/>
    <w:rsid w:val="00040866"/>
    <w:rsid w:val="000415B5"/>
    <w:rsid w:val="000434CD"/>
    <w:rsid w:val="000460E5"/>
    <w:rsid w:val="00054591"/>
    <w:rsid w:val="00055037"/>
    <w:rsid w:val="00055B5F"/>
    <w:rsid w:val="00057368"/>
    <w:rsid w:val="000578B3"/>
    <w:rsid w:val="00066555"/>
    <w:rsid w:val="00067872"/>
    <w:rsid w:val="00071130"/>
    <w:rsid w:val="00075597"/>
    <w:rsid w:val="00085E4F"/>
    <w:rsid w:val="00087C79"/>
    <w:rsid w:val="00091C05"/>
    <w:rsid w:val="00092CC2"/>
    <w:rsid w:val="00096ADE"/>
    <w:rsid w:val="000B258B"/>
    <w:rsid w:val="000B2B86"/>
    <w:rsid w:val="000B4147"/>
    <w:rsid w:val="000B78D2"/>
    <w:rsid w:val="000C007F"/>
    <w:rsid w:val="000C106E"/>
    <w:rsid w:val="000C63FA"/>
    <w:rsid w:val="000C6A5D"/>
    <w:rsid w:val="000C7368"/>
    <w:rsid w:val="000D2EE3"/>
    <w:rsid w:val="000D7C54"/>
    <w:rsid w:val="000E5866"/>
    <w:rsid w:val="000E7BF6"/>
    <w:rsid w:val="000F0DCD"/>
    <w:rsid w:val="00106289"/>
    <w:rsid w:val="00114D7C"/>
    <w:rsid w:val="00122351"/>
    <w:rsid w:val="00122DD8"/>
    <w:rsid w:val="001300F4"/>
    <w:rsid w:val="00132FE0"/>
    <w:rsid w:val="001351CF"/>
    <w:rsid w:val="001366A5"/>
    <w:rsid w:val="001446CE"/>
    <w:rsid w:val="00151274"/>
    <w:rsid w:val="00153A5D"/>
    <w:rsid w:val="001600F3"/>
    <w:rsid w:val="00160707"/>
    <w:rsid w:val="0016587A"/>
    <w:rsid w:val="0016712B"/>
    <w:rsid w:val="001677A8"/>
    <w:rsid w:val="001709CF"/>
    <w:rsid w:val="0017513A"/>
    <w:rsid w:val="001762DF"/>
    <w:rsid w:val="00181657"/>
    <w:rsid w:val="00185243"/>
    <w:rsid w:val="0019216B"/>
    <w:rsid w:val="001926F8"/>
    <w:rsid w:val="00195D83"/>
    <w:rsid w:val="001A5C8C"/>
    <w:rsid w:val="001A79D1"/>
    <w:rsid w:val="001B5C6A"/>
    <w:rsid w:val="001C06AF"/>
    <w:rsid w:val="001C2F59"/>
    <w:rsid w:val="001C3181"/>
    <w:rsid w:val="001C75D5"/>
    <w:rsid w:val="001D6381"/>
    <w:rsid w:val="001E52BD"/>
    <w:rsid w:val="001E7D1B"/>
    <w:rsid w:val="001F725E"/>
    <w:rsid w:val="002104DE"/>
    <w:rsid w:val="0021471F"/>
    <w:rsid w:val="002159FE"/>
    <w:rsid w:val="00217E3C"/>
    <w:rsid w:val="002236C6"/>
    <w:rsid w:val="00227903"/>
    <w:rsid w:val="002306C2"/>
    <w:rsid w:val="002361F5"/>
    <w:rsid w:val="002374D9"/>
    <w:rsid w:val="00266D81"/>
    <w:rsid w:val="00270DE1"/>
    <w:rsid w:val="00272DA5"/>
    <w:rsid w:val="00273A7B"/>
    <w:rsid w:val="00283429"/>
    <w:rsid w:val="002845E6"/>
    <w:rsid w:val="002903E2"/>
    <w:rsid w:val="002A096B"/>
    <w:rsid w:val="002B011C"/>
    <w:rsid w:val="002B26C7"/>
    <w:rsid w:val="002B511A"/>
    <w:rsid w:val="002B7606"/>
    <w:rsid w:val="002C08EB"/>
    <w:rsid w:val="002C67AF"/>
    <w:rsid w:val="002C6B48"/>
    <w:rsid w:val="002E2653"/>
    <w:rsid w:val="002E59A5"/>
    <w:rsid w:val="002E6C57"/>
    <w:rsid w:val="002F1279"/>
    <w:rsid w:val="00305C8F"/>
    <w:rsid w:val="0031484E"/>
    <w:rsid w:val="00321C2A"/>
    <w:rsid w:val="003241C7"/>
    <w:rsid w:val="0034180F"/>
    <w:rsid w:val="00343FA8"/>
    <w:rsid w:val="003457DE"/>
    <w:rsid w:val="003465E7"/>
    <w:rsid w:val="00354068"/>
    <w:rsid w:val="00361B59"/>
    <w:rsid w:val="00362650"/>
    <w:rsid w:val="00364A7C"/>
    <w:rsid w:val="00366041"/>
    <w:rsid w:val="003862CF"/>
    <w:rsid w:val="003871FF"/>
    <w:rsid w:val="00391140"/>
    <w:rsid w:val="003955FD"/>
    <w:rsid w:val="003A3283"/>
    <w:rsid w:val="003A391D"/>
    <w:rsid w:val="003A5109"/>
    <w:rsid w:val="003A53FA"/>
    <w:rsid w:val="003A73B8"/>
    <w:rsid w:val="003B17E3"/>
    <w:rsid w:val="003B3B7D"/>
    <w:rsid w:val="003B4B19"/>
    <w:rsid w:val="003B578B"/>
    <w:rsid w:val="003C01FF"/>
    <w:rsid w:val="003C329C"/>
    <w:rsid w:val="003C4F0E"/>
    <w:rsid w:val="003C5636"/>
    <w:rsid w:val="003E02F1"/>
    <w:rsid w:val="003E7D4F"/>
    <w:rsid w:val="003F13F9"/>
    <w:rsid w:val="003F310D"/>
    <w:rsid w:val="003F43EC"/>
    <w:rsid w:val="003F66AF"/>
    <w:rsid w:val="003F76F6"/>
    <w:rsid w:val="00402A42"/>
    <w:rsid w:val="004103A3"/>
    <w:rsid w:val="00426A54"/>
    <w:rsid w:val="004337A8"/>
    <w:rsid w:val="0043390F"/>
    <w:rsid w:val="004371E9"/>
    <w:rsid w:val="004408B7"/>
    <w:rsid w:val="00450972"/>
    <w:rsid w:val="004604CB"/>
    <w:rsid w:val="00462641"/>
    <w:rsid w:val="0046341D"/>
    <w:rsid w:val="00464D81"/>
    <w:rsid w:val="00465B34"/>
    <w:rsid w:val="004664F4"/>
    <w:rsid w:val="004719EA"/>
    <w:rsid w:val="00472371"/>
    <w:rsid w:val="00473076"/>
    <w:rsid w:val="00480416"/>
    <w:rsid w:val="004835B0"/>
    <w:rsid w:val="00485236"/>
    <w:rsid w:val="004853FC"/>
    <w:rsid w:val="004A07ED"/>
    <w:rsid w:val="004A655B"/>
    <w:rsid w:val="004A7BC6"/>
    <w:rsid w:val="004B2FED"/>
    <w:rsid w:val="004B4BE4"/>
    <w:rsid w:val="004B5444"/>
    <w:rsid w:val="004C31CF"/>
    <w:rsid w:val="004D4B08"/>
    <w:rsid w:val="004D7726"/>
    <w:rsid w:val="004D7F29"/>
    <w:rsid w:val="004E321F"/>
    <w:rsid w:val="004E35DA"/>
    <w:rsid w:val="004E6BC8"/>
    <w:rsid w:val="004F1DCC"/>
    <w:rsid w:val="004F229D"/>
    <w:rsid w:val="004F2DD6"/>
    <w:rsid w:val="004F4137"/>
    <w:rsid w:val="004F5EC2"/>
    <w:rsid w:val="00503D04"/>
    <w:rsid w:val="00504E0D"/>
    <w:rsid w:val="005068D6"/>
    <w:rsid w:val="00510728"/>
    <w:rsid w:val="00513DE9"/>
    <w:rsid w:val="00520B66"/>
    <w:rsid w:val="005255EE"/>
    <w:rsid w:val="00535930"/>
    <w:rsid w:val="005359CB"/>
    <w:rsid w:val="0054058D"/>
    <w:rsid w:val="0054321F"/>
    <w:rsid w:val="0054466B"/>
    <w:rsid w:val="00547005"/>
    <w:rsid w:val="00547F02"/>
    <w:rsid w:val="00552B53"/>
    <w:rsid w:val="005558A7"/>
    <w:rsid w:val="005558F7"/>
    <w:rsid w:val="0056758A"/>
    <w:rsid w:val="00572265"/>
    <w:rsid w:val="005837F3"/>
    <w:rsid w:val="00586BB7"/>
    <w:rsid w:val="00590CF0"/>
    <w:rsid w:val="00592973"/>
    <w:rsid w:val="005977A3"/>
    <w:rsid w:val="005A77C9"/>
    <w:rsid w:val="005B147F"/>
    <w:rsid w:val="005B5933"/>
    <w:rsid w:val="005C29B2"/>
    <w:rsid w:val="005C5C5F"/>
    <w:rsid w:val="005D4DDB"/>
    <w:rsid w:val="005D5219"/>
    <w:rsid w:val="005D748B"/>
    <w:rsid w:val="005D7D1D"/>
    <w:rsid w:val="005E22E1"/>
    <w:rsid w:val="005E5C42"/>
    <w:rsid w:val="005F22EC"/>
    <w:rsid w:val="006004EC"/>
    <w:rsid w:val="00605FF6"/>
    <w:rsid w:val="006060D7"/>
    <w:rsid w:val="00622577"/>
    <w:rsid w:val="006246D4"/>
    <w:rsid w:val="00627B1E"/>
    <w:rsid w:val="00632AD9"/>
    <w:rsid w:val="00635907"/>
    <w:rsid w:val="00636A68"/>
    <w:rsid w:val="00652A5D"/>
    <w:rsid w:val="0066123E"/>
    <w:rsid w:val="006655A9"/>
    <w:rsid w:val="00671876"/>
    <w:rsid w:val="00673D00"/>
    <w:rsid w:val="006768FC"/>
    <w:rsid w:val="0067774E"/>
    <w:rsid w:val="00681277"/>
    <w:rsid w:val="00682A70"/>
    <w:rsid w:val="00685CB2"/>
    <w:rsid w:val="006872C3"/>
    <w:rsid w:val="006878A3"/>
    <w:rsid w:val="00690386"/>
    <w:rsid w:val="0069192A"/>
    <w:rsid w:val="00695E07"/>
    <w:rsid w:val="006A1977"/>
    <w:rsid w:val="006B12AB"/>
    <w:rsid w:val="006B53B0"/>
    <w:rsid w:val="006B5DF0"/>
    <w:rsid w:val="006B7608"/>
    <w:rsid w:val="006D7DBC"/>
    <w:rsid w:val="006E70A3"/>
    <w:rsid w:val="006F0960"/>
    <w:rsid w:val="006F2E48"/>
    <w:rsid w:val="006F5A7B"/>
    <w:rsid w:val="007046D2"/>
    <w:rsid w:val="0070500B"/>
    <w:rsid w:val="007051F1"/>
    <w:rsid w:val="0070611C"/>
    <w:rsid w:val="007062E4"/>
    <w:rsid w:val="00712DB4"/>
    <w:rsid w:val="00715FF5"/>
    <w:rsid w:val="00720AE2"/>
    <w:rsid w:val="0073147B"/>
    <w:rsid w:val="007322D4"/>
    <w:rsid w:val="00732619"/>
    <w:rsid w:val="00737F7D"/>
    <w:rsid w:val="00744B25"/>
    <w:rsid w:val="00746AF5"/>
    <w:rsid w:val="00750A67"/>
    <w:rsid w:val="007547BC"/>
    <w:rsid w:val="007548A6"/>
    <w:rsid w:val="00760423"/>
    <w:rsid w:val="0076241D"/>
    <w:rsid w:val="00763715"/>
    <w:rsid w:val="007641A7"/>
    <w:rsid w:val="00767466"/>
    <w:rsid w:val="00770A70"/>
    <w:rsid w:val="00774F88"/>
    <w:rsid w:val="007806FB"/>
    <w:rsid w:val="007828CA"/>
    <w:rsid w:val="00785C60"/>
    <w:rsid w:val="00790460"/>
    <w:rsid w:val="0079228E"/>
    <w:rsid w:val="00797D4B"/>
    <w:rsid w:val="007A021B"/>
    <w:rsid w:val="007A39FB"/>
    <w:rsid w:val="007A408F"/>
    <w:rsid w:val="007A4090"/>
    <w:rsid w:val="007B54E9"/>
    <w:rsid w:val="007B6B9C"/>
    <w:rsid w:val="007B7E1E"/>
    <w:rsid w:val="007C03F7"/>
    <w:rsid w:val="007C2D6B"/>
    <w:rsid w:val="007D6D2E"/>
    <w:rsid w:val="007D7C3E"/>
    <w:rsid w:val="007E138B"/>
    <w:rsid w:val="007F396E"/>
    <w:rsid w:val="007F4880"/>
    <w:rsid w:val="0080467B"/>
    <w:rsid w:val="0081087D"/>
    <w:rsid w:val="00813177"/>
    <w:rsid w:val="00821936"/>
    <w:rsid w:val="00823432"/>
    <w:rsid w:val="00825E48"/>
    <w:rsid w:val="008332C4"/>
    <w:rsid w:val="00833AA0"/>
    <w:rsid w:val="00834327"/>
    <w:rsid w:val="0083613D"/>
    <w:rsid w:val="00843187"/>
    <w:rsid w:val="008470DB"/>
    <w:rsid w:val="00855908"/>
    <w:rsid w:val="00866ADF"/>
    <w:rsid w:val="008671BF"/>
    <w:rsid w:val="008700D3"/>
    <w:rsid w:val="00870816"/>
    <w:rsid w:val="0087723A"/>
    <w:rsid w:val="00877AF8"/>
    <w:rsid w:val="00884413"/>
    <w:rsid w:val="00885487"/>
    <w:rsid w:val="0089501F"/>
    <w:rsid w:val="0089778B"/>
    <w:rsid w:val="008A148D"/>
    <w:rsid w:val="008A1E52"/>
    <w:rsid w:val="008A3F9F"/>
    <w:rsid w:val="008B26D3"/>
    <w:rsid w:val="008B3A2B"/>
    <w:rsid w:val="008B7A44"/>
    <w:rsid w:val="008B7CDF"/>
    <w:rsid w:val="008C4BCD"/>
    <w:rsid w:val="008C634B"/>
    <w:rsid w:val="008D4C5B"/>
    <w:rsid w:val="008D62C0"/>
    <w:rsid w:val="008D7396"/>
    <w:rsid w:val="008D7FA7"/>
    <w:rsid w:val="008E1C28"/>
    <w:rsid w:val="008E2FD9"/>
    <w:rsid w:val="008E3AFA"/>
    <w:rsid w:val="0090078C"/>
    <w:rsid w:val="0090410B"/>
    <w:rsid w:val="00917CD4"/>
    <w:rsid w:val="00922EA5"/>
    <w:rsid w:val="00924529"/>
    <w:rsid w:val="00933EAB"/>
    <w:rsid w:val="00935325"/>
    <w:rsid w:val="009405CB"/>
    <w:rsid w:val="00942430"/>
    <w:rsid w:val="009438F8"/>
    <w:rsid w:val="0094597C"/>
    <w:rsid w:val="009512E8"/>
    <w:rsid w:val="009565B5"/>
    <w:rsid w:val="0096170A"/>
    <w:rsid w:val="00961907"/>
    <w:rsid w:val="00966C4F"/>
    <w:rsid w:val="00972E5C"/>
    <w:rsid w:val="009730C2"/>
    <w:rsid w:val="0098088D"/>
    <w:rsid w:val="00980CA5"/>
    <w:rsid w:val="009819C8"/>
    <w:rsid w:val="0098781B"/>
    <w:rsid w:val="00987D81"/>
    <w:rsid w:val="009A5E93"/>
    <w:rsid w:val="009B0019"/>
    <w:rsid w:val="009B0FD6"/>
    <w:rsid w:val="009C1D7D"/>
    <w:rsid w:val="009D41C5"/>
    <w:rsid w:val="009E0118"/>
    <w:rsid w:val="009E065D"/>
    <w:rsid w:val="009E211E"/>
    <w:rsid w:val="009E2987"/>
    <w:rsid w:val="009E38AB"/>
    <w:rsid w:val="009E7E8A"/>
    <w:rsid w:val="009F0259"/>
    <w:rsid w:val="009F4407"/>
    <w:rsid w:val="009F72E8"/>
    <w:rsid w:val="00A02311"/>
    <w:rsid w:val="00A06D35"/>
    <w:rsid w:val="00A2296F"/>
    <w:rsid w:val="00A375E0"/>
    <w:rsid w:val="00A40F9F"/>
    <w:rsid w:val="00A44BF6"/>
    <w:rsid w:val="00A46896"/>
    <w:rsid w:val="00A5167A"/>
    <w:rsid w:val="00A53BD5"/>
    <w:rsid w:val="00A63393"/>
    <w:rsid w:val="00A672E2"/>
    <w:rsid w:val="00A736A5"/>
    <w:rsid w:val="00A74410"/>
    <w:rsid w:val="00A8577B"/>
    <w:rsid w:val="00A86924"/>
    <w:rsid w:val="00A96748"/>
    <w:rsid w:val="00AA2BEB"/>
    <w:rsid w:val="00AB1A81"/>
    <w:rsid w:val="00AB619E"/>
    <w:rsid w:val="00AC11D8"/>
    <w:rsid w:val="00AC27E2"/>
    <w:rsid w:val="00AC2AFE"/>
    <w:rsid w:val="00AC73B2"/>
    <w:rsid w:val="00AD0D78"/>
    <w:rsid w:val="00AD2D26"/>
    <w:rsid w:val="00AD44F5"/>
    <w:rsid w:val="00AE5C3C"/>
    <w:rsid w:val="00AF60DE"/>
    <w:rsid w:val="00AF63F4"/>
    <w:rsid w:val="00B021BB"/>
    <w:rsid w:val="00B14ECC"/>
    <w:rsid w:val="00B152B6"/>
    <w:rsid w:val="00B23175"/>
    <w:rsid w:val="00B24E7F"/>
    <w:rsid w:val="00B27453"/>
    <w:rsid w:val="00B34C64"/>
    <w:rsid w:val="00B3544C"/>
    <w:rsid w:val="00B404D6"/>
    <w:rsid w:val="00B44C0D"/>
    <w:rsid w:val="00B53371"/>
    <w:rsid w:val="00B60781"/>
    <w:rsid w:val="00B60D02"/>
    <w:rsid w:val="00B61FFE"/>
    <w:rsid w:val="00B726BB"/>
    <w:rsid w:val="00B80E5B"/>
    <w:rsid w:val="00B878C0"/>
    <w:rsid w:val="00B87B5C"/>
    <w:rsid w:val="00B96D7E"/>
    <w:rsid w:val="00BA5EBB"/>
    <w:rsid w:val="00BA6739"/>
    <w:rsid w:val="00BB28ED"/>
    <w:rsid w:val="00BB7B9A"/>
    <w:rsid w:val="00BC4FB5"/>
    <w:rsid w:val="00BD08A8"/>
    <w:rsid w:val="00BD50F3"/>
    <w:rsid w:val="00BD795B"/>
    <w:rsid w:val="00BE0B46"/>
    <w:rsid w:val="00C06E39"/>
    <w:rsid w:val="00C07C77"/>
    <w:rsid w:val="00C2262B"/>
    <w:rsid w:val="00C25A13"/>
    <w:rsid w:val="00C26012"/>
    <w:rsid w:val="00C26CA9"/>
    <w:rsid w:val="00C271EB"/>
    <w:rsid w:val="00C35544"/>
    <w:rsid w:val="00C45ECF"/>
    <w:rsid w:val="00C47B5A"/>
    <w:rsid w:val="00C56446"/>
    <w:rsid w:val="00C61974"/>
    <w:rsid w:val="00C700C4"/>
    <w:rsid w:val="00C70656"/>
    <w:rsid w:val="00C755A4"/>
    <w:rsid w:val="00C76D79"/>
    <w:rsid w:val="00C91BAE"/>
    <w:rsid w:val="00C9221A"/>
    <w:rsid w:val="00C94EF6"/>
    <w:rsid w:val="00CA276F"/>
    <w:rsid w:val="00CA508B"/>
    <w:rsid w:val="00CA5246"/>
    <w:rsid w:val="00CB081D"/>
    <w:rsid w:val="00CC4D14"/>
    <w:rsid w:val="00CC5735"/>
    <w:rsid w:val="00CC57BF"/>
    <w:rsid w:val="00CD0D41"/>
    <w:rsid w:val="00CD15DC"/>
    <w:rsid w:val="00CD2B36"/>
    <w:rsid w:val="00CD2CA7"/>
    <w:rsid w:val="00CD377B"/>
    <w:rsid w:val="00CE2802"/>
    <w:rsid w:val="00CE4351"/>
    <w:rsid w:val="00CE6D55"/>
    <w:rsid w:val="00CF053E"/>
    <w:rsid w:val="00CF378A"/>
    <w:rsid w:val="00D0305D"/>
    <w:rsid w:val="00D05495"/>
    <w:rsid w:val="00D15E72"/>
    <w:rsid w:val="00D15F3D"/>
    <w:rsid w:val="00D206FD"/>
    <w:rsid w:val="00D240A3"/>
    <w:rsid w:val="00D24169"/>
    <w:rsid w:val="00D3193C"/>
    <w:rsid w:val="00D32924"/>
    <w:rsid w:val="00D356DC"/>
    <w:rsid w:val="00D36F41"/>
    <w:rsid w:val="00D45209"/>
    <w:rsid w:val="00D613DC"/>
    <w:rsid w:val="00D86D37"/>
    <w:rsid w:val="00D92576"/>
    <w:rsid w:val="00D926D2"/>
    <w:rsid w:val="00D942F6"/>
    <w:rsid w:val="00D97586"/>
    <w:rsid w:val="00DA5C13"/>
    <w:rsid w:val="00DB249A"/>
    <w:rsid w:val="00DB510D"/>
    <w:rsid w:val="00DB67B7"/>
    <w:rsid w:val="00DB6E36"/>
    <w:rsid w:val="00DB7873"/>
    <w:rsid w:val="00DC5CF8"/>
    <w:rsid w:val="00DD1E19"/>
    <w:rsid w:val="00DF5DA3"/>
    <w:rsid w:val="00E007D9"/>
    <w:rsid w:val="00E01319"/>
    <w:rsid w:val="00E02EDE"/>
    <w:rsid w:val="00E10893"/>
    <w:rsid w:val="00E11380"/>
    <w:rsid w:val="00E162E1"/>
    <w:rsid w:val="00E32769"/>
    <w:rsid w:val="00E401BC"/>
    <w:rsid w:val="00E5267B"/>
    <w:rsid w:val="00E57688"/>
    <w:rsid w:val="00E61487"/>
    <w:rsid w:val="00E61EFE"/>
    <w:rsid w:val="00E625CD"/>
    <w:rsid w:val="00E62E13"/>
    <w:rsid w:val="00E62FD5"/>
    <w:rsid w:val="00E630B5"/>
    <w:rsid w:val="00E64D84"/>
    <w:rsid w:val="00E679BC"/>
    <w:rsid w:val="00E7291B"/>
    <w:rsid w:val="00E94F6D"/>
    <w:rsid w:val="00EA07E4"/>
    <w:rsid w:val="00EA2E50"/>
    <w:rsid w:val="00EA6B47"/>
    <w:rsid w:val="00EB2D43"/>
    <w:rsid w:val="00EC0F37"/>
    <w:rsid w:val="00EC121F"/>
    <w:rsid w:val="00EC19FA"/>
    <w:rsid w:val="00EC7329"/>
    <w:rsid w:val="00ED6617"/>
    <w:rsid w:val="00ED78E5"/>
    <w:rsid w:val="00EE088F"/>
    <w:rsid w:val="00EE2CAB"/>
    <w:rsid w:val="00EE45E0"/>
    <w:rsid w:val="00F009F9"/>
    <w:rsid w:val="00F10D56"/>
    <w:rsid w:val="00F12FEE"/>
    <w:rsid w:val="00F139E8"/>
    <w:rsid w:val="00F22206"/>
    <w:rsid w:val="00F24003"/>
    <w:rsid w:val="00F244CB"/>
    <w:rsid w:val="00F30BE8"/>
    <w:rsid w:val="00F31124"/>
    <w:rsid w:val="00F32551"/>
    <w:rsid w:val="00F34DD2"/>
    <w:rsid w:val="00F37AA3"/>
    <w:rsid w:val="00F5247E"/>
    <w:rsid w:val="00F64DFE"/>
    <w:rsid w:val="00F64EBD"/>
    <w:rsid w:val="00F74829"/>
    <w:rsid w:val="00F87CC8"/>
    <w:rsid w:val="00F92110"/>
    <w:rsid w:val="00F93FAB"/>
    <w:rsid w:val="00F969E5"/>
    <w:rsid w:val="00FA2944"/>
    <w:rsid w:val="00FA6241"/>
    <w:rsid w:val="00FA666B"/>
    <w:rsid w:val="00FB728C"/>
    <w:rsid w:val="00FB78C1"/>
    <w:rsid w:val="00FE0488"/>
    <w:rsid w:val="00FE1832"/>
    <w:rsid w:val="00FE2E52"/>
    <w:rsid w:val="00FF0D94"/>
    <w:rsid w:val="00FF1E16"/>
    <w:rsid w:val="00FF484C"/>
    <w:rsid w:val="00FF69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E1B97"/>
  <w15:chartTrackingRefBased/>
  <w15:docId w15:val="{25905876-E9E1-49C7-A8AC-6A41D4E5B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221A"/>
  </w:style>
  <w:style w:type="paragraph" w:styleId="Heading1">
    <w:name w:val="heading 1"/>
    <w:basedOn w:val="Normal"/>
    <w:next w:val="Normal"/>
    <w:link w:val="Heading1Char"/>
    <w:uiPriority w:val="9"/>
    <w:qFormat/>
    <w:rsid w:val="009E38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38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E38AB"/>
    <w:pPr>
      <w:outlineLvl w:val="9"/>
    </w:pPr>
  </w:style>
  <w:style w:type="paragraph" w:styleId="Header">
    <w:name w:val="header"/>
    <w:basedOn w:val="Normal"/>
    <w:link w:val="HeaderChar"/>
    <w:uiPriority w:val="99"/>
    <w:unhideWhenUsed/>
    <w:rsid w:val="007641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41A7"/>
  </w:style>
  <w:style w:type="paragraph" w:styleId="Footer">
    <w:name w:val="footer"/>
    <w:basedOn w:val="Normal"/>
    <w:link w:val="FooterChar"/>
    <w:uiPriority w:val="99"/>
    <w:unhideWhenUsed/>
    <w:rsid w:val="007641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41A7"/>
  </w:style>
  <w:style w:type="paragraph" w:styleId="ListParagraph">
    <w:name w:val="List Paragraph"/>
    <w:basedOn w:val="Normal"/>
    <w:uiPriority w:val="34"/>
    <w:qFormat/>
    <w:rsid w:val="00030D34"/>
    <w:pPr>
      <w:ind w:left="720"/>
      <w:contextualSpacing/>
    </w:pPr>
  </w:style>
  <w:style w:type="character" w:styleId="Hyperlink">
    <w:name w:val="Hyperlink"/>
    <w:basedOn w:val="DefaultParagraphFont"/>
    <w:uiPriority w:val="99"/>
    <w:unhideWhenUsed/>
    <w:rsid w:val="005558A7"/>
    <w:rPr>
      <w:color w:val="0563C1" w:themeColor="hyperlink"/>
      <w:u w:val="single"/>
    </w:rPr>
  </w:style>
  <w:style w:type="character" w:styleId="UnresolvedMention">
    <w:name w:val="Unresolved Mention"/>
    <w:basedOn w:val="DefaultParagraphFont"/>
    <w:uiPriority w:val="99"/>
    <w:semiHidden/>
    <w:unhideWhenUsed/>
    <w:rsid w:val="00D356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470857">
      <w:bodyDiv w:val="1"/>
      <w:marLeft w:val="0"/>
      <w:marRight w:val="0"/>
      <w:marTop w:val="0"/>
      <w:marBottom w:val="0"/>
      <w:divBdr>
        <w:top w:val="none" w:sz="0" w:space="0" w:color="auto"/>
        <w:left w:val="none" w:sz="0" w:space="0" w:color="auto"/>
        <w:bottom w:val="none" w:sz="0" w:space="0" w:color="auto"/>
        <w:right w:val="none" w:sz="0" w:space="0" w:color="auto"/>
      </w:divBdr>
      <w:divsChild>
        <w:div w:id="615141047">
          <w:marLeft w:val="0"/>
          <w:marRight w:val="0"/>
          <w:marTop w:val="0"/>
          <w:marBottom w:val="0"/>
          <w:divBdr>
            <w:top w:val="none" w:sz="0" w:space="0" w:color="auto"/>
            <w:left w:val="none" w:sz="0" w:space="0" w:color="auto"/>
            <w:bottom w:val="none" w:sz="0" w:space="0" w:color="auto"/>
            <w:right w:val="none" w:sz="0" w:space="0" w:color="auto"/>
          </w:divBdr>
          <w:divsChild>
            <w:div w:id="1397581956">
              <w:marLeft w:val="0"/>
              <w:marRight w:val="0"/>
              <w:marTop w:val="0"/>
              <w:marBottom w:val="0"/>
              <w:divBdr>
                <w:top w:val="none" w:sz="0" w:space="0" w:color="auto"/>
                <w:left w:val="none" w:sz="0" w:space="0" w:color="auto"/>
                <w:bottom w:val="none" w:sz="0" w:space="0" w:color="auto"/>
                <w:right w:val="none" w:sz="0" w:space="0" w:color="auto"/>
              </w:divBdr>
            </w:div>
          </w:divsChild>
        </w:div>
        <w:div w:id="1776900746">
          <w:marLeft w:val="0"/>
          <w:marRight w:val="0"/>
          <w:marTop w:val="150"/>
          <w:marBottom w:val="0"/>
          <w:divBdr>
            <w:top w:val="none" w:sz="0" w:space="0" w:color="auto"/>
            <w:left w:val="none" w:sz="0" w:space="0" w:color="auto"/>
            <w:bottom w:val="none" w:sz="0" w:space="0" w:color="auto"/>
            <w:right w:val="none" w:sz="0" w:space="0" w:color="auto"/>
          </w:divBdr>
        </w:div>
      </w:divsChild>
    </w:div>
    <w:div w:id="1885361886">
      <w:bodyDiv w:val="1"/>
      <w:marLeft w:val="0"/>
      <w:marRight w:val="0"/>
      <w:marTop w:val="0"/>
      <w:marBottom w:val="0"/>
      <w:divBdr>
        <w:top w:val="none" w:sz="0" w:space="0" w:color="auto"/>
        <w:left w:val="none" w:sz="0" w:space="0" w:color="auto"/>
        <w:bottom w:val="none" w:sz="0" w:space="0" w:color="auto"/>
        <w:right w:val="none" w:sz="0" w:space="0" w:color="auto"/>
      </w:divBdr>
      <w:divsChild>
        <w:div w:id="1498496094">
          <w:marLeft w:val="0"/>
          <w:marRight w:val="0"/>
          <w:marTop w:val="0"/>
          <w:marBottom w:val="0"/>
          <w:divBdr>
            <w:top w:val="none" w:sz="0" w:space="0" w:color="auto"/>
            <w:left w:val="none" w:sz="0" w:space="0" w:color="auto"/>
            <w:bottom w:val="none" w:sz="0" w:space="0" w:color="auto"/>
            <w:right w:val="none" w:sz="0" w:space="0" w:color="auto"/>
          </w:divBdr>
          <w:divsChild>
            <w:div w:id="470169944">
              <w:marLeft w:val="0"/>
              <w:marRight w:val="0"/>
              <w:marTop w:val="0"/>
              <w:marBottom w:val="0"/>
              <w:divBdr>
                <w:top w:val="none" w:sz="0" w:space="0" w:color="auto"/>
                <w:left w:val="none" w:sz="0" w:space="0" w:color="auto"/>
                <w:bottom w:val="none" w:sz="0" w:space="0" w:color="auto"/>
                <w:right w:val="none" w:sz="0" w:space="0" w:color="auto"/>
              </w:divBdr>
            </w:div>
            <w:div w:id="81461400">
              <w:marLeft w:val="0"/>
              <w:marRight w:val="0"/>
              <w:marTop w:val="0"/>
              <w:marBottom w:val="0"/>
              <w:divBdr>
                <w:top w:val="none" w:sz="0" w:space="0" w:color="auto"/>
                <w:left w:val="none" w:sz="0" w:space="0" w:color="auto"/>
                <w:bottom w:val="none" w:sz="0" w:space="0" w:color="auto"/>
                <w:right w:val="none" w:sz="0" w:space="0" w:color="auto"/>
              </w:divBdr>
            </w:div>
          </w:divsChild>
        </w:div>
        <w:div w:id="2022853036">
          <w:marLeft w:val="0"/>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mental-capacity-act-code-of-practice" TargetMode="External"/><Relationship Id="rId13" Type="http://schemas.openxmlformats.org/officeDocument/2006/relationships/hyperlink" Target="https://skillsforhealth.org.uk/info-hub"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nice.org.uk/guidance/ng189/chapter/Recommendation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highspeedtraining.co.uk/hub/promote-dignity-care-hom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nece.org/DAM/pau/age/Policy" TargetMode="External"/><Relationship Id="rId5" Type="http://schemas.openxmlformats.org/officeDocument/2006/relationships/footnotes" Target="footnotes.xml"/><Relationship Id="rId15" Type="http://schemas.openxmlformats.org/officeDocument/2006/relationships/hyperlink" Target="https://helpinghandshomecare.co.uk/visiting-care" TargetMode="External"/><Relationship Id="rId10" Type="http://schemas.openxmlformats.org/officeDocument/2006/relationships/hyperlink" Target="https://www.google.co.uk/search?hl=en&amp;sxsrf=ALeKk02qlDDuv-rH-RE9zfASyxe5rXywLA:1619549681794&amp;q=inauthor:%22Farrukh+Nahid+Akhtar%22&amp;tbm=bk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921428/M" TargetMode="External"/><Relationship Id="rId14" Type="http://schemas.openxmlformats.org/officeDocument/2006/relationships/hyperlink" Target="https://www.helpinghandshomecare.co.uk/home-care-services/person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5051</TotalTime>
  <Pages>12</Pages>
  <Words>2736</Words>
  <Characters>15599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Catia Araujo</dc:creator>
  <cp:keywords/>
  <dc:description/>
  <cp:lastModifiedBy>Catia Araujo</cp:lastModifiedBy>
  <cp:revision>548</cp:revision>
  <dcterms:created xsi:type="dcterms:W3CDTF">2021-03-24T14:27:00Z</dcterms:created>
  <dcterms:modified xsi:type="dcterms:W3CDTF">2021-04-30T00:46:00Z</dcterms:modified>
</cp:coreProperties>
</file>