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C9C424" w14:textId="77777777" w:rsidR="00841E85" w:rsidRPr="00841E85" w:rsidRDefault="00841E85" w:rsidP="00841E85">
      <w:pPr>
        <w:spacing w:after="0" w:line="276" w:lineRule="auto"/>
        <w:jc w:val="center"/>
        <w:rPr>
          <w:rFonts w:ascii="Times New Roman" w:eastAsia="Calibri" w:hAnsi="Times New Roman" w:cs="Times New Roman"/>
          <w:b/>
          <w:sz w:val="28"/>
          <w:szCs w:val="28"/>
        </w:rPr>
      </w:pPr>
      <w:r w:rsidRPr="00841E85">
        <w:rPr>
          <w:rFonts w:ascii="Times New Roman" w:eastAsia="Calibri" w:hAnsi="Times New Roman" w:cs="Times New Roman"/>
          <w:b/>
          <w:sz w:val="28"/>
          <w:szCs w:val="28"/>
        </w:rPr>
        <w:t xml:space="preserve">Submit via </w:t>
      </w:r>
      <w:proofErr w:type="spellStart"/>
      <w:r w:rsidRPr="00841E85">
        <w:rPr>
          <w:rFonts w:ascii="Times New Roman" w:eastAsia="Calibri" w:hAnsi="Times New Roman" w:cs="Times New Roman"/>
          <w:b/>
          <w:sz w:val="28"/>
          <w:szCs w:val="28"/>
        </w:rPr>
        <w:t>Turnitin</w:t>
      </w:r>
      <w:proofErr w:type="spellEnd"/>
    </w:p>
    <w:p w14:paraId="5A7673BD" w14:textId="77777777" w:rsidR="00841E85" w:rsidRPr="00841E85" w:rsidRDefault="00841E85" w:rsidP="00841E85">
      <w:pPr>
        <w:tabs>
          <w:tab w:val="left" w:pos="3160"/>
          <w:tab w:val="center" w:pos="4513"/>
        </w:tabs>
        <w:spacing w:after="0" w:line="276" w:lineRule="auto"/>
        <w:rPr>
          <w:rFonts w:ascii="Times New Roman" w:eastAsia="Calibri" w:hAnsi="Times New Roman" w:cs="Times New Roman"/>
          <w:b/>
          <w:color w:val="FF0000"/>
          <w:sz w:val="28"/>
          <w:szCs w:val="28"/>
        </w:rPr>
      </w:pPr>
      <w:r w:rsidRPr="00841E85">
        <w:rPr>
          <w:rFonts w:ascii="Times New Roman" w:eastAsia="Calibri" w:hAnsi="Times New Roman" w:cs="Times New Roman"/>
          <w:b/>
          <w:color w:val="FF0000"/>
          <w:sz w:val="28"/>
          <w:szCs w:val="28"/>
        </w:rPr>
        <w:tab/>
      </w:r>
    </w:p>
    <w:p w14:paraId="0D4311A0" w14:textId="77777777" w:rsidR="00841E85" w:rsidRPr="00841E85" w:rsidRDefault="00841E85" w:rsidP="00841E85">
      <w:pPr>
        <w:spacing w:after="0" w:line="240" w:lineRule="auto"/>
        <w:jc w:val="center"/>
        <w:rPr>
          <w:rFonts w:ascii="Times New Roman" w:eastAsia="MS Minngs" w:hAnsi="Times New Roman" w:cs="Times New Roman"/>
          <w:b/>
          <w:bCs/>
          <w:sz w:val="28"/>
          <w:szCs w:val="28"/>
          <w:lang w:eastAsia="en-GB"/>
        </w:rPr>
      </w:pPr>
      <w:r w:rsidRPr="00841E85">
        <w:rPr>
          <w:rFonts w:ascii="Times New Roman" w:eastAsia="MS Minngs" w:hAnsi="Times New Roman" w:cs="Times New Roman"/>
          <w:b/>
          <w:bCs/>
          <w:sz w:val="28"/>
          <w:szCs w:val="28"/>
          <w:lang w:eastAsia="en-GB"/>
        </w:rPr>
        <w:t>School of Sport, Health &amp; Outdoor Education</w:t>
      </w:r>
    </w:p>
    <w:p w14:paraId="6107D32E" w14:textId="77777777" w:rsidR="00841E85" w:rsidRPr="00841E85" w:rsidRDefault="00841E85" w:rsidP="00841E85">
      <w:pPr>
        <w:spacing w:after="0" w:line="276" w:lineRule="auto"/>
        <w:rPr>
          <w:rFonts w:ascii="Calibri" w:eastAsia="Calibri" w:hAnsi="Calibri" w:cs="Times New Roman"/>
          <w:b/>
          <w:bCs/>
          <w:sz w:val="16"/>
          <w:szCs w:val="16"/>
        </w:rPr>
      </w:pPr>
    </w:p>
    <w:p w14:paraId="043D846D" w14:textId="77777777" w:rsidR="00841E85" w:rsidRPr="00841E85" w:rsidRDefault="00841E85" w:rsidP="00841E85">
      <w:pPr>
        <w:spacing w:after="0" w:line="240" w:lineRule="auto"/>
        <w:jc w:val="center"/>
        <w:rPr>
          <w:rFonts w:ascii="Times New Roman" w:eastAsia="MS Minngs" w:hAnsi="Times New Roman" w:cs="Times New Roman"/>
          <w:sz w:val="32"/>
          <w:szCs w:val="32"/>
          <w:u w:val="single"/>
          <w:lang w:eastAsia="en-GB"/>
        </w:rPr>
      </w:pPr>
      <w:r w:rsidRPr="00841E85">
        <w:rPr>
          <w:rFonts w:ascii="Times New Roman" w:eastAsia="MS Minngs" w:hAnsi="Times New Roman" w:cs="Times New Roman"/>
          <w:sz w:val="32"/>
          <w:szCs w:val="32"/>
          <w:u w:val="single"/>
          <w:lang w:eastAsia="en-GB"/>
        </w:rPr>
        <w:t>Assessment Feedback Sheet</w:t>
      </w:r>
    </w:p>
    <w:p w14:paraId="470DEE9D" w14:textId="77777777" w:rsidR="00841E85" w:rsidRPr="00841E85" w:rsidRDefault="00841E85" w:rsidP="00841E85">
      <w:pPr>
        <w:spacing w:after="0" w:line="240" w:lineRule="auto"/>
        <w:jc w:val="center"/>
        <w:rPr>
          <w:rFonts w:ascii="Times New Roman" w:eastAsia="MS Minngs" w:hAnsi="Times New Roman" w:cs="Times New Roman"/>
          <w:sz w:val="16"/>
          <w:szCs w:val="16"/>
          <w:u w:val="single"/>
          <w:lang w:eastAsia="en-GB"/>
        </w:rPr>
      </w:pPr>
    </w:p>
    <w:p w14:paraId="7C87CC88" w14:textId="32D96187" w:rsidR="00841E85" w:rsidRPr="00841E85" w:rsidRDefault="00841E85" w:rsidP="00841E85">
      <w:pPr>
        <w:spacing w:after="0" w:line="240" w:lineRule="auto"/>
        <w:jc w:val="both"/>
        <w:rPr>
          <w:rFonts w:ascii="Times New Roman" w:eastAsia="MS Minngs" w:hAnsi="Times New Roman" w:cs="Times New Roman"/>
          <w:b/>
          <w:bCs/>
          <w:sz w:val="32"/>
          <w:szCs w:val="32"/>
          <w:lang w:eastAsia="en-GB"/>
        </w:rPr>
      </w:pPr>
      <w:r w:rsidRPr="00841E85">
        <w:rPr>
          <w:rFonts w:ascii="Times New Roman" w:eastAsia="MS Minngs" w:hAnsi="Times New Roman" w:cs="Times New Roman"/>
          <w:b/>
          <w:bCs/>
          <w:sz w:val="24"/>
          <w:szCs w:val="24"/>
          <w:lang w:eastAsia="en-GB"/>
        </w:rPr>
        <w:tab/>
        <w:t xml:space="preserve">                Student No.</w:t>
      </w:r>
      <w:r w:rsidRPr="00841E85">
        <w:t xml:space="preserve"> </w:t>
      </w:r>
      <w:r w:rsidRPr="00841E85">
        <w:rPr>
          <w:rFonts w:ascii="Times New Roman" w:eastAsia="MS Minngs" w:hAnsi="Times New Roman" w:cs="Times New Roman"/>
          <w:b/>
          <w:bCs/>
          <w:sz w:val="24"/>
          <w:szCs w:val="24"/>
          <w:lang w:eastAsia="en-GB"/>
        </w:rPr>
        <w:t>0851630</w:t>
      </w:r>
      <w:r>
        <w:rPr>
          <w:rFonts w:ascii="Times New Roman" w:eastAsia="MS Minngs" w:hAnsi="Times New Roman" w:cs="Times New Roman"/>
          <w:b/>
          <w:bCs/>
          <w:sz w:val="24"/>
          <w:szCs w:val="24"/>
          <w:lang w:eastAsia="en-GB"/>
        </w:rPr>
        <w:t xml:space="preserve"> </w:t>
      </w:r>
      <w:r w:rsidRPr="00841E85">
        <w:rPr>
          <w:rFonts w:ascii="Times New Roman" w:eastAsia="MS Minngs" w:hAnsi="Times New Roman" w:cs="Times New Roman"/>
          <w:b/>
          <w:bCs/>
          <w:sz w:val="24"/>
          <w:szCs w:val="24"/>
          <w:lang w:eastAsia="en-GB"/>
        </w:rPr>
        <w:t>/Name:</w:t>
      </w:r>
      <w:r>
        <w:rPr>
          <w:rFonts w:ascii="Times New Roman" w:eastAsia="MS Minngs" w:hAnsi="Times New Roman" w:cs="Times New Roman"/>
          <w:b/>
          <w:bCs/>
          <w:sz w:val="24"/>
          <w:szCs w:val="24"/>
          <w:lang w:eastAsia="en-GB"/>
        </w:rPr>
        <w:t xml:space="preserve"> Sandra Miller</w:t>
      </w:r>
      <w:r w:rsidRPr="00841E85">
        <w:rPr>
          <w:rFonts w:ascii="Times New Roman" w:eastAsia="MS Minngs" w:hAnsi="Times New Roman" w:cs="Times New Roman"/>
          <w:b/>
          <w:bCs/>
          <w:sz w:val="24"/>
          <w:szCs w:val="24"/>
          <w:lang w:eastAsia="en-GB"/>
        </w:rPr>
        <w:tab/>
      </w:r>
    </w:p>
    <w:p w14:paraId="00BE72E6" w14:textId="77777777" w:rsidR="00841E85" w:rsidRPr="00841E85" w:rsidRDefault="00841E85" w:rsidP="00841E85">
      <w:pPr>
        <w:spacing w:after="0" w:line="240" w:lineRule="auto"/>
        <w:rPr>
          <w:rFonts w:ascii="Times New Roman" w:eastAsia="MS Minngs" w:hAnsi="Times New Roman" w:cs="Times New Roman"/>
          <w:b/>
          <w:bCs/>
          <w:sz w:val="24"/>
          <w:szCs w:val="24"/>
          <w:lang w:eastAsia="en-GB"/>
        </w:rPr>
      </w:pPr>
      <w:r w:rsidRPr="00841E85">
        <w:rPr>
          <w:rFonts w:ascii="Times New Roman" w:eastAsia="MS Minngs" w:hAnsi="Times New Roman" w:cs="Times New Roman"/>
          <w:b/>
          <w:bCs/>
          <w:sz w:val="24"/>
          <w:szCs w:val="24"/>
          <w:lang w:eastAsia="en-GB"/>
        </w:rPr>
        <w:t xml:space="preserve"> </w:t>
      </w:r>
    </w:p>
    <w:p w14:paraId="254A8DD7" w14:textId="77777777" w:rsidR="00841E85" w:rsidRPr="00841E85" w:rsidRDefault="00841E85" w:rsidP="00841E85">
      <w:pPr>
        <w:spacing w:after="0" w:line="240" w:lineRule="auto"/>
        <w:rPr>
          <w:rFonts w:ascii="Times New Roman" w:eastAsia="MS Minngs" w:hAnsi="Times New Roman" w:cs="Times New Roman"/>
          <w:b/>
          <w:bCs/>
          <w:sz w:val="24"/>
          <w:szCs w:val="24"/>
          <w:lang w:eastAsia="en-GB"/>
        </w:rPr>
      </w:pPr>
    </w:p>
    <w:p w14:paraId="383031FF" w14:textId="77777777" w:rsidR="00841E85" w:rsidRPr="00841E85" w:rsidRDefault="00841E85" w:rsidP="00841E85">
      <w:pPr>
        <w:spacing w:after="0" w:line="240" w:lineRule="auto"/>
        <w:rPr>
          <w:rFonts w:ascii="Times New Roman" w:eastAsia="MS Minngs" w:hAnsi="Times New Roman" w:cs="Times New Roman"/>
          <w:b/>
          <w:bCs/>
          <w:sz w:val="16"/>
          <w:szCs w:val="16"/>
          <w:u w:val="single"/>
          <w:lang w:eastAsia="en-GB"/>
        </w:rPr>
      </w:pPr>
    </w:p>
    <w:tbl>
      <w:tblPr>
        <w:tblW w:w="1071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54"/>
        <w:gridCol w:w="348"/>
        <w:gridCol w:w="179"/>
        <w:gridCol w:w="901"/>
        <w:gridCol w:w="902"/>
        <w:gridCol w:w="303"/>
        <w:gridCol w:w="599"/>
        <w:gridCol w:w="903"/>
        <w:gridCol w:w="902"/>
        <w:gridCol w:w="903"/>
        <w:gridCol w:w="217"/>
        <w:gridCol w:w="685"/>
        <w:gridCol w:w="908"/>
        <w:gridCol w:w="704"/>
        <w:gridCol w:w="7"/>
      </w:tblGrid>
      <w:tr w:rsidR="00841E85" w:rsidRPr="00841E85" w14:paraId="4FC38D7A" w14:textId="77777777" w:rsidTr="005F59C8">
        <w:trPr>
          <w:cantSplit/>
          <w:trHeight w:val="178"/>
        </w:trPr>
        <w:tc>
          <w:tcPr>
            <w:tcW w:w="10715" w:type="dxa"/>
            <w:gridSpan w:val="15"/>
            <w:tcBorders>
              <w:top w:val="thinThickLargeGap" w:sz="24" w:space="0" w:color="auto"/>
              <w:left w:val="thinThickLargeGap" w:sz="24" w:space="0" w:color="auto"/>
              <w:bottom w:val="single" w:sz="4" w:space="0" w:color="auto"/>
              <w:right w:val="thinThickLargeGap" w:sz="24" w:space="0" w:color="auto"/>
            </w:tcBorders>
          </w:tcPr>
          <w:p w14:paraId="2BFACE28" w14:textId="77777777" w:rsidR="00841E85" w:rsidRPr="00841E85" w:rsidRDefault="00841E85" w:rsidP="00841E85">
            <w:pPr>
              <w:spacing w:after="0" w:line="240" w:lineRule="auto"/>
              <w:jc w:val="center"/>
              <w:rPr>
                <w:rFonts w:ascii="Times New Roman" w:eastAsia="MS Minngs" w:hAnsi="Times New Roman" w:cs="Times New Roman"/>
                <w:b/>
                <w:bCs/>
                <w:sz w:val="24"/>
                <w:szCs w:val="24"/>
                <w:lang w:eastAsia="en-GB"/>
              </w:rPr>
            </w:pPr>
            <w:r w:rsidRPr="00841E85">
              <w:rPr>
                <w:rFonts w:ascii="Times New Roman" w:eastAsia="MS Minngs" w:hAnsi="Times New Roman" w:cs="Times New Roman"/>
                <w:b/>
                <w:sz w:val="18"/>
                <w:szCs w:val="18"/>
                <w:lang w:eastAsia="en-GB"/>
              </w:rPr>
              <w:t>Personal Evaluation</w:t>
            </w:r>
            <w:r w:rsidRPr="00841E85">
              <w:rPr>
                <w:rFonts w:ascii="Times New Roman" w:eastAsia="MS Minngs" w:hAnsi="Times New Roman" w:cs="Times New Roman"/>
                <w:bCs/>
                <w:sz w:val="18"/>
                <w:szCs w:val="18"/>
                <w:lang w:eastAsia="en-GB"/>
              </w:rPr>
              <w:t xml:space="preserve"> – to support your academic progress please complete the section below </w:t>
            </w:r>
            <w:r w:rsidRPr="00841E85">
              <w:rPr>
                <w:rFonts w:ascii="Times New Roman" w:eastAsia="MS Minngs" w:hAnsi="Times New Roman" w:cs="Times New Roman"/>
                <w:b/>
                <w:bCs/>
                <w:sz w:val="18"/>
                <w:szCs w:val="18"/>
                <w:u w:val="single"/>
                <w:lang w:eastAsia="en-GB"/>
              </w:rPr>
              <w:t>BEFORE</w:t>
            </w:r>
            <w:r w:rsidRPr="00841E85">
              <w:rPr>
                <w:rFonts w:ascii="Times New Roman" w:eastAsia="MS Minngs" w:hAnsi="Times New Roman" w:cs="Times New Roman"/>
                <w:bCs/>
                <w:sz w:val="18"/>
                <w:szCs w:val="18"/>
                <w:lang w:eastAsia="en-GB"/>
              </w:rPr>
              <w:t xml:space="preserve"> submitting your work.</w:t>
            </w:r>
          </w:p>
        </w:tc>
      </w:tr>
      <w:tr w:rsidR="00841E85" w:rsidRPr="00841E85" w14:paraId="49A95271" w14:textId="77777777" w:rsidTr="005F59C8">
        <w:trPr>
          <w:cantSplit/>
          <w:trHeight w:val="415"/>
        </w:trPr>
        <w:tc>
          <w:tcPr>
            <w:tcW w:w="2785" w:type="dxa"/>
            <w:gridSpan w:val="3"/>
            <w:tcBorders>
              <w:top w:val="single" w:sz="4" w:space="0" w:color="auto"/>
              <w:left w:val="thinThickLargeGap" w:sz="24" w:space="0" w:color="auto"/>
              <w:bottom w:val="single" w:sz="4" w:space="0" w:color="auto"/>
              <w:right w:val="single" w:sz="4" w:space="0" w:color="auto"/>
            </w:tcBorders>
          </w:tcPr>
          <w:p w14:paraId="1C175CF6" w14:textId="77777777" w:rsidR="00841E85" w:rsidRPr="00841E85" w:rsidRDefault="00841E85" w:rsidP="00841E85">
            <w:pPr>
              <w:spacing w:after="0" w:line="276" w:lineRule="auto"/>
              <w:ind w:left="113" w:right="113"/>
              <w:rPr>
                <w:rFonts w:ascii="Times New Roman" w:eastAsia="Calibri" w:hAnsi="Times New Roman" w:cs="Times New Roman"/>
                <w:sz w:val="16"/>
                <w:szCs w:val="16"/>
              </w:rPr>
            </w:pPr>
            <w:r w:rsidRPr="00841E85">
              <w:rPr>
                <w:rFonts w:ascii="Times New Roman" w:eastAsia="Calibri" w:hAnsi="Times New Roman" w:cs="Times New Roman"/>
                <w:bCs/>
                <w:sz w:val="18"/>
                <w:szCs w:val="18"/>
              </w:rPr>
              <w:t xml:space="preserve">What do you consider </w:t>
            </w:r>
            <w:proofErr w:type="gramStart"/>
            <w:r w:rsidRPr="00841E85">
              <w:rPr>
                <w:rFonts w:ascii="Times New Roman" w:eastAsia="Calibri" w:hAnsi="Times New Roman" w:cs="Times New Roman"/>
                <w:bCs/>
                <w:sz w:val="18"/>
                <w:szCs w:val="18"/>
              </w:rPr>
              <w:t>to be the</w:t>
            </w:r>
            <w:proofErr w:type="gramEnd"/>
            <w:r w:rsidRPr="00841E85">
              <w:rPr>
                <w:rFonts w:ascii="Times New Roman" w:eastAsia="Calibri" w:hAnsi="Times New Roman" w:cs="Times New Roman"/>
                <w:bCs/>
                <w:sz w:val="18"/>
                <w:szCs w:val="18"/>
              </w:rPr>
              <w:t xml:space="preserve"> best aspects of this work?</w:t>
            </w:r>
          </w:p>
        </w:tc>
        <w:tc>
          <w:tcPr>
            <w:tcW w:w="7930" w:type="dxa"/>
            <w:gridSpan w:val="12"/>
            <w:tcBorders>
              <w:top w:val="single" w:sz="4" w:space="0" w:color="auto"/>
              <w:left w:val="single" w:sz="4" w:space="0" w:color="auto"/>
              <w:bottom w:val="single" w:sz="4" w:space="0" w:color="auto"/>
              <w:right w:val="thinThickLargeGap" w:sz="24" w:space="0" w:color="auto"/>
            </w:tcBorders>
          </w:tcPr>
          <w:p w14:paraId="47560276" w14:textId="77777777" w:rsidR="00841E85" w:rsidRPr="00841E85" w:rsidRDefault="00841E85" w:rsidP="00841E85">
            <w:pPr>
              <w:spacing w:after="0" w:line="240" w:lineRule="auto"/>
              <w:jc w:val="center"/>
              <w:rPr>
                <w:rFonts w:ascii="Times New Roman" w:eastAsia="MS Minngs" w:hAnsi="Times New Roman" w:cs="Times New Roman"/>
                <w:b/>
                <w:bCs/>
                <w:sz w:val="24"/>
                <w:szCs w:val="24"/>
                <w:lang w:eastAsia="en-GB"/>
              </w:rPr>
            </w:pPr>
          </w:p>
        </w:tc>
      </w:tr>
      <w:tr w:rsidR="00841E85" w:rsidRPr="00841E85" w14:paraId="2E61BBCB" w14:textId="77777777" w:rsidTr="005F59C8">
        <w:trPr>
          <w:cantSplit/>
          <w:trHeight w:val="623"/>
        </w:trPr>
        <w:tc>
          <w:tcPr>
            <w:tcW w:w="2785" w:type="dxa"/>
            <w:gridSpan w:val="3"/>
            <w:tcBorders>
              <w:top w:val="single" w:sz="4" w:space="0" w:color="auto"/>
              <w:left w:val="thinThickLargeGap" w:sz="24" w:space="0" w:color="auto"/>
              <w:bottom w:val="single" w:sz="4" w:space="0" w:color="auto"/>
              <w:right w:val="single" w:sz="4" w:space="0" w:color="auto"/>
            </w:tcBorders>
          </w:tcPr>
          <w:p w14:paraId="7FCC9044" w14:textId="77777777" w:rsidR="00841E85" w:rsidRPr="00841E85" w:rsidRDefault="00841E85" w:rsidP="00841E85">
            <w:pPr>
              <w:spacing w:after="0" w:line="276" w:lineRule="auto"/>
              <w:ind w:left="113" w:right="113"/>
              <w:rPr>
                <w:rFonts w:ascii="Times New Roman" w:eastAsia="Calibri" w:hAnsi="Times New Roman" w:cs="Times New Roman"/>
                <w:sz w:val="16"/>
                <w:szCs w:val="16"/>
              </w:rPr>
            </w:pPr>
            <w:r w:rsidRPr="00841E85">
              <w:rPr>
                <w:rFonts w:ascii="Times New Roman" w:eastAsia="Calibri" w:hAnsi="Times New Roman" w:cs="Times New Roman"/>
                <w:bCs/>
                <w:sz w:val="18"/>
                <w:szCs w:val="18"/>
              </w:rPr>
              <w:t xml:space="preserve">Which aspects do you consider </w:t>
            </w:r>
            <w:proofErr w:type="gramStart"/>
            <w:r w:rsidRPr="00841E85">
              <w:rPr>
                <w:rFonts w:ascii="Times New Roman" w:eastAsia="Calibri" w:hAnsi="Times New Roman" w:cs="Times New Roman"/>
                <w:bCs/>
                <w:sz w:val="18"/>
                <w:szCs w:val="18"/>
              </w:rPr>
              <w:t>could have been improved</w:t>
            </w:r>
            <w:proofErr w:type="gramEnd"/>
            <w:r w:rsidRPr="00841E85">
              <w:rPr>
                <w:rFonts w:ascii="Times New Roman" w:eastAsia="Calibri" w:hAnsi="Times New Roman" w:cs="Times New Roman"/>
                <w:bCs/>
                <w:sz w:val="18"/>
                <w:szCs w:val="18"/>
              </w:rPr>
              <w:t xml:space="preserve"> in this piece of work?</w:t>
            </w:r>
          </w:p>
        </w:tc>
        <w:tc>
          <w:tcPr>
            <w:tcW w:w="7930" w:type="dxa"/>
            <w:gridSpan w:val="12"/>
            <w:tcBorders>
              <w:top w:val="single" w:sz="4" w:space="0" w:color="auto"/>
              <w:left w:val="single" w:sz="4" w:space="0" w:color="auto"/>
              <w:bottom w:val="single" w:sz="4" w:space="0" w:color="auto"/>
              <w:right w:val="thinThickLargeGap" w:sz="24" w:space="0" w:color="auto"/>
            </w:tcBorders>
          </w:tcPr>
          <w:p w14:paraId="65C76B06" w14:textId="77777777" w:rsidR="00841E85" w:rsidRPr="00841E85" w:rsidRDefault="00841E85" w:rsidP="00841E85">
            <w:pPr>
              <w:spacing w:after="0" w:line="240" w:lineRule="auto"/>
              <w:jc w:val="center"/>
              <w:rPr>
                <w:rFonts w:ascii="Times New Roman" w:eastAsia="MS Minngs" w:hAnsi="Times New Roman" w:cs="Times New Roman"/>
                <w:b/>
                <w:bCs/>
                <w:sz w:val="24"/>
                <w:szCs w:val="24"/>
                <w:lang w:eastAsia="en-GB"/>
              </w:rPr>
            </w:pPr>
          </w:p>
        </w:tc>
      </w:tr>
      <w:tr w:rsidR="00841E85" w:rsidRPr="00841E85" w14:paraId="41E88CA3" w14:textId="77777777" w:rsidTr="005F59C8">
        <w:trPr>
          <w:cantSplit/>
          <w:trHeight w:val="616"/>
        </w:trPr>
        <w:tc>
          <w:tcPr>
            <w:tcW w:w="2785" w:type="dxa"/>
            <w:gridSpan w:val="3"/>
            <w:tcBorders>
              <w:top w:val="single" w:sz="4" w:space="0" w:color="auto"/>
              <w:left w:val="thinThickLargeGap" w:sz="24" w:space="0" w:color="auto"/>
              <w:bottom w:val="single" w:sz="4" w:space="0" w:color="auto"/>
              <w:right w:val="single" w:sz="4" w:space="0" w:color="auto"/>
            </w:tcBorders>
          </w:tcPr>
          <w:p w14:paraId="766E22D3" w14:textId="77777777" w:rsidR="00841E85" w:rsidRPr="00841E85" w:rsidRDefault="00841E85" w:rsidP="00841E85">
            <w:pPr>
              <w:spacing w:after="0" w:line="276" w:lineRule="auto"/>
              <w:ind w:left="113" w:right="113"/>
              <w:rPr>
                <w:rFonts w:ascii="Times New Roman" w:eastAsia="Calibri" w:hAnsi="Times New Roman" w:cs="Times New Roman"/>
                <w:sz w:val="16"/>
                <w:szCs w:val="16"/>
              </w:rPr>
            </w:pPr>
            <w:r w:rsidRPr="00841E85">
              <w:rPr>
                <w:rFonts w:ascii="Times New Roman" w:eastAsia="Calibri" w:hAnsi="Times New Roman" w:cs="Times New Roman"/>
                <w:bCs/>
                <w:sz w:val="18"/>
                <w:szCs w:val="18"/>
              </w:rPr>
              <w:t>What have you found most satisfying whilst undertaking this submission?</w:t>
            </w:r>
          </w:p>
        </w:tc>
        <w:tc>
          <w:tcPr>
            <w:tcW w:w="7930" w:type="dxa"/>
            <w:gridSpan w:val="12"/>
            <w:tcBorders>
              <w:top w:val="single" w:sz="4" w:space="0" w:color="auto"/>
              <w:left w:val="single" w:sz="4" w:space="0" w:color="auto"/>
              <w:bottom w:val="single" w:sz="4" w:space="0" w:color="auto"/>
              <w:right w:val="thinThickLargeGap" w:sz="24" w:space="0" w:color="auto"/>
            </w:tcBorders>
          </w:tcPr>
          <w:p w14:paraId="7A3AEED0" w14:textId="77777777" w:rsidR="00841E85" w:rsidRPr="00841E85" w:rsidRDefault="00841E85" w:rsidP="00841E85">
            <w:pPr>
              <w:spacing w:after="0" w:line="240" w:lineRule="auto"/>
              <w:jc w:val="center"/>
              <w:rPr>
                <w:rFonts w:ascii="Times New Roman" w:eastAsia="MS Minngs" w:hAnsi="Times New Roman" w:cs="Times New Roman"/>
                <w:b/>
                <w:bCs/>
                <w:sz w:val="24"/>
                <w:szCs w:val="24"/>
                <w:lang w:eastAsia="en-GB"/>
              </w:rPr>
            </w:pPr>
          </w:p>
        </w:tc>
      </w:tr>
      <w:tr w:rsidR="00841E85" w:rsidRPr="00841E85" w14:paraId="17B46AA1" w14:textId="77777777" w:rsidTr="005F59C8">
        <w:trPr>
          <w:cantSplit/>
          <w:trHeight w:val="237"/>
        </w:trPr>
        <w:tc>
          <w:tcPr>
            <w:tcW w:w="2256" w:type="dxa"/>
            <w:vMerge w:val="restart"/>
            <w:tcBorders>
              <w:top w:val="single" w:sz="4" w:space="0" w:color="auto"/>
              <w:left w:val="thinThickLargeGap" w:sz="24" w:space="0" w:color="auto"/>
              <w:bottom w:val="single" w:sz="6" w:space="0" w:color="auto"/>
            </w:tcBorders>
          </w:tcPr>
          <w:p w14:paraId="1168126C" w14:textId="77777777" w:rsidR="00841E85" w:rsidRPr="00841E85" w:rsidRDefault="00841E85" w:rsidP="00841E85">
            <w:pPr>
              <w:spacing w:after="0" w:line="240" w:lineRule="auto"/>
              <w:rPr>
                <w:rFonts w:ascii="Times New Roman" w:eastAsia="MS Minngs" w:hAnsi="Times New Roman" w:cs="Times New Roman"/>
                <w:b/>
                <w:bCs/>
                <w:sz w:val="24"/>
                <w:szCs w:val="24"/>
                <w:lang w:eastAsia="en-GB"/>
              </w:rPr>
            </w:pPr>
          </w:p>
          <w:p w14:paraId="60977E77" w14:textId="77777777" w:rsidR="00841E85" w:rsidRPr="00841E85" w:rsidRDefault="00841E85" w:rsidP="00841E85">
            <w:pPr>
              <w:spacing w:after="0" w:line="240" w:lineRule="auto"/>
              <w:jc w:val="center"/>
              <w:rPr>
                <w:rFonts w:ascii="Times New Roman" w:eastAsia="MS Minngs" w:hAnsi="Times New Roman" w:cs="Times New Roman"/>
                <w:b/>
                <w:bCs/>
                <w:sz w:val="24"/>
                <w:szCs w:val="24"/>
                <w:lang w:eastAsia="en-GB"/>
              </w:rPr>
            </w:pPr>
            <w:r w:rsidRPr="00841E85">
              <w:rPr>
                <w:rFonts w:ascii="Times New Roman" w:eastAsia="MS Minngs" w:hAnsi="Times New Roman" w:cs="Times New Roman"/>
                <w:b/>
                <w:bCs/>
                <w:sz w:val="24"/>
                <w:szCs w:val="24"/>
                <w:lang w:eastAsia="en-GB"/>
              </w:rPr>
              <w:t>ASSESSMENT CRITERIA</w:t>
            </w:r>
          </w:p>
        </w:tc>
        <w:tc>
          <w:tcPr>
            <w:tcW w:w="528" w:type="dxa"/>
            <w:gridSpan w:val="2"/>
            <w:vMerge w:val="restart"/>
            <w:tcBorders>
              <w:top w:val="single" w:sz="4" w:space="0" w:color="auto"/>
              <w:bottom w:val="single" w:sz="6" w:space="0" w:color="auto"/>
              <w:right w:val="single" w:sz="6" w:space="0" w:color="auto"/>
            </w:tcBorders>
            <w:textDirection w:val="btLr"/>
          </w:tcPr>
          <w:p w14:paraId="2EDB9524" w14:textId="77777777" w:rsidR="00841E85" w:rsidRPr="00841E85" w:rsidRDefault="00841E85" w:rsidP="00841E85">
            <w:pPr>
              <w:spacing w:after="0" w:line="276" w:lineRule="auto"/>
              <w:ind w:left="113" w:right="113"/>
              <w:rPr>
                <w:rFonts w:ascii="Calibri" w:eastAsia="Calibri" w:hAnsi="Calibri" w:cs="Times New Roman"/>
                <w:sz w:val="16"/>
                <w:szCs w:val="16"/>
              </w:rPr>
            </w:pPr>
            <w:r w:rsidRPr="00841E85">
              <w:rPr>
                <w:rFonts w:ascii="Calibri" w:eastAsia="Calibri" w:hAnsi="Calibri" w:cs="Times New Roman"/>
                <w:sz w:val="16"/>
                <w:szCs w:val="16"/>
              </w:rPr>
              <w:t>Learning</w:t>
            </w:r>
          </w:p>
          <w:p w14:paraId="38F54DDC" w14:textId="77777777" w:rsidR="00841E85" w:rsidRPr="00841E85" w:rsidRDefault="00841E85" w:rsidP="00841E85">
            <w:pPr>
              <w:spacing w:after="0" w:line="276" w:lineRule="auto"/>
              <w:ind w:left="113" w:right="113"/>
              <w:rPr>
                <w:rFonts w:ascii="Calibri" w:eastAsia="Calibri" w:hAnsi="Calibri" w:cs="Times New Roman"/>
                <w:sz w:val="16"/>
                <w:szCs w:val="16"/>
              </w:rPr>
            </w:pPr>
            <w:r w:rsidRPr="00841E85">
              <w:rPr>
                <w:rFonts w:ascii="Calibri" w:eastAsia="Calibri" w:hAnsi="Calibri" w:cs="Times New Roman"/>
                <w:sz w:val="16"/>
                <w:szCs w:val="16"/>
              </w:rPr>
              <w:t>Outcomes</w:t>
            </w:r>
          </w:p>
          <w:p w14:paraId="35B8CB36" w14:textId="77777777" w:rsidR="00841E85" w:rsidRPr="00841E85" w:rsidRDefault="00841E85" w:rsidP="00841E85">
            <w:pPr>
              <w:spacing w:after="0" w:line="276" w:lineRule="auto"/>
              <w:ind w:left="113" w:right="113"/>
              <w:rPr>
                <w:rFonts w:ascii="Calibri" w:eastAsia="Calibri" w:hAnsi="Calibri" w:cs="Times New Roman"/>
                <w:sz w:val="16"/>
                <w:szCs w:val="16"/>
              </w:rPr>
            </w:pPr>
          </w:p>
          <w:p w14:paraId="0D58ABBD" w14:textId="77777777" w:rsidR="00841E85" w:rsidRPr="00841E85" w:rsidRDefault="00841E85" w:rsidP="00841E85">
            <w:pPr>
              <w:spacing w:after="0" w:line="240" w:lineRule="auto"/>
              <w:ind w:left="113" w:right="113"/>
              <w:jc w:val="center"/>
              <w:rPr>
                <w:rFonts w:ascii="Times New Roman" w:eastAsia="MS Minngs" w:hAnsi="Times New Roman" w:cs="Times New Roman"/>
                <w:b/>
                <w:bCs/>
                <w:sz w:val="16"/>
                <w:szCs w:val="16"/>
                <w:lang w:eastAsia="en-GB"/>
              </w:rPr>
            </w:pPr>
          </w:p>
        </w:tc>
        <w:tc>
          <w:tcPr>
            <w:tcW w:w="7930" w:type="dxa"/>
            <w:gridSpan w:val="12"/>
            <w:tcBorders>
              <w:top w:val="single" w:sz="4" w:space="0" w:color="auto"/>
              <w:left w:val="single" w:sz="6" w:space="0" w:color="auto"/>
              <w:bottom w:val="single" w:sz="6" w:space="0" w:color="auto"/>
              <w:right w:val="thinThickLargeGap" w:sz="24" w:space="0" w:color="auto"/>
            </w:tcBorders>
          </w:tcPr>
          <w:p w14:paraId="1DC13253" w14:textId="77777777" w:rsidR="00841E85" w:rsidRPr="00841E85" w:rsidRDefault="00841E85" w:rsidP="00841E85">
            <w:pPr>
              <w:spacing w:after="0" w:line="240" w:lineRule="auto"/>
              <w:jc w:val="center"/>
              <w:rPr>
                <w:rFonts w:ascii="Times New Roman" w:eastAsia="MS Minngs" w:hAnsi="Times New Roman" w:cs="Times New Roman"/>
                <w:b/>
                <w:bCs/>
                <w:sz w:val="24"/>
                <w:szCs w:val="24"/>
                <w:lang w:eastAsia="en-GB"/>
              </w:rPr>
            </w:pPr>
            <w:r w:rsidRPr="00841E85">
              <w:rPr>
                <w:rFonts w:ascii="Times New Roman" w:eastAsia="MS Minngs" w:hAnsi="Times New Roman" w:cs="Times New Roman"/>
                <w:b/>
                <w:bCs/>
                <w:sz w:val="24"/>
                <w:szCs w:val="24"/>
                <w:lang w:eastAsia="en-GB"/>
              </w:rPr>
              <w:t>GRADE</w:t>
            </w:r>
          </w:p>
        </w:tc>
      </w:tr>
      <w:tr w:rsidR="00841E85" w:rsidRPr="00841E85" w14:paraId="25613BDD" w14:textId="77777777" w:rsidTr="005F59C8">
        <w:trPr>
          <w:gridAfter w:val="1"/>
          <w:wAfter w:w="7" w:type="dxa"/>
          <w:cantSplit/>
          <w:trHeight w:val="497"/>
        </w:trPr>
        <w:tc>
          <w:tcPr>
            <w:tcW w:w="2256" w:type="dxa"/>
            <w:vMerge/>
            <w:tcBorders>
              <w:top w:val="single" w:sz="6" w:space="0" w:color="auto"/>
              <w:left w:val="thinThickLargeGap" w:sz="24" w:space="0" w:color="auto"/>
              <w:bottom w:val="single" w:sz="6" w:space="0" w:color="auto"/>
            </w:tcBorders>
          </w:tcPr>
          <w:p w14:paraId="7F6B591C" w14:textId="77777777" w:rsidR="00841E85" w:rsidRPr="00841E85" w:rsidRDefault="00841E85" w:rsidP="00841E85">
            <w:pPr>
              <w:spacing w:after="0" w:line="240" w:lineRule="auto"/>
              <w:rPr>
                <w:rFonts w:ascii="Times New Roman" w:eastAsia="MS Minngs" w:hAnsi="Times New Roman" w:cs="Times New Roman"/>
                <w:b/>
                <w:bCs/>
                <w:sz w:val="24"/>
                <w:szCs w:val="24"/>
                <w:lang w:eastAsia="en-GB"/>
              </w:rPr>
            </w:pPr>
          </w:p>
        </w:tc>
        <w:tc>
          <w:tcPr>
            <w:tcW w:w="528" w:type="dxa"/>
            <w:gridSpan w:val="2"/>
            <w:vMerge/>
            <w:tcBorders>
              <w:top w:val="single" w:sz="6" w:space="0" w:color="auto"/>
              <w:bottom w:val="single" w:sz="6" w:space="0" w:color="auto"/>
              <w:right w:val="single" w:sz="6" w:space="0" w:color="auto"/>
            </w:tcBorders>
          </w:tcPr>
          <w:p w14:paraId="544670F8" w14:textId="77777777" w:rsidR="00841E85" w:rsidRPr="00841E85" w:rsidRDefault="00841E85" w:rsidP="00841E85">
            <w:pPr>
              <w:spacing w:after="0" w:line="240" w:lineRule="auto"/>
              <w:rPr>
                <w:rFonts w:ascii="Times New Roman" w:eastAsia="MS Minngs" w:hAnsi="Times New Roman" w:cs="Times New Roman"/>
                <w:b/>
                <w:bCs/>
                <w:sz w:val="24"/>
                <w:szCs w:val="24"/>
                <w:lang w:eastAsia="en-GB"/>
              </w:rPr>
            </w:pPr>
          </w:p>
        </w:tc>
        <w:tc>
          <w:tcPr>
            <w:tcW w:w="902" w:type="dxa"/>
            <w:tcBorders>
              <w:top w:val="single" w:sz="6" w:space="0" w:color="auto"/>
              <w:left w:val="single" w:sz="6" w:space="0" w:color="auto"/>
              <w:right w:val="single" w:sz="6" w:space="0" w:color="auto"/>
            </w:tcBorders>
          </w:tcPr>
          <w:p w14:paraId="2D68C637"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Poor</w:t>
            </w:r>
          </w:p>
          <w:p w14:paraId="278909F1"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&lt; 20%</w:t>
            </w:r>
          </w:p>
          <w:p w14:paraId="4F4F33D9" w14:textId="77777777" w:rsidR="00841E85" w:rsidRPr="00841E85" w:rsidRDefault="00841E85" w:rsidP="00841E85">
            <w:pPr>
              <w:spacing w:after="0" w:line="240" w:lineRule="auto"/>
              <w:jc w:val="center"/>
              <w:rPr>
                <w:rFonts w:ascii="Times New Roman" w:eastAsia="MS Minngs" w:hAnsi="Times New Roman" w:cs="Times New Roman"/>
                <w:sz w:val="16"/>
                <w:szCs w:val="16"/>
                <w:lang w:eastAsia="en-GB"/>
              </w:rPr>
            </w:pPr>
          </w:p>
        </w:tc>
        <w:tc>
          <w:tcPr>
            <w:tcW w:w="903" w:type="dxa"/>
            <w:tcBorders>
              <w:top w:val="single" w:sz="6" w:space="0" w:color="auto"/>
              <w:left w:val="single" w:sz="6" w:space="0" w:color="auto"/>
              <w:right w:val="single" w:sz="6" w:space="0" w:color="auto"/>
            </w:tcBorders>
          </w:tcPr>
          <w:p w14:paraId="2C84E8BF" w14:textId="77777777" w:rsidR="00841E85" w:rsidRPr="00841E85" w:rsidRDefault="00841E85" w:rsidP="00841E85">
            <w:pPr>
              <w:spacing w:after="0" w:line="240" w:lineRule="auto"/>
              <w:jc w:val="center"/>
              <w:rPr>
                <w:rFonts w:ascii="Times New Roman" w:eastAsia="MS Minngs" w:hAnsi="Times New Roman" w:cs="Times New Roman"/>
                <w:b/>
                <w:sz w:val="16"/>
                <w:szCs w:val="16"/>
                <w:lang w:eastAsia="en-GB"/>
              </w:rPr>
            </w:pPr>
            <w:r w:rsidRPr="00841E85">
              <w:rPr>
                <w:rFonts w:ascii="Times New Roman" w:eastAsia="MS Minngs" w:hAnsi="Times New Roman" w:cs="Times New Roman"/>
                <w:b/>
                <w:sz w:val="16"/>
                <w:szCs w:val="16"/>
                <w:lang w:eastAsia="en-GB"/>
              </w:rPr>
              <w:t>Weak</w:t>
            </w:r>
          </w:p>
          <w:p w14:paraId="01E1A3DC" w14:textId="77777777" w:rsidR="00841E85" w:rsidRPr="00841E85" w:rsidRDefault="00841E85" w:rsidP="00841E85">
            <w:pPr>
              <w:spacing w:after="0" w:line="240" w:lineRule="auto"/>
              <w:jc w:val="center"/>
              <w:rPr>
                <w:rFonts w:ascii="Times New Roman" w:eastAsia="MS Minngs" w:hAnsi="Times New Roman" w:cs="Times New Roman"/>
                <w:b/>
                <w:sz w:val="16"/>
                <w:szCs w:val="16"/>
                <w:lang w:eastAsia="en-GB"/>
              </w:rPr>
            </w:pPr>
            <w:r w:rsidRPr="00841E85">
              <w:rPr>
                <w:rFonts w:ascii="Times New Roman" w:eastAsia="MS Minngs" w:hAnsi="Times New Roman" w:cs="Times New Roman"/>
                <w:b/>
                <w:sz w:val="16"/>
                <w:szCs w:val="16"/>
                <w:lang w:eastAsia="en-GB"/>
              </w:rPr>
              <w:t>20-29%</w:t>
            </w:r>
          </w:p>
        </w:tc>
        <w:tc>
          <w:tcPr>
            <w:tcW w:w="902" w:type="dxa"/>
            <w:gridSpan w:val="2"/>
            <w:tcBorders>
              <w:top w:val="single" w:sz="6" w:space="0" w:color="auto"/>
              <w:left w:val="single" w:sz="6" w:space="0" w:color="auto"/>
              <w:right w:val="single" w:sz="6" w:space="0" w:color="auto"/>
            </w:tcBorders>
          </w:tcPr>
          <w:p w14:paraId="4857D270"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Unsatisfactory</w:t>
            </w:r>
          </w:p>
          <w:p w14:paraId="6C30F046"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30-39%</w:t>
            </w:r>
          </w:p>
        </w:tc>
        <w:tc>
          <w:tcPr>
            <w:tcW w:w="903" w:type="dxa"/>
            <w:tcBorders>
              <w:top w:val="single" w:sz="6" w:space="0" w:color="auto"/>
              <w:left w:val="single" w:sz="6" w:space="0" w:color="auto"/>
              <w:bottom w:val="single" w:sz="6" w:space="0" w:color="auto"/>
              <w:right w:val="single" w:sz="6" w:space="0" w:color="auto"/>
            </w:tcBorders>
          </w:tcPr>
          <w:p w14:paraId="2C7E9941"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Satisfactory</w:t>
            </w:r>
          </w:p>
          <w:p w14:paraId="0FCA14C7"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40 – 49%</w:t>
            </w:r>
          </w:p>
        </w:tc>
        <w:tc>
          <w:tcPr>
            <w:tcW w:w="902" w:type="dxa"/>
            <w:tcBorders>
              <w:top w:val="single" w:sz="6" w:space="0" w:color="auto"/>
              <w:left w:val="single" w:sz="6" w:space="0" w:color="auto"/>
              <w:bottom w:val="single" w:sz="6" w:space="0" w:color="auto"/>
              <w:right w:val="single" w:sz="6" w:space="0" w:color="auto"/>
            </w:tcBorders>
          </w:tcPr>
          <w:p w14:paraId="568BD8AE"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Good</w:t>
            </w:r>
          </w:p>
          <w:p w14:paraId="4E046280"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50 – 59%</w:t>
            </w:r>
          </w:p>
        </w:tc>
        <w:tc>
          <w:tcPr>
            <w:tcW w:w="903" w:type="dxa"/>
            <w:tcBorders>
              <w:top w:val="single" w:sz="6" w:space="0" w:color="auto"/>
              <w:left w:val="single" w:sz="6" w:space="0" w:color="auto"/>
              <w:bottom w:val="single" w:sz="6" w:space="0" w:color="auto"/>
              <w:right w:val="single" w:sz="6" w:space="0" w:color="auto"/>
            </w:tcBorders>
          </w:tcPr>
          <w:p w14:paraId="1943B9CB"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Very Good</w:t>
            </w:r>
          </w:p>
          <w:p w14:paraId="563B6CCC"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60 – 69%</w:t>
            </w:r>
          </w:p>
        </w:tc>
        <w:tc>
          <w:tcPr>
            <w:tcW w:w="902" w:type="dxa"/>
            <w:gridSpan w:val="2"/>
            <w:tcBorders>
              <w:top w:val="single" w:sz="6" w:space="0" w:color="auto"/>
              <w:left w:val="single" w:sz="6" w:space="0" w:color="auto"/>
              <w:right w:val="single" w:sz="6" w:space="0" w:color="auto"/>
            </w:tcBorders>
          </w:tcPr>
          <w:p w14:paraId="40C9B5F6"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Excellent</w:t>
            </w:r>
          </w:p>
          <w:p w14:paraId="15566EC5"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70 – 84%</w:t>
            </w:r>
          </w:p>
        </w:tc>
        <w:tc>
          <w:tcPr>
            <w:tcW w:w="903" w:type="dxa"/>
            <w:tcBorders>
              <w:top w:val="single" w:sz="6" w:space="0" w:color="auto"/>
              <w:left w:val="single" w:sz="6" w:space="0" w:color="auto"/>
              <w:right w:val="single" w:sz="6" w:space="0" w:color="auto"/>
            </w:tcBorders>
          </w:tcPr>
          <w:p w14:paraId="2FE42B39"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Exceptional</w:t>
            </w:r>
          </w:p>
          <w:p w14:paraId="5F5AF143" w14:textId="77777777" w:rsidR="00841E85" w:rsidRPr="00841E85" w:rsidRDefault="00841E85" w:rsidP="00841E85">
            <w:pPr>
              <w:spacing w:after="0" w:line="240" w:lineRule="auto"/>
              <w:jc w:val="center"/>
              <w:rPr>
                <w:rFonts w:ascii="Times New Roman" w:eastAsia="MS Minngs" w:hAnsi="Times New Roman" w:cs="Times New Roman"/>
                <w:b/>
                <w:bCs/>
                <w:sz w:val="16"/>
                <w:szCs w:val="16"/>
                <w:lang w:eastAsia="en-GB"/>
              </w:rPr>
            </w:pPr>
            <w:r w:rsidRPr="00841E85">
              <w:rPr>
                <w:rFonts w:ascii="Times New Roman" w:eastAsia="MS Minngs" w:hAnsi="Times New Roman" w:cs="Times New Roman"/>
                <w:b/>
                <w:bCs/>
                <w:sz w:val="16"/>
                <w:szCs w:val="16"/>
                <w:lang w:eastAsia="en-GB"/>
              </w:rPr>
              <w:t>85– 100%</w:t>
            </w:r>
          </w:p>
        </w:tc>
        <w:tc>
          <w:tcPr>
            <w:tcW w:w="704" w:type="dxa"/>
            <w:tcBorders>
              <w:top w:val="single" w:sz="6" w:space="0" w:color="auto"/>
              <w:left w:val="single" w:sz="6" w:space="0" w:color="auto"/>
              <w:bottom w:val="single" w:sz="6" w:space="0" w:color="auto"/>
              <w:right w:val="thinThickLargeGap" w:sz="24" w:space="0" w:color="auto"/>
            </w:tcBorders>
          </w:tcPr>
          <w:p w14:paraId="3EE68316"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p>
          <w:p w14:paraId="2C3FC47A"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 xml:space="preserve">  %</w:t>
            </w:r>
          </w:p>
        </w:tc>
      </w:tr>
      <w:tr w:rsidR="00841E85" w:rsidRPr="00841E85" w14:paraId="459C7369" w14:textId="77777777" w:rsidTr="005F59C8">
        <w:trPr>
          <w:gridAfter w:val="1"/>
          <w:wAfter w:w="7" w:type="dxa"/>
          <w:trHeight w:val="534"/>
        </w:trPr>
        <w:tc>
          <w:tcPr>
            <w:tcW w:w="2256" w:type="dxa"/>
            <w:tcBorders>
              <w:top w:val="single" w:sz="6" w:space="0" w:color="auto"/>
              <w:left w:val="thinThickLargeGap" w:sz="24" w:space="0" w:color="auto"/>
              <w:bottom w:val="single" w:sz="6" w:space="0" w:color="auto"/>
            </w:tcBorders>
          </w:tcPr>
          <w:p w14:paraId="1E4241F6"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Cs/>
                <w:sz w:val="18"/>
                <w:szCs w:val="18"/>
                <w:lang w:eastAsia="en-GB"/>
              </w:rPr>
              <w:t xml:space="preserve">Overview of setting and evaluation of practical activities </w:t>
            </w:r>
          </w:p>
        </w:tc>
        <w:tc>
          <w:tcPr>
            <w:tcW w:w="528" w:type="dxa"/>
            <w:gridSpan w:val="2"/>
            <w:tcBorders>
              <w:top w:val="single" w:sz="6" w:space="0" w:color="auto"/>
              <w:bottom w:val="single" w:sz="6" w:space="0" w:color="auto"/>
              <w:right w:val="single" w:sz="6" w:space="0" w:color="auto"/>
            </w:tcBorders>
          </w:tcPr>
          <w:p w14:paraId="6EE94871" w14:textId="77777777" w:rsidR="00841E85" w:rsidRPr="00841E85" w:rsidRDefault="00841E85" w:rsidP="00841E85">
            <w:pPr>
              <w:spacing w:after="0" w:line="240" w:lineRule="auto"/>
              <w:jc w:val="center"/>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3</w:t>
            </w:r>
          </w:p>
        </w:tc>
        <w:tc>
          <w:tcPr>
            <w:tcW w:w="902" w:type="dxa"/>
            <w:tcBorders>
              <w:left w:val="single" w:sz="6" w:space="0" w:color="auto"/>
              <w:right w:val="single" w:sz="6" w:space="0" w:color="auto"/>
            </w:tcBorders>
          </w:tcPr>
          <w:p w14:paraId="068CFB3C"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left w:val="single" w:sz="6" w:space="0" w:color="auto"/>
              <w:right w:val="single" w:sz="6" w:space="0" w:color="auto"/>
            </w:tcBorders>
          </w:tcPr>
          <w:p w14:paraId="698EDABA"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2" w:type="dxa"/>
            <w:gridSpan w:val="2"/>
            <w:tcBorders>
              <w:left w:val="single" w:sz="6" w:space="0" w:color="auto"/>
              <w:right w:val="single" w:sz="6" w:space="0" w:color="auto"/>
            </w:tcBorders>
          </w:tcPr>
          <w:p w14:paraId="2869F8AC"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top w:val="single" w:sz="6" w:space="0" w:color="auto"/>
              <w:left w:val="single" w:sz="6" w:space="0" w:color="auto"/>
              <w:bottom w:val="single" w:sz="6" w:space="0" w:color="auto"/>
              <w:right w:val="single" w:sz="6" w:space="0" w:color="auto"/>
            </w:tcBorders>
          </w:tcPr>
          <w:p w14:paraId="0475B5EE"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2" w:type="dxa"/>
            <w:tcBorders>
              <w:top w:val="single" w:sz="6" w:space="0" w:color="auto"/>
              <w:left w:val="single" w:sz="6" w:space="0" w:color="auto"/>
              <w:bottom w:val="single" w:sz="6" w:space="0" w:color="auto"/>
              <w:right w:val="single" w:sz="6" w:space="0" w:color="auto"/>
            </w:tcBorders>
          </w:tcPr>
          <w:p w14:paraId="32D11DF7"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top w:val="single" w:sz="6" w:space="0" w:color="auto"/>
              <w:left w:val="single" w:sz="6" w:space="0" w:color="auto"/>
              <w:bottom w:val="single" w:sz="6" w:space="0" w:color="auto"/>
              <w:right w:val="single" w:sz="6" w:space="0" w:color="auto"/>
            </w:tcBorders>
          </w:tcPr>
          <w:p w14:paraId="1B77508B" w14:textId="77777777" w:rsidR="00841E85" w:rsidRPr="00841E85" w:rsidRDefault="00841E85" w:rsidP="00841E85">
            <w:pPr>
              <w:spacing w:after="0" w:line="240" w:lineRule="auto"/>
              <w:jc w:val="right"/>
              <w:rPr>
                <w:rFonts w:ascii="Times New Roman" w:eastAsia="MS Minngs" w:hAnsi="Times New Roman" w:cs="Times New Roman"/>
                <w:sz w:val="24"/>
                <w:szCs w:val="24"/>
                <w:lang w:eastAsia="en-GB"/>
              </w:rPr>
            </w:pPr>
          </w:p>
        </w:tc>
        <w:tc>
          <w:tcPr>
            <w:tcW w:w="902" w:type="dxa"/>
            <w:gridSpan w:val="2"/>
            <w:tcBorders>
              <w:left w:val="single" w:sz="6" w:space="0" w:color="auto"/>
              <w:right w:val="single" w:sz="6" w:space="0" w:color="auto"/>
            </w:tcBorders>
          </w:tcPr>
          <w:p w14:paraId="4B59A6BB"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left w:val="single" w:sz="6" w:space="0" w:color="auto"/>
              <w:right w:val="single" w:sz="6" w:space="0" w:color="auto"/>
            </w:tcBorders>
          </w:tcPr>
          <w:p w14:paraId="495E43A7"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704" w:type="dxa"/>
            <w:tcBorders>
              <w:top w:val="single" w:sz="6" w:space="0" w:color="auto"/>
              <w:left w:val="single" w:sz="6" w:space="0" w:color="auto"/>
              <w:bottom w:val="single" w:sz="6" w:space="0" w:color="auto"/>
              <w:right w:val="thinThickLargeGap" w:sz="24" w:space="0" w:color="auto"/>
            </w:tcBorders>
          </w:tcPr>
          <w:p w14:paraId="405630D7"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30%</w:t>
            </w:r>
          </w:p>
        </w:tc>
      </w:tr>
      <w:tr w:rsidR="00841E85" w:rsidRPr="00841E85" w14:paraId="267D177C" w14:textId="77777777" w:rsidTr="005F59C8">
        <w:trPr>
          <w:gridAfter w:val="1"/>
          <w:wAfter w:w="7" w:type="dxa"/>
          <w:trHeight w:val="1255"/>
        </w:trPr>
        <w:tc>
          <w:tcPr>
            <w:tcW w:w="2256" w:type="dxa"/>
            <w:tcBorders>
              <w:top w:val="single" w:sz="6" w:space="0" w:color="auto"/>
              <w:left w:val="thinThickLargeGap" w:sz="24" w:space="0" w:color="auto"/>
              <w:bottom w:val="single" w:sz="6" w:space="0" w:color="auto"/>
            </w:tcBorders>
          </w:tcPr>
          <w:p w14:paraId="1E044BAD" w14:textId="77777777" w:rsidR="00841E85" w:rsidRPr="00841E85" w:rsidRDefault="00841E85" w:rsidP="00841E85">
            <w:pPr>
              <w:spacing w:after="0" w:line="240" w:lineRule="auto"/>
              <w:rPr>
                <w:rFonts w:ascii="Times New Roman" w:eastAsia="MS Minngs" w:hAnsi="Times New Roman" w:cs="Times New Roman"/>
                <w:bCs/>
                <w:sz w:val="18"/>
                <w:szCs w:val="18"/>
                <w:lang w:eastAsia="en-GB"/>
              </w:rPr>
            </w:pPr>
            <w:r w:rsidRPr="00841E85">
              <w:rPr>
                <w:rFonts w:ascii="Times New Roman" w:eastAsia="MS Minngs" w:hAnsi="Times New Roman" w:cs="Times New Roman"/>
                <w:bCs/>
                <w:sz w:val="18"/>
                <w:szCs w:val="18"/>
                <w:lang w:eastAsia="en-GB"/>
              </w:rPr>
              <w:t>Reflection and analysis of practical delivery. Linking reflections to child development, motor development theory and implications for future practice</w:t>
            </w:r>
          </w:p>
        </w:tc>
        <w:tc>
          <w:tcPr>
            <w:tcW w:w="528" w:type="dxa"/>
            <w:gridSpan w:val="2"/>
            <w:tcBorders>
              <w:top w:val="single" w:sz="6" w:space="0" w:color="auto"/>
              <w:bottom w:val="single" w:sz="6" w:space="0" w:color="auto"/>
              <w:right w:val="single" w:sz="6" w:space="0" w:color="auto"/>
            </w:tcBorders>
          </w:tcPr>
          <w:p w14:paraId="25D7FF18" w14:textId="77777777" w:rsidR="00841E85" w:rsidRPr="00841E85" w:rsidRDefault="00841E85" w:rsidP="00841E85">
            <w:pPr>
              <w:spacing w:after="0" w:line="240" w:lineRule="auto"/>
              <w:jc w:val="center"/>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2,3</w:t>
            </w:r>
          </w:p>
        </w:tc>
        <w:tc>
          <w:tcPr>
            <w:tcW w:w="902" w:type="dxa"/>
            <w:tcBorders>
              <w:left w:val="single" w:sz="6" w:space="0" w:color="auto"/>
              <w:right w:val="single" w:sz="6" w:space="0" w:color="auto"/>
            </w:tcBorders>
          </w:tcPr>
          <w:p w14:paraId="6A620DFD"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left w:val="single" w:sz="6" w:space="0" w:color="auto"/>
              <w:right w:val="single" w:sz="6" w:space="0" w:color="auto"/>
            </w:tcBorders>
          </w:tcPr>
          <w:p w14:paraId="4EBF8DAF"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2" w:type="dxa"/>
            <w:gridSpan w:val="2"/>
            <w:tcBorders>
              <w:left w:val="single" w:sz="6" w:space="0" w:color="auto"/>
              <w:right w:val="single" w:sz="6" w:space="0" w:color="auto"/>
            </w:tcBorders>
          </w:tcPr>
          <w:p w14:paraId="25AB4632"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top w:val="single" w:sz="6" w:space="0" w:color="auto"/>
              <w:left w:val="single" w:sz="6" w:space="0" w:color="auto"/>
              <w:bottom w:val="single" w:sz="6" w:space="0" w:color="auto"/>
              <w:right w:val="single" w:sz="6" w:space="0" w:color="auto"/>
            </w:tcBorders>
          </w:tcPr>
          <w:p w14:paraId="36B0BAEA"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2" w:type="dxa"/>
            <w:tcBorders>
              <w:top w:val="single" w:sz="6" w:space="0" w:color="auto"/>
              <w:left w:val="single" w:sz="6" w:space="0" w:color="auto"/>
              <w:bottom w:val="single" w:sz="6" w:space="0" w:color="auto"/>
              <w:right w:val="single" w:sz="6" w:space="0" w:color="auto"/>
            </w:tcBorders>
          </w:tcPr>
          <w:p w14:paraId="34FF792D"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top w:val="single" w:sz="6" w:space="0" w:color="auto"/>
              <w:left w:val="single" w:sz="6" w:space="0" w:color="auto"/>
              <w:bottom w:val="single" w:sz="6" w:space="0" w:color="auto"/>
              <w:right w:val="single" w:sz="6" w:space="0" w:color="auto"/>
            </w:tcBorders>
          </w:tcPr>
          <w:p w14:paraId="47D888D7" w14:textId="77777777" w:rsidR="00841E85" w:rsidRPr="00841E85" w:rsidRDefault="00841E85" w:rsidP="00841E85">
            <w:pPr>
              <w:spacing w:after="0" w:line="240" w:lineRule="auto"/>
              <w:jc w:val="right"/>
              <w:rPr>
                <w:rFonts w:ascii="Times New Roman" w:eastAsia="MS Minngs" w:hAnsi="Times New Roman" w:cs="Times New Roman"/>
                <w:sz w:val="24"/>
                <w:szCs w:val="24"/>
                <w:lang w:eastAsia="en-GB"/>
              </w:rPr>
            </w:pPr>
          </w:p>
        </w:tc>
        <w:tc>
          <w:tcPr>
            <w:tcW w:w="902" w:type="dxa"/>
            <w:gridSpan w:val="2"/>
            <w:tcBorders>
              <w:left w:val="single" w:sz="6" w:space="0" w:color="auto"/>
              <w:right w:val="single" w:sz="6" w:space="0" w:color="auto"/>
            </w:tcBorders>
          </w:tcPr>
          <w:p w14:paraId="5906839C"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left w:val="single" w:sz="6" w:space="0" w:color="auto"/>
              <w:right w:val="single" w:sz="6" w:space="0" w:color="auto"/>
            </w:tcBorders>
          </w:tcPr>
          <w:p w14:paraId="69F3D9E7"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704" w:type="dxa"/>
            <w:tcBorders>
              <w:top w:val="single" w:sz="6" w:space="0" w:color="auto"/>
              <w:left w:val="single" w:sz="6" w:space="0" w:color="auto"/>
              <w:bottom w:val="single" w:sz="6" w:space="0" w:color="auto"/>
              <w:right w:val="thinThickLargeGap" w:sz="24" w:space="0" w:color="auto"/>
            </w:tcBorders>
          </w:tcPr>
          <w:p w14:paraId="4AFB51C7"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40%</w:t>
            </w:r>
          </w:p>
        </w:tc>
      </w:tr>
      <w:tr w:rsidR="00841E85" w:rsidRPr="00841E85" w14:paraId="3851ED36" w14:textId="77777777" w:rsidTr="005F59C8">
        <w:trPr>
          <w:gridAfter w:val="1"/>
          <w:wAfter w:w="7" w:type="dxa"/>
          <w:trHeight w:val="713"/>
        </w:trPr>
        <w:tc>
          <w:tcPr>
            <w:tcW w:w="2256" w:type="dxa"/>
            <w:tcBorders>
              <w:top w:val="single" w:sz="6" w:space="0" w:color="auto"/>
              <w:left w:val="thinThickLargeGap" w:sz="24" w:space="0" w:color="auto"/>
              <w:bottom w:val="single" w:sz="6" w:space="0" w:color="auto"/>
            </w:tcBorders>
          </w:tcPr>
          <w:p w14:paraId="27FAC1DF" w14:textId="77777777" w:rsidR="00841E85" w:rsidRPr="00841E85" w:rsidRDefault="00841E85" w:rsidP="00841E85">
            <w:pPr>
              <w:spacing w:after="0" w:line="240" w:lineRule="auto"/>
              <w:rPr>
                <w:rFonts w:ascii="Times New Roman" w:eastAsia="MS Minngs" w:hAnsi="Times New Roman" w:cs="Times New Roman"/>
                <w:sz w:val="18"/>
                <w:szCs w:val="18"/>
                <w:lang w:eastAsia="en-GB"/>
              </w:rPr>
            </w:pPr>
            <w:r w:rsidRPr="00841E85">
              <w:rPr>
                <w:rFonts w:ascii="Times New Roman" w:eastAsia="MS Minngs" w:hAnsi="Times New Roman" w:cs="Times New Roman"/>
                <w:bCs/>
                <w:sz w:val="18"/>
                <w:szCs w:val="18"/>
                <w:lang w:eastAsia="en-GB"/>
              </w:rPr>
              <w:t>Analysis of pupils’ physical skills and implications for their development, Physical activity and self-perceptions</w:t>
            </w:r>
          </w:p>
        </w:tc>
        <w:tc>
          <w:tcPr>
            <w:tcW w:w="528" w:type="dxa"/>
            <w:gridSpan w:val="2"/>
            <w:tcBorders>
              <w:top w:val="single" w:sz="6" w:space="0" w:color="auto"/>
              <w:bottom w:val="single" w:sz="6" w:space="0" w:color="auto"/>
              <w:right w:val="single" w:sz="6" w:space="0" w:color="auto"/>
            </w:tcBorders>
          </w:tcPr>
          <w:p w14:paraId="59EC48F9" w14:textId="77777777" w:rsidR="00841E85" w:rsidRPr="00841E85" w:rsidRDefault="00841E85" w:rsidP="00841E85">
            <w:pPr>
              <w:spacing w:after="0" w:line="240" w:lineRule="auto"/>
              <w:jc w:val="center"/>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1, 2</w:t>
            </w:r>
          </w:p>
        </w:tc>
        <w:tc>
          <w:tcPr>
            <w:tcW w:w="902" w:type="dxa"/>
            <w:tcBorders>
              <w:left w:val="single" w:sz="6" w:space="0" w:color="auto"/>
              <w:right w:val="single" w:sz="6" w:space="0" w:color="auto"/>
            </w:tcBorders>
          </w:tcPr>
          <w:p w14:paraId="58B864CD"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left w:val="single" w:sz="6" w:space="0" w:color="auto"/>
              <w:right w:val="single" w:sz="6" w:space="0" w:color="auto"/>
            </w:tcBorders>
          </w:tcPr>
          <w:p w14:paraId="34FFFF57"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2" w:type="dxa"/>
            <w:gridSpan w:val="2"/>
            <w:tcBorders>
              <w:left w:val="single" w:sz="6" w:space="0" w:color="auto"/>
              <w:right w:val="single" w:sz="6" w:space="0" w:color="auto"/>
            </w:tcBorders>
          </w:tcPr>
          <w:p w14:paraId="5BF3718A"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top w:val="single" w:sz="6" w:space="0" w:color="auto"/>
              <w:left w:val="single" w:sz="6" w:space="0" w:color="auto"/>
              <w:bottom w:val="single" w:sz="6" w:space="0" w:color="auto"/>
              <w:right w:val="single" w:sz="6" w:space="0" w:color="auto"/>
            </w:tcBorders>
          </w:tcPr>
          <w:p w14:paraId="2557992B"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2" w:type="dxa"/>
            <w:tcBorders>
              <w:top w:val="single" w:sz="6" w:space="0" w:color="auto"/>
              <w:left w:val="single" w:sz="6" w:space="0" w:color="auto"/>
              <w:bottom w:val="single" w:sz="6" w:space="0" w:color="auto"/>
              <w:right w:val="single" w:sz="6" w:space="0" w:color="auto"/>
            </w:tcBorders>
          </w:tcPr>
          <w:p w14:paraId="2C9BDEE3"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top w:val="single" w:sz="6" w:space="0" w:color="auto"/>
              <w:left w:val="single" w:sz="6" w:space="0" w:color="auto"/>
              <w:bottom w:val="single" w:sz="6" w:space="0" w:color="auto"/>
              <w:right w:val="single" w:sz="6" w:space="0" w:color="auto"/>
            </w:tcBorders>
          </w:tcPr>
          <w:p w14:paraId="72C28341" w14:textId="77777777" w:rsidR="00841E85" w:rsidRPr="00841E85" w:rsidRDefault="00841E85" w:rsidP="00841E85">
            <w:pPr>
              <w:spacing w:after="0" w:line="240" w:lineRule="auto"/>
              <w:jc w:val="right"/>
              <w:rPr>
                <w:rFonts w:ascii="Times New Roman" w:eastAsia="MS Minngs" w:hAnsi="Times New Roman" w:cs="Times New Roman"/>
                <w:sz w:val="24"/>
                <w:szCs w:val="24"/>
                <w:lang w:eastAsia="en-GB"/>
              </w:rPr>
            </w:pPr>
          </w:p>
        </w:tc>
        <w:tc>
          <w:tcPr>
            <w:tcW w:w="902" w:type="dxa"/>
            <w:gridSpan w:val="2"/>
            <w:tcBorders>
              <w:left w:val="single" w:sz="6" w:space="0" w:color="auto"/>
              <w:right w:val="single" w:sz="6" w:space="0" w:color="auto"/>
            </w:tcBorders>
          </w:tcPr>
          <w:p w14:paraId="2B3237D2"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903" w:type="dxa"/>
            <w:tcBorders>
              <w:left w:val="single" w:sz="6" w:space="0" w:color="auto"/>
              <w:right w:val="single" w:sz="6" w:space="0" w:color="auto"/>
            </w:tcBorders>
          </w:tcPr>
          <w:p w14:paraId="409439A6" w14:textId="77777777" w:rsidR="00841E85" w:rsidRPr="00841E85" w:rsidRDefault="00841E85" w:rsidP="00841E85">
            <w:pPr>
              <w:spacing w:after="0" w:line="240" w:lineRule="auto"/>
              <w:jc w:val="center"/>
              <w:rPr>
                <w:rFonts w:ascii="Times New Roman" w:eastAsia="MS Minngs" w:hAnsi="Times New Roman" w:cs="Times New Roman"/>
                <w:sz w:val="18"/>
                <w:szCs w:val="18"/>
                <w:lang w:eastAsia="en-GB"/>
              </w:rPr>
            </w:pPr>
          </w:p>
        </w:tc>
        <w:tc>
          <w:tcPr>
            <w:tcW w:w="704" w:type="dxa"/>
            <w:tcBorders>
              <w:top w:val="single" w:sz="6" w:space="0" w:color="auto"/>
              <w:left w:val="single" w:sz="6" w:space="0" w:color="auto"/>
              <w:bottom w:val="single" w:sz="6" w:space="0" w:color="auto"/>
              <w:right w:val="thinThickLargeGap" w:sz="24" w:space="0" w:color="auto"/>
            </w:tcBorders>
          </w:tcPr>
          <w:p w14:paraId="11745E4A"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30%</w:t>
            </w:r>
          </w:p>
        </w:tc>
      </w:tr>
      <w:tr w:rsidR="00841E85" w:rsidRPr="00841E85" w14:paraId="54DDA4E1" w14:textId="77777777" w:rsidTr="005F59C8">
        <w:trPr>
          <w:cantSplit/>
          <w:trHeight w:val="244"/>
        </w:trPr>
        <w:tc>
          <w:tcPr>
            <w:tcW w:w="10010" w:type="dxa"/>
            <w:gridSpan w:val="13"/>
            <w:tcBorders>
              <w:left w:val="thinThickLargeGap" w:sz="24" w:space="0" w:color="auto"/>
              <w:right w:val="single" w:sz="4" w:space="0" w:color="auto"/>
            </w:tcBorders>
          </w:tcPr>
          <w:p w14:paraId="3A061087" w14:textId="77777777" w:rsidR="00841E85" w:rsidRPr="00841E85" w:rsidRDefault="00841E85" w:rsidP="00841E85">
            <w:pPr>
              <w:spacing w:after="0" w:line="240" w:lineRule="auto"/>
              <w:rPr>
                <w:rFonts w:ascii="Times New Roman" w:eastAsia="MS Minngs" w:hAnsi="Times New Roman" w:cs="Times New Roman"/>
                <w:b/>
                <w:bCs/>
                <w:sz w:val="24"/>
                <w:szCs w:val="24"/>
                <w:lang w:eastAsia="en-GB"/>
              </w:rPr>
            </w:pPr>
            <w:r w:rsidRPr="00841E85">
              <w:rPr>
                <w:rFonts w:ascii="Times New Roman" w:eastAsia="MS Minngs" w:hAnsi="Times New Roman" w:cs="Times New Roman"/>
                <w:sz w:val="18"/>
                <w:szCs w:val="18"/>
                <w:lang w:eastAsia="en-GB"/>
              </w:rPr>
              <w:t xml:space="preserve">It </w:t>
            </w:r>
            <w:proofErr w:type="gramStart"/>
            <w:r w:rsidRPr="00841E85">
              <w:rPr>
                <w:rFonts w:ascii="Times New Roman" w:eastAsia="MS Minngs" w:hAnsi="Times New Roman" w:cs="Times New Roman"/>
                <w:sz w:val="18"/>
                <w:szCs w:val="18"/>
                <w:lang w:eastAsia="en-GB"/>
              </w:rPr>
              <w:t>is expected</w:t>
            </w:r>
            <w:proofErr w:type="gramEnd"/>
            <w:r w:rsidRPr="00841E85">
              <w:rPr>
                <w:rFonts w:ascii="Times New Roman" w:eastAsia="MS Minngs" w:hAnsi="Times New Roman" w:cs="Times New Roman"/>
                <w:sz w:val="18"/>
                <w:szCs w:val="18"/>
                <w:lang w:eastAsia="en-GB"/>
              </w:rPr>
              <w:t xml:space="preserve"> that students will present work that is proof read, correctly referenced and adheres to the </w:t>
            </w:r>
            <w:r w:rsidRPr="00841E85">
              <w:rPr>
                <w:rFonts w:ascii="Times New Roman" w:eastAsia="MS Minngs" w:hAnsi="Times New Roman" w:cs="Times New Roman"/>
                <w:b/>
                <w:sz w:val="18"/>
                <w:szCs w:val="18"/>
                <w:lang w:eastAsia="en-GB"/>
              </w:rPr>
              <w:t>Assessment Checklist.</w:t>
            </w:r>
            <w:r w:rsidRPr="00841E85">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841E85">
              <w:rPr>
                <w:rFonts w:ascii="Times New Roman" w:eastAsia="MS Minngs" w:hAnsi="Times New Roman" w:cs="Times New Roman"/>
                <w:b/>
                <w:sz w:val="18"/>
                <w:szCs w:val="18"/>
                <w:lang w:eastAsia="en-GB"/>
              </w:rPr>
              <w:t>checklist below</w:t>
            </w:r>
            <w:r w:rsidRPr="00841E85">
              <w:rPr>
                <w:rFonts w:ascii="Times New Roman" w:eastAsia="MS Minngs" w:hAnsi="Times New Roman" w:cs="Times New Roman"/>
                <w:sz w:val="18"/>
                <w:szCs w:val="18"/>
                <w:lang w:eastAsia="en-GB"/>
              </w:rPr>
              <w:t>.</w:t>
            </w:r>
          </w:p>
        </w:tc>
        <w:tc>
          <w:tcPr>
            <w:tcW w:w="704" w:type="dxa"/>
            <w:gridSpan w:val="2"/>
            <w:tcBorders>
              <w:left w:val="single" w:sz="4" w:space="0" w:color="auto"/>
              <w:right w:val="thinThickLargeGap" w:sz="24" w:space="0" w:color="auto"/>
            </w:tcBorders>
          </w:tcPr>
          <w:p w14:paraId="15B4D1B4" w14:textId="77777777" w:rsidR="00841E85" w:rsidRPr="00841E85" w:rsidRDefault="00841E85" w:rsidP="00841E85">
            <w:pPr>
              <w:spacing w:after="0" w:line="240" w:lineRule="auto"/>
              <w:rPr>
                <w:rFonts w:ascii="Times New Roman" w:eastAsia="MS Minngs" w:hAnsi="Times New Roman" w:cs="Times New Roman"/>
                <w:b/>
                <w:bCs/>
                <w:sz w:val="24"/>
                <w:szCs w:val="24"/>
                <w:lang w:eastAsia="en-GB"/>
              </w:rPr>
            </w:pPr>
          </w:p>
        </w:tc>
      </w:tr>
      <w:tr w:rsidR="00841E85" w:rsidRPr="00841E85" w14:paraId="39EEAFF6" w14:textId="77777777" w:rsidTr="005F59C8">
        <w:trPr>
          <w:cantSplit/>
          <w:trHeight w:val="3762"/>
        </w:trPr>
        <w:tc>
          <w:tcPr>
            <w:tcW w:w="10715" w:type="dxa"/>
            <w:gridSpan w:val="15"/>
            <w:tcBorders>
              <w:left w:val="thinThickLargeGap" w:sz="24" w:space="0" w:color="auto"/>
              <w:right w:val="thinThickLargeGap" w:sz="24" w:space="0" w:color="auto"/>
            </w:tcBorders>
          </w:tcPr>
          <w:p w14:paraId="560B384F" w14:textId="77777777" w:rsidR="00841E85" w:rsidRPr="00841E85" w:rsidRDefault="00841E85" w:rsidP="00841E85">
            <w:pPr>
              <w:spacing w:after="0" w:line="240" w:lineRule="auto"/>
              <w:rPr>
                <w:rFonts w:ascii="Times New Roman" w:eastAsia="MS Minngs" w:hAnsi="Times New Roman" w:cs="Times New Roman"/>
                <w:b/>
                <w:bCs/>
                <w:sz w:val="24"/>
                <w:szCs w:val="24"/>
                <w:lang w:eastAsia="en-GB"/>
              </w:rPr>
            </w:pPr>
            <w:r w:rsidRPr="00841E85">
              <w:rPr>
                <w:rFonts w:ascii="Times New Roman" w:eastAsia="MS Minngs" w:hAnsi="Times New Roman" w:cs="Times New Roman"/>
                <w:b/>
                <w:bCs/>
                <w:sz w:val="24"/>
                <w:szCs w:val="24"/>
                <w:lang w:eastAsia="en-GB"/>
              </w:rPr>
              <w:t>TUTOR COMMENTS:</w:t>
            </w:r>
          </w:p>
          <w:p w14:paraId="077C101C" w14:textId="77777777" w:rsidR="00841E85" w:rsidRPr="00841E85" w:rsidRDefault="00841E85" w:rsidP="00841E85">
            <w:pPr>
              <w:spacing w:after="0" w:line="240" w:lineRule="auto"/>
              <w:ind w:left="937" w:right="1152"/>
              <w:jc w:val="both"/>
              <w:rPr>
                <w:rFonts w:ascii="Times New Roman" w:eastAsia="MS Minngs" w:hAnsi="Times New Roman" w:cs="Times New Roman"/>
                <w:b/>
                <w:bCs/>
                <w:sz w:val="24"/>
                <w:szCs w:val="24"/>
                <w:lang w:eastAsia="en-GB"/>
              </w:rPr>
            </w:pPr>
          </w:p>
          <w:p w14:paraId="3D82BABE" w14:textId="77777777" w:rsidR="00841E85" w:rsidRPr="00841E85" w:rsidRDefault="00841E85" w:rsidP="00841E85">
            <w:pPr>
              <w:spacing w:after="0" w:line="240" w:lineRule="auto"/>
              <w:ind w:left="937" w:right="1152"/>
              <w:jc w:val="both"/>
              <w:rPr>
                <w:rFonts w:ascii="Times New Roman" w:eastAsia="MS Minngs" w:hAnsi="Times New Roman" w:cs="Times New Roman"/>
                <w:b/>
                <w:bCs/>
                <w:sz w:val="24"/>
                <w:szCs w:val="24"/>
                <w:lang w:eastAsia="en-GB"/>
              </w:rPr>
            </w:pPr>
          </w:p>
          <w:p w14:paraId="5B42EA2E" w14:textId="77777777" w:rsidR="00841E85" w:rsidRPr="00841E85" w:rsidRDefault="00841E85" w:rsidP="00841E85">
            <w:pPr>
              <w:spacing w:after="0" w:line="240" w:lineRule="auto"/>
              <w:ind w:left="937" w:right="1152"/>
              <w:jc w:val="both"/>
              <w:rPr>
                <w:rFonts w:ascii="Times New Roman" w:eastAsia="MS Minngs" w:hAnsi="Times New Roman" w:cs="Times New Roman"/>
                <w:b/>
                <w:bCs/>
                <w:sz w:val="24"/>
                <w:szCs w:val="24"/>
                <w:lang w:eastAsia="en-GB"/>
              </w:rPr>
            </w:pPr>
          </w:p>
          <w:p w14:paraId="311EDAC7" w14:textId="77777777" w:rsidR="00841E85" w:rsidRPr="00841E85" w:rsidRDefault="00841E85" w:rsidP="00841E85">
            <w:pPr>
              <w:spacing w:after="0" w:line="240" w:lineRule="auto"/>
              <w:ind w:left="937" w:right="1152"/>
              <w:jc w:val="both"/>
              <w:rPr>
                <w:rFonts w:ascii="Times New Roman" w:eastAsia="MS Minngs" w:hAnsi="Times New Roman" w:cs="Times New Roman"/>
                <w:b/>
                <w:bCs/>
                <w:sz w:val="24"/>
                <w:szCs w:val="24"/>
                <w:lang w:eastAsia="en-GB"/>
              </w:rPr>
            </w:pPr>
          </w:p>
          <w:p w14:paraId="07BBC5A2" w14:textId="77777777" w:rsidR="00841E85" w:rsidRPr="00841E85" w:rsidRDefault="00841E85" w:rsidP="00841E85">
            <w:pPr>
              <w:spacing w:after="0" w:line="240" w:lineRule="auto"/>
              <w:ind w:left="937" w:right="1152"/>
              <w:jc w:val="both"/>
              <w:rPr>
                <w:rFonts w:ascii="Times New Roman" w:eastAsia="MS Minngs" w:hAnsi="Times New Roman" w:cs="Times New Roman"/>
                <w:b/>
                <w:bCs/>
                <w:sz w:val="24"/>
                <w:szCs w:val="24"/>
                <w:lang w:eastAsia="en-GB"/>
              </w:rPr>
            </w:pPr>
          </w:p>
          <w:p w14:paraId="49999A50" w14:textId="77777777" w:rsidR="00841E85" w:rsidRPr="00841E85" w:rsidRDefault="00841E85" w:rsidP="00841E85">
            <w:pPr>
              <w:spacing w:after="0" w:line="240" w:lineRule="auto"/>
              <w:ind w:left="937" w:right="1152"/>
              <w:jc w:val="both"/>
              <w:rPr>
                <w:rFonts w:ascii="Times New Roman" w:eastAsia="MS Minngs" w:hAnsi="Times New Roman" w:cs="Times New Roman"/>
                <w:b/>
                <w:bCs/>
                <w:sz w:val="24"/>
                <w:szCs w:val="24"/>
                <w:lang w:eastAsia="en-GB"/>
              </w:rPr>
            </w:pPr>
          </w:p>
          <w:p w14:paraId="24C1CD53" w14:textId="77777777" w:rsidR="00841E85" w:rsidRPr="00841E85" w:rsidRDefault="00841E85" w:rsidP="00841E85">
            <w:pPr>
              <w:spacing w:after="0" w:line="240" w:lineRule="auto"/>
              <w:ind w:right="1152"/>
              <w:jc w:val="both"/>
              <w:rPr>
                <w:rFonts w:ascii="Times New Roman" w:eastAsia="MS Minngs" w:hAnsi="Times New Roman" w:cs="Times New Roman"/>
                <w:b/>
                <w:bCs/>
                <w:sz w:val="24"/>
                <w:szCs w:val="24"/>
                <w:lang w:eastAsia="en-GB"/>
              </w:rPr>
            </w:pPr>
          </w:p>
        </w:tc>
      </w:tr>
      <w:tr w:rsidR="00841E85" w:rsidRPr="00841E85" w14:paraId="7C24FBC5" w14:textId="77777777" w:rsidTr="005F59C8">
        <w:trPr>
          <w:cantSplit/>
          <w:trHeight w:val="316"/>
        </w:trPr>
        <w:tc>
          <w:tcPr>
            <w:tcW w:w="2605" w:type="dxa"/>
            <w:gridSpan w:val="2"/>
            <w:tcBorders>
              <w:left w:val="thinThickLargeGap" w:sz="24" w:space="0" w:color="auto"/>
              <w:bottom w:val="thickThinLargeGap" w:sz="24" w:space="0" w:color="auto"/>
            </w:tcBorders>
          </w:tcPr>
          <w:p w14:paraId="14E13CCC"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 xml:space="preserve"> Submission date: </w:t>
            </w:r>
          </w:p>
          <w:p w14:paraId="1FE61C14"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 xml:space="preserve">via </w:t>
            </w:r>
            <w:proofErr w:type="spellStart"/>
            <w:r w:rsidRPr="00841E85">
              <w:rPr>
                <w:rFonts w:ascii="Times New Roman" w:eastAsia="MS Minngs" w:hAnsi="Times New Roman" w:cs="Times New Roman"/>
                <w:b/>
                <w:bCs/>
                <w:sz w:val="18"/>
                <w:szCs w:val="18"/>
                <w:lang w:eastAsia="en-GB"/>
              </w:rPr>
              <w:t>Turnitin</w:t>
            </w:r>
            <w:proofErr w:type="spellEnd"/>
          </w:p>
        </w:tc>
        <w:tc>
          <w:tcPr>
            <w:tcW w:w="2288" w:type="dxa"/>
            <w:gridSpan w:val="4"/>
            <w:tcBorders>
              <w:bottom w:val="thickThinLargeGap" w:sz="24" w:space="0" w:color="auto"/>
            </w:tcBorders>
          </w:tcPr>
          <w:p w14:paraId="59CFE70F"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Return date:</w:t>
            </w:r>
          </w:p>
          <w:p w14:paraId="17E00258"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(at least within 4 weeks)</w:t>
            </w:r>
          </w:p>
        </w:tc>
        <w:tc>
          <w:tcPr>
            <w:tcW w:w="3524" w:type="dxa"/>
            <w:gridSpan w:val="5"/>
            <w:tcBorders>
              <w:bottom w:val="thickThinLargeGap" w:sz="24" w:space="0" w:color="auto"/>
            </w:tcBorders>
          </w:tcPr>
          <w:p w14:paraId="07C69FEC"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 xml:space="preserve">Tutor: </w:t>
            </w:r>
            <w:proofErr w:type="spellStart"/>
            <w:r w:rsidRPr="00841E85">
              <w:rPr>
                <w:rFonts w:ascii="Times New Roman" w:eastAsia="MS Minngs" w:hAnsi="Times New Roman" w:cs="Times New Roman"/>
                <w:b/>
                <w:bCs/>
                <w:sz w:val="18"/>
                <w:szCs w:val="18"/>
                <w:lang w:eastAsia="en-GB"/>
              </w:rPr>
              <w:t>Nalda</w:t>
            </w:r>
            <w:proofErr w:type="spellEnd"/>
            <w:r w:rsidRPr="00841E85">
              <w:rPr>
                <w:rFonts w:ascii="Times New Roman" w:eastAsia="MS Minngs" w:hAnsi="Times New Roman" w:cs="Times New Roman"/>
                <w:b/>
                <w:bCs/>
                <w:sz w:val="18"/>
                <w:szCs w:val="18"/>
                <w:lang w:eastAsia="en-GB"/>
              </w:rPr>
              <w:t xml:space="preserve"> Wainwright</w:t>
            </w:r>
          </w:p>
        </w:tc>
        <w:tc>
          <w:tcPr>
            <w:tcW w:w="2297" w:type="dxa"/>
            <w:gridSpan w:val="4"/>
            <w:tcBorders>
              <w:bottom w:val="thickThinLargeGap" w:sz="24" w:space="0" w:color="auto"/>
              <w:right w:val="thinThickLargeGap" w:sz="24" w:space="0" w:color="auto"/>
            </w:tcBorders>
          </w:tcPr>
          <w:p w14:paraId="69F1CBD1" w14:textId="77777777" w:rsidR="00841E85" w:rsidRPr="00841E85" w:rsidRDefault="00841E85" w:rsidP="00841E85">
            <w:pPr>
              <w:spacing w:after="0" w:line="240" w:lineRule="auto"/>
              <w:rPr>
                <w:rFonts w:ascii="Times New Roman" w:eastAsia="MS Minngs" w:hAnsi="Times New Roman" w:cs="Times New Roman"/>
                <w:b/>
                <w:bCs/>
                <w:sz w:val="18"/>
                <w:szCs w:val="18"/>
                <w:lang w:eastAsia="en-GB"/>
              </w:rPr>
            </w:pPr>
            <w:r w:rsidRPr="00841E85">
              <w:rPr>
                <w:rFonts w:ascii="Times New Roman" w:eastAsia="MS Minngs" w:hAnsi="Times New Roman" w:cs="Times New Roman"/>
                <w:b/>
                <w:bCs/>
                <w:sz w:val="18"/>
                <w:szCs w:val="18"/>
                <w:lang w:eastAsia="en-GB"/>
              </w:rPr>
              <w:t xml:space="preserve">Mark: </w:t>
            </w:r>
          </w:p>
        </w:tc>
      </w:tr>
    </w:tbl>
    <w:p w14:paraId="5AA44E2F" w14:textId="4F5569BA" w:rsidR="001B63C2" w:rsidRDefault="001B63C2" w:rsidP="001B63C2">
      <w:pPr>
        <w:rPr>
          <w:rFonts w:ascii="Times New Roman" w:hAnsi="Times New Roman" w:cs="Times New Roman"/>
          <w:sz w:val="28"/>
          <w:szCs w:val="28"/>
          <w:u w:val="single"/>
        </w:rPr>
      </w:pPr>
    </w:p>
    <w:p w14:paraId="2F873AFF" w14:textId="4C0021D4" w:rsidR="001B63C2" w:rsidRPr="00594383" w:rsidRDefault="001B63C2" w:rsidP="001B63C2">
      <w:pPr>
        <w:rPr>
          <w:rFonts w:ascii="Times New Roman" w:hAnsi="Times New Roman" w:cs="Times New Roman"/>
          <w:sz w:val="28"/>
          <w:szCs w:val="28"/>
          <w:u w:val="single"/>
        </w:rPr>
      </w:pPr>
      <w:r w:rsidRPr="00594383">
        <w:rPr>
          <w:rFonts w:ascii="Times New Roman" w:hAnsi="Times New Roman" w:cs="Times New Roman"/>
          <w:sz w:val="28"/>
          <w:szCs w:val="28"/>
          <w:u w:val="single"/>
        </w:rPr>
        <w:t>Developing and supporting Physical Development in Early Childhood.</w:t>
      </w:r>
    </w:p>
    <w:p w14:paraId="11CAA251" w14:textId="20A80EEC" w:rsidR="00EC5972" w:rsidRDefault="001B63C2" w:rsidP="001B63C2">
      <w:pPr>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Reflective journal </w:t>
      </w:r>
    </w:p>
    <w:p w14:paraId="6A513C90" w14:textId="77777777" w:rsidR="001B63C2" w:rsidRPr="001B63C2" w:rsidRDefault="001B63C2" w:rsidP="001B63C2">
      <w:pPr>
        <w:jc w:val="center"/>
        <w:rPr>
          <w:rFonts w:ascii="Times New Roman" w:hAnsi="Times New Roman" w:cs="Times New Roman"/>
          <w:sz w:val="28"/>
          <w:szCs w:val="28"/>
          <w:u w:val="single"/>
        </w:rPr>
      </w:pPr>
    </w:p>
    <w:p w14:paraId="77D00C1A" w14:textId="5079F61C" w:rsidR="002942E3" w:rsidRPr="008D6651" w:rsidRDefault="003A335A"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This journal</w:t>
      </w:r>
      <w:r w:rsidR="00505238" w:rsidRPr="008D6651">
        <w:rPr>
          <w:rFonts w:ascii="Times New Roman" w:hAnsi="Times New Roman" w:cs="Times New Roman"/>
          <w:sz w:val="24"/>
          <w:szCs w:val="24"/>
        </w:rPr>
        <w:t xml:space="preserve"> is based on my</w:t>
      </w:r>
      <w:r w:rsidRPr="008D6651">
        <w:rPr>
          <w:rFonts w:ascii="Times New Roman" w:hAnsi="Times New Roman" w:cs="Times New Roman"/>
          <w:sz w:val="24"/>
          <w:szCs w:val="24"/>
        </w:rPr>
        <w:t xml:space="preserve"> personal </w:t>
      </w:r>
      <w:r w:rsidR="00505238" w:rsidRPr="008D6651">
        <w:rPr>
          <w:rFonts w:ascii="Times New Roman" w:hAnsi="Times New Roman" w:cs="Times New Roman"/>
          <w:sz w:val="24"/>
          <w:szCs w:val="24"/>
        </w:rPr>
        <w:t xml:space="preserve">deliberations in supporting the </w:t>
      </w:r>
      <w:r w:rsidRPr="008D6651">
        <w:rPr>
          <w:rFonts w:ascii="Times New Roman" w:hAnsi="Times New Roman" w:cs="Times New Roman"/>
          <w:sz w:val="24"/>
          <w:szCs w:val="24"/>
        </w:rPr>
        <w:t xml:space="preserve">physical </w:t>
      </w:r>
      <w:r w:rsidR="00505238" w:rsidRPr="008D6651">
        <w:rPr>
          <w:rFonts w:ascii="Times New Roman" w:hAnsi="Times New Roman" w:cs="Times New Roman"/>
          <w:sz w:val="24"/>
          <w:szCs w:val="24"/>
        </w:rPr>
        <w:t>development of</w:t>
      </w:r>
      <w:r w:rsidRPr="008D6651">
        <w:rPr>
          <w:rFonts w:ascii="Times New Roman" w:hAnsi="Times New Roman" w:cs="Times New Roman"/>
          <w:sz w:val="24"/>
          <w:szCs w:val="24"/>
        </w:rPr>
        <w:t xml:space="preserve"> early years </w:t>
      </w:r>
      <w:r w:rsidR="001E0457" w:rsidRPr="008D6651">
        <w:rPr>
          <w:rFonts w:ascii="Times New Roman" w:hAnsi="Times New Roman" w:cs="Times New Roman"/>
          <w:sz w:val="24"/>
          <w:szCs w:val="24"/>
        </w:rPr>
        <w:t xml:space="preserve">children and applying </w:t>
      </w:r>
      <w:r w:rsidR="00823098" w:rsidRPr="008D6651">
        <w:rPr>
          <w:rFonts w:ascii="Times New Roman" w:hAnsi="Times New Roman" w:cs="Times New Roman"/>
          <w:sz w:val="24"/>
          <w:szCs w:val="24"/>
        </w:rPr>
        <w:t xml:space="preserve">the </w:t>
      </w:r>
      <w:r w:rsidR="002942E3" w:rsidRPr="008D6651">
        <w:rPr>
          <w:rFonts w:ascii="Times New Roman" w:hAnsi="Times New Roman" w:cs="Times New Roman"/>
          <w:sz w:val="24"/>
          <w:szCs w:val="24"/>
        </w:rPr>
        <w:t>I</w:t>
      </w:r>
      <w:r w:rsidR="00823098" w:rsidRPr="008D6651">
        <w:rPr>
          <w:rFonts w:ascii="Times New Roman" w:hAnsi="Times New Roman" w:cs="Times New Roman"/>
          <w:sz w:val="24"/>
          <w:szCs w:val="24"/>
        </w:rPr>
        <w:t>ntegrative</w:t>
      </w:r>
      <w:r w:rsidR="002942E3" w:rsidRPr="008D6651">
        <w:rPr>
          <w:rFonts w:ascii="Times New Roman" w:hAnsi="Times New Roman" w:cs="Times New Roman"/>
          <w:sz w:val="24"/>
          <w:szCs w:val="24"/>
        </w:rPr>
        <w:t xml:space="preserve"> Reflective C</w:t>
      </w:r>
      <w:r w:rsidR="00823098" w:rsidRPr="008D6651">
        <w:rPr>
          <w:rFonts w:ascii="Times New Roman" w:hAnsi="Times New Roman" w:cs="Times New Roman"/>
          <w:sz w:val="24"/>
          <w:szCs w:val="24"/>
        </w:rPr>
        <w:t xml:space="preserve">ycle approach </w:t>
      </w:r>
      <w:r w:rsidR="003F21A1" w:rsidRPr="008D6651">
        <w:rPr>
          <w:rFonts w:ascii="Times New Roman" w:hAnsi="Times New Roman" w:cs="Times New Roman"/>
          <w:sz w:val="24"/>
          <w:szCs w:val="24"/>
        </w:rPr>
        <w:t>(</w:t>
      </w:r>
      <w:proofErr w:type="spellStart"/>
      <w:r w:rsidR="003F21A1" w:rsidRPr="008D6651">
        <w:rPr>
          <w:rFonts w:ascii="Times New Roman" w:hAnsi="Times New Roman" w:cs="Times New Roman"/>
          <w:sz w:val="24"/>
          <w:szCs w:val="24"/>
        </w:rPr>
        <w:t>Bassot</w:t>
      </w:r>
      <w:proofErr w:type="spellEnd"/>
      <w:r w:rsidR="003F21A1" w:rsidRPr="008D6651">
        <w:rPr>
          <w:rFonts w:ascii="Times New Roman" w:hAnsi="Times New Roman" w:cs="Times New Roman"/>
          <w:sz w:val="24"/>
          <w:szCs w:val="24"/>
        </w:rPr>
        <w:t>,</w:t>
      </w:r>
      <w:r w:rsidR="002942E3" w:rsidRPr="008D6651">
        <w:rPr>
          <w:rFonts w:ascii="Times New Roman" w:hAnsi="Times New Roman" w:cs="Times New Roman"/>
          <w:sz w:val="24"/>
          <w:szCs w:val="24"/>
        </w:rPr>
        <w:t xml:space="preserve"> 2013) </w:t>
      </w:r>
      <w:r w:rsidR="001E0457" w:rsidRPr="008D6651">
        <w:rPr>
          <w:rFonts w:ascii="Times New Roman" w:hAnsi="Times New Roman" w:cs="Times New Roman"/>
          <w:sz w:val="24"/>
          <w:szCs w:val="24"/>
        </w:rPr>
        <w:t xml:space="preserve">following each session </w:t>
      </w:r>
      <w:r w:rsidR="00823098" w:rsidRPr="008D6651">
        <w:rPr>
          <w:rFonts w:ascii="Times New Roman" w:hAnsi="Times New Roman" w:cs="Times New Roman"/>
          <w:sz w:val="24"/>
          <w:szCs w:val="24"/>
        </w:rPr>
        <w:t>to</w:t>
      </w:r>
      <w:r w:rsidR="001E0457" w:rsidRPr="008D6651">
        <w:rPr>
          <w:rFonts w:ascii="Times New Roman" w:hAnsi="Times New Roman" w:cs="Times New Roman"/>
          <w:sz w:val="24"/>
          <w:szCs w:val="24"/>
        </w:rPr>
        <w:t xml:space="preserve"> develop and</w:t>
      </w:r>
      <w:r w:rsidR="00823098" w:rsidRPr="008D6651">
        <w:rPr>
          <w:rFonts w:ascii="Times New Roman" w:hAnsi="Times New Roman" w:cs="Times New Roman"/>
          <w:sz w:val="24"/>
          <w:szCs w:val="24"/>
        </w:rPr>
        <w:t xml:space="preserve"> </w:t>
      </w:r>
      <w:r w:rsidR="002942E3" w:rsidRPr="008D6651">
        <w:rPr>
          <w:rFonts w:ascii="Times New Roman" w:hAnsi="Times New Roman" w:cs="Times New Roman"/>
          <w:sz w:val="24"/>
          <w:szCs w:val="24"/>
        </w:rPr>
        <w:t>progress</w:t>
      </w:r>
      <w:r w:rsidR="001E0457" w:rsidRPr="008D6651">
        <w:rPr>
          <w:rFonts w:ascii="Times New Roman" w:hAnsi="Times New Roman" w:cs="Times New Roman"/>
          <w:sz w:val="24"/>
          <w:szCs w:val="24"/>
        </w:rPr>
        <w:t xml:space="preserve"> </w:t>
      </w:r>
      <w:r w:rsidR="00823098" w:rsidRPr="008D6651">
        <w:rPr>
          <w:rFonts w:ascii="Times New Roman" w:hAnsi="Times New Roman" w:cs="Times New Roman"/>
          <w:sz w:val="24"/>
          <w:szCs w:val="24"/>
        </w:rPr>
        <w:t>the children’</w:t>
      </w:r>
      <w:r w:rsidR="002942E3" w:rsidRPr="008D6651">
        <w:rPr>
          <w:rFonts w:ascii="Times New Roman" w:hAnsi="Times New Roman" w:cs="Times New Roman"/>
          <w:sz w:val="24"/>
          <w:szCs w:val="24"/>
        </w:rPr>
        <w:t xml:space="preserve">s physical abilities as well as to </w:t>
      </w:r>
      <w:r w:rsidR="001E0457" w:rsidRPr="008D6651">
        <w:rPr>
          <w:rFonts w:ascii="Times New Roman" w:hAnsi="Times New Roman" w:cs="Times New Roman"/>
          <w:sz w:val="24"/>
          <w:szCs w:val="24"/>
        </w:rPr>
        <w:t xml:space="preserve">better </w:t>
      </w:r>
      <w:r w:rsidR="002942E3" w:rsidRPr="008D6651">
        <w:rPr>
          <w:rFonts w:ascii="Times New Roman" w:hAnsi="Times New Roman" w:cs="Times New Roman"/>
          <w:sz w:val="24"/>
          <w:szCs w:val="24"/>
        </w:rPr>
        <w:t xml:space="preserve">my understanding and practice. </w:t>
      </w:r>
    </w:p>
    <w:p w14:paraId="036D2D1F" w14:textId="77462BC4" w:rsidR="005D5566" w:rsidRPr="008D6651" w:rsidRDefault="005D5566"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 xml:space="preserve">I am a primary school </w:t>
      </w:r>
      <w:r w:rsidR="002942E3" w:rsidRPr="008D6651">
        <w:rPr>
          <w:rFonts w:ascii="Times New Roman" w:hAnsi="Times New Roman" w:cs="Times New Roman"/>
          <w:sz w:val="24"/>
          <w:szCs w:val="24"/>
        </w:rPr>
        <w:t>Reception T</w:t>
      </w:r>
      <w:r w:rsidRPr="008D6651">
        <w:rPr>
          <w:rFonts w:ascii="Times New Roman" w:hAnsi="Times New Roman" w:cs="Times New Roman"/>
          <w:sz w:val="24"/>
          <w:szCs w:val="24"/>
        </w:rPr>
        <w:t xml:space="preserve">eacher working </w:t>
      </w:r>
      <w:r w:rsidR="002942E3" w:rsidRPr="008D6651">
        <w:rPr>
          <w:rFonts w:ascii="Times New Roman" w:hAnsi="Times New Roman" w:cs="Times New Roman"/>
          <w:sz w:val="24"/>
          <w:szCs w:val="24"/>
        </w:rPr>
        <w:t xml:space="preserve">at </w:t>
      </w:r>
      <w:proofErr w:type="spellStart"/>
      <w:r w:rsidR="002942E3" w:rsidRPr="008D6651">
        <w:rPr>
          <w:rFonts w:ascii="Times New Roman" w:hAnsi="Times New Roman" w:cs="Times New Roman"/>
          <w:sz w:val="24"/>
          <w:szCs w:val="24"/>
        </w:rPr>
        <w:t>Sketty</w:t>
      </w:r>
      <w:proofErr w:type="spellEnd"/>
      <w:r w:rsidR="002942E3" w:rsidRPr="008D6651">
        <w:rPr>
          <w:rFonts w:ascii="Times New Roman" w:hAnsi="Times New Roman" w:cs="Times New Roman"/>
          <w:sz w:val="24"/>
          <w:szCs w:val="24"/>
        </w:rPr>
        <w:t xml:space="preserve"> Primary School </w:t>
      </w:r>
      <w:r w:rsidRPr="008D6651">
        <w:rPr>
          <w:rFonts w:ascii="Times New Roman" w:hAnsi="Times New Roman" w:cs="Times New Roman"/>
          <w:sz w:val="24"/>
          <w:szCs w:val="24"/>
        </w:rPr>
        <w:t>in</w:t>
      </w:r>
      <w:r w:rsidR="002942E3" w:rsidRPr="008D6651">
        <w:rPr>
          <w:rFonts w:ascii="Times New Roman" w:hAnsi="Times New Roman" w:cs="Times New Roman"/>
          <w:sz w:val="24"/>
          <w:szCs w:val="24"/>
        </w:rPr>
        <w:t xml:space="preserve"> the Early Years </w:t>
      </w:r>
      <w:r w:rsidRPr="008D6651">
        <w:rPr>
          <w:rFonts w:ascii="Times New Roman" w:hAnsi="Times New Roman" w:cs="Times New Roman"/>
          <w:sz w:val="24"/>
          <w:szCs w:val="24"/>
        </w:rPr>
        <w:t xml:space="preserve">setting. The school </w:t>
      </w:r>
      <w:r w:rsidR="002942E3" w:rsidRPr="008D6651">
        <w:rPr>
          <w:rFonts w:ascii="Times New Roman" w:hAnsi="Times New Roman" w:cs="Times New Roman"/>
          <w:sz w:val="24"/>
          <w:szCs w:val="24"/>
        </w:rPr>
        <w:t xml:space="preserve">is one of the largest in Swansea and </w:t>
      </w:r>
      <w:r w:rsidRPr="008D6651">
        <w:rPr>
          <w:rFonts w:ascii="Times New Roman" w:hAnsi="Times New Roman" w:cs="Times New Roman"/>
          <w:sz w:val="24"/>
          <w:szCs w:val="24"/>
        </w:rPr>
        <w:t>has two classes per cohort</w:t>
      </w:r>
      <w:r w:rsidR="002942E3" w:rsidRPr="008D6651">
        <w:rPr>
          <w:rFonts w:ascii="Times New Roman" w:hAnsi="Times New Roman" w:cs="Times New Roman"/>
          <w:sz w:val="24"/>
          <w:szCs w:val="24"/>
        </w:rPr>
        <w:t>.</w:t>
      </w:r>
      <w:r w:rsidRPr="008D6651">
        <w:rPr>
          <w:rFonts w:ascii="Times New Roman" w:hAnsi="Times New Roman" w:cs="Times New Roman"/>
          <w:sz w:val="24"/>
          <w:szCs w:val="24"/>
        </w:rPr>
        <w:t xml:space="preserve"> </w:t>
      </w:r>
      <w:r w:rsidR="002942E3" w:rsidRPr="008D6651">
        <w:rPr>
          <w:rFonts w:ascii="Times New Roman" w:hAnsi="Times New Roman" w:cs="Times New Roman"/>
          <w:sz w:val="24"/>
          <w:szCs w:val="24"/>
        </w:rPr>
        <w:t>I</w:t>
      </w:r>
      <w:r w:rsidR="000F1B2B" w:rsidRPr="008D6651">
        <w:rPr>
          <w:rFonts w:ascii="Times New Roman" w:hAnsi="Times New Roman" w:cs="Times New Roman"/>
          <w:sz w:val="24"/>
          <w:szCs w:val="24"/>
        </w:rPr>
        <w:t xml:space="preserve">n our Reception year </w:t>
      </w:r>
      <w:r w:rsidR="00594383" w:rsidRPr="008D6651">
        <w:rPr>
          <w:rFonts w:ascii="Times New Roman" w:hAnsi="Times New Roman" w:cs="Times New Roman"/>
          <w:sz w:val="24"/>
          <w:szCs w:val="24"/>
        </w:rPr>
        <w:t>group,</w:t>
      </w:r>
      <w:r w:rsidRPr="008D6651">
        <w:rPr>
          <w:rFonts w:ascii="Times New Roman" w:hAnsi="Times New Roman" w:cs="Times New Roman"/>
          <w:sz w:val="24"/>
          <w:szCs w:val="24"/>
        </w:rPr>
        <w:t xml:space="preserve"> there are sixty-one children in total. </w:t>
      </w:r>
      <w:r w:rsidR="002942E3" w:rsidRPr="008D6651">
        <w:rPr>
          <w:rFonts w:ascii="Times New Roman" w:hAnsi="Times New Roman" w:cs="Times New Roman"/>
          <w:sz w:val="24"/>
          <w:szCs w:val="24"/>
        </w:rPr>
        <w:t>Having recently attended</w:t>
      </w:r>
      <w:r w:rsidRPr="008D6651">
        <w:rPr>
          <w:rFonts w:ascii="Times New Roman" w:hAnsi="Times New Roman" w:cs="Times New Roman"/>
          <w:sz w:val="24"/>
          <w:szCs w:val="24"/>
        </w:rPr>
        <w:t xml:space="preserve"> SKIP </w:t>
      </w:r>
      <w:r w:rsidR="002942E3" w:rsidRPr="008D6651">
        <w:rPr>
          <w:rFonts w:ascii="Times New Roman" w:hAnsi="Times New Roman" w:cs="Times New Roman"/>
          <w:sz w:val="24"/>
          <w:szCs w:val="24"/>
        </w:rPr>
        <w:t xml:space="preserve">Training I was able to deliver </w:t>
      </w:r>
      <w:r w:rsidRPr="008D6651">
        <w:rPr>
          <w:rFonts w:ascii="Times New Roman" w:hAnsi="Times New Roman" w:cs="Times New Roman"/>
          <w:sz w:val="24"/>
          <w:szCs w:val="24"/>
        </w:rPr>
        <w:t>PE session</w:t>
      </w:r>
      <w:r w:rsidR="001E0457" w:rsidRPr="008D6651">
        <w:rPr>
          <w:rFonts w:ascii="Times New Roman" w:hAnsi="Times New Roman" w:cs="Times New Roman"/>
          <w:sz w:val="24"/>
          <w:szCs w:val="24"/>
        </w:rPr>
        <w:t>s</w:t>
      </w:r>
      <w:r w:rsidRPr="008D6651">
        <w:rPr>
          <w:rFonts w:ascii="Times New Roman" w:hAnsi="Times New Roman" w:cs="Times New Roman"/>
          <w:sz w:val="24"/>
          <w:szCs w:val="24"/>
        </w:rPr>
        <w:t xml:space="preserve"> to both Reception classes with the support of one assistant.</w:t>
      </w:r>
    </w:p>
    <w:p w14:paraId="13B8DEB1" w14:textId="20AB7F4E" w:rsidR="005A3BBE" w:rsidRPr="008D6651" w:rsidRDefault="001E0457"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 xml:space="preserve">Before the training my knowledge and understanding of physical literacy was limited. I understood that physical education </w:t>
      </w:r>
      <w:r w:rsidR="00B70280" w:rsidRPr="008D6651">
        <w:rPr>
          <w:rFonts w:ascii="Times New Roman" w:hAnsi="Times New Roman" w:cs="Times New Roman"/>
          <w:sz w:val="24"/>
          <w:szCs w:val="24"/>
        </w:rPr>
        <w:t>was important to all ages</w:t>
      </w:r>
      <w:r w:rsidR="00E0270D" w:rsidRPr="008D6651">
        <w:rPr>
          <w:rFonts w:ascii="Times New Roman" w:hAnsi="Times New Roman" w:cs="Times New Roman"/>
          <w:sz w:val="24"/>
          <w:szCs w:val="24"/>
        </w:rPr>
        <w:t>,</w:t>
      </w:r>
      <w:r w:rsidR="00B70280" w:rsidRPr="008D6651">
        <w:rPr>
          <w:rFonts w:ascii="Times New Roman" w:hAnsi="Times New Roman" w:cs="Times New Roman"/>
          <w:sz w:val="24"/>
          <w:szCs w:val="24"/>
        </w:rPr>
        <w:t xml:space="preserve"> however, </w:t>
      </w:r>
      <w:r w:rsidRPr="008D6651">
        <w:rPr>
          <w:rFonts w:ascii="Times New Roman" w:hAnsi="Times New Roman" w:cs="Times New Roman"/>
          <w:sz w:val="24"/>
          <w:szCs w:val="24"/>
        </w:rPr>
        <w:t xml:space="preserve">I did not realise its significance </w:t>
      </w:r>
      <w:r w:rsidR="00B70280" w:rsidRPr="008D6651">
        <w:rPr>
          <w:rFonts w:ascii="Times New Roman" w:hAnsi="Times New Roman" w:cs="Times New Roman"/>
          <w:sz w:val="24"/>
          <w:szCs w:val="24"/>
        </w:rPr>
        <w:t>nor its</w:t>
      </w:r>
      <w:r w:rsidRPr="008D6651">
        <w:rPr>
          <w:rFonts w:ascii="Times New Roman" w:hAnsi="Times New Roman" w:cs="Times New Roman"/>
          <w:sz w:val="24"/>
          <w:szCs w:val="24"/>
        </w:rPr>
        <w:t xml:space="preserve"> impact on </w:t>
      </w:r>
      <w:r w:rsidR="00B70280" w:rsidRPr="008D6651">
        <w:rPr>
          <w:rFonts w:ascii="Times New Roman" w:hAnsi="Times New Roman" w:cs="Times New Roman"/>
          <w:sz w:val="24"/>
          <w:szCs w:val="24"/>
        </w:rPr>
        <w:t xml:space="preserve">both the </w:t>
      </w:r>
      <w:r w:rsidRPr="008D6651">
        <w:rPr>
          <w:rFonts w:ascii="Times New Roman" w:hAnsi="Times New Roman" w:cs="Times New Roman"/>
          <w:sz w:val="24"/>
          <w:szCs w:val="24"/>
        </w:rPr>
        <w:t>physical and cognitive development</w:t>
      </w:r>
      <w:r w:rsidR="00B70280" w:rsidRPr="008D6651">
        <w:rPr>
          <w:rFonts w:ascii="Times New Roman" w:hAnsi="Times New Roman" w:cs="Times New Roman"/>
          <w:sz w:val="24"/>
          <w:szCs w:val="24"/>
        </w:rPr>
        <w:t xml:space="preserve"> of babies and children from 0-7 years</w:t>
      </w:r>
      <w:r w:rsidR="00E0270D" w:rsidRPr="008D6651">
        <w:rPr>
          <w:rFonts w:ascii="Times New Roman" w:hAnsi="Times New Roman" w:cs="Times New Roman"/>
          <w:sz w:val="24"/>
          <w:szCs w:val="24"/>
        </w:rPr>
        <w:t>.</w:t>
      </w:r>
      <w:r w:rsidR="00D35FCD">
        <w:rPr>
          <w:rFonts w:ascii="Times New Roman" w:hAnsi="Times New Roman" w:cs="Times New Roman"/>
          <w:sz w:val="24"/>
          <w:szCs w:val="24"/>
        </w:rPr>
        <w:t xml:space="preserve"> </w:t>
      </w:r>
      <w:r w:rsidR="007E7C47" w:rsidRPr="00D35FCD">
        <w:rPr>
          <w:rFonts w:ascii="Times New Roman" w:hAnsi="Times New Roman" w:cs="Times New Roman"/>
          <w:sz w:val="24"/>
          <w:szCs w:val="24"/>
        </w:rPr>
        <w:t>“</w:t>
      </w:r>
      <w:r w:rsidR="00E0270D" w:rsidRPr="00D35FCD">
        <w:rPr>
          <w:rFonts w:ascii="Times New Roman" w:hAnsi="Times New Roman" w:cs="Times New Roman"/>
          <w:sz w:val="24"/>
          <w:szCs w:val="24"/>
        </w:rPr>
        <w:t>Most of the activity in the first 7 years of life is part of one process: the process of organising the sensations in the nervous system.</w:t>
      </w:r>
      <w:r w:rsidR="007E7C47" w:rsidRPr="00D35FCD">
        <w:rPr>
          <w:rFonts w:ascii="Times New Roman" w:hAnsi="Times New Roman" w:cs="Times New Roman"/>
          <w:sz w:val="24"/>
          <w:szCs w:val="24"/>
        </w:rPr>
        <w:t>”</w:t>
      </w:r>
      <w:r w:rsidR="00B11C65" w:rsidRPr="00D35FCD">
        <w:rPr>
          <w:rFonts w:ascii="Times New Roman" w:hAnsi="Times New Roman" w:cs="Times New Roman"/>
          <w:sz w:val="24"/>
          <w:szCs w:val="24"/>
        </w:rPr>
        <w:t>(</w:t>
      </w:r>
      <w:r w:rsidR="00B11C65" w:rsidRPr="008D6651">
        <w:rPr>
          <w:rFonts w:ascii="Times New Roman" w:hAnsi="Times New Roman" w:cs="Times New Roman"/>
          <w:sz w:val="24"/>
          <w:szCs w:val="24"/>
        </w:rPr>
        <w:t>Ayres, Robbins, 2005 p</w:t>
      </w:r>
      <w:r w:rsidR="007E7C47" w:rsidRPr="008D6651">
        <w:rPr>
          <w:rFonts w:ascii="Times New Roman" w:hAnsi="Times New Roman" w:cs="Times New Roman"/>
          <w:sz w:val="24"/>
          <w:szCs w:val="24"/>
        </w:rPr>
        <w:t>13)</w:t>
      </w:r>
      <w:r w:rsidR="000F1B2B" w:rsidRPr="008D6651">
        <w:rPr>
          <w:rFonts w:ascii="Times New Roman" w:hAnsi="Times New Roman" w:cs="Times New Roman"/>
          <w:sz w:val="24"/>
          <w:szCs w:val="24"/>
        </w:rPr>
        <w:t xml:space="preserve"> </w:t>
      </w:r>
      <w:r w:rsidR="006C4DC0" w:rsidRPr="008D6651">
        <w:rPr>
          <w:rFonts w:ascii="Times New Roman" w:hAnsi="Times New Roman" w:cs="Times New Roman"/>
          <w:sz w:val="24"/>
          <w:szCs w:val="24"/>
        </w:rPr>
        <w:t xml:space="preserve">Piaget believes </w:t>
      </w:r>
      <w:r w:rsidR="00E65400" w:rsidRPr="008D6651">
        <w:rPr>
          <w:rFonts w:ascii="Times New Roman" w:hAnsi="Times New Roman" w:cs="Times New Roman"/>
          <w:sz w:val="24"/>
          <w:szCs w:val="24"/>
        </w:rPr>
        <w:t>in order</w:t>
      </w:r>
      <w:r w:rsidR="005A3BBE" w:rsidRPr="008D6651">
        <w:rPr>
          <w:rFonts w:ascii="Times New Roman" w:hAnsi="Times New Roman" w:cs="Times New Roman"/>
          <w:sz w:val="24"/>
          <w:szCs w:val="24"/>
        </w:rPr>
        <w:t xml:space="preserve"> for a child</w:t>
      </w:r>
      <w:r w:rsidR="00E65400" w:rsidRPr="008D6651">
        <w:rPr>
          <w:rFonts w:ascii="Times New Roman" w:hAnsi="Times New Roman" w:cs="Times New Roman"/>
          <w:sz w:val="24"/>
          <w:szCs w:val="24"/>
        </w:rPr>
        <w:t xml:space="preserve"> to develop sensorimotor intelligence, which </w:t>
      </w:r>
      <w:r w:rsidR="005A3BBE" w:rsidRPr="008D6651">
        <w:rPr>
          <w:rFonts w:ascii="Times New Roman" w:hAnsi="Times New Roman" w:cs="Times New Roman"/>
          <w:sz w:val="24"/>
          <w:szCs w:val="24"/>
        </w:rPr>
        <w:t>serves as</w:t>
      </w:r>
      <w:r w:rsidR="00E65400" w:rsidRPr="008D6651">
        <w:rPr>
          <w:rFonts w:ascii="Times New Roman" w:hAnsi="Times New Roman" w:cs="Times New Roman"/>
          <w:sz w:val="24"/>
          <w:szCs w:val="24"/>
        </w:rPr>
        <w:t xml:space="preserve"> the basis </w:t>
      </w:r>
      <w:r w:rsidR="005A3BBE" w:rsidRPr="008D6651">
        <w:rPr>
          <w:rFonts w:ascii="Times New Roman" w:hAnsi="Times New Roman" w:cs="Times New Roman"/>
          <w:sz w:val="24"/>
          <w:szCs w:val="24"/>
        </w:rPr>
        <w:t>for</w:t>
      </w:r>
      <w:r w:rsidR="00E65400" w:rsidRPr="008D6651">
        <w:rPr>
          <w:rFonts w:ascii="Times New Roman" w:hAnsi="Times New Roman" w:cs="Times New Roman"/>
          <w:sz w:val="24"/>
          <w:szCs w:val="24"/>
        </w:rPr>
        <w:t xml:space="preserve"> intellectual, social, and personal development, seven or eight years of moving and playing</w:t>
      </w:r>
      <w:r w:rsidR="00223327" w:rsidRPr="008D6651">
        <w:rPr>
          <w:rFonts w:ascii="Times New Roman" w:hAnsi="Times New Roman" w:cs="Times New Roman"/>
          <w:sz w:val="24"/>
          <w:szCs w:val="24"/>
        </w:rPr>
        <w:t xml:space="preserve"> is essential</w:t>
      </w:r>
      <w:r w:rsidR="00E65400" w:rsidRPr="008D6651">
        <w:rPr>
          <w:rFonts w:ascii="Times New Roman" w:hAnsi="Times New Roman" w:cs="Times New Roman"/>
          <w:sz w:val="24"/>
          <w:szCs w:val="24"/>
        </w:rPr>
        <w:t xml:space="preserve">. </w:t>
      </w:r>
      <w:r w:rsidR="003F21A1" w:rsidRPr="008D6651">
        <w:rPr>
          <w:rFonts w:ascii="Times New Roman" w:hAnsi="Times New Roman" w:cs="Times New Roman"/>
          <w:sz w:val="24"/>
          <w:szCs w:val="24"/>
        </w:rPr>
        <w:t>(Ayres,</w:t>
      </w:r>
      <w:r w:rsidR="00B11C65" w:rsidRPr="008D6651">
        <w:rPr>
          <w:rFonts w:ascii="Times New Roman" w:hAnsi="Times New Roman" w:cs="Times New Roman"/>
          <w:sz w:val="24"/>
          <w:szCs w:val="24"/>
        </w:rPr>
        <w:t xml:space="preserve"> Robbins,</w:t>
      </w:r>
      <w:r w:rsidR="003F21A1" w:rsidRPr="008D6651">
        <w:rPr>
          <w:rFonts w:ascii="Times New Roman" w:hAnsi="Times New Roman" w:cs="Times New Roman"/>
          <w:sz w:val="24"/>
          <w:szCs w:val="24"/>
        </w:rPr>
        <w:t xml:space="preserve"> 2005</w:t>
      </w:r>
      <w:r w:rsidR="005A3BBE" w:rsidRPr="008D6651">
        <w:rPr>
          <w:rFonts w:ascii="Times New Roman" w:hAnsi="Times New Roman" w:cs="Times New Roman"/>
          <w:sz w:val="24"/>
          <w:szCs w:val="24"/>
        </w:rPr>
        <w:t>)</w:t>
      </w:r>
    </w:p>
    <w:p w14:paraId="65B7E372" w14:textId="3012AFFB" w:rsidR="00D40F17" w:rsidRPr="008D6651" w:rsidRDefault="000F1B2B" w:rsidP="008D6651">
      <w:pPr>
        <w:spacing w:line="360" w:lineRule="auto"/>
        <w:rPr>
          <w:rFonts w:ascii="Times New Roman" w:hAnsi="Times New Roman" w:cs="Times New Roman"/>
          <w:sz w:val="28"/>
          <w:szCs w:val="28"/>
          <w:u w:val="single"/>
        </w:rPr>
      </w:pPr>
      <w:r w:rsidRPr="008D6651">
        <w:rPr>
          <w:rFonts w:ascii="Times New Roman" w:hAnsi="Times New Roman" w:cs="Times New Roman"/>
          <w:sz w:val="28"/>
          <w:szCs w:val="28"/>
          <w:u w:val="single"/>
        </w:rPr>
        <w:t>Cycle One</w:t>
      </w:r>
    </w:p>
    <w:p w14:paraId="5E41A784" w14:textId="4DDC0E63" w:rsidR="00724FB8" w:rsidRPr="008D6651" w:rsidRDefault="00D53C84" w:rsidP="008D6651">
      <w:pPr>
        <w:spacing w:line="360" w:lineRule="auto"/>
        <w:rPr>
          <w:rFonts w:ascii="Times New Roman" w:hAnsi="Times New Roman" w:cs="Times New Roman"/>
          <w:i/>
          <w:sz w:val="24"/>
          <w:szCs w:val="24"/>
        </w:rPr>
      </w:pPr>
      <w:r w:rsidRPr="008D6651">
        <w:rPr>
          <w:rFonts w:ascii="Times New Roman" w:hAnsi="Times New Roman" w:cs="Times New Roman"/>
          <w:sz w:val="24"/>
          <w:szCs w:val="24"/>
        </w:rPr>
        <w:t xml:space="preserve">My intention during the initial </w:t>
      </w:r>
      <w:r w:rsidR="0017118E" w:rsidRPr="008D6651">
        <w:rPr>
          <w:rFonts w:ascii="Times New Roman" w:hAnsi="Times New Roman" w:cs="Times New Roman"/>
          <w:sz w:val="24"/>
          <w:szCs w:val="24"/>
        </w:rPr>
        <w:t>sessions</w:t>
      </w:r>
      <w:r w:rsidRPr="008D6651">
        <w:rPr>
          <w:rFonts w:ascii="Times New Roman" w:hAnsi="Times New Roman" w:cs="Times New Roman"/>
          <w:sz w:val="24"/>
          <w:szCs w:val="24"/>
        </w:rPr>
        <w:t xml:space="preserve"> </w:t>
      </w:r>
      <w:r w:rsidR="00D37D49" w:rsidRPr="008D6651">
        <w:rPr>
          <w:rFonts w:ascii="Times New Roman" w:hAnsi="Times New Roman" w:cs="Times New Roman"/>
          <w:sz w:val="24"/>
          <w:szCs w:val="24"/>
        </w:rPr>
        <w:t>was to develop</w:t>
      </w:r>
      <w:r w:rsidR="00907564" w:rsidRPr="008D6651">
        <w:rPr>
          <w:rFonts w:ascii="Times New Roman" w:hAnsi="Times New Roman" w:cs="Times New Roman"/>
          <w:sz w:val="24"/>
          <w:szCs w:val="24"/>
        </w:rPr>
        <w:t xml:space="preserve"> the children’s </w:t>
      </w:r>
      <w:r w:rsidRPr="008D6651">
        <w:rPr>
          <w:rFonts w:ascii="Times New Roman" w:hAnsi="Times New Roman" w:cs="Times New Roman"/>
          <w:sz w:val="24"/>
          <w:szCs w:val="24"/>
        </w:rPr>
        <w:t xml:space="preserve">locomotor </w:t>
      </w:r>
      <w:r w:rsidR="00724FB8" w:rsidRPr="008D6651">
        <w:rPr>
          <w:rFonts w:ascii="Times New Roman" w:hAnsi="Times New Roman" w:cs="Times New Roman"/>
          <w:sz w:val="24"/>
          <w:szCs w:val="24"/>
        </w:rPr>
        <w:t>skills, which</w:t>
      </w:r>
      <w:r w:rsidR="008C7F60" w:rsidRPr="008D6651">
        <w:rPr>
          <w:rFonts w:ascii="Times New Roman" w:hAnsi="Times New Roman" w:cs="Times New Roman"/>
          <w:sz w:val="24"/>
          <w:szCs w:val="24"/>
        </w:rPr>
        <w:t xml:space="preserve"> is </w:t>
      </w:r>
      <w:r w:rsidR="00724FB8" w:rsidRPr="008D6651">
        <w:rPr>
          <w:rFonts w:ascii="Times New Roman" w:hAnsi="Times New Roman" w:cs="Times New Roman"/>
          <w:sz w:val="24"/>
          <w:szCs w:val="24"/>
        </w:rPr>
        <w:t xml:space="preserve">a </w:t>
      </w:r>
      <w:r w:rsidR="008C7F60" w:rsidRPr="008D6651">
        <w:rPr>
          <w:rFonts w:ascii="Times New Roman" w:hAnsi="Times New Roman" w:cs="Times New Roman"/>
          <w:sz w:val="24"/>
          <w:szCs w:val="24"/>
        </w:rPr>
        <w:t xml:space="preserve">part of the </w:t>
      </w:r>
      <w:r w:rsidR="00724FB8" w:rsidRPr="008D6651">
        <w:rPr>
          <w:rFonts w:ascii="Times New Roman" w:hAnsi="Times New Roman" w:cs="Times New Roman"/>
          <w:sz w:val="24"/>
          <w:szCs w:val="24"/>
        </w:rPr>
        <w:t>Fundamental Motor Skills or FMS</w:t>
      </w:r>
      <w:r w:rsidR="00B11C65" w:rsidRPr="008D6651">
        <w:rPr>
          <w:rFonts w:ascii="Times New Roman" w:hAnsi="Times New Roman" w:cs="Times New Roman"/>
          <w:sz w:val="24"/>
          <w:szCs w:val="24"/>
        </w:rPr>
        <w:t xml:space="preserve"> </w:t>
      </w:r>
      <w:r w:rsidR="00D37D49" w:rsidRPr="008D6651">
        <w:rPr>
          <w:rFonts w:ascii="Times New Roman" w:hAnsi="Times New Roman" w:cs="Times New Roman"/>
          <w:sz w:val="24"/>
          <w:szCs w:val="24"/>
        </w:rPr>
        <w:t>(locomotor skills and object control skills)</w:t>
      </w:r>
      <w:r w:rsidR="00ED7A48" w:rsidRPr="008D6651">
        <w:rPr>
          <w:rFonts w:ascii="Times New Roman" w:hAnsi="Times New Roman" w:cs="Times New Roman"/>
          <w:sz w:val="24"/>
          <w:szCs w:val="24"/>
        </w:rPr>
        <w:t xml:space="preserve">. </w:t>
      </w:r>
      <w:r w:rsidR="005A2F60" w:rsidRPr="008D6651">
        <w:rPr>
          <w:rFonts w:ascii="Times New Roman" w:hAnsi="Times New Roman" w:cs="Times New Roman"/>
          <w:sz w:val="24"/>
          <w:szCs w:val="24"/>
        </w:rPr>
        <w:t xml:space="preserve">The locomotor involves movement, running, jumping, hopping, galloping, skipping </w:t>
      </w:r>
      <w:proofErr w:type="spellStart"/>
      <w:r w:rsidR="005A2F60" w:rsidRPr="008D6651">
        <w:rPr>
          <w:rFonts w:ascii="Times New Roman" w:hAnsi="Times New Roman" w:cs="Times New Roman"/>
          <w:sz w:val="24"/>
          <w:szCs w:val="24"/>
        </w:rPr>
        <w:t>etc</w:t>
      </w:r>
      <w:proofErr w:type="spellEnd"/>
      <w:r w:rsidR="005A2F60" w:rsidRPr="008D6651">
        <w:rPr>
          <w:rFonts w:ascii="Times New Roman" w:hAnsi="Times New Roman" w:cs="Times New Roman"/>
          <w:sz w:val="24"/>
          <w:szCs w:val="24"/>
        </w:rPr>
        <w:t xml:space="preserve"> whilst object control consists of manipulating and projecting objects such as throwing, kicking, catching, bouncing and rolling.  </w:t>
      </w:r>
      <w:r w:rsidR="00ED7A48" w:rsidRPr="008D6651">
        <w:rPr>
          <w:rFonts w:ascii="Times New Roman" w:hAnsi="Times New Roman" w:cs="Times New Roman"/>
          <w:sz w:val="24"/>
          <w:szCs w:val="24"/>
        </w:rPr>
        <w:t xml:space="preserve">These skills are necessary as they </w:t>
      </w:r>
      <w:r w:rsidR="00724FB8" w:rsidRPr="008D6651">
        <w:rPr>
          <w:rFonts w:ascii="Times New Roman" w:hAnsi="Times New Roman" w:cs="Times New Roman"/>
          <w:sz w:val="24"/>
          <w:szCs w:val="24"/>
        </w:rPr>
        <w:t>form the basis for</w:t>
      </w:r>
      <w:r w:rsidR="00ED7A48" w:rsidRPr="008D6651">
        <w:rPr>
          <w:rFonts w:ascii="Times New Roman" w:hAnsi="Times New Roman" w:cs="Times New Roman"/>
          <w:sz w:val="24"/>
          <w:szCs w:val="24"/>
        </w:rPr>
        <w:t xml:space="preserve"> children’s future development in movement and physical activity (</w:t>
      </w:r>
      <w:proofErr w:type="spellStart"/>
      <w:r w:rsidR="00ED7A48" w:rsidRPr="008D6651">
        <w:rPr>
          <w:rFonts w:ascii="Times New Roman" w:hAnsi="Times New Roman" w:cs="Times New Roman"/>
          <w:sz w:val="24"/>
          <w:szCs w:val="24"/>
        </w:rPr>
        <w:t>Stodden</w:t>
      </w:r>
      <w:proofErr w:type="spellEnd"/>
      <w:r w:rsidR="00ED7A48" w:rsidRPr="008D6651">
        <w:rPr>
          <w:rFonts w:ascii="Times New Roman" w:hAnsi="Times New Roman" w:cs="Times New Roman"/>
          <w:sz w:val="24"/>
          <w:szCs w:val="24"/>
        </w:rPr>
        <w:t xml:space="preserve"> et al, 2008).</w:t>
      </w:r>
      <w:r w:rsidR="00D37D49" w:rsidRPr="008D6651">
        <w:rPr>
          <w:rFonts w:ascii="Times New Roman" w:hAnsi="Times New Roman" w:cs="Times New Roman"/>
          <w:sz w:val="24"/>
          <w:szCs w:val="24"/>
        </w:rPr>
        <w:t xml:space="preserve"> I was always under the assumption that as long as children moved around during play, they would naturally develop their </w:t>
      </w:r>
      <w:proofErr w:type="gramStart"/>
      <w:r w:rsidR="00D37D49" w:rsidRPr="008D6651">
        <w:rPr>
          <w:rFonts w:ascii="Times New Roman" w:hAnsi="Times New Roman" w:cs="Times New Roman"/>
          <w:sz w:val="24"/>
          <w:szCs w:val="24"/>
        </w:rPr>
        <w:t>FMS,</w:t>
      </w:r>
      <w:proofErr w:type="gramEnd"/>
      <w:r w:rsidR="00D37D49" w:rsidRPr="008D6651">
        <w:rPr>
          <w:rFonts w:ascii="Times New Roman" w:hAnsi="Times New Roman" w:cs="Times New Roman"/>
          <w:sz w:val="24"/>
          <w:szCs w:val="24"/>
        </w:rPr>
        <w:t xml:space="preserve"> however, I have since become</w:t>
      </w:r>
      <w:r w:rsidR="00907564" w:rsidRPr="008D6651">
        <w:rPr>
          <w:rFonts w:ascii="Times New Roman" w:hAnsi="Times New Roman" w:cs="Times New Roman"/>
          <w:sz w:val="24"/>
          <w:szCs w:val="24"/>
        </w:rPr>
        <w:t xml:space="preserve"> aware that this is not the case</w:t>
      </w:r>
      <w:r w:rsidR="000F1B2B" w:rsidRPr="008D6651">
        <w:rPr>
          <w:rFonts w:ascii="Times New Roman" w:hAnsi="Times New Roman" w:cs="Times New Roman"/>
          <w:sz w:val="24"/>
          <w:szCs w:val="24"/>
        </w:rPr>
        <w:t>.</w:t>
      </w:r>
      <w:r w:rsidR="00724FB8" w:rsidRPr="008D6651">
        <w:rPr>
          <w:rFonts w:ascii="Times New Roman" w:hAnsi="Times New Roman" w:cs="Times New Roman"/>
          <w:i/>
          <w:sz w:val="24"/>
          <w:szCs w:val="24"/>
        </w:rPr>
        <w:t xml:space="preserve"> </w:t>
      </w:r>
    </w:p>
    <w:p w14:paraId="1631D296" w14:textId="6F12FEEB" w:rsidR="0088580B" w:rsidRPr="008D6651" w:rsidRDefault="00907564"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lastRenderedPageBreak/>
        <w:t xml:space="preserve">In the first instance, </w:t>
      </w:r>
      <w:r w:rsidR="008D44DC" w:rsidRPr="008D6651">
        <w:rPr>
          <w:rFonts w:ascii="Times New Roman" w:hAnsi="Times New Roman" w:cs="Times New Roman"/>
          <w:sz w:val="24"/>
          <w:szCs w:val="24"/>
        </w:rPr>
        <w:t>I introduced Spatial Awareness and explained to the children the importance of keeping to their personal bubble. I asked them to stand on a spot and stretch as far as they could both sides and as hig</w:t>
      </w:r>
      <w:r w:rsidR="0042537E" w:rsidRPr="008D6651">
        <w:rPr>
          <w:rFonts w:ascii="Times New Roman" w:hAnsi="Times New Roman" w:cs="Times New Roman"/>
          <w:sz w:val="24"/>
          <w:szCs w:val="24"/>
        </w:rPr>
        <w:t xml:space="preserve">h as possible on tiptoes. </w:t>
      </w:r>
      <w:r w:rsidR="008D44DC" w:rsidRPr="008D6651">
        <w:rPr>
          <w:rFonts w:ascii="Times New Roman" w:hAnsi="Times New Roman" w:cs="Times New Roman"/>
          <w:sz w:val="24"/>
          <w:szCs w:val="24"/>
        </w:rPr>
        <w:t>I discovered</w:t>
      </w:r>
      <w:r w:rsidR="0042537E" w:rsidRPr="008D6651">
        <w:rPr>
          <w:rFonts w:ascii="Times New Roman" w:hAnsi="Times New Roman" w:cs="Times New Roman"/>
          <w:sz w:val="24"/>
          <w:szCs w:val="24"/>
        </w:rPr>
        <w:t xml:space="preserve"> that avoiding others and staying within their bubble</w:t>
      </w:r>
      <w:r w:rsidR="008D44DC" w:rsidRPr="008D6651">
        <w:rPr>
          <w:rFonts w:ascii="Times New Roman" w:hAnsi="Times New Roman" w:cs="Times New Roman"/>
          <w:sz w:val="24"/>
          <w:szCs w:val="24"/>
        </w:rPr>
        <w:t xml:space="preserve"> was </w:t>
      </w:r>
      <w:r w:rsidR="00C70F32" w:rsidRPr="008D6651">
        <w:rPr>
          <w:rFonts w:ascii="Times New Roman" w:hAnsi="Times New Roman" w:cs="Times New Roman"/>
          <w:sz w:val="24"/>
          <w:szCs w:val="24"/>
        </w:rPr>
        <w:t>challenging</w:t>
      </w:r>
      <w:r w:rsidR="008D44DC" w:rsidRPr="008D6651">
        <w:rPr>
          <w:rFonts w:ascii="Times New Roman" w:hAnsi="Times New Roman" w:cs="Times New Roman"/>
          <w:sz w:val="24"/>
          <w:szCs w:val="24"/>
        </w:rPr>
        <w:t xml:space="preserve">. </w:t>
      </w:r>
      <w:r w:rsidR="0042537E" w:rsidRPr="008D6651">
        <w:rPr>
          <w:rFonts w:ascii="Times New Roman" w:hAnsi="Times New Roman" w:cs="Times New Roman"/>
          <w:sz w:val="24"/>
          <w:szCs w:val="24"/>
        </w:rPr>
        <w:t xml:space="preserve">I eventually decided to adopt Newell’s Model of Constraints by </w:t>
      </w:r>
      <w:r w:rsidR="00C70F32" w:rsidRPr="008D6651">
        <w:rPr>
          <w:rFonts w:ascii="Times New Roman" w:hAnsi="Times New Roman" w:cs="Times New Roman"/>
          <w:sz w:val="24"/>
          <w:szCs w:val="24"/>
        </w:rPr>
        <w:t xml:space="preserve">manipulating the constraints </w:t>
      </w:r>
      <w:r w:rsidR="0042537E" w:rsidRPr="008D6651">
        <w:rPr>
          <w:rFonts w:ascii="Times New Roman" w:hAnsi="Times New Roman" w:cs="Times New Roman"/>
          <w:sz w:val="24"/>
          <w:szCs w:val="24"/>
        </w:rPr>
        <w:t>(Haywood and Getchell, 2005)</w:t>
      </w:r>
      <w:r w:rsidR="00C70F32" w:rsidRPr="008D6651">
        <w:rPr>
          <w:rFonts w:ascii="Times New Roman" w:hAnsi="Times New Roman" w:cs="Times New Roman"/>
          <w:sz w:val="24"/>
          <w:szCs w:val="24"/>
        </w:rPr>
        <w:t xml:space="preserve"> and introduce spots.</w:t>
      </w:r>
      <w:r w:rsidR="00F4366C" w:rsidRPr="008D6651">
        <w:rPr>
          <w:rFonts w:ascii="Times New Roman" w:hAnsi="Times New Roman" w:cs="Times New Roman"/>
          <w:sz w:val="24"/>
          <w:szCs w:val="24"/>
        </w:rPr>
        <w:t xml:space="preserve"> </w:t>
      </w:r>
      <w:r w:rsidR="0042537E" w:rsidRPr="008D6651">
        <w:rPr>
          <w:rFonts w:ascii="Times New Roman" w:hAnsi="Times New Roman" w:cs="Times New Roman"/>
          <w:sz w:val="24"/>
          <w:szCs w:val="24"/>
        </w:rPr>
        <w:t xml:space="preserve">The children were able to </w:t>
      </w:r>
      <w:r w:rsidR="0088580B" w:rsidRPr="008D6651">
        <w:rPr>
          <w:rFonts w:ascii="Times New Roman" w:hAnsi="Times New Roman" w:cs="Times New Roman"/>
          <w:sz w:val="24"/>
          <w:szCs w:val="24"/>
        </w:rPr>
        <w:t>focus on the spots whilst moving and because</w:t>
      </w:r>
      <w:r w:rsidR="0042537E" w:rsidRPr="008D6651">
        <w:rPr>
          <w:rFonts w:ascii="Times New Roman" w:hAnsi="Times New Roman" w:cs="Times New Roman"/>
          <w:sz w:val="24"/>
          <w:szCs w:val="24"/>
        </w:rPr>
        <w:t xml:space="preserve"> of the way they were scattered, </w:t>
      </w:r>
      <w:r w:rsidR="0088580B" w:rsidRPr="008D6651">
        <w:rPr>
          <w:rFonts w:ascii="Times New Roman" w:hAnsi="Times New Roman" w:cs="Times New Roman"/>
          <w:sz w:val="24"/>
          <w:szCs w:val="24"/>
        </w:rPr>
        <w:t xml:space="preserve">were less likely to bump into each other. Although this helped, it did not </w:t>
      </w:r>
      <w:r w:rsidR="0042537E" w:rsidRPr="008D6651">
        <w:rPr>
          <w:rFonts w:ascii="Times New Roman" w:hAnsi="Times New Roman" w:cs="Times New Roman"/>
          <w:sz w:val="24"/>
          <w:szCs w:val="24"/>
        </w:rPr>
        <w:t xml:space="preserve">altogether </w:t>
      </w:r>
      <w:r w:rsidR="0088580B" w:rsidRPr="008D6651">
        <w:rPr>
          <w:rFonts w:ascii="Times New Roman" w:hAnsi="Times New Roman" w:cs="Times New Roman"/>
          <w:sz w:val="24"/>
          <w:szCs w:val="24"/>
        </w:rPr>
        <w:t xml:space="preserve">eliminate the problem. </w:t>
      </w:r>
    </w:p>
    <w:p w14:paraId="4ED9ABC1" w14:textId="1C61F17A" w:rsidR="00F4366C" w:rsidRPr="008D6651" w:rsidRDefault="0088580B"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Each session</w:t>
      </w:r>
      <w:r w:rsidR="00BF5FE1" w:rsidRPr="008D6651">
        <w:rPr>
          <w:rFonts w:ascii="Times New Roman" w:hAnsi="Times New Roman" w:cs="Times New Roman"/>
          <w:sz w:val="24"/>
          <w:szCs w:val="24"/>
        </w:rPr>
        <w:t>,</w:t>
      </w:r>
      <w:r w:rsidRPr="008D6651">
        <w:rPr>
          <w:rFonts w:ascii="Times New Roman" w:hAnsi="Times New Roman" w:cs="Times New Roman"/>
          <w:sz w:val="24"/>
          <w:szCs w:val="24"/>
        </w:rPr>
        <w:t xml:space="preserve"> during the first cycle</w:t>
      </w:r>
      <w:r w:rsidR="00BF5FE1" w:rsidRPr="008D6651">
        <w:rPr>
          <w:rFonts w:ascii="Times New Roman" w:hAnsi="Times New Roman" w:cs="Times New Roman"/>
          <w:sz w:val="24"/>
          <w:szCs w:val="24"/>
        </w:rPr>
        <w:t>,</w:t>
      </w:r>
      <w:r w:rsidRPr="008D6651">
        <w:rPr>
          <w:rFonts w:ascii="Times New Roman" w:hAnsi="Times New Roman" w:cs="Times New Roman"/>
          <w:sz w:val="24"/>
          <w:szCs w:val="24"/>
        </w:rPr>
        <w:t xml:space="preserve"> was to familiarise the children with the </w:t>
      </w:r>
      <w:r w:rsidR="00BF5FE1" w:rsidRPr="008D6651">
        <w:rPr>
          <w:rFonts w:ascii="Times New Roman" w:hAnsi="Times New Roman" w:cs="Times New Roman"/>
          <w:sz w:val="24"/>
          <w:szCs w:val="24"/>
        </w:rPr>
        <w:t>four concepts</w:t>
      </w:r>
      <w:r w:rsidR="00F4366C" w:rsidRPr="008D6651">
        <w:rPr>
          <w:rFonts w:ascii="Times New Roman" w:hAnsi="Times New Roman" w:cs="Times New Roman"/>
          <w:sz w:val="24"/>
          <w:szCs w:val="24"/>
        </w:rPr>
        <w:t>, Spatial Awareness, Body Awareness</w:t>
      </w:r>
      <w:r w:rsidR="00C70F32" w:rsidRPr="008D6651">
        <w:rPr>
          <w:rFonts w:ascii="Times New Roman" w:hAnsi="Times New Roman" w:cs="Times New Roman"/>
          <w:sz w:val="24"/>
          <w:szCs w:val="24"/>
        </w:rPr>
        <w:t>,</w:t>
      </w:r>
      <w:r w:rsidR="00F4366C" w:rsidRPr="008D6651">
        <w:rPr>
          <w:rFonts w:ascii="Times New Roman" w:hAnsi="Times New Roman" w:cs="Times New Roman"/>
          <w:sz w:val="24"/>
          <w:szCs w:val="24"/>
        </w:rPr>
        <w:t xml:space="preserve"> Relationships and Dynamic</w:t>
      </w:r>
      <w:r w:rsidR="003115EE" w:rsidRPr="008D6651">
        <w:rPr>
          <w:rFonts w:ascii="Times New Roman" w:hAnsi="Times New Roman" w:cs="Times New Roman"/>
          <w:sz w:val="24"/>
          <w:szCs w:val="24"/>
        </w:rPr>
        <w:t>s</w:t>
      </w:r>
      <w:r w:rsidR="00F4366C" w:rsidRPr="008D6651">
        <w:rPr>
          <w:rFonts w:ascii="Times New Roman" w:hAnsi="Times New Roman" w:cs="Times New Roman"/>
          <w:sz w:val="24"/>
          <w:szCs w:val="24"/>
        </w:rPr>
        <w:t xml:space="preserve"> </w:t>
      </w:r>
      <w:r w:rsidR="00BF5FE1" w:rsidRPr="008D6651">
        <w:rPr>
          <w:rFonts w:ascii="Times New Roman" w:hAnsi="Times New Roman" w:cs="Times New Roman"/>
          <w:sz w:val="24"/>
          <w:szCs w:val="24"/>
        </w:rPr>
        <w:t>and</w:t>
      </w:r>
      <w:r w:rsidR="00C70F32" w:rsidRPr="008D6651">
        <w:rPr>
          <w:rFonts w:ascii="Times New Roman" w:hAnsi="Times New Roman" w:cs="Times New Roman"/>
          <w:sz w:val="24"/>
          <w:szCs w:val="24"/>
        </w:rPr>
        <w:t xml:space="preserve"> the</w:t>
      </w:r>
      <w:r w:rsidR="00F4366C" w:rsidRPr="008D6651">
        <w:rPr>
          <w:rFonts w:ascii="Times New Roman" w:hAnsi="Times New Roman" w:cs="Times New Roman"/>
          <w:sz w:val="24"/>
          <w:szCs w:val="24"/>
        </w:rPr>
        <w:t xml:space="preserve"> </w:t>
      </w:r>
      <w:r w:rsidR="003115EE" w:rsidRPr="008D6651">
        <w:rPr>
          <w:rFonts w:ascii="Times New Roman" w:hAnsi="Times New Roman" w:cs="Times New Roman"/>
          <w:sz w:val="24"/>
          <w:szCs w:val="24"/>
        </w:rPr>
        <w:t xml:space="preserve">relevant </w:t>
      </w:r>
      <w:r w:rsidRPr="008D6651">
        <w:rPr>
          <w:rFonts w:ascii="Times New Roman" w:hAnsi="Times New Roman" w:cs="Times New Roman"/>
          <w:sz w:val="24"/>
          <w:szCs w:val="24"/>
        </w:rPr>
        <w:t>language</w:t>
      </w:r>
      <w:r w:rsidR="00C70F32" w:rsidRPr="008D6651">
        <w:rPr>
          <w:rFonts w:ascii="Times New Roman" w:hAnsi="Times New Roman" w:cs="Times New Roman"/>
          <w:sz w:val="24"/>
          <w:szCs w:val="24"/>
        </w:rPr>
        <w:t xml:space="preserve"> as all</w:t>
      </w:r>
      <w:r w:rsidR="00BF5FE1" w:rsidRPr="008D6651">
        <w:rPr>
          <w:rFonts w:ascii="Times New Roman" w:hAnsi="Times New Roman" w:cs="Times New Roman"/>
          <w:sz w:val="24"/>
          <w:szCs w:val="24"/>
        </w:rPr>
        <w:t xml:space="preserve"> were new to them. </w:t>
      </w:r>
      <w:r w:rsidR="00E82277" w:rsidRPr="008D6651">
        <w:rPr>
          <w:rFonts w:ascii="Times New Roman" w:hAnsi="Times New Roman" w:cs="Times New Roman"/>
          <w:sz w:val="24"/>
          <w:szCs w:val="24"/>
        </w:rPr>
        <w:t>It was also enabled me to assess the children’s locomotor stage</w:t>
      </w:r>
      <w:r w:rsidR="00F4366C" w:rsidRPr="008D6651">
        <w:rPr>
          <w:rFonts w:ascii="Times New Roman" w:hAnsi="Times New Roman" w:cs="Times New Roman"/>
          <w:sz w:val="24"/>
          <w:szCs w:val="24"/>
        </w:rPr>
        <w:t xml:space="preserve"> (Davies, 2003)</w:t>
      </w:r>
      <w:r w:rsidR="00E82277" w:rsidRPr="008D6651">
        <w:rPr>
          <w:rFonts w:ascii="Times New Roman" w:hAnsi="Times New Roman" w:cs="Times New Roman"/>
          <w:sz w:val="24"/>
          <w:szCs w:val="24"/>
        </w:rPr>
        <w:t xml:space="preserve">. </w:t>
      </w:r>
    </w:p>
    <w:p w14:paraId="28F0D3AF" w14:textId="450ED73C" w:rsidR="00F4366C" w:rsidRPr="008D6651" w:rsidRDefault="00F4366C" w:rsidP="008D6651">
      <w:pPr>
        <w:pStyle w:val="ListParagraph"/>
        <w:numPr>
          <w:ilvl w:val="0"/>
          <w:numId w:val="2"/>
        </w:numPr>
        <w:spacing w:line="360" w:lineRule="auto"/>
        <w:rPr>
          <w:rFonts w:ascii="Times New Roman" w:hAnsi="Times New Roman" w:cs="Times New Roman"/>
        </w:rPr>
      </w:pPr>
      <w:r w:rsidRPr="008D6651">
        <w:rPr>
          <w:rFonts w:ascii="Times New Roman" w:hAnsi="Times New Roman" w:cs="Times New Roman"/>
        </w:rPr>
        <w:t>Running:</w:t>
      </w:r>
      <w:r w:rsidR="00761AC9" w:rsidRPr="008D6651">
        <w:rPr>
          <w:rFonts w:ascii="Times New Roman" w:hAnsi="Times New Roman" w:cs="Times New Roman"/>
        </w:rPr>
        <w:t xml:space="preserve"> </w:t>
      </w:r>
      <w:r w:rsidRPr="008D6651">
        <w:rPr>
          <w:rFonts w:ascii="Times New Roman" w:hAnsi="Times New Roman" w:cs="Times New Roman"/>
        </w:rPr>
        <w:t>M</w:t>
      </w:r>
      <w:r w:rsidR="00E82277" w:rsidRPr="008D6651">
        <w:rPr>
          <w:rFonts w:ascii="Times New Roman" w:hAnsi="Times New Roman" w:cs="Times New Roman"/>
        </w:rPr>
        <w:t xml:space="preserve">ost children were </w:t>
      </w:r>
      <w:r w:rsidR="00761AC9" w:rsidRPr="008D6651">
        <w:rPr>
          <w:rFonts w:ascii="Times New Roman" w:hAnsi="Times New Roman" w:cs="Times New Roman"/>
        </w:rPr>
        <w:t xml:space="preserve">within the emerging stages with a handful of boys between stages 3 and 4. </w:t>
      </w:r>
    </w:p>
    <w:p w14:paraId="2FB6CCEB" w14:textId="74798E0A" w:rsidR="00F4366C" w:rsidRPr="008D6651" w:rsidRDefault="00F4366C" w:rsidP="008D6651">
      <w:pPr>
        <w:pStyle w:val="ListParagraph"/>
        <w:numPr>
          <w:ilvl w:val="0"/>
          <w:numId w:val="2"/>
        </w:numPr>
        <w:spacing w:line="360" w:lineRule="auto"/>
        <w:rPr>
          <w:rFonts w:ascii="Times New Roman" w:hAnsi="Times New Roman" w:cs="Times New Roman"/>
        </w:rPr>
      </w:pPr>
      <w:r w:rsidRPr="008D6651">
        <w:rPr>
          <w:rFonts w:ascii="Times New Roman" w:hAnsi="Times New Roman" w:cs="Times New Roman"/>
        </w:rPr>
        <w:t>L</w:t>
      </w:r>
      <w:r w:rsidR="00761AC9" w:rsidRPr="008D6651">
        <w:rPr>
          <w:rFonts w:ascii="Times New Roman" w:hAnsi="Times New Roman" w:cs="Times New Roman"/>
        </w:rPr>
        <w:t>ong jump</w:t>
      </w:r>
      <w:r w:rsidRPr="008D6651">
        <w:rPr>
          <w:rFonts w:ascii="Times New Roman" w:hAnsi="Times New Roman" w:cs="Times New Roman"/>
        </w:rPr>
        <w:t>: M</w:t>
      </w:r>
      <w:r w:rsidR="00761AC9" w:rsidRPr="008D6651">
        <w:rPr>
          <w:rFonts w:ascii="Times New Roman" w:hAnsi="Times New Roman" w:cs="Times New Roman"/>
        </w:rPr>
        <w:t>ost child</w:t>
      </w:r>
      <w:r w:rsidR="001E3CA0" w:rsidRPr="008D6651">
        <w:rPr>
          <w:rFonts w:ascii="Times New Roman" w:hAnsi="Times New Roman" w:cs="Times New Roman"/>
        </w:rPr>
        <w:t>ren at stage 1</w:t>
      </w:r>
      <w:r w:rsidR="00761AC9" w:rsidRPr="008D6651">
        <w:rPr>
          <w:rFonts w:ascii="Times New Roman" w:hAnsi="Times New Roman" w:cs="Times New Roman"/>
        </w:rPr>
        <w:t xml:space="preserve"> with a few of the boys, who were also more proficient in running, </w:t>
      </w:r>
      <w:r w:rsidR="001E3CA0" w:rsidRPr="008D6651">
        <w:rPr>
          <w:rFonts w:ascii="Times New Roman" w:hAnsi="Times New Roman" w:cs="Times New Roman"/>
        </w:rPr>
        <w:t>at stage 2</w:t>
      </w:r>
      <w:r w:rsidR="00761AC9" w:rsidRPr="008D6651">
        <w:rPr>
          <w:rFonts w:ascii="Times New Roman" w:hAnsi="Times New Roman" w:cs="Times New Roman"/>
        </w:rPr>
        <w:t>.</w:t>
      </w:r>
      <w:r w:rsidR="00E82277" w:rsidRPr="008D6651">
        <w:rPr>
          <w:rFonts w:ascii="Times New Roman" w:hAnsi="Times New Roman" w:cs="Times New Roman"/>
        </w:rPr>
        <w:t xml:space="preserve"> </w:t>
      </w:r>
      <w:r w:rsidR="001E3CA0" w:rsidRPr="008D6651">
        <w:rPr>
          <w:rFonts w:ascii="Times New Roman" w:hAnsi="Times New Roman" w:cs="Times New Roman"/>
        </w:rPr>
        <w:t xml:space="preserve"> </w:t>
      </w:r>
    </w:p>
    <w:p w14:paraId="0301B487" w14:textId="54D95305" w:rsidR="001E3CA0" w:rsidRPr="008D6651" w:rsidRDefault="001E3CA0" w:rsidP="008D6651">
      <w:pPr>
        <w:pStyle w:val="ListParagraph"/>
        <w:numPr>
          <w:ilvl w:val="0"/>
          <w:numId w:val="2"/>
        </w:numPr>
        <w:spacing w:line="360" w:lineRule="auto"/>
        <w:rPr>
          <w:rFonts w:ascii="Times New Roman" w:hAnsi="Times New Roman" w:cs="Times New Roman"/>
        </w:rPr>
      </w:pPr>
      <w:r w:rsidRPr="008D6651">
        <w:rPr>
          <w:rFonts w:ascii="Times New Roman" w:hAnsi="Times New Roman" w:cs="Times New Roman"/>
        </w:rPr>
        <w:t>Hopping, galloping and skipping</w:t>
      </w:r>
      <w:r w:rsidR="00F4366C" w:rsidRPr="008D6651">
        <w:rPr>
          <w:rFonts w:ascii="Times New Roman" w:hAnsi="Times New Roman" w:cs="Times New Roman"/>
        </w:rPr>
        <w:t>: D</w:t>
      </w:r>
      <w:r w:rsidRPr="008D6651">
        <w:rPr>
          <w:rFonts w:ascii="Times New Roman" w:hAnsi="Times New Roman" w:cs="Times New Roman"/>
        </w:rPr>
        <w:t xml:space="preserve">eemed the most difficult for all the children.  </w:t>
      </w:r>
    </w:p>
    <w:p w14:paraId="101B7006" w14:textId="77777777" w:rsidR="006E7AC0" w:rsidRDefault="006E7AC0" w:rsidP="008D6651">
      <w:pPr>
        <w:spacing w:line="360" w:lineRule="auto"/>
        <w:rPr>
          <w:rFonts w:ascii="Times New Roman" w:hAnsi="Times New Roman" w:cs="Times New Roman"/>
          <w:sz w:val="24"/>
          <w:szCs w:val="24"/>
        </w:rPr>
      </w:pPr>
    </w:p>
    <w:p w14:paraId="609F93B6" w14:textId="2012E658" w:rsidR="000769B7" w:rsidRPr="008D6651" w:rsidRDefault="00BF5FE1" w:rsidP="008D6651">
      <w:pPr>
        <w:spacing w:line="360" w:lineRule="auto"/>
        <w:rPr>
          <w:rFonts w:ascii="Times New Roman" w:hAnsi="Times New Roman" w:cs="Times New Roman"/>
          <w:sz w:val="24"/>
          <w:szCs w:val="24"/>
          <w:lang w:val="en-US"/>
        </w:rPr>
      </w:pPr>
      <w:r w:rsidRPr="008D6651">
        <w:rPr>
          <w:rFonts w:ascii="Times New Roman" w:hAnsi="Times New Roman" w:cs="Times New Roman"/>
          <w:sz w:val="24"/>
          <w:szCs w:val="24"/>
        </w:rPr>
        <w:t xml:space="preserve">We played many different warm up games </w:t>
      </w:r>
      <w:r w:rsidR="001E3CA0" w:rsidRPr="008D6651">
        <w:rPr>
          <w:rFonts w:ascii="Times New Roman" w:hAnsi="Times New Roman" w:cs="Times New Roman"/>
          <w:sz w:val="24"/>
          <w:szCs w:val="24"/>
        </w:rPr>
        <w:t xml:space="preserve">to develop their FMS </w:t>
      </w:r>
      <w:r w:rsidRPr="008D6651">
        <w:rPr>
          <w:rFonts w:ascii="Times New Roman" w:hAnsi="Times New Roman" w:cs="Times New Roman"/>
          <w:sz w:val="24"/>
          <w:szCs w:val="24"/>
        </w:rPr>
        <w:t>including Mr Bean</w:t>
      </w:r>
      <w:r w:rsidR="0017118E" w:rsidRPr="008D6651">
        <w:rPr>
          <w:rFonts w:ascii="Times New Roman" w:hAnsi="Times New Roman" w:cs="Times New Roman"/>
          <w:sz w:val="24"/>
          <w:szCs w:val="24"/>
        </w:rPr>
        <w:t>, Traffic Lights, Mr Men</w:t>
      </w:r>
      <w:r w:rsidR="00AC3ECF" w:rsidRPr="008D6651">
        <w:rPr>
          <w:rFonts w:ascii="Times New Roman" w:hAnsi="Times New Roman" w:cs="Times New Roman"/>
          <w:sz w:val="24"/>
          <w:szCs w:val="24"/>
        </w:rPr>
        <w:t xml:space="preserve">, Splat the Frog, move like an animal, move like an object, copycat </w:t>
      </w:r>
      <w:r w:rsidRPr="008D6651">
        <w:rPr>
          <w:rFonts w:ascii="Times New Roman" w:hAnsi="Times New Roman" w:cs="Times New Roman"/>
          <w:sz w:val="24"/>
          <w:szCs w:val="24"/>
        </w:rPr>
        <w:t>etc.</w:t>
      </w:r>
      <w:r w:rsidR="0017118E" w:rsidRPr="008D6651">
        <w:rPr>
          <w:rFonts w:ascii="Times New Roman" w:hAnsi="Times New Roman" w:cs="Times New Roman"/>
          <w:sz w:val="24"/>
          <w:szCs w:val="24"/>
        </w:rPr>
        <w:t xml:space="preserve"> </w:t>
      </w:r>
      <w:r w:rsidRPr="008D6651">
        <w:rPr>
          <w:rFonts w:ascii="Times New Roman" w:hAnsi="Times New Roman" w:cs="Times New Roman"/>
          <w:sz w:val="24"/>
          <w:szCs w:val="24"/>
        </w:rPr>
        <w:t xml:space="preserve">These games made it fun for the children and kept them engaged. </w:t>
      </w:r>
      <w:r w:rsidR="0017118E" w:rsidRPr="008D6651">
        <w:rPr>
          <w:rFonts w:ascii="Times New Roman" w:hAnsi="Times New Roman" w:cs="Times New Roman"/>
          <w:sz w:val="24"/>
          <w:szCs w:val="24"/>
        </w:rPr>
        <w:t xml:space="preserve">The first session </w:t>
      </w:r>
      <w:r w:rsidR="002E1221" w:rsidRPr="008D6651">
        <w:rPr>
          <w:rFonts w:ascii="Times New Roman" w:hAnsi="Times New Roman" w:cs="Times New Roman"/>
          <w:sz w:val="24"/>
          <w:szCs w:val="24"/>
        </w:rPr>
        <w:t xml:space="preserve">showed </w:t>
      </w:r>
      <w:r w:rsidR="0017118E" w:rsidRPr="008D6651">
        <w:rPr>
          <w:rFonts w:ascii="Times New Roman" w:hAnsi="Times New Roman" w:cs="Times New Roman"/>
          <w:sz w:val="24"/>
          <w:szCs w:val="24"/>
        </w:rPr>
        <w:t>the children’s lack of understanding and imagination, which</w:t>
      </w:r>
      <w:r w:rsidR="002E1221" w:rsidRPr="008D6651">
        <w:rPr>
          <w:rFonts w:ascii="Times New Roman" w:hAnsi="Times New Roman" w:cs="Times New Roman"/>
          <w:sz w:val="24"/>
          <w:szCs w:val="24"/>
        </w:rPr>
        <w:t xml:space="preserve"> in my opinion, clearly demonstrated </w:t>
      </w:r>
      <w:r w:rsidR="0017118E" w:rsidRPr="008D6651">
        <w:rPr>
          <w:rFonts w:ascii="Times New Roman" w:hAnsi="Times New Roman" w:cs="Times New Roman"/>
          <w:sz w:val="24"/>
          <w:szCs w:val="24"/>
        </w:rPr>
        <w:t>the</w:t>
      </w:r>
      <w:r w:rsidR="002E1221" w:rsidRPr="008D6651">
        <w:rPr>
          <w:rFonts w:ascii="Times New Roman" w:hAnsi="Times New Roman" w:cs="Times New Roman"/>
          <w:sz w:val="24"/>
          <w:szCs w:val="24"/>
        </w:rPr>
        <w:t xml:space="preserve"> fact that their exposure to </w:t>
      </w:r>
      <w:r w:rsidR="00575AD5" w:rsidRPr="008D6651">
        <w:rPr>
          <w:rFonts w:ascii="Times New Roman" w:hAnsi="Times New Roman" w:cs="Times New Roman"/>
          <w:sz w:val="24"/>
          <w:szCs w:val="24"/>
        </w:rPr>
        <w:t xml:space="preserve">movement concepts </w:t>
      </w:r>
      <w:r w:rsidR="002E1221" w:rsidRPr="008D6651">
        <w:rPr>
          <w:rFonts w:ascii="Times New Roman" w:hAnsi="Times New Roman" w:cs="Times New Roman"/>
          <w:sz w:val="24"/>
          <w:szCs w:val="24"/>
        </w:rPr>
        <w:t>was limited.</w:t>
      </w:r>
      <w:r w:rsidR="006851E3" w:rsidRPr="008D6651">
        <w:rPr>
          <w:rFonts w:ascii="Times New Roman" w:hAnsi="Times New Roman" w:cs="Times New Roman"/>
          <w:sz w:val="24"/>
          <w:szCs w:val="24"/>
          <w:lang w:val="en-US"/>
        </w:rPr>
        <w:t xml:space="preserve"> The children needed prompting to vary pathways as they instinctively moved around the hall in a </w:t>
      </w:r>
      <w:r w:rsidRPr="008D6651">
        <w:rPr>
          <w:rFonts w:ascii="Times New Roman" w:hAnsi="Times New Roman" w:cs="Times New Roman"/>
          <w:sz w:val="24"/>
          <w:szCs w:val="24"/>
          <w:lang w:val="en-US"/>
        </w:rPr>
        <w:t>circle</w:t>
      </w:r>
      <w:r w:rsidR="006851E3" w:rsidRPr="008D6651">
        <w:rPr>
          <w:rFonts w:ascii="Times New Roman" w:hAnsi="Times New Roman" w:cs="Times New Roman"/>
          <w:sz w:val="24"/>
          <w:szCs w:val="24"/>
          <w:lang w:val="en-US"/>
        </w:rPr>
        <w:t xml:space="preserve">, they found moving backwards difficult and they did not </w:t>
      </w:r>
      <w:r w:rsidR="000B2EF8" w:rsidRPr="008D6651">
        <w:rPr>
          <w:rFonts w:ascii="Times New Roman" w:hAnsi="Times New Roman" w:cs="Times New Roman"/>
          <w:sz w:val="24"/>
          <w:szCs w:val="24"/>
          <w:lang w:val="en-US"/>
        </w:rPr>
        <w:t xml:space="preserve">understand a diagonal direction. </w:t>
      </w:r>
      <w:r w:rsidRPr="008D6651">
        <w:rPr>
          <w:rFonts w:ascii="Times New Roman" w:hAnsi="Times New Roman" w:cs="Times New Roman"/>
          <w:sz w:val="24"/>
          <w:szCs w:val="24"/>
          <w:lang w:val="en-US"/>
        </w:rPr>
        <w:t>Although t</w:t>
      </w:r>
      <w:r w:rsidR="000769B7" w:rsidRPr="008D6651">
        <w:rPr>
          <w:rFonts w:ascii="Times New Roman" w:hAnsi="Times New Roman" w:cs="Times New Roman"/>
          <w:sz w:val="24"/>
          <w:szCs w:val="24"/>
          <w:lang w:val="en-US"/>
        </w:rPr>
        <w:t>he children needed prompting to encour</w:t>
      </w:r>
      <w:r w:rsidRPr="008D6651">
        <w:rPr>
          <w:rFonts w:ascii="Times New Roman" w:hAnsi="Times New Roman" w:cs="Times New Roman"/>
          <w:sz w:val="24"/>
          <w:szCs w:val="24"/>
          <w:lang w:val="en-US"/>
        </w:rPr>
        <w:t>age thinking, a few</w:t>
      </w:r>
      <w:r w:rsidR="000769B7" w:rsidRPr="008D6651">
        <w:rPr>
          <w:rFonts w:ascii="Times New Roman" w:hAnsi="Times New Roman" w:cs="Times New Roman"/>
          <w:sz w:val="24"/>
          <w:szCs w:val="24"/>
          <w:lang w:val="en-US"/>
        </w:rPr>
        <w:t xml:space="preserve"> were able to generate some ideas on </w:t>
      </w:r>
      <w:r w:rsidRPr="008D6651">
        <w:rPr>
          <w:rFonts w:ascii="Times New Roman" w:hAnsi="Times New Roman" w:cs="Times New Roman"/>
          <w:sz w:val="24"/>
          <w:szCs w:val="24"/>
          <w:lang w:val="en-US"/>
        </w:rPr>
        <w:t xml:space="preserve">changing </w:t>
      </w:r>
      <w:r w:rsidR="000769B7" w:rsidRPr="008D6651">
        <w:rPr>
          <w:rFonts w:ascii="Times New Roman" w:hAnsi="Times New Roman" w:cs="Times New Roman"/>
          <w:sz w:val="24"/>
          <w:szCs w:val="24"/>
          <w:lang w:val="en-US"/>
        </w:rPr>
        <w:t xml:space="preserve">directions, which they demonstrated, however I had to </w:t>
      </w:r>
      <w:r w:rsidRPr="008D6651">
        <w:rPr>
          <w:rFonts w:ascii="Times New Roman" w:hAnsi="Times New Roman" w:cs="Times New Roman"/>
          <w:sz w:val="24"/>
          <w:szCs w:val="24"/>
          <w:lang w:val="en-US"/>
        </w:rPr>
        <w:t>suggest</w:t>
      </w:r>
      <w:r w:rsidR="000769B7" w:rsidRPr="008D6651">
        <w:rPr>
          <w:rFonts w:ascii="Times New Roman" w:hAnsi="Times New Roman" w:cs="Times New Roman"/>
          <w:sz w:val="24"/>
          <w:szCs w:val="24"/>
          <w:lang w:val="en-US"/>
        </w:rPr>
        <w:t xml:space="preserve"> and </w:t>
      </w:r>
      <w:r w:rsidR="00E57237" w:rsidRPr="008D6651">
        <w:rPr>
          <w:rFonts w:ascii="Times New Roman" w:hAnsi="Times New Roman" w:cs="Times New Roman"/>
          <w:sz w:val="24"/>
          <w:szCs w:val="24"/>
          <w:lang w:val="en-US"/>
        </w:rPr>
        <w:t>show</w:t>
      </w:r>
      <w:r w:rsidR="000769B7" w:rsidRPr="008D6651">
        <w:rPr>
          <w:rFonts w:ascii="Times New Roman" w:hAnsi="Times New Roman" w:cs="Times New Roman"/>
          <w:sz w:val="24"/>
          <w:szCs w:val="24"/>
          <w:lang w:val="en-US"/>
        </w:rPr>
        <w:t xml:space="preserve"> various</w:t>
      </w:r>
      <w:r w:rsidR="00E57237" w:rsidRPr="008D6651">
        <w:rPr>
          <w:rFonts w:ascii="Times New Roman" w:hAnsi="Times New Roman" w:cs="Times New Roman"/>
          <w:sz w:val="24"/>
          <w:szCs w:val="24"/>
          <w:lang w:val="en-US"/>
        </w:rPr>
        <w:t xml:space="preserve"> types of</w:t>
      </w:r>
      <w:r w:rsidR="000769B7" w:rsidRPr="008D6651">
        <w:rPr>
          <w:rFonts w:ascii="Times New Roman" w:hAnsi="Times New Roman" w:cs="Times New Roman"/>
          <w:sz w:val="24"/>
          <w:szCs w:val="24"/>
          <w:lang w:val="en-US"/>
        </w:rPr>
        <w:t xml:space="preserve"> pathways</w:t>
      </w:r>
      <w:r w:rsidRPr="008D6651">
        <w:rPr>
          <w:rFonts w:ascii="Times New Roman" w:hAnsi="Times New Roman" w:cs="Times New Roman"/>
          <w:sz w:val="24"/>
          <w:szCs w:val="24"/>
          <w:lang w:val="en-US"/>
        </w:rPr>
        <w:t xml:space="preserve"> as they found that concept more difficult</w:t>
      </w:r>
      <w:r w:rsidR="000769B7" w:rsidRPr="008D6651">
        <w:rPr>
          <w:rFonts w:ascii="Times New Roman" w:hAnsi="Times New Roman" w:cs="Times New Roman"/>
          <w:sz w:val="24"/>
          <w:szCs w:val="24"/>
          <w:lang w:val="en-US"/>
        </w:rPr>
        <w:t xml:space="preserve">. The children did </w:t>
      </w:r>
      <w:r w:rsidR="00AC3ECF" w:rsidRPr="008D6651">
        <w:rPr>
          <w:rFonts w:ascii="Times New Roman" w:hAnsi="Times New Roman" w:cs="Times New Roman"/>
          <w:sz w:val="24"/>
          <w:szCs w:val="24"/>
          <w:lang w:val="en-US"/>
        </w:rPr>
        <w:t xml:space="preserve">provide ideas on ways to travel, </w:t>
      </w:r>
      <w:r w:rsidR="008207B1" w:rsidRPr="008D6651">
        <w:rPr>
          <w:rFonts w:ascii="Times New Roman" w:hAnsi="Times New Roman" w:cs="Times New Roman"/>
          <w:sz w:val="24"/>
          <w:szCs w:val="24"/>
          <w:lang w:val="en-US"/>
        </w:rPr>
        <w:t xml:space="preserve">levels </w:t>
      </w:r>
      <w:r w:rsidR="00AC3ECF" w:rsidRPr="008D6651">
        <w:rPr>
          <w:rFonts w:ascii="Times New Roman" w:hAnsi="Times New Roman" w:cs="Times New Roman"/>
          <w:sz w:val="24"/>
          <w:szCs w:val="24"/>
          <w:lang w:val="en-US"/>
        </w:rPr>
        <w:t xml:space="preserve">and dynamics, </w:t>
      </w:r>
      <w:r w:rsidR="008207B1" w:rsidRPr="008D6651">
        <w:rPr>
          <w:rFonts w:ascii="Times New Roman" w:hAnsi="Times New Roman" w:cs="Times New Roman"/>
          <w:sz w:val="24"/>
          <w:szCs w:val="24"/>
          <w:lang w:val="en-US"/>
        </w:rPr>
        <w:t xml:space="preserve">which </w:t>
      </w:r>
      <w:r w:rsidR="000769B7" w:rsidRPr="008D6651">
        <w:rPr>
          <w:rFonts w:ascii="Times New Roman" w:hAnsi="Times New Roman" w:cs="Times New Roman"/>
          <w:sz w:val="24"/>
          <w:szCs w:val="24"/>
          <w:lang w:val="en-US"/>
        </w:rPr>
        <w:t xml:space="preserve">they enjoyed </w:t>
      </w:r>
      <w:r w:rsidR="008207B1" w:rsidRPr="008D6651">
        <w:rPr>
          <w:rFonts w:ascii="Times New Roman" w:hAnsi="Times New Roman" w:cs="Times New Roman"/>
          <w:sz w:val="24"/>
          <w:szCs w:val="24"/>
          <w:lang w:val="en-US"/>
        </w:rPr>
        <w:t>demonstrating</w:t>
      </w:r>
      <w:r w:rsidR="00E57237" w:rsidRPr="008D6651">
        <w:rPr>
          <w:rFonts w:ascii="Times New Roman" w:hAnsi="Times New Roman" w:cs="Times New Roman"/>
          <w:sz w:val="24"/>
          <w:szCs w:val="24"/>
          <w:lang w:val="en-US"/>
        </w:rPr>
        <w:t xml:space="preserve"> to their peers. Balancing was a concept some children found </w:t>
      </w:r>
      <w:r w:rsidRPr="008D6651">
        <w:rPr>
          <w:rFonts w:ascii="Times New Roman" w:hAnsi="Times New Roman" w:cs="Times New Roman"/>
          <w:sz w:val="24"/>
          <w:szCs w:val="24"/>
          <w:lang w:val="en-US"/>
        </w:rPr>
        <w:t xml:space="preserve">tricky </w:t>
      </w:r>
      <w:r w:rsidR="00E57237" w:rsidRPr="008D6651">
        <w:rPr>
          <w:rFonts w:ascii="Times New Roman" w:hAnsi="Times New Roman" w:cs="Times New Roman"/>
          <w:sz w:val="24"/>
          <w:szCs w:val="24"/>
          <w:lang w:val="en-US"/>
        </w:rPr>
        <w:t>especially balancing on small parts such as standing on one leg. My TA and I demonstrate ways of balancing i.e. large and small parts and the c</w:t>
      </w:r>
      <w:r w:rsidR="008C7F60" w:rsidRPr="008D6651">
        <w:rPr>
          <w:rFonts w:ascii="Times New Roman" w:hAnsi="Times New Roman" w:cs="Times New Roman"/>
          <w:sz w:val="24"/>
          <w:szCs w:val="24"/>
          <w:lang w:val="en-US"/>
        </w:rPr>
        <w:t>hildren were keen</w:t>
      </w:r>
      <w:r w:rsidRPr="008D6651">
        <w:rPr>
          <w:rFonts w:ascii="Times New Roman" w:hAnsi="Times New Roman" w:cs="Times New Roman"/>
          <w:sz w:val="24"/>
          <w:szCs w:val="24"/>
          <w:lang w:val="en-US"/>
        </w:rPr>
        <w:t xml:space="preserve"> to</w:t>
      </w:r>
      <w:r w:rsidR="00AC3ECF" w:rsidRPr="008D6651">
        <w:rPr>
          <w:rFonts w:ascii="Times New Roman" w:hAnsi="Times New Roman" w:cs="Times New Roman"/>
          <w:sz w:val="24"/>
          <w:szCs w:val="24"/>
          <w:lang w:val="en-US"/>
        </w:rPr>
        <w:t xml:space="preserve"> try</w:t>
      </w:r>
      <w:r w:rsidR="00DB0170" w:rsidRPr="008D6651">
        <w:rPr>
          <w:rFonts w:ascii="Times New Roman" w:hAnsi="Times New Roman" w:cs="Times New Roman"/>
          <w:sz w:val="24"/>
          <w:szCs w:val="24"/>
          <w:lang w:val="en-US"/>
        </w:rPr>
        <w:t>. A</w:t>
      </w:r>
      <w:r w:rsidR="00AC3ECF" w:rsidRPr="008D6651">
        <w:rPr>
          <w:rFonts w:ascii="Times New Roman" w:hAnsi="Times New Roman" w:cs="Times New Roman"/>
          <w:sz w:val="24"/>
          <w:szCs w:val="24"/>
          <w:lang w:val="en-US"/>
        </w:rPr>
        <w:t>s l</w:t>
      </w:r>
      <w:r w:rsidR="008C7F60" w:rsidRPr="008D6651">
        <w:rPr>
          <w:rFonts w:ascii="Times New Roman" w:hAnsi="Times New Roman" w:cs="Times New Roman"/>
          <w:sz w:val="24"/>
          <w:szCs w:val="24"/>
          <w:lang w:val="en-US"/>
        </w:rPr>
        <w:t xml:space="preserve">earning to balance is prerequisite in developing </w:t>
      </w:r>
      <w:r w:rsidR="008C7F60" w:rsidRPr="008D6651">
        <w:rPr>
          <w:rFonts w:ascii="Times New Roman" w:hAnsi="Times New Roman" w:cs="Times New Roman"/>
          <w:sz w:val="24"/>
          <w:szCs w:val="24"/>
          <w:lang w:val="en-US"/>
        </w:rPr>
        <w:lastRenderedPageBreak/>
        <w:t xml:space="preserve">proficient </w:t>
      </w:r>
      <w:r w:rsidR="008C7F60" w:rsidRPr="008D6651">
        <w:rPr>
          <w:rFonts w:ascii="Times New Roman" w:hAnsi="Times New Roman" w:cs="Times New Roman"/>
          <w:sz w:val="24"/>
          <w:szCs w:val="24"/>
        </w:rPr>
        <w:t>fundamental motor skills (</w:t>
      </w:r>
      <w:r w:rsidR="008C7F60" w:rsidRPr="008D6651">
        <w:rPr>
          <w:rFonts w:ascii="Times New Roman" w:hAnsi="Times New Roman" w:cs="Times New Roman"/>
          <w:sz w:val="24"/>
          <w:szCs w:val="24"/>
          <w:lang w:val="en-US"/>
        </w:rPr>
        <w:t>FMS)</w:t>
      </w:r>
      <w:r w:rsidR="00DB0170" w:rsidRPr="008D6651">
        <w:rPr>
          <w:rFonts w:ascii="Times New Roman" w:hAnsi="Times New Roman" w:cs="Times New Roman"/>
          <w:sz w:val="24"/>
          <w:szCs w:val="24"/>
          <w:lang w:val="en-US"/>
        </w:rPr>
        <w:t xml:space="preserve"> (</w:t>
      </w:r>
      <w:proofErr w:type="spellStart"/>
      <w:r w:rsidR="00DB0170" w:rsidRPr="008D6651">
        <w:rPr>
          <w:rFonts w:ascii="Times New Roman" w:hAnsi="Times New Roman" w:cs="Times New Roman"/>
          <w:sz w:val="24"/>
          <w:szCs w:val="24"/>
          <w:lang w:val="en-US"/>
        </w:rPr>
        <w:t>Gallahue</w:t>
      </w:r>
      <w:proofErr w:type="spellEnd"/>
      <w:r w:rsidR="008C7F60" w:rsidRPr="008D6651">
        <w:rPr>
          <w:rFonts w:ascii="Times New Roman" w:hAnsi="Times New Roman" w:cs="Times New Roman"/>
          <w:sz w:val="24"/>
          <w:szCs w:val="24"/>
          <w:lang w:val="en-US"/>
        </w:rPr>
        <w:t xml:space="preserve">, </w:t>
      </w:r>
      <w:r w:rsidR="00DB0170" w:rsidRPr="008D6651">
        <w:rPr>
          <w:rFonts w:ascii="Times New Roman" w:hAnsi="Times New Roman" w:cs="Times New Roman"/>
          <w:sz w:val="24"/>
          <w:szCs w:val="24"/>
          <w:lang w:val="en-US"/>
        </w:rPr>
        <w:t xml:space="preserve">2012) </w:t>
      </w:r>
      <w:r w:rsidR="008C7F60" w:rsidRPr="008D6651">
        <w:rPr>
          <w:rFonts w:ascii="Times New Roman" w:hAnsi="Times New Roman" w:cs="Times New Roman"/>
          <w:sz w:val="24"/>
          <w:szCs w:val="24"/>
          <w:lang w:val="en-US"/>
        </w:rPr>
        <w:t>i</w:t>
      </w:r>
      <w:r w:rsidRPr="008D6651">
        <w:rPr>
          <w:rFonts w:ascii="Times New Roman" w:hAnsi="Times New Roman" w:cs="Times New Roman"/>
          <w:sz w:val="24"/>
          <w:szCs w:val="24"/>
          <w:lang w:val="en-US"/>
        </w:rPr>
        <w:t>t was essential</w:t>
      </w:r>
      <w:r w:rsidR="00AC3ECF" w:rsidRPr="008D6651">
        <w:rPr>
          <w:rFonts w:ascii="Times New Roman" w:hAnsi="Times New Roman" w:cs="Times New Roman"/>
          <w:sz w:val="24"/>
          <w:szCs w:val="24"/>
          <w:lang w:val="en-US"/>
        </w:rPr>
        <w:t xml:space="preserve"> therefore</w:t>
      </w:r>
      <w:r w:rsidRPr="008D6651">
        <w:rPr>
          <w:rFonts w:ascii="Times New Roman" w:hAnsi="Times New Roman" w:cs="Times New Roman"/>
          <w:sz w:val="24"/>
          <w:szCs w:val="24"/>
          <w:lang w:val="en-US"/>
        </w:rPr>
        <w:t xml:space="preserve"> that I included balance</w:t>
      </w:r>
      <w:r w:rsidR="008C7F60" w:rsidRPr="008D6651">
        <w:rPr>
          <w:rFonts w:ascii="Times New Roman" w:hAnsi="Times New Roman" w:cs="Times New Roman"/>
          <w:sz w:val="24"/>
          <w:szCs w:val="24"/>
          <w:lang w:val="en-US"/>
        </w:rPr>
        <w:t xml:space="preserve"> within each game. </w:t>
      </w:r>
      <w:r w:rsidR="00AC3ECF" w:rsidRPr="008D6651">
        <w:rPr>
          <w:rFonts w:ascii="Times New Roman" w:hAnsi="Times New Roman" w:cs="Times New Roman"/>
          <w:sz w:val="24"/>
          <w:szCs w:val="24"/>
          <w:lang w:val="en-US"/>
        </w:rPr>
        <w:t xml:space="preserve">Whilst playing a copying/mirroring </w:t>
      </w:r>
      <w:r w:rsidR="00D94099" w:rsidRPr="008D6651">
        <w:rPr>
          <w:rFonts w:ascii="Times New Roman" w:hAnsi="Times New Roman" w:cs="Times New Roman"/>
          <w:sz w:val="24"/>
          <w:szCs w:val="24"/>
          <w:lang w:val="en-US"/>
        </w:rPr>
        <w:t>game, which helped develop their relationships with others, most</w:t>
      </w:r>
      <w:r w:rsidR="00AC3ECF" w:rsidRPr="008D6651">
        <w:rPr>
          <w:rFonts w:ascii="Times New Roman" w:hAnsi="Times New Roman" w:cs="Times New Roman"/>
          <w:sz w:val="24"/>
          <w:szCs w:val="24"/>
          <w:lang w:val="en-US"/>
        </w:rPr>
        <w:t xml:space="preserve"> children </w:t>
      </w:r>
      <w:r w:rsidR="00D94099" w:rsidRPr="008D6651">
        <w:rPr>
          <w:rFonts w:ascii="Times New Roman" w:hAnsi="Times New Roman" w:cs="Times New Roman"/>
          <w:sz w:val="24"/>
          <w:szCs w:val="24"/>
          <w:lang w:val="en-US"/>
        </w:rPr>
        <w:t xml:space="preserve">were capable of </w:t>
      </w:r>
      <w:r w:rsidR="00AC3ECF" w:rsidRPr="008D6651">
        <w:rPr>
          <w:rFonts w:ascii="Times New Roman" w:hAnsi="Times New Roman" w:cs="Times New Roman"/>
          <w:sz w:val="24"/>
          <w:szCs w:val="24"/>
          <w:lang w:val="en-US"/>
        </w:rPr>
        <w:t>follow</w:t>
      </w:r>
      <w:r w:rsidR="00D94099" w:rsidRPr="008D6651">
        <w:rPr>
          <w:rFonts w:ascii="Times New Roman" w:hAnsi="Times New Roman" w:cs="Times New Roman"/>
          <w:sz w:val="24"/>
          <w:szCs w:val="24"/>
          <w:lang w:val="en-US"/>
        </w:rPr>
        <w:t xml:space="preserve">ing me </w:t>
      </w:r>
      <w:r w:rsidR="005559FD" w:rsidRPr="008D6651">
        <w:rPr>
          <w:rFonts w:ascii="Times New Roman" w:hAnsi="Times New Roman" w:cs="Times New Roman"/>
          <w:sz w:val="24"/>
          <w:szCs w:val="24"/>
          <w:lang w:val="en-US"/>
        </w:rPr>
        <w:t>however,</w:t>
      </w:r>
      <w:r w:rsidR="00D94099" w:rsidRPr="008D6651">
        <w:rPr>
          <w:rFonts w:ascii="Times New Roman" w:hAnsi="Times New Roman" w:cs="Times New Roman"/>
          <w:sz w:val="24"/>
          <w:szCs w:val="24"/>
          <w:lang w:val="en-US"/>
        </w:rPr>
        <w:t xml:space="preserve"> when it came to mirroring </w:t>
      </w:r>
      <w:r w:rsidR="005559FD" w:rsidRPr="008D6651">
        <w:rPr>
          <w:rFonts w:ascii="Times New Roman" w:hAnsi="Times New Roman" w:cs="Times New Roman"/>
          <w:sz w:val="24"/>
          <w:szCs w:val="24"/>
          <w:lang w:val="en-US"/>
        </w:rPr>
        <w:t>a partner some</w:t>
      </w:r>
      <w:r w:rsidR="00D94099" w:rsidRPr="008D6651">
        <w:rPr>
          <w:rFonts w:ascii="Times New Roman" w:hAnsi="Times New Roman" w:cs="Times New Roman"/>
          <w:sz w:val="24"/>
          <w:szCs w:val="24"/>
          <w:lang w:val="en-US"/>
        </w:rPr>
        <w:t xml:space="preserve"> children found it difficult. </w:t>
      </w:r>
      <w:r w:rsidR="005559FD" w:rsidRPr="008D6651">
        <w:rPr>
          <w:rFonts w:ascii="Times New Roman" w:hAnsi="Times New Roman" w:cs="Times New Roman"/>
          <w:sz w:val="24"/>
          <w:szCs w:val="24"/>
          <w:lang w:val="en-US"/>
        </w:rPr>
        <w:t xml:space="preserve">My reasoning for this was because I spoke as I did the actions whereas the partners did not and the children, </w:t>
      </w:r>
      <w:r w:rsidR="00CF30FE" w:rsidRPr="008D6651">
        <w:rPr>
          <w:rFonts w:ascii="Times New Roman" w:hAnsi="Times New Roman" w:cs="Times New Roman"/>
          <w:sz w:val="24"/>
          <w:szCs w:val="24"/>
          <w:lang w:val="en-US"/>
        </w:rPr>
        <w:t xml:space="preserve">especially </w:t>
      </w:r>
      <w:r w:rsidR="005559FD" w:rsidRPr="008D6651">
        <w:rPr>
          <w:rFonts w:ascii="Times New Roman" w:hAnsi="Times New Roman" w:cs="Times New Roman"/>
          <w:sz w:val="24"/>
          <w:szCs w:val="24"/>
          <w:lang w:val="en-US"/>
        </w:rPr>
        <w:t xml:space="preserve">at this age, </w:t>
      </w:r>
      <w:r w:rsidR="00CF30FE" w:rsidRPr="008D6651">
        <w:rPr>
          <w:rFonts w:ascii="Times New Roman" w:hAnsi="Times New Roman" w:cs="Times New Roman"/>
          <w:sz w:val="24"/>
          <w:szCs w:val="24"/>
          <w:lang w:val="en-US"/>
        </w:rPr>
        <w:t>need prompts and instruction</w:t>
      </w:r>
      <w:r w:rsidR="00C70F32" w:rsidRPr="008D6651">
        <w:rPr>
          <w:rFonts w:ascii="Times New Roman" w:hAnsi="Times New Roman" w:cs="Times New Roman"/>
          <w:sz w:val="24"/>
          <w:szCs w:val="24"/>
          <w:lang w:val="en-US"/>
        </w:rPr>
        <w:t xml:space="preserve"> to hear how to</w:t>
      </w:r>
      <w:r w:rsidR="005559FD" w:rsidRPr="008D6651">
        <w:rPr>
          <w:rFonts w:ascii="Times New Roman" w:hAnsi="Times New Roman" w:cs="Times New Roman"/>
          <w:sz w:val="24"/>
          <w:szCs w:val="24"/>
          <w:lang w:val="en-US"/>
        </w:rPr>
        <w:t xml:space="preserve"> move as well as see the move</w:t>
      </w:r>
      <w:r w:rsidR="00CF30FE" w:rsidRPr="008D6651">
        <w:rPr>
          <w:rFonts w:ascii="Times New Roman" w:hAnsi="Times New Roman" w:cs="Times New Roman"/>
          <w:sz w:val="24"/>
          <w:szCs w:val="24"/>
          <w:lang w:val="en-US"/>
        </w:rPr>
        <w:t>s</w:t>
      </w:r>
      <w:r w:rsidR="005559FD" w:rsidRPr="008D6651">
        <w:rPr>
          <w:rFonts w:ascii="Times New Roman" w:hAnsi="Times New Roman" w:cs="Times New Roman"/>
          <w:sz w:val="24"/>
          <w:szCs w:val="24"/>
          <w:lang w:val="en-US"/>
        </w:rPr>
        <w:t>.</w:t>
      </w:r>
    </w:p>
    <w:p w14:paraId="6C7C4B55" w14:textId="07A5568C" w:rsidR="00972F70" w:rsidRPr="008D6651" w:rsidRDefault="008207B1" w:rsidP="008D6651">
      <w:pPr>
        <w:spacing w:line="360" w:lineRule="auto"/>
        <w:rPr>
          <w:rFonts w:ascii="Times New Roman" w:hAnsi="Times New Roman" w:cs="Times New Roman"/>
          <w:sz w:val="24"/>
          <w:szCs w:val="24"/>
          <w:lang w:val="en-US"/>
        </w:rPr>
      </w:pPr>
      <w:r w:rsidRPr="008D6651">
        <w:rPr>
          <w:rFonts w:ascii="Times New Roman" w:hAnsi="Times New Roman" w:cs="Times New Roman"/>
          <w:sz w:val="24"/>
          <w:szCs w:val="24"/>
          <w:lang w:val="en-US"/>
        </w:rPr>
        <w:t>As early as the second session,</w:t>
      </w:r>
      <w:r w:rsidR="005D2458" w:rsidRPr="008D6651">
        <w:rPr>
          <w:rFonts w:ascii="Times New Roman" w:hAnsi="Times New Roman" w:cs="Times New Roman"/>
          <w:sz w:val="24"/>
          <w:szCs w:val="24"/>
          <w:lang w:val="en-US"/>
        </w:rPr>
        <w:t xml:space="preserve"> I introduced a small</w:t>
      </w:r>
      <w:r w:rsidRPr="008D6651">
        <w:rPr>
          <w:rFonts w:ascii="Times New Roman" w:hAnsi="Times New Roman" w:cs="Times New Roman"/>
          <w:sz w:val="24"/>
          <w:szCs w:val="24"/>
          <w:lang w:val="en-US"/>
        </w:rPr>
        <w:t xml:space="preserve"> obstacle course. </w:t>
      </w:r>
      <w:r w:rsidR="00F05C7B" w:rsidRPr="008D6651">
        <w:rPr>
          <w:rFonts w:ascii="Times New Roman" w:hAnsi="Times New Roman" w:cs="Times New Roman"/>
          <w:sz w:val="24"/>
          <w:szCs w:val="24"/>
          <w:lang w:val="en-US"/>
        </w:rPr>
        <w:t xml:space="preserve">This gave the children the opportunity </w:t>
      </w:r>
      <w:r w:rsidR="00D94099" w:rsidRPr="008D6651">
        <w:rPr>
          <w:rFonts w:ascii="Times New Roman" w:hAnsi="Times New Roman" w:cs="Times New Roman"/>
          <w:sz w:val="24"/>
          <w:szCs w:val="24"/>
          <w:lang w:val="en-US"/>
        </w:rPr>
        <w:t xml:space="preserve">to develop relationships with objects and </w:t>
      </w:r>
      <w:r w:rsidR="00F05C7B" w:rsidRPr="008D6651">
        <w:rPr>
          <w:rFonts w:ascii="Times New Roman" w:hAnsi="Times New Roman" w:cs="Times New Roman"/>
          <w:sz w:val="24"/>
          <w:szCs w:val="24"/>
          <w:lang w:val="en-US"/>
        </w:rPr>
        <w:t xml:space="preserve">to familiarise themselves with using </w:t>
      </w:r>
      <w:r w:rsidR="005D2458" w:rsidRPr="008D6651">
        <w:rPr>
          <w:rFonts w:ascii="Times New Roman" w:hAnsi="Times New Roman" w:cs="Times New Roman"/>
          <w:sz w:val="24"/>
          <w:szCs w:val="24"/>
          <w:lang w:val="en-US"/>
        </w:rPr>
        <w:t>some</w:t>
      </w:r>
      <w:r w:rsidR="00F05C7B" w:rsidRPr="008D6651">
        <w:rPr>
          <w:rFonts w:ascii="Times New Roman" w:hAnsi="Times New Roman" w:cs="Times New Roman"/>
          <w:sz w:val="24"/>
          <w:szCs w:val="24"/>
          <w:lang w:val="en-US"/>
        </w:rPr>
        <w:t xml:space="preserve"> apparatus</w:t>
      </w:r>
      <w:r w:rsidR="005D2458" w:rsidRPr="008D6651">
        <w:rPr>
          <w:rFonts w:ascii="Times New Roman" w:hAnsi="Times New Roman" w:cs="Times New Roman"/>
          <w:sz w:val="24"/>
          <w:szCs w:val="24"/>
          <w:lang w:val="en-US"/>
        </w:rPr>
        <w:t>,</w:t>
      </w:r>
      <w:r w:rsidR="00F05C7B" w:rsidRPr="008D6651">
        <w:rPr>
          <w:rFonts w:ascii="Times New Roman" w:hAnsi="Times New Roman" w:cs="Times New Roman"/>
          <w:sz w:val="24"/>
          <w:szCs w:val="24"/>
          <w:lang w:val="en-US"/>
        </w:rPr>
        <w:t xml:space="preserve"> as my intention</w:t>
      </w:r>
      <w:r w:rsidR="005D2458" w:rsidRPr="008D6651">
        <w:rPr>
          <w:rFonts w:ascii="Times New Roman" w:hAnsi="Times New Roman" w:cs="Times New Roman"/>
          <w:sz w:val="24"/>
          <w:szCs w:val="24"/>
          <w:lang w:val="en-US"/>
        </w:rPr>
        <w:t xml:space="preserve"> was to create something similar</w:t>
      </w:r>
      <w:r w:rsidR="00F05C7B" w:rsidRPr="008D6651">
        <w:rPr>
          <w:rFonts w:ascii="Times New Roman" w:hAnsi="Times New Roman" w:cs="Times New Roman"/>
          <w:sz w:val="24"/>
          <w:szCs w:val="24"/>
          <w:lang w:val="en-US"/>
        </w:rPr>
        <w:t xml:space="preserve"> in our outdoor area as part of our classroom provision the following week. </w:t>
      </w:r>
      <w:r w:rsidRPr="008D6651">
        <w:rPr>
          <w:rFonts w:ascii="Times New Roman" w:hAnsi="Times New Roman" w:cs="Times New Roman"/>
          <w:sz w:val="24"/>
          <w:szCs w:val="24"/>
          <w:lang w:val="en-US"/>
        </w:rPr>
        <w:t xml:space="preserve">I </w:t>
      </w:r>
      <w:r w:rsidR="00F05C7B" w:rsidRPr="008D6651">
        <w:rPr>
          <w:rFonts w:ascii="Times New Roman" w:hAnsi="Times New Roman" w:cs="Times New Roman"/>
          <w:sz w:val="24"/>
          <w:szCs w:val="24"/>
          <w:lang w:val="en-US"/>
        </w:rPr>
        <w:t xml:space="preserve">asked the children to suggest </w:t>
      </w:r>
      <w:r w:rsidRPr="008D6651">
        <w:rPr>
          <w:rFonts w:ascii="Times New Roman" w:hAnsi="Times New Roman" w:cs="Times New Roman"/>
          <w:sz w:val="24"/>
          <w:szCs w:val="24"/>
          <w:lang w:val="en-US"/>
        </w:rPr>
        <w:t xml:space="preserve">ways of moving across each </w:t>
      </w:r>
      <w:r w:rsidR="00F05C7B" w:rsidRPr="008D6651">
        <w:rPr>
          <w:rFonts w:ascii="Times New Roman" w:hAnsi="Times New Roman" w:cs="Times New Roman"/>
          <w:sz w:val="24"/>
          <w:szCs w:val="24"/>
          <w:lang w:val="en-US"/>
        </w:rPr>
        <w:t xml:space="preserve">piece of </w:t>
      </w:r>
      <w:r w:rsidR="005D2458" w:rsidRPr="008D6651">
        <w:rPr>
          <w:rFonts w:ascii="Times New Roman" w:hAnsi="Times New Roman" w:cs="Times New Roman"/>
          <w:sz w:val="24"/>
          <w:szCs w:val="24"/>
          <w:lang w:val="en-US"/>
        </w:rPr>
        <w:t>equipment, which</w:t>
      </w:r>
      <w:r w:rsidR="00F05C7B" w:rsidRPr="008D6651">
        <w:rPr>
          <w:rFonts w:ascii="Times New Roman" w:hAnsi="Times New Roman" w:cs="Times New Roman"/>
          <w:sz w:val="24"/>
          <w:szCs w:val="24"/>
          <w:lang w:val="en-US"/>
        </w:rPr>
        <w:t xml:space="preserve"> had to include both body and spatial awareness concepts</w:t>
      </w:r>
      <w:r w:rsidR="005D2458" w:rsidRPr="008D6651">
        <w:rPr>
          <w:rFonts w:ascii="Times New Roman" w:hAnsi="Times New Roman" w:cs="Times New Roman"/>
          <w:sz w:val="24"/>
          <w:szCs w:val="24"/>
          <w:lang w:val="en-US"/>
        </w:rPr>
        <w:t xml:space="preserve">. </w:t>
      </w:r>
      <w:r w:rsidR="00AC3ECF" w:rsidRPr="008D6651">
        <w:rPr>
          <w:rFonts w:ascii="Times New Roman" w:hAnsi="Times New Roman" w:cs="Times New Roman"/>
          <w:sz w:val="24"/>
          <w:szCs w:val="24"/>
          <w:lang w:val="en-US"/>
        </w:rPr>
        <w:t>A</w:t>
      </w:r>
      <w:r w:rsidR="00E0547A" w:rsidRPr="008D6651">
        <w:rPr>
          <w:rFonts w:ascii="Times New Roman" w:hAnsi="Times New Roman" w:cs="Times New Roman"/>
          <w:sz w:val="24"/>
          <w:szCs w:val="24"/>
          <w:lang w:val="en-US"/>
        </w:rPr>
        <w:t>ltho</w:t>
      </w:r>
      <w:r w:rsidR="00187499" w:rsidRPr="008D6651">
        <w:rPr>
          <w:rFonts w:ascii="Times New Roman" w:hAnsi="Times New Roman" w:cs="Times New Roman"/>
          <w:sz w:val="24"/>
          <w:szCs w:val="24"/>
          <w:lang w:val="en-US"/>
        </w:rPr>
        <w:t>ugh only some children were</w:t>
      </w:r>
      <w:r w:rsidR="00E0547A" w:rsidRPr="008D6651">
        <w:rPr>
          <w:rFonts w:ascii="Times New Roman" w:hAnsi="Times New Roman" w:cs="Times New Roman"/>
          <w:sz w:val="24"/>
          <w:szCs w:val="24"/>
          <w:lang w:val="en-US"/>
        </w:rPr>
        <w:t xml:space="preserve"> forthcoming with suggestions, all children were keen to have a go.</w:t>
      </w:r>
      <w:r w:rsidR="00187499" w:rsidRPr="008D6651">
        <w:rPr>
          <w:rFonts w:ascii="Times New Roman" w:hAnsi="Times New Roman" w:cs="Times New Roman"/>
          <w:sz w:val="24"/>
          <w:szCs w:val="24"/>
          <w:lang w:val="en-US"/>
        </w:rPr>
        <w:t xml:space="preserve"> </w:t>
      </w:r>
      <w:r w:rsidR="00CE78D4" w:rsidRPr="008D6651">
        <w:rPr>
          <w:rFonts w:ascii="Times New Roman" w:hAnsi="Times New Roman" w:cs="Times New Roman"/>
          <w:sz w:val="24"/>
          <w:szCs w:val="24"/>
          <w:lang w:val="en-US"/>
        </w:rPr>
        <w:t>In e</w:t>
      </w:r>
      <w:r w:rsidR="00CF30FE" w:rsidRPr="008D6651">
        <w:rPr>
          <w:rFonts w:ascii="Times New Roman" w:hAnsi="Times New Roman" w:cs="Times New Roman"/>
          <w:sz w:val="24"/>
          <w:szCs w:val="24"/>
          <w:lang w:val="en-US"/>
        </w:rPr>
        <w:t xml:space="preserve">ach session </w:t>
      </w:r>
      <w:r w:rsidR="00187499" w:rsidRPr="008D6651">
        <w:rPr>
          <w:rFonts w:ascii="Times New Roman" w:hAnsi="Times New Roman" w:cs="Times New Roman"/>
          <w:sz w:val="24"/>
          <w:szCs w:val="24"/>
          <w:lang w:val="en-US"/>
        </w:rPr>
        <w:t>thereafter,</w:t>
      </w:r>
      <w:r w:rsidR="00CF30FE" w:rsidRPr="008D6651">
        <w:rPr>
          <w:rFonts w:ascii="Times New Roman" w:hAnsi="Times New Roman" w:cs="Times New Roman"/>
          <w:sz w:val="24"/>
          <w:szCs w:val="24"/>
          <w:lang w:val="en-US"/>
        </w:rPr>
        <w:t xml:space="preserve"> I continued </w:t>
      </w:r>
      <w:r w:rsidR="00187499" w:rsidRPr="008D6651">
        <w:rPr>
          <w:rFonts w:ascii="Times New Roman" w:hAnsi="Times New Roman" w:cs="Times New Roman"/>
          <w:sz w:val="24"/>
          <w:szCs w:val="24"/>
          <w:lang w:val="en-US"/>
        </w:rPr>
        <w:t>to expand</w:t>
      </w:r>
      <w:r w:rsidR="00CF30FE" w:rsidRPr="008D6651">
        <w:rPr>
          <w:rFonts w:ascii="Times New Roman" w:hAnsi="Times New Roman" w:cs="Times New Roman"/>
          <w:sz w:val="24"/>
          <w:szCs w:val="24"/>
          <w:lang w:val="en-US"/>
        </w:rPr>
        <w:t xml:space="preserve"> the obstacle co</w:t>
      </w:r>
      <w:r w:rsidR="00187499" w:rsidRPr="008D6651">
        <w:rPr>
          <w:rFonts w:ascii="Times New Roman" w:hAnsi="Times New Roman" w:cs="Times New Roman"/>
          <w:sz w:val="24"/>
          <w:szCs w:val="24"/>
          <w:lang w:val="en-US"/>
        </w:rPr>
        <w:t xml:space="preserve">urse and introduce </w:t>
      </w:r>
      <w:r w:rsidR="00CF30FE" w:rsidRPr="008D6651">
        <w:rPr>
          <w:rFonts w:ascii="Times New Roman" w:hAnsi="Times New Roman" w:cs="Times New Roman"/>
          <w:sz w:val="24"/>
          <w:szCs w:val="24"/>
          <w:lang w:val="en-US"/>
        </w:rPr>
        <w:t xml:space="preserve">more apparatus. </w:t>
      </w:r>
      <w:proofErr w:type="spellStart"/>
      <w:r w:rsidR="00C56015" w:rsidRPr="008D6651">
        <w:rPr>
          <w:rFonts w:ascii="Times New Roman" w:hAnsi="Times New Roman" w:cs="Times New Roman"/>
          <w:sz w:val="24"/>
          <w:szCs w:val="24"/>
          <w:lang w:val="en-US"/>
        </w:rPr>
        <w:t>Sketty</w:t>
      </w:r>
      <w:proofErr w:type="spellEnd"/>
      <w:r w:rsidR="00C56015" w:rsidRPr="008D6651">
        <w:rPr>
          <w:rFonts w:ascii="Times New Roman" w:hAnsi="Times New Roman" w:cs="Times New Roman"/>
          <w:sz w:val="24"/>
          <w:szCs w:val="24"/>
          <w:lang w:val="en-US"/>
        </w:rPr>
        <w:t xml:space="preserve"> </w:t>
      </w:r>
      <w:r w:rsidR="00F557BC" w:rsidRPr="008D6651">
        <w:rPr>
          <w:rFonts w:ascii="Times New Roman" w:hAnsi="Times New Roman" w:cs="Times New Roman"/>
          <w:sz w:val="24"/>
          <w:szCs w:val="24"/>
          <w:lang w:val="en-US"/>
        </w:rPr>
        <w:t>Primary being</w:t>
      </w:r>
      <w:r w:rsidR="00CE78D4" w:rsidRPr="008D6651">
        <w:rPr>
          <w:rFonts w:ascii="Times New Roman" w:hAnsi="Times New Roman" w:cs="Times New Roman"/>
          <w:sz w:val="24"/>
          <w:szCs w:val="24"/>
          <w:lang w:val="en-US"/>
        </w:rPr>
        <w:t xml:space="preserve"> a</w:t>
      </w:r>
      <w:r w:rsidR="00C56015" w:rsidRPr="008D6651">
        <w:rPr>
          <w:rFonts w:ascii="Times New Roman" w:hAnsi="Times New Roman" w:cs="Times New Roman"/>
          <w:sz w:val="24"/>
          <w:szCs w:val="24"/>
          <w:lang w:val="en-US"/>
        </w:rPr>
        <w:t xml:space="preserve"> </w:t>
      </w:r>
      <w:r w:rsidR="00F557BC" w:rsidRPr="008D6651">
        <w:rPr>
          <w:rFonts w:ascii="Times New Roman" w:hAnsi="Times New Roman" w:cs="Times New Roman"/>
          <w:sz w:val="24"/>
          <w:szCs w:val="24"/>
          <w:lang w:val="en-US"/>
        </w:rPr>
        <w:t>large school</w:t>
      </w:r>
      <w:r w:rsidR="00C56015" w:rsidRPr="008D6651">
        <w:rPr>
          <w:rFonts w:ascii="Times New Roman" w:hAnsi="Times New Roman" w:cs="Times New Roman"/>
          <w:sz w:val="24"/>
          <w:szCs w:val="24"/>
          <w:lang w:val="en-US"/>
        </w:rPr>
        <w:t xml:space="preserve"> has an</w:t>
      </w:r>
      <w:r w:rsidR="00F557BC" w:rsidRPr="008D6651">
        <w:rPr>
          <w:rFonts w:ascii="Times New Roman" w:hAnsi="Times New Roman" w:cs="Times New Roman"/>
          <w:sz w:val="24"/>
          <w:szCs w:val="24"/>
          <w:lang w:val="en-US"/>
        </w:rPr>
        <w:t xml:space="preserve"> effect</w:t>
      </w:r>
      <w:r w:rsidR="00C56015" w:rsidRPr="008D6651">
        <w:rPr>
          <w:rFonts w:ascii="Times New Roman" w:hAnsi="Times New Roman" w:cs="Times New Roman"/>
          <w:sz w:val="24"/>
          <w:szCs w:val="24"/>
          <w:lang w:val="en-US"/>
        </w:rPr>
        <w:t xml:space="preserve"> on </w:t>
      </w:r>
      <w:r w:rsidR="00F557BC" w:rsidRPr="008D6651">
        <w:rPr>
          <w:rFonts w:ascii="Times New Roman" w:hAnsi="Times New Roman" w:cs="Times New Roman"/>
          <w:sz w:val="24"/>
          <w:szCs w:val="24"/>
          <w:lang w:val="en-US"/>
        </w:rPr>
        <w:t xml:space="preserve">each year group having specific </w:t>
      </w:r>
      <w:r w:rsidR="00C56015" w:rsidRPr="008D6651">
        <w:rPr>
          <w:rFonts w:ascii="Times New Roman" w:hAnsi="Times New Roman" w:cs="Times New Roman"/>
          <w:sz w:val="24"/>
          <w:szCs w:val="24"/>
          <w:lang w:val="en-US"/>
        </w:rPr>
        <w:t>hall time.</w:t>
      </w:r>
      <w:r w:rsidR="00CE78D4" w:rsidRPr="008D6651">
        <w:rPr>
          <w:rFonts w:ascii="Times New Roman" w:hAnsi="Times New Roman" w:cs="Times New Roman"/>
          <w:sz w:val="24"/>
          <w:szCs w:val="24"/>
          <w:lang w:val="en-US"/>
        </w:rPr>
        <w:t xml:space="preserve"> Each cohort has a minimum of sixty</w:t>
      </w:r>
      <w:r w:rsidR="00C56015" w:rsidRPr="008D6651">
        <w:rPr>
          <w:rFonts w:ascii="Times New Roman" w:hAnsi="Times New Roman" w:cs="Times New Roman"/>
          <w:sz w:val="24"/>
          <w:szCs w:val="24"/>
          <w:lang w:val="en-US"/>
        </w:rPr>
        <w:t xml:space="preserve"> children and our Reception year group in no different. Creating a large enough obstacle course to accommodate</w:t>
      </w:r>
      <w:r w:rsidR="00CE78D4" w:rsidRPr="008D6651">
        <w:rPr>
          <w:rFonts w:ascii="Times New Roman" w:hAnsi="Times New Roman" w:cs="Times New Roman"/>
          <w:sz w:val="24"/>
          <w:szCs w:val="24"/>
          <w:lang w:val="en-US"/>
        </w:rPr>
        <w:t xml:space="preserve"> thirty</w:t>
      </w:r>
      <w:r w:rsidR="00C56015" w:rsidRPr="008D6651">
        <w:rPr>
          <w:rFonts w:ascii="Times New Roman" w:hAnsi="Times New Roman" w:cs="Times New Roman"/>
          <w:sz w:val="24"/>
          <w:szCs w:val="24"/>
          <w:lang w:val="en-US"/>
        </w:rPr>
        <w:t xml:space="preserve"> children at a time is difficult, nevertheless, my TA and I decided to split the course int</w:t>
      </w:r>
      <w:r w:rsidR="00F557BC" w:rsidRPr="008D6651">
        <w:rPr>
          <w:rFonts w:ascii="Times New Roman" w:hAnsi="Times New Roman" w:cs="Times New Roman"/>
          <w:sz w:val="24"/>
          <w:szCs w:val="24"/>
          <w:lang w:val="en-US"/>
        </w:rPr>
        <w:t xml:space="preserve">o two and place at </w:t>
      </w:r>
      <w:r w:rsidR="00C56015" w:rsidRPr="008D6651">
        <w:rPr>
          <w:rFonts w:ascii="Times New Roman" w:hAnsi="Times New Roman" w:cs="Times New Roman"/>
          <w:sz w:val="24"/>
          <w:szCs w:val="24"/>
          <w:lang w:val="en-US"/>
        </w:rPr>
        <w:t>both e</w:t>
      </w:r>
      <w:r w:rsidR="00CE78D4" w:rsidRPr="008D6651">
        <w:rPr>
          <w:rFonts w:ascii="Times New Roman" w:hAnsi="Times New Roman" w:cs="Times New Roman"/>
          <w:sz w:val="24"/>
          <w:szCs w:val="24"/>
          <w:lang w:val="en-US"/>
        </w:rPr>
        <w:t>nds of the hall. I would take fifteen</w:t>
      </w:r>
      <w:r w:rsidR="00C56015" w:rsidRPr="008D6651">
        <w:rPr>
          <w:rFonts w:ascii="Times New Roman" w:hAnsi="Times New Roman" w:cs="Times New Roman"/>
          <w:sz w:val="24"/>
          <w:szCs w:val="24"/>
          <w:lang w:val="en-US"/>
        </w:rPr>
        <w:t xml:space="preserve"> </w:t>
      </w:r>
      <w:r w:rsidR="00CE78D4" w:rsidRPr="008D6651">
        <w:rPr>
          <w:rFonts w:ascii="Times New Roman" w:hAnsi="Times New Roman" w:cs="Times New Roman"/>
          <w:sz w:val="24"/>
          <w:szCs w:val="24"/>
          <w:lang w:val="en-US"/>
        </w:rPr>
        <w:t xml:space="preserve">children and she would take the other half and split them into five groups of three. </w:t>
      </w:r>
      <w:r w:rsidR="0096166B" w:rsidRPr="008D6651">
        <w:rPr>
          <w:rFonts w:ascii="Times New Roman" w:hAnsi="Times New Roman" w:cs="Times New Roman"/>
          <w:sz w:val="24"/>
          <w:szCs w:val="24"/>
          <w:lang w:val="en-US"/>
        </w:rPr>
        <w:t>Each course consisted of five</w:t>
      </w:r>
      <w:r w:rsidR="00CE78D4" w:rsidRPr="008D6651">
        <w:rPr>
          <w:rFonts w:ascii="Times New Roman" w:hAnsi="Times New Roman" w:cs="Times New Roman"/>
          <w:sz w:val="24"/>
          <w:szCs w:val="24"/>
          <w:lang w:val="en-US"/>
        </w:rPr>
        <w:t xml:space="preserve"> rows. </w:t>
      </w:r>
      <w:r w:rsidR="00F557BC" w:rsidRPr="008D6651">
        <w:rPr>
          <w:rFonts w:ascii="Times New Roman" w:hAnsi="Times New Roman" w:cs="Times New Roman"/>
          <w:sz w:val="24"/>
          <w:szCs w:val="24"/>
          <w:lang w:val="en-US"/>
        </w:rPr>
        <w:t>We explained that when they finished each row they could move onto the next. My intention was for the children to move through the course independently which would eventually free both myself and my TA to work on other gardens simultaneously. I quickly realised that the idea was impossible at this stage to implement</w:t>
      </w:r>
      <w:r w:rsidR="00BF18BE" w:rsidRPr="008D6651">
        <w:rPr>
          <w:rFonts w:ascii="Times New Roman" w:hAnsi="Times New Roman" w:cs="Times New Roman"/>
          <w:sz w:val="24"/>
          <w:szCs w:val="24"/>
          <w:lang w:val="en-US"/>
        </w:rPr>
        <w:t xml:space="preserve"> as it was evident the children could not grasp the concept of moving forward without clear guidance, </w:t>
      </w:r>
      <w:r w:rsidR="00085483" w:rsidRPr="008D6651">
        <w:rPr>
          <w:rFonts w:ascii="Times New Roman" w:hAnsi="Times New Roman" w:cs="Times New Roman"/>
          <w:sz w:val="24"/>
          <w:szCs w:val="24"/>
          <w:lang w:val="en-US"/>
        </w:rPr>
        <w:t>which in turn caused problem with</w:t>
      </w:r>
      <w:r w:rsidR="00E82277" w:rsidRPr="008D6651">
        <w:rPr>
          <w:rFonts w:ascii="Times New Roman" w:hAnsi="Times New Roman" w:cs="Times New Roman"/>
          <w:sz w:val="24"/>
          <w:szCs w:val="24"/>
          <w:lang w:val="en-US"/>
        </w:rPr>
        <w:t xml:space="preserve"> </w:t>
      </w:r>
      <w:proofErr w:type="spellStart"/>
      <w:r w:rsidR="00F557BC" w:rsidRPr="008D6651">
        <w:rPr>
          <w:rFonts w:ascii="Times New Roman" w:hAnsi="Times New Roman" w:cs="Times New Roman"/>
          <w:sz w:val="24"/>
          <w:szCs w:val="24"/>
          <w:lang w:val="en-US"/>
        </w:rPr>
        <w:t>behaviour</w:t>
      </w:r>
      <w:proofErr w:type="spellEnd"/>
      <w:r w:rsidR="00E82277" w:rsidRPr="008D6651">
        <w:rPr>
          <w:rFonts w:ascii="Times New Roman" w:hAnsi="Times New Roman" w:cs="Times New Roman"/>
          <w:sz w:val="24"/>
          <w:szCs w:val="24"/>
          <w:lang w:val="en-US"/>
        </w:rPr>
        <w:t xml:space="preserve">. </w:t>
      </w:r>
      <w:r w:rsidR="00F557BC" w:rsidRPr="008D6651">
        <w:rPr>
          <w:rFonts w:ascii="Times New Roman" w:hAnsi="Times New Roman" w:cs="Times New Roman"/>
          <w:sz w:val="24"/>
          <w:szCs w:val="24"/>
          <w:lang w:val="en-US"/>
        </w:rPr>
        <w:t xml:space="preserve">I </w:t>
      </w:r>
      <w:r w:rsidR="00CE78D4" w:rsidRPr="008D6651">
        <w:rPr>
          <w:rFonts w:ascii="Times New Roman" w:hAnsi="Times New Roman" w:cs="Times New Roman"/>
          <w:sz w:val="24"/>
          <w:szCs w:val="24"/>
          <w:lang w:val="en-US"/>
        </w:rPr>
        <w:t xml:space="preserve">manipulated the constraints by amalgamating </w:t>
      </w:r>
      <w:r w:rsidR="00972F70" w:rsidRPr="008D6651">
        <w:rPr>
          <w:rFonts w:ascii="Times New Roman" w:hAnsi="Times New Roman" w:cs="Times New Roman"/>
          <w:sz w:val="24"/>
          <w:szCs w:val="24"/>
          <w:lang w:val="en-US"/>
        </w:rPr>
        <w:t>bo</w:t>
      </w:r>
      <w:r w:rsidR="00BF18BE" w:rsidRPr="008D6651">
        <w:rPr>
          <w:rFonts w:ascii="Times New Roman" w:hAnsi="Times New Roman" w:cs="Times New Roman"/>
          <w:sz w:val="24"/>
          <w:szCs w:val="24"/>
          <w:lang w:val="en-US"/>
        </w:rPr>
        <w:t>th courses</w:t>
      </w:r>
      <w:r w:rsidR="00CE78D4" w:rsidRPr="008D6651">
        <w:rPr>
          <w:rFonts w:ascii="Times New Roman" w:hAnsi="Times New Roman" w:cs="Times New Roman"/>
          <w:sz w:val="24"/>
          <w:szCs w:val="24"/>
          <w:lang w:val="en-US"/>
        </w:rPr>
        <w:t xml:space="preserve">. I also </w:t>
      </w:r>
      <w:r w:rsidR="00E82277" w:rsidRPr="008D6651">
        <w:rPr>
          <w:rFonts w:ascii="Times New Roman" w:hAnsi="Times New Roman" w:cs="Times New Roman"/>
          <w:sz w:val="24"/>
          <w:szCs w:val="24"/>
          <w:lang w:val="en-US"/>
        </w:rPr>
        <w:t>manage</w:t>
      </w:r>
      <w:r w:rsidR="00CE78D4" w:rsidRPr="008D6651">
        <w:rPr>
          <w:rFonts w:ascii="Times New Roman" w:hAnsi="Times New Roman" w:cs="Times New Roman"/>
          <w:sz w:val="24"/>
          <w:szCs w:val="24"/>
          <w:lang w:val="en-US"/>
        </w:rPr>
        <w:t>d</w:t>
      </w:r>
      <w:r w:rsidR="00E82277" w:rsidRPr="008D6651">
        <w:rPr>
          <w:rFonts w:ascii="Times New Roman" w:hAnsi="Times New Roman" w:cs="Times New Roman"/>
          <w:sz w:val="24"/>
          <w:szCs w:val="24"/>
          <w:lang w:val="en-US"/>
        </w:rPr>
        <w:t xml:space="preserve"> the transition from one section to another</w:t>
      </w:r>
      <w:r w:rsidR="00972F70" w:rsidRPr="008D6651">
        <w:rPr>
          <w:rFonts w:ascii="Times New Roman" w:hAnsi="Times New Roman" w:cs="Times New Roman"/>
          <w:sz w:val="24"/>
          <w:szCs w:val="24"/>
          <w:lang w:val="en-US"/>
        </w:rPr>
        <w:t>. This improved the children’s learning experience</w:t>
      </w:r>
      <w:r w:rsidR="00ED315A" w:rsidRPr="008D6651">
        <w:rPr>
          <w:rFonts w:ascii="Times New Roman" w:hAnsi="Times New Roman" w:cs="Times New Roman"/>
          <w:sz w:val="24"/>
          <w:szCs w:val="24"/>
          <w:lang w:val="en-US"/>
        </w:rPr>
        <w:t xml:space="preserve"> as well as </w:t>
      </w:r>
      <w:proofErr w:type="spellStart"/>
      <w:r w:rsidR="00ED315A" w:rsidRPr="008D6651">
        <w:rPr>
          <w:rFonts w:ascii="Times New Roman" w:hAnsi="Times New Roman" w:cs="Times New Roman"/>
          <w:sz w:val="24"/>
          <w:szCs w:val="24"/>
          <w:lang w:val="en-US"/>
        </w:rPr>
        <w:t>behaviour</w:t>
      </w:r>
      <w:proofErr w:type="spellEnd"/>
      <w:r w:rsidR="00ED315A" w:rsidRPr="008D6651">
        <w:rPr>
          <w:rFonts w:ascii="Times New Roman" w:hAnsi="Times New Roman" w:cs="Times New Roman"/>
          <w:sz w:val="24"/>
          <w:szCs w:val="24"/>
          <w:lang w:val="en-US"/>
        </w:rPr>
        <w:t>.</w:t>
      </w:r>
    </w:p>
    <w:p w14:paraId="1EA3E356" w14:textId="77777777" w:rsidR="006E7AC0" w:rsidRDefault="00ED315A" w:rsidP="008D6651">
      <w:pPr>
        <w:spacing w:line="360" w:lineRule="auto"/>
        <w:rPr>
          <w:rFonts w:ascii="Times New Roman" w:hAnsi="Times New Roman" w:cs="Times New Roman"/>
          <w:sz w:val="24"/>
          <w:szCs w:val="24"/>
          <w:lang w:val="en-US"/>
        </w:rPr>
      </w:pPr>
      <w:r w:rsidRPr="008D6651">
        <w:rPr>
          <w:rFonts w:ascii="Times New Roman" w:hAnsi="Times New Roman" w:cs="Times New Roman"/>
          <w:sz w:val="24"/>
          <w:szCs w:val="24"/>
          <w:lang w:val="en-US"/>
        </w:rPr>
        <w:t>Although I</w:t>
      </w:r>
      <w:r w:rsidR="00CE78D4" w:rsidRPr="008D6651">
        <w:rPr>
          <w:rFonts w:ascii="Times New Roman" w:hAnsi="Times New Roman" w:cs="Times New Roman"/>
          <w:sz w:val="24"/>
          <w:szCs w:val="24"/>
          <w:lang w:val="en-US"/>
        </w:rPr>
        <w:t xml:space="preserve"> was aware</w:t>
      </w:r>
      <w:r w:rsidR="007B5CE8" w:rsidRPr="008D6651">
        <w:rPr>
          <w:rFonts w:ascii="Times New Roman" w:hAnsi="Times New Roman" w:cs="Times New Roman"/>
          <w:sz w:val="24"/>
          <w:szCs w:val="24"/>
          <w:lang w:val="en-US"/>
        </w:rPr>
        <w:t xml:space="preserve"> introducing all the concepts and the corresponding vocabulary from the start, </w:t>
      </w:r>
      <w:r w:rsidR="00CE78D4" w:rsidRPr="008D6651">
        <w:rPr>
          <w:rFonts w:ascii="Times New Roman" w:hAnsi="Times New Roman" w:cs="Times New Roman"/>
          <w:sz w:val="24"/>
          <w:szCs w:val="24"/>
          <w:lang w:val="en-US"/>
        </w:rPr>
        <w:t xml:space="preserve">could have overwhelmed the children. </w:t>
      </w:r>
      <w:r w:rsidR="00247597" w:rsidRPr="008D6651">
        <w:rPr>
          <w:rFonts w:ascii="Times New Roman" w:hAnsi="Times New Roman" w:cs="Times New Roman"/>
          <w:sz w:val="24"/>
          <w:szCs w:val="24"/>
          <w:lang w:val="en-US"/>
        </w:rPr>
        <w:t>Nevertheless c</w:t>
      </w:r>
      <w:r w:rsidR="007B5CE8" w:rsidRPr="008D6651">
        <w:rPr>
          <w:rFonts w:ascii="Times New Roman" w:hAnsi="Times New Roman" w:cs="Times New Roman"/>
          <w:sz w:val="24"/>
          <w:szCs w:val="24"/>
          <w:lang w:val="en-US"/>
        </w:rPr>
        <w:t>ontinuously reinforcing</w:t>
      </w:r>
      <w:r w:rsidR="00972F70" w:rsidRPr="008D6651">
        <w:rPr>
          <w:rFonts w:ascii="Times New Roman" w:hAnsi="Times New Roman" w:cs="Times New Roman"/>
          <w:sz w:val="24"/>
          <w:szCs w:val="24"/>
          <w:lang w:val="en-US"/>
        </w:rPr>
        <w:t xml:space="preserve"> each concept</w:t>
      </w:r>
      <w:r w:rsidR="003379AE" w:rsidRPr="008D6651">
        <w:rPr>
          <w:rFonts w:ascii="Times New Roman" w:hAnsi="Times New Roman" w:cs="Times New Roman"/>
          <w:sz w:val="24"/>
          <w:szCs w:val="24"/>
          <w:lang w:val="en-US"/>
        </w:rPr>
        <w:t xml:space="preserve"> </w:t>
      </w:r>
      <w:r w:rsidR="007B5CE8" w:rsidRPr="008D6651">
        <w:rPr>
          <w:rFonts w:ascii="Times New Roman" w:hAnsi="Times New Roman" w:cs="Times New Roman"/>
          <w:sz w:val="24"/>
          <w:szCs w:val="24"/>
          <w:lang w:val="en-US"/>
        </w:rPr>
        <w:t xml:space="preserve">throughout the first cycle did </w:t>
      </w:r>
      <w:r w:rsidR="00BF3559" w:rsidRPr="008D6651">
        <w:rPr>
          <w:rFonts w:ascii="Times New Roman" w:hAnsi="Times New Roman" w:cs="Times New Roman"/>
          <w:sz w:val="24"/>
          <w:szCs w:val="24"/>
          <w:lang w:val="en-US"/>
        </w:rPr>
        <w:t xml:space="preserve">develop their understanding </w:t>
      </w:r>
      <w:r w:rsidR="007B5CE8" w:rsidRPr="008D6651">
        <w:rPr>
          <w:rFonts w:ascii="Times New Roman" w:hAnsi="Times New Roman" w:cs="Times New Roman"/>
          <w:sz w:val="24"/>
          <w:szCs w:val="24"/>
          <w:lang w:val="en-US"/>
        </w:rPr>
        <w:t xml:space="preserve">in both movement and </w:t>
      </w:r>
      <w:r w:rsidR="00E0547A" w:rsidRPr="008D6651">
        <w:rPr>
          <w:rFonts w:ascii="Times New Roman" w:hAnsi="Times New Roman" w:cs="Times New Roman"/>
          <w:sz w:val="24"/>
          <w:szCs w:val="24"/>
          <w:lang w:val="en-US"/>
        </w:rPr>
        <w:t>language</w:t>
      </w:r>
      <w:r w:rsidR="00BF3559" w:rsidRPr="008D6651">
        <w:rPr>
          <w:rFonts w:ascii="Times New Roman" w:hAnsi="Times New Roman" w:cs="Times New Roman"/>
          <w:sz w:val="24"/>
          <w:szCs w:val="24"/>
          <w:lang w:val="en-US"/>
        </w:rPr>
        <w:t xml:space="preserve"> </w:t>
      </w:r>
      <w:r w:rsidR="007B5CE8" w:rsidRPr="008D6651">
        <w:rPr>
          <w:rFonts w:ascii="Times New Roman" w:hAnsi="Times New Roman" w:cs="Times New Roman"/>
          <w:sz w:val="24"/>
          <w:szCs w:val="24"/>
          <w:lang w:val="en-US"/>
        </w:rPr>
        <w:t xml:space="preserve">which, in turn, </w:t>
      </w:r>
      <w:r w:rsidR="007133A8" w:rsidRPr="008D6651">
        <w:rPr>
          <w:rFonts w:ascii="Times New Roman" w:hAnsi="Times New Roman" w:cs="Times New Roman"/>
          <w:sz w:val="24"/>
          <w:szCs w:val="24"/>
          <w:lang w:val="en-US"/>
        </w:rPr>
        <w:t xml:space="preserve">has begun to </w:t>
      </w:r>
      <w:r w:rsidR="00DC204E" w:rsidRPr="008D6651">
        <w:rPr>
          <w:rFonts w:ascii="Times New Roman" w:hAnsi="Times New Roman" w:cs="Times New Roman"/>
          <w:sz w:val="24"/>
          <w:szCs w:val="24"/>
          <w:lang w:val="en-US"/>
        </w:rPr>
        <w:t>put in place</w:t>
      </w:r>
      <w:r w:rsidR="00082D83" w:rsidRPr="008D6651">
        <w:rPr>
          <w:rFonts w:ascii="Times New Roman" w:hAnsi="Times New Roman" w:cs="Times New Roman"/>
          <w:sz w:val="24"/>
          <w:szCs w:val="24"/>
          <w:lang w:val="en-US"/>
        </w:rPr>
        <w:t xml:space="preserve"> </w:t>
      </w:r>
      <w:r w:rsidR="00DC204E" w:rsidRPr="008D6651">
        <w:rPr>
          <w:rFonts w:ascii="Times New Roman" w:hAnsi="Times New Roman" w:cs="Times New Roman"/>
          <w:sz w:val="24"/>
          <w:szCs w:val="24"/>
          <w:lang w:val="en-US"/>
        </w:rPr>
        <w:t>the</w:t>
      </w:r>
      <w:r w:rsidR="00CE78D4" w:rsidRPr="008D6651">
        <w:rPr>
          <w:rFonts w:ascii="Times New Roman" w:hAnsi="Times New Roman" w:cs="Times New Roman"/>
          <w:sz w:val="24"/>
          <w:szCs w:val="24"/>
          <w:lang w:val="en-US"/>
        </w:rPr>
        <w:t xml:space="preserve"> necessary </w:t>
      </w:r>
      <w:r w:rsidR="00DC204E" w:rsidRPr="00D35FCD">
        <w:rPr>
          <w:rFonts w:ascii="Times New Roman" w:hAnsi="Times New Roman" w:cs="Times New Roman"/>
          <w:sz w:val="24"/>
          <w:szCs w:val="24"/>
          <w:lang w:val="en-US"/>
        </w:rPr>
        <w:t xml:space="preserve">“Building blocks that become the basis </w:t>
      </w:r>
      <w:r w:rsidR="00DC204E" w:rsidRPr="00D35FCD">
        <w:rPr>
          <w:rFonts w:ascii="Times New Roman" w:hAnsi="Times New Roman" w:cs="Times New Roman"/>
          <w:sz w:val="24"/>
          <w:szCs w:val="24"/>
        </w:rPr>
        <w:t>for more complex and mature development</w:t>
      </w:r>
      <w:r w:rsidR="00BF3559" w:rsidRPr="00D35FCD">
        <w:rPr>
          <w:rFonts w:ascii="Times New Roman" w:hAnsi="Times New Roman" w:cs="Times New Roman"/>
          <w:sz w:val="24"/>
          <w:szCs w:val="24"/>
        </w:rPr>
        <w:t xml:space="preserve">” </w:t>
      </w:r>
      <w:r w:rsidR="00BF3559" w:rsidRPr="008D6651">
        <w:rPr>
          <w:rFonts w:ascii="Times New Roman" w:hAnsi="Times New Roman" w:cs="Times New Roman"/>
          <w:sz w:val="24"/>
          <w:szCs w:val="24"/>
        </w:rPr>
        <w:t>(</w:t>
      </w:r>
      <w:r w:rsidR="00DC204E" w:rsidRPr="008D6651">
        <w:rPr>
          <w:rFonts w:ascii="Times New Roman" w:hAnsi="Times New Roman" w:cs="Times New Roman"/>
          <w:sz w:val="24"/>
          <w:szCs w:val="24"/>
        </w:rPr>
        <w:t>Ayres, 2013: 15)</w:t>
      </w:r>
    </w:p>
    <w:p w14:paraId="11B63CD3" w14:textId="1BFB9C32" w:rsidR="006851E3" w:rsidRPr="006E7AC0" w:rsidRDefault="00247597" w:rsidP="008D6651">
      <w:pPr>
        <w:spacing w:line="360" w:lineRule="auto"/>
        <w:rPr>
          <w:rFonts w:ascii="Times New Roman" w:hAnsi="Times New Roman" w:cs="Times New Roman"/>
          <w:sz w:val="24"/>
          <w:szCs w:val="24"/>
          <w:lang w:val="en-US"/>
        </w:rPr>
      </w:pPr>
      <w:r w:rsidRPr="008D6651">
        <w:rPr>
          <w:rFonts w:ascii="Times New Roman" w:hAnsi="Times New Roman" w:cs="Times New Roman"/>
          <w:sz w:val="28"/>
          <w:szCs w:val="28"/>
          <w:u w:val="single"/>
        </w:rPr>
        <w:lastRenderedPageBreak/>
        <w:t xml:space="preserve">Cycle </w:t>
      </w:r>
      <w:proofErr w:type="gramStart"/>
      <w:r w:rsidRPr="008D6651">
        <w:rPr>
          <w:rFonts w:ascii="Times New Roman" w:hAnsi="Times New Roman" w:cs="Times New Roman"/>
          <w:sz w:val="28"/>
          <w:szCs w:val="28"/>
          <w:u w:val="single"/>
        </w:rPr>
        <w:t>Two</w:t>
      </w:r>
      <w:proofErr w:type="gramEnd"/>
    </w:p>
    <w:p w14:paraId="228B9734" w14:textId="6E95C969" w:rsidR="003378C9" w:rsidRPr="008D6651" w:rsidRDefault="000D3880"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My next step was to introduce and</w:t>
      </w:r>
      <w:r w:rsidR="00BF18BE" w:rsidRPr="008D6651">
        <w:rPr>
          <w:rFonts w:ascii="Times New Roman" w:hAnsi="Times New Roman" w:cs="Times New Roman"/>
          <w:sz w:val="24"/>
          <w:szCs w:val="24"/>
        </w:rPr>
        <w:t xml:space="preserve"> focus</w:t>
      </w:r>
      <w:r w:rsidRPr="008D6651">
        <w:rPr>
          <w:rFonts w:ascii="Times New Roman" w:hAnsi="Times New Roman" w:cs="Times New Roman"/>
          <w:sz w:val="24"/>
          <w:szCs w:val="24"/>
        </w:rPr>
        <w:t xml:space="preserve"> on developing the children’s object control skills</w:t>
      </w:r>
      <w:r w:rsidR="00FF5A3E">
        <w:rPr>
          <w:rFonts w:ascii="Times New Roman" w:hAnsi="Times New Roman" w:cs="Times New Roman"/>
          <w:sz w:val="24"/>
          <w:szCs w:val="24"/>
        </w:rPr>
        <w:t xml:space="preserve">. </w:t>
      </w:r>
      <w:r w:rsidR="00ED315A" w:rsidRPr="008D6651">
        <w:rPr>
          <w:rFonts w:ascii="Times New Roman" w:hAnsi="Times New Roman" w:cs="Times New Roman"/>
          <w:sz w:val="24"/>
          <w:szCs w:val="24"/>
        </w:rPr>
        <w:t xml:space="preserve">As the </w:t>
      </w:r>
      <w:r w:rsidR="00BF18BE" w:rsidRPr="008D6651">
        <w:rPr>
          <w:rFonts w:ascii="Times New Roman" w:hAnsi="Times New Roman" w:cs="Times New Roman"/>
          <w:sz w:val="24"/>
          <w:szCs w:val="24"/>
        </w:rPr>
        <w:t xml:space="preserve">equipment </w:t>
      </w:r>
      <w:r w:rsidR="00ED315A" w:rsidRPr="008D6651">
        <w:rPr>
          <w:rFonts w:ascii="Times New Roman" w:hAnsi="Times New Roman" w:cs="Times New Roman"/>
          <w:sz w:val="24"/>
          <w:szCs w:val="24"/>
        </w:rPr>
        <w:t xml:space="preserve">was new to the children the initial session was used to familiarise themselves with the different types of balls, </w:t>
      </w:r>
      <w:r w:rsidR="00247597" w:rsidRPr="008D6651">
        <w:rPr>
          <w:rFonts w:ascii="Times New Roman" w:hAnsi="Times New Roman" w:cs="Times New Roman"/>
          <w:sz w:val="24"/>
          <w:szCs w:val="24"/>
        </w:rPr>
        <w:t>scarves</w:t>
      </w:r>
      <w:r w:rsidR="007133A8" w:rsidRPr="008D6651">
        <w:rPr>
          <w:rFonts w:ascii="Times New Roman" w:hAnsi="Times New Roman" w:cs="Times New Roman"/>
          <w:sz w:val="24"/>
          <w:szCs w:val="24"/>
        </w:rPr>
        <w:t xml:space="preserve">, </w:t>
      </w:r>
      <w:r w:rsidR="004B56BA" w:rsidRPr="008D6651">
        <w:rPr>
          <w:rFonts w:ascii="Times New Roman" w:hAnsi="Times New Roman" w:cs="Times New Roman"/>
          <w:sz w:val="24"/>
          <w:szCs w:val="24"/>
        </w:rPr>
        <w:t xml:space="preserve">beanbag, </w:t>
      </w:r>
      <w:r w:rsidR="007133A8" w:rsidRPr="008D6651">
        <w:rPr>
          <w:rFonts w:ascii="Times New Roman" w:hAnsi="Times New Roman" w:cs="Times New Roman"/>
          <w:sz w:val="24"/>
          <w:szCs w:val="24"/>
        </w:rPr>
        <w:t xml:space="preserve">cones </w:t>
      </w:r>
      <w:proofErr w:type="spellStart"/>
      <w:r w:rsidR="007133A8" w:rsidRPr="008D6651">
        <w:rPr>
          <w:rFonts w:ascii="Times New Roman" w:hAnsi="Times New Roman" w:cs="Times New Roman"/>
          <w:sz w:val="24"/>
          <w:szCs w:val="24"/>
        </w:rPr>
        <w:t>etc</w:t>
      </w:r>
      <w:proofErr w:type="spellEnd"/>
      <w:r w:rsidR="00ED315A" w:rsidRPr="008D6651">
        <w:rPr>
          <w:rFonts w:ascii="Times New Roman" w:hAnsi="Times New Roman" w:cs="Times New Roman"/>
          <w:sz w:val="24"/>
          <w:szCs w:val="24"/>
        </w:rPr>
        <w:t xml:space="preserve"> and to explain what was meant by the term ‘gardens.’</w:t>
      </w:r>
      <w:r w:rsidR="008934CB" w:rsidRPr="008D6651">
        <w:rPr>
          <w:rFonts w:ascii="Times New Roman" w:hAnsi="Times New Roman" w:cs="Times New Roman"/>
          <w:sz w:val="24"/>
          <w:szCs w:val="24"/>
        </w:rPr>
        <w:t xml:space="preserve"> </w:t>
      </w:r>
      <w:r w:rsidR="004B56BA" w:rsidRPr="008D6651">
        <w:rPr>
          <w:rFonts w:ascii="Times New Roman" w:hAnsi="Times New Roman" w:cs="Times New Roman"/>
          <w:sz w:val="24"/>
          <w:szCs w:val="24"/>
        </w:rPr>
        <w:t xml:space="preserve">In a subsequent session, </w:t>
      </w:r>
      <w:r w:rsidR="008934CB" w:rsidRPr="008D6651">
        <w:rPr>
          <w:rFonts w:ascii="Times New Roman" w:hAnsi="Times New Roman" w:cs="Times New Roman"/>
          <w:sz w:val="24"/>
          <w:szCs w:val="24"/>
        </w:rPr>
        <w:t xml:space="preserve">I set </w:t>
      </w:r>
      <w:r w:rsidR="00AE06EC" w:rsidRPr="008D6651">
        <w:rPr>
          <w:rFonts w:ascii="Times New Roman" w:hAnsi="Times New Roman" w:cs="Times New Roman"/>
          <w:sz w:val="24"/>
          <w:szCs w:val="24"/>
        </w:rPr>
        <w:t xml:space="preserve">up two gardens, </w:t>
      </w:r>
      <w:r w:rsidR="008934CB" w:rsidRPr="008D6651">
        <w:rPr>
          <w:rFonts w:ascii="Times New Roman" w:hAnsi="Times New Roman" w:cs="Times New Roman"/>
          <w:sz w:val="24"/>
          <w:szCs w:val="24"/>
        </w:rPr>
        <w:t xml:space="preserve">one </w:t>
      </w:r>
      <w:r w:rsidR="004B56BA" w:rsidRPr="008D6651">
        <w:rPr>
          <w:rFonts w:ascii="Times New Roman" w:hAnsi="Times New Roman" w:cs="Times New Roman"/>
          <w:sz w:val="24"/>
          <w:szCs w:val="24"/>
        </w:rPr>
        <w:t>focused on catching</w:t>
      </w:r>
      <w:r w:rsidR="00AE06EC" w:rsidRPr="008D6651">
        <w:rPr>
          <w:rFonts w:ascii="Times New Roman" w:hAnsi="Times New Roman" w:cs="Times New Roman"/>
          <w:sz w:val="24"/>
          <w:szCs w:val="24"/>
        </w:rPr>
        <w:t xml:space="preserve"> and the other on throwing</w:t>
      </w:r>
      <w:r w:rsidR="008934CB" w:rsidRPr="008D6651">
        <w:rPr>
          <w:rFonts w:ascii="Times New Roman" w:hAnsi="Times New Roman" w:cs="Times New Roman"/>
          <w:sz w:val="24"/>
          <w:szCs w:val="24"/>
        </w:rPr>
        <w:t xml:space="preserve">. </w:t>
      </w:r>
    </w:p>
    <w:p w14:paraId="55F8BE6D" w14:textId="1055246D" w:rsidR="003378C9" w:rsidRPr="008D6651" w:rsidRDefault="00EA6A6A" w:rsidP="008D6651">
      <w:pPr>
        <w:spacing w:line="360" w:lineRule="auto"/>
        <w:rPr>
          <w:rFonts w:ascii="Times New Roman" w:hAnsi="Times New Roman" w:cs="Times New Roman"/>
          <w:sz w:val="28"/>
          <w:szCs w:val="28"/>
          <w:u w:val="single"/>
        </w:rPr>
      </w:pPr>
      <w:r w:rsidRPr="008D6651">
        <w:rPr>
          <w:rFonts w:ascii="Times New Roman" w:hAnsi="Times New Roman" w:cs="Times New Roman"/>
          <w:sz w:val="28"/>
          <w:szCs w:val="28"/>
          <w:u w:val="single"/>
        </w:rPr>
        <w:t>Garden One</w:t>
      </w:r>
      <w:r w:rsidR="008D6651">
        <w:rPr>
          <w:rFonts w:ascii="Times New Roman" w:hAnsi="Times New Roman" w:cs="Times New Roman"/>
          <w:sz w:val="28"/>
          <w:szCs w:val="28"/>
          <w:u w:val="single"/>
        </w:rPr>
        <w:t>:</w:t>
      </w:r>
      <w:r w:rsidR="00FE4AD8" w:rsidRPr="008D6651">
        <w:rPr>
          <w:rFonts w:ascii="Times New Roman" w:hAnsi="Times New Roman" w:cs="Times New Roman"/>
          <w:sz w:val="28"/>
          <w:szCs w:val="28"/>
          <w:u w:val="single"/>
        </w:rPr>
        <w:t xml:space="preserve"> </w:t>
      </w:r>
      <w:r w:rsidR="003378C9" w:rsidRPr="008D6651">
        <w:rPr>
          <w:rFonts w:ascii="Times New Roman" w:hAnsi="Times New Roman" w:cs="Times New Roman"/>
          <w:sz w:val="28"/>
          <w:szCs w:val="28"/>
          <w:u w:val="single"/>
        </w:rPr>
        <w:t>Catching</w:t>
      </w:r>
    </w:p>
    <w:p w14:paraId="56F19F3B" w14:textId="5094B251" w:rsidR="00A40168" w:rsidRPr="008D6651" w:rsidRDefault="005D6FD4"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 xml:space="preserve">Children learn to control their bodies downwards from head to toe </w:t>
      </w:r>
      <w:r w:rsidR="00AE06EC" w:rsidRPr="008D6651">
        <w:rPr>
          <w:rFonts w:ascii="Times New Roman" w:hAnsi="Times New Roman" w:cs="Times New Roman"/>
          <w:sz w:val="24"/>
          <w:szCs w:val="24"/>
        </w:rPr>
        <w:t>and from the mid-line out to their hands</w:t>
      </w:r>
      <w:r w:rsidR="00247597" w:rsidRPr="008D6651">
        <w:rPr>
          <w:rFonts w:ascii="Times New Roman" w:hAnsi="Times New Roman" w:cs="Times New Roman"/>
          <w:sz w:val="24"/>
          <w:szCs w:val="24"/>
        </w:rPr>
        <w:t>. There are, in total, five</w:t>
      </w:r>
      <w:r w:rsidR="003378C9" w:rsidRPr="008D6651">
        <w:rPr>
          <w:rFonts w:ascii="Times New Roman" w:hAnsi="Times New Roman" w:cs="Times New Roman"/>
          <w:sz w:val="24"/>
          <w:szCs w:val="24"/>
        </w:rPr>
        <w:t xml:space="preserve"> stages in becoming proficient at catching which depend</w:t>
      </w:r>
      <w:r w:rsidR="00AE06EC" w:rsidRPr="008D6651">
        <w:rPr>
          <w:rFonts w:ascii="Times New Roman" w:hAnsi="Times New Roman" w:cs="Times New Roman"/>
          <w:sz w:val="24"/>
          <w:szCs w:val="24"/>
        </w:rPr>
        <w:t xml:space="preserve"> on</w:t>
      </w:r>
      <w:r w:rsidR="003378C9" w:rsidRPr="008D6651">
        <w:rPr>
          <w:rFonts w:ascii="Times New Roman" w:hAnsi="Times New Roman" w:cs="Times New Roman"/>
          <w:sz w:val="24"/>
          <w:szCs w:val="24"/>
        </w:rPr>
        <w:t xml:space="preserve"> many factors such as hand – eye coordination, perceptual awareness and fi</w:t>
      </w:r>
      <w:r w:rsidR="001E1061" w:rsidRPr="008D6651">
        <w:rPr>
          <w:rFonts w:ascii="Times New Roman" w:hAnsi="Times New Roman" w:cs="Times New Roman"/>
          <w:sz w:val="24"/>
          <w:szCs w:val="24"/>
        </w:rPr>
        <w:t xml:space="preserve">ne manipulation of the fingers </w:t>
      </w:r>
      <w:r w:rsidR="003378C9" w:rsidRPr="008D6651">
        <w:rPr>
          <w:rFonts w:ascii="Times New Roman" w:hAnsi="Times New Roman" w:cs="Times New Roman"/>
          <w:sz w:val="24"/>
          <w:szCs w:val="24"/>
        </w:rPr>
        <w:t>(</w:t>
      </w:r>
      <w:proofErr w:type="spellStart"/>
      <w:r w:rsidR="003378C9" w:rsidRPr="008D6651">
        <w:rPr>
          <w:rFonts w:ascii="Times New Roman" w:hAnsi="Times New Roman" w:cs="Times New Roman"/>
          <w:sz w:val="24"/>
          <w:szCs w:val="24"/>
        </w:rPr>
        <w:t>Gallahue</w:t>
      </w:r>
      <w:proofErr w:type="spellEnd"/>
      <w:r w:rsidR="003378C9" w:rsidRPr="008D6651">
        <w:rPr>
          <w:rFonts w:ascii="Times New Roman" w:hAnsi="Times New Roman" w:cs="Times New Roman"/>
          <w:sz w:val="24"/>
          <w:szCs w:val="24"/>
        </w:rPr>
        <w:t xml:space="preserve">, </w:t>
      </w:r>
      <w:proofErr w:type="spellStart"/>
      <w:r w:rsidR="003378C9" w:rsidRPr="008D6651">
        <w:rPr>
          <w:rFonts w:ascii="Times New Roman" w:hAnsi="Times New Roman" w:cs="Times New Roman"/>
          <w:sz w:val="24"/>
          <w:szCs w:val="24"/>
        </w:rPr>
        <w:t>Ozmun</w:t>
      </w:r>
      <w:proofErr w:type="spellEnd"/>
      <w:r w:rsidR="003378C9" w:rsidRPr="008D6651">
        <w:rPr>
          <w:rFonts w:ascii="Times New Roman" w:hAnsi="Times New Roman" w:cs="Times New Roman"/>
          <w:sz w:val="24"/>
          <w:szCs w:val="24"/>
        </w:rPr>
        <w:t xml:space="preserve"> and </w:t>
      </w:r>
      <w:proofErr w:type="spellStart"/>
      <w:r w:rsidR="003378C9" w:rsidRPr="008D6651">
        <w:rPr>
          <w:rFonts w:ascii="Times New Roman" w:hAnsi="Times New Roman" w:cs="Times New Roman"/>
          <w:sz w:val="24"/>
          <w:szCs w:val="24"/>
        </w:rPr>
        <w:t>Goodway</w:t>
      </w:r>
      <w:proofErr w:type="spellEnd"/>
      <w:r w:rsidR="003378C9" w:rsidRPr="008D6651">
        <w:rPr>
          <w:rFonts w:ascii="Times New Roman" w:hAnsi="Times New Roman" w:cs="Times New Roman"/>
          <w:sz w:val="24"/>
          <w:szCs w:val="24"/>
        </w:rPr>
        <w:t xml:space="preserve"> 2012). </w:t>
      </w:r>
      <w:r w:rsidR="00FF5A3E">
        <w:rPr>
          <w:rFonts w:ascii="Times New Roman" w:hAnsi="Times New Roman" w:cs="Times New Roman"/>
          <w:sz w:val="24"/>
          <w:szCs w:val="24"/>
        </w:rPr>
        <w:t xml:space="preserve">As my experience in delivering </w:t>
      </w:r>
      <w:r w:rsidR="00FF5A3E">
        <w:rPr>
          <w:rFonts w:ascii="Times New Roman" w:hAnsi="Times New Roman" w:cs="Times New Roman"/>
          <w:sz w:val="24"/>
          <w:szCs w:val="24"/>
        </w:rPr>
        <w:t xml:space="preserve">object control sessions </w:t>
      </w:r>
      <w:r w:rsidR="00FF5A3E">
        <w:rPr>
          <w:rFonts w:ascii="Times New Roman" w:hAnsi="Times New Roman" w:cs="Times New Roman"/>
          <w:sz w:val="24"/>
          <w:szCs w:val="24"/>
        </w:rPr>
        <w:t xml:space="preserve">is </w:t>
      </w:r>
      <w:r w:rsidR="00FF5A3E">
        <w:rPr>
          <w:rFonts w:ascii="Times New Roman" w:hAnsi="Times New Roman" w:cs="Times New Roman"/>
          <w:sz w:val="24"/>
          <w:szCs w:val="24"/>
        </w:rPr>
        <w:t>limited,</w:t>
      </w:r>
      <w:r w:rsidR="00FF5A3E">
        <w:rPr>
          <w:rFonts w:ascii="Times New Roman" w:hAnsi="Times New Roman" w:cs="Times New Roman"/>
          <w:sz w:val="24"/>
          <w:szCs w:val="24"/>
        </w:rPr>
        <w:t xml:space="preserve"> I decided to reduce the number of children </w:t>
      </w:r>
      <w:r w:rsidR="00FF5A3E">
        <w:rPr>
          <w:rFonts w:ascii="Times New Roman" w:hAnsi="Times New Roman" w:cs="Times New Roman"/>
          <w:sz w:val="24"/>
          <w:szCs w:val="24"/>
        </w:rPr>
        <w:t>for my first garden to</w:t>
      </w:r>
      <w:r w:rsidR="00FF5A3E">
        <w:rPr>
          <w:rFonts w:ascii="Times New Roman" w:hAnsi="Times New Roman" w:cs="Times New Roman"/>
          <w:sz w:val="24"/>
          <w:szCs w:val="24"/>
        </w:rPr>
        <w:t xml:space="preserve"> eight</w:t>
      </w:r>
      <w:r w:rsidR="00FF5A3E">
        <w:rPr>
          <w:rFonts w:ascii="Times New Roman" w:hAnsi="Times New Roman" w:cs="Times New Roman"/>
          <w:sz w:val="24"/>
          <w:szCs w:val="24"/>
        </w:rPr>
        <w:t xml:space="preserve"> and my second garden to four</w:t>
      </w:r>
      <w:r w:rsidR="00FF5A3E">
        <w:rPr>
          <w:rFonts w:ascii="Times New Roman" w:hAnsi="Times New Roman" w:cs="Times New Roman"/>
          <w:sz w:val="24"/>
          <w:szCs w:val="24"/>
        </w:rPr>
        <w:t>.</w:t>
      </w:r>
      <w:r w:rsidR="00FF5A3E">
        <w:rPr>
          <w:rFonts w:ascii="Times New Roman" w:hAnsi="Times New Roman" w:cs="Times New Roman"/>
          <w:sz w:val="24"/>
          <w:szCs w:val="24"/>
        </w:rPr>
        <w:t xml:space="preserve"> This would help me to manage the children as well as </w:t>
      </w:r>
      <w:r w:rsidR="00A148A8">
        <w:rPr>
          <w:rFonts w:ascii="Times New Roman" w:hAnsi="Times New Roman" w:cs="Times New Roman"/>
          <w:sz w:val="24"/>
          <w:szCs w:val="24"/>
        </w:rPr>
        <w:t>observe</w:t>
      </w:r>
      <w:r w:rsidR="005A1187" w:rsidRPr="008D6651">
        <w:rPr>
          <w:rFonts w:ascii="Times New Roman" w:hAnsi="Times New Roman" w:cs="Times New Roman"/>
          <w:sz w:val="24"/>
          <w:szCs w:val="24"/>
        </w:rPr>
        <w:t xml:space="preserve"> and support</w:t>
      </w:r>
      <w:r w:rsidR="00FF5A3E">
        <w:rPr>
          <w:rFonts w:ascii="Times New Roman" w:hAnsi="Times New Roman" w:cs="Times New Roman"/>
          <w:sz w:val="24"/>
          <w:szCs w:val="24"/>
        </w:rPr>
        <w:t xml:space="preserve"> them</w:t>
      </w:r>
      <w:r w:rsidR="00A148A8">
        <w:rPr>
          <w:rFonts w:ascii="Times New Roman" w:hAnsi="Times New Roman" w:cs="Times New Roman"/>
          <w:sz w:val="24"/>
          <w:szCs w:val="24"/>
        </w:rPr>
        <w:t xml:space="preserve"> where necessary</w:t>
      </w:r>
      <w:r w:rsidR="00EA6A6A" w:rsidRPr="008D6651">
        <w:rPr>
          <w:rFonts w:ascii="Times New Roman" w:hAnsi="Times New Roman" w:cs="Times New Roman"/>
          <w:sz w:val="24"/>
          <w:szCs w:val="24"/>
        </w:rPr>
        <w:t xml:space="preserve">. </w:t>
      </w:r>
      <w:r w:rsidR="00247597" w:rsidRPr="008D6651">
        <w:rPr>
          <w:rFonts w:ascii="Times New Roman" w:hAnsi="Times New Roman" w:cs="Times New Roman"/>
          <w:sz w:val="24"/>
          <w:szCs w:val="24"/>
        </w:rPr>
        <w:t>T</w:t>
      </w:r>
      <w:r w:rsidR="00EA6A6A" w:rsidRPr="008D6651">
        <w:rPr>
          <w:rFonts w:ascii="Times New Roman" w:hAnsi="Times New Roman" w:cs="Times New Roman"/>
          <w:sz w:val="24"/>
          <w:szCs w:val="24"/>
        </w:rPr>
        <w:t xml:space="preserve">he </w:t>
      </w:r>
      <w:r w:rsidR="003378C9" w:rsidRPr="008D6651">
        <w:rPr>
          <w:rFonts w:ascii="Times New Roman" w:hAnsi="Times New Roman" w:cs="Times New Roman"/>
          <w:sz w:val="24"/>
          <w:szCs w:val="24"/>
        </w:rPr>
        <w:t xml:space="preserve">children </w:t>
      </w:r>
      <w:r w:rsidR="005A1187" w:rsidRPr="008D6651">
        <w:rPr>
          <w:rFonts w:ascii="Times New Roman" w:hAnsi="Times New Roman" w:cs="Times New Roman"/>
          <w:sz w:val="24"/>
          <w:szCs w:val="24"/>
        </w:rPr>
        <w:t>demonstrated stages 1 and 2,</w:t>
      </w:r>
      <w:r w:rsidR="003378C9" w:rsidRPr="008D6651">
        <w:rPr>
          <w:rFonts w:ascii="Times New Roman" w:hAnsi="Times New Roman" w:cs="Times New Roman"/>
          <w:sz w:val="24"/>
          <w:szCs w:val="24"/>
        </w:rPr>
        <w:t xml:space="preserve"> </w:t>
      </w:r>
      <w:r w:rsidR="00EA6A6A" w:rsidRPr="008D6651">
        <w:rPr>
          <w:rFonts w:ascii="Times New Roman" w:hAnsi="Times New Roman" w:cs="Times New Roman"/>
          <w:sz w:val="24"/>
          <w:szCs w:val="24"/>
        </w:rPr>
        <w:t xml:space="preserve">that is, </w:t>
      </w:r>
      <w:r w:rsidR="003378C9" w:rsidRPr="008D6651">
        <w:rPr>
          <w:rFonts w:ascii="Times New Roman" w:hAnsi="Times New Roman" w:cs="Times New Roman"/>
          <w:sz w:val="24"/>
          <w:szCs w:val="24"/>
        </w:rPr>
        <w:t>delayed arm action</w:t>
      </w:r>
      <w:r w:rsidR="005A1187" w:rsidRPr="008D6651">
        <w:rPr>
          <w:rFonts w:ascii="Times New Roman" w:hAnsi="Times New Roman" w:cs="Times New Roman"/>
          <w:sz w:val="24"/>
          <w:szCs w:val="24"/>
        </w:rPr>
        <w:t>, hugging</w:t>
      </w:r>
      <w:r w:rsidR="003378C9" w:rsidRPr="008D6651">
        <w:rPr>
          <w:rFonts w:ascii="Times New Roman" w:hAnsi="Times New Roman" w:cs="Times New Roman"/>
          <w:sz w:val="24"/>
          <w:szCs w:val="24"/>
        </w:rPr>
        <w:t xml:space="preserve"> the ball. </w:t>
      </w:r>
      <w:r w:rsidR="00ED315A" w:rsidRPr="008D6651">
        <w:rPr>
          <w:rFonts w:ascii="Times New Roman" w:hAnsi="Times New Roman" w:cs="Times New Roman"/>
          <w:sz w:val="24"/>
          <w:szCs w:val="24"/>
        </w:rPr>
        <w:t xml:space="preserve">I </w:t>
      </w:r>
      <w:r w:rsidR="00EA6A6A" w:rsidRPr="008D6651">
        <w:rPr>
          <w:rFonts w:ascii="Times New Roman" w:hAnsi="Times New Roman" w:cs="Times New Roman"/>
          <w:sz w:val="24"/>
          <w:szCs w:val="24"/>
        </w:rPr>
        <w:t xml:space="preserve">explained </w:t>
      </w:r>
      <w:r w:rsidR="00ED315A" w:rsidRPr="008D6651">
        <w:rPr>
          <w:rFonts w:ascii="Times New Roman" w:hAnsi="Times New Roman" w:cs="Times New Roman"/>
          <w:sz w:val="24"/>
          <w:szCs w:val="24"/>
        </w:rPr>
        <w:t>the importance of preparation and tracking</w:t>
      </w:r>
      <w:r w:rsidR="004B56BA" w:rsidRPr="008D6651">
        <w:rPr>
          <w:rFonts w:ascii="Times New Roman" w:hAnsi="Times New Roman" w:cs="Times New Roman"/>
          <w:sz w:val="24"/>
          <w:szCs w:val="24"/>
        </w:rPr>
        <w:t xml:space="preserve"> to make the children accustomed to the cues</w:t>
      </w:r>
      <w:r w:rsidR="00ED315A" w:rsidRPr="008D6651">
        <w:rPr>
          <w:rFonts w:ascii="Times New Roman" w:hAnsi="Times New Roman" w:cs="Times New Roman"/>
          <w:sz w:val="24"/>
          <w:szCs w:val="24"/>
        </w:rPr>
        <w:t xml:space="preserve"> </w:t>
      </w:r>
      <w:r w:rsidR="004B56BA" w:rsidRPr="008D6651">
        <w:rPr>
          <w:rFonts w:ascii="Times New Roman" w:hAnsi="Times New Roman" w:cs="Times New Roman"/>
          <w:sz w:val="24"/>
          <w:szCs w:val="24"/>
        </w:rPr>
        <w:t xml:space="preserve">e.g. </w:t>
      </w:r>
      <w:r w:rsidR="00ED315A" w:rsidRPr="008D6651">
        <w:rPr>
          <w:rFonts w:ascii="Times New Roman" w:hAnsi="Times New Roman" w:cs="Times New Roman"/>
          <w:sz w:val="24"/>
          <w:szCs w:val="24"/>
        </w:rPr>
        <w:t xml:space="preserve">‘hands ready’ and ‘track the scarf/ball or keep your eyes on the scarf/ball.’ </w:t>
      </w:r>
      <w:r w:rsidR="007133A8" w:rsidRPr="008D6651">
        <w:rPr>
          <w:rFonts w:ascii="Times New Roman" w:hAnsi="Times New Roman" w:cs="Times New Roman"/>
          <w:sz w:val="24"/>
          <w:szCs w:val="24"/>
        </w:rPr>
        <w:t xml:space="preserve">I also encouraged the children to prompt each other however not many felt confident enough to do so. </w:t>
      </w:r>
      <w:r w:rsidR="001F3533" w:rsidRPr="008D6651">
        <w:rPr>
          <w:rFonts w:ascii="Times New Roman" w:hAnsi="Times New Roman" w:cs="Times New Roman"/>
          <w:sz w:val="24"/>
          <w:szCs w:val="24"/>
        </w:rPr>
        <w:t xml:space="preserve">The children realised quickly they needed to track the scarves to catch them but throwing the scarves up in the air was the issue. I decided to put them in pairs and throw to each other, which was more successful. At this </w:t>
      </w:r>
      <w:r w:rsidR="008934CB" w:rsidRPr="008D6651">
        <w:rPr>
          <w:rFonts w:ascii="Times New Roman" w:hAnsi="Times New Roman" w:cs="Times New Roman"/>
          <w:sz w:val="24"/>
          <w:szCs w:val="24"/>
        </w:rPr>
        <w:t>point,</w:t>
      </w:r>
      <w:r w:rsidR="00D22C95" w:rsidRPr="008D6651">
        <w:rPr>
          <w:rFonts w:ascii="Times New Roman" w:hAnsi="Times New Roman" w:cs="Times New Roman"/>
          <w:sz w:val="24"/>
          <w:szCs w:val="24"/>
        </w:rPr>
        <w:t xml:space="preserve"> I introduced large balls and the cues ‘X</w:t>
      </w:r>
      <w:r w:rsidR="004B56BA" w:rsidRPr="008D6651">
        <w:rPr>
          <w:rFonts w:ascii="Times New Roman" w:hAnsi="Times New Roman" w:cs="Times New Roman"/>
          <w:sz w:val="24"/>
          <w:szCs w:val="24"/>
        </w:rPr>
        <w:t xml:space="preserve"> Factor</w:t>
      </w:r>
      <w:r w:rsidR="00D22C95" w:rsidRPr="008D6651">
        <w:rPr>
          <w:rFonts w:ascii="Times New Roman" w:hAnsi="Times New Roman" w:cs="Times New Roman"/>
          <w:sz w:val="24"/>
          <w:szCs w:val="24"/>
        </w:rPr>
        <w:t xml:space="preserve">’ zone and ‘Over the rainbow’ to encourage an overarm throw. </w:t>
      </w:r>
      <w:r w:rsidR="0031132F" w:rsidRPr="008D6651">
        <w:rPr>
          <w:rFonts w:ascii="Times New Roman" w:hAnsi="Times New Roman" w:cs="Times New Roman"/>
          <w:sz w:val="24"/>
          <w:szCs w:val="24"/>
        </w:rPr>
        <w:t xml:space="preserve">Although I was watching </w:t>
      </w:r>
      <w:r w:rsidR="004B56BA" w:rsidRPr="008D6651">
        <w:rPr>
          <w:rFonts w:ascii="Times New Roman" w:hAnsi="Times New Roman" w:cs="Times New Roman"/>
          <w:sz w:val="24"/>
          <w:szCs w:val="24"/>
        </w:rPr>
        <w:t xml:space="preserve">‘the throw’, my focus was </w:t>
      </w:r>
      <w:r w:rsidR="0031132F" w:rsidRPr="008D6651">
        <w:rPr>
          <w:rFonts w:ascii="Times New Roman" w:hAnsi="Times New Roman" w:cs="Times New Roman"/>
          <w:sz w:val="24"/>
          <w:szCs w:val="24"/>
        </w:rPr>
        <w:t xml:space="preserve">the </w:t>
      </w:r>
      <w:r w:rsidR="004B56BA" w:rsidRPr="008D6651">
        <w:rPr>
          <w:rFonts w:ascii="Times New Roman" w:hAnsi="Times New Roman" w:cs="Times New Roman"/>
          <w:sz w:val="24"/>
          <w:szCs w:val="24"/>
        </w:rPr>
        <w:t xml:space="preserve">catching. </w:t>
      </w:r>
      <w:r w:rsidR="002865EA" w:rsidRPr="008D6651">
        <w:rPr>
          <w:rFonts w:ascii="Times New Roman" w:hAnsi="Times New Roman" w:cs="Times New Roman"/>
          <w:sz w:val="24"/>
          <w:szCs w:val="24"/>
        </w:rPr>
        <w:t>My observations showed t</w:t>
      </w:r>
      <w:r w:rsidR="00A40168" w:rsidRPr="008D6651">
        <w:rPr>
          <w:rFonts w:ascii="Times New Roman" w:hAnsi="Times New Roman" w:cs="Times New Roman"/>
          <w:sz w:val="24"/>
          <w:szCs w:val="24"/>
        </w:rPr>
        <w:t xml:space="preserve">hat some children were better than </w:t>
      </w:r>
      <w:proofErr w:type="gramStart"/>
      <w:r w:rsidR="00171C96" w:rsidRPr="008D6651">
        <w:rPr>
          <w:rFonts w:ascii="Times New Roman" w:hAnsi="Times New Roman" w:cs="Times New Roman"/>
          <w:sz w:val="24"/>
          <w:szCs w:val="24"/>
        </w:rPr>
        <w:t>others</w:t>
      </w:r>
      <w:proofErr w:type="gramEnd"/>
      <w:r w:rsidR="00A40168" w:rsidRPr="008D6651">
        <w:rPr>
          <w:rFonts w:ascii="Times New Roman" w:hAnsi="Times New Roman" w:cs="Times New Roman"/>
          <w:sz w:val="24"/>
          <w:szCs w:val="24"/>
        </w:rPr>
        <w:t xml:space="preserve"> at catching the ball. However not all children could throw the ball well which </w:t>
      </w:r>
      <w:r w:rsidR="00171C96" w:rsidRPr="008D6651">
        <w:rPr>
          <w:rFonts w:ascii="Times New Roman" w:hAnsi="Times New Roman" w:cs="Times New Roman"/>
          <w:sz w:val="24"/>
          <w:szCs w:val="24"/>
        </w:rPr>
        <w:t xml:space="preserve">had a negative impact </w:t>
      </w:r>
      <w:r w:rsidR="00A40168" w:rsidRPr="008D6651">
        <w:rPr>
          <w:rFonts w:ascii="Times New Roman" w:hAnsi="Times New Roman" w:cs="Times New Roman"/>
          <w:sz w:val="24"/>
          <w:szCs w:val="24"/>
        </w:rPr>
        <w:t xml:space="preserve">on </w:t>
      </w:r>
      <w:r w:rsidR="00171C96" w:rsidRPr="008D6651">
        <w:rPr>
          <w:rFonts w:ascii="Times New Roman" w:hAnsi="Times New Roman" w:cs="Times New Roman"/>
          <w:sz w:val="24"/>
          <w:szCs w:val="24"/>
        </w:rPr>
        <w:t>the outcome of the game</w:t>
      </w:r>
      <w:r w:rsidR="003D77F4" w:rsidRPr="008D6651">
        <w:rPr>
          <w:rFonts w:ascii="Times New Roman" w:hAnsi="Times New Roman" w:cs="Times New Roman"/>
          <w:sz w:val="24"/>
          <w:szCs w:val="24"/>
        </w:rPr>
        <w:t>.</w:t>
      </w:r>
      <w:r w:rsidR="00EA6A6A" w:rsidRPr="008D6651">
        <w:rPr>
          <w:rFonts w:ascii="Times New Roman" w:hAnsi="Times New Roman" w:cs="Times New Roman"/>
          <w:sz w:val="24"/>
          <w:szCs w:val="24"/>
        </w:rPr>
        <w:t xml:space="preserve"> </w:t>
      </w:r>
      <w:r w:rsidR="00A40168" w:rsidRPr="008D6651">
        <w:rPr>
          <w:rFonts w:ascii="Times New Roman" w:hAnsi="Times New Roman" w:cs="Times New Roman"/>
          <w:sz w:val="24"/>
          <w:szCs w:val="24"/>
        </w:rPr>
        <w:t xml:space="preserve">I </w:t>
      </w:r>
      <w:r w:rsidR="00EA6A6A" w:rsidRPr="008D6651">
        <w:rPr>
          <w:rFonts w:ascii="Times New Roman" w:hAnsi="Times New Roman" w:cs="Times New Roman"/>
          <w:sz w:val="24"/>
          <w:szCs w:val="24"/>
        </w:rPr>
        <w:t xml:space="preserve">manipulated the </w:t>
      </w:r>
      <w:r w:rsidR="00171C96" w:rsidRPr="008D6651">
        <w:rPr>
          <w:rFonts w:ascii="Times New Roman" w:hAnsi="Times New Roman" w:cs="Times New Roman"/>
          <w:sz w:val="24"/>
          <w:szCs w:val="24"/>
        </w:rPr>
        <w:t xml:space="preserve">task and environmental </w:t>
      </w:r>
      <w:r w:rsidR="002E3A24" w:rsidRPr="008D6651">
        <w:rPr>
          <w:rFonts w:ascii="Times New Roman" w:hAnsi="Times New Roman" w:cs="Times New Roman"/>
          <w:sz w:val="24"/>
          <w:szCs w:val="24"/>
        </w:rPr>
        <w:t xml:space="preserve">constraints </w:t>
      </w:r>
      <w:r w:rsidR="00171C96" w:rsidRPr="008D6651">
        <w:rPr>
          <w:rFonts w:ascii="Times New Roman" w:hAnsi="Times New Roman" w:cs="Times New Roman"/>
          <w:sz w:val="24"/>
          <w:szCs w:val="24"/>
        </w:rPr>
        <w:t xml:space="preserve">to improve the children’s performance and provide them with a more positive experience. </w:t>
      </w:r>
      <w:r w:rsidR="001E1061" w:rsidRPr="008D6651">
        <w:rPr>
          <w:rFonts w:ascii="Times New Roman" w:hAnsi="Times New Roman" w:cs="Times New Roman"/>
          <w:sz w:val="24"/>
          <w:szCs w:val="24"/>
        </w:rPr>
        <w:t>(</w:t>
      </w:r>
      <w:proofErr w:type="spellStart"/>
      <w:r w:rsidR="001E1061" w:rsidRPr="008D6651">
        <w:rPr>
          <w:rFonts w:ascii="Times New Roman" w:hAnsi="Times New Roman" w:cs="Times New Roman"/>
          <w:sz w:val="24"/>
          <w:szCs w:val="24"/>
        </w:rPr>
        <w:t>Gallahue</w:t>
      </w:r>
      <w:proofErr w:type="spellEnd"/>
      <w:r w:rsidR="001E1061" w:rsidRPr="008D6651">
        <w:rPr>
          <w:rFonts w:ascii="Times New Roman" w:hAnsi="Times New Roman" w:cs="Times New Roman"/>
          <w:sz w:val="24"/>
          <w:szCs w:val="24"/>
        </w:rPr>
        <w:t xml:space="preserve">, </w:t>
      </w:r>
      <w:proofErr w:type="spellStart"/>
      <w:r w:rsidR="001E1061" w:rsidRPr="008D6651">
        <w:rPr>
          <w:rFonts w:ascii="Times New Roman" w:hAnsi="Times New Roman" w:cs="Times New Roman"/>
          <w:sz w:val="24"/>
          <w:szCs w:val="24"/>
        </w:rPr>
        <w:t>Ozmun</w:t>
      </w:r>
      <w:proofErr w:type="spellEnd"/>
      <w:r w:rsidR="001E1061" w:rsidRPr="008D6651">
        <w:rPr>
          <w:rFonts w:ascii="Times New Roman" w:hAnsi="Times New Roman" w:cs="Times New Roman"/>
          <w:sz w:val="24"/>
          <w:szCs w:val="24"/>
        </w:rPr>
        <w:t xml:space="preserve"> and </w:t>
      </w:r>
      <w:proofErr w:type="spellStart"/>
      <w:r w:rsidR="001E1061" w:rsidRPr="008D6651">
        <w:rPr>
          <w:rFonts w:ascii="Times New Roman" w:hAnsi="Times New Roman" w:cs="Times New Roman"/>
          <w:sz w:val="24"/>
          <w:szCs w:val="24"/>
        </w:rPr>
        <w:t>Goodway</w:t>
      </w:r>
      <w:proofErr w:type="spellEnd"/>
      <w:r w:rsidR="001E1061" w:rsidRPr="008D6651">
        <w:rPr>
          <w:rFonts w:ascii="Times New Roman" w:hAnsi="Times New Roman" w:cs="Times New Roman"/>
          <w:sz w:val="24"/>
          <w:szCs w:val="24"/>
        </w:rPr>
        <w:t xml:space="preserve"> 2012). </w:t>
      </w:r>
      <w:r w:rsidR="009157A3" w:rsidRPr="008D6651">
        <w:rPr>
          <w:rFonts w:ascii="Times New Roman" w:hAnsi="Times New Roman" w:cs="Times New Roman"/>
          <w:sz w:val="24"/>
          <w:szCs w:val="24"/>
        </w:rPr>
        <w:t>For those</w:t>
      </w:r>
      <w:r w:rsidR="001E1061" w:rsidRPr="008D6651">
        <w:rPr>
          <w:rFonts w:ascii="Times New Roman" w:hAnsi="Times New Roman" w:cs="Times New Roman"/>
          <w:sz w:val="24"/>
          <w:szCs w:val="24"/>
        </w:rPr>
        <w:t xml:space="preserve"> </w:t>
      </w:r>
      <w:r w:rsidR="009157A3" w:rsidRPr="008D6651">
        <w:rPr>
          <w:rFonts w:ascii="Times New Roman" w:hAnsi="Times New Roman" w:cs="Times New Roman"/>
          <w:sz w:val="24"/>
          <w:szCs w:val="24"/>
        </w:rPr>
        <w:t>pairings who demonstrated some ability to catch the ball</w:t>
      </w:r>
      <w:r w:rsidR="001E1061" w:rsidRPr="008D6651">
        <w:rPr>
          <w:rFonts w:ascii="Times New Roman" w:hAnsi="Times New Roman" w:cs="Times New Roman"/>
          <w:sz w:val="24"/>
          <w:szCs w:val="24"/>
        </w:rPr>
        <w:t xml:space="preserve"> I </w:t>
      </w:r>
      <w:r w:rsidR="00457917" w:rsidRPr="008D6651">
        <w:rPr>
          <w:rFonts w:ascii="Times New Roman" w:hAnsi="Times New Roman" w:cs="Times New Roman"/>
          <w:sz w:val="24"/>
          <w:szCs w:val="24"/>
        </w:rPr>
        <w:t>changed the environment by increasing</w:t>
      </w:r>
      <w:r w:rsidR="00AD06FC" w:rsidRPr="008D6651">
        <w:rPr>
          <w:rFonts w:ascii="Times New Roman" w:hAnsi="Times New Roman" w:cs="Times New Roman"/>
          <w:sz w:val="24"/>
          <w:szCs w:val="24"/>
        </w:rPr>
        <w:t xml:space="preserve"> the distance between </w:t>
      </w:r>
      <w:r w:rsidR="00B753FD" w:rsidRPr="008D6651">
        <w:rPr>
          <w:rFonts w:ascii="Times New Roman" w:hAnsi="Times New Roman" w:cs="Times New Roman"/>
          <w:sz w:val="24"/>
          <w:szCs w:val="24"/>
        </w:rPr>
        <w:t xml:space="preserve">them </w:t>
      </w:r>
      <w:r w:rsidR="009157A3" w:rsidRPr="008D6651">
        <w:rPr>
          <w:rFonts w:ascii="Times New Roman" w:hAnsi="Times New Roman" w:cs="Times New Roman"/>
          <w:sz w:val="24"/>
          <w:szCs w:val="24"/>
        </w:rPr>
        <w:t xml:space="preserve">however, the increase made it obvious they were not </w:t>
      </w:r>
      <w:r w:rsidR="00457917" w:rsidRPr="008D6651">
        <w:rPr>
          <w:rFonts w:ascii="Times New Roman" w:hAnsi="Times New Roman" w:cs="Times New Roman"/>
          <w:sz w:val="24"/>
          <w:szCs w:val="24"/>
        </w:rPr>
        <w:t>ready, as they could not track</w:t>
      </w:r>
      <w:r w:rsidR="009157A3" w:rsidRPr="008D6651">
        <w:rPr>
          <w:rFonts w:ascii="Times New Roman" w:hAnsi="Times New Roman" w:cs="Times New Roman"/>
          <w:sz w:val="24"/>
          <w:szCs w:val="24"/>
        </w:rPr>
        <w:t xml:space="preserve"> the ball effectively.</w:t>
      </w:r>
      <w:r w:rsidR="0063113B" w:rsidRPr="008D6651">
        <w:rPr>
          <w:rFonts w:ascii="Times New Roman" w:hAnsi="Times New Roman" w:cs="Times New Roman"/>
          <w:sz w:val="24"/>
          <w:szCs w:val="24"/>
        </w:rPr>
        <w:t xml:space="preserve"> I then changed the task to a rolling task.</w:t>
      </w:r>
      <w:r w:rsidR="009157A3" w:rsidRPr="008D6651">
        <w:rPr>
          <w:rFonts w:ascii="Times New Roman" w:hAnsi="Times New Roman" w:cs="Times New Roman"/>
          <w:sz w:val="24"/>
          <w:szCs w:val="24"/>
        </w:rPr>
        <w:t xml:space="preserve"> For those</w:t>
      </w:r>
      <w:r w:rsidR="001E1061" w:rsidRPr="008D6651">
        <w:rPr>
          <w:rFonts w:ascii="Times New Roman" w:hAnsi="Times New Roman" w:cs="Times New Roman"/>
          <w:sz w:val="24"/>
          <w:szCs w:val="24"/>
        </w:rPr>
        <w:t xml:space="preserve"> </w:t>
      </w:r>
      <w:r w:rsidR="009157A3" w:rsidRPr="008D6651">
        <w:rPr>
          <w:rFonts w:ascii="Times New Roman" w:hAnsi="Times New Roman" w:cs="Times New Roman"/>
          <w:sz w:val="24"/>
          <w:szCs w:val="24"/>
        </w:rPr>
        <w:t>pairings</w:t>
      </w:r>
      <w:r w:rsidR="001E1061" w:rsidRPr="008D6651">
        <w:rPr>
          <w:rFonts w:ascii="Times New Roman" w:hAnsi="Times New Roman" w:cs="Times New Roman"/>
          <w:sz w:val="24"/>
          <w:szCs w:val="24"/>
        </w:rPr>
        <w:t xml:space="preserve"> who were less skilful </w:t>
      </w:r>
      <w:r w:rsidR="00AD06FC" w:rsidRPr="008D6651">
        <w:rPr>
          <w:rFonts w:ascii="Times New Roman" w:hAnsi="Times New Roman" w:cs="Times New Roman"/>
          <w:sz w:val="24"/>
          <w:szCs w:val="24"/>
        </w:rPr>
        <w:t xml:space="preserve">at </w:t>
      </w:r>
      <w:r w:rsidR="001E1061" w:rsidRPr="008D6651">
        <w:rPr>
          <w:rFonts w:ascii="Times New Roman" w:hAnsi="Times New Roman" w:cs="Times New Roman"/>
          <w:sz w:val="24"/>
          <w:szCs w:val="24"/>
        </w:rPr>
        <w:t xml:space="preserve">throwing and </w:t>
      </w:r>
      <w:r w:rsidR="009157A3" w:rsidRPr="008D6651">
        <w:rPr>
          <w:rFonts w:ascii="Times New Roman" w:hAnsi="Times New Roman" w:cs="Times New Roman"/>
          <w:sz w:val="24"/>
          <w:szCs w:val="24"/>
        </w:rPr>
        <w:t>catching,</w:t>
      </w:r>
      <w:r w:rsidR="001E1061" w:rsidRPr="008D6651">
        <w:rPr>
          <w:rFonts w:ascii="Times New Roman" w:hAnsi="Times New Roman" w:cs="Times New Roman"/>
          <w:sz w:val="24"/>
          <w:szCs w:val="24"/>
        </w:rPr>
        <w:t xml:space="preserve"> </w:t>
      </w:r>
      <w:r w:rsidR="00B753FD" w:rsidRPr="008D6651">
        <w:rPr>
          <w:rFonts w:ascii="Times New Roman" w:hAnsi="Times New Roman" w:cs="Times New Roman"/>
          <w:sz w:val="24"/>
          <w:szCs w:val="24"/>
        </w:rPr>
        <w:t xml:space="preserve">I </w:t>
      </w:r>
      <w:r w:rsidR="0063113B" w:rsidRPr="008D6651">
        <w:rPr>
          <w:rFonts w:ascii="Times New Roman" w:hAnsi="Times New Roman" w:cs="Times New Roman"/>
          <w:sz w:val="24"/>
          <w:szCs w:val="24"/>
        </w:rPr>
        <w:t xml:space="preserve">also </w:t>
      </w:r>
      <w:r w:rsidR="00B753FD" w:rsidRPr="008D6651">
        <w:rPr>
          <w:rFonts w:ascii="Times New Roman" w:hAnsi="Times New Roman" w:cs="Times New Roman"/>
          <w:sz w:val="24"/>
          <w:szCs w:val="24"/>
        </w:rPr>
        <w:t xml:space="preserve">changed </w:t>
      </w:r>
      <w:r w:rsidR="00457917" w:rsidRPr="008D6651">
        <w:rPr>
          <w:rFonts w:ascii="Times New Roman" w:hAnsi="Times New Roman" w:cs="Times New Roman"/>
          <w:sz w:val="24"/>
          <w:szCs w:val="24"/>
        </w:rPr>
        <w:t xml:space="preserve">the task to a rolling task.  </w:t>
      </w:r>
      <w:r w:rsidR="0063113B" w:rsidRPr="008D6651">
        <w:rPr>
          <w:rFonts w:ascii="Times New Roman" w:hAnsi="Times New Roman" w:cs="Times New Roman"/>
          <w:sz w:val="24"/>
          <w:szCs w:val="24"/>
        </w:rPr>
        <w:t xml:space="preserve">After initial observations, I placed a spot between each pair </w:t>
      </w:r>
      <w:r w:rsidR="001E1061" w:rsidRPr="008D6651">
        <w:rPr>
          <w:rFonts w:ascii="Times New Roman" w:hAnsi="Times New Roman" w:cs="Times New Roman"/>
          <w:sz w:val="24"/>
          <w:szCs w:val="24"/>
        </w:rPr>
        <w:t xml:space="preserve">to </w:t>
      </w:r>
      <w:r w:rsidR="0063113B" w:rsidRPr="008D6651">
        <w:rPr>
          <w:rFonts w:ascii="Times New Roman" w:hAnsi="Times New Roman" w:cs="Times New Roman"/>
          <w:sz w:val="24"/>
          <w:szCs w:val="24"/>
        </w:rPr>
        <w:t xml:space="preserve">aid </w:t>
      </w:r>
      <w:r w:rsidR="001E1061" w:rsidRPr="008D6651">
        <w:rPr>
          <w:rFonts w:ascii="Times New Roman" w:hAnsi="Times New Roman" w:cs="Times New Roman"/>
          <w:sz w:val="24"/>
          <w:szCs w:val="24"/>
        </w:rPr>
        <w:t>tracking</w:t>
      </w:r>
      <w:r w:rsidR="00FE4AD8" w:rsidRPr="008D6651">
        <w:rPr>
          <w:rFonts w:ascii="Times New Roman" w:hAnsi="Times New Roman" w:cs="Times New Roman"/>
          <w:sz w:val="24"/>
          <w:szCs w:val="24"/>
        </w:rPr>
        <w:t>.</w:t>
      </w:r>
      <w:r w:rsidR="00B753FD" w:rsidRPr="008D6651">
        <w:rPr>
          <w:rFonts w:ascii="Times New Roman" w:hAnsi="Times New Roman" w:cs="Times New Roman"/>
          <w:sz w:val="24"/>
          <w:szCs w:val="24"/>
        </w:rPr>
        <w:t xml:space="preserve"> </w:t>
      </w:r>
    </w:p>
    <w:p w14:paraId="7F1BFA4E" w14:textId="77777777" w:rsidR="006E7AC0" w:rsidRDefault="006E7AC0" w:rsidP="008D6651">
      <w:pPr>
        <w:spacing w:line="360" w:lineRule="auto"/>
        <w:rPr>
          <w:rFonts w:ascii="Times New Roman" w:hAnsi="Times New Roman" w:cs="Times New Roman"/>
          <w:sz w:val="28"/>
          <w:szCs w:val="28"/>
          <w:u w:val="single"/>
        </w:rPr>
      </w:pPr>
    </w:p>
    <w:p w14:paraId="784094FA" w14:textId="60A0424A" w:rsidR="006E7AC0" w:rsidRDefault="00EA6A6A" w:rsidP="008D6651">
      <w:pPr>
        <w:spacing w:line="360" w:lineRule="auto"/>
        <w:rPr>
          <w:rFonts w:ascii="Times New Roman" w:hAnsi="Times New Roman" w:cs="Times New Roman"/>
          <w:sz w:val="28"/>
          <w:szCs w:val="28"/>
          <w:u w:val="single"/>
        </w:rPr>
      </w:pPr>
      <w:r w:rsidRPr="008D6651">
        <w:rPr>
          <w:rFonts w:ascii="Times New Roman" w:hAnsi="Times New Roman" w:cs="Times New Roman"/>
          <w:sz w:val="28"/>
          <w:szCs w:val="28"/>
          <w:u w:val="single"/>
        </w:rPr>
        <w:t>Garden 2</w:t>
      </w:r>
      <w:r w:rsidR="008D6651">
        <w:rPr>
          <w:rFonts w:ascii="Times New Roman" w:hAnsi="Times New Roman" w:cs="Times New Roman"/>
          <w:sz w:val="28"/>
          <w:szCs w:val="28"/>
          <w:u w:val="single"/>
        </w:rPr>
        <w:t xml:space="preserve">: </w:t>
      </w:r>
      <w:r w:rsidR="00B77AE8" w:rsidRPr="008D6651">
        <w:rPr>
          <w:rFonts w:ascii="Times New Roman" w:hAnsi="Times New Roman" w:cs="Times New Roman"/>
          <w:sz w:val="28"/>
          <w:szCs w:val="28"/>
          <w:u w:val="single"/>
        </w:rPr>
        <w:t>Overarm t</w:t>
      </w:r>
      <w:r w:rsidR="00B753FD" w:rsidRPr="008D6651">
        <w:rPr>
          <w:rFonts w:ascii="Times New Roman" w:hAnsi="Times New Roman" w:cs="Times New Roman"/>
          <w:sz w:val="28"/>
          <w:szCs w:val="28"/>
          <w:u w:val="single"/>
        </w:rPr>
        <w:t>hrowing</w:t>
      </w:r>
    </w:p>
    <w:p w14:paraId="540E2101" w14:textId="4D740DC1" w:rsidR="00A917A3" w:rsidRPr="006E7AC0" w:rsidRDefault="00B753FD" w:rsidP="008D6651">
      <w:pPr>
        <w:spacing w:line="360" w:lineRule="auto"/>
        <w:rPr>
          <w:rFonts w:ascii="Times New Roman" w:hAnsi="Times New Roman" w:cs="Times New Roman"/>
          <w:sz w:val="28"/>
          <w:szCs w:val="28"/>
          <w:u w:val="single"/>
        </w:rPr>
      </w:pPr>
      <w:r w:rsidRPr="008D6651">
        <w:rPr>
          <w:rFonts w:ascii="Times New Roman" w:hAnsi="Times New Roman" w:cs="Times New Roman"/>
          <w:sz w:val="24"/>
          <w:szCs w:val="24"/>
        </w:rPr>
        <w:t>My next task was to focus on</w:t>
      </w:r>
      <w:r w:rsidR="00B77AE8" w:rsidRPr="008D6651">
        <w:rPr>
          <w:rFonts w:ascii="Times New Roman" w:hAnsi="Times New Roman" w:cs="Times New Roman"/>
          <w:sz w:val="24"/>
          <w:szCs w:val="24"/>
        </w:rPr>
        <w:t xml:space="preserve"> overarm</w:t>
      </w:r>
      <w:r w:rsidRPr="008D6651">
        <w:rPr>
          <w:rFonts w:ascii="Times New Roman" w:hAnsi="Times New Roman" w:cs="Times New Roman"/>
          <w:sz w:val="24"/>
          <w:szCs w:val="24"/>
        </w:rPr>
        <w:t xml:space="preserve"> throwing. </w:t>
      </w:r>
      <w:r w:rsidR="00017D12" w:rsidRPr="008D6651">
        <w:rPr>
          <w:rFonts w:ascii="Times New Roman" w:hAnsi="Times New Roman" w:cs="Times New Roman"/>
          <w:sz w:val="24"/>
          <w:szCs w:val="24"/>
        </w:rPr>
        <w:t>I</w:t>
      </w:r>
      <w:r w:rsidR="0063113B" w:rsidRPr="008D6651">
        <w:rPr>
          <w:rFonts w:ascii="Times New Roman" w:hAnsi="Times New Roman" w:cs="Times New Roman"/>
          <w:sz w:val="24"/>
          <w:szCs w:val="24"/>
        </w:rPr>
        <w:t xml:space="preserve">n a previous </w:t>
      </w:r>
      <w:r w:rsidR="00017D12" w:rsidRPr="008D6651">
        <w:rPr>
          <w:rFonts w:ascii="Times New Roman" w:hAnsi="Times New Roman" w:cs="Times New Roman"/>
          <w:sz w:val="24"/>
          <w:szCs w:val="24"/>
        </w:rPr>
        <w:t>session,</w:t>
      </w:r>
      <w:r w:rsidR="0063113B" w:rsidRPr="008D6651">
        <w:rPr>
          <w:rFonts w:ascii="Times New Roman" w:hAnsi="Times New Roman" w:cs="Times New Roman"/>
          <w:sz w:val="24"/>
          <w:szCs w:val="24"/>
        </w:rPr>
        <w:t xml:space="preserve"> the children played battleships. This was to</w:t>
      </w:r>
      <w:r w:rsidR="00B77AE8" w:rsidRPr="008D6651">
        <w:rPr>
          <w:rFonts w:ascii="Times New Roman" w:hAnsi="Times New Roman" w:cs="Times New Roman"/>
          <w:sz w:val="24"/>
          <w:szCs w:val="24"/>
        </w:rPr>
        <w:t xml:space="preserve"> help</w:t>
      </w:r>
      <w:r w:rsidR="0063113B" w:rsidRPr="008D6651">
        <w:rPr>
          <w:rFonts w:ascii="Times New Roman" w:hAnsi="Times New Roman" w:cs="Times New Roman"/>
          <w:sz w:val="24"/>
          <w:szCs w:val="24"/>
        </w:rPr>
        <w:t xml:space="preserve"> </w:t>
      </w:r>
      <w:r w:rsidR="00824E4B" w:rsidRPr="008D6651">
        <w:rPr>
          <w:rFonts w:ascii="Times New Roman" w:hAnsi="Times New Roman" w:cs="Times New Roman"/>
          <w:sz w:val="24"/>
          <w:szCs w:val="24"/>
        </w:rPr>
        <w:t xml:space="preserve">develop </w:t>
      </w:r>
      <w:r w:rsidR="0063113B" w:rsidRPr="008D6651">
        <w:rPr>
          <w:rFonts w:ascii="Times New Roman" w:hAnsi="Times New Roman" w:cs="Times New Roman"/>
          <w:sz w:val="24"/>
          <w:szCs w:val="24"/>
        </w:rPr>
        <w:t xml:space="preserve">underarm throwing.  </w:t>
      </w:r>
      <w:r w:rsidR="00824E4B" w:rsidRPr="008D6651">
        <w:rPr>
          <w:rFonts w:ascii="Times New Roman" w:hAnsi="Times New Roman" w:cs="Times New Roman"/>
          <w:sz w:val="24"/>
          <w:szCs w:val="24"/>
        </w:rPr>
        <w:t xml:space="preserve">It was not a successful session for two reasons. </w:t>
      </w:r>
      <w:r w:rsidR="00017D12" w:rsidRPr="008D6651">
        <w:rPr>
          <w:rFonts w:ascii="Times New Roman" w:hAnsi="Times New Roman" w:cs="Times New Roman"/>
          <w:sz w:val="24"/>
          <w:szCs w:val="24"/>
        </w:rPr>
        <w:t>Firstly, t</w:t>
      </w:r>
      <w:r w:rsidR="00824E4B" w:rsidRPr="008D6651">
        <w:rPr>
          <w:rFonts w:ascii="Times New Roman" w:hAnsi="Times New Roman" w:cs="Times New Roman"/>
          <w:sz w:val="24"/>
          <w:szCs w:val="24"/>
        </w:rPr>
        <w:t>he children were demonstrating more of a</w:t>
      </w:r>
      <w:r w:rsidR="00017D12" w:rsidRPr="008D6651">
        <w:rPr>
          <w:rFonts w:ascii="Times New Roman" w:hAnsi="Times New Roman" w:cs="Times New Roman"/>
          <w:sz w:val="24"/>
          <w:szCs w:val="24"/>
        </w:rPr>
        <w:t>n</w:t>
      </w:r>
      <w:r w:rsidR="00824E4B" w:rsidRPr="008D6651">
        <w:rPr>
          <w:rFonts w:ascii="Times New Roman" w:hAnsi="Times New Roman" w:cs="Times New Roman"/>
          <w:sz w:val="24"/>
          <w:szCs w:val="24"/>
        </w:rPr>
        <w:t xml:space="preserve"> </w:t>
      </w:r>
      <w:r w:rsidR="00017D12" w:rsidRPr="008D6651">
        <w:rPr>
          <w:rFonts w:ascii="Times New Roman" w:hAnsi="Times New Roman" w:cs="Times New Roman"/>
          <w:sz w:val="24"/>
          <w:szCs w:val="24"/>
        </w:rPr>
        <w:t xml:space="preserve">overarm </w:t>
      </w:r>
      <w:r w:rsidR="00824E4B" w:rsidRPr="008D6651">
        <w:rPr>
          <w:rFonts w:ascii="Times New Roman" w:hAnsi="Times New Roman" w:cs="Times New Roman"/>
          <w:sz w:val="24"/>
          <w:szCs w:val="24"/>
        </w:rPr>
        <w:t>slingshot throw</w:t>
      </w:r>
      <w:r w:rsidR="00017D12" w:rsidRPr="008D6651">
        <w:rPr>
          <w:rFonts w:ascii="Times New Roman" w:hAnsi="Times New Roman" w:cs="Times New Roman"/>
          <w:sz w:val="24"/>
          <w:szCs w:val="24"/>
        </w:rPr>
        <w:t xml:space="preserve">, although I </w:t>
      </w:r>
      <w:r w:rsidR="00316EFB" w:rsidRPr="008D6651">
        <w:rPr>
          <w:rFonts w:ascii="Times New Roman" w:hAnsi="Times New Roman" w:cs="Times New Roman"/>
          <w:sz w:val="24"/>
          <w:szCs w:val="24"/>
        </w:rPr>
        <w:t xml:space="preserve">manipulate this constraint </w:t>
      </w:r>
      <w:r w:rsidR="00017D12" w:rsidRPr="008D6651">
        <w:rPr>
          <w:rFonts w:ascii="Times New Roman" w:hAnsi="Times New Roman" w:cs="Times New Roman"/>
          <w:sz w:val="24"/>
          <w:szCs w:val="24"/>
        </w:rPr>
        <w:t>by adding a bench between them and the target to encourage throwing underarm and ‘over the rainbow</w:t>
      </w:r>
      <w:r w:rsidR="00247597" w:rsidRPr="008D6651">
        <w:rPr>
          <w:rFonts w:ascii="Times New Roman" w:hAnsi="Times New Roman" w:cs="Times New Roman"/>
          <w:sz w:val="24"/>
          <w:szCs w:val="24"/>
        </w:rPr>
        <w:t>’ it did not make a difference.</w:t>
      </w:r>
      <w:r w:rsidR="00017D12" w:rsidRPr="008D6651">
        <w:rPr>
          <w:rFonts w:ascii="Times New Roman" w:hAnsi="Times New Roman" w:cs="Times New Roman"/>
          <w:sz w:val="24"/>
          <w:szCs w:val="24"/>
        </w:rPr>
        <w:t xml:space="preserve"> Secondly, I had eight children throwing </w:t>
      </w:r>
      <w:r w:rsidR="00247597" w:rsidRPr="008D6651">
        <w:rPr>
          <w:rFonts w:ascii="Times New Roman" w:hAnsi="Times New Roman" w:cs="Times New Roman"/>
          <w:sz w:val="24"/>
          <w:szCs w:val="24"/>
        </w:rPr>
        <w:t xml:space="preserve">simultaneously, </w:t>
      </w:r>
      <w:r w:rsidR="00017D12" w:rsidRPr="008D6651">
        <w:rPr>
          <w:rFonts w:ascii="Times New Roman" w:hAnsi="Times New Roman" w:cs="Times New Roman"/>
          <w:sz w:val="24"/>
          <w:szCs w:val="24"/>
        </w:rPr>
        <w:t>which made it difficult for me</w:t>
      </w:r>
      <w:r w:rsidR="00965C0C" w:rsidRPr="008D6651">
        <w:rPr>
          <w:rFonts w:ascii="Times New Roman" w:hAnsi="Times New Roman" w:cs="Times New Roman"/>
          <w:sz w:val="24"/>
          <w:szCs w:val="24"/>
        </w:rPr>
        <w:t xml:space="preserve"> to give them enough</w:t>
      </w:r>
      <w:r w:rsidR="00017D12" w:rsidRPr="008D6651">
        <w:rPr>
          <w:rFonts w:ascii="Times New Roman" w:hAnsi="Times New Roman" w:cs="Times New Roman"/>
          <w:sz w:val="24"/>
          <w:szCs w:val="24"/>
        </w:rPr>
        <w:t xml:space="preserve"> </w:t>
      </w:r>
      <w:r w:rsidR="007314F6" w:rsidRPr="008D6651">
        <w:rPr>
          <w:rFonts w:ascii="Times New Roman" w:hAnsi="Times New Roman" w:cs="Times New Roman"/>
          <w:sz w:val="24"/>
          <w:szCs w:val="24"/>
        </w:rPr>
        <w:t xml:space="preserve">individual </w:t>
      </w:r>
      <w:r w:rsidR="00017D12" w:rsidRPr="008D6651">
        <w:rPr>
          <w:rFonts w:ascii="Times New Roman" w:hAnsi="Times New Roman" w:cs="Times New Roman"/>
          <w:sz w:val="24"/>
          <w:szCs w:val="24"/>
        </w:rPr>
        <w:t xml:space="preserve">attention. </w:t>
      </w:r>
      <w:r w:rsidR="00B77AE8" w:rsidRPr="008D6651">
        <w:rPr>
          <w:rFonts w:ascii="Times New Roman" w:hAnsi="Times New Roman" w:cs="Times New Roman"/>
          <w:sz w:val="24"/>
          <w:szCs w:val="24"/>
        </w:rPr>
        <w:t xml:space="preserve">As a result, </w:t>
      </w:r>
      <w:r w:rsidR="00247597" w:rsidRPr="008D6651">
        <w:rPr>
          <w:rFonts w:ascii="Times New Roman" w:hAnsi="Times New Roman" w:cs="Times New Roman"/>
          <w:sz w:val="24"/>
          <w:szCs w:val="24"/>
        </w:rPr>
        <w:t xml:space="preserve">in </w:t>
      </w:r>
      <w:r w:rsidR="00B77AE8" w:rsidRPr="008D6651">
        <w:rPr>
          <w:rFonts w:ascii="Times New Roman" w:hAnsi="Times New Roman" w:cs="Times New Roman"/>
          <w:sz w:val="24"/>
          <w:szCs w:val="24"/>
        </w:rPr>
        <w:t xml:space="preserve">the following session </w:t>
      </w:r>
      <w:r w:rsidR="00247597" w:rsidRPr="008D6651">
        <w:rPr>
          <w:rFonts w:ascii="Times New Roman" w:hAnsi="Times New Roman" w:cs="Times New Roman"/>
          <w:sz w:val="24"/>
          <w:szCs w:val="24"/>
        </w:rPr>
        <w:t xml:space="preserve">I had fewer children and focused on </w:t>
      </w:r>
      <w:r w:rsidR="00DD3970" w:rsidRPr="008D6651">
        <w:rPr>
          <w:rFonts w:ascii="Times New Roman" w:hAnsi="Times New Roman" w:cs="Times New Roman"/>
          <w:sz w:val="24"/>
          <w:szCs w:val="24"/>
        </w:rPr>
        <w:t xml:space="preserve">the overarm </w:t>
      </w:r>
      <w:r w:rsidR="00316EFB" w:rsidRPr="008D6651">
        <w:rPr>
          <w:rFonts w:ascii="Times New Roman" w:hAnsi="Times New Roman" w:cs="Times New Roman"/>
          <w:sz w:val="24"/>
          <w:szCs w:val="24"/>
        </w:rPr>
        <w:t>throw</w:t>
      </w:r>
      <w:r w:rsidR="00247597" w:rsidRPr="008D6651">
        <w:rPr>
          <w:rFonts w:ascii="Times New Roman" w:hAnsi="Times New Roman" w:cs="Times New Roman"/>
          <w:sz w:val="24"/>
          <w:szCs w:val="24"/>
        </w:rPr>
        <w:t>.</w:t>
      </w:r>
      <w:r w:rsidR="00316EFB" w:rsidRPr="008D6651">
        <w:rPr>
          <w:rFonts w:ascii="Times New Roman" w:hAnsi="Times New Roman" w:cs="Times New Roman"/>
          <w:sz w:val="24"/>
          <w:szCs w:val="24"/>
        </w:rPr>
        <w:t xml:space="preserve"> </w:t>
      </w:r>
    </w:p>
    <w:p w14:paraId="11A74AFE" w14:textId="01D318CA" w:rsidR="00A66242" w:rsidRPr="008D6651" w:rsidRDefault="001B7664"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 xml:space="preserve">Throwing </w:t>
      </w:r>
      <w:r w:rsidR="00A917A3" w:rsidRPr="008D6651">
        <w:rPr>
          <w:rFonts w:ascii="Times New Roman" w:hAnsi="Times New Roman" w:cs="Times New Roman"/>
          <w:sz w:val="24"/>
          <w:szCs w:val="24"/>
        </w:rPr>
        <w:t xml:space="preserve">is a gross motor complex skill based on </w:t>
      </w:r>
      <w:r w:rsidR="00247597" w:rsidRPr="008D6651">
        <w:rPr>
          <w:rFonts w:ascii="Times New Roman" w:hAnsi="Times New Roman" w:cs="Times New Roman"/>
          <w:sz w:val="24"/>
          <w:szCs w:val="24"/>
        </w:rPr>
        <w:t>‘</w:t>
      </w:r>
      <w:r w:rsidR="00A917A3" w:rsidRPr="008D6651">
        <w:rPr>
          <w:rFonts w:ascii="Times New Roman" w:hAnsi="Times New Roman" w:cs="Times New Roman"/>
          <w:sz w:val="24"/>
          <w:szCs w:val="24"/>
        </w:rPr>
        <w:t xml:space="preserve">total body </w:t>
      </w:r>
      <w:r w:rsidR="00357D61" w:rsidRPr="008D6651">
        <w:rPr>
          <w:rFonts w:ascii="Times New Roman" w:hAnsi="Times New Roman" w:cs="Times New Roman"/>
          <w:sz w:val="24"/>
          <w:szCs w:val="24"/>
        </w:rPr>
        <w:t xml:space="preserve">developmental </w:t>
      </w:r>
      <w:r w:rsidR="00A917A3" w:rsidRPr="008D6651">
        <w:rPr>
          <w:rFonts w:ascii="Times New Roman" w:hAnsi="Times New Roman" w:cs="Times New Roman"/>
          <w:sz w:val="24"/>
          <w:szCs w:val="24"/>
        </w:rPr>
        <w:t>and component developmental sequences</w:t>
      </w:r>
      <w:r w:rsidR="00357D61" w:rsidRPr="008D6651">
        <w:rPr>
          <w:rFonts w:ascii="Times New Roman" w:hAnsi="Times New Roman" w:cs="Times New Roman"/>
          <w:sz w:val="24"/>
          <w:szCs w:val="24"/>
        </w:rPr>
        <w:t>.</w:t>
      </w:r>
      <w:r w:rsidR="00247597" w:rsidRPr="008D6651">
        <w:rPr>
          <w:rFonts w:ascii="Times New Roman" w:hAnsi="Times New Roman" w:cs="Times New Roman"/>
          <w:sz w:val="24"/>
          <w:szCs w:val="24"/>
        </w:rPr>
        <w:t>’</w:t>
      </w:r>
      <w:r w:rsidR="00A917A3" w:rsidRPr="008D6651">
        <w:rPr>
          <w:rFonts w:ascii="Times New Roman" w:hAnsi="Times New Roman" w:cs="Times New Roman"/>
          <w:sz w:val="24"/>
          <w:szCs w:val="24"/>
        </w:rPr>
        <w:t xml:space="preserve"> </w:t>
      </w:r>
      <w:r w:rsidR="00357D61" w:rsidRPr="008D6651">
        <w:rPr>
          <w:rFonts w:ascii="Times New Roman" w:hAnsi="Times New Roman" w:cs="Times New Roman"/>
          <w:sz w:val="24"/>
          <w:szCs w:val="24"/>
        </w:rPr>
        <w:t>These sequences allow practitioners to identify each child’s stage, assess constraints and manipulate certain aspects of the environment or task to promote proficiency (</w:t>
      </w:r>
      <w:proofErr w:type="spellStart"/>
      <w:r w:rsidR="00357D61" w:rsidRPr="008D6651">
        <w:rPr>
          <w:rFonts w:ascii="Times New Roman" w:hAnsi="Times New Roman" w:cs="Times New Roman"/>
          <w:sz w:val="24"/>
          <w:szCs w:val="24"/>
        </w:rPr>
        <w:t>Gallahue</w:t>
      </w:r>
      <w:proofErr w:type="spellEnd"/>
      <w:r w:rsidR="00357D61" w:rsidRPr="008D6651">
        <w:rPr>
          <w:rFonts w:ascii="Times New Roman" w:hAnsi="Times New Roman" w:cs="Times New Roman"/>
          <w:sz w:val="24"/>
          <w:szCs w:val="24"/>
        </w:rPr>
        <w:t xml:space="preserve">, </w:t>
      </w:r>
      <w:proofErr w:type="spellStart"/>
      <w:r w:rsidR="00357D61" w:rsidRPr="008D6651">
        <w:rPr>
          <w:rFonts w:ascii="Times New Roman" w:hAnsi="Times New Roman" w:cs="Times New Roman"/>
          <w:sz w:val="24"/>
          <w:szCs w:val="24"/>
        </w:rPr>
        <w:t>Ozmun</w:t>
      </w:r>
      <w:proofErr w:type="spellEnd"/>
      <w:r w:rsidR="00357D61" w:rsidRPr="008D6651">
        <w:rPr>
          <w:rFonts w:ascii="Times New Roman" w:hAnsi="Times New Roman" w:cs="Times New Roman"/>
          <w:sz w:val="24"/>
          <w:szCs w:val="24"/>
        </w:rPr>
        <w:t xml:space="preserve"> and </w:t>
      </w:r>
      <w:proofErr w:type="spellStart"/>
      <w:r w:rsidR="00357D61" w:rsidRPr="008D6651">
        <w:rPr>
          <w:rFonts w:ascii="Times New Roman" w:hAnsi="Times New Roman" w:cs="Times New Roman"/>
          <w:sz w:val="24"/>
          <w:szCs w:val="24"/>
        </w:rPr>
        <w:t>Goodway</w:t>
      </w:r>
      <w:proofErr w:type="spellEnd"/>
      <w:r w:rsidR="00357D61" w:rsidRPr="008D6651">
        <w:rPr>
          <w:rFonts w:ascii="Times New Roman" w:hAnsi="Times New Roman" w:cs="Times New Roman"/>
          <w:sz w:val="24"/>
          <w:szCs w:val="24"/>
        </w:rPr>
        <w:t xml:space="preserve"> 2012).  </w:t>
      </w:r>
      <w:r w:rsidR="005B23FF" w:rsidRPr="008D6651">
        <w:rPr>
          <w:rFonts w:ascii="Times New Roman" w:hAnsi="Times New Roman" w:cs="Times New Roman"/>
          <w:sz w:val="24"/>
          <w:szCs w:val="24"/>
        </w:rPr>
        <w:t xml:space="preserve">Having </w:t>
      </w:r>
      <w:r w:rsidR="001E6066" w:rsidRPr="008D6651">
        <w:rPr>
          <w:rFonts w:ascii="Times New Roman" w:hAnsi="Times New Roman" w:cs="Times New Roman"/>
          <w:sz w:val="24"/>
          <w:szCs w:val="24"/>
        </w:rPr>
        <w:t xml:space="preserve">already </w:t>
      </w:r>
      <w:r w:rsidR="005B23FF" w:rsidRPr="008D6651">
        <w:rPr>
          <w:rFonts w:ascii="Times New Roman" w:hAnsi="Times New Roman" w:cs="Times New Roman"/>
          <w:sz w:val="24"/>
          <w:szCs w:val="24"/>
        </w:rPr>
        <w:t xml:space="preserve">identified </w:t>
      </w:r>
      <w:r w:rsidR="00247597" w:rsidRPr="008D6651">
        <w:rPr>
          <w:rFonts w:ascii="Times New Roman" w:hAnsi="Times New Roman" w:cs="Times New Roman"/>
          <w:sz w:val="24"/>
          <w:szCs w:val="24"/>
        </w:rPr>
        <w:t xml:space="preserve">that </w:t>
      </w:r>
      <w:r w:rsidR="00F76662" w:rsidRPr="008D6651">
        <w:rPr>
          <w:rFonts w:ascii="Times New Roman" w:hAnsi="Times New Roman" w:cs="Times New Roman"/>
          <w:sz w:val="24"/>
          <w:szCs w:val="24"/>
        </w:rPr>
        <w:t xml:space="preserve">the majority of the children were stage two I decided to use </w:t>
      </w:r>
      <w:r w:rsidR="00221DAB" w:rsidRPr="008D6651">
        <w:rPr>
          <w:rFonts w:ascii="Times New Roman" w:hAnsi="Times New Roman" w:cs="Times New Roman"/>
          <w:sz w:val="24"/>
          <w:szCs w:val="24"/>
        </w:rPr>
        <w:t xml:space="preserve">a target on the wall and demonstrate the correct technique of a proficient </w:t>
      </w:r>
      <w:r w:rsidR="003D77F4" w:rsidRPr="008D6651">
        <w:rPr>
          <w:rFonts w:ascii="Times New Roman" w:hAnsi="Times New Roman" w:cs="Times New Roman"/>
          <w:sz w:val="24"/>
          <w:szCs w:val="24"/>
        </w:rPr>
        <w:t xml:space="preserve">overarm </w:t>
      </w:r>
      <w:r w:rsidR="00221DAB" w:rsidRPr="008D6651">
        <w:rPr>
          <w:rFonts w:ascii="Times New Roman" w:hAnsi="Times New Roman" w:cs="Times New Roman"/>
          <w:sz w:val="24"/>
          <w:szCs w:val="24"/>
        </w:rPr>
        <w:t>thrower. I emphasized the cue ‘get ready’</w:t>
      </w:r>
      <w:r w:rsidR="00950447" w:rsidRPr="008D6651">
        <w:rPr>
          <w:rFonts w:ascii="Times New Roman" w:hAnsi="Times New Roman" w:cs="Times New Roman"/>
          <w:sz w:val="24"/>
          <w:szCs w:val="24"/>
        </w:rPr>
        <w:t xml:space="preserve"> (wind up)</w:t>
      </w:r>
      <w:r w:rsidR="00247597" w:rsidRPr="008D6651">
        <w:rPr>
          <w:rFonts w:ascii="Times New Roman" w:hAnsi="Times New Roman" w:cs="Times New Roman"/>
          <w:sz w:val="24"/>
          <w:szCs w:val="24"/>
        </w:rPr>
        <w:t>,</w:t>
      </w:r>
      <w:r w:rsidR="00950447" w:rsidRPr="008D6651">
        <w:rPr>
          <w:rFonts w:ascii="Times New Roman" w:hAnsi="Times New Roman" w:cs="Times New Roman"/>
          <w:sz w:val="24"/>
          <w:szCs w:val="24"/>
        </w:rPr>
        <w:t xml:space="preserve"> </w:t>
      </w:r>
      <w:r w:rsidR="00221DAB" w:rsidRPr="008D6651">
        <w:rPr>
          <w:rFonts w:ascii="Times New Roman" w:hAnsi="Times New Roman" w:cs="Times New Roman"/>
          <w:sz w:val="24"/>
          <w:szCs w:val="24"/>
        </w:rPr>
        <w:t xml:space="preserve">my </w:t>
      </w:r>
      <w:r w:rsidR="00950447" w:rsidRPr="008D6651">
        <w:rPr>
          <w:rFonts w:ascii="Times New Roman" w:hAnsi="Times New Roman" w:cs="Times New Roman"/>
          <w:sz w:val="24"/>
          <w:szCs w:val="24"/>
        </w:rPr>
        <w:t xml:space="preserve">contralateral </w:t>
      </w:r>
      <w:r w:rsidR="00221DAB" w:rsidRPr="008D6651">
        <w:rPr>
          <w:rFonts w:ascii="Times New Roman" w:hAnsi="Times New Roman" w:cs="Times New Roman"/>
          <w:sz w:val="24"/>
          <w:szCs w:val="24"/>
        </w:rPr>
        <w:t>step</w:t>
      </w:r>
      <w:r w:rsidR="00950447" w:rsidRPr="008D6651">
        <w:rPr>
          <w:rFonts w:ascii="Times New Roman" w:hAnsi="Times New Roman" w:cs="Times New Roman"/>
          <w:sz w:val="24"/>
          <w:szCs w:val="24"/>
        </w:rPr>
        <w:t xml:space="preserve">, and follow through. </w:t>
      </w:r>
      <w:r w:rsidR="003D77F4" w:rsidRPr="008D6651">
        <w:rPr>
          <w:rFonts w:ascii="Times New Roman" w:hAnsi="Times New Roman" w:cs="Times New Roman"/>
          <w:sz w:val="24"/>
          <w:szCs w:val="24"/>
        </w:rPr>
        <w:t>My observations showed</w:t>
      </w:r>
      <w:r w:rsidR="00950447" w:rsidRPr="008D6651">
        <w:rPr>
          <w:rFonts w:ascii="Times New Roman" w:hAnsi="Times New Roman" w:cs="Times New Roman"/>
          <w:sz w:val="24"/>
          <w:szCs w:val="24"/>
        </w:rPr>
        <w:t xml:space="preserve"> the children could not step and throw simultaneously</w:t>
      </w:r>
      <w:r w:rsidR="00115DF5" w:rsidRPr="008D6651">
        <w:rPr>
          <w:rFonts w:ascii="Times New Roman" w:hAnsi="Times New Roman" w:cs="Times New Roman"/>
          <w:sz w:val="24"/>
          <w:szCs w:val="24"/>
        </w:rPr>
        <w:t xml:space="preserve"> nor use a contralateral step</w:t>
      </w:r>
      <w:r w:rsidR="00950447" w:rsidRPr="008D6651">
        <w:rPr>
          <w:rFonts w:ascii="Times New Roman" w:hAnsi="Times New Roman" w:cs="Times New Roman"/>
          <w:sz w:val="24"/>
          <w:szCs w:val="24"/>
        </w:rPr>
        <w:t>. I manipulated this constraint by adding a ho</w:t>
      </w:r>
      <w:r w:rsidR="0063197F" w:rsidRPr="008D6651">
        <w:rPr>
          <w:rFonts w:ascii="Times New Roman" w:hAnsi="Times New Roman" w:cs="Times New Roman"/>
          <w:sz w:val="24"/>
          <w:szCs w:val="24"/>
        </w:rPr>
        <w:t>o</w:t>
      </w:r>
      <w:r w:rsidR="00950447" w:rsidRPr="008D6651">
        <w:rPr>
          <w:rFonts w:ascii="Times New Roman" w:hAnsi="Times New Roman" w:cs="Times New Roman"/>
          <w:sz w:val="24"/>
          <w:szCs w:val="24"/>
        </w:rPr>
        <w:t>p</w:t>
      </w:r>
      <w:r w:rsidR="00953E08" w:rsidRPr="008D6651">
        <w:rPr>
          <w:rFonts w:ascii="Times New Roman" w:hAnsi="Times New Roman" w:cs="Times New Roman"/>
          <w:sz w:val="24"/>
          <w:szCs w:val="24"/>
        </w:rPr>
        <w:t xml:space="preserve"> to aid the ‘stepping’ whilst throwing. </w:t>
      </w:r>
      <w:r w:rsidR="0063197F" w:rsidRPr="008D6651">
        <w:rPr>
          <w:rFonts w:ascii="Times New Roman" w:hAnsi="Times New Roman" w:cs="Times New Roman"/>
          <w:sz w:val="24"/>
          <w:szCs w:val="24"/>
        </w:rPr>
        <w:t>Although this helped</w:t>
      </w:r>
      <w:r w:rsidR="002A19D2" w:rsidRPr="008D6651">
        <w:rPr>
          <w:rFonts w:ascii="Times New Roman" w:hAnsi="Times New Roman" w:cs="Times New Roman"/>
          <w:sz w:val="24"/>
          <w:szCs w:val="24"/>
        </w:rPr>
        <w:t>, some children demonstrated and ipsilateral step. To counter this I placed stickers on their hands and opposing feet and prompted them each time they threw</w:t>
      </w:r>
      <w:r w:rsidR="001F695B" w:rsidRPr="008D6651">
        <w:rPr>
          <w:rFonts w:ascii="Times New Roman" w:hAnsi="Times New Roman" w:cs="Times New Roman"/>
          <w:sz w:val="24"/>
          <w:szCs w:val="24"/>
        </w:rPr>
        <w:t xml:space="preserve">. I also manipulated the environmental constraints by changing </w:t>
      </w:r>
      <w:r w:rsidR="00F47806" w:rsidRPr="008D6651">
        <w:rPr>
          <w:rFonts w:ascii="Times New Roman" w:hAnsi="Times New Roman" w:cs="Times New Roman"/>
          <w:sz w:val="24"/>
          <w:szCs w:val="24"/>
        </w:rPr>
        <w:t>beanbags to balls and increased</w:t>
      </w:r>
      <w:r w:rsidR="001F695B" w:rsidRPr="008D6651">
        <w:rPr>
          <w:rFonts w:ascii="Times New Roman" w:hAnsi="Times New Roman" w:cs="Times New Roman"/>
          <w:sz w:val="24"/>
          <w:szCs w:val="24"/>
        </w:rPr>
        <w:t xml:space="preserve"> distances. </w:t>
      </w:r>
      <w:r w:rsidR="00F47806" w:rsidRPr="008D6651">
        <w:rPr>
          <w:rFonts w:ascii="Times New Roman" w:hAnsi="Times New Roman" w:cs="Times New Roman"/>
          <w:sz w:val="24"/>
          <w:szCs w:val="24"/>
        </w:rPr>
        <w:t>Although it was necessary to prompt each child</w:t>
      </w:r>
      <w:r w:rsidR="00777234" w:rsidRPr="008D6651">
        <w:rPr>
          <w:rFonts w:ascii="Times New Roman" w:hAnsi="Times New Roman" w:cs="Times New Roman"/>
          <w:sz w:val="24"/>
          <w:szCs w:val="24"/>
        </w:rPr>
        <w:t>,</w:t>
      </w:r>
      <w:r w:rsidR="00F47806" w:rsidRPr="008D6651">
        <w:rPr>
          <w:rFonts w:ascii="Times New Roman" w:hAnsi="Times New Roman" w:cs="Times New Roman"/>
          <w:sz w:val="24"/>
          <w:szCs w:val="24"/>
        </w:rPr>
        <w:t xml:space="preserve"> </w:t>
      </w:r>
      <w:r w:rsidR="00996AD3" w:rsidRPr="008D6651">
        <w:rPr>
          <w:rFonts w:ascii="Times New Roman" w:hAnsi="Times New Roman" w:cs="Times New Roman"/>
          <w:sz w:val="24"/>
          <w:szCs w:val="24"/>
        </w:rPr>
        <w:t xml:space="preserve">all </w:t>
      </w:r>
      <w:r w:rsidR="00F47806" w:rsidRPr="008D6651">
        <w:rPr>
          <w:rFonts w:ascii="Times New Roman" w:hAnsi="Times New Roman" w:cs="Times New Roman"/>
          <w:sz w:val="24"/>
          <w:szCs w:val="24"/>
        </w:rPr>
        <w:t xml:space="preserve">four children </w:t>
      </w:r>
      <w:r w:rsidR="00996AD3" w:rsidRPr="008D6651">
        <w:rPr>
          <w:rFonts w:ascii="Times New Roman" w:hAnsi="Times New Roman" w:cs="Times New Roman"/>
          <w:sz w:val="24"/>
          <w:szCs w:val="24"/>
        </w:rPr>
        <w:t xml:space="preserve">managed </w:t>
      </w:r>
      <w:r w:rsidR="00F47806" w:rsidRPr="008D6651">
        <w:rPr>
          <w:rFonts w:ascii="Times New Roman" w:hAnsi="Times New Roman" w:cs="Times New Roman"/>
          <w:sz w:val="24"/>
          <w:szCs w:val="24"/>
        </w:rPr>
        <w:t>to step and throw</w:t>
      </w:r>
      <w:r w:rsidR="00996AD3" w:rsidRPr="008D6651">
        <w:rPr>
          <w:rFonts w:ascii="Times New Roman" w:hAnsi="Times New Roman" w:cs="Times New Roman"/>
          <w:sz w:val="24"/>
          <w:szCs w:val="24"/>
        </w:rPr>
        <w:t xml:space="preserve"> </w:t>
      </w:r>
      <w:r w:rsidR="00F47806" w:rsidRPr="008D6651">
        <w:rPr>
          <w:rFonts w:ascii="Times New Roman" w:hAnsi="Times New Roman" w:cs="Times New Roman"/>
          <w:sz w:val="24"/>
          <w:szCs w:val="24"/>
        </w:rPr>
        <w:t>using opposing hands and feet</w:t>
      </w:r>
      <w:r w:rsidR="00996AD3" w:rsidRPr="008D6651">
        <w:rPr>
          <w:rFonts w:ascii="Times New Roman" w:hAnsi="Times New Roman" w:cs="Times New Roman"/>
          <w:sz w:val="24"/>
          <w:szCs w:val="24"/>
        </w:rPr>
        <w:t xml:space="preserve"> although not</w:t>
      </w:r>
      <w:r w:rsidR="00953E08" w:rsidRPr="008D6651">
        <w:rPr>
          <w:rFonts w:ascii="Times New Roman" w:hAnsi="Times New Roman" w:cs="Times New Roman"/>
          <w:sz w:val="24"/>
          <w:szCs w:val="24"/>
        </w:rPr>
        <w:t xml:space="preserve"> always</w:t>
      </w:r>
      <w:r w:rsidR="00996AD3" w:rsidRPr="008D6651">
        <w:rPr>
          <w:rFonts w:ascii="Times New Roman" w:hAnsi="Times New Roman" w:cs="Times New Roman"/>
          <w:sz w:val="24"/>
          <w:szCs w:val="24"/>
        </w:rPr>
        <w:t xml:space="preserve"> simultaneously</w:t>
      </w:r>
      <w:r w:rsidR="00F47806" w:rsidRPr="008D6651">
        <w:rPr>
          <w:rFonts w:ascii="Times New Roman" w:hAnsi="Times New Roman" w:cs="Times New Roman"/>
          <w:sz w:val="24"/>
          <w:szCs w:val="24"/>
        </w:rPr>
        <w:t xml:space="preserve">. </w:t>
      </w:r>
      <w:r w:rsidR="00777234" w:rsidRPr="008D6651">
        <w:rPr>
          <w:rFonts w:ascii="Times New Roman" w:hAnsi="Times New Roman" w:cs="Times New Roman"/>
          <w:sz w:val="24"/>
          <w:szCs w:val="24"/>
        </w:rPr>
        <w:t xml:space="preserve">I have </w:t>
      </w:r>
      <w:r w:rsidR="00951F97" w:rsidRPr="008D6651">
        <w:rPr>
          <w:rFonts w:ascii="Times New Roman" w:hAnsi="Times New Roman" w:cs="Times New Roman"/>
          <w:sz w:val="24"/>
          <w:szCs w:val="24"/>
        </w:rPr>
        <w:t xml:space="preserve">since </w:t>
      </w:r>
      <w:r w:rsidR="00777234" w:rsidRPr="008D6651">
        <w:rPr>
          <w:rFonts w:ascii="Times New Roman" w:hAnsi="Times New Roman" w:cs="Times New Roman"/>
          <w:sz w:val="24"/>
          <w:szCs w:val="24"/>
        </w:rPr>
        <w:t>placed a target in the class, as part of physical literacy active learn, to rei</w:t>
      </w:r>
      <w:r w:rsidR="00953E08" w:rsidRPr="008D6651">
        <w:rPr>
          <w:rFonts w:ascii="Times New Roman" w:hAnsi="Times New Roman" w:cs="Times New Roman"/>
          <w:sz w:val="24"/>
          <w:szCs w:val="24"/>
        </w:rPr>
        <w:t>nforce the mechanical elements</w:t>
      </w:r>
      <w:r w:rsidR="00777234" w:rsidRPr="008D6651">
        <w:rPr>
          <w:rFonts w:ascii="Times New Roman" w:hAnsi="Times New Roman" w:cs="Times New Roman"/>
          <w:sz w:val="24"/>
          <w:szCs w:val="24"/>
        </w:rPr>
        <w:t xml:space="preserve"> of throwing so that the children can familiarise themselves with the wind up and the stepping forward action.</w:t>
      </w:r>
    </w:p>
    <w:p w14:paraId="4F5DD522" w14:textId="4AEEB664" w:rsidR="00953E08" w:rsidRPr="008D6651" w:rsidRDefault="00953E08" w:rsidP="008D6651">
      <w:pPr>
        <w:spacing w:line="360" w:lineRule="auto"/>
        <w:rPr>
          <w:rFonts w:ascii="Times New Roman" w:hAnsi="Times New Roman" w:cs="Times New Roman"/>
          <w:sz w:val="28"/>
          <w:szCs w:val="28"/>
          <w:u w:val="single"/>
        </w:rPr>
      </w:pPr>
      <w:r w:rsidRPr="008D6651">
        <w:rPr>
          <w:rFonts w:ascii="Times New Roman" w:hAnsi="Times New Roman" w:cs="Times New Roman"/>
          <w:sz w:val="28"/>
          <w:szCs w:val="28"/>
          <w:u w:val="single"/>
        </w:rPr>
        <w:t>Conclusion</w:t>
      </w:r>
    </w:p>
    <w:p w14:paraId="3E9683E0" w14:textId="46BFC444" w:rsidR="00D22C95" w:rsidRPr="008D6651" w:rsidRDefault="00A66242"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Motor skill development is fundamental in promoti</w:t>
      </w:r>
      <w:r w:rsidR="004E66A4" w:rsidRPr="008D6651">
        <w:rPr>
          <w:rFonts w:ascii="Times New Roman" w:hAnsi="Times New Roman" w:cs="Times New Roman"/>
          <w:sz w:val="24"/>
          <w:szCs w:val="24"/>
        </w:rPr>
        <w:t xml:space="preserve">ng children’s physical activity across time. </w:t>
      </w:r>
    </w:p>
    <w:p w14:paraId="1D6A3479" w14:textId="797EA8F6" w:rsidR="002865EA" w:rsidRDefault="004E66A4" w:rsidP="008D6651">
      <w:pPr>
        <w:spacing w:line="360" w:lineRule="auto"/>
        <w:rPr>
          <w:rFonts w:ascii="Times New Roman" w:hAnsi="Times New Roman" w:cs="Times New Roman"/>
          <w:i/>
          <w:sz w:val="24"/>
          <w:szCs w:val="24"/>
        </w:rPr>
      </w:pPr>
      <w:r w:rsidRPr="006E7AC0">
        <w:rPr>
          <w:rFonts w:ascii="Times New Roman" w:hAnsi="Times New Roman" w:cs="Times New Roman"/>
          <w:sz w:val="24"/>
          <w:szCs w:val="24"/>
        </w:rPr>
        <w:t>If children cannot proficiently run, jump, catch, throw, etc., then they will have limited opportunities for engagement in physical activities later in their lives because they will not have the prerequisite skills to be activ</w:t>
      </w:r>
      <w:r w:rsidR="006E7AC0">
        <w:rPr>
          <w:rFonts w:ascii="Times New Roman" w:hAnsi="Times New Roman" w:cs="Times New Roman"/>
          <w:sz w:val="24"/>
          <w:szCs w:val="24"/>
        </w:rPr>
        <w:t>e.</w:t>
      </w:r>
      <w:r w:rsidRPr="008D6651">
        <w:rPr>
          <w:rFonts w:ascii="Times New Roman" w:hAnsi="Times New Roman" w:cs="Times New Roman"/>
          <w:sz w:val="24"/>
          <w:szCs w:val="24"/>
        </w:rPr>
        <w:t xml:space="preserve"> (</w:t>
      </w:r>
      <w:proofErr w:type="spellStart"/>
      <w:r w:rsidR="00D35FCD" w:rsidRPr="008D6651">
        <w:rPr>
          <w:rFonts w:ascii="Times New Roman" w:hAnsi="Times New Roman" w:cs="Times New Roman"/>
          <w:sz w:val="24"/>
          <w:szCs w:val="24"/>
        </w:rPr>
        <w:t>Stodden</w:t>
      </w:r>
      <w:proofErr w:type="spellEnd"/>
      <w:r w:rsidR="00D35FCD" w:rsidRPr="008D6651">
        <w:rPr>
          <w:rFonts w:ascii="Times New Roman" w:hAnsi="Times New Roman" w:cs="Times New Roman"/>
          <w:sz w:val="24"/>
          <w:szCs w:val="24"/>
        </w:rPr>
        <w:t xml:space="preserve"> et.al</w:t>
      </w:r>
      <w:r w:rsidR="00D35FCD">
        <w:rPr>
          <w:rFonts w:ascii="Times New Roman" w:hAnsi="Times New Roman" w:cs="Times New Roman"/>
          <w:sz w:val="24"/>
          <w:szCs w:val="24"/>
        </w:rPr>
        <w:t>,</w:t>
      </w:r>
      <w:r w:rsidR="00D35FCD" w:rsidRPr="008D6651">
        <w:rPr>
          <w:rFonts w:ascii="Times New Roman" w:hAnsi="Times New Roman" w:cs="Times New Roman"/>
          <w:sz w:val="24"/>
          <w:szCs w:val="24"/>
        </w:rPr>
        <w:t xml:space="preserve"> </w:t>
      </w:r>
      <w:r w:rsidRPr="008D6651">
        <w:rPr>
          <w:rFonts w:ascii="Times New Roman" w:hAnsi="Times New Roman" w:cs="Times New Roman"/>
          <w:sz w:val="24"/>
          <w:szCs w:val="24"/>
        </w:rPr>
        <w:t>p291)</w:t>
      </w:r>
      <w:r w:rsidR="002C495B" w:rsidRPr="008D6651">
        <w:rPr>
          <w:rFonts w:ascii="Times New Roman" w:hAnsi="Times New Roman" w:cs="Times New Roman"/>
          <w:i/>
          <w:sz w:val="24"/>
          <w:szCs w:val="24"/>
        </w:rPr>
        <w:t xml:space="preserve"> </w:t>
      </w:r>
    </w:p>
    <w:p w14:paraId="695D2D76" w14:textId="1CBBF9FA" w:rsidR="00953E08" w:rsidRPr="006E7AC0" w:rsidRDefault="00B6419A"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lastRenderedPageBreak/>
        <w:t xml:space="preserve">In order to become proficient therefore, it is necessary to give </w:t>
      </w:r>
      <w:r w:rsidR="002A68EA" w:rsidRPr="008D6651">
        <w:rPr>
          <w:rFonts w:ascii="Times New Roman" w:hAnsi="Times New Roman" w:cs="Times New Roman"/>
          <w:sz w:val="24"/>
          <w:szCs w:val="24"/>
        </w:rPr>
        <w:t xml:space="preserve">early years </w:t>
      </w:r>
      <w:r w:rsidR="004E66A4" w:rsidRPr="008D6651">
        <w:rPr>
          <w:rFonts w:ascii="Times New Roman" w:hAnsi="Times New Roman" w:cs="Times New Roman"/>
          <w:sz w:val="24"/>
          <w:szCs w:val="24"/>
        </w:rPr>
        <w:t xml:space="preserve">children </w:t>
      </w:r>
      <w:r w:rsidRPr="008D6651">
        <w:rPr>
          <w:rFonts w:ascii="Times New Roman" w:hAnsi="Times New Roman" w:cs="Times New Roman"/>
          <w:sz w:val="24"/>
          <w:szCs w:val="24"/>
        </w:rPr>
        <w:t xml:space="preserve">every opportunity to </w:t>
      </w:r>
      <w:r w:rsidR="002A68EA" w:rsidRPr="008D6651">
        <w:rPr>
          <w:rFonts w:ascii="Times New Roman" w:hAnsi="Times New Roman" w:cs="Times New Roman"/>
          <w:sz w:val="24"/>
          <w:szCs w:val="24"/>
        </w:rPr>
        <w:t>achieve FMS competency</w:t>
      </w:r>
      <w:r w:rsidR="002C495B" w:rsidRPr="008D6651">
        <w:rPr>
          <w:rFonts w:ascii="Times New Roman" w:hAnsi="Times New Roman" w:cs="Times New Roman"/>
          <w:sz w:val="24"/>
          <w:szCs w:val="24"/>
        </w:rPr>
        <w:t xml:space="preserve">. According to (Goddard Blythe, 2005, p130) </w:t>
      </w:r>
      <w:r w:rsidR="002C495B" w:rsidRPr="006E7AC0">
        <w:rPr>
          <w:rFonts w:ascii="Times New Roman" w:hAnsi="Times New Roman" w:cs="Times New Roman"/>
          <w:sz w:val="24"/>
          <w:szCs w:val="24"/>
        </w:rPr>
        <w:t>“Children of today have less movement opportunities in their daily lives than any other generation.”</w:t>
      </w:r>
    </w:p>
    <w:p w14:paraId="2DAC8917" w14:textId="7867EE63" w:rsidR="00732164" w:rsidRPr="006E7AC0" w:rsidRDefault="00AD7155" w:rsidP="008D6651">
      <w:pPr>
        <w:spacing w:line="360" w:lineRule="auto"/>
        <w:rPr>
          <w:rFonts w:ascii="Times New Roman" w:hAnsi="Times New Roman" w:cs="Times New Roman"/>
          <w:sz w:val="24"/>
          <w:szCs w:val="24"/>
        </w:rPr>
      </w:pPr>
      <w:r w:rsidRPr="008D6651">
        <w:rPr>
          <w:rFonts w:ascii="Times New Roman" w:hAnsi="Times New Roman" w:cs="Times New Roman"/>
          <w:sz w:val="24"/>
          <w:szCs w:val="24"/>
        </w:rPr>
        <w:t>T</w:t>
      </w:r>
      <w:r w:rsidR="00FD10A0" w:rsidRPr="008D6651">
        <w:rPr>
          <w:rFonts w:ascii="Times New Roman" w:hAnsi="Times New Roman" w:cs="Times New Roman"/>
          <w:sz w:val="24"/>
          <w:szCs w:val="24"/>
        </w:rPr>
        <w:t xml:space="preserve">he </w:t>
      </w:r>
      <w:r w:rsidRPr="008D6651">
        <w:rPr>
          <w:rFonts w:ascii="Times New Roman" w:hAnsi="Times New Roman" w:cs="Times New Roman"/>
          <w:sz w:val="24"/>
          <w:szCs w:val="24"/>
        </w:rPr>
        <w:t xml:space="preserve">SKIP course has enabled me to </w:t>
      </w:r>
      <w:r w:rsidR="00FD10A0" w:rsidRPr="008D6651">
        <w:rPr>
          <w:rFonts w:ascii="Times New Roman" w:hAnsi="Times New Roman" w:cs="Times New Roman"/>
          <w:sz w:val="24"/>
          <w:szCs w:val="24"/>
        </w:rPr>
        <w:t xml:space="preserve">understanding </w:t>
      </w:r>
      <w:r w:rsidRPr="008D6651">
        <w:rPr>
          <w:rFonts w:ascii="Times New Roman" w:hAnsi="Times New Roman" w:cs="Times New Roman"/>
          <w:sz w:val="24"/>
          <w:szCs w:val="24"/>
        </w:rPr>
        <w:t>i</w:t>
      </w:r>
      <w:r w:rsidR="00FD10A0" w:rsidRPr="008D6651">
        <w:rPr>
          <w:rFonts w:ascii="Times New Roman" w:hAnsi="Times New Roman" w:cs="Times New Roman"/>
          <w:sz w:val="24"/>
          <w:szCs w:val="24"/>
        </w:rPr>
        <w:t>n the importance of developing children’s</w:t>
      </w:r>
      <w:r w:rsidR="0022381E" w:rsidRPr="008D6651">
        <w:rPr>
          <w:rFonts w:ascii="Times New Roman" w:hAnsi="Times New Roman" w:cs="Times New Roman"/>
          <w:sz w:val="24"/>
          <w:szCs w:val="24"/>
        </w:rPr>
        <w:t xml:space="preserve"> FMS. It has helped to</w:t>
      </w:r>
      <w:r w:rsidRPr="008D6651">
        <w:rPr>
          <w:rFonts w:ascii="Times New Roman" w:hAnsi="Times New Roman" w:cs="Times New Roman"/>
          <w:sz w:val="24"/>
          <w:szCs w:val="24"/>
        </w:rPr>
        <w:t xml:space="preserve"> </w:t>
      </w:r>
      <w:r w:rsidR="0022381E" w:rsidRPr="008D6651">
        <w:rPr>
          <w:rFonts w:ascii="Times New Roman" w:hAnsi="Times New Roman" w:cs="Times New Roman"/>
          <w:sz w:val="24"/>
          <w:szCs w:val="24"/>
        </w:rPr>
        <w:t>build</w:t>
      </w:r>
      <w:r w:rsidRPr="008D6651">
        <w:rPr>
          <w:rFonts w:ascii="Times New Roman" w:hAnsi="Times New Roman" w:cs="Times New Roman"/>
          <w:sz w:val="24"/>
          <w:szCs w:val="24"/>
        </w:rPr>
        <w:t xml:space="preserve"> my confidence as a teacher, provided me with ideas to teach and</w:t>
      </w:r>
      <w:r w:rsidR="0022381E" w:rsidRPr="008D6651">
        <w:rPr>
          <w:rFonts w:ascii="Times New Roman" w:hAnsi="Times New Roman" w:cs="Times New Roman"/>
          <w:sz w:val="24"/>
          <w:szCs w:val="24"/>
        </w:rPr>
        <w:t xml:space="preserve"> to</w:t>
      </w:r>
      <w:r w:rsidRPr="008D6651">
        <w:rPr>
          <w:rFonts w:ascii="Times New Roman" w:hAnsi="Times New Roman" w:cs="Times New Roman"/>
          <w:sz w:val="24"/>
          <w:szCs w:val="24"/>
        </w:rPr>
        <w:t xml:space="preserve"> implement in the classroom. Moreover, it has </w:t>
      </w:r>
      <w:r w:rsidR="0022381E" w:rsidRPr="008D6651">
        <w:rPr>
          <w:rFonts w:ascii="Times New Roman" w:hAnsi="Times New Roman" w:cs="Times New Roman"/>
          <w:sz w:val="24"/>
          <w:szCs w:val="24"/>
        </w:rPr>
        <w:t xml:space="preserve">informed me </w:t>
      </w:r>
      <w:r w:rsidRPr="008D6651">
        <w:rPr>
          <w:rFonts w:ascii="Times New Roman" w:hAnsi="Times New Roman" w:cs="Times New Roman"/>
          <w:sz w:val="24"/>
          <w:szCs w:val="24"/>
        </w:rPr>
        <w:t xml:space="preserve">of why physical activity is essential in children’s physical and cognitive </w:t>
      </w:r>
      <w:r w:rsidR="0022381E" w:rsidRPr="008D6651">
        <w:rPr>
          <w:rFonts w:ascii="Times New Roman" w:hAnsi="Times New Roman" w:cs="Times New Roman"/>
          <w:sz w:val="24"/>
          <w:szCs w:val="24"/>
        </w:rPr>
        <w:t>development</w:t>
      </w:r>
      <w:r w:rsidR="00292301" w:rsidRPr="008D6651">
        <w:rPr>
          <w:rFonts w:ascii="Times New Roman" w:hAnsi="Times New Roman" w:cs="Times New Roman"/>
          <w:sz w:val="24"/>
          <w:szCs w:val="24"/>
        </w:rPr>
        <w:t xml:space="preserve"> and how proficiency allows </w:t>
      </w:r>
      <w:r w:rsidR="00953E08" w:rsidRPr="008D6651">
        <w:rPr>
          <w:rFonts w:ascii="Times New Roman" w:hAnsi="Times New Roman" w:cs="Times New Roman"/>
          <w:sz w:val="24"/>
          <w:szCs w:val="24"/>
        </w:rPr>
        <w:t xml:space="preserve">them </w:t>
      </w:r>
      <w:r w:rsidR="00292301" w:rsidRPr="008D6651">
        <w:rPr>
          <w:rFonts w:ascii="Times New Roman" w:hAnsi="Times New Roman" w:cs="Times New Roman"/>
          <w:sz w:val="24"/>
          <w:szCs w:val="24"/>
        </w:rPr>
        <w:t xml:space="preserve">to gain the positive experiences </w:t>
      </w:r>
      <w:r w:rsidR="0022381E" w:rsidRPr="008D6651">
        <w:rPr>
          <w:rFonts w:ascii="Times New Roman" w:hAnsi="Times New Roman" w:cs="Times New Roman"/>
          <w:sz w:val="24"/>
          <w:szCs w:val="24"/>
        </w:rPr>
        <w:t xml:space="preserve">they need </w:t>
      </w:r>
      <w:r w:rsidRPr="008D6651">
        <w:rPr>
          <w:rFonts w:ascii="Times New Roman" w:hAnsi="Times New Roman" w:cs="Times New Roman"/>
          <w:sz w:val="24"/>
          <w:szCs w:val="24"/>
        </w:rPr>
        <w:t xml:space="preserve">to keep </w:t>
      </w:r>
      <w:r w:rsidR="0022381E" w:rsidRPr="008D6651">
        <w:rPr>
          <w:rFonts w:ascii="Times New Roman" w:hAnsi="Times New Roman" w:cs="Times New Roman"/>
          <w:sz w:val="24"/>
          <w:szCs w:val="24"/>
        </w:rPr>
        <w:t xml:space="preserve">them physically </w:t>
      </w:r>
      <w:r w:rsidRPr="008D6651">
        <w:rPr>
          <w:rFonts w:ascii="Times New Roman" w:hAnsi="Times New Roman" w:cs="Times New Roman"/>
          <w:sz w:val="24"/>
          <w:szCs w:val="24"/>
        </w:rPr>
        <w:t>active throughout their lives</w:t>
      </w:r>
      <w:r w:rsidR="006E7AC0">
        <w:rPr>
          <w:rFonts w:ascii="Times New Roman" w:hAnsi="Times New Roman" w:cs="Times New Roman"/>
          <w:sz w:val="24"/>
          <w:szCs w:val="24"/>
        </w:rPr>
        <w:t>.</w:t>
      </w:r>
    </w:p>
    <w:p w14:paraId="3F71A447" w14:textId="77777777" w:rsidR="00B11C65" w:rsidRPr="008D6651" w:rsidRDefault="00B11C65" w:rsidP="008D6651">
      <w:pPr>
        <w:spacing w:line="360" w:lineRule="auto"/>
        <w:rPr>
          <w:rFonts w:ascii="Times New Roman" w:eastAsia="Calibri" w:hAnsi="Times New Roman" w:cs="Times New Roman"/>
          <w:b/>
          <w:iCs/>
          <w:sz w:val="24"/>
          <w:szCs w:val="24"/>
          <w:u w:val="single"/>
        </w:rPr>
      </w:pPr>
    </w:p>
    <w:p w14:paraId="68670BDB" w14:textId="77777777" w:rsidR="006E7AC0" w:rsidRDefault="006E7AC0" w:rsidP="008D6651">
      <w:pPr>
        <w:spacing w:line="360" w:lineRule="auto"/>
        <w:rPr>
          <w:rFonts w:ascii="Times New Roman" w:eastAsia="Calibri" w:hAnsi="Times New Roman" w:cs="Times New Roman"/>
          <w:b/>
          <w:iCs/>
          <w:sz w:val="24"/>
          <w:szCs w:val="24"/>
          <w:u w:val="single"/>
        </w:rPr>
      </w:pPr>
    </w:p>
    <w:p w14:paraId="03D0F495" w14:textId="77777777" w:rsidR="006E7AC0" w:rsidRDefault="006E7AC0" w:rsidP="008D6651">
      <w:pPr>
        <w:spacing w:line="360" w:lineRule="auto"/>
        <w:rPr>
          <w:rFonts w:ascii="Times New Roman" w:eastAsia="Calibri" w:hAnsi="Times New Roman" w:cs="Times New Roman"/>
          <w:b/>
          <w:iCs/>
          <w:sz w:val="24"/>
          <w:szCs w:val="24"/>
          <w:u w:val="single"/>
        </w:rPr>
      </w:pPr>
    </w:p>
    <w:p w14:paraId="7A5FFC5D" w14:textId="77777777" w:rsidR="006E7AC0" w:rsidRDefault="006E7AC0" w:rsidP="008D6651">
      <w:pPr>
        <w:spacing w:line="360" w:lineRule="auto"/>
        <w:rPr>
          <w:rFonts w:ascii="Times New Roman" w:eastAsia="Calibri" w:hAnsi="Times New Roman" w:cs="Times New Roman"/>
          <w:b/>
          <w:iCs/>
          <w:sz w:val="24"/>
          <w:szCs w:val="24"/>
          <w:u w:val="single"/>
        </w:rPr>
      </w:pPr>
    </w:p>
    <w:p w14:paraId="69012B9E" w14:textId="77777777" w:rsidR="006E7AC0" w:rsidRDefault="006E7AC0" w:rsidP="008D6651">
      <w:pPr>
        <w:spacing w:line="360" w:lineRule="auto"/>
        <w:rPr>
          <w:rFonts w:ascii="Times New Roman" w:eastAsia="Calibri" w:hAnsi="Times New Roman" w:cs="Times New Roman"/>
          <w:b/>
          <w:iCs/>
          <w:sz w:val="24"/>
          <w:szCs w:val="24"/>
          <w:u w:val="single"/>
        </w:rPr>
      </w:pPr>
    </w:p>
    <w:p w14:paraId="483C9641" w14:textId="77777777" w:rsidR="006E7AC0" w:rsidRDefault="006E7AC0" w:rsidP="008D6651">
      <w:pPr>
        <w:spacing w:line="360" w:lineRule="auto"/>
        <w:rPr>
          <w:rFonts w:ascii="Times New Roman" w:eastAsia="Calibri" w:hAnsi="Times New Roman" w:cs="Times New Roman"/>
          <w:b/>
          <w:iCs/>
          <w:sz w:val="24"/>
          <w:szCs w:val="24"/>
          <w:u w:val="single"/>
        </w:rPr>
      </w:pPr>
    </w:p>
    <w:p w14:paraId="276367F4" w14:textId="77777777" w:rsidR="006E7AC0" w:rsidRDefault="006E7AC0" w:rsidP="008D6651">
      <w:pPr>
        <w:spacing w:line="360" w:lineRule="auto"/>
        <w:rPr>
          <w:rFonts w:ascii="Times New Roman" w:eastAsia="Calibri" w:hAnsi="Times New Roman" w:cs="Times New Roman"/>
          <w:b/>
          <w:iCs/>
          <w:sz w:val="24"/>
          <w:szCs w:val="24"/>
          <w:u w:val="single"/>
        </w:rPr>
      </w:pPr>
    </w:p>
    <w:p w14:paraId="7A3EE8DA" w14:textId="77777777" w:rsidR="006E7AC0" w:rsidRDefault="006E7AC0" w:rsidP="008D6651">
      <w:pPr>
        <w:spacing w:line="360" w:lineRule="auto"/>
        <w:rPr>
          <w:rFonts w:ascii="Times New Roman" w:eastAsia="Calibri" w:hAnsi="Times New Roman" w:cs="Times New Roman"/>
          <w:b/>
          <w:iCs/>
          <w:sz w:val="24"/>
          <w:szCs w:val="24"/>
          <w:u w:val="single"/>
        </w:rPr>
      </w:pPr>
    </w:p>
    <w:p w14:paraId="48035351" w14:textId="77777777" w:rsidR="006E7AC0" w:rsidRDefault="006E7AC0" w:rsidP="008D6651">
      <w:pPr>
        <w:spacing w:line="360" w:lineRule="auto"/>
        <w:rPr>
          <w:rFonts w:ascii="Times New Roman" w:eastAsia="Calibri" w:hAnsi="Times New Roman" w:cs="Times New Roman"/>
          <w:b/>
          <w:iCs/>
          <w:sz w:val="24"/>
          <w:szCs w:val="24"/>
          <w:u w:val="single"/>
        </w:rPr>
      </w:pPr>
    </w:p>
    <w:p w14:paraId="15682D32" w14:textId="77777777" w:rsidR="006E7AC0" w:rsidRDefault="006E7AC0" w:rsidP="008D6651">
      <w:pPr>
        <w:spacing w:line="360" w:lineRule="auto"/>
        <w:rPr>
          <w:rFonts w:ascii="Times New Roman" w:eastAsia="Calibri" w:hAnsi="Times New Roman" w:cs="Times New Roman"/>
          <w:b/>
          <w:iCs/>
          <w:sz w:val="24"/>
          <w:szCs w:val="24"/>
          <w:u w:val="single"/>
        </w:rPr>
      </w:pPr>
    </w:p>
    <w:p w14:paraId="3DD94F53" w14:textId="77777777" w:rsidR="006E7AC0" w:rsidRDefault="006E7AC0" w:rsidP="008D6651">
      <w:pPr>
        <w:spacing w:line="360" w:lineRule="auto"/>
        <w:rPr>
          <w:rFonts w:ascii="Times New Roman" w:eastAsia="Calibri" w:hAnsi="Times New Roman" w:cs="Times New Roman"/>
          <w:b/>
          <w:iCs/>
          <w:sz w:val="24"/>
          <w:szCs w:val="24"/>
          <w:u w:val="single"/>
        </w:rPr>
      </w:pPr>
    </w:p>
    <w:p w14:paraId="24D40651" w14:textId="77777777" w:rsidR="006E7AC0" w:rsidRDefault="006E7AC0" w:rsidP="008D6651">
      <w:pPr>
        <w:spacing w:line="360" w:lineRule="auto"/>
        <w:rPr>
          <w:rFonts w:ascii="Times New Roman" w:eastAsia="Calibri" w:hAnsi="Times New Roman" w:cs="Times New Roman"/>
          <w:b/>
          <w:iCs/>
          <w:sz w:val="24"/>
          <w:szCs w:val="24"/>
          <w:u w:val="single"/>
        </w:rPr>
      </w:pPr>
    </w:p>
    <w:p w14:paraId="139D1887" w14:textId="77777777" w:rsidR="006E7AC0" w:rsidRDefault="006E7AC0" w:rsidP="008D6651">
      <w:pPr>
        <w:spacing w:line="360" w:lineRule="auto"/>
        <w:rPr>
          <w:rFonts w:ascii="Times New Roman" w:eastAsia="Calibri" w:hAnsi="Times New Roman" w:cs="Times New Roman"/>
          <w:b/>
          <w:iCs/>
          <w:sz w:val="24"/>
          <w:szCs w:val="24"/>
          <w:u w:val="single"/>
        </w:rPr>
      </w:pPr>
    </w:p>
    <w:p w14:paraId="23BCFF81" w14:textId="77777777" w:rsidR="006E7AC0" w:rsidRDefault="006E7AC0" w:rsidP="008D6651">
      <w:pPr>
        <w:spacing w:line="360" w:lineRule="auto"/>
        <w:rPr>
          <w:rFonts w:ascii="Times New Roman" w:eastAsia="Calibri" w:hAnsi="Times New Roman" w:cs="Times New Roman"/>
          <w:b/>
          <w:iCs/>
          <w:sz w:val="24"/>
          <w:szCs w:val="24"/>
          <w:u w:val="single"/>
        </w:rPr>
      </w:pPr>
    </w:p>
    <w:p w14:paraId="15147AE9" w14:textId="77777777" w:rsidR="006E7AC0" w:rsidRDefault="006E7AC0" w:rsidP="008D6651">
      <w:pPr>
        <w:spacing w:line="360" w:lineRule="auto"/>
        <w:rPr>
          <w:rFonts w:ascii="Times New Roman" w:eastAsia="Calibri" w:hAnsi="Times New Roman" w:cs="Times New Roman"/>
          <w:b/>
          <w:iCs/>
          <w:sz w:val="24"/>
          <w:szCs w:val="24"/>
          <w:u w:val="single"/>
        </w:rPr>
      </w:pPr>
    </w:p>
    <w:p w14:paraId="3FFD0FA8" w14:textId="06E3CB91" w:rsidR="006E7AC0" w:rsidRPr="00937231" w:rsidRDefault="0083042F" w:rsidP="008D6651">
      <w:pPr>
        <w:spacing w:line="360" w:lineRule="auto"/>
        <w:rPr>
          <w:rFonts w:ascii="Times New Roman" w:eastAsia="Calibri" w:hAnsi="Times New Roman" w:cs="Times New Roman"/>
          <w:iCs/>
          <w:sz w:val="24"/>
          <w:szCs w:val="24"/>
        </w:rPr>
      </w:pPr>
      <w:r>
        <w:rPr>
          <w:rFonts w:ascii="Times New Roman" w:eastAsia="Calibri" w:hAnsi="Times New Roman" w:cs="Times New Roman"/>
          <w:iCs/>
          <w:sz w:val="24"/>
          <w:szCs w:val="24"/>
        </w:rPr>
        <w:t>Word Count 2167</w:t>
      </w:r>
      <w:bookmarkStart w:id="0" w:name="_GoBack"/>
      <w:bookmarkEnd w:id="0"/>
    </w:p>
    <w:p w14:paraId="5DA688B4" w14:textId="77777777" w:rsidR="006E7AC0" w:rsidRDefault="006E7AC0" w:rsidP="008D6651">
      <w:pPr>
        <w:spacing w:line="360" w:lineRule="auto"/>
        <w:rPr>
          <w:rFonts w:ascii="Times New Roman" w:eastAsia="Calibri" w:hAnsi="Times New Roman" w:cs="Times New Roman"/>
          <w:b/>
          <w:iCs/>
          <w:sz w:val="24"/>
          <w:szCs w:val="24"/>
          <w:u w:val="single"/>
        </w:rPr>
      </w:pPr>
    </w:p>
    <w:p w14:paraId="30F88F8A" w14:textId="6A4E6C88" w:rsidR="0040347A" w:rsidRPr="008D6651" w:rsidRDefault="0040347A" w:rsidP="008D6651">
      <w:pPr>
        <w:spacing w:line="360" w:lineRule="auto"/>
        <w:rPr>
          <w:rFonts w:ascii="Times New Roman" w:eastAsia="Calibri" w:hAnsi="Times New Roman" w:cs="Times New Roman"/>
          <w:b/>
          <w:iCs/>
          <w:sz w:val="24"/>
          <w:szCs w:val="24"/>
          <w:u w:val="single"/>
        </w:rPr>
      </w:pPr>
      <w:r w:rsidRPr="0040347A">
        <w:rPr>
          <w:rFonts w:ascii="Times New Roman" w:eastAsia="Calibri" w:hAnsi="Times New Roman" w:cs="Times New Roman"/>
          <w:b/>
          <w:iCs/>
          <w:sz w:val="24"/>
          <w:szCs w:val="24"/>
          <w:u w:val="single"/>
        </w:rPr>
        <w:lastRenderedPageBreak/>
        <w:t xml:space="preserve">Reference List </w:t>
      </w:r>
    </w:p>
    <w:p w14:paraId="2139049D" w14:textId="58D73F6D" w:rsidR="00B11C65" w:rsidRPr="008D6651" w:rsidRDefault="00B11C65" w:rsidP="006E7AC0">
      <w:pPr>
        <w:spacing w:line="360" w:lineRule="auto"/>
        <w:ind w:right="-52"/>
        <w:rPr>
          <w:rFonts w:ascii="Times New Roman" w:hAnsi="Times New Roman" w:cs="Times New Roman"/>
          <w:color w:val="000000" w:themeColor="text1"/>
          <w:sz w:val="24"/>
          <w:szCs w:val="24"/>
          <w:shd w:val="clear" w:color="auto" w:fill="FFFFFF"/>
        </w:rPr>
      </w:pPr>
      <w:r w:rsidRPr="008D6651">
        <w:rPr>
          <w:rFonts w:ascii="Times New Roman" w:hAnsi="Times New Roman" w:cs="Times New Roman"/>
          <w:color w:val="000000" w:themeColor="text1"/>
          <w:sz w:val="24"/>
          <w:szCs w:val="24"/>
          <w:shd w:val="clear" w:color="auto" w:fill="FFFFFF"/>
        </w:rPr>
        <w:t>Ayres, A. J., &amp; Robbins, J. (2005).</w:t>
      </w:r>
      <w:r w:rsidRPr="008D6651">
        <w:rPr>
          <w:rStyle w:val="apple-converted-space"/>
          <w:rFonts w:ascii="Times New Roman" w:hAnsi="Times New Roman" w:cs="Times New Roman"/>
          <w:color w:val="000000" w:themeColor="text1"/>
          <w:sz w:val="24"/>
          <w:szCs w:val="24"/>
          <w:shd w:val="clear" w:color="auto" w:fill="FFFFFF"/>
        </w:rPr>
        <w:t> </w:t>
      </w:r>
      <w:r w:rsidRPr="008D6651">
        <w:rPr>
          <w:rFonts w:ascii="Times New Roman" w:hAnsi="Times New Roman" w:cs="Times New Roman"/>
          <w:i/>
          <w:iCs/>
          <w:color w:val="000000" w:themeColor="text1"/>
          <w:sz w:val="24"/>
          <w:szCs w:val="24"/>
        </w:rPr>
        <w:t>Sensory integration and the child: Understanding hidden sensory challenges</w:t>
      </w:r>
      <w:r w:rsidRPr="008D6651">
        <w:rPr>
          <w:rFonts w:ascii="Times New Roman" w:hAnsi="Times New Roman" w:cs="Times New Roman"/>
          <w:color w:val="000000" w:themeColor="text1"/>
          <w:sz w:val="24"/>
          <w:szCs w:val="24"/>
          <w:shd w:val="clear" w:color="auto" w:fill="FFFFFF"/>
        </w:rPr>
        <w:t>. Western Psychological Services.</w:t>
      </w:r>
    </w:p>
    <w:p w14:paraId="63D2E588" w14:textId="219B9212" w:rsidR="00732164" w:rsidRPr="008D6651" w:rsidRDefault="00732164" w:rsidP="008D6651">
      <w:pPr>
        <w:spacing w:line="360" w:lineRule="auto"/>
        <w:ind w:left="284" w:right="-52" w:hanging="284"/>
        <w:rPr>
          <w:rFonts w:ascii="Times New Roman" w:hAnsi="Times New Roman" w:cs="Times New Roman"/>
          <w:color w:val="000000" w:themeColor="text1"/>
          <w:sz w:val="24"/>
          <w:szCs w:val="24"/>
          <w:shd w:val="clear" w:color="auto" w:fill="FFFFFF"/>
        </w:rPr>
      </w:pPr>
      <w:proofErr w:type="spellStart"/>
      <w:r w:rsidRPr="008D6651">
        <w:rPr>
          <w:rFonts w:ascii="Times New Roman" w:hAnsi="Times New Roman" w:cs="Times New Roman"/>
          <w:color w:val="000000" w:themeColor="text1"/>
          <w:sz w:val="24"/>
          <w:szCs w:val="24"/>
          <w:shd w:val="clear" w:color="auto" w:fill="FFFFFF"/>
        </w:rPr>
        <w:t>Bassot</w:t>
      </w:r>
      <w:proofErr w:type="spellEnd"/>
      <w:r w:rsidRPr="008D6651">
        <w:rPr>
          <w:rFonts w:ascii="Times New Roman" w:hAnsi="Times New Roman" w:cs="Times New Roman"/>
          <w:color w:val="000000" w:themeColor="text1"/>
          <w:sz w:val="24"/>
          <w:szCs w:val="24"/>
          <w:shd w:val="clear" w:color="auto" w:fill="FFFFFF"/>
        </w:rPr>
        <w:t xml:space="preserve">, B., (2013). </w:t>
      </w:r>
      <w:r w:rsidRPr="008D6651">
        <w:rPr>
          <w:rFonts w:ascii="Times New Roman" w:hAnsi="Times New Roman" w:cs="Times New Roman"/>
          <w:i/>
          <w:color w:val="000000" w:themeColor="text1"/>
          <w:sz w:val="24"/>
          <w:szCs w:val="24"/>
          <w:shd w:val="clear" w:color="auto" w:fill="FFFFFF"/>
        </w:rPr>
        <w:t>The Reflective Journal</w:t>
      </w:r>
      <w:r w:rsidRPr="008D6651">
        <w:rPr>
          <w:rFonts w:ascii="Times New Roman" w:hAnsi="Times New Roman" w:cs="Times New Roman"/>
          <w:color w:val="000000" w:themeColor="text1"/>
          <w:sz w:val="24"/>
          <w:szCs w:val="24"/>
          <w:shd w:val="clear" w:color="auto" w:fill="FFFFFF"/>
        </w:rPr>
        <w:t>. Basingstoke: Palgrave.</w:t>
      </w:r>
    </w:p>
    <w:p w14:paraId="348CBEB0" w14:textId="3B33F42B" w:rsidR="00B84D61" w:rsidRPr="008D6651" w:rsidRDefault="00B84D61" w:rsidP="008D6651">
      <w:pPr>
        <w:spacing w:line="360" w:lineRule="auto"/>
        <w:ind w:right="-52"/>
        <w:rPr>
          <w:rFonts w:ascii="Times New Roman" w:hAnsi="Times New Roman" w:cs="Times New Roman"/>
          <w:color w:val="000000" w:themeColor="text1"/>
          <w:sz w:val="24"/>
          <w:szCs w:val="24"/>
          <w:shd w:val="clear" w:color="auto" w:fill="FFFFFF"/>
        </w:rPr>
      </w:pPr>
      <w:r w:rsidRPr="008D6651">
        <w:rPr>
          <w:rFonts w:ascii="Times New Roman" w:hAnsi="Times New Roman" w:cs="Times New Roman"/>
          <w:color w:val="000000" w:themeColor="text1"/>
          <w:sz w:val="24"/>
          <w:szCs w:val="24"/>
          <w:shd w:val="clear" w:color="auto" w:fill="FFFFFF"/>
        </w:rPr>
        <w:t xml:space="preserve">Davies, M., (2003) </w:t>
      </w:r>
      <w:r w:rsidRPr="008D6651">
        <w:rPr>
          <w:rFonts w:ascii="Times New Roman" w:hAnsi="Times New Roman" w:cs="Times New Roman"/>
          <w:i/>
          <w:color w:val="000000" w:themeColor="text1"/>
          <w:sz w:val="24"/>
          <w:szCs w:val="24"/>
          <w:shd w:val="clear" w:color="auto" w:fill="FFFFFF"/>
        </w:rPr>
        <w:t>Movemen</w:t>
      </w:r>
      <w:r w:rsidR="0096166B" w:rsidRPr="008D6651">
        <w:rPr>
          <w:rFonts w:ascii="Times New Roman" w:hAnsi="Times New Roman" w:cs="Times New Roman"/>
          <w:i/>
          <w:color w:val="000000" w:themeColor="text1"/>
          <w:sz w:val="24"/>
          <w:szCs w:val="24"/>
          <w:shd w:val="clear" w:color="auto" w:fill="FFFFFF"/>
        </w:rPr>
        <w:t>t and Dance in Early Childhood</w:t>
      </w:r>
      <w:r w:rsidR="0096166B" w:rsidRPr="008D6651">
        <w:rPr>
          <w:rFonts w:ascii="Times New Roman" w:hAnsi="Times New Roman" w:cs="Times New Roman"/>
          <w:color w:val="000000" w:themeColor="text1"/>
          <w:sz w:val="24"/>
          <w:szCs w:val="24"/>
          <w:shd w:val="clear" w:color="auto" w:fill="FFFFFF"/>
        </w:rPr>
        <w:t>. London: Paul Chapman Publishing.</w:t>
      </w:r>
    </w:p>
    <w:p w14:paraId="40EF8388" w14:textId="77777777" w:rsidR="006E7AC0" w:rsidRPr="006E7AC0" w:rsidRDefault="0096166B" w:rsidP="008D6651">
      <w:pPr>
        <w:spacing w:line="360" w:lineRule="auto"/>
        <w:ind w:left="284" w:right="-52" w:hanging="284"/>
        <w:rPr>
          <w:rFonts w:ascii="Times New Roman" w:eastAsiaTheme="minorEastAsia" w:hAnsi="Times New Roman" w:cs="Times New Roman"/>
          <w:i/>
          <w:color w:val="000000" w:themeColor="text1"/>
          <w:sz w:val="24"/>
          <w:szCs w:val="24"/>
        </w:rPr>
      </w:pPr>
      <w:proofErr w:type="spellStart"/>
      <w:r w:rsidRPr="008D6651">
        <w:rPr>
          <w:rFonts w:ascii="Times New Roman" w:eastAsiaTheme="minorEastAsia" w:hAnsi="Times New Roman" w:cs="Times New Roman"/>
          <w:color w:val="000000" w:themeColor="text1"/>
          <w:sz w:val="24"/>
          <w:szCs w:val="24"/>
        </w:rPr>
        <w:t>Gallahue</w:t>
      </w:r>
      <w:proofErr w:type="spellEnd"/>
      <w:r w:rsidRPr="008D6651">
        <w:rPr>
          <w:rFonts w:ascii="Times New Roman" w:eastAsiaTheme="minorEastAsia" w:hAnsi="Times New Roman" w:cs="Times New Roman"/>
          <w:color w:val="000000" w:themeColor="text1"/>
          <w:sz w:val="24"/>
          <w:szCs w:val="24"/>
        </w:rPr>
        <w:t xml:space="preserve">, D., </w:t>
      </w:r>
      <w:proofErr w:type="spellStart"/>
      <w:r w:rsidRPr="008D6651">
        <w:rPr>
          <w:rFonts w:ascii="Times New Roman" w:eastAsiaTheme="minorEastAsia" w:hAnsi="Times New Roman" w:cs="Times New Roman"/>
          <w:color w:val="000000" w:themeColor="text1"/>
          <w:sz w:val="24"/>
          <w:szCs w:val="24"/>
        </w:rPr>
        <w:t>Ozmun</w:t>
      </w:r>
      <w:proofErr w:type="spellEnd"/>
      <w:r w:rsidRPr="008D6651">
        <w:rPr>
          <w:rFonts w:ascii="Times New Roman" w:eastAsiaTheme="minorEastAsia" w:hAnsi="Times New Roman" w:cs="Times New Roman"/>
          <w:color w:val="000000" w:themeColor="text1"/>
          <w:sz w:val="24"/>
          <w:szCs w:val="24"/>
        </w:rPr>
        <w:t xml:space="preserve">, J. and </w:t>
      </w:r>
      <w:proofErr w:type="spellStart"/>
      <w:r w:rsidRPr="008D6651">
        <w:rPr>
          <w:rFonts w:ascii="Times New Roman" w:eastAsiaTheme="minorEastAsia" w:hAnsi="Times New Roman" w:cs="Times New Roman"/>
          <w:color w:val="000000" w:themeColor="text1"/>
          <w:sz w:val="24"/>
          <w:szCs w:val="24"/>
        </w:rPr>
        <w:t>Goodway</w:t>
      </w:r>
      <w:proofErr w:type="spellEnd"/>
      <w:r w:rsidRPr="008D6651">
        <w:rPr>
          <w:rFonts w:ascii="Times New Roman" w:eastAsiaTheme="minorEastAsia" w:hAnsi="Times New Roman" w:cs="Times New Roman"/>
          <w:color w:val="000000" w:themeColor="text1"/>
          <w:sz w:val="24"/>
          <w:szCs w:val="24"/>
        </w:rPr>
        <w:t xml:space="preserve">, J. (2012). </w:t>
      </w:r>
      <w:r w:rsidRPr="006E7AC0">
        <w:rPr>
          <w:rFonts w:ascii="Times New Roman" w:eastAsiaTheme="minorEastAsia" w:hAnsi="Times New Roman" w:cs="Times New Roman"/>
          <w:i/>
          <w:color w:val="000000" w:themeColor="text1"/>
          <w:sz w:val="24"/>
          <w:szCs w:val="24"/>
        </w:rPr>
        <w:t>Understand</w:t>
      </w:r>
      <w:r w:rsidR="006E7AC0" w:rsidRPr="006E7AC0">
        <w:rPr>
          <w:rFonts w:ascii="Times New Roman" w:eastAsiaTheme="minorEastAsia" w:hAnsi="Times New Roman" w:cs="Times New Roman"/>
          <w:i/>
          <w:color w:val="000000" w:themeColor="text1"/>
          <w:sz w:val="24"/>
          <w:szCs w:val="24"/>
        </w:rPr>
        <w:t>ing motor development: Infants,</w:t>
      </w:r>
    </w:p>
    <w:p w14:paraId="0E3F04B5" w14:textId="06FA071C" w:rsidR="0096166B" w:rsidRPr="008D6651" w:rsidRDefault="0096166B" w:rsidP="008D6651">
      <w:pPr>
        <w:spacing w:line="360" w:lineRule="auto"/>
        <w:ind w:left="284" w:right="-52" w:hanging="284"/>
        <w:rPr>
          <w:rFonts w:ascii="Times New Roman" w:eastAsiaTheme="minorEastAsia" w:hAnsi="Times New Roman" w:cs="Times New Roman"/>
          <w:color w:val="000000" w:themeColor="text1"/>
          <w:sz w:val="24"/>
          <w:szCs w:val="24"/>
        </w:rPr>
      </w:pPr>
      <w:proofErr w:type="gramStart"/>
      <w:r w:rsidRPr="006E7AC0">
        <w:rPr>
          <w:rFonts w:ascii="Times New Roman" w:eastAsiaTheme="minorEastAsia" w:hAnsi="Times New Roman" w:cs="Times New Roman"/>
          <w:i/>
          <w:color w:val="000000" w:themeColor="text1"/>
          <w:sz w:val="24"/>
          <w:szCs w:val="24"/>
        </w:rPr>
        <w:t>children</w:t>
      </w:r>
      <w:proofErr w:type="gramEnd"/>
      <w:r w:rsidRPr="006E7AC0">
        <w:rPr>
          <w:rFonts w:ascii="Times New Roman" w:eastAsiaTheme="minorEastAsia" w:hAnsi="Times New Roman" w:cs="Times New Roman"/>
          <w:i/>
          <w:color w:val="000000" w:themeColor="text1"/>
          <w:sz w:val="24"/>
          <w:szCs w:val="24"/>
        </w:rPr>
        <w:t xml:space="preserve">, adolescents, adults. 7th </w:t>
      </w:r>
      <w:proofErr w:type="gramStart"/>
      <w:r w:rsidRPr="006E7AC0">
        <w:rPr>
          <w:rFonts w:ascii="Times New Roman" w:eastAsiaTheme="minorEastAsia" w:hAnsi="Times New Roman" w:cs="Times New Roman"/>
          <w:i/>
          <w:color w:val="000000" w:themeColor="text1"/>
          <w:sz w:val="24"/>
          <w:szCs w:val="24"/>
        </w:rPr>
        <w:t>ed</w:t>
      </w:r>
      <w:proofErr w:type="gramEnd"/>
      <w:r w:rsidRPr="006E7AC0">
        <w:rPr>
          <w:rFonts w:ascii="Times New Roman" w:eastAsiaTheme="minorEastAsia" w:hAnsi="Times New Roman" w:cs="Times New Roman"/>
          <w:i/>
          <w:color w:val="000000" w:themeColor="text1"/>
          <w:sz w:val="24"/>
          <w:szCs w:val="24"/>
        </w:rPr>
        <w:t xml:space="preserve">. </w:t>
      </w:r>
      <w:r w:rsidRPr="008D6651">
        <w:rPr>
          <w:rFonts w:ascii="Times New Roman" w:eastAsiaTheme="minorEastAsia" w:hAnsi="Times New Roman" w:cs="Times New Roman"/>
          <w:color w:val="000000" w:themeColor="text1"/>
          <w:sz w:val="24"/>
          <w:szCs w:val="24"/>
        </w:rPr>
        <w:t xml:space="preserve">New York: McGraw Hill Higher Education. </w:t>
      </w:r>
    </w:p>
    <w:p w14:paraId="48A020DB" w14:textId="35BCEEDF" w:rsidR="0096166B" w:rsidRPr="008D6651" w:rsidRDefault="00EA6A32" w:rsidP="008D6651">
      <w:pPr>
        <w:spacing w:line="360" w:lineRule="auto"/>
        <w:ind w:right="150"/>
        <w:textAlignment w:val="baseline"/>
        <w:rPr>
          <w:rFonts w:ascii="Times New Roman" w:hAnsi="Times New Roman" w:cs="Times New Roman"/>
          <w:color w:val="000000"/>
          <w:sz w:val="24"/>
          <w:szCs w:val="24"/>
        </w:rPr>
      </w:pPr>
      <w:r w:rsidRPr="008D6651">
        <w:rPr>
          <w:rFonts w:ascii="Times New Roman" w:hAnsi="Times New Roman" w:cs="Times New Roman"/>
          <w:color w:val="000000"/>
          <w:sz w:val="24"/>
          <w:szCs w:val="24"/>
        </w:rPr>
        <w:t xml:space="preserve">Goddard Blythe, S., (2005) </w:t>
      </w:r>
      <w:r w:rsidRPr="008D6651">
        <w:rPr>
          <w:rFonts w:ascii="Times New Roman" w:hAnsi="Times New Roman" w:cs="Times New Roman"/>
          <w:i/>
          <w:iCs/>
          <w:color w:val="000000"/>
          <w:sz w:val="24"/>
          <w:szCs w:val="24"/>
        </w:rPr>
        <w:t>The Well Balanced</w:t>
      </w:r>
      <w:r w:rsidRPr="008D6651">
        <w:rPr>
          <w:rFonts w:ascii="Times New Roman" w:hAnsi="Times New Roman" w:cs="Times New Roman"/>
          <w:color w:val="000000"/>
          <w:sz w:val="24"/>
          <w:szCs w:val="24"/>
        </w:rPr>
        <w:t xml:space="preserve"> </w:t>
      </w:r>
      <w:r w:rsidRPr="008D6651">
        <w:rPr>
          <w:rFonts w:ascii="Times New Roman" w:hAnsi="Times New Roman" w:cs="Times New Roman"/>
          <w:i/>
          <w:iCs/>
          <w:color w:val="000000"/>
          <w:sz w:val="24"/>
          <w:szCs w:val="24"/>
        </w:rPr>
        <w:t xml:space="preserve">Child </w:t>
      </w:r>
      <w:r w:rsidRPr="008D6651">
        <w:rPr>
          <w:rFonts w:ascii="Times New Roman" w:hAnsi="Times New Roman" w:cs="Times New Roman"/>
          <w:color w:val="000000"/>
          <w:sz w:val="24"/>
          <w:szCs w:val="24"/>
        </w:rPr>
        <w:t>(2</w:t>
      </w:r>
      <w:r w:rsidRPr="008D6651">
        <w:rPr>
          <w:rFonts w:ascii="Times New Roman" w:hAnsi="Times New Roman" w:cs="Times New Roman"/>
          <w:color w:val="000000"/>
          <w:sz w:val="24"/>
          <w:szCs w:val="24"/>
          <w:vertAlign w:val="superscript"/>
        </w:rPr>
        <w:t>nd</w:t>
      </w:r>
      <w:r w:rsidRPr="008D6651">
        <w:rPr>
          <w:rFonts w:ascii="Times New Roman" w:hAnsi="Times New Roman" w:cs="Times New Roman"/>
          <w:color w:val="000000"/>
          <w:sz w:val="24"/>
          <w:szCs w:val="24"/>
        </w:rPr>
        <w:t xml:space="preserve"> </w:t>
      </w:r>
      <w:proofErr w:type="spellStart"/>
      <w:proofErr w:type="gramStart"/>
      <w:r w:rsidRPr="008D6651">
        <w:rPr>
          <w:rFonts w:ascii="Times New Roman" w:hAnsi="Times New Roman" w:cs="Times New Roman"/>
          <w:color w:val="000000"/>
          <w:sz w:val="24"/>
          <w:szCs w:val="24"/>
        </w:rPr>
        <w:t>ed</w:t>
      </w:r>
      <w:proofErr w:type="spellEnd"/>
      <w:proofErr w:type="gramEnd"/>
      <w:r w:rsidRPr="008D6651">
        <w:rPr>
          <w:rFonts w:ascii="Times New Roman" w:hAnsi="Times New Roman" w:cs="Times New Roman"/>
          <w:color w:val="000000"/>
          <w:sz w:val="24"/>
          <w:szCs w:val="24"/>
        </w:rPr>
        <w:t>) Gloucester, Hawthorn Press.</w:t>
      </w:r>
    </w:p>
    <w:p w14:paraId="7520C60D" w14:textId="3F95C163" w:rsidR="00B11C65" w:rsidRPr="008D6651" w:rsidRDefault="00B11C65" w:rsidP="006E7AC0">
      <w:pPr>
        <w:spacing w:line="360" w:lineRule="auto"/>
        <w:rPr>
          <w:rFonts w:ascii="Times New Roman" w:hAnsi="Times New Roman" w:cs="Times New Roman"/>
          <w:color w:val="000000" w:themeColor="text1"/>
          <w:sz w:val="24"/>
          <w:szCs w:val="24"/>
          <w:shd w:val="clear" w:color="auto" w:fill="FFFFFF"/>
        </w:rPr>
      </w:pPr>
      <w:r w:rsidRPr="008D6651">
        <w:rPr>
          <w:rFonts w:ascii="Times New Roman" w:hAnsi="Times New Roman" w:cs="Times New Roman"/>
          <w:color w:val="000000" w:themeColor="text1"/>
          <w:sz w:val="24"/>
          <w:szCs w:val="24"/>
          <w:shd w:val="clear" w:color="auto" w:fill="FFFFFF"/>
        </w:rPr>
        <w:t>Haywood, K. M., &amp; Getchell, N. (2019). </w:t>
      </w:r>
      <w:r w:rsidRPr="008D6651">
        <w:rPr>
          <w:rFonts w:ascii="Times New Roman" w:hAnsi="Times New Roman" w:cs="Times New Roman"/>
          <w:i/>
          <w:iCs/>
          <w:color w:val="000000" w:themeColor="text1"/>
          <w:sz w:val="24"/>
          <w:szCs w:val="24"/>
        </w:rPr>
        <w:t>Life span motor development</w:t>
      </w:r>
      <w:r w:rsidRPr="008D6651">
        <w:rPr>
          <w:rFonts w:ascii="Times New Roman" w:hAnsi="Times New Roman" w:cs="Times New Roman"/>
          <w:color w:val="000000" w:themeColor="text1"/>
          <w:sz w:val="24"/>
          <w:szCs w:val="24"/>
          <w:shd w:val="clear" w:color="auto" w:fill="FFFFFF"/>
        </w:rPr>
        <w:t>. Human kinetics.</w:t>
      </w:r>
    </w:p>
    <w:p w14:paraId="4D3F031B" w14:textId="77777777" w:rsidR="006E7AC0" w:rsidRDefault="00B11C65" w:rsidP="008D6651">
      <w:pPr>
        <w:spacing w:line="360" w:lineRule="auto"/>
        <w:ind w:left="284" w:right="-52" w:hanging="284"/>
        <w:rPr>
          <w:rFonts w:ascii="Times New Roman" w:hAnsi="Times New Roman" w:cs="Times New Roman"/>
          <w:color w:val="000000" w:themeColor="text1"/>
          <w:sz w:val="24"/>
          <w:szCs w:val="24"/>
          <w:shd w:val="clear" w:color="auto" w:fill="FFFFFF"/>
        </w:rPr>
      </w:pPr>
      <w:proofErr w:type="spellStart"/>
      <w:r w:rsidRPr="008D6651">
        <w:rPr>
          <w:rFonts w:ascii="Times New Roman" w:hAnsi="Times New Roman" w:cs="Times New Roman"/>
          <w:color w:val="000000" w:themeColor="text1"/>
          <w:sz w:val="24"/>
          <w:szCs w:val="24"/>
          <w:shd w:val="clear" w:color="auto" w:fill="FFFFFF"/>
        </w:rPr>
        <w:t>Stodden</w:t>
      </w:r>
      <w:proofErr w:type="spellEnd"/>
      <w:r w:rsidRPr="008D6651">
        <w:rPr>
          <w:rFonts w:ascii="Times New Roman" w:hAnsi="Times New Roman" w:cs="Times New Roman"/>
          <w:color w:val="000000" w:themeColor="text1"/>
          <w:sz w:val="24"/>
          <w:szCs w:val="24"/>
          <w:shd w:val="clear" w:color="auto" w:fill="FFFFFF"/>
        </w:rPr>
        <w:t xml:space="preserve">, D. F., </w:t>
      </w:r>
      <w:proofErr w:type="spellStart"/>
      <w:r w:rsidRPr="008D6651">
        <w:rPr>
          <w:rFonts w:ascii="Times New Roman" w:hAnsi="Times New Roman" w:cs="Times New Roman"/>
          <w:color w:val="000000" w:themeColor="text1"/>
          <w:sz w:val="24"/>
          <w:szCs w:val="24"/>
          <w:shd w:val="clear" w:color="auto" w:fill="FFFFFF"/>
        </w:rPr>
        <w:t>Goodway</w:t>
      </w:r>
      <w:proofErr w:type="spellEnd"/>
      <w:r w:rsidRPr="008D6651">
        <w:rPr>
          <w:rFonts w:ascii="Times New Roman" w:hAnsi="Times New Roman" w:cs="Times New Roman"/>
          <w:color w:val="000000" w:themeColor="text1"/>
          <w:sz w:val="24"/>
          <w:szCs w:val="24"/>
          <w:shd w:val="clear" w:color="auto" w:fill="FFFFFF"/>
        </w:rPr>
        <w:t xml:space="preserve">, J. D., </w:t>
      </w:r>
      <w:proofErr w:type="spellStart"/>
      <w:r w:rsidRPr="008D6651">
        <w:rPr>
          <w:rFonts w:ascii="Times New Roman" w:hAnsi="Times New Roman" w:cs="Times New Roman"/>
          <w:color w:val="000000" w:themeColor="text1"/>
          <w:sz w:val="24"/>
          <w:szCs w:val="24"/>
          <w:shd w:val="clear" w:color="auto" w:fill="FFFFFF"/>
        </w:rPr>
        <w:t>Langendorfer</w:t>
      </w:r>
      <w:proofErr w:type="spellEnd"/>
      <w:r w:rsidRPr="008D6651">
        <w:rPr>
          <w:rFonts w:ascii="Times New Roman" w:hAnsi="Times New Roman" w:cs="Times New Roman"/>
          <w:color w:val="000000" w:themeColor="text1"/>
          <w:sz w:val="24"/>
          <w:szCs w:val="24"/>
          <w:shd w:val="clear" w:color="auto" w:fill="FFFFFF"/>
        </w:rPr>
        <w:t xml:space="preserve">, S. J., </w:t>
      </w:r>
      <w:proofErr w:type="spellStart"/>
      <w:r w:rsidRPr="008D6651">
        <w:rPr>
          <w:rFonts w:ascii="Times New Roman" w:hAnsi="Times New Roman" w:cs="Times New Roman"/>
          <w:color w:val="000000" w:themeColor="text1"/>
          <w:sz w:val="24"/>
          <w:szCs w:val="24"/>
          <w:shd w:val="clear" w:color="auto" w:fill="FFFFFF"/>
        </w:rPr>
        <w:t>Roberton</w:t>
      </w:r>
      <w:proofErr w:type="spellEnd"/>
      <w:r w:rsidRPr="008D6651">
        <w:rPr>
          <w:rFonts w:ascii="Times New Roman" w:hAnsi="Times New Roman" w:cs="Times New Roman"/>
          <w:color w:val="000000" w:themeColor="text1"/>
          <w:sz w:val="24"/>
          <w:szCs w:val="24"/>
          <w:shd w:val="clear" w:color="auto" w:fill="FFFFFF"/>
        </w:rPr>
        <w:t xml:space="preserve">, </w:t>
      </w:r>
      <w:r w:rsidR="006E7AC0">
        <w:rPr>
          <w:rFonts w:ascii="Times New Roman" w:hAnsi="Times New Roman" w:cs="Times New Roman"/>
          <w:color w:val="000000" w:themeColor="text1"/>
          <w:sz w:val="24"/>
          <w:szCs w:val="24"/>
          <w:shd w:val="clear" w:color="auto" w:fill="FFFFFF"/>
        </w:rPr>
        <w:t xml:space="preserve">M. A., </w:t>
      </w:r>
      <w:proofErr w:type="spellStart"/>
      <w:r w:rsidR="006E7AC0">
        <w:rPr>
          <w:rFonts w:ascii="Times New Roman" w:hAnsi="Times New Roman" w:cs="Times New Roman"/>
          <w:color w:val="000000" w:themeColor="text1"/>
          <w:sz w:val="24"/>
          <w:szCs w:val="24"/>
          <w:shd w:val="clear" w:color="auto" w:fill="FFFFFF"/>
        </w:rPr>
        <w:t>Rudisill</w:t>
      </w:r>
      <w:proofErr w:type="spellEnd"/>
      <w:r w:rsidR="006E7AC0">
        <w:rPr>
          <w:rFonts w:ascii="Times New Roman" w:hAnsi="Times New Roman" w:cs="Times New Roman"/>
          <w:color w:val="000000" w:themeColor="text1"/>
          <w:sz w:val="24"/>
          <w:szCs w:val="24"/>
          <w:shd w:val="clear" w:color="auto" w:fill="FFFFFF"/>
        </w:rPr>
        <w:t>, M. E., Garcia,</w:t>
      </w:r>
    </w:p>
    <w:p w14:paraId="2A82CDF1" w14:textId="77777777" w:rsidR="006E7AC0" w:rsidRPr="006E7AC0" w:rsidRDefault="00B11C65" w:rsidP="008D6651">
      <w:pPr>
        <w:spacing w:line="360" w:lineRule="auto"/>
        <w:ind w:left="284" w:right="-52" w:hanging="284"/>
        <w:rPr>
          <w:rFonts w:ascii="Times New Roman" w:hAnsi="Times New Roman" w:cs="Times New Roman"/>
          <w:i/>
          <w:color w:val="000000" w:themeColor="text1"/>
          <w:sz w:val="24"/>
          <w:szCs w:val="24"/>
          <w:shd w:val="clear" w:color="auto" w:fill="FFFFFF"/>
        </w:rPr>
      </w:pPr>
      <w:r w:rsidRPr="008D6651">
        <w:rPr>
          <w:rFonts w:ascii="Times New Roman" w:hAnsi="Times New Roman" w:cs="Times New Roman"/>
          <w:color w:val="000000" w:themeColor="text1"/>
          <w:sz w:val="24"/>
          <w:szCs w:val="24"/>
          <w:shd w:val="clear" w:color="auto" w:fill="FFFFFF"/>
        </w:rPr>
        <w:t xml:space="preserve">C., &amp; Garcia, L. E. (2008). </w:t>
      </w:r>
      <w:r w:rsidRPr="006E7AC0">
        <w:rPr>
          <w:rFonts w:ascii="Times New Roman" w:hAnsi="Times New Roman" w:cs="Times New Roman"/>
          <w:i/>
          <w:color w:val="000000" w:themeColor="text1"/>
          <w:sz w:val="24"/>
          <w:szCs w:val="24"/>
          <w:shd w:val="clear" w:color="auto" w:fill="FFFFFF"/>
        </w:rPr>
        <w:t>A developmental perspec</w:t>
      </w:r>
      <w:r w:rsidR="006E7AC0" w:rsidRPr="006E7AC0">
        <w:rPr>
          <w:rFonts w:ascii="Times New Roman" w:hAnsi="Times New Roman" w:cs="Times New Roman"/>
          <w:i/>
          <w:color w:val="000000" w:themeColor="text1"/>
          <w:sz w:val="24"/>
          <w:szCs w:val="24"/>
          <w:shd w:val="clear" w:color="auto" w:fill="FFFFFF"/>
        </w:rPr>
        <w:t>tive on the role of motor skill</w:t>
      </w:r>
    </w:p>
    <w:p w14:paraId="256579F9" w14:textId="6761B5A8" w:rsidR="00B11C65" w:rsidRPr="008D6651" w:rsidRDefault="00B11C65" w:rsidP="008D6651">
      <w:pPr>
        <w:spacing w:line="360" w:lineRule="auto"/>
        <w:ind w:left="284" w:right="-52" w:hanging="284"/>
        <w:rPr>
          <w:rFonts w:ascii="Times New Roman" w:hAnsi="Times New Roman" w:cs="Times New Roman"/>
          <w:color w:val="000000" w:themeColor="text1"/>
          <w:sz w:val="24"/>
          <w:szCs w:val="24"/>
        </w:rPr>
      </w:pPr>
      <w:proofErr w:type="gramStart"/>
      <w:r w:rsidRPr="006E7AC0">
        <w:rPr>
          <w:rFonts w:ascii="Times New Roman" w:hAnsi="Times New Roman" w:cs="Times New Roman"/>
          <w:i/>
          <w:color w:val="000000" w:themeColor="text1"/>
          <w:sz w:val="24"/>
          <w:szCs w:val="24"/>
          <w:shd w:val="clear" w:color="auto" w:fill="FFFFFF"/>
        </w:rPr>
        <w:t>competence</w:t>
      </w:r>
      <w:proofErr w:type="gramEnd"/>
      <w:r w:rsidRPr="006E7AC0">
        <w:rPr>
          <w:rFonts w:ascii="Times New Roman" w:hAnsi="Times New Roman" w:cs="Times New Roman"/>
          <w:i/>
          <w:color w:val="000000" w:themeColor="text1"/>
          <w:sz w:val="24"/>
          <w:szCs w:val="24"/>
          <w:shd w:val="clear" w:color="auto" w:fill="FFFFFF"/>
        </w:rPr>
        <w:t xml:space="preserve"> in physical activity</w:t>
      </w:r>
      <w:r w:rsidRPr="008D6651">
        <w:rPr>
          <w:rFonts w:ascii="Times New Roman" w:hAnsi="Times New Roman" w:cs="Times New Roman"/>
          <w:color w:val="000000" w:themeColor="text1"/>
          <w:sz w:val="24"/>
          <w:szCs w:val="24"/>
          <w:shd w:val="clear" w:color="auto" w:fill="FFFFFF"/>
        </w:rPr>
        <w:t>: An emergent relationship. </w:t>
      </w:r>
      <w:r w:rsidRPr="008D6651">
        <w:rPr>
          <w:rFonts w:ascii="Times New Roman" w:hAnsi="Times New Roman" w:cs="Times New Roman"/>
          <w:i/>
          <w:iCs/>
          <w:color w:val="000000" w:themeColor="text1"/>
          <w:sz w:val="24"/>
          <w:szCs w:val="24"/>
        </w:rPr>
        <w:t>Quest</w:t>
      </w:r>
      <w:r w:rsidRPr="008D6651">
        <w:rPr>
          <w:rFonts w:ascii="Times New Roman" w:hAnsi="Times New Roman" w:cs="Times New Roman"/>
          <w:color w:val="000000" w:themeColor="text1"/>
          <w:sz w:val="24"/>
          <w:szCs w:val="24"/>
          <w:shd w:val="clear" w:color="auto" w:fill="FFFFFF"/>
        </w:rPr>
        <w:t>, </w:t>
      </w:r>
      <w:r w:rsidRPr="008D6651">
        <w:rPr>
          <w:rFonts w:ascii="Times New Roman" w:hAnsi="Times New Roman" w:cs="Times New Roman"/>
          <w:i/>
          <w:iCs/>
          <w:color w:val="000000" w:themeColor="text1"/>
          <w:sz w:val="24"/>
          <w:szCs w:val="24"/>
        </w:rPr>
        <w:t>60</w:t>
      </w:r>
      <w:r w:rsidRPr="008D6651">
        <w:rPr>
          <w:rFonts w:ascii="Times New Roman" w:hAnsi="Times New Roman" w:cs="Times New Roman"/>
          <w:color w:val="000000" w:themeColor="text1"/>
          <w:sz w:val="24"/>
          <w:szCs w:val="24"/>
          <w:shd w:val="clear" w:color="auto" w:fill="FFFFFF"/>
        </w:rPr>
        <w:t>(2), 290-306.</w:t>
      </w:r>
    </w:p>
    <w:p w14:paraId="14F0E156" w14:textId="77777777" w:rsidR="00B11C65" w:rsidRPr="008D6651" w:rsidRDefault="00B11C65" w:rsidP="008D6651">
      <w:pPr>
        <w:spacing w:line="360" w:lineRule="auto"/>
        <w:ind w:left="284" w:right="-52" w:hanging="284"/>
        <w:rPr>
          <w:rFonts w:ascii="Times New Roman" w:hAnsi="Times New Roman" w:cs="Times New Roman"/>
          <w:color w:val="000000" w:themeColor="text1"/>
          <w:sz w:val="24"/>
          <w:szCs w:val="24"/>
        </w:rPr>
      </w:pPr>
    </w:p>
    <w:p w14:paraId="031033F0" w14:textId="1FA54034" w:rsidR="00B11C65" w:rsidRPr="008D6651" w:rsidRDefault="00B11C65" w:rsidP="008D6651">
      <w:pPr>
        <w:spacing w:line="360" w:lineRule="auto"/>
        <w:rPr>
          <w:rFonts w:ascii="Times New Roman" w:eastAsia="Calibri" w:hAnsi="Times New Roman" w:cs="Times New Roman"/>
          <w:b/>
          <w:iCs/>
          <w:sz w:val="24"/>
          <w:szCs w:val="24"/>
          <w:u w:val="single"/>
        </w:rPr>
      </w:pPr>
    </w:p>
    <w:p w14:paraId="219CBF58" w14:textId="15656325" w:rsidR="00B11C65" w:rsidRPr="008D6651" w:rsidRDefault="00B11C65" w:rsidP="008D6651">
      <w:pPr>
        <w:spacing w:line="360" w:lineRule="auto"/>
        <w:rPr>
          <w:rFonts w:ascii="Times New Roman" w:eastAsia="Calibri" w:hAnsi="Times New Roman" w:cs="Times New Roman"/>
          <w:b/>
          <w:iCs/>
          <w:sz w:val="24"/>
          <w:szCs w:val="24"/>
          <w:u w:val="single"/>
        </w:rPr>
      </w:pPr>
    </w:p>
    <w:p w14:paraId="6D99438D" w14:textId="2BC17282" w:rsidR="00B11C65" w:rsidRPr="008D6651" w:rsidRDefault="00B11C65" w:rsidP="008D6651">
      <w:pPr>
        <w:spacing w:line="360" w:lineRule="auto"/>
        <w:rPr>
          <w:rFonts w:ascii="Times New Roman" w:eastAsia="Calibri" w:hAnsi="Times New Roman" w:cs="Times New Roman"/>
          <w:b/>
          <w:iCs/>
          <w:sz w:val="24"/>
          <w:szCs w:val="24"/>
          <w:u w:val="single"/>
        </w:rPr>
      </w:pPr>
    </w:p>
    <w:p w14:paraId="242AEBA7" w14:textId="1D9F2EBA" w:rsidR="0040347A" w:rsidRPr="008D6651" w:rsidRDefault="0040347A" w:rsidP="008D6651">
      <w:pPr>
        <w:spacing w:line="360" w:lineRule="auto"/>
        <w:rPr>
          <w:rFonts w:ascii="Times New Roman" w:hAnsi="Times New Roman" w:cs="Times New Roman"/>
          <w:sz w:val="24"/>
          <w:szCs w:val="24"/>
        </w:rPr>
      </w:pPr>
    </w:p>
    <w:sectPr w:rsidR="0040347A" w:rsidRPr="008D6651" w:rsidSect="007701A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D26819" w14:textId="77777777" w:rsidR="004A4A53" w:rsidRDefault="004A4A53" w:rsidP="00D524EE">
      <w:pPr>
        <w:spacing w:after="0" w:line="240" w:lineRule="auto"/>
      </w:pPr>
      <w:r>
        <w:separator/>
      </w:r>
    </w:p>
  </w:endnote>
  <w:endnote w:type="continuationSeparator" w:id="0">
    <w:p w14:paraId="710D4983" w14:textId="77777777" w:rsidR="004A4A53" w:rsidRDefault="004A4A53" w:rsidP="00D52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6052586"/>
      <w:docPartObj>
        <w:docPartGallery w:val="Page Numbers (Bottom of Page)"/>
        <w:docPartUnique/>
      </w:docPartObj>
    </w:sdtPr>
    <w:sdtEndPr>
      <w:rPr>
        <w:noProof/>
      </w:rPr>
    </w:sdtEndPr>
    <w:sdtContent>
      <w:p w14:paraId="545A4774" w14:textId="697ADDFB" w:rsidR="00D524EE" w:rsidRDefault="00D524EE">
        <w:pPr>
          <w:pStyle w:val="Footer"/>
          <w:jc w:val="center"/>
        </w:pPr>
        <w:r>
          <w:fldChar w:fldCharType="begin"/>
        </w:r>
        <w:r>
          <w:instrText xml:space="preserve"> PAGE   \* MERGEFORMAT </w:instrText>
        </w:r>
        <w:r>
          <w:fldChar w:fldCharType="separate"/>
        </w:r>
        <w:r w:rsidR="0083042F">
          <w:rPr>
            <w:noProof/>
          </w:rPr>
          <w:t>8</w:t>
        </w:r>
        <w:r>
          <w:rPr>
            <w:noProof/>
          </w:rPr>
          <w:fldChar w:fldCharType="end"/>
        </w:r>
      </w:p>
    </w:sdtContent>
  </w:sdt>
  <w:p w14:paraId="58B8EE63" w14:textId="77777777" w:rsidR="00D524EE" w:rsidRDefault="00D52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503B53" w14:textId="77777777" w:rsidR="004A4A53" w:rsidRDefault="004A4A53" w:rsidP="00D524EE">
      <w:pPr>
        <w:spacing w:after="0" w:line="240" w:lineRule="auto"/>
      </w:pPr>
      <w:r>
        <w:separator/>
      </w:r>
    </w:p>
  </w:footnote>
  <w:footnote w:type="continuationSeparator" w:id="0">
    <w:p w14:paraId="1C16B8DB" w14:textId="77777777" w:rsidR="004A4A53" w:rsidRDefault="004A4A53" w:rsidP="00D52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F7BBE1" w14:textId="7D807FE9" w:rsidR="001B63C2" w:rsidRDefault="001B63C2">
    <w:pPr>
      <w:pStyle w:val="Header"/>
    </w:pPr>
    <w:r>
      <w:t>Sandra Miller</w:t>
    </w:r>
    <w:r>
      <w:ptab w:relativeTo="margin" w:alignment="center" w:leader="none"/>
    </w:r>
    <w:r>
      <w:ptab w:relativeTo="margin" w:alignment="right" w:leader="none"/>
    </w:r>
    <w:r>
      <w:t>Module BMSA4001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A0361F"/>
    <w:multiLevelType w:val="hybridMultilevel"/>
    <w:tmpl w:val="07AEE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193D54"/>
    <w:multiLevelType w:val="hybridMultilevel"/>
    <w:tmpl w:val="E0FA8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5566"/>
    <w:rsid w:val="00017D12"/>
    <w:rsid w:val="000769B7"/>
    <w:rsid w:val="00082D83"/>
    <w:rsid w:val="00085483"/>
    <w:rsid w:val="000B2EF8"/>
    <w:rsid w:val="000D3880"/>
    <w:rsid w:val="000F1B2B"/>
    <w:rsid w:val="00115DF5"/>
    <w:rsid w:val="00134F81"/>
    <w:rsid w:val="0017118E"/>
    <w:rsid w:val="00171C96"/>
    <w:rsid w:val="00187499"/>
    <w:rsid w:val="001B63C2"/>
    <w:rsid w:val="001B7664"/>
    <w:rsid w:val="001E0457"/>
    <w:rsid w:val="001E1061"/>
    <w:rsid w:val="001E3CA0"/>
    <w:rsid w:val="001E6066"/>
    <w:rsid w:val="001F3533"/>
    <w:rsid w:val="001F695B"/>
    <w:rsid w:val="00221DAB"/>
    <w:rsid w:val="00223327"/>
    <w:rsid w:val="0022381E"/>
    <w:rsid w:val="00247597"/>
    <w:rsid w:val="002865EA"/>
    <w:rsid w:val="00292301"/>
    <w:rsid w:val="002942E3"/>
    <w:rsid w:val="002A19D2"/>
    <w:rsid w:val="002A68EA"/>
    <w:rsid w:val="002C495B"/>
    <w:rsid w:val="002E1221"/>
    <w:rsid w:val="002E3A24"/>
    <w:rsid w:val="0031132F"/>
    <w:rsid w:val="003115EE"/>
    <w:rsid w:val="00316EFB"/>
    <w:rsid w:val="003378C9"/>
    <w:rsid w:val="003379AE"/>
    <w:rsid w:val="00357D61"/>
    <w:rsid w:val="003A335A"/>
    <w:rsid w:val="003D77F4"/>
    <w:rsid w:val="003F21A1"/>
    <w:rsid w:val="0040347A"/>
    <w:rsid w:val="0042537E"/>
    <w:rsid w:val="00457917"/>
    <w:rsid w:val="004A4A53"/>
    <w:rsid w:val="004B56BA"/>
    <w:rsid w:val="004E66A4"/>
    <w:rsid w:val="004F0381"/>
    <w:rsid w:val="004F2DE1"/>
    <w:rsid w:val="00505238"/>
    <w:rsid w:val="005559FD"/>
    <w:rsid w:val="00575AD5"/>
    <w:rsid w:val="00594383"/>
    <w:rsid w:val="005A1187"/>
    <w:rsid w:val="005A2F60"/>
    <w:rsid w:val="005A3BBE"/>
    <w:rsid w:val="005B23FF"/>
    <w:rsid w:val="005D2458"/>
    <w:rsid w:val="005D5566"/>
    <w:rsid w:val="005D6FD4"/>
    <w:rsid w:val="005E3718"/>
    <w:rsid w:val="0063113B"/>
    <w:rsid w:val="0063197F"/>
    <w:rsid w:val="006851E3"/>
    <w:rsid w:val="006C4DC0"/>
    <w:rsid w:val="006E7AC0"/>
    <w:rsid w:val="006F645B"/>
    <w:rsid w:val="007012D9"/>
    <w:rsid w:val="007133A8"/>
    <w:rsid w:val="00724FB8"/>
    <w:rsid w:val="007314F6"/>
    <w:rsid w:val="00732164"/>
    <w:rsid w:val="00761AC9"/>
    <w:rsid w:val="007701A2"/>
    <w:rsid w:val="00777234"/>
    <w:rsid w:val="007B5CE8"/>
    <w:rsid w:val="007E7C47"/>
    <w:rsid w:val="008207B1"/>
    <w:rsid w:val="00823098"/>
    <w:rsid w:val="00824E4B"/>
    <w:rsid w:val="0083042F"/>
    <w:rsid w:val="00841E85"/>
    <w:rsid w:val="00864F79"/>
    <w:rsid w:val="0088580B"/>
    <w:rsid w:val="008934CB"/>
    <w:rsid w:val="008C7F60"/>
    <w:rsid w:val="008D44DC"/>
    <w:rsid w:val="008D6651"/>
    <w:rsid w:val="00907564"/>
    <w:rsid w:val="009157A3"/>
    <w:rsid w:val="009278AF"/>
    <w:rsid w:val="00937231"/>
    <w:rsid w:val="00950447"/>
    <w:rsid w:val="00951F97"/>
    <w:rsid w:val="00953E08"/>
    <w:rsid w:val="0096166B"/>
    <w:rsid w:val="00965C0C"/>
    <w:rsid w:val="00972F70"/>
    <w:rsid w:val="00996AD3"/>
    <w:rsid w:val="00A1152D"/>
    <w:rsid w:val="00A148A8"/>
    <w:rsid w:val="00A40168"/>
    <w:rsid w:val="00A66242"/>
    <w:rsid w:val="00A917A3"/>
    <w:rsid w:val="00AC3ECF"/>
    <w:rsid w:val="00AD06FC"/>
    <w:rsid w:val="00AD7155"/>
    <w:rsid w:val="00AE06EC"/>
    <w:rsid w:val="00B11C65"/>
    <w:rsid w:val="00B1250B"/>
    <w:rsid w:val="00B6419A"/>
    <w:rsid w:val="00B70280"/>
    <w:rsid w:val="00B753FD"/>
    <w:rsid w:val="00B77AE8"/>
    <w:rsid w:val="00B81585"/>
    <w:rsid w:val="00B84D61"/>
    <w:rsid w:val="00BF18BE"/>
    <w:rsid w:val="00BF3559"/>
    <w:rsid w:val="00BF5FE1"/>
    <w:rsid w:val="00C06F3E"/>
    <w:rsid w:val="00C30C1A"/>
    <w:rsid w:val="00C56015"/>
    <w:rsid w:val="00C70F32"/>
    <w:rsid w:val="00CE78D4"/>
    <w:rsid w:val="00CF30FE"/>
    <w:rsid w:val="00D22C95"/>
    <w:rsid w:val="00D35FCD"/>
    <w:rsid w:val="00D37D49"/>
    <w:rsid w:val="00D40F17"/>
    <w:rsid w:val="00D524EE"/>
    <w:rsid w:val="00D52917"/>
    <w:rsid w:val="00D53C84"/>
    <w:rsid w:val="00D94099"/>
    <w:rsid w:val="00DB0170"/>
    <w:rsid w:val="00DC1C83"/>
    <w:rsid w:val="00DC204E"/>
    <w:rsid w:val="00DD3970"/>
    <w:rsid w:val="00E0270D"/>
    <w:rsid w:val="00E0547A"/>
    <w:rsid w:val="00E221DF"/>
    <w:rsid w:val="00E57237"/>
    <w:rsid w:val="00E65400"/>
    <w:rsid w:val="00E82277"/>
    <w:rsid w:val="00EA6A32"/>
    <w:rsid w:val="00EA6A6A"/>
    <w:rsid w:val="00EC5972"/>
    <w:rsid w:val="00ED315A"/>
    <w:rsid w:val="00ED7A48"/>
    <w:rsid w:val="00F05C7B"/>
    <w:rsid w:val="00F4366C"/>
    <w:rsid w:val="00F47806"/>
    <w:rsid w:val="00F557BC"/>
    <w:rsid w:val="00F76662"/>
    <w:rsid w:val="00FD10A0"/>
    <w:rsid w:val="00FE4AD8"/>
    <w:rsid w:val="00FF5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A2E0A"/>
  <w15:chartTrackingRefBased/>
  <w15:docId w15:val="{72976013-A74C-4C9C-B6DF-AB624254D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0270D"/>
    <w:rPr>
      <w:sz w:val="16"/>
      <w:szCs w:val="16"/>
    </w:rPr>
  </w:style>
  <w:style w:type="paragraph" w:styleId="CommentText">
    <w:name w:val="annotation text"/>
    <w:basedOn w:val="Normal"/>
    <w:link w:val="CommentTextChar"/>
    <w:uiPriority w:val="99"/>
    <w:semiHidden/>
    <w:unhideWhenUsed/>
    <w:rsid w:val="00E0270D"/>
    <w:pPr>
      <w:spacing w:line="240" w:lineRule="auto"/>
    </w:pPr>
    <w:rPr>
      <w:sz w:val="20"/>
      <w:szCs w:val="20"/>
    </w:rPr>
  </w:style>
  <w:style w:type="character" w:customStyle="1" w:styleId="CommentTextChar">
    <w:name w:val="Comment Text Char"/>
    <w:basedOn w:val="DefaultParagraphFont"/>
    <w:link w:val="CommentText"/>
    <w:uiPriority w:val="99"/>
    <w:semiHidden/>
    <w:rsid w:val="00E0270D"/>
    <w:rPr>
      <w:sz w:val="20"/>
      <w:szCs w:val="20"/>
    </w:rPr>
  </w:style>
  <w:style w:type="paragraph" w:styleId="BalloonText">
    <w:name w:val="Balloon Text"/>
    <w:basedOn w:val="Normal"/>
    <w:link w:val="BalloonTextChar"/>
    <w:uiPriority w:val="99"/>
    <w:semiHidden/>
    <w:unhideWhenUsed/>
    <w:rsid w:val="00E027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270D"/>
    <w:rPr>
      <w:rFonts w:ascii="Segoe UI" w:hAnsi="Segoe UI" w:cs="Segoe UI"/>
      <w:sz w:val="18"/>
      <w:szCs w:val="18"/>
    </w:rPr>
  </w:style>
  <w:style w:type="paragraph" w:styleId="ListParagraph">
    <w:name w:val="List Paragraph"/>
    <w:basedOn w:val="Normal"/>
    <w:uiPriority w:val="34"/>
    <w:qFormat/>
    <w:rsid w:val="00575AD5"/>
    <w:pPr>
      <w:spacing w:after="0" w:line="240" w:lineRule="auto"/>
      <w:ind w:left="720"/>
      <w:contextualSpacing/>
    </w:pPr>
    <w:rPr>
      <w:sz w:val="24"/>
      <w:szCs w:val="24"/>
    </w:rPr>
  </w:style>
  <w:style w:type="character" w:customStyle="1" w:styleId="apple-converted-space">
    <w:name w:val="apple-converted-space"/>
    <w:basedOn w:val="DefaultParagraphFont"/>
    <w:rsid w:val="00B11C65"/>
  </w:style>
  <w:style w:type="paragraph" w:styleId="Header">
    <w:name w:val="header"/>
    <w:basedOn w:val="Normal"/>
    <w:link w:val="HeaderChar"/>
    <w:uiPriority w:val="99"/>
    <w:unhideWhenUsed/>
    <w:rsid w:val="00D52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4EE"/>
  </w:style>
  <w:style w:type="paragraph" w:styleId="Footer">
    <w:name w:val="footer"/>
    <w:basedOn w:val="Normal"/>
    <w:link w:val="FooterChar"/>
    <w:uiPriority w:val="99"/>
    <w:unhideWhenUsed/>
    <w:rsid w:val="00D52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4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2ECC5-88FA-4E92-851C-3F7AE07DD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5526</TotalTime>
  <Pages>8</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Rees</dc:creator>
  <cp:keywords/>
  <dc:description/>
  <cp:lastModifiedBy>Elizabeth Rees</cp:lastModifiedBy>
  <cp:revision>33</cp:revision>
  <dcterms:created xsi:type="dcterms:W3CDTF">2021-11-21T13:20:00Z</dcterms:created>
  <dcterms:modified xsi:type="dcterms:W3CDTF">2021-12-03T15:31:00Z</dcterms:modified>
</cp:coreProperties>
</file>