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29BA22F" w14:textId="3CA97A98" w:rsidR="00963DED" w:rsidRDefault="00963DED" w:rsidP="00963DED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Cooper, M. (2018) ‘How to Write a Literature Review’. Available at: </w:t>
      </w:r>
      <w:hyperlink r:id="rId5" w:history="1">
        <w:r w:rsidRPr="0034766D">
          <w:rPr>
            <w:rStyle w:val="Hyperlink"/>
            <w:lang w:val="en-US"/>
          </w:rPr>
          <w:t>https://mick-cooper.squarespace.com/new-blog/2018/11/8/literature-reviews-in-counselling-psychotherapy-and-counselling-psychology-some-tips</w:t>
        </w:r>
      </w:hyperlink>
      <w:r>
        <w:rPr>
          <w:lang w:val="en-US"/>
        </w:rPr>
        <w:t xml:space="preserve"> </w:t>
      </w:r>
    </w:p>
    <w:p w14:paraId="3486495E" w14:textId="77777777" w:rsidR="00963DED" w:rsidRDefault="00963DED" w:rsidP="00963DED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Etherington, K. (2004) Heuristic Research as a vehicle for personal and professional development. Counselling and Psychotherapy Research. 4(2):48-63. </w:t>
      </w:r>
      <w:r w:rsidRPr="00762B97">
        <w:rPr>
          <w:lang w:val="en-US"/>
        </w:rPr>
        <w:t>DOI: 10.1080/14733140412331383973</w:t>
      </w:r>
      <w:r>
        <w:rPr>
          <w:lang w:val="en-US"/>
        </w:rPr>
        <w:t xml:space="preserve">. Available at: </w:t>
      </w:r>
      <w:hyperlink r:id="rId6" w:history="1">
        <w:r w:rsidRPr="0034766D">
          <w:rPr>
            <w:rStyle w:val="Hyperlink"/>
            <w:lang w:val="en-US"/>
          </w:rPr>
          <w:t>https://www.researchgate.net/publication/247519601_Heuristic_research_as_a_vehicle_for_personal_and_professional_development</w:t>
        </w:r>
      </w:hyperlink>
      <w:r>
        <w:rPr>
          <w:lang w:val="en-US"/>
        </w:rPr>
        <w:t xml:space="preserve"> </w:t>
      </w:r>
    </w:p>
    <w:p w14:paraId="6520C083" w14:textId="2AE7D1D9" w:rsidR="00963DED" w:rsidRPr="00963DED" w:rsidRDefault="00963DED" w:rsidP="00963DED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 xml:space="preserve">Hiles, D. (2001) ‘Heuristic Inquiry and Transpersonal Research. </w:t>
      </w:r>
      <w:r w:rsidRPr="00122BE4">
        <w:rPr>
          <w:lang w:val="en-US"/>
        </w:rPr>
        <w:t>Paper presented to CCPE, London</w:t>
      </w:r>
      <w:r>
        <w:rPr>
          <w:lang w:val="en-US"/>
        </w:rPr>
        <w:t xml:space="preserve">. Available at: </w:t>
      </w:r>
      <w:hyperlink r:id="rId7" w:history="1">
        <w:r w:rsidRPr="0034766D">
          <w:rPr>
            <w:rStyle w:val="Hyperlink"/>
            <w:lang w:val="en-US"/>
          </w:rPr>
          <w:t>https://psy.dmu.ac.uk/drhiles/HIpaper.htm</w:t>
        </w:r>
      </w:hyperlink>
      <w:r>
        <w:rPr>
          <w:lang w:val="en-US"/>
        </w:rPr>
        <w:t xml:space="preserve"> </w:t>
      </w:r>
    </w:p>
    <w:p w14:paraId="749C17C7" w14:textId="272A31FE" w:rsidR="005C5392" w:rsidRDefault="005C5392" w:rsidP="005C5392">
      <w:pPr>
        <w:pStyle w:val="ListParagraph"/>
        <w:numPr>
          <w:ilvl w:val="0"/>
          <w:numId w:val="1"/>
        </w:numPr>
        <w:rPr>
          <w:lang w:val="en-US"/>
        </w:rPr>
      </w:pPr>
      <w:r w:rsidRPr="005C5392">
        <w:rPr>
          <w:lang w:val="en-US"/>
        </w:rPr>
        <w:t xml:space="preserve">McLeod, S. (2024) ‘Narrative Analysis in Qualitative Research’. Simply Psychology. Available at: </w:t>
      </w:r>
      <w:hyperlink r:id="rId8" w:history="1">
        <w:r w:rsidRPr="005C5392">
          <w:rPr>
            <w:rStyle w:val="Hyperlink"/>
            <w:lang w:val="en-US"/>
          </w:rPr>
          <w:t>https://www.simplypsychology.org/narrative-analysis.html</w:t>
        </w:r>
      </w:hyperlink>
      <w:r w:rsidRPr="005C5392">
        <w:rPr>
          <w:lang w:val="en-US"/>
        </w:rPr>
        <w:t xml:space="preserve"> </w:t>
      </w:r>
    </w:p>
    <w:p w14:paraId="52790827" w14:textId="77777777" w:rsidR="005C5392" w:rsidRPr="005C5392" w:rsidRDefault="005C5392" w:rsidP="005C5392">
      <w:pPr>
        <w:pStyle w:val="ListParagraph"/>
        <w:numPr>
          <w:ilvl w:val="0"/>
          <w:numId w:val="1"/>
        </w:numPr>
        <w:rPr>
          <w:lang w:val="en-US"/>
        </w:rPr>
      </w:pPr>
      <w:r w:rsidRPr="005C5392">
        <w:rPr>
          <w:lang w:val="en-US"/>
        </w:rPr>
        <w:t>McLeod, S. (2024) ‘</w:t>
      </w:r>
      <w:r>
        <w:rPr>
          <w:lang w:val="en-US"/>
        </w:rPr>
        <w:t>Phenomenology in Qualitative Research</w:t>
      </w:r>
      <w:r w:rsidRPr="005C5392">
        <w:rPr>
          <w:lang w:val="en-US"/>
        </w:rPr>
        <w:t xml:space="preserve">. Simply Psychology. Available at: McLeod, S. (2024) ‘Narrative Analysis in Qualitative Research’. Simply Psychology. Available at: </w:t>
      </w:r>
      <w:hyperlink r:id="rId9" w:history="1">
        <w:r w:rsidRPr="005C5392">
          <w:rPr>
            <w:rStyle w:val="Hyperlink"/>
            <w:lang w:val="en-US"/>
          </w:rPr>
          <w:t>https://www.simplypsychology.org/narrative-analysis.html</w:t>
        </w:r>
      </w:hyperlink>
      <w:r w:rsidRPr="005C5392">
        <w:rPr>
          <w:lang w:val="en-US"/>
        </w:rPr>
        <w:t xml:space="preserve"> </w:t>
      </w:r>
    </w:p>
    <w:p w14:paraId="3EDB01E5" w14:textId="38E4E998" w:rsidR="00160795" w:rsidRPr="00343268" w:rsidRDefault="002D66A0" w:rsidP="00343268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McLeod S. (2024) ‘Grounded Theory in Qualitative Research’. Simply Psychol</w:t>
      </w:r>
      <w:r w:rsidR="00160795">
        <w:rPr>
          <w:lang w:val="en-US"/>
        </w:rPr>
        <w:t xml:space="preserve">ogy. Available at: </w:t>
      </w:r>
      <w:hyperlink r:id="rId10" w:history="1">
        <w:r w:rsidR="00160795" w:rsidRPr="00BB3B92">
          <w:rPr>
            <w:rStyle w:val="Hyperlink"/>
            <w:lang w:val="en-US"/>
          </w:rPr>
          <w:t>https://www.simplypsychology.org/grounded-theory.html</w:t>
        </w:r>
      </w:hyperlink>
      <w:r w:rsidR="00160795">
        <w:rPr>
          <w:lang w:val="en-US"/>
        </w:rPr>
        <w:t xml:space="preserve"> </w:t>
      </w:r>
    </w:p>
    <w:p w14:paraId="40032906" w14:textId="48CAFE5D" w:rsidR="00343268" w:rsidRPr="00A53F87" w:rsidRDefault="00160795" w:rsidP="00A53F8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McLeod S. (2024) ‘</w:t>
      </w:r>
      <w:r w:rsidR="00343268">
        <w:rPr>
          <w:lang w:val="en-US"/>
        </w:rPr>
        <w:t>Interpretative Phenomenological Analysis’</w:t>
      </w:r>
      <w:r>
        <w:rPr>
          <w:lang w:val="en-US"/>
        </w:rPr>
        <w:t xml:space="preserve">. Simply Psychology. Available at: </w:t>
      </w:r>
      <w:hyperlink r:id="rId11" w:history="1">
        <w:r w:rsidR="00343268" w:rsidRPr="00BB3B92">
          <w:rPr>
            <w:rStyle w:val="Hyperlink"/>
            <w:lang w:val="en-US"/>
          </w:rPr>
          <w:t>https://www.simplypsychology.org/interpretative-phenomenological-analysis.html</w:t>
        </w:r>
      </w:hyperlink>
      <w:r w:rsidR="00343268">
        <w:rPr>
          <w:lang w:val="en-US"/>
        </w:rPr>
        <w:t xml:space="preserve"> </w:t>
      </w:r>
    </w:p>
    <w:p w14:paraId="7466A140" w14:textId="7526D6FE" w:rsidR="00A53F87" w:rsidRPr="008B6C5F" w:rsidRDefault="00160795" w:rsidP="00A53F87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McLeod S. (2024) ‘</w:t>
      </w:r>
      <w:r w:rsidR="00A53F87">
        <w:rPr>
          <w:lang w:val="en-US"/>
        </w:rPr>
        <w:t>Ethnography</w:t>
      </w:r>
      <w:r>
        <w:rPr>
          <w:lang w:val="en-US"/>
        </w:rPr>
        <w:t xml:space="preserve"> in Qualitative Research’. Simply Psychology. Available at: </w:t>
      </w:r>
      <w:hyperlink r:id="rId12" w:history="1">
        <w:r w:rsidR="00A53F87" w:rsidRPr="00BB3B92">
          <w:rPr>
            <w:rStyle w:val="Hyperlink"/>
            <w:lang w:val="en-US"/>
          </w:rPr>
          <w:t>https://www.simplypsychology.org/ethnography.html</w:t>
        </w:r>
      </w:hyperlink>
      <w:r w:rsidR="00A53F87">
        <w:rPr>
          <w:lang w:val="en-US"/>
        </w:rPr>
        <w:t xml:space="preserve"> </w:t>
      </w:r>
    </w:p>
    <w:p w14:paraId="5EED39A7" w14:textId="53D4FD2A" w:rsidR="008B6C5F" w:rsidRPr="006F2CFE" w:rsidRDefault="00160795" w:rsidP="008B6C5F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McLeod S. (2024) ‘</w:t>
      </w:r>
      <w:r w:rsidR="008B6C5F">
        <w:rPr>
          <w:lang w:val="en-US"/>
        </w:rPr>
        <w:t xml:space="preserve">Thematic Analysis </w:t>
      </w:r>
      <w:r>
        <w:rPr>
          <w:lang w:val="en-US"/>
        </w:rPr>
        <w:t xml:space="preserve"> in Qualitative Research’. Simply Psychology. Available at: </w:t>
      </w:r>
      <w:hyperlink r:id="rId13" w:history="1">
        <w:r w:rsidR="008B6C5F" w:rsidRPr="00BB3B92">
          <w:rPr>
            <w:rStyle w:val="Hyperlink"/>
            <w:lang w:val="en-US"/>
          </w:rPr>
          <w:t>https://www.simplypsychology.org/thematic-analysis.html</w:t>
        </w:r>
      </w:hyperlink>
      <w:r w:rsidR="008B6C5F">
        <w:rPr>
          <w:lang w:val="en-US"/>
        </w:rPr>
        <w:t xml:space="preserve"> </w:t>
      </w:r>
    </w:p>
    <w:p w14:paraId="55AA38C2" w14:textId="570E4C9B" w:rsidR="00160795" w:rsidRDefault="00160795" w:rsidP="00160795">
      <w:pPr>
        <w:pStyle w:val="ListParagraph"/>
        <w:numPr>
          <w:ilvl w:val="0"/>
          <w:numId w:val="1"/>
        </w:numPr>
        <w:rPr>
          <w:lang w:val="en-US"/>
        </w:rPr>
      </w:pPr>
      <w:r>
        <w:rPr>
          <w:lang w:val="en-US"/>
        </w:rPr>
        <w:t>McLeod S. (2024) ‘</w:t>
      </w:r>
      <w:r w:rsidR="006F2CFE">
        <w:rPr>
          <w:lang w:val="en-US"/>
        </w:rPr>
        <w:t>Case Study Research</w:t>
      </w:r>
      <w:r>
        <w:rPr>
          <w:lang w:val="en-US"/>
        </w:rPr>
        <w:t xml:space="preserve"> in Qualitative Research’. Simply Psychology. Available at: </w:t>
      </w:r>
      <w:hyperlink r:id="rId14" w:history="1">
        <w:r w:rsidR="006F2CFE" w:rsidRPr="00BB3B92">
          <w:rPr>
            <w:rStyle w:val="Hyperlink"/>
            <w:lang w:val="en-US"/>
          </w:rPr>
          <w:t>https://www.simplypsychology.org/case-study.html</w:t>
        </w:r>
      </w:hyperlink>
      <w:r w:rsidR="006F2CFE">
        <w:rPr>
          <w:lang w:val="en-US"/>
        </w:rPr>
        <w:t xml:space="preserve"> </w:t>
      </w:r>
    </w:p>
    <w:p w14:paraId="3CC48423" w14:textId="77777777" w:rsidR="005C5392" w:rsidRPr="00963DED" w:rsidRDefault="005C5392" w:rsidP="00963DED">
      <w:pPr>
        <w:rPr>
          <w:lang w:val="en-US"/>
        </w:rPr>
      </w:pPr>
    </w:p>
    <w:sectPr w:rsidR="005C5392" w:rsidRPr="00963D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569324B"/>
    <w:multiLevelType w:val="hybridMultilevel"/>
    <w:tmpl w:val="59FC92F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94531403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6"/>
  <w:proofState w:spelling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C5392"/>
    <w:rsid w:val="000A0DA0"/>
    <w:rsid w:val="00122BE4"/>
    <w:rsid w:val="00160795"/>
    <w:rsid w:val="00263924"/>
    <w:rsid w:val="002D66A0"/>
    <w:rsid w:val="00300825"/>
    <w:rsid w:val="00343268"/>
    <w:rsid w:val="00562204"/>
    <w:rsid w:val="005C5392"/>
    <w:rsid w:val="006F2CFE"/>
    <w:rsid w:val="00762B97"/>
    <w:rsid w:val="00830E94"/>
    <w:rsid w:val="008B6C5F"/>
    <w:rsid w:val="00963DED"/>
    <w:rsid w:val="009D076E"/>
    <w:rsid w:val="00A53F87"/>
    <w:rsid w:val="00A95913"/>
    <w:rsid w:val="00B2751A"/>
    <w:rsid w:val="00B47E59"/>
    <w:rsid w:val="00BF5040"/>
    <w:rsid w:val="00C21940"/>
    <w:rsid w:val="00CB2A31"/>
    <w:rsid w:val="00D560CF"/>
    <w:rsid w:val="00F17638"/>
    <w:rsid w:val="00F51225"/>
    <w:rsid w:val="00F93B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8FEEFCF"/>
  <w15:chartTrackingRefBased/>
  <w15:docId w15:val="{1BABA69A-94C0-42AF-9F49-2E6CDA410FB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5C539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C539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C539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C539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C539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C539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C539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C539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C539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C539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C539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C539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C539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C539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C539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C539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C539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C539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C539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C539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C539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C539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C539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C539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C539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C539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C539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C539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C5392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5C5392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C5392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4354913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589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simplypsychology.org/narrative-analysis.html" TargetMode="External"/><Relationship Id="rId13" Type="http://schemas.openxmlformats.org/officeDocument/2006/relationships/hyperlink" Target="https://www.simplypsychology.org/thematic-analysis.html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psy.dmu.ac.uk/drhiles/HIpaper.htm" TargetMode="External"/><Relationship Id="rId12" Type="http://schemas.openxmlformats.org/officeDocument/2006/relationships/hyperlink" Target="https://www.simplypsychology.org/ethnography.html" TargetMode="External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hyperlink" Target="https://www.researchgate.net/publication/247519601_Heuristic_research_as_a_vehicle_for_personal_and_professional_development" TargetMode="External"/><Relationship Id="rId11" Type="http://schemas.openxmlformats.org/officeDocument/2006/relationships/hyperlink" Target="https://www.simplypsychology.org/interpretative-phenomenological-analysis.html" TargetMode="External"/><Relationship Id="rId5" Type="http://schemas.openxmlformats.org/officeDocument/2006/relationships/hyperlink" Target="https://mick-cooper.squarespace.com/new-blog/2018/11/8/literature-reviews-in-counselling-psychotherapy-and-counselling-psychology-some-tips" TargetMode="External"/><Relationship Id="rId15" Type="http://schemas.openxmlformats.org/officeDocument/2006/relationships/fontTable" Target="fontTable.xml"/><Relationship Id="rId10" Type="http://schemas.openxmlformats.org/officeDocument/2006/relationships/hyperlink" Target="https://www.simplypsychology.org/grounded-theory.html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simplypsychology.org/narrative-analysis.html" TargetMode="External"/><Relationship Id="rId14" Type="http://schemas.openxmlformats.org/officeDocument/2006/relationships/hyperlink" Target="https://www.simplypsychology.org/case-study.html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403</Words>
  <Characters>2300</Characters>
  <Application>Microsoft Office Word</Application>
  <DocSecurity>0</DocSecurity>
  <Lines>19</Lines>
  <Paragraphs>5</Paragraphs>
  <ScaleCrop>false</ScaleCrop>
  <Company/>
  <LinksUpToDate>false</LinksUpToDate>
  <CharactersWithSpaces>2698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Mat Morandi</dc:creator>
  <cp:keywords/>
  <dc:description/>
  <cp:lastModifiedBy>Mat Morandi</cp:lastModifiedBy>
  <cp:revision>20</cp:revision>
  <dcterms:created xsi:type="dcterms:W3CDTF">2025-02-16T19:25:00Z</dcterms:created>
  <dcterms:modified xsi:type="dcterms:W3CDTF">2025-02-16T23:22:00Z</dcterms:modified>
</cp:coreProperties>
</file>